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A31" w:rsidRPr="005931DE" w:rsidRDefault="00E22A31" w:rsidP="00E22A31">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Pr>
          <w:rFonts w:ascii="Open Sans" w:hAnsi="Open Sans" w:cs="Open Sans"/>
          <w:b/>
          <w:bCs/>
          <w:color w:val="000000"/>
          <w:sz w:val="22"/>
          <w:szCs w:val="22"/>
          <w:lang w:val="es-GT"/>
        </w:rPr>
        <w:t>043</w:t>
      </w:r>
      <w:r w:rsidRPr="00DC5294">
        <w:rPr>
          <w:rFonts w:ascii="Open Sans" w:hAnsi="Open Sans" w:cs="Open Sans"/>
          <w:b/>
          <w:bCs/>
          <w:color w:val="000000"/>
          <w:sz w:val="22"/>
          <w:szCs w:val="22"/>
          <w:lang w:val="es-GT"/>
        </w:rPr>
        <w:t>/</w:t>
      </w:r>
      <w:r>
        <w:rPr>
          <w:rFonts w:ascii="Open Sans" w:hAnsi="Open Sans" w:cs="Open Sans"/>
          <w:b/>
          <w:bCs/>
          <w:color w:val="000000"/>
          <w:sz w:val="22"/>
          <w:szCs w:val="22"/>
          <w:lang w:val="es-GT"/>
        </w:rPr>
        <w:t>2017</w:t>
      </w:r>
    </w:p>
    <w:p w:rsidR="00E22A31" w:rsidRPr="005931DE" w:rsidRDefault="00E22A31" w:rsidP="00E22A31">
      <w:pPr>
        <w:pStyle w:val="Textosinformato"/>
        <w:ind w:right="-261"/>
        <w:jc w:val="both"/>
        <w:rPr>
          <w:rFonts w:ascii="Open Sans" w:hAnsi="Open Sans" w:cs="Open Sans"/>
          <w:b/>
          <w:bCs/>
          <w:sz w:val="22"/>
          <w:szCs w:val="22"/>
        </w:rPr>
      </w:pPr>
    </w:p>
    <w:p w:rsidR="00E22A31" w:rsidRPr="007E533F" w:rsidRDefault="00E22A31" w:rsidP="00E22A31">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Pr>
          <w:rFonts w:ascii="Open Sans" w:hAnsi="Open Sans" w:cs="Open Sans"/>
          <w:b/>
          <w:sz w:val="22"/>
          <w:szCs w:val="22"/>
        </w:rPr>
        <w:t>UNO/</w:t>
      </w:r>
      <w:r w:rsidRPr="005931DE">
        <w:rPr>
          <w:rFonts w:ascii="Open Sans" w:hAnsi="Open Sans" w:cs="Open Sans"/>
          <w:b/>
          <w:sz w:val="22"/>
          <w:szCs w:val="22"/>
        </w:rPr>
        <w:t xml:space="preserve">DOS MIL </w:t>
      </w:r>
      <w:r>
        <w:rPr>
          <w:rFonts w:ascii="Open Sans" w:hAnsi="Open Sans" w:cs="Open Sans"/>
          <w:b/>
          <w:sz w:val="22"/>
          <w:szCs w:val="22"/>
        </w:rPr>
        <w:t>DIECISIETE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Pr>
          <w:rFonts w:ascii="Open Sans" w:hAnsi="Open Sans" w:cs="Open Sans"/>
          <w:b/>
          <w:sz w:val="22"/>
          <w:szCs w:val="22"/>
        </w:rPr>
        <w:t xml:space="preserve">LA </w:t>
      </w:r>
      <w:r>
        <w:rPr>
          <w:rFonts w:ascii="Open Sans" w:hAnsi="Open Sans" w:cs="Open Sans"/>
          <w:b/>
          <w:bCs/>
          <w:sz w:val="22"/>
          <w:szCs w:val="22"/>
        </w:rPr>
        <w:t>UNIVERSIDAD GERARDO BARRIOS</w:t>
      </w:r>
      <w:r w:rsidRPr="007E533F">
        <w:rPr>
          <w:rFonts w:ascii="Open Sans" w:hAnsi="Open Sans" w:cs="Open Sans"/>
          <w:b/>
          <w:sz w:val="22"/>
          <w:szCs w:val="22"/>
        </w:rPr>
        <w:t>.</w:t>
      </w:r>
    </w:p>
    <w:p w:rsidR="00E22A31" w:rsidRPr="005931DE" w:rsidRDefault="00E22A31" w:rsidP="00E22A31">
      <w:pPr>
        <w:jc w:val="both"/>
        <w:rPr>
          <w:rFonts w:ascii="Open Sans" w:hAnsi="Open Sans" w:cs="Open Sans"/>
          <w:bCs/>
          <w:color w:val="000000"/>
          <w:sz w:val="22"/>
          <w:szCs w:val="22"/>
          <w:lang w:val="es-MX"/>
        </w:rPr>
      </w:pPr>
    </w:p>
    <w:p w:rsidR="00E22A31" w:rsidRPr="00C85AEF" w:rsidRDefault="00E22A31" w:rsidP="00E22A31">
      <w:pPr>
        <w:spacing w:line="360" w:lineRule="auto"/>
        <w:jc w:val="both"/>
        <w:rPr>
          <w:rFonts w:ascii="Open Sans" w:hAnsi="Open Sans" w:cs="Open Sans"/>
          <w:color w:val="000000"/>
          <w:sz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5931DE">
        <w:rPr>
          <w:rFonts w:ascii="Open Sans" w:hAnsi="Open Sans" w:cs="Open Sans"/>
          <w:b/>
          <w:sz w:val="22"/>
          <w:szCs w:val="22"/>
        </w:rPr>
        <w:t>RICARDO FRANCISCO JAVIER MONTENEGRO PALOMO</w:t>
      </w:r>
      <w:r w:rsidRPr="005931DE">
        <w:rPr>
          <w:rFonts w:ascii="Open Sans" w:hAnsi="Open Sans" w:cs="Open Sans"/>
          <w:sz w:val="22"/>
          <w:szCs w:val="22"/>
        </w:rPr>
        <w:t xml:space="preserve">, </w:t>
      </w:r>
      <w:r w:rsidR="00764B03" w:rsidRPr="005931DE">
        <w:rPr>
          <w:rFonts w:ascii="Open Sans" w:hAnsi="Open Sans" w:cs="Open Sans"/>
          <w:sz w:val="22"/>
          <w:szCs w:val="22"/>
        </w:rPr>
        <w:t xml:space="preserve">de </w:t>
      </w:r>
      <w:r w:rsidR="00764B03">
        <w:rPr>
          <w:rFonts w:ascii="Open Sans" w:hAnsi="Open Sans" w:cs="Open Sans"/>
          <w:sz w:val="22"/>
          <w:szCs w:val="22"/>
        </w:rPr>
        <w:t>--------------------------------</w:t>
      </w:r>
      <w:r w:rsidR="00764B03" w:rsidRPr="005931DE">
        <w:rPr>
          <w:rFonts w:ascii="Open Sans" w:hAnsi="Open Sans" w:cs="Open Sans"/>
          <w:sz w:val="22"/>
          <w:szCs w:val="22"/>
        </w:rPr>
        <w:t xml:space="preserve"> años de edad, </w:t>
      </w:r>
      <w:r w:rsidR="00764B03">
        <w:rPr>
          <w:rFonts w:ascii="Open Sans" w:hAnsi="Open Sans" w:cs="Open Sans"/>
          <w:sz w:val="22"/>
          <w:szCs w:val="22"/>
        </w:rPr>
        <w:t>----------------------------------</w:t>
      </w:r>
      <w:r w:rsidR="00764B03" w:rsidRPr="005931DE">
        <w:rPr>
          <w:rFonts w:ascii="Open Sans" w:hAnsi="Open Sans" w:cs="Open Sans"/>
          <w:sz w:val="22"/>
          <w:szCs w:val="22"/>
        </w:rPr>
        <w:t xml:space="preserve">, del domicilio de </w:t>
      </w:r>
      <w:r w:rsidR="00764B03">
        <w:rPr>
          <w:rFonts w:ascii="Open Sans" w:hAnsi="Open Sans" w:cs="Open Sans"/>
          <w:sz w:val="22"/>
          <w:szCs w:val="22"/>
        </w:rPr>
        <w:t>-------------------------</w:t>
      </w:r>
      <w:r w:rsidR="00764B03" w:rsidRPr="005931DE">
        <w:rPr>
          <w:rFonts w:ascii="Open Sans" w:hAnsi="Open Sans" w:cs="Open Sans"/>
          <w:sz w:val="22"/>
          <w:szCs w:val="22"/>
        </w:rPr>
        <w:t xml:space="preserve">, departamento de </w:t>
      </w:r>
      <w:r w:rsidR="00764B03">
        <w:rPr>
          <w:rFonts w:ascii="Open Sans" w:hAnsi="Open Sans" w:cs="Open Sans"/>
          <w:sz w:val="22"/>
          <w:szCs w:val="22"/>
        </w:rPr>
        <w:t>-------------------------------</w:t>
      </w:r>
      <w:r w:rsidR="00764B03" w:rsidRPr="005931DE">
        <w:rPr>
          <w:rFonts w:ascii="Open Sans" w:hAnsi="Open Sans" w:cs="Open Sans"/>
          <w:sz w:val="22"/>
          <w:szCs w:val="22"/>
        </w:rPr>
        <w:t xml:space="preserve">, portador de su Documento Único de Identidad número </w:t>
      </w:r>
      <w:r w:rsidR="00764B03">
        <w:rPr>
          <w:rFonts w:ascii="Open Sans" w:hAnsi="Open Sans" w:cs="Open Sans"/>
          <w:sz w:val="22"/>
          <w:szCs w:val="22"/>
        </w:rPr>
        <w:t>------------------------------ - --------------</w:t>
      </w:r>
      <w:r w:rsidR="00764B03" w:rsidRPr="005931DE">
        <w:rPr>
          <w:rFonts w:ascii="Open Sans" w:hAnsi="Open Sans" w:cs="Open Sans"/>
          <w:sz w:val="22"/>
          <w:szCs w:val="22"/>
        </w:rPr>
        <w:t xml:space="preserve">, con fecha de vencimiento el día nueve de noviembre de dos mil dieciocho, con Número de Identificación Tributaria </w:t>
      </w:r>
      <w:r w:rsidR="00764B03">
        <w:rPr>
          <w:rFonts w:ascii="Open Sans" w:hAnsi="Open Sans" w:cs="Open Sans"/>
          <w:sz w:val="22"/>
          <w:szCs w:val="22"/>
        </w:rPr>
        <w:t>--------------------------</w:t>
      </w:r>
      <w:r w:rsidR="00764B03" w:rsidRPr="005931DE">
        <w:rPr>
          <w:rFonts w:ascii="Open Sans" w:hAnsi="Open Sans" w:cs="Open Sans"/>
          <w:sz w:val="22"/>
          <w:szCs w:val="22"/>
        </w:rPr>
        <w:t xml:space="preserve"> – </w:t>
      </w:r>
      <w:r w:rsidR="00764B03">
        <w:rPr>
          <w:rFonts w:ascii="Open Sans" w:hAnsi="Open Sans" w:cs="Open Sans"/>
          <w:sz w:val="22"/>
          <w:szCs w:val="22"/>
        </w:rPr>
        <w:t>--------------------</w:t>
      </w:r>
      <w:r w:rsidR="00764B03" w:rsidRPr="005931DE">
        <w:rPr>
          <w:rFonts w:ascii="Open Sans" w:hAnsi="Open Sans" w:cs="Open Sans"/>
          <w:sz w:val="22"/>
          <w:szCs w:val="22"/>
        </w:rPr>
        <w:t xml:space="preserve"> – </w:t>
      </w:r>
      <w:r w:rsidR="00764B03">
        <w:rPr>
          <w:rFonts w:ascii="Open Sans" w:hAnsi="Open Sans" w:cs="Open Sans"/>
          <w:sz w:val="22"/>
          <w:szCs w:val="22"/>
        </w:rPr>
        <w:t>------------------- – ----------</w:t>
      </w:r>
      <w:r w:rsidR="00764B03" w:rsidRPr="005931DE">
        <w:rPr>
          <w:rFonts w:ascii="Open Sans" w:hAnsi="Open Sans" w:cs="Open Sans"/>
          <w:sz w:val="22"/>
          <w:szCs w:val="22"/>
        </w:rPr>
        <w:t xml:space="preserve">, </w:t>
      </w:r>
      <w:r w:rsidRPr="005931DE">
        <w:rPr>
          <w:rFonts w:ascii="Open Sans" w:hAnsi="Open Sans" w:cs="Open Sans"/>
          <w:sz w:val="22"/>
          <w:szCs w:val="22"/>
        </w:rPr>
        <w:t xml:space="preserve">actuando en nombre y representación en mi carácter de </w:t>
      </w:r>
      <w:r w:rsidRPr="005931DE">
        <w:rPr>
          <w:rFonts w:ascii="Open Sans" w:hAnsi="Open Sans" w:cs="Open Sans"/>
          <w:bCs/>
          <w:sz w:val="22"/>
          <w:szCs w:val="22"/>
        </w:rPr>
        <w:t xml:space="preserve">Presidente del Consejo </w:t>
      </w:r>
      <w:r w:rsidRPr="005931DE">
        <w:rPr>
          <w:rFonts w:ascii="Open Sans" w:hAnsi="Open Sans" w:cs="Open Sans"/>
          <w:sz w:val="22"/>
          <w:szCs w:val="22"/>
        </w:rPr>
        <w:t xml:space="preserve">Directivo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Pr>
          <w:rFonts w:ascii="Open Sans" w:hAnsi="Open Sans" w:cs="Open Sans"/>
          <w:b/>
          <w:bCs/>
          <w:sz w:val="22"/>
          <w:szCs w:val="22"/>
        </w:rPr>
        <w:t>RAUL RIVAS</w:t>
      </w:r>
      <w:r w:rsidRPr="006421CF">
        <w:rPr>
          <w:rFonts w:ascii="Open Sans" w:hAnsi="Open Sans" w:cs="Open Sans"/>
          <w:b/>
          <w:bCs/>
          <w:sz w:val="22"/>
          <w:szCs w:val="22"/>
        </w:rPr>
        <w:t xml:space="preserve">, </w:t>
      </w:r>
      <w:r>
        <w:rPr>
          <w:rFonts w:ascii="Open Sans" w:hAnsi="Open Sans" w:cs="Open Sans"/>
          <w:bCs/>
          <w:sz w:val="22"/>
          <w:szCs w:val="22"/>
        </w:rPr>
        <w:t xml:space="preserve">conocido por </w:t>
      </w:r>
      <w:r w:rsidRPr="00DE5979">
        <w:rPr>
          <w:rFonts w:ascii="Open Sans" w:hAnsi="Open Sans" w:cs="Open Sans"/>
          <w:b/>
          <w:bCs/>
          <w:sz w:val="22"/>
          <w:szCs w:val="22"/>
        </w:rPr>
        <w:t>RAUL RIVAS QUINTANILLA</w:t>
      </w:r>
      <w:r>
        <w:rPr>
          <w:rFonts w:ascii="Open Sans" w:hAnsi="Open Sans" w:cs="Open Sans"/>
          <w:bCs/>
          <w:sz w:val="22"/>
          <w:szCs w:val="22"/>
        </w:rPr>
        <w:t xml:space="preserve"> </w:t>
      </w:r>
      <w:r w:rsidR="00764B03" w:rsidRPr="00A305D0">
        <w:rPr>
          <w:rFonts w:ascii="Open Sans" w:hAnsi="Open Sans" w:cs="Open Sans"/>
          <w:color w:val="000000"/>
          <w:sz w:val="22"/>
          <w:szCs w:val="22"/>
        </w:rPr>
        <w:t xml:space="preserve">de </w:t>
      </w:r>
      <w:r w:rsidR="00764B03">
        <w:rPr>
          <w:rFonts w:ascii="Open Sans" w:hAnsi="Open Sans" w:cs="Open Sans"/>
          <w:color w:val="000000"/>
          <w:sz w:val="22"/>
          <w:szCs w:val="22"/>
        </w:rPr>
        <w:t>------------------------</w:t>
      </w:r>
      <w:r w:rsidR="00764B03" w:rsidRPr="00A305D0">
        <w:rPr>
          <w:rFonts w:ascii="Open Sans" w:hAnsi="Open Sans" w:cs="Open Sans"/>
          <w:color w:val="000000"/>
          <w:sz w:val="22"/>
          <w:szCs w:val="22"/>
        </w:rPr>
        <w:t xml:space="preserve"> años de edad, </w:t>
      </w:r>
      <w:r w:rsidR="00764B03">
        <w:rPr>
          <w:rFonts w:ascii="Open Sans" w:hAnsi="Open Sans" w:cs="Open Sans"/>
          <w:color w:val="000000"/>
          <w:sz w:val="22"/>
          <w:szCs w:val="22"/>
        </w:rPr>
        <w:t>-----------------------</w:t>
      </w:r>
      <w:r w:rsidR="00764B03" w:rsidRPr="00A305D0">
        <w:rPr>
          <w:rFonts w:ascii="Open Sans" w:hAnsi="Open Sans" w:cs="Open Sans"/>
          <w:color w:val="000000"/>
          <w:sz w:val="22"/>
          <w:szCs w:val="22"/>
        </w:rPr>
        <w:t xml:space="preserve">, del domicilio de </w:t>
      </w:r>
      <w:r w:rsidR="00764B03">
        <w:rPr>
          <w:rFonts w:ascii="Open Sans" w:hAnsi="Open Sans" w:cs="Open Sans"/>
          <w:color w:val="000000"/>
          <w:sz w:val="22"/>
          <w:szCs w:val="22"/>
        </w:rPr>
        <w:t>-------</w:t>
      </w:r>
      <w:r w:rsidR="00764B03">
        <w:rPr>
          <w:rFonts w:ascii="Open Sans" w:hAnsi="Open Sans" w:cs="Open Sans"/>
          <w:color w:val="000000"/>
          <w:sz w:val="22"/>
          <w:szCs w:val="22"/>
        </w:rPr>
        <w:t>----------</w:t>
      </w:r>
      <w:r w:rsidR="00764B03">
        <w:rPr>
          <w:rFonts w:ascii="Open Sans" w:hAnsi="Open Sans" w:cs="Open Sans"/>
          <w:color w:val="000000"/>
          <w:sz w:val="22"/>
          <w:szCs w:val="22"/>
        </w:rPr>
        <w:t>------------</w:t>
      </w:r>
      <w:r w:rsidR="00764B03" w:rsidRPr="00A305D0">
        <w:rPr>
          <w:rFonts w:ascii="Open Sans" w:hAnsi="Open Sans" w:cs="Open Sans"/>
          <w:color w:val="000000"/>
          <w:sz w:val="22"/>
          <w:szCs w:val="22"/>
        </w:rPr>
        <w:t xml:space="preserve">, departamento de </w:t>
      </w:r>
      <w:r w:rsidR="00764B03">
        <w:rPr>
          <w:rFonts w:ascii="Open Sans" w:hAnsi="Open Sans" w:cs="Open Sans"/>
          <w:color w:val="000000"/>
          <w:sz w:val="22"/>
          <w:szCs w:val="22"/>
        </w:rPr>
        <w:t>------------</w:t>
      </w:r>
      <w:r w:rsidR="00764B03">
        <w:rPr>
          <w:rFonts w:ascii="Open Sans" w:hAnsi="Open Sans" w:cs="Open Sans"/>
          <w:color w:val="000000"/>
          <w:sz w:val="22"/>
          <w:szCs w:val="22"/>
        </w:rPr>
        <w:t>-----</w:t>
      </w:r>
      <w:r w:rsidR="00764B03">
        <w:rPr>
          <w:rFonts w:ascii="Open Sans" w:hAnsi="Open Sans" w:cs="Open Sans"/>
          <w:color w:val="000000"/>
          <w:sz w:val="22"/>
          <w:szCs w:val="22"/>
        </w:rPr>
        <w:t>--------</w:t>
      </w:r>
      <w:r w:rsidR="00764B03">
        <w:rPr>
          <w:rFonts w:ascii="Open Sans" w:hAnsi="Open Sans" w:cs="Open Sans"/>
          <w:color w:val="000000"/>
          <w:sz w:val="22"/>
          <w:szCs w:val="22"/>
        </w:rPr>
        <w:t>---</w:t>
      </w:r>
      <w:r w:rsidRPr="006421CF">
        <w:rPr>
          <w:rFonts w:ascii="Open Sans" w:hAnsi="Open Sans" w:cs="Open Sans"/>
          <w:sz w:val="22"/>
          <w:szCs w:val="22"/>
        </w:rPr>
        <w:t xml:space="preserve">, portador de mi Documento Único de Identidad número </w:t>
      </w:r>
      <w:r w:rsidR="00764B03">
        <w:rPr>
          <w:rFonts w:ascii="Open Sans" w:hAnsi="Open Sans" w:cs="Open Sans"/>
          <w:color w:val="000000"/>
          <w:sz w:val="22"/>
          <w:szCs w:val="22"/>
        </w:rPr>
        <w:t>--------------------------- - -----------</w:t>
      </w:r>
      <w:r w:rsidRPr="006421CF">
        <w:rPr>
          <w:rFonts w:ascii="Open Sans" w:hAnsi="Open Sans" w:cs="Open Sans"/>
          <w:sz w:val="22"/>
          <w:szCs w:val="22"/>
        </w:rPr>
        <w:t xml:space="preserve">, con fecha de vencimiento el día </w:t>
      </w:r>
      <w:r>
        <w:rPr>
          <w:rFonts w:ascii="Open Sans" w:hAnsi="Open Sans" w:cs="Open Sans"/>
          <w:sz w:val="22"/>
          <w:szCs w:val="22"/>
        </w:rPr>
        <w:t>treinta de julio de dos mil dieciocho</w:t>
      </w:r>
      <w:r w:rsidRPr="006421CF">
        <w:rPr>
          <w:rFonts w:ascii="Open Sans" w:hAnsi="Open Sans" w:cs="Open Sans"/>
          <w:sz w:val="22"/>
          <w:szCs w:val="22"/>
        </w:rPr>
        <w:t xml:space="preserve">, con Número de Identificación Tributaria </w:t>
      </w:r>
      <w:r w:rsidR="00764B03">
        <w:rPr>
          <w:rFonts w:ascii="Open Sans" w:hAnsi="Open Sans" w:cs="Open Sans"/>
          <w:color w:val="000000"/>
          <w:sz w:val="22"/>
          <w:szCs w:val="22"/>
        </w:rPr>
        <w:t>------------------------</w:t>
      </w:r>
      <w:r w:rsidR="00764B03" w:rsidRPr="00A305D0">
        <w:rPr>
          <w:rFonts w:ascii="Open Sans" w:hAnsi="Open Sans" w:cs="Open Sans"/>
          <w:color w:val="000000"/>
          <w:sz w:val="22"/>
          <w:szCs w:val="22"/>
        </w:rPr>
        <w:t xml:space="preserve"> – </w:t>
      </w:r>
      <w:r w:rsidR="00764B03">
        <w:rPr>
          <w:rFonts w:ascii="Open Sans" w:hAnsi="Open Sans" w:cs="Open Sans"/>
          <w:color w:val="000000"/>
          <w:sz w:val="22"/>
          <w:szCs w:val="22"/>
        </w:rPr>
        <w:t>----------------------- – ----------------- - --------------</w:t>
      </w:r>
      <w:r w:rsidRPr="006421CF">
        <w:rPr>
          <w:rFonts w:ascii="Open Sans" w:hAnsi="Open Sans" w:cs="Open Sans"/>
          <w:sz w:val="22"/>
          <w:szCs w:val="22"/>
        </w:rPr>
        <w:t xml:space="preserve">, actuando en mi calidad de </w:t>
      </w:r>
      <w:r>
        <w:rPr>
          <w:rFonts w:ascii="Open Sans" w:hAnsi="Open Sans" w:cs="Open Sans"/>
          <w:sz w:val="22"/>
          <w:szCs w:val="22"/>
        </w:rPr>
        <w:t>Presidente de la Junta General Universitaria</w:t>
      </w:r>
      <w:r w:rsidRPr="006421CF">
        <w:rPr>
          <w:rFonts w:ascii="Open Sans" w:hAnsi="Open Sans" w:cs="Open Sans"/>
          <w:sz w:val="22"/>
          <w:szCs w:val="22"/>
        </w:rPr>
        <w:t xml:space="preserve"> de la </w:t>
      </w:r>
      <w:r w:rsidRPr="00B3013B">
        <w:rPr>
          <w:rFonts w:ascii="Open Sans" w:hAnsi="Open Sans" w:cs="Open Sans"/>
          <w:b/>
          <w:color w:val="000000"/>
          <w:sz w:val="22"/>
          <w:szCs w:val="22"/>
        </w:rPr>
        <w:t>UNIVERSIDAD</w:t>
      </w:r>
      <w:r w:rsidRPr="001C2C8E">
        <w:rPr>
          <w:rFonts w:ascii="Open Sans" w:hAnsi="Open Sans" w:cs="Open Sans"/>
          <w:color w:val="000000"/>
          <w:sz w:val="22"/>
          <w:szCs w:val="22"/>
        </w:rPr>
        <w:t xml:space="preserve"> </w:t>
      </w:r>
      <w:r>
        <w:rPr>
          <w:rFonts w:ascii="Open Sans" w:hAnsi="Open Sans" w:cs="Open Sans"/>
          <w:b/>
          <w:bCs/>
          <w:color w:val="000000"/>
          <w:sz w:val="22"/>
          <w:szCs w:val="22"/>
        </w:rPr>
        <w:t>GERARDO BARRIOS</w:t>
      </w:r>
      <w:r w:rsidRPr="001C2C8E">
        <w:rPr>
          <w:rFonts w:ascii="Open Sans" w:hAnsi="Open Sans" w:cs="Open Sans"/>
          <w:b/>
          <w:bCs/>
          <w:color w:val="000000"/>
          <w:sz w:val="22"/>
          <w:szCs w:val="22"/>
        </w:rPr>
        <w:t>,</w:t>
      </w:r>
      <w:r w:rsidRPr="001C2C8E">
        <w:rPr>
          <w:rFonts w:ascii="Open Sans" w:hAnsi="Open Sans" w:cs="Open Sans"/>
          <w:color w:val="000000"/>
          <w:sz w:val="22"/>
          <w:szCs w:val="22"/>
        </w:rPr>
        <w:t xml:space="preserve"> </w:t>
      </w:r>
      <w:r>
        <w:rPr>
          <w:rFonts w:ascii="Open Sans" w:hAnsi="Open Sans" w:cs="Open Sans"/>
          <w:color w:val="000000"/>
          <w:sz w:val="22"/>
          <w:szCs w:val="22"/>
        </w:rPr>
        <w:t>podrá ser conocida también como</w:t>
      </w:r>
      <w:r w:rsidRPr="001C2C8E">
        <w:rPr>
          <w:rFonts w:ascii="Open Sans" w:hAnsi="Open Sans" w:cs="Open Sans"/>
          <w:color w:val="000000"/>
          <w:sz w:val="22"/>
          <w:szCs w:val="22"/>
        </w:rPr>
        <w:t xml:space="preserve"> </w:t>
      </w:r>
      <w:r>
        <w:rPr>
          <w:rFonts w:ascii="Open Sans" w:hAnsi="Open Sans" w:cs="Open Sans"/>
          <w:b/>
          <w:bCs/>
          <w:color w:val="000000"/>
          <w:sz w:val="22"/>
          <w:szCs w:val="22"/>
        </w:rPr>
        <w:t>UNIVERSIDAD CAPITÁN GENERAL GERARDO BARRIOS</w:t>
      </w:r>
      <w:r w:rsidRPr="001C2C8E">
        <w:rPr>
          <w:rFonts w:ascii="Open Sans" w:hAnsi="Open Sans" w:cs="Open Sans"/>
          <w:b/>
          <w:bCs/>
          <w:color w:val="000000"/>
          <w:sz w:val="22"/>
          <w:szCs w:val="22"/>
        </w:rPr>
        <w:t xml:space="preserve">, </w:t>
      </w:r>
      <w:r>
        <w:rPr>
          <w:rFonts w:ascii="Open Sans" w:hAnsi="Open Sans" w:cs="Open Sans"/>
          <w:bCs/>
          <w:color w:val="000000"/>
          <w:sz w:val="22"/>
          <w:szCs w:val="22"/>
        </w:rPr>
        <w:t xml:space="preserve">usando las siglas </w:t>
      </w:r>
      <w:r w:rsidRPr="00B3013B">
        <w:rPr>
          <w:rFonts w:ascii="Open Sans" w:hAnsi="Open Sans" w:cs="Open Sans"/>
          <w:b/>
          <w:bCs/>
          <w:color w:val="000000"/>
          <w:sz w:val="22"/>
          <w:szCs w:val="22"/>
        </w:rPr>
        <w:t>UGB</w:t>
      </w:r>
      <w:r>
        <w:rPr>
          <w:rFonts w:ascii="Open Sans" w:hAnsi="Open Sans" w:cs="Open Sans"/>
          <w:bCs/>
          <w:color w:val="000000"/>
          <w:sz w:val="22"/>
          <w:szCs w:val="22"/>
        </w:rPr>
        <w:t xml:space="preserve">, </w:t>
      </w:r>
      <w:r w:rsidRPr="001C2C8E">
        <w:rPr>
          <w:rFonts w:ascii="Open Sans" w:hAnsi="Open Sans" w:cs="Open Sans"/>
          <w:color w:val="000000"/>
          <w:sz w:val="22"/>
          <w:szCs w:val="22"/>
        </w:rPr>
        <w:t xml:space="preserve">del domicilio de la ciudad de San </w:t>
      </w:r>
      <w:r>
        <w:rPr>
          <w:rFonts w:ascii="Open Sans" w:hAnsi="Open Sans" w:cs="Open Sans"/>
          <w:color w:val="000000"/>
          <w:sz w:val="22"/>
          <w:szCs w:val="22"/>
        </w:rPr>
        <w:t>Miguel, D</w:t>
      </w:r>
      <w:r w:rsidRPr="001C2C8E">
        <w:rPr>
          <w:rFonts w:ascii="Open Sans" w:hAnsi="Open Sans" w:cs="Open Sans"/>
          <w:color w:val="000000"/>
          <w:sz w:val="22"/>
          <w:szCs w:val="22"/>
        </w:rPr>
        <w:t xml:space="preserve">epartamento de San </w:t>
      </w:r>
      <w:r>
        <w:rPr>
          <w:rFonts w:ascii="Open Sans" w:hAnsi="Open Sans" w:cs="Open Sans"/>
          <w:color w:val="000000"/>
          <w:sz w:val="22"/>
          <w:szCs w:val="22"/>
        </w:rPr>
        <w:t>Miguel</w:t>
      </w:r>
      <w:r w:rsidRPr="001C2C8E">
        <w:rPr>
          <w:rFonts w:ascii="Open Sans" w:hAnsi="Open Sans" w:cs="Open Sans"/>
          <w:color w:val="000000"/>
          <w:sz w:val="22"/>
          <w:szCs w:val="22"/>
        </w:rPr>
        <w:t xml:space="preserve">, con número de Identificación Tributaria cero </w:t>
      </w:r>
      <w:r>
        <w:rPr>
          <w:rFonts w:ascii="Open Sans" w:hAnsi="Open Sans" w:cs="Open Sans"/>
          <w:color w:val="000000"/>
          <w:sz w:val="22"/>
          <w:szCs w:val="22"/>
        </w:rPr>
        <w:t xml:space="preserve">seis uno cuatro </w:t>
      </w:r>
      <w:r w:rsidRPr="001C2C8E">
        <w:rPr>
          <w:rFonts w:ascii="Open Sans" w:hAnsi="Open Sans" w:cs="Open Sans"/>
          <w:color w:val="000000"/>
          <w:sz w:val="22"/>
          <w:szCs w:val="22"/>
        </w:rPr>
        <w:t xml:space="preserve">– </w:t>
      </w:r>
      <w:r>
        <w:rPr>
          <w:rFonts w:ascii="Open Sans" w:hAnsi="Open Sans" w:cs="Open Sans"/>
          <w:color w:val="000000"/>
          <w:sz w:val="22"/>
          <w:szCs w:val="22"/>
        </w:rPr>
        <w:t xml:space="preserve">uno </w:t>
      </w:r>
      <w:proofErr w:type="spellStart"/>
      <w:r>
        <w:rPr>
          <w:rFonts w:ascii="Open Sans" w:hAnsi="Open Sans" w:cs="Open Sans"/>
          <w:color w:val="000000"/>
          <w:sz w:val="22"/>
          <w:szCs w:val="22"/>
        </w:rPr>
        <w:t>uno</w:t>
      </w:r>
      <w:proofErr w:type="spellEnd"/>
      <w:r>
        <w:rPr>
          <w:rFonts w:ascii="Open Sans" w:hAnsi="Open Sans" w:cs="Open Sans"/>
          <w:color w:val="000000"/>
          <w:sz w:val="22"/>
          <w:szCs w:val="22"/>
        </w:rPr>
        <w:t xml:space="preserve"> cero seis ocho dos</w:t>
      </w:r>
      <w:r w:rsidRPr="001C2C8E">
        <w:rPr>
          <w:rFonts w:ascii="Open Sans" w:hAnsi="Open Sans" w:cs="Open Sans"/>
          <w:color w:val="000000"/>
          <w:sz w:val="22"/>
          <w:szCs w:val="22"/>
        </w:rPr>
        <w:t xml:space="preserve"> – </w:t>
      </w:r>
      <w:r>
        <w:rPr>
          <w:rFonts w:ascii="Open Sans" w:hAnsi="Open Sans" w:cs="Open Sans"/>
          <w:color w:val="000000"/>
          <w:sz w:val="22"/>
          <w:szCs w:val="22"/>
        </w:rPr>
        <w:t>uno cero uno</w:t>
      </w:r>
      <w:r w:rsidRPr="001C2C8E">
        <w:rPr>
          <w:rFonts w:ascii="Open Sans" w:hAnsi="Open Sans" w:cs="Open Sans"/>
          <w:color w:val="000000"/>
          <w:sz w:val="22"/>
          <w:szCs w:val="22"/>
        </w:rPr>
        <w:t xml:space="preserve"> – </w:t>
      </w:r>
      <w:r>
        <w:rPr>
          <w:rFonts w:ascii="Open Sans" w:hAnsi="Open Sans" w:cs="Open Sans"/>
          <w:color w:val="000000"/>
          <w:sz w:val="22"/>
          <w:szCs w:val="22"/>
        </w:rPr>
        <w:t>seis</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01/2017</w:t>
      </w:r>
      <w:r w:rsidRPr="005931DE">
        <w:rPr>
          <w:rFonts w:ascii="Open Sans" w:hAnsi="Open Sans" w:cs="Open Sans"/>
          <w:sz w:val="22"/>
          <w:szCs w:val="22"/>
        </w:rPr>
        <w:t xml:space="preserve"> denominado “</w:t>
      </w:r>
      <w:r w:rsidRPr="005931DE">
        <w:rPr>
          <w:rFonts w:ascii="Open Sans" w:hAnsi="Open Sans" w:cs="Open Sans"/>
          <w:b/>
          <w:sz w:val="22"/>
          <w:szCs w:val="22"/>
        </w:rPr>
        <w:t xml:space="preserve">SERVICIOS DE CAPACITACIÓN PARA ATENDER DEMANDAS DE CAPACITACIÓN DE LAS EMPRESAS, EN EL MARCO DE LA </w:t>
      </w:r>
      <w:r w:rsidRPr="005931DE">
        <w:rPr>
          <w:rFonts w:ascii="Open Sans" w:hAnsi="Open Sans" w:cs="Open Sans"/>
          <w:b/>
          <w:sz w:val="22"/>
          <w:szCs w:val="22"/>
        </w:rPr>
        <w:lastRenderedPageBreak/>
        <w:t>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w:t>
      </w:r>
      <w:r w:rsidRPr="005931DE">
        <w:rPr>
          <w:rFonts w:ascii="Open Sans" w:hAnsi="Open Sans" w:cs="Open Sans"/>
          <w:color w:val="000000"/>
          <w:sz w:val="22"/>
          <w:szCs w:val="22"/>
        </w:rPr>
        <w:t xml:space="preserve"> de Consejo Directivo del INSAFORP números</w:t>
      </w:r>
      <w:r w:rsidRPr="005931DE">
        <w:rPr>
          <w:rFonts w:ascii="Open Sans" w:hAnsi="Open Sans" w:cs="Open Sans"/>
          <w:sz w:val="22"/>
          <w:szCs w:val="22"/>
        </w:rPr>
        <w:t xml:space="preserve"> </w:t>
      </w:r>
      <w:r w:rsidRPr="002F47A9">
        <w:rPr>
          <w:rFonts w:ascii="Open Sans" w:hAnsi="Open Sans" w:cs="Open Sans"/>
          <w:color w:val="000000"/>
          <w:sz w:val="22"/>
          <w:szCs w:val="22"/>
          <w:lang w:val="es-SV" w:eastAsia="es-SV"/>
        </w:rPr>
        <w:t>UN</w:t>
      </w:r>
      <w:r w:rsidRPr="002F47A9">
        <w:rPr>
          <w:rFonts w:ascii="Open Sans" w:hAnsi="Open Sans" w:cs="Open Sans"/>
          <w:sz w:val="22"/>
          <w:szCs w:val="22"/>
        </w:rPr>
        <w:t xml:space="preserve"> MIL</w:t>
      </w:r>
      <w:r>
        <w:rPr>
          <w:rFonts w:ascii="Open Sans" w:hAnsi="Open Sans" w:cs="Open Sans"/>
          <w:sz w:val="22"/>
          <w:szCs w:val="22"/>
        </w:rPr>
        <w:t xml:space="preserve"> QUINIENTOS SETENTA Y TRES </w:t>
      </w:r>
      <w:r w:rsidRPr="002F47A9">
        <w:rPr>
          <w:rFonts w:ascii="Open Sans" w:hAnsi="Open Sans" w:cs="Open Sans"/>
          <w:sz w:val="22"/>
          <w:szCs w:val="22"/>
        </w:rPr>
        <w:t xml:space="preserve">– </w:t>
      </w:r>
      <w:r>
        <w:rPr>
          <w:rFonts w:ascii="Open Sans" w:hAnsi="Open Sans" w:cs="Open Sans"/>
          <w:sz w:val="22"/>
          <w:szCs w:val="22"/>
        </w:rPr>
        <w:t>CERO UNO</w:t>
      </w:r>
      <w:r w:rsidRPr="002F47A9">
        <w:rPr>
          <w:rFonts w:ascii="Open Sans" w:hAnsi="Open Sans" w:cs="Open Sans"/>
          <w:sz w:val="22"/>
          <w:szCs w:val="22"/>
        </w:rPr>
        <w:t xml:space="preserve"> – DOS MIL </w:t>
      </w:r>
      <w:r>
        <w:rPr>
          <w:rFonts w:ascii="Open Sans" w:hAnsi="Open Sans" w:cs="Open Sans"/>
          <w:sz w:val="22"/>
          <w:szCs w:val="22"/>
        </w:rPr>
        <w:t>DIECISIETE, de Sesión TRESCIENTOS SETENTA Y DOS</w:t>
      </w:r>
      <w:r w:rsidRPr="002F47A9">
        <w:rPr>
          <w:rFonts w:ascii="Open Sans" w:hAnsi="Open Sans" w:cs="Open Sans"/>
          <w:sz w:val="22"/>
          <w:szCs w:val="22"/>
        </w:rPr>
        <w:t xml:space="preserve">/DOS MIL </w:t>
      </w:r>
      <w:r>
        <w:rPr>
          <w:rFonts w:ascii="Open Sans" w:hAnsi="Open Sans" w:cs="Open Sans"/>
          <w:sz w:val="22"/>
          <w:szCs w:val="22"/>
        </w:rPr>
        <w:t>DIECISIETE</w:t>
      </w:r>
      <w:r w:rsidRPr="002F47A9">
        <w:rPr>
          <w:rFonts w:ascii="Open Sans" w:hAnsi="Open Sans" w:cs="Open Sans"/>
          <w:sz w:val="22"/>
          <w:szCs w:val="22"/>
        </w:rPr>
        <w:t xml:space="preserve">, de fecha </w:t>
      </w:r>
      <w:r>
        <w:rPr>
          <w:rFonts w:ascii="Open Sans" w:hAnsi="Open Sans" w:cs="Open Sans"/>
          <w:sz w:val="22"/>
          <w:szCs w:val="22"/>
        </w:rPr>
        <w:t>doce</w:t>
      </w:r>
      <w:r w:rsidRPr="002F47A9">
        <w:rPr>
          <w:rFonts w:ascii="Open Sans" w:hAnsi="Open Sans" w:cs="Open Sans"/>
          <w:sz w:val="22"/>
          <w:szCs w:val="22"/>
        </w:rPr>
        <w:t xml:space="preserve"> de </w:t>
      </w:r>
      <w:r>
        <w:rPr>
          <w:rFonts w:ascii="Open Sans" w:hAnsi="Open Sans" w:cs="Open Sans"/>
          <w:sz w:val="22"/>
          <w:szCs w:val="22"/>
        </w:rPr>
        <w:t>enero</w:t>
      </w:r>
      <w:r w:rsidRPr="002F47A9">
        <w:rPr>
          <w:rFonts w:ascii="Open Sans" w:hAnsi="Open Sans" w:cs="Open Sans"/>
          <w:sz w:val="22"/>
          <w:szCs w:val="22"/>
        </w:rPr>
        <w:t xml:space="preserve"> de dos mil </w:t>
      </w:r>
      <w:r>
        <w:rPr>
          <w:rFonts w:ascii="Open Sans" w:hAnsi="Open Sans" w:cs="Open Sans"/>
          <w:sz w:val="22"/>
          <w:szCs w:val="22"/>
        </w:rPr>
        <w:t>diecisiete</w:t>
      </w:r>
      <w:r w:rsidRPr="002F47A9">
        <w:rPr>
          <w:rFonts w:ascii="Open Sans" w:hAnsi="Open Sans" w:cs="Open Sans"/>
          <w:sz w:val="22"/>
          <w:szCs w:val="22"/>
        </w:rPr>
        <w:t>;</w:t>
      </w:r>
      <w:r>
        <w:rPr>
          <w:rFonts w:ascii="Open Sans" w:hAnsi="Open Sans" w:cs="Open Sans"/>
          <w:sz w:val="22"/>
          <w:szCs w:val="22"/>
        </w:rPr>
        <w:t xml:space="preserve"> y</w:t>
      </w:r>
      <w:r w:rsidRPr="002F47A9">
        <w:rPr>
          <w:rFonts w:ascii="Open Sans" w:hAnsi="Open Sans" w:cs="Open Sans"/>
          <w:sz w:val="22"/>
          <w:szCs w:val="22"/>
        </w:rPr>
        <w:t xml:space="preserve"> Resolución de Adjudicación número CERO TRES – CERO </w:t>
      </w:r>
      <w:proofErr w:type="spellStart"/>
      <w:r w:rsidRPr="002F47A9">
        <w:rPr>
          <w:rFonts w:ascii="Open Sans" w:hAnsi="Open Sans" w:cs="Open Sans"/>
          <w:sz w:val="22"/>
          <w:szCs w:val="22"/>
        </w:rPr>
        <w:t>CERO</w:t>
      </w:r>
      <w:proofErr w:type="spellEnd"/>
      <w:r w:rsidRPr="002F47A9">
        <w:rPr>
          <w:rFonts w:ascii="Open Sans" w:hAnsi="Open Sans" w:cs="Open Sans"/>
          <w:sz w:val="22"/>
          <w:szCs w:val="22"/>
        </w:rPr>
        <w:t xml:space="preserve"> – </w:t>
      </w:r>
      <w:r>
        <w:rPr>
          <w:rFonts w:ascii="Open Sans" w:hAnsi="Open Sans" w:cs="Open Sans"/>
          <w:sz w:val="22"/>
          <w:szCs w:val="22"/>
        </w:rPr>
        <w:t>CERO DOS</w:t>
      </w:r>
      <w:r w:rsidRPr="002F47A9">
        <w:rPr>
          <w:rFonts w:ascii="Open Sans" w:hAnsi="Open Sans" w:cs="Open Sans"/>
          <w:sz w:val="22"/>
          <w:szCs w:val="22"/>
        </w:rPr>
        <w:t xml:space="preserve"> – DOS MIL </w:t>
      </w:r>
      <w:r>
        <w:rPr>
          <w:rFonts w:ascii="Open Sans" w:hAnsi="Open Sans" w:cs="Open Sans"/>
          <w:sz w:val="22"/>
          <w:szCs w:val="22"/>
        </w:rPr>
        <w:t>DIECISIETE</w:t>
      </w:r>
      <w:r w:rsidRPr="002F47A9">
        <w:rPr>
          <w:rFonts w:ascii="Open Sans" w:hAnsi="Open Sans" w:cs="Open Sans"/>
          <w:sz w:val="22"/>
          <w:szCs w:val="22"/>
        </w:rPr>
        <w:t xml:space="preserve">, de fecha </w:t>
      </w:r>
      <w:r>
        <w:rPr>
          <w:rFonts w:ascii="Open Sans" w:hAnsi="Open Sans" w:cs="Open Sans"/>
          <w:sz w:val="22"/>
          <w:szCs w:val="22"/>
        </w:rPr>
        <w:t>trece</w:t>
      </w:r>
      <w:r w:rsidRPr="002F47A9">
        <w:rPr>
          <w:rFonts w:ascii="Open Sans" w:hAnsi="Open Sans" w:cs="Open Sans"/>
          <w:sz w:val="22"/>
          <w:szCs w:val="22"/>
        </w:rPr>
        <w:t xml:space="preserve"> de </w:t>
      </w:r>
      <w:r>
        <w:rPr>
          <w:rFonts w:ascii="Open Sans" w:hAnsi="Open Sans" w:cs="Open Sans"/>
          <w:sz w:val="22"/>
          <w:szCs w:val="22"/>
        </w:rPr>
        <w:t>enero</w:t>
      </w:r>
      <w:r w:rsidRPr="002F47A9">
        <w:rPr>
          <w:rFonts w:ascii="Open Sans" w:hAnsi="Open Sans" w:cs="Open Sans"/>
          <w:sz w:val="22"/>
          <w:szCs w:val="22"/>
        </w:rPr>
        <w:t xml:space="preserve"> de dos mil </w:t>
      </w:r>
      <w:r>
        <w:rPr>
          <w:rFonts w:ascii="Open Sans" w:hAnsi="Open Sans" w:cs="Open Sans"/>
          <w:sz w:val="22"/>
          <w:szCs w:val="22"/>
        </w:rPr>
        <w:t>diecisiete</w:t>
      </w:r>
      <w:r w:rsidRPr="002F47A9">
        <w:rPr>
          <w:rFonts w:ascii="Open Sans" w:hAnsi="Open Sans" w:cs="Open Sans"/>
          <w:sz w:val="22"/>
          <w:szCs w:val="22"/>
        </w:rPr>
        <w:t>;</w:t>
      </w:r>
      <w:r w:rsidRPr="005931DE">
        <w:rPr>
          <w:rFonts w:ascii="Open Sans" w:hAnsi="Open Sans" w:cs="Open Sans"/>
          <w:sz w:val="22"/>
          <w:szCs w:val="22"/>
        </w:rPr>
        <w:t xml:space="preserve"> y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mediante la </w:t>
      </w:r>
      <w:r w:rsidRPr="005931DE">
        <w:rPr>
          <w:rFonts w:ascii="Open Sans" w:hAnsi="Open Sans" w:cs="Open Sans"/>
          <w:b/>
          <w:sz w:val="22"/>
          <w:szCs w:val="22"/>
        </w:rPr>
        <w:t xml:space="preserve">compra de hasta </w:t>
      </w:r>
      <w:r w:rsidR="00A67E21">
        <w:rPr>
          <w:rFonts w:ascii="Open Sans" w:hAnsi="Open Sans" w:cs="Open Sans"/>
          <w:b/>
          <w:sz w:val="22"/>
          <w:szCs w:val="22"/>
        </w:rPr>
        <w:t>UN MIL CIENTO</w:t>
      </w:r>
      <w:r w:rsidR="00E71C3B">
        <w:rPr>
          <w:rFonts w:ascii="Open Sans" w:hAnsi="Open Sans" w:cs="Open Sans"/>
          <w:b/>
          <w:sz w:val="22"/>
          <w:szCs w:val="22"/>
        </w:rPr>
        <w:t xml:space="preserve"> DIEZ</w:t>
      </w:r>
      <w:r>
        <w:rPr>
          <w:rFonts w:ascii="Open Sans" w:hAnsi="Open Sans" w:cs="Open Sans"/>
          <w:b/>
          <w:sz w:val="22"/>
          <w:szCs w:val="22"/>
        </w:rPr>
        <w:t xml:space="preserve"> HORAS</w:t>
      </w:r>
      <w:r w:rsidRPr="005931DE">
        <w:rPr>
          <w:rFonts w:ascii="Open Sans" w:hAnsi="Open Sans" w:cs="Open Sans"/>
          <w:b/>
          <w:sz w:val="22"/>
          <w:szCs w:val="22"/>
        </w:rPr>
        <w:t xml:space="preserve"> de capacitación a ejecutarse en cursos cerrados a la medida de las necesidades de empresas e instituciones autónomas cotizantes al INSAFORP, </w:t>
      </w:r>
      <w:r>
        <w:rPr>
          <w:rFonts w:ascii="Open Sans" w:hAnsi="Open Sans" w:cs="Open Sans"/>
          <w:sz w:val="22"/>
          <w:szCs w:val="22"/>
        </w:rPr>
        <w:t>con el objetivo de complementar o actualizar las competencias de los trabajadores de las empresas de todos los niveles organizacionales de las empresas</w:t>
      </w:r>
      <w:r w:rsidRPr="005931DE">
        <w:rPr>
          <w:rFonts w:ascii="Open Sans" w:hAnsi="Open Sans" w:cs="Open Sans"/>
          <w:sz w:val="22"/>
          <w:szCs w:val="22"/>
        </w:rPr>
        <w:t>. Las horas de capacitación contratadas serán distribuidas de la siguiente forma:</w:t>
      </w:r>
    </w:p>
    <w:p w:rsidR="00E22A31" w:rsidRPr="005931DE" w:rsidRDefault="00E22A31" w:rsidP="00E22A31">
      <w:pPr>
        <w:spacing w:line="360" w:lineRule="auto"/>
        <w:jc w:val="both"/>
        <w:rPr>
          <w:rFonts w:ascii="Open Sans" w:hAnsi="Open Sans" w:cs="Open Sans"/>
          <w:sz w:val="22"/>
          <w:szCs w:val="22"/>
        </w:rPr>
      </w:pPr>
    </w:p>
    <w:tbl>
      <w:tblPr>
        <w:tblW w:w="5021"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
        <w:gridCol w:w="5199"/>
        <w:gridCol w:w="1665"/>
        <w:gridCol w:w="2369"/>
      </w:tblGrid>
      <w:tr w:rsidR="00E22A31" w:rsidRPr="00433D98" w:rsidTr="00E71C3B">
        <w:trPr>
          <w:trHeight w:val="626"/>
          <w:tblHeader/>
        </w:trPr>
        <w:tc>
          <w:tcPr>
            <w:tcW w:w="2817" w:type="pct"/>
            <w:gridSpan w:val="2"/>
            <w:shd w:val="clear" w:color="auto" w:fill="auto"/>
            <w:vAlign w:val="center"/>
          </w:tcPr>
          <w:p w:rsidR="00E22A31" w:rsidRPr="00F303BE" w:rsidRDefault="00E22A31" w:rsidP="00BD454B">
            <w:pPr>
              <w:jc w:val="center"/>
              <w:rPr>
                <w:rFonts w:ascii="Open Sans" w:hAnsi="Open Sans" w:cs="Open Sans"/>
                <w:b/>
                <w:bCs/>
                <w:sz w:val="20"/>
                <w:szCs w:val="22"/>
              </w:rPr>
            </w:pPr>
            <w:r w:rsidRPr="00F303BE">
              <w:rPr>
                <w:rFonts w:ascii="Open Sans" w:hAnsi="Open Sans" w:cs="Open Sans"/>
                <w:b/>
                <w:bCs/>
                <w:sz w:val="20"/>
                <w:szCs w:val="22"/>
              </w:rPr>
              <w:t>AREA DE CAPACITACION</w:t>
            </w:r>
          </w:p>
        </w:tc>
        <w:tc>
          <w:tcPr>
            <w:tcW w:w="901" w:type="pct"/>
            <w:shd w:val="clear" w:color="auto" w:fill="auto"/>
            <w:vAlign w:val="center"/>
          </w:tcPr>
          <w:p w:rsidR="00E22A31" w:rsidRPr="00F303BE" w:rsidRDefault="00E22A31" w:rsidP="00BD454B">
            <w:pPr>
              <w:jc w:val="center"/>
              <w:rPr>
                <w:rFonts w:ascii="Open Sans" w:hAnsi="Open Sans" w:cs="Open Sans"/>
                <w:b/>
                <w:bCs/>
                <w:sz w:val="20"/>
                <w:szCs w:val="22"/>
              </w:rPr>
            </w:pPr>
            <w:r w:rsidRPr="00F303BE">
              <w:rPr>
                <w:rFonts w:ascii="Open Sans" w:hAnsi="Open Sans" w:cs="Open Sans"/>
                <w:b/>
                <w:bCs/>
                <w:sz w:val="20"/>
                <w:szCs w:val="22"/>
              </w:rPr>
              <w:t>HORAS ADJUDICADAS</w:t>
            </w:r>
          </w:p>
        </w:tc>
        <w:tc>
          <w:tcPr>
            <w:tcW w:w="1282" w:type="pct"/>
            <w:shd w:val="clear" w:color="auto" w:fill="auto"/>
            <w:vAlign w:val="center"/>
          </w:tcPr>
          <w:p w:rsidR="00E22A31" w:rsidRPr="00F303BE" w:rsidRDefault="00E22A31" w:rsidP="00BD454B">
            <w:pPr>
              <w:jc w:val="center"/>
              <w:rPr>
                <w:rFonts w:ascii="Open Sans" w:hAnsi="Open Sans" w:cs="Open Sans"/>
                <w:b/>
                <w:bCs/>
                <w:sz w:val="20"/>
                <w:szCs w:val="22"/>
              </w:rPr>
            </w:pPr>
            <w:r w:rsidRPr="00F303BE">
              <w:rPr>
                <w:rFonts w:ascii="Open Sans" w:hAnsi="Open Sans" w:cs="Open Sans"/>
                <w:b/>
                <w:bCs/>
                <w:sz w:val="20"/>
                <w:szCs w:val="22"/>
              </w:rPr>
              <w:t>MONTO ADJUDICADO</w:t>
            </w:r>
          </w:p>
        </w:tc>
      </w:tr>
      <w:tr w:rsidR="00E71C3B" w:rsidRPr="00433D98" w:rsidTr="00E71C3B">
        <w:tblPrEx>
          <w:jc w:val="center"/>
          <w:tblInd w:w="0" w:type="dxa"/>
          <w:tblLook w:val="04A0" w:firstRow="1" w:lastRow="0" w:firstColumn="1" w:lastColumn="0" w:noHBand="0" w:noVBand="1"/>
        </w:tblPrEx>
        <w:trPr>
          <w:trHeight w:val="300"/>
          <w:jc w:val="center"/>
        </w:trPr>
        <w:tc>
          <w:tcPr>
            <w:tcW w:w="2817" w:type="pct"/>
            <w:gridSpan w:val="2"/>
            <w:shd w:val="clear" w:color="auto" w:fill="auto"/>
            <w:noWrap/>
            <w:vAlign w:val="center"/>
          </w:tcPr>
          <w:p w:rsidR="00E71C3B" w:rsidRPr="00E71C3B" w:rsidRDefault="00E71C3B" w:rsidP="00E71C3B">
            <w:pPr>
              <w:rPr>
                <w:rFonts w:ascii="Open Sans" w:hAnsi="Open Sans" w:cs="Open Sans"/>
                <w:color w:val="000000"/>
                <w:sz w:val="22"/>
                <w:szCs w:val="22"/>
                <w:lang w:val="es-SV" w:eastAsia="es-SV"/>
              </w:rPr>
            </w:pPr>
            <w:r w:rsidRPr="00E71C3B">
              <w:rPr>
                <w:rFonts w:ascii="Open Sans" w:hAnsi="Open Sans" w:cs="Open Sans"/>
                <w:color w:val="000000"/>
                <w:sz w:val="22"/>
                <w:szCs w:val="22"/>
                <w:lang w:val="es-SV" w:eastAsia="es-SV"/>
              </w:rPr>
              <w:t>MERCADEO</w:t>
            </w:r>
          </w:p>
        </w:tc>
        <w:tc>
          <w:tcPr>
            <w:tcW w:w="901" w:type="pct"/>
            <w:shd w:val="clear" w:color="auto" w:fill="auto"/>
            <w:noWrap/>
            <w:vAlign w:val="center"/>
          </w:tcPr>
          <w:p w:rsidR="00E71C3B" w:rsidRPr="00E71C3B" w:rsidRDefault="00E71C3B" w:rsidP="00E71C3B">
            <w:pPr>
              <w:jc w:val="center"/>
              <w:rPr>
                <w:rFonts w:ascii="Open Sans" w:hAnsi="Open Sans" w:cs="Open Sans"/>
                <w:color w:val="000000"/>
                <w:sz w:val="22"/>
                <w:szCs w:val="22"/>
                <w:lang w:val="es-SV" w:eastAsia="es-SV"/>
              </w:rPr>
            </w:pPr>
            <w:r w:rsidRPr="00E71C3B">
              <w:rPr>
                <w:rFonts w:ascii="Open Sans" w:hAnsi="Open Sans" w:cs="Open Sans"/>
                <w:color w:val="000000"/>
                <w:sz w:val="22"/>
                <w:szCs w:val="22"/>
                <w:lang w:val="es-SV" w:eastAsia="es-SV"/>
              </w:rPr>
              <w:t>300</w:t>
            </w:r>
          </w:p>
        </w:tc>
        <w:tc>
          <w:tcPr>
            <w:tcW w:w="1282" w:type="pct"/>
            <w:shd w:val="clear" w:color="auto" w:fill="auto"/>
            <w:noWrap/>
            <w:vAlign w:val="center"/>
          </w:tcPr>
          <w:p w:rsidR="00E71C3B" w:rsidRPr="00E71C3B" w:rsidRDefault="00E71C3B" w:rsidP="00E71C3B">
            <w:pPr>
              <w:jc w:val="both"/>
              <w:rPr>
                <w:rFonts w:ascii="Open Sans" w:hAnsi="Open Sans" w:cs="Open Sans"/>
                <w:color w:val="000000"/>
                <w:sz w:val="22"/>
                <w:szCs w:val="22"/>
                <w:lang w:val="es-SV" w:eastAsia="es-SV"/>
              </w:rPr>
            </w:pPr>
            <w:r w:rsidRPr="00E71C3B">
              <w:rPr>
                <w:rFonts w:ascii="Open Sans" w:hAnsi="Open Sans" w:cs="Open Sans"/>
                <w:color w:val="000000"/>
                <w:sz w:val="22"/>
                <w:szCs w:val="22"/>
                <w:lang w:val="es-SV" w:eastAsia="es-SV"/>
              </w:rPr>
              <w:t>$                   17,550.00</w:t>
            </w:r>
          </w:p>
        </w:tc>
      </w:tr>
      <w:tr w:rsidR="00E71C3B" w:rsidRPr="00433D98" w:rsidTr="00E71C3B">
        <w:tblPrEx>
          <w:jc w:val="center"/>
          <w:tblInd w:w="0" w:type="dxa"/>
          <w:tblLook w:val="04A0" w:firstRow="1" w:lastRow="0" w:firstColumn="1" w:lastColumn="0" w:noHBand="0" w:noVBand="1"/>
        </w:tblPrEx>
        <w:trPr>
          <w:trHeight w:val="300"/>
          <w:jc w:val="center"/>
        </w:trPr>
        <w:tc>
          <w:tcPr>
            <w:tcW w:w="2817" w:type="pct"/>
            <w:gridSpan w:val="2"/>
            <w:shd w:val="clear" w:color="auto" w:fill="auto"/>
            <w:noWrap/>
            <w:vAlign w:val="center"/>
          </w:tcPr>
          <w:p w:rsidR="00E71C3B" w:rsidRPr="00E71C3B" w:rsidRDefault="00E71C3B" w:rsidP="00E71C3B">
            <w:pPr>
              <w:rPr>
                <w:rFonts w:ascii="Open Sans" w:hAnsi="Open Sans" w:cs="Open Sans"/>
                <w:color w:val="000000"/>
                <w:sz w:val="22"/>
                <w:szCs w:val="22"/>
                <w:lang w:val="es-SV" w:eastAsia="es-SV"/>
              </w:rPr>
            </w:pPr>
            <w:r w:rsidRPr="00E71C3B">
              <w:rPr>
                <w:rFonts w:ascii="Open Sans" w:hAnsi="Open Sans" w:cs="Open Sans"/>
                <w:color w:val="000000"/>
                <w:sz w:val="22"/>
                <w:szCs w:val="22"/>
                <w:lang w:val="es-SV" w:eastAsia="es-SV"/>
              </w:rPr>
              <w:t>DESARROLLO Y ADMON. DEL RECURSO HUMANO</w:t>
            </w:r>
          </w:p>
        </w:tc>
        <w:tc>
          <w:tcPr>
            <w:tcW w:w="901" w:type="pct"/>
            <w:shd w:val="clear" w:color="auto" w:fill="auto"/>
            <w:noWrap/>
            <w:vAlign w:val="center"/>
          </w:tcPr>
          <w:p w:rsidR="00E71C3B" w:rsidRPr="00E71C3B" w:rsidRDefault="00E71C3B" w:rsidP="00E71C3B">
            <w:pPr>
              <w:jc w:val="center"/>
              <w:rPr>
                <w:rFonts w:ascii="Open Sans" w:hAnsi="Open Sans" w:cs="Open Sans"/>
                <w:color w:val="000000"/>
                <w:sz w:val="22"/>
                <w:szCs w:val="22"/>
                <w:lang w:val="es-SV" w:eastAsia="es-SV"/>
              </w:rPr>
            </w:pPr>
            <w:r w:rsidRPr="00E71C3B">
              <w:rPr>
                <w:rFonts w:ascii="Open Sans" w:hAnsi="Open Sans" w:cs="Open Sans"/>
                <w:color w:val="000000"/>
                <w:sz w:val="22"/>
                <w:szCs w:val="22"/>
                <w:lang w:val="es-SV" w:eastAsia="es-SV"/>
              </w:rPr>
              <w:t>210</w:t>
            </w:r>
          </w:p>
        </w:tc>
        <w:tc>
          <w:tcPr>
            <w:tcW w:w="1282" w:type="pct"/>
            <w:shd w:val="clear" w:color="auto" w:fill="auto"/>
            <w:noWrap/>
            <w:vAlign w:val="center"/>
          </w:tcPr>
          <w:p w:rsidR="00E71C3B" w:rsidRPr="00E71C3B" w:rsidRDefault="00E71C3B" w:rsidP="00E71C3B">
            <w:pPr>
              <w:jc w:val="both"/>
              <w:rPr>
                <w:rFonts w:ascii="Open Sans" w:hAnsi="Open Sans" w:cs="Open Sans"/>
                <w:color w:val="000000"/>
                <w:sz w:val="22"/>
                <w:szCs w:val="22"/>
                <w:lang w:val="es-SV" w:eastAsia="es-SV"/>
              </w:rPr>
            </w:pPr>
            <w:r w:rsidRPr="00E71C3B">
              <w:rPr>
                <w:rFonts w:ascii="Open Sans" w:hAnsi="Open Sans" w:cs="Open Sans"/>
                <w:color w:val="000000"/>
                <w:sz w:val="22"/>
                <w:szCs w:val="22"/>
                <w:lang w:val="es-SV" w:eastAsia="es-SV"/>
              </w:rPr>
              <w:t>$                   12,474.00</w:t>
            </w:r>
          </w:p>
        </w:tc>
      </w:tr>
      <w:tr w:rsidR="00E71C3B" w:rsidRPr="00433D98" w:rsidTr="00E71C3B">
        <w:tblPrEx>
          <w:jc w:val="center"/>
          <w:tblInd w:w="0" w:type="dxa"/>
          <w:tblLook w:val="04A0" w:firstRow="1" w:lastRow="0" w:firstColumn="1" w:lastColumn="0" w:noHBand="0" w:noVBand="1"/>
        </w:tblPrEx>
        <w:trPr>
          <w:trHeight w:val="300"/>
          <w:jc w:val="center"/>
        </w:trPr>
        <w:tc>
          <w:tcPr>
            <w:tcW w:w="2817" w:type="pct"/>
            <w:gridSpan w:val="2"/>
            <w:shd w:val="clear" w:color="auto" w:fill="auto"/>
            <w:noWrap/>
            <w:vAlign w:val="center"/>
          </w:tcPr>
          <w:p w:rsidR="00E71C3B" w:rsidRPr="00E71C3B" w:rsidRDefault="00E71C3B" w:rsidP="00E71C3B">
            <w:pPr>
              <w:rPr>
                <w:rFonts w:ascii="Open Sans" w:hAnsi="Open Sans" w:cs="Open Sans"/>
                <w:color w:val="000000"/>
                <w:sz w:val="22"/>
                <w:szCs w:val="22"/>
                <w:lang w:val="es-SV" w:eastAsia="es-SV"/>
              </w:rPr>
            </w:pPr>
            <w:r w:rsidRPr="00E71C3B">
              <w:rPr>
                <w:rFonts w:ascii="Open Sans" w:hAnsi="Open Sans" w:cs="Open Sans"/>
                <w:color w:val="000000"/>
                <w:sz w:val="22"/>
                <w:szCs w:val="22"/>
                <w:lang w:val="es-SV" w:eastAsia="es-SV"/>
              </w:rPr>
              <w:t>INFORMATICA</w:t>
            </w:r>
          </w:p>
        </w:tc>
        <w:tc>
          <w:tcPr>
            <w:tcW w:w="901" w:type="pct"/>
            <w:shd w:val="clear" w:color="auto" w:fill="auto"/>
            <w:noWrap/>
            <w:vAlign w:val="center"/>
          </w:tcPr>
          <w:p w:rsidR="00E71C3B" w:rsidRPr="00E71C3B" w:rsidRDefault="00E71C3B" w:rsidP="00E71C3B">
            <w:pPr>
              <w:jc w:val="center"/>
              <w:rPr>
                <w:rFonts w:ascii="Open Sans" w:hAnsi="Open Sans" w:cs="Open Sans"/>
                <w:color w:val="000000"/>
                <w:sz w:val="22"/>
                <w:szCs w:val="22"/>
                <w:lang w:val="es-SV" w:eastAsia="es-SV"/>
              </w:rPr>
            </w:pPr>
            <w:r w:rsidRPr="00E71C3B">
              <w:rPr>
                <w:rFonts w:ascii="Open Sans" w:hAnsi="Open Sans" w:cs="Open Sans"/>
                <w:color w:val="000000"/>
                <w:sz w:val="22"/>
                <w:szCs w:val="22"/>
                <w:lang w:val="es-SV" w:eastAsia="es-SV"/>
              </w:rPr>
              <w:t>600</w:t>
            </w:r>
          </w:p>
        </w:tc>
        <w:tc>
          <w:tcPr>
            <w:tcW w:w="1282" w:type="pct"/>
            <w:shd w:val="clear" w:color="auto" w:fill="auto"/>
            <w:noWrap/>
            <w:vAlign w:val="center"/>
          </w:tcPr>
          <w:p w:rsidR="00E71C3B" w:rsidRPr="00E71C3B" w:rsidRDefault="00E71C3B" w:rsidP="00E71C3B">
            <w:pPr>
              <w:jc w:val="both"/>
              <w:rPr>
                <w:rFonts w:ascii="Open Sans" w:hAnsi="Open Sans" w:cs="Open Sans"/>
                <w:color w:val="000000"/>
                <w:sz w:val="22"/>
                <w:szCs w:val="22"/>
                <w:lang w:val="es-SV" w:eastAsia="es-SV"/>
              </w:rPr>
            </w:pPr>
            <w:r w:rsidRPr="00E71C3B">
              <w:rPr>
                <w:rFonts w:ascii="Open Sans" w:hAnsi="Open Sans" w:cs="Open Sans"/>
                <w:color w:val="000000"/>
                <w:sz w:val="22"/>
                <w:szCs w:val="22"/>
                <w:lang w:val="es-SV" w:eastAsia="es-SV"/>
              </w:rPr>
              <w:t>$                   42,660.00</w:t>
            </w:r>
          </w:p>
        </w:tc>
      </w:tr>
      <w:tr w:rsidR="00E71C3B" w:rsidRPr="00433D98" w:rsidTr="00E71C3B">
        <w:tblPrEx>
          <w:jc w:val="center"/>
          <w:tblInd w:w="0" w:type="dxa"/>
          <w:tblLook w:val="04A0" w:firstRow="1" w:lastRow="0" w:firstColumn="1" w:lastColumn="0" w:noHBand="0" w:noVBand="1"/>
        </w:tblPrEx>
        <w:trPr>
          <w:gridBefore w:val="1"/>
          <w:wBefore w:w="5" w:type="pct"/>
          <w:trHeight w:val="300"/>
          <w:jc w:val="center"/>
        </w:trPr>
        <w:tc>
          <w:tcPr>
            <w:tcW w:w="2812" w:type="pct"/>
            <w:shd w:val="clear" w:color="auto" w:fill="auto"/>
            <w:noWrap/>
            <w:vAlign w:val="center"/>
            <w:hideMark/>
          </w:tcPr>
          <w:p w:rsidR="00E71C3B" w:rsidRPr="00E71C3B" w:rsidRDefault="00E71C3B" w:rsidP="00E71C3B">
            <w:pPr>
              <w:jc w:val="right"/>
              <w:rPr>
                <w:rFonts w:ascii="Open Sans" w:hAnsi="Open Sans" w:cs="Open Sans"/>
                <w:b/>
                <w:bCs/>
                <w:color w:val="000000"/>
                <w:sz w:val="22"/>
                <w:szCs w:val="22"/>
                <w:lang w:eastAsia="es-SV"/>
              </w:rPr>
            </w:pPr>
            <w:r w:rsidRPr="00E71C3B">
              <w:rPr>
                <w:rFonts w:ascii="Open Sans" w:hAnsi="Open Sans" w:cs="Open Sans"/>
                <w:b/>
                <w:bCs/>
                <w:color w:val="000000"/>
                <w:sz w:val="22"/>
                <w:szCs w:val="22"/>
                <w:lang w:eastAsia="es-SV"/>
              </w:rPr>
              <w:t>TOTAL</w:t>
            </w:r>
          </w:p>
        </w:tc>
        <w:tc>
          <w:tcPr>
            <w:tcW w:w="901" w:type="pct"/>
            <w:shd w:val="clear" w:color="auto" w:fill="auto"/>
            <w:noWrap/>
            <w:vAlign w:val="center"/>
          </w:tcPr>
          <w:p w:rsidR="00E71C3B" w:rsidRPr="00E71C3B" w:rsidRDefault="00E71C3B" w:rsidP="00E71C3B">
            <w:pPr>
              <w:jc w:val="center"/>
              <w:rPr>
                <w:rFonts w:ascii="Open Sans" w:hAnsi="Open Sans" w:cs="Open Sans"/>
                <w:b/>
                <w:bCs/>
                <w:color w:val="000000"/>
                <w:sz w:val="22"/>
                <w:szCs w:val="22"/>
                <w:lang w:val="es-SV" w:eastAsia="es-SV"/>
              </w:rPr>
            </w:pPr>
            <w:r w:rsidRPr="00E71C3B">
              <w:rPr>
                <w:rFonts w:ascii="Open Sans" w:hAnsi="Open Sans" w:cs="Open Sans"/>
                <w:b/>
                <w:bCs/>
                <w:color w:val="000000"/>
                <w:sz w:val="22"/>
                <w:szCs w:val="22"/>
                <w:lang w:val="es-SV" w:eastAsia="es-SV"/>
              </w:rPr>
              <w:t>1,110</w:t>
            </w:r>
          </w:p>
        </w:tc>
        <w:tc>
          <w:tcPr>
            <w:tcW w:w="1282" w:type="pct"/>
            <w:shd w:val="clear" w:color="auto" w:fill="auto"/>
            <w:noWrap/>
            <w:vAlign w:val="center"/>
          </w:tcPr>
          <w:p w:rsidR="00E71C3B" w:rsidRPr="00E71C3B" w:rsidRDefault="00E71C3B" w:rsidP="00E71C3B">
            <w:pPr>
              <w:jc w:val="both"/>
              <w:rPr>
                <w:rFonts w:ascii="Open Sans" w:hAnsi="Open Sans" w:cs="Open Sans"/>
                <w:b/>
                <w:bCs/>
                <w:color w:val="000000"/>
                <w:sz w:val="22"/>
                <w:szCs w:val="22"/>
                <w:lang w:val="es-SV" w:eastAsia="es-SV"/>
              </w:rPr>
            </w:pPr>
            <w:r w:rsidRPr="00E71C3B">
              <w:rPr>
                <w:rFonts w:ascii="Open Sans" w:hAnsi="Open Sans" w:cs="Open Sans"/>
                <w:b/>
                <w:bCs/>
                <w:color w:val="000000"/>
                <w:sz w:val="22"/>
                <w:szCs w:val="22"/>
                <w:lang w:val="es-SV" w:eastAsia="es-SV"/>
              </w:rPr>
              <w:t>$                  72,684.00</w:t>
            </w:r>
          </w:p>
        </w:tc>
      </w:tr>
    </w:tbl>
    <w:p w:rsidR="00E22A31" w:rsidRPr="005931DE" w:rsidRDefault="00E22A31" w:rsidP="00E22A31">
      <w:pPr>
        <w:spacing w:line="360" w:lineRule="auto"/>
        <w:jc w:val="both"/>
        <w:rPr>
          <w:rFonts w:ascii="Open Sans" w:hAnsi="Open Sans" w:cs="Open Sans"/>
          <w:sz w:val="22"/>
          <w:szCs w:val="22"/>
        </w:rPr>
      </w:pPr>
    </w:p>
    <w:p w:rsidR="00E22A31" w:rsidRPr="005931DE" w:rsidRDefault="00E22A31" w:rsidP="00E22A31">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Pr>
          <w:rFonts w:ascii="Open Sans" w:hAnsi="Open Sans" w:cs="Open Sans"/>
          <w:sz w:val="22"/>
          <w:szCs w:val="22"/>
        </w:rPr>
        <w:t>UNO</w:t>
      </w:r>
      <w:r w:rsidRPr="005931DE">
        <w:rPr>
          <w:rFonts w:ascii="Open Sans" w:hAnsi="Open Sans" w:cs="Open Sans"/>
          <w:sz w:val="22"/>
          <w:szCs w:val="22"/>
        </w:rPr>
        <w:t xml:space="preserve">/DOS MIL </w:t>
      </w:r>
      <w:r>
        <w:rPr>
          <w:rFonts w:ascii="Open Sans" w:hAnsi="Open Sans" w:cs="Open Sans"/>
          <w:sz w:val="22"/>
          <w:szCs w:val="22"/>
        </w:rPr>
        <w:t>DIECISIETE</w:t>
      </w:r>
      <w:r w:rsidRPr="005931DE">
        <w:rPr>
          <w:rFonts w:ascii="Open Sans" w:hAnsi="Open Sans" w:cs="Open Sans"/>
          <w:sz w:val="22"/>
          <w:szCs w:val="22"/>
        </w:rPr>
        <w:t>; c) Acuerdo</w:t>
      </w:r>
      <w:r>
        <w:rPr>
          <w:rFonts w:ascii="Open Sans" w:hAnsi="Open Sans" w:cs="Open Sans"/>
          <w:sz w:val="22"/>
          <w:szCs w:val="22"/>
        </w:rPr>
        <w:t xml:space="preserve"> de Consejo Directivo y </w:t>
      </w:r>
      <w:r w:rsidRPr="005931DE">
        <w:rPr>
          <w:rFonts w:ascii="Open Sans" w:hAnsi="Open Sans" w:cs="Open Sans"/>
          <w:sz w:val="22"/>
          <w:szCs w:val="22"/>
        </w:rPr>
        <w:t xml:space="preserve">Resolución de la Adjudicación, </w:t>
      </w:r>
      <w:r>
        <w:rPr>
          <w:rFonts w:ascii="Open Sans" w:hAnsi="Open Sans" w:cs="Open Sans"/>
          <w:sz w:val="22"/>
          <w:szCs w:val="22"/>
        </w:rPr>
        <w:t>a</w:t>
      </w:r>
      <w:r w:rsidRPr="005931DE">
        <w:rPr>
          <w:rFonts w:ascii="Open Sans" w:hAnsi="Open Sans" w:cs="Open Sans"/>
          <w:sz w:val="22"/>
          <w:szCs w:val="22"/>
        </w:rPr>
        <w:t>l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w:t>
      </w:r>
      <w:r w:rsidRPr="005931DE">
        <w:rPr>
          <w:rFonts w:ascii="Open Sans" w:hAnsi="Open Sans" w:cs="Open Sans"/>
          <w:sz w:val="22"/>
          <w:szCs w:val="22"/>
        </w:rPr>
        <w:lastRenderedPageBreak/>
        <w:t>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III) </w:t>
      </w:r>
      <w:r w:rsidRPr="005931DE">
        <w:rPr>
          <w:rFonts w:ascii="Open Sans" w:hAnsi="Open Sans" w:cs="Open Sans"/>
          <w:b/>
          <w:sz w:val="22"/>
          <w:szCs w:val="22"/>
        </w:rPr>
        <w:t>FUENTE DE LOS RECURSOS</w:t>
      </w:r>
      <w:r>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PRECIO Y FORMA DE PAGO. </w:t>
      </w:r>
      <w:r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Pr>
          <w:rFonts w:ascii="Open Sans" w:hAnsi="Open Sans" w:cs="Open Sans"/>
          <w:sz w:val="22"/>
          <w:szCs w:val="22"/>
        </w:rPr>
        <w:t>diecisiete</w:t>
      </w:r>
      <w:r w:rsidRPr="005931DE">
        <w:rPr>
          <w:rFonts w:ascii="Open Sans" w:hAnsi="Open Sans" w:cs="Open Sans"/>
          <w:bCs/>
          <w:color w:val="000000"/>
          <w:sz w:val="22"/>
          <w:szCs w:val="22"/>
        </w:rPr>
        <w:t>. E</w:t>
      </w:r>
      <w:r w:rsidRPr="005931DE">
        <w:rPr>
          <w:rFonts w:ascii="Open Sans" w:hAnsi="Open Sans" w:cs="Open Sans"/>
          <w:color w:val="000000"/>
          <w:sz w:val="22"/>
          <w:szCs w:val="22"/>
        </w:rPr>
        <w:t xml:space="preserve">l INSAFORP se compromete a cancelar a la contratista la cantidad de hasta </w:t>
      </w:r>
      <w:r w:rsidR="003B4B09">
        <w:rPr>
          <w:rFonts w:ascii="Open Sans" w:hAnsi="Open Sans" w:cs="Open Sans"/>
          <w:b/>
          <w:color w:val="000000"/>
          <w:sz w:val="22"/>
          <w:szCs w:val="22"/>
        </w:rPr>
        <w:t xml:space="preserve">SETENTA Y DOS </w:t>
      </w:r>
      <w:r w:rsidR="003B4B09" w:rsidRPr="00AB6006">
        <w:rPr>
          <w:rFonts w:ascii="Open Sans" w:hAnsi="Open Sans" w:cs="Open Sans"/>
          <w:b/>
          <w:color w:val="000000"/>
          <w:sz w:val="22"/>
          <w:szCs w:val="22"/>
        </w:rPr>
        <w:t xml:space="preserve">MIL </w:t>
      </w:r>
      <w:r w:rsidR="003B4B09">
        <w:rPr>
          <w:rFonts w:ascii="Open Sans" w:hAnsi="Open Sans" w:cs="Open Sans"/>
          <w:b/>
          <w:color w:val="000000"/>
          <w:sz w:val="22"/>
          <w:szCs w:val="22"/>
        </w:rPr>
        <w:t>SEISCIENTOS OCHENTA Y CUATRO</w:t>
      </w:r>
      <w:r>
        <w:rPr>
          <w:rFonts w:ascii="Open Sans" w:hAnsi="Open Sans" w:cs="Open Sans"/>
          <w:color w:val="000000"/>
          <w:sz w:val="22"/>
          <w:szCs w:val="22"/>
        </w:rPr>
        <w:t xml:space="preserve"> </w:t>
      </w:r>
      <w:r w:rsidRPr="005931DE">
        <w:rPr>
          <w:rFonts w:ascii="Open Sans" w:hAnsi="Open Sans" w:cs="Open Sans"/>
          <w:b/>
          <w:sz w:val="22"/>
          <w:szCs w:val="22"/>
        </w:rPr>
        <w:t>DÓLARES</w:t>
      </w:r>
      <w:r>
        <w:rPr>
          <w:rFonts w:ascii="Open Sans" w:hAnsi="Open Sans" w:cs="Open Sans"/>
          <w:b/>
          <w:sz w:val="22"/>
          <w:szCs w:val="22"/>
        </w:rPr>
        <w:t xml:space="preserve"> </w:t>
      </w:r>
      <w:r w:rsidRPr="005931DE">
        <w:rPr>
          <w:rFonts w:ascii="Open Sans" w:hAnsi="Open Sans" w:cs="Open Sans"/>
          <w:b/>
          <w:sz w:val="22"/>
          <w:szCs w:val="22"/>
        </w:rPr>
        <w:t>DE LOS ESTADOS UNIDOS DE AMÉRICA (US$</w:t>
      </w:r>
      <w:r>
        <w:rPr>
          <w:rFonts w:ascii="Open Sans" w:hAnsi="Open Sans" w:cs="Open Sans"/>
          <w:b/>
          <w:sz w:val="22"/>
          <w:szCs w:val="22"/>
        </w:rPr>
        <w:t xml:space="preserve"> </w:t>
      </w:r>
      <w:r w:rsidR="00E71C3B" w:rsidRPr="00E71C3B">
        <w:rPr>
          <w:rFonts w:ascii="Open Sans" w:hAnsi="Open Sans" w:cs="Open Sans"/>
          <w:b/>
          <w:bCs/>
          <w:color w:val="000000"/>
          <w:sz w:val="22"/>
          <w:szCs w:val="22"/>
          <w:lang w:val="es-SV" w:eastAsia="es-SV"/>
        </w:rPr>
        <w:t>72,684.00</w:t>
      </w:r>
      <w:r w:rsidRPr="005931DE">
        <w:rPr>
          <w:rFonts w:ascii="Open Sans" w:hAnsi="Open Sans" w:cs="Open Sans"/>
          <w:b/>
          <w:sz w:val="22"/>
          <w:szCs w:val="22"/>
        </w:rPr>
        <w:t>)</w:t>
      </w:r>
      <w:r w:rsidRPr="005931DE">
        <w:rPr>
          <w:rFonts w:ascii="Open Sans" w:hAnsi="Open Sans" w:cs="Open Sans"/>
          <w:sz w:val="22"/>
          <w:szCs w:val="22"/>
        </w:rPr>
        <w:t>, de acuerdo a la distribución de participaciones en las diferentes áreas de capacitación ofertada y mon</w:t>
      </w:r>
      <w:r>
        <w:rPr>
          <w:rFonts w:ascii="Open Sans" w:hAnsi="Open Sans" w:cs="Open Sans"/>
          <w:sz w:val="22"/>
          <w:szCs w:val="22"/>
        </w:rPr>
        <w:t xml:space="preserve">tos detallados en la cláusula Primera, así: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 xml:space="preserve">con </w:t>
      </w:r>
      <w:proofErr w:type="spellStart"/>
      <w:r w:rsidRPr="005931DE">
        <w:rPr>
          <w:rFonts w:ascii="Open Sans" w:hAnsi="Open Sans" w:cs="Open Sans"/>
          <w:sz w:val="22"/>
          <w:szCs w:val="22"/>
        </w:rPr>
        <w:t>el</w:t>
      </w:r>
      <w:proofErr w:type="spellEnd"/>
      <w:r w:rsidRPr="005931DE">
        <w:rPr>
          <w:rFonts w:ascii="Open Sans" w:hAnsi="Open Sans" w:cs="Open Sans"/>
          <w:sz w:val="22"/>
          <w:szCs w:val="22"/>
        </w:rPr>
        <w:t xml:space="preserve">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Pr="00796A90">
        <w:rPr>
          <w:rFonts w:ascii="Open Sans" w:hAnsi="Open Sans" w:cs="Open Sans"/>
          <w:color w:val="000000"/>
          <w:sz w:val="22"/>
          <w:szCs w:val="22"/>
        </w:rPr>
        <w:t xml:space="preserve">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áreas de capacitación validadas.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Pr="00ED5F74">
        <w:rPr>
          <w:rFonts w:ascii="Open Sans" w:hAnsi="Open Sans" w:cs="Open Sans"/>
          <w:sz w:val="22"/>
          <w:szCs w:val="22"/>
        </w:rPr>
        <w:t>treinta de septiembre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Pr>
          <w:rFonts w:ascii="Open Sans" w:hAnsi="Open Sans" w:cs="Open Sans"/>
          <w:sz w:val="22"/>
          <w:szCs w:val="22"/>
        </w:rPr>
        <w:t xml:space="preserve"> diecisiete</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 xml:space="preserve">será a partir </w:t>
      </w:r>
      <w:r w:rsidRPr="001C2C8E">
        <w:rPr>
          <w:rFonts w:ascii="Open Sans" w:hAnsi="Open Sans" w:cs="Open Sans"/>
          <w:sz w:val="22"/>
          <w:szCs w:val="22"/>
        </w:rPr>
        <w:lastRenderedPageBreak/>
        <w:t>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teniendo como mínimo de participantes el establecido en el Anexo catorce de las Bases de Licitación referente al procedimiento para atender una solicitud de capacitación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VI)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3B4B09">
        <w:rPr>
          <w:rFonts w:ascii="Open Sans" w:hAnsi="Open Sans" w:cs="Open Sans"/>
          <w:b/>
          <w:sz w:val="22"/>
          <w:szCs w:val="22"/>
        </w:rPr>
        <w:t>SIETE MIL DOSCIENTOS SESENTA Y OCHO</w:t>
      </w:r>
      <w:r>
        <w:rPr>
          <w:rFonts w:ascii="Open Sans" w:hAnsi="Open Sans" w:cs="Open Sans"/>
          <w:b/>
          <w:sz w:val="22"/>
          <w:szCs w:val="22"/>
        </w:rPr>
        <w:t xml:space="preserve"> </w:t>
      </w:r>
      <w:r w:rsidRPr="005931DE">
        <w:rPr>
          <w:rFonts w:ascii="Open Sans" w:hAnsi="Open Sans" w:cs="Open Sans"/>
          <w:b/>
          <w:sz w:val="22"/>
          <w:szCs w:val="22"/>
        </w:rPr>
        <w:t>DÓLARES</w:t>
      </w:r>
      <w:r>
        <w:rPr>
          <w:rFonts w:ascii="Open Sans" w:hAnsi="Open Sans" w:cs="Open Sans"/>
          <w:b/>
          <w:sz w:val="22"/>
          <w:szCs w:val="22"/>
        </w:rPr>
        <w:t xml:space="preserve"> CON </w:t>
      </w:r>
      <w:r w:rsidR="003B4B09">
        <w:rPr>
          <w:rFonts w:ascii="Open Sans" w:hAnsi="Open Sans" w:cs="Open Sans"/>
          <w:b/>
          <w:sz w:val="22"/>
          <w:szCs w:val="22"/>
        </w:rPr>
        <w:t>CUARENTA</w:t>
      </w:r>
      <w:r>
        <w:rPr>
          <w:rFonts w:ascii="Open Sans" w:hAnsi="Open Sans" w:cs="Open Sans"/>
          <w:b/>
          <w:sz w:val="22"/>
          <w:szCs w:val="22"/>
        </w:rPr>
        <w:t xml:space="preserve"> CENTAVOS DE DÓLAR </w:t>
      </w:r>
      <w:r w:rsidRPr="005931DE">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36 de la LACAP, la que permanecerá en la institución garantizando el buen cumplimiento del contrato. </w:t>
      </w:r>
      <w:r w:rsidRPr="005931DE">
        <w:rPr>
          <w:rFonts w:ascii="Open Sans" w:hAnsi="Open Sans" w:cs="Open Sans"/>
          <w:b/>
          <w:sz w:val="22"/>
          <w:szCs w:val="22"/>
        </w:rPr>
        <w:t xml:space="preserve">VI) ADMINISTRACIÓN DEL CONTRATO. </w:t>
      </w:r>
      <w:r w:rsidRPr="005931DE">
        <w:rPr>
          <w:rFonts w:ascii="Open Sans" w:hAnsi="Open Sans" w:cs="Open Sans"/>
          <w:sz w:val="22"/>
          <w:szCs w:val="22"/>
        </w:rPr>
        <w:t xml:space="preserve">El seguimiento al cumplimiento de las obligaciones contractuales estará a cargo de los administradores del contrato, Licenciada Ana Elsy Ocampo Herrera </w:t>
      </w:r>
      <w:r w:rsidRPr="00ED5F74">
        <w:rPr>
          <w:rFonts w:ascii="Open Sans" w:hAnsi="Open Sans" w:cs="Open Sans"/>
          <w:sz w:val="22"/>
          <w:szCs w:val="22"/>
        </w:rPr>
        <w:t>y/o el Licenciado Juan Carlos Escobar Portillo</w:t>
      </w:r>
      <w:r w:rsidRPr="005931DE">
        <w:rPr>
          <w:rFonts w:ascii="Open Sans" w:hAnsi="Open Sans" w:cs="Open Sans"/>
          <w:sz w:val="22"/>
          <w:szCs w:val="22"/>
        </w:rPr>
        <w:t>,</w:t>
      </w:r>
      <w:r>
        <w:rPr>
          <w:rFonts w:ascii="Open Sans" w:hAnsi="Open Sans" w:cs="Open Sans"/>
          <w:sz w:val="22"/>
          <w:szCs w:val="22"/>
        </w:rPr>
        <w:t xml:space="preserve"> de la Gerencia de Formación Continua –GFC-</w:t>
      </w:r>
      <w:r w:rsidRPr="005931DE">
        <w:rPr>
          <w:rFonts w:ascii="Open Sans" w:hAnsi="Open Sans" w:cs="Open Sans"/>
          <w:sz w:val="22"/>
          <w:szCs w:val="22"/>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w:t>
      </w:r>
      <w:r w:rsidRPr="005931DE">
        <w:rPr>
          <w:rFonts w:ascii="Open Sans" w:hAnsi="Open Sans" w:cs="Open Sans"/>
          <w:sz w:val="22"/>
          <w:szCs w:val="22"/>
        </w:rPr>
        <w:lastRenderedPageBreak/>
        <w:t xml:space="preserve">plazo de ejecución del servicio el INSAFORP mediante los administradores del contrato podrán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 ACTA DE RECEPCIÓN</w:t>
      </w:r>
      <w:r w:rsidRPr="005931DE">
        <w:rPr>
          <w:rFonts w:ascii="Open Sans" w:hAnsi="Open Sans" w:cs="Open Sans"/>
          <w:sz w:val="22"/>
          <w:szCs w:val="22"/>
        </w:rPr>
        <w:t xml:space="preserve">. Corresponderá a </w:t>
      </w:r>
      <w:r w:rsidRPr="00ED5F74">
        <w:rPr>
          <w:rFonts w:ascii="Open Sans" w:hAnsi="Open Sans" w:cs="Open Sans"/>
          <w:sz w:val="22"/>
          <w:szCs w:val="22"/>
        </w:rPr>
        <w:t>los administradores</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5931DE">
        <w:rPr>
          <w:rFonts w:ascii="Open Sans" w:hAnsi="Open Sans" w:cs="Open Sans"/>
          <w:b/>
          <w:sz w:val="22"/>
          <w:szCs w:val="22"/>
        </w:rPr>
        <w:t xml:space="preserve">VIII)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IX)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 xml:space="preserve">XI)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xml:space="preserve">. En caso de incumplimiento la contratista expresamente se somete a las sanciones que emanaren de la LACAP ya sea imposición de multa o mora, inhabilitación, </w:t>
      </w:r>
      <w:r w:rsidRPr="005931DE">
        <w:rPr>
          <w:rFonts w:ascii="Open Sans" w:hAnsi="Open Sans" w:cs="Open Sans"/>
          <w:sz w:val="22"/>
          <w:szCs w:val="22"/>
        </w:rPr>
        <w:lastRenderedPageBreak/>
        <w:t xml:space="preserve">extinción, las que serán impuestas siguiendo el debido proceso por el INSAFORP, a cuya competencia se somete para efectos de su imposición. </w:t>
      </w:r>
      <w:r w:rsidRPr="005931DE">
        <w:rPr>
          <w:rFonts w:ascii="Open Sans" w:hAnsi="Open Sans" w:cs="Open Sans"/>
          <w:b/>
          <w:sz w:val="22"/>
          <w:szCs w:val="22"/>
        </w:rPr>
        <w:t>XIII)</w:t>
      </w:r>
      <w:r w:rsidRPr="005931DE">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XIV)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catorce</w:t>
      </w:r>
      <w:r w:rsidRPr="005931DE">
        <w:rPr>
          <w:rFonts w:ascii="Open Sans" w:hAnsi="Open Sans" w:cs="Open Sans"/>
          <w:sz w:val="22"/>
          <w:szCs w:val="22"/>
        </w:rPr>
        <w:t xml:space="preserve"> de las referidas Bases. Las capacitaciones se desarrollarán en el lugar que las empresas beneficiarias definan, en el interior d</w:t>
      </w:r>
      <w:r>
        <w:rPr>
          <w:rFonts w:ascii="Open Sans" w:hAnsi="Open Sans" w:cs="Open Sans"/>
          <w:sz w:val="22"/>
          <w:szCs w:val="22"/>
        </w:rPr>
        <w:t>e las mismas o en el lugar que e</w:t>
      </w:r>
      <w:r w:rsidRPr="005931DE">
        <w:rPr>
          <w:rFonts w:ascii="Open Sans" w:hAnsi="Open Sans" w:cs="Open Sans"/>
          <w:sz w:val="22"/>
          <w:szCs w:val="22"/>
        </w:rPr>
        <w:t xml:space="preserve">stas determinen. Debiendo cumplir con las demás especificaciones contenidas en este y en el resto de documentos contractuales. </w:t>
      </w:r>
      <w:r w:rsidRPr="005931DE">
        <w:rPr>
          <w:rFonts w:ascii="Open Sans" w:hAnsi="Open Sans" w:cs="Open Sans"/>
          <w:b/>
          <w:sz w:val="22"/>
          <w:szCs w:val="22"/>
        </w:rPr>
        <w:t xml:space="preserve">XVI)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5931DE">
        <w:rPr>
          <w:rFonts w:ascii="Open Sans" w:hAnsi="Open Sans" w:cs="Open Sans"/>
          <w:b/>
          <w:sz w:val="22"/>
          <w:szCs w:val="22"/>
        </w:rPr>
        <w:t xml:space="preserve">XVII) MARCO LEGAL. </w:t>
      </w:r>
      <w:r>
        <w:rPr>
          <w:rFonts w:ascii="Open Sans" w:hAnsi="Open Sans" w:cs="Open Sans"/>
          <w:sz w:val="22"/>
          <w:szCs w:val="22"/>
        </w:rPr>
        <w:t>El presente contrato que</w:t>
      </w:r>
      <w:r w:rsidRPr="005931DE">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Pr="005931DE">
        <w:rPr>
          <w:rFonts w:ascii="Open Sans" w:hAnsi="Open Sans" w:cs="Open Sans"/>
          <w:b/>
          <w:sz w:val="22"/>
          <w:szCs w:val="22"/>
        </w:rPr>
        <w:t>XVIII)</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w:t>
      </w:r>
      <w:r w:rsidRPr="005931DE">
        <w:rPr>
          <w:rFonts w:ascii="Open Sans" w:hAnsi="Open Sans" w:cs="Open Sans"/>
          <w:color w:val="000000"/>
          <w:sz w:val="22"/>
          <w:szCs w:val="22"/>
        </w:rPr>
        <w:lastRenderedPageBreak/>
        <w:t xml:space="preserve">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r>
        <w:rPr>
          <w:rFonts w:ascii="Open Sans" w:hAnsi="Open Sans" w:cs="Open Sans"/>
          <w:color w:val="000000"/>
          <w:sz w:val="22"/>
          <w:szCs w:val="22"/>
        </w:rPr>
        <w:t>P</w:t>
      </w:r>
      <w:r w:rsidRPr="005931DE">
        <w:rPr>
          <w:rFonts w:ascii="Open Sans" w:hAnsi="Open Sans" w:cs="Open Sans"/>
          <w:color w:val="000000"/>
          <w:sz w:val="22"/>
          <w:szCs w:val="22"/>
        </w:rPr>
        <w:t>ublicity,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0E6B7E">
        <w:rPr>
          <w:rFonts w:ascii="Open Sans" w:hAnsi="Open Sans" w:cs="Open Sans"/>
          <w:color w:val="000000"/>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w:t>
      </w:r>
      <w:r w:rsidRPr="000E6B7E">
        <w:rPr>
          <w:rFonts w:ascii="Open Sans" w:hAnsi="Open Sans" w:cs="Open Sans"/>
          <w:color w:val="000000"/>
          <w:sz w:val="22"/>
          <w:szCs w:val="22"/>
        </w:rPr>
        <w:lastRenderedPageBreak/>
        <w:t>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Pr="005931DE">
        <w:rPr>
          <w:rFonts w:ascii="Open Sans" w:hAnsi="Open Sans" w:cs="Open Sans"/>
          <w:b/>
          <w:sz w:val="22"/>
          <w:szCs w:val="22"/>
        </w:rPr>
        <w:t xml:space="preserve">XIX)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Pr>
          <w:rFonts w:ascii="Open Sans" w:hAnsi="Open Sans" w:cs="Open Sans"/>
          <w:sz w:val="22"/>
          <w:szCs w:val="22"/>
        </w:rPr>
        <w:t>veintisiete</w:t>
      </w:r>
      <w:r w:rsidRPr="005931DE">
        <w:rPr>
          <w:rFonts w:ascii="Open Sans" w:hAnsi="Open Sans" w:cs="Open Sans"/>
          <w:sz w:val="22"/>
          <w:szCs w:val="22"/>
        </w:rPr>
        <w:t xml:space="preserve"> días del mes de enero de dos mil </w:t>
      </w:r>
      <w:r>
        <w:rPr>
          <w:rFonts w:ascii="Open Sans" w:hAnsi="Open Sans" w:cs="Open Sans"/>
          <w:sz w:val="22"/>
          <w:szCs w:val="22"/>
        </w:rPr>
        <w:t>diecisiete</w:t>
      </w:r>
      <w:r w:rsidRPr="005931DE">
        <w:rPr>
          <w:rFonts w:ascii="Open Sans" w:hAnsi="Open Sans" w:cs="Open Sans"/>
          <w:sz w:val="22"/>
          <w:szCs w:val="22"/>
        </w:rPr>
        <w:t>.</w:t>
      </w:r>
    </w:p>
    <w:p w:rsidR="00E22A31" w:rsidRPr="005931DE" w:rsidRDefault="00E22A31" w:rsidP="00E22A31">
      <w:pPr>
        <w:spacing w:line="360" w:lineRule="auto"/>
        <w:jc w:val="both"/>
        <w:rPr>
          <w:rFonts w:ascii="Open Sans" w:hAnsi="Open Sans" w:cs="Open Sans"/>
          <w:sz w:val="22"/>
          <w:szCs w:val="22"/>
        </w:rPr>
      </w:pPr>
    </w:p>
    <w:p w:rsidR="00E22A31" w:rsidRDefault="00E22A31" w:rsidP="00E22A31">
      <w:pPr>
        <w:spacing w:line="360" w:lineRule="auto"/>
        <w:jc w:val="both"/>
        <w:rPr>
          <w:rFonts w:ascii="Open Sans" w:hAnsi="Open Sans" w:cs="Open Sans"/>
          <w:sz w:val="22"/>
          <w:szCs w:val="22"/>
        </w:rPr>
      </w:pPr>
    </w:p>
    <w:p w:rsidR="00E22A31" w:rsidRDefault="00E22A31" w:rsidP="00E22A31">
      <w:pPr>
        <w:spacing w:line="360" w:lineRule="auto"/>
        <w:jc w:val="both"/>
        <w:rPr>
          <w:rFonts w:ascii="Open Sans" w:hAnsi="Open Sans" w:cs="Open Sans"/>
          <w:sz w:val="22"/>
          <w:szCs w:val="22"/>
        </w:rPr>
      </w:pPr>
    </w:p>
    <w:p w:rsidR="00E22A31" w:rsidRDefault="00E22A31" w:rsidP="00E22A31">
      <w:pPr>
        <w:spacing w:line="360" w:lineRule="auto"/>
        <w:jc w:val="both"/>
        <w:rPr>
          <w:rFonts w:ascii="Open Sans" w:hAnsi="Open Sans" w:cs="Open Sans"/>
          <w:sz w:val="22"/>
          <w:szCs w:val="22"/>
        </w:rPr>
      </w:pPr>
    </w:p>
    <w:p w:rsidR="00E22A31" w:rsidRDefault="00E22A31" w:rsidP="00E22A31">
      <w:pPr>
        <w:spacing w:line="360" w:lineRule="auto"/>
        <w:jc w:val="both"/>
        <w:rPr>
          <w:rFonts w:ascii="Open Sans" w:hAnsi="Open Sans" w:cs="Open Sans"/>
          <w:sz w:val="22"/>
          <w:szCs w:val="22"/>
        </w:rPr>
      </w:pPr>
    </w:p>
    <w:p w:rsidR="00E22A31" w:rsidRPr="005931DE" w:rsidRDefault="00E22A31" w:rsidP="00E22A31">
      <w:pPr>
        <w:spacing w:line="360" w:lineRule="auto"/>
        <w:jc w:val="both"/>
        <w:rPr>
          <w:rFonts w:ascii="Open Sans" w:hAnsi="Open Sans" w:cs="Open Sans"/>
          <w:sz w:val="22"/>
          <w:szCs w:val="22"/>
        </w:rPr>
      </w:pPr>
    </w:p>
    <w:p w:rsidR="00E22A31" w:rsidRPr="003B4B09" w:rsidRDefault="003B4B09" w:rsidP="00E22A31">
      <w:pPr>
        <w:spacing w:line="360" w:lineRule="exact"/>
        <w:jc w:val="both"/>
        <w:rPr>
          <w:rFonts w:ascii="Open Sans" w:hAnsi="Open Sans" w:cs="Open Sans"/>
          <w:sz w:val="20"/>
          <w:szCs w:val="18"/>
        </w:rPr>
      </w:pPr>
      <w:r w:rsidRPr="003B4B09">
        <w:rPr>
          <w:rFonts w:ascii="Open Sans" w:hAnsi="Open Sans" w:cs="Open Sans"/>
          <w:b/>
          <w:bCs/>
          <w:sz w:val="22"/>
          <w:szCs w:val="22"/>
          <w:lang w:val="pt-BR"/>
        </w:rPr>
        <w:t>RICARDO FRANCISCO JAVIER MONTENGRO PALOMO</w:t>
      </w:r>
      <w:r w:rsidRPr="003B4B09">
        <w:rPr>
          <w:rFonts w:ascii="Open Sans" w:hAnsi="Open Sans" w:cs="Open Sans"/>
          <w:b/>
          <w:bCs/>
          <w:sz w:val="22"/>
          <w:szCs w:val="22"/>
          <w:lang w:val="pt-BR"/>
        </w:rPr>
        <w:tab/>
      </w:r>
      <w:r w:rsidRPr="003B4B09">
        <w:rPr>
          <w:rFonts w:ascii="Open Sans" w:hAnsi="Open Sans" w:cs="Open Sans"/>
          <w:b/>
          <w:bCs/>
          <w:sz w:val="22"/>
          <w:szCs w:val="22"/>
          <w:lang w:val="pt-BR"/>
        </w:rPr>
        <w:tab/>
      </w:r>
      <w:r w:rsidRPr="003B4B09">
        <w:rPr>
          <w:rFonts w:ascii="Open Sans" w:hAnsi="Open Sans" w:cs="Open Sans"/>
          <w:b/>
          <w:bCs/>
          <w:sz w:val="22"/>
          <w:szCs w:val="22"/>
          <w:lang w:val="pt-BR"/>
        </w:rPr>
        <w:tab/>
      </w:r>
      <w:r>
        <w:rPr>
          <w:rFonts w:ascii="Open Sans" w:hAnsi="Open Sans" w:cs="Open Sans"/>
          <w:b/>
          <w:bCs/>
          <w:sz w:val="22"/>
          <w:szCs w:val="22"/>
          <w:lang w:val="pt-BR"/>
        </w:rPr>
        <w:t xml:space="preserve">         </w:t>
      </w:r>
      <w:r w:rsidRPr="003B4B09">
        <w:rPr>
          <w:rFonts w:ascii="Open Sans" w:hAnsi="Open Sans" w:cs="Open Sans"/>
          <w:b/>
          <w:sz w:val="22"/>
          <w:szCs w:val="22"/>
        </w:rPr>
        <w:t>RAUL RIVAS</w:t>
      </w:r>
    </w:p>
    <w:p w:rsidR="00E22A31" w:rsidRPr="005931DE" w:rsidRDefault="00E22A31" w:rsidP="00E22A31">
      <w:pPr>
        <w:spacing w:line="360" w:lineRule="auto"/>
        <w:jc w:val="both"/>
        <w:rPr>
          <w:rFonts w:ascii="Open Sans" w:hAnsi="Open Sans" w:cs="Open Sans"/>
          <w:sz w:val="22"/>
          <w:szCs w:val="22"/>
        </w:rPr>
      </w:pPr>
    </w:p>
    <w:p w:rsidR="00E22A31" w:rsidRPr="00E22A31" w:rsidRDefault="00E22A31" w:rsidP="00E22A31">
      <w:pPr>
        <w:spacing w:line="360" w:lineRule="auto"/>
        <w:jc w:val="both"/>
        <w:rPr>
          <w:rFonts w:ascii="Open Sans" w:hAnsi="Open Sans" w:cs="Open Sans"/>
          <w:sz w:val="22"/>
          <w:szCs w:val="22"/>
        </w:rPr>
      </w:pPr>
      <w:r w:rsidRPr="00E22A31">
        <w:rPr>
          <w:rFonts w:ascii="Open Sans" w:hAnsi="Open Sans" w:cs="Open Sans"/>
          <w:sz w:val="22"/>
          <w:szCs w:val="22"/>
        </w:rPr>
        <w:t>En la ciudad de Antiguo Cuscatlán, departamento de La Libertad, a las nueve</w:t>
      </w:r>
      <w:r w:rsidRPr="00E22A31">
        <w:rPr>
          <w:rFonts w:ascii="Open Sans" w:hAnsi="Open Sans" w:cs="Open Sans"/>
          <w:color w:val="0000FF"/>
          <w:sz w:val="22"/>
          <w:szCs w:val="22"/>
        </w:rPr>
        <w:t xml:space="preserve"> </w:t>
      </w:r>
      <w:r w:rsidRPr="00E22A31">
        <w:rPr>
          <w:rFonts w:ascii="Open Sans" w:hAnsi="Open Sans" w:cs="Open Sans"/>
          <w:sz w:val="22"/>
          <w:szCs w:val="22"/>
        </w:rPr>
        <w:t xml:space="preserve">horas con </w:t>
      </w:r>
      <w:r w:rsidR="003B4B09">
        <w:rPr>
          <w:rFonts w:ascii="Open Sans" w:hAnsi="Open Sans" w:cs="Open Sans"/>
          <w:sz w:val="22"/>
          <w:szCs w:val="22"/>
        </w:rPr>
        <w:t>treinta</w:t>
      </w:r>
      <w:r w:rsidRPr="00E22A31">
        <w:rPr>
          <w:rFonts w:ascii="Open Sans" w:hAnsi="Open Sans" w:cs="Open Sans"/>
          <w:sz w:val="22"/>
          <w:szCs w:val="22"/>
        </w:rPr>
        <w:t xml:space="preserve"> minutos del día veintisiete</w:t>
      </w:r>
      <w:r w:rsidRPr="00E22A31">
        <w:rPr>
          <w:rFonts w:ascii="Open Sans" w:hAnsi="Open Sans" w:cs="Open Sans"/>
          <w:color w:val="0000FF"/>
          <w:sz w:val="22"/>
          <w:szCs w:val="22"/>
        </w:rPr>
        <w:t xml:space="preserve"> </w:t>
      </w:r>
      <w:r w:rsidRPr="00E22A31">
        <w:rPr>
          <w:rFonts w:ascii="Open Sans" w:hAnsi="Open Sans" w:cs="Open Sans"/>
          <w:sz w:val="22"/>
          <w:szCs w:val="22"/>
        </w:rPr>
        <w:t xml:space="preserve">del mes de enero del año dos mil diecisiete.- Ante mí </w:t>
      </w:r>
      <w:r w:rsidRPr="00E22A31">
        <w:rPr>
          <w:rFonts w:ascii="Open Sans" w:hAnsi="Open Sans" w:cs="Open Sans"/>
          <w:b/>
          <w:sz w:val="22"/>
          <w:szCs w:val="22"/>
        </w:rPr>
        <w:t>LILA MARGARITA ROSA GONZALEZ,</w:t>
      </w:r>
      <w:r w:rsidRPr="00E22A31">
        <w:rPr>
          <w:rFonts w:ascii="Open Sans" w:hAnsi="Open Sans" w:cs="Open Sans"/>
          <w:sz w:val="22"/>
          <w:szCs w:val="22"/>
        </w:rPr>
        <w:t xml:space="preserve"> </w:t>
      </w:r>
      <w:r w:rsidR="00764B03">
        <w:rPr>
          <w:rFonts w:ascii="Open Sans" w:hAnsi="Open Sans" w:cs="Open Sans"/>
          <w:sz w:val="22"/>
          <w:szCs w:val="22"/>
        </w:rPr>
        <w:t>----------------------</w:t>
      </w:r>
      <w:r w:rsidR="00764B03" w:rsidRPr="00DB46A1">
        <w:rPr>
          <w:rFonts w:ascii="Open Sans" w:hAnsi="Open Sans" w:cs="Open Sans"/>
          <w:sz w:val="22"/>
          <w:szCs w:val="22"/>
        </w:rPr>
        <w:t xml:space="preserve">, del domicilio de </w:t>
      </w:r>
      <w:r w:rsidR="00764B03">
        <w:rPr>
          <w:rFonts w:ascii="Open Sans" w:hAnsi="Open Sans" w:cs="Open Sans"/>
          <w:sz w:val="22"/>
          <w:szCs w:val="22"/>
        </w:rPr>
        <w:t>-------------------------</w:t>
      </w:r>
      <w:r w:rsidR="00764B03" w:rsidRPr="00DB46A1">
        <w:rPr>
          <w:rFonts w:ascii="Open Sans" w:hAnsi="Open Sans" w:cs="Open Sans"/>
          <w:sz w:val="22"/>
          <w:szCs w:val="22"/>
        </w:rPr>
        <w:t xml:space="preserve">, comparece el señor </w:t>
      </w:r>
      <w:r w:rsidR="00764B03" w:rsidRPr="00DB46A1">
        <w:rPr>
          <w:rFonts w:ascii="Open Sans" w:hAnsi="Open Sans" w:cs="Open Sans"/>
          <w:b/>
          <w:bCs/>
          <w:sz w:val="22"/>
          <w:szCs w:val="22"/>
        </w:rPr>
        <w:t>RICARDO FRANCISCO JAVIER MONTENEGRO PALOMO</w:t>
      </w:r>
      <w:r w:rsidR="00764B03" w:rsidRPr="00DB46A1">
        <w:rPr>
          <w:rFonts w:ascii="Open Sans" w:hAnsi="Open Sans" w:cs="Open Sans"/>
          <w:sz w:val="22"/>
          <w:szCs w:val="22"/>
        </w:rPr>
        <w:t xml:space="preserve">, </w:t>
      </w:r>
      <w:r w:rsidR="00764B03" w:rsidRPr="00DB46A1">
        <w:rPr>
          <w:rFonts w:ascii="Open Sans" w:hAnsi="Open Sans" w:cs="Open Sans"/>
          <w:color w:val="000000"/>
          <w:sz w:val="22"/>
          <w:szCs w:val="22"/>
        </w:rPr>
        <w:t xml:space="preserve">de </w:t>
      </w:r>
      <w:r w:rsidR="00764B03">
        <w:rPr>
          <w:rFonts w:ascii="Open Sans" w:hAnsi="Open Sans" w:cs="Open Sans"/>
          <w:color w:val="000000"/>
          <w:sz w:val="22"/>
          <w:szCs w:val="22"/>
        </w:rPr>
        <w:t>---------------------------</w:t>
      </w:r>
      <w:r w:rsidR="00764B03" w:rsidRPr="00DB46A1">
        <w:rPr>
          <w:rFonts w:ascii="Open Sans" w:hAnsi="Open Sans" w:cs="Open Sans"/>
          <w:color w:val="000000"/>
          <w:sz w:val="22"/>
          <w:szCs w:val="22"/>
        </w:rPr>
        <w:t xml:space="preserve"> años de edad, </w:t>
      </w:r>
      <w:r w:rsidR="00764B03">
        <w:rPr>
          <w:rFonts w:ascii="Open Sans" w:hAnsi="Open Sans" w:cs="Open Sans"/>
          <w:color w:val="000000"/>
          <w:sz w:val="22"/>
          <w:szCs w:val="22"/>
        </w:rPr>
        <w:t>-----------------------------------</w:t>
      </w:r>
      <w:r w:rsidR="00764B03" w:rsidRPr="00DB46A1">
        <w:rPr>
          <w:rFonts w:ascii="Open Sans" w:hAnsi="Open Sans" w:cs="Open Sans"/>
          <w:color w:val="000000"/>
          <w:sz w:val="22"/>
          <w:szCs w:val="22"/>
        </w:rPr>
        <w:t xml:space="preserve">, del domicilio de </w:t>
      </w:r>
      <w:r w:rsidR="00764B03">
        <w:rPr>
          <w:rFonts w:ascii="Open Sans" w:hAnsi="Open Sans" w:cs="Open Sans"/>
          <w:color w:val="000000"/>
          <w:sz w:val="22"/>
          <w:szCs w:val="22"/>
        </w:rPr>
        <w:t>-------------------</w:t>
      </w:r>
      <w:r w:rsidR="00764B03" w:rsidRPr="00DB46A1">
        <w:rPr>
          <w:rFonts w:ascii="Open Sans" w:hAnsi="Open Sans" w:cs="Open Sans"/>
          <w:color w:val="000000"/>
          <w:sz w:val="22"/>
          <w:szCs w:val="22"/>
        </w:rPr>
        <w:t xml:space="preserve">, </w:t>
      </w:r>
      <w:r w:rsidR="00764B03" w:rsidRPr="00DB46A1">
        <w:rPr>
          <w:rFonts w:ascii="Open Sans" w:hAnsi="Open Sans" w:cs="Open Sans"/>
          <w:color w:val="000000"/>
          <w:sz w:val="22"/>
          <w:szCs w:val="22"/>
        </w:rPr>
        <w:lastRenderedPageBreak/>
        <w:t xml:space="preserve">Departamento de </w:t>
      </w:r>
      <w:r w:rsidR="00764B03">
        <w:rPr>
          <w:rFonts w:ascii="Open Sans" w:hAnsi="Open Sans" w:cs="Open Sans"/>
          <w:color w:val="000000"/>
          <w:sz w:val="22"/>
          <w:szCs w:val="22"/>
        </w:rPr>
        <w:t>-----------------------------</w:t>
      </w:r>
      <w:r w:rsidR="00764B03" w:rsidRPr="00DB46A1">
        <w:rPr>
          <w:rFonts w:ascii="Open Sans" w:hAnsi="Open Sans" w:cs="Open Sans"/>
          <w:color w:val="000000"/>
          <w:sz w:val="22"/>
          <w:szCs w:val="22"/>
        </w:rPr>
        <w:t xml:space="preserve">, persona a quien conozco, portador de su Documento Único de Identidad número </w:t>
      </w:r>
      <w:r w:rsidR="00764B03">
        <w:rPr>
          <w:rFonts w:ascii="Open Sans" w:hAnsi="Open Sans" w:cs="Open Sans"/>
          <w:color w:val="000000"/>
          <w:sz w:val="22"/>
          <w:szCs w:val="22"/>
        </w:rPr>
        <w:t>-------------------------------------- - ---------</w:t>
      </w:r>
      <w:r w:rsidR="00764B03">
        <w:rPr>
          <w:rFonts w:ascii="Open Sans" w:hAnsi="Open Sans" w:cs="Open Sans"/>
          <w:color w:val="000000"/>
          <w:sz w:val="22"/>
          <w:szCs w:val="22"/>
        </w:rPr>
        <w:t>,</w:t>
      </w:r>
      <w:r w:rsidRPr="00E22A31">
        <w:rPr>
          <w:rFonts w:ascii="Open Sans" w:hAnsi="Open Sans" w:cs="Open Sans"/>
          <w:color w:val="000000"/>
          <w:sz w:val="22"/>
          <w:szCs w:val="22"/>
        </w:rPr>
        <w:t xml:space="preserve"> quien actúa en nombre y representación en su calidad de Presidente del Consejo Directivo del </w:t>
      </w:r>
      <w:r w:rsidRPr="00E22A31">
        <w:rPr>
          <w:rFonts w:ascii="Open Sans" w:hAnsi="Open Sans" w:cs="Open Sans"/>
          <w:b/>
          <w:bCs/>
          <w:color w:val="000000"/>
          <w:sz w:val="22"/>
          <w:szCs w:val="22"/>
        </w:rPr>
        <w:t>INSTITUTO SALVADOREÑO DE FORMACIÓN PROFESIONAL</w:t>
      </w:r>
      <w:r w:rsidRPr="00E22A31">
        <w:rPr>
          <w:rFonts w:ascii="Open Sans" w:hAnsi="Open Sans" w:cs="Open Sans"/>
          <w:color w:val="000000"/>
          <w:sz w:val="22"/>
          <w:szCs w:val="22"/>
        </w:rPr>
        <w:t xml:space="preserve">, que se podrá denominar </w:t>
      </w:r>
      <w:r w:rsidRPr="00E22A31">
        <w:rPr>
          <w:rFonts w:ascii="Open Sans" w:hAnsi="Open Sans" w:cs="Open Sans"/>
          <w:b/>
          <w:bCs/>
          <w:color w:val="000000"/>
          <w:sz w:val="22"/>
          <w:szCs w:val="22"/>
        </w:rPr>
        <w:t>INSAFORP,</w:t>
      </w:r>
      <w:r w:rsidRPr="00E22A31">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E22A31">
        <w:rPr>
          <w:rFonts w:ascii="Open Sans" w:hAnsi="Open Sans" w:cs="Open Sans"/>
          <w:b/>
          <w:bCs/>
          <w:color w:val="000000"/>
          <w:sz w:val="22"/>
          <w:szCs w:val="22"/>
        </w:rPr>
        <w:t>a)</w:t>
      </w:r>
      <w:r w:rsidRPr="00E22A31">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E22A31">
        <w:rPr>
          <w:rFonts w:ascii="Open Sans" w:hAnsi="Open Sans" w:cs="Open Sans"/>
          <w:b/>
          <w:bCs/>
          <w:color w:val="000000"/>
          <w:sz w:val="22"/>
          <w:szCs w:val="22"/>
        </w:rPr>
        <w:t>b)</w:t>
      </w:r>
      <w:r w:rsidRPr="00E22A31">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E22A31">
        <w:rPr>
          <w:rFonts w:ascii="Open Sans" w:hAnsi="Open Sans" w:cs="Open Sans"/>
          <w:color w:val="000000"/>
          <w:sz w:val="22"/>
          <w:szCs w:val="22"/>
        </w:rPr>
        <w:t>Castaneda</w:t>
      </w:r>
      <w:proofErr w:type="spellEnd"/>
      <w:r w:rsidRPr="00E22A31">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E22A31">
        <w:rPr>
          <w:rFonts w:ascii="Open Sans" w:hAnsi="Open Sans" w:cs="Open Sans"/>
          <w:b/>
          <w:bCs/>
          <w:color w:val="000000"/>
          <w:sz w:val="22"/>
          <w:szCs w:val="22"/>
        </w:rPr>
        <w:t>c)</w:t>
      </w:r>
      <w:r w:rsidRPr="00E22A31">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E22A31">
        <w:rPr>
          <w:rFonts w:ascii="Open Sans" w:hAnsi="Open Sans" w:cs="Open Sans"/>
          <w:b/>
          <w:bCs/>
          <w:color w:val="000000"/>
          <w:sz w:val="22"/>
          <w:szCs w:val="22"/>
        </w:rPr>
        <w:t>d)</w:t>
      </w:r>
      <w:r w:rsidRPr="00E22A31">
        <w:rPr>
          <w:rFonts w:ascii="Open Sans" w:hAnsi="Open Sans" w:cs="Open Sans"/>
          <w:color w:val="000000"/>
          <w:sz w:val="22"/>
          <w:szCs w:val="22"/>
        </w:rPr>
        <w:t xml:space="preserve"> Certificación expedida el día tres de enero de dos mil diecisiete, por el Ingeniero Carlos Enrique Gómez Benítez, Director Ejecutivo y Secretario del Consejo Directivo del INSAFORP, </w:t>
      </w:r>
      <w:r w:rsidRPr="00E22A31">
        <w:rPr>
          <w:rFonts w:ascii="Open Sans" w:hAnsi="Open Sans" w:cs="Open Sans"/>
          <w:color w:val="000000"/>
          <w:sz w:val="22"/>
          <w:szCs w:val="22"/>
        </w:rPr>
        <w:lastRenderedPageBreak/>
        <w:t xml:space="preserve">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E22A31">
        <w:rPr>
          <w:rFonts w:ascii="Open Sans" w:hAnsi="Open Sans" w:cs="Open Sans"/>
          <w:b/>
          <w:bCs/>
          <w:color w:val="000000"/>
          <w:sz w:val="22"/>
          <w:szCs w:val="22"/>
        </w:rPr>
        <w:t>e)</w:t>
      </w:r>
      <w:r w:rsidRPr="00E22A31">
        <w:rPr>
          <w:rFonts w:ascii="Open Sans" w:hAnsi="Open Sans" w:cs="Open Sans"/>
          <w:color w:val="000000"/>
          <w:sz w:val="22"/>
          <w:szCs w:val="22"/>
        </w:rPr>
        <w:t xml:space="preserve"> Acuerdo número UN MIL QUINIENTOS SETENTA Y TRES – CERO UNO – DOS MIL DIECISIETE, de sesión TRESCIENTOS SETENTA Y DOS/DOS MIL QUINCE, de fecha doce de enero de dos mil diecisiete; expedido por el Director Ejecutivo y Secretario del Consejo Directivo del INSAFORP, Ingeniero Carlos Enrique Gómez Benítez, en el que consta que el compareciente está facultado para otorgar el presente acto en los términos estipulados</w:t>
      </w:r>
      <w:r w:rsidRPr="00E22A31">
        <w:rPr>
          <w:rFonts w:ascii="Open Sans" w:hAnsi="Open Sans" w:cs="Open Sans"/>
          <w:sz w:val="22"/>
          <w:szCs w:val="22"/>
        </w:rPr>
        <w:t xml:space="preserve">; y que para efectos del anterior documento se denominó </w:t>
      </w:r>
      <w:r w:rsidRPr="00E22A31">
        <w:rPr>
          <w:rFonts w:ascii="Open Sans" w:hAnsi="Open Sans" w:cs="Open Sans"/>
          <w:b/>
          <w:sz w:val="22"/>
          <w:szCs w:val="22"/>
        </w:rPr>
        <w:t>“LA INSTITUCIÓN CONTRATANTE”</w:t>
      </w:r>
      <w:r w:rsidRPr="00E22A31">
        <w:rPr>
          <w:rFonts w:ascii="Open Sans" w:hAnsi="Open Sans" w:cs="Open Sans"/>
          <w:sz w:val="22"/>
          <w:szCs w:val="22"/>
        </w:rPr>
        <w:t xml:space="preserve"> o </w:t>
      </w:r>
      <w:r w:rsidRPr="00E22A31">
        <w:rPr>
          <w:rFonts w:ascii="Open Sans" w:hAnsi="Open Sans" w:cs="Open Sans"/>
          <w:b/>
          <w:sz w:val="22"/>
          <w:szCs w:val="22"/>
        </w:rPr>
        <w:t xml:space="preserve">“INSAFORP”; </w:t>
      </w:r>
      <w:r w:rsidRPr="00E22A31">
        <w:rPr>
          <w:rFonts w:ascii="Open Sans" w:hAnsi="Open Sans" w:cs="Open Sans"/>
          <w:sz w:val="22"/>
          <w:szCs w:val="22"/>
        </w:rPr>
        <w:t xml:space="preserve">y por otra parte </w:t>
      </w:r>
      <w:r w:rsidRPr="00E22A31">
        <w:rPr>
          <w:rFonts w:ascii="Open Sans" w:hAnsi="Open Sans" w:cs="Open Sans"/>
          <w:color w:val="000000"/>
          <w:sz w:val="22"/>
          <w:szCs w:val="22"/>
        </w:rPr>
        <w:t xml:space="preserve">comparece </w:t>
      </w:r>
      <w:r w:rsidR="003B4B09" w:rsidRPr="003B4B09">
        <w:rPr>
          <w:rFonts w:ascii="Open Sans" w:hAnsi="Open Sans" w:cs="Open Sans"/>
          <w:sz w:val="22"/>
          <w:szCs w:val="21"/>
        </w:rPr>
        <w:t xml:space="preserve">el señor </w:t>
      </w:r>
      <w:r w:rsidR="003B4B09" w:rsidRPr="003B4B09">
        <w:rPr>
          <w:rFonts w:ascii="Open Sans" w:hAnsi="Open Sans" w:cs="Open Sans"/>
          <w:b/>
          <w:bCs/>
          <w:sz w:val="22"/>
          <w:szCs w:val="21"/>
        </w:rPr>
        <w:t xml:space="preserve">RAUL RIVAS, </w:t>
      </w:r>
      <w:r w:rsidR="003B4B09" w:rsidRPr="003B4B09">
        <w:rPr>
          <w:rFonts w:ascii="Open Sans" w:hAnsi="Open Sans" w:cs="Open Sans"/>
          <w:bCs/>
          <w:sz w:val="22"/>
          <w:szCs w:val="21"/>
        </w:rPr>
        <w:t xml:space="preserve">conocido por </w:t>
      </w:r>
      <w:r w:rsidR="003B4B09" w:rsidRPr="003B4B09">
        <w:rPr>
          <w:rFonts w:ascii="Open Sans" w:hAnsi="Open Sans" w:cs="Open Sans"/>
          <w:b/>
          <w:bCs/>
          <w:sz w:val="22"/>
          <w:szCs w:val="21"/>
        </w:rPr>
        <w:t>RAUL RIVAS QUINTANILLA</w:t>
      </w:r>
      <w:r w:rsidR="003B4B09" w:rsidRPr="003B4B09">
        <w:rPr>
          <w:rFonts w:ascii="Open Sans" w:hAnsi="Open Sans" w:cs="Open Sans"/>
          <w:bCs/>
          <w:sz w:val="22"/>
          <w:szCs w:val="21"/>
        </w:rPr>
        <w:t xml:space="preserve"> </w:t>
      </w:r>
      <w:r w:rsidR="00764B03" w:rsidRPr="00A305D0">
        <w:rPr>
          <w:rFonts w:ascii="Open Sans" w:hAnsi="Open Sans" w:cs="Open Sans"/>
          <w:color w:val="000000"/>
          <w:sz w:val="22"/>
          <w:szCs w:val="22"/>
        </w:rPr>
        <w:t xml:space="preserve">de </w:t>
      </w:r>
      <w:r w:rsidR="00764B03">
        <w:rPr>
          <w:rFonts w:ascii="Open Sans" w:hAnsi="Open Sans" w:cs="Open Sans"/>
          <w:color w:val="000000"/>
          <w:sz w:val="22"/>
          <w:szCs w:val="22"/>
        </w:rPr>
        <w:t>-------------------------------</w:t>
      </w:r>
      <w:r w:rsidR="00764B03" w:rsidRPr="00A305D0">
        <w:rPr>
          <w:rFonts w:ascii="Open Sans" w:hAnsi="Open Sans" w:cs="Open Sans"/>
          <w:color w:val="000000"/>
          <w:sz w:val="22"/>
          <w:szCs w:val="22"/>
        </w:rPr>
        <w:t xml:space="preserve"> años de edad, </w:t>
      </w:r>
      <w:r w:rsidR="00764B03">
        <w:rPr>
          <w:rFonts w:ascii="Open Sans" w:hAnsi="Open Sans" w:cs="Open Sans"/>
          <w:color w:val="000000"/>
          <w:sz w:val="22"/>
          <w:szCs w:val="22"/>
        </w:rPr>
        <w:t>--------------------------------</w:t>
      </w:r>
      <w:r w:rsidR="00764B03" w:rsidRPr="00A305D0">
        <w:rPr>
          <w:rFonts w:ascii="Open Sans" w:hAnsi="Open Sans" w:cs="Open Sans"/>
          <w:color w:val="000000"/>
          <w:sz w:val="22"/>
          <w:szCs w:val="22"/>
        </w:rPr>
        <w:t xml:space="preserve">, del domicilio de </w:t>
      </w:r>
      <w:r w:rsidR="00764B03">
        <w:rPr>
          <w:rFonts w:ascii="Open Sans" w:hAnsi="Open Sans" w:cs="Open Sans"/>
          <w:color w:val="000000"/>
          <w:sz w:val="22"/>
          <w:szCs w:val="22"/>
        </w:rPr>
        <w:t xml:space="preserve">------------------------, departamento de </w:t>
      </w:r>
      <w:r w:rsidR="00764B03">
        <w:rPr>
          <w:rFonts w:ascii="Open Sans" w:hAnsi="Open Sans" w:cs="Open Sans"/>
          <w:color w:val="000000"/>
          <w:sz w:val="22"/>
          <w:szCs w:val="22"/>
        </w:rPr>
        <w:t>---------------------------</w:t>
      </w:r>
      <w:r w:rsidR="003B4B09" w:rsidRPr="003B4B09">
        <w:rPr>
          <w:rFonts w:ascii="Open Sans" w:hAnsi="Open Sans" w:cs="Open Sans"/>
          <w:sz w:val="22"/>
          <w:szCs w:val="21"/>
        </w:rPr>
        <w:t xml:space="preserve">, portadora de </w:t>
      </w:r>
      <w:r w:rsidR="003B4B09">
        <w:rPr>
          <w:rFonts w:ascii="Open Sans" w:hAnsi="Open Sans" w:cs="Open Sans"/>
          <w:sz w:val="22"/>
          <w:szCs w:val="21"/>
        </w:rPr>
        <w:t>su</w:t>
      </w:r>
      <w:r w:rsidR="003B4B09" w:rsidRPr="003B4B09">
        <w:rPr>
          <w:rFonts w:ascii="Open Sans" w:hAnsi="Open Sans" w:cs="Open Sans"/>
          <w:sz w:val="22"/>
          <w:szCs w:val="21"/>
        </w:rPr>
        <w:t xml:space="preserve"> Documento Único de Identidad número </w:t>
      </w:r>
      <w:r w:rsidR="00764B03">
        <w:rPr>
          <w:rFonts w:ascii="Open Sans" w:hAnsi="Open Sans" w:cs="Open Sans"/>
          <w:color w:val="000000"/>
          <w:sz w:val="22"/>
          <w:szCs w:val="22"/>
        </w:rPr>
        <w:t>------------------------------- - -----------</w:t>
      </w:r>
      <w:bookmarkStart w:id="0" w:name="_GoBack"/>
      <w:bookmarkEnd w:id="0"/>
      <w:r w:rsidR="003B4B09" w:rsidRPr="003B4B09">
        <w:rPr>
          <w:rFonts w:ascii="Open Sans" w:hAnsi="Open Sans" w:cs="Open Sans"/>
          <w:sz w:val="22"/>
          <w:szCs w:val="21"/>
        </w:rPr>
        <w:t xml:space="preserve">, con fecha de vencimiento el día treinta de julio de dos mil dieciocho, con Número de Identificación Tributaria </w:t>
      </w:r>
      <w:r w:rsidR="00764B03">
        <w:rPr>
          <w:rFonts w:ascii="Open Sans" w:hAnsi="Open Sans" w:cs="Open Sans"/>
          <w:color w:val="000000"/>
          <w:sz w:val="22"/>
          <w:szCs w:val="22"/>
        </w:rPr>
        <w:t>--------------------------</w:t>
      </w:r>
      <w:r w:rsidR="00764B03" w:rsidRPr="00A305D0">
        <w:rPr>
          <w:rFonts w:ascii="Open Sans" w:hAnsi="Open Sans" w:cs="Open Sans"/>
          <w:color w:val="000000"/>
          <w:sz w:val="22"/>
          <w:szCs w:val="22"/>
        </w:rPr>
        <w:t xml:space="preserve"> – </w:t>
      </w:r>
      <w:r w:rsidR="00764B03">
        <w:rPr>
          <w:rFonts w:ascii="Open Sans" w:hAnsi="Open Sans" w:cs="Open Sans"/>
          <w:color w:val="000000"/>
          <w:sz w:val="22"/>
          <w:szCs w:val="22"/>
        </w:rPr>
        <w:t>-------------------- – ---------------- - ---------</w:t>
      </w:r>
      <w:r w:rsidR="003B4B09" w:rsidRPr="003B4B09">
        <w:rPr>
          <w:rFonts w:ascii="Open Sans" w:hAnsi="Open Sans" w:cs="Open Sans"/>
          <w:sz w:val="22"/>
          <w:szCs w:val="21"/>
        </w:rPr>
        <w:t xml:space="preserve">, actuando en su calidad de Presidente de la Junta General Universitaria de la </w:t>
      </w:r>
      <w:r w:rsidR="003B4B09" w:rsidRPr="003B4B09">
        <w:rPr>
          <w:rFonts w:ascii="Open Sans" w:hAnsi="Open Sans" w:cs="Open Sans"/>
          <w:b/>
          <w:color w:val="000000"/>
          <w:sz w:val="22"/>
          <w:szCs w:val="21"/>
        </w:rPr>
        <w:t>UNIVERSIDAD GERARDO BARRIOS</w:t>
      </w:r>
      <w:r w:rsidR="003B4B09" w:rsidRPr="003B4B09">
        <w:rPr>
          <w:rFonts w:ascii="Open Sans" w:hAnsi="Open Sans" w:cs="Open Sans"/>
          <w:b/>
          <w:bCs/>
          <w:color w:val="000000"/>
          <w:sz w:val="22"/>
          <w:szCs w:val="21"/>
        </w:rPr>
        <w:t>,</w:t>
      </w:r>
      <w:r w:rsidR="003B4B09" w:rsidRPr="003B4B09">
        <w:rPr>
          <w:rFonts w:ascii="Open Sans" w:hAnsi="Open Sans" w:cs="Open Sans"/>
          <w:color w:val="000000"/>
          <w:sz w:val="22"/>
          <w:szCs w:val="21"/>
        </w:rPr>
        <w:t xml:space="preserve"> que podrá ser conocida por </w:t>
      </w:r>
      <w:r w:rsidR="003B4B09" w:rsidRPr="003B4B09">
        <w:rPr>
          <w:rFonts w:ascii="Open Sans" w:hAnsi="Open Sans" w:cs="Open Sans"/>
          <w:b/>
          <w:bCs/>
          <w:color w:val="000000"/>
          <w:sz w:val="22"/>
          <w:szCs w:val="21"/>
        </w:rPr>
        <w:t xml:space="preserve">UNIVERSIDAD CAPITAN GENERAL GERARDO BARRIOS, </w:t>
      </w:r>
      <w:r w:rsidR="003B4B09" w:rsidRPr="003B4B09">
        <w:rPr>
          <w:rFonts w:ascii="Open Sans" w:hAnsi="Open Sans" w:cs="Open Sans"/>
          <w:bCs/>
          <w:color w:val="000000"/>
          <w:sz w:val="22"/>
          <w:szCs w:val="21"/>
        </w:rPr>
        <w:t xml:space="preserve">y usar las siglas </w:t>
      </w:r>
      <w:r w:rsidR="003B4B09" w:rsidRPr="003B4B09">
        <w:rPr>
          <w:rFonts w:ascii="Open Sans" w:hAnsi="Open Sans" w:cs="Open Sans"/>
          <w:b/>
          <w:bCs/>
          <w:color w:val="000000"/>
          <w:sz w:val="22"/>
          <w:szCs w:val="21"/>
        </w:rPr>
        <w:t>UGB</w:t>
      </w:r>
      <w:r w:rsidR="003B4B09" w:rsidRPr="003B4B09">
        <w:rPr>
          <w:rFonts w:ascii="Open Sans" w:hAnsi="Open Sans" w:cs="Open Sans"/>
          <w:bCs/>
          <w:color w:val="000000"/>
          <w:sz w:val="22"/>
          <w:szCs w:val="21"/>
        </w:rPr>
        <w:t xml:space="preserve">, </w:t>
      </w:r>
      <w:r w:rsidR="003B4B09" w:rsidRPr="003B4B09">
        <w:rPr>
          <w:rFonts w:ascii="Open Sans" w:hAnsi="Open Sans" w:cs="Open Sans"/>
          <w:color w:val="000000"/>
          <w:sz w:val="22"/>
          <w:szCs w:val="21"/>
        </w:rPr>
        <w:t>del domicil</w:t>
      </w:r>
      <w:r w:rsidR="003B4B09">
        <w:rPr>
          <w:rFonts w:ascii="Open Sans" w:hAnsi="Open Sans" w:cs="Open Sans"/>
          <w:color w:val="000000"/>
          <w:sz w:val="22"/>
          <w:szCs w:val="21"/>
        </w:rPr>
        <w:t>io de la ciudad de San Miguel, D</w:t>
      </w:r>
      <w:r w:rsidR="003B4B09" w:rsidRPr="003B4B09">
        <w:rPr>
          <w:rFonts w:ascii="Open Sans" w:hAnsi="Open Sans" w:cs="Open Sans"/>
          <w:color w:val="000000"/>
          <w:sz w:val="22"/>
          <w:szCs w:val="21"/>
        </w:rPr>
        <w:t xml:space="preserve">epartamento de San Miguel, con número de Identificación Tributaria cero seis uno cuatro – uno </w:t>
      </w:r>
      <w:proofErr w:type="spellStart"/>
      <w:r w:rsidR="003B4B09" w:rsidRPr="003B4B09">
        <w:rPr>
          <w:rFonts w:ascii="Open Sans" w:hAnsi="Open Sans" w:cs="Open Sans"/>
          <w:color w:val="000000"/>
          <w:sz w:val="22"/>
          <w:szCs w:val="21"/>
        </w:rPr>
        <w:t>uno</w:t>
      </w:r>
      <w:proofErr w:type="spellEnd"/>
      <w:r w:rsidR="003B4B09" w:rsidRPr="003B4B09">
        <w:rPr>
          <w:rFonts w:ascii="Open Sans" w:hAnsi="Open Sans" w:cs="Open Sans"/>
          <w:color w:val="000000"/>
          <w:sz w:val="22"/>
          <w:szCs w:val="21"/>
        </w:rPr>
        <w:t xml:space="preserve"> cero seis ocho dos – uno cero uno – seis</w:t>
      </w:r>
      <w:r w:rsidRPr="00E22A31">
        <w:rPr>
          <w:rFonts w:ascii="Open Sans" w:hAnsi="Open Sans" w:cs="Open Sans"/>
          <w:color w:val="000000"/>
          <w:sz w:val="22"/>
          <w:szCs w:val="22"/>
        </w:rPr>
        <w:t xml:space="preserve">; </w:t>
      </w:r>
      <w:r w:rsidRPr="00E22A31">
        <w:rPr>
          <w:rFonts w:ascii="Open Sans" w:hAnsi="Open Sans" w:cs="Open Sans"/>
          <w:sz w:val="22"/>
          <w:szCs w:val="22"/>
        </w:rPr>
        <w:t xml:space="preserve">personería que doy fe de ser legítima y suficiente por haber tenido a la vista: </w:t>
      </w:r>
      <w:r w:rsidRPr="00E22A31">
        <w:rPr>
          <w:rFonts w:ascii="Open Sans" w:hAnsi="Open Sans" w:cs="Open Sans"/>
          <w:b/>
          <w:sz w:val="22"/>
          <w:szCs w:val="22"/>
        </w:rPr>
        <w:t>a)</w:t>
      </w:r>
      <w:r w:rsidRPr="00E22A31">
        <w:rPr>
          <w:rFonts w:ascii="Open Sans" w:hAnsi="Open Sans" w:cs="Open Sans"/>
          <w:sz w:val="22"/>
          <w:szCs w:val="22"/>
        </w:rPr>
        <w:t xml:space="preserve"> </w:t>
      </w:r>
      <w:r w:rsidR="003B4B09" w:rsidRPr="003B4B09">
        <w:rPr>
          <w:rFonts w:ascii="Open Sans" w:hAnsi="Open Sans" w:cs="Open Sans"/>
          <w:color w:val="000000"/>
          <w:sz w:val="22"/>
          <w:szCs w:val="21"/>
        </w:rPr>
        <w:t xml:space="preserve">Certificación de Diario Oficial número CIENTO VEINTE tomo CUATROCIENTOS de fecha dos de julio de dos mil trece, en la que consta la publicación de los actuales estatutos de la mencionada Universidad y el acuerdo número QUINCE – CERO DOSCIENTOS CUARENTA Y DOS, de fecha once de febrero de dos mil trece, mediante el cual el Órgano Ejecutivo de la República de El Salvador, en el Ramo de Educación acordó: Aprobar en todas y cada una de sus partes, los nuevos estatutos de la Universidad, de los cuales consta: Que su naturaleza, denominación y domicilio son los expresados, que la máxima autoridad de la Universidad es la Junta General Universitaria, que el Rector es la máxima autoridad ejecutiva de la Universidad y Representante Legal, será electo por un período de cinco años pudiendo ser reelectos; </w:t>
      </w:r>
      <w:r w:rsidR="003B4B09" w:rsidRPr="003B4B09">
        <w:rPr>
          <w:rFonts w:ascii="Open Sans" w:hAnsi="Open Sans" w:cs="Open Sans"/>
          <w:b/>
          <w:color w:val="000000"/>
          <w:sz w:val="22"/>
          <w:szCs w:val="21"/>
        </w:rPr>
        <w:t>b)</w:t>
      </w:r>
      <w:r w:rsidR="003B4B09" w:rsidRPr="003B4B09">
        <w:rPr>
          <w:rFonts w:ascii="Open Sans" w:hAnsi="Open Sans" w:cs="Open Sans"/>
          <w:color w:val="000000"/>
          <w:sz w:val="22"/>
          <w:szCs w:val="21"/>
        </w:rPr>
        <w:t xml:space="preserve"> </w:t>
      </w:r>
      <w:r w:rsidR="008852A7">
        <w:rPr>
          <w:rFonts w:ascii="Open Sans" w:hAnsi="Open Sans" w:cs="Open Sans"/>
          <w:color w:val="000000"/>
          <w:sz w:val="22"/>
          <w:szCs w:val="21"/>
        </w:rPr>
        <w:t xml:space="preserve">Diario Oficial número CIENTO UNO tomo CUATROCIENTOS TRES del tres de junio de dos mil catorce, en el cual </w:t>
      </w:r>
      <w:r w:rsidR="008852A7">
        <w:rPr>
          <w:rFonts w:ascii="Open Sans" w:hAnsi="Open Sans" w:cs="Open Sans"/>
          <w:color w:val="000000"/>
          <w:sz w:val="22"/>
          <w:szCs w:val="21"/>
        </w:rPr>
        <w:lastRenderedPageBreak/>
        <w:t xml:space="preserve">se encuentra el Acuerdo número QUINCE - CERO CUATROCIENTOS TREINTA Y NUEVE de fecha siete de marzo de dos mil catorce, en el cual el Ministerio de Educación acordó aprobar la modificación a los artículos cincuenta y dos, y cincuenta y cuatro de los Estatutos de la Universidad; </w:t>
      </w:r>
      <w:r w:rsidR="00031811" w:rsidRPr="00031811">
        <w:rPr>
          <w:rFonts w:ascii="Open Sans" w:hAnsi="Open Sans" w:cs="Open Sans"/>
          <w:b/>
          <w:color w:val="000000"/>
          <w:sz w:val="22"/>
          <w:szCs w:val="21"/>
        </w:rPr>
        <w:t>c)</w:t>
      </w:r>
      <w:r w:rsidR="00031811">
        <w:rPr>
          <w:rFonts w:ascii="Open Sans" w:hAnsi="Open Sans" w:cs="Open Sans"/>
          <w:color w:val="000000"/>
          <w:sz w:val="22"/>
          <w:szCs w:val="21"/>
        </w:rPr>
        <w:t xml:space="preserve"> </w:t>
      </w:r>
      <w:r w:rsidR="003B4B09" w:rsidRPr="003B4B09">
        <w:rPr>
          <w:rFonts w:ascii="Open Sans" w:hAnsi="Open Sans" w:cs="Open Sans"/>
          <w:color w:val="000000"/>
          <w:sz w:val="22"/>
          <w:szCs w:val="21"/>
        </w:rPr>
        <w:t xml:space="preserve">Certificación de punto de acta número UNO de fecha doce de noviembre de dos mil once, en la cual se nombró como Presidente de la Junta General Universitaria al ingeniero Raúl Rivas Quintanilla, adquiriendo la representación legal de la Universidad a partir del día doce de noviembre de dos mil once, extendida el </w:t>
      </w:r>
      <w:r w:rsidR="00031811">
        <w:rPr>
          <w:rFonts w:ascii="Open Sans" w:hAnsi="Open Sans" w:cs="Open Sans"/>
          <w:color w:val="000000"/>
          <w:sz w:val="22"/>
          <w:szCs w:val="21"/>
        </w:rPr>
        <w:t>dieciséis</w:t>
      </w:r>
      <w:r w:rsidR="003B4B09" w:rsidRPr="003B4B09">
        <w:rPr>
          <w:rFonts w:ascii="Open Sans" w:hAnsi="Open Sans" w:cs="Open Sans"/>
          <w:color w:val="000000"/>
          <w:sz w:val="22"/>
          <w:szCs w:val="21"/>
        </w:rPr>
        <w:t xml:space="preserve"> de </w:t>
      </w:r>
      <w:r w:rsidR="00031811">
        <w:rPr>
          <w:rFonts w:ascii="Open Sans" w:hAnsi="Open Sans" w:cs="Open Sans"/>
          <w:color w:val="000000"/>
          <w:sz w:val="22"/>
          <w:szCs w:val="21"/>
        </w:rPr>
        <w:t>noviembre</w:t>
      </w:r>
      <w:r w:rsidR="003B4B09" w:rsidRPr="003B4B09">
        <w:rPr>
          <w:rFonts w:ascii="Open Sans" w:hAnsi="Open Sans" w:cs="Open Sans"/>
          <w:color w:val="000000"/>
          <w:sz w:val="22"/>
          <w:szCs w:val="21"/>
        </w:rPr>
        <w:t xml:space="preserve"> del año dos mil dieciséis por la secretaria de Junta General Universitaria Joanna Rivas de Rivera</w:t>
      </w:r>
      <w:r w:rsidR="003B4B09" w:rsidRPr="003B4B09">
        <w:rPr>
          <w:rFonts w:ascii="Open Sans" w:hAnsi="Open Sans" w:cs="Open Sans"/>
          <w:color w:val="0000FF"/>
          <w:sz w:val="22"/>
          <w:szCs w:val="21"/>
        </w:rPr>
        <w:t xml:space="preserve">; </w:t>
      </w:r>
      <w:r w:rsidR="00031811">
        <w:rPr>
          <w:rFonts w:ascii="Open Sans" w:hAnsi="Open Sans" w:cs="Open Sans"/>
          <w:b/>
          <w:color w:val="000000"/>
          <w:sz w:val="22"/>
          <w:szCs w:val="21"/>
        </w:rPr>
        <w:t>d</w:t>
      </w:r>
      <w:r w:rsidR="003B4B09" w:rsidRPr="003B4B09">
        <w:rPr>
          <w:rFonts w:ascii="Open Sans" w:hAnsi="Open Sans" w:cs="Open Sans"/>
          <w:b/>
          <w:color w:val="000000"/>
          <w:sz w:val="22"/>
          <w:szCs w:val="21"/>
        </w:rPr>
        <w:t>)</w:t>
      </w:r>
      <w:r w:rsidR="003B4B09" w:rsidRPr="003B4B09">
        <w:rPr>
          <w:rFonts w:ascii="Open Sans" w:hAnsi="Open Sans" w:cs="Open Sans"/>
          <w:color w:val="000000"/>
          <w:sz w:val="22"/>
          <w:szCs w:val="21"/>
        </w:rPr>
        <w:t xml:space="preserve"> Certificación extendida por el Director Nacional de Educación del Ministerio de Educación señor José Francisco Marroquín, en la que certifica que consta en el expediente de la Universidad el punto de acta relacionado</w:t>
      </w:r>
      <w:r w:rsidR="00031811">
        <w:rPr>
          <w:rFonts w:ascii="Open Sans" w:hAnsi="Open Sans" w:cs="Open Sans"/>
          <w:color w:val="000000"/>
          <w:sz w:val="22"/>
          <w:szCs w:val="21"/>
        </w:rPr>
        <w:t xml:space="preserve"> en el literal anterior</w:t>
      </w:r>
      <w:r w:rsidR="003B4B09" w:rsidRPr="003B4B09">
        <w:rPr>
          <w:rFonts w:ascii="Open Sans" w:hAnsi="Open Sans" w:cs="Open Sans"/>
          <w:color w:val="000000"/>
          <w:sz w:val="22"/>
          <w:szCs w:val="21"/>
        </w:rPr>
        <w:t>, estando facultado para otorgar actos como el presente</w:t>
      </w:r>
      <w:r w:rsidRPr="00E22A31">
        <w:rPr>
          <w:rFonts w:ascii="Open Sans" w:hAnsi="Open Sans" w:cs="Open Sans"/>
          <w:sz w:val="22"/>
          <w:szCs w:val="22"/>
        </w:rPr>
        <w:t>,</w:t>
      </w:r>
      <w:r w:rsidRPr="00E22A31">
        <w:rPr>
          <w:rFonts w:ascii="Open Sans" w:hAnsi="Open Sans" w:cs="Open Sans"/>
          <w:color w:val="000000"/>
          <w:sz w:val="22"/>
          <w:szCs w:val="22"/>
        </w:rPr>
        <w:t xml:space="preserve"> </w:t>
      </w:r>
      <w:r w:rsidRPr="00E22A31">
        <w:rPr>
          <w:rFonts w:ascii="Open Sans" w:hAnsi="Open Sans" w:cs="Open Sans"/>
          <w:sz w:val="22"/>
          <w:szCs w:val="22"/>
        </w:rPr>
        <w:t>a quien en el transcurso del anterior instrumento se denominó:</w:t>
      </w:r>
      <w:r w:rsidRPr="00E22A31">
        <w:rPr>
          <w:rFonts w:ascii="Open Sans" w:hAnsi="Open Sans" w:cs="Open Sans"/>
          <w:b/>
          <w:sz w:val="22"/>
          <w:szCs w:val="22"/>
        </w:rPr>
        <w:t xml:space="preserve"> “LA CONTRATISTA”</w:t>
      </w:r>
      <w:r w:rsidRPr="00E22A31">
        <w:rPr>
          <w:rFonts w:ascii="Open Sans" w:hAnsi="Open Sans" w:cs="Open Sans"/>
          <w:sz w:val="22"/>
          <w:szCs w:val="22"/>
        </w:rPr>
        <w:t xml:space="preserve">; </w:t>
      </w:r>
      <w:r w:rsidRPr="00E22A31">
        <w:rPr>
          <w:rFonts w:ascii="Open Sans" w:hAnsi="Open Sans" w:cs="Open Sans"/>
          <w:b/>
          <w:sz w:val="22"/>
          <w:szCs w:val="22"/>
        </w:rPr>
        <w:t>Y ME DICEN:</w:t>
      </w:r>
      <w:r w:rsidRPr="00E22A31">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E22A31">
        <w:rPr>
          <w:rFonts w:ascii="Open Sans" w:hAnsi="Open Sans" w:cs="Open Sans"/>
          <w:b/>
          <w:bCs/>
          <w:sz w:val="22"/>
          <w:szCs w:val="22"/>
        </w:rPr>
        <w:t xml:space="preserve">CONTRATO DE SERVICIOS </w:t>
      </w:r>
      <w:r w:rsidRPr="00E22A31">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Pr="00E22A31">
        <w:rPr>
          <w:rFonts w:ascii="Open Sans" w:hAnsi="Open Sans" w:cs="Open Sans"/>
          <w:sz w:val="22"/>
          <w:szCs w:val="22"/>
        </w:rPr>
        <w:t>derivado de la Licitación Pública número cero uno/dos mil diecisiete</w:t>
      </w:r>
      <w:r w:rsidRPr="00E22A31">
        <w:rPr>
          <w:rFonts w:ascii="Open Sans" w:hAnsi="Open Sans" w:cs="Open Sans"/>
          <w:b/>
          <w:sz w:val="22"/>
          <w:szCs w:val="22"/>
        </w:rPr>
        <w:t>,</w:t>
      </w:r>
      <w:r w:rsidRPr="00E22A31">
        <w:rPr>
          <w:rFonts w:ascii="Open Sans" w:hAnsi="Open Sans" w:cs="Open Sans"/>
          <w:color w:val="000000"/>
          <w:sz w:val="22"/>
          <w:szCs w:val="22"/>
        </w:rPr>
        <w:t xml:space="preserve"> </w:t>
      </w:r>
      <w:r w:rsidRPr="00E22A31">
        <w:rPr>
          <w:rFonts w:ascii="Open Sans" w:hAnsi="Open Sans" w:cs="Open Sans"/>
          <w:sz w:val="22"/>
          <w:szCs w:val="22"/>
        </w:rPr>
        <w:t xml:space="preserve">que servirá para que la contratista ejecute servicios de capacitación mediante la </w:t>
      </w:r>
      <w:r w:rsidRPr="00E22A31">
        <w:rPr>
          <w:rFonts w:ascii="Open Sans" w:hAnsi="Open Sans" w:cs="Open Sans"/>
          <w:b/>
          <w:sz w:val="22"/>
          <w:szCs w:val="22"/>
        </w:rPr>
        <w:t xml:space="preserve">compra de hasta </w:t>
      </w:r>
      <w:r w:rsidR="008852A7">
        <w:rPr>
          <w:rFonts w:ascii="Open Sans" w:hAnsi="Open Sans" w:cs="Open Sans"/>
          <w:b/>
          <w:sz w:val="22"/>
          <w:szCs w:val="22"/>
        </w:rPr>
        <w:t>UN MIL CIENTO DIEZ</w:t>
      </w:r>
      <w:r w:rsidRPr="00E22A31">
        <w:rPr>
          <w:rFonts w:ascii="Open Sans" w:hAnsi="Open Sans" w:cs="Open Sans"/>
          <w:b/>
          <w:sz w:val="22"/>
          <w:szCs w:val="22"/>
        </w:rPr>
        <w:t xml:space="preserve"> HORAS de capacitación a ejecutarse en cursos cerrados a la medida de las necesidades de empresas e instituciones autónomas cotizantes al INSAFORP</w:t>
      </w:r>
      <w:r w:rsidRPr="00E22A31">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8852A7">
        <w:rPr>
          <w:rFonts w:ascii="Open Sans" w:hAnsi="Open Sans" w:cs="Open Sans"/>
          <w:b/>
          <w:sz w:val="22"/>
          <w:szCs w:val="22"/>
        </w:rPr>
        <w:t>SETENTA Y DOS</w:t>
      </w:r>
      <w:r w:rsidR="008852A7" w:rsidRPr="00E22A31">
        <w:rPr>
          <w:rFonts w:ascii="Open Sans" w:hAnsi="Open Sans" w:cs="Open Sans"/>
          <w:b/>
          <w:sz w:val="22"/>
          <w:szCs w:val="22"/>
        </w:rPr>
        <w:t xml:space="preserve"> MIL</w:t>
      </w:r>
      <w:r w:rsidR="008852A7" w:rsidRPr="00E22A31">
        <w:rPr>
          <w:rFonts w:ascii="Open Sans" w:hAnsi="Open Sans" w:cs="Open Sans"/>
          <w:sz w:val="22"/>
          <w:szCs w:val="22"/>
        </w:rPr>
        <w:t xml:space="preserve"> </w:t>
      </w:r>
      <w:r w:rsidR="008852A7">
        <w:rPr>
          <w:rFonts w:ascii="Open Sans" w:hAnsi="Open Sans" w:cs="Open Sans"/>
          <w:b/>
          <w:sz w:val="22"/>
          <w:szCs w:val="22"/>
        </w:rPr>
        <w:t>SEISCIENTOS OCHENTA Y CUATRO</w:t>
      </w:r>
      <w:r w:rsidRPr="00E22A31">
        <w:rPr>
          <w:rFonts w:ascii="Open Sans" w:hAnsi="Open Sans" w:cs="Open Sans"/>
          <w:b/>
          <w:sz w:val="22"/>
          <w:szCs w:val="22"/>
        </w:rPr>
        <w:t xml:space="preserve"> DÓLARES DE LOS ESTADOS UNIDOS DE AMÉRICA</w:t>
      </w:r>
      <w:r w:rsidRPr="00E22A31">
        <w:rPr>
          <w:rFonts w:ascii="Open Sans" w:hAnsi="Open Sans" w:cs="Open Sans"/>
          <w:sz w:val="22"/>
          <w:szCs w:val="22"/>
        </w:rPr>
        <w:t xml:space="preserve">, a ser pagados en la forma establecida en dicho contrato, siendo la vigencia del mismo a partir de esta fecha hasta el día treinta de septiembre de dos mil diecisiete, y el </w:t>
      </w:r>
      <w:r w:rsidRPr="00E22A31">
        <w:rPr>
          <w:rFonts w:ascii="Open Sans" w:hAnsi="Open Sans" w:cs="Open Sans"/>
          <w:sz w:val="22"/>
          <w:szCs w:val="22"/>
        </w:rPr>
        <w:lastRenderedPageBreak/>
        <w:t xml:space="preserve">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8852A7">
        <w:rPr>
          <w:rFonts w:ascii="Open Sans" w:hAnsi="Open Sans" w:cs="Open Sans"/>
          <w:sz w:val="22"/>
          <w:szCs w:val="22"/>
        </w:rPr>
        <w:t>TRES</w:t>
      </w:r>
      <w:r w:rsidRPr="00E22A31">
        <w:rPr>
          <w:rFonts w:ascii="Open Sans" w:hAnsi="Open Sans" w:cs="Open Sans"/>
          <w:sz w:val="22"/>
          <w:szCs w:val="22"/>
        </w:rPr>
        <w:t xml:space="preserve"> folios útiles, y leído que les hube lo escrito íntegramente en un solo acto ininterrumpido, ratifican su contenido por estar escrito conforme a sus voluntades y firmamos.- </w:t>
      </w:r>
      <w:r w:rsidRPr="00E22A31">
        <w:rPr>
          <w:rFonts w:ascii="Open Sans" w:hAnsi="Open Sans" w:cs="Open Sans"/>
          <w:b/>
          <w:sz w:val="22"/>
          <w:szCs w:val="22"/>
        </w:rPr>
        <w:t>DOY FE.-</w:t>
      </w:r>
    </w:p>
    <w:p w:rsidR="00E22A31" w:rsidRPr="00C5070B" w:rsidRDefault="00E22A31" w:rsidP="00E22A31">
      <w:pPr>
        <w:spacing w:line="360" w:lineRule="auto"/>
        <w:jc w:val="both"/>
        <w:rPr>
          <w:rFonts w:ascii="Open Sans" w:hAnsi="Open Sans" w:cs="Open Sans"/>
          <w:sz w:val="22"/>
          <w:szCs w:val="22"/>
        </w:rPr>
      </w:pPr>
    </w:p>
    <w:p w:rsidR="00E22A31" w:rsidRPr="00C5070B" w:rsidRDefault="00E22A31" w:rsidP="00E22A31">
      <w:pPr>
        <w:spacing w:line="360" w:lineRule="auto"/>
        <w:jc w:val="both"/>
        <w:rPr>
          <w:rFonts w:ascii="Open Sans" w:hAnsi="Open Sans" w:cs="Open Sans"/>
          <w:sz w:val="22"/>
          <w:szCs w:val="22"/>
        </w:rPr>
      </w:pPr>
    </w:p>
    <w:p w:rsidR="00E22A31" w:rsidRPr="00C5070B" w:rsidRDefault="00E22A31" w:rsidP="00E22A31">
      <w:pPr>
        <w:spacing w:line="360" w:lineRule="auto"/>
        <w:jc w:val="both"/>
        <w:rPr>
          <w:rFonts w:ascii="Open Sans" w:hAnsi="Open Sans" w:cs="Open Sans"/>
          <w:sz w:val="22"/>
          <w:szCs w:val="22"/>
        </w:rPr>
      </w:pPr>
    </w:p>
    <w:p w:rsidR="00E22A31" w:rsidRPr="00C5070B" w:rsidRDefault="00E22A31" w:rsidP="00E22A31">
      <w:pPr>
        <w:spacing w:line="360" w:lineRule="auto"/>
        <w:jc w:val="both"/>
        <w:rPr>
          <w:rFonts w:ascii="Open Sans" w:hAnsi="Open Sans" w:cs="Open Sans"/>
          <w:sz w:val="22"/>
          <w:szCs w:val="22"/>
        </w:rPr>
      </w:pPr>
    </w:p>
    <w:p w:rsidR="00E22A31" w:rsidRDefault="00E22A31" w:rsidP="00E22A31">
      <w:pPr>
        <w:spacing w:line="360" w:lineRule="auto"/>
        <w:jc w:val="both"/>
        <w:rPr>
          <w:rFonts w:ascii="Open Sans" w:hAnsi="Open Sans" w:cs="Open Sans"/>
          <w:sz w:val="22"/>
          <w:szCs w:val="22"/>
        </w:rPr>
      </w:pPr>
    </w:p>
    <w:p w:rsidR="00E22A31" w:rsidRDefault="00E22A31" w:rsidP="00E22A31">
      <w:pPr>
        <w:spacing w:line="360" w:lineRule="auto"/>
        <w:jc w:val="both"/>
        <w:rPr>
          <w:rFonts w:ascii="Open Sans" w:hAnsi="Open Sans" w:cs="Open Sans"/>
          <w:sz w:val="22"/>
          <w:szCs w:val="22"/>
        </w:rPr>
      </w:pPr>
    </w:p>
    <w:p w:rsidR="00E22A31" w:rsidRPr="00C5070B" w:rsidRDefault="00E22A31" w:rsidP="00E22A31">
      <w:pPr>
        <w:spacing w:line="360" w:lineRule="auto"/>
        <w:jc w:val="both"/>
        <w:rPr>
          <w:rFonts w:ascii="Open Sans" w:hAnsi="Open Sans" w:cs="Open Sans"/>
          <w:sz w:val="22"/>
          <w:szCs w:val="22"/>
        </w:rPr>
      </w:pPr>
    </w:p>
    <w:p w:rsidR="00E22A31" w:rsidRDefault="008852A7" w:rsidP="00E22A31">
      <w:pPr>
        <w:spacing w:line="360" w:lineRule="exact"/>
        <w:jc w:val="both"/>
        <w:rPr>
          <w:rFonts w:ascii="Open Sans" w:hAnsi="Open Sans" w:cs="Open Sans"/>
          <w:sz w:val="12"/>
          <w:szCs w:val="16"/>
        </w:rPr>
      </w:pPr>
      <w:r w:rsidRPr="003B4B09">
        <w:rPr>
          <w:rFonts w:ascii="Open Sans" w:hAnsi="Open Sans" w:cs="Open Sans"/>
          <w:b/>
          <w:bCs/>
          <w:sz w:val="22"/>
          <w:szCs w:val="22"/>
          <w:lang w:val="pt-BR"/>
        </w:rPr>
        <w:t>RICARDO FRANCISCO JAVIER MONTENGRO PALOMO</w:t>
      </w:r>
      <w:r w:rsidRPr="003B4B09">
        <w:rPr>
          <w:rFonts w:ascii="Open Sans" w:hAnsi="Open Sans" w:cs="Open Sans"/>
          <w:b/>
          <w:bCs/>
          <w:sz w:val="22"/>
          <w:szCs w:val="22"/>
          <w:lang w:val="pt-BR"/>
        </w:rPr>
        <w:tab/>
      </w:r>
      <w:r w:rsidRPr="003B4B09">
        <w:rPr>
          <w:rFonts w:ascii="Open Sans" w:hAnsi="Open Sans" w:cs="Open Sans"/>
          <w:b/>
          <w:bCs/>
          <w:sz w:val="22"/>
          <w:szCs w:val="22"/>
          <w:lang w:val="pt-BR"/>
        </w:rPr>
        <w:tab/>
      </w:r>
      <w:r w:rsidRPr="003B4B09">
        <w:rPr>
          <w:rFonts w:ascii="Open Sans" w:hAnsi="Open Sans" w:cs="Open Sans"/>
          <w:b/>
          <w:bCs/>
          <w:sz w:val="22"/>
          <w:szCs w:val="22"/>
          <w:lang w:val="pt-BR"/>
        </w:rPr>
        <w:tab/>
      </w:r>
      <w:r>
        <w:rPr>
          <w:rFonts w:ascii="Open Sans" w:hAnsi="Open Sans" w:cs="Open Sans"/>
          <w:b/>
          <w:bCs/>
          <w:sz w:val="22"/>
          <w:szCs w:val="22"/>
          <w:lang w:val="pt-BR"/>
        </w:rPr>
        <w:t xml:space="preserve">         </w:t>
      </w:r>
      <w:r w:rsidRPr="003B4B09">
        <w:rPr>
          <w:rFonts w:ascii="Open Sans" w:hAnsi="Open Sans" w:cs="Open Sans"/>
          <w:b/>
          <w:sz w:val="22"/>
          <w:szCs w:val="22"/>
        </w:rPr>
        <w:t>RAUL RIVAS</w:t>
      </w:r>
    </w:p>
    <w:p w:rsidR="00E22A31" w:rsidRDefault="00E22A31" w:rsidP="00E22A31">
      <w:pPr>
        <w:spacing w:line="360" w:lineRule="exact"/>
        <w:jc w:val="both"/>
        <w:rPr>
          <w:rFonts w:ascii="Open Sans" w:hAnsi="Open Sans" w:cs="Open Sans"/>
          <w:sz w:val="12"/>
          <w:szCs w:val="16"/>
        </w:rPr>
      </w:pPr>
    </w:p>
    <w:p w:rsidR="00E22A31" w:rsidRDefault="00E22A31" w:rsidP="00E22A31">
      <w:pPr>
        <w:spacing w:line="360" w:lineRule="exact"/>
        <w:jc w:val="both"/>
        <w:rPr>
          <w:rFonts w:ascii="Open Sans" w:hAnsi="Open Sans" w:cs="Open Sans"/>
          <w:sz w:val="12"/>
          <w:szCs w:val="16"/>
        </w:rPr>
      </w:pPr>
    </w:p>
    <w:p w:rsidR="00E22A31" w:rsidRDefault="00E22A31" w:rsidP="00E22A31">
      <w:pPr>
        <w:spacing w:line="360" w:lineRule="exact"/>
        <w:jc w:val="both"/>
        <w:rPr>
          <w:rFonts w:ascii="Open Sans" w:hAnsi="Open Sans" w:cs="Open Sans"/>
          <w:sz w:val="12"/>
          <w:szCs w:val="16"/>
        </w:rPr>
      </w:pPr>
    </w:p>
    <w:p w:rsidR="00851C05" w:rsidRPr="00E22A31" w:rsidRDefault="00E22A31" w:rsidP="00E22A31">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851C05" w:rsidRPr="00E22A31" w:rsidSect="001F15D2">
      <w:footerReference w:type="even" r:id="rId6"/>
      <w:footerReference w:type="default" r:id="rId7"/>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F71" w:rsidRDefault="00582F71">
      <w:r>
        <w:separator/>
      </w:r>
    </w:p>
  </w:endnote>
  <w:endnote w:type="continuationSeparator" w:id="0">
    <w:p w:rsidR="00582F71" w:rsidRDefault="00582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8852A7"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582F71"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8852A7"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64B03">
      <w:rPr>
        <w:rStyle w:val="Nmerodepgina"/>
        <w:noProof/>
      </w:rPr>
      <w:t>12</w:t>
    </w:r>
    <w:r>
      <w:rPr>
        <w:rStyle w:val="Nmerodepgina"/>
      </w:rPr>
      <w:fldChar w:fldCharType="end"/>
    </w:r>
  </w:p>
  <w:p w:rsidR="00E36701" w:rsidRDefault="00582F71"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F71" w:rsidRDefault="00582F71">
      <w:r>
        <w:separator/>
      </w:r>
    </w:p>
  </w:footnote>
  <w:footnote w:type="continuationSeparator" w:id="0">
    <w:p w:rsidR="00582F71" w:rsidRDefault="00582F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A31"/>
    <w:rsid w:val="00031811"/>
    <w:rsid w:val="003B4B09"/>
    <w:rsid w:val="00582F71"/>
    <w:rsid w:val="00764B03"/>
    <w:rsid w:val="00837AD5"/>
    <w:rsid w:val="00851C05"/>
    <w:rsid w:val="008852A7"/>
    <w:rsid w:val="00A67E21"/>
    <w:rsid w:val="00E22A31"/>
    <w:rsid w:val="00E71C3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D6B8B8-F54E-4229-B02A-0D18BF8DE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A3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E22A31"/>
    <w:rPr>
      <w:rFonts w:ascii="Courier New" w:hAnsi="Courier New"/>
      <w:sz w:val="20"/>
      <w:szCs w:val="20"/>
    </w:rPr>
  </w:style>
  <w:style w:type="character" w:customStyle="1" w:styleId="TextosinformatoCar">
    <w:name w:val="Texto sin formato Car"/>
    <w:basedOn w:val="Fuentedeprrafopredeter"/>
    <w:link w:val="Textosinformato"/>
    <w:rsid w:val="00E22A31"/>
    <w:rPr>
      <w:rFonts w:ascii="Courier New" w:eastAsia="Times New Roman" w:hAnsi="Courier New" w:cs="Times New Roman"/>
      <w:sz w:val="20"/>
      <w:szCs w:val="20"/>
      <w:lang w:val="es-ES" w:eastAsia="es-ES"/>
    </w:rPr>
  </w:style>
  <w:style w:type="paragraph" w:styleId="Piedepgina">
    <w:name w:val="footer"/>
    <w:basedOn w:val="Normal"/>
    <w:link w:val="PiedepginaCar"/>
    <w:rsid w:val="00E22A31"/>
    <w:pPr>
      <w:tabs>
        <w:tab w:val="center" w:pos="4252"/>
        <w:tab w:val="right" w:pos="8504"/>
      </w:tabs>
    </w:pPr>
  </w:style>
  <w:style w:type="character" w:customStyle="1" w:styleId="PiedepginaCar">
    <w:name w:val="Pie de página Car"/>
    <w:basedOn w:val="Fuentedeprrafopredeter"/>
    <w:link w:val="Piedepgina"/>
    <w:rsid w:val="00E22A3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22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12</Pages>
  <Words>4540</Words>
  <Characters>24972</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29454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3</cp:revision>
  <dcterms:created xsi:type="dcterms:W3CDTF">2017-02-01T20:52:00Z</dcterms:created>
  <dcterms:modified xsi:type="dcterms:W3CDTF">2019-03-19T19:29:00Z</dcterms:modified>
</cp:coreProperties>
</file>