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6E" w:rsidRDefault="00D6086E"/>
    <w:p w:rsidR="00D6086E" w:rsidRDefault="00D6086E"/>
    <w:p w:rsidR="00D6086E" w:rsidRDefault="00D6086E"/>
    <w:p w:rsidR="00D6086E" w:rsidRDefault="00D6086E"/>
    <w:p w:rsidR="00D6086E" w:rsidRPr="000E1DD5" w:rsidRDefault="00D6086E" w:rsidP="00D6086E">
      <w:pPr>
        <w:spacing w:after="0" w:line="240" w:lineRule="auto"/>
        <w:ind w:firstLine="708"/>
        <w:jc w:val="center"/>
        <w:rPr>
          <w:rFonts w:ascii="Gabriola" w:hAnsi="Gabriola"/>
          <w:b/>
          <w:sz w:val="72"/>
          <w:szCs w:val="80"/>
          <w:u w:val="single"/>
        </w:rPr>
      </w:pPr>
      <w:r w:rsidRPr="000E1DD5">
        <w:rPr>
          <w:rFonts w:ascii="Gabriola" w:hAnsi="Gabriola" w:cs="Calibri"/>
          <w:b/>
          <w:noProof/>
          <w:sz w:val="72"/>
          <w:szCs w:val="80"/>
          <w:lang w:eastAsia="es-SV"/>
        </w:rPr>
        <w:drawing>
          <wp:anchor distT="0" distB="0" distL="114300" distR="114300" simplePos="0" relativeHeight="251659264" behindDoc="1" locked="0" layoutInCell="1" allowOverlap="1" wp14:anchorId="4E1D8BB3" wp14:editId="5E852C50">
            <wp:simplePos x="0" y="0"/>
            <wp:positionH relativeFrom="column">
              <wp:posOffset>-606639</wp:posOffset>
            </wp:positionH>
            <wp:positionV relativeFrom="paragraph">
              <wp:posOffset>-574101</wp:posOffset>
            </wp:positionV>
            <wp:extent cx="941705" cy="737870"/>
            <wp:effectExtent l="133350" t="152400" r="163195" b="17653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90" b="18665"/>
                    <a:stretch/>
                  </pic:blipFill>
                  <pic:spPr bwMode="auto">
                    <a:xfrm>
                      <a:off x="0" y="0"/>
                      <a:ext cx="941705" cy="7378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DD5">
        <w:rPr>
          <w:rFonts w:ascii="Gabriola" w:hAnsi="Gabriola"/>
          <w:b/>
          <w:sz w:val="72"/>
          <w:szCs w:val="80"/>
          <w:u w:val="single"/>
        </w:rPr>
        <w:t xml:space="preserve">Informe Anual de Capacitaciones </w:t>
      </w:r>
    </w:p>
    <w:p w:rsidR="00D6086E" w:rsidRPr="00C14781" w:rsidRDefault="00D6086E" w:rsidP="00D6086E">
      <w:pPr>
        <w:spacing w:after="0" w:line="240" w:lineRule="auto"/>
        <w:ind w:left="2832" w:firstLine="708"/>
        <w:rPr>
          <w:rFonts w:asciiTheme="majorHAnsi" w:hAnsiTheme="majorHAnsi"/>
          <w:b/>
          <w:sz w:val="72"/>
          <w:szCs w:val="72"/>
          <w:u w:val="single"/>
        </w:rPr>
      </w:pPr>
      <w:r>
        <w:rPr>
          <w:rFonts w:asciiTheme="majorHAnsi" w:hAnsiTheme="majorHAnsi"/>
          <w:b/>
          <w:sz w:val="72"/>
          <w:szCs w:val="72"/>
          <w:u w:val="single"/>
        </w:rPr>
        <w:t>2018</w:t>
      </w:r>
    </w:p>
    <w:tbl>
      <w:tblPr>
        <w:tblpPr w:leftFromText="141" w:rightFromText="141" w:vertAnchor="text" w:horzAnchor="margin" w:tblpXSpec="center" w:tblpY="1179"/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118"/>
        <w:gridCol w:w="2411"/>
        <w:gridCol w:w="2827"/>
        <w:gridCol w:w="2021"/>
      </w:tblGrid>
      <w:tr w:rsidR="00D6086E" w:rsidRPr="00D20995" w:rsidTr="00CF4D10">
        <w:trPr>
          <w:trHeight w:val="601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F71B7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es-SV"/>
              </w:rPr>
              <w:t>AÑO 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es-SV"/>
              </w:rPr>
              <w:t>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D6086E" w:rsidRPr="00D20995" w:rsidTr="00CF4D10">
        <w:trPr>
          <w:trHeight w:val="485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s-SV"/>
              </w:rPr>
              <w:t>N°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INSTITUCIONES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CAPACITACIONES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TEMAS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ASISTENCIA</w:t>
            </w:r>
          </w:p>
        </w:tc>
      </w:tr>
      <w:tr w:rsidR="00D6086E" w:rsidRPr="00D20995" w:rsidTr="00CF4D10">
        <w:trPr>
          <w:trHeight w:val="142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COMISIONES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6E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Aplicación Supletoria del C.P.C.M. en los Procesos Regulados por la Ley de Servicio Civil.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86E" w:rsidRPr="00DB79A9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841</w:t>
            </w:r>
          </w:p>
        </w:tc>
      </w:tr>
      <w:tr w:rsidR="00D6086E" w:rsidRPr="00D20995" w:rsidTr="00CF4D10">
        <w:trPr>
          <w:trHeight w:val="60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PERSONAL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6E" w:rsidRPr="004C3A48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SV"/>
              </w:rPr>
            </w:pPr>
            <w:r w:rsidRPr="004C3A4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86E" w:rsidRPr="00DB79A9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996</w:t>
            </w:r>
          </w:p>
        </w:tc>
      </w:tr>
      <w:tr w:rsidR="00D6086E" w:rsidRPr="00D20995" w:rsidTr="00CF4D10">
        <w:trPr>
          <w:trHeight w:val="58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JEFATURAS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6E" w:rsidRPr="00586F27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586F2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86E" w:rsidRPr="00DB79A9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416</w:t>
            </w:r>
          </w:p>
        </w:tc>
      </w:tr>
      <w:tr w:rsidR="00D6086E" w:rsidRPr="00D20995" w:rsidTr="00CF4D10">
        <w:trPr>
          <w:trHeight w:val="60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SINDICATOS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86E" w:rsidRPr="00586F27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586F2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, Contratos Colectivos.-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86E" w:rsidRPr="00DB79A9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173</w:t>
            </w:r>
          </w:p>
        </w:tc>
      </w:tr>
      <w:tr w:rsidR="00D6086E" w:rsidRPr="00D20995" w:rsidTr="00CF4D10">
        <w:trPr>
          <w:trHeight w:val="53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D6086E" w:rsidRPr="00D20995" w:rsidTr="00CF4D10">
        <w:trPr>
          <w:trHeight w:val="53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86E" w:rsidRPr="00F71B7E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SV"/>
              </w:rPr>
              <w:t>125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86E" w:rsidRPr="00D20995" w:rsidRDefault="00D6086E" w:rsidP="00CF4D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D6086E" w:rsidRPr="00D20995" w:rsidRDefault="00D6086E" w:rsidP="00CF4D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2426</w:t>
            </w:r>
          </w:p>
        </w:tc>
      </w:tr>
    </w:tbl>
    <w:p w:rsidR="00D6086E" w:rsidRPr="00591EF2" w:rsidRDefault="00D6086E" w:rsidP="00D6086E">
      <w:pPr>
        <w:rPr>
          <w:rFonts w:asciiTheme="majorHAnsi" w:hAnsiTheme="majorHAnsi"/>
          <w:szCs w:val="24"/>
        </w:rPr>
      </w:pPr>
    </w:p>
    <w:p w:rsidR="00D6086E" w:rsidRPr="00C14781" w:rsidRDefault="00D6086E" w:rsidP="00D6086E">
      <w:pPr>
        <w:rPr>
          <w:rFonts w:ascii="Gabriola" w:hAnsi="Gabriola"/>
          <w:b/>
          <w:sz w:val="32"/>
          <w:szCs w:val="24"/>
        </w:rPr>
      </w:pPr>
    </w:p>
    <w:p w:rsidR="00D6086E" w:rsidRDefault="00D6086E"/>
    <w:p w:rsidR="00D6086E" w:rsidRDefault="00D6086E">
      <w:bookmarkStart w:id="0" w:name="_GoBack"/>
      <w:bookmarkEnd w:id="0"/>
    </w:p>
    <w:sectPr w:rsidR="00D608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6E"/>
    <w:rsid w:val="0027599D"/>
    <w:rsid w:val="00D6086E"/>
    <w:rsid w:val="00D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Atalia Granados</dc:creator>
  <cp:lastModifiedBy>Gloria Montenegro</cp:lastModifiedBy>
  <cp:revision>2</cp:revision>
  <dcterms:created xsi:type="dcterms:W3CDTF">2019-10-11T15:36:00Z</dcterms:created>
  <dcterms:modified xsi:type="dcterms:W3CDTF">2019-10-11T15:36:00Z</dcterms:modified>
</cp:coreProperties>
</file>