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23C" w:rsidRPr="00C345F4" w:rsidRDefault="00D7423C" w:rsidP="00D7423C">
      <w:pPr>
        <w:spacing w:line="276" w:lineRule="auto"/>
        <w:jc w:val="both"/>
        <w:rPr>
          <w:rFonts w:ascii="Times New Roman" w:hAnsi="Times New Roman" w:cs="Times New Roman"/>
          <w:sz w:val="24"/>
          <w:szCs w:val="24"/>
        </w:rPr>
      </w:pPr>
      <w:r w:rsidRPr="00C345F4">
        <w:rPr>
          <w:rFonts w:ascii="Times New Roman" w:hAnsi="Times New Roman" w:cs="Times New Roman"/>
          <w:b/>
          <w:sz w:val="24"/>
          <w:szCs w:val="24"/>
          <w:u w:val="single"/>
        </w:rPr>
        <w:t>ACTA NUMERO CUARENTA:</w:t>
      </w:r>
      <w:r w:rsidRPr="00C345F4">
        <w:rPr>
          <w:rFonts w:ascii="Times New Roman" w:hAnsi="Times New Roman" w:cs="Times New Roman"/>
          <w:sz w:val="24"/>
          <w:szCs w:val="24"/>
        </w:rPr>
        <w:t xml:space="preserve"> Sesión ordinaria del Concejo Municipal de la Ciudad de </w:t>
      </w:r>
      <w:proofErr w:type="spellStart"/>
      <w:r w:rsidRPr="00C345F4">
        <w:rPr>
          <w:rFonts w:ascii="Times New Roman" w:hAnsi="Times New Roman" w:cs="Times New Roman"/>
          <w:sz w:val="24"/>
          <w:szCs w:val="24"/>
        </w:rPr>
        <w:t>Tonacatepeque</w:t>
      </w:r>
      <w:proofErr w:type="spellEnd"/>
      <w:r w:rsidRPr="00C345F4">
        <w:rPr>
          <w:rFonts w:ascii="Times New Roman" w:hAnsi="Times New Roman" w:cs="Times New Roman"/>
          <w:sz w:val="24"/>
          <w:szCs w:val="24"/>
        </w:rPr>
        <w:t>, Departamento de San Salvador, celebrada en el salón del polideportivo de la municipalidad a las  nueve  horas   del día</w:t>
      </w:r>
      <w:r w:rsidRPr="00C345F4">
        <w:rPr>
          <w:rFonts w:ascii="Times New Roman" w:hAnsi="Times New Roman" w:cs="Times New Roman"/>
          <w:b/>
          <w:sz w:val="24"/>
          <w:szCs w:val="24"/>
        </w:rPr>
        <w:t xml:space="preserve"> martes diecisiete de septiembre</w:t>
      </w:r>
      <w:r w:rsidRPr="00C345F4">
        <w:rPr>
          <w:rFonts w:ascii="Times New Roman" w:hAnsi="Times New Roman" w:cs="Times New Roman"/>
          <w:sz w:val="24"/>
          <w:szCs w:val="24"/>
        </w:rPr>
        <w:t xml:space="preserve"> </w:t>
      </w:r>
      <w:r w:rsidRPr="00C345F4">
        <w:rPr>
          <w:rFonts w:ascii="Times New Roman" w:hAnsi="Times New Roman" w:cs="Times New Roman"/>
          <w:b/>
          <w:sz w:val="24"/>
          <w:szCs w:val="24"/>
        </w:rPr>
        <w:t>de dos mil diecinueve</w:t>
      </w:r>
      <w:r w:rsidRPr="00C345F4">
        <w:rPr>
          <w:rFonts w:ascii="Times New Roman"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C345F4">
        <w:rPr>
          <w:rFonts w:ascii="Times New Roman" w:hAnsi="Times New Roman" w:cs="Times New Roman"/>
          <w:sz w:val="24"/>
          <w:szCs w:val="24"/>
        </w:rPr>
        <w:t>Doradea</w:t>
      </w:r>
      <w:proofErr w:type="spellEnd"/>
      <w:r w:rsidRPr="00C345F4">
        <w:rPr>
          <w:rFonts w:ascii="Times New Roman" w:hAnsi="Times New Roman" w:cs="Times New Roman"/>
          <w:sz w:val="24"/>
          <w:szCs w:val="24"/>
        </w:rPr>
        <w:t xml:space="preserve"> Molina; Ana Carolina </w:t>
      </w:r>
      <w:proofErr w:type="spellStart"/>
      <w:r w:rsidRPr="00C345F4">
        <w:rPr>
          <w:rFonts w:ascii="Times New Roman" w:hAnsi="Times New Roman" w:cs="Times New Roman"/>
          <w:sz w:val="24"/>
          <w:szCs w:val="24"/>
        </w:rPr>
        <w:t>Menjivar</w:t>
      </w:r>
      <w:proofErr w:type="spellEnd"/>
      <w:r w:rsidRPr="00C345F4">
        <w:rPr>
          <w:rFonts w:ascii="Times New Roman" w:hAnsi="Times New Roman" w:cs="Times New Roman"/>
          <w:sz w:val="24"/>
          <w:szCs w:val="24"/>
        </w:rPr>
        <w:t xml:space="preserve"> de Ortega, Mario Ricardo Lemus, Oscar Armando Cantón López;  Edgardo Alejandro Torres </w:t>
      </w:r>
      <w:proofErr w:type="spellStart"/>
      <w:r w:rsidRPr="00C345F4">
        <w:rPr>
          <w:rFonts w:ascii="Times New Roman" w:hAnsi="Times New Roman" w:cs="Times New Roman"/>
          <w:sz w:val="24"/>
          <w:szCs w:val="24"/>
        </w:rPr>
        <w:t>Menjivar</w:t>
      </w:r>
      <w:proofErr w:type="spellEnd"/>
      <w:r w:rsidRPr="00C345F4">
        <w:rPr>
          <w:rFonts w:ascii="Times New Roman" w:hAnsi="Times New Roman" w:cs="Times New Roman"/>
          <w:sz w:val="24"/>
          <w:szCs w:val="24"/>
        </w:rPr>
        <w:t xml:space="preserve">, Omar Antonio Serrano Hernández, María Lina Castellanos Campos Reales, Cosme </w:t>
      </w:r>
      <w:proofErr w:type="spellStart"/>
      <w:r w:rsidRPr="00C345F4">
        <w:rPr>
          <w:rFonts w:ascii="Times New Roman" w:hAnsi="Times New Roman" w:cs="Times New Roman"/>
          <w:sz w:val="24"/>
          <w:szCs w:val="24"/>
        </w:rPr>
        <w:t>Arquímides</w:t>
      </w:r>
      <w:proofErr w:type="spellEnd"/>
      <w:r w:rsidRPr="00C345F4">
        <w:rPr>
          <w:rFonts w:ascii="Times New Roman" w:hAnsi="Times New Roman" w:cs="Times New Roman"/>
          <w:sz w:val="24"/>
          <w:szCs w:val="24"/>
        </w:rPr>
        <w:t xml:space="preserve"> Reyes Gómez, Carlos Ernesto Ulloa Salinas y Amanda de Jesús Quezada Sigüenza; Suplentes: Ángel Cuellar Guzmán, José David Romero Ruano y José Rolando Vivas; Secretaria Municipal María Antonieta González Alas. Comprobado el Quórum, el que preside dio por iniciada la reunión, sometiendo a consideración la aprobación de la  Agenda. Se dio un espacio para  lo siguiente: </w:t>
      </w:r>
      <w:r w:rsidRPr="00C345F4">
        <w:rPr>
          <w:rFonts w:ascii="Times New Roman" w:hAnsi="Times New Roman" w:cs="Times New Roman"/>
          <w:b/>
          <w:sz w:val="24"/>
          <w:szCs w:val="24"/>
        </w:rPr>
        <w:t>1- participación  del Asesor Lic. Mario Méndez de USAID</w:t>
      </w:r>
      <w:r w:rsidRPr="00C345F4">
        <w:rPr>
          <w:rFonts w:ascii="Times New Roman" w:hAnsi="Times New Roman" w:cs="Times New Roman"/>
          <w:sz w:val="24"/>
          <w:szCs w:val="24"/>
        </w:rPr>
        <w:t xml:space="preserve">, para dar continuidad al Proyecto de Gobernabilidad Municipal, Sobre resultados de evaluación de capacidad Municipal, El Concejo se da por enterado, el Asesor les hace saber qué en la próxima presentación dará a conocer las Acciones de Fortalecimiento Municipal de la Alcaldía Municipal de  </w:t>
      </w:r>
      <w:proofErr w:type="spellStart"/>
      <w:r w:rsidRPr="00C345F4">
        <w:rPr>
          <w:rFonts w:ascii="Times New Roman" w:hAnsi="Times New Roman" w:cs="Times New Roman"/>
          <w:sz w:val="24"/>
          <w:szCs w:val="24"/>
        </w:rPr>
        <w:t>Tonacatepeque</w:t>
      </w:r>
      <w:proofErr w:type="spellEnd"/>
      <w:r w:rsidRPr="00C345F4">
        <w:rPr>
          <w:rFonts w:ascii="Times New Roman" w:hAnsi="Times New Roman" w:cs="Times New Roman"/>
          <w:sz w:val="24"/>
          <w:szCs w:val="24"/>
        </w:rPr>
        <w:t>, las cuales apoyaran a la Municipalidad como un mecanismo de planificación para la mejora de ingresos y la prestación de los servicios, las cuales pueden ser modificadas dependiendo los intereses municipales y del proyecto; el conejo Municipal da las gracias</w:t>
      </w:r>
      <w:r w:rsidRPr="00C345F4">
        <w:rPr>
          <w:rFonts w:ascii="Times New Roman" w:hAnsi="Times New Roman" w:cs="Times New Roman"/>
          <w:b/>
          <w:sz w:val="24"/>
          <w:szCs w:val="24"/>
        </w:rPr>
        <w:t xml:space="preserve">. </w:t>
      </w:r>
      <w:r w:rsidRPr="00C345F4">
        <w:rPr>
          <w:rFonts w:ascii="Times New Roman" w:hAnsi="Times New Roman" w:cs="Times New Roman"/>
          <w:sz w:val="24"/>
          <w:szCs w:val="24"/>
        </w:rPr>
        <w:t xml:space="preserve"> Se da lectura  a la acta 39;  Se leyeron  las peticiones e informes, resolviendo siguientes: se recibió nota del señor </w:t>
      </w:r>
      <w:proofErr w:type="spellStart"/>
      <w:r w:rsidRPr="00C345F4">
        <w:rPr>
          <w:rFonts w:ascii="Times New Roman" w:hAnsi="Times New Roman" w:cs="Times New Roman"/>
          <w:sz w:val="24"/>
          <w:szCs w:val="24"/>
        </w:rPr>
        <w:t>Irvin</w:t>
      </w:r>
      <w:proofErr w:type="spellEnd"/>
      <w:r w:rsidRPr="00C345F4">
        <w:rPr>
          <w:rFonts w:ascii="Times New Roman" w:hAnsi="Times New Roman" w:cs="Times New Roman"/>
          <w:sz w:val="24"/>
          <w:szCs w:val="24"/>
        </w:rPr>
        <w:t xml:space="preserve"> </w:t>
      </w:r>
      <w:proofErr w:type="spellStart"/>
      <w:r w:rsidRPr="00C345F4">
        <w:rPr>
          <w:rFonts w:ascii="Times New Roman" w:hAnsi="Times New Roman" w:cs="Times New Roman"/>
          <w:sz w:val="24"/>
          <w:szCs w:val="24"/>
        </w:rPr>
        <w:t>Alirio</w:t>
      </w:r>
      <w:proofErr w:type="spellEnd"/>
      <w:r w:rsidRPr="00C345F4">
        <w:rPr>
          <w:rFonts w:ascii="Times New Roman" w:hAnsi="Times New Roman" w:cs="Times New Roman"/>
          <w:sz w:val="24"/>
          <w:szCs w:val="24"/>
        </w:rPr>
        <w:t xml:space="preserve"> Rauda quien solicita el salón en el complejo de AltaVista para clases de </w:t>
      </w:r>
      <w:proofErr w:type="spellStart"/>
      <w:r w:rsidRPr="00C345F4">
        <w:rPr>
          <w:rFonts w:ascii="Times New Roman" w:hAnsi="Times New Roman" w:cs="Times New Roman"/>
          <w:sz w:val="24"/>
          <w:szCs w:val="24"/>
        </w:rPr>
        <w:t>ingles</w:t>
      </w:r>
      <w:proofErr w:type="spellEnd"/>
      <w:r w:rsidRPr="00C345F4">
        <w:rPr>
          <w:rFonts w:ascii="Times New Roman" w:hAnsi="Times New Roman" w:cs="Times New Roman"/>
          <w:sz w:val="24"/>
          <w:szCs w:val="24"/>
        </w:rPr>
        <w:t xml:space="preserve"> todos los sábados , en persona explico que se cobrar 10 dólares para uso didácticos, acá el Concejo le hizo saber que   por escrito establezca canto colaboraría par el uso del salón y que lego se decidirá; se recibe informe del Jurídico sobre caso de antena cantón La Fuente, TESCO en la Fiscalía El Concejo se da por recibido y enterado; se recibe informe de los Colectores de Arena quienes hacen saber que lo camioneros de arena no pagan las tasas hasta que arreglen la calle que va al rio, </w:t>
      </w:r>
      <w:proofErr w:type="spellStart"/>
      <w:r w:rsidRPr="00C345F4">
        <w:rPr>
          <w:rFonts w:ascii="Times New Roman" w:hAnsi="Times New Roman" w:cs="Times New Roman"/>
          <w:sz w:val="24"/>
          <w:szCs w:val="24"/>
        </w:rPr>
        <w:t>aca</w:t>
      </w:r>
      <w:proofErr w:type="spellEnd"/>
      <w:r w:rsidRPr="00C345F4">
        <w:rPr>
          <w:rFonts w:ascii="Times New Roman" w:hAnsi="Times New Roman" w:cs="Times New Roman"/>
          <w:sz w:val="24"/>
          <w:szCs w:val="24"/>
        </w:rPr>
        <w:t xml:space="preserve"> el concejo sugiere se haga una nota que notifique que si no pagan que es la última vez que entran a sacar arena y con este punto el señor Alcalde manifiesta que pondrá uno del CAM con la empleada Marina Águila colectora y que el resolverá, se pasara nota al Despacho; se recibe solicitudes de los empleados de AltaVista piden tanque plástico, se les proporcione agua al tanque y garrafones de agua, con esto el Señor Gerente General y Alcalde resolverán se pasara nota; se recibe solicitud del Encargado de OMADIS </w:t>
      </w:r>
      <w:proofErr w:type="spellStart"/>
      <w:r w:rsidRPr="00C345F4">
        <w:rPr>
          <w:rFonts w:ascii="Times New Roman" w:hAnsi="Times New Roman" w:cs="Times New Roman"/>
          <w:sz w:val="24"/>
          <w:szCs w:val="24"/>
        </w:rPr>
        <w:t>Fredy</w:t>
      </w:r>
      <w:proofErr w:type="spellEnd"/>
      <w:r w:rsidRPr="00C345F4">
        <w:rPr>
          <w:rFonts w:ascii="Times New Roman" w:hAnsi="Times New Roman" w:cs="Times New Roman"/>
          <w:sz w:val="24"/>
          <w:szCs w:val="24"/>
        </w:rPr>
        <w:t xml:space="preserve"> Parada pide se le de lo necesario,  papelería, ventilador revisión de computadora , transporte con esto será el Gerente General que resolverá dicha petición se remitirá nota; se recibe escrito de agradecimiento de la mesa intersectorial, por apoyo de la actividad día del juventud y también MSM y AMOMEGTO pide reunirse con la comisión de la mujer municipal </w:t>
      </w:r>
      <w:r w:rsidRPr="00C345F4">
        <w:rPr>
          <w:rFonts w:ascii="Times New Roman" w:hAnsi="Times New Roman" w:cs="Times New Roman"/>
          <w:sz w:val="24"/>
          <w:szCs w:val="24"/>
        </w:rPr>
        <w:lastRenderedPageBreak/>
        <w:t xml:space="preserve">para tratar presupuesto del otro año, acá la comisión de la mujer primero se reunirá el 25 de septiembre a las 9:00 am y luego se reunirán con las asociaciones de mujeres y poder llevar </w:t>
      </w:r>
      <w:proofErr w:type="spellStart"/>
      <w:r w:rsidRPr="00C345F4">
        <w:rPr>
          <w:rFonts w:ascii="Times New Roman" w:hAnsi="Times New Roman" w:cs="Times New Roman"/>
          <w:sz w:val="24"/>
          <w:szCs w:val="24"/>
        </w:rPr>
        <w:t>acabo</w:t>
      </w:r>
      <w:proofErr w:type="spellEnd"/>
      <w:r w:rsidRPr="00C345F4">
        <w:rPr>
          <w:rFonts w:ascii="Times New Roman" w:hAnsi="Times New Roman" w:cs="Times New Roman"/>
          <w:sz w:val="24"/>
          <w:szCs w:val="24"/>
        </w:rPr>
        <w:t xml:space="preserve"> un presupuesto participativo para la  unidad Municipal de la mujer año 2019; Los jóvenes de Cimas de San Bartolo II  piden colaboración con 600 juguetes para celebración del niño el 28 de septiembre, </w:t>
      </w:r>
      <w:proofErr w:type="spellStart"/>
      <w:r w:rsidRPr="00C345F4">
        <w:rPr>
          <w:rFonts w:ascii="Times New Roman" w:hAnsi="Times New Roman" w:cs="Times New Roman"/>
          <w:sz w:val="24"/>
          <w:szCs w:val="24"/>
        </w:rPr>
        <w:t>aca</w:t>
      </w:r>
      <w:proofErr w:type="spellEnd"/>
      <w:r w:rsidRPr="00C345F4">
        <w:rPr>
          <w:rFonts w:ascii="Times New Roman" w:hAnsi="Times New Roman" w:cs="Times New Roman"/>
          <w:sz w:val="24"/>
          <w:szCs w:val="24"/>
        </w:rPr>
        <w:t xml:space="preserve"> el Concejo deniega dicha petición no hay disponibilidad de fondos; el Párroco Fernando </w:t>
      </w:r>
      <w:proofErr w:type="spellStart"/>
      <w:r w:rsidRPr="00C345F4">
        <w:rPr>
          <w:rFonts w:ascii="Times New Roman" w:hAnsi="Times New Roman" w:cs="Times New Roman"/>
          <w:sz w:val="24"/>
          <w:szCs w:val="24"/>
        </w:rPr>
        <w:t>Madaschi</w:t>
      </w:r>
      <w:proofErr w:type="spellEnd"/>
      <w:r w:rsidRPr="00C345F4">
        <w:rPr>
          <w:rFonts w:ascii="Times New Roman" w:hAnsi="Times New Roman" w:cs="Times New Roman"/>
          <w:sz w:val="24"/>
          <w:szCs w:val="24"/>
        </w:rPr>
        <w:t xml:space="preserve"> de la Parroquia San Daniel </w:t>
      </w:r>
      <w:proofErr w:type="spellStart"/>
      <w:r w:rsidRPr="00C345F4">
        <w:rPr>
          <w:rFonts w:ascii="Times New Roman" w:hAnsi="Times New Roman" w:cs="Times New Roman"/>
          <w:sz w:val="24"/>
          <w:szCs w:val="24"/>
        </w:rPr>
        <w:t>Comboni</w:t>
      </w:r>
      <w:proofErr w:type="spellEnd"/>
      <w:r w:rsidRPr="00C345F4">
        <w:rPr>
          <w:rFonts w:ascii="Times New Roman" w:hAnsi="Times New Roman" w:cs="Times New Roman"/>
          <w:sz w:val="24"/>
          <w:szCs w:val="24"/>
        </w:rPr>
        <w:t xml:space="preserve"> solicita apoyo para arreglar situación del inmueble que se encuentra ubicado contiguo al centro escolar cumbres de San Bartolo, pide en donación, </w:t>
      </w:r>
      <w:proofErr w:type="spellStart"/>
      <w:r w:rsidRPr="00C345F4">
        <w:rPr>
          <w:rFonts w:ascii="Times New Roman" w:hAnsi="Times New Roman" w:cs="Times New Roman"/>
          <w:sz w:val="24"/>
          <w:szCs w:val="24"/>
        </w:rPr>
        <w:t>aca</w:t>
      </w:r>
      <w:proofErr w:type="spellEnd"/>
      <w:r w:rsidRPr="00C345F4">
        <w:rPr>
          <w:rFonts w:ascii="Times New Roman" w:hAnsi="Times New Roman" w:cs="Times New Roman"/>
          <w:sz w:val="24"/>
          <w:szCs w:val="24"/>
        </w:rPr>
        <w:t xml:space="preserve"> el Concejo solicitara al Jurídico consulte la ubicación del predio si es municipal y de un informe si procede o no una donación o comodato; El Comité de la Parroquia San José Las Flores solicita 3 trofeos para final de  torneo macho el día 5 de octubre del presente año ,acá el concejo le </w:t>
      </w:r>
      <w:proofErr w:type="spellStart"/>
      <w:r w:rsidRPr="00C345F4">
        <w:rPr>
          <w:rFonts w:ascii="Times New Roman" w:hAnsi="Times New Roman" w:cs="Times New Roman"/>
          <w:sz w:val="24"/>
          <w:szCs w:val="24"/>
        </w:rPr>
        <w:t>pdira</w:t>
      </w:r>
      <w:proofErr w:type="spellEnd"/>
      <w:r w:rsidRPr="00C345F4">
        <w:rPr>
          <w:rFonts w:ascii="Times New Roman" w:hAnsi="Times New Roman" w:cs="Times New Roman"/>
          <w:sz w:val="24"/>
          <w:szCs w:val="24"/>
        </w:rPr>
        <w:t xml:space="preserve"> a la UACI cotice trofeos hasta por $100.00 y con eso se le colaborara; se recibe de la UACI cotizaciones para la compra de filtros y galones de aceite para los vehículos administrativos año 2019 y 2020 </w:t>
      </w:r>
      <w:proofErr w:type="spellStart"/>
      <w:r w:rsidRPr="00C345F4">
        <w:rPr>
          <w:rFonts w:ascii="Times New Roman" w:hAnsi="Times New Roman" w:cs="Times New Roman"/>
          <w:sz w:val="24"/>
          <w:szCs w:val="24"/>
        </w:rPr>
        <w:t>aca</w:t>
      </w:r>
      <w:proofErr w:type="spellEnd"/>
      <w:r w:rsidRPr="00C345F4">
        <w:rPr>
          <w:rFonts w:ascii="Times New Roman" w:hAnsi="Times New Roman" w:cs="Times New Roman"/>
          <w:sz w:val="24"/>
          <w:szCs w:val="24"/>
        </w:rPr>
        <w:t xml:space="preserve"> el Concejo devolverá a la UACI para que dicha unidad solicite solo para este año; se recibe del Párroco Fernando </w:t>
      </w:r>
      <w:proofErr w:type="spellStart"/>
      <w:r w:rsidRPr="00C345F4">
        <w:rPr>
          <w:rFonts w:ascii="Times New Roman" w:hAnsi="Times New Roman" w:cs="Times New Roman"/>
          <w:sz w:val="24"/>
          <w:szCs w:val="24"/>
        </w:rPr>
        <w:t>Madaschi</w:t>
      </w:r>
      <w:proofErr w:type="spellEnd"/>
      <w:r w:rsidRPr="00C345F4">
        <w:rPr>
          <w:rFonts w:ascii="Times New Roman" w:hAnsi="Times New Roman" w:cs="Times New Roman"/>
          <w:sz w:val="24"/>
          <w:szCs w:val="24"/>
        </w:rPr>
        <w:t xml:space="preserve"> de la Parroquia San Daniel </w:t>
      </w:r>
      <w:proofErr w:type="spellStart"/>
      <w:r w:rsidRPr="00C345F4">
        <w:rPr>
          <w:rFonts w:ascii="Times New Roman" w:hAnsi="Times New Roman" w:cs="Times New Roman"/>
          <w:sz w:val="24"/>
          <w:szCs w:val="24"/>
        </w:rPr>
        <w:t>Comboni</w:t>
      </w:r>
      <w:proofErr w:type="spellEnd"/>
      <w:r w:rsidRPr="00C345F4">
        <w:rPr>
          <w:rFonts w:ascii="Times New Roman" w:hAnsi="Times New Roman" w:cs="Times New Roman"/>
          <w:sz w:val="24"/>
          <w:szCs w:val="24"/>
        </w:rPr>
        <w:t xml:space="preserve"> pide colaboración de bóveda que está en límite entre </w:t>
      </w:r>
      <w:proofErr w:type="spellStart"/>
      <w:r w:rsidRPr="00C345F4">
        <w:rPr>
          <w:rFonts w:ascii="Times New Roman" w:hAnsi="Times New Roman" w:cs="Times New Roman"/>
          <w:sz w:val="24"/>
          <w:szCs w:val="24"/>
        </w:rPr>
        <w:t>Tonacatepeque</w:t>
      </w:r>
      <w:proofErr w:type="spellEnd"/>
      <w:r w:rsidRPr="00C345F4">
        <w:rPr>
          <w:rFonts w:ascii="Times New Roman" w:hAnsi="Times New Roman" w:cs="Times New Roman"/>
          <w:sz w:val="24"/>
          <w:szCs w:val="24"/>
        </w:rPr>
        <w:t xml:space="preserve"> e </w:t>
      </w:r>
      <w:proofErr w:type="spellStart"/>
      <w:r w:rsidRPr="00C345F4">
        <w:rPr>
          <w:rFonts w:ascii="Times New Roman" w:hAnsi="Times New Roman" w:cs="Times New Roman"/>
          <w:sz w:val="24"/>
          <w:szCs w:val="24"/>
        </w:rPr>
        <w:t>Ilopango</w:t>
      </w:r>
      <w:proofErr w:type="spellEnd"/>
      <w:r w:rsidRPr="00C345F4">
        <w:rPr>
          <w:rFonts w:ascii="Times New Roman" w:hAnsi="Times New Roman" w:cs="Times New Roman"/>
          <w:sz w:val="24"/>
          <w:szCs w:val="24"/>
        </w:rPr>
        <w:t xml:space="preserve"> acá se </w:t>
      </w:r>
      <w:proofErr w:type="spellStart"/>
      <w:r w:rsidRPr="00C345F4">
        <w:rPr>
          <w:rFonts w:ascii="Times New Roman" w:hAnsi="Times New Roman" w:cs="Times New Roman"/>
          <w:sz w:val="24"/>
          <w:szCs w:val="24"/>
        </w:rPr>
        <w:t>mandatarà</w:t>
      </w:r>
      <w:proofErr w:type="spellEnd"/>
      <w:r w:rsidRPr="00C345F4">
        <w:rPr>
          <w:rFonts w:ascii="Times New Roman" w:hAnsi="Times New Roman" w:cs="Times New Roman"/>
          <w:sz w:val="24"/>
          <w:szCs w:val="24"/>
        </w:rPr>
        <w:t xml:space="preserve"> a la UDU realice inspección y el señor Alcalde coordinara con el Alcalde de </w:t>
      </w:r>
      <w:proofErr w:type="spellStart"/>
      <w:r w:rsidRPr="00C345F4">
        <w:rPr>
          <w:rFonts w:ascii="Times New Roman" w:hAnsi="Times New Roman" w:cs="Times New Roman"/>
          <w:sz w:val="24"/>
          <w:szCs w:val="24"/>
        </w:rPr>
        <w:t>Ilopango</w:t>
      </w:r>
      <w:proofErr w:type="spellEnd"/>
      <w:r w:rsidRPr="00C345F4">
        <w:rPr>
          <w:rFonts w:ascii="Times New Roman" w:hAnsi="Times New Roman" w:cs="Times New Roman"/>
          <w:sz w:val="24"/>
          <w:szCs w:val="24"/>
        </w:rPr>
        <w:t xml:space="preserve"> dicha visita para ver que se puede hacer, se pasara nota al Despacho y UDU; El Gerente General solicita se conforme un comité de festejo para las fiestas la </w:t>
      </w:r>
      <w:proofErr w:type="spellStart"/>
      <w:r w:rsidRPr="00C345F4">
        <w:rPr>
          <w:rFonts w:ascii="Times New Roman" w:hAnsi="Times New Roman" w:cs="Times New Roman"/>
          <w:sz w:val="24"/>
          <w:szCs w:val="24"/>
        </w:rPr>
        <w:t>Calabiuza</w:t>
      </w:r>
      <w:proofErr w:type="spellEnd"/>
      <w:r w:rsidRPr="00C345F4">
        <w:rPr>
          <w:rFonts w:ascii="Times New Roman" w:hAnsi="Times New Roman" w:cs="Times New Roman"/>
          <w:sz w:val="24"/>
          <w:szCs w:val="24"/>
        </w:rPr>
        <w:t xml:space="preserve"> y fiestas patronales acá el Concejo le solicita al Alcalde que traiga una propuesta para la próxima reunión al igual cualquier concejal puede traer un propuesta y se decidirá; se recibe informe del Jurídico sobre repuesta del  chalet  de la colonia San José Las Flores ubicado en calle los Bambúes frente a la Escuela María Inocencia de Paredes, acá se pasará a la comisión de mercados y emita disposición al jurídico que es lo que se hará para recuperar; se recibe de Catastro Central informe de los chalets ubicados en calle los bambúes  y calle los claveles Col. San José las Flores, acá el Concejo da por recibido y que ejecute lo que le compete y lo  del cobro lo realice Recuperación de Mora central; y  recibe  solicitud del Centro Escolar Rosendo Rodríguez pide colaboración de 110 sillas y 4 mesas para el día 29 y 30 de octubre del presente año, acá se deniega no hay sillas todas están deterioradas;  se recibe nota del contador Municipal informado </w:t>
      </w:r>
      <w:proofErr w:type="spellStart"/>
      <w:r w:rsidRPr="00C345F4">
        <w:rPr>
          <w:rFonts w:ascii="Times New Roman" w:hAnsi="Times New Roman" w:cs="Times New Roman"/>
          <w:sz w:val="24"/>
          <w:szCs w:val="24"/>
        </w:rPr>
        <w:t>qe</w:t>
      </w:r>
      <w:proofErr w:type="spellEnd"/>
      <w:r w:rsidRPr="00C345F4">
        <w:rPr>
          <w:rFonts w:ascii="Times New Roman" w:hAnsi="Times New Roman" w:cs="Times New Roman"/>
          <w:sz w:val="24"/>
          <w:szCs w:val="24"/>
        </w:rPr>
        <w:t xml:space="preserve"> el primer banco de los trabajadores pide estados financieros del ejercicio fiscal 2016 y 2017, 2018 dictamen de auditor externo y notas aclaratoria 2018 acá el concejo manifiesta que pase a Gerente General para que resuelva; se recibe solicitud de audiencia de parte del a Directora Ejecutiva del COAMSS para exponer la Política Metropolitana de seguridad urbana, acá el conejo le dará audiencia el 1 de octubre 2019 a las 10:00am;  se recibe memorándum de la delegada del REF de AltaVista Licda. Marisol Guevara quien solicita, escritorio, impresora y otros con esto el Concejo Municipal remitirá nota al Gerente General para que resuelva la petición de la empleada; se recibe petición del señor Jorge Orlando Espinoza Artesano solicita permiso para tomar electricidad de una caja que está en un </w:t>
      </w:r>
      <w:r w:rsidRPr="00C345F4">
        <w:rPr>
          <w:rFonts w:ascii="Times New Roman" w:hAnsi="Times New Roman" w:cs="Times New Roman"/>
          <w:sz w:val="24"/>
          <w:szCs w:val="24"/>
        </w:rPr>
        <w:lastRenderedPageBreak/>
        <w:t xml:space="preserve">poste los días jueves a domingo acá el concejo deniega dicha petición que se a persone a CAESS; se recibe memorándum del jefe de medio Ambiente central quien da respuesta de la cantidad de escobas que necesita, acá el concejo le solicitará que  solicite  las docenas que ocupara en lo que termina del año;  se reciben escritos del Ingeniero Carlos Ernesto Ulloa Salinas no sobre darle continuidad a varios acuerdos municipales ya plasmados en acta , se de continuidad a escuchar a jefaturas en pleno, se brinde un informe de la aplicación de la ordenanza </w:t>
      </w:r>
      <w:proofErr w:type="spellStart"/>
      <w:r w:rsidRPr="00C345F4">
        <w:rPr>
          <w:rFonts w:ascii="Times New Roman" w:hAnsi="Times New Roman" w:cs="Times New Roman"/>
          <w:sz w:val="24"/>
          <w:szCs w:val="24"/>
        </w:rPr>
        <w:t>contravencional</w:t>
      </w:r>
      <w:proofErr w:type="spellEnd"/>
      <w:r w:rsidRPr="00C345F4">
        <w:rPr>
          <w:rFonts w:ascii="Times New Roman" w:hAnsi="Times New Roman" w:cs="Times New Roman"/>
          <w:sz w:val="24"/>
          <w:szCs w:val="24"/>
        </w:rPr>
        <w:t xml:space="preserve">, estatus actual de ordenanza para el transporte, informe sobre los antenas de telefonía, informe de tesorería en cuanto avances a cuentas por pagar y el otro escrito es sobre que sea considerado los puntos por el sindicato SITRAMUT conversados en la mesa de diálogo, para que se les dé respuesta y anexa agenda tratada en la </w:t>
      </w:r>
      <w:proofErr w:type="spellStart"/>
      <w:r w:rsidRPr="00C345F4">
        <w:rPr>
          <w:rFonts w:ascii="Times New Roman" w:hAnsi="Times New Roman" w:cs="Times New Roman"/>
          <w:sz w:val="24"/>
          <w:szCs w:val="24"/>
        </w:rPr>
        <w:t>ultima</w:t>
      </w:r>
      <w:proofErr w:type="spellEnd"/>
      <w:r w:rsidRPr="00C345F4">
        <w:rPr>
          <w:rFonts w:ascii="Times New Roman" w:hAnsi="Times New Roman" w:cs="Times New Roman"/>
          <w:sz w:val="24"/>
          <w:szCs w:val="24"/>
        </w:rPr>
        <w:t xml:space="preserve"> reunión el conejo municipal al respeto de los dos escritos solo lo escucharon y no manifestaron nada; se agrego punto en agenda que remite el Jurídico para que el Concejo por medio de acuerdo acepte la donación que da el ISTA el inmueble ZONA VERDE UNO, ubicada en Hacienda San José Arrazola y Hacienda Guayacán I, parcela 3, del Municipio de </w:t>
      </w:r>
      <w:proofErr w:type="spellStart"/>
      <w:r w:rsidRPr="00C345F4">
        <w:rPr>
          <w:rFonts w:ascii="Times New Roman" w:hAnsi="Times New Roman" w:cs="Times New Roman"/>
          <w:sz w:val="24"/>
          <w:szCs w:val="24"/>
        </w:rPr>
        <w:t>Tonacatepeque</w:t>
      </w:r>
      <w:proofErr w:type="spellEnd"/>
      <w:r w:rsidRPr="00C345F4">
        <w:rPr>
          <w:rFonts w:ascii="Times New Roman" w:hAnsi="Times New Roman" w:cs="Times New Roman"/>
          <w:sz w:val="24"/>
          <w:szCs w:val="24"/>
        </w:rPr>
        <w:t xml:space="preserve"> que está destinado para la cancha, también se recibe del jurídico notificación de la secretaria de la Sala de lo Constitucional sobre referencia 510-2017 proceso de Amparo que interpuso SBA Torres El Salvador S.A de C.V donde se ha declarado improcedente sobre decreto 3 de 14 julio 2017 de la Municipalidad de </w:t>
      </w:r>
      <w:proofErr w:type="spellStart"/>
      <w:r w:rsidRPr="00C345F4">
        <w:rPr>
          <w:rFonts w:ascii="Times New Roman" w:hAnsi="Times New Roman" w:cs="Times New Roman"/>
          <w:sz w:val="24"/>
          <w:szCs w:val="24"/>
        </w:rPr>
        <w:t>Tonacatepeque</w:t>
      </w:r>
      <w:proofErr w:type="spellEnd"/>
      <w:r w:rsidRPr="00C345F4">
        <w:rPr>
          <w:rFonts w:ascii="Times New Roman" w:hAnsi="Times New Roman" w:cs="Times New Roman"/>
          <w:sz w:val="24"/>
          <w:szCs w:val="24"/>
        </w:rPr>
        <w:t>, se dan por enterados; Luego se Siguió deliberando los demás puntos de agenda plasmándose los siguientes acuerdos:</w:t>
      </w:r>
      <w:r w:rsidRPr="00C345F4">
        <w:rPr>
          <w:rFonts w:ascii="Times New Roman" w:hAnsi="Times New Roman" w:cs="Times New Roman"/>
          <w:b/>
          <w:sz w:val="24"/>
          <w:szCs w:val="24"/>
          <w:u w:val="single"/>
        </w:rPr>
        <w:t xml:space="preserve"> ACUERDO NUMERO UNO:</w:t>
      </w:r>
      <w:r w:rsidRPr="00C345F4">
        <w:rPr>
          <w:rFonts w:ascii="Times New Roman" w:hAnsi="Times New Roman" w:cs="Times New Roman"/>
          <w:sz w:val="24"/>
          <w:szCs w:val="24"/>
        </w:rPr>
        <w:t xml:space="preserve"> El Concejo Municipal en vista del análisis de los Estatutos de  la</w:t>
      </w:r>
      <w:r w:rsidRPr="00C345F4">
        <w:rPr>
          <w:rFonts w:ascii="Times New Roman" w:hAnsi="Times New Roman" w:cs="Times New Roman"/>
          <w:b/>
          <w:sz w:val="24"/>
          <w:szCs w:val="24"/>
        </w:rPr>
        <w:t xml:space="preserve"> “ASOCIACION DE DESARROLLO COMUNAL ALTAVISTA, TONACATEPEQUE” (ADESCALTO),   </w:t>
      </w:r>
      <w:r w:rsidRPr="00C345F4">
        <w:rPr>
          <w:rFonts w:ascii="Times New Roman" w:hAnsi="Times New Roman" w:cs="Times New Roman"/>
          <w:sz w:val="24"/>
          <w:szCs w:val="24"/>
        </w:rPr>
        <w:t xml:space="preserve">y teniendo el visto bueno del Jefe  Jurídico, y no habiendo en ellos ninguna disposición que contradiga a las Leyes de la República, al orden público, ni a las buenas costumbres, sino mas bien se apega al artículo 118 y siguientes del Código Municipal,  por tanto de conformidad a los artículos 30 numeral 23 y 119 del Código Municipal, en el uso de sus facultades legales por unanimidad se </w:t>
      </w:r>
      <w:r w:rsidRPr="00C345F4">
        <w:rPr>
          <w:rFonts w:ascii="Times New Roman" w:hAnsi="Times New Roman" w:cs="Times New Roman"/>
          <w:b/>
          <w:sz w:val="24"/>
          <w:szCs w:val="24"/>
        </w:rPr>
        <w:t xml:space="preserve">ACUERDA:  </w:t>
      </w:r>
      <w:r w:rsidRPr="00C345F4">
        <w:rPr>
          <w:rFonts w:ascii="Times New Roman" w:hAnsi="Times New Roman" w:cs="Times New Roman"/>
          <w:sz w:val="24"/>
          <w:szCs w:val="24"/>
        </w:rPr>
        <w:t xml:space="preserve">Aprobar los Estatutos y conferirle a la </w:t>
      </w:r>
      <w:r w:rsidRPr="00C345F4">
        <w:rPr>
          <w:rFonts w:ascii="Times New Roman" w:hAnsi="Times New Roman" w:cs="Times New Roman"/>
          <w:b/>
          <w:sz w:val="24"/>
          <w:szCs w:val="24"/>
        </w:rPr>
        <w:t xml:space="preserve">“ASOCIACION DE DESARROLLO COMUNAL ALTAVISTA, TONACATEPEQUE” ( ADESCALTO), </w:t>
      </w:r>
      <w:r w:rsidRPr="00C345F4">
        <w:rPr>
          <w:rFonts w:ascii="Times New Roman" w:hAnsi="Times New Roman" w:cs="Times New Roman"/>
          <w:sz w:val="24"/>
          <w:szCs w:val="24"/>
        </w:rPr>
        <w:t>del departamento de San Salvador,</w:t>
      </w:r>
      <w:r w:rsidRPr="00C345F4">
        <w:rPr>
          <w:rFonts w:ascii="Times New Roman" w:hAnsi="Times New Roman" w:cs="Times New Roman"/>
          <w:b/>
          <w:sz w:val="24"/>
          <w:szCs w:val="24"/>
        </w:rPr>
        <w:t xml:space="preserve"> </w:t>
      </w:r>
      <w:r w:rsidRPr="00C345F4">
        <w:rPr>
          <w:rFonts w:ascii="Times New Roman" w:hAnsi="Times New Roman" w:cs="Times New Roman"/>
          <w:sz w:val="24"/>
          <w:szCs w:val="24"/>
        </w:rPr>
        <w:t>el carácter de Personería Jurídica;</w:t>
      </w:r>
      <w:r w:rsidRPr="00C345F4">
        <w:rPr>
          <w:rFonts w:ascii="Times New Roman" w:hAnsi="Times New Roman" w:cs="Times New Roman"/>
          <w:b/>
          <w:sz w:val="24"/>
          <w:szCs w:val="24"/>
        </w:rPr>
        <w:t xml:space="preserve"> </w:t>
      </w:r>
      <w:r w:rsidRPr="00C345F4">
        <w:rPr>
          <w:rFonts w:ascii="Times New Roman" w:hAnsi="Times New Roman" w:cs="Times New Roman"/>
          <w:sz w:val="24"/>
          <w:szCs w:val="24"/>
          <w:lang w:eastAsia="es-ES"/>
        </w:rPr>
        <w:t>las cuales deberán ser publicadas en el diario oficial, para que surta efectos de carácter legal.</w:t>
      </w:r>
      <w:r w:rsidRPr="00C345F4">
        <w:rPr>
          <w:rFonts w:ascii="Times New Roman" w:hAnsi="Times New Roman" w:cs="Times New Roman"/>
          <w:sz w:val="24"/>
          <w:szCs w:val="24"/>
        </w:rPr>
        <w:t xml:space="preserve"> </w:t>
      </w:r>
      <w:r w:rsidRPr="00C345F4">
        <w:rPr>
          <w:rFonts w:ascii="Times New Roman" w:hAnsi="Times New Roman" w:cs="Times New Roman"/>
          <w:b/>
          <w:sz w:val="24"/>
          <w:szCs w:val="24"/>
        </w:rPr>
        <w:t>CERTIFÍQUESE Y COMUNÍQUESE A</w:t>
      </w:r>
      <w:r w:rsidRPr="00C345F4">
        <w:rPr>
          <w:rFonts w:ascii="Times New Roman" w:hAnsi="Times New Roman" w:cs="Times New Roman"/>
          <w:sz w:val="24"/>
          <w:szCs w:val="24"/>
        </w:rPr>
        <w:t>: Gerencia General, Sindicatura,  (ADESCALTO).</w:t>
      </w:r>
      <w:r w:rsidRPr="00C345F4">
        <w:rPr>
          <w:rFonts w:ascii="Times New Roman" w:hAnsi="Times New Roman" w:cs="Times New Roman"/>
          <w:b/>
          <w:sz w:val="24"/>
          <w:szCs w:val="24"/>
          <w:u w:val="single"/>
        </w:rPr>
        <w:t xml:space="preserve"> ACUERDO NUMERO DOS:</w:t>
      </w:r>
      <w:r w:rsidRPr="00C345F4">
        <w:rPr>
          <w:rFonts w:ascii="Times New Roman" w:hAnsi="Times New Roman" w:cs="Times New Roman"/>
          <w:sz w:val="24"/>
          <w:szCs w:val="24"/>
        </w:rPr>
        <w:t xml:space="preserve"> El Concejo Municipal en vista de la petición del  Director Lic. Edwin Mauricio Pérez Juárez  del Complejo Educativo Distrito Italia  de Este Municipio, solicita la donación de 8 lámparas usadas (de mercurio)  para colocarla en la Institución Educativa en área del gimnasio 6 y 2 para el sector de la piscina; El Concejo Municipal en vista que ya se había acordado de recibir peticiones de requerimiento  lámparas usadas para beneficiar a la población, siempre y cuando estás se instalen a los medidores propios de los solicitantes, por tanto en el uso de sus facultades legales se </w:t>
      </w:r>
      <w:r w:rsidRPr="00C345F4">
        <w:rPr>
          <w:rFonts w:ascii="Times New Roman" w:hAnsi="Times New Roman" w:cs="Times New Roman"/>
          <w:b/>
          <w:sz w:val="24"/>
          <w:szCs w:val="24"/>
        </w:rPr>
        <w:t>ACUERDA: a) Se autoriza</w:t>
      </w:r>
      <w:r w:rsidRPr="00C345F4">
        <w:rPr>
          <w:rFonts w:ascii="Times New Roman" w:hAnsi="Times New Roman" w:cs="Times New Roman"/>
          <w:sz w:val="24"/>
          <w:szCs w:val="24"/>
        </w:rPr>
        <w:t xml:space="preserve"> al Jefe de la UDU Ingeniero </w:t>
      </w:r>
      <w:r w:rsidRPr="00C345F4">
        <w:rPr>
          <w:rFonts w:ascii="Times New Roman" w:hAnsi="Times New Roman" w:cs="Times New Roman"/>
          <w:sz w:val="24"/>
          <w:szCs w:val="24"/>
        </w:rPr>
        <w:lastRenderedPageBreak/>
        <w:t xml:space="preserve">José Mauricio Pacheco, para que realice el descargo de 8 lámparas de mercurio en buen estado, y entréguesele en donación al Complejo Educativo Distrito Italia  de Este Municipio, supervise que dichas lámparas estén conectadas al medidor de la Institución Educativa;  e informe a Contabilidad para el descargo en el activo fijo. </w:t>
      </w:r>
      <w:r w:rsidRPr="00C345F4">
        <w:rPr>
          <w:rFonts w:ascii="Times New Roman" w:hAnsi="Times New Roman" w:cs="Times New Roman"/>
          <w:b/>
          <w:sz w:val="24"/>
          <w:szCs w:val="24"/>
        </w:rPr>
        <w:t>COMUNIQUESE Y CERTIFIQUESE</w:t>
      </w:r>
      <w:r w:rsidRPr="00C345F4">
        <w:rPr>
          <w:rFonts w:ascii="Times New Roman" w:hAnsi="Times New Roman" w:cs="Times New Roman"/>
          <w:sz w:val="24"/>
          <w:szCs w:val="24"/>
        </w:rPr>
        <w:t>: Gerencia General, Sindicatura, UDU, Activo Fijo Contabilidad.</w:t>
      </w:r>
      <w:r w:rsidRPr="00C345F4">
        <w:rPr>
          <w:rFonts w:ascii="Times New Roman" w:hAnsi="Times New Roman" w:cs="Times New Roman"/>
          <w:b/>
          <w:sz w:val="24"/>
          <w:szCs w:val="24"/>
          <w:u w:val="single"/>
        </w:rPr>
        <w:t xml:space="preserve"> ACUERDO NUMERO TRES: </w:t>
      </w:r>
      <w:r w:rsidRPr="00C345F4">
        <w:rPr>
          <w:rFonts w:ascii="Times New Roman" w:hAnsi="Times New Roman" w:cs="Times New Roman"/>
          <w:sz w:val="24"/>
          <w:szCs w:val="24"/>
        </w:rPr>
        <w:t xml:space="preserve">El Concejo Municipal en vista de las cotizaciones presentadas por la UACI para la compra de 70 varas de costanera de pino, 35 varas de regla pacha de pino, 8 libras de clavo de 2”, 15 yarda de manguera para nivelar, 8 rollo de cordel N15, 315 bolsas de cemento, 166.00 m3 de piedra de cuarta;   presentando a los que ofertaron por </w:t>
      </w:r>
      <w:proofErr w:type="spellStart"/>
      <w:r w:rsidRPr="00C345F4">
        <w:rPr>
          <w:rFonts w:ascii="Times New Roman" w:hAnsi="Times New Roman" w:cs="Times New Roman"/>
          <w:sz w:val="24"/>
          <w:szCs w:val="24"/>
        </w:rPr>
        <w:t>Comprasal</w:t>
      </w:r>
      <w:proofErr w:type="spellEnd"/>
      <w:r w:rsidRPr="00C345F4">
        <w:rPr>
          <w:rFonts w:ascii="Times New Roman" w:hAnsi="Times New Roman" w:cs="Times New Roman"/>
          <w:sz w:val="24"/>
          <w:szCs w:val="24"/>
        </w:rPr>
        <w:t>: SUMINSTRO COMERCIAL S.A DE C.V</w:t>
      </w:r>
      <w:r w:rsidRPr="00C345F4">
        <w:rPr>
          <w:rFonts w:ascii="Times New Roman" w:hAnsi="Times New Roman" w:cs="Times New Roman"/>
          <w:b/>
          <w:sz w:val="24"/>
          <w:szCs w:val="24"/>
        </w:rPr>
        <w:t xml:space="preserve">  </w:t>
      </w:r>
      <w:r w:rsidRPr="00C345F4">
        <w:rPr>
          <w:rFonts w:ascii="Times New Roman" w:hAnsi="Times New Roman" w:cs="Times New Roman"/>
          <w:sz w:val="24"/>
          <w:szCs w:val="24"/>
        </w:rPr>
        <w:t>por la cantidad de</w:t>
      </w:r>
      <w:r w:rsidRPr="00C345F4">
        <w:rPr>
          <w:rFonts w:ascii="Times New Roman" w:hAnsi="Times New Roman" w:cs="Times New Roman"/>
          <w:b/>
          <w:sz w:val="24"/>
          <w:szCs w:val="24"/>
        </w:rPr>
        <w:t xml:space="preserve"> $</w:t>
      </w:r>
      <w:r w:rsidRPr="00C345F4">
        <w:rPr>
          <w:rFonts w:ascii="Times New Roman" w:hAnsi="Times New Roman" w:cs="Times New Roman"/>
          <w:sz w:val="24"/>
          <w:szCs w:val="24"/>
        </w:rPr>
        <w:t xml:space="preserve">14,494.20 y FERRETERIA DE ORO por un monto de $6,925.95; materiales de construcción que solicita la UDU para  el proyecto Empedrado y Fraguado calle principal Caserío Los </w:t>
      </w:r>
      <w:proofErr w:type="spellStart"/>
      <w:r w:rsidRPr="00C345F4">
        <w:rPr>
          <w:rFonts w:ascii="Times New Roman" w:hAnsi="Times New Roman" w:cs="Times New Roman"/>
          <w:sz w:val="24"/>
          <w:szCs w:val="24"/>
        </w:rPr>
        <w:t>Anzoras</w:t>
      </w:r>
      <w:proofErr w:type="spellEnd"/>
      <w:r w:rsidRPr="00C345F4">
        <w:rPr>
          <w:rFonts w:ascii="Times New Roman" w:hAnsi="Times New Roman" w:cs="Times New Roman"/>
          <w:sz w:val="24"/>
          <w:szCs w:val="24"/>
        </w:rPr>
        <w:t xml:space="preserve">, cantón </w:t>
      </w:r>
      <w:proofErr w:type="spellStart"/>
      <w:r w:rsidRPr="00C345F4">
        <w:rPr>
          <w:rFonts w:ascii="Times New Roman" w:hAnsi="Times New Roman" w:cs="Times New Roman"/>
          <w:sz w:val="24"/>
          <w:szCs w:val="24"/>
        </w:rPr>
        <w:t>Malacoff</w:t>
      </w:r>
      <w:proofErr w:type="spellEnd"/>
      <w:r w:rsidRPr="00C345F4">
        <w:rPr>
          <w:rFonts w:ascii="Times New Roman" w:hAnsi="Times New Roman" w:cs="Times New Roman"/>
          <w:sz w:val="24"/>
          <w:szCs w:val="24"/>
        </w:rPr>
        <w:t xml:space="preserve"> año 2019; por tanto de conformidad  al artículo 30 numeral 9 del código Municipal en el uso de sus facultades legales se </w:t>
      </w:r>
      <w:r w:rsidRPr="00C345F4">
        <w:rPr>
          <w:rFonts w:ascii="Times New Roman" w:hAnsi="Times New Roman" w:cs="Times New Roman"/>
          <w:b/>
          <w:sz w:val="24"/>
          <w:szCs w:val="24"/>
        </w:rPr>
        <w:t xml:space="preserve">ACUERDA: </w:t>
      </w:r>
      <w:r w:rsidRPr="00C345F4">
        <w:rPr>
          <w:rFonts w:ascii="Times New Roman" w:hAnsi="Times New Roman" w:cs="Times New Roman"/>
          <w:sz w:val="24"/>
          <w:szCs w:val="24"/>
        </w:rPr>
        <w:t>adjudicar la compra de</w:t>
      </w:r>
      <w:r w:rsidRPr="00C345F4">
        <w:rPr>
          <w:rFonts w:ascii="Times New Roman" w:hAnsi="Times New Roman" w:cs="Times New Roman"/>
          <w:b/>
          <w:sz w:val="24"/>
          <w:szCs w:val="24"/>
        </w:rPr>
        <w:t xml:space="preserve"> </w:t>
      </w:r>
      <w:r w:rsidRPr="00C345F4">
        <w:rPr>
          <w:rFonts w:ascii="Times New Roman" w:hAnsi="Times New Roman" w:cs="Times New Roman"/>
          <w:sz w:val="24"/>
          <w:szCs w:val="24"/>
        </w:rPr>
        <w:t xml:space="preserve"> todos los materiales detallados anteriormente al ofertante </w:t>
      </w:r>
      <w:r w:rsidRPr="00C345F4">
        <w:rPr>
          <w:rFonts w:ascii="Times New Roman" w:hAnsi="Times New Roman" w:cs="Times New Roman"/>
          <w:b/>
          <w:sz w:val="24"/>
          <w:szCs w:val="24"/>
        </w:rPr>
        <w:t xml:space="preserve">FERRETERIA DE ORO por un monto de $6,925.95; </w:t>
      </w:r>
      <w:r w:rsidRPr="00C345F4">
        <w:rPr>
          <w:rFonts w:ascii="Times New Roman" w:hAnsi="Times New Roman" w:cs="Times New Roman"/>
          <w:sz w:val="24"/>
          <w:szCs w:val="24"/>
        </w:rPr>
        <w:t>autorícese a la Tesorera Municipal erogue esa cantidad de la cuenta 00540005310 fondo  FODES 75 % y emita cheque a nombre de</w:t>
      </w:r>
      <w:r w:rsidRPr="00C345F4">
        <w:rPr>
          <w:rFonts w:ascii="Times New Roman" w:hAnsi="Times New Roman" w:cs="Times New Roman"/>
          <w:b/>
          <w:sz w:val="24"/>
          <w:szCs w:val="24"/>
        </w:rPr>
        <w:t xml:space="preserve"> Nelly Angélica García de </w:t>
      </w:r>
      <w:proofErr w:type="spellStart"/>
      <w:r w:rsidRPr="00C345F4">
        <w:rPr>
          <w:rFonts w:ascii="Times New Roman" w:hAnsi="Times New Roman" w:cs="Times New Roman"/>
          <w:b/>
          <w:sz w:val="24"/>
          <w:szCs w:val="24"/>
        </w:rPr>
        <w:t>Elias</w:t>
      </w:r>
      <w:proofErr w:type="spellEnd"/>
      <w:r w:rsidRPr="00C345F4">
        <w:rPr>
          <w:rFonts w:ascii="Times New Roman" w:hAnsi="Times New Roman" w:cs="Times New Roman"/>
          <w:b/>
          <w:sz w:val="24"/>
          <w:szCs w:val="24"/>
        </w:rPr>
        <w:t xml:space="preserve">. CERTIFÍQUESE Y COMUNÍQUESE: </w:t>
      </w:r>
      <w:r w:rsidRPr="00C345F4">
        <w:rPr>
          <w:rFonts w:ascii="Times New Roman" w:hAnsi="Times New Roman" w:cs="Times New Roman"/>
          <w:sz w:val="24"/>
          <w:szCs w:val="24"/>
        </w:rPr>
        <w:t xml:space="preserve">a Gerencia General, Sindicatura, UACI, Tesorería, Contabilidad y presupuesto. </w:t>
      </w:r>
      <w:r w:rsidRPr="00C345F4">
        <w:rPr>
          <w:rFonts w:ascii="Times New Roman" w:hAnsi="Times New Roman" w:cs="Times New Roman"/>
          <w:b/>
          <w:sz w:val="24"/>
          <w:szCs w:val="24"/>
          <w:u w:val="single"/>
        </w:rPr>
        <w:t xml:space="preserve">ACUERDO NUMERO CUATRO: </w:t>
      </w:r>
      <w:r w:rsidRPr="00C345F4">
        <w:rPr>
          <w:rFonts w:ascii="Times New Roman" w:hAnsi="Times New Roman" w:cs="Times New Roman"/>
          <w:sz w:val="24"/>
          <w:szCs w:val="24"/>
        </w:rPr>
        <w:t xml:space="preserve">El Concejo Municipal en vista de dos facturas  de LA CENTRAL DE SEGUROS Y FIANZAS  S.A que remite la UACI para su pago, la que se detallan; factura numero 05911 por la cantidad de $6,006.55 y factura numero 05912 por la cantidad de $6,006.56 en concepto de renovación de seguro de fidelidad con vigencia de 30-04-2019 hasta 30-04-2020 que cubre a 16 asegurados (funcionarios y empleados) que conforme a la Ley deben contar con dicha fianza de fidelidad; por tanto en de conformidad al artículo 91 del código municipal  en el uso de sus facultades legales se </w:t>
      </w:r>
      <w:r w:rsidRPr="00C345F4">
        <w:rPr>
          <w:rFonts w:ascii="Times New Roman" w:hAnsi="Times New Roman" w:cs="Times New Roman"/>
          <w:b/>
          <w:sz w:val="24"/>
          <w:szCs w:val="24"/>
        </w:rPr>
        <w:t xml:space="preserve">ACUERDA: Se autoriza a la Tesorera Municipal para que cancele las dos facturas: </w:t>
      </w:r>
      <w:r w:rsidRPr="00C345F4">
        <w:rPr>
          <w:rFonts w:ascii="Times New Roman" w:hAnsi="Times New Roman" w:cs="Times New Roman"/>
          <w:sz w:val="24"/>
          <w:szCs w:val="24"/>
        </w:rPr>
        <w:t xml:space="preserve">numero 05911 por la cantidad de $6,006.55 y numero 05912 por la cantidad de $6,006.56 a favor de LA CENTRAL DE SEGUROS Y FIANZAS  S.A en concepto de renovación de seguro de fidelidad con vigencia de 30-04-2019 hasta 30-04-2020 que cubre a 16 asegurados. Tómese los fondos de la cuenta 00540005302 fondo común. </w:t>
      </w:r>
      <w:r w:rsidRPr="00C345F4">
        <w:rPr>
          <w:rFonts w:ascii="Times New Roman" w:hAnsi="Times New Roman" w:cs="Times New Roman"/>
          <w:b/>
          <w:sz w:val="24"/>
          <w:szCs w:val="24"/>
        </w:rPr>
        <w:t xml:space="preserve">CERTIFÍQUESE Y COMUNÍQUESE: </w:t>
      </w:r>
      <w:r w:rsidRPr="00C345F4">
        <w:rPr>
          <w:rFonts w:ascii="Times New Roman" w:hAnsi="Times New Roman" w:cs="Times New Roman"/>
          <w:sz w:val="24"/>
          <w:szCs w:val="24"/>
        </w:rPr>
        <w:t xml:space="preserve">a Gerencia General, Sindicatura, UACI, Tesorería, Contabilidad y presupuesto. </w:t>
      </w:r>
      <w:r w:rsidRPr="00C345F4">
        <w:rPr>
          <w:rFonts w:ascii="Times New Roman" w:hAnsi="Times New Roman" w:cs="Times New Roman"/>
          <w:b/>
          <w:sz w:val="24"/>
          <w:szCs w:val="24"/>
          <w:u w:val="single"/>
        </w:rPr>
        <w:t>ACUERDO NUMERO CINCO:</w:t>
      </w:r>
      <w:r w:rsidRPr="00C345F4">
        <w:rPr>
          <w:rFonts w:ascii="Times New Roman" w:hAnsi="Times New Roman" w:cs="Times New Roman"/>
          <w:sz w:val="24"/>
          <w:szCs w:val="24"/>
        </w:rPr>
        <w:t xml:space="preserve"> El Concejo Municipal en vista que la UACI remite el recibo  del  señor Jorge Hugo Elías Cornejo, para su pago por la cantidad de </w:t>
      </w:r>
      <w:r w:rsidRPr="00C345F4">
        <w:rPr>
          <w:rFonts w:ascii="Times New Roman" w:hAnsi="Times New Roman" w:cs="Times New Roman"/>
          <w:b/>
          <w:sz w:val="24"/>
          <w:szCs w:val="24"/>
        </w:rPr>
        <w:t xml:space="preserve">$2,148.52  </w:t>
      </w:r>
      <w:r w:rsidRPr="00C345F4">
        <w:rPr>
          <w:rFonts w:ascii="Times New Roman" w:hAnsi="Times New Roman" w:cs="Times New Roman"/>
          <w:sz w:val="24"/>
          <w:szCs w:val="24"/>
        </w:rPr>
        <w:t xml:space="preserve">en concepto de Transporte de Recolección de Desechos sólidos de 165.271  toneladas métricas ( precio por 1 tonelada $13.00)  mes de agosto del presente año,  siendo un total de 21 viajes,  que corresponde al camión placa C74-647; por tanto en el uso de sus facultades legales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autorícese a la Tesorera Municipal  cancele el recibo del señor</w:t>
      </w:r>
      <w:r w:rsidRPr="00C345F4">
        <w:rPr>
          <w:rFonts w:ascii="Times New Roman" w:hAnsi="Times New Roman" w:cs="Times New Roman"/>
          <w:b/>
          <w:sz w:val="24"/>
          <w:szCs w:val="24"/>
        </w:rPr>
        <w:t xml:space="preserve"> Jorge Hugo Elías Cornejo </w:t>
      </w:r>
      <w:r w:rsidRPr="00C345F4">
        <w:rPr>
          <w:rFonts w:ascii="Times New Roman" w:hAnsi="Times New Roman" w:cs="Times New Roman"/>
          <w:sz w:val="24"/>
          <w:szCs w:val="24"/>
        </w:rPr>
        <w:t xml:space="preserve">, por la cantidad de </w:t>
      </w:r>
      <w:r w:rsidRPr="00C345F4">
        <w:rPr>
          <w:rFonts w:ascii="Times New Roman" w:hAnsi="Times New Roman" w:cs="Times New Roman"/>
          <w:b/>
          <w:sz w:val="24"/>
          <w:szCs w:val="24"/>
        </w:rPr>
        <w:lastRenderedPageBreak/>
        <w:t xml:space="preserve">$2,148.52  </w:t>
      </w:r>
      <w:r w:rsidRPr="00C345F4">
        <w:rPr>
          <w:rFonts w:ascii="Times New Roman" w:hAnsi="Times New Roman" w:cs="Times New Roman"/>
          <w:sz w:val="24"/>
          <w:szCs w:val="24"/>
        </w:rPr>
        <w:t xml:space="preserve">en concepto de Transporte de Recolección de Desechos sólidos de 165.271  toneladas métricas, que corresponde al   mes de agosto del presente año, camión placa C74-647; tómese del fondo  FODES 75% cuenta 005-40005310. Se hace constar que en el presente acuerdo salvan sus votos los siguientes Concejales Propietarios: Omar Antonio Serrano Hernández, María Lina Castellanos Campos Reales, Cosme </w:t>
      </w:r>
      <w:proofErr w:type="spellStart"/>
      <w:r w:rsidRPr="00C345F4">
        <w:rPr>
          <w:rFonts w:ascii="Times New Roman" w:hAnsi="Times New Roman" w:cs="Times New Roman"/>
          <w:sz w:val="24"/>
          <w:szCs w:val="24"/>
        </w:rPr>
        <w:t>Arquímides</w:t>
      </w:r>
      <w:proofErr w:type="spellEnd"/>
      <w:r w:rsidRPr="00C345F4">
        <w:rPr>
          <w:rFonts w:ascii="Times New Roman" w:hAnsi="Times New Roman" w:cs="Times New Roman"/>
          <w:sz w:val="24"/>
          <w:szCs w:val="24"/>
        </w:rPr>
        <w:t xml:space="preserve"> Reyes Gómez, y Carlos Ernesto Ulloa Salinas</w:t>
      </w:r>
      <w:r w:rsidRPr="00C345F4">
        <w:rPr>
          <w:rFonts w:ascii="Times New Roman" w:hAnsi="Times New Roman" w:cs="Times New Roman"/>
          <w:b/>
          <w:sz w:val="24"/>
          <w:szCs w:val="24"/>
        </w:rPr>
        <w:t>. CERTIFÍQUESE Y COMUNÍQUESE</w:t>
      </w:r>
      <w:r w:rsidRPr="00C345F4">
        <w:rPr>
          <w:rFonts w:ascii="Times New Roman" w:hAnsi="Times New Roman" w:cs="Times New Roman"/>
          <w:sz w:val="24"/>
          <w:szCs w:val="24"/>
        </w:rPr>
        <w:t xml:space="preserve"> a: Sindicatura, Gerencia General, UACI, Presupuesto, Tesorería, y contabilidad.</w:t>
      </w:r>
      <w:r w:rsidRPr="00C345F4">
        <w:rPr>
          <w:rFonts w:ascii="Times New Roman" w:hAnsi="Times New Roman" w:cs="Times New Roman"/>
          <w:b/>
          <w:sz w:val="24"/>
          <w:szCs w:val="24"/>
          <w:u w:val="single"/>
        </w:rPr>
        <w:t xml:space="preserve"> ACUERDO NUMERO SEIS:</w:t>
      </w:r>
      <w:r w:rsidRPr="00C345F4">
        <w:rPr>
          <w:rFonts w:ascii="Times New Roman" w:hAnsi="Times New Roman" w:cs="Times New Roman"/>
          <w:sz w:val="24"/>
          <w:szCs w:val="24"/>
        </w:rPr>
        <w:t xml:space="preserve"> El Concejo Municipal en vista que la UACI remite el recibo  de la señora Iris </w:t>
      </w:r>
      <w:proofErr w:type="spellStart"/>
      <w:r w:rsidRPr="00C345F4">
        <w:rPr>
          <w:rFonts w:ascii="Times New Roman" w:hAnsi="Times New Roman" w:cs="Times New Roman"/>
          <w:sz w:val="24"/>
          <w:szCs w:val="24"/>
        </w:rPr>
        <w:t>Margoth</w:t>
      </w:r>
      <w:proofErr w:type="spellEnd"/>
      <w:r w:rsidRPr="00C345F4">
        <w:rPr>
          <w:rFonts w:ascii="Times New Roman" w:hAnsi="Times New Roman" w:cs="Times New Roman"/>
          <w:sz w:val="24"/>
          <w:szCs w:val="24"/>
        </w:rPr>
        <w:t xml:space="preserve"> Hernández Escalante, para el pago por la cantidad total  de </w:t>
      </w:r>
      <w:r w:rsidRPr="00C345F4">
        <w:rPr>
          <w:rFonts w:ascii="Times New Roman" w:hAnsi="Times New Roman" w:cs="Times New Roman"/>
          <w:b/>
          <w:sz w:val="24"/>
          <w:szCs w:val="24"/>
        </w:rPr>
        <w:t xml:space="preserve">$2,926.82 </w:t>
      </w:r>
      <w:r w:rsidRPr="00C345F4">
        <w:rPr>
          <w:rFonts w:ascii="Times New Roman" w:hAnsi="Times New Roman" w:cs="Times New Roman"/>
          <w:sz w:val="24"/>
          <w:szCs w:val="24"/>
        </w:rPr>
        <w:t xml:space="preserve">en concepto de:  Transporte de Recolección de Desechos sólidos de 128.984 toneladas métricas ( precio por 1 tonelada $12.75) correspondiente al mes de agosto del presente año, por un monto de $1,644.54  siendo en total 17 viajes del camión placa C77-538 y de Transporte de Recolección de Desechos sólidos de 100.571  toneladas métricas ( precio por 1 tonelada $12.75)  que corresponde al mes de agosto del presente año, por un monto de $1,282.28  siendo en total 12 viajes del camión placa C106-847; por tanto de conformidad al artículo 91 del código Municipal en el uso de sus facultades legales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autorícese a la Tesorera Municipal cancele el recibo de la señora</w:t>
      </w:r>
      <w:r w:rsidRPr="00C345F4">
        <w:rPr>
          <w:rFonts w:ascii="Times New Roman" w:hAnsi="Times New Roman" w:cs="Times New Roman"/>
          <w:b/>
          <w:sz w:val="24"/>
          <w:szCs w:val="24"/>
        </w:rPr>
        <w:t xml:space="preserve"> Iris </w:t>
      </w:r>
      <w:proofErr w:type="spellStart"/>
      <w:r w:rsidRPr="00C345F4">
        <w:rPr>
          <w:rFonts w:ascii="Times New Roman" w:hAnsi="Times New Roman" w:cs="Times New Roman"/>
          <w:b/>
          <w:sz w:val="24"/>
          <w:szCs w:val="24"/>
        </w:rPr>
        <w:t>Margoth</w:t>
      </w:r>
      <w:proofErr w:type="spellEnd"/>
      <w:r w:rsidRPr="00C345F4">
        <w:rPr>
          <w:rFonts w:ascii="Times New Roman" w:hAnsi="Times New Roman" w:cs="Times New Roman"/>
          <w:b/>
          <w:sz w:val="24"/>
          <w:szCs w:val="24"/>
        </w:rPr>
        <w:t xml:space="preserve"> Hernández Escalante</w:t>
      </w:r>
      <w:r w:rsidRPr="00C345F4">
        <w:rPr>
          <w:rFonts w:ascii="Times New Roman" w:hAnsi="Times New Roman" w:cs="Times New Roman"/>
          <w:sz w:val="24"/>
          <w:szCs w:val="24"/>
        </w:rPr>
        <w:t xml:space="preserve">, por la cantidad  total de </w:t>
      </w:r>
      <w:r w:rsidRPr="00C345F4">
        <w:rPr>
          <w:rFonts w:ascii="Times New Roman" w:hAnsi="Times New Roman" w:cs="Times New Roman"/>
          <w:b/>
          <w:sz w:val="24"/>
          <w:szCs w:val="24"/>
        </w:rPr>
        <w:t xml:space="preserve">$2,926.82 </w:t>
      </w:r>
      <w:r w:rsidRPr="00C345F4">
        <w:rPr>
          <w:rFonts w:ascii="Times New Roman" w:hAnsi="Times New Roman" w:cs="Times New Roman"/>
          <w:sz w:val="24"/>
          <w:szCs w:val="24"/>
        </w:rPr>
        <w:t xml:space="preserve">en concepto de Transporte de Recolección de Desechos sólidos de 128.984  toneladas métricas, del camión placa C77-538 realizando 17  viajes y Transporte de Recolección de Desechos sólidos de100.571   toneladas métricas camión placa C106-847 realizando  12 viajes,  todo corresponde al mes de agosto del presente año; tómese del fondo  FODES 75% cuenta 005-40005310. Se hace constar que en el presente acuerdo salvan sus votos los siguientes Concejales Propietarios: Omar Antonio Serrano Hernández, María Lina Castellanos Campos Reales, Cosme </w:t>
      </w:r>
      <w:proofErr w:type="spellStart"/>
      <w:r w:rsidRPr="00C345F4">
        <w:rPr>
          <w:rFonts w:ascii="Times New Roman" w:hAnsi="Times New Roman" w:cs="Times New Roman"/>
          <w:sz w:val="24"/>
          <w:szCs w:val="24"/>
        </w:rPr>
        <w:t>Arquímides</w:t>
      </w:r>
      <w:proofErr w:type="spellEnd"/>
      <w:r w:rsidRPr="00C345F4">
        <w:rPr>
          <w:rFonts w:ascii="Times New Roman" w:hAnsi="Times New Roman" w:cs="Times New Roman"/>
          <w:sz w:val="24"/>
          <w:szCs w:val="24"/>
        </w:rPr>
        <w:t xml:space="preserve"> Reyes Gómez, y Carlos Ernesto Ulloa Salinas</w:t>
      </w:r>
      <w:r w:rsidRPr="00C345F4">
        <w:rPr>
          <w:rFonts w:ascii="Times New Roman" w:hAnsi="Times New Roman" w:cs="Times New Roman"/>
          <w:b/>
          <w:sz w:val="24"/>
          <w:szCs w:val="24"/>
        </w:rPr>
        <w:t>. CERTIFÍQUESE Y COMUNÍQUESE</w:t>
      </w:r>
      <w:r w:rsidRPr="00C345F4">
        <w:rPr>
          <w:rFonts w:ascii="Times New Roman" w:hAnsi="Times New Roman" w:cs="Times New Roman"/>
          <w:sz w:val="24"/>
          <w:szCs w:val="24"/>
        </w:rPr>
        <w:t xml:space="preserve"> a: Sindicatura, Gerencia General, UACI, Presupuesto, Tesorería, y contabilidad. </w:t>
      </w:r>
      <w:r w:rsidRPr="00C345F4">
        <w:rPr>
          <w:rFonts w:ascii="Times New Roman" w:hAnsi="Times New Roman" w:cs="Times New Roman"/>
          <w:b/>
          <w:sz w:val="24"/>
          <w:szCs w:val="24"/>
          <w:u w:val="single"/>
        </w:rPr>
        <w:t>ACUERDO NUMERO SIETE:</w:t>
      </w:r>
      <w:r w:rsidRPr="00C345F4">
        <w:rPr>
          <w:rFonts w:ascii="Times New Roman" w:hAnsi="Times New Roman" w:cs="Times New Roman"/>
          <w:sz w:val="24"/>
          <w:szCs w:val="24"/>
        </w:rPr>
        <w:t xml:space="preserve"> El Concejo Municipal en vista que la UACI remite el recibo  del señor  Carlos David Elías Molina, para su pago por la cantidad de </w:t>
      </w:r>
      <w:r w:rsidRPr="00C345F4">
        <w:rPr>
          <w:rFonts w:ascii="Times New Roman" w:hAnsi="Times New Roman" w:cs="Times New Roman"/>
          <w:b/>
          <w:sz w:val="24"/>
          <w:szCs w:val="24"/>
        </w:rPr>
        <w:t xml:space="preserve">$1,950.51 </w:t>
      </w:r>
      <w:r w:rsidRPr="00C345F4">
        <w:rPr>
          <w:rFonts w:ascii="Times New Roman" w:hAnsi="Times New Roman" w:cs="Times New Roman"/>
          <w:sz w:val="24"/>
          <w:szCs w:val="24"/>
        </w:rPr>
        <w:t xml:space="preserve"> en concepto de Transporte de Recolección de Desechos sólidos de 150.039   toneladas métricas ( precio por 1 tonelada $13.00) que corresponden al  mes de agosto del presente año,  siendo un total de 22 viajes,  que corresponde al camión placa C80-978; por tanto en el uso de sus facultades legales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autorícese a la Tesorera Municipal  cancele el recibo del señor</w:t>
      </w:r>
      <w:r w:rsidRPr="00C345F4">
        <w:rPr>
          <w:rFonts w:ascii="Times New Roman" w:hAnsi="Times New Roman" w:cs="Times New Roman"/>
          <w:b/>
          <w:sz w:val="24"/>
          <w:szCs w:val="24"/>
        </w:rPr>
        <w:t xml:space="preserve"> Carlos David Elías Molina</w:t>
      </w:r>
      <w:r w:rsidRPr="00C345F4">
        <w:rPr>
          <w:rFonts w:ascii="Times New Roman" w:hAnsi="Times New Roman" w:cs="Times New Roman"/>
          <w:sz w:val="24"/>
          <w:szCs w:val="24"/>
        </w:rPr>
        <w:t xml:space="preserve">, por la cantidad de </w:t>
      </w:r>
      <w:r w:rsidRPr="00C345F4">
        <w:rPr>
          <w:rFonts w:ascii="Times New Roman" w:hAnsi="Times New Roman" w:cs="Times New Roman"/>
          <w:b/>
          <w:sz w:val="24"/>
          <w:szCs w:val="24"/>
        </w:rPr>
        <w:t xml:space="preserve">$1,950.51 </w:t>
      </w:r>
      <w:r w:rsidRPr="00C345F4">
        <w:rPr>
          <w:rFonts w:ascii="Times New Roman" w:hAnsi="Times New Roman" w:cs="Times New Roman"/>
          <w:sz w:val="24"/>
          <w:szCs w:val="24"/>
        </w:rPr>
        <w:t xml:space="preserve"> en concepto de Transporte de Recolección de Desechos sólidos de </w:t>
      </w:r>
      <w:r w:rsidRPr="00C345F4">
        <w:rPr>
          <w:rFonts w:ascii="Times New Roman" w:hAnsi="Times New Roman" w:cs="Times New Roman"/>
          <w:b/>
          <w:sz w:val="24"/>
          <w:szCs w:val="24"/>
        </w:rPr>
        <w:t>150.039</w:t>
      </w:r>
      <w:r w:rsidRPr="00C345F4">
        <w:rPr>
          <w:rFonts w:ascii="Times New Roman" w:hAnsi="Times New Roman" w:cs="Times New Roman"/>
          <w:sz w:val="24"/>
          <w:szCs w:val="24"/>
        </w:rPr>
        <w:t xml:space="preserve">   toneladas métricas, que corresponde al   mes de agosto del presente año, camión placa </w:t>
      </w:r>
      <w:r w:rsidRPr="00C345F4">
        <w:rPr>
          <w:rFonts w:ascii="Times New Roman" w:hAnsi="Times New Roman" w:cs="Times New Roman"/>
          <w:b/>
          <w:sz w:val="24"/>
          <w:szCs w:val="24"/>
        </w:rPr>
        <w:t>C80-978</w:t>
      </w:r>
      <w:r w:rsidRPr="00C345F4">
        <w:rPr>
          <w:rFonts w:ascii="Times New Roman" w:hAnsi="Times New Roman" w:cs="Times New Roman"/>
          <w:sz w:val="24"/>
          <w:szCs w:val="24"/>
        </w:rPr>
        <w:t xml:space="preserve">; tómese del fondo  FODES 75% cuenta 005-40005310. Se hace constar que en el presente acuerdo salvan sus votos los siguientes Concejales Propietarios: Omar Antonio Serrano Hernández, María Lina Castellanos Campos Reales, Cosme </w:t>
      </w:r>
      <w:proofErr w:type="spellStart"/>
      <w:r w:rsidRPr="00C345F4">
        <w:rPr>
          <w:rFonts w:ascii="Times New Roman" w:hAnsi="Times New Roman" w:cs="Times New Roman"/>
          <w:sz w:val="24"/>
          <w:szCs w:val="24"/>
        </w:rPr>
        <w:t>Arquímides</w:t>
      </w:r>
      <w:proofErr w:type="spellEnd"/>
      <w:r w:rsidRPr="00C345F4">
        <w:rPr>
          <w:rFonts w:ascii="Times New Roman" w:hAnsi="Times New Roman" w:cs="Times New Roman"/>
          <w:sz w:val="24"/>
          <w:szCs w:val="24"/>
        </w:rPr>
        <w:t xml:space="preserve"> Reyes Gómez, y Carlos Ernesto Ulloa Salinas</w:t>
      </w:r>
      <w:r w:rsidRPr="00C345F4">
        <w:rPr>
          <w:rFonts w:ascii="Times New Roman" w:hAnsi="Times New Roman" w:cs="Times New Roman"/>
          <w:b/>
          <w:sz w:val="24"/>
          <w:szCs w:val="24"/>
        </w:rPr>
        <w:t xml:space="preserve">. CERTIFÍQUESE Y </w:t>
      </w:r>
      <w:r w:rsidRPr="00C345F4">
        <w:rPr>
          <w:rFonts w:ascii="Times New Roman" w:hAnsi="Times New Roman" w:cs="Times New Roman"/>
          <w:b/>
          <w:sz w:val="24"/>
          <w:szCs w:val="24"/>
        </w:rPr>
        <w:lastRenderedPageBreak/>
        <w:t>COMUNÍQUESE</w:t>
      </w:r>
      <w:r w:rsidRPr="00C345F4">
        <w:rPr>
          <w:rFonts w:ascii="Times New Roman" w:hAnsi="Times New Roman" w:cs="Times New Roman"/>
          <w:sz w:val="24"/>
          <w:szCs w:val="24"/>
        </w:rPr>
        <w:t xml:space="preserve"> a: Sindicatura, Gerencia General, UACI, Presupuesto, Tesorería, y contabilidad. </w:t>
      </w:r>
      <w:r w:rsidRPr="00C345F4">
        <w:rPr>
          <w:rFonts w:ascii="Times New Roman" w:hAnsi="Times New Roman" w:cs="Times New Roman"/>
          <w:b/>
          <w:sz w:val="24"/>
          <w:szCs w:val="24"/>
          <w:u w:val="single"/>
        </w:rPr>
        <w:t>ACUERDO NUMERO OCHO</w:t>
      </w:r>
      <w:proofErr w:type="gramStart"/>
      <w:r w:rsidRPr="00C345F4">
        <w:rPr>
          <w:rFonts w:ascii="Times New Roman" w:hAnsi="Times New Roman" w:cs="Times New Roman"/>
          <w:b/>
          <w:sz w:val="24"/>
          <w:szCs w:val="24"/>
          <w:u w:val="single"/>
        </w:rPr>
        <w:t>:</w:t>
      </w:r>
      <w:r w:rsidRPr="00C345F4">
        <w:rPr>
          <w:rFonts w:ascii="Times New Roman" w:hAnsi="Times New Roman" w:cs="Times New Roman"/>
          <w:sz w:val="24"/>
          <w:szCs w:val="24"/>
        </w:rPr>
        <w:t>.</w:t>
      </w:r>
      <w:proofErr w:type="gramEnd"/>
      <w:r w:rsidRPr="00C345F4">
        <w:rPr>
          <w:rFonts w:ascii="Times New Roman" w:hAnsi="Times New Roman" w:cs="Times New Roman"/>
          <w:sz w:val="24"/>
          <w:szCs w:val="24"/>
        </w:rPr>
        <w:t xml:space="preserve"> El Concejo Municipal en vista que la UACI remite el recibo  de la señora </w:t>
      </w:r>
      <w:r w:rsidRPr="00C345F4">
        <w:rPr>
          <w:rFonts w:ascii="Times New Roman" w:hAnsi="Times New Roman" w:cs="Times New Roman"/>
          <w:b/>
          <w:sz w:val="24"/>
          <w:szCs w:val="24"/>
        </w:rPr>
        <w:t>Nelly Angélica García de Elías</w:t>
      </w:r>
      <w:r w:rsidRPr="00C345F4">
        <w:rPr>
          <w:rFonts w:ascii="Times New Roman" w:hAnsi="Times New Roman" w:cs="Times New Roman"/>
          <w:sz w:val="24"/>
          <w:szCs w:val="24"/>
        </w:rPr>
        <w:t xml:space="preserve">, para su pago por la cantidad de </w:t>
      </w:r>
      <w:r w:rsidRPr="00C345F4">
        <w:rPr>
          <w:rFonts w:ascii="Times New Roman" w:hAnsi="Times New Roman" w:cs="Times New Roman"/>
          <w:b/>
          <w:sz w:val="24"/>
          <w:szCs w:val="24"/>
        </w:rPr>
        <w:t xml:space="preserve">$2,177.89 </w:t>
      </w:r>
      <w:r w:rsidRPr="00C345F4">
        <w:rPr>
          <w:rFonts w:ascii="Times New Roman" w:hAnsi="Times New Roman" w:cs="Times New Roman"/>
          <w:sz w:val="24"/>
          <w:szCs w:val="24"/>
        </w:rPr>
        <w:t xml:space="preserve">en concepto de Transporte de Recolección de Desechos sólidos de 161.325  toneladas métricas ( precio por 1 tonelada $13.50)  corresponden al mes de agosto del presente año,  siendo un total de 22 viajes,  que corresponde al camión placa C87-535; por tanto en el uso de sus facultades legales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autorícese a la Tesorera Municipal  cancele el recibo de la señora</w:t>
      </w:r>
      <w:r w:rsidRPr="00C345F4">
        <w:rPr>
          <w:rFonts w:ascii="Times New Roman" w:hAnsi="Times New Roman" w:cs="Times New Roman"/>
          <w:b/>
          <w:sz w:val="24"/>
          <w:szCs w:val="24"/>
        </w:rPr>
        <w:t xml:space="preserve"> Nelly Angélica García de Elías</w:t>
      </w:r>
      <w:r w:rsidRPr="00C345F4">
        <w:rPr>
          <w:rFonts w:ascii="Times New Roman" w:hAnsi="Times New Roman" w:cs="Times New Roman"/>
          <w:sz w:val="24"/>
          <w:szCs w:val="24"/>
        </w:rPr>
        <w:t xml:space="preserve">, por la cantidad de </w:t>
      </w:r>
      <w:r w:rsidRPr="00C345F4">
        <w:rPr>
          <w:rFonts w:ascii="Times New Roman" w:hAnsi="Times New Roman" w:cs="Times New Roman"/>
          <w:b/>
          <w:sz w:val="24"/>
          <w:szCs w:val="24"/>
        </w:rPr>
        <w:t xml:space="preserve">$2,177.89 </w:t>
      </w:r>
      <w:r w:rsidRPr="00C345F4">
        <w:rPr>
          <w:rFonts w:ascii="Times New Roman" w:hAnsi="Times New Roman" w:cs="Times New Roman"/>
          <w:sz w:val="24"/>
          <w:szCs w:val="24"/>
        </w:rPr>
        <w:t xml:space="preserve">en concepto de Transporte de Recolección de Desechos sólidos de 161.325  toneladas métricas, que corresponde al   mes de agosto del presente año, camión placa C87-535; tómese del fondo  FODES 75% cuenta 005-40005310. Se hace constar que en el presente acuerdo salvan sus votos los siguientes Concejales Propietarios: Omar Antonio Serrano Hernández, María Lina Castellanos Campos Reales, Cosme </w:t>
      </w:r>
      <w:proofErr w:type="spellStart"/>
      <w:r w:rsidRPr="00C345F4">
        <w:rPr>
          <w:rFonts w:ascii="Times New Roman" w:hAnsi="Times New Roman" w:cs="Times New Roman"/>
          <w:sz w:val="24"/>
          <w:szCs w:val="24"/>
        </w:rPr>
        <w:t>Arquímides</w:t>
      </w:r>
      <w:proofErr w:type="spellEnd"/>
      <w:r w:rsidRPr="00C345F4">
        <w:rPr>
          <w:rFonts w:ascii="Times New Roman" w:hAnsi="Times New Roman" w:cs="Times New Roman"/>
          <w:sz w:val="24"/>
          <w:szCs w:val="24"/>
        </w:rPr>
        <w:t xml:space="preserve"> Reyes Gómez, y Carlos Ernesto Ulloa Salinas</w:t>
      </w:r>
      <w:r w:rsidRPr="00C345F4">
        <w:rPr>
          <w:rFonts w:ascii="Times New Roman" w:hAnsi="Times New Roman" w:cs="Times New Roman"/>
          <w:b/>
          <w:sz w:val="24"/>
          <w:szCs w:val="24"/>
        </w:rPr>
        <w:t>. CERTIFÍQUESE Y COMUNÍQUESE</w:t>
      </w:r>
      <w:r w:rsidRPr="00C345F4">
        <w:rPr>
          <w:rFonts w:ascii="Times New Roman" w:hAnsi="Times New Roman" w:cs="Times New Roman"/>
          <w:sz w:val="24"/>
          <w:szCs w:val="24"/>
        </w:rPr>
        <w:t xml:space="preserve"> a: Sindicatura, Gerencia General, UACI, Presupuesto, Tesorería, y contabilidad. </w:t>
      </w:r>
      <w:r w:rsidRPr="00C345F4">
        <w:rPr>
          <w:rFonts w:ascii="Times New Roman" w:hAnsi="Times New Roman" w:cs="Times New Roman"/>
          <w:b/>
          <w:sz w:val="24"/>
          <w:szCs w:val="24"/>
          <w:u w:val="single"/>
        </w:rPr>
        <w:t>ACUERDO NUMERO NUEVE:</w:t>
      </w:r>
      <w:r w:rsidRPr="00C345F4">
        <w:rPr>
          <w:rFonts w:ascii="Times New Roman" w:hAnsi="Times New Roman" w:cs="Times New Roman"/>
          <w:sz w:val="24"/>
          <w:szCs w:val="24"/>
        </w:rPr>
        <w:t xml:space="preserve"> El Concejo Municipal en vista que la UACI remite el recibo  del señor  Carlos David Elías Molina, para su pago por la cantidad de </w:t>
      </w:r>
      <w:r w:rsidRPr="00C345F4">
        <w:rPr>
          <w:rFonts w:ascii="Times New Roman" w:hAnsi="Times New Roman" w:cs="Times New Roman"/>
          <w:b/>
          <w:sz w:val="24"/>
          <w:szCs w:val="24"/>
        </w:rPr>
        <w:t xml:space="preserve">$1,841.31 </w:t>
      </w:r>
      <w:r w:rsidRPr="00C345F4">
        <w:rPr>
          <w:rFonts w:ascii="Times New Roman" w:hAnsi="Times New Roman" w:cs="Times New Roman"/>
          <w:sz w:val="24"/>
          <w:szCs w:val="24"/>
        </w:rPr>
        <w:t xml:space="preserve"> en concepto de Transporte de Recolección de Desechos sólidos de 141.639   toneladas métricas ( precio por 1 tonelada $13.00) que corresponde al mes de agosto del presente año,  siendo un total de 22 viajes,  que corresponde al camión placa C86-729; por tanto en el uso de sus facultades legales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autorícese a la Tesorera Municipal  cancele el recibo del señor</w:t>
      </w:r>
      <w:r w:rsidRPr="00C345F4">
        <w:rPr>
          <w:rFonts w:ascii="Times New Roman" w:hAnsi="Times New Roman" w:cs="Times New Roman"/>
          <w:b/>
          <w:sz w:val="24"/>
          <w:szCs w:val="24"/>
        </w:rPr>
        <w:t xml:space="preserve"> Carlos David Elías Molina</w:t>
      </w:r>
      <w:r w:rsidRPr="00C345F4">
        <w:rPr>
          <w:rFonts w:ascii="Times New Roman" w:hAnsi="Times New Roman" w:cs="Times New Roman"/>
          <w:sz w:val="24"/>
          <w:szCs w:val="24"/>
        </w:rPr>
        <w:t xml:space="preserve">, por la cantidad de </w:t>
      </w:r>
      <w:r w:rsidRPr="00C345F4">
        <w:rPr>
          <w:rFonts w:ascii="Times New Roman" w:hAnsi="Times New Roman" w:cs="Times New Roman"/>
          <w:b/>
          <w:sz w:val="24"/>
          <w:szCs w:val="24"/>
        </w:rPr>
        <w:t xml:space="preserve">$1,841.31 </w:t>
      </w:r>
      <w:r w:rsidRPr="00C345F4">
        <w:rPr>
          <w:rFonts w:ascii="Times New Roman" w:hAnsi="Times New Roman" w:cs="Times New Roman"/>
          <w:sz w:val="24"/>
          <w:szCs w:val="24"/>
        </w:rPr>
        <w:t xml:space="preserve"> en concepto de Transporte de Recolección de Desechos sólidos de 141.639   toneladas métricas, que corresponde al   mes de agosto del presente año, camión placa C86-729; tómese del fondo  FODES 75% cuenta 005-40005310. Se hace constar que en el presente acuerdo salvan sus votos los siguientes Concejales Propietarios: Omar Antonio Serrano Hernández, María Lina Castellanos Campos Reales, Cosme </w:t>
      </w:r>
      <w:proofErr w:type="spellStart"/>
      <w:r w:rsidRPr="00C345F4">
        <w:rPr>
          <w:rFonts w:ascii="Times New Roman" w:hAnsi="Times New Roman" w:cs="Times New Roman"/>
          <w:sz w:val="24"/>
          <w:szCs w:val="24"/>
        </w:rPr>
        <w:t>Arquímides</w:t>
      </w:r>
      <w:proofErr w:type="spellEnd"/>
      <w:r w:rsidRPr="00C345F4">
        <w:rPr>
          <w:rFonts w:ascii="Times New Roman" w:hAnsi="Times New Roman" w:cs="Times New Roman"/>
          <w:sz w:val="24"/>
          <w:szCs w:val="24"/>
        </w:rPr>
        <w:t xml:space="preserve"> Reyes Gómez, y Carlos Ernesto Ulloa Salinas</w:t>
      </w:r>
      <w:r w:rsidRPr="00C345F4">
        <w:rPr>
          <w:rFonts w:ascii="Times New Roman" w:hAnsi="Times New Roman" w:cs="Times New Roman"/>
          <w:b/>
          <w:sz w:val="24"/>
          <w:szCs w:val="24"/>
        </w:rPr>
        <w:t>. CERTIFÍQUESE Y COMUNÍQUESE</w:t>
      </w:r>
      <w:r w:rsidRPr="00C345F4">
        <w:rPr>
          <w:rFonts w:ascii="Times New Roman" w:hAnsi="Times New Roman" w:cs="Times New Roman"/>
          <w:sz w:val="24"/>
          <w:szCs w:val="24"/>
        </w:rPr>
        <w:t xml:space="preserve"> a: Sindicatura, Gerencia General, UACI, Presupuesto, Tesorería, y contabilidad. </w:t>
      </w:r>
      <w:r w:rsidRPr="00C345F4">
        <w:rPr>
          <w:rFonts w:ascii="Times New Roman" w:hAnsi="Times New Roman" w:cs="Times New Roman"/>
          <w:b/>
          <w:sz w:val="24"/>
          <w:szCs w:val="24"/>
          <w:u w:val="single"/>
        </w:rPr>
        <w:t>ACUERDO NUMERO DIEZ:</w:t>
      </w:r>
      <w:r w:rsidRPr="00C345F4">
        <w:rPr>
          <w:rFonts w:ascii="Times New Roman" w:hAnsi="Times New Roman" w:cs="Times New Roman"/>
          <w:sz w:val="24"/>
          <w:szCs w:val="24"/>
        </w:rPr>
        <w:t xml:space="preserve"> El Concejo Municipal en vista que la UACI remite el recibo  del señor  Carlos David Elías Molina, para su pago por la cantidad de </w:t>
      </w:r>
      <w:r w:rsidRPr="00C345F4">
        <w:rPr>
          <w:rFonts w:ascii="Times New Roman" w:hAnsi="Times New Roman" w:cs="Times New Roman"/>
          <w:b/>
          <w:sz w:val="24"/>
          <w:szCs w:val="24"/>
        </w:rPr>
        <w:t xml:space="preserve">$1,869.26 </w:t>
      </w:r>
      <w:r w:rsidRPr="00C345F4">
        <w:rPr>
          <w:rFonts w:ascii="Times New Roman" w:hAnsi="Times New Roman" w:cs="Times New Roman"/>
          <w:sz w:val="24"/>
          <w:szCs w:val="24"/>
        </w:rPr>
        <w:t xml:space="preserve"> en concepto de Transporte de Recolección de Desechos sólidos de 143.789  toneladas métricas ( precio por 1 tonelada $13.00)  que corresponde al mes de agosto del presente año,  siendo un total de 22 viajes,  que corresponde al camión placa C84-782; por tanto en el uso de sus facultades legales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autorícese a la Tesorera Municipal cancele el recibo del señor</w:t>
      </w:r>
      <w:r w:rsidRPr="00C345F4">
        <w:rPr>
          <w:rFonts w:ascii="Times New Roman" w:hAnsi="Times New Roman" w:cs="Times New Roman"/>
          <w:b/>
          <w:sz w:val="24"/>
          <w:szCs w:val="24"/>
        </w:rPr>
        <w:t xml:space="preserve"> Carlos David Elías Molina</w:t>
      </w:r>
      <w:r w:rsidRPr="00C345F4">
        <w:rPr>
          <w:rFonts w:ascii="Times New Roman" w:hAnsi="Times New Roman" w:cs="Times New Roman"/>
          <w:sz w:val="24"/>
          <w:szCs w:val="24"/>
        </w:rPr>
        <w:t xml:space="preserve">, por la cantidad de </w:t>
      </w:r>
      <w:r w:rsidRPr="00C345F4">
        <w:rPr>
          <w:rFonts w:ascii="Times New Roman" w:hAnsi="Times New Roman" w:cs="Times New Roman"/>
          <w:b/>
          <w:sz w:val="24"/>
          <w:szCs w:val="24"/>
        </w:rPr>
        <w:t xml:space="preserve">$1,869.26 </w:t>
      </w:r>
      <w:r w:rsidRPr="00C345F4">
        <w:rPr>
          <w:rFonts w:ascii="Times New Roman" w:hAnsi="Times New Roman" w:cs="Times New Roman"/>
          <w:sz w:val="24"/>
          <w:szCs w:val="24"/>
        </w:rPr>
        <w:t xml:space="preserve"> en concepto de Transporte de Recolección de Desechos sólidos de 143.789  toneladas métricas, que corresponde al   mes de agosto del presente año, camión placa C84-782; tómese del fondo  FODES 75% cuenta 005-40005310. Se hace constar que en el presente acuerdo salvan sus votos los </w:t>
      </w:r>
      <w:r w:rsidRPr="00C345F4">
        <w:rPr>
          <w:rFonts w:ascii="Times New Roman" w:hAnsi="Times New Roman" w:cs="Times New Roman"/>
          <w:sz w:val="24"/>
          <w:szCs w:val="24"/>
        </w:rPr>
        <w:lastRenderedPageBreak/>
        <w:t xml:space="preserve">siguientes Concejales Propietarios: Omar Antonio Serrano Hernández, María Lina Castellanos Campos Reales, Cosme </w:t>
      </w:r>
      <w:proofErr w:type="spellStart"/>
      <w:r w:rsidRPr="00C345F4">
        <w:rPr>
          <w:rFonts w:ascii="Times New Roman" w:hAnsi="Times New Roman" w:cs="Times New Roman"/>
          <w:sz w:val="24"/>
          <w:szCs w:val="24"/>
        </w:rPr>
        <w:t>Arquímides</w:t>
      </w:r>
      <w:proofErr w:type="spellEnd"/>
      <w:r w:rsidRPr="00C345F4">
        <w:rPr>
          <w:rFonts w:ascii="Times New Roman" w:hAnsi="Times New Roman" w:cs="Times New Roman"/>
          <w:sz w:val="24"/>
          <w:szCs w:val="24"/>
        </w:rPr>
        <w:t xml:space="preserve"> Reyes Gómez, y Carlos Ernesto Ulloa Salinas</w:t>
      </w:r>
      <w:r w:rsidRPr="00C345F4">
        <w:rPr>
          <w:rFonts w:ascii="Times New Roman" w:hAnsi="Times New Roman" w:cs="Times New Roman"/>
          <w:b/>
          <w:sz w:val="24"/>
          <w:szCs w:val="24"/>
        </w:rPr>
        <w:t>. CERTIFÍQUESE Y COMUNÍQUESE</w:t>
      </w:r>
      <w:r w:rsidRPr="00C345F4">
        <w:rPr>
          <w:rFonts w:ascii="Times New Roman" w:hAnsi="Times New Roman" w:cs="Times New Roman"/>
          <w:sz w:val="24"/>
          <w:szCs w:val="24"/>
        </w:rPr>
        <w:t xml:space="preserve"> a: Sindicatura, Gerencia General, UACI, Presupuesto, Tesorería, y contabilidad. </w:t>
      </w:r>
      <w:r w:rsidRPr="00C345F4">
        <w:rPr>
          <w:rFonts w:ascii="Times New Roman" w:hAnsi="Times New Roman" w:cs="Times New Roman"/>
          <w:b/>
          <w:sz w:val="24"/>
          <w:szCs w:val="24"/>
          <w:u w:val="single"/>
        </w:rPr>
        <w:t>ACUERDO NUMERO ONCE:</w:t>
      </w:r>
      <w:r w:rsidRPr="00C345F4">
        <w:rPr>
          <w:rFonts w:ascii="Times New Roman" w:hAnsi="Times New Roman" w:cs="Times New Roman"/>
          <w:sz w:val="24"/>
          <w:szCs w:val="24"/>
        </w:rPr>
        <w:t xml:space="preserve"> El Concejo Municipal  en vista de la solicitud de los Habitantes Cumbres de San Bartolo, de este Municipio, pidiendo la colaboración de  Trofeos de futbol para  la final del torneo de Papi futbol que  llevaran a cabo el 28 de septiembre del presente año;  El Concejo Municipal: I)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por lo que les colaborará en parte de lo solicitado; II) Teniéndose así  una cotización por parte de la UACI para compra de 1  trofeo Victoria  por el ofertante </w:t>
      </w:r>
      <w:proofErr w:type="spellStart"/>
      <w:r w:rsidRPr="00C345F4">
        <w:rPr>
          <w:rFonts w:ascii="Times New Roman" w:hAnsi="Times New Roman" w:cs="Times New Roman"/>
          <w:sz w:val="24"/>
          <w:szCs w:val="24"/>
        </w:rPr>
        <w:t>Torogoz</w:t>
      </w:r>
      <w:proofErr w:type="spellEnd"/>
      <w:r w:rsidRPr="00C345F4">
        <w:rPr>
          <w:rFonts w:ascii="Times New Roman" w:hAnsi="Times New Roman" w:cs="Times New Roman"/>
          <w:sz w:val="24"/>
          <w:szCs w:val="24"/>
        </w:rPr>
        <w:t xml:space="preserve">  S.A de C.V  por un monto de </w:t>
      </w:r>
      <w:r w:rsidRPr="00C345F4">
        <w:rPr>
          <w:rFonts w:ascii="Times New Roman" w:hAnsi="Times New Roman" w:cs="Times New Roman"/>
          <w:b/>
          <w:sz w:val="24"/>
          <w:szCs w:val="24"/>
        </w:rPr>
        <w:t>$84.00</w:t>
      </w:r>
      <w:r w:rsidRPr="00C345F4">
        <w:rPr>
          <w:rFonts w:ascii="Times New Roman" w:hAnsi="Times New Roman" w:cs="Times New Roman"/>
          <w:sz w:val="24"/>
          <w:szCs w:val="24"/>
        </w:rPr>
        <w:t xml:space="preserve">;  por tanto en el uso de sus facultades legales  de conformidad al artículo 30 numeral 9 del Código Municipal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Adjudicar la compra  de 1  trofeo Victoria  a </w:t>
      </w:r>
      <w:proofErr w:type="spellStart"/>
      <w:r w:rsidRPr="00C345F4">
        <w:rPr>
          <w:rFonts w:ascii="Times New Roman" w:hAnsi="Times New Roman" w:cs="Times New Roman"/>
          <w:b/>
          <w:sz w:val="24"/>
          <w:szCs w:val="24"/>
        </w:rPr>
        <w:t>Torogoz</w:t>
      </w:r>
      <w:proofErr w:type="spellEnd"/>
      <w:r w:rsidRPr="00C345F4">
        <w:rPr>
          <w:rFonts w:ascii="Times New Roman" w:hAnsi="Times New Roman" w:cs="Times New Roman"/>
          <w:b/>
          <w:sz w:val="24"/>
          <w:szCs w:val="24"/>
        </w:rPr>
        <w:t xml:space="preserve">  S.A de C.V</w:t>
      </w:r>
      <w:r w:rsidRPr="00C345F4">
        <w:rPr>
          <w:rFonts w:ascii="Times New Roman" w:hAnsi="Times New Roman" w:cs="Times New Roman"/>
          <w:sz w:val="24"/>
          <w:szCs w:val="24"/>
        </w:rPr>
        <w:t xml:space="preserve">  por un monto de</w:t>
      </w:r>
      <w:r w:rsidRPr="00C345F4">
        <w:rPr>
          <w:rFonts w:ascii="Times New Roman" w:hAnsi="Times New Roman" w:cs="Times New Roman"/>
          <w:b/>
          <w:sz w:val="24"/>
          <w:szCs w:val="24"/>
        </w:rPr>
        <w:t>$84.00;</w:t>
      </w:r>
      <w:r w:rsidRPr="00C345F4">
        <w:rPr>
          <w:rFonts w:ascii="Times New Roman" w:hAnsi="Times New Roman" w:cs="Times New Roman"/>
          <w:sz w:val="24"/>
          <w:szCs w:val="24"/>
        </w:rPr>
        <w:t xml:space="preserve"> autorícese a la Tesorera erogue esa cantidad de la cuenta 00540008590  apoyo al deporte en el Municipio año 2019 y emita cheque a nombre de la empresa;  el trofeo se entregara en colaboración a la final del torneo de Papi futbol de Cumbres de San Bartolo de este Municipio. </w:t>
      </w:r>
      <w:r w:rsidRPr="00C345F4">
        <w:rPr>
          <w:rFonts w:ascii="Times New Roman" w:hAnsi="Times New Roman" w:cs="Times New Roman"/>
          <w:b/>
          <w:sz w:val="24"/>
          <w:szCs w:val="24"/>
        </w:rPr>
        <w:t>CERTIFÍQUESE Y COMUNÍQUESE A</w:t>
      </w:r>
      <w:r w:rsidRPr="00C345F4">
        <w:rPr>
          <w:rFonts w:ascii="Times New Roman" w:hAnsi="Times New Roman" w:cs="Times New Roman"/>
          <w:sz w:val="24"/>
          <w:szCs w:val="24"/>
        </w:rPr>
        <w:t xml:space="preserve">: Tesorería, Gerencia General, UACI, Sindicatura, Contabilidad y Presupuesto. </w:t>
      </w:r>
      <w:r w:rsidRPr="00C345F4">
        <w:rPr>
          <w:rFonts w:ascii="Times New Roman" w:hAnsi="Times New Roman" w:cs="Times New Roman"/>
          <w:b/>
          <w:sz w:val="24"/>
          <w:szCs w:val="24"/>
          <w:u w:val="single"/>
        </w:rPr>
        <w:t>ACUERDO NUMERO DOCE:</w:t>
      </w:r>
      <w:r w:rsidRPr="00C345F4">
        <w:rPr>
          <w:rFonts w:ascii="Times New Roman" w:hAnsi="Times New Roman" w:cs="Times New Roman"/>
          <w:sz w:val="24"/>
          <w:szCs w:val="24"/>
        </w:rPr>
        <w:t xml:space="preserve"> El Concejo Municipal en vista de la cotización presentada por la UACI relativa a la compra de impresión de  12 bloques de 50 unidades de esquela de emplazamiento medida 7”x9.5”; presentando al único  que ofertó por </w:t>
      </w:r>
      <w:proofErr w:type="spellStart"/>
      <w:r w:rsidRPr="00C345F4">
        <w:rPr>
          <w:rFonts w:ascii="Times New Roman" w:hAnsi="Times New Roman" w:cs="Times New Roman"/>
          <w:sz w:val="24"/>
          <w:szCs w:val="24"/>
        </w:rPr>
        <w:t>Comprasal</w:t>
      </w:r>
      <w:proofErr w:type="spellEnd"/>
      <w:r w:rsidRPr="00C345F4">
        <w:rPr>
          <w:rFonts w:ascii="Times New Roman" w:hAnsi="Times New Roman" w:cs="Times New Roman"/>
          <w:sz w:val="24"/>
          <w:szCs w:val="24"/>
        </w:rPr>
        <w:t xml:space="preserve">: ARTES Y MEDIOS GRFICOS S.A de C.V por un monto de $128.82; esquelas de emplazamientos solicitadas por el </w:t>
      </w:r>
      <w:proofErr w:type="spellStart"/>
      <w:r w:rsidRPr="00C345F4">
        <w:rPr>
          <w:rFonts w:ascii="Times New Roman" w:hAnsi="Times New Roman" w:cs="Times New Roman"/>
          <w:sz w:val="24"/>
          <w:szCs w:val="24"/>
        </w:rPr>
        <w:t>contravencional</w:t>
      </w:r>
      <w:proofErr w:type="spellEnd"/>
      <w:r w:rsidRPr="00C345F4">
        <w:rPr>
          <w:rFonts w:ascii="Times New Roman" w:hAnsi="Times New Roman" w:cs="Times New Roman"/>
          <w:sz w:val="24"/>
          <w:szCs w:val="24"/>
        </w:rPr>
        <w:t xml:space="preserve"> de esta municipalidad para aplicar dicha ordenanza; por tanto de conformidad al artículo 30 numeral 9 del Código Municipal en el uso de sus facultades legales se </w:t>
      </w:r>
      <w:r w:rsidRPr="00C345F4">
        <w:rPr>
          <w:rFonts w:ascii="Times New Roman" w:hAnsi="Times New Roman" w:cs="Times New Roman"/>
          <w:b/>
          <w:sz w:val="24"/>
          <w:szCs w:val="24"/>
        </w:rPr>
        <w:t xml:space="preserve">ACUERDA: </w:t>
      </w:r>
      <w:r w:rsidRPr="00C345F4">
        <w:rPr>
          <w:rFonts w:ascii="Times New Roman" w:hAnsi="Times New Roman" w:cs="Times New Roman"/>
          <w:sz w:val="24"/>
          <w:szCs w:val="24"/>
        </w:rPr>
        <w:t xml:space="preserve">adjudicar la compra  de  de impresión de  12 bloques de 50 unidades de esquela de emplazamiento medida 7”x9.5”a </w:t>
      </w:r>
      <w:r w:rsidRPr="00C345F4">
        <w:rPr>
          <w:rFonts w:ascii="Times New Roman" w:hAnsi="Times New Roman" w:cs="Times New Roman"/>
          <w:b/>
          <w:sz w:val="24"/>
          <w:szCs w:val="24"/>
        </w:rPr>
        <w:t>ARTES Y MEDIOS GRFICOS S.A de C.V</w:t>
      </w:r>
      <w:r w:rsidRPr="00C345F4">
        <w:rPr>
          <w:rFonts w:ascii="Times New Roman" w:hAnsi="Times New Roman" w:cs="Times New Roman"/>
          <w:sz w:val="24"/>
          <w:szCs w:val="24"/>
        </w:rPr>
        <w:t xml:space="preserve"> por un monto de </w:t>
      </w:r>
      <w:r w:rsidRPr="00C345F4">
        <w:rPr>
          <w:rFonts w:ascii="Times New Roman" w:hAnsi="Times New Roman" w:cs="Times New Roman"/>
          <w:b/>
          <w:sz w:val="24"/>
          <w:szCs w:val="24"/>
        </w:rPr>
        <w:t>$128.82</w:t>
      </w:r>
      <w:r w:rsidRPr="00C345F4">
        <w:rPr>
          <w:rFonts w:ascii="Times New Roman" w:hAnsi="Times New Roman" w:cs="Times New Roman"/>
          <w:sz w:val="24"/>
          <w:szCs w:val="24"/>
        </w:rPr>
        <w:t xml:space="preserve">; autorícese a la Tesorera Municipal erogue esa cantidad del fondo común  cuenta número 005-4000532 y emita cheque a nombre de la empresa. </w:t>
      </w:r>
      <w:r w:rsidRPr="00C345F4">
        <w:rPr>
          <w:rFonts w:ascii="Times New Roman" w:hAnsi="Times New Roman" w:cs="Times New Roman"/>
          <w:b/>
          <w:sz w:val="24"/>
          <w:szCs w:val="24"/>
        </w:rPr>
        <w:t>CERTIFÍQUESE Y COMUNÍQUESE A</w:t>
      </w:r>
      <w:r w:rsidRPr="00C345F4">
        <w:rPr>
          <w:rFonts w:ascii="Times New Roman" w:hAnsi="Times New Roman" w:cs="Times New Roman"/>
          <w:sz w:val="24"/>
          <w:szCs w:val="24"/>
        </w:rPr>
        <w:t xml:space="preserve">: Tesorería, Gerencia General, UACI, Sindicatura, Contabilidad  y Presupuesto. </w:t>
      </w:r>
      <w:r w:rsidRPr="00C345F4">
        <w:rPr>
          <w:rFonts w:ascii="Times New Roman" w:hAnsi="Times New Roman" w:cs="Times New Roman"/>
          <w:b/>
          <w:sz w:val="24"/>
          <w:szCs w:val="24"/>
          <w:u w:val="single"/>
        </w:rPr>
        <w:t>ACUERDO NUMERO TRECE:</w:t>
      </w:r>
      <w:r w:rsidRPr="00C345F4">
        <w:rPr>
          <w:rFonts w:ascii="Times New Roman" w:hAnsi="Times New Roman" w:cs="Times New Roman"/>
          <w:sz w:val="24"/>
          <w:szCs w:val="24"/>
        </w:rPr>
        <w:t xml:space="preserve"> El Concejo Municipal en vista que la UACI remite cotización para la compra de 20 galones de Gasolina Regular que solicita la Unidad de Medio Ambiente Central,  para poder  dar funcionamiento a la maquinaria (</w:t>
      </w:r>
      <w:proofErr w:type="spellStart"/>
      <w:r w:rsidRPr="00C345F4">
        <w:rPr>
          <w:rFonts w:ascii="Times New Roman" w:hAnsi="Times New Roman" w:cs="Times New Roman"/>
          <w:sz w:val="24"/>
          <w:szCs w:val="24"/>
        </w:rPr>
        <w:t>motoguadaña</w:t>
      </w:r>
      <w:proofErr w:type="spellEnd"/>
      <w:r w:rsidRPr="00C345F4">
        <w:rPr>
          <w:rFonts w:ascii="Times New Roman" w:hAnsi="Times New Roman" w:cs="Times New Roman"/>
          <w:sz w:val="24"/>
          <w:szCs w:val="24"/>
        </w:rPr>
        <w:t xml:space="preserve"> y </w:t>
      </w:r>
      <w:proofErr w:type="spellStart"/>
      <w:r w:rsidRPr="00C345F4">
        <w:rPr>
          <w:rFonts w:ascii="Times New Roman" w:hAnsi="Times New Roman" w:cs="Times New Roman"/>
          <w:sz w:val="24"/>
          <w:szCs w:val="24"/>
        </w:rPr>
        <w:t>motosierras</w:t>
      </w:r>
      <w:proofErr w:type="spellEnd"/>
      <w:r w:rsidRPr="00C345F4">
        <w:rPr>
          <w:rFonts w:ascii="Times New Roman" w:hAnsi="Times New Roman" w:cs="Times New Roman"/>
          <w:sz w:val="24"/>
          <w:szCs w:val="24"/>
        </w:rPr>
        <w:t xml:space="preserve">) y dar el mantenimiento de parques, zonas verdes; presentando al Único que oferto por </w:t>
      </w:r>
      <w:proofErr w:type="spellStart"/>
      <w:r w:rsidRPr="00C345F4">
        <w:rPr>
          <w:rFonts w:ascii="Times New Roman" w:hAnsi="Times New Roman" w:cs="Times New Roman"/>
          <w:sz w:val="24"/>
          <w:szCs w:val="24"/>
        </w:rPr>
        <w:t>Comprasal</w:t>
      </w:r>
      <w:proofErr w:type="spellEnd"/>
      <w:r w:rsidRPr="00C345F4">
        <w:rPr>
          <w:rFonts w:ascii="Times New Roman" w:hAnsi="Times New Roman" w:cs="Times New Roman"/>
          <w:sz w:val="24"/>
          <w:szCs w:val="24"/>
        </w:rPr>
        <w:t xml:space="preserve"> TEXACO CARRETERA DE ORO por un monto de $60.20 precio por galón $3.01 precio varía; por tanto en el uso de sus facultades legales de conformidad al artículo 30 numeral 9 del Código Municipal se </w:t>
      </w:r>
      <w:r w:rsidRPr="00C345F4">
        <w:rPr>
          <w:rFonts w:ascii="Times New Roman" w:hAnsi="Times New Roman" w:cs="Times New Roman"/>
          <w:b/>
          <w:sz w:val="24"/>
          <w:szCs w:val="24"/>
        </w:rPr>
        <w:lastRenderedPageBreak/>
        <w:t>ACUERDA:</w:t>
      </w:r>
      <w:r w:rsidRPr="00C345F4">
        <w:rPr>
          <w:rFonts w:ascii="Times New Roman" w:hAnsi="Times New Roman" w:cs="Times New Roman"/>
          <w:sz w:val="24"/>
          <w:szCs w:val="24"/>
        </w:rPr>
        <w:t xml:space="preserve"> adjudicar la compra de 20 galones de gasolina regular a </w:t>
      </w:r>
      <w:r w:rsidRPr="00C345F4">
        <w:rPr>
          <w:rFonts w:ascii="Times New Roman" w:hAnsi="Times New Roman" w:cs="Times New Roman"/>
          <w:b/>
          <w:sz w:val="24"/>
          <w:szCs w:val="24"/>
        </w:rPr>
        <w:t xml:space="preserve">TEXACO CARRETERA DE ORO </w:t>
      </w:r>
      <w:r w:rsidRPr="00C345F4">
        <w:rPr>
          <w:rFonts w:ascii="Times New Roman" w:hAnsi="Times New Roman" w:cs="Times New Roman"/>
          <w:sz w:val="24"/>
          <w:szCs w:val="24"/>
        </w:rPr>
        <w:t xml:space="preserve"> por un monto de </w:t>
      </w:r>
      <w:r w:rsidRPr="00C345F4">
        <w:rPr>
          <w:rFonts w:ascii="Times New Roman" w:hAnsi="Times New Roman" w:cs="Times New Roman"/>
          <w:b/>
          <w:sz w:val="24"/>
          <w:szCs w:val="24"/>
        </w:rPr>
        <w:t>$60.20</w:t>
      </w:r>
      <w:r w:rsidRPr="00C345F4">
        <w:rPr>
          <w:rFonts w:ascii="Times New Roman" w:hAnsi="Times New Roman" w:cs="Times New Roman"/>
          <w:sz w:val="24"/>
          <w:szCs w:val="24"/>
        </w:rPr>
        <w:t xml:space="preserve">; combustible que utilizará la Unidad Medio Ambiente Central. Se autoriza a la Tesorera Municipal erogue esa cantidad de la cuenta del Fondo Común 005-40005302 y emita cheque a nombre GRUPO EDEM S.A DE C.V. </w:t>
      </w:r>
      <w:r w:rsidRPr="00C345F4">
        <w:rPr>
          <w:rFonts w:ascii="Times New Roman" w:hAnsi="Times New Roman" w:cs="Times New Roman"/>
          <w:b/>
          <w:sz w:val="24"/>
          <w:szCs w:val="24"/>
        </w:rPr>
        <w:t>CERTIFÍQUESE Y COMUNÍQUESE</w:t>
      </w:r>
      <w:r w:rsidRPr="00C345F4">
        <w:rPr>
          <w:rFonts w:ascii="Times New Roman" w:hAnsi="Times New Roman" w:cs="Times New Roman"/>
          <w:sz w:val="24"/>
          <w:szCs w:val="24"/>
        </w:rPr>
        <w:t xml:space="preserve"> a: Sindicatura, Gerencia General, UACI, Presupuesto, Tesorería, y contabilidad. </w:t>
      </w:r>
      <w:r w:rsidRPr="00C345F4">
        <w:rPr>
          <w:rFonts w:ascii="Times New Roman" w:hAnsi="Times New Roman" w:cs="Times New Roman"/>
          <w:b/>
          <w:sz w:val="24"/>
          <w:szCs w:val="24"/>
          <w:u w:val="single"/>
        </w:rPr>
        <w:t>ACUERDO NUMERO CATORCE:</w:t>
      </w:r>
      <w:r w:rsidRPr="00C345F4">
        <w:rPr>
          <w:rFonts w:ascii="Times New Roman" w:hAnsi="Times New Roman" w:cs="Times New Roman"/>
          <w:sz w:val="24"/>
          <w:szCs w:val="24"/>
        </w:rPr>
        <w:t xml:space="preserve"> El Concejo Municipal en vista que la UACI remite cotización para la compra de 15 galones de Gasolina Regular, que solicita el Jefe de </w:t>
      </w:r>
      <w:proofErr w:type="spellStart"/>
      <w:r w:rsidRPr="00C345F4">
        <w:rPr>
          <w:rFonts w:ascii="Times New Roman" w:hAnsi="Times New Roman" w:cs="Times New Roman"/>
          <w:sz w:val="24"/>
          <w:szCs w:val="24"/>
        </w:rPr>
        <w:t>Altavista</w:t>
      </w:r>
      <w:proofErr w:type="spellEnd"/>
      <w:r w:rsidRPr="00C345F4">
        <w:rPr>
          <w:rFonts w:ascii="Times New Roman" w:hAnsi="Times New Roman" w:cs="Times New Roman"/>
          <w:sz w:val="24"/>
          <w:szCs w:val="24"/>
        </w:rPr>
        <w:t xml:space="preserve"> para la Unidad de Medio Ambiente,  para poder  dar funcionamiento a la maquinaria (</w:t>
      </w:r>
      <w:proofErr w:type="spellStart"/>
      <w:r w:rsidRPr="00C345F4">
        <w:rPr>
          <w:rFonts w:ascii="Times New Roman" w:hAnsi="Times New Roman" w:cs="Times New Roman"/>
          <w:sz w:val="24"/>
          <w:szCs w:val="24"/>
        </w:rPr>
        <w:t>motoguadaña</w:t>
      </w:r>
      <w:proofErr w:type="spellEnd"/>
      <w:r w:rsidRPr="00C345F4">
        <w:rPr>
          <w:rFonts w:ascii="Times New Roman" w:hAnsi="Times New Roman" w:cs="Times New Roman"/>
          <w:sz w:val="24"/>
          <w:szCs w:val="24"/>
        </w:rPr>
        <w:t xml:space="preserve"> y </w:t>
      </w:r>
      <w:proofErr w:type="spellStart"/>
      <w:r w:rsidRPr="00C345F4">
        <w:rPr>
          <w:rFonts w:ascii="Times New Roman" w:hAnsi="Times New Roman" w:cs="Times New Roman"/>
          <w:sz w:val="24"/>
          <w:szCs w:val="24"/>
        </w:rPr>
        <w:t>motosierras</w:t>
      </w:r>
      <w:proofErr w:type="spellEnd"/>
      <w:r w:rsidRPr="00C345F4">
        <w:rPr>
          <w:rFonts w:ascii="Times New Roman" w:hAnsi="Times New Roman" w:cs="Times New Roman"/>
          <w:sz w:val="24"/>
          <w:szCs w:val="24"/>
        </w:rPr>
        <w:t xml:space="preserve">) y dar el mantenimiento de parques, zonas verdes; presentando al Único que oferto por </w:t>
      </w:r>
      <w:proofErr w:type="spellStart"/>
      <w:r w:rsidRPr="00C345F4">
        <w:rPr>
          <w:rFonts w:ascii="Times New Roman" w:hAnsi="Times New Roman" w:cs="Times New Roman"/>
          <w:sz w:val="24"/>
          <w:szCs w:val="24"/>
        </w:rPr>
        <w:t>Comprasal</w:t>
      </w:r>
      <w:proofErr w:type="spellEnd"/>
      <w:r w:rsidRPr="00C345F4">
        <w:rPr>
          <w:rFonts w:ascii="Times New Roman" w:hAnsi="Times New Roman" w:cs="Times New Roman"/>
          <w:sz w:val="24"/>
          <w:szCs w:val="24"/>
        </w:rPr>
        <w:t xml:space="preserve"> TEXACO CARRETERA DE ORO por un monto de $45.15 precio por galón $3.01 precio varía; por tanto en el uso de sus facultades legales de conformidad al artículo 30 numeral 9 del Código Municipal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adjudicar la compra de 15 galones de gasolina regular a </w:t>
      </w:r>
      <w:r w:rsidRPr="00C345F4">
        <w:rPr>
          <w:rFonts w:ascii="Times New Roman" w:hAnsi="Times New Roman" w:cs="Times New Roman"/>
          <w:b/>
          <w:sz w:val="24"/>
          <w:szCs w:val="24"/>
        </w:rPr>
        <w:t xml:space="preserve">TEXACO CARRETERA DE ORO </w:t>
      </w:r>
      <w:r w:rsidRPr="00C345F4">
        <w:rPr>
          <w:rFonts w:ascii="Times New Roman" w:hAnsi="Times New Roman" w:cs="Times New Roman"/>
          <w:sz w:val="24"/>
          <w:szCs w:val="24"/>
        </w:rPr>
        <w:t xml:space="preserve"> por un monto de </w:t>
      </w:r>
      <w:r w:rsidRPr="00C345F4">
        <w:rPr>
          <w:rFonts w:ascii="Times New Roman" w:hAnsi="Times New Roman" w:cs="Times New Roman"/>
          <w:b/>
          <w:sz w:val="24"/>
          <w:szCs w:val="24"/>
        </w:rPr>
        <w:t>$45.15</w:t>
      </w:r>
      <w:r w:rsidRPr="00C345F4">
        <w:rPr>
          <w:rFonts w:ascii="Times New Roman" w:hAnsi="Times New Roman" w:cs="Times New Roman"/>
          <w:sz w:val="24"/>
          <w:szCs w:val="24"/>
        </w:rPr>
        <w:t xml:space="preserve">; combustible que utilizará la Unidad Medio Ambiente </w:t>
      </w:r>
      <w:proofErr w:type="spellStart"/>
      <w:r w:rsidRPr="00C345F4">
        <w:rPr>
          <w:rFonts w:ascii="Times New Roman" w:hAnsi="Times New Roman" w:cs="Times New Roman"/>
          <w:sz w:val="24"/>
          <w:szCs w:val="24"/>
        </w:rPr>
        <w:t>altavista</w:t>
      </w:r>
      <w:proofErr w:type="spellEnd"/>
      <w:r w:rsidRPr="00C345F4">
        <w:rPr>
          <w:rFonts w:ascii="Times New Roman" w:hAnsi="Times New Roman" w:cs="Times New Roman"/>
          <w:sz w:val="24"/>
          <w:szCs w:val="24"/>
        </w:rPr>
        <w:t xml:space="preserve">. Se autoriza a la Tesorera Municipal erogue esa cantidad de la cuenta del Fondo Común 005-40005302 y emita cheque a nombre GRUPO EDEM S.A DE C.V. </w:t>
      </w:r>
      <w:r w:rsidRPr="00C345F4">
        <w:rPr>
          <w:rFonts w:ascii="Times New Roman" w:hAnsi="Times New Roman" w:cs="Times New Roman"/>
          <w:b/>
          <w:sz w:val="24"/>
          <w:szCs w:val="24"/>
        </w:rPr>
        <w:t>CERTIFÍQUESE Y COMUNÍQUESE</w:t>
      </w:r>
      <w:r w:rsidRPr="00C345F4">
        <w:rPr>
          <w:rFonts w:ascii="Times New Roman" w:hAnsi="Times New Roman" w:cs="Times New Roman"/>
          <w:sz w:val="24"/>
          <w:szCs w:val="24"/>
        </w:rPr>
        <w:t xml:space="preserve"> a: Sindicatura, Gerencia General, UACI, Presupuesto, Tesorería, y contabilidad. </w:t>
      </w:r>
      <w:r w:rsidRPr="00C345F4">
        <w:rPr>
          <w:rFonts w:ascii="Times New Roman" w:hAnsi="Times New Roman" w:cs="Times New Roman"/>
          <w:b/>
          <w:sz w:val="24"/>
          <w:szCs w:val="24"/>
          <w:u w:val="single"/>
        </w:rPr>
        <w:t xml:space="preserve">ACUERDO </w:t>
      </w:r>
      <w:proofErr w:type="gramStart"/>
      <w:r w:rsidRPr="00C345F4">
        <w:rPr>
          <w:rFonts w:ascii="Times New Roman" w:hAnsi="Times New Roman" w:cs="Times New Roman"/>
          <w:b/>
          <w:sz w:val="24"/>
          <w:szCs w:val="24"/>
          <w:u w:val="single"/>
        </w:rPr>
        <w:t>NUMERO</w:t>
      </w:r>
      <w:proofErr w:type="gramEnd"/>
      <w:r w:rsidRPr="00C345F4">
        <w:rPr>
          <w:rFonts w:ascii="Times New Roman" w:hAnsi="Times New Roman" w:cs="Times New Roman"/>
          <w:b/>
          <w:sz w:val="24"/>
          <w:szCs w:val="24"/>
          <w:u w:val="single"/>
        </w:rPr>
        <w:t xml:space="preserve"> QUINCE:</w:t>
      </w:r>
      <w:r w:rsidRPr="00C345F4">
        <w:rPr>
          <w:rFonts w:ascii="Times New Roman" w:hAnsi="Times New Roman" w:cs="Times New Roman"/>
          <w:sz w:val="24"/>
          <w:szCs w:val="24"/>
        </w:rPr>
        <w:t xml:space="preserve"> El Concejo Municipal en vista de solicitud  del Referente y administrador de contratos Municipal,  de los proyectos  del FISDL Ex programa Comunidades solidarias Urbanas y Rurales de nuestro municipio, </w:t>
      </w:r>
      <w:proofErr w:type="spellStart"/>
      <w:r w:rsidRPr="00C345F4">
        <w:rPr>
          <w:rFonts w:ascii="Times New Roman" w:hAnsi="Times New Roman" w:cs="Times New Roman"/>
          <w:sz w:val="24"/>
          <w:szCs w:val="24"/>
        </w:rPr>
        <w:t>Tec</w:t>
      </w:r>
      <w:proofErr w:type="spellEnd"/>
      <w:r w:rsidRPr="00C345F4">
        <w:rPr>
          <w:rFonts w:ascii="Times New Roman" w:hAnsi="Times New Roman" w:cs="Times New Roman"/>
          <w:sz w:val="24"/>
          <w:szCs w:val="24"/>
        </w:rPr>
        <w:t xml:space="preserve">. Jonathan Guzmán,  ha ingresado a las cuentas de la municipalidad los fondos de parte del FISDL para el pago del personal contratado (Coordinador y promotor) de dichos proyectos  por lo que solicita se incremente el presupuesto de la municipalidad año 2019 por  la  $6,000.00 con el fin de poder hacer los desembolsos en las fechas propuestas para el pago del coordinador y promotor de dichos proyecto, desglosando los pagos para los contratados de las dos cuentas bancarias; por tanto de conformidad a los artículos del 72 y siguientes del Código Municipal en el uso de su facultades legales se </w:t>
      </w:r>
      <w:r w:rsidRPr="00C345F4">
        <w:rPr>
          <w:rFonts w:ascii="Times New Roman" w:hAnsi="Times New Roman" w:cs="Times New Roman"/>
          <w:b/>
          <w:sz w:val="24"/>
          <w:szCs w:val="24"/>
        </w:rPr>
        <w:t xml:space="preserve">ACUERDA: I) se autoriza a la Encargada de Presupuesto María Juana Sánchez, para que modifique el presupuesto municipal año 2019 aumentándole  la cantidad de </w:t>
      </w:r>
      <w:r w:rsidRPr="00C345F4">
        <w:rPr>
          <w:rFonts w:ascii="Times New Roman" w:hAnsi="Times New Roman" w:cs="Times New Roman"/>
          <w:sz w:val="24"/>
          <w:szCs w:val="24"/>
        </w:rPr>
        <w:t xml:space="preserve">$6,000.00;  fondos ingresados a la municipalidad y que fueron depositados por el  FISDL para cubrir los honorarios del coordinador y promotor quienes están desarrollando cada parte del proyecto de </w:t>
      </w:r>
      <w:r w:rsidRPr="00C345F4">
        <w:rPr>
          <w:rFonts w:ascii="Times New Roman" w:hAnsi="Times New Roman" w:cs="Times New Roman"/>
          <w:b/>
          <w:sz w:val="24"/>
          <w:szCs w:val="24"/>
        </w:rPr>
        <w:t xml:space="preserve">ACOMPAÑAMIENTO SOCIO-FAMILIAR </w:t>
      </w:r>
      <w:r w:rsidRPr="00C345F4">
        <w:rPr>
          <w:rFonts w:ascii="Times New Roman" w:hAnsi="Times New Roman" w:cs="Times New Roman"/>
          <w:sz w:val="24"/>
          <w:szCs w:val="24"/>
        </w:rPr>
        <w:t xml:space="preserve">de las familias y personas adultas mayores en el Municipio de </w:t>
      </w:r>
      <w:proofErr w:type="spellStart"/>
      <w:r w:rsidRPr="00C345F4">
        <w:rPr>
          <w:rFonts w:ascii="Times New Roman" w:hAnsi="Times New Roman" w:cs="Times New Roman"/>
          <w:sz w:val="24"/>
          <w:szCs w:val="24"/>
        </w:rPr>
        <w:t>Tonacatepeque</w:t>
      </w:r>
      <w:proofErr w:type="spellEnd"/>
      <w:r w:rsidRPr="00C345F4">
        <w:rPr>
          <w:rFonts w:ascii="Times New Roman" w:hAnsi="Times New Roman" w:cs="Times New Roman"/>
          <w:sz w:val="24"/>
          <w:szCs w:val="24"/>
        </w:rPr>
        <w:t xml:space="preserve">, cuya vigencia contractual es del día 26 de agosto 2019 al día 23 de diciembre 2019 (cuatro meses), todo conforme a convenio firmado y cuentas bancarias </w:t>
      </w:r>
      <w:proofErr w:type="spellStart"/>
      <w:r w:rsidRPr="00C345F4">
        <w:rPr>
          <w:rFonts w:ascii="Times New Roman" w:hAnsi="Times New Roman" w:cs="Times New Roman"/>
          <w:sz w:val="24"/>
          <w:szCs w:val="24"/>
        </w:rPr>
        <w:t>aperturadas</w:t>
      </w:r>
      <w:proofErr w:type="spellEnd"/>
      <w:r w:rsidRPr="00C345F4">
        <w:rPr>
          <w:rFonts w:ascii="Times New Roman" w:hAnsi="Times New Roman" w:cs="Times New Roman"/>
          <w:sz w:val="24"/>
          <w:szCs w:val="24"/>
        </w:rPr>
        <w:t xml:space="preserve"> por la municipalidad para la ejecución de dichos proyectos; </w:t>
      </w:r>
      <w:r w:rsidRPr="00C345F4">
        <w:rPr>
          <w:rFonts w:ascii="Times New Roman" w:hAnsi="Times New Roman" w:cs="Times New Roman"/>
          <w:b/>
          <w:sz w:val="24"/>
          <w:szCs w:val="24"/>
        </w:rPr>
        <w:t>II) autorícese a la Tesorera Municipal</w:t>
      </w:r>
      <w:r w:rsidRPr="00C345F4">
        <w:rPr>
          <w:rFonts w:ascii="Times New Roman" w:hAnsi="Times New Roman" w:cs="Times New Roman"/>
          <w:sz w:val="24"/>
          <w:szCs w:val="24"/>
        </w:rPr>
        <w:t xml:space="preserve"> pague de la siguiente manera conforme a lo desglosado  por administrador de contrato: </w:t>
      </w:r>
      <w:r w:rsidRPr="00C345F4">
        <w:rPr>
          <w:rFonts w:ascii="Times New Roman" w:hAnsi="Times New Roman" w:cs="Times New Roman"/>
          <w:b/>
          <w:sz w:val="24"/>
          <w:szCs w:val="24"/>
        </w:rPr>
        <w:t>a) tómese de la cuenta corriente</w:t>
      </w:r>
      <w:r w:rsidRPr="00C345F4">
        <w:rPr>
          <w:rFonts w:ascii="Times New Roman" w:hAnsi="Times New Roman" w:cs="Times New Roman"/>
          <w:sz w:val="24"/>
          <w:szCs w:val="24"/>
        </w:rPr>
        <w:t xml:space="preserve">: </w:t>
      </w:r>
      <w:proofErr w:type="spellStart"/>
      <w:r w:rsidRPr="00C345F4">
        <w:rPr>
          <w:rFonts w:ascii="Times New Roman" w:hAnsi="Times New Roman" w:cs="Times New Roman"/>
          <w:sz w:val="24"/>
          <w:szCs w:val="24"/>
        </w:rPr>
        <w:t>Tonacatepeque</w:t>
      </w:r>
      <w:proofErr w:type="spellEnd"/>
      <w:r w:rsidRPr="00C345F4">
        <w:rPr>
          <w:rFonts w:ascii="Times New Roman" w:hAnsi="Times New Roman" w:cs="Times New Roman"/>
          <w:sz w:val="24"/>
          <w:szCs w:val="24"/>
        </w:rPr>
        <w:t xml:space="preserve">/85N-Fondo General/Transferencia de fondos </w:t>
      </w:r>
      <w:r w:rsidRPr="00C345F4">
        <w:rPr>
          <w:rFonts w:ascii="Times New Roman" w:hAnsi="Times New Roman" w:cs="Times New Roman"/>
          <w:sz w:val="24"/>
          <w:szCs w:val="24"/>
        </w:rPr>
        <w:lastRenderedPageBreak/>
        <w:t>para acompañamiento a Familias en el Municipio de Tonacatepeque-</w:t>
      </w:r>
      <w:r w:rsidRPr="00C345F4">
        <w:rPr>
          <w:rFonts w:ascii="Times New Roman" w:hAnsi="Times New Roman" w:cs="Times New Roman"/>
          <w:b/>
          <w:sz w:val="24"/>
          <w:szCs w:val="24"/>
        </w:rPr>
        <w:t xml:space="preserve">350280 </w:t>
      </w:r>
      <w:r w:rsidRPr="00C345F4">
        <w:rPr>
          <w:rFonts w:ascii="Times New Roman" w:hAnsi="Times New Roman" w:cs="Times New Roman"/>
          <w:sz w:val="24"/>
          <w:szCs w:val="24"/>
        </w:rPr>
        <w:t>numero 00540008964  la cantidad de  $700.00 cada mes   para el pago del Coordinador  y $350.00 cada mes para el pago del promotor comunitario ( para cuatro meses</w:t>
      </w:r>
      <w:r w:rsidRPr="00C345F4">
        <w:rPr>
          <w:rFonts w:ascii="Times New Roman" w:hAnsi="Times New Roman" w:cs="Times New Roman"/>
          <w:b/>
          <w:sz w:val="24"/>
          <w:szCs w:val="24"/>
        </w:rPr>
        <w:t xml:space="preserve">); b) tómese de la cuenta corriente: </w:t>
      </w:r>
      <w:proofErr w:type="spellStart"/>
      <w:r w:rsidRPr="00C345F4">
        <w:rPr>
          <w:rFonts w:ascii="Times New Roman" w:hAnsi="Times New Roman" w:cs="Times New Roman"/>
          <w:sz w:val="24"/>
          <w:szCs w:val="24"/>
        </w:rPr>
        <w:t>Tonacatepeque</w:t>
      </w:r>
      <w:proofErr w:type="spellEnd"/>
      <w:r w:rsidRPr="00C345F4">
        <w:rPr>
          <w:rFonts w:ascii="Times New Roman" w:hAnsi="Times New Roman" w:cs="Times New Roman"/>
          <w:sz w:val="24"/>
          <w:szCs w:val="24"/>
        </w:rPr>
        <w:t xml:space="preserve">/85Q-Fondo General/Transferencia de fondos para acompañamiento a Personas Adultas Mayores en el Municipio de Tonacatepeque-351450 </w:t>
      </w:r>
      <w:proofErr w:type="spellStart"/>
      <w:r w:rsidRPr="00C345F4">
        <w:rPr>
          <w:rFonts w:ascii="Times New Roman" w:hAnsi="Times New Roman" w:cs="Times New Roman"/>
          <w:b/>
          <w:sz w:val="24"/>
          <w:szCs w:val="24"/>
        </w:rPr>
        <w:t>numero</w:t>
      </w:r>
      <w:proofErr w:type="spellEnd"/>
      <w:r w:rsidRPr="00C345F4">
        <w:rPr>
          <w:rFonts w:ascii="Times New Roman" w:hAnsi="Times New Roman" w:cs="Times New Roman"/>
          <w:b/>
          <w:sz w:val="24"/>
          <w:szCs w:val="24"/>
        </w:rPr>
        <w:t xml:space="preserve"> 00540008972, </w:t>
      </w:r>
      <w:r w:rsidRPr="00C345F4">
        <w:rPr>
          <w:rFonts w:ascii="Times New Roman" w:hAnsi="Times New Roman" w:cs="Times New Roman"/>
          <w:sz w:val="24"/>
          <w:szCs w:val="24"/>
        </w:rPr>
        <w:t xml:space="preserve">tómese $300.00 cada mes para el pago del Coordinador  y $150.00 cada mes para el pago del promotor comunitario, ( Para cuatro meses); aclarando que de las dos cuentas bancarias  se tomaran cada mes para completar </w:t>
      </w:r>
      <w:proofErr w:type="spellStart"/>
      <w:r w:rsidRPr="00C345F4">
        <w:rPr>
          <w:rFonts w:ascii="Times New Roman" w:hAnsi="Times New Roman" w:cs="Times New Roman"/>
          <w:sz w:val="24"/>
          <w:szCs w:val="24"/>
        </w:rPr>
        <w:t>lo</w:t>
      </w:r>
      <w:proofErr w:type="spellEnd"/>
      <w:r w:rsidRPr="00C345F4">
        <w:rPr>
          <w:rFonts w:ascii="Times New Roman" w:hAnsi="Times New Roman" w:cs="Times New Roman"/>
          <w:sz w:val="24"/>
          <w:szCs w:val="24"/>
        </w:rPr>
        <w:t xml:space="preserve"> honorarios del coordinador mensual $1,000.00 descontándole renta y completando al igual el pago del promotor comunitario $500.00 mensual descontándole la renta. </w:t>
      </w:r>
      <w:r w:rsidRPr="00C345F4">
        <w:rPr>
          <w:rFonts w:ascii="Times New Roman" w:hAnsi="Times New Roman" w:cs="Times New Roman"/>
          <w:b/>
          <w:sz w:val="24"/>
          <w:szCs w:val="24"/>
        </w:rPr>
        <w:t>CERTIFÍQUESE Y COMUNÍQUESE</w:t>
      </w:r>
      <w:r w:rsidRPr="00C345F4">
        <w:rPr>
          <w:rFonts w:ascii="Times New Roman" w:hAnsi="Times New Roman" w:cs="Times New Roman"/>
          <w:sz w:val="24"/>
          <w:szCs w:val="24"/>
        </w:rPr>
        <w:t xml:space="preserve"> a: Sindicatura, Gerencia General, Presupuesto, Referente y administrador de contrato Municipal del proyecto FSDL. Tesorería, contabilidad. </w:t>
      </w:r>
      <w:r w:rsidRPr="00C345F4">
        <w:rPr>
          <w:rFonts w:ascii="Times New Roman" w:hAnsi="Times New Roman" w:cs="Times New Roman"/>
          <w:b/>
          <w:sz w:val="24"/>
          <w:szCs w:val="24"/>
          <w:u w:val="single"/>
        </w:rPr>
        <w:t>ACUERDO NUMERO DIECISEIS:</w:t>
      </w:r>
      <w:r w:rsidRPr="00C345F4">
        <w:rPr>
          <w:rFonts w:ascii="Times New Roman" w:hAnsi="Times New Roman" w:cs="Times New Roman"/>
          <w:sz w:val="24"/>
          <w:szCs w:val="24"/>
        </w:rPr>
        <w:t xml:space="preserve"> El Concejo Municipal en vista que la Tesorera Municipal solicita autorización para realizar  2  transferencias bancarias que remite; por tanto en el uso de sus facultades legales se  </w:t>
      </w:r>
      <w:r w:rsidRPr="00C345F4">
        <w:rPr>
          <w:rFonts w:ascii="Times New Roman" w:hAnsi="Times New Roman" w:cs="Times New Roman"/>
          <w:b/>
          <w:sz w:val="24"/>
          <w:szCs w:val="24"/>
        </w:rPr>
        <w:t>ACUERDA:</w:t>
      </w:r>
      <w:r w:rsidRPr="00C345F4">
        <w:rPr>
          <w:rFonts w:ascii="Times New Roman" w:hAnsi="Times New Roman" w:cs="Times New Roman"/>
          <w:sz w:val="24"/>
          <w:szCs w:val="24"/>
        </w:rPr>
        <w:t xml:space="preserve"> se autoriza a la Tesorera Municipal para que realice las siguientes transferencia bancarias que  se detallan: </w:t>
      </w:r>
      <w:r w:rsidRPr="00C345F4">
        <w:rPr>
          <w:rFonts w:ascii="Times New Roman" w:hAnsi="Times New Roman" w:cs="Times New Roman"/>
          <w:b/>
          <w:sz w:val="24"/>
          <w:szCs w:val="24"/>
          <w:u w:val="single"/>
        </w:rPr>
        <w:t xml:space="preserve">  </w:t>
      </w:r>
    </w:p>
    <w:tbl>
      <w:tblPr>
        <w:tblStyle w:val="Tablaconcuadrcula"/>
        <w:tblW w:w="8188"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2"/>
        <w:gridCol w:w="1888"/>
        <w:gridCol w:w="2233"/>
        <w:gridCol w:w="1038"/>
        <w:gridCol w:w="808"/>
        <w:gridCol w:w="1902"/>
      </w:tblGrid>
      <w:tr w:rsidR="00D7423C" w:rsidTr="00A43F74">
        <w:trPr>
          <w:trHeight w:val="543"/>
        </w:trPr>
        <w:tc>
          <w:tcPr>
            <w:tcW w:w="517" w:type="dxa"/>
            <w:tcBorders>
              <w:top w:val="double" w:sz="4" w:space="0" w:color="6699FF"/>
              <w:left w:val="double" w:sz="4" w:space="0" w:color="6699FF"/>
              <w:bottom w:val="double" w:sz="4" w:space="0" w:color="6699FF"/>
              <w:right w:val="double" w:sz="4" w:space="0" w:color="6699FF"/>
            </w:tcBorders>
            <w:shd w:val="clear" w:color="auto" w:fill="FFFF00"/>
            <w:hideMark/>
          </w:tcPr>
          <w:p w:rsidR="00D7423C" w:rsidRPr="0096153C" w:rsidRDefault="00D7423C" w:rsidP="00A43F74">
            <w:pPr>
              <w:spacing w:after="200" w:line="276" w:lineRule="auto"/>
              <w:rPr>
                <w:rFonts w:asciiTheme="majorHAnsi" w:eastAsiaTheme="minorEastAsia" w:hAnsiTheme="majorHAnsi"/>
                <w:b/>
              </w:rPr>
            </w:pPr>
            <w:r w:rsidRPr="0096153C">
              <w:rPr>
                <w:rFonts w:asciiTheme="majorHAnsi" w:hAnsiTheme="majorHAnsi"/>
                <w:b/>
              </w:rPr>
              <w:t>Nº</w:t>
            </w:r>
          </w:p>
        </w:tc>
        <w:tc>
          <w:tcPr>
            <w:tcW w:w="1736" w:type="dxa"/>
            <w:tcBorders>
              <w:top w:val="double" w:sz="4" w:space="0" w:color="6699FF"/>
              <w:left w:val="double" w:sz="4" w:space="0" w:color="6699FF"/>
              <w:bottom w:val="double" w:sz="4" w:space="0" w:color="6699FF"/>
              <w:right w:val="double" w:sz="4" w:space="0" w:color="6699FF"/>
            </w:tcBorders>
            <w:shd w:val="clear" w:color="auto" w:fill="FFFF00"/>
            <w:hideMark/>
          </w:tcPr>
          <w:p w:rsidR="00D7423C" w:rsidRPr="0096153C" w:rsidRDefault="00D7423C" w:rsidP="00A43F74">
            <w:pPr>
              <w:spacing w:before="240" w:after="200" w:line="360" w:lineRule="auto"/>
              <w:jc w:val="center"/>
              <w:rPr>
                <w:rFonts w:asciiTheme="majorHAnsi" w:eastAsiaTheme="minorEastAsia" w:hAnsiTheme="majorHAnsi" w:cs="Aparajita"/>
                <w:b/>
              </w:rPr>
            </w:pPr>
            <w:r w:rsidRPr="0096153C">
              <w:rPr>
                <w:rFonts w:asciiTheme="majorHAnsi" w:hAnsiTheme="majorHAnsi" w:cs="Aparajita"/>
                <w:b/>
              </w:rPr>
              <w:t>TRANSFERIR FONDOS DE LA CUENTA</w:t>
            </w:r>
          </w:p>
        </w:tc>
        <w:tc>
          <w:tcPr>
            <w:tcW w:w="2108" w:type="dxa"/>
            <w:tcBorders>
              <w:top w:val="double" w:sz="4" w:space="0" w:color="6699FF"/>
              <w:left w:val="double" w:sz="4" w:space="0" w:color="6699FF"/>
              <w:bottom w:val="double" w:sz="4" w:space="0" w:color="6699FF"/>
              <w:right w:val="double" w:sz="4" w:space="0" w:color="6699FF"/>
            </w:tcBorders>
            <w:shd w:val="clear" w:color="auto" w:fill="FFFF00"/>
            <w:hideMark/>
          </w:tcPr>
          <w:p w:rsidR="00D7423C" w:rsidRPr="0096153C" w:rsidRDefault="00D7423C" w:rsidP="00A43F74">
            <w:pPr>
              <w:spacing w:before="240" w:after="200" w:line="360" w:lineRule="auto"/>
              <w:jc w:val="center"/>
              <w:rPr>
                <w:rFonts w:asciiTheme="majorHAnsi" w:eastAsiaTheme="minorEastAsia" w:hAnsiTheme="majorHAnsi" w:cs="Aparajita"/>
                <w:b/>
              </w:rPr>
            </w:pPr>
            <w:r w:rsidRPr="0096153C">
              <w:rPr>
                <w:rFonts w:asciiTheme="majorHAnsi" w:hAnsiTheme="majorHAnsi" w:cs="Aparajita"/>
                <w:b/>
              </w:rPr>
              <w:t>A  LA CUENTA</w:t>
            </w:r>
          </w:p>
        </w:tc>
        <w:tc>
          <w:tcPr>
            <w:tcW w:w="992" w:type="dxa"/>
            <w:tcBorders>
              <w:top w:val="double" w:sz="4" w:space="0" w:color="6699FF"/>
              <w:left w:val="double" w:sz="4" w:space="0" w:color="6699FF"/>
              <w:bottom w:val="double" w:sz="4" w:space="0" w:color="6699FF"/>
              <w:right w:val="double" w:sz="4" w:space="0" w:color="6699FF"/>
            </w:tcBorders>
            <w:shd w:val="clear" w:color="auto" w:fill="FFFF00"/>
            <w:hideMark/>
          </w:tcPr>
          <w:p w:rsidR="00D7423C" w:rsidRPr="0096153C" w:rsidRDefault="00D7423C" w:rsidP="00A43F74">
            <w:pPr>
              <w:spacing w:before="240" w:after="200" w:line="360" w:lineRule="auto"/>
              <w:rPr>
                <w:rFonts w:asciiTheme="majorHAnsi" w:eastAsiaTheme="minorEastAsia" w:hAnsiTheme="majorHAnsi" w:cs="Aparajita"/>
                <w:b/>
              </w:rPr>
            </w:pPr>
            <w:r w:rsidRPr="0096153C">
              <w:rPr>
                <w:rFonts w:asciiTheme="majorHAnsi" w:hAnsiTheme="majorHAnsi" w:cs="Aparajita"/>
                <w:b/>
              </w:rPr>
              <w:t xml:space="preserve">        LA SUMA</w:t>
            </w:r>
          </w:p>
        </w:tc>
        <w:tc>
          <w:tcPr>
            <w:tcW w:w="992" w:type="dxa"/>
            <w:tcBorders>
              <w:top w:val="double" w:sz="4" w:space="0" w:color="6699FF"/>
              <w:left w:val="double" w:sz="4" w:space="0" w:color="6699FF"/>
              <w:bottom w:val="double" w:sz="4" w:space="0" w:color="6699FF"/>
              <w:right w:val="double" w:sz="4" w:space="0" w:color="6699FF"/>
            </w:tcBorders>
            <w:shd w:val="clear" w:color="auto" w:fill="FFFF00"/>
            <w:hideMark/>
          </w:tcPr>
          <w:p w:rsidR="00D7423C" w:rsidRPr="0096153C" w:rsidRDefault="00D7423C" w:rsidP="00A43F74">
            <w:pPr>
              <w:spacing w:before="240" w:after="200" w:line="360" w:lineRule="auto"/>
              <w:jc w:val="center"/>
              <w:rPr>
                <w:rFonts w:asciiTheme="majorHAnsi" w:eastAsiaTheme="minorEastAsia" w:hAnsiTheme="majorHAnsi" w:cs="Aparajita"/>
                <w:b/>
              </w:rPr>
            </w:pPr>
            <w:r w:rsidRPr="0096153C">
              <w:rPr>
                <w:rFonts w:asciiTheme="majorHAnsi" w:hAnsiTheme="majorHAnsi" w:cs="Aparajita"/>
                <w:b/>
              </w:rPr>
              <w:t xml:space="preserve">LA SUMA </w:t>
            </w:r>
          </w:p>
        </w:tc>
        <w:tc>
          <w:tcPr>
            <w:tcW w:w="1843" w:type="dxa"/>
            <w:tcBorders>
              <w:top w:val="double" w:sz="4" w:space="0" w:color="6699FF"/>
              <w:left w:val="double" w:sz="4" w:space="0" w:color="6699FF"/>
              <w:bottom w:val="double" w:sz="4" w:space="0" w:color="6699FF"/>
              <w:right w:val="double" w:sz="4" w:space="0" w:color="6699FF"/>
            </w:tcBorders>
            <w:shd w:val="clear" w:color="auto" w:fill="FFFF00"/>
            <w:hideMark/>
          </w:tcPr>
          <w:p w:rsidR="00D7423C" w:rsidRPr="0096153C" w:rsidRDefault="00D7423C" w:rsidP="00A43F74">
            <w:pPr>
              <w:spacing w:before="240" w:after="200" w:line="360" w:lineRule="auto"/>
              <w:jc w:val="center"/>
              <w:rPr>
                <w:rFonts w:asciiTheme="majorHAnsi" w:eastAsiaTheme="minorEastAsia" w:hAnsiTheme="majorHAnsi" w:cs="Aparajita"/>
                <w:b/>
              </w:rPr>
            </w:pPr>
            <w:r w:rsidRPr="0096153C">
              <w:rPr>
                <w:rFonts w:asciiTheme="majorHAnsi" w:hAnsiTheme="majorHAnsi" w:cs="Aparajita"/>
                <w:b/>
              </w:rPr>
              <w:t>EN CONCEPTO</w:t>
            </w:r>
          </w:p>
        </w:tc>
      </w:tr>
      <w:tr w:rsidR="00D7423C" w:rsidTr="00A43F74">
        <w:trPr>
          <w:trHeight w:val="543"/>
        </w:trPr>
        <w:tc>
          <w:tcPr>
            <w:tcW w:w="517"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spacing w:after="200" w:line="276" w:lineRule="auto"/>
              <w:rPr>
                <w:rFonts w:asciiTheme="majorHAnsi" w:eastAsiaTheme="minorEastAsia" w:hAnsiTheme="majorHAnsi"/>
              </w:rPr>
            </w:pPr>
          </w:p>
        </w:tc>
        <w:tc>
          <w:tcPr>
            <w:tcW w:w="1736"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jc w:val="center"/>
              <w:rPr>
                <w:rFonts w:asciiTheme="majorHAnsi" w:eastAsiaTheme="minorEastAsia" w:hAnsiTheme="majorHAnsi" w:cs="Aparajita"/>
                <w:b/>
              </w:rPr>
            </w:pPr>
          </w:p>
          <w:p w:rsidR="00D7423C" w:rsidRPr="0096153C" w:rsidRDefault="00D7423C" w:rsidP="00A43F74">
            <w:pPr>
              <w:jc w:val="center"/>
              <w:rPr>
                <w:rFonts w:asciiTheme="majorHAnsi" w:hAnsiTheme="majorHAnsi" w:cs="Aparajita"/>
                <w:b/>
              </w:rPr>
            </w:pPr>
          </w:p>
          <w:p w:rsidR="00D7423C" w:rsidRPr="0096153C" w:rsidRDefault="00D7423C" w:rsidP="00A43F74">
            <w:pPr>
              <w:jc w:val="center"/>
              <w:rPr>
                <w:rFonts w:asciiTheme="majorHAnsi" w:hAnsiTheme="majorHAnsi" w:cs="Aparajita"/>
                <w:b/>
              </w:rPr>
            </w:pPr>
            <w:r w:rsidRPr="0096153C">
              <w:rPr>
                <w:rFonts w:asciiTheme="majorHAnsi" w:hAnsiTheme="majorHAnsi" w:cs="Aparajita"/>
                <w:b/>
              </w:rPr>
              <w:t>005-40005310</w:t>
            </w:r>
          </w:p>
          <w:p w:rsidR="00D7423C" w:rsidRPr="0096153C" w:rsidRDefault="00D7423C" w:rsidP="00A43F74">
            <w:pPr>
              <w:jc w:val="center"/>
              <w:rPr>
                <w:rFonts w:asciiTheme="majorHAnsi" w:hAnsiTheme="majorHAnsi" w:cs="Aparajita"/>
                <w:b/>
              </w:rPr>
            </w:pPr>
          </w:p>
          <w:p w:rsidR="00D7423C" w:rsidRPr="0096153C" w:rsidRDefault="00D7423C" w:rsidP="00A43F74">
            <w:pPr>
              <w:jc w:val="center"/>
              <w:rPr>
                <w:rFonts w:asciiTheme="majorHAnsi" w:hAnsiTheme="majorHAnsi" w:cs="Aparajita"/>
                <w:b/>
              </w:rPr>
            </w:pPr>
            <w:r w:rsidRPr="0096153C">
              <w:rPr>
                <w:rFonts w:asciiTheme="majorHAnsi" w:hAnsiTheme="majorHAnsi" w:cs="Aparajita"/>
                <w:b/>
              </w:rPr>
              <w:t xml:space="preserve">Alcaldía Municipal de </w:t>
            </w:r>
            <w:proofErr w:type="spellStart"/>
            <w:r w:rsidRPr="0096153C">
              <w:rPr>
                <w:rFonts w:asciiTheme="majorHAnsi" w:hAnsiTheme="majorHAnsi" w:cs="Aparajita"/>
                <w:b/>
              </w:rPr>
              <w:t>Tonacatepeque</w:t>
            </w:r>
            <w:proofErr w:type="spellEnd"/>
            <w:r w:rsidRPr="0096153C">
              <w:rPr>
                <w:rFonts w:asciiTheme="majorHAnsi" w:hAnsiTheme="majorHAnsi" w:cs="Aparajita"/>
                <w:b/>
              </w:rPr>
              <w:t>/ FODES/ISDEM 75%.</w:t>
            </w:r>
          </w:p>
          <w:p w:rsidR="00D7423C" w:rsidRPr="0096153C" w:rsidRDefault="00D7423C" w:rsidP="00A43F74">
            <w:pPr>
              <w:jc w:val="center"/>
              <w:rPr>
                <w:rFonts w:asciiTheme="majorHAnsi" w:hAnsiTheme="majorHAnsi" w:cs="Aparajita"/>
                <w:b/>
              </w:rPr>
            </w:pPr>
          </w:p>
          <w:p w:rsidR="00D7423C" w:rsidRPr="0096153C" w:rsidRDefault="00D7423C" w:rsidP="00A43F74">
            <w:pPr>
              <w:spacing w:after="200" w:line="276" w:lineRule="auto"/>
              <w:jc w:val="center"/>
              <w:rPr>
                <w:rFonts w:asciiTheme="majorHAnsi" w:eastAsiaTheme="minorEastAsia" w:hAnsiTheme="majorHAnsi" w:cs="Aparajita"/>
                <w:b/>
              </w:rPr>
            </w:pPr>
          </w:p>
        </w:tc>
        <w:tc>
          <w:tcPr>
            <w:tcW w:w="2108"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jc w:val="center"/>
              <w:rPr>
                <w:rFonts w:asciiTheme="majorHAnsi" w:eastAsiaTheme="minorEastAsia" w:hAnsiTheme="majorHAnsi" w:cs="Aparajita"/>
                <w:b/>
              </w:rPr>
            </w:pPr>
          </w:p>
          <w:p w:rsidR="00D7423C" w:rsidRPr="0096153C" w:rsidRDefault="00D7423C" w:rsidP="00A43F74">
            <w:pPr>
              <w:jc w:val="center"/>
              <w:rPr>
                <w:rFonts w:asciiTheme="majorHAnsi" w:hAnsiTheme="majorHAnsi" w:cs="Aparajita"/>
                <w:b/>
              </w:rPr>
            </w:pPr>
          </w:p>
          <w:p w:rsidR="00D7423C" w:rsidRPr="0096153C" w:rsidRDefault="00D7423C" w:rsidP="00A43F74">
            <w:pPr>
              <w:jc w:val="center"/>
              <w:rPr>
                <w:rFonts w:asciiTheme="majorHAnsi" w:hAnsiTheme="majorHAnsi" w:cs="Aparajita"/>
                <w:b/>
              </w:rPr>
            </w:pPr>
            <w:r w:rsidRPr="0096153C">
              <w:rPr>
                <w:rFonts w:asciiTheme="majorHAnsi" w:hAnsiTheme="majorHAnsi" w:cs="Aparajita"/>
                <w:b/>
              </w:rPr>
              <w:t>005-40008611</w:t>
            </w:r>
          </w:p>
          <w:p w:rsidR="00D7423C" w:rsidRPr="0096153C" w:rsidRDefault="00D7423C" w:rsidP="00A43F74">
            <w:pPr>
              <w:jc w:val="center"/>
              <w:rPr>
                <w:rFonts w:asciiTheme="majorHAnsi" w:hAnsiTheme="majorHAnsi" w:cs="Aparajita"/>
                <w:b/>
              </w:rPr>
            </w:pPr>
          </w:p>
          <w:p w:rsidR="00D7423C" w:rsidRPr="0096153C" w:rsidRDefault="00D7423C" w:rsidP="00A43F74">
            <w:pPr>
              <w:jc w:val="center"/>
              <w:rPr>
                <w:rFonts w:asciiTheme="majorHAnsi" w:hAnsiTheme="majorHAnsi" w:cs="Aparajita"/>
                <w:b/>
              </w:rPr>
            </w:pPr>
            <w:r w:rsidRPr="0096153C">
              <w:rPr>
                <w:rFonts w:asciiTheme="majorHAnsi" w:hAnsiTheme="majorHAnsi"/>
                <w:b/>
              </w:rPr>
              <w:t xml:space="preserve">Mantenimiento de caminos vecinales rurales del municipio de </w:t>
            </w:r>
            <w:proofErr w:type="spellStart"/>
            <w:r w:rsidRPr="0096153C">
              <w:rPr>
                <w:rFonts w:asciiTheme="majorHAnsi" w:hAnsiTheme="majorHAnsi"/>
                <w:b/>
              </w:rPr>
              <w:t>Tonacatepeque</w:t>
            </w:r>
            <w:proofErr w:type="spellEnd"/>
            <w:r w:rsidRPr="0096153C">
              <w:rPr>
                <w:rFonts w:asciiTheme="majorHAnsi" w:hAnsiTheme="majorHAnsi"/>
                <w:b/>
              </w:rPr>
              <w:t xml:space="preserve"> año 2019</w:t>
            </w:r>
          </w:p>
          <w:p w:rsidR="00D7423C" w:rsidRPr="0096153C" w:rsidRDefault="00D7423C" w:rsidP="00A43F74">
            <w:pPr>
              <w:spacing w:after="200" w:line="276" w:lineRule="auto"/>
              <w:jc w:val="center"/>
              <w:rPr>
                <w:rFonts w:asciiTheme="majorHAnsi" w:eastAsiaTheme="minorEastAsia" w:hAnsiTheme="majorHAnsi" w:cs="Aparajita"/>
                <w:b/>
              </w:rPr>
            </w:pPr>
          </w:p>
        </w:tc>
        <w:tc>
          <w:tcPr>
            <w:tcW w:w="992"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rPr>
                <w:rFonts w:asciiTheme="majorHAnsi" w:eastAsiaTheme="minorEastAsia" w:hAnsiTheme="majorHAnsi" w:cs="Aparajita"/>
                <w:b/>
              </w:rPr>
            </w:pPr>
          </w:p>
          <w:p w:rsidR="00D7423C" w:rsidRPr="0096153C" w:rsidRDefault="00D7423C" w:rsidP="00A43F74">
            <w:pPr>
              <w:rPr>
                <w:rFonts w:asciiTheme="majorHAnsi" w:hAnsiTheme="majorHAnsi" w:cs="Aparajita"/>
                <w:b/>
              </w:rPr>
            </w:pPr>
          </w:p>
          <w:p w:rsidR="00D7423C" w:rsidRPr="0096153C" w:rsidRDefault="00D7423C" w:rsidP="00A43F74">
            <w:pPr>
              <w:rPr>
                <w:rFonts w:asciiTheme="majorHAnsi" w:hAnsiTheme="majorHAnsi" w:cs="Aparajita"/>
                <w:b/>
              </w:rPr>
            </w:pPr>
          </w:p>
          <w:p w:rsidR="00D7423C" w:rsidRPr="0096153C" w:rsidRDefault="00D7423C" w:rsidP="00A43F74">
            <w:pPr>
              <w:rPr>
                <w:rFonts w:asciiTheme="majorHAnsi" w:hAnsiTheme="majorHAnsi" w:cs="Aparajita"/>
                <w:b/>
              </w:rPr>
            </w:pPr>
          </w:p>
          <w:p w:rsidR="00D7423C" w:rsidRPr="0096153C" w:rsidRDefault="00D7423C" w:rsidP="00A43F74">
            <w:pPr>
              <w:spacing w:after="200" w:line="276" w:lineRule="auto"/>
              <w:rPr>
                <w:rFonts w:asciiTheme="majorHAnsi" w:eastAsiaTheme="minorEastAsia" w:hAnsiTheme="majorHAnsi" w:cs="Aparajita"/>
                <w:b/>
              </w:rPr>
            </w:pPr>
            <w:r w:rsidRPr="0096153C">
              <w:rPr>
                <w:rFonts w:asciiTheme="majorHAnsi" w:hAnsiTheme="majorHAnsi" w:cs="Aparajita"/>
                <w:b/>
              </w:rPr>
              <w:t>$756.35</w:t>
            </w:r>
          </w:p>
        </w:tc>
        <w:tc>
          <w:tcPr>
            <w:tcW w:w="992"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spacing w:after="200" w:line="276" w:lineRule="auto"/>
              <w:rPr>
                <w:rFonts w:asciiTheme="majorHAnsi" w:eastAsiaTheme="minorEastAsia" w:hAnsiTheme="majorHAnsi"/>
                <w:b/>
              </w:rPr>
            </w:pPr>
          </w:p>
        </w:tc>
        <w:tc>
          <w:tcPr>
            <w:tcW w:w="1843"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rPr>
                <w:rFonts w:asciiTheme="majorHAnsi" w:eastAsiaTheme="minorEastAsia" w:hAnsiTheme="majorHAnsi"/>
                <w:b/>
              </w:rPr>
            </w:pPr>
          </w:p>
          <w:p w:rsidR="00D7423C" w:rsidRPr="0096153C" w:rsidRDefault="00D7423C" w:rsidP="00A43F74">
            <w:pPr>
              <w:rPr>
                <w:rFonts w:asciiTheme="majorHAnsi" w:hAnsiTheme="majorHAnsi"/>
                <w:b/>
              </w:rPr>
            </w:pPr>
            <w:r w:rsidRPr="0096153C">
              <w:rPr>
                <w:rFonts w:asciiTheme="majorHAnsi" w:hAnsiTheme="majorHAnsi"/>
                <w:b/>
              </w:rPr>
              <w:t>En concepto de pago de Combustible comprendido en el periodo del 2 al 05 de septiembre 2019 por $295.26 y recibo a nombre  de Elvis Granados por $461.09</w:t>
            </w:r>
          </w:p>
          <w:p w:rsidR="00D7423C" w:rsidRPr="0096153C" w:rsidRDefault="00D7423C" w:rsidP="00A43F74">
            <w:pPr>
              <w:spacing w:after="200" w:line="276" w:lineRule="auto"/>
              <w:rPr>
                <w:rFonts w:asciiTheme="majorHAnsi" w:eastAsiaTheme="minorEastAsia" w:hAnsiTheme="majorHAnsi"/>
                <w:b/>
              </w:rPr>
            </w:pPr>
          </w:p>
        </w:tc>
      </w:tr>
      <w:tr w:rsidR="00D7423C" w:rsidTr="00A43F74">
        <w:trPr>
          <w:trHeight w:val="543"/>
        </w:trPr>
        <w:tc>
          <w:tcPr>
            <w:tcW w:w="517"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spacing w:after="200" w:line="276" w:lineRule="auto"/>
              <w:rPr>
                <w:rFonts w:asciiTheme="majorHAnsi" w:eastAsiaTheme="minorEastAsia" w:hAnsiTheme="majorHAnsi"/>
              </w:rPr>
            </w:pPr>
          </w:p>
        </w:tc>
        <w:tc>
          <w:tcPr>
            <w:tcW w:w="1736"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jc w:val="center"/>
              <w:rPr>
                <w:rFonts w:asciiTheme="majorHAnsi" w:eastAsiaTheme="minorEastAsia" w:hAnsiTheme="majorHAnsi" w:cs="Aparajita"/>
                <w:b/>
              </w:rPr>
            </w:pPr>
          </w:p>
          <w:p w:rsidR="00D7423C" w:rsidRPr="0096153C" w:rsidRDefault="00D7423C" w:rsidP="00A43F74">
            <w:pPr>
              <w:jc w:val="center"/>
              <w:rPr>
                <w:rFonts w:asciiTheme="majorHAnsi" w:hAnsiTheme="majorHAnsi" w:cs="Aparajita"/>
                <w:b/>
              </w:rPr>
            </w:pPr>
          </w:p>
          <w:p w:rsidR="00D7423C" w:rsidRPr="0096153C" w:rsidRDefault="00D7423C" w:rsidP="00A43F74">
            <w:pPr>
              <w:jc w:val="center"/>
              <w:rPr>
                <w:rFonts w:asciiTheme="majorHAnsi" w:hAnsiTheme="majorHAnsi" w:cs="Aparajita"/>
                <w:b/>
              </w:rPr>
            </w:pPr>
            <w:r w:rsidRPr="0096153C">
              <w:rPr>
                <w:rFonts w:asciiTheme="majorHAnsi" w:hAnsiTheme="majorHAnsi" w:cs="Aparajita"/>
                <w:b/>
              </w:rPr>
              <w:lastRenderedPageBreak/>
              <w:t>005-4000530-2</w:t>
            </w:r>
          </w:p>
          <w:p w:rsidR="00D7423C" w:rsidRPr="0096153C" w:rsidRDefault="00D7423C" w:rsidP="00A43F74">
            <w:pPr>
              <w:jc w:val="center"/>
              <w:rPr>
                <w:rFonts w:asciiTheme="majorHAnsi" w:hAnsiTheme="majorHAnsi" w:cs="Aparajita"/>
                <w:b/>
              </w:rPr>
            </w:pPr>
          </w:p>
          <w:p w:rsidR="00D7423C" w:rsidRPr="0096153C" w:rsidRDefault="00D7423C" w:rsidP="00A43F74">
            <w:pPr>
              <w:jc w:val="center"/>
              <w:rPr>
                <w:rFonts w:asciiTheme="majorHAnsi" w:hAnsiTheme="majorHAnsi" w:cs="Aparajita"/>
                <w:b/>
              </w:rPr>
            </w:pPr>
            <w:r w:rsidRPr="0096153C">
              <w:rPr>
                <w:rFonts w:asciiTheme="majorHAnsi" w:hAnsiTheme="majorHAnsi" w:cs="Aparajita"/>
                <w:b/>
              </w:rPr>
              <w:t xml:space="preserve">Fondo común municipalidad de </w:t>
            </w:r>
            <w:proofErr w:type="spellStart"/>
            <w:r w:rsidRPr="0096153C">
              <w:rPr>
                <w:rFonts w:asciiTheme="majorHAnsi" w:hAnsiTheme="majorHAnsi" w:cs="Aparajita"/>
                <w:b/>
              </w:rPr>
              <w:t>Tonacatepeque</w:t>
            </w:r>
            <w:proofErr w:type="spellEnd"/>
          </w:p>
          <w:p w:rsidR="00D7423C" w:rsidRPr="0096153C" w:rsidRDefault="00D7423C" w:rsidP="00A43F74">
            <w:pPr>
              <w:jc w:val="center"/>
              <w:rPr>
                <w:rFonts w:asciiTheme="majorHAnsi" w:hAnsiTheme="majorHAnsi" w:cs="Aparajita"/>
                <w:b/>
              </w:rPr>
            </w:pPr>
          </w:p>
          <w:p w:rsidR="00D7423C" w:rsidRPr="0096153C" w:rsidRDefault="00D7423C" w:rsidP="00A43F74">
            <w:pPr>
              <w:spacing w:after="200" w:line="276" w:lineRule="auto"/>
              <w:jc w:val="center"/>
              <w:rPr>
                <w:rFonts w:asciiTheme="majorHAnsi" w:eastAsiaTheme="minorEastAsia" w:hAnsiTheme="majorHAnsi" w:cs="Aparajita"/>
                <w:b/>
              </w:rPr>
            </w:pPr>
          </w:p>
        </w:tc>
        <w:tc>
          <w:tcPr>
            <w:tcW w:w="2108"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jc w:val="center"/>
              <w:rPr>
                <w:rFonts w:asciiTheme="majorHAnsi" w:eastAsiaTheme="minorEastAsia" w:hAnsiTheme="majorHAnsi" w:cs="Aparajita"/>
              </w:rPr>
            </w:pPr>
          </w:p>
          <w:p w:rsidR="00D7423C" w:rsidRPr="0096153C" w:rsidRDefault="00D7423C" w:rsidP="00A43F74">
            <w:pPr>
              <w:jc w:val="center"/>
              <w:rPr>
                <w:rFonts w:asciiTheme="majorHAnsi" w:hAnsiTheme="majorHAnsi" w:cs="Aparajita"/>
              </w:rPr>
            </w:pPr>
          </w:p>
          <w:p w:rsidR="00D7423C" w:rsidRPr="0096153C" w:rsidRDefault="00D7423C" w:rsidP="00A43F74">
            <w:pPr>
              <w:jc w:val="center"/>
              <w:rPr>
                <w:rFonts w:asciiTheme="majorHAnsi" w:hAnsiTheme="majorHAnsi" w:cs="Aparajita"/>
                <w:b/>
              </w:rPr>
            </w:pPr>
            <w:r w:rsidRPr="0096153C">
              <w:rPr>
                <w:rFonts w:asciiTheme="majorHAnsi" w:hAnsiTheme="majorHAnsi" w:cs="Aparajita"/>
                <w:b/>
              </w:rPr>
              <w:lastRenderedPageBreak/>
              <w:t>005-40005353</w:t>
            </w:r>
          </w:p>
          <w:p w:rsidR="00D7423C" w:rsidRPr="0096153C" w:rsidRDefault="00D7423C" w:rsidP="00A43F74">
            <w:pPr>
              <w:jc w:val="center"/>
              <w:rPr>
                <w:rFonts w:asciiTheme="majorHAnsi" w:hAnsiTheme="majorHAnsi" w:cs="Aparajita"/>
                <w:b/>
              </w:rPr>
            </w:pPr>
          </w:p>
          <w:p w:rsidR="00D7423C" w:rsidRPr="0096153C" w:rsidRDefault="00D7423C" w:rsidP="00A43F74">
            <w:pPr>
              <w:jc w:val="center"/>
              <w:rPr>
                <w:rFonts w:asciiTheme="majorHAnsi" w:hAnsiTheme="majorHAnsi" w:cs="Aparajita"/>
                <w:b/>
              </w:rPr>
            </w:pPr>
            <w:r w:rsidRPr="0096153C">
              <w:rPr>
                <w:rFonts w:asciiTheme="majorHAnsi" w:hAnsiTheme="majorHAnsi" w:cs="Aparajita"/>
                <w:b/>
              </w:rPr>
              <w:t xml:space="preserve">Alcaldía Municipal de </w:t>
            </w:r>
            <w:proofErr w:type="spellStart"/>
            <w:r w:rsidRPr="0096153C">
              <w:rPr>
                <w:rFonts w:asciiTheme="majorHAnsi" w:hAnsiTheme="majorHAnsi" w:cs="Aparajita"/>
                <w:b/>
              </w:rPr>
              <w:t>Tonacatepeque</w:t>
            </w:r>
            <w:proofErr w:type="spellEnd"/>
            <w:r w:rsidRPr="0096153C">
              <w:rPr>
                <w:rFonts w:asciiTheme="majorHAnsi" w:hAnsiTheme="majorHAnsi" w:cs="Aparajita"/>
                <w:b/>
              </w:rPr>
              <w:t>/7% fiestas patronales</w:t>
            </w:r>
          </w:p>
          <w:p w:rsidR="00D7423C" w:rsidRPr="0096153C" w:rsidRDefault="00D7423C" w:rsidP="00A43F74">
            <w:pPr>
              <w:spacing w:after="200" w:line="276" w:lineRule="auto"/>
              <w:rPr>
                <w:rFonts w:asciiTheme="majorHAnsi" w:eastAsiaTheme="minorEastAsia" w:hAnsiTheme="majorHAnsi" w:cs="Aparajita"/>
                <w:b/>
              </w:rPr>
            </w:pPr>
          </w:p>
        </w:tc>
        <w:tc>
          <w:tcPr>
            <w:tcW w:w="992"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rPr>
                <w:rFonts w:asciiTheme="majorHAnsi" w:eastAsiaTheme="minorEastAsia" w:hAnsiTheme="majorHAnsi" w:cs="Aparajita"/>
                <w:b/>
              </w:rPr>
            </w:pPr>
          </w:p>
          <w:p w:rsidR="00D7423C" w:rsidRPr="0096153C" w:rsidRDefault="00D7423C" w:rsidP="00A43F74">
            <w:pPr>
              <w:rPr>
                <w:rFonts w:asciiTheme="majorHAnsi" w:hAnsiTheme="majorHAnsi" w:cs="Aparajita"/>
                <w:b/>
              </w:rPr>
            </w:pPr>
          </w:p>
          <w:p w:rsidR="00D7423C" w:rsidRPr="0096153C" w:rsidRDefault="00D7423C" w:rsidP="00A43F74">
            <w:pPr>
              <w:rPr>
                <w:rFonts w:asciiTheme="majorHAnsi" w:hAnsiTheme="majorHAnsi" w:cs="Aparajita"/>
                <w:b/>
              </w:rPr>
            </w:pPr>
          </w:p>
          <w:p w:rsidR="00D7423C" w:rsidRPr="0096153C" w:rsidRDefault="00D7423C" w:rsidP="00A43F74">
            <w:pPr>
              <w:spacing w:after="200" w:line="276" w:lineRule="auto"/>
              <w:rPr>
                <w:rFonts w:asciiTheme="majorHAnsi" w:eastAsiaTheme="minorEastAsia" w:hAnsiTheme="majorHAnsi" w:cs="Aparajita"/>
                <w:b/>
              </w:rPr>
            </w:pPr>
            <w:r w:rsidRPr="0096153C">
              <w:rPr>
                <w:rFonts w:asciiTheme="majorHAnsi" w:hAnsiTheme="majorHAnsi" w:cs="Aparajita"/>
                <w:b/>
              </w:rPr>
              <w:t>$543.09</w:t>
            </w:r>
          </w:p>
        </w:tc>
        <w:tc>
          <w:tcPr>
            <w:tcW w:w="992"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spacing w:after="200" w:line="276" w:lineRule="auto"/>
              <w:rPr>
                <w:rFonts w:asciiTheme="majorHAnsi" w:eastAsiaTheme="minorEastAsia" w:hAnsiTheme="majorHAnsi"/>
                <w:b/>
              </w:rPr>
            </w:pPr>
          </w:p>
        </w:tc>
        <w:tc>
          <w:tcPr>
            <w:tcW w:w="1843" w:type="dxa"/>
            <w:tcBorders>
              <w:top w:val="double" w:sz="4" w:space="0" w:color="6699FF"/>
              <w:left w:val="double" w:sz="4" w:space="0" w:color="6699FF"/>
              <w:bottom w:val="double" w:sz="4" w:space="0" w:color="6699FF"/>
              <w:right w:val="double" w:sz="4" w:space="0" w:color="6699FF"/>
            </w:tcBorders>
          </w:tcPr>
          <w:p w:rsidR="00D7423C" w:rsidRPr="0096153C" w:rsidRDefault="00D7423C" w:rsidP="00A43F74">
            <w:pPr>
              <w:rPr>
                <w:rFonts w:asciiTheme="majorHAnsi" w:eastAsiaTheme="minorEastAsia" w:hAnsiTheme="majorHAnsi"/>
                <w:b/>
              </w:rPr>
            </w:pPr>
          </w:p>
          <w:p w:rsidR="00D7423C" w:rsidRPr="0096153C" w:rsidRDefault="00D7423C" w:rsidP="00A43F74">
            <w:pPr>
              <w:rPr>
                <w:rFonts w:asciiTheme="majorHAnsi" w:hAnsiTheme="majorHAnsi"/>
                <w:b/>
              </w:rPr>
            </w:pPr>
            <w:r w:rsidRPr="0096153C">
              <w:rPr>
                <w:rFonts w:asciiTheme="majorHAnsi" w:hAnsiTheme="majorHAnsi"/>
                <w:b/>
              </w:rPr>
              <w:t xml:space="preserve">En concepto de complemento </w:t>
            </w:r>
            <w:r w:rsidRPr="0096153C">
              <w:rPr>
                <w:rFonts w:asciiTheme="majorHAnsi" w:hAnsiTheme="majorHAnsi"/>
                <w:b/>
              </w:rPr>
              <w:lastRenderedPageBreak/>
              <w:t xml:space="preserve">de remesa  por $543.09 correspondiente al día 13/09/2019 debido a que el efectivo fue insuficiente por el ingreso de cheque de </w:t>
            </w:r>
            <w:proofErr w:type="spellStart"/>
            <w:r w:rsidRPr="0096153C">
              <w:rPr>
                <w:rFonts w:asciiTheme="majorHAnsi" w:hAnsiTheme="majorHAnsi"/>
                <w:b/>
              </w:rPr>
              <w:t>caess</w:t>
            </w:r>
            <w:proofErr w:type="spellEnd"/>
            <w:r w:rsidRPr="0096153C">
              <w:rPr>
                <w:rFonts w:asciiTheme="majorHAnsi" w:hAnsiTheme="majorHAnsi"/>
                <w:b/>
              </w:rPr>
              <w:t>.</w:t>
            </w:r>
          </w:p>
          <w:p w:rsidR="00D7423C" w:rsidRPr="0096153C" w:rsidRDefault="00D7423C" w:rsidP="00A43F74">
            <w:pPr>
              <w:spacing w:after="200" w:line="276" w:lineRule="auto"/>
              <w:rPr>
                <w:rFonts w:asciiTheme="majorHAnsi" w:eastAsiaTheme="minorEastAsia" w:hAnsiTheme="majorHAnsi"/>
                <w:b/>
              </w:rPr>
            </w:pPr>
          </w:p>
        </w:tc>
      </w:tr>
    </w:tbl>
    <w:p w:rsidR="00D7423C" w:rsidRPr="0096153C" w:rsidRDefault="00D7423C" w:rsidP="00D7423C">
      <w:pPr>
        <w:spacing w:line="276" w:lineRule="auto"/>
        <w:jc w:val="both"/>
        <w:rPr>
          <w:rFonts w:ascii="Times New Roman" w:hAnsi="Times New Roman" w:cs="Times New Roman"/>
          <w:sz w:val="24"/>
          <w:szCs w:val="24"/>
        </w:rPr>
      </w:pPr>
      <w:r w:rsidRPr="00C345F4">
        <w:rPr>
          <w:rFonts w:ascii="Times New Roman" w:hAnsi="Times New Roman" w:cs="Times New Roman"/>
          <w:b/>
          <w:sz w:val="24"/>
          <w:szCs w:val="24"/>
        </w:rPr>
        <w:lastRenderedPageBreak/>
        <w:t>CERTIFÍQUESE Y COMUNÍQUESE A</w:t>
      </w:r>
      <w:r w:rsidRPr="00C345F4">
        <w:rPr>
          <w:rFonts w:ascii="Times New Roman" w:hAnsi="Times New Roman" w:cs="Times New Roman"/>
          <w:sz w:val="24"/>
          <w:szCs w:val="24"/>
        </w:rPr>
        <w:t xml:space="preserve">: Gerencia General, Sindicatura,  Tesorería, </w:t>
      </w:r>
      <w:r w:rsidRPr="0096153C">
        <w:rPr>
          <w:rFonts w:ascii="Times New Roman" w:hAnsi="Times New Roman" w:cs="Times New Roman"/>
          <w:sz w:val="24"/>
          <w:szCs w:val="24"/>
        </w:rPr>
        <w:t xml:space="preserve">Presupuesto, Recursos Humanos y contabilidad. </w:t>
      </w:r>
      <w:r w:rsidRPr="0096153C">
        <w:rPr>
          <w:rFonts w:ascii="Times New Roman" w:hAnsi="Times New Roman" w:cs="Times New Roman"/>
          <w:b/>
          <w:sz w:val="24"/>
          <w:szCs w:val="24"/>
          <w:u w:val="single"/>
        </w:rPr>
        <w:t xml:space="preserve">ACUERDO NUMERO DIECISIETE: </w:t>
      </w:r>
      <w:r w:rsidRPr="0096153C">
        <w:rPr>
          <w:rFonts w:ascii="Times New Roman" w:hAnsi="Times New Roman" w:cs="Times New Roman"/>
          <w:sz w:val="24"/>
          <w:szCs w:val="24"/>
        </w:rPr>
        <w:t xml:space="preserve">El Concejo Municipal en vista que la Junta Directiva del Instituto Salvadoreño de Transformación Agraria (ISTA), ha conocido sobre la solicitud de Donación de la Municipalidad de </w:t>
      </w:r>
      <w:proofErr w:type="spellStart"/>
      <w:r w:rsidRPr="0096153C">
        <w:rPr>
          <w:rFonts w:ascii="Times New Roman" w:hAnsi="Times New Roman" w:cs="Times New Roman"/>
          <w:sz w:val="24"/>
          <w:szCs w:val="24"/>
        </w:rPr>
        <w:t>Tonacatepeque</w:t>
      </w:r>
      <w:proofErr w:type="spellEnd"/>
      <w:r w:rsidRPr="0096153C">
        <w:rPr>
          <w:rFonts w:ascii="Times New Roman" w:hAnsi="Times New Roman" w:cs="Times New Roman"/>
          <w:sz w:val="24"/>
          <w:szCs w:val="24"/>
        </w:rPr>
        <w:t xml:space="preserve">; y en acuerdo de Junta Directiva Punto XIV S.ONº20-2019, de fecha 28-08-2019, aprobaron la donación del inmueble identificado como ZONA VERDE UNO, ubicado en Hacienda San José Arrazola y Hacienda Guayacán I, parcela 3, inscrito a la matricula 60481305-00000, de una extensión superficial de 26,137.19 metros cuadrados, valorándolo en $119,185.59; El Concejo Municipal toma a bien recibir la donación del inmueble en mención, que estará destinada para Cancha de Futbol, ayudando así a prevenir la violencia y creación de las capacidades deportivas de los jóvenes, y así consolidar y fortalecer las relaciones de convivencia en  dicho lugar; por tanto, en el uso de sus facultades legales por unanimidad se </w:t>
      </w:r>
      <w:r w:rsidRPr="0096153C">
        <w:rPr>
          <w:rFonts w:ascii="Times New Roman" w:hAnsi="Times New Roman" w:cs="Times New Roman"/>
          <w:b/>
          <w:sz w:val="24"/>
          <w:szCs w:val="24"/>
        </w:rPr>
        <w:t xml:space="preserve">ACUERDA: a) </w:t>
      </w:r>
      <w:r w:rsidRPr="0096153C">
        <w:rPr>
          <w:rFonts w:ascii="Times New Roman" w:hAnsi="Times New Roman" w:cs="Times New Roman"/>
          <w:sz w:val="24"/>
          <w:szCs w:val="24"/>
        </w:rPr>
        <w:t xml:space="preserve">Aceptar  la donación del inmueble ZONA VERDE UNO, ubicada en Hacienda San José Arrazola y Hacienda Guayacán I, parcela 3, del Municipio de </w:t>
      </w:r>
      <w:proofErr w:type="spellStart"/>
      <w:r w:rsidRPr="0096153C">
        <w:rPr>
          <w:rFonts w:ascii="Times New Roman" w:hAnsi="Times New Roman" w:cs="Times New Roman"/>
          <w:sz w:val="24"/>
          <w:szCs w:val="24"/>
        </w:rPr>
        <w:t>Tonacatepeque</w:t>
      </w:r>
      <w:proofErr w:type="spellEnd"/>
      <w:r w:rsidRPr="0096153C">
        <w:rPr>
          <w:rFonts w:ascii="Times New Roman" w:hAnsi="Times New Roman" w:cs="Times New Roman"/>
          <w:sz w:val="24"/>
          <w:szCs w:val="24"/>
        </w:rPr>
        <w:t xml:space="preserve">, departamento de San Salvador, inmueble inscrito a la matricula 60481305-00000, de una extensión superficial de 26,137.19 metros cuadrados, valorado en  CIENTO DIECINUEVE MIL CIENTO OCHENTA CINCO DOLARES CON CINCUENTA Y NUEVE CENTAVOS DE DÓLAR ($119,185.59) </w:t>
      </w:r>
      <w:r w:rsidRPr="0096153C">
        <w:rPr>
          <w:rFonts w:ascii="Times New Roman" w:hAnsi="Times New Roman" w:cs="Times New Roman"/>
          <w:b/>
          <w:sz w:val="24"/>
          <w:szCs w:val="24"/>
        </w:rPr>
        <w:t>b)</w:t>
      </w:r>
      <w:r w:rsidRPr="0096153C">
        <w:rPr>
          <w:rFonts w:ascii="Times New Roman" w:hAnsi="Times New Roman" w:cs="Times New Roman"/>
          <w:sz w:val="24"/>
          <w:szCs w:val="24"/>
        </w:rPr>
        <w:t xml:space="preserve"> El inmueble que se recibe en donación será destinado para Cancha de </w:t>
      </w:r>
      <w:proofErr w:type="spellStart"/>
      <w:r w:rsidRPr="0096153C">
        <w:rPr>
          <w:rFonts w:ascii="Times New Roman" w:hAnsi="Times New Roman" w:cs="Times New Roman"/>
          <w:sz w:val="24"/>
          <w:szCs w:val="24"/>
        </w:rPr>
        <w:t>Futbol;</w:t>
      </w:r>
      <w:r w:rsidRPr="0096153C">
        <w:rPr>
          <w:rFonts w:ascii="Times New Roman" w:hAnsi="Times New Roman" w:cs="Times New Roman"/>
          <w:b/>
          <w:sz w:val="24"/>
          <w:szCs w:val="24"/>
        </w:rPr>
        <w:t>c</w:t>
      </w:r>
      <w:proofErr w:type="spellEnd"/>
      <w:r w:rsidRPr="0096153C">
        <w:rPr>
          <w:rFonts w:ascii="Times New Roman" w:hAnsi="Times New Roman" w:cs="Times New Roman"/>
          <w:b/>
          <w:sz w:val="24"/>
          <w:szCs w:val="24"/>
        </w:rPr>
        <w:t>)</w:t>
      </w:r>
      <w:r w:rsidRPr="0096153C">
        <w:rPr>
          <w:rFonts w:ascii="Times New Roman" w:hAnsi="Times New Roman" w:cs="Times New Roman"/>
          <w:sz w:val="24"/>
          <w:szCs w:val="24"/>
        </w:rPr>
        <w:t xml:space="preserve">Se autoriza al Señor Alcalde Municipal Roberto Edgardo Herrera Díaz Canjura, para que en nombre y representación de la Alcaldía Municipal de </w:t>
      </w:r>
      <w:proofErr w:type="spellStart"/>
      <w:r w:rsidRPr="0096153C">
        <w:rPr>
          <w:rFonts w:ascii="Times New Roman" w:hAnsi="Times New Roman" w:cs="Times New Roman"/>
          <w:sz w:val="24"/>
          <w:szCs w:val="24"/>
        </w:rPr>
        <w:t>Tonacatepeque</w:t>
      </w:r>
      <w:proofErr w:type="spellEnd"/>
      <w:r w:rsidRPr="0096153C">
        <w:rPr>
          <w:rFonts w:ascii="Times New Roman" w:hAnsi="Times New Roman" w:cs="Times New Roman"/>
          <w:sz w:val="24"/>
          <w:szCs w:val="24"/>
        </w:rPr>
        <w:t xml:space="preserve"> comparezca ante Notario a formalizar  el instrumento correspondiente. </w:t>
      </w:r>
      <w:r w:rsidRPr="0096153C">
        <w:rPr>
          <w:rFonts w:ascii="Times New Roman" w:hAnsi="Times New Roman" w:cs="Times New Roman"/>
          <w:b/>
          <w:sz w:val="24"/>
          <w:szCs w:val="24"/>
        </w:rPr>
        <w:t>d)</w:t>
      </w:r>
      <w:r w:rsidRPr="0096153C">
        <w:rPr>
          <w:rFonts w:ascii="Times New Roman" w:hAnsi="Times New Roman" w:cs="Times New Roman"/>
          <w:sz w:val="24"/>
          <w:szCs w:val="24"/>
        </w:rPr>
        <w:t xml:space="preserve">Autorícese a la Tesorera Municipal erogue  la cantidad de gastos administrativos por la cantidad de </w:t>
      </w:r>
      <w:r w:rsidRPr="0096153C">
        <w:rPr>
          <w:rFonts w:ascii="Times New Roman" w:hAnsi="Times New Roman" w:cs="Times New Roman"/>
          <w:b/>
          <w:sz w:val="24"/>
          <w:szCs w:val="24"/>
        </w:rPr>
        <w:t>$45.72</w:t>
      </w:r>
      <w:r w:rsidRPr="0096153C">
        <w:rPr>
          <w:rFonts w:ascii="Times New Roman" w:hAnsi="Times New Roman" w:cs="Times New Roman"/>
          <w:sz w:val="24"/>
          <w:szCs w:val="24"/>
        </w:rPr>
        <w:t xml:space="preserve"> a favor del Instituto Salvadoreño de Transformación Agraria y la cantidad de </w:t>
      </w:r>
      <w:r w:rsidRPr="0096153C">
        <w:rPr>
          <w:rFonts w:ascii="Times New Roman" w:hAnsi="Times New Roman" w:cs="Times New Roman"/>
          <w:b/>
          <w:sz w:val="24"/>
          <w:szCs w:val="24"/>
        </w:rPr>
        <w:t>$750.96</w:t>
      </w:r>
      <w:r w:rsidRPr="0096153C">
        <w:rPr>
          <w:rFonts w:ascii="Times New Roman" w:hAnsi="Times New Roman" w:cs="Times New Roman"/>
          <w:sz w:val="24"/>
          <w:szCs w:val="24"/>
        </w:rPr>
        <w:t xml:space="preserve"> a favor del Centro Nacional de Registro ( CNR ) de San Salvador, tómese del Fondo común cuenta 005-40005302. </w:t>
      </w:r>
      <w:r w:rsidRPr="0096153C">
        <w:rPr>
          <w:rFonts w:ascii="Times New Roman" w:hAnsi="Times New Roman" w:cs="Times New Roman"/>
          <w:b/>
          <w:sz w:val="24"/>
          <w:szCs w:val="24"/>
        </w:rPr>
        <w:t>CERTIFÍQUESE Y COMUNÍQUESE A</w:t>
      </w:r>
      <w:r w:rsidRPr="0096153C">
        <w:rPr>
          <w:rFonts w:ascii="Times New Roman" w:hAnsi="Times New Roman" w:cs="Times New Roman"/>
          <w:sz w:val="24"/>
          <w:szCs w:val="24"/>
        </w:rPr>
        <w:t xml:space="preserve">: Gerencia General, Sindicatura,  ISTA, Jurídico, Tesorería, presupuesto, contabilidad. </w:t>
      </w:r>
      <w:r w:rsidRPr="0096153C">
        <w:rPr>
          <w:rFonts w:ascii="Times New Roman" w:hAnsi="Times New Roman" w:cs="Times New Roman"/>
          <w:b/>
          <w:sz w:val="24"/>
          <w:szCs w:val="24"/>
          <w:u w:val="single"/>
        </w:rPr>
        <w:t xml:space="preserve">ACUERDO </w:t>
      </w:r>
      <w:proofErr w:type="gramStart"/>
      <w:r w:rsidRPr="0096153C">
        <w:rPr>
          <w:rFonts w:ascii="Times New Roman" w:hAnsi="Times New Roman" w:cs="Times New Roman"/>
          <w:b/>
          <w:sz w:val="24"/>
          <w:szCs w:val="24"/>
          <w:u w:val="single"/>
        </w:rPr>
        <w:t>NUMERO</w:t>
      </w:r>
      <w:proofErr w:type="gramEnd"/>
      <w:r w:rsidRPr="0096153C">
        <w:rPr>
          <w:rFonts w:ascii="Times New Roman" w:hAnsi="Times New Roman" w:cs="Times New Roman"/>
          <w:b/>
          <w:sz w:val="24"/>
          <w:szCs w:val="24"/>
          <w:u w:val="single"/>
        </w:rPr>
        <w:t xml:space="preserve"> DIECIOCHO:</w:t>
      </w:r>
      <w:r w:rsidRPr="0096153C">
        <w:rPr>
          <w:rFonts w:ascii="Times New Roman" w:hAnsi="Times New Roman" w:cs="Times New Roman"/>
          <w:sz w:val="24"/>
          <w:szCs w:val="24"/>
        </w:rPr>
        <w:t xml:space="preserve"> El Concejo Municipal en esta reun</w:t>
      </w:r>
      <w:r>
        <w:rPr>
          <w:rFonts w:ascii="Times New Roman" w:hAnsi="Times New Roman" w:cs="Times New Roman"/>
          <w:sz w:val="24"/>
          <w:szCs w:val="24"/>
        </w:rPr>
        <w:t xml:space="preserve">ión  ha </w:t>
      </w:r>
      <w:r>
        <w:rPr>
          <w:rFonts w:ascii="Times New Roman" w:hAnsi="Times New Roman" w:cs="Times New Roman"/>
          <w:sz w:val="24"/>
          <w:szCs w:val="24"/>
        </w:rPr>
        <w:lastRenderedPageBreak/>
        <w:t xml:space="preserve">recibido oficio </w:t>
      </w:r>
      <w:r w:rsidRPr="00D7423C">
        <w:rPr>
          <w:rFonts w:ascii="Times New Roman" w:hAnsi="Times New Roman" w:cs="Times New Roman"/>
          <w:sz w:val="24"/>
          <w:szCs w:val="24"/>
          <w:highlight w:val="yellow"/>
        </w:rPr>
        <w:t>XXXX</w:t>
      </w:r>
      <w:r w:rsidRPr="0096153C">
        <w:rPr>
          <w:rFonts w:ascii="Times New Roman" w:hAnsi="Times New Roman" w:cs="Times New Roman"/>
          <w:sz w:val="24"/>
          <w:szCs w:val="24"/>
        </w:rPr>
        <w:t xml:space="preserve"> del fiscal Lic. Manuel </w:t>
      </w:r>
      <w:proofErr w:type="spellStart"/>
      <w:r w:rsidRPr="0096153C">
        <w:rPr>
          <w:rFonts w:ascii="Times New Roman" w:hAnsi="Times New Roman" w:cs="Times New Roman"/>
          <w:sz w:val="24"/>
          <w:szCs w:val="24"/>
        </w:rPr>
        <w:t>Ursulo</w:t>
      </w:r>
      <w:proofErr w:type="spellEnd"/>
      <w:r w:rsidRPr="0096153C">
        <w:rPr>
          <w:rFonts w:ascii="Times New Roman" w:hAnsi="Times New Roman" w:cs="Times New Roman"/>
          <w:sz w:val="24"/>
          <w:szCs w:val="24"/>
        </w:rPr>
        <w:t xml:space="preserve"> Ayala Fuentes, Fiscalía General República quien solicita informe sobre el estado actual, tramite o resultado de informe de fecha seis de febrero de 2018  por la señora </w:t>
      </w:r>
      <w:r w:rsidRPr="00D7423C">
        <w:rPr>
          <w:rFonts w:ascii="Times New Roman" w:hAnsi="Times New Roman" w:cs="Times New Roman"/>
          <w:sz w:val="24"/>
          <w:szCs w:val="24"/>
          <w:highlight w:val="yellow"/>
        </w:rPr>
        <w:t>XXXXXXXXXXX</w:t>
      </w:r>
      <w:r>
        <w:rPr>
          <w:rFonts w:ascii="Times New Roman" w:hAnsi="Times New Roman" w:cs="Times New Roman"/>
          <w:sz w:val="24"/>
          <w:szCs w:val="24"/>
        </w:rPr>
        <w:t xml:space="preserve"> </w:t>
      </w:r>
      <w:r w:rsidRPr="0096153C">
        <w:rPr>
          <w:rFonts w:ascii="Times New Roman" w:hAnsi="Times New Roman" w:cs="Times New Roman"/>
          <w:sz w:val="24"/>
          <w:szCs w:val="24"/>
        </w:rPr>
        <w:t>en contra de</w:t>
      </w:r>
      <w:r>
        <w:rPr>
          <w:rFonts w:ascii="Times New Roman" w:hAnsi="Times New Roman" w:cs="Times New Roman"/>
          <w:sz w:val="24"/>
          <w:szCs w:val="24"/>
        </w:rPr>
        <w:t xml:space="preserve"> </w:t>
      </w:r>
      <w:r w:rsidRPr="00D7423C">
        <w:rPr>
          <w:rFonts w:ascii="Times New Roman" w:hAnsi="Times New Roman" w:cs="Times New Roman"/>
          <w:sz w:val="24"/>
          <w:szCs w:val="24"/>
          <w:highlight w:val="yellow"/>
        </w:rPr>
        <w:t>XXXXXXXXX</w:t>
      </w:r>
      <w:r w:rsidRPr="0096153C">
        <w:rPr>
          <w:rFonts w:ascii="Times New Roman" w:hAnsi="Times New Roman" w:cs="Times New Roman"/>
          <w:sz w:val="24"/>
          <w:szCs w:val="24"/>
        </w:rPr>
        <w:t>, por supuesto</w:t>
      </w:r>
      <w:r>
        <w:rPr>
          <w:rFonts w:ascii="Times New Roman" w:hAnsi="Times New Roman" w:cs="Times New Roman"/>
          <w:sz w:val="24"/>
          <w:szCs w:val="24"/>
        </w:rPr>
        <w:t xml:space="preserve"> </w:t>
      </w:r>
      <w:r w:rsidRPr="00D7423C">
        <w:rPr>
          <w:rFonts w:ascii="Times New Roman" w:hAnsi="Times New Roman" w:cs="Times New Roman"/>
          <w:sz w:val="24"/>
          <w:szCs w:val="24"/>
          <w:highlight w:val="yellow"/>
        </w:rPr>
        <w:t>XXXX;</w:t>
      </w:r>
      <w:r w:rsidRPr="0096153C">
        <w:rPr>
          <w:rFonts w:ascii="Times New Roman" w:hAnsi="Times New Roman" w:cs="Times New Roman"/>
          <w:sz w:val="24"/>
          <w:szCs w:val="24"/>
        </w:rPr>
        <w:t xml:space="preserve"> respeto a esto tomó  la palabra La Secretaria Municipal  manifestando que fecha 9 de febrero del año 2018, El concejo Municipal de ese entonces recibió escrito de la empleada </w:t>
      </w:r>
      <w:proofErr w:type="spellStart"/>
      <w:r w:rsidRPr="00D7423C">
        <w:rPr>
          <w:rFonts w:ascii="Times New Roman" w:hAnsi="Times New Roman" w:cs="Times New Roman"/>
          <w:sz w:val="24"/>
          <w:szCs w:val="24"/>
          <w:highlight w:val="yellow"/>
        </w:rPr>
        <w:t>Xxxxxx</w:t>
      </w:r>
      <w:proofErr w:type="spellEnd"/>
      <w:r>
        <w:rPr>
          <w:rFonts w:ascii="Times New Roman" w:hAnsi="Times New Roman" w:cs="Times New Roman"/>
          <w:sz w:val="24"/>
          <w:szCs w:val="24"/>
        </w:rPr>
        <w:t xml:space="preserve"> </w:t>
      </w:r>
      <w:r w:rsidRPr="0096153C">
        <w:rPr>
          <w:rFonts w:ascii="Times New Roman" w:hAnsi="Times New Roman" w:cs="Times New Roman"/>
          <w:sz w:val="24"/>
          <w:szCs w:val="24"/>
        </w:rPr>
        <w:t xml:space="preserve">sobre supuesto </w:t>
      </w:r>
      <w:proofErr w:type="spellStart"/>
      <w:r w:rsidRPr="00D7423C">
        <w:rPr>
          <w:rFonts w:ascii="Times New Roman" w:hAnsi="Times New Roman" w:cs="Times New Roman"/>
          <w:sz w:val="24"/>
          <w:szCs w:val="24"/>
          <w:highlight w:val="yellow"/>
        </w:rPr>
        <w:t>XXXx</w:t>
      </w:r>
      <w:proofErr w:type="spellEnd"/>
      <w:r>
        <w:rPr>
          <w:rFonts w:ascii="Times New Roman" w:hAnsi="Times New Roman" w:cs="Times New Roman"/>
          <w:sz w:val="24"/>
          <w:szCs w:val="24"/>
        </w:rPr>
        <w:t xml:space="preserve"> </w:t>
      </w:r>
      <w:r w:rsidRPr="0096153C">
        <w:rPr>
          <w:rFonts w:ascii="Times New Roman" w:hAnsi="Times New Roman" w:cs="Times New Roman"/>
          <w:sz w:val="24"/>
          <w:szCs w:val="24"/>
        </w:rPr>
        <w:t xml:space="preserve">y este iba con copia a la Comisión de la Carrera Administrativa Municipal, el cual se dio por enterado y se paso la nota al Gerente General de ese entonces para que resolviera; en fecha 16 de septiembre del presente año  secretaría Municipal solicitó información a Gerencia General sobre tramite dicho caso, el cual contesta el nuevo Gerente General que no hay tramite, en el archivo solo se encontró la nota que había enviado la empleada </w:t>
      </w:r>
      <w:r w:rsidRPr="00D7423C">
        <w:rPr>
          <w:rFonts w:ascii="Times New Roman" w:hAnsi="Times New Roman" w:cs="Times New Roman"/>
          <w:sz w:val="24"/>
          <w:szCs w:val="24"/>
          <w:highlight w:val="yellow"/>
        </w:rPr>
        <w:t>XXXXXX</w:t>
      </w:r>
      <w:r>
        <w:rPr>
          <w:rFonts w:ascii="Times New Roman" w:hAnsi="Times New Roman" w:cs="Times New Roman"/>
          <w:sz w:val="24"/>
          <w:szCs w:val="24"/>
        </w:rPr>
        <w:t xml:space="preserve"> </w:t>
      </w:r>
      <w:r w:rsidRPr="0096153C">
        <w:rPr>
          <w:rFonts w:ascii="Times New Roman" w:hAnsi="Times New Roman" w:cs="Times New Roman"/>
          <w:sz w:val="24"/>
          <w:szCs w:val="24"/>
        </w:rPr>
        <w:t>sobre el supuesto</w:t>
      </w:r>
      <w:r>
        <w:rPr>
          <w:rFonts w:ascii="Times New Roman" w:hAnsi="Times New Roman" w:cs="Times New Roman"/>
          <w:sz w:val="24"/>
          <w:szCs w:val="24"/>
        </w:rPr>
        <w:t xml:space="preserve"> </w:t>
      </w:r>
      <w:r w:rsidRPr="00D7423C">
        <w:rPr>
          <w:rFonts w:ascii="Times New Roman" w:hAnsi="Times New Roman" w:cs="Times New Roman"/>
          <w:sz w:val="24"/>
          <w:szCs w:val="24"/>
          <w:highlight w:val="yellow"/>
        </w:rPr>
        <w:t>XXXXX</w:t>
      </w:r>
      <w:r w:rsidRPr="0096153C">
        <w:rPr>
          <w:rFonts w:ascii="Times New Roman" w:hAnsi="Times New Roman" w:cs="Times New Roman"/>
          <w:sz w:val="24"/>
          <w:szCs w:val="24"/>
        </w:rPr>
        <w:t xml:space="preserve">; toma  la palabra el concejal Rolando vivas Quien manifestó que el no está enterado de eso que fue en la administración anterior y que se desliga de eso al respecto; toma la palabra el concejal Ángel Cuellar quien manifiesta  que el perteneció a la comisión de la LCAM en  la administración anterior  y que se vio ese caso,  de la empleada </w:t>
      </w:r>
      <w:r w:rsidRPr="00D7423C">
        <w:rPr>
          <w:rFonts w:ascii="Times New Roman" w:hAnsi="Times New Roman" w:cs="Times New Roman"/>
          <w:sz w:val="24"/>
          <w:szCs w:val="24"/>
          <w:highlight w:val="yellow"/>
        </w:rPr>
        <w:t>XXXXX</w:t>
      </w:r>
      <w:r>
        <w:rPr>
          <w:rFonts w:ascii="Times New Roman" w:hAnsi="Times New Roman" w:cs="Times New Roman"/>
          <w:sz w:val="24"/>
          <w:szCs w:val="24"/>
        </w:rPr>
        <w:t xml:space="preserve"> </w:t>
      </w:r>
      <w:r w:rsidRPr="0096153C">
        <w:rPr>
          <w:rFonts w:ascii="Times New Roman" w:hAnsi="Times New Roman" w:cs="Times New Roman"/>
          <w:sz w:val="24"/>
          <w:szCs w:val="24"/>
        </w:rPr>
        <w:t>en contra de</w:t>
      </w:r>
      <w:r>
        <w:rPr>
          <w:rFonts w:ascii="Times New Roman" w:hAnsi="Times New Roman" w:cs="Times New Roman"/>
          <w:sz w:val="24"/>
          <w:szCs w:val="24"/>
        </w:rPr>
        <w:t xml:space="preserve"> </w:t>
      </w:r>
      <w:r w:rsidRPr="00D7423C">
        <w:rPr>
          <w:rFonts w:ascii="Times New Roman" w:hAnsi="Times New Roman" w:cs="Times New Roman"/>
          <w:sz w:val="24"/>
          <w:szCs w:val="24"/>
          <w:highlight w:val="yellow"/>
        </w:rPr>
        <w:t>XXXXXX</w:t>
      </w:r>
      <w:r w:rsidRPr="0096153C">
        <w:rPr>
          <w:rFonts w:ascii="Times New Roman" w:hAnsi="Times New Roman" w:cs="Times New Roman"/>
          <w:sz w:val="24"/>
          <w:szCs w:val="24"/>
        </w:rPr>
        <w:t xml:space="preserve">, sugiere que la comisión de la LCAM actual gestione dicha documentación a la secretaria anterior de la LCAM; por tanto en el uso de sus facultades legales se </w:t>
      </w:r>
      <w:r w:rsidRPr="0096153C">
        <w:rPr>
          <w:rFonts w:ascii="Times New Roman" w:hAnsi="Times New Roman" w:cs="Times New Roman"/>
          <w:b/>
          <w:sz w:val="24"/>
          <w:szCs w:val="24"/>
        </w:rPr>
        <w:t>ACUERDA:</w:t>
      </w:r>
      <w:r w:rsidRPr="0096153C">
        <w:rPr>
          <w:rFonts w:ascii="Times New Roman" w:hAnsi="Times New Roman" w:cs="Times New Roman"/>
          <w:sz w:val="24"/>
          <w:szCs w:val="24"/>
        </w:rPr>
        <w:t xml:space="preserve"> se autoriza a la Secretaria Municipal para que solicite a la comisión LCAM actual sobre si hay o no hay acta de resolución o documentación sobre el caso de  la </w:t>
      </w:r>
      <w:r w:rsidRPr="00D7423C">
        <w:rPr>
          <w:rFonts w:ascii="Times New Roman" w:hAnsi="Times New Roman" w:cs="Times New Roman"/>
          <w:sz w:val="24"/>
          <w:szCs w:val="24"/>
          <w:highlight w:val="yellow"/>
        </w:rPr>
        <w:t>XXXXXX</w:t>
      </w:r>
      <w:r>
        <w:rPr>
          <w:rFonts w:ascii="Times New Roman" w:hAnsi="Times New Roman" w:cs="Times New Roman"/>
          <w:sz w:val="24"/>
          <w:szCs w:val="24"/>
        </w:rPr>
        <w:t xml:space="preserve"> </w:t>
      </w:r>
      <w:r w:rsidRPr="0096153C">
        <w:rPr>
          <w:rFonts w:ascii="Times New Roman" w:hAnsi="Times New Roman" w:cs="Times New Roman"/>
          <w:sz w:val="24"/>
          <w:szCs w:val="24"/>
        </w:rPr>
        <w:t>en contra de</w:t>
      </w:r>
      <w:r>
        <w:rPr>
          <w:rFonts w:ascii="Times New Roman" w:hAnsi="Times New Roman" w:cs="Times New Roman"/>
          <w:sz w:val="24"/>
          <w:szCs w:val="24"/>
        </w:rPr>
        <w:t xml:space="preserve"> </w:t>
      </w:r>
      <w:r w:rsidRPr="00D7423C">
        <w:rPr>
          <w:rFonts w:ascii="Times New Roman" w:hAnsi="Times New Roman" w:cs="Times New Roman"/>
          <w:sz w:val="24"/>
          <w:szCs w:val="24"/>
          <w:highlight w:val="yellow"/>
        </w:rPr>
        <w:t>XXXXX;</w:t>
      </w:r>
      <w:r w:rsidRPr="0096153C">
        <w:rPr>
          <w:rFonts w:ascii="Times New Roman" w:hAnsi="Times New Roman" w:cs="Times New Roman"/>
          <w:sz w:val="24"/>
          <w:szCs w:val="24"/>
        </w:rPr>
        <w:t xml:space="preserve"> y que sea remitida a secretaría , para que se dé respuesta al Lic. Manuel </w:t>
      </w:r>
      <w:proofErr w:type="spellStart"/>
      <w:r w:rsidRPr="0096153C">
        <w:rPr>
          <w:rFonts w:ascii="Times New Roman" w:hAnsi="Times New Roman" w:cs="Times New Roman"/>
          <w:sz w:val="24"/>
          <w:szCs w:val="24"/>
        </w:rPr>
        <w:t>Ursulo</w:t>
      </w:r>
      <w:proofErr w:type="spellEnd"/>
      <w:r w:rsidRPr="0096153C">
        <w:rPr>
          <w:rFonts w:ascii="Times New Roman" w:hAnsi="Times New Roman" w:cs="Times New Roman"/>
          <w:sz w:val="24"/>
          <w:szCs w:val="24"/>
        </w:rPr>
        <w:t xml:space="preserve"> Ayala Fuentes, FGR. </w:t>
      </w:r>
      <w:r w:rsidRPr="0096153C">
        <w:rPr>
          <w:rFonts w:ascii="Times New Roman" w:hAnsi="Times New Roman" w:cs="Times New Roman"/>
          <w:b/>
          <w:sz w:val="24"/>
          <w:szCs w:val="24"/>
        </w:rPr>
        <w:t>CERTIFÍQUESE Y COMUNÍQUESE A</w:t>
      </w:r>
      <w:r w:rsidRPr="0096153C">
        <w:rPr>
          <w:rFonts w:ascii="Times New Roman" w:hAnsi="Times New Roman" w:cs="Times New Roman"/>
          <w:sz w:val="24"/>
          <w:szCs w:val="24"/>
        </w:rPr>
        <w:t xml:space="preserve">: Gerencia General, Sindicatura,   comisión LCAM. </w:t>
      </w:r>
      <w:r w:rsidRPr="0096153C">
        <w:rPr>
          <w:rFonts w:ascii="Times New Roman" w:hAnsi="Times New Roman" w:cs="Times New Roman"/>
          <w:b/>
          <w:sz w:val="24"/>
          <w:szCs w:val="24"/>
        </w:rPr>
        <w:t>Se hace constar</w:t>
      </w:r>
      <w:r w:rsidRPr="0096153C">
        <w:rPr>
          <w:rFonts w:ascii="Times New Roman" w:hAnsi="Times New Roman" w:cs="Times New Roman"/>
          <w:sz w:val="24"/>
          <w:szCs w:val="24"/>
        </w:rPr>
        <w:t xml:space="preserve"> que los siguientes Concejales propietarios: Omar Antonio Serrano Hernández, María Lina Castellanos Campos Reales, </w:t>
      </w:r>
      <w:r>
        <w:rPr>
          <w:rFonts w:ascii="Times New Roman" w:hAnsi="Times New Roman" w:cs="Times New Roman"/>
          <w:sz w:val="24"/>
          <w:szCs w:val="24"/>
        </w:rPr>
        <w:t xml:space="preserve">y </w:t>
      </w:r>
      <w:r w:rsidRPr="0096153C">
        <w:rPr>
          <w:rFonts w:ascii="Times New Roman" w:hAnsi="Times New Roman" w:cs="Times New Roman"/>
          <w:sz w:val="24"/>
          <w:szCs w:val="24"/>
        </w:rPr>
        <w:t xml:space="preserve">Cosme </w:t>
      </w:r>
      <w:proofErr w:type="spellStart"/>
      <w:r w:rsidRPr="0096153C">
        <w:rPr>
          <w:rFonts w:ascii="Times New Roman" w:hAnsi="Times New Roman" w:cs="Times New Roman"/>
          <w:sz w:val="24"/>
          <w:szCs w:val="24"/>
        </w:rPr>
        <w:t>Arquímides</w:t>
      </w:r>
      <w:proofErr w:type="spellEnd"/>
      <w:r w:rsidRPr="0096153C">
        <w:rPr>
          <w:rFonts w:ascii="Times New Roman" w:hAnsi="Times New Roman" w:cs="Times New Roman"/>
          <w:sz w:val="24"/>
          <w:szCs w:val="24"/>
        </w:rPr>
        <w:t xml:space="preserve"> Reyes Gómez salvan sus votos en la presente acta en los siguientes acuerdos: </w:t>
      </w:r>
      <w:r w:rsidRPr="0096153C">
        <w:rPr>
          <w:rFonts w:ascii="Times New Roman" w:hAnsi="Times New Roman" w:cs="Times New Roman"/>
          <w:b/>
          <w:color w:val="000000" w:themeColor="text1"/>
          <w:sz w:val="24"/>
          <w:szCs w:val="24"/>
        </w:rPr>
        <w:t>Acuerdo 3 razonando lo sig</w:t>
      </w:r>
      <w:r w:rsidRPr="0096153C">
        <w:rPr>
          <w:rFonts w:ascii="Times New Roman" w:hAnsi="Times New Roman" w:cs="Times New Roman"/>
          <w:sz w:val="24"/>
          <w:szCs w:val="24"/>
        </w:rPr>
        <w:t xml:space="preserve">uiente, no se ha presentado la carpeta del proyecto, no se ha visto el proceso de adjudicación de la compra, se solicita pago de los materiales de la cuenta FODES 75%, cuando debería de ser de la carpeta del proyecto, el cheque saldría a nombre de Nelly Angélica García de Elías quién es contratada para traslado de desechos sólidos a MIDES, por lo tanto salvamos nuestro votos; </w:t>
      </w:r>
      <w:r w:rsidRPr="0096153C">
        <w:rPr>
          <w:rFonts w:ascii="Times New Roman" w:hAnsi="Times New Roman" w:cs="Times New Roman"/>
          <w:b/>
          <w:sz w:val="24"/>
          <w:szCs w:val="24"/>
        </w:rPr>
        <w:t>Acuerdos 5, 6, 7, 8,9 y 10</w:t>
      </w:r>
      <w:r w:rsidRPr="0096153C">
        <w:rPr>
          <w:rFonts w:ascii="Times New Roman" w:hAnsi="Times New Roman" w:cs="Times New Roman"/>
          <w:sz w:val="24"/>
          <w:szCs w:val="24"/>
        </w:rPr>
        <w:t xml:space="preserve">  razonando lo siguiente: En las Contrataciones trimestrales de camiones ha habido muchas deficiencias administrativas que generan irregularidades en el alquiler de los camiones que recolectan los  Desechos Sólidos en el municipio; no ha sido presentado el Plan Anual de Contrataciones de la ACI para el ejercicio 2019; cuando se trata de la adquisición por la modalidad de contratación directa o de llave en mano que dará inicio al proceso con la resolución razonada del Titular de la Institución, por medio de la cual opta por esta forma de contratar, en la que se hará referencia a las razones que la motivan, tomando en cuenta las regulaciones contenidas en la LACAP; se está erogando del fondo FODES 75% para el pago de </w:t>
      </w:r>
      <w:r w:rsidRPr="0096153C">
        <w:rPr>
          <w:rFonts w:ascii="Times New Roman" w:hAnsi="Times New Roman" w:cs="Times New Roman"/>
          <w:sz w:val="24"/>
          <w:szCs w:val="24"/>
        </w:rPr>
        <w:lastRenderedPageBreak/>
        <w:t xml:space="preserve">alquiler de camiones, por tanto salvamos nuestros votos. </w:t>
      </w:r>
      <w:r w:rsidRPr="0096153C">
        <w:rPr>
          <w:rFonts w:ascii="Times New Roman" w:eastAsia="Times New Roman" w:hAnsi="Times New Roman" w:cs="Times New Roman"/>
          <w:sz w:val="24"/>
          <w:szCs w:val="24"/>
        </w:rPr>
        <w:t>Y no Habiendo más de que hacer constar se da por terminada la presente acta que firmamos.</w:t>
      </w:r>
    </w:p>
    <w:p w:rsidR="0083378A" w:rsidRDefault="00D7423C"/>
    <w:sectPr w:rsidR="0083378A" w:rsidSect="003B7D9D">
      <w:foot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423C" w:rsidRDefault="00D7423C" w:rsidP="00D7423C">
      <w:pPr>
        <w:spacing w:after="0" w:line="240" w:lineRule="auto"/>
      </w:pPr>
      <w:r>
        <w:separator/>
      </w:r>
    </w:p>
  </w:endnote>
  <w:endnote w:type="continuationSeparator" w:id="1">
    <w:p w:rsidR="00D7423C" w:rsidRDefault="00D7423C" w:rsidP="00D74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23C" w:rsidRDefault="00D7423C" w:rsidP="00D7423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D7423C" w:rsidRDefault="00D7423C" w:rsidP="00D7423C">
    <w:pPr>
      <w:pStyle w:val="Piedepgina"/>
    </w:pPr>
  </w:p>
  <w:p w:rsidR="00D7423C" w:rsidRDefault="00D7423C" w:rsidP="00D7423C">
    <w:pPr>
      <w:pStyle w:val="Piedepgina"/>
    </w:pPr>
  </w:p>
  <w:p w:rsidR="00D7423C" w:rsidRDefault="00D742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423C" w:rsidRDefault="00D7423C" w:rsidP="00D7423C">
      <w:pPr>
        <w:spacing w:after="0" w:line="240" w:lineRule="auto"/>
      </w:pPr>
      <w:r>
        <w:separator/>
      </w:r>
    </w:p>
  </w:footnote>
  <w:footnote w:type="continuationSeparator" w:id="1">
    <w:p w:rsidR="00D7423C" w:rsidRDefault="00D7423C" w:rsidP="00D742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7423C"/>
    <w:rsid w:val="003B7D9D"/>
    <w:rsid w:val="0072033B"/>
    <w:rsid w:val="00A4412E"/>
    <w:rsid w:val="00D742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23C"/>
    <w:pPr>
      <w:spacing w:after="160" w:line="259"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7423C"/>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D742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D7423C"/>
    <w:rPr>
      <w:lang w:val="es-SV"/>
    </w:rPr>
  </w:style>
  <w:style w:type="paragraph" w:styleId="Piedepgina">
    <w:name w:val="footer"/>
    <w:basedOn w:val="Normal"/>
    <w:link w:val="PiedepginaCar"/>
    <w:uiPriority w:val="99"/>
    <w:semiHidden/>
    <w:unhideWhenUsed/>
    <w:rsid w:val="00D742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7423C"/>
    <w:rPr>
      <w:lang w:val="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5194</Words>
  <Characters>28568</Characters>
  <Application>Microsoft Office Word</Application>
  <DocSecurity>0</DocSecurity>
  <Lines>238</Lines>
  <Paragraphs>67</Paragraphs>
  <ScaleCrop>false</ScaleCrop>
  <Company/>
  <LinksUpToDate>false</LinksUpToDate>
  <CharactersWithSpaces>33695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2020-08-25T14:47:00Z</dcterms:created>
  <dcterms:modified xsi:type="dcterms:W3CDTF">2020-08-25T14:54:00Z</dcterms:modified>
</cp:coreProperties>
</file>