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95" w:rsidRPr="005D5AD9" w:rsidRDefault="00B66B2A" w:rsidP="00390421">
      <w:pPr>
        <w:jc w:val="center"/>
        <w:rPr>
          <w:b/>
        </w:rPr>
      </w:pPr>
      <w:r w:rsidRPr="005D5AD9">
        <w:rPr>
          <w:b/>
        </w:rPr>
        <w:t>PROYECTOS EJECUTADOS EN EL AÑO 2019</w:t>
      </w:r>
    </w:p>
    <w:p w:rsidR="00B66B2A" w:rsidRPr="005D5AD9" w:rsidRDefault="00B66B2A" w:rsidP="00390421">
      <w:pPr>
        <w:jc w:val="center"/>
        <w:rPr>
          <w:b/>
        </w:rPr>
      </w:pPr>
      <w:r w:rsidRPr="005D5AD9">
        <w:rPr>
          <w:b/>
        </w:rPr>
        <w:t xml:space="preserve">UNIDAD DE GÉNERO, </w:t>
      </w:r>
      <w:r w:rsidR="00C8538C" w:rsidRPr="005D5AD9">
        <w:rPr>
          <w:b/>
        </w:rPr>
        <w:t>U.M.M.</w:t>
      </w:r>
      <w:r w:rsidRPr="005D5AD9">
        <w:rPr>
          <w:b/>
        </w:rPr>
        <w:t xml:space="preserve"> ENCARGADA DE LA UNIDAD: LEONZA GONZALEZ RIVAS</w:t>
      </w:r>
    </w:p>
    <w:p w:rsidR="00B66B2A" w:rsidRPr="005D5AD9" w:rsidRDefault="00B66B2A" w:rsidP="00390421">
      <w:pPr>
        <w:jc w:val="center"/>
        <w:rPr>
          <w:b/>
        </w:rPr>
      </w:pPr>
      <w:r w:rsidRPr="005D5AD9">
        <w:rPr>
          <w:b/>
        </w:rPr>
        <w:t>NOMBRE DEL PROYECTO: APOYO A LA UNIDAD DE GÉNERO 2019 EN EL MUNICIPIO DE SAN LORENZO</w:t>
      </w:r>
    </w:p>
    <w:p w:rsidR="00B66B2A" w:rsidRDefault="00B66B2A"/>
    <w:p w:rsidR="00B66B2A" w:rsidRDefault="00B66B2A"/>
    <w:tbl>
      <w:tblPr>
        <w:tblStyle w:val="Tablaconcuadrcula"/>
        <w:tblW w:w="13006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602"/>
        <w:gridCol w:w="2602"/>
        <w:gridCol w:w="2602"/>
      </w:tblGrid>
      <w:tr w:rsidR="00330195" w:rsidTr="008078B0">
        <w:trPr>
          <w:trHeight w:val="684"/>
          <w:jc w:val="center"/>
        </w:trPr>
        <w:tc>
          <w:tcPr>
            <w:tcW w:w="2600" w:type="dxa"/>
          </w:tcPr>
          <w:p w:rsidR="00330195" w:rsidRPr="00B76B41" w:rsidRDefault="001D64AC">
            <w:pPr>
              <w:rPr>
                <w:b/>
              </w:rPr>
            </w:pPr>
            <w:bookmarkStart w:id="0" w:name="_GoBack"/>
            <w:r w:rsidRPr="00B76B41">
              <w:rPr>
                <w:b/>
              </w:rPr>
              <w:t>NOMBRE DEL PROYECTO</w:t>
            </w:r>
          </w:p>
        </w:tc>
        <w:tc>
          <w:tcPr>
            <w:tcW w:w="2600" w:type="dxa"/>
          </w:tcPr>
          <w:p w:rsidR="00330195" w:rsidRPr="00B76B41" w:rsidRDefault="001D64AC">
            <w:pPr>
              <w:rPr>
                <w:b/>
              </w:rPr>
            </w:pPr>
            <w:r w:rsidRPr="00B76B41">
              <w:rPr>
                <w:b/>
              </w:rPr>
              <w:t>OBJETIVO DEL PROYECTO</w:t>
            </w:r>
          </w:p>
        </w:tc>
        <w:tc>
          <w:tcPr>
            <w:tcW w:w="2602" w:type="dxa"/>
          </w:tcPr>
          <w:p w:rsidR="00330195" w:rsidRPr="00B76B41" w:rsidRDefault="001D64AC" w:rsidP="00B76B41">
            <w:pPr>
              <w:jc w:val="center"/>
              <w:rPr>
                <w:b/>
              </w:rPr>
            </w:pPr>
            <w:r w:rsidRPr="00B76B41">
              <w:rPr>
                <w:b/>
              </w:rPr>
              <w:t>TIEMPO DE DURACION DEL PROYECTO</w:t>
            </w:r>
          </w:p>
        </w:tc>
        <w:tc>
          <w:tcPr>
            <w:tcW w:w="2602" w:type="dxa"/>
          </w:tcPr>
          <w:p w:rsidR="00330195" w:rsidRPr="00B76B41" w:rsidRDefault="001D64AC" w:rsidP="00B76B41">
            <w:pPr>
              <w:jc w:val="center"/>
              <w:rPr>
                <w:b/>
              </w:rPr>
            </w:pPr>
            <w:r w:rsidRPr="00B76B41">
              <w:rPr>
                <w:b/>
              </w:rPr>
              <w:t>CANTIDAD DE BENEFICIARIOS</w:t>
            </w:r>
          </w:p>
        </w:tc>
        <w:tc>
          <w:tcPr>
            <w:tcW w:w="2602" w:type="dxa"/>
          </w:tcPr>
          <w:p w:rsidR="00330195" w:rsidRPr="00B76B41" w:rsidRDefault="001D64AC">
            <w:pPr>
              <w:rPr>
                <w:b/>
              </w:rPr>
            </w:pPr>
            <w:r w:rsidRPr="00B76B41">
              <w:rPr>
                <w:b/>
              </w:rPr>
              <w:t>MONTO DEL PROYECTO</w:t>
            </w:r>
          </w:p>
        </w:tc>
      </w:tr>
      <w:tr w:rsidR="00330195" w:rsidTr="008078B0">
        <w:trPr>
          <w:trHeight w:val="662"/>
          <w:jc w:val="center"/>
        </w:trPr>
        <w:tc>
          <w:tcPr>
            <w:tcW w:w="2600" w:type="dxa"/>
          </w:tcPr>
          <w:p w:rsidR="00330195" w:rsidRDefault="00330195"/>
          <w:p w:rsidR="00330195" w:rsidRDefault="001D64AC">
            <w:r>
              <w:t>DIA INTERNACIONAL DE LA MUJER</w:t>
            </w:r>
          </w:p>
        </w:tc>
        <w:tc>
          <w:tcPr>
            <w:tcW w:w="2600" w:type="dxa"/>
          </w:tcPr>
          <w:p w:rsidR="00330195" w:rsidRDefault="001D64AC">
            <w:r>
              <w:t>CONMERORAR EL DIA INTERNACIONAL DE LA MUJER</w:t>
            </w:r>
          </w:p>
        </w:tc>
        <w:tc>
          <w:tcPr>
            <w:tcW w:w="2602" w:type="dxa"/>
          </w:tcPr>
          <w:p w:rsidR="00330195" w:rsidRDefault="001D64AC">
            <w:r>
              <w:t>15 DIAS</w:t>
            </w:r>
          </w:p>
        </w:tc>
        <w:tc>
          <w:tcPr>
            <w:tcW w:w="2602" w:type="dxa"/>
          </w:tcPr>
          <w:p w:rsidR="00330195" w:rsidRDefault="001D64AC">
            <w:r>
              <w:t>120 MUJERES</w:t>
            </w:r>
          </w:p>
        </w:tc>
        <w:tc>
          <w:tcPr>
            <w:tcW w:w="2602" w:type="dxa"/>
          </w:tcPr>
          <w:p w:rsidR="00330195" w:rsidRDefault="00BD5036">
            <w:r>
              <w:t>$208.20</w:t>
            </w:r>
          </w:p>
        </w:tc>
      </w:tr>
      <w:tr w:rsidR="00330195" w:rsidTr="008078B0">
        <w:trPr>
          <w:trHeight w:val="684"/>
          <w:jc w:val="center"/>
        </w:trPr>
        <w:tc>
          <w:tcPr>
            <w:tcW w:w="2600" w:type="dxa"/>
          </w:tcPr>
          <w:p w:rsidR="00330195" w:rsidRDefault="00330195"/>
          <w:p w:rsidR="00330195" w:rsidRDefault="001D64AC">
            <w:r>
              <w:t>DIA DE LAS MADRES</w:t>
            </w:r>
          </w:p>
        </w:tc>
        <w:tc>
          <w:tcPr>
            <w:tcW w:w="2600" w:type="dxa"/>
          </w:tcPr>
          <w:p w:rsidR="00330195" w:rsidRDefault="00667AC3">
            <w:r>
              <w:t>FESTEJAR A LAS MADRES</w:t>
            </w:r>
            <w:r w:rsidR="001D64AC">
              <w:t xml:space="preserve"> DEL MUNICIPIO </w:t>
            </w:r>
          </w:p>
        </w:tc>
        <w:tc>
          <w:tcPr>
            <w:tcW w:w="2602" w:type="dxa"/>
          </w:tcPr>
          <w:p w:rsidR="00330195" w:rsidRDefault="00667AC3">
            <w:r>
              <w:t>UN MES</w:t>
            </w:r>
          </w:p>
        </w:tc>
        <w:tc>
          <w:tcPr>
            <w:tcW w:w="2602" w:type="dxa"/>
          </w:tcPr>
          <w:p w:rsidR="00330195" w:rsidRDefault="00667AC3">
            <w:r>
              <w:t>1,301 MUJERES</w:t>
            </w:r>
          </w:p>
        </w:tc>
        <w:tc>
          <w:tcPr>
            <w:tcW w:w="2602" w:type="dxa"/>
          </w:tcPr>
          <w:p w:rsidR="00330195" w:rsidRDefault="00BD5036">
            <w:r>
              <w:t>$8,863.12</w:t>
            </w:r>
          </w:p>
        </w:tc>
      </w:tr>
      <w:tr w:rsidR="00330195" w:rsidTr="008078B0">
        <w:trPr>
          <w:trHeight w:val="684"/>
          <w:jc w:val="center"/>
        </w:trPr>
        <w:tc>
          <w:tcPr>
            <w:tcW w:w="2600" w:type="dxa"/>
          </w:tcPr>
          <w:p w:rsidR="00330195" w:rsidRDefault="00330195"/>
          <w:p w:rsidR="00330195" w:rsidRDefault="00BD5036">
            <w:r>
              <w:t>CAMPAÑA CITOLOGICA EN CASERIO LOMA DE LA CRUZ</w:t>
            </w:r>
          </w:p>
        </w:tc>
        <w:tc>
          <w:tcPr>
            <w:tcW w:w="2600" w:type="dxa"/>
          </w:tcPr>
          <w:p w:rsidR="00330195" w:rsidRDefault="00BD5036">
            <w:r>
              <w:t>AYUDAR A LAS MUJERES A BENEFICIAR Y VERIFICAR SU SALUD</w:t>
            </w:r>
          </w:p>
        </w:tc>
        <w:tc>
          <w:tcPr>
            <w:tcW w:w="2602" w:type="dxa"/>
          </w:tcPr>
          <w:p w:rsidR="00330195" w:rsidRDefault="00C847AD">
            <w:r>
              <w:t>UN MES</w:t>
            </w:r>
          </w:p>
        </w:tc>
        <w:tc>
          <w:tcPr>
            <w:tcW w:w="2602" w:type="dxa"/>
          </w:tcPr>
          <w:p w:rsidR="00330195" w:rsidRDefault="00BD5036">
            <w:r>
              <w:t>16 MUJERES</w:t>
            </w:r>
          </w:p>
        </w:tc>
        <w:tc>
          <w:tcPr>
            <w:tcW w:w="2602" w:type="dxa"/>
          </w:tcPr>
          <w:p w:rsidR="00330195" w:rsidRDefault="00BD5036">
            <w:r>
              <w:t>$64.00</w:t>
            </w:r>
          </w:p>
        </w:tc>
      </w:tr>
      <w:tr w:rsidR="00330195" w:rsidTr="008078B0">
        <w:trPr>
          <w:trHeight w:val="662"/>
          <w:jc w:val="center"/>
        </w:trPr>
        <w:tc>
          <w:tcPr>
            <w:tcW w:w="2600" w:type="dxa"/>
          </w:tcPr>
          <w:p w:rsidR="00330195" w:rsidRDefault="00330195"/>
          <w:p w:rsidR="00330195" w:rsidRDefault="00BD5036">
            <w:r>
              <w:t>CAMPAÑA CITOLOGICA EN CANTON SAN FRANCISCO</w:t>
            </w:r>
          </w:p>
        </w:tc>
        <w:tc>
          <w:tcPr>
            <w:tcW w:w="2600" w:type="dxa"/>
          </w:tcPr>
          <w:p w:rsidR="00330195" w:rsidRDefault="00BD5036">
            <w:r>
              <w:t>AYUDAR A LAS MUJERES A BENEFICIAR Y VERIFICAR SU SALUD</w:t>
            </w:r>
          </w:p>
        </w:tc>
        <w:tc>
          <w:tcPr>
            <w:tcW w:w="2602" w:type="dxa"/>
          </w:tcPr>
          <w:p w:rsidR="00330195" w:rsidRDefault="00C847AD">
            <w:r>
              <w:t>UN MES</w:t>
            </w:r>
          </w:p>
        </w:tc>
        <w:tc>
          <w:tcPr>
            <w:tcW w:w="2602" w:type="dxa"/>
          </w:tcPr>
          <w:p w:rsidR="00330195" w:rsidRDefault="00BD5036">
            <w:r>
              <w:t>28 MUJERES</w:t>
            </w:r>
          </w:p>
        </w:tc>
        <w:tc>
          <w:tcPr>
            <w:tcW w:w="2602" w:type="dxa"/>
          </w:tcPr>
          <w:p w:rsidR="00330195" w:rsidRDefault="00BD5036">
            <w:r>
              <w:t>$112.00</w:t>
            </w:r>
          </w:p>
        </w:tc>
      </w:tr>
      <w:tr w:rsidR="00BD5036" w:rsidTr="008078B0">
        <w:trPr>
          <w:trHeight w:val="662"/>
          <w:jc w:val="center"/>
        </w:trPr>
        <w:tc>
          <w:tcPr>
            <w:tcW w:w="2600" w:type="dxa"/>
          </w:tcPr>
          <w:p w:rsidR="00BD5036" w:rsidRDefault="00BD5036">
            <w:r>
              <w:t>CAMPAÑA CITOLOGICA EN CANTON ANIMAS</w:t>
            </w:r>
          </w:p>
        </w:tc>
        <w:tc>
          <w:tcPr>
            <w:tcW w:w="2600" w:type="dxa"/>
          </w:tcPr>
          <w:p w:rsidR="00BD5036" w:rsidRDefault="00C847AD">
            <w:r>
              <w:t>AYUDAR A LAS MUJERES A BENEFICIAR Y VERIFICAR SU SALUD</w:t>
            </w:r>
          </w:p>
        </w:tc>
        <w:tc>
          <w:tcPr>
            <w:tcW w:w="2602" w:type="dxa"/>
          </w:tcPr>
          <w:p w:rsidR="00BD5036" w:rsidRDefault="00C847AD">
            <w:r>
              <w:t xml:space="preserve">UN MES </w:t>
            </w:r>
          </w:p>
        </w:tc>
        <w:tc>
          <w:tcPr>
            <w:tcW w:w="2602" w:type="dxa"/>
          </w:tcPr>
          <w:p w:rsidR="00BD5036" w:rsidRDefault="00C847AD">
            <w:r>
              <w:t>35 MUJERES</w:t>
            </w:r>
          </w:p>
        </w:tc>
        <w:tc>
          <w:tcPr>
            <w:tcW w:w="2602" w:type="dxa"/>
          </w:tcPr>
          <w:p w:rsidR="00BD5036" w:rsidRDefault="00C847AD">
            <w:r>
              <w:t>$140.00</w:t>
            </w:r>
          </w:p>
        </w:tc>
      </w:tr>
      <w:tr w:rsidR="00BD5036" w:rsidTr="008078B0">
        <w:trPr>
          <w:trHeight w:val="662"/>
          <w:jc w:val="center"/>
        </w:trPr>
        <w:tc>
          <w:tcPr>
            <w:tcW w:w="2600" w:type="dxa"/>
          </w:tcPr>
          <w:p w:rsidR="00BD5036" w:rsidRDefault="00C847AD">
            <w:r>
              <w:t>CAMPAÑA DE MAMOGRAFIA</w:t>
            </w:r>
          </w:p>
        </w:tc>
        <w:tc>
          <w:tcPr>
            <w:tcW w:w="2600" w:type="dxa"/>
          </w:tcPr>
          <w:p w:rsidR="00BD5036" w:rsidRDefault="00C847AD">
            <w:r>
              <w:t>AYUDAR A LAS MUJERES A BENEFICIAR Y VERIFICAR SU SALUD</w:t>
            </w:r>
          </w:p>
        </w:tc>
        <w:tc>
          <w:tcPr>
            <w:tcW w:w="2602" w:type="dxa"/>
          </w:tcPr>
          <w:p w:rsidR="00BD5036" w:rsidRDefault="00C847AD">
            <w:r>
              <w:t>2 MESES</w:t>
            </w:r>
          </w:p>
        </w:tc>
        <w:tc>
          <w:tcPr>
            <w:tcW w:w="2602" w:type="dxa"/>
          </w:tcPr>
          <w:p w:rsidR="00BD5036" w:rsidRDefault="00C847AD">
            <w:r>
              <w:t>52 MUJERES</w:t>
            </w:r>
          </w:p>
        </w:tc>
        <w:tc>
          <w:tcPr>
            <w:tcW w:w="2602" w:type="dxa"/>
          </w:tcPr>
          <w:p w:rsidR="00BD5036" w:rsidRDefault="00C847AD">
            <w:r>
              <w:t>$797.00</w:t>
            </w:r>
          </w:p>
        </w:tc>
      </w:tr>
      <w:tr w:rsidR="00BD5036" w:rsidTr="008078B0">
        <w:trPr>
          <w:trHeight w:val="662"/>
          <w:jc w:val="center"/>
        </w:trPr>
        <w:tc>
          <w:tcPr>
            <w:tcW w:w="2600" w:type="dxa"/>
          </w:tcPr>
          <w:p w:rsidR="00BD5036" w:rsidRDefault="00C847AD">
            <w:r>
              <w:t>CAMAPÑA DE CITOLOGIA EN SAN LORENZO</w:t>
            </w:r>
          </w:p>
        </w:tc>
        <w:tc>
          <w:tcPr>
            <w:tcW w:w="2600" w:type="dxa"/>
          </w:tcPr>
          <w:p w:rsidR="00BD5036" w:rsidRDefault="00C847AD">
            <w:r>
              <w:t>AYUDAR A LAS MUJERES A BENEFICIAR Y VERIFICAR SU SALUD</w:t>
            </w:r>
          </w:p>
        </w:tc>
        <w:tc>
          <w:tcPr>
            <w:tcW w:w="2602" w:type="dxa"/>
          </w:tcPr>
          <w:p w:rsidR="00BD5036" w:rsidRDefault="00C847AD">
            <w:r>
              <w:t>UN MES</w:t>
            </w:r>
          </w:p>
        </w:tc>
        <w:tc>
          <w:tcPr>
            <w:tcW w:w="2602" w:type="dxa"/>
          </w:tcPr>
          <w:p w:rsidR="00BD5036" w:rsidRDefault="00C847AD">
            <w:r>
              <w:t>59 MUJERES</w:t>
            </w:r>
          </w:p>
        </w:tc>
        <w:tc>
          <w:tcPr>
            <w:tcW w:w="2602" w:type="dxa"/>
          </w:tcPr>
          <w:p w:rsidR="00BD5036" w:rsidRDefault="0067351F">
            <w:r>
              <w:t>$236.00</w:t>
            </w:r>
          </w:p>
        </w:tc>
      </w:tr>
      <w:bookmarkEnd w:id="0"/>
    </w:tbl>
    <w:p w:rsidR="00774FC1" w:rsidRPr="00667AC3" w:rsidRDefault="008078B0" w:rsidP="00667AC3">
      <w:pPr>
        <w:tabs>
          <w:tab w:val="left" w:pos="1624"/>
        </w:tabs>
      </w:pPr>
    </w:p>
    <w:sectPr w:rsidR="00774FC1" w:rsidRPr="00667AC3" w:rsidSect="00330195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95"/>
    <w:rsid w:val="001D64AC"/>
    <w:rsid w:val="002045E8"/>
    <w:rsid w:val="00251C8D"/>
    <w:rsid w:val="00330195"/>
    <w:rsid w:val="00390421"/>
    <w:rsid w:val="005D5AD9"/>
    <w:rsid w:val="006331FD"/>
    <w:rsid w:val="00641475"/>
    <w:rsid w:val="00667AC3"/>
    <w:rsid w:val="0067351F"/>
    <w:rsid w:val="00765E02"/>
    <w:rsid w:val="008078B0"/>
    <w:rsid w:val="00844A27"/>
    <w:rsid w:val="00B66B2A"/>
    <w:rsid w:val="00B76B41"/>
    <w:rsid w:val="00BD5036"/>
    <w:rsid w:val="00C322BD"/>
    <w:rsid w:val="00C847AD"/>
    <w:rsid w:val="00C8538C"/>
    <w:rsid w:val="00D054FB"/>
    <w:rsid w:val="00E909A8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5A92"/>
  <w15:docId w15:val="{64B17FC7-A41A-4332-AB2F-813E0E2A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Franco</dc:creator>
  <cp:keywords/>
  <dc:description/>
  <cp:lastModifiedBy>Usuario de Windows</cp:lastModifiedBy>
  <cp:revision>14</cp:revision>
  <cp:lastPrinted>2019-10-16T16:22:00Z</cp:lastPrinted>
  <dcterms:created xsi:type="dcterms:W3CDTF">2019-10-15T23:28:00Z</dcterms:created>
  <dcterms:modified xsi:type="dcterms:W3CDTF">2019-10-22T06:31:00Z</dcterms:modified>
</cp:coreProperties>
</file>