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56C68" w:rsidRDefault="00B56C68" w:rsidP="00B56C68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B56C68">
        <w:rPr>
          <w:rFonts w:cstheme="minorHAnsi"/>
          <w:b/>
          <w:color w:val="0000CC"/>
          <w:w w:val="102"/>
          <w:sz w:val="28"/>
          <w:szCs w:val="28"/>
        </w:rPr>
        <w:t>RESOLUCIÓN SOLICITUD N° 0</w:t>
      </w:r>
      <w:r w:rsidR="004C0032">
        <w:rPr>
          <w:rFonts w:cstheme="minorHAnsi"/>
          <w:b/>
          <w:color w:val="0000CC"/>
          <w:w w:val="102"/>
          <w:sz w:val="28"/>
          <w:szCs w:val="28"/>
        </w:rPr>
        <w:t>11</w:t>
      </w:r>
      <w:r w:rsidRPr="00B56C68">
        <w:rPr>
          <w:rFonts w:cstheme="minorHAnsi"/>
          <w:b/>
          <w:color w:val="0000CC"/>
          <w:w w:val="102"/>
          <w:sz w:val="28"/>
          <w:szCs w:val="28"/>
        </w:rPr>
        <w:t xml:space="preserve"> -2014</w:t>
      </w:r>
    </w:p>
    <w:p w:rsidR="00B56C68" w:rsidRPr="00BE0B9D" w:rsidRDefault="00B56C68" w:rsidP="00B56C68">
      <w:pPr>
        <w:spacing w:after="0" w:line="240" w:lineRule="auto"/>
        <w:jc w:val="center"/>
        <w:rPr>
          <w:rFonts w:cstheme="minorHAnsi"/>
          <w:b/>
          <w:bCs/>
          <w:spacing w:val="-1"/>
          <w:sz w:val="12"/>
          <w:szCs w:val="24"/>
        </w:rPr>
      </w:pP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  <w:r w:rsidRPr="0049458C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spacing w:val="1"/>
          <w:w w:val="102"/>
          <w:sz w:val="24"/>
        </w:rPr>
        <w:t>l</w:t>
      </w:r>
      <w:r w:rsidRPr="0049458C">
        <w:rPr>
          <w:rFonts w:cstheme="minorHAnsi"/>
          <w:w w:val="102"/>
          <w:sz w:val="24"/>
        </w:rPr>
        <w:t>as</w:t>
      </w:r>
      <w:r>
        <w:rPr>
          <w:rFonts w:cstheme="minorHAnsi"/>
          <w:w w:val="102"/>
          <w:sz w:val="24"/>
        </w:rPr>
        <w:t xml:space="preserve"> </w:t>
      </w:r>
      <w:r w:rsidRPr="004C0032">
        <w:rPr>
          <w:rFonts w:cstheme="minorHAnsi"/>
          <w:w w:val="102"/>
          <w:sz w:val="24"/>
        </w:rPr>
        <w:t>catorce horas con treinta y cinco minutos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-4"/>
          <w:w w:val="102"/>
          <w:sz w:val="24"/>
        </w:rPr>
        <w:t>e</w:t>
      </w:r>
      <w:r w:rsidRPr="0049458C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49458C">
        <w:rPr>
          <w:rFonts w:cstheme="minorHAnsi"/>
          <w:w w:val="102"/>
          <w:sz w:val="24"/>
        </w:rPr>
        <w:t>d</w:t>
      </w:r>
      <w:r w:rsidRPr="0049458C">
        <w:rPr>
          <w:rFonts w:cstheme="minorHAnsi"/>
          <w:spacing w:val="1"/>
          <w:w w:val="102"/>
          <w:sz w:val="24"/>
        </w:rPr>
        <w:t>í</w:t>
      </w:r>
      <w:r w:rsidRPr="0049458C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 xml:space="preserve">20 </w:t>
      </w:r>
      <w:r w:rsidRPr="0049458C">
        <w:rPr>
          <w:rFonts w:cstheme="minorHAnsi"/>
          <w:b/>
          <w:color w:val="0000CC"/>
          <w:w w:val="102"/>
          <w:sz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</w:rPr>
        <w:t xml:space="preserve">enero </w:t>
      </w:r>
      <w:r w:rsidRPr="0049458C">
        <w:rPr>
          <w:rFonts w:cstheme="minorHAnsi"/>
          <w:b/>
          <w:color w:val="0000CC"/>
          <w:w w:val="102"/>
          <w:sz w:val="24"/>
        </w:rPr>
        <w:t>de 201</w:t>
      </w:r>
      <w:r>
        <w:rPr>
          <w:rFonts w:cstheme="minorHAnsi"/>
          <w:b/>
          <w:color w:val="0000CC"/>
          <w:w w:val="102"/>
          <w:sz w:val="24"/>
        </w:rPr>
        <w:t>4</w:t>
      </w:r>
      <w:r w:rsidRPr="0049458C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sz w:val="24"/>
        </w:rPr>
        <w:t>Nº 0</w:t>
      </w:r>
      <w:r w:rsidRPr="0049458C">
        <w:rPr>
          <w:rFonts w:cstheme="minorHAnsi"/>
          <w:b/>
          <w:color w:val="0000CC"/>
          <w:sz w:val="24"/>
        </w:rPr>
        <w:t>1</w:t>
      </w:r>
      <w:r>
        <w:rPr>
          <w:rFonts w:cstheme="minorHAnsi"/>
          <w:b/>
          <w:color w:val="0000CC"/>
          <w:sz w:val="24"/>
        </w:rPr>
        <w:t xml:space="preserve">1-2014 </w:t>
      </w:r>
      <w:r w:rsidRPr="0049458C">
        <w:rPr>
          <w:rFonts w:cstheme="minorHAnsi"/>
          <w:sz w:val="24"/>
        </w:rPr>
        <w:t>sobre: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</w:rPr>
      </w:pPr>
    </w:p>
    <w:p w:rsidR="004C0032" w:rsidRPr="00117071" w:rsidRDefault="004C0032" w:rsidP="004C0032">
      <w:pPr>
        <w:pStyle w:val="Prrafodelista"/>
        <w:widowControl w:val="0"/>
        <w:numPr>
          <w:ilvl w:val="0"/>
          <w:numId w:val="1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sz w:val="24"/>
        </w:rPr>
      </w:pPr>
      <w:r w:rsidRPr="00117071">
        <w:rPr>
          <w:rFonts w:asciiTheme="minorHAnsi" w:hAnsiTheme="minorHAnsi" w:cstheme="minorHAnsi"/>
          <w:b/>
          <w:color w:val="0000CC"/>
          <w:sz w:val="24"/>
        </w:rPr>
        <w:t>Normas Técnicas de Control Interno Específicas del Ministerio de Agricultura y Ganadería.</w:t>
      </w:r>
    </w:p>
    <w:p w:rsidR="004C0032" w:rsidRPr="00117071" w:rsidRDefault="004C0032" w:rsidP="004C0032">
      <w:pPr>
        <w:pStyle w:val="Prrafodelista"/>
        <w:widowControl w:val="0"/>
        <w:numPr>
          <w:ilvl w:val="0"/>
          <w:numId w:val="1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sz w:val="24"/>
        </w:rPr>
      </w:pPr>
      <w:r w:rsidRPr="00117071">
        <w:rPr>
          <w:rFonts w:asciiTheme="minorHAnsi" w:hAnsiTheme="minorHAnsi" w:cstheme="minorHAnsi"/>
          <w:b/>
          <w:color w:val="0000CC"/>
          <w:sz w:val="24"/>
        </w:rPr>
        <w:t>Reglamento Interno de Normas Disciplinarias para los Servidores Públicos del Ministerio de Agricultura y Ganadería.</w:t>
      </w:r>
    </w:p>
    <w:p w:rsidR="004C0032" w:rsidRPr="0049458C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lang w:val="es-ES"/>
        </w:rPr>
      </w:pPr>
    </w:p>
    <w:p w:rsidR="004C0032" w:rsidRPr="0049458C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49458C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49458C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4C0032">
        <w:rPr>
          <w:rFonts w:cstheme="minorHAnsi"/>
          <w:b/>
          <w:highlight w:val="black"/>
        </w:rPr>
        <w:t>*************************************</w:t>
      </w:r>
      <w:r w:rsidRPr="0049458C">
        <w:rPr>
          <w:rFonts w:cstheme="minorHAnsi"/>
          <w:b/>
          <w:w w:val="102"/>
          <w:sz w:val="24"/>
        </w:rPr>
        <w:t xml:space="preserve">, </w:t>
      </w:r>
      <w:r w:rsidRPr="0049458C">
        <w:rPr>
          <w:rFonts w:cstheme="minorHAnsi"/>
          <w:w w:val="102"/>
          <w:sz w:val="24"/>
        </w:rPr>
        <w:t>analizado el fondo de lo solicitado determinando con base al art. 62 inciso 2º que la misma ya está disponible al público. Por lo tanto resuelve:</w:t>
      </w:r>
    </w:p>
    <w:p w:rsidR="004C0032" w:rsidRPr="0049458C" w:rsidRDefault="004C0032" w:rsidP="004C0032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4C0032" w:rsidRPr="0049458C" w:rsidRDefault="004C0032" w:rsidP="004C0032">
      <w:pPr>
        <w:spacing w:after="0" w:line="240" w:lineRule="auto"/>
        <w:jc w:val="center"/>
        <w:rPr>
          <w:rFonts w:cstheme="minorHAnsi"/>
          <w:b/>
          <w:sz w:val="32"/>
        </w:rPr>
      </w:pPr>
      <w:r w:rsidRPr="0049458C">
        <w:rPr>
          <w:rFonts w:cstheme="minorHAnsi"/>
          <w:b/>
          <w:sz w:val="32"/>
        </w:rPr>
        <w:t>ORIENTAR LA UBICACIÓN DE LA INFORMACIÓN SOLICITADA</w:t>
      </w:r>
    </w:p>
    <w:p w:rsidR="004C0032" w:rsidRPr="0049458C" w:rsidRDefault="004C0032" w:rsidP="004C0032">
      <w:pPr>
        <w:spacing w:after="0" w:line="240" w:lineRule="auto"/>
        <w:jc w:val="both"/>
        <w:rPr>
          <w:rFonts w:cstheme="minorHAnsi"/>
          <w:w w:val="102"/>
          <w:sz w:val="24"/>
        </w:rPr>
      </w:pPr>
    </w:p>
    <w:p w:rsidR="008D040E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49458C">
        <w:rPr>
          <w:rFonts w:cstheme="minorHAnsi"/>
          <w:w w:val="102"/>
          <w:sz w:val="24"/>
        </w:rPr>
        <w:t xml:space="preserve">La información puede consultarse, reproducirse o adquirirse en </w:t>
      </w:r>
      <w:r w:rsidRPr="0049458C">
        <w:rPr>
          <w:rFonts w:cstheme="minorHAnsi"/>
          <w:sz w:val="24"/>
        </w:rPr>
        <w:t xml:space="preserve">la </w:t>
      </w:r>
      <w:r w:rsidRPr="0049458C">
        <w:rPr>
          <w:rFonts w:cstheme="minorHAnsi"/>
          <w:b/>
          <w:color w:val="000099"/>
          <w:w w:val="102"/>
          <w:sz w:val="24"/>
        </w:rPr>
        <w:t>página Web del MAG, www.mag.gob.sv</w:t>
      </w:r>
      <w:r w:rsidRPr="0049458C">
        <w:rPr>
          <w:rFonts w:cstheme="minorHAnsi"/>
          <w:b/>
          <w:color w:val="0036A2"/>
          <w:sz w:val="24"/>
        </w:rPr>
        <w:t xml:space="preserve">, </w:t>
      </w:r>
      <w:r w:rsidRPr="0049458C">
        <w:rPr>
          <w:rFonts w:cstheme="minorHAnsi"/>
          <w:w w:val="102"/>
          <w:sz w:val="24"/>
        </w:rPr>
        <w:t>en</w:t>
      </w:r>
      <w:r>
        <w:rPr>
          <w:rFonts w:cstheme="minorHAnsi"/>
          <w:w w:val="102"/>
          <w:sz w:val="24"/>
        </w:rPr>
        <w:t xml:space="preserve"> el link </w:t>
      </w:r>
      <w:r>
        <w:rPr>
          <w:rFonts w:cstheme="minorHAnsi"/>
          <w:b/>
          <w:i/>
          <w:color w:val="0000CC"/>
          <w:w w:val="102"/>
          <w:sz w:val="24"/>
        </w:rPr>
        <w:t xml:space="preserve">Gobierno Abierto- Marco Normativo- Ley Principal,  </w:t>
      </w:r>
      <w:r w:rsidRPr="0049458C">
        <w:rPr>
          <w:rFonts w:cstheme="minorHAnsi"/>
          <w:w w:val="102"/>
          <w:sz w:val="24"/>
        </w:rPr>
        <w:t xml:space="preserve">en </w:t>
      </w:r>
      <w:r>
        <w:rPr>
          <w:rFonts w:cstheme="minorHAnsi"/>
          <w:w w:val="102"/>
          <w:sz w:val="24"/>
        </w:rPr>
        <w:t>la que podrá encontrar ambos documentos</w:t>
      </w:r>
    </w:p>
    <w:p w:rsid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A95A1D" w:rsidRDefault="00A95A1D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E64AB" w:rsidRDefault="000E64AB" w:rsidP="005E13F4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E64AB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D15" w:rsidRDefault="00775D15" w:rsidP="00823710">
      <w:pPr>
        <w:spacing w:after="0" w:line="240" w:lineRule="auto"/>
      </w:pPr>
      <w:r>
        <w:separator/>
      </w:r>
    </w:p>
  </w:endnote>
  <w:endnote w:type="continuationSeparator" w:id="1">
    <w:p w:rsidR="00775D15" w:rsidRDefault="00775D1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D15" w:rsidRDefault="00775D15" w:rsidP="00823710">
      <w:pPr>
        <w:spacing w:after="0" w:line="240" w:lineRule="auto"/>
      </w:pPr>
      <w:r>
        <w:separator/>
      </w:r>
    </w:p>
  </w:footnote>
  <w:footnote w:type="continuationSeparator" w:id="1">
    <w:p w:rsidR="00775D15" w:rsidRDefault="00775D1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6B9A"/>
    <w:rsid w:val="00092838"/>
    <w:rsid w:val="000B222A"/>
    <w:rsid w:val="000E64AB"/>
    <w:rsid w:val="00111E6F"/>
    <w:rsid w:val="0018446B"/>
    <w:rsid w:val="001D37F6"/>
    <w:rsid w:val="00224EE7"/>
    <w:rsid w:val="002F1B55"/>
    <w:rsid w:val="0031206E"/>
    <w:rsid w:val="00480DA5"/>
    <w:rsid w:val="004A1B78"/>
    <w:rsid w:val="004A4188"/>
    <w:rsid w:val="004C0032"/>
    <w:rsid w:val="004D0B8C"/>
    <w:rsid w:val="005251F3"/>
    <w:rsid w:val="00575570"/>
    <w:rsid w:val="005E13F4"/>
    <w:rsid w:val="005F7032"/>
    <w:rsid w:val="00745687"/>
    <w:rsid w:val="00771A53"/>
    <w:rsid w:val="00775D15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95A1D"/>
    <w:rsid w:val="00AA1862"/>
    <w:rsid w:val="00B14345"/>
    <w:rsid w:val="00B56C68"/>
    <w:rsid w:val="00B717C5"/>
    <w:rsid w:val="00BF40B1"/>
    <w:rsid w:val="00C817D9"/>
    <w:rsid w:val="00C928AD"/>
    <w:rsid w:val="00DD51C2"/>
    <w:rsid w:val="00DD5223"/>
    <w:rsid w:val="00EB4177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2017-02-22T16:11:00Z</dcterms:created>
  <dcterms:modified xsi:type="dcterms:W3CDTF">2017-02-22T16:11:00Z</dcterms:modified>
</cp:coreProperties>
</file>