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FE" w:rsidRPr="005A4108" w:rsidRDefault="000835FE" w:rsidP="000835F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0835FE" w:rsidRDefault="000835FE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242533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24253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24253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24253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242533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242533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24253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24253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</w:t>
      </w:r>
      <w:r w:rsidR="000F42EB" w:rsidRPr="0024253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66</w:t>
      </w:r>
      <w:r w:rsidR="00F90A51" w:rsidRPr="00242533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242533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24253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C52F29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24253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24253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C52F29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24253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24253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242533" w:rsidRPr="00242533">
        <w:rPr>
          <w:rFonts w:asciiTheme="minorHAnsi" w:eastAsia="Arial Unicode MS" w:hAnsiTheme="minorHAnsi" w:cs="Arial"/>
          <w:color w:val="000000" w:themeColor="text1"/>
          <w:w w:val="102"/>
          <w:sz w:val="24"/>
          <w:szCs w:val="24"/>
        </w:rPr>
        <w:t>once</w:t>
      </w:r>
      <w:r w:rsidR="00C52F29">
        <w:rPr>
          <w:rFonts w:asciiTheme="minorHAnsi" w:eastAsia="Arial Unicode MS" w:hAnsiTheme="minorHAnsi" w:cs="Arial"/>
          <w:color w:val="000000" w:themeColor="text1"/>
          <w:w w:val="102"/>
          <w:sz w:val="24"/>
          <w:szCs w:val="24"/>
        </w:rPr>
        <w:t xml:space="preserve"> </w:t>
      </w:r>
      <w:r w:rsidR="00B9088B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horas </w:t>
      </w:r>
      <w:r w:rsidR="009F0AA9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y </w:t>
      </w:r>
      <w:r w:rsidR="003237B6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diecinueve</w:t>
      </w:r>
      <w:r w:rsidR="005324CA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 minutos</w:t>
      </w:r>
      <w:r w:rsidR="00C52F29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 </w:t>
      </w:r>
      <w:r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d</w:t>
      </w:r>
      <w:r w:rsidRPr="00242533">
        <w:rPr>
          <w:rFonts w:asciiTheme="minorHAnsi" w:eastAsia="Arial Unicode MS" w:hAnsiTheme="minorHAnsi" w:cs="Arial"/>
          <w:b/>
          <w:color w:val="000000" w:themeColor="text1"/>
          <w:spacing w:val="-4"/>
          <w:w w:val="102"/>
          <w:sz w:val="24"/>
          <w:szCs w:val="24"/>
        </w:rPr>
        <w:t>e</w:t>
      </w:r>
      <w:r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l</w:t>
      </w:r>
      <w:r w:rsidR="00C52F29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 </w:t>
      </w:r>
      <w:r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d</w:t>
      </w:r>
      <w:r w:rsidRPr="00242533">
        <w:rPr>
          <w:rFonts w:asciiTheme="minorHAnsi" w:eastAsia="Arial Unicode MS" w:hAnsiTheme="minorHAnsi" w:cs="Arial"/>
          <w:b/>
          <w:color w:val="000000" w:themeColor="text1"/>
          <w:spacing w:val="1"/>
          <w:w w:val="102"/>
          <w:sz w:val="24"/>
          <w:szCs w:val="24"/>
        </w:rPr>
        <w:t>í</w:t>
      </w:r>
      <w:r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a</w:t>
      </w:r>
      <w:r w:rsidR="00C52F29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 </w:t>
      </w:r>
      <w:r w:rsidR="003237B6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dieciséis</w:t>
      </w:r>
      <w:r w:rsidR="009F0AA9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 de </w:t>
      </w:r>
      <w:r w:rsidR="001F5BC4" w:rsidRPr="00242533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>octubre</w:t>
      </w:r>
      <w:r w:rsidR="00C52F29">
        <w:rPr>
          <w:rFonts w:asciiTheme="minorHAnsi" w:eastAsia="Arial Unicode MS" w:hAnsiTheme="minorHAnsi" w:cs="Arial"/>
          <w:b/>
          <w:color w:val="000000" w:themeColor="text1"/>
          <w:w w:val="102"/>
          <w:sz w:val="24"/>
          <w:szCs w:val="24"/>
        </w:rPr>
        <w:t xml:space="preserve"> </w:t>
      </w:r>
      <w:r w:rsidRPr="0024253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24253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242533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24253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C74C9A" w:rsidRPr="0024253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3237B6" w:rsidRPr="0024253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66</w:t>
      </w:r>
      <w:r w:rsidRPr="00242533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B1563A" w:rsidRDefault="00B1563A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4"/>
          <w:szCs w:val="24"/>
        </w:rPr>
      </w:pPr>
    </w:p>
    <w:p w:rsidR="003237B6" w:rsidRPr="00242533" w:rsidRDefault="00BB65E7" w:rsidP="0024253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</w:rPr>
      </w:pPr>
      <w:r w:rsidRPr="00242533">
        <w:rPr>
          <w:rFonts w:asciiTheme="minorHAnsi" w:eastAsia="Arial Unicode MS" w:hAnsiTheme="minorHAnsi" w:cs="Arial"/>
          <w:b/>
          <w:w w:val="102"/>
        </w:rPr>
        <w:t>Información cultivo de chile.</w:t>
      </w:r>
    </w:p>
    <w:p w:rsidR="00BB65E7" w:rsidRDefault="00BB65E7" w:rsidP="00BB65E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</w:rPr>
      </w:pPr>
      <w:r>
        <w:rPr>
          <w:rFonts w:asciiTheme="minorHAnsi" w:eastAsia="Arial Unicode MS" w:hAnsiTheme="minorHAnsi" w:cs="Arial"/>
          <w:b/>
          <w:w w:val="102"/>
        </w:rPr>
        <w:t xml:space="preserve">Información </w:t>
      </w:r>
      <w:r w:rsidR="00242533">
        <w:rPr>
          <w:rFonts w:asciiTheme="minorHAnsi" w:eastAsia="Arial Unicode MS" w:hAnsiTheme="minorHAnsi" w:cs="Arial"/>
          <w:b/>
          <w:w w:val="102"/>
        </w:rPr>
        <w:t xml:space="preserve">de </w:t>
      </w:r>
      <w:r>
        <w:rPr>
          <w:rFonts w:asciiTheme="minorHAnsi" w:eastAsia="Arial Unicode MS" w:hAnsiTheme="minorHAnsi" w:cs="Arial"/>
          <w:b/>
          <w:w w:val="102"/>
        </w:rPr>
        <w:t>var</w:t>
      </w:r>
      <w:r w:rsidR="00242533">
        <w:rPr>
          <w:rFonts w:asciiTheme="minorHAnsi" w:eastAsia="Arial Unicode MS" w:hAnsiTheme="minorHAnsi" w:cs="Arial"/>
          <w:b/>
          <w:w w:val="102"/>
        </w:rPr>
        <w:t>iedades de chile en El Salvador</w:t>
      </w:r>
    </w:p>
    <w:p w:rsidR="00BB65E7" w:rsidRDefault="00BB65E7" w:rsidP="00BB65E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</w:rPr>
      </w:pPr>
      <w:r>
        <w:rPr>
          <w:rFonts w:asciiTheme="minorHAnsi" w:eastAsia="Arial Unicode MS" w:hAnsiTheme="minorHAnsi" w:cs="Arial"/>
          <w:b/>
          <w:w w:val="102"/>
        </w:rPr>
        <w:t>Información de la indu</w:t>
      </w:r>
      <w:r w:rsidR="00242533">
        <w:rPr>
          <w:rFonts w:asciiTheme="minorHAnsi" w:eastAsia="Arial Unicode MS" w:hAnsiTheme="minorHAnsi" w:cs="Arial"/>
          <w:b/>
          <w:w w:val="102"/>
        </w:rPr>
        <w:t>strialización de chile Jalapeño</w:t>
      </w:r>
    </w:p>
    <w:p w:rsidR="00BB65E7" w:rsidRDefault="00BB65E7" w:rsidP="00BB65E7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</w:rPr>
      </w:pPr>
      <w:r>
        <w:rPr>
          <w:rFonts w:asciiTheme="minorHAnsi" w:eastAsia="Arial Unicode MS" w:hAnsiTheme="minorHAnsi" w:cs="Arial"/>
          <w:b/>
          <w:w w:val="102"/>
        </w:rPr>
        <w:t xml:space="preserve">Información de </w:t>
      </w:r>
      <w:r w:rsidR="00242533">
        <w:rPr>
          <w:rFonts w:asciiTheme="minorHAnsi" w:eastAsia="Arial Unicode MS" w:hAnsiTheme="minorHAnsi" w:cs="Arial"/>
          <w:b/>
          <w:w w:val="102"/>
        </w:rPr>
        <w:t>producción,</w:t>
      </w:r>
      <w:r>
        <w:rPr>
          <w:rFonts w:asciiTheme="minorHAnsi" w:eastAsia="Arial Unicode MS" w:hAnsiTheme="minorHAnsi" w:cs="Arial"/>
          <w:b/>
          <w:w w:val="102"/>
        </w:rPr>
        <w:t xml:space="preserve"> precios</w:t>
      </w:r>
      <w:r w:rsidR="00242533">
        <w:rPr>
          <w:rFonts w:asciiTheme="minorHAnsi" w:eastAsia="Arial Unicode MS" w:hAnsiTheme="minorHAnsi" w:cs="Arial"/>
          <w:b/>
          <w:w w:val="102"/>
        </w:rPr>
        <w:t xml:space="preserve"> e importación de chile</w:t>
      </w:r>
    </w:p>
    <w:p w:rsidR="00BB65E7" w:rsidRPr="00BB65E7" w:rsidRDefault="00BB65E7" w:rsidP="00BB65E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C52F29" w:rsidRPr="00C52F29">
        <w:rPr>
          <w:highlight w:val="black"/>
        </w:rPr>
        <w:t xml:space="preserve"> </w:t>
      </w:r>
      <w:r w:rsidR="00C52F29" w:rsidRPr="00F22514">
        <w:rPr>
          <w:highlight w:val="black"/>
        </w:rPr>
        <w:t>Xxxxxxxxxxxx</w:t>
      </w:r>
      <w:r w:rsidR="00C52F29">
        <w:rPr>
          <w:highlight w:val="black"/>
        </w:rPr>
        <w:t>xxxxx</w:t>
      </w:r>
      <w:r w:rsidR="00C52F29" w:rsidRPr="00F22514">
        <w:rPr>
          <w:highlight w:val="black"/>
        </w:rPr>
        <w:t>xxxxx</w:t>
      </w:r>
      <w:r w:rsidR="00C52F29">
        <w:t>,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  <w:r w:rsidR="00242533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SOBRE LA INFORMACIÓN DE PRODUCCIÓN, PRECIOS E IMPORTACIÓN DE CHILE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242533" w:rsidRDefault="00242533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242533" w:rsidRPr="00242533" w:rsidRDefault="00242533" w:rsidP="00242533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42533">
        <w:rPr>
          <w:rFonts w:asciiTheme="minorHAnsi" w:eastAsia="Arial Unicode MS" w:hAnsiTheme="minorHAnsi" w:cs="Arial"/>
          <w:sz w:val="24"/>
          <w:szCs w:val="24"/>
        </w:rPr>
        <w:t>Temas/Estadísticas de Producción/Anuarios Agropecuarios</w:t>
      </w:r>
    </w:p>
    <w:p w:rsidR="00242533" w:rsidRPr="00242533" w:rsidRDefault="00242533" w:rsidP="00242533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42533">
        <w:rPr>
          <w:rFonts w:asciiTheme="minorHAnsi" w:eastAsia="Arial Unicode MS" w:hAnsiTheme="minorHAnsi" w:cs="Arial"/>
          <w:sz w:val="24"/>
          <w:szCs w:val="24"/>
        </w:rPr>
        <w:t>Temas/Estadísticas de Precios/Precios semanales, mensuales y retrospectiva de precios</w:t>
      </w:r>
    </w:p>
    <w:p w:rsidR="00242533" w:rsidRPr="00242533" w:rsidRDefault="00242533" w:rsidP="00242533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42533">
        <w:rPr>
          <w:rFonts w:asciiTheme="minorHAnsi" w:eastAsia="Arial Unicode MS" w:hAnsiTheme="minorHAnsi" w:cs="Arial"/>
          <w:sz w:val="24"/>
          <w:szCs w:val="24"/>
        </w:rPr>
        <w:t>Servicios/En Línea/ Autorizaciones Fitozoosanitarias/Estadísticas</w:t>
      </w:r>
      <w:r>
        <w:rPr>
          <w:rFonts w:asciiTheme="minorHAnsi" w:eastAsia="Arial Unicode MS" w:hAnsiTheme="minorHAnsi" w:cs="Arial"/>
          <w:sz w:val="24"/>
          <w:szCs w:val="24"/>
        </w:rPr>
        <w:t xml:space="preserve"> (importación)</w:t>
      </w:r>
    </w:p>
    <w:p w:rsidR="00242533" w:rsidRPr="00B93C23" w:rsidRDefault="00242533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9A0B1F" w:rsidRDefault="009A0B1F" w:rsidP="009A0B1F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b/>
          <w:color w:val="000099"/>
          <w:sz w:val="18"/>
          <w:lang w:val="es-ES"/>
        </w:rPr>
        <w:t>FIRMA: LIC. ANA PATRICIA SANCHEZ DE CRUZ – OFICIAL DE INFORMACIÓN- OFICINA DE INFORMACIÓN Y RESPUESTA</w:t>
      </w: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9D" w:rsidRDefault="00B4729D" w:rsidP="00F425A5">
      <w:pPr>
        <w:spacing w:after="0" w:line="240" w:lineRule="auto"/>
      </w:pPr>
      <w:r>
        <w:separator/>
      </w:r>
    </w:p>
  </w:endnote>
  <w:endnote w:type="continuationSeparator" w:id="1">
    <w:p w:rsidR="00B4729D" w:rsidRDefault="00B4729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43B6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9D" w:rsidRDefault="00B4729D" w:rsidP="00F425A5">
      <w:pPr>
        <w:spacing w:after="0" w:line="240" w:lineRule="auto"/>
      </w:pPr>
      <w:r>
        <w:separator/>
      </w:r>
    </w:p>
  </w:footnote>
  <w:footnote w:type="continuationSeparator" w:id="1">
    <w:p w:rsidR="00B4729D" w:rsidRDefault="00B4729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107B5"/>
    <w:multiLevelType w:val="hybridMultilevel"/>
    <w:tmpl w:val="9768E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3"/>
  </w:num>
  <w:num w:numId="20">
    <w:abstractNumId w:val="11"/>
  </w:num>
  <w:num w:numId="21">
    <w:abstractNumId w:val="41"/>
  </w:num>
  <w:num w:numId="22">
    <w:abstractNumId w:val="38"/>
  </w:num>
  <w:num w:numId="23">
    <w:abstractNumId w:val="24"/>
  </w:num>
  <w:num w:numId="24">
    <w:abstractNumId w:val="6"/>
  </w:num>
  <w:num w:numId="25">
    <w:abstractNumId w:val="42"/>
  </w:num>
  <w:num w:numId="26">
    <w:abstractNumId w:val="1"/>
  </w:num>
  <w:num w:numId="27">
    <w:abstractNumId w:val="39"/>
  </w:num>
  <w:num w:numId="28">
    <w:abstractNumId w:val="7"/>
  </w:num>
  <w:num w:numId="29">
    <w:abstractNumId w:val="22"/>
  </w:num>
  <w:num w:numId="30">
    <w:abstractNumId w:val="45"/>
  </w:num>
  <w:num w:numId="31">
    <w:abstractNumId w:val="30"/>
  </w:num>
  <w:num w:numId="32">
    <w:abstractNumId w:val="27"/>
  </w:num>
  <w:num w:numId="33">
    <w:abstractNumId w:val="32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3"/>
  </w:num>
  <w:num w:numId="39">
    <w:abstractNumId w:val="14"/>
  </w:num>
  <w:num w:numId="40">
    <w:abstractNumId w:val="20"/>
  </w:num>
  <w:num w:numId="41">
    <w:abstractNumId w:val="4"/>
  </w:num>
  <w:num w:numId="42">
    <w:abstractNumId w:val="10"/>
  </w:num>
  <w:num w:numId="43">
    <w:abstractNumId w:val="46"/>
  </w:num>
  <w:num w:numId="44">
    <w:abstractNumId w:val="28"/>
  </w:num>
  <w:num w:numId="45">
    <w:abstractNumId w:val="35"/>
  </w:num>
  <w:num w:numId="46">
    <w:abstractNumId w:val="13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35F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2533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3B6F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22C3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0B1F"/>
    <w:rsid w:val="009A2047"/>
    <w:rsid w:val="009C3F20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4729D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2F29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E85B1-5BE6-491D-B137-831A0D69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2015-01-20T20:26:00Z</cp:lastPrinted>
  <dcterms:created xsi:type="dcterms:W3CDTF">2015-10-17T17:39:00Z</dcterms:created>
  <dcterms:modified xsi:type="dcterms:W3CDTF">2016-03-03T21:18:00Z</dcterms:modified>
</cp:coreProperties>
</file>