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382" w:rsidRPr="005B404C" w:rsidRDefault="00E97382" w:rsidP="008057F9">
      <w:pPr>
        <w:tabs>
          <w:tab w:val="left" w:pos="1440"/>
        </w:tabs>
        <w:ind w:left="1440" w:hanging="1440"/>
        <w:jc w:val="center"/>
        <w:rPr>
          <w:rFonts w:ascii="Bembo Std" w:hAnsi="Bembo Std"/>
          <w:sz w:val="24"/>
          <w:szCs w:val="24"/>
        </w:rPr>
      </w:pPr>
      <w:r w:rsidRPr="00B111C4">
        <w:rPr>
          <w:rFonts w:ascii="Times New Roman" w:hAnsi="Times New Roman"/>
          <w:sz w:val="26"/>
          <w:szCs w:val="26"/>
        </w:rPr>
        <w:t xml:space="preserve">  </w:t>
      </w:r>
    </w:p>
    <w:p w:rsidR="00E97382" w:rsidRPr="005B404C" w:rsidRDefault="00E97382" w:rsidP="00E97382">
      <w:pPr>
        <w:jc w:val="center"/>
        <w:rPr>
          <w:rFonts w:ascii="Bembo Std" w:hAnsi="Bembo Std"/>
          <w:sz w:val="24"/>
          <w:szCs w:val="24"/>
        </w:rPr>
      </w:pPr>
      <w:r w:rsidRPr="005B404C">
        <w:rPr>
          <w:rFonts w:ascii="Bembo Std" w:hAnsi="Bembo Std"/>
          <w:sz w:val="24"/>
          <w:szCs w:val="24"/>
        </w:rPr>
        <w:t xml:space="preserve">  SESIÓN ORDINARIA No. </w:t>
      </w:r>
      <w:r w:rsidR="00C85F5B">
        <w:rPr>
          <w:rFonts w:ascii="Bembo Std" w:hAnsi="Bembo Std"/>
          <w:sz w:val="24"/>
          <w:szCs w:val="24"/>
        </w:rPr>
        <w:t>3</w:t>
      </w:r>
      <w:r w:rsidR="003D06DF">
        <w:rPr>
          <w:rFonts w:ascii="Bembo Std" w:hAnsi="Bembo Std"/>
          <w:sz w:val="24"/>
          <w:szCs w:val="24"/>
        </w:rPr>
        <w:t>2</w:t>
      </w:r>
      <w:r w:rsidRPr="005B404C">
        <w:rPr>
          <w:rFonts w:ascii="Bembo Std" w:hAnsi="Bembo Std"/>
          <w:sz w:val="24"/>
          <w:szCs w:val="24"/>
        </w:rPr>
        <w:t xml:space="preserve"> – 2019        FECHA: </w:t>
      </w:r>
      <w:r w:rsidR="003D06DF">
        <w:rPr>
          <w:rFonts w:ascii="Bembo Std" w:hAnsi="Bembo Std"/>
          <w:sz w:val="24"/>
          <w:szCs w:val="24"/>
        </w:rPr>
        <w:t>13</w:t>
      </w:r>
      <w:r w:rsidRPr="005B404C">
        <w:rPr>
          <w:rFonts w:ascii="Bembo Std" w:hAnsi="Bembo Std"/>
          <w:sz w:val="24"/>
          <w:szCs w:val="24"/>
        </w:rPr>
        <w:t xml:space="preserve"> DE </w:t>
      </w:r>
      <w:r w:rsidR="00C85F5B">
        <w:rPr>
          <w:rFonts w:ascii="Bembo Std" w:hAnsi="Bembo Std"/>
          <w:sz w:val="24"/>
          <w:szCs w:val="24"/>
        </w:rPr>
        <w:t>DICIE</w:t>
      </w:r>
      <w:r w:rsidR="00055D71">
        <w:rPr>
          <w:rFonts w:ascii="Bembo Std" w:hAnsi="Bembo Std"/>
          <w:sz w:val="24"/>
          <w:szCs w:val="24"/>
        </w:rPr>
        <w:t>M</w:t>
      </w:r>
      <w:r w:rsidR="001841C0" w:rsidRPr="005B404C">
        <w:rPr>
          <w:rFonts w:ascii="Bembo Std" w:hAnsi="Bembo Std"/>
          <w:sz w:val="24"/>
          <w:szCs w:val="24"/>
        </w:rPr>
        <w:t xml:space="preserve">BRE </w:t>
      </w:r>
      <w:r w:rsidRPr="005B404C">
        <w:rPr>
          <w:rFonts w:ascii="Bembo Std" w:hAnsi="Bembo Std"/>
          <w:sz w:val="24"/>
          <w:szCs w:val="24"/>
        </w:rPr>
        <w:t>DE 2019</w:t>
      </w:r>
    </w:p>
    <w:p w:rsidR="00E97382" w:rsidRPr="005B404C" w:rsidRDefault="00E352B0" w:rsidP="00E97382">
      <w:pPr>
        <w:tabs>
          <w:tab w:val="left" w:pos="7714"/>
        </w:tabs>
        <w:jc w:val="both"/>
        <w:rPr>
          <w:rFonts w:ascii="Museo Sans 100" w:hAnsi="Museo Sans 100"/>
          <w:sz w:val="24"/>
          <w:szCs w:val="24"/>
        </w:rPr>
      </w:pPr>
      <w:r>
        <w:rPr>
          <w:rFonts w:ascii="Museo Sans 100" w:hAnsi="Museo Sans 100"/>
          <w:sz w:val="24"/>
          <w:szCs w:val="24"/>
        </w:rPr>
        <w:t xml:space="preserve"> </w:t>
      </w:r>
    </w:p>
    <w:p w:rsidR="005649D0" w:rsidRDefault="00E97382" w:rsidP="00E97382">
      <w:pPr>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6D57EF">
        <w:rPr>
          <w:rFonts w:ascii="Museo Sans 100" w:hAnsi="Museo Sans 100"/>
          <w:sz w:val="24"/>
          <w:szCs w:val="24"/>
        </w:rPr>
        <w:t>catorce</w:t>
      </w:r>
      <w:r w:rsidR="00FD7B6A">
        <w:rPr>
          <w:rFonts w:ascii="Museo Sans 100" w:hAnsi="Museo Sans 100"/>
          <w:sz w:val="24"/>
          <w:szCs w:val="24"/>
        </w:rPr>
        <w:t xml:space="preserve"> </w:t>
      </w:r>
      <w:r w:rsidRPr="005B404C">
        <w:rPr>
          <w:rFonts w:ascii="Museo Sans 100" w:hAnsi="Museo Sans 100"/>
          <w:sz w:val="24"/>
          <w:szCs w:val="24"/>
        </w:rPr>
        <w:t xml:space="preserve">horas del día </w:t>
      </w:r>
      <w:r w:rsidR="003D06DF">
        <w:rPr>
          <w:rFonts w:ascii="Museo Sans 100" w:hAnsi="Museo Sans 100"/>
          <w:sz w:val="24"/>
          <w:szCs w:val="24"/>
        </w:rPr>
        <w:t>trece</w:t>
      </w:r>
      <w:r w:rsidRPr="005B404C">
        <w:rPr>
          <w:rFonts w:ascii="Museo Sans 100" w:hAnsi="Museo Sans 100"/>
          <w:sz w:val="24"/>
          <w:szCs w:val="24"/>
        </w:rPr>
        <w:t xml:space="preserve"> de </w:t>
      </w:r>
      <w:r w:rsidR="006D57EF">
        <w:rPr>
          <w:rFonts w:ascii="Museo Sans 100" w:hAnsi="Museo Sans 100"/>
          <w:sz w:val="24"/>
          <w:szCs w:val="24"/>
        </w:rPr>
        <w:t>diciembre</w:t>
      </w:r>
      <w:r w:rsidRPr="005B404C">
        <w:rPr>
          <w:rFonts w:ascii="Museo Sans 100" w:hAnsi="Museo Sans 100"/>
          <w:sz w:val="24"/>
          <w:szCs w:val="24"/>
        </w:rPr>
        <w:t xml:space="preserve"> de dos mil diecinueve, reunidos los señores miembros de la Junta Directiva, Licenciado Oscar Enrique Guardado Calderón, Presidente</w:t>
      </w:r>
      <w:r w:rsidR="00490A50" w:rsidRPr="005B404C">
        <w:rPr>
          <w:rFonts w:ascii="Museo Sans 100" w:hAnsi="Museo Sans 100"/>
          <w:sz w:val="24"/>
          <w:szCs w:val="24"/>
        </w:rPr>
        <w:t xml:space="preserve">; </w:t>
      </w:r>
      <w:r w:rsidR="00C81606">
        <w:rPr>
          <w:rFonts w:ascii="Museo Sans 100" w:hAnsi="Museo Sans 100"/>
          <w:sz w:val="24"/>
          <w:szCs w:val="24"/>
        </w:rPr>
        <w:t>Licenciad</w:t>
      </w:r>
      <w:r w:rsidR="00180A43">
        <w:rPr>
          <w:rFonts w:ascii="Museo Sans 100" w:hAnsi="Museo Sans 100"/>
          <w:sz w:val="24"/>
          <w:szCs w:val="24"/>
        </w:rPr>
        <w:t>o</w:t>
      </w:r>
      <w:r w:rsidR="00E352B0">
        <w:rPr>
          <w:rFonts w:ascii="Museo Sans 100" w:hAnsi="Museo Sans 100"/>
          <w:sz w:val="24"/>
          <w:szCs w:val="24"/>
        </w:rPr>
        <w:t xml:space="preserve"> Jaime Neftalí Orellana Gómez</w:t>
      </w:r>
      <w:r w:rsidR="00344B4A" w:rsidRPr="00D22DAA">
        <w:rPr>
          <w:rFonts w:ascii="Museo Sans 100" w:hAnsi="Museo Sans 100"/>
          <w:sz w:val="24"/>
          <w:szCs w:val="24"/>
        </w:rPr>
        <w:t xml:space="preserve">, Director </w:t>
      </w:r>
      <w:r w:rsidR="00E352B0">
        <w:rPr>
          <w:rFonts w:ascii="Museo Sans 100" w:hAnsi="Museo Sans 100"/>
          <w:sz w:val="24"/>
          <w:szCs w:val="24"/>
        </w:rPr>
        <w:t>Propietario</w:t>
      </w:r>
      <w:r w:rsidR="006D57EF">
        <w:rPr>
          <w:rFonts w:ascii="Museo Sans 100" w:hAnsi="Museo Sans 100"/>
          <w:sz w:val="24"/>
          <w:szCs w:val="24"/>
        </w:rPr>
        <w:t xml:space="preserve"> </w:t>
      </w:r>
      <w:r w:rsidR="00344B4A" w:rsidRPr="00D22DAA">
        <w:rPr>
          <w:rFonts w:ascii="Museo Sans 100" w:hAnsi="Museo Sans 100"/>
          <w:sz w:val="24"/>
          <w:szCs w:val="24"/>
        </w:rPr>
        <w:t>por parte del Ministerio de Agricultura y Ganadería</w:t>
      </w:r>
      <w:r w:rsidR="001841C0" w:rsidRPr="005B404C">
        <w:rPr>
          <w:rFonts w:ascii="Museo Sans 100" w:hAnsi="Museo Sans 100"/>
          <w:sz w:val="24"/>
          <w:szCs w:val="24"/>
        </w:rPr>
        <w:t xml:space="preserve">; </w:t>
      </w:r>
      <w:r w:rsidR="00E352B0">
        <w:rPr>
          <w:rFonts w:ascii="Museo Sans 100" w:hAnsi="Museo Sans 100"/>
          <w:sz w:val="24"/>
          <w:szCs w:val="24"/>
        </w:rPr>
        <w:t>Licenciada Maribel Hortencia Rodríguez de Romero</w:t>
      </w:r>
      <w:r w:rsidR="00D22DAA">
        <w:rPr>
          <w:rFonts w:ascii="Museo Sans 100" w:hAnsi="Museo Sans 100"/>
          <w:sz w:val="24"/>
          <w:szCs w:val="24"/>
        </w:rPr>
        <w:t>, Director</w:t>
      </w:r>
      <w:r w:rsidR="00E352B0">
        <w:rPr>
          <w:rFonts w:ascii="Museo Sans 100" w:hAnsi="Museo Sans 100"/>
          <w:sz w:val="24"/>
          <w:szCs w:val="24"/>
        </w:rPr>
        <w:t>a</w:t>
      </w:r>
      <w:r w:rsidR="00D22DAA">
        <w:rPr>
          <w:rFonts w:ascii="Museo Sans 100" w:hAnsi="Museo Sans 100"/>
          <w:sz w:val="24"/>
          <w:szCs w:val="24"/>
        </w:rPr>
        <w:t xml:space="preserve"> </w:t>
      </w:r>
      <w:r w:rsidR="00E352B0">
        <w:rPr>
          <w:rFonts w:ascii="Museo Sans 100" w:hAnsi="Museo Sans 100"/>
          <w:sz w:val="24"/>
          <w:szCs w:val="24"/>
        </w:rPr>
        <w:t xml:space="preserve">Suplente </w:t>
      </w:r>
      <w:r w:rsidRPr="005B404C">
        <w:rPr>
          <w:rFonts w:ascii="Museo Sans 100" w:hAnsi="Museo Sans 100"/>
          <w:sz w:val="24"/>
          <w:szCs w:val="24"/>
        </w:rPr>
        <w:t>por parte del Centro Nacional de Registros;</w:t>
      </w:r>
      <w:r w:rsidR="00490A50" w:rsidRPr="005B404C">
        <w:rPr>
          <w:rFonts w:ascii="Museo Sans 100" w:hAnsi="Museo Sans 100"/>
          <w:sz w:val="24"/>
          <w:szCs w:val="24"/>
        </w:rPr>
        <w:t xml:space="preserve"> </w:t>
      </w:r>
      <w:r w:rsidR="006D57EF" w:rsidRPr="005B404C">
        <w:rPr>
          <w:rFonts w:ascii="Museo Sans 100" w:hAnsi="Museo Sans 100"/>
          <w:sz w:val="24"/>
          <w:szCs w:val="24"/>
        </w:rPr>
        <w:t>Licenciado José Agustín Ventura Herrera, Director Propietario por parte del Banco Central de Reserva</w:t>
      </w:r>
      <w:r w:rsidR="00E352B0">
        <w:rPr>
          <w:rFonts w:ascii="Museo Sans 100" w:hAnsi="Museo Sans 100"/>
          <w:sz w:val="24"/>
          <w:szCs w:val="24"/>
        </w:rPr>
        <w:t xml:space="preserve"> y el Licenciado Carlos Arturo Jovel Murcia, actuando como Secretario Interino y Director Propietario por parte del Banco de Fomento Agropecuario. </w:t>
      </w:r>
    </w:p>
    <w:p w:rsidR="005D7EC0" w:rsidRDefault="005D7EC0" w:rsidP="00E97382">
      <w:pPr>
        <w:jc w:val="both"/>
        <w:rPr>
          <w:rFonts w:ascii="Times New Roman" w:hAnsi="Times New Roman"/>
          <w:sz w:val="26"/>
          <w:szCs w:val="26"/>
        </w:rPr>
      </w:pPr>
    </w:p>
    <w:p w:rsidR="006D57EF" w:rsidRPr="006D57EF" w:rsidRDefault="00E352B0" w:rsidP="00E97382">
      <w:pPr>
        <w:jc w:val="both"/>
        <w:rPr>
          <w:rFonts w:ascii="Museo Sans 100" w:hAnsi="Museo Sans 100"/>
          <w:sz w:val="24"/>
          <w:szCs w:val="24"/>
        </w:rPr>
      </w:pPr>
      <w:r>
        <w:rPr>
          <w:rFonts w:ascii="Museo Sans 100" w:hAnsi="Museo Sans 100"/>
          <w:sz w:val="24"/>
          <w:szCs w:val="24"/>
        </w:rPr>
        <w:t xml:space="preserve">Justificó </w:t>
      </w:r>
      <w:r w:rsidR="006D57EF" w:rsidRPr="006D57EF">
        <w:rPr>
          <w:rFonts w:ascii="Museo Sans 100" w:hAnsi="Museo Sans 100"/>
          <w:sz w:val="24"/>
          <w:szCs w:val="24"/>
        </w:rPr>
        <w:t xml:space="preserve"> su inasistencia a la presente sesión </w:t>
      </w:r>
      <w:r>
        <w:rPr>
          <w:rFonts w:ascii="Museo Sans 100" w:hAnsi="Museo Sans 100"/>
          <w:sz w:val="24"/>
          <w:szCs w:val="24"/>
        </w:rPr>
        <w:t xml:space="preserve">el Licenciado Rafael Antonio Guardado Espinoza, Director Propietario por parte del Centro Nacional de Registros. </w:t>
      </w:r>
      <w:r w:rsidR="006D57EF" w:rsidRPr="006D57EF">
        <w:rPr>
          <w:rFonts w:ascii="Museo Sans 100" w:hAnsi="Museo Sans 100"/>
          <w:sz w:val="24"/>
          <w:szCs w:val="24"/>
        </w:rPr>
        <w:t xml:space="preserve"> </w:t>
      </w:r>
    </w:p>
    <w:p w:rsidR="005D7EC0" w:rsidRDefault="005D7EC0" w:rsidP="00E97382">
      <w:pPr>
        <w:jc w:val="both"/>
        <w:rPr>
          <w:rFonts w:ascii="Times New Roman" w:hAnsi="Times New Roman"/>
          <w:sz w:val="26"/>
          <w:szCs w:val="26"/>
        </w:rPr>
      </w:pPr>
    </w:p>
    <w:p w:rsidR="0063445D" w:rsidRDefault="0063445D" w:rsidP="0063445D">
      <w:pPr>
        <w:jc w:val="both"/>
        <w:rPr>
          <w:rFonts w:ascii="Museo Sans 100" w:hAnsi="Museo Sans 100"/>
          <w:sz w:val="24"/>
          <w:szCs w:val="24"/>
        </w:rPr>
      </w:pPr>
      <w:r w:rsidRPr="00B81A8D">
        <w:rPr>
          <w:rFonts w:ascii="Museo Sans 100" w:hAnsi="Museo Sans 100"/>
          <w:sz w:val="24"/>
          <w:szCs w:val="24"/>
        </w:rPr>
        <w:t xml:space="preserve">El  señor Presidente somete a consideración de la Junta Directiva, la Agenda para la presente Sesión, la cual consta de los siguientes puntos: </w:t>
      </w:r>
    </w:p>
    <w:p w:rsidR="00E352B0" w:rsidRPr="009C373E" w:rsidRDefault="00E352B0" w:rsidP="004307BE">
      <w:pPr>
        <w:numPr>
          <w:ilvl w:val="0"/>
          <w:numId w:val="78"/>
        </w:numPr>
        <w:spacing w:before="100" w:beforeAutospacing="1" w:line="360" w:lineRule="auto"/>
        <w:jc w:val="both"/>
        <w:rPr>
          <w:rFonts w:ascii="Museo Sans 100" w:eastAsia="MS Mincho" w:hAnsi="Museo Sans 100"/>
          <w:sz w:val="24"/>
          <w:szCs w:val="24"/>
          <w:lang w:val="es-CL" w:eastAsia="es-ES"/>
        </w:rPr>
      </w:pPr>
      <w:r w:rsidRPr="009C373E">
        <w:rPr>
          <w:rFonts w:ascii="Museo Sans 100" w:eastAsia="MS Mincho" w:hAnsi="Museo Sans 100"/>
          <w:sz w:val="24"/>
          <w:szCs w:val="24"/>
          <w:lang w:val="es-CL" w:eastAsia="es-ES"/>
        </w:rPr>
        <w:t>Comprobación del quórum y apertura.</w:t>
      </w:r>
    </w:p>
    <w:p w:rsidR="00E352B0" w:rsidRPr="009C373E" w:rsidRDefault="00E352B0" w:rsidP="004307BE">
      <w:pPr>
        <w:numPr>
          <w:ilvl w:val="0"/>
          <w:numId w:val="78"/>
        </w:numPr>
        <w:spacing w:before="100" w:beforeAutospacing="1" w:line="360" w:lineRule="auto"/>
        <w:jc w:val="both"/>
        <w:rPr>
          <w:rFonts w:ascii="Museo Sans 100" w:eastAsia="MS Mincho" w:hAnsi="Museo Sans 100"/>
          <w:sz w:val="24"/>
          <w:szCs w:val="24"/>
          <w:lang w:val="es-CL" w:eastAsia="es-ES"/>
        </w:rPr>
      </w:pPr>
      <w:r w:rsidRPr="009C373E">
        <w:rPr>
          <w:rFonts w:ascii="Museo Sans 100" w:eastAsia="MS Mincho" w:hAnsi="Museo Sans 100"/>
          <w:sz w:val="24"/>
          <w:szCs w:val="24"/>
          <w:lang w:val="es-CL" w:eastAsia="es-ES"/>
        </w:rPr>
        <w:t>Lectura, aprobación o modificación de la agenda.</w:t>
      </w:r>
    </w:p>
    <w:p w:rsidR="00E352B0" w:rsidRPr="009C373E" w:rsidRDefault="00E352B0" w:rsidP="00E352B0">
      <w:pPr>
        <w:jc w:val="both"/>
        <w:rPr>
          <w:rFonts w:ascii="Museo Sans 100" w:eastAsia="MS Mincho" w:hAnsi="Museo Sans 100"/>
          <w:b/>
          <w:sz w:val="24"/>
          <w:szCs w:val="24"/>
          <w:u w:val="single"/>
          <w:lang w:val="es-CL" w:eastAsia="es-ES"/>
        </w:rPr>
      </w:pPr>
      <w:r w:rsidRPr="009C373E">
        <w:rPr>
          <w:rFonts w:ascii="Museo Sans 100" w:eastAsia="MS Mincho" w:hAnsi="Museo Sans 100"/>
          <w:b/>
          <w:sz w:val="24"/>
          <w:szCs w:val="24"/>
          <w:u w:val="single"/>
          <w:lang w:val="es-CL" w:eastAsia="es-ES"/>
        </w:rPr>
        <w:t>GERENCIA LEGAL</w:t>
      </w:r>
    </w:p>
    <w:p w:rsidR="00E352B0" w:rsidRPr="009C373E" w:rsidRDefault="00E352B0" w:rsidP="00E352B0">
      <w:pPr>
        <w:jc w:val="both"/>
        <w:rPr>
          <w:rFonts w:ascii="Museo Sans 100" w:eastAsia="MS Mincho" w:hAnsi="Museo Sans 100"/>
          <w:b/>
          <w:sz w:val="24"/>
          <w:szCs w:val="24"/>
          <w:u w:val="single"/>
          <w:lang w:val="es-CL" w:eastAsia="es-ES"/>
        </w:rPr>
      </w:pPr>
    </w:p>
    <w:p w:rsidR="00E352B0" w:rsidRPr="009C373E" w:rsidRDefault="00E352B0" w:rsidP="004307BE">
      <w:pPr>
        <w:numPr>
          <w:ilvl w:val="0"/>
          <w:numId w:val="78"/>
        </w:numPr>
        <w:spacing w:after="200"/>
        <w:jc w:val="both"/>
        <w:rPr>
          <w:rFonts w:ascii="Museo Sans 100" w:hAnsi="Museo Sans 100"/>
          <w:sz w:val="24"/>
          <w:szCs w:val="24"/>
        </w:rPr>
      </w:pPr>
      <w:r w:rsidRPr="009C373E">
        <w:rPr>
          <w:rFonts w:ascii="Museo Sans 100" w:hAnsi="Museo Sans 100"/>
          <w:sz w:val="24"/>
          <w:szCs w:val="24"/>
        </w:rPr>
        <w:t xml:space="preserve">Dictamen jurídico 386, referente a la adjudicación en venta de </w:t>
      </w:r>
      <w:r w:rsidRPr="009C373E">
        <w:rPr>
          <w:rFonts w:ascii="Museo Sans 100" w:hAnsi="Museo Sans 100"/>
          <w:b/>
          <w:sz w:val="24"/>
          <w:szCs w:val="24"/>
        </w:rPr>
        <w:t xml:space="preserve">03 solares para vivienda, </w:t>
      </w:r>
      <w:r w:rsidRPr="009C373E">
        <w:rPr>
          <w:rFonts w:ascii="Museo Sans 100" w:hAnsi="Museo Sans 100"/>
          <w:sz w:val="24"/>
          <w:szCs w:val="24"/>
        </w:rPr>
        <w:t>en HDA. SAN ARTURO PORCIÓN LA LAGUNETA, departamento de La Libertad.  ENTREGA 66.</w:t>
      </w:r>
    </w:p>
    <w:p w:rsidR="00E352B0" w:rsidRPr="009C373E" w:rsidRDefault="00E352B0" w:rsidP="004307BE">
      <w:pPr>
        <w:numPr>
          <w:ilvl w:val="0"/>
          <w:numId w:val="78"/>
        </w:numPr>
        <w:spacing w:after="200"/>
        <w:jc w:val="both"/>
        <w:rPr>
          <w:rFonts w:ascii="Museo Sans 100" w:hAnsi="Museo Sans 100"/>
          <w:sz w:val="24"/>
          <w:szCs w:val="24"/>
        </w:rPr>
      </w:pPr>
      <w:r w:rsidRPr="009C373E">
        <w:rPr>
          <w:rFonts w:ascii="Museo Sans 100" w:hAnsi="Museo Sans 100"/>
          <w:sz w:val="24"/>
          <w:szCs w:val="24"/>
        </w:rPr>
        <w:t>Dictamen jurídico 387, referente a la adjudicación en venta de 07 lotes agrícolas, en HDA. LA PALMERA LOTE H y LOTE G-1, PORCIÓN 1, departamento de San Miguel. ENTREGA 06.</w:t>
      </w:r>
    </w:p>
    <w:p w:rsidR="00E352B0" w:rsidRPr="009C373E" w:rsidRDefault="00E352B0" w:rsidP="004307BE">
      <w:pPr>
        <w:numPr>
          <w:ilvl w:val="0"/>
          <w:numId w:val="78"/>
        </w:numPr>
        <w:spacing w:after="200"/>
        <w:jc w:val="both"/>
        <w:rPr>
          <w:rFonts w:ascii="Museo Sans 100" w:hAnsi="Museo Sans 100"/>
          <w:sz w:val="24"/>
          <w:szCs w:val="24"/>
        </w:rPr>
      </w:pPr>
      <w:r w:rsidRPr="009C373E">
        <w:rPr>
          <w:rFonts w:ascii="Museo Sans 100" w:hAnsi="Museo Sans 100"/>
          <w:sz w:val="24"/>
          <w:szCs w:val="24"/>
        </w:rPr>
        <w:t>Dictamen jurídico 388, referente a la adjudicación en venta de 03 solares para vivienda, en HDA. BOLIVAR, PORCIÓN 2 (I.G.) ZONA COMUNAL “PARCELA UBALDO”, departamento de San Salvador. ENTREGA 06.</w:t>
      </w:r>
    </w:p>
    <w:p w:rsidR="00E352B0" w:rsidRPr="009C373E" w:rsidRDefault="00E352B0" w:rsidP="004307BE">
      <w:pPr>
        <w:numPr>
          <w:ilvl w:val="0"/>
          <w:numId w:val="78"/>
        </w:numPr>
        <w:spacing w:after="200"/>
        <w:jc w:val="both"/>
        <w:rPr>
          <w:rFonts w:ascii="Museo Sans 100" w:hAnsi="Museo Sans 100"/>
          <w:sz w:val="24"/>
          <w:szCs w:val="24"/>
        </w:rPr>
      </w:pPr>
      <w:r w:rsidRPr="009C373E">
        <w:rPr>
          <w:rFonts w:ascii="Museo Sans 100" w:hAnsi="Museo Sans 100"/>
          <w:sz w:val="24"/>
          <w:szCs w:val="24"/>
        </w:rPr>
        <w:t xml:space="preserve">Dictamen jurídico 389, referente a la adjudicación en venta de 01 solar para vivienda, en HDA. NANCUCHINAME DACIÓN, departamento de Usulután.  ENTREGA 107. </w:t>
      </w:r>
    </w:p>
    <w:p w:rsidR="00E352B0" w:rsidRPr="009C373E" w:rsidRDefault="00E352B0" w:rsidP="004307BE">
      <w:pPr>
        <w:numPr>
          <w:ilvl w:val="0"/>
          <w:numId w:val="78"/>
        </w:numPr>
        <w:spacing w:after="200"/>
        <w:jc w:val="both"/>
        <w:rPr>
          <w:rFonts w:ascii="Museo Sans 100" w:hAnsi="Museo Sans 100"/>
          <w:sz w:val="24"/>
          <w:szCs w:val="24"/>
        </w:rPr>
      </w:pPr>
      <w:r w:rsidRPr="009C373E">
        <w:rPr>
          <w:rFonts w:ascii="Museo Sans 100" w:hAnsi="Museo Sans 100"/>
          <w:sz w:val="24"/>
          <w:szCs w:val="24"/>
        </w:rPr>
        <w:t>Dictamen jurídico 390, referente a la adjudicación en venta de 01 solar para vivienda, en HDA. SANTA BÁRBARA II, PORCIÓN 2 ASENTAMIENTO COMUNITARIO CASCO, departamento de Morazán. ENTREGA 06.</w:t>
      </w:r>
    </w:p>
    <w:p w:rsidR="00E352B0" w:rsidRPr="009C373E" w:rsidRDefault="00E352B0" w:rsidP="004307BE">
      <w:pPr>
        <w:numPr>
          <w:ilvl w:val="0"/>
          <w:numId w:val="78"/>
        </w:numPr>
        <w:spacing w:after="200"/>
        <w:jc w:val="both"/>
        <w:rPr>
          <w:rFonts w:ascii="Museo Sans 100" w:hAnsi="Museo Sans 100"/>
          <w:sz w:val="24"/>
          <w:szCs w:val="24"/>
        </w:rPr>
      </w:pPr>
      <w:r w:rsidRPr="009C373E">
        <w:rPr>
          <w:rFonts w:ascii="Museo Sans 100" w:hAnsi="Museo Sans 100"/>
          <w:sz w:val="24"/>
          <w:szCs w:val="24"/>
        </w:rPr>
        <w:lastRenderedPageBreak/>
        <w:t>Dictamen jurídico 391, referente a la modificación del Punto XI de Sesión Ordinaria 8-96, de fecha 22 de febrero de 1996, por corrección de nomenclatura e inclusión de beneficiaria, respecto a 01 solar para vivienda, en HDA. EL CAUCA, PORCIÓN D, departamento de La Paz.  ENTREGA 17.</w:t>
      </w:r>
    </w:p>
    <w:p w:rsidR="00E352B0" w:rsidRPr="009C373E" w:rsidRDefault="00E352B0" w:rsidP="004307BE">
      <w:pPr>
        <w:numPr>
          <w:ilvl w:val="0"/>
          <w:numId w:val="78"/>
        </w:numPr>
        <w:spacing w:after="200"/>
        <w:jc w:val="both"/>
        <w:rPr>
          <w:rFonts w:ascii="Museo Sans 100" w:hAnsi="Museo Sans 100"/>
          <w:sz w:val="24"/>
          <w:szCs w:val="24"/>
        </w:rPr>
      </w:pPr>
      <w:r w:rsidRPr="009C373E">
        <w:rPr>
          <w:rFonts w:ascii="Museo Sans 100" w:hAnsi="Museo Sans 100"/>
          <w:sz w:val="24"/>
          <w:szCs w:val="24"/>
        </w:rPr>
        <w:t>Dictamen jurídico 392, referente a la adjudicación en venta de 03 solares para vivienda en HDA. EL SINGUIL PORCION 1 y HDA. EL SINGUIL PORCIÓN SANTA RITA PORCIÓN 3, departamento de Santa Ana. ENTREGA 26.</w:t>
      </w:r>
    </w:p>
    <w:p w:rsidR="00E352B0" w:rsidRDefault="00E352B0" w:rsidP="004307BE">
      <w:pPr>
        <w:numPr>
          <w:ilvl w:val="0"/>
          <w:numId w:val="78"/>
        </w:numPr>
        <w:spacing w:after="200"/>
        <w:jc w:val="both"/>
        <w:rPr>
          <w:rFonts w:ascii="Museo Sans 100" w:hAnsi="Museo Sans 100"/>
          <w:sz w:val="24"/>
          <w:szCs w:val="24"/>
        </w:rPr>
      </w:pPr>
      <w:r w:rsidRPr="009C373E">
        <w:rPr>
          <w:rFonts w:ascii="Museo Sans 100" w:hAnsi="Museo Sans 100"/>
          <w:sz w:val="24"/>
          <w:szCs w:val="24"/>
        </w:rPr>
        <w:t xml:space="preserve">Dictamen jurídico 393, referente a la modificación del Punto XIII del Acta de Sesión Ordinaria 01-2017, de fecha 29 de junio de 2017, por exclusión e inclusión de beneficiario, </w:t>
      </w:r>
      <w:r w:rsidR="00CD554D">
        <w:rPr>
          <w:rFonts w:ascii="Museo Sans 100" w:hAnsi="Museo Sans 100"/>
          <w:sz w:val="24"/>
          <w:szCs w:val="24"/>
        </w:rPr>
        <w:t xml:space="preserve">respecto a 01 lote agrícola, </w:t>
      </w:r>
      <w:r w:rsidRPr="009C373E">
        <w:rPr>
          <w:rFonts w:ascii="Museo Sans 100" w:hAnsi="Museo Sans 100"/>
          <w:sz w:val="24"/>
          <w:szCs w:val="24"/>
        </w:rPr>
        <w:t>en HDA. EL COCAL PORCIÓN 2, departamento de Cabañas. ENTREGA 09.</w:t>
      </w:r>
    </w:p>
    <w:p w:rsidR="00E352B0" w:rsidRPr="009C373E" w:rsidRDefault="00E352B0" w:rsidP="004307BE">
      <w:pPr>
        <w:numPr>
          <w:ilvl w:val="0"/>
          <w:numId w:val="78"/>
        </w:numPr>
        <w:spacing w:after="200"/>
        <w:jc w:val="both"/>
        <w:rPr>
          <w:rFonts w:ascii="Museo Sans 100" w:hAnsi="Museo Sans 100"/>
          <w:sz w:val="24"/>
          <w:szCs w:val="24"/>
        </w:rPr>
      </w:pPr>
      <w:r w:rsidRPr="009C373E">
        <w:rPr>
          <w:rFonts w:ascii="Museo Sans 100" w:hAnsi="Museo Sans 100"/>
          <w:sz w:val="24"/>
          <w:szCs w:val="24"/>
        </w:rPr>
        <w:t>Dictamen jurídico 394, referente a la adjudicación en venta de 01 lote agrícola, en HDA. LA PALMERA LOTE H Y LOTE G-1, PORCIÓN 1, departamento de San Miguel. ENTREGA 08.</w:t>
      </w:r>
    </w:p>
    <w:p w:rsidR="00E352B0" w:rsidRPr="009C373E" w:rsidRDefault="00E352B0" w:rsidP="004307BE">
      <w:pPr>
        <w:numPr>
          <w:ilvl w:val="0"/>
          <w:numId w:val="78"/>
        </w:numPr>
        <w:spacing w:after="200"/>
        <w:jc w:val="both"/>
        <w:rPr>
          <w:rFonts w:ascii="Museo Sans 100" w:hAnsi="Museo Sans 100"/>
          <w:sz w:val="24"/>
          <w:szCs w:val="24"/>
        </w:rPr>
      </w:pPr>
      <w:r w:rsidRPr="009C373E">
        <w:rPr>
          <w:rFonts w:ascii="Museo Sans 100" w:hAnsi="Museo Sans 100"/>
          <w:sz w:val="24"/>
          <w:szCs w:val="24"/>
        </w:rPr>
        <w:t>Dictamen jurídico 395, referente a la adjudicación en venta de 02 solares para vivienda en HDA. JOYA DE LA PAZ, PORCIÓN 3 (LOS DECIDIDOS), departamento de La Paz. ENTREGA 13.</w:t>
      </w:r>
    </w:p>
    <w:p w:rsidR="00E352B0" w:rsidRPr="009C373E" w:rsidRDefault="00E352B0" w:rsidP="004307BE">
      <w:pPr>
        <w:numPr>
          <w:ilvl w:val="0"/>
          <w:numId w:val="78"/>
        </w:numPr>
        <w:spacing w:after="200"/>
        <w:jc w:val="both"/>
        <w:rPr>
          <w:rFonts w:ascii="Museo Sans 100" w:hAnsi="Museo Sans 100"/>
          <w:sz w:val="24"/>
          <w:szCs w:val="24"/>
        </w:rPr>
      </w:pPr>
      <w:r w:rsidRPr="009C373E">
        <w:rPr>
          <w:rFonts w:ascii="Museo Sans 100" w:hAnsi="Museo Sans 100"/>
          <w:sz w:val="24"/>
          <w:szCs w:val="24"/>
        </w:rPr>
        <w:t>Dictamen jurídico 396, referente a la adjudicación en venta de 07 solares  para vivienda, en HDA. SANTA CLARA PORCIÓN 1, LOTE A, (ASENTAMIENTO COMUNITARIO #12, COQUERA 1) departamento de La Paz. ENTREGA 01.</w:t>
      </w:r>
    </w:p>
    <w:p w:rsidR="00E352B0" w:rsidRPr="009C373E" w:rsidRDefault="00E352B0" w:rsidP="004307BE">
      <w:pPr>
        <w:numPr>
          <w:ilvl w:val="0"/>
          <w:numId w:val="78"/>
        </w:numPr>
        <w:spacing w:after="200"/>
        <w:jc w:val="both"/>
        <w:rPr>
          <w:rFonts w:ascii="Museo Sans 100" w:hAnsi="Museo Sans 100"/>
          <w:sz w:val="24"/>
          <w:szCs w:val="24"/>
        </w:rPr>
      </w:pPr>
      <w:r w:rsidRPr="009C373E">
        <w:rPr>
          <w:rFonts w:ascii="Museo Sans 100" w:hAnsi="Museo Sans 100"/>
          <w:sz w:val="24"/>
          <w:szCs w:val="24"/>
        </w:rPr>
        <w:t>Dictamen jurídico 397, referente a la adjudicación en venta de 05 solares para vivienda, en HDA. SANTA CLARA PORCIÓN 1, LOTE A, (ASENTAMIENTO COMUNITARIO 12, COQUERA 2) departamento de La Paz. ENTREGA 01.</w:t>
      </w:r>
    </w:p>
    <w:p w:rsidR="00E352B0" w:rsidRPr="009C373E" w:rsidRDefault="00E352B0" w:rsidP="004307BE">
      <w:pPr>
        <w:numPr>
          <w:ilvl w:val="0"/>
          <w:numId w:val="78"/>
        </w:numPr>
        <w:spacing w:after="200"/>
        <w:jc w:val="both"/>
        <w:rPr>
          <w:rFonts w:ascii="Museo Sans 100" w:hAnsi="Museo Sans 100"/>
          <w:sz w:val="24"/>
          <w:szCs w:val="24"/>
        </w:rPr>
      </w:pPr>
      <w:r w:rsidRPr="009C373E">
        <w:rPr>
          <w:rFonts w:ascii="Museo Sans 100" w:hAnsi="Museo Sans 100"/>
          <w:sz w:val="24"/>
          <w:szCs w:val="24"/>
        </w:rPr>
        <w:t xml:space="preserve">Dictamen jurídico 398, referente a la modificación del </w:t>
      </w:r>
      <w:r w:rsidRPr="009C373E">
        <w:rPr>
          <w:rFonts w:ascii="Museo Sans 100" w:hAnsi="Museo Sans 100"/>
          <w:b/>
          <w:sz w:val="24"/>
          <w:szCs w:val="24"/>
        </w:rPr>
        <w:t>Acuerdo Primero</w:t>
      </w:r>
      <w:r w:rsidRPr="009C373E">
        <w:rPr>
          <w:rFonts w:ascii="Museo Sans 100" w:hAnsi="Museo Sans 100"/>
          <w:sz w:val="24"/>
          <w:szCs w:val="24"/>
        </w:rPr>
        <w:t xml:space="preserve"> </w:t>
      </w:r>
      <w:r w:rsidRPr="009C373E">
        <w:rPr>
          <w:rFonts w:ascii="Museo Sans 100" w:hAnsi="Museo Sans 100"/>
          <w:b/>
          <w:sz w:val="24"/>
          <w:szCs w:val="24"/>
        </w:rPr>
        <w:t>del Punto XVIII del Acta de Sesión Ordinaria 09-2019</w:t>
      </w:r>
      <w:r w:rsidRPr="009C373E">
        <w:rPr>
          <w:rFonts w:ascii="Museo Sans 100" w:hAnsi="Museo Sans 100"/>
          <w:sz w:val="24"/>
          <w:szCs w:val="24"/>
        </w:rPr>
        <w:t xml:space="preserve">, de fecha 03 de mayo de 2019, en el sentido de </w:t>
      </w:r>
      <w:r w:rsidRPr="009C373E">
        <w:rPr>
          <w:rFonts w:ascii="Museo Sans 100" w:hAnsi="Museo Sans 100"/>
          <w:b/>
          <w:sz w:val="24"/>
          <w:szCs w:val="24"/>
        </w:rPr>
        <w:t>AUTORIZAR a la Asociación Cooperativa de Producción Agropecuaria LOS LAGARTOS DE R.L.</w:t>
      </w:r>
      <w:r w:rsidRPr="009C373E">
        <w:rPr>
          <w:rFonts w:ascii="Museo Sans 100" w:hAnsi="Museo Sans 100"/>
          <w:sz w:val="24"/>
          <w:szCs w:val="24"/>
        </w:rPr>
        <w:t xml:space="preserve"> para que transfiera en propiedad a título de venta solares para vivienda a favor de 220 asociados y 935 colonos, en 33 Porciones que constituyen la Primera Etapa del Proyecto de Asentamiento Comunitario, en HDA. LOS LAGARTOS, departamento de Sonsonate. </w:t>
      </w:r>
    </w:p>
    <w:p w:rsidR="00E352B0" w:rsidRPr="009C373E" w:rsidRDefault="00E352B0" w:rsidP="004307BE">
      <w:pPr>
        <w:numPr>
          <w:ilvl w:val="0"/>
          <w:numId w:val="78"/>
        </w:numPr>
        <w:spacing w:after="200"/>
        <w:jc w:val="both"/>
        <w:rPr>
          <w:rFonts w:ascii="Museo Sans 100" w:hAnsi="Museo Sans 100"/>
          <w:sz w:val="24"/>
          <w:szCs w:val="24"/>
        </w:rPr>
      </w:pPr>
      <w:r w:rsidRPr="009C373E">
        <w:rPr>
          <w:rFonts w:ascii="Museo Sans 100" w:hAnsi="Museo Sans 100"/>
          <w:sz w:val="24"/>
          <w:szCs w:val="24"/>
        </w:rPr>
        <w:t xml:space="preserve">Dictamen jurídico 399, referente a la adjudicación en venta de 01 solar para vivienda, en HDA. SANTA CLARA PORCIÓN 1, LOTE A, LOTE A, </w:t>
      </w:r>
      <w:r w:rsidRPr="009C373E">
        <w:rPr>
          <w:rFonts w:ascii="Museo Sans 100" w:hAnsi="Museo Sans 100"/>
          <w:sz w:val="24"/>
          <w:szCs w:val="24"/>
        </w:rPr>
        <w:lastRenderedPageBreak/>
        <w:t>(ASENTAMIENTO COMUNITARIO 12, COQUERA 2) departamento de La Paz. ENTREGA 02.</w:t>
      </w:r>
    </w:p>
    <w:p w:rsidR="00E352B0" w:rsidRPr="009C373E" w:rsidRDefault="00E352B0" w:rsidP="00E352B0">
      <w:pPr>
        <w:ind w:left="862" w:hanging="862"/>
        <w:jc w:val="both"/>
        <w:rPr>
          <w:rFonts w:ascii="Museo Sans 100" w:hAnsi="Museo Sans 100"/>
          <w:b/>
          <w:sz w:val="24"/>
          <w:szCs w:val="24"/>
          <w:u w:val="single"/>
        </w:rPr>
      </w:pPr>
      <w:r w:rsidRPr="009C373E">
        <w:rPr>
          <w:rFonts w:ascii="Museo Sans 100" w:hAnsi="Museo Sans 100"/>
          <w:b/>
          <w:sz w:val="24"/>
          <w:szCs w:val="24"/>
          <w:u w:val="single"/>
        </w:rPr>
        <w:t>UNIDAD AMBIENTAL</w:t>
      </w:r>
    </w:p>
    <w:p w:rsidR="00E352B0" w:rsidRPr="009C373E" w:rsidRDefault="00E352B0" w:rsidP="004307BE">
      <w:pPr>
        <w:numPr>
          <w:ilvl w:val="0"/>
          <w:numId w:val="78"/>
        </w:numPr>
        <w:spacing w:after="200"/>
        <w:jc w:val="both"/>
        <w:rPr>
          <w:rFonts w:ascii="Museo Sans 100" w:hAnsi="Museo Sans 100"/>
          <w:sz w:val="24"/>
          <w:szCs w:val="24"/>
        </w:rPr>
      </w:pPr>
      <w:r w:rsidRPr="009C373E">
        <w:rPr>
          <w:rFonts w:ascii="Museo Sans 100" w:hAnsi="Museo Sans 100"/>
          <w:sz w:val="24"/>
          <w:szCs w:val="24"/>
        </w:rPr>
        <w:t xml:space="preserve">Oficio con referencia UAM-00-332-19, de fecha 10 de diciembre del presente año, mediante el cual la Lic. Karen Orellana, Jefa de la Unidad, emite informe relacionado a observaciones de la Corte de Cuentas y Auditoría Interna, en cumplimiento a instrucciones recibidas en el Punto III del Acta de Sesión Ordinaria 28-2019, de fecha 14 de noviembre de 2019. </w:t>
      </w:r>
    </w:p>
    <w:p w:rsidR="005C1BA9" w:rsidRPr="008057F9" w:rsidRDefault="0063445D" w:rsidP="008057F9">
      <w:pPr>
        <w:tabs>
          <w:tab w:val="num" w:pos="0"/>
        </w:tabs>
        <w:spacing w:after="200"/>
        <w:jc w:val="both"/>
        <w:rPr>
          <w:rFonts w:ascii="Museo Sans 100" w:hAnsi="Museo Sans 100"/>
          <w:sz w:val="24"/>
          <w:szCs w:val="24"/>
        </w:rPr>
      </w:pPr>
      <w:r w:rsidRPr="002658DE">
        <w:rPr>
          <w:rFonts w:ascii="Museo Sans 100" w:hAnsi="Museo Sans 100"/>
          <w:sz w:val="24"/>
          <w:szCs w:val="24"/>
          <w:lang w:val="es-CL"/>
        </w:rPr>
        <w:t>L</w:t>
      </w:r>
      <w:r w:rsidRPr="002658DE">
        <w:rPr>
          <w:rFonts w:ascii="Museo Sans 100" w:hAnsi="Museo Sans 100"/>
          <w:sz w:val="24"/>
          <w:szCs w:val="24"/>
        </w:rPr>
        <w:t xml:space="preserve">a Junta Directiva, habiendo comprobado la asistencia de quórum </w:t>
      </w:r>
      <w:r w:rsidRPr="002658DE">
        <w:rPr>
          <w:rFonts w:ascii="Museo Sans 100" w:hAnsi="Museo Sans 100"/>
          <w:b/>
          <w:sz w:val="24"/>
          <w:szCs w:val="24"/>
          <w:u w:val="single"/>
        </w:rPr>
        <w:t>ACUERDA:</w:t>
      </w:r>
      <w:r w:rsidRPr="002658DE">
        <w:rPr>
          <w:rFonts w:ascii="Museo Sans 100" w:hAnsi="Museo Sans 100"/>
          <w:sz w:val="24"/>
          <w:szCs w:val="24"/>
        </w:rPr>
        <w:t xml:space="preserve"> Aprobar la agenda. </w:t>
      </w:r>
      <w:r w:rsidR="005C1BA9" w:rsidRPr="00B111C4">
        <w:rPr>
          <w:rFonts w:ascii="Times New Roman" w:hAnsi="Times New Roman"/>
          <w:sz w:val="26"/>
          <w:szCs w:val="26"/>
        </w:rPr>
        <w:t xml:space="preserve">                                                                                  </w:t>
      </w:r>
    </w:p>
    <w:p w:rsidR="005C1BA9" w:rsidRPr="00D6029D" w:rsidRDefault="00801D87" w:rsidP="004315EB">
      <w:pPr>
        <w:jc w:val="both"/>
        <w:rPr>
          <w:rFonts w:ascii="Museo Sans 100" w:hAnsi="Museo Sans 100"/>
          <w:b/>
          <w:sz w:val="24"/>
          <w:szCs w:val="24"/>
        </w:rPr>
      </w:pPr>
      <w:r>
        <w:rPr>
          <w:rFonts w:ascii="Museo Sans 100" w:hAnsi="Museo Sans 100"/>
          <w:sz w:val="24"/>
          <w:szCs w:val="24"/>
        </w:rPr>
        <w:t>““””III</w:t>
      </w:r>
      <w:r w:rsidR="005C1BA9" w:rsidRPr="00D6029D">
        <w:rPr>
          <w:rFonts w:ascii="Museo Sans 100" w:hAnsi="Museo Sans 100"/>
          <w:sz w:val="24"/>
          <w:szCs w:val="24"/>
        </w:rPr>
        <w:t>) A solicitud de los señores:</w:t>
      </w:r>
      <w:r w:rsidR="00D6029D" w:rsidRPr="00D6029D">
        <w:rPr>
          <w:rFonts w:ascii="Museo Sans 100" w:eastAsia="Times New Roman" w:hAnsi="Museo Sans 100"/>
          <w:b/>
          <w:sz w:val="24"/>
          <w:szCs w:val="24"/>
        </w:rPr>
        <w:t xml:space="preserve"> 1) ANA GUADALUPE GUZMAN, </w:t>
      </w:r>
      <w:r w:rsidR="00D6029D" w:rsidRPr="00D6029D">
        <w:rPr>
          <w:rFonts w:ascii="Museo Sans 100" w:eastAsia="Times New Roman" w:hAnsi="Museo Sans 100"/>
          <w:sz w:val="24"/>
          <w:szCs w:val="24"/>
        </w:rPr>
        <w:t xml:space="preserve">de </w:t>
      </w:r>
      <w:r w:rsidR="008057F9">
        <w:rPr>
          <w:rFonts w:ascii="Museo Sans 100" w:eastAsia="Times New Roman" w:hAnsi="Museo Sans 100"/>
          <w:sz w:val="24"/>
          <w:szCs w:val="24"/>
        </w:rPr>
        <w:t>----</w:t>
      </w:r>
      <w:r w:rsidR="00D6029D" w:rsidRPr="00D6029D">
        <w:rPr>
          <w:rFonts w:ascii="Museo Sans 100" w:eastAsia="Times New Roman" w:hAnsi="Museo Sans 100"/>
          <w:sz w:val="24"/>
          <w:szCs w:val="24"/>
        </w:rPr>
        <w:t xml:space="preserve"> años de edad, </w:t>
      </w:r>
      <w:r w:rsidR="008057F9">
        <w:rPr>
          <w:rFonts w:ascii="Museo Sans 100" w:eastAsia="Times New Roman" w:hAnsi="Museo Sans 100"/>
          <w:sz w:val="24"/>
          <w:szCs w:val="24"/>
        </w:rPr>
        <w:t>----</w:t>
      </w:r>
      <w:r w:rsidR="00D6029D" w:rsidRPr="00D6029D">
        <w:rPr>
          <w:rFonts w:ascii="Museo Sans 100" w:eastAsia="Times New Roman" w:hAnsi="Museo Sans 100"/>
          <w:sz w:val="24"/>
          <w:szCs w:val="24"/>
        </w:rPr>
        <w:t xml:space="preserve">, del domicilio de la ciudad y departamento de </w:t>
      </w:r>
      <w:r w:rsidR="008057F9">
        <w:rPr>
          <w:rFonts w:ascii="Museo Sans 100" w:eastAsia="Times New Roman" w:hAnsi="Museo Sans 100"/>
          <w:sz w:val="24"/>
          <w:szCs w:val="24"/>
        </w:rPr>
        <w:t>----</w:t>
      </w:r>
      <w:r w:rsidR="00D6029D" w:rsidRPr="00D6029D">
        <w:rPr>
          <w:rFonts w:ascii="Museo Sans 100" w:eastAsia="Times New Roman" w:hAnsi="Museo Sans 100"/>
          <w:sz w:val="24"/>
          <w:szCs w:val="24"/>
        </w:rPr>
        <w:t xml:space="preserve">, con Documento Único de Identidad número </w:t>
      </w:r>
      <w:r w:rsidR="008057F9">
        <w:rPr>
          <w:rFonts w:ascii="Museo Sans 100" w:eastAsia="Times New Roman" w:hAnsi="Museo Sans 100"/>
          <w:sz w:val="24"/>
          <w:szCs w:val="24"/>
        </w:rPr>
        <w:t>----</w:t>
      </w:r>
      <w:r w:rsidR="00D6029D" w:rsidRPr="00D6029D">
        <w:rPr>
          <w:rFonts w:ascii="Museo Sans 100" w:eastAsia="Times New Roman" w:hAnsi="Museo Sans 100"/>
          <w:sz w:val="24"/>
          <w:szCs w:val="24"/>
        </w:rPr>
        <w:t xml:space="preserve">, y </w:t>
      </w:r>
      <w:r w:rsidR="008057F9">
        <w:rPr>
          <w:rFonts w:ascii="Museo Sans 100" w:eastAsia="Times New Roman" w:hAnsi="Museo Sans 100"/>
          <w:sz w:val="24"/>
          <w:szCs w:val="24"/>
        </w:rPr>
        <w:t>----</w:t>
      </w:r>
      <w:r w:rsidR="00D6029D" w:rsidRPr="00D6029D">
        <w:rPr>
          <w:rFonts w:ascii="Museo Sans 100" w:eastAsia="Times New Roman" w:hAnsi="Museo Sans 100"/>
          <w:sz w:val="24"/>
          <w:szCs w:val="24"/>
        </w:rPr>
        <w:t xml:space="preserve"> </w:t>
      </w:r>
      <w:r w:rsidR="00D6029D" w:rsidRPr="00D6029D">
        <w:rPr>
          <w:rFonts w:ascii="Museo Sans 100" w:eastAsia="Times New Roman" w:hAnsi="Museo Sans 100"/>
          <w:b/>
          <w:sz w:val="24"/>
          <w:szCs w:val="24"/>
        </w:rPr>
        <w:t xml:space="preserve">FABIOLA CONCEPCION AGUILAR GUZMAN, </w:t>
      </w:r>
      <w:r w:rsidR="00D6029D" w:rsidRPr="00D6029D">
        <w:rPr>
          <w:rFonts w:ascii="Museo Sans 100" w:eastAsia="Times New Roman" w:hAnsi="Museo Sans 100"/>
          <w:sz w:val="24"/>
          <w:szCs w:val="24"/>
        </w:rPr>
        <w:t xml:space="preserve">de </w:t>
      </w:r>
      <w:r w:rsidR="008057F9">
        <w:rPr>
          <w:rFonts w:ascii="Museo Sans 100" w:eastAsia="Times New Roman" w:hAnsi="Museo Sans 100"/>
          <w:sz w:val="24"/>
          <w:szCs w:val="24"/>
        </w:rPr>
        <w:t>----</w:t>
      </w:r>
      <w:r w:rsidR="00D6029D" w:rsidRPr="00D6029D">
        <w:rPr>
          <w:rFonts w:ascii="Museo Sans 100" w:eastAsia="Times New Roman" w:hAnsi="Museo Sans 100"/>
          <w:sz w:val="24"/>
          <w:szCs w:val="24"/>
        </w:rPr>
        <w:t xml:space="preserve"> años de edad, </w:t>
      </w:r>
      <w:r w:rsidR="008057F9">
        <w:rPr>
          <w:rFonts w:ascii="Museo Sans 100" w:eastAsia="Times New Roman" w:hAnsi="Museo Sans 100"/>
          <w:sz w:val="24"/>
          <w:szCs w:val="24"/>
        </w:rPr>
        <w:t>----</w:t>
      </w:r>
      <w:r w:rsidR="00D6029D" w:rsidRPr="00D6029D">
        <w:rPr>
          <w:rFonts w:ascii="Museo Sans 100" w:eastAsia="Times New Roman" w:hAnsi="Museo Sans 100"/>
          <w:sz w:val="24"/>
          <w:szCs w:val="24"/>
        </w:rPr>
        <w:t xml:space="preserve">, del domicilio de la ciudad y departamento de </w:t>
      </w:r>
      <w:r w:rsidR="008057F9">
        <w:rPr>
          <w:rFonts w:ascii="Museo Sans 100" w:eastAsia="Times New Roman" w:hAnsi="Museo Sans 100"/>
          <w:sz w:val="24"/>
          <w:szCs w:val="24"/>
        </w:rPr>
        <w:t>----</w:t>
      </w:r>
      <w:r w:rsidR="00D6029D" w:rsidRPr="00D6029D">
        <w:rPr>
          <w:rFonts w:ascii="Museo Sans 100" w:eastAsia="Times New Roman" w:hAnsi="Museo Sans 100"/>
          <w:sz w:val="24"/>
          <w:szCs w:val="24"/>
        </w:rPr>
        <w:t xml:space="preserve">, con Documento Único de Identidad número </w:t>
      </w:r>
      <w:r w:rsidR="008057F9">
        <w:rPr>
          <w:rFonts w:ascii="Museo Sans 100" w:eastAsia="Times New Roman" w:hAnsi="Museo Sans 100"/>
          <w:sz w:val="24"/>
          <w:szCs w:val="24"/>
        </w:rPr>
        <w:t>----</w:t>
      </w:r>
      <w:r w:rsidR="00D6029D" w:rsidRPr="00D6029D">
        <w:rPr>
          <w:rFonts w:ascii="Museo Sans 100" w:eastAsia="Times New Roman" w:hAnsi="Museo Sans 100"/>
          <w:sz w:val="24"/>
          <w:szCs w:val="24"/>
        </w:rPr>
        <w:t xml:space="preserve">; </w:t>
      </w:r>
      <w:r w:rsidR="00D6029D" w:rsidRPr="00D6029D">
        <w:rPr>
          <w:rFonts w:ascii="Museo Sans 100" w:eastAsia="Times New Roman" w:hAnsi="Museo Sans 100"/>
          <w:b/>
          <w:sz w:val="24"/>
          <w:szCs w:val="24"/>
        </w:rPr>
        <w:t xml:space="preserve">2) DAVID DAVILA MEJIA, </w:t>
      </w:r>
      <w:r w:rsidR="00D6029D" w:rsidRPr="00D6029D">
        <w:rPr>
          <w:rFonts w:ascii="Museo Sans 100" w:eastAsia="Times New Roman" w:hAnsi="Museo Sans 100"/>
          <w:sz w:val="24"/>
          <w:szCs w:val="24"/>
        </w:rPr>
        <w:t xml:space="preserve">de </w:t>
      </w:r>
      <w:r w:rsidR="008057F9">
        <w:rPr>
          <w:rFonts w:ascii="Museo Sans 100" w:eastAsia="Times New Roman" w:hAnsi="Museo Sans 100"/>
          <w:sz w:val="24"/>
          <w:szCs w:val="24"/>
        </w:rPr>
        <w:t>----</w:t>
      </w:r>
      <w:r w:rsidR="00D6029D" w:rsidRPr="00D6029D">
        <w:rPr>
          <w:rFonts w:ascii="Museo Sans 100" w:eastAsia="Times New Roman" w:hAnsi="Museo Sans 100"/>
          <w:sz w:val="24"/>
          <w:szCs w:val="24"/>
        </w:rPr>
        <w:t xml:space="preserve"> años de edad, </w:t>
      </w:r>
      <w:r w:rsidR="008057F9">
        <w:rPr>
          <w:rFonts w:ascii="Museo Sans 100" w:eastAsia="Times New Roman" w:hAnsi="Museo Sans 100"/>
          <w:sz w:val="24"/>
          <w:szCs w:val="24"/>
        </w:rPr>
        <w:t>----</w:t>
      </w:r>
      <w:r w:rsidR="00D6029D" w:rsidRPr="00D6029D">
        <w:rPr>
          <w:rFonts w:ascii="Museo Sans 100" w:eastAsia="Times New Roman" w:hAnsi="Museo Sans 100"/>
          <w:sz w:val="24"/>
          <w:szCs w:val="24"/>
        </w:rPr>
        <w:t xml:space="preserve">, del domicilio de la ciudad y departamento de </w:t>
      </w:r>
      <w:r w:rsidR="008057F9">
        <w:rPr>
          <w:rFonts w:ascii="Museo Sans 100" w:eastAsia="Times New Roman" w:hAnsi="Museo Sans 100"/>
          <w:sz w:val="24"/>
          <w:szCs w:val="24"/>
        </w:rPr>
        <w:t>----</w:t>
      </w:r>
      <w:r w:rsidR="00D6029D" w:rsidRPr="00D6029D">
        <w:rPr>
          <w:rFonts w:ascii="Museo Sans 100" w:eastAsia="Times New Roman" w:hAnsi="Museo Sans 100"/>
          <w:sz w:val="24"/>
          <w:szCs w:val="24"/>
        </w:rPr>
        <w:t xml:space="preserve">, con Documento Único de Identidad número </w:t>
      </w:r>
      <w:r w:rsidR="008057F9">
        <w:rPr>
          <w:rFonts w:ascii="Museo Sans 100" w:eastAsia="Times New Roman" w:hAnsi="Museo Sans 100"/>
          <w:sz w:val="24"/>
          <w:szCs w:val="24"/>
        </w:rPr>
        <w:t>----</w:t>
      </w:r>
      <w:r w:rsidR="00D6029D" w:rsidRPr="00D6029D">
        <w:rPr>
          <w:rFonts w:ascii="Museo Sans 100" w:eastAsia="Times New Roman" w:hAnsi="Museo Sans 100"/>
          <w:sz w:val="24"/>
          <w:szCs w:val="24"/>
        </w:rPr>
        <w:t>, y su menor hija</w:t>
      </w:r>
      <w:r w:rsidR="00D6029D" w:rsidRPr="00D6029D">
        <w:rPr>
          <w:rFonts w:ascii="Museo Sans 100" w:eastAsia="Times New Roman" w:hAnsi="Museo Sans 100"/>
          <w:b/>
          <w:sz w:val="24"/>
          <w:szCs w:val="24"/>
        </w:rPr>
        <w:t xml:space="preserve"> </w:t>
      </w:r>
      <w:r w:rsidR="008057F9">
        <w:rPr>
          <w:rFonts w:ascii="Museo Sans 100" w:eastAsia="Times New Roman" w:hAnsi="Museo Sans 100"/>
          <w:b/>
          <w:sz w:val="24"/>
          <w:szCs w:val="24"/>
        </w:rPr>
        <w:t>----</w:t>
      </w:r>
      <w:r w:rsidR="00D6029D" w:rsidRPr="00D6029D">
        <w:rPr>
          <w:rFonts w:ascii="Museo Sans 100" w:eastAsia="Times New Roman" w:hAnsi="Museo Sans 100"/>
          <w:b/>
          <w:sz w:val="24"/>
          <w:szCs w:val="24"/>
        </w:rPr>
        <w:t>;</w:t>
      </w:r>
      <w:r w:rsidR="00D6029D" w:rsidRPr="00D6029D">
        <w:rPr>
          <w:rFonts w:ascii="Museo Sans 100" w:eastAsia="Times New Roman" w:hAnsi="Museo Sans 100"/>
          <w:sz w:val="24"/>
          <w:szCs w:val="24"/>
        </w:rPr>
        <w:t xml:space="preserve">  y </w:t>
      </w:r>
      <w:r w:rsidR="00D6029D" w:rsidRPr="00D6029D">
        <w:rPr>
          <w:rFonts w:ascii="Museo Sans 100" w:eastAsia="Times New Roman" w:hAnsi="Museo Sans 100"/>
          <w:b/>
          <w:sz w:val="24"/>
          <w:szCs w:val="24"/>
        </w:rPr>
        <w:t xml:space="preserve">3) ROSA MARTA SANCHEZ DIAZ, </w:t>
      </w:r>
      <w:r w:rsidR="00D6029D" w:rsidRPr="00D6029D">
        <w:rPr>
          <w:rFonts w:ascii="Museo Sans 100" w:eastAsia="Times New Roman" w:hAnsi="Museo Sans 100"/>
          <w:sz w:val="24"/>
          <w:szCs w:val="24"/>
        </w:rPr>
        <w:t xml:space="preserve">de </w:t>
      </w:r>
      <w:r w:rsidR="008057F9">
        <w:rPr>
          <w:rFonts w:ascii="Museo Sans 100" w:eastAsia="Times New Roman" w:hAnsi="Museo Sans 100"/>
          <w:sz w:val="24"/>
          <w:szCs w:val="24"/>
        </w:rPr>
        <w:t>----</w:t>
      </w:r>
      <w:r w:rsidR="00D6029D" w:rsidRPr="00D6029D">
        <w:rPr>
          <w:rFonts w:ascii="Museo Sans 100" w:eastAsia="Times New Roman" w:hAnsi="Museo Sans 100"/>
          <w:sz w:val="24"/>
          <w:szCs w:val="24"/>
        </w:rPr>
        <w:t xml:space="preserve">  años de edad, </w:t>
      </w:r>
      <w:r w:rsidR="008057F9">
        <w:rPr>
          <w:rFonts w:ascii="Museo Sans 100" w:eastAsia="Times New Roman" w:hAnsi="Museo Sans 100"/>
          <w:sz w:val="24"/>
          <w:szCs w:val="24"/>
        </w:rPr>
        <w:t>----</w:t>
      </w:r>
      <w:r w:rsidR="00D6029D" w:rsidRPr="00D6029D">
        <w:rPr>
          <w:rFonts w:ascii="Museo Sans 100" w:eastAsia="Times New Roman" w:hAnsi="Museo Sans 100"/>
          <w:sz w:val="24"/>
          <w:szCs w:val="24"/>
        </w:rPr>
        <w:t xml:space="preserve">, del domicilio de la ciudad y departamento de </w:t>
      </w:r>
      <w:r w:rsidR="008057F9">
        <w:rPr>
          <w:rFonts w:ascii="Museo Sans 100" w:eastAsia="Times New Roman" w:hAnsi="Museo Sans 100"/>
          <w:sz w:val="24"/>
          <w:szCs w:val="24"/>
        </w:rPr>
        <w:t>----</w:t>
      </w:r>
      <w:r w:rsidR="00D6029D" w:rsidRPr="00D6029D">
        <w:rPr>
          <w:rFonts w:ascii="Museo Sans 100" w:eastAsia="Times New Roman" w:hAnsi="Museo Sans 100"/>
          <w:sz w:val="24"/>
          <w:szCs w:val="24"/>
        </w:rPr>
        <w:t xml:space="preserve">, con Documento Único de Identidad número </w:t>
      </w:r>
      <w:r w:rsidR="008057F9">
        <w:rPr>
          <w:rFonts w:ascii="Museo Sans 100" w:eastAsia="Times New Roman" w:hAnsi="Museo Sans 100"/>
          <w:sz w:val="24"/>
          <w:szCs w:val="24"/>
        </w:rPr>
        <w:t>----</w:t>
      </w:r>
      <w:r w:rsidR="00D6029D" w:rsidRPr="00D6029D">
        <w:rPr>
          <w:rFonts w:ascii="Museo Sans 100" w:eastAsia="Times New Roman" w:hAnsi="Museo Sans 100"/>
          <w:sz w:val="24"/>
          <w:szCs w:val="24"/>
        </w:rPr>
        <w:t>, y su menor hijo</w:t>
      </w:r>
      <w:r w:rsidR="00D6029D" w:rsidRPr="00D6029D">
        <w:rPr>
          <w:rFonts w:ascii="Museo Sans 100" w:eastAsia="Times New Roman" w:hAnsi="Museo Sans 100"/>
          <w:b/>
          <w:sz w:val="24"/>
          <w:szCs w:val="24"/>
        </w:rPr>
        <w:t xml:space="preserve"> </w:t>
      </w:r>
      <w:r w:rsidR="008057F9">
        <w:rPr>
          <w:rFonts w:ascii="Museo Sans 100" w:eastAsia="Times New Roman" w:hAnsi="Museo Sans 100"/>
          <w:b/>
          <w:sz w:val="24"/>
          <w:szCs w:val="24"/>
        </w:rPr>
        <w:t>----</w:t>
      </w:r>
      <w:r w:rsidR="005C1BA9" w:rsidRPr="00D6029D">
        <w:rPr>
          <w:rFonts w:ascii="Museo Sans 100" w:hAnsi="Museo Sans 100"/>
          <w:sz w:val="24"/>
          <w:szCs w:val="24"/>
        </w:rPr>
        <w:t>;</w:t>
      </w:r>
      <w:r w:rsidR="005C1BA9" w:rsidRPr="00D6029D">
        <w:rPr>
          <w:rFonts w:ascii="Museo Sans 100" w:eastAsia="Times New Roman" w:hAnsi="Museo Sans 100"/>
          <w:sz w:val="24"/>
          <w:szCs w:val="24"/>
          <w:lang w:val="es-ES_tradnl"/>
        </w:rPr>
        <w:t xml:space="preserve"> el</w:t>
      </w:r>
      <w:r w:rsidR="005C1BA9" w:rsidRPr="00D6029D">
        <w:rPr>
          <w:rFonts w:ascii="Museo Sans 100" w:hAnsi="Museo Sans 100"/>
          <w:sz w:val="24"/>
          <w:szCs w:val="24"/>
        </w:rPr>
        <w:t xml:space="preserve"> señor Presidente somete a consideración de Junta Directiva, dictamen jurídico 386, relacionado con la adjudicación en venta de  03 solares para vivienda, </w:t>
      </w:r>
      <w:r w:rsidR="005C1BA9" w:rsidRPr="00D6029D">
        <w:rPr>
          <w:rFonts w:ascii="Museo Sans 100" w:eastAsia="Times New Roman" w:hAnsi="Museo Sans 100"/>
          <w:sz w:val="24"/>
          <w:szCs w:val="24"/>
        </w:rPr>
        <w:t>ubicados en el</w:t>
      </w:r>
      <w:r w:rsidR="00D6029D" w:rsidRPr="00D6029D">
        <w:rPr>
          <w:rFonts w:ascii="Museo Sans 100" w:eastAsia="Times New Roman" w:hAnsi="Museo Sans 100"/>
          <w:sz w:val="24"/>
          <w:szCs w:val="24"/>
        </w:rPr>
        <w:t xml:space="preserve"> </w:t>
      </w:r>
      <w:r w:rsidR="00D6029D" w:rsidRPr="00D6029D">
        <w:rPr>
          <w:rFonts w:ascii="Museo Sans 100" w:eastAsia="Times New Roman" w:hAnsi="Museo Sans 100"/>
          <w:sz w:val="24"/>
          <w:szCs w:val="24"/>
          <w:lang w:eastAsia="es-ES"/>
        </w:rPr>
        <w:t xml:space="preserve">Proyecto </w:t>
      </w:r>
      <w:r w:rsidR="00D6029D" w:rsidRPr="00D6029D">
        <w:rPr>
          <w:rFonts w:ascii="Museo Sans 100" w:hAnsi="Museo Sans 100"/>
          <w:sz w:val="24"/>
          <w:szCs w:val="24"/>
        </w:rPr>
        <w:t xml:space="preserve">de Asentamiento Comunitario y Lotificación Agrícola, desarrollado en el inmueble identificado como </w:t>
      </w:r>
      <w:r w:rsidR="00D6029D" w:rsidRPr="00D6029D">
        <w:rPr>
          <w:rFonts w:ascii="Museo Sans 100" w:hAnsi="Museo Sans 100"/>
          <w:b/>
          <w:sz w:val="24"/>
          <w:szCs w:val="24"/>
        </w:rPr>
        <w:t>HACIENDA SAN ARTURO</w:t>
      </w:r>
      <w:r w:rsidR="00D6029D" w:rsidRPr="00D6029D">
        <w:rPr>
          <w:rFonts w:ascii="Museo Sans 100" w:hAnsi="Museo Sans 100"/>
          <w:sz w:val="24"/>
          <w:szCs w:val="24"/>
        </w:rPr>
        <w:t xml:space="preserve">, </w:t>
      </w:r>
      <w:r w:rsidR="00D6029D" w:rsidRPr="00D6029D">
        <w:rPr>
          <w:rFonts w:ascii="Museo Sans 100" w:hAnsi="Museo Sans 100"/>
          <w:b/>
          <w:sz w:val="24"/>
          <w:szCs w:val="24"/>
        </w:rPr>
        <w:t xml:space="preserve">ZONA NORTE, PARCELA 3, </w:t>
      </w:r>
      <w:r w:rsidR="00D6029D" w:rsidRPr="00D6029D">
        <w:rPr>
          <w:rFonts w:ascii="Museo Sans 100" w:hAnsi="Museo Sans 100"/>
          <w:sz w:val="24"/>
          <w:szCs w:val="24"/>
        </w:rPr>
        <w:t xml:space="preserve">y según planos como </w:t>
      </w:r>
      <w:r w:rsidR="00D6029D" w:rsidRPr="00D6029D">
        <w:rPr>
          <w:rFonts w:ascii="Museo Sans 100" w:hAnsi="Museo Sans 100"/>
          <w:b/>
          <w:sz w:val="24"/>
          <w:szCs w:val="24"/>
        </w:rPr>
        <w:t>HACIENDA SAN ARTURO</w:t>
      </w:r>
      <w:r w:rsidR="00D6029D" w:rsidRPr="00D6029D">
        <w:rPr>
          <w:rFonts w:ascii="Museo Sans 100" w:hAnsi="Museo Sans 100"/>
          <w:sz w:val="24"/>
          <w:szCs w:val="24"/>
        </w:rPr>
        <w:t xml:space="preserve"> </w:t>
      </w:r>
      <w:r w:rsidR="00D6029D" w:rsidRPr="00D6029D">
        <w:rPr>
          <w:rFonts w:ascii="Museo Sans 100" w:hAnsi="Museo Sans 100"/>
          <w:b/>
          <w:sz w:val="24"/>
          <w:szCs w:val="24"/>
        </w:rPr>
        <w:t xml:space="preserve">PORCION LA LAGUNETA, </w:t>
      </w:r>
      <w:r w:rsidR="00D6029D" w:rsidRPr="00D6029D">
        <w:rPr>
          <w:rFonts w:ascii="Museo Sans 100" w:hAnsi="Museo Sans 100"/>
          <w:sz w:val="24"/>
          <w:szCs w:val="24"/>
        </w:rPr>
        <w:t xml:space="preserve">ubicada en cantón Cangrejera, jurisdicción y departamento de La Libertad, </w:t>
      </w:r>
      <w:r w:rsidR="00582254">
        <w:rPr>
          <w:rFonts w:ascii="Museo Sans 100" w:hAnsi="Museo Sans 100"/>
          <w:b/>
          <w:sz w:val="24"/>
          <w:szCs w:val="24"/>
        </w:rPr>
        <w:t>código de p</w:t>
      </w:r>
      <w:r w:rsidR="00D6029D" w:rsidRPr="00D6029D">
        <w:rPr>
          <w:rFonts w:ascii="Museo Sans 100" w:hAnsi="Museo Sans 100"/>
          <w:b/>
          <w:sz w:val="24"/>
          <w:szCs w:val="24"/>
        </w:rPr>
        <w:t xml:space="preserve">royecto 050907, </w:t>
      </w:r>
      <w:r w:rsidR="00582254">
        <w:rPr>
          <w:rFonts w:ascii="Museo Sans 100" w:hAnsi="Museo Sans 100"/>
          <w:b/>
          <w:sz w:val="24"/>
          <w:szCs w:val="24"/>
        </w:rPr>
        <w:t>SSE 115, e</w:t>
      </w:r>
      <w:r w:rsidR="00D6029D" w:rsidRPr="00D6029D">
        <w:rPr>
          <w:rFonts w:ascii="Museo Sans 100" w:hAnsi="Museo Sans 100"/>
          <w:b/>
          <w:sz w:val="24"/>
          <w:szCs w:val="24"/>
        </w:rPr>
        <w:t>ntrega 66</w:t>
      </w:r>
      <w:r w:rsidR="005C1BA9" w:rsidRPr="00D6029D">
        <w:rPr>
          <w:rFonts w:ascii="Museo Sans 100" w:hAnsi="Museo Sans 100"/>
          <w:b/>
          <w:sz w:val="24"/>
          <w:szCs w:val="24"/>
        </w:rPr>
        <w:t xml:space="preserve">, </w:t>
      </w:r>
      <w:r w:rsidR="005C1BA9" w:rsidRPr="00D6029D">
        <w:rPr>
          <w:rFonts w:ascii="Museo Sans 100" w:hAnsi="Museo Sans 100"/>
          <w:sz w:val="24"/>
          <w:szCs w:val="24"/>
        </w:rPr>
        <w:t>en el cual la Gerencia Legal hace las siguientes consideraciones:</w:t>
      </w:r>
    </w:p>
    <w:p w:rsidR="005C1BA9" w:rsidRPr="00D6029D" w:rsidRDefault="005C1BA9" w:rsidP="004315EB">
      <w:pPr>
        <w:jc w:val="both"/>
        <w:rPr>
          <w:rFonts w:ascii="Museo Sans 100" w:hAnsi="Museo Sans 100"/>
          <w:sz w:val="24"/>
          <w:szCs w:val="24"/>
        </w:rPr>
      </w:pPr>
    </w:p>
    <w:p w:rsidR="00D6029D" w:rsidRPr="00D6029D" w:rsidRDefault="00D6029D" w:rsidP="00386B07">
      <w:pPr>
        <w:numPr>
          <w:ilvl w:val="0"/>
          <w:numId w:val="10"/>
        </w:numPr>
        <w:contextualSpacing/>
        <w:jc w:val="both"/>
        <w:rPr>
          <w:rFonts w:ascii="Museo Sans 100" w:hAnsi="Museo Sans 100"/>
          <w:sz w:val="24"/>
          <w:szCs w:val="24"/>
        </w:rPr>
      </w:pPr>
      <w:r w:rsidRPr="00D6029D">
        <w:rPr>
          <w:rFonts w:ascii="Museo Sans 100" w:hAnsi="Museo Sans 100"/>
          <w:sz w:val="24"/>
          <w:szCs w:val="24"/>
        </w:rPr>
        <w:t xml:space="preserve">El ISTA adquirió por expropiación la Hacienda San Arturo, según la distribución siguiente: </w:t>
      </w:r>
    </w:p>
    <w:tbl>
      <w:tblPr>
        <w:tblpPr w:leftFromText="141" w:rightFromText="141" w:vertAnchor="text" w:horzAnchor="margin" w:tblpXSpec="center" w:tblpY="138"/>
        <w:tblW w:w="7614" w:type="dxa"/>
        <w:tblCellMar>
          <w:left w:w="70" w:type="dxa"/>
          <w:right w:w="70" w:type="dxa"/>
        </w:tblCellMar>
        <w:tblLook w:val="04A0" w:firstRow="1" w:lastRow="0" w:firstColumn="1" w:lastColumn="0" w:noHBand="0" w:noVBand="1"/>
      </w:tblPr>
      <w:tblGrid>
        <w:gridCol w:w="4039"/>
        <w:gridCol w:w="3575"/>
      </w:tblGrid>
      <w:tr w:rsidR="00D6029D" w:rsidRPr="009C4A55" w:rsidTr="004315EB">
        <w:trPr>
          <w:trHeight w:val="423"/>
        </w:trPr>
        <w:tc>
          <w:tcPr>
            <w:tcW w:w="7614" w:type="dxa"/>
            <w:gridSpan w:val="2"/>
            <w:tcBorders>
              <w:top w:val="single" w:sz="8" w:space="0" w:color="auto"/>
              <w:left w:val="single" w:sz="8" w:space="0" w:color="auto"/>
              <w:bottom w:val="single" w:sz="8" w:space="0" w:color="auto"/>
              <w:right w:val="single" w:sz="8" w:space="0" w:color="000000"/>
            </w:tcBorders>
            <w:shd w:val="clear" w:color="000000" w:fill="F2F2F2"/>
            <w:noWrap/>
            <w:vAlign w:val="bottom"/>
            <w:hideMark/>
          </w:tcPr>
          <w:p w:rsidR="00D6029D" w:rsidRPr="00582254" w:rsidRDefault="00D6029D" w:rsidP="004315EB">
            <w:pPr>
              <w:jc w:val="center"/>
              <w:rPr>
                <w:rFonts w:ascii="Museo Sans 100" w:hAnsi="Museo Sans 100"/>
                <w:b/>
                <w:bCs/>
                <w:color w:val="000000"/>
                <w:sz w:val="18"/>
                <w:szCs w:val="18"/>
              </w:rPr>
            </w:pPr>
            <w:r w:rsidRPr="00582254">
              <w:rPr>
                <w:rFonts w:ascii="Museo Sans 100" w:hAnsi="Museo Sans 100"/>
                <w:b/>
                <w:bCs/>
                <w:color w:val="000000"/>
                <w:sz w:val="18"/>
                <w:szCs w:val="18"/>
              </w:rPr>
              <w:t>HACIENDA SAN ARTURO</w:t>
            </w:r>
          </w:p>
        </w:tc>
      </w:tr>
      <w:tr w:rsidR="00D6029D" w:rsidRPr="009C4A55" w:rsidTr="004315EB">
        <w:trPr>
          <w:trHeight w:val="328"/>
        </w:trPr>
        <w:tc>
          <w:tcPr>
            <w:tcW w:w="4039" w:type="dxa"/>
            <w:tcBorders>
              <w:top w:val="nil"/>
              <w:left w:val="single" w:sz="4" w:space="0" w:color="auto"/>
              <w:bottom w:val="single" w:sz="4" w:space="0" w:color="auto"/>
              <w:right w:val="single" w:sz="4" w:space="0" w:color="auto"/>
            </w:tcBorders>
            <w:shd w:val="clear" w:color="000000" w:fill="FFFFFF"/>
            <w:noWrap/>
            <w:vAlign w:val="bottom"/>
            <w:hideMark/>
          </w:tcPr>
          <w:p w:rsidR="00D6029D" w:rsidRPr="00582254" w:rsidRDefault="00D6029D" w:rsidP="004315EB">
            <w:pPr>
              <w:jc w:val="center"/>
              <w:rPr>
                <w:rFonts w:ascii="Museo Sans 100" w:hAnsi="Museo Sans 100"/>
                <w:b/>
                <w:bCs/>
                <w:color w:val="000000"/>
                <w:sz w:val="18"/>
                <w:szCs w:val="18"/>
              </w:rPr>
            </w:pPr>
            <w:r w:rsidRPr="00582254">
              <w:rPr>
                <w:rFonts w:ascii="Museo Sans 100" w:hAnsi="Museo Sans 100"/>
                <w:b/>
                <w:bCs/>
                <w:color w:val="000000"/>
                <w:sz w:val="18"/>
                <w:szCs w:val="18"/>
              </w:rPr>
              <w:t>INMUEBLE</w:t>
            </w:r>
          </w:p>
        </w:tc>
        <w:tc>
          <w:tcPr>
            <w:tcW w:w="3575" w:type="dxa"/>
            <w:tcBorders>
              <w:top w:val="nil"/>
              <w:left w:val="nil"/>
              <w:bottom w:val="single" w:sz="4" w:space="0" w:color="auto"/>
              <w:right w:val="single" w:sz="4" w:space="0" w:color="auto"/>
            </w:tcBorders>
            <w:shd w:val="clear" w:color="000000" w:fill="FFFFFF"/>
            <w:noWrap/>
            <w:vAlign w:val="bottom"/>
            <w:hideMark/>
          </w:tcPr>
          <w:p w:rsidR="00D6029D" w:rsidRPr="00582254" w:rsidRDefault="00D6029D" w:rsidP="004315EB">
            <w:pPr>
              <w:jc w:val="center"/>
              <w:rPr>
                <w:rFonts w:ascii="Museo Sans 100" w:hAnsi="Museo Sans 100"/>
                <w:b/>
                <w:bCs/>
                <w:color w:val="000000"/>
                <w:sz w:val="18"/>
                <w:szCs w:val="18"/>
              </w:rPr>
            </w:pPr>
            <w:r w:rsidRPr="00582254">
              <w:rPr>
                <w:rFonts w:ascii="Museo Sans 100" w:hAnsi="Museo Sans 100"/>
                <w:b/>
                <w:bCs/>
                <w:color w:val="000000"/>
                <w:sz w:val="18"/>
                <w:szCs w:val="18"/>
              </w:rPr>
              <w:t>AREA</w:t>
            </w:r>
          </w:p>
        </w:tc>
      </w:tr>
      <w:tr w:rsidR="00D6029D" w:rsidRPr="009C4A55" w:rsidTr="004315EB">
        <w:trPr>
          <w:trHeight w:val="313"/>
        </w:trPr>
        <w:tc>
          <w:tcPr>
            <w:tcW w:w="4039" w:type="dxa"/>
            <w:tcBorders>
              <w:top w:val="nil"/>
              <w:left w:val="single" w:sz="4" w:space="0" w:color="auto"/>
              <w:bottom w:val="single" w:sz="4" w:space="0" w:color="auto"/>
              <w:right w:val="single" w:sz="4" w:space="0" w:color="auto"/>
            </w:tcBorders>
            <w:shd w:val="clear" w:color="000000" w:fill="D9D9D9"/>
            <w:noWrap/>
            <w:vAlign w:val="bottom"/>
            <w:hideMark/>
          </w:tcPr>
          <w:p w:rsidR="00D6029D" w:rsidRPr="00582254" w:rsidRDefault="00D6029D" w:rsidP="004315EB">
            <w:pPr>
              <w:rPr>
                <w:rFonts w:ascii="Museo Sans 100" w:hAnsi="Museo Sans 100"/>
                <w:b/>
                <w:bCs/>
                <w:i/>
                <w:iCs/>
                <w:color w:val="000000"/>
                <w:sz w:val="18"/>
                <w:szCs w:val="18"/>
              </w:rPr>
            </w:pPr>
            <w:r w:rsidRPr="00582254">
              <w:rPr>
                <w:rFonts w:ascii="Museo Sans 100" w:hAnsi="Museo Sans 100"/>
                <w:b/>
                <w:bCs/>
                <w:i/>
                <w:iCs/>
                <w:color w:val="000000"/>
                <w:sz w:val="18"/>
                <w:szCs w:val="18"/>
              </w:rPr>
              <w:t>TERRENO ZONA NORTE (parcela N°3)</w:t>
            </w:r>
          </w:p>
        </w:tc>
        <w:tc>
          <w:tcPr>
            <w:tcW w:w="3575" w:type="dxa"/>
            <w:tcBorders>
              <w:top w:val="nil"/>
              <w:left w:val="nil"/>
              <w:bottom w:val="single" w:sz="4" w:space="0" w:color="auto"/>
              <w:right w:val="single" w:sz="4" w:space="0" w:color="auto"/>
            </w:tcBorders>
            <w:shd w:val="clear" w:color="000000" w:fill="D9D9D9"/>
            <w:noWrap/>
            <w:vAlign w:val="bottom"/>
            <w:hideMark/>
          </w:tcPr>
          <w:p w:rsidR="00D6029D" w:rsidRPr="00582254" w:rsidRDefault="00D6029D" w:rsidP="004315EB">
            <w:pPr>
              <w:jc w:val="right"/>
              <w:rPr>
                <w:rFonts w:ascii="Museo Sans 100" w:hAnsi="Museo Sans 100"/>
                <w:b/>
                <w:bCs/>
                <w:i/>
                <w:iCs/>
                <w:color w:val="000000"/>
                <w:sz w:val="18"/>
                <w:szCs w:val="18"/>
              </w:rPr>
            </w:pPr>
            <w:r w:rsidRPr="00582254">
              <w:rPr>
                <w:rFonts w:ascii="Museo Sans 100" w:hAnsi="Museo Sans 100"/>
                <w:b/>
                <w:bCs/>
                <w:i/>
                <w:iCs/>
                <w:color w:val="000000"/>
                <w:sz w:val="18"/>
                <w:szCs w:val="18"/>
              </w:rPr>
              <w:t xml:space="preserve">304 </w:t>
            </w:r>
            <w:proofErr w:type="spellStart"/>
            <w:r w:rsidRPr="00582254">
              <w:rPr>
                <w:rFonts w:ascii="Museo Sans 100" w:hAnsi="Museo Sans 100"/>
                <w:b/>
                <w:bCs/>
                <w:i/>
                <w:iCs/>
                <w:color w:val="000000"/>
                <w:sz w:val="18"/>
                <w:szCs w:val="18"/>
              </w:rPr>
              <w:t>Hás</w:t>
            </w:r>
            <w:proofErr w:type="spellEnd"/>
            <w:r w:rsidRPr="00582254">
              <w:rPr>
                <w:rFonts w:ascii="Museo Sans 100" w:hAnsi="Museo Sans 100"/>
                <w:b/>
                <w:bCs/>
                <w:i/>
                <w:iCs/>
                <w:color w:val="000000"/>
                <w:sz w:val="18"/>
                <w:szCs w:val="18"/>
              </w:rPr>
              <w:t xml:space="preserve">. 51 </w:t>
            </w:r>
            <w:proofErr w:type="spellStart"/>
            <w:r w:rsidRPr="00582254">
              <w:rPr>
                <w:rFonts w:ascii="Museo Sans 100" w:hAnsi="Museo Sans 100"/>
                <w:b/>
                <w:bCs/>
                <w:i/>
                <w:iCs/>
                <w:color w:val="000000"/>
                <w:sz w:val="18"/>
                <w:szCs w:val="18"/>
              </w:rPr>
              <w:t>Ás</w:t>
            </w:r>
            <w:proofErr w:type="spellEnd"/>
            <w:r w:rsidRPr="00582254">
              <w:rPr>
                <w:rFonts w:ascii="Museo Sans 100" w:hAnsi="Museo Sans 100"/>
                <w:b/>
                <w:bCs/>
                <w:i/>
                <w:iCs/>
                <w:color w:val="000000"/>
                <w:sz w:val="18"/>
                <w:szCs w:val="18"/>
              </w:rPr>
              <w:t xml:space="preserve">. 45.51 </w:t>
            </w:r>
            <w:proofErr w:type="spellStart"/>
            <w:r w:rsidRPr="00582254">
              <w:rPr>
                <w:rFonts w:ascii="Museo Sans 100" w:hAnsi="Museo Sans 100"/>
                <w:b/>
                <w:bCs/>
                <w:i/>
                <w:iCs/>
                <w:color w:val="000000"/>
                <w:sz w:val="18"/>
                <w:szCs w:val="18"/>
              </w:rPr>
              <w:t>Cás</w:t>
            </w:r>
            <w:proofErr w:type="spellEnd"/>
            <w:r w:rsidRPr="00582254">
              <w:rPr>
                <w:rFonts w:ascii="Museo Sans 100" w:hAnsi="Museo Sans 100"/>
                <w:b/>
                <w:bCs/>
                <w:i/>
                <w:iCs/>
                <w:color w:val="000000"/>
                <w:sz w:val="18"/>
                <w:szCs w:val="18"/>
              </w:rPr>
              <w:t>.</w:t>
            </w:r>
          </w:p>
        </w:tc>
      </w:tr>
      <w:tr w:rsidR="00D6029D" w:rsidRPr="009C4A55" w:rsidTr="004315EB">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D6029D" w:rsidRPr="00582254" w:rsidRDefault="00D6029D" w:rsidP="004315EB">
            <w:pPr>
              <w:rPr>
                <w:rFonts w:ascii="Museo Sans 100" w:hAnsi="Museo Sans 100"/>
                <w:b/>
                <w:bCs/>
                <w:color w:val="000000"/>
                <w:sz w:val="18"/>
                <w:szCs w:val="18"/>
              </w:rPr>
            </w:pPr>
            <w:r w:rsidRPr="00582254">
              <w:rPr>
                <w:rFonts w:ascii="Museo Sans 100" w:hAnsi="Museo Sans 100"/>
                <w:b/>
                <w:bCs/>
                <w:color w:val="000000"/>
                <w:sz w:val="18"/>
                <w:szCs w:val="18"/>
              </w:rPr>
              <w:t>TERRENO ZONA SUR</w:t>
            </w:r>
          </w:p>
        </w:tc>
        <w:tc>
          <w:tcPr>
            <w:tcW w:w="3575" w:type="dxa"/>
            <w:tcBorders>
              <w:top w:val="nil"/>
              <w:left w:val="nil"/>
              <w:bottom w:val="single" w:sz="4" w:space="0" w:color="auto"/>
              <w:right w:val="single" w:sz="4" w:space="0" w:color="auto"/>
            </w:tcBorders>
            <w:shd w:val="clear" w:color="auto" w:fill="auto"/>
            <w:noWrap/>
            <w:vAlign w:val="bottom"/>
            <w:hideMark/>
          </w:tcPr>
          <w:p w:rsidR="00D6029D" w:rsidRPr="00582254" w:rsidRDefault="00D6029D" w:rsidP="004315EB">
            <w:pPr>
              <w:jc w:val="right"/>
              <w:rPr>
                <w:rFonts w:ascii="Museo Sans 100" w:hAnsi="Museo Sans 100"/>
                <w:color w:val="000000"/>
                <w:sz w:val="18"/>
                <w:szCs w:val="18"/>
              </w:rPr>
            </w:pPr>
            <w:r w:rsidRPr="00582254">
              <w:rPr>
                <w:rFonts w:ascii="Museo Sans 100" w:hAnsi="Museo Sans 100"/>
                <w:color w:val="000000"/>
                <w:sz w:val="18"/>
                <w:szCs w:val="18"/>
              </w:rPr>
              <w:t> </w:t>
            </w:r>
          </w:p>
        </w:tc>
      </w:tr>
      <w:tr w:rsidR="00D6029D" w:rsidRPr="009C4A55" w:rsidTr="004315EB">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D6029D" w:rsidRPr="00582254" w:rsidRDefault="00D6029D" w:rsidP="004315EB">
            <w:pPr>
              <w:rPr>
                <w:rFonts w:ascii="Museo Sans 100" w:hAnsi="Museo Sans 100"/>
                <w:color w:val="000000"/>
                <w:sz w:val="18"/>
                <w:szCs w:val="18"/>
              </w:rPr>
            </w:pPr>
            <w:r w:rsidRPr="00582254">
              <w:rPr>
                <w:rFonts w:ascii="Museo Sans 100" w:hAnsi="Museo Sans 100"/>
                <w:color w:val="000000"/>
                <w:sz w:val="18"/>
                <w:szCs w:val="18"/>
              </w:rPr>
              <w:t>Parcela N° 1</w:t>
            </w:r>
          </w:p>
        </w:tc>
        <w:tc>
          <w:tcPr>
            <w:tcW w:w="3575" w:type="dxa"/>
            <w:tcBorders>
              <w:top w:val="nil"/>
              <w:left w:val="nil"/>
              <w:bottom w:val="single" w:sz="4" w:space="0" w:color="auto"/>
              <w:right w:val="single" w:sz="4" w:space="0" w:color="auto"/>
            </w:tcBorders>
            <w:shd w:val="clear" w:color="auto" w:fill="auto"/>
            <w:noWrap/>
            <w:vAlign w:val="bottom"/>
            <w:hideMark/>
          </w:tcPr>
          <w:p w:rsidR="00D6029D" w:rsidRPr="00582254" w:rsidRDefault="00D6029D" w:rsidP="004315EB">
            <w:pPr>
              <w:jc w:val="right"/>
              <w:rPr>
                <w:rFonts w:ascii="Museo Sans 100" w:hAnsi="Museo Sans 100"/>
                <w:color w:val="000000"/>
                <w:sz w:val="18"/>
                <w:szCs w:val="18"/>
              </w:rPr>
            </w:pPr>
            <w:r w:rsidRPr="00582254">
              <w:rPr>
                <w:rFonts w:ascii="Museo Sans 100" w:hAnsi="Museo Sans 100"/>
                <w:color w:val="000000"/>
                <w:sz w:val="18"/>
                <w:szCs w:val="18"/>
              </w:rPr>
              <w:t xml:space="preserve">215 </w:t>
            </w:r>
            <w:proofErr w:type="spellStart"/>
            <w:r w:rsidRPr="00582254">
              <w:rPr>
                <w:rFonts w:ascii="Museo Sans 100" w:hAnsi="Museo Sans 100"/>
                <w:color w:val="000000"/>
                <w:sz w:val="18"/>
                <w:szCs w:val="18"/>
              </w:rPr>
              <w:t>Hás</w:t>
            </w:r>
            <w:proofErr w:type="spellEnd"/>
            <w:r w:rsidRPr="00582254">
              <w:rPr>
                <w:rFonts w:ascii="Museo Sans 100" w:hAnsi="Museo Sans 100"/>
                <w:color w:val="000000"/>
                <w:sz w:val="18"/>
                <w:szCs w:val="18"/>
              </w:rPr>
              <w:t xml:space="preserve">. 86 </w:t>
            </w:r>
            <w:proofErr w:type="spellStart"/>
            <w:r w:rsidRPr="00582254">
              <w:rPr>
                <w:rFonts w:ascii="Museo Sans 100" w:hAnsi="Museo Sans 100"/>
                <w:color w:val="000000"/>
                <w:sz w:val="18"/>
                <w:szCs w:val="18"/>
              </w:rPr>
              <w:t>Ás</w:t>
            </w:r>
            <w:proofErr w:type="spellEnd"/>
            <w:r w:rsidRPr="00582254">
              <w:rPr>
                <w:rFonts w:ascii="Museo Sans 100" w:hAnsi="Museo Sans 100"/>
                <w:color w:val="000000"/>
                <w:sz w:val="18"/>
                <w:szCs w:val="18"/>
              </w:rPr>
              <w:t xml:space="preserve">. 38.63 </w:t>
            </w:r>
            <w:proofErr w:type="spellStart"/>
            <w:r w:rsidRPr="00582254">
              <w:rPr>
                <w:rFonts w:ascii="Museo Sans 100" w:hAnsi="Museo Sans 100"/>
                <w:color w:val="000000"/>
                <w:sz w:val="18"/>
                <w:szCs w:val="18"/>
              </w:rPr>
              <w:t>Cás</w:t>
            </w:r>
            <w:proofErr w:type="spellEnd"/>
            <w:r w:rsidRPr="00582254">
              <w:rPr>
                <w:rFonts w:ascii="Museo Sans 100" w:hAnsi="Museo Sans 100"/>
                <w:color w:val="000000"/>
                <w:sz w:val="18"/>
                <w:szCs w:val="18"/>
              </w:rPr>
              <w:t>.</w:t>
            </w:r>
          </w:p>
        </w:tc>
      </w:tr>
      <w:tr w:rsidR="00D6029D" w:rsidRPr="009C4A55" w:rsidTr="004315EB">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D6029D" w:rsidRPr="00582254" w:rsidRDefault="00D6029D" w:rsidP="004315EB">
            <w:pPr>
              <w:rPr>
                <w:rFonts w:ascii="Museo Sans 100" w:hAnsi="Museo Sans 100"/>
                <w:color w:val="000000"/>
                <w:sz w:val="18"/>
                <w:szCs w:val="18"/>
              </w:rPr>
            </w:pPr>
            <w:r w:rsidRPr="00582254">
              <w:rPr>
                <w:rFonts w:ascii="Museo Sans 100" w:hAnsi="Museo Sans 100"/>
                <w:color w:val="000000"/>
                <w:sz w:val="18"/>
                <w:szCs w:val="18"/>
              </w:rPr>
              <w:t>Parcela N° 2</w:t>
            </w:r>
          </w:p>
        </w:tc>
        <w:tc>
          <w:tcPr>
            <w:tcW w:w="3575" w:type="dxa"/>
            <w:tcBorders>
              <w:top w:val="nil"/>
              <w:left w:val="nil"/>
              <w:bottom w:val="single" w:sz="4" w:space="0" w:color="auto"/>
              <w:right w:val="single" w:sz="4" w:space="0" w:color="auto"/>
            </w:tcBorders>
            <w:shd w:val="clear" w:color="auto" w:fill="auto"/>
            <w:noWrap/>
            <w:vAlign w:val="bottom"/>
            <w:hideMark/>
          </w:tcPr>
          <w:p w:rsidR="00D6029D" w:rsidRPr="00582254" w:rsidRDefault="00D6029D" w:rsidP="004315EB">
            <w:pPr>
              <w:jc w:val="right"/>
              <w:rPr>
                <w:rFonts w:ascii="Museo Sans 100" w:hAnsi="Museo Sans 100"/>
                <w:color w:val="000000"/>
                <w:sz w:val="18"/>
                <w:szCs w:val="18"/>
              </w:rPr>
            </w:pPr>
            <w:r w:rsidRPr="00582254">
              <w:rPr>
                <w:rFonts w:ascii="Museo Sans 100" w:hAnsi="Museo Sans 100"/>
                <w:color w:val="000000"/>
                <w:sz w:val="18"/>
                <w:szCs w:val="18"/>
              </w:rPr>
              <w:t xml:space="preserve">  28 </w:t>
            </w:r>
            <w:proofErr w:type="spellStart"/>
            <w:r w:rsidRPr="00582254">
              <w:rPr>
                <w:rFonts w:ascii="Museo Sans 100" w:hAnsi="Museo Sans 100"/>
                <w:color w:val="000000"/>
                <w:sz w:val="18"/>
                <w:szCs w:val="18"/>
              </w:rPr>
              <w:t>Hás</w:t>
            </w:r>
            <w:proofErr w:type="spellEnd"/>
            <w:r w:rsidRPr="00582254">
              <w:rPr>
                <w:rFonts w:ascii="Museo Sans 100" w:hAnsi="Museo Sans 100"/>
                <w:color w:val="000000"/>
                <w:sz w:val="18"/>
                <w:szCs w:val="18"/>
              </w:rPr>
              <w:t xml:space="preserve">. 92 </w:t>
            </w:r>
            <w:proofErr w:type="spellStart"/>
            <w:r w:rsidRPr="00582254">
              <w:rPr>
                <w:rFonts w:ascii="Museo Sans 100" w:hAnsi="Museo Sans 100"/>
                <w:color w:val="000000"/>
                <w:sz w:val="18"/>
                <w:szCs w:val="18"/>
              </w:rPr>
              <w:t>Ás</w:t>
            </w:r>
            <w:proofErr w:type="spellEnd"/>
            <w:r w:rsidRPr="00582254">
              <w:rPr>
                <w:rFonts w:ascii="Museo Sans 100" w:hAnsi="Museo Sans 100"/>
                <w:color w:val="000000"/>
                <w:sz w:val="18"/>
                <w:szCs w:val="18"/>
              </w:rPr>
              <w:t xml:space="preserve">. 12.99 </w:t>
            </w:r>
            <w:proofErr w:type="spellStart"/>
            <w:r w:rsidRPr="00582254">
              <w:rPr>
                <w:rFonts w:ascii="Museo Sans 100" w:hAnsi="Museo Sans 100"/>
                <w:color w:val="000000"/>
                <w:sz w:val="18"/>
                <w:szCs w:val="18"/>
              </w:rPr>
              <w:t>Cás</w:t>
            </w:r>
            <w:proofErr w:type="spellEnd"/>
            <w:r w:rsidRPr="00582254">
              <w:rPr>
                <w:rFonts w:ascii="Museo Sans 100" w:hAnsi="Museo Sans 100"/>
                <w:color w:val="000000"/>
                <w:sz w:val="18"/>
                <w:szCs w:val="18"/>
              </w:rPr>
              <w:t>.</w:t>
            </w:r>
          </w:p>
        </w:tc>
      </w:tr>
      <w:tr w:rsidR="00D6029D" w:rsidRPr="009C4A55" w:rsidTr="004315EB">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D6029D" w:rsidRPr="00582254" w:rsidRDefault="00D6029D" w:rsidP="004315EB">
            <w:pPr>
              <w:rPr>
                <w:rFonts w:ascii="Museo Sans 100" w:hAnsi="Museo Sans 100"/>
                <w:color w:val="000000"/>
                <w:sz w:val="18"/>
                <w:szCs w:val="18"/>
              </w:rPr>
            </w:pPr>
            <w:r w:rsidRPr="00582254">
              <w:rPr>
                <w:rFonts w:ascii="Museo Sans 100" w:hAnsi="Museo Sans 100"/>
                <w:color w:val="000000"/>
                <w:sz w:val="18"/>
                <w:szCs w:val="18"/>
              </w:rPr>
              <w:t>Parcela N° 3</w:t>
            </w:r>
          </w:p>
        </w:tc>
        <w:tc>
          <w:tcPr>
            <w:tcW w:w="3575" w:type="dxa"/>
            <w:tcBorders>
              <w:top w:val="nil"/>
              <w:left w:val="nil"/>
              <w:bottom w:val="single" w:sz="4" w:space="0" w:color="auto"/>
              <w:right w:val="single" w:sz="4" w:space="0" w:color="auto"/>
            </w:tcBorders>
            <w:shd w:val="clear" w:color="auto" w:fill="auto"/>
            <w:noWrap/>
            <w:vAlign w:val="bottom"/>
            <w:hideMark/>
          </w:tcPr>
          <w:p w:rsidR="00D6029D" w:rsidRPr="00582254" w:rsidRDefault="00D6029D" w:rsidP="004315EB">
            <w:pPr>
              <w:jc w:val="right"/>
              <w:rPr>
                <w:rFonts w:ascii="Museo Sans 100" w:hAnsi="Museo Sans 100"/>
                <w:color w:val="000000"/>
                <w:sz w:val="18"/>
                <w:szCs w:val="18"/>
              </w:rPr>
            </w:pPr>
            <w:r w:rsidRPr="00582254">
              <w:rPr>
                <w:rFonts w:ascii="Museo Sans 100" w:hAnsi="Museo Sans 100"/>
                <w:color w:val="000000"/>
                <w:sz w:val="18"/>
                <w:szCs w:val="18"/>
              </w:rPr>
              <w:t xml:space="preserve">     3 </w:t>
            </w:r>
            <w:proofErr w:type="spellStart"/>
            <w:r w:rsidRPr="00582254">
              <w:rPr>
                <w:rFonts w:ascii="Museo Sans 100" w:hAnsi="Museo Sans 100"/>
                <w:color w:val="000000"/>
                <w:sz w:val="18"/>
                <w:szCs w:val="18"/>
              </w:rPr>
              <w:t>Hás</w:t>
            </w:r>
            <w:proofErr w:type="spellEnd"/>
            <w:r w:rsidRPr="00582254">
              <w:rPr>
                <w:rFonts w:ascii="Museo Sans 100" w:hAnsi="Museo Sans 100"/>
                <w:color w:val="000000"/>
                <w:sz w:val="18"/>
                <w:szCs w:val="18"/>
              </w:rPr>
              <w:t xml:space="preserve">. 73 </w:t>
            </w:r>
            <w:proofErr w:type="spellStart"/>
            <w:r w:rsidRPr="00582254">
              <w:rPr>
                <w:rFonts w:ascii="Museo Sans 100" w:hAnsi="Museo Sans 100"/>
                <w:color w:val="000000"/>
                <w:sz w:val="18"/>
                <w:szCs w:val="18"/>
              </w:rPr>
              <w:t>Ás</w:t>
            </w:r>
            <w:proofErr w:type="spellEnd"/>
            <w:r w:rsidRPr="00582254">
              <w:rPr>
                <w:rFonts w:ascii="Museo Sans 100" w:hAnsi="Museo Sans 100"/>
                <w:color w:val="000000"/>
                <w:sz w:val="18"/>
                <w:szCs w:val="18"/>
              </w:rPr>
              <w:t xml:space="preserve">. 07.78 </w:t>
            </w:r>
            <w:proofErr w:type="spellStart"/>
            <w:r w:rsidRPr="00582254">
              <w:rPr>
                <w:rFonts w:ascii="Museo Sans 100" w:hAnsi="Museo Sans 100"/>
                <w:color w:val="000000"/>
                <w:sz w:val="18"/>
                <w:szCs w:val="18"/>
              </w:rPr>
              <w:t>Cás</w:t>
            </w:r>
            <w:proofErr w:type="spellEnd"/>
            <w:r w:rsidRPr="00582254">
              <w:rPr>
                <w:rFonts w:ascii="Museo Sans 100" w:hAnsi="Museo Sans 100"/>
                <w:color w:val="000000"/>
                <w:sz w:val="18"/>
                <w:szCs w:val="18"/>
              </w:rPr>
              <w:t>.</w:t>
            </w:r>
          </w:p>
        </w:tc>
      </w:tr>
      <w:tr w:rsidR="00D6029D" w:rsidRPr="009C4A55" w:rsidTr="004315EB">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D6029D" w:rsidRPr="00582254" w:rsidRDefault="00D6029D" w:rsidP="004315EB">
            <w:pPr>
              <w:rPr>
                <w:rFonts w:ascii="Museo Sans 100" w:hAnsi="Museo Sans 100"/>
                <w:b/>
                <w:bCs/>
                <w:color w:val="000000"/>
                <w:sz w:val="18"/>
                <w:szCs w:val="18"/>
              </w:rPr>
            </w:pPr>
            <w:r w:rsidRPr="00582254">
              <w:rPr>
                <w:rFonts w:ascii="Museo Sans 100" w:hAnsi="Museo Sans 100"/>
                <w:b/>
                <w:bCs/>
                <w:color w:val="000000"/>
                <w:sz w:val="18"/>
                <w:szCs w:val="18"/>
              </w:rPr>
              <w:t>BOSQUE SALADO</w:t>
            </w:r>
          </w:p>
        </w:tc>
        <w:tc>
          <w:tcPr>
            <w:tcW w:w="3575" w:type="dxa"/>
            <w:tcBorders>
              <w:top w:val="nil"/>
              <w:left w:val="nil"/>
              <w:bottom w:val="single" w:sz="4" w:space="0" w:color="auto"/>
              <w:right w:val="single" w:sz="4" w:space="0" w:color="auto"/>
            </w:tcBorders>
            <w:shd w:val="clear" w:color="auto" w:fill="auto"/>
            <w:noWrap/>
            <w:vAlign w:val="bottom"/>
            <w:hideMark/>
          </w:tcPr>
          <w:p w:rsidR="00D6029D" w:rsidRPr="00582254" w:rsidRDefault="00D6029D" w:rsidP="004315EB">
            <w:pPr>
              <w:jc w:val="right"/>
              <w:rPr>
                <w:rFonts w:ascii="Museo Sans 100" w:hAnsi="Museo Sans 100"/>
                <w:color w:val="000000"/>
                <w:sz w:val="18"/>
                <w:szCs w:val="18"/>
              </w:rPr>
            </w:pPr>
            <w:r w:rsidRPr="00582254">
              <w:rPr>
                <w:rFonts w:ascii="Museo Sans 100" w:hAnsi="Museo Sans 100"/>
                <w:color w:val="000000"/>
                <w:sz w:val="18"/>
                <w:szCs w:val="18"/>
              </w:rPr>
              <w:t xml:space="preserve">     64 </w:t>
            </w:r>
            <w:proofErr w:type="spellStart"/>
            <w:r w:rsidRPr="00582254">
              <w:rPr>
                <w:rFonts w:ascii="Museo Sans 100" w:hAnsi="Museo Sans 100"/>
                <w:color w:val="000000"/>
                <w:sz w:val="18"/>
                <w:szCs w:val="18"/>
              </w:rPr>
              <w:t>Hás</w:t>
            </w:r>
            <w:proofErr w:type="spellEnd"/>
            <w:r w:rsidRPr="00582254">
              <w:rPr>
                <w:rFonts w:ascii="Museo Sans 100" w:hAnsi="Museo Sans 100"/>
                <w:color w:val="000000"/>
                <w:sz w:val="18"/>
                <w:szCs w:val="18"/>
              </w:rPr>
              <w:t xml:space="preserve">. 19 </w:t>
            </w:r>
            <w:proofErr w:type="spellStart"/>
            <w:r w:rsidRPr="00582254">
              <w:rPr>
                <w:rFonts w:ascii="Museo Sans 100" w:hAnsi="Museo Sans 100"/>
                <w:color w:val="000000"/>
                <w:sz w:val="18"/>
                <w:szCs w:val="18"/>
              </w:rPr>
              <w:t>Ás</w:t>
            </w:r>
            <w:proofErr w:type="spellEnd"/>
            <w:r w:rsidRPr="00582254">
              <w:rPr>
                <w:rFonts w:ascii="Museo Sans 100" w:hAnsi="Museo Sans 100"/>
                <w:color w:val="000000"/>
                <w:sz w:val="18"/>
                <w:szCs w:val="18"/>
              </w:rPr>
              <w:t xml:space="preserve">. 32.74 </w:t>
            </w:r>
            <w:proofErr w:type="spellStart"/>
            <w:r w:rsidRPr="00582254">
              <w:rPr>
                <w:rFonts w:ascii="Museo Sans 100" w:hAnsi="Museo Sans 100"/>
                <w:color w:val="000000"/>
                <w:sz w:val="18"/>
                <w:szCs w:val="18"/>
              </w:rPr>
              <w:t>Cás</w:t>
            </w:r>
            <w:proofErr w:type="spellEnd"/>
            <w:r w:rsidRPr="00582254">
              <w:rPr>
                <w:rFonts w:ascii="Museo Sans 100" w:hAnsi="Museo Sans 100"/>
                <w:color w:val="000000"/>
                <w:sz w:val="18"/>
                <w:szCs w:val="18"/>
              </w:rPr>
              <w:t>.</w:t>
            </w:r>
          </w:p>
        </w:tc>
      </w:tr>
      <w:tr w:rsidR="00D6029D" w:rsidRPr="009C4A55" w:rsidTr="004315EB">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D6029D" w:rsidRPr="00582254" w:rsidRDefault="00D6029D" w:rsidP="004315EB">
            <w:pPr>
              <w:rPr>
                <w:rFonts w:ascii="Museo Sans 100" w:hAnsi="Museo Sans 100"/>
                <w:b/>
                <w:bCs/>
                <w:color w:val="000000"/>
                <w:sz w:val="18"/>
                <w:szCs w:val="18"/>
              </w:rPr>
            </w:pPr>
            <w:r w:rsidRPr="00582254">
              <w:rPr>
                <w:rFonts w:ascii="Museo Sans 100" w:hAnsi="Museo Sans 100"/>
                <w:b/>
                <w:bCs/>
                <w:color w:val="000000"/>
                <w:sz w:val="18"/>
                <w:szCs w:val="18"/>
              </w:rPr>
              <w:lastRenderedPageBreak/>
              <w:t>PARCELACION SAN ARTURO 2</w:t>
            </w:r>
          </w:p>
        </w:tc>
        <w:tc>
          <w:tcPr>
            <w:tcW w:w="3575" w:type="dxa"/>
            <w:tcBorders>
              <w:top w:val="nil"/>
              <w:left w:val="nil"/>
              <w:bottom w:val="single" w:sz="4" w:space="0" w:color="auto"/>
              <w:right w:val="single" w:sz="4" w:space="0" w:color="auto"/>
            </w:tcBorders>
            <w:shd w:val="clear" w:color="auto" w:fill="auto"/>
            <w:noWrap/>
            <w:vAlign w:val="bottom"/>
            <w:hideMark/>
          </w:tcPr>
          <w:p w:rsidR="00D6029D" w:rsidRPr="00582254" w:rsidRDefault="00D6029D" w:rsidP="004315EB">
            <w:pPr>
              <w:jc w:val="right"/>
              <w:rPr>
                <w:rFonts w:ascii="Museo Sans 100" w:hAnsi="Museo Sans 100"/>
                <w:color w:val="000000"/>
                <w:sz w:val="18"/>
                <w:szCs w:val="18"/>
              </w:rPr>
            </w:pPr>
            <w:r w:rsidRPr="00582254">
              <w:rPr>
                <w:rFonts w:ascii="Museo Sans 100" w:hAnsi="Museo Sans 100"/>
                <w:color w:val="000000"/>
                <w:sz w:val="18"/>
                <w:szCs w:val="18"/>
              </w:rPr>
              <w:t xml:space="preserve">     05 </w:t>
            </w:r>
            <w:proofErr w:type="spellStart"/>
            <w:r w:rsidRPr="00582254">
              <w:rPr>
                <w:rFonts w:ascii="Museo Sans 100" w:hAnsi="Museo Sans 100"/>
                <w:color w:val="000000"/>
                <w:sz w:val="18"/>
                <w:szCs w:val="18"/>
              </w:rPr>
              <w:t>Hás</w:t>
            </w:r>
            <w:proofErr w:type="spellEnd"/>
            <w:r w:rsidRPr="00582254">
              <w:rPr>
                <w:rFonts w:ascii="Museo Sans 100" w:hAnsi="Museo Sans 100"/>
                <w:color w:val="000000"/>
                <w:sz w:val="18"/>
                <w:szCs w:val="18"/>
              </w:rPr>
              <w:t xml:space="preserve">. 10 </w:t>
            </w:r>
            <w:proofErr w:type="spellStart"/>
            <w:r w:rsidRPr="00582254">
              <w:rPr>
                <w:rFonts w:ascii="Museo Sans 100" w:hAnsi="Museo Sans 100"/>
                <w:color w:val="000000"/>
                <w:sz w:val="18"/>
                <w:szCs w:val="18"/>
              </w:rPr>
              <w:t>Ás</w:t>
            </w:r>
            <w:proofErr w:type="spellEnd"/>
            <w:r w:rsidRPr="00582254">
              <w:rPr>
                <w:rFonts w:ascii="Museo Sans 100" w:hAnsi="Museo Sans 100"/>
                <w:color w:val="000000"/>
                <w:sz w:val="18"/>
                <w:szCs w:val="18"/>
              </w:rPr>
              <w:t xml:space="preserve">. 20.40 </w:t>
            </w:r>
            <w:proofErr w:type="spellStart"/>
            <w:r w:rsidRPr="00582254">
              <w:rPr>
                <w:rFonts w:ascii="Museo Sans 100" w:hAnsi="Museo Sans 100"/>
                <w:color w:val="000000"/>
                <w:sz w:val="18"/>
                <w:szCs w:val="18"/>
              </w:rPr>
              <w:t>Cás</w:t>
            </w:r>
            <w:proofErr w:type="spellEnd"/>
            <w:r w:rsidRPr="00582254">
              <w:rPr>
                <w:rFonts w:ascii="Museo Sans 100" w:hAnsi="Museo Sans 100"/>
                <w:color w:val="000000"/>
                <w:sz w:val="18"/>
                <w:szCs w:val="18"/>
              </w:rPr>
              <w:t>.</w:t>
            </w:r>
          </w:p>
        </w:tc>
      </w:tr>
      <w:tr w:rsidR="00D6029D" w:rsidRPr="009C4A55" w:rsidTr="004315EB">
        <w:trPr>
          <w:trHeight w:val="269"/>
        </w:trPr>
        <w:tc>
          <w:tcPr>
            <w:tcW w:w="4039" w:type="dxa"/>
            <w:tcBorders>
              <w:top w:val="single" w:sz="4" w:space="0" w:color="auto"/>
              <w:left w:val="single" w:sz="4" w:space="0" w:color="auto"/>
              <w:bottom w:val="single" w:sz="4" w:space="0" w:color="auto"/>
              <w:right w:val="single" w:sz="4" w:space="0" w:color="auto"/>
            </w:tcBorders>
            <w:vAlign w:val="bottom"/>
          </w:tcPr>
          <w:p w:rsidR="00D6029D" w:rsidRPr="00582254" w:rsidRDefault="00D6029D" w:rsidP="004315EB">
            <w:pPr>
              <w:spacing w:line="240" w:lineRule="exact"/>
              <w:rPr>
                <w:rFonts w:ascii="Museo Sans 100" w:hAnsi="Museo Sans 100"/>
                <w:b/>
                <w:bCs/>
                <w:color w:val="000000"/>
                <w:sz w:val="18"/>
                <w:szCs w:val="18"/>
              </w:rPr>
            </w:pPr>
            <w:r w:rsidRPr="00582254">
              <w:rPr>
                <w:rFonts w:ascii="Museo Sans 100" w:hAnsi="Museo Sans 100"/>
                <w:b/>
                <w:bCs/>
                <w:color w:val="000000"/>
                <w:sz w:val="18"/>
                <w:szCs w:val="18"/>
              </w:rPr>
              <w:t>TOTAL:</w:t>
            </w:r>
          </w:p>
        </w:tc>
        <w:tc>
          <w:tcPr>
            <w:tcW w:w="3575" w:type="dxa"/>
            <w:tcBorders>
              <w:top w:val="single" w:sz="4" w:space="0" w:color="auto"/>
              <w:left w:val="single" w:sz="4" w:space="0" w:color="auto"/>
              <w:bottom w:val="single" w:sz="4" w:space="0" w:color="auto"/>
              <w:right w:val="single" w:sz="4" w:space="0" w:color="auto"/>
            </w:tcBorders>
            <w:vAlign w:val="bottom"/>
          </w:tcPr>
          <w:p w:rsidR="00D6029D" w:rsidRPr="00582254" w:rsidRDefault="00D6029D" w:rsidP="004315EB">
            <w:pPr>
              <w:spacing w:line="240" w:lineRule="exact"/>
              <w:jc w:val="right"/>
              <w:rPr>
                <w:rFonts w:ascii="Museo Sans 100" w:hAnsi="Museo Sans 100"/>
                <w:b/>
                <w:bCs/>
                <w:color w:val="000000"/>
                <w:sz w:val="18"/>
                <w:szCs w:val="18"/>
              </w:rPr>
            </w:pPr>
            <w:r w:rsidRPr="00582254">
              <w:rPr>
                <w:rFonts w:ascii="Museo Sans 100" w:hAnsi="Museo Sans 100"/>
                <w:b/>
                <w:bCs/>
                <w:color w:val="000000"/>
                <w:sz w:val="18"/>
                <w:szCs w:val="18"/>
              </w:rPr>
              <w:t xml:space="preserve">622 </w:t>
            </w:r>
            <w:proofErr w:type="spellStart"/>
            <w:r w:rsidRPr="00582254">
              <w:rPr>
                <w:rFonts w:ascii="Museo Sans 100" w:hAnsi="Museo Sans 100"/>
                <w:b/>
                <w:bCs/>
                <w:color w:val="000000"/>
                <w:sz w:val="18"/>
                <w:szCs w:val="18"/>
              </w:rPr>
              <w:t>Hás</w:t>
            </w:r>
            <w:proofErr w:type="spellEnd"/>
            <w:r w:rsidRPr="00582254">
              <w:rPr>
                <w:rFonts w:ascii="Museo Sans 100" w:hAnsi="Museo Sans 100"/>
                <w:b/>
                <w:bCs/>
                <w:color w:val="000000"/>
                <w:sz w:val="18"/>
                <w:szCs w:val="18"/>
              </w:rPr>
              <w:t xml:space="preserve">. 32 </w:t>
            </w:r>
            <w:proofErr w:type="spellStart"/>
            <w:r w:rsidRPr="00582254">
              <w:rPr>
                <w:rFonts w:ascii="Museo Sans 100" w:hAnsi="Museo Sans 100"/>
                <w:b/>
                <w:bCs/>
                <w:color w:val="000000"/>
                <w:sz w:val="18"/>
                <w:szCs w:val="18"/>
              </w:rPr>
              <w:t>Ás</w:t>
            </w:r>
            <w:proofErr w:type="spellEnd"/>
            <w:r w:rsidRPr="00582254">
              <w:rPr>
                <w:rFonts w:ascii="Museo Sans 100" w:hAnsi="Museo Sans 100"/>
                <w:b/>
                <w:bCs/>
                <w:color w:val="000000"/>
                <w:sz w:val="18"/>
                <w:szCs w:val="18"/>
              </w:rPr>
              <w:t xml:space="preserve">. 58.05 </w:t>
            </w:r>
            <w:proofErr w:type="spellStart"/>
            <w:r w:rsidRPr="00582254">
              <w:rPr>
                <w:rFonts w:ascii="Museo Sans 100" w:hAnsi="Museo Sans 100"/>
                <w:b/>
                <w:bCs/>
                <w:color w:val="000000"/>
                <w:sz w:val="18"/>
                <w:szCs w:val="18"/>
              </w:rPr>
              <w:t>Cás</w:t>
            </w:r>
            <w:proofErr w:type="spellEnd"/>
            <w:r w:rsidRPr="00582254">
              <w:rPr>
                <w:rFonts w:ascii="Museo Sans 100" w:hAnsi="Museo Sans 100"/>
                <w:b/>
                <w:bCs/>
                <w:color w:val="000000"/>
                <w:sz w:val="18"/>
                <w:szCs w:val="18"/>
              </w:rPr>
              <w:t>.</w:t>
            </w:r>
          </w:p>
        </w:tc>
      </w:tr>
    </w:tbl>
    <w:p w:rsidR="00D6029D" w:rsidRPr="009C4A55" w:rsidRDefault="00D6029D" w:rsidP="00D6029D">
      <w:pPr>
        <w:spacing w:line="360" w:lineRule="auto"/>
        <w:jc w:val="both"/>
        <w:rPr>
          <w:rFonts w:ascii="Times New Roman" w:hAnsi="Times New Roman"/>
          <w:sz w:val="28"/>
          <w:szCs w:val="28"/>
        </w:rPr>
      </w:pPr>
    </w:p>
    <w:p w:rsidR="00D6029D" w:rsidRPr="00FB61F7" w:rsidRDefault="00D6029D" w:rsidP="00D6029D">
      <w:pPr>
        <w:jc w:val="both"/>
        <w:rPr>
          <w:rFonts w:ascii="Museo Sans 300" w:hAnsi="Museo Sans 300"/>
          <w:sz w:val="26"/>
          <w:szCs w:val="26"/>
        </w:rPr>
      </w:pPr>
      <w:bookmarkStart w:id="0" w:name="_GoBack"/>
      <w:bookmarkEnd w:id="0"/>
    </w:p>
    <w:p w:rsidR="00582254" w:rsidRDefault="00582254" w:rsidP="00D6029D">
      <w:pPr>
        <w:spacing w:line="360" w:lineRule="auto"/>
        <w:jc w:val="both"/>
        <w:rPr>
          <w:rFonts w:ascii="Museo Sans 300" w:hAnsi="Museo Sans 300"/>
          <w:sz w:val="26"/>
          <w:szCs w:val="26"/>
        </w:rPr>
      </w:pPr>
    </w:p>
    <w:p w:rsidR="00D6029D" w:rsidRPr="004315EB" w:rsidRDefault="00D6029D" w:rsidP="004315EB">
      <w:pPr>
        <w:ind w:left="1134"/>
        <w:jc w:val="both"/>
        <w:rPr>
          <w:rFonts w:ascii="Museo Sans 100" w:hAnsi="Museo Sans 100"/>
          <w:sz w:val="24"/>
          <w:szCs w:val="24"/>
        </w:rPr>
      </w:pPr>
      <w:r w:rsidRPr="004315EB">
        <w:rPr>
          <w:rFonts w:ascii="Museo Sans 100" w:hAnsi="Museo Sans 100"/>
          <w:sz w:val="24"/>
          <w:szCs w:val="24"/>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4315EB">
        <w:rPr>
          <w:rFonts w:ascii="Museo Sans 100" w:hAnsi="Museo Sans 100"/>
          <w:b/>
          <w:sz w:val="24"/>
          <w:szCs w:val="24"/>
        </w:rPr>
        <w:t xml:space="preserve">HACIENDA SAN ARTURO, </w:t>
      </w:r>
      <w:r w:rsidRPr="004315EB">
        <w:rPr>
          <w:rFonts w:ascii="Museo Sans 100" w:hAnsi="Museo Sans 100"/>
          <w:sz w:val="24"/>
          <w:szCs w:val="24"/>
        </w:rPr>
        <w:t xml:space="preserve">situada en cantón Cangrejera, jurisdicción y departamento de La Libertad, propiedad de los señores Norma Carolina Eugenia </w:t>
      </w:r>
      <w:proofErr w:type="spellStart"/>
      <w:r w:rsidRPr="004315EB">
        <w:rPr>
          <w:rFonts w:ascii="Museo Sans 100" w:hAnsi="Museo Sans 100"/>
          <w:sz w:val="24"/>
          <w:szCs w:val="24"/>
        </w:rPr>
        <w:t>Guirola</w:t>
      </w:r>
      <w:proofErr w:type="spellEnd"/>
      <w:r w:rsidRPr="004315EB">
        <w:rPr>
          <w:rFonts w:ascii="Museo Sans 100" w:hAnsi="Museo Sans 100"/>
          <w:sz w:val="24"/>
          <w:szCs w:val="24"/>
        </w:rPr>
        <w:t xml:space="preserve"> Arguello de </w:t>
      </w:r>
      <w:proofErr w:type="spellStart"/>
      <w:r w:rsidRPr="004315EB">
        <w:rPr>
          <w:rFonts w:ascii="Museo Sans 100" w:hAnsi="Museo Sans 100"/>
          <w:sz w:val="24"/>
          <w:szCs w:val="24"/>
        </w:rPr>
        <w:t>Ferracuti</w:t>
      </w:r>
      <w:proofErr w:type="spellEnd"/>
      <w:r w:rsidRPr="004315EB">
        <w:rPr>
          <w:rFonts w:ascii="Museo Sans 100" w:hAnsi="Museo Sans 100"/>
          <w:sz w:val="24"/>
          <w:szCs w:val="24"/>
        </w:rPr>
        <w:t xml:space="preserve">, Gerardo Eugenio </w:t>
      </w:r>
      <w:proofErr w:type="spellStart"/>
      <w:r w:rsidRPr="004315EB">
        <w:rPr>
          <w:rFonts w:ascii="Museo Sans 100" w:hAnsi="Museo Sans 100"/>
          <w:sz w:val="24"/>
          <w:szCs w:val="24"/>
        </w:rPr>
        <w:t>Guirola</w:t>
      </w:r>
      <w:proofErr w:type="spellEnd"/>
      <w:r w:rsidRPr="004315EB">
        <w:rPr>
          <w:rFonts w:ascii="Museo Sans 100" w:hAnsi="Museo Sans 100"/>
          <w:sz w:val="24"/>
          <w:szCs w:val="24"/>
        </w:rPr>
        <w:t xml:space="preserve"> Arguello, Patricia Guirola Arguello y Susana Margarita Guirola Arguello, con un área de 622 </w:t>
      </w:r>
      <w:proofErr w:type="spellStart"/>
      <w:r w:rsidRPr="004315EB">
        <w:rPr>
          <w:rFonts w:ascii="Museo Sans 100" w:hAnsi="Museo Sans 100"/>
          <w:sz w:val="24"/>
          <w:szCs w:val="24"/>
        </w:rPr>
        <w:t>Hás</w:t>
      </w:r>
      <w:proofErr w:type="spellEnd"/>
      <w:r w:rsidRPr="004315EB">
        <w:rPr>
          <w:rFonts w:ascii="Museo Sans 100" w:hAnsi="Museo Sans 100"/>
          <w:sz w:val="24"/>
          <w:szCs w:val="24"/>
        </w:rPr>
        <w:t xml:space="preserve">. 32 </w:t>
      </w:r>
      <w:proofErr w:type="spellStart"/>
      <w:r w:rsidRPr="004315EB">
        <w:rPr>
          <w:rFonts w:ascii="Museo Sans 100" w:hAnsi="Museo Sans 100"/>
          <w:sz w:val="24"/>
          <w:szCs w:val="24"/>
        </w:rPr>
        <w:t>Ás</w:t>
      </w:r>
      <w:proofErr w:type="spellEnd"/>
      <w:r w:rsidRPr="004315EB">
        <w:rPr>
          <w:rFonts w:ascii="Museo Sans 100" w:hAnsi="Museo Sans 100"/>
          <w:sz w:val="24"/>
          <w:szCs w:val="24"/>
        </w:rPr>
        <w:t xml:space="preserve">. 58.05 </w:t>
      </w:r>
      <w:proofErr w:type="spellStart"/>
      <w:r w:rsidRPr="004315EB">
        <w:rPr>
          <w:rFonts w:ascii="Museo Sans 100" w:hAnsi="Museo Sans 100"/>
          <w:sz w:val="24"/>
          <w:szCs w:val="24"/>
        </w:rPr>
        <w:t>Cás</w:t>
      </w:r>
      <w:proofErr w:type="spellEnd"/>
      <w:r w:rsidRPr="004315EB">
        <w:rPr>
          <w:rFonts w:ascii="Museo Sans 100" w:hAnsi="Museo Sans 100"/>
          <w:sz w:val="24"/>
          <w:szCs w:val="24"/>
        </w:rPr>
        <w:t>., por un precio de ¢4, 175,200.00, equivalentes a $477,165.71 A razón de $766.74 por Hectárea y de $0.076674 por metro cuadrado.</w:t>
      </w:r>
    </w:p>
    <w:p w:rsidR="00582254" w:rsidRPr="004315EB" w:rsidRDefault="00582254" w:rsidP="004315EB">
      <w:pPr>
        <w:jc w:val="both"/>
        <w:rPr>
          <w:rFonts w:ascii="Museo Sans 100" w:hAnsi="Museo Sans 100"/>
          <w:sz w:val="24"/>
          <w:szCs w:val="24"/>
        </w:rPr>
      </w:pPr>
    </w:p>
    <w:p w:rsidR="00D6029D" w:rsidRPr="004315EB" w:rsidRDefault="00D6029D" w:rsidP="004315EB">
      <w:pPr>
        <w:ind w:left="1134"/>
        <w:jc w:val="both"/>
        <w:rPr>
          <w:rFonts w:ascii="Museo Sans 100" w:hAnsi="Museo Sans 100"/>
          <w:sz w:val="24"/>
          <w:szCs w:val="24"/>
        </w:rPr>
      </w:pPr>
      <w:r w:rsidRPr="004315EB">
        <w:rPr>
          <w:rFonts w:ascii="Museo Sans 100" w:hAnsi="Museo Sans 100"/>
          <w:sz w:val="24"/>
          <w:szCs w:val="24"/>
        </w:rPr>
        <w:t xml:space="preserve">En </w:t>
      </w:r>
      <w:r w:rsidR="00582254" w:rsidRPr="004315EB">
        <w:rPr>
          <w:rFonts w:ascii="Museo Sans 100" w:hAnsi="Museo Sans 100"/>
          <w:sz w:val="24"/>
          <w:szCs w:val="24"/>
        </w:rPr>
        <w:t xml:space="preserve">el </w:t>
      </w:r>
      <w:r w:rsidRPr="004315EB">
        <w:rPr>
          <w:rFonts w:ascii="Museo Sans 100" w:hAnsi="Museo Sans 100"/>
          <w:sz w:val="24"/>
          <w:szCs w:val="24"/>
        </w:rPr>
        <w:t xml:space="preserve">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w:t>
      </w:r>
      <w:proofErr w:type="spellStart"/>
      <w:r w:rsidRPr="004315EB">
        <w:rPr>
          <w:rFonts w:ascii="Museo Sans 100" w:hAnsi="Museo Sans 100"/>
          <w:sz w:val="24"/>
          <w:szCs w:val="24"/>
        </w:rPr>
        <w:t>Hás</w:t>
      </w:r>
      <w:proofErr w:type="spellEnd"/>
      <w:r w:rsidRPr="004315EB">
        <w:rPr>
          <w:rFonts w:ascii="Museo Sans 100" w:hAnsi="Museo Sans 100"/>
          <w:sz w:val="24"/>
          <w:szCs w:val="24"/>
        </w:rPr>
        <w:t xml:space="preserve">. 32 </w:t>
      </w:r>
      <w:proofErr w:type="spellStart"/>
      <w:r w:rsidRPr="004315EB">
        <w:rPr>
          <w:rFonts w:ascii="Museo Sans 100" w:hAnsi="Museo Sans 100"/>
          <w:sz w:val="24"/>
          <w:szCs w:val="24"/>
        </w:rPr>
        <w:t>Ás</w:t>
      </w:r>
      <w:proofErr w:type="spellEnd"/>
      <w:r w:rsidRPr="004315EB">
        <w:rPr>
          <w:rFonts w:ascii="Museo Sans 100" w:hAnsi="Museo Sans 100"/>
          <w:sz w:val="24"/>
          <w:szCs w:val="24"/>
        </w:rPr>
        <w:t xml:space="preserve">. 58.05 </w:t>
      </w:r>
      <w:proofErr w:type="spellStart"/>
      <w:r w:rsidRPr="004315EB">
        <w:rPr>
          <w:rFonts w:ascii="Museo Sans 100" w:hAnsi="Museo Sans 100"/>
          <w:sz w:val="24"/>
          <w:szCs w:val="24"/>
        </w:rPr>
        <w:t>Cás</w:t>
      </w:r>
      <w:proofErr w:type="spellEnd"/>
      <w:r w:rsidRPr="004315EB">
        <w:rPr>
          <w:rFonts w:ascii="Museo Sans 100" w:hAnsi="Museo Sans 100"/>
          <w:sz w:val="24"/>
          <w:szCs w:val="24"/>
        </w:rPr>
        <w:t xml:space="preserve">., por un precio de ¢ 4,175,200.00, modificado por el Punto II-2 del Acta de Sesión Ordinaria 31-86, de fecha 19 de agosto de 1986, en el sentido de modificar el área a asignar, siendo ésta de 553 </w:t>
      </w:r>
      <w:proofErr w:type="spellStart"/>
      <w:r w:rsidRPr="004315EB">
        <w:rPr>
          <w:rFonts w:ascii="Museo Sans 100" w:hAnsi="Museo Sans 100"/>
          <w:sz w:val="24"/>
          <w:szCs w:val="24"/>
        </w:rPr>
        <w:t>Hás</w:t>
      </w:r>
      <w:proofErr w:type="spellEnd"/>
      <w:r w:rsidRPr="004315EB">
        <w:rPr>
          <w:rFonts w:ascii="Museo Sans 100" w:hAnsi="Museo Sans 100"/>
          <w:sz w:val="24"/>
          <w:szCs w:val="24"/>
        </w:rPr>
        <w:t xml:space="preserve">. 03 </w:t>
      </w:r>
      <w:proofErr w:type="spellStart"/>
      <w:r w:rsidRPr="004315EB">
        <w:rPr>
          <w:rFonts w:ascii="Museo Sans 100" w:hAnsi="Museo Sans 100"/>
          <w:sz w:val="24"/>
          <w:szCs w:val="24"/>
        </w:rPr>
        <w:t>Ás</w:t>
      </w:r>
      <w:proofErr w:type="spellEnd"/>
      <w:r w:rsidRPr="004315EB">
        <w:rPr>
          <w:rFonts w:ascii="Museo Sans 100" w:hAnsi="Museo Sans 100"/>
          <w:sz w:val="24"/>
          <w:szCs w:val="24"/>
        </w:rPr>
        <w:t xml:space="preserve">. 04.91 </w:t>
      </w:r>
      <w:proofErr w:type="spellStart"/>
      <w:r w:rsidRPr="004315EB">
        <w:rPr>
          <w:rFonts w:ascii="Museo Sans 100" w:hAnsi="Museo Sans 100"/>
          <w:sz w:val="24"/>
          <w:szCs w:val="24"/>
        </w:rPr>
        <w:t>Cás</w:t>
      </w:r>
      <w:proofErr w:type="spellEnd"/>
      <w:r w:rsidRPr="004315EB">
        <w:rPr>
          <w:rFonts w:ascii="Museo Sans 100" w:hAnsi="Museo Sans 100"/>
          <w:sz w:val="24"/>
          <w:szCs w:val="24"/>
        </w:rPr>
        <w:t xml:space="preserve">., por un precio de venta de ¢3,710,298.15, a favor de la referida Asociación Cooperativa; reservándose el ISTA un área de 64 </w:t>
      </w:r>
      <w:proofErr w:type="spellStart"/>
      <w:r w:rsidRPr="004315EB">
        <w:rPr>
          <w:rFonts w:ascii="Museo Sans 100" w:hAnsi="Museo Sans 100"/>
          <w:sz w:val="24"/>
          <w:szCs w:val="24"/>
        </w:rPr>
        <w:t>Hás</w:t>
      </w:r>
      <w:proofErr w:type="spellEnd"/>
      <w:r w:rsidRPr="004315EB">
        <w:rPr>
          <w:rFonts w:ascii="Museo Sans 100" w:hAnsi="Museo Sans 100"/>
          <w:sz w:val="24"/>
          <w:szCs w:val="24"/>
        </w:rPr>
        <w:t xml:space="preserve">. 19 </w:t>
      </w:r>
      <w:proofErr w:type="spellStart"/>
      <w:r w:rsidRPr="004315EB">
        <w:rPr>
          <w:rFonts w:ascii="Museo Sans 100" w:hAnsi="Museo Sans 100"/>
          <w:sz w:val="24"/>
          <w:szCs w:val="24"/>
        </w:rPr>
        <w:t>Ás</w:t>
      </w:r>
      <w:proofErr w:type="spellEnd"/>
      <w:r w:rsidRPr="004315EB">
        <w:rPr>
          <w:rFonts w:ascii="Museo Sans 100" w:hAnsi="Museo Sans 100"/>
          <w:sz w:val="24"/>
          <w:szCs w:val="24"/>
        </w:rPr>
        <w:t xml:space="preserve">. 32.74 </w:t>
      </w:r>
      <w:proofErr w:type="spellStart"/>
      <w:r w:rsidRPr="004315EB">
        <w:rPr>
          <w:rFonts w:ascii="Museo Sans 100" w:hAnsi="Museo Sans 100"/>
          <w:sz w:val="24"/>
          <w:szCs w:val="24"/>
        </w:rPr>
        <w:t>Cás</w:t>
      </w:r>
      <w:proofErr w:type="spellEnd"/>
      <w:r w:rsidRPr="004315EB">
        <w:rPr>
          <w:rFonts w:ascii="Museo Sans 100" w:hAnsi="Museo Sans 100"/>
          <w:sz w:val="24"/>
          <w:szCs w:val="24"/>
        </w:rPr>
        <w:t xml:space="preserve">., de Bosque Salado y 5 </w:t>
      </w:r>
      <w:proofErr w:type="spellStart"/>
      <w:r w:rsidRPr="004315EB">
        <w:rPr>
          <w:rFonts w:ascii="Museo Sans 100" w:hAnsi="Museo Sans 100"/>
          <w:sz w:val="24"/>
          <w:szCs w:val="24"/>
        </w:rPr>
        <w:t>Hás</w:t>
      </w:r>
      <w:proofErr w:type="spellEnd"/>
      <w:r w:rsidRPr="004315EB">
        <w:rPr>
          <w:rFonts w:ascii="Museo Sans 100" w:hAnsi="Museo Sans 100"/>
          <w:sz w:val="24"/>
          <w:szCs w:val="24"/>
        </w:rPr>
        <w:t xml:space="preserve">. 10 </w:t>
      </w:r>
      <w:proofErr w:type="spellStart"/>
      <w:r w:rsidRPr="004315EB">
        <w:rPr>
          <w:rFonts w:ascii="Museo Sans 100" w:hAnsi="Museo Sans 100"/>
          <w:sz w:val="24"/>
          <w:szCs w:val="24"/>
        </w:rPr>
        <w:t>Ás</w:t>
      </w:r>
      <w:proofErr w:type="spellEnd"/>
      <w:r w:rsidRPr="004315EB">
        <w:rPr>
          <w:rFonts w:ascii="Museo Sans 100" w:hAnsi="Museo Sans 100"/>
          <w:sz w:val="24"/>
          <w:szCs w:val="24"/>
        </w:rPr>
        <w:t xml:space="preserve">. 20.40 </w:t>
      </w:r>
      <w:proofErr w:type="spellStart"/>
      <w:r w:rsidRPr="004315EB">
        <w:rPr>
          <w:rFonts w:ascii="Museo Sans 100" w:hAnsi="Museo Sans 100"/>
          <w:sz w:val="24"/>
          <w:szCs w:val="24"/>
        </w:rPr>
        <w:t>Cás</w:t>
      </w:r>
      <w:proofErr w:type="spellEnd"/>
      <w:r w:rsidRPr="004315EB">
        <w:rPr>
          <w:rFonts w:ascii="Museo Sans 100" w:hAnsi="Museo Sans 100"/>
          <w:sz w:val="24"/>
          <w:szCs w:val="24"/>
        </w:rPr>
        <w:t>., de la Parcelación San Arturo N° 2.</w:t>
      </w:r>
    </w:p>
    <w:p w:rsidR="00D6029D" w:rsidRPr="004315EB" w:rsidRDefault="00D6029D" w:rsidP="004315EB">
      <w:pPr>
        <w:ind w:left="1134"/>
        <w:jc w:val="both"/>
        <w:rPr>
          <w:rFonts w:ascii="Museo Sans 100" w:hAnsi="Museo Sans 100"/>
          <w:sz w:val="24"/>
          <w:szCs w:val="24"/>
        </w:rPr>
      </w:pPr>
      <w:r w:rsidRPr="004315EB">
        <w:rPr>
          <w:rFonts w:ascii="Museo Sans 100" w:hAnsi="Museo Sans 100"/>
          <w:sz w:val="24"/>
          <w:szCs w:val="24"/>
        </w:rPr>
        <w:t xml:space="preserve">Posteriormente en el Punto VI del Acta Ordinaria 8-91, de fecha 28 de febrero de 1991, se acordó que previa </w:t>
      </w:r>
      <w:proofErr w:type="spellStart"/>
      <w:r w:rsidRPr="004315EB">
        <w:rPr>
          <w:rFonts w:ascii="Museo Sans 100" w:hAnsi="Museo Sans 100"/>
          <w:sz w:val="24"/>
          <w:szCs w:val="24"/>
        </w:rPr>
        <w:t>resciliación</w:t>
      </w:r>
      <w:proofErr w:type="spellEnd"/>
      <w:r w:rsidRPr="004315EB">
        <w:rPr>
          <w:rFonts w:ascii="Museo Sans 100" w:hAnsi="Museo Sans 100"/>
          <w:sz w:val="24"/>
          <w:szCs w:val="24"/>
        </w:rPr>
        <w:t xml:space="preserve"> de la venta a la mencionada Cooperativa, el ISTA se reservaría un área de 223 </w:t>
      </w:r>
      <w:proofErr w:type="spellStart"/>
      <w:r w:rsidRPr="004315EB">
        <w:rPr>
          <w:rFonts w:ascii="Museo Sans 100" w:hAnsi="Museo Sans 100"/>
          <w:sz w:val="24"/>
          <w:szCs w:val="24"/>
        </w:rPr>
        <w:t>Hás</w:t>
      </w:r>
      <w:proofErr w:type="spellEnd"/>
      <w:r w:rsidRPr="004315EB">
        <w:rPr>
          <w:rFonts w:ascii="Museo Sans 100" w:hAnsi="Museo Sans 100"/>
          <w:sz w:val="24"/>
          <w:szCs w:val="24"/>
        </w:rPr>
        <w:t xml:space="preserve">. 24 </w:t>
      </w:r>
      <w:proofErr w:type="spellStart"/>
      <w:r w:rsidRPr="004315EB">
        <w:rPr>
          <w:rFonts w:ascii="Museo Sans 100" w:hAnsi="Museo Sans 100"/>
          <w:sz w:val="24"/>
          <w:szCs w:val="24"/>
        </w:rPr>
        <w:t>Ás</w:t>
      </w:r>
      <w:proofErr w:type="spellEnd"/>
      <w:r w:rsidRPr="004315EB">
        <w:rPr>
          <w:rFonts w:ascii="Museo Sans 100" w:hAnsi="Museo Sans 100"/>
          <w:sz w:val="24"/>
          <w:szCs w:val="24"/>
        </w:rPr>
        <w:t xml:space="preserve">. 94.97 </w:t>
      </w:r>
      <w:proofErr w:type="spellStart"/>
      <w:r w:rsidRPr="004315EB">
        <w:rPr>
          <w:rFonts w:ascii="Museo Sans 100" w:hAnsi="Museo Sans 100"/>
          <w:sz w:val="24"/>
          <w:szCs w:val="24"/>
        </w:rPr>
        <w:t>Cás</w:t>
      </w:r>
      <w:proofErr w:type="spellEnd"/>
      <w:r w:rsidRPr="004315EB">
        <w:rPr>
          <w:rFonts w:ascii="Museo Sans 100" w:hAnsi="Museo Sans 100"/>
          <w:sz w:val="24"/>
          <w:szCs w:val="24"/>
        </w:rPr>
        <w:t>., en la cual se aprobó un Proyecto de Asentamiento Comunitario y Lotificación Agrícola que estaba conformado de la siguiente manera:</w:t>
      </w:r>
    </w:p>
    <w:tbl>
      <w:tblPr>
        <w:tblpPr w:leftFromText="141" w:rightFromText="141" w:vertAnchor="text" w:horzAnchor="margin" w:tblpXSpec="right" w:tblpY="95"/>
        <w:tblW w:w="0" w:type="auto"/>
        <w:tblCellMar>
          <w:left w:w="70" w:type="dxa"/>
          <w:right w:w="70" w:type="dxa"/>
        </w:tblCellMar>
        <w:tblLook w:val="04A0" w:firstRow="1" w:lastRow="0" w:firstColumn="1" w:lastColumn="0" w:noHBand="0" w:noVBand="1"/>
      </w:tblPr>
      <w:tblGrid>
        <w:gridCol w:w="4606"/>
        <w:gridCol w:w="2841"/>
      </w:tblGrid>
      <w:tr w:rsidR="00D6029D" w:rsidRPr="009C4A55" w:rsidTr="00582254">
        <w:trPr>
          <w:trHeight w:val="227"/>
        </w:trPr>
        <w:tc>
          <w:tcPr>
            <w:tcW w:w="4606"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D6029D" w:rsidRPr="009C4A55" w:rsidRDefault="00D6029D" w:rsidP="00582254">
            <w:pPr>
              <w:jc w:val="center"/>
              <w:rPr>
                <w:rFonts w:ascii="Times New Roman" w:hAnsi="Times New Roman"/>
                <w:b/>
                <w:lang w:val="en-US"/>
              </w:rPr>
            </w:pPr>
            <w:r w:rsidRPr="009C4A55">
              <w:rPr>
                <w:rFonts w:ascii="Times New Roman" w:hAnsi="Times New Roman"/>
                <w:b/>
                <w:bCs/>
                <w:lang w:val="en-US"/>
              </w:rPr>
              <w:t>D E S C R I P C I Ó N</w:t>
            </w:r>
          </w:p>
        </w:tc>
        <w:tc>
          <w:tcPr>
            <w:tcW w:w="2841" w:type="dxa"/>
            <w:tcBorders>
              <w:top w:val="single" w:sz="4" w:space="0" w:color="auto"/>
              <w:left w:val="nil"/>
              <w:bottom w:val="double" w:sz="6" w:space="0" w:color="auto"/>
              <w:right w:val="single" w:sz="4" w:space="0" w:color="auto"/>
            </w:tcBorders>
            <w:shd w:val="clear" w:color="auto" w:fill="F2F2F2"/>
            <w:noWrap/>
            <w:vAlign w:val="center"/>
            <w:hideMark/>
          </w:tcPr>
          <w:p w:rsidR="00D6029D" w:rsidRPr="009C4A55" w:rsidRDefault="00D6029D" w:rsidP="00582254">
            <w:pPr>
              <w:jc w:val="center"/>
              <w:rPr>
                <w:rFonts w:ascii="Times New Roman" w:hAnsi="Times New Roman"/>
                <w:b/>
              </w:rPr>
            </w:pPr>
            <w:r w:rsidRPr="009C4A55">
              <w:rPr>
                <w:rFonts w:ascii="Times New Roman" w:hAnsi="Times New Roman"/>
                <w:b/>
              </w:rPr>
              <w:t>ÁREAS  (Has.)</w:t>
            </w:r>
          </w:p>
        </w:tc>
      </w:tr>
      <w:tr w:rsidR="00D6029D" w:rsidRPr="009C4A55" w:rsidTr="00582254">
        <w:trPr>
          <w:trHeight w:val="227"/>
        </w:trPr>
        <w:tc>
          <w:tcPr>
            <w:tcW w:w="4606" w:type="dxa"/>
            <w:tcBorders>
              <w:top w:val="nil"/>
              <w:left w:val="single" w:sz="4" w:space="0" w:color="auto"/>
              <w:bottom w:val="nil"/>
              <w:right w:val="double" w:sz="6" w:space="0" w:color="auto"/>
            </w:tcBorders>
            <w:shd w:val="clear" w:color="auto" w:fill="FFFFFF"/>
            <w:noWrap/>
            <w:vAlign w:val="center"/>
          </w:tcPr>
          <w:p w:rsidR="00D6029D" w:rsidRPr="009C4A55" w:rsidRDefault="00D6029D" w:rsidP="00582254">
            <w:pPr>
              <w:rPr>
                <w:rFonts w:ascii="Times New Roman" w:hAnsi="Times New Roman"/>
              </w:rPr>
            </w:pPr>
            <w:r w:rsidRPr="009C4A55">
              <w:rPr>
                <w:rFonts w:ascii="Times New Roman" w:hAnsi="Times New Roman"/>
              </w:rPr>
              <w:t>Lotificación Agrícola</w:t>
            </w:r>
            <w:r>
              <w:rPr>
                <w:rFonts w:ascii="Times New Roman" w:hAnsi="Times New Roman"/>
              </w:rPr>
              <w:t xml:space="preserve"> </w:t>
            </w:r>
            <w:r w:rsidRPr="009C4A55">
              <w:rPr>
                <w:rFonts w:ascii="Times New Roman" w:hAnsi="Times New Roman"/>
              </w:rPr>
              <w:t>(134)</w:t>
            </w:r>
          </w:p>
        </w:tc>
        <w:tc>
          <w:tcPr>
            <w:tcW w:w="2841" w:type="dxa"/>
            <w:tcBorders>
              <w:left w:val="nil"/>
              <w:right w:val="single" w:sz="4" w:space="0" w:color="auto"/>
            </w:tcBorders>
            <w:shd w:val="clear" w:color="auto" w:fill="FFFFFF"/>
            <w:noWrap/>
            <w:vAlign w:val="center"/>
          </w:tcPr>
          <w:p w:rsidR="00D6029D" w:rsidRPr="009C4A55" w:rsidRDefault="00D6029D" w:rsidP="00582254">
            <w:pPr>
              <w:jc w:val="center"/>
              <w:rPr>
                <w:rFonts w:ascii="Times New Roman" w:hAnsi="Times New Roman"/>
              </w:rPr>
            </w:pPr>
            <w:r w:rsidRPr="009C4A55">
              <w:rPr>
                <w:rFonts w:ascii="Times New Roman" w:hAnsi="Times New Roman"/>
              </w:rPr>
              <w:t>164</w:t>
            </w:r>
            <w:r>
              <w:rPr>
                <w:rFonts w:ascii="Times New Roman" w:hAnsi="Times New Roman"/>
              </w:rPr>
              <w:t xml:space="preserve"> </w:t>
            </w:r>
            <w:proofErr w:type="spellStart"/>
            <w:r w:rsidRPr="009C4A55">
              <w:rPr>
                <w:rFonts w:ascii="Times New Roman" w:hAnsi="Times New Roman"/>
                <w:bCs/>
              </w:rPr>
              <w:t>Hás</w:t>
            </w:r>
            <w:proofErr w:type="spellEnd"/>
            <w:r w:rsidRPr="009C4A55">
              <w:rPr>
                <w:rFonts w:ascii="Times New Roman" w:hAnsi="Times New Roman"/>
                <w:bCs/>
              </w:rPr>
              <w:t>.</w:t>
            </w:r>
            <w:r w:rsidRPr="009C4A55">
              <w:rPr>
                <w:rFonts w:ascii="Times New Roman" w:hAnsi="Times New Roman"/>
              </w:rPr>
              <w:t xml:space="preserve"> 96</w:t>
            </w:r>
            <w:r>
              <w:rPr>
                <w:rFonts w:ascii="Times New Roman" w:hAnsi="Times New Roman"/>
              </w:rPr>
              <w:t xml:space="preserve"> </w:t>
            </w:r>
            <w:proofErr w:type="spellStart"/>
            <w:r w:rsidRPr="009C4A55">
              <w:rPr>
                <w:rFonts w:ascii="Times New Roman" w:hAnsi="Times New Roman"/>
              </w:rPr>
              <w:t>Ás</w:t>
            </w:r>
            <w:proofErr w:type="spellEnd"/>
            <w:r w:rsidRPr="009C4A55">
              <w:rPr>
                <w:rFonts w:ascii="Times New Roman" w:hAnsi="Times New Roman"/>
              </w:rPr>
              <w:t>. 71.64</w:t>
            </w:r>
            <w:r>
              <w:rPr>
                <w:rFonts w:ascii="Times New Roman" w:hAnsi="Times New Roman"/>
              </w:rPr>
              <w:t xml:space="preserve"> </w:t>
            </w:r>
            <w:proofErr w:type="spellStart"/>
            <w:r w:rsidRPr="009C4A55">
              <w:rPr>
                <w:rFonts w:ascii="Times New Roman" w:hAnsi="Times New Roman"/>
                <w:bCs/>
              </w:rPr>
              <w:t>Cás</w:t>
            </w:r>
            <w:proofErr w:type="spellEnd"/>
            <w:r w:rsidRPr="009C4A55">
              <w:rPr>
                <w:rFonts w:ascii="Times New Roman" w:hAnsi="Times New Roman"/>
                <w:bCs/>
              </w:rPr>
              <w:t>.</w:t>
            </w:r>
          </w:p>
        </w:tc>
      </w:tr>
      <w:tr w:rsidR="00D6029D" w:rsidRPr="009C4A55" w:rsidTr="00582254">
        <w:trPr>
          <w:trHeight w:val="227"/>
        </w:trPr>
        <w:tc>
          <w:tcPr>
            <w:tcW w:w="4606" w:type="dxa"/>
            <w:tcBorders>
              <w:top w:val="nil"/>
              <w:left w:val="single" w:sz="4" w:space="0" w:color="auto"/>
              <w:bottom w:val="nil"/>
              <w:right w:val="double" w:sz="6" w:space="0" w:color="auto"/>
            </w:tcBorders>
            <w:shd w:val="clear" w:color="auto" w:fill="FFFFFF"/>
            <w:noWrap/>
            <w:vAlign w:val="center"/>
          </w:tcPr>
          <w:p w:rsidR="00D6029D" w:rsidRPr="009C4A55" w:rsidRDefault="00D6029D" w:rsidP="00582254">
            <w:pPr>
              <w:rPr>
                <w:rFonts w:ascii="Times New Roman" w:hAnsi="Times New Roman"/>
              </w:rPr>
            </w:pPr>
            <w:r w:rsidRPr="009C4A55">
              <w:rPr>
                <w:rFonts w:ascii="Times New Roman" w:hAnsi="Times New Roman"/>
              </w:rPr>
              <w:t>Área de calles</w:t>
            </w:r>
          </w:p>
        </w:tc>
        <w:tc>
          <w:tcPr>
            <w:tcW w:w="2841" w:type="dxa"/>
            <w:tcBorders>
              <w:left w:val="nil"/>
              <w:right w:val="single" w:sz="4" w:space="0" w:color="auto"/>
            </w:tcBorders>
            <w:shd w:val="clear" w:color="auto" w:fill="FFFFFF"/>
            <w:noWrap/>
            <w:vAlign w:val="center"/>
          </w:tcPr>
          <w:p w:rsidR="00D6029D" w:rsidRPr="009C4A55" w:rsidRDefault="00D6029D" w:rsidP="00582254">
            <w:pPr>
              <w:jc w:val="center"/>
              <w:rPr>
                <w:rFonts w:ascii="Times New Roman" w:hAnsi="Times New Roman"/>
              </w:rPr>
            </w:pPr>
            <w:r w:rsidRPr="009C4A55">
              <w:rPr>
                <w:rFonts w:ascii="Times New Roman" w:hAnsi="Times New Roman"/>
              </w:rPr>
              <w:t>16</w:t>
            </w:r>
            <w:r>
              <w:rPr>
                <w:rFonts w:ascii="Times New Roman" w:hAnsi="Times New Roman"/>
              </w:rPr>
              <w:t xml:space="preserve"> </w:t>
            </w:r>
            <w:proofErr w:type="spellStart"/>
            <w:r w:rsidRPr="009C4A55">
              <w:rPr>
                <w:rFonts w:ascii="Times New Roman" w:hAnsi="Times New Roman"/>
                <w:bCs/>
              </w:rPr>
              <w:t>Hás</w:t>
            </w:r>
            <w:proofErr w:type="spellEnd"/>
            <w:r w:rsidRPr="009C4A55">
              <w:rPr>
                <w:rFonts w:ascii="Times New Roman" w:hAnsi="Times New Roman"/>
                <w:bCs/>
              </w:rPr>
              <w:t>.</w:t>
            </w:r>
            <w:r w:rsidRPr="009C4A55">
              <w:rPr>
                <w:rFonts w:ascii="Times New Roman" w:hAnsi="Times New Roman"/>
              </w:rPr>
              <w:t xml:space="preserve"> 74</w:t>
            </w:r>
            <w:r>
              <w:rPr>
                <w:rFonts w:ascii="Times New Roman" w:hAnsi="Times New Roman"/>
              </w:rPr>
              <w:t xml:space="preserve"> </w:t>
            </w:r>
            <w:proofErr w:type="spellStart"/>
            <w:r w:rsidRPr="009C4A55">
              <w:rPr>
                <w:rFonts w:ascii="Times New Roman" w:hAnsi="Times New Roman"/>
              </w:rPr>
              <w:t>Ás</w:t>
            </w:r>
            <w:proofErr w:type="spellEnd"/>
            <w:r w:rsidRPr="009C4A55">
              <w:rPr>
                <w:rFonts w:ascii="Times New Roman" w:hAnsi="Times New Roman"/>
              </w:rPr>
              <w:t>. 96.69</w:t>
            </w:r>
            <w:r>
              <w:rPr>
                <w:rFonts w:ascii="Times New Roman" w:hAnsi="Times New Roman"/>
              </w:rPr>
              <w:t xml:space="preserve"> </w:t>
            </w:r>
            <w:proofErr w:type="spellStart"/>
            <w:r w:rsidRPr="009C4A55">
              <w:rPr>
                <w:rFonts w:ascii="Times New Roman" w:hAnsi="Times New Roman"/>
                <w:bCs/>
              </w:rPr>
              <w:t>Cás</w:t>
            </w:r>
            <w:proofErr w:type="spellEnd"/>
            <w:r w:rsidRPr="009C4A55">
              <w:rPr>
                <w:rFonts w:ascii="Times New Roman" w:hAnsi="Times New Roman"/>
                <w:bCs/>
              </w:rPr>
              <w:t>.</w:t>
            </w:r>
          </w:p>
        </w:tc>
      </w:tr>
      <w:tr w:rsidR="00D6029D" w:rsidRPr="009C4A55" w:rsidTr="00582254">
        <w:trPr>
          <w:trHeight w:val="227"/>
        </w:trPr>
        <w:tc>
          <w:tcPr>
            <w:tcW w:w="4606" w:type="dxa"/>
            <w:tcBorders>
              <w:top w:val="nil"/>
              <w:left w:val="single" w:sz="4" w:space="0" w:color="auto"/>
              <w:bottom w:val="nil"/>
              <w:right w:val="double" w:sz="6" w:space="0" w:color="auto"/>
            </w:tcBorders>
            <w:shd w:val="clear" w:color="auto" w:fill="FFFFFF"/>
            <w:noWrap/>
            <w:vAlign w:val="center"/>
          </w:tcPr>
          <w:p w:rsidR="00D6029D" w:rsidRPr="009C4A55" w:rsidRDefault="00D6029D" w:rsidP="00582254">
            <w:pPr>
              <w:rPr>
                <w:rFonts w:ascii="Times New Roman" w:hAnsi="Times New Roman"/>
              </w:rPr>
            </w:pPr>
            <w:r w:rsidRPr="009C4A55">
              <w:rPr>
                <w:rFonts w:ascii="Times New Roman" w:hAnsi="Times New Roman"/>
              </w:rPr>
              <w:t>Área de protección</w:t>
            </w:r>
          </w:p>
        </w:tc>
        <w:tc>
          <w:tcPr>
            <w:tcW w:w="2841" w:type="dxa"/>
            <w:tcBorders>
              <w:left w:val="nil"/>
              <w:right w:val="single" w:sz="4" w:space="0" w:color="auto"/>
            </w:tcBorders>
            <w:shd w:val="clear" w:color="auto" w:fill="FFFFFF"/>
            <w:noWrap/>
            <w:vAlign w:val="center"/>
          </w:tcPr>
          <w:p w:rsidR="00D6029D" w:rsidRPr="009C4A55" w:rsidRDefault="00D6029D" w:rsidP="00582254">
            <w:pPr>
              <w:jc w:val="center"/>
              <w:rPr>
                <w:rFonts w:ascii="Times New Roman" w:hAnsi="Times New Roman"/>
              </w:rPr>
            </w:pPr>
            <w:r w:rsidRPr="009C4A55">
              <w:rPr>
                <w:rFonts w:ascii="Times New Roman" w:hAnsi="Times New Roman"/>
              </w:rPr>
              <w:t>00</w:t>
            </w:r>
            <w:r>
              <w:rPr>
                <w:rFonts w:ascii="Times New Roman" w:hAnsi="Times New Roman"/>
              </w:rPr>
              <w:t xml:space="preserve"> </w:t>
            </w:r>
            <w:proofErr w:type="spellStart"/>
            <w:r w:rsidRPr="009C4A55">
              <w:rPr>
                <w:rFonts w:ascii="Times New Roman" w:hAnsi="Times New Roman"/>
                <w:bCs/>
              </w:rPr>
              <w:t>Hás</w:t>
            </w:r>
            <w:proofErr w:type="spellEnd"/>
            <w:r w:rsidRPr="009C4A55">
              <w:rPr>
                <w:rFonts w:ascii="Times New Roman" w:hAnsi="Times New Roman"/>
                <w:bCs/>
              </w:rPr>
              <w:t>.</w:t>
            </w:r>
            <w:r w:rsidRPr="009C4A55">
              <w:rPr>
                <w:rFonts w:ascii="Times New Roman" w:hAnsi="Times New Roman"/>
              </w:rPr>
              <w:t xml:space="preserve"> 65</w:t>
            </w:r>
            <w:r>
              <w:rPr>
                <w:rFonts w:ascii="Times New Roman" w:hAnsi="Times New Roman"/>
              </w:rPr>
              <w:t xml:space="preserve"> </w:t>
            </w:r>
            <w:proofErr w:type="spellStart"/>
            <w:r w:rsidRPr="009C4A55">
              <w:rPr>
                <w:rFonts w:ascii="Times New Roman" w:hAnsi="Times New Roman"/>
              </w:rPr>
              <w:t>Ás</w:t>
            </w:r>
            <w:proofErr w:type="spellEnd"/>
            <w:r w:rsidRPr="009C4A55">
              <w:rPr>
                <w:rFonts w:ascii="Times New Roman" w:hAnsi="Times New Roman"/>
              </w:rPr>
              <w:t>. 46.76</w:t>
            </w:r>
            <w:r>
              <w:rPr>
                <w:rFonts w:ascii="Times New Roman" w:hAnsi="Times New Roman"/>
              </w:rPr>
              <w:t xml:space="preserve"> </w:t>
            </w:r>
            <w:proofErr w:type="spellStart"/>
            <w:r w:rsidRPr="009C4A55">
              <w:rPr>
                <w:rFonts w:ascii="Times New Roman" w:hAnsi="Times New Roman"/>
                <w:bCs/>
              </w:rPr>
              <w:t>Cás</w:t>
            </w:r>
            <w:proofErr w:type="spellEnd"/>
          </w:p>
        </w:tc>
      </w:tr>
      <w:tr w:rsidR="00D6029D" w:rsidRPr="009C4A55" w:rsidTr="00582254">
        <w:trPr>
          <w:trHeight w:val="227"/>
        </w:trPr>
        <w:tc>
          <w:tcPr>
            <w:tcW w:w="4606" w:type="dxa"/>
            <w:tcBorders>
              <w:top w:val="nil"/>
              <w:left w:val="single" w:sz="4" w:space="0" w:color="auto"/>
              <w:bottom w:val="nil"/>
              <w:right w:val="double" w:sz="6" w:space="0" w:color="auto"/>
            </w:tcBorders>
            <w:shd w:val="clear" w:color="auto" w:fill="FFFFFF"/>
            <w:noWrap/>
            <w:vAlign w:val="center"/>
          </w:tcPr>
          <w:p w:rsidR="00D6029D" w:rsidRPr="009C4A55" w:rsidRDefault="00D6029D" w:rsidP="00582254">
            <w:pPr>
              <w:rPr>
                <w:rFonts w:ascii="Times New Roman" w:hAnsi="Times New Roman"/>
                <w:b/>
              </w:rPr>
            </w:pPr>
            <w:r w:rsidRPr="009C4A55">
              <w:rPr>
                <w:rFonts w:ascii="Times New Roman" w:hAnsi="Times New Roman"/>
                <w:b/>
              </w:rPr>
              <w:t>Subtotal….</w:t>
            </w:r>
          </w:p>
        </w:tc>
        <w:tc>
          <w:tcPr>
            <w:tcW w:w="2841" w:type="dxa"/>
            <w:tcBorders>
              <w:left w:val="nil"/>
              <w:right w:val="single" w:sz="4" w:space="0" w:color="auto"/>
            </w:tcBorders>
            <w:shd w:val="clear" w:color="auto" w:fill="FFFFFF"/>
            <w:noWrap/>
            <w:vAlign w:val="center"/>
          </w:tcPr>
          <w:p w:rsidR="00D6029D" w:rsidRPr="009C4A55" w:rsidRDefault="00D6029D" w:rsidP="00582254">
            <w:pPr>
              <w:jc w:val="center"/>
              <w:rPr>
                <w:rFonts w:ascii="Times New Roman" w:hAnsi="Times New Roman"/>
                <w:b/>
              </w:rPr>
            </w:pPr>
            <w:r w:rsidRPr="009C4A55">
              <w:rPr>
                <w:rFonts w:ascii="Times New Roman" w:hAnsi="Times New Roman"/>
                <w:b/>
              </w:rPr>
              <w:t>182</w:t>
            </w:r>
            <w:r>
              <w:rPr>
                <w:rFonts w:ascii="Times New Roman" w:hAnsi="Times New Roman"/>
                <w:b/>
              </w:rPr>
              <w:t xml:space="preserve"> </w:t>
            </w:r>
            <w:proofErr w:type="spellStart"/>
            <w:r w:rsidRPr="009C4A55">
              <w:rPr>
                <w:rFonts w:ascii="Times New Roman" w:hAnsi="Times New Roman"/>
                <w:b/>
                <w:bCs/>
              </w:rPr>
              <w:t>Hás</w:t>
            </w:r>
            <w:proofErr w:type="spellEnd"/>
            <w:r w:rsidRPr="009C4A55">
              <w:rPr>
                <w:rFonts w:ascii="Times New Roman" w:hAnsi="Times New Roman"/>
                <w:b/>
                <w:bCs/>
              </w:rPr>
              <w:t>.</w:t>
            </w:r>
            <w:r w:rsidRPr="009C4A55">
              <w:rPr>
                <w:rFonts w:ascii="Times New Roman" w:hAnsi="Times New Roman"/>
                <w:b/>
              </w:rPr>
              <w:t xml:space="preserve"> 37</w:t>
            </w:r>
            <w:r>
              <w:rPr>
                <w:rFonts w:ascii="Times New Roman" w:hAnsi="Times New Roman"/>
                <w:b/>
              </w:rPr>
              <w:t xml:space="preserve"> </w:t>
            </w:r>
            <w:proofErr w:type="spellStart"/>
            <w:r w:rsidRPr="009C4A55">
              <w:rPr>
                <w:rFonts w:ascii="Times New Roman" w:hAnsi="Times New Roman"/>
                <w:b/>
              </w:rPr>
              <w:t>Ás</w:t>
            </w:r>
            <w:proofErr w:type="spellEnd"/>
            <w:r w:rsidRPr="009C4A55">
              <w:rPr>
                <w:rFonts w:ascii="Times New Roman" w:hAnsi="Times New Roman"/>
                <w:b/>
              </w:rPr>
              <w:t>. 15.10</w:t>
            </w:r>
            <w:r>
              <w:rPr>
                <w:rFonts w:ascii="Times New Roman" w:hAnsi="Times New Roman"/>
                <w:b/>
              </w:rPr>
              <w:t xml:space="preserve"> </w:t>
            </w:r>
            <w:proofErr w:type="spellStart"/>
            <w:r w:rsidRPr="009C4A55">
              <w:rPr>
                <w:rFonts w:ascii="Times New Roman" w:hAnsi="Times New Roman"/>
                <w:b/>
                <w:bCs/>
              </w:rPr>
              <w:t>Cás</w:t>
            </w:r>
            <w:proofErr w:type="spellEnd"/>
          </w:p>
        </w:tc>
      </w:tr>
      <w:tr w:rsidR="00D6029D" w:rsidRPr="009C4A55" w:rsidTr="00582254">
        <w:trPr>
          <w:trHeight w:val="227"/>
        </w:trPr>
        <w:tc>
          <w:tcPr>
            <w:tcW w:w="4606" w:type="dxa"/>
            <w:tcBorders>
              <w:top w:val="nil"/>
              <w:left w:val="single" w:sz="4" w:space="0" w:color="auto"/>
              <w:bottom w:val="nil"/>
              <w:right w:val="double" w:sz="6" w:space="0" w:color="auto"/>
            </w:tcBorders>
            <w:shd w:val="clear" w:color="auto" w:fill="FFFFFF"/>
            <w:noWrap/>
            <w:vAlign w:val="center"/>
          </w:tcPr>
          <w:p w:rsidR="00D6029D" w:rsidRPr="009C4A55" w:rsidRDefault="00D6029D" w:rsidP="00582254">
            <w:pPr>
              <w:rPr>
                <w:rFonts w:ascii="Times New Roman" w:hAnsi="Times New Roman"/>
              </w:rPr>
            </w:pPr>
            <w:r w:rsidRPr="009C4A55">
              <w:rPr>
                <w:rFonts w:ascii="Times New Roman" w:hAnsi="Times New Roman"/>
              </w:rPr>
              <w:t>Asentamiento Comunitario</w:t>
            </w:r>
            <w:r>
              <w:rPr>
                <w:rFonts w:ascii="Times New Roman" w:hAnsi="Times New Roman"/>
              </w:rPr>
              <w:t xml:space="preserve"> </w:t>
            </w:r>
            <w:r w:rsidRPr="009C4A55">
              <w:rPr>
                <w:rFonts w:ascii="Times New Roman" w:hAnsi="Times New Roman"/>
              </w:rPr>
              <w:t>(384)</w:t>
            </w:r>
          </w:p>
        </w:tc>
        <w:tc>
          <w:tcPr>
            <w:tcW w:w="2841" w:type="dxa"/>
            <w:tcBorders>
              <w:left w:val="nil"/>
              <w:right w:val="single" w:sz="4" w:space="0" w:color="auto"/>
            </w:tcBorders>
            <w:shd w:val="clear" w:color="auto" w:fill="FFFFFF"/>
            <w:noWrap/>
            <w:vAlign w:val="center"/>
          </w:tcPr>
          <w:p w:rsidR="00D6029D" w:rsidRPr="009C4A55" w:rsidRDefault="00D6029D" w:rsidP="00582254">
            <w:pPr>
              <w:jc w:val="center"/>
              <w:rPr>
                <w:rFonts w:ascii="Times New Roman" w:hAnsi="Times New Roman"/>
              </w:rPr>
            </w:pPr>
            <w:r w:rsidRPr="009C4A55">
              <w:rPr>
                <w:rFonts w:ascii="Times New Roman" w:hAnsi="Times New Roman"/>
              </w:rPr>
              <w:t>*34</w:t>
            </w:r>
            <w:r>
              <w:rPr>
                <w:rFonts w:ascii="Times New Roman" w:hAnsi="Times New Roman"/>
              </w:rPr>
              <w:t xml:space="preserve"> </w:t>
            </w:r>
            <w:proofErr w:type="spellStart"/>
            <w:r w:rsidRPr="009C4A55">
              <w:rPr>
                <w:rFonts w:ascii="Times New Roman" w:hAnsi="Times New Roman"/>
                <w:bCs/>
              </w:rPr>
              <w:t>Hás</w:t>
            </w:r>
            <w:proofErr w:type="spellEnd"/>
            <w:r w:rsidRPr="009C4A55">
              <w:rPr>
                <w:rFonts w:ascii="Times New Roman" w:hAnsi="Times New Roman"/>
                <w:bCs/>
              </w:rPr>
              <w:t>.</w:t>
            </w:r>
            <w:r w:rsidRPr="009C4A55">
              <w:rPr>
                <w:rFonts w:ascii="Times New Roman" w:hAnsi="Times New Roman"/>
              </w:rPr>
              <w:t xml:space="preserve"> 92</w:t>
            </w:r>
            <w:r>
              <w:rPr>
                <w:rFonts w:ascii="Times New Roman" w:hAnsi="Times New Roman"/>
              </w:rPr>
              <w:t xml:space="preserve"> </w:t>
            </w:r>
            <w:proofErr w:type="spellStart"/>
            <w:r w:rsidRPr="009C4A55">
              <w:rPr>
                <w:rFonts w:ascii="Times New Roman" w:hAnsi="Times New Roman"/>
              </w:rPr>
              <w:t>Ás</w:t>
            </w:r>
            <w:proofErr w:type="spellEnd"/>
            <w:r w:rsidRPr="009C4A55">
              <w:rPr>
                <w:rFonts w:ascii="Times New Roman" w:hAnsi="Times New Roman"/>
              </w:rPr>
              <w:t>. 98.97</w:t>
            </w:r>
            <w:r>
              <w:rPr>
                <w:rFonts w:ascii="Times New Roman" w:hAnsi="Times New Roman"/>
              </w:rPr>
              <w:t xml:space="preserve"> </w:t>
            </w:r>
            <w:proofErr w:type="spellStart"/>
            <w:r w:rsidRPr="009C4A55">
              <w:rPr>
                <w:rFonts w:ascii="Times New Roman" w:hAnsi="Times New Roman"/>
                <w:bCs/>
              </w:rPr>
              <w:t>Cás</w:t>
            </w:r>
            <w:proofErr w:type="spellEnd"/>
          </w:p>
        </w:tc>
      </w:tr>
      <w:tr w:rsidR="00D6029D" w:rsidRPr="009C4A55" w:rsidTr="00582254">
        <w:trPr>
          <w:trHeight w:val="227"/>
        </w:trPr>
        <w:tc>
          <w:tcPr>
            <w:tcW w:w="4606" w:type="dxa"/>
            <w:tcBorders>
              <w:top w:val="nil"/>
              <w:left w:val="single" w:sz="4" w:space="0" w:color="auto"/>
              <w:bottom w:val="nil"/>
              <w:right w:val="double" w:sz="6" w:space="0" w:color="auto"/>
            </w:tcBorders>
            <w:shd w:val="clear" w:color="auto" w:fill="FFFFFF"/>
            <w:noWrap/>
            <w:vAlign w:val="center"/>
          </w:tcPr>
          <w:p w:rsidR="00D6029D" w:rsidRPr="009C4A55" w:rsidRDefault="00D6029D" w:rsidP="00582254">
            <w:pPr>
              <w:rPr>
                <w:rFonts w:ascii="Times New Roman" w:hAnsi="Times New Roman"/>
              </w:rPr>
            </w:pPr>
            <w:r w:rsidRPr="009C4A55">
              <w:rPr>
                <w:rFonts w:ascii="Times New Roman" w:hAnsi="Times New Roman"/>
              </w:rPr>
              <w:t>Área zona comunal</w:t>
            </w:r>
          </w:p>
        </w:tc>
        <w:tc>
          <w:tcPr>
            <w:tcW w:w="2841" w:type="dxa"/>
            <w:tcBorders>
              <w:left w:val="nil"/>
              <w:right w:val="single" w:sz="4" w:space="0" w:color="auto"/>
            </w:tcBorders>
            <w:shd w:val="clear" w:color="auto" w:fill="FFFFFF"/>
            <w:noWrap/>
            <w:vAlign w:val="center"/>
          </w:tcPr>
          <w:p w:rsidR="00D6029D" w:rsidRPr="009C4A55" w:rsidRDefault="00D6029D" w:rsidP="00582254">
            <w:pPr>
              <w:jc w:val="center"/>
              <w:rPr>
                <w:rFonts w:ascii="Times New Roman" w:hAnsi="Times New Roman"/>
              </w:rPr>
            </w:pPr>
            <w:r w:rsidRPr="009C4A55">
              <w:rPr>
                <w:rFonts w:ascii="Times New Roman" w:hAnsi="Times New Roman"/>
              </w:rPr>
              <w:t>01</w:t>
            </w:r>
            <w:r>
              <w:rPr>
                <w:rFonts w:ascii="Times New Roman" w:hAnsi="Times New Roman"/>
              </w:rPr>
              <w:t xml:space="preserve"> </w:t>
            </w:r>
            <w:proofErr w:type="spellStart"/>
            <w:r w:rsidRPr="009C4A55">
              <w:rPr>
                <w:rFonts w:ascii="Times New Roman" w:hAnsi="Times New Roman"/>
                <w:bCs/>
              </w:rPr>
              <w:t>Hás</w:t>
            </w:r>
            <w:proofErr w:type="spellEnd"/>
            <w:r w:rsidRPr="009C4A55">
              <w:rPr>
                <w:rFonts w:ascii="Times New Roman" w:hAnsi="Times New Roman"/>
                <w:bCs/>
              </w:rPr>
              <w:t>.</w:t>
            </w:r>
            <w:r w:rsidRPr="009C4A55">
              <w:rPr>
                <w:rFonts w:ascii="Times New Roman" w:hAnsi="Times New Roman"/>
              </w:rPr>
              <w:t xml:space="preserve"> 06</w:t>
            </w:r>
            <w:r>
              <w:rPr>
                <w:rFonts w:ascii="Times New Roman" w:hAnsi="Times New Roman"/>
              </w:rPr>
              <w:t xml:space="preserve"> </w:t>
            </w:r>
            <w:proofErr w:type="spellStart"/>
            <w:r w:rsidRPr="009C4A55">
              <w:rPr>
                <w:rFonts w:ascii="Times New Roman" w:hAnsi="Times New Roman"/>
              </w:rPr>
              <w:t>Ás</w:t>
            </w:r>
            <w:proofErr w:type="spellEnd"/>
            <w:r w:rsidRPr="009C4A55">
              <w:rPr>
                <w:rFonts w:ascii="Times New Roman" w:hAnsi="Times New Roman"/>
              </w:rPr>
              <w:t>. 37.71</w:t>
            </w:r>
            <w:r>
              <w:rPr>
                <w:rFonts w:ascii="Times New Roman" w:hAnsi="Times New Roman"/>
              </w:rPr>
              <w:t xml:space="preserve"> </w:t>
            </w:r>
            <w:proofErr w:type="spellStart"/>
            <w:r w:rsidRPr="009C4A55">
              <w:rPr>
                <w:rFonts w:ascii="Times New Roman" w:hAnsi="Times New Roman"/>
                <w:bCs/>
              </w:rPr>
              <w:t>Cás</w:t>
            </w:r>
            <w:proofErr w:type="spellEnd"/>
          </w:p>
        </w:tc>
      </w:tr>
      <w:tr w:rsidR="00D6029D" w:rsidRPr="009C4A55" w:rsidTr="00582254">
        <w:trPr>
          <w:trHeight w:val="227"/>
        </w:trPr>
        <w:tc>
          <w:tcPr>
            <w:tcW w:w="4606" w:type="dxa"/>
            <w:tcBorders>
              <w:top w:val="nil"/>
              <w:left w:val="single" w:sz="4" w:space="0" w:color="auto"/>
              <w:bottom w:val="nil"/>
              <w:right w:val="double" w:sz="6" w:space="0" w:color="auto"/>
            </w:tcBorders>
            <w:shd w:val="clear" w:color="auto" w:fill="FFFFFF"/>
            <w:noWrap/>
            <w:vAlign w:val="center"/>
          </w:tcPr>
          <w:p w:rsidR="00D6029D" w:rsidRPr="009C4A55" w:rsidRDefault="00D6029D" w:rsidP="00582254">
            <w:pPr>
              <w:rPr>
                <w:rFonts w:ascii="Times New Roman" w:hAnsi="Times New Roman"/>
              </w:rPr>
            </w:pPr>
            <w:r w:rsidRPr="009C4A55">
              <w:rPr>
                <w:rFonts w:ascii="Times New Roman" w:hAnsi="Times New Roman"/>
              </w:rPr>
              <w:t>Área de calles</w:t>
            </w:r>
          </w:p>
        </w:tc>
        <w:tc>
          <w:tcPr>
            <w:tcW w:w="2841" w:type="dxa"/>
            <w:tcBorders>
              <w:left w:val="nil"/>
              <w:right w:val="single" w:sz="4" w:space="0" w:color="auto"/>
            </w:tcBorders>
            <w:shd w:val="clear" w:color="auto" w:fill="FFFFFF"/>
            <w:noWrap/>
            <w:vAlign w:val="center"/>
          </w:tcPr>
          <w:p w:rsidR="00D6029D" w:rsidRPr="009C4A55" w:rsidRDefault="00D6029D" w:rsidP="00582254">
            <w:pPr>
              <w:jc w:val="center"/>
              <w:rPr>
                <w:rFonts w:ascii="Times New Roman" w:hAnsi="Times New Roman"/>
              </w:rPr>
            </w:pPr>
            <w:r w:rsidRPr="009C4A55">
              <w:rPr>
                <w:rFonts w:ascii="Times New Roman" w:hAnsi="Times New Roman"/>
              </w:rPr>
              <w:t>04</w:t>
            </w:r>
            <w:r>
              <w:rPr>
                <w:rFonts w:ascii="Times New Roman" w:hAnsi="Times New Roman"/>
              </w:rPr>
              <w:t xml:space="preserve"> </w:t>
            </w:r>
            <w:proofErr w:type="spellStart"/>
            <w:r w:rsidRPr="009C4A55">
              <w:rPr>
                <w:rFonts w:ascii="Times New Roman" w:hAnsi="Times New Roman"/>
                <w:bCs/>
              </w:rPr>
              <w:t>Hás</w:t>
            </w:r>
            <w:proofErr w:type="spellEnd"/>
            <w:r w:rsidRPr="009C4A55">
              <w:rPr>
                <w:rFonts w:ascii="Times New Roman" w:hAnsi="Times New Roman"/>
                <w:bCs/>
              </w:rPr>
              <w:t>.</w:t>
            </w:r>
            <w:r w:rsidRPr="009C4A55">
              <w:rPr>
                <w:rFonts w:ascii="Times New Roman" w:hAnsi="Times New Roman"/>
              </w:rPr>
              <w:t xml:space="preserve"> 37</w:t>
            </w:r>
            <w:r>
              <w:rPr>
                <w:rFonts w:ascii="Times New Roman" w:hAnsi="Times New Roman"/>
              </w:rPr>
              <w:t xml:space="preserve"> </w:t>
            </w:r>
            <w:proofErr w:type="spellStart"/>
            <w:r w:rsidRPr="009C4A55">
              <w:rPr>
                <w:rFonts w:ascii="Times New Roman" w:hAnsi="Times New Roman"/>
              </w:rPr>
              <w:t>Ás</w:t>
            </w:r>
            <w:proofErr w:type="spellEnd"/>
            <w:r w:rsidRPr="009C4A55">
              <w:rPr>
                <w:rFonts w:ascii="Times New Roman" w:hAnsi="Times New Roman"/>
              </w:rPr>
              <w:t>. 35.16</w:t>
            </w:r>
            <w:r>
              <w:rPr>
                <w:rFonts w:ascii="Times New Roman" w:hAnsi="Times New Roman"/>
              </w:rPr>
              <w:t xml:space="preserve"> </w:t>
            </w:r>
            <w:proofErr w:type="spellStart"/>
            <w:r w:rsidRPr="009C4A55">
              <w:rPr>
                <w:rFonts w:ascii="Times New Roman" w:hAnsi="Times New Roman"/>
                <w:bCs/>
              </w:rPr>
              <w:t>Cás</w:t>
            </w:r>
            <w:proofErr w:type="spellEnd"/>
          </w:p>
        </w:tc>
      </w:tr>
      <w:tr w:rsidR="00D6029D" w:rsidRPr="009C4A55" w:rsidTr="00582254">
        <w:trPr>
          <w:trHeight w:val="227"/>
        </w:trPr>
        <w:tc>
          <w:tcPr>
            <w:tcW w:w="4606" w:type="dxa"/>
            <w:tcBorders>
              <w:top w:val="nil"/>
              <w:left w:val="single" w:sz="4" w:space="0" w:color="auto"/>
              <w:bottom w:val="nil"/>
              <w:right w:val="double" w:sz="6" w:space="0" w:color="auto"/>
            </w:tcBorders>
            <w:shd w:val="clear" w:color="auto" w:fill="FFFFFF"/>
            <w:noWrap/>
            <w:vAlign w:val="center"/>
          </w:tcPr>
          <w:p w:rsidR="00D6029D" w:rsidRPr="009C4A55" w:rsidRDefault="00D6029D" w:rsidP="00582254">
            <w:pPr>
              <w:rPr>
                <w:rFonts w:ascii="Times New Roman" w:hAnsi="Times New Roman"/>
              </w:rPr>
            </w:pPr>
            <w:r w:rsidRPr="009C4A55">
              <w:rPr>
                <w:rFonts w:ascii="Times New Roman" w:hAnsi="Times New Roman"/>
              </w:rPr>
              <w:t>Área de tanque</w:t>
            </w:r>
          </w:p>
        </w:tc>
        <w:tc>
          <w:tcPr>
            <w:tcW w:w="2841" w:type="dxa"/>
            <w:tcBorders>
              <w:left w:val="nil"/>
              <w:right w:val="single" w:sz="4" w:space="0" w:color="auto"/>
            </w:tcBorders>
            <w:shd w:val="clear" w:color="auto" w:fill="FFFFFF"/>
            <w:noWrap/>
            <w:vAlign w:val="center"/>
          </w:tcPr>
          <w:p w:rsidR="00D6029D" w:rsidRPr="009C4A55" w:rsidRDefault="00D6029D" w:rsidP="00582254">
            <w:pPr>
              <w:jc w:val="center"/>
              <w:rPr>
                <w:rFonts w:ascii="Times New Roman" w:hAnsi="Times New Roman"/>
              </w:rPr>
            </w:pPr>
            <w:r w:rsidRPr="009C4A55">
              <w:rPr>
                <w:rFonts w:ascii="Times New Roman" w:hAnsi="Times New Roman"/>
              </w:rPr>
              <w:t>00</w:t>
            </w:r>
            <w:r>
              <w:rPr>
                <w:rFonts w:ascii="Times New Roman" w:hAnsi="Times New Roman"/>
              </w:rPr>
              <w:t xml:space="preserve"> </w:t>
            </w:r>
            <w:proofErr w:type="spellStart"/>
            <w:r w:rsidRPr="009C4A55">
              <w:rPr>
                <w:rFonts w:ascii="Times New Roman" w:hAnsi="Times New Roman"/>
                <w:bCs/>
              </w:rPr>
              <w:t>Hás</w:t>
            </w:r>
            <w:proofErr w:type="spellEnd"/>
            <w:r w:rsidRPr="009C4A55">
              <w:rPr>
                <w:rFonts w:ascii="Times New Roman" w:hAnsi="Times New Roman"/>
                <w:bCs/>
              </w:rPr>
              <w:t>.</w:t>
            </w:r>
            <w:r w:rsidRPr="009C4A55">
              <w:rPr>
                <w:rFonts w:ascii="Times New Roman" w:hAnsi="Times New Roman"/>
              </w:rPr>
              <w:t xml:space="preserve"> 02</w:t>
            </w:r>
            <w:r>
              <w:rPr>
                <w:rFonts w:ascii="Times New Roman" w:hAnsi="Times New Roman"/>
              </w:rPr>
              <w:t xml:space="preserve"> </w:t>
            </w:r>
            <w:proofErr w:type="spellStart"/>
            <w:r w:rsidRPr="009C4A55">
              <w:rPr>
                <w:rFonts w:ascii="Times New Roman" w:hAnsi="Times New Roman"/>
              </w:rPr>
              <w:t>Ás</w:t>
            </w:r>
            <w:proofErr w:type="spellEnd"/>
            <w:r w:rsidRPr="009C4A55">
              <w:rPr>
                <w:rFonts w:ascii="Times New Roman" w:hAnsi="Times New Roman"/>
              </w:rPr>
              <w:t>. 96.87</w:t>
            </w:r>
            <w:r>
              <w:rPr>
                <w:rFonts w:ascii="Times New Roman" w:hAnsi="Times New Roman"/>
              </w:rPr>
              <w:t xml:space="preserve"> </w:t>
            </w:r>
            <w:proofErr w:type="spellStart"/>
            <w:r w:rsidRPr="009C4A55">
              <w:rPr>
                <w:rFonts w:ascii="Times New Roman" w:hAnsi="Times New Roman"/>
                <w:bCs/>
              </w:rPr>
              <w:t>Cás</w:t>
            </w:r>
            <w:proofErr w:type="spellEnd"/>
          </w:p>
        </w:tc>
      </w:tr>
      <w:tr w:rsidR="00D6029D" w:rsidRPr="009C4A55" w:rsidTr="00582254">
        <w:trPr>
          <w:trHeight w:val="227"/>
        </w:trPr>
        <w:tc>
          <w:tcPr>
            <w:tcW w:w="4606" w:type="dxa"/>
            <w:tcBorders>
              <w:top w:val="nil"/>
              <w:left w:val="single" w:sz="4" w:space="0" w:color="auto"/>
              <w:bottom w:val="nil"/>
              <w:right w:val="double" w:sz="6" w:space="0" w:color="auto"/>
            </w:tcBorders>
            <w:shd w:val="clear" w:color="auto" w:fill="FFFFFF"/>
            <w:noWrap/>
            <w:vAlign w:val="center"/>
          </w:tcPr>
          <w:p w:rsidR="00D6029D" w:rsidRPr="009C4A55" w:rsidRDefault="00D6029D" w:rsidP="00582254">
            <w:pPr>
              <w:rPr>
                <w:rFonts w:ascii="Times New Roman" w:hAnsi="Times New Roman"/>
              </w:rPr>
            </w:pPr>
            <w:r w:rsidRPr="009C4A55">
              <w:rPr>
                <w:rFonts w:ascii="Times New Roman" w:hAnsi="Times New Roman"/>
              </w:rPr>
              <w:lastRenderedPageBreak/>
              <w:t>Área de cementerio</w:t>
            </w:r>
          </w:p>
        </w:tc>
        <w:tc>
          <w:tcPr>
            <w:tcW w:w="2841" w:type="dxa"/>
            <w:tcBorders>
              <w:left w:val="nil"/>
              <w:right w:val="single" w:sz="4" w:space="0" w:color="auto"/>
            </w:tcBorders>
            <w:shd w:val="clear" w:color="auto" w:fill="FFFFFF"/>
            <w:noWrap/>
            <w:vAlign w:val="center"/>
          </w:tcPr>
          <w:p w:rsidR="00D6029D" w:rsidRPr="009C4A55" w:rsidRDefault="00D6029D" w:rsidP="00582254">
            <w:pPr>
              <w:jc w:val="center"/>
              <w:rPr>
                <w:rFonts w:ascii="Times New Roman" w:hAnsi="Times New Roman"/>
              </w:rPr>
            </w:pPr>
            <w:r w:rsidRPr="009C4A55">
              <w:rPr>
                <w:rFonts w:ascii="Times New Roman" w:hAnsi="Times New Roman"/>
              </w:rPr>
              <w:t>00</w:t>
            </w:r>
            <w:r>
              <w:rPr>
                <w:rFonts w:ascii="Times New Roman" w:hAnsi="Times New Roman"/>
              </w:rPr>
              <w:t xml:space="preserve"> </w:t>
            </w:r>
            <w:proofErr w:type="spellStart"/>
            <w:r w:rsidRPr="009C4A55">
              <w:rPr>
                <w:rFonts w:ascii="Times New Roman" w:hAnsi="Times New Roman"/>
                <w:bCs/>
              </w:rPr>
              <w:t>Hás</w:t>
            </w:r>
            <w:proofErr w:type="spellEnd"/>
            <w:r w:rsidRPr="009C4A55">
              <w:rPr>
                <w:rFonts w:ascii="Times New Roman" w:hAnsi="Times New Roman"/>
                <w:bCs/>
              </w:rPr>
              <w:t>.</w:t>
            </w:r>
            <w:r w:rsidRPr="009C4A55">
              <w:rPr>
                <w:rFonts w:ascii="Times New Roman" w:hAnsi="Times New Roman"/>
              </w:rPr>
              <w:t xml:space="preserve"> 48</w:t>
            </w:r>
            <w:r>
              <w:rPr>
                <w:rFonts w:ascii="Times New Roman" w:hAnsi="Times New Roman"/>
              </w:rPr>
              <w:t xml:space="preserve"> </w:t>
            </w:r>
            <w:proofErr w:type="spellStart"/>
            <w:r w:rsidRPr="009C4A55">
              <w:rPr>
                <w:rFonts w:ascii="Times New Roman" w:hAnsi="Times New Roman"/>
              </w:rPr>
              <w:t>Ás</w:t>
            </w:r>
            <w:proofErr w:type="spellEnd"/>
            <w:r w:rsidRPr="009C4A55">
              <w:rPr>
                <w:rFonts w:ascii="Times New Roman" w:hAnsi="Times New Roman"/>
              </w:rPr>
              <w:t>. 11.16</w:t>
            </w:r>
            <w:r>
              <w:rPr>
                <w:rFonts w:ascii="Times New Roman" w:hAnsi="Times New Roman"/>
              </w:rPr>
              <w:t xml:space="preserve"> </w:t>
            </w:r>
            <w:proofErr w:type="spellStart"/>
            <w:r w:rsidRPr="009C4A55">
              <w:rPr>
                <w:rFonts w:ascii="Times New Roman" w:hAnsi="Times New Roman"/>
                <w:bCs/>
              </w:rPr>
              <w:t>Cás</w:t>
            </w:r>
            <w:proofErr w:type="spellEnd"/>
          </w:p>
        </w:tc>
      </w:tr>
      <w:tr w:rsidR="00D6029D" w:rsidRPr="009C4A55" w:rsidTr="00582254">
        <w:trPr>
          <w:trHeight w:val="227"/>
        </w:trPr>
        <w:tc>
          <w:tcPr>
            <w:tcW w:w="4606" w:type="dxa"/>
            <w:tcBorders>
              <w:top w:val="nil"/>
              <w:left w:val="single" w:sz="4" w:space="0" w:color="auto"/>
              <w:bottom w:val="nil"/>
              <w:right w:val="double" w:sz="6" w:space="0" w:color="auto"/>
            </w:tcBorders>
            <w:shd w:val="clear" w:color="auto" w:fill="FFFFFF"/>
            <w:noWrap/>
            <w:vAlign w:val="center"/>
          </w:tcPr>
          <w:p w:rsidR="00D6029D" w:rsidRPr="009C4A55" w:rsidRDefault="00D6029D" w:rsidP="00582254">
            <w:pPr>
              <w:jc w:val="right"/>
              <w:rPr>
                <w:rFonts w:ascii="Times New Roman" w:hAnsi="Times New Roman"/>
                <w:b/>
              </w:rPr>
            </w:pPr>
            <w:r w:rsidRPr="009C4A55">
              <w:rPr>
                <w:rFonts w:ascii="Times New Roman" w:hAnsi="Times New Roman"/>
                <w:b/>
              </w:rPr>
              <w:t>Subtotal….</w:t>
            </w:r>
          </w:p>
        </w:tc>
        <w:tc>
          <w:tcPr>
            <w:tcW w:w="2841" w:type="dxa"/>
            <w:tcBorders>
              <w:left w:val="nil"/>
              <w:right w:val="single" w:sz="4" w:space="0" w:color="auto"/>
            </w:tcBorders>
            <w:shd w:val="clear" w:color="auto" w:fill="FFFFFF"/>
            <w:noWrap/>
            <w:vAlign w:val="center"/>
          </w:tcPr>
          <w:p w:rsidR="00D6029D" w:rsidRPr="009C4A55" w:rsidRDefault="00D6029D" w:rsidP="00582254">
            <w:pPr>
              <w:jc w:val="center"/>
              <w:rPr>
                <w:rFonts w:ascii="Times New Roman" w:hAnsi="Times New Roman"/>
                <w:b/>
              </w:rPr>
            </w:pPr>
            <w:r w:rsidRPr="009C4A55">
              <w:rPr>
                <w:rFonts w:ascii="Times New Roman" w:hAnsi="Times New Roman"/>
                <w:b/>
              </w:rPr>
              <w:t>40</w:t>
            </w:r>
            <w:r>
              <w:rPr>
                <w:rFonts w:ascii="Times New Roman" w:hAnsi="Times New Roman"/>
                <w:b/>
              </w:rPr>
              <w:t xml:space="preserve"> </w:t>
            </w:r>
            <w:proofErr w:type="spellStart"/>
            <w:r w:rsidRPr="009C4A55">
              <w:rPr>
                <w:rFonts w:ascii="Times New Roman" w:hAnsi="Times New Roman"/>
                <w:b/>
                <w:bCs/>
              </w:rPr>
              <w:t>Hás</w:t>
            </w:r>
            <w:proofErr w:type="spellEnd"/>
            <w:r w:rsidRPr="009C4A55">
              <w:rPr>
                <w:rFonts w:ascii="Times New Roman" w:hAnsi="Times New Roman"/>
                <w:b/>
                <w:bCs/>
              </w:rPr>
              <w:t>.</w:t>
            </w:r>
            <w:r w:rsidRPr="009C4A55">
              <w:rPr>
                <w:rFonts w:ascii="Times New Roman" w:hAnsi="Times New Roman"/>
                <w:b/>
              </w:rPr>
              <w:t xml:space="preserve"> 87</w:t>
            </w:r>
            <w:r>
              <w:rPr>
                <w:rFonts w:ascii="Times New Roman" w:hAnsi="Times New Roman"/>
                <w:b/>
              </w:rPr>
              <w:t xml:space="preserve"> </w:t>
            </w:r>
            <w:proofErr w:type="spellStart"/>
            <w:r w:rsidRPr="009C4A55">
              <w:rPr>
                <w:rFonts w:ascii="Times New Roman" w:hAnsi="Times New Roman"/>
                <w:b/>
              </w:rPr>
              <w:t>Ás</w:t>
            </w:r>
            <w:proofErr w:type="spellEnd"/>
            <w:r w:rsidRPr="009C4A55">
              <w:rPr>
                <w:rFonts w:ascii="Times New Roman" w:hAnsi="Times New Roman"/>
                <w:b/>
              </w:rPr>
              <w:t>. 79.87</w:t>
            </w:r>
            <w:r>
              <w:rPr>
                <w:rFonts w:ascii="Times New Roman" w:hAnsi="Times New Roman"/>
                <w:b/>
              </w:rPr>
              <w:t xml:space="preserve"> </w:t>
            </w:r>
            <w:proofErr w:type="spellStart"/>
            <w:r w:rsidRPr="009C4A55">
              <w:rPr>
                <w:rFonts w:ascii="Times New Roman" w:hAnsi="Times New Roman"/>
                <w:b/>
                <w:bCs/>
              </w:rPr>
              <w:t>Cás</w:t>
            </w:r>
            <w:proofErr w:type="spellEnd"/>
          </w:p>
        </w:tc>
      </w:tr>
      <w:tr w:rsidR="00D6029D" w:rsidRPr="009C4A55" w:rsidTr="00582254">
        <w:trPr>
          <w:trHeight w:val="227"/>
        </w:trPr>
        <w:tc>
          <w:tcPr>
            <w:tcW w:w="4606"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D6029D" w:rsidRPr="009C4A55" w:rsidRDefault="00D6029D" w:rsidP="00582254">
            <w:pPr>
              <w:jc w:val="center"/>
              <w:rPr>
                <w:rFonts w:ascii="Times New Roman" w:hAnsi="Times New Roman"/>
                <w:b/>
              </w:rPr>
            </w:pPr>
            <w:r w:rsidRPr="009C4A55">
              <w:rPr>
                <w:rFonts w:ascii="Times New Roman" w:hAnsi="Times New Roman"/>
                <w:b/>
              </w:rPr>
              <w:t>TOTAL</w:t>
            </w:r>
          </w:p>
        </w:tc>
        <w:tc>
          <w:tcPr>
            <w:tcW w:w="2841" w:type="dxa"/>
            <w:tcBorders>
              <w:top w:val="double" w:sz="4" w:space="0" w:color="auto"/>
              <w:left w:val="nil"/>
              <w:bottom w:val="single" w:sz="4" w:space="0" w:color="auto"/>
              <w:right w:val="single" w:sz="4" w:space="0" w:color="auto"/>
            </w:tcBorders>
            <w:shd w:val="clear" w:color="auto" w:fill="F2F2F2"/>
            <w:noWrap/>
            <w:vAlign w:val="center"/>
          </w:tcPr>
          <w:p w:rsidR="00D6029D" w:rsidRPr="009C4A55" w:rsidRDefault="00D6029D" w:rsidP="00582254">
            <w:pPr>
              <w:jc w:val="center"/>
              <w:rPr>
                <w:rFonts w:ascii="Times New Roman" w:hAnsi="Times New Roman"/>
                <w:b/>
              </w:rPr>
            </w:pPr>
            <w:r w:rsidRPr="009C4A55">
              <w:rPr>
                <w:rFonts w:ascii="Times New Roman" w:hAnsi="Times New Roman"/>
                <w:b/>
              </w:rPr>
              <w:t>223</w:t>
            </w:r>
            <w:r>
              <w:rPr>
                <w:rFonts w:ascii="Times New Roman" w:hAnsi="Times New Roman"/>
                <w:b/>
              </w:rPr>
              <w:t xml:space="preserve"> </w:t>
            </w:r>
            <w:proofErr w:type="spellStart"/>
            <w:r w:rsidRPr="009C4A55">
              <w:rPr>
                <w:rFonts w:ascii="Times New Roman" w:hAnsi="Times New Roman"/>
                <w:b/>
                <w:bCs/>
              </w:rPr>
              <w:t>Hás</w:t>
            </w:r>
            <w:proofErr w:type="spellEnd"/>
            <w:r w:rsidRPr="009C4A55">
              <w:rPr>
                <w:rFonts w:ascii="Times New Roman" w:hAnsi="Times New Roman"/>
                <w:b/>
                <w:bCs/>
              </w:rPr>
              <w:t>.</w:t>
            </w:r>
            <w:r w:rsidRPr="009C4A55">
              <w:rPr>
                <w:rFonts w:ascii="Times New Roman" w:hAnsi="Times New Roman"/>
                <w:b/>
              </w:rPr>
              <w:t xml:space="preserve"> 24</w:t>
            </w:r>
            <w:r>
              <w:rPr>
                <w:rFonts w:ascii="Times New Roman" w:hAnsi="Times New Roman"/>
                <w:b/>
              </w:rPr>
              <w:t xml:space="preserve"> </w:t>
            </w:r>
            <w:proofErr w:type="spellStart"/>
            <w:r w:rsidRPr="009C4A55">
              <w:rPr>
                <w:rFonts w:ascii="Times New Roman" w:hAnsi="Times New Roman"/>
                <w:b/>
              </w:rPr>
              <w:t>Ás</w:t>
            </w:r>
            <w:proofErr w:type="spellEnd"/>
            <w:r w:rsidRPr="009C4A55">
              <w:rPr>
                <w:rFonts w:ascii="Times New Roman" w:hAnsi="Times New Roman"/>
                <w:b/>
              </w:rPr>
              <w:t>. 94.97</w:t>
            </w:r>
            <w:r>
              <w:rPr>
                <w:rFonts w:ascii="Times New Roman" w:hAnsi="Times New Roman"/>
                <w:b/>
              </w:rPr>
              <w:t xml:space="preserve"> </w:t>
            </w:r>
            <w:proofErr w:type="spellStart"/>
            <w:r w:rsidRPr="009C4A55">
              <w:rPr>
                <w:rFonts w:ascii="Times New Roman" w:hAnsi="Times New Roman"/>
                <w:b/>
                <w:bCs/>
              </w:rPr>
              <w:t>Cás</w:t>
            </w:r>
            <w:proofErr w:type="spellEnd"/>
          </w:p>
        </w:tc>
      </w:tr>
    </w:tbl>
    <w:p w:rsidR="00D6029D" w:rsidRPr="009C4A55" w:rsidRDefault="00D6029D" w:rsidP="00D6029D">
      <w:pPr>
        <w:spacing w:line="480" w:lineRule="auto"/>
        <w:jc w:val="both"/>
        <w:rPr>
          <w:rFonts w:ascii="Century Gothic" w:hAnsi="Century Gothic"/>
        </w:rPr>
      </w:pPr>
    </w:p>
    <w:p w:rsidR="00D6029D" w:rsidRPr="009C4A55" w:rsidRDefault="00D6029D" w:rsidP="00D6029D">
      <w:pPr>
        <w:spacing w:line="480" w:lineRule="auto"/>
        <w:jc w:val="both"/>
        <w:rPr>
          <w:rFonts w:ascii="Century Gothic" w:hAnsi="Century Gothic"/>
        </w:rPr>
      </w:pPr>
    </w:p>
    <w:p w:rsidR="00D6029D" w:rsidRDefault="00D6029D" w:rsidP="00D6029D">
      <w:pPr>
        <w:jc w:val="both"/>
        <w:rPr>
          <w:rFonts w:ascii="Century Gothic" w:hAnsi="Century Gothic"/>
        </w:rPr>
      </w:pPr>
    </w:p>
    <w:p w:rsidR="00D6029D" w:rsidRDefault="00D6029D" w:rsidP="00D6029D">
      <w:pPr>
        <w:jc w:val="both"/>
        <w:rPr>
          <w:rFonts w:ascii="Century Gothic" w:hAnsi="Century Gothic"/>
        </w:rPr>
      </w:pPr>
    </w:p>
    <w:p w:rsidR="00D6029D" w:rsidRDefault="00D6029D" w:rsidP="00D6029D">
      <w:pPr>
        <w:jc w:val="both"/>
        <w:rPr>
          <w:rFonts w:ascii="Century Gothic" w:hAnsi="Century Gothic"/>
        </w:rPr>
      </w:pPr>
    </w:p>
    <w:p w:rsidR="00D6029D" w:rsidRDefault="00D6029D" w:rsidP="00D6029D">
      <w:pPr>
        <w:jc w:val="both"/>
        <w:rPr>
          <w:rFonts w:ascii="Century Gothic" w:hAnsi="Century Gothic"/>
        </w:rPr>
      </w:pPr>
    </w:p>
    <w:p w:rsidR="00D6029D" w:rsidRDefault="00D6029D" w:rsidP="00D6029D">
      <w:pPr>
        <w:jc w:val="both"/>
        <w:rPr>
          <w:rFonts w:ascii="Century Gothic" w:hAnsi="Century Gothic"/>
        </w:rPr>
      </w:pPr>
    </w:p>
    <w:p w:rsidR="00D6029D" w:rsidRDefault="00D6029D" w:rsidP="00D6029D">
      <w:pPr>
        <w:jc w:val="both"/>
        <w:rPr>
          <w:rFonts w:ascii="Century Gothic" w:hAnsi="Century Gothic"/>
        </w:rPr>
      </w:pPr>
    </w:p>
    <w:p w:rsidR="00D6029D" w:rsidRDefault="00D6029D" w:rsidP="00D6029D">
      <w:pPr>
        <w:jc w:val="both"/>
        <w:rPr>
          <w:rFonts w:ascii="Century Gothic" w:hAnsi="Century Gothic"/>
        </w:rPr>
      </w:pPr>
    </w:p>
    <w:p w:rsidR="00D6029D" w:rsidRDefault="00D6029D" w:rsidP="00D6029D">
      <w:pPr>
        <w:jc w:val="both"/>
        <w:rPr>
          <w:rFonts w:ascii="Century Gothic" w:hAnsi="Century Gothic"/>
        </w:rPr>
      </w:pPr>
    </w:p>
    <w:p w:rsidR="00D6029D" w:rsidRDefault="00D6029D" w:rsidP="00D6029D">
      <w:pPr>
        <w:jc w:val="both"/>
        <w:rPr>
          <w:rFonts w:ascii="Century Gothic" w:hAnsi="Century Gothic"/>
        </w:rPr>
      </w:pPr>
    </w:p>
    <w:p w:rsidR="00D6029D" w:rsidRPr="004315EB" w:rsidRDefault="00D6029D" w:rsidP="004315EB">
      <w:pPr>
        <w:ind w:left="1276" w:hanging="142"/>
        <w:jc w:val="both"/>
        <w:rPr>
          <w:rFonts w:ascii="Museo Sans 100" w:hAnsi="Museo Sans 100"/>
        </w:rPr>
      </w:pPr>
      <w:r w:rsidRPr="004315EB">
        <w:rPr>
          <w:rFonts w:ascii="Museo Sans 100" w:hAnsi="Museo Sans 100"/>
        </w:rPr>
        <w:t xml:space="preserve">*Se aclara que el acuerdo se consignó por error que el área del asentamiento comunitario es de 341 </w:t>
      </w:r>
      <w:proofErr w:type="spellStart"/>
      <w:r w:rsidRPr="004315EB">
        <w:rPr>
          <w:rFonts w:ascii="Museo Sans 100" w:hAnsi="Museo Sans 100"/>
        </w:rPr>
        <w:t>Hás</w:t>
      </w:r>
      <w:proofErr w:type="spellEnd"/>
      <w:r w:rsidRPr="004315EB">
        <w:rPr>
          <w:rFonts w:ascii="Museo Sans 100" w:hAnsi="Museo Sans 100"/>
        </w:rPr>
        <w:t xml:space="preserve">. 92 </w:t>
      </w:r>
      <w:proofErr w:type="spellStart"/>
      <w:r w:rsidRPr="004315EB">
        <w:rPr>
          <w:rFonts w:ascii="Museo Sans 100" w:hAnsi="Museo Sans 100"/>
        </w:rPr>
        <w:t>Ás</w:t>
      </w:r>
      <w:proofErr w:type="spellEnd"/>
      <w:r w:rsidRPr="004315EB">
        <w:rPr>
          <w:rFonts w:ascii="Museo Sans 100" w:hAnsi="Museo Sans 100"/>
        </w:rPr>
        <w:t xml:space="preserve">. 98.97 </w:t>
      </w:r>
      <w:proofErr w:type="spellStart"/>
      <w:r w:rsidRPr="004315EB">
        <w:rPr>
          <w:rFonts w:ascii="Museo Sans 100" w:hAnsi="Museo Sans 100"/>
        </w:rPr>
        <w:t>Cás</w:t>
      </w:r>
      <w:proofErr w:type="spellEnd"/>
      <w:r w:rsidRPr="004315EB">
        <w:rPr>
          <w:rFonts w:ascii="Museo Sans 100" w:hAnsi="Museo Sans 100"/>
        </w:rPr>
        <w:t>., siendo lo correcto lo consignado en este cuadro.</w:t>
      </w:r>
    </w:p>
    <w:p w:rsidR="00582254" w:rsidRPr="00616B07" w:rsidRDefault="00582254" w:rsidP="00D6029D">
      <w:pPr>
        <w:spacing w:line="360" w:lineRule="auto"/>
        <w:ind w:left="720"/>
        <w:jc w:val="both"/>
        <w:rPr>
          <w:rFonts w:ascii="Museo Sans 300" w:hAnsi="Museo Sans 300"/>
        </w:rPr>
      </w:pPr>
    </w:p>
    <w:p w:rsidR="00D6029D" w:rsidRPr="004315EB" w:rsidRDefault="00D6029D" w:rsidP="00386B07">
      <w:pPr>
        <w:numPr>
          <w:ilvl w:val="0"/>
          <w:numId w:val="10"/>
        </w:numPr>
        <w:ind w:left="1134" w:hanging="708"/>
        <w:contextualSpacing/>
        <w:jc w:val="both"/>
        <w:rPr>
          <w:rFonts w:ascii="Museo Sans 100" w:hAnsi="Museo Sans 100"/>
          <w:sz w:val="24"/>
          <w:szCs w:val="24"/>
        </w:rPr>
      </w:pPr>
      <w:r w:rsidRPr="004315EB">
        <w:rPr>
          <w:rFonts w:ascii="Museo Sans 100" w:hAnsi="Museo Sans 100"/>
          <w:sz w:val="24"/>
          <w:szCs w:val="24"/>
        </w:rPr>
        <w:t xml:space="preserve">Según </w:t>
      </w:r>
      <w:r w:rsidR="00582254" w:rsidRPr="004315EB">
        <w:rPr>
          <w:rFonts w:ascii="Museo Sans 100" w:hAnsi="Museo Sans 100"/>
          <w:sz w:val="24"/>
          <w:szCs w:val="24"/>
        </w:rPr>
        <w:t xml:space="preserve">el </w:t>
      </w:r>
      <w:r w:rsidRPr="004315EB">
        <w:rPr>
          <w:rFonts w:ascii="Museo Sans 100" w:hAnsi="Museo Sans 100"/>
          <w:sz w:val="24"/>
          <w:szCs w:val="24"/>
        </w:rPr>
        <w:t xml:space="preserve">Punto III-I del Acta Ordinaria 2-92, de fecha 30 de enero de 1992, se acordó reasignar a la Asociación Cooperativa de la Reforma Agraria San Arturo de Responsabilidad Limitada, un área de 328 </w:t>
      </w:r>
      <w:proofErr w:type="spellStart"/>
      <w:r w:rsidRPr="004315EB">
        <w:rPr>
          <w:rFonts w:ascii="Museo Sans 100" w:hAnsi="Museo Sans 100"/>
          <w:sz w:val="24"/>
          <w:szCs w:val="24"/>
        </w:rPr>
        <w:t>Hás</w:t>
      </w:r>
      <w:proofErr w:type="spellEnd"/>
      <w:r w:rsidRPr="004315EB">
        <w:rPr>
          <w:rFonts w:ascii="Museo Sans 100" w:hAnsi="Museo Sans 100"/>
          <w:sz w:val="24"/>
          <w:szCs w:val="24"/>
        </w:rPr>
        <w:t xml:space="preserve">. 85 </w:t>
      </w:r>
      <w:proofErr w:type="spellStart"/>
      <w:r w:rsidRPr="004315EB">
        <w:rPr>
          <w:rFonts w:ascii="Museo Sans 100" w:hAnsi="Museo Sans 100"/>
          <w:sz w:val="24"/>
          <w:szCs w:val="24"/>
        </w:rPr>
        <w:t>Ás</w:t>
      </w:r>
      <w:proofErr w:type="spellEnd"/>
      <w:r w:rsidRPr="004315EB">
        <w:rPr>
          <w:rFonts w:ascii="Museo Sans 100" w:hAnsi="Museo Sans 100"/>
          <w:sz w:val="24"/>
          <w:szCs w:val="24"/>
        </w:rPr>
        <w:t xml:space="preserve">. 40.54 </w:t>
      </w:r>
      <w:proofErr w:type="spellStart"/>
      <w:r w:rsidRPr="004315EB">
        <w:rPr>
          <w:rFonts w:ascii="Museo Sans 100" w:hAnsi="Museo Sans 100"/>
          <w:sz w:val="24"/>
          <w:szCs w:val="24"/>
        </w:rPr>
        <w:t>Cás</w:t>
      </w:r>
      <w:proofErr w:type="spellEnd"/>
      <w:r w:rsidRPr="004315EB">
        <w:rPr>
          <w:rFonts w:ascii="Museo Sans 100" w:hAnsi="Museo Sans 100"/>
          <w:sz w:val="24"/>
          <w:szCs w:val="24"/>
        </w:rPr>
        <w:t xml:space="preserve">., lo cual fue modificado por el Punto V-1 del Acta Ordinaria 33-92, de fecha 22 de octubre de 1992, ya que el área correcta a reasignar era de 329 </w:t>
      </w:r>
      <w:proofErr w:type="spellStart"/>
      <w:r w:rsidRPr="004315EB">
        <w:rPr>
          <w:rFonts w:ascii="Museo Sans 100" w:hAnsi="Museo Sans 100"/>
          <w:sz w:val="24"/>
          <w:szCs w:val="24"/>
        </w:rPr>
        <w:t>Hás</w:t>
      </w:r>
      <w:proofErr w:type="spellEnd"/>
      <w:r w:rsidRPr="004315EB">
        <w:rPr>
          <w:rFonts w:ascii="Museo Sans 100" w:hAnsi="Museo Sans 100"/>
          <w:sz w:val="24"/>
          <w:szCs w:val="24"/>
        </w:rPr>
        <w:t xml:space="preserve">. 78 </w:t>
      </w:r>
      <w:proofErr w:type="spellStart"/>
      <w:r w:rsidRPr="004315EB">
        <w:rPr>
          <w:rFonts w:ascii="Museo Sans 100" w:hAnsi="Museo Sans 100"/>
          <w:sz w:val="24"/>
          <w:szCs w:val="24"/>
        </w:rPr>
        <w:t>Ás</w:t>
      </w:r>
      <w:proofErr w:type="spellEnd"/>
      <w:r w:rsidRPr="004315EB">
        <w:rPr>
          <w:rFonts w:ascii="Museo Sans 100" w:hAnsi="Museo Sans 100"/>
          <w:sz w:val="24"/>
          <w:szCs w:val="24"/>
        </w:rPr>
        <w:t xml:space="preserve">. 09.94 </w:t>
      </w:r>
      <w:proofErr w:type="spellStart"/>
      <w:r w:rsidRPr="004315EB">
        <w:rPr>
          <w:rFonts w:ascii="Museo Sans 100" w:hAnsi="Museo Sans 100"/>
          <w:sz w:val="24"/>
          <w:szCs w:val="24"/>
        </w:rPr>
        <w:t>Cás</w:t>
      </w:r>
      <w:proofErr w:type="spellEnd"/>
      <w:r w:rsidRPr="004315EB">
        <w:rPr>
          <w:rFonts w:ascii="Museo Sans 100" w:hAnsi="Museo Sans 100"/>
          <w:sz w:val="24"/>
          <w:szCs w:val="24"/>
        </w:rPr>
        <w:t xml:space="preserve">., Los dos acuerdos antes relacionados fueron dejados sin efecto por el Punto XIX del Acta Ordinaria 36-99, de fecha 23 de septiembre de 1999, a efecto de reasignar a la Asociación en comento un área de 273 </w:t>
      </w:r>
      <w:proofErr w:type="spellStart"/>
      <w:r w:rsidRPr="004315EB">
        <w:rPr>
          <w:rFonts w:ascii="Museo Sans 100" w:hAnsi="Museo Sans 100"/>
          <w:sz w:val="24"/>
          <w:szCs w:val="24"/>
        </w:rPr>
        <w:t>Hás</w:t>
      </w:r>
      <w:proofErr w:type="spellEnd"/>
      <w:r w:rsidRPr="004315EB">
        <w:rPr>
          <w:rFonts w:ascii="Museo Sans 100" w:hAnsi="Museo Sans 100"/>
          <w:sz w:val="24"/>
          <w:szCs w:val="24"/>
        </w:rPr>
        <w:t xml:space="preserve">. 36 </w:t>
      </w:r>
      <w:proofErr w:type="spellStart"/>
      <w:r w:rsidRPr="004315EB">
        <w:rPr>
          <w:rFonts w:ascii="Museo Sans 100" w:hAnsi="Museo Sans 100"/>
          <w:sz w:val="24"/>
          <w:szCs w:val="24"/>
        </w:rPr>
        <w:t>Ás</w:t>
      </w:r>
      <w:proofErr w:type="spellEnd"/>
      <w:r w:rsidRPr="004315EB">
        <w:rPr>
          <w:rFonts w:ascii="Museo Sans 100" w:hAnsi="Museo Sans 100"/>
          <w:sz w:val="24"/>
          <w:szCs w:val="24"/>
        </w:rPr>
        <w:t xml:space="preserve">. 86.01 </w:t>
      </w:r>
      <w:proofErr w:type="spellStart"/>
      <w:r w:rsidRPr="004315EB">
        <w:rPr>
          <w:rFonts w:ascii="Museo Sans 100" w:hAnsi="Museo Sans 100"/>
          <w:sz w:val="24"/>
          <w:szCs w:val="24"/>
        </w:rPr>
        <w:t>Cás</w:t>
      </w:r>
      <w:proofErr w:type="spellEnd"/>
      <w:r w:rsidRPr="004315EB">
        <w:rPr>
          <w:rFonts w:ascii="Museo Sans 100" w:hAnsi="Museo Sans 100"/>
          <w:sz w:val="24"/>
          <w:szCs w:val="24"/>
        </w:rPr>
        <w:t>., Punto</w:t>
      </w:r>
      <w:r w:rsidR="00582254" w:rsidRPr="004315EB">
        <w:rPr>
          <w:rFonts w:ascii="Museo Sans 100" w:hAnsi="Museo Sans 100"/>
          <w:sz w:val="24"/>
          <w:szCs w:val="24"/>
        </w:rPr>
        <w:t xml:space="preserve"> de Acta</w:t>
      </w:r>
      <w:r w:rsidRPr="004315EB">
        <w:rPr>
          <w:rFonts w:ascii="Museo Sans 100" w:hAnsi="Museo Sans 100"/>
          <w:sz w:val="24"/>
          <w:szCs w:val="24"/>
        </w:rPr>
        <w:t xml:space="preserve"> que a su vez fue dejado sin efecto por el Punto XV de Sesión Ordinaria 10-2000, de fecha 9 de marzo del año 2000, en el que se reasignó un área de 269 </w:t>
      </w:r>
      <w:proofErr w:type="spellStart"/>
      <w:r w:rsidRPr="004315EB">
        <w:rPr>
          <w:rFonts w:ascii="Museo Sans 100" w:hAnsi="Museo Sans 100"/>
          <w:sz w:val="24"/>
          <w:szCs w:val="24"/>
        </w:rPr>
        <w:t>Hás</w:t>
      </w:r>
      <w:proofErr w:type="spellEnd"/>
      <w:r w:rsidRPr="004315EB">
        <w:rPr>
          <w:rFonts w:ascii="Museo Sans 100" w:hAnsi="Museo Sans 100"/>
          <w:sz w:val="24"/>
          <w:szCs w:val="24"/>
        </w:rPr>
        <w:t xml:space="preserve">. 21 As. 29.27 </w:t>
      </w:r>
      <w:proofErr w:type="spellStart"/>
      <w:r w:rsidRPr="004315EB">
        <w:rPr>
          <w:rFonts w:ascii="Museo Sans 100" w:hAnsi="Museo Sans 100"/>
          <w:sz w:val="24"/>
          <w:szCs w:val="24"/>
        </w:rPr>
        <w:t>Cás</w:t>
      </w:r>
      <w:proofErr w:type="spellEnd"/>
      <w:r w:rsidRPr="004315EB">
        <w:rPr>
          <w:rFonts w:ascii="Museo Sans 100" w:hAnsi="Museo Sans 100"/>
          <w:sz w:val="24"/>
          <w:szCs w:val="24"/>
        </w:rPr>
        <w:t xml:space="preserve">., a la Cooperativa, reservándose el ISTA un área de 283 </w:t>
      </w:r>
      <w:proofErr w:type="spellStart"/>
      <w:r w:rsidRPr="004315EB">
        <w:rPr>
          <w:rFonts w:ascii="Museo Sans 100" w:hAnsi="Museo Sans 100"/>
          <w:sz w:val="24"/>
          <w:szCs w:val="24"/>
        </w:rPr>
        <w:t>Hás</w:t>
      </w:r>
      <w:proofErr w:type="spellEnd"/>
      <w:r w:rsidRPr="004315EB">
        <w:rPr>
          <w:rFonts w:ascii="Museo Sans 100" w:hAnsi="Museo Sans 100"/>
          <w:sz w:val="24"/>
          <w:szCs w:val="24"/>
        </w:rPr>
        <w:t xml:space="preserve">. 81 </w:t>
      </w:r>
      <w:proofErr w:type="spellStart"/>
      <w:r w:rsidRPr="004315EB">
        <w:rPr>
          <w:rFonts w:ascii="Museo Sans 100" w:hAnsi="Museo Sans 100"/>
          <w:sz w:val="24"/>
          <w:szCs w:val="24"/>
        </w:rPr>
        <w:t>Ás</w:t>
      </w:r>
      <w:proofErr w:type="spellEnd"/>
      <w:r w:rsidRPr="004315EB">
        <w:rPr>
          <w:rFonts w:ascii="Museo Sans 100" w:hAnsi="Museo Sans 100"/>
          <w:sz w:val="24"/>
          <w:szCs w:val="24"/>
        </w:rPr>
        <w:t xml:space="preserve">. 75.64 </w:t>
      </w:r>
      <w:proofErr w:type="spellStart"/>
      <w:r w:rsidRPr="004315EB">
        <w:rPr>
          <w:rFonts w:ascii="Museo Sans 100" w:hAnsi="Museo Sans 100"/>
          <w:sz w:val="24"/>
          <w:szCs w:val="24"/>
        </w:rPr>
        <w:t>Cás</w:t>
      </w:r>
      <w:proofErr w:type="spellEnd"/>
      <w:r w:rsidRPr="004315EB">
        <w:rPr>
          <w:rFonts w:ascii="Museo Sans 100" w:hAnsi="Museo Sans 100"/>
          <w:sz w:val="24"/>
          <w:szCs w:val="24"/>
        </w:rPr>
        <w:t>.</w:t>
      </w:r>
    </w:p>
    <w:p w:rsidR="00D6029D" w:rsidRPr="004315EB" w:rsidRDefault="00D6029D" w:rsidP="004315EB">
      <w:pPr>
        <w:ind w:left="720"/>
        <w:contextualSpacing/>
        <w:jc w:val="both"/>
        <w:rPr>
          <w:rFonts w:ascii="Museo Sans 100" w:hAnsi="Museo Sans 100"/>
          <w:sz w:val="24"/>
          <w:szCs w:val="24"/>
        </w:rPr>
      </w:pPr>
    </w:p>
    <w:p w:rsidR="00D6029D" w:rsidRPr="004315EB" w:rsidRDefault="00D6029D" w:rsidP="004315EB">
      <w:pPr>
        <w:ind w:left="1134"/>
        <w:contextualSpacing/>
        <w:jc w:val="both"/>
        <w:rPr>
          <w:rFonts w:ascii="Museo Sans 100" w:hAnsi="Museo Sans 100"/>
          <w:sz w:val="24"/>
          <w:szCs w:val="24"/>
        </w:rPr>
      </w:pPr>
      <w:r w:rsidRPr="004315EB">
        <w:rPr>
          <w:rFonts w:ascii="Museo Sans 100" w:hAnsi="Museo Sans 100"/>
          <w:sz w:val="24"/>
          <w:szCs w:val="24"/>
        </w:rPr>
        <w:t xml:space="preserve">En el inmueble de </w:t>
      </w:r>
      <w:r w:rsidRPr="004315EB">
        <w:rPr>
          <w:rFonts w:ascii="Museo Sans 100" w:hAnsi="Museo Sans 100"/>
          <w:b/>
          <w:bCs/>
          <w:iCs/>
          <w:color w:val="000000"/>
          <w:sz w:val="24"/>
          <w:szCs w:val="24"/>
        </w:rPr>
        <w:t xml:space="preserve">304 </w:t>
      </w:r>
      <w:proofErr w:type="spellStart"/>
      <w:r w:rsidRPr="004315EB">
        <w:rPr>
          <w:rFonts w:ascii="Museo Sans 100" w:hAnsi="Museo Sans 100"/>
          <w:b/>
          <w:bCs/>
          <w:iCs/>
          <w:color w:val="000000"/>
          <w:sz w:val="24"/>
          <w:szCs w:val="24"/>
        </w:rPr>
        <w:t>Hás</w:t>
      </w:r>
      <w:proofErr w:type="spellEnd"/>
      <w:r w:rsidRPr="004315EB">
        <w:rPr>
          <w:rFonts w:ascii="Museo Sans 100" w:hAnsi="Museo Sans 100"/>
          <w:b/>
          <w:bCs/>
          <w:iCs/>
          <w:color w:val="000000"/>
          <w:sz w:val="24"/>
          <w:szCs w:val="24"/>
        </w:rPr>
        <w:t xml:space="preserve">. 51 </w:t>
      </w:r>
      <w:proofErr w:type="spellStart"/>
      <w:r w:rsidRPr="004315EB">
        <w:rPr>
          <w:rFonts w:ascii="Museo Sans 100" w:hAnsi="Museo Sans 100"/>
          <w:b/>
          <w:bCs/>
          <w:iCs/>
          <w:color w:val="000000"/>
          <w:sz w:val="24"/>
          <w:szCs w:val="24"/>
        </w:rPr>
        <w:t>Ás</w:t>
      </w:r>
      <w:proofErr w:type="spellEnd"/>
      <w:r w:rsidRPr="004315EB">
        <w:rPr>
          <w:rFonts w:ascii="Museo Sans 100" w:hAnsi="Museo Sans 100"/>
          <w:b/>
          <w:bCs/>
          <w:iCs/>
          <w:color w:val="000000"/>
          <w:sz w:val="24"/>
          <w:szCs w:val="24"/>
        </w:rPr>
        <w:t xml:space="preserve">. 45.51 </w:t>
      </w:r>
      <w:proofErr w:type="spellStart"/>
      <w:r w:rsidRPr="004315EB">
        <w:rPr>
          <w:rFonts w:ascii="Museo Sans 100" w:hAnsi="Museo Sans 100"/>
          <w:b/>
          <w:bCs/>
          <w:iCs/>
          <w:color w:val="000000"/>
          <w:sz w:val="24"/>
          <w:szCs w:val="24"/>
        </w:rPr>
        <w:t>Cás</w:t>
      </w:r>
      <w:proofErr w:type="spellEnd"/>
      <w:r w:rsidRPr="004315EB">
        <w:rPr>
          <w:rFonts w:ascii="Museo Sans 100" w:hAnsi="Museo Sans 100"/>
          <w:b/>
          <w:bCs/>
          <w:iCs/>
          <w:color w:val="000000"/>
          <w:sz w:val="24"/>
          <w:szCs w:val="24"/>
        </w:rPr>
        <w:t xml:space="preserve">., </w:t>
      </w:r>
      <w:r w:rsidRPr="004315EB">
        <w:rPr>
          <w:rFonts w:ascii="Museo Sans 100" w:hAnsi="Museo Sans 100"/>
          <w:bCs/>
          <w:iCs/>
          <w:color w:val="000000"/>
          <w:sz w:val="24"/>
          <w:szCs w:val="24"/>
        </w:rPr>
        <w:t xml:space="preserve">identificado como </w:t>
      </w:r>
      <w:r w:rsidRPr="004315EB">
        <w:rPr>
          <w:rFonts w:ascii="Museo Sans 100" w:hAnsi="Museo Sans 100"/>
          <w:b/>
          <w:bCs/>
          <w:iCs/>
          <w:color w:val="000000"/>
          <w:sz w:val="24"/>
          <w:szCs w:val="24"/>
        </w:rPr>
        <w:t xml:space="preserve">TERRENO ZONA NORTE, PARCELA 3, </w:t>
      </w:r>
      <w:r w:rsidRPr="004315EB">
        <w:rPr>
          <w:rFonts w:ascii="Museo Sans 100" w:hAnsi="Museo Sans 100"/>
          <w:bCs/>
          <w:iCs/>
          <w:color w:val="000000"/>
          <w:sz w:val="24"/>
          <w:szCs w:val="24"/>
        </w:rPr>
        <w:t>de la referida Hacienda San Arturo,</w:t>
      </w:r>
      <w:r w:rsidRPr="004315EB">
        <w:rPr>
          <w:rFonts w:ascii="Museo Sans 100" w:hAnsi="Museo Sans 100"/>
          <w:b/>
          <w:bCs/>
          <w:iCs/>
          <w:color w:val="000000"/>
          <w:sz w:val="24"/>
          <w:szCs w:val="24"/>
        </w:rPr>
        <w:t xml:space="preserve"> </w:t>
      </w:r>
      <w:r w:rsidRPr="004315EB">
        <w:rPr>
          <w:rFonts w:ascii="Museo Sans 100" w:hAnsi="Museo Sans 100"/>
          <w:bCs/>
          <w:iCs/>
          <w:color w:val="000000"/>
          <w:sz w:val="24"/>
          <w:szCs w:val="24"/>
        </w:rPr>
        <w:t xml:space="preserve">se realizaron varias segregaciones, quedando un resto registral de 101 </w:t>
      </w:r>
      <w:proofErr w:type="spellStart"/>
      <w:r w:rsidRPr="004315EB">
        <w:rPr>
          <w:rFonts w:ascii="Museo Sans 100" w:hAnsi="Museo Sans 100"/>
          <w:bCs/>
          <w:iCs/>
          <w:color w:val="000000"/>
          <w:sz w:val="24"/>
          <w:szCs w:val="24"/>
        </w:rPr>
        <w:t>Hás</w:t>
      </w:r>
      <w:proofErr w:type="spellEnd"/>
      <w:r w:rsidRPr="004315EB">
        <w:rPr>
          <w:rFonts w:ascii="Museo Sans 100" w:hAnsi="Museo Sans 100"/>
          <w:bCs/>
          <w:iCs/>
          <w:color w:val="000000"/>
          <w:sz w:val="24"/>
          <w:szCs w:val="24"/>
        </w:rPr>
        <w:t xml:space="preserve">. 23 </w:t>
      </w:r>
      <w:proofErr w:type="spellStart"/>
      <w:r w:rsidRPr="004315EB">
        <w:rPr>
          <w:rFonts w:ascii="Museo Sans 100" w:hAnsi="Museo Sans 100"/>
          <w:bCs/>
          <w:iCs/>
          <w:color w:val="000000"/>
          <w:sz w:val="24"/>
          <w:szCs w:val="24"/>
        </w:rPr>
        <w:t>Hás</w:t>
      </w:r>
      <w:proofErr w:type="spellEnd"/>
      <w:r w:rsidRPr="004315EB">
        <w:rPr>
          <w:rFonts w:ascii="Museo Sans 100" w:hAnsi="Museo Sans 100"/>
          <w:bCs/>
          <w:iCs/>
          <w:color w:val="000000"/>
          <w:sz w:val="24"/>
          <w:szCs w:val="24"/>
        </w:rPr>
        <w:t xml:space="preserve">. 36.08 </w:t>
      </w:r>
      <w:proofErr w:type="spellStart"/>
      <w:r w:rsidRPr="004315EB">
        <w:rPr>
          <w:rFonts w:ascii="Museo Sans 100" w:hAnsi="Museo Sans 100"/>
          <w:bCs/>
          <w:iCs/>
          <w:color w:val="000000"/>
          <w:sz w:val="24"/>
          <w:szCs w:val="24"/>
        </w:rPr>
        <w:t>Cás</w:t>
      </w:r>
      <w:proofErr w:type="spellEnd"/>
      <w:r w:rsidRPr="004315EB">
        <w:rPr>
          <w:rFonts w:ascii="Museo Sans 100" w:hAnsi="Museo Sans 100"/>
          <w:bCs/>
          <w:iCs/>
          <w:color w:val="000000"/>
          <w:sz w:val="24"/>
          <w:szCs w:val="24"/>
        </w:rPr>
        <w:t>.</w:t>
      </w:r>
      <w:r w:rsidRPr="004315EB">
        <w:rPr>
          <w:rFonts w:ascii="Museo Sans 100" w:hAnsi="Museo Sans 100"/>
          <w:sz w:val="24"/>
          <w:szCs w:val="24"/>
        </w:rPr>
        <w:t xml:space="preserve">, a favor del Instituto Salvadoreño de Transformación Agraria, bajo la matrícula </w:t>
      </w:r>
      <w:r w:rsidR="008057F9">
        <w:rPr>
          <w:rFonts w:ascii="Museo Sans 100" w:hAnsi="Museo Sans 100"/>
          <w:sz w:val="24"/>
          <w:szCs w:val="24"/>
        </w:rPr>
        <w:t>----</w:t>
      </w:r>
      <w:r w:rsidRPr="004315EB">
        <w:rPr>
          <w:rFonts w:ascii="Museo Sans 100" w:hAnsi="Museo Sans 100"/>
          <w:sz w:val="24"/>
          <w:szCs w:val="24"/>
        </w:rPr>
        <w:t>-00000, del Registro de la Propiedad Raíz e Hipotecas de la Cuarta Sección del Centro, departamento de La Libertad.</w:t>
      </w:r>
    </w:p>
    <w:p w:rsidR="00D6029D" w:rsidRPr="004315EB" w:rsidRDefault="00D6029D" w:rsidP="004315EB">
      <w:pPr>
        <w:contextualSpacing/>
        <w:jc w:val="both"/>
        <w:rPr>
          <w:rFonts w:ascii="Museo Sans 100" w:hAnsi="Museo Sans 100"/>
          <w:sz w:val="24"/>
          <w:szCs w:val="24"/>
        </w:rPr>
      </w:pPr>
    </w:p>
    <w:p w:rsidR="00D6029D" w:rsidRPr="008057F9" w:rsidRDefault="00D6029D" w:rsidP="004315EB">
      <w:pPr>
        <w:numPr>
          <w:ilvl w:val="0"/>
          <w:numId w:val="10"/>
        </w:numPr>
        <w:ind w:left="1134" w:hanging="708"/>
        <w:contextualSpacing/>
        <w:jc w:val="both"/>
        <w:rPr>
          <w:rFonts w:ascii="Museo Sans 100" w:hAnsi="Museo Sans 100"/>
          <w:sz w:val="24"/>
          <w:szCs w:val="24"/>
        </w:rPr>
      </w:pPr>
      <w:r w:rsidRPr="004315EB">
        <w:rPr>
          <w:rFonts w:ascii="Museo Sans 100" w:hAnsi="Museo Sans 100"/>
          <w:sz w:val="24"/>
          <w:szCs w:val="24"/>
        </w:rPr>
        <w:t xml:space="preserve">En el Punto LIX del Acta de Sesión Ordinaria 35-2016, de fecha 10 de noviembre de 2016, se aprobó el Proyecto de Asentamiento Comunitario y Lotificación Agrícola, en el inmueble identificado como </w:t>
      </w:r>
      <w:r w:rsidRPr="004315EB">
        <w:rPr>
          <w:rFonts w:ascii="Museo Sans 100" w:hAnsi="Museo Sans 100"/>
          <w:b/>
          <w:sz w:val="24"/>
          <w:szCs w:val="24"/>
        </w:rPr>
        <w:t>HACIENDA SAN ARTURO</w:t>
      </w:r>
      <w:r w:rsidRPr="004315EB">
        <w:rPr>
          <w:rFonts w:ascii="Museo Sans 100" w:hAnsi="Museo Sans 100"/>
          <w:sz w:val="24"/>
          <w:szCs w:val="24"/>
        </w:rPr>
        <w:t xml:space="preserve">, </w:t>
      </w:r>
      <w:r w:rsidRPr="004315EB">
        <w:rPr>
          <w:rFonts w:ascii="Museo Sans 100" w:hAnsi="Museo Sans 100"/>
          <w:b/>
          <w:sz w:val="24"/>
          <w:szCs w:val="24"/>
        </w:rPr>
        <w:t xml:space="preserve">ZONA NORTE, PARCELA 3, </w:t>
      </w:r>
      <w:r w:rsidRPr="004315EB">
        <w:rPr>
          <w:rFonts w:ascii="Museo Sans 100" w:hAnsi="Museo Sans 100"/>
          <w:sz w:val="24"/>
          <w:szCs w:val="24"/>
        </w:rPr>
        <w:t xml:space="preserve">y según planos como </w:t>
      </w:r>
      <w:r w:rsidRPr="004315EB">
        <w:rPr>
          <w:rFonts w:ascii="Museo Sans 100" w:hAnsi="Museo Sans 100"/>
          <w:b/>
          <w:sz w:val="24"/>
          <w:szCs w:val="24"/>
        </w:rPr>
        <w:t>HACIENDA SAN ARTURO</w:t>
      </w:r>
      <w:r w:rsidRPr="004315EB">
        <w:rPr>
          <w:rFonts w:ascii="Museo Sans 100" w:hAnsi="Museo Sans 100"/>
          <w:sz w:val="24"/>
          <w:szCs w:val="24"/>
        </w:rPr>
        <w:t xml:space="preserve"> </w:t>
      </w:r>
      <w:r w:rsidRPr="004315EB">
        <w:rPr>
          <w:rFonts w:ascii="Museo Sans 100" w:hAnsi="Museo Sans 100"/>
          <w:b/>
          <w:sz w:val="24"/>
          <w:szCs w:val="24"/>
        </w:rPr>
        <w:t xml:space="preserve">PORCION LA LAGUNETA, </w:t>
      </w:r>
      <w:r w:rsidRPr="004315EB">
        <w:rPr>
          <w:rFonts w:ascii="Museo Sans 100" w:hAnsi="Museo Sans 100"/>
          <w:sz w:val="24"/>
          <w:szCs w:val="24"/>
        </w:rPr>
        <w:t xml:space="preserve">ubicada en jurisdicción y departamento de La Libertad, con una extensión superficial </w:t>
      </w:r>
      <w:r w:rsidRPr="004315EB">
        <w:rPr>
          <w:rFonts w:ascii="Museo Sans 100" w:hAnsi="Museo Sans 100"/>
          <w:sz w:val="24"/>
          <w:szCs w:val="24"/>
        </w:rPr>
        <w:lastRenderedPageBreak/>
        <w:t xml:space="preserve">de </w:t>
      </w:r>
      <w:r w:rsidRPr="004315EB">
        <w:rPr>
          <w:rFonts w:ascii="Museo Sans 100" w:hAnsi="Museo Sans 100"/>
          <w:b/>
          <w:bCs/>
          <w:color w:val="000000"/>
          <w:sz w:val="24"/>
          <w:szCs w:val="24"/>
        </w:rPr>
        <w:t xml:space="preserve">29 </w:t>
      </w:r>
      <w:proofErr w:type="spellStart"/>
      <w:r w:rsidRPr="004315EB">
        <w:rPr>
          <w:rFonts w:ascii="Museo Sans 100" w:hAnsi="Museo Sans 100"/>
          <w:b/>
          <w:bCs/>
          <w:color w:val="000000"/>
          <w:sz w:val="24"/>
          <w:szCs w:val="24"/>
        </w:rPr>
        <w:t>Hás</w:t>
      </w:r>
      <w:proofErr w:type="spellEnd"/>
      <w:r w:rsidRPr="004315EB">
        <w:rPr>
          <w:rFonts w:ascii="Museo Sans 100" w:hAnsi="Museo Sans 100"/>
          <w:b/>
          <w:bCs/>
          <w:color w:val="000000"/>
          <w:sz w:val="24"/>
          <w:szCs w:val="24"/>
        </w:rPr>
        <w:t xml:space="preserve">. 99 </w:t>
      </w:r>
      <w:proofErr w:type="spellStart"/>
      <w:r w:rsidRPr="004315EB">
        <w:rPr>
          <w:rFonts w:ascii="Museo Sans 100" w:hAnsi="Museo Sans 100"/>
          <w:b/>
          <w:bCs/>
          <w:color w:val="000000"/>
          <w:sz w:val="24"/>
          <w:szCs w:val="24"/>
        </w:rPr>
        <w:t>Ás</w:t>
      </w:r>
      <w:proofErr w:type="spellEnd"/>
      <w:r w:rsidRPr="004315EB">
        <w:rPr>
          <w:rFonts w:ascii="Museo Sans 100" w:hAnsi="Museo Sans 100"/>
          <w:b/>
          <w:bCs/>
          <w:color w:val="000000"/>
          <w:sz w:val="24"/>
          <w:szCs w:val="24"/>
        </w:rPr>
        <w:t xml:space="preserve">. 76.46 </w:t>
      </w:r>
      <w:proofErr w:type="spellStart"/>
      <w:r w:rsidRPr="004315EB">
        <w:rPr>
          <w:rFonts w:ascii="Museo Sans 100" w:hAnsi="Museo Sans 100"/>
          <w:b/>
          <w:bCs/>
          <w:color w:val="000000"/>
          <w:sz w:val="24"/>
          <w:szCs w:val="24"/>
        </w:rPr>
        <w:t>Cás</w:t>
      </w:r>
      <w:proofErr w:type="spellEnd"/>
      <w:r w:rsidRPr="004315EB">
        <w:rPr>
          <w:rFonts w:ascii="Museo Sans 100" w:hAnsi="Museo Sans 100"/>
          <w:b/>
          <w:bCs/>
          <w:color w:val="000000"/>
          <w:sz w:val="24"/>
          <w:szCs w:val="24"/>
        </w:rPr>
        <w:t>.</w:t>
      </w:r>
      <w:r w:rsidRPr="004315EB">
        <w:rPr>
          <w:rFonts w:ascii="Museo Sans 100" w:hAnsi="Museo Sans 100"/>
          <w:sz w:val="24"/>
          <w:szCs w:val="24"/>
        </w:rPr>
        <w:t xml:space="preserve">, inscrita a favor del ISTA a la matrícula </w:t>
      </w:r>
      <w:r w:rsidR="008057F9">
        <w:rPr>
          <w:rFonts w:ascii="Museo Sans 100" w:hAnsi="Museo Sans 100"/>
          <w:sz w:val="24"/>
          <w:szCs w:val="24"/>
        </w:rPr>
        <w:t>----</w:t>
      </w:r>
      <w:r w:rsidRPr="004315EB">
        <w:rPr>
          <w:rFonts w:ascii="Museo Sans 100" w:hAnsi="Museo Sans 100"/>
          <w:sz w:val="24"/>
          <w:szCs w:val="24"/>
        </w:rPr>
        <w:t xml:space="preserve">-00000, del Registro de la Propiedad Raíz e Hipotecas de la Cuarta Sección del Centro, departamento de La Libertad, el cual comprende: </w:t>
      </w:r>
      <w:r w:rsidR="008057F9">
        <w:rPr>
          <w:rFonts w:ascii="Museo Sans 100" w:hAnsi="Museo Sans 100"/>
          <w:sz w:val="24"/>
          <w:szCs w:val="24"/>
        </w:rPr>
        <w:t>----</w:t>
      </w:r>
      <w:r w:rsidRPr="004315EB">
        <w:rPr>
          <w:rFonts w:ascii="Museo Sans 100" w:hAnsi="Museo Sans 100"/>
          <w:sz w:val="24"/>
          <w:szCs w:val="24"/>
        </w:rPr>
        <w:t xml:space="preserve"> Solares: Polígonos B, C, D, E, F, G, H, I, J, K, L, M, N, O, P, Q, R, S T, U, V, W, X, Y, Z, AA, AB, AC, AD, AE, AF, AG, AH, AI, AJ y AK; 1 Lote Agrícola: Polígono 7; Zonas de Protección: 1 al 10; Zonas Verdes: 1 al 7; Área de Reserva: 1; Canal: 1; Escuela: 1; Quebradas: 1 y 2; y Calles. Es de mencionar, que las áreas que han sido identificadas como zonas verdes, conservarán su uso como tal, y no serán parceladas debido a su tipificación y características. </w:t>
      </w:r>
      <w:r w:rsidRPr="008057F9">
        <w:rPr>
          <w:rFonts w:ascii="Museo Sans 100" w:hAnsi="Museo Sans 100"/>
          <w:sz w:val="24"/>
          <w:szCs w:val="24"/>
        </w:rPr>
        <w:t>Aprobándose el Valor Promedio de Refe</w:t>
      </w:r>
      <w:r w:rsidR="006E0E4D" w:rsidRPr="008057F9">
        <w:rPr>
          <w:rFonts w:ascii="Museo Sans 100" w:hAnsi="Museo Sans 100"/>
          <w:sz w:val="24"/>
          <w:szCs w:val="24"/>
        </w:rPr>
        <w:t>rencia de la Zona de $6.49 por metro c</w:t>
      </w:r>
      <w:r w:rsidRPr="008057F9">
        <w:rPr>
          <w:rFonts w:ascii="Museo Sans 100" w:hAnsi="Museo Sans 100"/>
          <w:sz w:val="24"/>
          <w:szCs w:val="24"/>
        </w:rPr>
        <w:t>uadrado para los solares de vivienda</w:t>
      </w:r>
      <w:r w:rsidRPr="008057F9">
        <w:rPr>
          <w:rFonts w:ascii="Museo Sans 100" w:eastAsia="Times New Roman" w:hAnsi="Museo Sans 100"/>
          <w:sz w:val="24"/>
          <w:szCs w:val="24"/>
          <w:lang w:val="es-ES"/>
        </w:rPr>
        <w:t xml:space="preserve">, </w:t>
      </w:r>
      <w:r w:rsidRPr="008057F9">
        <w:rPr>
          <w:rFonts w:ascii="Museo Sans 100" w:hAnsi="Museo Sans 100"/>
          <w:sz w:val="24"/>
          <w:szCs w:val="24"/>
        </w:rPr>
        <w:t xml:space="preserve">por lo que se recomienda para éstos el precio de venta </w:t>
      </w:r>
      <w:r w:rsidRPr="008057F9">
        <w:rPr>
          <w:rFonts w:ascii="Museo Sans 100" w:eastAsia="Times New Roman" w:hAnsi="Museo Sans 100"/>
          <w:sz w:val="24"/>
          <w:szCs w:val="24"/>
          <w:lang w:val="es-ES"/>
        </w:rPr>
        <w:t>de $6.23 y $6.43</w:t>
      </w:r>
      <w:r w:rsidRPr="008057F9">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Pr="008057F9">
        <w:rPr>
          <w:rFonts w:ascii="Museo Sans 100" w:eastAsia="Times New Roman" w:hAnsi="Museo Sans 100"/>
          <w:bCs/>
          <w:sz w:val="24"/>
          <w:szCs w:val="24"/>
        </w:rPr>
        <w:t xml:space="preserve">Dentro del Proyecto relacionado se encuentran los inmuebles objeto del presente </w:t>
      </w:r>
      <w:r w:rsidR="006E0E4D" w:rsidRPr="008057F9">
        <w:rPr>
          <w:rFonts w:ascii="Museo Sans 100" w:eastAsia="Times New Roman" w:hAnsi="Museo Sans 100"/>
          <w:bCs/>
          <w:sz w:val="24"/>
          <w:szCs w:val="24"/>
        </w:rPr>
        <w:t>punto de acta</w:t>
      </w:r>
      <w:r w:rsidRPr="008057F9">
        <w:rPr>
          <w:rFonts w:ascii="Museo Sans 100" w:eastAsia="Times New Roman" w:hAnsi="Museo Sans 100"/>
          <w:bCs/>
          <w:sz w:val="24"/>
          <w:szCs w:val="24"/>
        </w:rPr>
        <w:t>.</w:t>
      </w:r>
    </w:p>
    <w:p w:rsidR="00D6029D" w:rsidRPr="004315EB" w:rsidRDefault="00D6029D" w:rsidP="004315EB">
      <w:pPr>
        <w:ind w:left="720"/>
        <w:contextualSpacing/>
        <w:jc w:val="both"/>
        <w:rPr>
          <w:rFonts w:ascii="Museo Sans 100" w:hAnsi="Museo Sans 100"/>
          <w:sz w:val="24"/>
          <w:szCs w:val="24"/>
        </w:rPr>
      </w:pPr>
    </w:p>
    <w:p w:rsidR="00D6029D" w:rsidRPr="004315EB" w:rsidRDefault="00D6029D" w:rsidP="00386B07">
      <w:pPr>
        <w:numPr>
          <w:ilvl w:val="0"/>
          <w:numId w:val="10"/>
        </w:numPr>
        <w:ind w:left="1134" w:hanging="567"/>
        <w:contextualSpacing/>
        <w:jc w:val="both"/>
        <w:rPr>
          <w:rFonts w:ascii="Museo Sans 100" w:hAnsi="Museo Sans 100"/>
          <w:sz w:val="24"/>
          <w:szCs w:val="24"/>
        </w:rPr>
      </w:pPr>
      <w:r w:rsidRPr="004315EB">
        <w:rPr>
          <w:rFonts w:ascii="Museo Sans 100" w:eastAsia="Times New Roman" w:hAnsi="Museo Sans 100"/>
          <w:sz w:val="24"/>
          <w:szCs w:val="24"/>
          <w:lang w:eastAsia="es-ES"/>
        </w:rPr>
        <w:t xml:space="preserve">Es necesario </w:t>
      </w:r>
      <w:r w:rsidRPr="004315EB">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cumplir con las medidas </w:t>
      </w:r>
      <w:r w:rsidRPr="004315EB">
        <w:rPr>
          <w:rFonts w:ascii="Museo Sans 100" w:hAnsi="Museo Sans 100"/>
          <w:sz w:val="24"/>
          <w:szCs w:val="24"/>
        </w:rPr>
        <w:t>de prevención y mitigación</w:t>
      </w:r>
      <w:r w:rsidRPr="004315EB">
        <w:rPr>
          <w:rFonts w:ascii="Museo Sans 100" w:eastAsia="Times New Roman" w:hAnsi="Museo Sans 100"/>
          <w:sz w:val="24"/>
          <w:szCs w:val="24"/>
          <w:lang w:val="es-ES" w:eastAsia="es-ES"/>
        </w:rPr>
        <w:t xml:space="preserve"> emitidas por la Unidad Ambiental Institucional, referentes a:</w:t>
      </w:r>
    </w:p>
    <w:p w:rsidR="00D6029D" w:rsidRPr="00FB61F7" w:rsidRDefault="00D6029D" w:rsidP="00D6029D">
      <w:pPr>
        <w:ind w:left="360"/>
        <w:contextualSpacing/>
        <w:jc w:val="both"/>
        <w:rPr>
          <w:rFonts w:ascii="Museo Sans 300" w:hAnsi="Museo Sans 300"/>
          <w:sz w:val="26"/>
          <w:szCs w:val="26"/>
        </w:rPr>
      </w:pPr>
    </w:p>
    <w:p w:rsidR="00D6029D" w:rsidRPr="004315EB" w:rsidRDefault="00D6029D" w:rsidP="00386B07">
      <w:pPr>
        <w:numPr>
          <w:ilvl w:val="0"/>
          <w:numId w:val="9"/>
        </w:numPr>
        <w:ind w:left="1418" w:hanging="284"/>
        <w:contextualSpacing/>
        <w:jc w:val="both"/>
        <w:rPr>
          <w:rFonts w:ascii="Museo Sans 100" w:hAnsi="Museo Sans 100"/>
        </w:rPr>
      </w:pPr>
      <w:r w:rsidRPr="004315EB">
        <w:rPr>
          <w:rFonts w:ascii="Museo Sans 100" w:hAnsi="Museo Sans 100"/>
        </w:rPr>
        <w:t>Manejo adecuado de los desechos sólidos y las aguas residuales (que la comunidad coordine con las autoridades municipales);</w:t>
      </w:r>
    </w:p>
    <w:p w:rsidR="00D6029D" w:rsidRPr="004315EB" w:rsidRDefault="00D6029D" w:rsidP="00386B07">
      <w:pPr>
        <w:numPr>
          <w:ilvl w:val="0"/>
          <w:numId w:val="9"/>
        </w:numPr>
        <w:ind w:left="1418" w:hanging="284"/>
        <w:contextualSpacing/>
        <w:jc w:val="both"/>
        <w:rPr>
          <w:rFonts w:ascii="Museo Sans 100" w:hAnsi="Museo Sans 100"/>
        </w:rPr>
      </w:pPr>
      <w:r w:rsidRPr="004315EB">
        <w:rPr>
          <w:rFonts w:ascii="Museo Sans 100" w:hAnsi="Museo Sans 100"/>
        </w:rPr>
        <w:t>Evitar las quemas de los desechos sólidos; y</w:t>
      </w:r>
    </w:p>
    <w:p w:rsidR="00D6029D" w:rsidRPr="004315EB" w:rsidRDefault="00D6029D" w:rsidP="00386B07">
      <w:pPr>
        <w:numPr>
          <w:ilvl w:val="0"/>
          <w:numId w:val="9"/>
        </w:numPr>
        <w:ind w:left="1418" w:hanging="284"/>
        <w:contextualSpacing/>
        <w:jc w:val="both"/>
        <w:rPr>
          <w:rFonts w:ascii="Museo Sans 100" w:hAnsi="Museo Sans 100"/>
        </w:rPr>
      </w:pPr>
      <w:r w:rsidRPr="004315EB">
        <w:rPr>
          <w:rFonts w:ascii="Museo Sans 100" w:hAnsi="Museo Sans 100"/>
        </w:rPr>
        <w:t>Construcción de muros de contención, barreras vivas en laderas.</w:t>
      </w:r>
    </w:p>
    <w:p w:rsidR="00D6029D" w:rsidRPr="006E0E4D" w:rsidRDefault="00D6029D" w:rsidP="006E0E4D">
      <w:pPr>
        <w:ind w:left="1134"/>
        <w:jc w:val="both"/>
        <w:rPr>
          <w:rFonts w:ascii="Museo Sans 100" w:hAnsi="Museo Sans 100"/>
          <w:sz w:val="24"/>
          <w:szCs w:val="24"/>
        </w:rPr>
      </w:pPr>
      <w:r w:rsidRPr="006E0E4D">
        <w:rPr>
          <w:rFonts w:ascii="Museo Sans 100" w:eastAsia="Times New Roman" w:hAnsi="Museo Sans 100"/>
          <w:sz w:val="24"/>
          <w:szCs w:val="24"/>
          <w:lang w:val="es-ES" w:eastAsia="es-ES"/>
        </w:rPr>
        <w:t xml:space="preserve">Lo anterior, de conformidad a lo establecido en el Acuerdo Segundo del Punto </w:t>
      </w:r>
      <w:r w:rsidRPr="006E0E4D">
        <w:rPr>
          <w:rFonts w:ascii="Museo Sans 100" w:hAnsi="Museo Sans 100"/>
          <w:sz w:val="24"/>
          <w:szCs w:val="24"/>
        </w:rPr>
        <w:t>LIX del Acta de Sesión Ordinaria 35-2016, de fecha 10 de noviembre de 2016.</w:t>
      </w:r>
    </w:p>
    <w:p w:rsidR="00D6029D" w:rsidRPr="006E0E4D" w:rsidRDefault="00D6029D" w:rsidP="006E0E4D">
      <w:pPr>
        <w:ind w:left="720"/>
        <w:contextualSpacing/>
        <w:rPr>
          <w:rFonts w:ascii="Museo Sans 100" w:hAnsi="Museo Sans 100"/>
          <w:sz w:val="24"/>
          <w:szCs w:val="24"/>
          <w:lang w:val="es-ES"/>
        </w:rPr>
      </w:pPr>
    </w:p>
    <w:p w:rsidR="00D6029D" w:rsidRPr="006E0E4D" w:rsidRDefault="00D6029D" w:rsidP="00386B07">
      <w:pPr>
        <w:numPr>
          <w:ilvl w:val="0"/>
          <w:numId w:val="10"/>
        </w:numPr>
        <w:ind w:left="1134" w:hanging="567"/>
        <w:contextualSpacing/>
        <w:jc w:val="both"/>
        <w:rPr>
          <w:rFonts w:ascii="Museo Sans 100" w:hAnsi="Museo Sans 100"/>
          <w:sz w:val="24"/>
          <w:szCs w:val="24"/>
        </w:rPr>
      </w:pPr>
      <w:r w:rsidRPr="006E0E4D">
        <w:rPr>
          <w:rFonts w:ascii="Museo Sans 100" w:hAnsi="Museo Sans 100"/>
          <w:sz w:val="24"/>
          <w:szCs w:val="24"/>
        </w:rPr>
        <w:t xml:space="preserve">Según valúos de fechas 26 de agosto de 2019, realizados por el Departamento de Asignación Individual y Avalúos, se recomienda el precio de venta para los inmuebles, según detalle consignado en el cuadro de valores y extensiones que se relacionará en el Acuerdo Primero del presente </w:t>
      </w:r>
      <w:r w:rsidR="006E0E4D" w:rsidRPr="006E0E4D">
        <w:rPr>
          <w:rFonts w:ascii="Museo Sans 100" w:hAnsi="Museo Sans 100"/>
          <w:sz w:val="24"/>
          <w:szCs w:val="24"/>
        </w:rPr>
        <w:t>punto de acta</w:t>
      </w:r>
      <w:r w:rsidRPr="006E0E4D">
        <w:rPr>
          <w:rFonts w:ascii="Museo Sans 100" w:hAnsi="Museo Sans 100"/>
          <w:sz w:val="24"/>
          <w:szCs w:val="24"/>
        </w:rPr>
        <w:t>, y que han sido requeridos por los solicitantes calificados dentro del Programa de Nuevas Opciones de Tenencia de la Tierra.</w:t>
      </w:r>
    </w:p>
    <w:p w:rsidR="00D6029D" w:rsidRPr="006E0E4D" w:rsidRDefault="00D6029D" w:rsidP="006E0E4D">
      <w:pPr>
        <w:ind w:left="720"/>
        <w:contextualSpacing/>
        <w:jc w:val="both"/>
        <w:rPr>
          <w:rFonts w:ascii="Museo Sans 100" w:hAnsi="Museo Sans 100"/>
          <w:sz w:val="24"/>
          <w:szCs w:val="24"/>
        </w:rPr>
      </w:pPr>
    </w:p>
    <w:p w:rsidR="00D6029D" w:rsidRPr="008057F9" w:rsidRDefault="00D6029D" w:rsidP="004315EB">
      <w:pPr>
        <w:numPr>
          <w:ilvl w:val="0"/>
          <w:numId w:val="10"/>
        </w:numPr>
        <w:ind w:left="1134" w:hanging="567"/>
        <w:contextualSpacing/>
        <w:jc w:val="both"/>
        <w:rPr>
          <w:rFonts w:ascii="Museo Sans 100" w:hAnsi="Museo Sans 100"/>
          <w:sz w:val="24"/>
          <w:szCs w:val="24"/>
        </w:rPr>
      </w:pPr>
      <w:r w:rsidRPr="006E0E4D">
        <w:rPr>
          <w:rFonts w:ascii="Museo Sans 100" w:eastAsia="Times New Roman"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w:t>
      </w:r>
      <w:r w:rsidRPr="006E0E4D">
        <w:rPr>
          <w:rFonts w:ascii="Museo Sans 100" w:eastAsia="Times New Roman" w:hAnsi="Museo Sans 100"/>
          <w:sz w:val="24"/>
          <w:szCs w:val="24"/>
        </w:rPr>
        <w:lastRenderedPageBreak/>
        <w:t xml:space="preserve">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w:t>
      </w:r>
      <w:r w:rsidRPr="008057F9">
        <w:rPr>
          <w:rFonts w:ascii="Museo Sans 100" w:eastAsia="Times New Roman" w:hAnsi="Museo Sans 100"/>
          <w:sz w:val="24"/>
          <w:szCs w:val="24"/>
        </w:rPr>
        <w:t>Instituto Salvadoreño de Transformación Agraria en donde se faculta a la Junta Directiva a establecer la determinación de la extensión, precio, plazo y demás condiciones que se refiere a los inmuebles a adjudicarse.</w:t>
      </w:r>
    </w:p>
    <w:p w:rsidR="00D6029D" w:rsidRPr="006E0E4D" w:rsidRDefault="00D6029D" w:rsidP="006E0E4D">
      <w:pPr>
        <w:contextualSpacing/>
        <w:jc w:val="both"/>
        <w:rPr>
          <w:rFonts w:ascii="Museo Sans 100" w:hAnsi="Museo Sans 100"/>
          <w:sz w:val="24"/>
          <w:szCs w:val="24"/>
        </w:rPr>
      </w:pPr>
    </w:p>
    <w:p w:rsidR="00D6029D" w:rsidRDefault="00D6029D" w:rsidP="00386B07">
      <w:pPr>
        <w:pStyle w:val="Prrafodelista"/>
        <w:numPr>
          <w:ilvl w:val="0"/>
          <w:numId w:val="10"/>
        </w:numPr>
        <w:ind w:left="1134" w:hanging="567"/>
        <w:contextualSpacing/>
        <w:jc w:val="both"/>
        <w:rPr>
          <w:rFonts w:ascii="Museo Sans 100" w:hAnsi="Museo Sans 100"/>
          <w:sz w:val="24"/>
          <w:szCs w:val="24"/>
        </w:rPr>
      </w:pPr>
      <w:r w:rsidRPr="006E0E4D">
        <w:rPr>
          <w:rFonts w:ascii="Museo Sans 100" w:hAnsi="Museo Sans 100"/>
          <w:sz w:val="24"/>
          <w:szCs w:val="24"/>
        </w:rPr>
        <w:t>Los solicitantes  se encuentran poseyendo los inmuebles de forma quieta, pacífica y sin interrupción, de acuerdo al detalle siguiente:</w:t>
      </w:r>
    </w:p>
    <w:p w:rsidR="006E0E4D" w:rsidRPr="006E0E4D" w:rsidRDefault="006E0E4D" w:rsidP="006E0E4D">
      <w:pPr>
        <w:pStyle w:val="Prrafodelista"/>
        <w:ind w:left="1134"/>
        <w:contextualSpacing/>
        <w:jc w:val="both"/>
        <w:rPr>
          <w:rFonts w:ascii="Museo Sans 100" w:hAnsi="Museo Sans 100"/>
          <w:sz w:val="24"/>
          <w:szCs w:val="24"/>
        </w:rPr>
      </w:pPr>
    </w:p>
    <w:tbl>
      <w:tblPr>
        <w:tblW w:w="8053" w:type="dxa"/>
        <w:tblInd w:w="1011" w:type="dxa"/>
        <w:tblCellMar>
          <w:left w:w="70" w:type="dxa"/>
          <w:right w:w="70" w:type="dxa"/>
        </w:tblCellMar>
        <w:tblLook w:val="04A0" w:firstRow="1" w:lastRow="0" w:firstColumn="1" w:lastColumn="0" w:noHBand="0" w:noVBand="1"/>
      </w:tblPr>
      <w:tblGrid>
        <w:gridCol w:w="2888"/>
        <w:gridCol w:w="1839"/>
        <w:gridCol w:w="1167"/>
        <w:gridCol w:w="2159"/>
      </w:tblGrid>
      <w:tr w:rsidR="00D6029D" w:rsidTr="006E0E4D">
        <w:trPr>
          <w:trHeight w:val="20"/>
        </w:trPr>
        <w:tc>
          <w:tcPr>
            <w:tcW w:w="28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029D" w:rsidRPr="006E0E4D" w:rsidRDefault="00D6029D" w:rsidP="004315EB">
            <w:pPr>
              <w:jc w:val="center"/>
              <w:rPr>
                <w:rFonts w:ascii="Museo Sans 100" w:eastAsia="Times New Roman" w:hAnsi="Museo Sans 100"/>
                <w:b/>
                <w:bCs/>
                <w:sz w:val="18"/>
                <w:szCs w:val="18"/>
              </w:rPr>
            </w:pPr>
            <w:r w:rsidRPr="006E0E4D">
              <w:rPr>
                <w:rFonts w:ascii="Museo Sans 100" w:eastAsia="Times New Roman" w:hAnsi="Museo Sans 100"/>
                <w:b/>
                <w:bCs/>
                <w:sz w:val="18"/>
                <w:szCs w:val="18"/>
              </w:rPr>
              <w:t>NOMBRE DE LOS BENEFICIARIOS</w:t>
            </w:r>
          </w:p>
        </w:tc>
        <w:tc>
          <w:tcPr>
            <w:tcW w:w="1839" w:type="dxa"/>
            <w:tcBorders>
              <w:top w:val="single" w:sz="4" w:space="0" w:color="auto"/>
              <w:left w:val="nil"/>
              <w:bottom w:val="single" w:sz="4" w:space="0" w:color="auto"/>
              <w:right w:val="single" w:sz="4" w:space="0" w:color="auto"/>
            </w:tcBorders>
            <w:shd w:val="clear" w:color="auto" w:fill="FFFFFF" w:themeFill="background1"/>
            <w:vAlign w:val="center"/>
            <w:hideMark/>
          </w:tcPr>
          <w:p w:rsidR="00D6029D" w:rsidRPr="006E0E4D" w:rsidRDefault="00D6029D" w:rsidP="004315EB">
            <w:pPr>
              <w:jc w:val="center"/>
              <w:rPr>
                <w:rFonts w:ascii="Museo Sans 100" w:eastAsia="Times New Roman" w:hAnsi="Museo Sans 100"/>
                <w:b/>
                <w:bCs/>
                <w:sz w:val="18"/>
                <w:szCs w:val="18"/>
              </w:rPr>
            </w:pPr>
            <w:r w:rsidRPr="006E0E4D">
              <w:rPr>
                <w:rFonts w:ascii="Museo Sans 100" w:eastAsia="Times New Roman" w:hAnsi="Museo Sans 100"/>
                <w:b/>
                <w:bCs/>
                <w:sz w:val="18"/>
                <w:szCs w:val="18"/>
              </w:rPr>
              <w:t>FECHA DE LEVANTAMIENTO DE ACTA DE POSESIÓN</w:t>
            </w:r>
          </w:p>
        </w:tc>
        <w:tc>
          <w:tcPr>
            <w:tcW w:w="1167" w:type="dxa"/>
            <w:tcBorders>
              <w:top w:val="single" w:sz="4" w:space="0" w:color="auto"/>
              <w:left w:val="nil"/>
              <w:bottom w:val="single" w:sz="4" w:space="0" w:color="auto"/>
              <w:right w:val="single" w:sz="4" w:space="0" w:color="auto"/>
            </w:tcBorders>
            <w:shd w:val="clear" w:color="auto" w:fill="FFFFFF" w:themeFill="background1"/>
            <w:vAlign w:val="center"/>
            <w:hideMark/>
          </w:tcPr>
          <w:p w:rsidR="00D6029D" w:rsidRPr="006E0E4D" w:rsidRDefault="00D6029D" w:rsidP="004315EB">
            <w:pPr>
              <w:jc w:val="center"/>
              <w:rPr>
                <w:rFonts w:ascii="Museo Sans 100" w:eastAsia="Times New Roman" w:hAnsi="Museo Sans 100"/>
                <w:b/>
                <w:bCs/>
                <w:sz w:val="18"/>
                <w:szCs w:val="18"/>
              </w:rPr>
            </w:pPr>
            <w:r w:rsidRPr="006E0E4D">
              <w:rPr>
                <w:rFonts w:ascii="Museo Sans 100" w:eastAsia="Times New Roman" w:hAnsi="Museo Sans 100"/>
                <w:b/>
                <w:bCs/>
                <w:sz w:val="18"/>
                <w:szCs w:val="18"/>
              </w:rPr>
              <w:t>PERIODO DE POSESION EN AÑOS</w:t>
            </w:r>
          </w:p>
        </w:tc>
        <w:tc>
          <w:tcPr>
            <w:tcW w:w="2159" w:type="dxa"/>
            <w:tcBorders>
              <w:top w:val="single" w:sz="4" w:space="0" w:color="auto"/>
              <w:left w:val="nil"/>
              <w:bottom w:val="single" w:sz="4" w:space="0" w:color="auto"/>
              <w:right w:val="single" w:sz="4" w:space="0" w:color="auto"/>
            </w:tcBorders>
            <w:shd w:val="clear" w:color="auto" w:fill="FFFFFF" w:themeFill="background1"/>
            <w:vAlign w:val="center"/>
            <w:hideMark/>
          </w:tcPr>
          <w:p w:rsidR="00D6029D" w:rsidRPr="006E0E4D" w:rsidRDefault="00D6029D" w:rsidP="004315EB">
            <w:pPr>
              <w:jc w:val="center"/>
              <w:rPr>
                <w:rFonts w:ascii="Museo Sans 100" w:eastAsia="Times New Roman" w:hAnsi="Museo Sans 100"/>
                <w:b/>
                <w:bCs/>
                <w:sz w:val="18"/>
                <w:szCs w:val="18"/>
              </w:rPr>
            </w:pPr>
            <w:r w:rsidRPr="006E0E4D">
              <w:rPr>
                <w:rFonts w:ascii="Museo Sans 100" w:eastAsia="Times New Roman" w:hAnsi="Museo Sans 100"/>
                <w:b/>
                <w:bCs/>
                <w:sz w:val="18"/>
                <w:szCs w:val="18"/>
              </w:rPr>
              <w:t>TECNICO  DE LA OFICINA REGIONAL CENTRAL</w:t>
            </w:r>
          </w:p>
        </w:tc>
      </w:tr>
      <w:tr w:rsidR="00D6029D" w:rsidTr="006E0E4D">
        <w:trPr>
          <w:trHeight w:val="20"/>
        </w:trPr>
        <w:tc>
          <w:tcPr>
            <w:tcW w:w="2888" w:type="dxa"/>
            <w:tcBorders>
              <w:top w:val="nil"/>
              <w:left w:val="single" w:sz="4" w:space="0" w:color="auto"/>
              <w:bottom w:val="single" w:sz="4" w:space="0" w:color="auto"/>
              <w:right w:val="single" w:sz="4" w:space="0" w:color="auto"/>
            </w:tcBorders>
            <w:noWrap/>
            <w:vAlign w:val="bottom"/>
            <w:hideMark/>
          </w:tcPr>
          <w:p w:rsidR="00D6029D" w:rsidRPr="006E0E4D" w:rsidRDefault="00D6029D" w:rsidP="004315EB">
            <w:pPr>
              <w:rPr>
                <w:rFonts w:ascii="Museo Sans 100" w:eastAsia="Times New Roman" w:hAnsi="Museo Sans 100"/>
                <w:sz w:val="18"/>
                <w:szCs w:val="18"/>
              </w:rPr>
            </w:pPr>
            <w:r w:rsidRPr="006E0E4D">
              <w:rPr>
                <w:rFonts w:ascii="Museo Sans 100" w:eastAsia="Times New Roman" w:hAnsi="Museo Sans 100"/>
                <w:sz w:val="18"/>
                <w:szCs w:val="18"/>
              </w:rPr>
              <w:t xml:space="preserve">Ana Guadalupe Guzmán </w:t>
            </w:r>
          </w:p>
        </w:tc>
        <w:tc>
          <w:tcPr>
            <w:tcW w:w="1839" w:type="dxa"/>
            <w:tcBorders>
              <w:top w:val="nil"/>
              <w:left w:val="nil"/>
              <w:bottom w:val="single" w:sz="4" w:space="0" w:color="auto"/>
              <w:right w:val="single" w:sz="4" w:space="0" w:color="auto"/>
            </w:tcBorders>
            <w:noWrap/>
            <w:vAlign w:val="bottom"/>
            <w:hideMark/>
          </w:tcPr>
          <w:p w:rsidR="00D6029D" w:rsidRPr="006E0E4D" w:rsidRDefault="00D6029D" w:rsidP="004315EB">
            <w:pPr>
              <w:jc w:val="center"/>
              <w:rPr>
                <w:rFonts w:ascii="Museo Sans 100" w:eastAsia="Times New Roman" w:hAnsi="Museo Sans 100"/>
                <w:sz w:val="18"/>
                <w:szCs w:val="18"/>
              </w:rPr>
            </w:pPr>
            <w:r w:rsidRPr="006E0E4D">
              <w:rPr>
                <w:rFonts w:ascii="Museo Sans 100" w:eastAsia="Times New Roman" w:hAnsi="Museo Sans 100"/>
                <w:sz w:val="18"/>
                <w:szCs w:val="18"/>
              </w:rPr>
              <w:t>12/08/2019</w:t>
            </w:r>
          </w:p>
        </w:tc>
        <w:tc>
          <w:tcPr>
            <w:tcW w:w="1167" w:type="dxa"/>
            <w:tcBorders>
              <w:top w:val="nil"/>
              <w:left w:val="nil"/>
              <w:bottom w:val="single" w:sz="4" w:space="0" w:color="auto"/>
              <w:right w:val="single" w:sz="4" w:space="0" w:color="auto"/>
            </w:tcBorders>
            <w:noWrap/>
            <w:vAlign w:val="bottom"/>
            <w:hideMark/>
          </w:tcPr>
          <w:p w:rsidR="00D6029D" w:rsidRPr="006E0E4D" w:rsidRDefault="00D6029D" w:rsidP="004315EB">
            <w:pPr>
              <w:jc w:val="center"/>
              <w:rPr>
                <w:rFonts w:ascii="Museo Sans 100" w:eastAsia="Times New Roman" w:hAnsi="Museo Sans 100"/>
                <w:sz w:val="18"/>
                <w:szCs w:val="18"/>
              </w:rPr>
            </w:pPr>
            <w:r w:rsidRPr="006E0E4D">
              <w:rPr>
                <w:rFonts w:ascii="Museo Sans 100" w:eastAsia="Times New Roman" w:hAnsi="Museo Sans 100"/>
                <w:sz w:val="18"/>
                <w:szCs w:val="18"/>
              </w:rPr>
              <w:t>2</w:t>
            </w:r>
          </w:p>
        </w:tc>
        <w:tc>
          <w:tcPr>
            <w:tcW w:w="2159" w:type="dxa"/>
            <w:tcBorders>
              <w:top w:val="nil"/>
              <w:left w:val="nil"/>
              <w:bottom w:val="single" w:sz="4" w:space="0" w:color="auto"/>
              <w:right w:val="single" w:sz="4" w:space="0" w:color="auto"/>
            </w:tcBorders>
            <w:vAlign w:val="center"/>
            <w:hideMark/>
          </w:tcPr>
          <w:p w:rsidR="00D6029D" w:rsidRPr="006E0E4D" w:rsidRDefault="00D6029D" w:rsidP="004315EB">
            <w:pPr>
              <w:jc w:val="center"/>
              <w:rPr>
                <w:rFonts w:ascii="Museo Sans 100" w:eastAsia="Times New Roman" w:hAnsi="Museo Sans 100"/>
                <w:sz w:val="18"/>
                <w:szCs w:val="18"/>
              </w:rPr>
            </w:pPr>
            <w:proofErr w:type="spellStart"/>
            <w:r w:rsidRPr="006E0E4D">
              <w:rPr>
                <w:rFonts w:ascii="Museo Sans 100" w:eastAsia="Times New Roman" w:hAnsi="Museo Sans 100"/>
                <w:sz w:val="18"/>
                <w:szCs w:val="18"/>
              </w:rPr>
              <w:t>Manrrique</w:t>
            </w:r>
            <w:proofErr w:type="spellEnd"/>
            <w:r w:rsidRPr="006E0E4D">
              <w:rPr>
                <w:rFonts w:ascii="Museo Sans 100" w:eastAsia="Times New Roman" w:hAnsi="Museo Sans 100"/>
                <w:sz w:val="18"/>
                <w:szCs w:val="18"/>
              </w:rPr>
              <w:t xml:space="preserve"> Alexander </w:t>
            </w:r>
            <w:proofErr w:type="spellStart"/>
            <w:r w:rsidRPr="006E0E4D">
              <w:rPr>
                <w:rFonts w:ascii="Museo Sans 100" w:eastAsia="Times New Roman" w:hAnsi="Museo Sans 100"/>
                <w:sz w:val="18"/>
                <w:szCs w:val="18"/>
              </w:rPr>
              <w:t>Iraheta</w:t>
            </w:r>
            <w:proofErr w:type="spellEnd"/>
            <w:r w:rsidRPr="006E0E4D">
              <w:rPr>
                <w:rFonts w:ascii="Museo Sans 100" w:eastAsia="Times New Roman" w:hAnsi="Museo Sans 100"/>
                <w:sz w:val="18"/>
                <w:szCs w:val="18"/>
              </w:rPr>
              <w:t xml:space="preserve"> </w:t>
            </w:r>
            <w:proofErr w:type="spellStart"/>
            <w:r w:rsidRPr="006E0E4D">
              <w:rPr>
                <w:rFonts w:ascii="Museo Sans 100" w:eastAsia="Times New Roman" w:hAnsi="Museo Sans 100"/>
                <w:sz w:val="18"/>
                <w:szCs w:val="18"/>
              </w:rPr>
              <w:t>Vilaseca</w:t>
            </w:r>
            <w:proofErr w:type="spellEnd"/>
          </w:p>
        </w:tc>
      </w:tr>
      <w:tr w:rsidR="00D6029D" w:rsidTr="006E0E4D">
        <w:trPr>
          <w:trHeight w:val="20"/>
        </w:trPr>
        <w:tc>
          <w:tcPr>
            <w:tcW w:w="2888" w:type="dxa"/>
            <w:tcBorders>
              <w:top w:val="nil"/>
              <w:left w:val="single" w:sz="4" w:space="0" w:color="auto"/>
              <w:bottom w:val="single" w:sz="4" w:space="0" w:color="auto"/>
              <w:right w:val="single" w:sz="4" w:space="0" w:color="auto"/>
            </w:tcBorders>
            <w:noWrap/>
            <w:vAlign w:val="bottom"/>
            <w:hideMark/>
          </w:tcPr>
          <w:p w:rsidR="00D6029D" w:rsidRPr="006E0E4D" w:rsidRDefault="00D6029D" w:rsidP="004315EB">
            <w:pPr>
              <w:rPr>
                <w:rFonts w:ascii="Museo Sans 100" w:eastAsia="Times New Roman" w:hAnsi="Museo Sans 100"/>
                <w:sz w:val="18"/>
                <w:szCs w:val="18"/>
              </w:rPr>
            </w:pPr>
            <w:r w:rsidRPr="006E0E4D">
              <w:rPr>
                <w:rFonts w:ascii="Museo Sans 100" w:eastAsia="Times New Roman" w:hAnsi="Museo Sans 100"/>
                <w:sz w:val="18"/>
                <w:szCs w:val="18"/>
              </w:rPr>
              <w:t>David Dávila Mejía</w:t>
            </w:r>
          </w:p>
        </w:tc>
        <w:tc>
          <w:tcPr>
            <w:tcW w:w="1839" w:type="dxa"/>
            <w:tcBorders>
              <w:top w:val="nil"/>
              <w:left w:val="nil"/>
              <w:bottom w:val="single" w:sz="4" w:space="0" w:color="auto"/>
              <w:right w:val="single" w:sz="4" w:space="0" w:color="auto"/>
            </w:tcBorders>
            <w:noWrap/>
            <w:vAlign w:val="bottom"/>
            <w:hideMark/>
          </w:tcPr>
          <w:p w:rsidR="00D6029D" w:rsidRPr="006E0E4D" w:rsidRDefault="00D6029D" w:rsidP="004315EB">
            <w:pPr>
              <w:jc w:val="center"/>
              <w:rPr>
                <w:rFonts w:ascii="Museo Sans 100" w:eastAsia="Times New Roman" w:hAnsi="Museo Sans 100"/>
                <w:sz w:val="18"/>
                <w:szCs w:val="18"/>
              </w:rPr>
            </w:pPr>
            <w:r w:rsidRPr="006E0E4D">
              <w:rPr>
                <w:rFonts w:ascii="Museo Sans 100" w:eastAsia="Times New Roman" w:hAnsi="Museo Sans 100"/>
                <w:sz w:val="18"/>
                <w:szCs w:val="18"/>
              </w:rPr>
              <w:t>12/08/2019</w:t>
            </w:r>
          </w:p>
        </w:tc>
        <w:tc>
          <w:tcPr>
            <w:tcW w:w="1167" w:type="dxa"/>
            <w:tcBorders>
              <w:top w:val="nil"/>
              <w:left w:val="nil"/>
              <w:bottom w:val="single" w:sz="4" w:space="0" w:color="auto"/>
              <w:right w:val="single" w:sz="4" w:space="0" w:color="auto"/>
            </w:tcBorders>
            <w:noWrap/>
            <w:vAlign w:val="bottom"/>
            <w:hideMark/>
          </w:tcPr>
          <w:p w:rsidR="00D6029D" w:rsidRPr="006E0E4D" w:rsidRDefault="00D6029D" w:rsidP="004315EB">
            <w:pPr>
              <w:jc w:val="center"/>
              <w:rPr>
                <w:rFonts w:ascii="Museo Sans 100" w:eastAsia="Times New Roman" w:hAnsi="Museo Sans 100"/>
                <w:sz w:val="18"/>
                <w:szCs w:val="18"/>
              </w:rPr>
            </w:pPr>
            <w:r w:rsidRPr="006E0E4D">
              <w:rPr>
                <w:rFonts w:ascii="Museo Sans 100" w:eastAsia="Times New Roman" w:hAnsi="Museo Sans 100"/>
                <w:sz w:val="18"/>
                <w:szCs w:val="18"/>
              </w:rPr>
              <w:t>2</w:t>
            </w:r>
          </w:p>
        </w:tc>
        <w:tc>
          <w:tcPr>
            <w:tcW w:w="2159" w:type="dxa"/>
            <w:tcBorders>
              <w:top w:val="nil"/>
              <w:left w:val="nil"/>
              <w:bottom w:val="single" w:sz="4" w:space="0" w:color="auto"/>
              <w:right w:val="single" w:sz="4" w:space="0" w:color="auto"/>
            </w:tcBorders>
            <w:vAlign w:val="center"/>
            <w:hideMark/>
          </w:tcPr>
          <w:p w:rsidR="00D6029D" w:rsidRPr="006E0E4D" w:rsidRDefault="00D6029D" w:rsidP="004315EB">
            <w:pPr>
              <w:jc w:val="center"/>
              <w:rPr>
                <w:rFonts w:ascii="Museo Sans 100" w:eastAsia="Times New Roman" w:hAnsi="Museo Sans 100"/>
                <w:sz w:val="18"/>
                <w:szCs w:val="18"/>
              </w:rPr>
            </w:pPr>
            <w:proofErr w:type="spellStart"/>
            <w:r w:rsidRPr="006E0E4D">
              <w:rPr>
                <w:rFonts w:ascii="Museo Sans 100" w:eastAsia="Times New Roman" w:hAnsi="Museo Sans 100"/>
                <w:sz w:val="18"/>
                <w:szCs w:val="18"/>
              </w:rPr>
              <w:t>Manrrique</w:t>
            </w:r>
            <w:proofErr w:type="spellEnd"/>
            <w:r w:rsidRPr="006E0E4D">
              <w:rPr>
                <w:rFonts w:ascii="Museo Sans 100" w:eastAsia="Times New Roman" w:hAnsi="Museo Sans 100"/>
                <w:sz w:val="18"/>
                <w:szCs w:val="18"/>
              </w:rPr>
              <w:t xml:space="preserve"> Alexander </w:t>
            </w:r>
            <w:proofErr w:type="spellStart"/>
            <w:r w:rsidRPr="006E0E4D">
              <w:rPr>
                <w:rFonts w:ascii="Museo Sans 100" w:eastAsia="Times New Roman" w:hAnsi="Museo Sans 100"/>
                <w:sz w:val="18"/>
                <w:szCs w:val="18"/>
              </w:rPr>
              <w:t>Iraheta</w:t>
            </w:r>
            <w:proofErr w:type="spellEnd"/>
            <w:r w:rsidRPr="006E0E4D">
              <w:rPr>
                <w:rFonts w:ascii="Museo Sans 100" w:eastAsia="Times New Roman" w:hAnsi="Museo Sans 100"/>
                <w:sz w:val="18"/>
                <w:szCs w:val="18"/>
              </w:rPr>
              <w:t xml:space="preserve"> </w:t>
            </w:r>
            <w:proofErr w:type="spellStart"/>
            <w:r w:rsidRPr="006E0E4D">
              <w:rPr>
                <w:rFonts w:ascii="Museo Sans 100" w:eastAsia="Times New Roman" w:hAnsi="Museo Sans 100"/>
                <w:sz w:val="18"/>
                <w:szCs w:val="18"/>
              </w:rPr>
              <w:t>Vilaseca</w:t>
            </w:r>
            <w:proofErr w:type="spellEnd"/>
          </w:p>
        </w:tc>
      </w:tr>
      <w:tr w:rsidR="00D6029D" w:rsidTr="006E0E4D">
        <w:trPr>
          <w:trHeight w:val="20"/>
        </w:trPr>
        <w:tc>
          <w:tcPr>
            <w:tcW w:w="2888" w:type="dxa"/>
            <w:tcBorders>
              <w:top w:val="nil"/>
              <w:left w:val="single" w:sz="4" w:space="0" w:color="auto"/>
              <w:bottom w:val="single" w:sz="4" w:space="0" w:color="auto"/>
              <w:right w:val="single" w:sz="4" w:space="0" w:color="auto"/>
            </w:tcBorders>
            <w:noWrap/>
            <w:vAlign w:val="bottom"/>
            <w:hideMark/>
          </w:tcPr>
          <w:p w:rsidR="00D6029D" w:rsidRPr="006E0E4D" w:rsidRDefault="00D6029D" w:rsidP="004315EB">
            <w:pPr>
              <w:rPr>
                <w:rFonts w:ascii="Museo Sans 100" w:eastAsia="Times New Roman" w:hAnsi="Museo Sans 100"/>
                <w:sz w:val="18"/>
                <w:szCs w:val="18"/>
              </w:rPr>
            </w:pPr>
            <w:r w:rsidRPr="006E0E4D">
              <w:rPr>
                <w:rFonts w:ascii="Museo Sans 100" w:eastAsia="Times New Roman" w:hAnsi="Museo Sans 100"/>
                <w:sz w:val="18"/>
                <w:szCs w:val="18"/>
              </w:rPr>
              <w:t>Rosa Marta Sánchez Díaz</w:t>
            </w:r>
          </w:p>
        </w:tc>
        <w:tc>
          <w:tcPr>
            <w:tcW w:w="1839" w:type="dxa"/>
            <w:tcBorders>
              <w:top w:val="nil"/>
              <w:left w:val="nil"/>
              <w:bottom w:val="single" w:sz="4" w:space="0" w:color="auto"/>
              <w:right w:val="single" w:sz="4" w:space="0" w:color="auto"/>
            </w:tcBorders>
            <w:noWrap/>
            <w:vAlign w:val="bottom"/>
            <w:hideMark/>
          </w:tcPr>
          <w:p w:rsidR="00D6029D" w:rsidRPr="006E0E4D" w:rsidRDefault="00D6029D" w:rsidP="004315EB">
            <w:pPr>
              <w:jc w:val="center"/>
              <w:rPr>
                <w:rFonts w:ascii="Museo Sans 100" w:eastAsia="Times New Roman" w:hAnsi="Museo Sans 100"/>
                <w:sz w:val="18"/>
                <w:szCs w:val="18"/>
              </w:rPr>
            </w:pPr>
            <w:r w:rsidRPr="006E0E4D">
              <w:rPr>
                <w:rFonts w:ascii="Museo Sans 100" w:eastAsia="Times New Roman" w:hAnsi="Museo Sans 100"/>
                <w:sz w:val="18"/>
                <w:szCs w:val="18"/>
              </w:rPr>
              <w:t>12/08/2019</w:t>
            </w:r>
          </w:p>
        </w:tc>
        <w:tc>
          <w:tcPr>
            <w:tcW w:w="1167" w:type="dxa"/>
            <w:tcBorders>
              <w:top w:val="nil"/>
              <w:left w:val="nil"/>
              <w:bottom w:val="single" w:sz="4" w:space="0" w:color="auto"/>
              <w:right w:val="single" w:sz="4" w:space="0" w:color="auto"/>
            </w:tcBorders>
            <w:noWrap/>
            <w:vAlign w:val="bottom"/>
            <w:hideMark/>
          </w:tcPr>
          <w:p w:rsidR="00D6029D" w:rsidRPr="006E0E4D" w:rsidRDefault="00D6029D" w:rsidP="004315EB">
            <w:pPr>
              <w:jc w:val="center"/>
              <w:rPr>
                <w:rFonts w:ascii="Museo Sans 100" w:eastAsia="Times New Roman" w:hAnsi="Museo Sans 100"/>
                <w:sz w:val="18"/>
                <w:szCs w:val="18"/>
              </w:rPr>
            </w:pPr>
            <w:r w:rsidRPr="006E0E4D">
              <w:rPr>
                <w:rFonts w:ascii="Museo Sans 100" w:eastAsia="Times New Roman" w:hAnsi="Museo Sans 100"/>
                <w:sz w:val="18"/>
                <w:szCs w:val="18"/>
              </w:rPr>
              <w:t>2</w:t>
            </w:r>
          </w:p>
        </w:tc>
        <w:tc>
          <w:tcPr>
            <w:tcW w:w="2159" w:type="dxa"/>
            <w:tcBorders>
              <w:top w:val="nil"/>
              <w:left w:val="nil"/>
              <w:bottom w:val="single" w:sz="4" w:space="0" w:color="auto"/>
              <w:right w:val="single" w:sz="4" w:space="0" w:color="auto"/>
            </w:tcBorders>
            <w:vAlign w:val="center"/>
            <w:hideMark/>
          </w:tcPr>
          <w:p w:rsidR="00D6029D" w:rsidRPr="006E0E4D" w:rsidRDefault="00D6029D" w:rsidP="004315EB">
            <w:pPr>
              <w:jc w:val="center"/>
              <w:rPr>
                <w:rFonts w:ascii="Museo Sans 100" w:eastAsia="Times New Roman" w:hAnsi="Museo Sans 100"/>
                <w:sz w:val="18"/>
                <w:szCs w:val="18"/>
              </w:rPr>
            </w:pPr>
            <w:proofErr w:type="spellStart"/>
            <w:r w:rsidRPr="006E0E4D">
              <w:rPr>
                <w:rFonts w:ascii="Museo Sans 100" w:eastAsia="Times New Roman" w:hAnsi="Museo Sans 100"/>
                <w:sz w:val="18"/>
                <w:szCs w:val="18"/>
              </w:rPr>
              <w:t>Manrrique</w:t>
            </w:r>
            <w:proofErr w:type="spellEnd"/>
            <w:r w:rsidRPr="006E0E4D">
              <w:rPr>
                <w:rFonts w:ascii="Museo Sans 100" w:eastAsia="Times New Roman" w:hAnsi="Museo Sans 100"/>
                <w:sz w:val="18"/>
                <w:szCs w:val="18"/>
              </w:rPr>
              <w:t xml:space="preserve"> Alexander </w:t>
            </w:r>
            <w:proofErr w:type="spellStart"/>
            <w:r w:rsidRPr="006E0E4D">
              <w:rPr>
                <w:rFonts w:ascii="Museo Sans 100" w:eastAsia="Times New Roman" w:hAnsi="Museo Sans 100"/>
                <w:sz w:val="18"/>
                <w:szCs w:val="18"/>
              </w:rPr>
              <w:t>Iraheta</w:t>
            </w:r>
            <w:proofErr w:type="spellEnd"/>
            <w:r w:rsidRPr="006E0E4D">
              <w:rPr>
                <w:rFonts w:ascii="Museo Sans 100" w:eastAsia="Times New Roman" w:hAnsi="Museo Sans 100"/>
                <w:sz w:val="18"/>
                <w:szCs w:val="18"/>
              </w:rPr>
              <w:t xml:space="preserve"> </w:t>
            </w:r>
            <w:proofErr w:type="spellStart"/>
            <w:r w:rsidRPr="006E0E4D">
              <w:rPr>
                <w:rFonts w:ascii="Museo Sans 100" w:eastAsia="Times New Roman" w:hAnsi="Museo Sans 100"/>
                <w:sz w:val="18"/>
                <w:szCs w:val="18"/>
              </w:rPr>
              <w:t>Vilaseca</w:t>
            </w:r>
            <w:proofErr w:type="spellEnd"/>
          </w:p>
        </w:tc>
      </w:tr>
    </w:tbl>
    <w:p w:rsidR="00D6029D" w:rsidRDefault="00D6029D" w:rsidP="00D6029D">
      <w:pPr>
        <w:tabs>
          <w:tab w:val="left" w:pos="709"/>
        </w:tabs>
        <w:contextualSpacing/>
        <w:jc w:val="both"/>
        <w:rPr>
          <w:rFonts w:ascii="Times New Roman" w:hAnsi="Times New Roman"/>
          <w:sz w:val="28"/>
          <w:szCs w:val="28"/>
        </w:rPr>
      </w:pPr>
    </w:p>
    <w:p w:rsidR="00D6029D" w:rsidRPr="006E0E4D" w:rsidRDefault="00D6029D" w:rsidP="00386B07">
      <w:pPr>
        <w:numPr>
          <w:ilvl w:val="0"/>
          <w:numId w:val="10"/>
        </w:numPr>
        <w:tabs>
          <w:tab w:val="left" w:pos="1134"/>
        </w:tabs>
        <w:ind w:left="1134" w:hanging="567"/>
        <w:contextualSpacing/>
        <w:jc w:val="both"/>
        <w:rPr>
          <w:rFonts w:ascii="Museo Sans 100" w:hAnsi="Museo Sans 100"/>
          <w:sz w:val="24"/>
          <w:szCs w:val="24"/>
        </w:rPr>
      </w:pPr>
      <w:r w:rsidRPr="006E0E4D">
        <w:rPr>
          <w:rFonts w:ascii="Museo Sans 100" w:hAnsi="Museo Sans 100"/>
          <w:sz w:val="24"/>
          <w:szCs w:val="24"/>
        </w:rPr>
        <w:t>De acuerdo a declaraciones simples contenidas en la solicitudes de Adjudicación de Inmueble de fecha 12 de agosto 2019, los peticionarios manifiestan que ni ellos ni los integrantes de su grupo familiar son empleados del ISTA; situación robustecida de conformidad a la consulta realizada en la Base de Datos de Empleados de este Instituto.</w:t>
      </w:r>
    </w:p>
    <w:p w:rsidR="006E0E4D" w:rsidRDefault="006E0E4D" w:rsidP="005C1BA9">
      <w:pPr>
        <w:jc w:val="both"/>
        <w:rPr>
          <w:rFonts w:ascii="Museo Sans 100" w:eastAsia="Times New Roman" w:hAnsi="Museo Sans 100"/>
          <w:sz w:val="24"/>
          <w:szCs w:val="24"/>
        </w:rPr>
      </w:pPr>
    </w:p>
    <w:p w:rsidR="005C1BA9" w:rsidRPr="006E0E4D" w:rsidRDefault="005C1BA9" w:rsidP="005C1BA9">
      <w:pPr>
        <w:jc w:val="both"/>
        <w:rPr>
          <w:rFonts w:ascii="Museo Sans 100" w:eastAsia="Times New Roman" w:hAnsi="Museo Sans 100"/>
          <w:sz w:val="24"/>
          <w:szCs w:val="24"/>
        </w:rPr>
      </w:pPr>
      <w:r w:rsidRPr="006E0E4D">
        <w:rPr>
          <w:rFonts w:ascii="Museo Sans 100" w:eastAsia="Times New Roman" w:hAnsi="Museo Sans 100"/>
          <w:sz w:val="24"/>
          <w:szCs w:val="24"/>
        </w:rPr>
        <w:t>Se ha tenido a la vista:</w:t>
      </w:r>
      <w:r w:rsidR="006E0E4D" w:rsidRPr="006E0E4D">
        <w:rPr>
          <w:rFonts w:ascii="Museo Sans 100" w:eastAsia="Times New Roman" w:hAnsi="Museo Sans 100"/>
          <w:sz w:val="24"/>
          <w:szCs w:val="24"/>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actas de posesión material, copia de acuerdos de Junta Directiva, Razón y Constancia de Inscripción de Desmembración en Cabeza de su Dueño a favor del ISTA, solicitudes de Adjudicación de Inmuebles, copias de documentos únicos de identidad, tarjetas de identificación tributaria, certificaciones de partidas de Nacimiento, y Carencias de Bienes</w:t>
      </w:r>
      <w:r w:rsidRPr="006E0E4D">
        <w:rPr>
          <w:rFonts w:ascii="Museo Sans 100" w:eastAsia="Times New Roman" w:hAnsi="Museo Sans 100"/>
          <w:sz w:val="24"/>
          <w:szCs w:val="24"/>
        </w:rPr>
        <w:t>; c</w:t>
      </w:r>
      <w:r w:rsidRPr="006E0E4D">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5C1BA9" w:rsidRPr="006E0E4D" w:rsidRDefault="005C1BA9" w:rsidP="005C1BA9">
      <w:pPr>
        <w:jc w:val="both"/>
        <w:rPr>
          <w:rFonts w:ascii="Museo Sans 100" w:hAnsi="Museo Sans 100"/>
          <w:sz w:val="24"/>
          <w:szCs w:val="24"/>
        </w:rPr>
      </w:pPr>
    </w:p>
    <w:p w:rsidR="005C1BA9" w:rsidRPr="008057F9" w:rsidRDefault="005C1BA9" w:rsidP="005C1BA9">
      <w:pPr>
        <w:jc w:val="both"/>
        <w:rPr>
          <w:rFonts w:ascii="Museo Sans 100" w:hAnsi="Museo Sans 100"/>
          <w:bCs/>
          <w:sz w:val="24"/>
          <w:szCs w:val="24"/>
        </w:rPr>
      </w:pPr>
      <w:r w:rsidRPr="006E0E4D">
        <w:rPr>
          <w:rFonts w:ascii="Museo Sans 100" w:hAnsi="Museo Sans 100"/>
          <w:sz w:val="24"/>
          <w:szCs w:val="24"/>
        </w:rPr>
        <w:t xml:space="preserve">Con base a lo expuesto anteriormente y de conformidad a los Artículos 105 inciso primero de la Constitución de la República de El Salvador, 18 letras “a”, “g” y “h”, 51 y </w:t>
      </w:r>
      <w:r w:rsidRPr="006E0E4D">
        <w:rPr>
          <w:rFonts w:ascii="Museo Sans 100" w:hAnsi="Museo Sans 100"/>
          <w:sz w:val="24"/>
          <w:szCs w:val="24"/>
        </w:rPr>
        <w:lastRenderedPageBreak/>
        <w:t xml:space="preserve">52 de la Ley de Creación del Instituto Salvadoreño de Transformación Agraria en relación al artículo 3 de la </w:t>
      </w:r>
      <w:r w:rsidRPr="006E0E4D">
        <w:rPr>
          <w:rFonts w:ascii="Museo Sans 100" w:hAnsi="Museo Sans 100"/>
          <w:bCs/>
          <w:sz w:val="24"/>
          <w:szCs w:val="24"/>
        </w:rPr>
        <w:t>Ley del Régimen Especial de la Tierra en Propiedad de Las Asociaciones Cooperativas, Comunales y Comunitarias Campesinas  Beneficiarios de la Reforma Agraria</w:t>
      </w:r>
      <w:r w:rsidRPr="006E0E4D">
        <w:rPr>
          <w:rFonts w:ascii="Museo Sans 100" w:hAnsi="Museo Sans 100"/>
          <w:sz w:val="24"/>
          <w:szCs w:val="24"/>
        </w:rPr>
        <w:t xml:space="preserve">, la Junta Directiva, </w:t>
      </w:r>
      <w:r w:rsidRPr="006E0E4D">
        <w:rPr>
          <w:rFonts w:ascii="Museo Sans 100" w:hAnsi="Museo Sans 100"/>
          <w:b/>
          <w:sz w:val="24"/>
          <w:szCs w:val="24"/>
          <w:u w:val="single"/>
        </w:rPr>
        <w:t>ACUERDA: PRIMERO:</w:t>
      </w:r>
      <w:r w:rsidRPr="006E0E4D">
        <w:rPr>
          <w:rFonts w:ascii="Museo Sans 100" w:hAnsi="Museo Sans 100"/>
          <w:b/>
          <w:sz w:val="24"/>
          <w:szCs w:val="24"/>
        </w:rPr>
        <w:t xml:space="preserve"> </w:t>
      </w:r>
      <w:r w:rsidRPr="006E0E4D">
        <w:rPr>
          <w:rFonts w:ascii="Museo Sans 100" w:hAnsi="Museo Sans 100"/>
          <w:sz w:val="24"/>
          <w:szCs w:val="24"/>
        </w:rPr>
        <w:t>Aprobar la adjudicación y transferencia por compraventa de 03 solares para vivienda a favor de los señores:</w:t>
      </w:r>
      <w:r w:rsidR="00D6029D" w:rsidRPr="006E0E4D">
        <w:rPr>
          <w:rFonts w:ascii="Museo Sans 100" w:eastAsia="Times New Roman" w:hAnsi="Museo Sans 100"/>
          <w:b/>
          <w:sz w:val="24"/>
          <w:szCs w:val="24"/>
        </w:rPr>
        <w:t xml:space="preserve"> 1) ANA GUADALUPE GUZMAN, </w:t>
      </w:r>
      <w:r w:rsidR="00D6029D" w:rsidRPr="006E0E4D">
        <w:rPr>
          <w:rFonts w:ascii="Museo Sans 100" w:eastAsia="Times New Roman" w:hAnsi="Museo Sans 100"/>
          <w:sz w:val="24"/>
          <w:szCs w:val="24"/>
        </w:rPr>
        <w:t xml:space="preserve">y </w:t>
      </w:r>
      <w:r w:rsidR="008057F9">
        <w:rPr>
          <w:rFonts w:ascii="Museo Sans 100" w:eastAsia="Times New Roman" w:hAnsi="Museo Sans 100"/>
          <w:sz w:val="24"/>
          <w:szCs w:val="24"/>
        </w:rPr>
        <w:t>---</w:t>
      </w:r>
      <w:r w:rsidR="00D6029D" w:rsidRPr="006E0E4D">
        <w:rPr>
          <w:rFonts w:ascii="Museo Sans 100" w:eastAsia="Times New Roman" w:hAnsi="Museo Sans 100"/>
          <w:sz w:val="24"/>
          <w:szCs w:val="24"/>
        </w:rPr>
        <w:t xml:space="preserve"> </w:t>
      </w:r>
      <w:r w:rsidR="00D6029D" w:rsidRPr="006E0E4D">
        <w:rPr>
          <w:rFonts w:ascii="Museo Sans 100" w:eastAsia="Times New Roman" w:hAnsi="Museo Sans 100"/>
          <w:b/>
          <w:sz w:val="24"/>
          <w:szCs w:val="24"/>
        </w:rPr>
        <w:t>FABIOLA CONCEPCION AGUILAR GUZMAN</w:t>
      </w:r>
      <w:r w:rsidR="00D6029D" w:rsidRPr="006E0E4D">
        <w:rPr>
          <w:rFonts w:ascii="Museo Sans 100" w:eastAsia="Times New Roman" w:hAnsi="Museo Sans 100"/>
          <w:sz w:val="24"/>
          <w:szCs w:val="24"/>
        </w:rPr>
        <w:t xml:space="preserve">; </w:t>
      </w:r>
      <w:r w:rsidR="00D6029D" w:rsidRPr="006E0E4D">
        <w:rPr>
          <w:rFonts w:ascii="Museo Sans 100" w:eastAsia="Times New Roman" w:hAnsi="Museo Sans 100"/>
          <w:b/>
          <w:sz w:val="24"/>
          <w:szCs w:val="24"/>
        </w:rPr>
        <w:t xml:space="preserve">2) DAVID DAVILA MEJIA, </w:t>
      </w:r>
      <w:r w:rsidR="00D6029D" w:rsidRPr="006E0E4D">
        <w:rPr>
          <w:rFonts w:ascii="Museo Sans 100" w:eastAsia="Times New Roman" w:hAnsi="Museo Sans 100"/>
          <w:sz w:val="24"/>
          <w:szCs w:val="24"/>
        </w:rPr>
        <w:t>y su menor hija</w:t>
      </w:r>
      <w:r w:rsidR="00D6029D" w:rsidRPr="006E0E4D">
        <w:rPr>
          <w:rFonts w:ascii="Museo Sans 100" w:eastAsia="Times New Roman" w:hAnsi="Museo Sans 100"/>
          <w:b/>
          <w:sz w:val="24"/>
          <w:szCs w:val="24"/>
        </w:rPr>
        <w:t xml:space="preserve"> </w:t>
      </w:r>
      <w:r w:rsidR="008057F9">
        <w:rPr>
          <w:rFonts w:ascii="Museo Sans 100" w:eastAsia="Times New Roman" w:hAnsi="Museo Sans 100"/>
          <w:b/>
          <w:sz w:val="24"/>
          <w:szCs w:val="24"/>
        </w:rPr>
        <w:t>----</w:t>
      </w:r>
      <w:r w:rsidR="00D6029D" w:rsidRPr="006E0E4D">
        <w:rPr>
          <w:rFonts w:ascii="Museo Sans 100" w:eastAsia="Times New Roman" w:hAnsi="Museo Sans 100"/>
          <w:b/>
          <w:sz w:val="24"/>
          <w:szCs w:val="24"/>
        </w:rPr>
        <w:t>;</w:t>
      </w:r>
      <w:r w:rsidR="00D6029D" w:rsidRPr="006E0E4D">
        <w:rPr>
          <w:rFonts w:ascii="Museo Sans 100" w:eastAsia="Times New Roman" w:hAnsi="Museo Sans 100"/>
          <w:sz w:val="24"/>
          <w:szCs w:val="24"/>
        </w:rPr>
        <w:t xml:space="preserve"> y </w:t>
      </w:r>
      <w:r w:rsidR="00D6029D" w:rsidRPr="006E0E4D">
        <w:rPr>
          <w:rFonts w:ascii="Museo Sans 100" w:eastAsia="Times New Roman" w:hAnsi="Museo Sans 100"/>
          <w:b/>
          <w:sz w:val="24"/>
          <w:szCs w:val="24"/>
        </w:rPr>
        <w:t xml:space="preserve">3) ROSA MARTA SANCHEZ DIAZ, </w:t>
      </w:r>
      <w:r w:rsidR="00D6029D" w:rsidRPr="006E0E4D">
        <w:rPr>
          <w:rFonts w:ascii="Museo Sans 100" w:eastAsia="Times New Roman" w:hAnsi="Museo Sans 100"/>
          <w:sz w:val="24"/>
          <w:szCs w:val="24"/>
        </w:rPr>
        <w:t>y su menor hijo</w:t>
      </w:r>
      <w:r w:rsidR="00D6029D" w:rsidRPr="006E0E4D">
        <w:rPr>
          <w:rFonts w:ascii="Museo Sans 100" w:eastAsia="Times New Roman" w:hAnsi="Museo Sans 100"/>
          <w:b/>
          <w:sz w:val="24"/>
          <w:szCs w:val="24"/>
        </w:rPr>
        <w:t xml:space="preserve"> </w:t>
      </w:r>
      <w:r w:rsidR="008057F9">
        <w:rPr>
          <w:rFonts w:ascii="Museo Sans 100" w:eastAsia="Times New Roman" w:hAnsi="Museo Sans 100"/>
          <w:b/>
          <w:sz w:val="24"/>
          <w:szCs w:val="24"/>
        </w:rPr>
        <w:t>----</w:t>
      </w:r>
      <w:r w:rsidR="00D6029D" w:rsidRPr="006E0E4D">
        <w:rPr>
          <w:rFonts w:ascii="Museo Sans 100" w:eastAsia="Times New Roman" w:hAnsi="Museo Sans 100"/>
          <w:b/>
          <w:sz w:val="24"/>
          <w:szCs w:val="24"/>
        </w:rPr>
        <w:t xml:space="preserve">; </w:t>
      </w:r>
      <w:r w:rsidR="00D6029D" w:rsidRPr="006E0E4D">
        <w:rPr>
          <w:rFonts w:ascii="Museo Sans 100" w:hAnsi="Museo Sans 100"/>
          <w:sz w:val="24"/>
          <w:szCs w:val="24"/>
        </w:rPr>
        <w:t xml:space="preserve">de las generales antes expresadas, </w:t>
      </w:r>
      <w:r w:rsidR="006E0E4D" w:rsidRPr="006E0E4D">
        <w:rPr>
          <w:rFonts w:ascii="Museo Sans 100" w:hAnsi="Museo Sans 100"/>
          <w:sz w:val="24"/>
          <w:szCs w:val="24"/>
        </w:rPr>
        <w:t xml:space="preserve">ubicados </w:t>
      </w:r>
      <w:r w:rsidR="00D6029D" w:rsidRPr="006E0E4D">
        <w:rPr>
          <w:rFonts w:ascii="Museo Sans 100" w:eastAsia="Times New Roman" w:hAnsi="Museo Sans 100"/>
          <w:sz w:val="24"/>
          <w:szCs w:val="24"/>
          <w:lang w:val="es-ES"/>
        </w:rPr>
        <w:t xml:space="preserve">en el </w:t>
      </w:r>
      <w:r w:rsidR="00D6029D" w:rsidRPr="006E0E4D">
        <w:rPr>
          <w:rFonts w:ascii="Museo Sans 100" w:eastAsia="Times New Roman" w:hAnsi="Museo Sans 100"/>
          <w:sz w:val="24"/>
          <w:szCs w:val="24"/>
          <w:lang w:eastAsia="es-ES"/>
        </w:rPr>
        <w:t xml:space="preserve">Proyecto </w:t>
      </w:r>
      <w:r w:rsidR="00D6029D" w:rsidRPr="006E0E4D">
        <w:rPr>
          <w:rFonts w:ascii="Museo Sans 100" w:hAnsi="Museo Sans 100"/>
          <w:sz w:val="24"/>
          <w:szCs w:val="24"/>
        </w:rPr>
        <w:t xml:space="preserve">de Asentamiento Comunitario y Lotificación Agrícola, en el inmueble identificado como </w:t>
      </w:r>
      <w:r w:rsidR="00D6029D" w:rsidRPr="006E0E4D">
        <w:rPr>
          <w:rFonts w:ascii="Museo Sans 100" w:hAnsi="Museo Sans 100"/>
          <w:b/>
          <w:sz w:val="24"/>
          <w:szCs w:val="24"/>
        </w:rPr>
        <w:t>HACIENDA SAN ARTURO</w:t>
      </w:r>
      <w:r w:rsidR="00D6029D" w:rsidRPr="006E0E4D">
        <w:rPr>
          <w:rFonts w:ascii="Museo Sans 100" w:hAnsi="Museo Sans 100"/>
          <w:sz w:val="24"/>
          <w:szCs w:val="24"/>
        </w:rPr>
        <w:t xml:space="preserve">, </w:t>
      </w:r>
      <w:r w:rsidR="00D6029D" w:rsidRPr="006E0E4D">
        <w:rPr>
          <w:rFonts w:ascii="Museo Sans 100" w:hAnsi="Museo Sans 100"/>
          <w:b/>
          <w:sz w:val="24"/>
          <w:szCs w:val="24"/>
        </w:rPr>
        <w:t xml:space="preserve">ZONA NORTE, PARCELA 3,  </w:t>
      </w:r>
      <w:r w:rsidR="00D6029D" w:rsidRPr="006E0E4D">
        <w:rPr>
          <w:rFonts w:ascii="Museo Sans 100" w:hAnsi="Museo Sans 100"/>
          <w:sz w:val="24"/>
          <w:szCs w:val="24"/>
        </w:rPr>
        <w:t xml:space="preserve">y según planos como </w:t>
      </w:r>
      <w:r w:rsidR="00D6029D" w:rsidRPr="006E0E4D">
        <w:rPr>
          <w:rFonts w:ascii="Museo Sans 100" w:hAnsi="Museo Sans 100"/>
          <w:b/>
          <w:sz w:val="24"/>
          <w:szCs w:val="24"/>
        </w:rPr>
        <w:t>HACIENDA SAN ARTURO</w:t>
      </w:r>
      <w:r w:rsidR="00D6029D" w:rsidRPr="006E0E4D">
        <w:rPr>
          <w:rFonts w:ascii="Museo Sans 100" w:hAnsi="Museo Sans 100"/>
          <w:sz w:val="24"/>
          <w:szCs w:val="24"/>
        </w:rPr>
        <w:t xml:space="preserve"> </w:t>
      </w:r>
      <w:r w:rsidR="00D6029D" w:rsidRPr="006E0E4D">
        <w:rPr>
          <w:rFonts w:ascii="Museo Sans 100" w:hAnsi="Museo Sans 100"/>
          <w:b/>
          <w:sz w:val="24"/>
          <w:szCs w:val="24"/>
        </w:rPr>
        <w:t xml:space="preserve">PORCION LA LAGUNETA, </w:t>
      </w:r>
      <w:r w:rsidR="006E0E4D" w:rsidRPr="006E0E4D">
        <w:rPr>
          <w:rFonts w:ascii="Museo Sans 100" w:hAnsi="Museo Sans 100"/>
          <w:sz w:val="24"/>
          <w:szCs w:val="24"/>
        </w:rPr>
        <w:t>situ</w:t>
      </w:r>
      <w:r w:rsidR="00D6029D" w:rsidRPr="006E0E4D">
        <w:rPr>
          <w:rFonts w:ascii="Museo Sans 100" w:hAnsi="Museo Sans 100"/>
          <w:sz w:val="24"/>
          <w:szCs w:val="24"/>
        </w:rPr>
        <w:t>ada en cantón Cangrejera, jurisdicción y departamento de La Libertad</w:t>
      </w:r>
      <w:r w:rsidRPr="006E0E4D">
        <w:rPr>
          <w:rFonts w:ascii="Museo Sans 100" w:hAnsi="Museo Sans 100"/>
          <w:sz w:val="24"/>
          <w:szCs w:val="24"/>
        </w:rPr>
        <w:t>,</w:t>
      </w:r>
      <w:r w:rsidRPr="006E0E4D">
        <w:rPr>
          <w:rFonts w:ascii="Museo Sans 100" w:hAnsi="Museo Sans 100"/>
          <w:b/>
          <w:sz w:val="24"/>
          <w:szCs w:val="24"/>
        </w:rPr>
        <w:t xml:space="preserve"> </w:t>
      </w:r>
      <w:r w:rsidRPr="006E0E4D">
        <w:rPr>
          <w:rFonts w:ascii="Museo Sans 100" w:hAnsi="Museo Sans 100"/>
          <w:sz w:val="24"/>
          <w:szCs w:val="24"/>
        </w:rPr>
        <w:t>quedando las adjudicaciones conforme al cuadro de valores y extensiones siguiente:</w:t>
      </w:r>
    </w:p>
    <w:p w:rsidR="005C1BA9" w:rsidRDefault="005C1BA9" w:rsidP="005C1BA9">
      <w:pPr>
        <w:jc w:val="both"/>
        <w:rPr>
          <w:rFonts w:ascii="Museo Sans 100" w:hAnsi="Museo Sans 100"/>
          <w:b/>
          <w:sz w:val="24"/>
          <w:szCs w:val="24"/>
          <w:u w:val="single"/>
        </w:rPr>
      </w:pPr>
    </w:p>
    <w:tbl>
      <w:tblPr>
        <w:tblW w:w="9060" w:type="dxa"/>
        <w:jc w:val="center"/>
        <w:tblLayout w:type="fixed"/>
        <w:tblCellMar>
          <w:left w:w="25" w:type="dxa"/>
          <w:right w:w="0" w:type="dxa"/>
        </w:tblCellMar>
        <w:tblLook w:val="0000" w:firstRow="0" w:lastRow="0" w:firstColumn="0" w:lastColumn="0" w:noHBand="0" w:noVBand="0"/>
      </w:tblPr>
      <w:tblGrid>
        <w:gridCol w:w="2561"/>
        <w:gridCol w:w="975"/>
        <w:gridCol w:w="2480"/>
        <w:gridCol w:w="568"/>
        <w:gridCol w:w="569"/>
        <w:gridCol w:w="609"/>
        <w:gridCol w:w="649"/>
        <w:gridCol w:w="649"/>
      </w:tblGrid>
      <w:tr w:rsidR="00D6029D" w:rsidRPr="00F70826" w:rsidTr="006E0E4D">
        <w:trPr>
          <w:trHeight w:val="285"/>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jc w:val="center"/>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rPr>
                <w:rFonts w:ascii="Museo Sans 300" w:eastAsiaTheme="minorEastAsia"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jc w:val="center"/>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jc w:val="center"/>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jc w:val="center"/>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VALOR (¢) </w:t>
            </w:r>
          </w:p>
        </w:tc>
      </w:tr>
      <w:tr w:rsidR="006E0E4D" w:rsidRPr="00F70826" w:rsidTr="004315EB">
        <w:trPr>
          <w:trHeight w:val="232"/>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rPr>
                <w:rFonts w:ascii="Museo Sans 300" w:eastAsiaTheme="minorEastAsia"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rPr>
                <w:rFonts w:ascii="Museo Sans 300" w:eastAsiaTheme="minorEastAsia"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rPr>
                <w:rFonts w:ascii="Museo Sans 300" w:eastAsiaTheme="minorEastAsia" w:hAnsi="Museo Sans 300"/>
                <w:b/>
                <w:bCs/>
                <w:sz w:val="14"/>
                <w:szCs w:val="14"/>
              </w:rPr>
            </w:pPr>
          </w:p>
        </w:tc>
      </w:tr>
    </w:tbl>
    <w:p w:rsidR="00D6029D" w:rsidRPr="00F70826" w:rsidRDefault="00D6029D" w:rsidP="00D6029D">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D6029D" w:rsidRPr="00F70826" w:rsidTr="006E0E4D">
        <w:tc>
          <w:tcPr>
            <w:tcW w:w="2600" w:type="dxa"/>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No DE ENTREGA: 66 </w:t>
            </w:r>
          </w:p>
        </w:tc>
      </w:tr>
    </w:tbl>
    <w:p w:rsidR="00D6029D" w:rsidRDefault="00D6029D" w:rsidP="00D6029D">
      <w:pPr>
        <w:widowControl w:val="0"/>
        <w:autoSpaceDE w:val="0"/>
        <w:autoSpaceDN w:val="0"/>
        <w:adjustRightInd w:val="0"/>
        <w:jc w:val="center"/>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TASA DE INTERES 6% </w:t>
      </w:r>
    </w:p>
    <w:tbl>
      <w:tblPr>
        <w:tblW w:w="9065" w:type="dxa"/>
        <w:jc w:val="center"/>
        <w:tblLayout w:type="fixed"/>
        <w:tblCellMar>
          <w:left w:w="25" w:type="dxa"/>
          <w:right w:w="0" w:type="dxa"/>
        </w:tblCellMar>
        <w:tblLook w:val="0000" w:firstRow="0" w:lastRow="0" w:firstColumn="0" w:lastColumn="0" w:noHBand="0" w:noVBand="0"/>
      </w:tblPr>
      <w:tblGrid>
        <w:gridCol w:w="2560"/>
        <w:gridCol w:w="974"/>
        <w:gridCol w:w="2479"/>
        <w:gridCol w:w="568"/>
        <w:gridCol w:w="568"/>
        <w:gridCol w:w="608"/>
        <w:gridCol w:w="649"/>
        <w:gridCol w:w="649"/>
        <w:gridCol w:w="10"/>
      </w:tblGrid>
      <w:tr w:rsidR="00D6029D" w:rsidRPr="00F70826" w:rsidTr="006E0E4D">
        <w:trPr>
          <w:gridAfter w:val="1"/>
          <w:wAfter w:w="10" w:type="dxa"/>
          <w:trHeight w:val="267"/>
          <w:jc w:val="center"/>
        </w:trPr>
        <w:tc>
          <w:tcPr>
            <w:tcW w:w="2560" w:type="dxa"/>
            <w:vMerge w:val="restart"/>
            <w:tcBorders>
              <w:top w:val="single" w:sz="2" w:space="0" w:color="auto"/>
              <w:left w:val="single" w:sz="2" w:space="0" w:color="auto"/>
              <w:bottom w:val="single" w:sz="2" w:space="0" w:color="auto"/>
              <w:right w:val="single" w:sz="2" w:space="0" w:color="auto"/>
            </w:tcBorders>
          </w:tcPr>
          <w:p w:rsidR="00D6029D" w:rsidRPr="00F70826" w:rsidRDefault="008057F9" w:rsidP="004315E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D6029D" w:rsidRPr="00F70826">
              <w:rPr>
                <w:rFonts w:ascii="Museo Sans 300" w:eastAsiaTheme="minorEastAsia" w:hAnsi="Museo Sans 300"/>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r w:rsidRPr="00F70826">
              <w:rPr>
                <w:rFonts w:ascii="Museo Sans 300" w:eastAsiaTheme="minorEastAsia" w:hAnsi="Museo Sans 300"/>
                <w:sz w:val="14"/>
                <w:szCs w:val="14"/>
              </w:rPr>
              <w:t xml:space="preserve">Solares: </w:t>
            </w:r>
          </w:p>
          <w:p w:rsidR="00D6029D" w:rsidRPr="00F70826" w:rsidRDefault="008057F9" w:rsidP="004315E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D6029D" w:rsidRPr="00F70826">
              <w:rPr>
                <w:rFonts w:ascii="Museo Sans 300" w:eastAsiaTheme="minorEastAsia" w:hAnsi="Museo Sans 300"/>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p w:rsidR="00D6029D" w:rsidRPr="00F70826" w:rsidRDefault="00D6029D" w:rsidP="004315EB">
            <w:pPr>
              <w:widowControl w:val="0"/>
              <w:autoSpaceDE w:val="0"/>
              <w:autoSpaceDN w:val="0"/>
              <w:adjustRightInd w:val="0"/>
              <w:rPr>
                <w:rFonts w:ascii="Museo Sans 300" w:eastAsiaTheme="minorEastAsia" w:hAnsi="Museo Sans 300"/>
                <w:sz w:val="14"/>
                <w:szCs w:val="14"/>
              </w:rPr>
            </w:pPr>
            <w:r w:rsidRPr="00F70826">
              <w:rPr>
                <w:rFonts w:ascii="Museo Sans 300" w:eastAsiaTheme="minorEastAsia" w:hAnsi="Museo Sans 300"/>
                <w:sz w:val="14"/>
                <w:szCs w:val="14"/>
              </w:rPr>
              <w:t xml:space="preserve">PORCION LA LAGUNETA </w:t>
            </w:r>
          </w:p>
        </w:tc>
        <w:tc>
          <w:tcPr>
            <w:tcW w:w="568" w:type="dxa"/>
            <w:vMerge w:val="restart"/>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center"/>
              <w:rPr>
                <w:rFonts w:ascii="Museo Sans 300" w:eastAsiaTheme="minorEastAsia" w:hAnsi="Museo Sans 300"/>
                <w:sz w:val="14"/>
                <w:szCs w:val="14"/>
              </w:rPr>
            </w:pPr>
          </w:p>
          <w:p w:rsidR="00D6029D" w:rsidRPr="00F70826" w:rsidRDefault="008057F9" w:rsidP="004315EB">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center"/>
              <w:rPr>
                <w:rFonts w:ascii="Museo Sans 300" w:eastAsiaTheme="minorEastAsia" w:hAnsi="Museo Sans 300"/>
                <w:sz w:val="14"/>
                <w:szCs w:val="14"/>
              </w:rPr>
            </w:pPr>
          </w:p>
          <w:p w:rsidR="00D6029D" w:rsidRPr="00F70826" w:rsidRDefault="008057F9" w:rsidP="004315EB">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p>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513.02 </w:t>
            </w:r>
          </w:p>
        </w:tc>
        <w:tc>
          <w:tcPr>
            <w:tcW w:w="649" w:type="dxa"/>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p>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3196.11 </w:t>
            </w:r>
          </w:p>
        </w:tc>
        <w:tc>
          <w:tcPr>
            <w:tcW w:w="649" w:type="dxa"/>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p>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27965.96 </w:t>
            </w:r>
          </w:p>
        </w:tc>
      </w:tr>
      <w:tr w:rsidR="00D6029D" w:rsidRPr="00F70826" w:rsidTr="006E0E4D">
        <w:trPr>
          <w:gridAfter w:val="1"/>
          <w:wAfter w:w="10" w:type="dxa"/>
          <w:trHeight w:val="133"/>
          <w:jc w:val="center"/>
        </w:trPr>
        <w:tc>
          <w:tcPr>
            <w:tcW w:w="2560"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513.02 </w:t>
            </w:r>
          </w:p>
        </w:tc>
        <w:tc>
          <w:tcPr>
            <w:tcW w:w="649" w:type="dxa"/>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3196.11 </w:t>
            </w:r>
          </w:p>
        </w:tc>
        <w:tc>
          <w:tcPr>
            <w:tcW w:w="649" w:type="dxa"/>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27965.96 </w:t>
            </w:r>
          </w:p>
        </w:tc>
      </w:tr>
      <w:tr w:rsidR="00D6029D" w:rsidRPr="00F70826" w:rsidTr="006E0E4D">
        <w:trPr>
          <w:trHeight w:val="414"/>
          <w:jc w:val="center"/>
        </w:trPr>
        <w:tc>
          <w:tcPr>
            <w:tcW w:w="2560"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6505" w:type="dxa"/>
            <w:gridSpan w:val="8"/>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center"/>
              <w:rPr>
                <w:rFonts w:ascii="Museo Sans 300" w:eastAsiaTheme="minorEastAsia" w:hAnsi="Museo Sans 300"/>
                <w:b/>
                <w:bCs/>
                <w:sz w:val="14"/>
                <w:szCs w:val="14"/>
              </w:rPr>
            </w:pPr>
            <w:proofErr w:type="spellStart"/>
            <w:r w:rsidRPr="00F70826">
              <w:rPr>
                <w:rFonts w:ascii="Museo Sans 300" w:eastAsiaTheme="minorEastAsia" w:hAnsi="Museo Sans 300"/>
                <w:b/>
                <w:bCs/>
                <w:sz w:val="14"/>
                <w:szCs w:val="14"/>
              </w:rPr>
              <w:t>Area</w:t>
            </w:r>
            <w:proofErr w:type="spellEnd"/>
            <w:r w:rsidRPr="00F70826">
              <w:rPr>
                <w:rFonts w:ascii="Museo Sans 300" w:eastAsiaTheme="minorEastAsia" w:hAnsi="Museo Sans 300"/>
                <w:b/>
                <w:bCs/>
                <w:sz w:val="14"/>
                <w:szCs w:val="14"/>
              </w:rPr>
              <w:t xml:space="preserve"> Total: 513.02 </w:t>
            </w:r>
          </w:p>
          <w:p w:rsidR="00D6029D" w:rsidRPr="00F70826" w:rsidRDefault="00D6029D" w:rsidP="004315EB">
            <w:pPr>
              <w:widowControl w:val="0"/>
              <w:autoSpaceDE w:val="0"/>
              <w:autoSpaceDN w:val="0"/>
              <w:adjustRightInd w:val="0"/>
              <w:jc w:val="center"/>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 Valor Total ($): 3196.11 </w:t>
            </w:r>
          </w:p>
          <w:p w:rsidR="00D6029D" w:rsidRPr="00F70826" w:rsidRDefault="00D6029D" w:rsidP="004315EB">
            <w:pPr>
              <w:widowControl w:val="0"/>
              <w:autoSpaceDE w:val="0"/>
              <w:autoSpaceDN w:val="0"/>
              <w:adjustRightInd w:val="0"/>
              <w:jc w:val="center"/>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 Valor Total (¢): 27965.96 </w:t>
            </w:r>
          </w:p>
        </w:tc>
      </w:tr>
    </w:tbl>
    <w:p w:rsidR="00D6029D" w:rsidRDefault="00D6029D" w:rsidP="00D6029D">
      <w:pPr>
        <w:widowControl w:val="0"/>
        <w:autoSpaceDE w:val="0"/>
        <w:autoSpaceDN w:val="0"/>
        <w:adjustRightInd w:val="0"/>
        <w:rPr>
          <w:rFonts w:ascii="Museo Sans 300" w:eastAsiaTheme="minorEastAsia" w:hAnsi="Museo Sans 300"/>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2555"/>
        <w:gridCol w:w="972"/>
        <w:gridCol w:w="2474"/>
        <w:gridCol w:w="567"/>
        <w:gridCol w:w="567"/>
        <w:gridCol w:w="606"/>
        <w:gridCol w:w="647"/>
        <w:gridCol w:w="647"/>
        <w:gridCol w:w="14"/>
      </w:tblGrid>
      <w:tr w:rsidR="006E0E4D" w:rsidRPr="00F70826" w:rsidTr="006E0E4D">
        <w:trPr>
          <w:gridAfter w:val="1"/>
          <w:wAfter w:w="14" w:type="dxa"/>
          <w:trHeight w:val="250"/>
          <w:jc w:val="center"/>
        </w:trPr>
        <w:tc>
          <w:tcPr>
            <w:tcW w:w="2555" w:type="dxa"/>
            <w:vMerge w:val="restart"/>
            <w:tcBorders>
              <w:top w:val="single" w:sz="2" w:space="0" w:color="auto"/>
              <w:left w:val="single" w:sz="2" w:space="0" w:color="auto"/>
              <w:bottom w:val="single" w:sz="2" w:space="0" w:color="auto"/>
              <w:right w:val="single" w:sz="2" w:space="0" w:color="auto"/>
            </w:tcBorders>
          </w:tcPr>
          <w:p w:rsidR="00D6029D" w:rsidRPr="00F70826" w:rsidRDefault="008057F9" w:rsidP="004315E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D6029D" w:rsidRPr="00F70826">
              <w:rPr>
                <w:rFonts w:ascii="Museo Sans 300" w:eastAsiaTheme="minorEastAsia" w:hAnsi="Museo Sans 300"/>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r w:rsidRPr="00F70826">
              <w:rPr>
                <w:rFonts w:ascii="Museo Sans 300" w:eastAsiaTheme="minorEastAsia" w:hAnsi="Museo Sans 300"/>
                <w:sz w:val="14"/>
                <w:szCs w:val="14"/>
              </w:rPr>
              <w:t xml:space="preserve">Solares: </w:t>
            </w:r>
          </w:p>
          <w:p w:rsidR="00D6029D" w:rsidRPr="00F70826" w:rsidRDefault="001E1CA2" w:rsidP="004315E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D6029D" w:rsidRPr="00F70826">
              <w:rPr>
                <w:rFonts w:ascii="Museo Sans 300" w:eastAsiaTheme="minorEastAsia" w:hAnsi="Museo Sans 300"/>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p w:rsidR="00D6029D" w:rsidRPr="00F70826" w:rsidRDefault="00D6029D" w:rsidP="004315EB">
            <w:pPr>
              <w:widowControl w:val="0"/>
              <w:autoSpaceDE w:val="0"/>
              <w:autoSpaceDN w:val="0"/>
              <w:adjustRightInd w:val="0"/>
              <w:rPr>
                <w:rFonts w:ascii="Museo Sans 300" w:eastAsiaTheme="minorEastAsia" w:hAnsi="Museo Sans 300"/>
                <w:sz w:val="14"/>
                <w:szCs w:val="14"/>
              </w:rPr>
            </w:pPr>
            <w:r w:rsidRPr="00F70826">
              <w:rPr>
                <w:rFonts w:ascii="Museo Sans 300" w:eastAsiaTheme="minorEastAsia" w:hAnsi="Museo Sans 300"/>
                <w:sz w:val="14"/>
                <w:szCs w:val="14"/>
              </w:rPr>
              <w:t xml:space="preserve">PORCION LA LAGUNETA </w:t>
            </w:r>
          </w:p>
        </w:tc>
        <w:tc>
          <w:tcPr>
            <w:tcW w:w="567" w:type="dxa"/>
            <w:vMerge w:val="restart"/>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center"/>
              <w:rPr>
                <w:rFonts w:ascii="Museo Sans 300" w:eastAsiaTheme="minorEastAsia" w:hAnsi="Museo Sans 300"/>
                <w:sz w:val="14"/>
                <w:szCs w:val="14"/>
              </w:rPr>
            </w:pPr>
          </w:p>
          <w:p w:rsidR="00D6029D" w:rsidRPr="00F70826" w:rsidRDefault="008057F9" w:rsidP="004315EB">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center"/>
              <w:rPr>
                <w:rFonts w:ascii="Museo Sans 300" w:eastAsiaTheme="minorEastAsia" w:hAnsi="Museo Sans 300"/>
                <w:sz w:val="14"/>
                <w:szCs w:val="14"/>
              </w:rPr>
            </w:pPr>
          </w:p>
          <w:p w:rsidR="00D6029D" w:rsidRPr="00F70826" w:rsidRDefault="008057F9" w:rsidP="004315EB">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p>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404.44 </w:t>
            </w:r>
          </w:p>
        </w:tc>
        <w:tc>
          <w:tcPr>
            <w:tcW w:w="647" w:type="dxa"/>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p>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2600.55 </w:t>
            </w:r>
          </w:p>
        </w:tc>
        <w:tc>
          <w:tcPr>
            <w:tcW w:w="647" w:type="dxa"/>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p>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22754.81 </w:t>
            </w:r>
          </w:p>
        </w:tc>
      </w:tr>
      <w:tr w:rsidR="006E0E4D" w:rsidRPr="00F70826" w:rsidTr="006E0E4D">
        <w:trPr>
          <w:gridAfter w:val="1"/>
          <w:wAfter w:w="14" w:type="dxa"/>
          <w:trHeight w:val="125"/>
          <w:jc w:val="center"/>
        </w:trPr>
        <w:tc>
          <w:tcPr>
            <w:tcW w:w="2555"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404.44 </w:t>
            </w:r>
          </w:p>
        </w:tc>
        <w:tc>
          <w:tcPr>
            <w:tcW w:w="647" w:type="dxa"/>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2600.55 </w:t>
            </w:r>
          </w:p>
        </w:tc>
        <w:tc>
          <w:tcPr>
            <w:tcW w:w="647" w:type="dxa"/>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22754.81 </w:t>
            </w:r>
          </w:p>
        </w:tc>
      </w:tr>
      <w:tr w:rsidR="00D6029D" w:rsidRPr="00F70826" w:rsidTr="006E0E4D">
        <w:trPr>
          <w:trHeight w:val="386"/>
          <w:jc w:val="center"/>
        </w:trPr>
        <w:tc>
          <w:tcPr>
            <w:tcW w:w="2555"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6494" w:type="dxa"/>
            <w:gridSpan w:val="8"/>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center"/>
              <w:rPr>
                <w:rFonts w:ascii="Museo Sans 300" w:eastAsiaTheme="minorEastAsia" w:hAnsi="Museo Sans 300"/>
                <w:b/>
                <w:bCs/>
                <w:sz w:val="14"/>
                <w:szCs w:val="14"/>
              </w:rPr>
            </w:pPr>
            <w:proofErr w:type="spellStart"/>
            <w:r w:rsidRPr="00F70826">
              <w:rPr>
                <w:rFonts w:ascii="Museo Sans 300" w:eastAsiaTheme="minorEastAsia" w:hAnsi="Museo Sans 300"/>
                <w:b/>
                <w:bCs/>
                <w:sz w:val="14"/>
                <w:szCs w:val="14"/>
              </w:rPr>
              <w:t>Area</w:t>
            </w:r>
            <w:proofErr w:type="spellEnd"/>
            <w:r w:rsidRPr="00F70826">
              <w:rPr>
                <w:rFonts w:ascii="Museo Sans 300" w:eastAsiaTheme="minorEastAsia" w:hAnsi="Museo Sans 300"/>
                <w:b/>
                <w:bCs/>
                <w:sz w:val="14"/>
                <w:szCs w:val="14"/>
              </w:rPr>
              <w:t xml:space="preserve"> Total: 404.44 </w:t>
            </w:r>
          </w:p>
          <w:p w:rsidR="00D6029D" w:rsidRPr="00F70826" w:rsidRDefault="00D6029D" w:rsidP="004315EB">
            <w:pPr>
              <w:widowControl w:val="0"/>
              <w:autoSpaceDE w:val="0"/>
              <w:autoSpaceDN w:val="0"/>
              <w:adjustRightInd w:val="0"/>
              <w:jc w:val="center"/>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 Valor Total ($): 2600.55 </w:t>
            </w:r>
          </w:p>
          <w:p w:rsidR="00D6029D" w:rsidRPr="00F70826" w:rsidRDefault="00D6029D" w:rsidP="004315EB">
            <w:pPr>
              <w:widowControl w:val="0"/>
              <w:autoSpaceDE w:val="0"/>
              <w:autoSpaceDN w:val="0"/>
              <w:adjustRightInd w:val="0"/>
              <w:jc w:val="center"/>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 Valor Total (¢): 22754.81 </w:t>
            </w:r>
          </w:p>
        </w:tc>
      </w:tr>
    </w:tbl>
    <w:p w:rsidR="00D6029D" w:rsidRDefault="00D6029D" w:rsidP="00D6029D">
      <w:pPr>
        <w:widowControl w:val="0"/>
        <w:autoSpaceDE w:val="0"/>
        <w:autoSpaceDN w:val="0"/>
        <w:adjustRightInd w:val="0"/>
        <w:rPr>
          <w:rFonts w:ascii="Museo Sans 300" w:eastAsiaTheme="minorEastAsia" w:hAnsi="Museo Sans 300"/>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2552"/>
        <w:gridCol w:w="971"/>
        <w:gridCol w:w="2470"/>
        <w:gridCol w:w="566"/>
        <w:gridCol w:w="566"/>
        <w:gridCol w:w="605"/>
        <w:gridCol w:w="646"/>
        <w:gridCol w:w="646"/>
        <w:gridCol w:w="12"/>
      </w:tblGrid>
      <w:tr w:rsidR="006E0E4D" w:rsidRPr="00F70826" w:rsidTr="006E0E4D">
        <w:trPr>
          <w:gridAfter w:val="1"/>
          <w:wAfter w:w="12" w:type="dxa"/>
          <w:trHeight w:val="250"/>
          <w:jc w:val="center"/>
        </w:trPr>
        <w:tc>
          <w:tcPr>
            <w:tcW w:w="2552" w:type="dxa"/>
            <w:vMerge w:val="restart"/>
            <w:tcBorders>
              <w:top w:val="single" w:sz="2" w:space="0" w:color="auto"/>
              <w:left w:val="single" w:sz="2" w:space="0" w:color="auto"/>
              <w:bottom w:val="single" w:sz="2" w:space="0" w:color="auto"/>
              <w:right w:val="single" w:sz="2" w:space="0" w:color="auto"/>
            </w:tcBorders>
          </w:tcPr>
          <w:p w:rsidR="00D6029D" w:rsidRPr="00F70826" w:rsidRDefault="008057F9" w:rsidP="004315E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D6029D" w:rsidRPr="00F70826">
              <w:rPr>
                <w:rFonts w:ascii="Museo Sans 300" w:eastAsiaTheme="minorEastAsia" w:hAnsi="Museo Sans 300"/>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r w:rsidRPr="00F70826">
              <w:rPr>
                <w:rFonts w:ascii="Museo Sans 300" w:eastAsiaTheme="minorEastAsia" w:hAnsi="Museo Sans 300"/>
                <w:sz w:val="14"/>
                <w:szCs w:val="14"/>
              </w:rPr>
              <w:t xml:space="preserve">Solares: </w:t>
            </w:r>
          </w:p>
          <w:p w:rsidR="00D6029D" w:rsidRPr="00F70826" w:rsidRDefault="008057F9" w:rsidP="004315E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D6029D" w:rsidRPr="00F70826">
              <w:rPr>
                <w:rFonts w:ascii="Museo Sans 300" w:eastAsiaTheme="minorEastAsia" w:hAnsi="Museo Sans 300"/>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p w:rsidR="00D6029D" w:rsidRPr="00F70826" w:rsidRDefault="00D6029D" w:rsidP="004315EB">
            <w:pPr>
              <w:widowControl w:val="0"/>
              <w:autoSpaceDE w:val="0"/>
              <w:autoSpaceDN w:val="0"/>
              <w:adjustRightInd w:val="0"/>
              <w:rPr>
                <w:rFonts w:ascii="Museo Sans 300" w:eastAsiaTheme="minorEastAsia" w:hAnsi="Museo Sans 300"/>
                <w:sz w:val="14"/>
                <w:szCs w:val="14"/>
              </w:rPr>
            </w:pPr>
            <w:r w:rsidRPr="00F70826">
              <w:rPr>
                <w:rFonts w:ascii="Museo Sans 300" w:eastAsiaTheme="minorEastAsia" w:hAnsi="Museo Sans 300"/>
                <w:sz w:val="14"/>
                <w:szCs w:val="14"/>
              </w:rPr>
              <w:t xml:space="preserve">PORCION LA LAGUNETA </w:t>
            </w:r>
          </w:p>
        </w:tc>
        <w:tc>
          <w:tcPr>
            <w:tcW w:w="566" w:type="dxa"/>
            <w:vMerge w:val="restart"/>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center"/>
              <w:rPr>
                <w:rFonts w:ascii="Museo Sans 300" w:eastAsiaTheme="minorEastAsia" w:hAnsi="Museo Sans 300"/>
                <w:sz w:val="14"/>
                <w:szCs w:val="14"/>
              </w:rPr>
            </w:pPr>
          </w:p>
          <w:p w:rsidR="00D6029D" w:rsidRPr="00F70826" w:rsidRDefault="008057F9" w:rsidP="004315EB">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center"/>
              <w:rPr>
                <w:rFonts w:ascii="Museo Sans 300" w:eastAsiaTheme="minorEastAsia" w:hAnsi="Museo Sans 300"/>
                <w:sz w:val="14"/>
                <w:szCs w:val="14"/>
              </w:rPr>
            </w:pPr>
          </w:p>
          <w:p w:rsidR="00D6029D" w:rsidRPr="00F70826" w:rsidRDefault="008057F9" w:rsidP="004315EB">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p>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405.87 </w:t>
            </w:r>
          </w:p>
        </w:tc>
        <w:tc>
          <w:tcPr>
            <w:tcW w:w="646" w:type="dxa"/>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p>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2609.74 </w:t>
            </w:r>
          </w:p>
        </w:tc>
        <w:tc>
          <w:tcPr>
            <w:tcW w:w="646" w:type="dxa"/>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p>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22835.23 </w:t>
            </w:r>
          </w:p>
        </w:tc>
      </w:tr>
      <w:tr w:rsidR="006E0E4D" w:rsidRPr="00F70826" w:rsidTr="006E0E4D">
        <w:trPr>
          <w:gridAfter w:val="1"/>
          <w:wAfter w:w="12" w:type="dxa"/>
          <w:trHeight w:val="125"/>
          <w:jc w:val="center"/>
        </w:trPr>
        <w:tc>
          <w:tcPr>
            <w:tcW w:w="2552"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405.87 </w:t>
            </w:r>
          </w:p>
        </w:tc>
        <w:tc>
          <w:tcPr>
            <w:tcW w:w="646" w:type="dxa"/>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2609.74 </w:t>
            </w:r>
          </w:p>
        </w:tc>
        <w:tc>
          <w:tcPr>
            <w:tcW w:w="646" w:type="dxa"/>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right"/>
              <w:rPr>
                <w:rFonts w:ascii="Museo Sans 300" w:eastAsiaTheme="minorEastAsia" w:hAnsi="Museo Sans 300"/>
                <w:sz w:val="14"/>
                <w:szCs w:val="14"/>
              </w:rPr>
            </w:pPr>
            <w:r w:rsidRPr="00F70826">
              <w:rPr>
                <w:rFonts w:ascii="Museo Sans 300" w:eastAsiaTheme="minorEastAsia" w:hAnsi="Museo Sans 300"/>
                <w:sz w:val="14"/>
                <w:szCs w:val="14"/>
              </w:rPr>
              <w:t xml:space="preserve">22835.23 </w:t>
            </w:r>
          </w:p>
        </w:tc>
      </w:tr>
      <w:tr w:rsidR="00D6029D" w:rsidRPr="00F70826" w:rsidTr="006E0E4D">
        <w:trPr>
          <w:trHeight w:val="386"/>
          <w:jc w:val="center"/>
        </w:trPr>
        <w:tc>
          <w:tcPr>
            <w:tcW w:w="2552" w:type="dxa"/>
            <w:vMerge/>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rPr>
                <w:rFonts w:ascii="Museo Sans 300" w:eastAsiaTheme="minorEastAsia" w:hAnsi="Museo Sans 300"/>
                <w:sz w:val="14"/>
                <w:szCs w:val="14"/>
              </w:rPr>
            </w:pPr>
          </w:p>
        </w:tc>
        <w:tc>
          <w:tcPr>
            <w:tcW w:w="6482" w:type="dxa"/>
            <w:gridSpan w:val="8"/>
            <w:tcBorders>
              <w:top w:val="single" w:sz="2" w:space="0" w:color="auto"/>
              <w:left w:val="single" w:sz="2" w:space="0" w:color="auto"/>
              <w:bottom w:val="single" w:sz="2" w:space="0" w:color="auto"/>
              <w:right w:val="single" w:sz="2" w:space="0" w:color="auto"/>
            </w:tcBorders>
          </w:tcPr>
          <w:p w:rsidR="00D6029D" w:rsidRPr="00F70826" w:rsidRDefault="00D6029D" w:rsidP="004315EB">
            <w:pPr>
              <w:widowControl w:val="0"/>
              <w:autoSpaceDE w:val="0"/>
              <w:autoSpaceDN w:val="0"/>
              <w:adjustRightInd w:val="0"/>
              <w:jc w:val="center"/>
              <w:rPr>
                <w:rFonts w:ascii="Museo Sans 300" w:eastAsiaTheme="minorEastAsia" w:hAnsi="Museo Sans 300"/>
                <w:b/>
                <w:bCs/>
                <w:sz w:val="14"/>
                <w:szCs w:val="14"/>
              </w:rPr>
            </w:pPr>
            <w:proofErr w:type="spellStart"/>
            <w:r w:rsidRPr="00F70826">
              <w:rPr>
                <w:rFonts w:ascii="Museo Sans 300" w:eastAsiaTheme="minorEastAsia" w:hAnsi="Museo Sans 300"/>
                <w:b/>
                <w:bCs/>
                <w:sz w:val="14"/>
                <w:szCs w:val="14"/>
              </w:rPr>
              <w:t>Area</w:t>
            </w:r>
            <w:proofErr w:type="spellEnd"/>
            <w:r w:rsidRPr="00F70826">
              <w:rPr>
                <w:rFonts w:ascii="Museo Sans 300" w:eastAsiaTheme="minorEastAsia" w:hAnsi="Museo Sans 300"/>
                <w:b/>
                <w:bCs/>
                <w:sz w:val="14"/>
                <w:szCs w:val="14"/>
              </w:rPr>
              <w:t xml:space="preserve"> Total: 405.87 </w:t>
            </w:r>
          </w:p>
          <w:p w:rsidR="00D6029D" w:rsidRPr="00F70826" w:rsidRDefault="00D6029D" w:rsidP="004315EB">
            <w:pPr>
              <w:widowControl w:val="0"/>
              <w:autoSpaceDE w:val="0"/>
              <w:autoSpaceDN w:val="0"/>
              <w:adjustRightInd w:val="0"/>
              <w:jc w:val="center"/>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 Valor Total ($): 2609.74 </w:t>
            </w:r>
          </w:p>
          <w:p w:rsidR="00D6029D" w:rsidRPr="00F70826" w:rsidRDefault="00D6029D" w:rsidP="004315EB">
            <w:pPr>
              <w:widowControl w:val="0"/>
              <w:autoSpaceDE w:val="0"/>
              <w:autoSpaceDN w:val="0"/>
              <w:adjustRightInd w:val="0"/>
              <w:jc w:val="center"/>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 Valor Total (¢): 22835.23 </w:t>
            </w:r>
          </w:p>
        </w:tc>
      </w:tr>
    </w:tbl>
    <w:p w:rsidR="00D6029D" w:rsidRDefault="00D6029D" w:rsidP="00D6029D">
      <w:pPr>
        <w:widowControl w:val="0"/>
        <w:autoSpaceDE w:val="0"/>
        <w:autoSpaceDN w:val="0"/>
        <w:adjustRightInd w:val="0"/>
        <w:rPr>
          <w:rFonts w:ascii="Museo Sans 300" w:eastAsiaTheme="minorEastAsia" w:hAnsi="Museo Sans 300"/>
          <w:sz w:val="14"/>
          <w:szCs w:val="14"/>
        </w:rPr>
      </w:pPr>
    </w:p>
    <w:p w:rsidR="004315EB" w:rsidRPr="00F70826" w:rsidRDefault="004315EB" w:rsidP="00D6029D">
      <w:pPr>
        <w:widowControl w:val="0"/>
        <w:autoSpaceDE w:val="0"/>
        <w:autoSpaceDN w:val="0"/>
        <w:adjustRightInd w:val="0"/>
        <w:rPr>
          <w:rFonts w:ascii="Museo Sans 300" w:eastAsiaTheme="minorEastAsia" w:hAnsi="Museo Sans 300"/>
          <w:sz w:val="14"/>
          <w:szCs w:val="14"/>
        </w:rPr>
      </w:pPr>
    </w:p>
    <w:tbl>
      <w:tblPr>
        <w:tblW w:w="9046" w:type="dxa"/>
        <w:jc w:val="center"/>
        <w:tblLayout w:type="fixed"/>
        <w:tblCellMar>
          <w:left w:w="25" w:type="dxa"/>
          <w:right w:w="0" w:type="dxa"/>
        </w:tblCellMar>
        <w:tblLook w:val="0000" w:firstRow="0" w:lastRow="0" w:firstColumn="0" w:lastColumn="0" w:noHBand="0" w:noVBand="0"/>
      </w:tblPr>
      <w:tblGrid>
        <w:gridCol w:w="3531"/>
        <w:gridCol w:w="2475"/>
        <w:gridCol w:w="1744"/>
        <w:gridCol w:w="648"/>
        <w:gridCol w:w="648"/>
      </w:tblGrid>
      <w:tr w:rsidR="00D6029D" w:rsidRPr="00F70826" w:rsidTr="006E0E4D">
        <w:trPr>
          <w:trHeight w:val="269"/>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jc w:val="center"/>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jc w:val="center"/>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3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jc w:val="right"/>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1323.33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jc w:val="right"/>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8406.40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jc w:val="right"/>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73556.00 </w:t>
            </w:r>
          </w:p>
        </w:tc>
      </w:tr>
      <w:tr w:rsidR="00D6029D" w:rsidRPr="00F70826" w:rsidTr="006E0E4D">
        <w:trPr>
          <w:trHeight w:val="234"/>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jc w:val="center"/>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jc w:val="center"/>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0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jc w:val="right"/>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jc w:val="right"/>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D6029D" w:rsidRPr="00F70826" w:rsidRDefault="00D6029D" w:rsidP="004315EB">
            <w:pPr>
              <w:widowControl w:val="0"/>
              <w:autoSpaceDE w:val="0"/>
              <w:autoSpaceDN w:val="0"/>
              <w:adjustRightInd w:val="0"/>
              <w:jc w:val="right"/>
              <w:rPr>
                <w:rFonts w:ascii="Museo Sans 300" w:eastAsiaTheme="minorEastAsia" w:hAnsi="Museo Sans 300"/>
                <w:b/>
                <w:bCs/>
                <w:sz w:val="14"/>
                <w:szCs w:val="14"/>
              </w:rPr>
            </w:pPr>
            <w:r w:rsidRPr="00F70826">
              <w:rPr>
                <w:rFonts w:ascii="Museo Sans 300" w:eastAsiaTheme="minorEastAsia" w:hAnsi="Museo Sans 300"/>
                <w:b/>
                <w:bCs/>
                <w:sz w:val="14"/>
                <w:szCs w:val="14"/>
              </w:rPr>
              <w:t xml:space="preserve">0 </w:t>
            </w:r>
          </w:p>
        </w:tc>
      </w:tr>
    </w:tbl>
    <w:p w:rsidR="004315EB" w:rsidRDefault="004315EB" w:rsidP="005C1BA9">
      <w:pPr>
        <w:jc w:val="both"/>
        <w:rPr>
          <w:rFonts w:ascii="Museo Sans 100" w:hAnsi="Museo Sans 100"/>
          <w:b/>
          <w:sz w:val="24"/>
          <w:szCs w:val="24"/>
          <w:u w:val="single"/>
        </w:rPr>
      </w:pPr>
    </w:p>
    <w:p w:rsidR="005C1BA9" w:rsidRPr="007D1769" w:rsidRDefault="005C1BA9" w:rsidP="005C1BA9">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Advertir a los adjudicatarios a través de una cláusula especial en las escrituras de compraventa de los inmuebles, que deberán</w:t>
      </w:r>
      <w:r>
        <w:rPr>
          <w:rFonts w:ascii="Museo Sans 100" w:hAnsi="Museo Sans 100"/>
          <w:sz w:val="24"/>
          <w:szCs w:val="24"/>
        </w:rPr>
        <w:t xml:space="preserve"> cumplir con</w:t>
      </w:r>
      <w:r w:rsidRPr="008A5559">
        <w:rPr>
          <w:rFonts w:ascii="Museo Sans 100" w:hAnsi="Museo Sans 100"/>
          <w:sz w:val="24"/>
          <w:szCs w:val="24"/>
        </w:rPr>
        <w:t xml:space="preserve">  las medidas </w:t>
      </w:r>
      <w:r>
        <w:rPr>
          <w:rFonts w:ascii="Museo Sans 100" w:hAnsi="Museo Sans 100"/>
          <w:sz w:val="24"/>
          <w:szCs w:val="24"/>
        </w:rPr>
        <w:t>ambientales</w:t>
      </w:r>
      <w:r w:rsidR="00D6029D">
        <w:rPr>
          <w:rFonts w:ascii="Museo Sans 100" w:hAnsi="Museo Sans 100"/>
          <w:sz w:val="24"/>
          <w:szCs w:val="24"/>
        </w:rPr>
        <w:t xml:space="preserve"> de prevención y mitigación emitidas por la Unidad Ambiental Institucional,</w:t>
      </w:r>
      <w:r>
        <w:rPr>
          <w:rFonts w:ascii="Museo Sans 100" w:hAnsi="Museo Sans 100"/>
          <w:sz w:val="24"/>
          <w:szCs w:val="24"/>
        </w:rPr>
        <w:t xml:space="preserve"> </w:t>
      </w:r>
      <w:r w:rsidRPr="008A5559">
        <w:rPr>
          <w:rFonts w:ascii="Museo Sans 100" w:hAnsi="Museo Sans 100"/>
          <w:sz w:val="24"/>
          <w:szCs w:val="24"/>
        </w:rPr>
        <w:t>re</w:t>
      </w:r>
      <w:r>
        <w:rPr>
          <w:rFonts w:ascii="Museo Sans 100" w:hAnsi="Museo Sans 100"/>
          <w:sz w:val="24"/>
          <w:szCs w:val="24"/>
        </w:rPr>
        <w:t xml:space="preserve">lacionadas </w:t>
      </w:r>
      <w:r w:rsidR="00D6029D">
        <w:rPr>
          <w:rFonts w:ascii="Museo Sans 100" w:hAnsi="Museo Sans 100"/>
          <w:sz w:val="24"/>
          <w:szCs w:val="24"/>
        </w:rPr>
        <w:t>en el considerado IV</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 xml:space="preserve">Instruir a la Gerencia de Desarrollo </w:t>
      </w:r>
      <w:r w:rsidRPr="00796205">
        <w:rPr>
          <w:rFonts w:ascii="Museo Sans 100" w:hAnsi="Museo Sans 100"/>
          <w:sz w:val="24"/>
          <w:szCs w:val="24"/>
        </w:rPr>
        <w:lastRenderedPageBreak/>
        <w:t>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4315EB" w:rsidRPr="00B111C4" w:rsidRDefault="004315EB" w:rsidP="004315EB">
      <w:pPr>
        <w:rPr>
          <w:rFonts w:ascii="Times New Roman" w:hAnsi="Times New Roman"/>
          <w:sz w:val="26"/>
          <w:szCs w:val="26"/>
        </w:rPr>
      </w:pPr>
      <w:r w:rsidRPr="00B111C4">
        <w:rPr>
          <w:rFonts w:ascii="Times New Roman" w:hAnsi="Times New Roman"/>
          <w:sz w:val="26"/>
          <w:szCs w:val="26"/>
        </w:rPr>
        <w:t xml:space="preserve">                                                                                  </w:t>
      </w:r>
    </w:p>
    <w:p w:rsidR="004315EB" w:rsidRPr="00BF209A" w:rsidRDefault="004315EB" w:rsidP="00D7496A">
      <w:pPr>
        <w:jc w:val="both"/>
        <w:rPr>
          <w:rFonts w:ascii="Museo Sans 100" w:hAnsi="Museo Sans 100"/>
          <w:color w:val="000000" w:themeColor="text1"/>
          <w:sz w:val="24"/>
          <w:szCs w:val="24"/>
        </w:rPr>
      </w:pPr>
      <w:r w:rsidRPr="00D7496A">
        <w:rPr>
          <w:rFonts w:ascii="Museo Sans 100" w:hAnsi="Museo Sans 100"/>
          <w:sz w:val="24"/>
          <w:szCs w:val="24"/>
        </w:rPr>
        <w:t>““””</w:t>
      </w:r>
      <w:r w:rsidR="00801D87">
        <w:rPr>
          <w:rFonts w:ascii="Museo Sans 100" w:hAnsi="Museo Sans 100"/>
          <w:sz w:val="24"/>
          <w:szCs w:val="24"/>
        </w:rPr>
        <w:t>I</w:t>
      </w:r>
      <w:r w:rsidRPr="00D7496A">
        <w:rPr>
          <w:rFonts w:ascii="Museo Sans 100" w:hAnsi="Museo Sans 100"/>
          <w:sz w:val="24"/>
          <w:szCs w:val="24"/>
        </w:rPr>
        <w:t>V) A solicitud de los señores:</w:t>
      </w:r>
      <w:r w:rsidR="00455230" w:rsidRPr="00D7496A">
        <w:rPr>
          <w:rFonts w:ascii="Museo Sans 100" w:hAnsi="Museo Sans 100"/>
          <w:b/>
          <w:bCs/>
          <w:color w:val="000000" w:themeColor="text1"/>
          <w:sz w:val="24"/>
          <w:szCs w:val="24"/>
        </w:rPr>
        <w:t xml:space="preserve"> 1)</w:t>
      </w:r>
      <w:r w:rsidR="00455230" w:rsidRPr="00D7496A">
        <w:rPr>
          <w:rFonts w:ascii="Museo Sans 100" w:hAnsi="Museo Sans 100"/>
          <w:b/>
          <w:color w:val="000000" w:themeColor="text1"/>
          <w:sz w:val="24"/>
          <w:szCs w:val="24"/>
        </w:rPr>
        <w:t xml:space="preserve"> ANA MARIA GOMEZ DE LAZO, </w:t>
      </w:r>
      <w:r w:rsidR="00455230" w:rsidRPr="00D7496A">
        <w:rPr>
          <w:rFonts w:ascii="Museo Sans 100" w:hAnsi="Museo Sans 100"/>
          <w:color w:val="000000" w:themeColor="text1"/>
          <w:sz w:val="24"/>
          <w:szCs w:val="24"/>
        </w:rPr>
        <w:t xml:space="preserve">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años de edad,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del domicilio 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departamento 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con Documento Único de Identidad número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y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w:t>
      </w:r>
      <w:r w:rsidR="00455230" w:rsidRPr="00D7496A">
        <w:rPr>
          <w:rFonts w:ascii="Museo Sans 100" w:hAnsi="Museo Sans 100"/>
          <w:b/>
          <w:color w:val="000000" w:themeColor="text1"/>
          <w:sz w:val="24"/>
          <w:szCs w:val="24"/>
        </w:rPr>
        <w:t xml:space="preserve">SAUL ANTONIO LAZO GOMEZ, </w:t>
      </w:r>
      <w:r w:rsidR="00455230" w:rsidRPr="00D7496A">
        <w:rPr>
          <w:rFonts w:ascii="Museo Sans 100" w:hAnsi="Museo Sans 100"/>
          <w:color w:val="000000" w:themeColor="text1"/>
          <w:sz w:val="24"/>
          <w:szCs w:val="24"/>
        </w:rPr>
        <w:t xml:space="preserve">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años de edad,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del domicilio 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departamento 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con Documento Único de Identidad número </w:t>
      </w:r>
      <w:r w:rsidR="008057F9">
        <w:rPr>
          <w:rFonts w:ascii="Museo Sans 100" w:hAnsi="Museo Sans 100"/>
          <w:color w:val="000000" w:themeColor="text1"/>
          <w:sz w:val="24"/>
          <w:szCs w:val="24"/>
        </w:rPr>
        <w:t>---</w:t>
      </w:r>
      <w:r w:rsidR="00455230" w:rsidRPr="00D7496A">
        <w:rPr>
          <w:rFonts w:ascii="Museo Sans 100" w:hAnsi="Museo Sans 100"/>
          <w:b/>
          <w:color w:val="000000" w:themeColor="text1"/>
          <w:sz w:val="24"/>
          <w:szCs w:val="24"/>
        </w:rPr>
        <w:t xml:space="preserve">; 2) ANA TERESA GARCIA, </w:t>
      </w:r>
      <w:r w:rsidR="00455230" w:rsidRPr="00D7496A">
        <w:rPr>
          <w:rFonts w:ascii="Museo Sans 100" w:hAnsi="Museo Sans 100"/>
          <w:color w:val="000000" w:themeColor="text1"/>
          <w:sz w:val="24"/>
          <w:szCs w:val="24"/>
        </w:rPr>
        <w:t xml:space="preserve">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años de edad,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del domicilio 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departamento 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con Documento Único de Identidad número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y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w:t>
      </w:r>
      <w:r w:rsidR="00455230" w:rsidRPr="00D7496A">
        <w:rPr>
          <w:rFonts w:ascii="Museo Sans 100" w:hAnsi="Museo Sans 100"/>
          <w:b/>
          <w:color w:val="000000" w:themeColor="text1"/>
          <w:sz w:val="24"/>
          <w:szCs w:val="24"/>
        </w:rPr>
        <w:t xml:space="preserve">LILIAN SARAI RODRIGUEZ GARCIA, </w:t>
      </w:r>
      <w:r w:rsidR="00455230" w:rsidRPr="00D7496A">
        <w:rPr>
          <w:rFonts w:ascii="Museo Sans 100" w:hAnsi="Museo Sans 100"/>
          <w:color w:val="000000" w:themeColor="text1"/>
          <w:sz w:val="24"/>
          <w:szCs w:val="24"/>
        </w:rPr>
        <w:t xml:space="preserve">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años de edad,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del domicilio 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departamento 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con Documento Único de Identidad número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w:t>
      </w:r>
      <w:r w:rsidR="00455230" w:rsidRPr="00D7496A">
        <w:rPr>
          <w:rFonts w:ascii="Museo Sans 100" w:hAnsi="Museo Sans 100"/>
          <w:b/>
          <w:color w:val="000000" w:themeColor="text1"/>
          <w:sz w:val="24"/>
          <w:szCs w:val="24"/>
        </w:rPr>
        <w:t xml:space="preserve">3) ARMIDA BENITEZ DE DIAZ, </w:t>
      </w:r>
      <w:r w:rsidR="00455230" w:rsidRPr="00D7496A">
        <w:rPr>
          <w:rFonts w:ascii="Museo Sans 100" w:hAnsi="Museo Sans 100"/>
          <w:color w:val="000000" w:themeColor="text1"/>
          <w:sz w:val="24"/>
          <w:szCs w:val="24"/>
        </w:rPr>
        <w:t xml:space="preserve">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años de edad,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del domicilio 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departamento 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con Documento Único de Identidad número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w:t>
      </w:r>
      <w:r w:rsidR="008057F9">
        <w:rPr>
          <w:rFonts w:ascii="Museo Sans 100" w:hAnsi="Museo Sans 100"/>
          <w:color w:val="000000" w:themeColor="text1"/>
          <w:sz w:val="24"/>
          <w:szCs w:val="24"/>
        </w:rPr>
        <w:t>----</w:t>
      </w:r>
      <w:r w:rsidR="00455230" w:rsidRPr="00D7496A">
        <w:rPr>
          <w:rFonts w:ascii="Museo Sans 100" w:hAnsi="Museo Sans 100"/>
          <w:b/>
          <w:color w:val="000000" w:themeColor="text1"/>
          <w:sz w:val="24"/>
          <w:szCs w:val="24"/>
        </w:rPr>
        <w:t xml:space="preserve">VENTURA LEONOR DIAZ BENITEZ, </w:t>
      </w:r>
      <w:r w:rsidR="00455230" w:rsidRPr="00D7496A">
        <w:rPr>
          <w:rFonts w:ascii="Museo Sans 100" w:hAnsi="Museo Sans 100"/>
          <w:color w:val="000000" w:themeColor="text1"/>
          <w:sz w:val="24"/>
          <w:szCs w:val="24"/>
        </w:rPr>
        <w:t xml:space="preserve">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años de edad,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del domicilio 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departamento 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con Documento Único de Identidad número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y </w:t>
      </w:r>
      <w:r w:rsidR="00455230" w:rsidRPr="00D7496A">
        <w:rPr>
          <w:rFonts w:ascii="Museo Sans 100" w:hAnsi="Museo Sans 100"/>
          <w:b/>
          <w:color w:val="000000" w:themeColor="text1"/>
          <w:sz w:val="24"/>
          <w:szCs w:val="24"/>
        </w:rPr>
        <w:t xml:space="preserve">ROSA MIDIA DIAZ BENITEZ, </w:t>
      </w:r>
      <w:r w:rsidR="00455230" w:rsidRPr="00D7496A">
        <w:rPr>
          <w:rFonts w:ascii="Museo Sans 100" w:hAnsi="Museo Sans 100"/>
          <w:color w:val="000000" w:themeColor="text1"/>
          <w:sz w:val="24"/>
          <w:szCs w:val="24"/>
        </w:rPr>
        <w:t xml:space="preserve">de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años de edad, </w:t>
      </w:r>
      <w:r w:rsidR="008057F9">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del domicilio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departamento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con Documento Único de Identidad número </w:t>
      </w:r>
      <w:r w:rsidR="00BF209A">
        <w:rPr>
          <w:rFonts w:ascii="Museo Sans 100" w:hAnsi="Museo Sans 100"/>
          <w:color w:val="000000" w:themeColor="text1"/>
          <w:sz w:val="24"/>
          <w:szCs w:val="24"/>
        </w:rPr>
        <w:t>----</w:t>
      </w:r>
      <w:r w:rsidR="00455230" w:rsidRPr="00D7496A">
        <w:rPr>
          <w:rFonts w:ascii="Museo Sans 100" w:hAnsi="Museo Sans 100"/>
          <w:b/>
          <w:color w:val="000000" w:themeColor="text1"/>
          <w:sz w:val="24"/>
          <w:szCs w:val="24"/>
        </w:rPr>
        <w:t xml:space="preserve">; 4) MARIA FELICITA ARGUETA, </w:t>
      </w:r>
      <w:r w:rsidR="00455230" w:rsidRPr="00D7496A">
        <w:rPr>
          <w:rFonts w:ascii="Museo Sans 100" w:hAnsi="Museo Sans 100"/>
          <w:color w:val="000000" w:themeColor="text1"/>
          <w:sz w:val="24"/>
          <w:szCs w:val="24"/>
        </w:rPr>
        <w:t xml:space="preserve">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años de edad,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del domicilio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departamento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con Documento Único de Identidad número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y </w:t>
      </w:r>
      <w:r w:rsidR="00BF209A">
        <w:rPr>
          <w:rFonts w:ascii="Museo Sans 100" w:hAnsi="Museo Sans 100"/>
          <w:color w:val="000000" w:themeColor="text1"/>
          <w:sz w:val="24"/>
          <w:szCs w:val="24"/>
        </w:rPr>
        <w:t>----</w:t>
      </w:r>
      <w:r w:rsidR="00455230" w:rsidRPr="00D7496A">
        <w:rPr>
          <w:rFonts w:ascii="Museo Sans 100" w:hAnsi="Museo Sans 100"/>
          <w:b/>
          <w:color w:val="000000" w:themeColor="text1"/>
          <w:sz w:val="24"/>
          <w:szCs w:val="24"/>
        </w:rPr>
        <w:t xml:space="preserve"> ZOILA MARINA ARGUETA </w:t>
      </w:r>
      <w:proofErr w:type="spellStart"/>
      <w:r w:rsidR="00455230" w:rsidRPr="00D7496A">
        <w:rPr>
          <w:rFonts w:ascii="Museo Sans 100" w:hAnsi="Museo Sans 100"/>
          <w:b/>
          <w:color w:val="000000" w:themeColor="text1"/>
          <w:sz w:val="24"/>
          <w:szCs w:val="24"/>
        </w:rPr>
        <w:t>ARGUETA</w:t>
      </w:r>
      <w:proofErr w:type="spellEnd"/>
      <w:r w:rsidR="00455230" w:rsidRPr="00D7496A">
        <w:rPr>
          <w:rFonts w:ascii="Museo Sans 100" w:hAnsi="Museo Sans 100"/>
          <w:b/>
          <w:color w:val="000000" w:themeColor="text1"/>
          <w:sz w:val="24"/>
          <w:szCs w:val="24"/>
        </w:rPr>
        <w:t xml:space="preserve">, </w:t>
      </w:r>
      <w:r w:rsidR="00455230" w:rsidRPr="00D7496A">
        <w:rPr>
          <w:rFonts w:ascii="Museo Sans 100" w:hAnsi="Museo Sans 100"/>
          <w:color w:val="000000" w:themeColor="text1"/>
          <w:sz w:val="24"/>
          <w:szCs w:val="24"/>
        </w:rPr>
        <w:t xml:space="preserve">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años de edad,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del domicilio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departamento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con Documento Único de Identidad número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w:t>
      </w:r>
      <w:r w:rsidR="00455230" w:rsidRPr="00D7496A">
        <w:rPr>
          <w:rFonts w:ascii="Museo Sans 100" w:hAnsi="Museo Sans 100"/>
          <w:b/>
          <w:color w:val="000000" w:themeColor="text1"/>
          <w:sz w:val="24"/>
          <w:szCs w:val="24"/>
        </w:rPr>
        <w:t xml:space="preserve">5) RODOLFO GUTIERREZ BENITEZ, </w:t>
      </w:r>
      <w:r w:rsidR="00455230" w:rsidRPr="00D7496A">
        <w:rPr>
          <w:rFonts w:ascii="Museo Sans 100" w:hAnsi="Museo Sans 100"/>
          <w:color w:val="000000" w:themeColor="text1"/>
          <w:sz w:val="24"/>
          <w:szCs w:val="24"/>
        </w:rPr>
        <w:t xml:space="preserve">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años de edad,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del domicilio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departamento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con Documento Único de Identidad número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y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w:t>
      </w:r>
      <w:r w:rsidR="00455230" w:rsidRPr="00D7496A">
        <w:rPr>
          <w:rFonts w:ascii="Museo Sans 100" w:hAnsi="Museo Sans 100"/>
          <w:b/>
          <w:color w:val="000000" w:themeColor="text1"/>
          <w:sz w:val="24"/>
          <w:szCs w:val="24"/>
        </w:rPr>
        <w:t xml:space="preserve">ULISES ABDULIO GUTIERREZ GOMEZ </w:t>
      </w:r>
      <w:r w:rsidR="00455230" w:rsidRPr="00D7496A">
        <w:rPr>
          <w:rFonts w:ascii="Museo Sans 100" w:hAnsi="Museo Sans 100"/>
          <w:color w:val="000000" w:themeColor="text1"/>
          <w:sz w:val="24"/>
          <w:szCs w:val="24"/>
        </w:rPr>
        <w:t xml:space="preserve">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años de edad,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del domicilio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departamento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con Documento Único de Identidad número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w:t>
      </w:r>
      <w:r w:rsidR="00455230" w:rsidRPr="00D7496A">
        <w:rPr>
          <w:rFonts w:ascii="Museo Sans 100" w:hAnsi="Museo Sans 100"/>
          <w:color w:val="FF0000"/>
          <w:sz w:val="24"/>
          <w:szCs w:val="24"/>
        </w:rPr>
        <w:t xml:space="preserve"> </w:t>
      </w:r>
      <w:r w:rsidR="00455230" w:rsidRPr="00D7496A">
        <w:rPr>
          <w:rFonts w:ascii="Museo Sans 100" w:hAnsi="Museo Sans 100"/>
          <w:b/>
          <w:color w:val="000000" w:themeColor="text1"/>
          <w:sz w:val="24"/>
          <w:szCs w:val="24"/>
        </w:rPr>
        <w:t xml:space="preserve">6) TERESA DE JESUS VENTURA, </w:t>
      </w:r>
      <w:r w:rsidR="00455230" w:rsidRPr="00D7496A">
        <w:rPr>
          <w:rFonts w:ascii="Museo Sans 100" w:hAnsi="Museo Sans 100"/>
          <w:color w:val="000000" w:themeColor="text1"/>
          <w:sz w:val="24"/>
          <w:szCs w:val="24"/>
        </w:rPr>
        <w:t xml:space="preserve">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años de edad,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del domicilio de la ciudad  y  departamento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con Documento Único de Identidad número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y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w:t>
      </w:r>
      <w:r w:rsidR="00455230" w:rsidRPr="00D7496A">
        <w:rPr>
          <w:rFonts w:ascii="Museo Sans 100" w:hAnsi="Museo Sans 100"/>
          <w:b/>
          <w:color w:val="000000" w:themeColor="text1"/>
          <w:sz w:val="24"/>
          <w:szCs w:val="24"/>
        </w:rPr>
        <w:t xml:space="preserve">HEIDY JOHANNA VASQUEZ VENTURA, </w:t>
      </w:r>
      <w:r w:rsidR="00455230" w:rsidRPr="00D7496A">
        <w:rPr>
          <w:rFonts w:ascii="Museo Sans 100" w:hAnsi="Museo Sans 100"/>
          <w:color w:val="000000" w:themeColor="text1"/>
          <w:sz w:val="24"/>
          <w:szCs w:val="24"/>
        </w:rPr>
        <w:t xml:space="preserve">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años de edad,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del domicilio de la ciudad y  departamento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con Documento Único de Identidad número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w:t>
      </w:r>
      <w:r w:rsidR="00455230" w:rsidRPr="00D7496A">
        <w:rPr>
          <w:rFonts w:ascii="Museo Sans 100" w:hAnsi="Museo Sans 100"/>
          <w:b/>
          <w:color w:val="FF0000"/>
          <w:sz w:val="24"/>
          <w:szCs w:val="24"/>
        </w:rPr>
        <w:t xml:space="preserve"> </w:t>
      </w:r>
      <w:r w:rsidR="00455230" w:rsidRPr="00D7496A">
        <w:rPr>
          <w:rFonts w:ascii="Museo Sans 100" w:hAnsi="Museo Sans 100"/>
          <w:b/>
          <w:color w:val="000000" w:themeColor="text1"/>
          <w:sz w:val="24"/>
          <w:szCs w:val="24"/>
        </w:rPr>
        <w:t xml:space="preserve">7) TOMASA DE JESUS CASTRO OCHOA,  </w:t>
      </w:r>
      <w:r w:rsidR="00455230" w:rsidRPr="00D7496A">
        <w:rPr>
          <w:rFonts w:ascii="Museo Sans 100" w:hAnsi="Museo Sans 100"/>
          <w:color w:val="000000" w:themeColor="text1"/>
          <w:sz w:val="24"/>
          <w:szCs w:val="24"/>
        </w:rPr>
        <w:t xml:space="preserve">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años de edad, Agricultora, del domicilio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departamento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con Documento Único de Identidad número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y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w:t>
      </w:r>
      <w:r w:rsidR="00455230" w:rsidRPr="00D7496A">
        <w:rPr>
          <w:rFonts w:ascii="Museo Sans 100" w:hAnsi="Museo Sans 100"/>
          <w:b/>
          <w:color w:val="000000" w:themeColor="text1"/>
          <w:sz w:val="24"/>
          <w:szCs w:val="24"/>
        </w:rPr>
        <w:t>ROXANA CLARIBEL VASQUEZ CASTRO,</w:t>
      </w:r>
      <w:r w:rsidR="00455230" w:rsidRPr="00D7496A">
        <w:rPr>
          <w:rFonts w:ascii="Museo Sans 100" w:hAnsi="Museo Sans 100"/>
          <w:color w:val="000000" w:themeColor="text1"/>
          <w:sz w:val="24"/>
          <w:szCs w:val="24"/>
        </w:rPr>
        <w:t xml:space="preserve">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años de edad,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del domicilio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departamento de </w:t>
      </w:r>
      <w:r w:rsidR="00BF209A">
        <w:rPr>
          <w:rFonts w:ascii="Museo Sans 100" w:hAnsi="Museo Sans 100"/>
          <w:color w:val="000000" w:themeColor="text1"/>
          <w:sz w:val="24"/>
          <w:szCs w:val="24"/>
        </w:rPr>
        <w:t>----</w:t>
      </w:r>
      <w:r w:rsidR="00455230" w:rsidRPr="00D7496A">
        <w:rPr>
          <w:rFonts w:ascii="Museo Sans 100" w:hAnsi="Museo Sans 100"/>
          <w:color w:val="000000" w:themeColor="text1"/>
          <w:sz w:val="24"/>
          <w:szCs w:val="24"/>
        </w:rPr>
        <w:t xml:space="preserve">, con Documento Único de Identidad número </w:t>
      </w:r>
      <w:r w:rsidR="00BF209A">
        <w:rPr>
          <w:rFonts w:ascii="Museo Sans 100" w:hAnsi="Museo Sans 100"/>
          <w:color w:val="000000" w:themeColor="text1"/>
          <w:sz w:val="24"/>
          <w:szCs w:val="24"/>
        </w:rPr>
        <w:t>----</w:t>
      </w:r>
      <w:r w:rsidRPr="00D7496A">
        <w:rPr>
          <w:rFonts w:ascii="Museo Sans 100" w:hAnsi="Museo Sans 100"/>
          <w:sz w:val="24"/>
          <w:szCs w:val="24"/>
        </w:rPr>
        <w:t>;</w:t>
      </w:r>
      <w:r w:rsidRPr="00D7496A">
        <w:rPr>
          <w:rFonts w:ascii="Museo Sans 100" w:eastAsia="Times New Roman" w:hAnsi="Museo Sans 100"/>
          <w:sz w:val="24"/>
          <w:szCs w:val="24"/>
          <w:lang w:val="es-ES_tradnl"/>
        </w:rPr>
        <w:t xml:space="preserve"> el</w:t>
      </w:r>
      <w:r w:rsidRPr="00D7496A">
        <w:rPr>
          <w:rFonts w:ascii="Museo Sans 100" w:hAnsi="Museo Sans 100"/>
          <w:sz w:val="24"/>
          <w:szCs w:val="24"/>
        </w:rPr>
        <w:t xml:space="preserve"> señor Presidente somete a consideración de Junta Directiva, dictamen jurídico 38</w:t>
      </w:r>
      <w:r w:rsidR="00455230" w:rsidRPr="00D7496A">
        <w:rPr>
          <w:rFonts w:ascii="Museo Sans 100" w:hAnsi="Museo Sans 100"/>
          <w:sz w:val="24"/>
          <w:szCs w:val="24"/>
        </w:rPr>
        <w:t>7</w:t>
      </w:r>
      <w:r w:rsidRPr="00D7496A">
        <w:rPr>
          <w:rFonts w:ascii="Museo Sans 100" w:hAnsi="Museo Sans 100"/>
          <w:sz w:val="24"/>
          <w:szCs w:val="24"/>
        </w:rPr>
        <w:t>, relacionado con</w:t>
      </w:r>
      <w:r w:rsidR="00455230" w:rsidRPr="00D7496A">
        <w:rPr>
          <w:rFonts w:ascii="Museo Sans 100" w:hAnsi="Museo Sans 100"/>
          <w:sz w:val="24"/>
          <w:szCs w:val="24"/>
        </w:rPr>
        <w:t xml:space="preserve"> la adjudicación en venta de  07 lotes agrícolas</w:t>
      </w:r>
      <w:r w:rsidRPr="00D7496A">
        <w:rPr>
          <w:rFonts w:ascii="Museo Sans 100" w:hAnsi="Museo Sans 100"/>
          <w:sz w:val="24"/>
          <w:szCs w:val="24"/>
        </w:rPr>
        <w:t xml:space="preserve">, </w:t>
      </w:r>
      <w:r w:rsidRPr="00D7496A">
        <w:rPr>
          <w:rFonts w:ascii="Museo Sans 100" w:eastAsia="Times New Roman" w:hAnsi="Museo Sans 100"/>
          <w:sz w:val="24"/>
          <w:szCs w:val="24"/>
        </w:rPr>
        <w:t>ubicados en el</w:t>
      </w:r>
      <w:r w:rsidR="00455230" w:rsidRPr="00D7496A">
        <w:rPr>
          <w:rFonts w:ascii="Museo Sans 100" w:eastAsia="Times New Roman" w:hAnsi="Museo Sans 100"/>
          <w:sz w:val="24"/>
          <w:szCs w:val="24"/>
        </w:rPr>
        <w:t xml:space="preserve"> </w:t>
      </w:r>
      <w:r w:rsidR="00455230" w:rsidRPr="00D7496A">
        <w:rPr>
          <w:rFonts w:ascii="Museo Sans 100" w:hAnsi="Museo Sans 100"/>
          <w:b/>
          <w:bCs/>
          <w:color w:val="000000" w:themeColor="text1"/>
          <w:sz w:val="24"/>
          <w:szCs w:val="24"/>
        </w:rPr>
        <w:t>PROYECTO DE LOTIFICACION AGRICOLA</w:t>
      </w:r>
      <w:r w:rsidR="00455230" w:rsidRPr="00D7496A">
        <w:rPr>
          <w:rFonts w:ascii="Museo Sans 100" w:hAnsi="Museo Sans 100"/>
          <w:bCs/>
          <w:color w:val="000000" w:themeColor="text1"/>
          <w:sz w:val="24"/>
          <w:szCs w:val="24"/>
        </w:rPr>
        <w:t xml:space="preserve"> desarrollado en el inmueble identificado como </w:t>
      </w:r>
      <w:r w:rsidR="00455230" w:rsidRPr="00D7496A">
        <w:rPr>
          <w:rFonts w:ascii="Museo Sans 100" w:hAnsi="Museo Sans 100"/>
          <w:b/>
          <w:color w:val="000000" w:themeColor="text1"/>
          <w:sz w:val="24"/>
          <w:szCs w:val="24"/>
        </w:rPr>
        <w:lastRenderedPageBreak/>
        <w:t xml:space="preserve">HACIENDA LA PALMERA LOTE H Y LOTE G-1, PORCION 1, </w:t>
      </w:r>
      <w:r w:rsidR="00547C6E" w:rsidRPr="00D7496A">
        <w:rPr>
          <w:rFonts w:ascii="Museo Sans 100" w:hAnsi="Museo Sans 100"/>
          <w:color w:val="000000" w:themeColor="text1"/>
          <w:sz w:val="24"/>
          <w:szCs w:val="24"/>
        </w:rPr>
        <w:t>situ</w:t>
      </w:r>
      <w:r w:rsidR="00455230" w:rsidRPr="00D7496A">
        <w:rPr>
          <w:rFonts w:ascii="Museo Sans 100" w:hAnsi="Museo Sans 100"/>
          <w:color w:val="000000" w:themeColor="text1"/>
          <w:sz w:val="24"/>
          <w:szCs w:val="24"/>
        </w:rPr>
        <w:t xml:space="preserve">ada registralmente en caserío El Tempisque, cantón Santa Bárbara, jurisdicción de </w:t>
      </w:r>
      <w:proofErr w:type="spellStart"/>
      <w:r w:rsidR="00455230" w:rsidRPr="00D7496A">
        <w:rPr>
          <w:rFonts w:ascii="Museo Sans 100" w:hAnsi="Museo Sans 100"/>
          <w:color w:val="000000" w:themeColor="text1"/>
          <w:sz w:val="24"/>
          <w:szCs w:val="24"/>
        </w:rPr>
        <w:t>Lolotique</w:t>
      </w:r>
      <w:proofErr w:type="spellEnd"/>
      <w:r w:rsidR="00455230" w:rsidRPr="00D7496A">
        <w:rPr>
          <w:rFonts w:ascii="Museo Sans 100" w:hAnsi="Museo Sans 100"/>
          <w:color w:val="000000" w:themeColor="text1"/>
          <w:sz w:val="24"/>
          <w:szCs w:val="24"/>
        </w:rPr>
        <w:t xml:space="preserve">, departamento de San Miguel, y según plano en jurisdicción de </w:t>
      </w:r>
      <w:proofErr w:type="spellStart"/>
      <w:r w:rsidR="00455230" w:rsidRPr="00D7496A">
        <w:rPr>
          <w:rFonts w:ascii="Museo Sans 100" w:hAnsi="Museo Sans 100"/>
          <w:color w:val="000000" w:themeColor="text1"/>
          <w:sz w:val="24"/>
          <w:szCs w:val="24"/>
        </w:rPr>
        <w:t>Lolotique</w:t>
      </w:r>
      <w:proofErr w:type="spellEnd"/>
      <w:r w:rsidR="00455230" w:rsidRPr="00D7496A">
        <w:rPr>
          <w:rFonts w:ascii="Museo Sans 100" w:hAnsi="Museo Sans 100"/>
          <w:color w:val="000000" w:themeColor="text1"/>
          <w:sz w:val="24"/>
          <w:szCs w:val="24"/>
        </w:rPr>
        <w:t xml:space="preserve">, departamento de San Miguel, </w:t>
      </w:r>
      <w:r w:rsidR="00547C6E" w:rsidRPr="00D7496A">
        <w:rPr>
          <w:rFonts w:ascii="Museo Sans 100" w:hAnsi="Museo Sans 100"/>
          <w:b/>
          <w:color w:val="000000" w:themeColor="text1"/>
          <w:sz w:val="24"/>
          <w:szCs w:val="24"/>
        </w:rPr>
        <w:t>c</w:t>
      </w:r>
      <w:r w:rsidR="00455230" w:rsidRPr="00D7496A">
        <w:rPr>
          <w:rFonts w:ascii="Museo Sans 100" w:hAnsi="Museo Sans 100"/>
          <w:b/>
          <w:color w:val="000000" w:themeColor="text1"/>
          <w:sz w:val="24"/>
          <w:szCs w:val="24"/>
        </w:rPr>
        <w:t xml:space="preserve">ódigo de SIIE 120801, </w:t>
      </w:r>
      <w:r w:rsidR="00547C6E" w:rsidRPr="00D7496A">
        <w:rPr>
          <w:rFonts w:ascii="Museo Sans 100" w:hAnsi="Museo Sans 100"/>
          <w:b/>
          <w:color w:val="000000" w:themeColor="text1"/>
          <w:sz w:val="24"/>
          <w:szCs w:val="24"/>
        </w:rPr>
        <w:t>SSE 1878, e</w:t>
      </w:r>
      <w:r w:rsidR="00455230" w:rsidRPr="00D7496A">
        <w:rPr>
          <w:rFonts w:ascii="Museo Sans 100" w:hAnsi="Museo Sans 100"/>
          <w:b/>
          <w:color w:val="000000" w:themeColor="text1"/>
          <w:sz w:val="24"/>
          <w:szCs w:val="24"/>
        </w:rPr>
        <w:t>ntrega 06</w:t>
      </w:r>
      <w:r w:rsidRPr="00D7496A">
        <w:rPr>
          <w:rFonts w:ascii="Museo Sans 100" w:hAnsi="Museo Sans 100"/>
          <w:b/>
          <w:sz w:val="24"/>
          <w:szCs w:val="24"/>
        </w:rPr>
        <w:t xml:space="preserve">, </w:t>
      </w:r>
      <w:r w:rsidRPr="00D7496A">
        <w:rPr>
          <w:rFonts w:ascii="Museo Sans 100" w:hAnsi="Museo Sans 100"/>
          <w:sz w:val="24"/>
          <w:szCs w:val="24"/>
        </w:rPr>
        <w:t>en el cual la Gerencia Legal hace las siguientes consideraciones:</w:t>
      </w:r>
    </w:p>
    <w:p w:rsidR="004315EB" w:rsidRPr="00D7496A" w:rsidRDefault="004315EB" w:rsidP="00D7496A">
      <w:pPr>
        <w:jc w:val="both"/>
        <w:rPr>
          <w:rFonts w:ascii="Museo Sans 100" w:hAnsi="Museo Sans 100"/>
          <w:sz w:val="24"/>
          <w:szCs w:val="24"/>
        </w:rPr>
      </w:pPr>
    </w:p>
    <w:p w:rsidR="00455230" w:rsidRPr="00D7496A" w:rsidRDefault="00455230" w:rsidP="00386B07">
      <w:pPr>
        <w:pStyle w:val="Prrafodelista"/>
        <w:numPr>
          <w:ilvl w:val="0"/>
          <w:numId w:val="11"/>
        </w:numPr>
        <w:ind w:left="1134" w:hanging="708"/>
        <w:contextualSpacing/>
        <w:jc w:val="both"/>
        <w:rPr>
          <w:rFonts w:ascii="Museo Sans 100" w:hAnsi="Museo Sans 100"/>
          <w:sz w:val="24"/>
          <w:szCs w:val="24"/>
        </w:rPr>
      </w:pPr>
      <w:r w:rsidRPr="00D7496A">
        <w:rPr>
          <w:rFonts w:ascii="Museo Sans 100" w:hAnsi="Museo Sans 100"/>
          <w:sz w:val="24"/>
          <w:szCs w:val="24"/>
        </w:rPr>
        <w:t xml:space="preserve">El ISTA adquirió dos inmuebles en concepto de Compraventa, otorgada por los señores Héctor Antonio Araujo </w:t>
      </w:r>
      <w:proofErr w:type="spellStart"/>
      <w:r w:rsidRPr="00D7496A">
        <w:rPr>
          <w:rFonts w:ascii="Museo Sans 100" w:hAnsi="Museo Sans 100"/>
          <w:sz w:val="24"/>
          <w:szCs w:val="24"/>
        </w:rPr>
        <w:t>Interiano</w:t>
      </w:r>
      <w:proofErr w:type="spellEnd"/>
      <w:r w:rsidRPr="00D7496A">
        <w:rPr>
          <w:rFonts w:ascii="Museo Sans 100" w:hAnsi="Museo Sans 100"/>
          <w:sz w:val="24"/>
          <w:szCs w:val="24"/>
        </w:rPr>
        <w:t xml:space="preserve"> y José Orlando Araujo, comprendida por dos áreas inscritas y denominadas registralmente como </w:t>
      </w:r>
      <w:r w:rsidRPr="00D7496A">
        <w:rPr>
          <w:rFonts w:ascii="Museo Sans 100" w:hAnsi="Museo Sans 100"/>
          <w:b/>
          <w:sz w:val="24"/>
          <w:szCs w:val="24"/>
        </w:rPr>
        <w:t xml:space="preserve">Lote G-1, </w:t>
      </w:r>
      <w:r w:rsidRPr="00D7496A">
        <w:rPr>
          <w:rFonts w:ascii="Museo Sans 100" w:hAnsi="Museo Sans 100"/>
          <w:sz w:val="24"/>
          <w:szCs w:val="24"/>
        </w:rPr>
        <w:t xml:space="preserve">con un área de 85 </w:t>
      </w:r>
      <w:proofErr w:type="spellStart"/>
      <w:r w:rsidRPr="00D7496A">
        <w:rPr>
          <w:rFonts w:ascii="Museo Sans 100" w:hAnsi="Museo Sans 100"/>
          <w:bCs/>
          <w:sz w:val="24"/>
          <w:szCs w:val="24"/>
        </w:rPr>
        <w:t>Hás</w:t>
      </w:r>
      <w:proofErr w:type="spellEnd"/>
      <w:r w:rsidRPr="00D7496A">
        <w:rPr>
          <w:rFonts w:ascii="Museo Sans 100" w:hAnsi="Museo Sans 100"/>
          <w:bCs/>
          <w:sz w:val="24"/>
          <w:szCs w:val="24"/>
        </w:rPr>
        <w:t>.</w:t>
      </w:r>
      <w:r w:rsidRPr="00D7496A">
        <w:rPr>
          <w:rFonts w:ascii="Museo Sans 100" w:hAnsi="Museo Sans 100"/>
          <w:sz w:val="24"/>
          <w:szCs w:val="24"/>
        </w:rPr>
        <w:t xml:space="preserve"> 91 </w:t>
      </w:r>
      <w:proofErr w:type="spellStart"/>
      <w:r w:rsidRPr="00D7496A">
        <w:rPr>
          <w:rFonts w:ascii="Museo Sans 100" w:hAnsi="Museo Sans 100"/>
          <w:sz w:val="24"/>
          <w:szCs w:val="24"/>
        </w:rPr>
        <w:t>Ás</w:t>
      </w:r>
      <w:proofErr w:type="spellEnd"/>
      <w:r w:rsidRPr="00D7496A">
        <w:rPr>
          <w:rFonts w:ascii="Museo Sans 100" w:hAnsi="Museo Sans 100"/>
          <w:sz w:val="24"/>
          <w:szCs w:val="24"/>
        </w:rPr>
        <w:t xml:space="preserve">. 47.16 </w:t>
      </w:r>
      <w:proofErr w:type="spellStart"/>
      <w:r w:rsidRPr="00D7496A">
        <w:rPr>
          <w:rFonts w:ascii="Museo Sans 100" w:hAnsi="Museo Sans 100"/>
          <w:bCs/>
          <w:sz w:val="24"/>
          <w:szCs w:val="24"/>
        </w:rPr>
        <w:t>Cás</w:t>
      </w:r>
      <w:proofErr w:type="spellEnd"/>
      <w:r w:rsidRPr="00D7496A">
        <w:rPr>
          <w:rFonts w:ascii="Museo Sans 100" w:hAnsi="Museo Sans 100"/>
          <w:bCs/>
          <w:sz w:val="24"/>
          <w:szCs w:val="24"/>
        </w:rPr>
        <w:t xml:space="preserve">. equivalente a 122 </w:t>
      </w:r>
      <w:proofErr w:type="spellStart"/>
      <w:r w:rsidRPr="00D7496A">
        <w:rPr>
          <w:rFonts w:ascii="Museo Sans 100" w:hAnsi="Museo Sans 100"/>
          <w:bCs/>
          <w:sz w:val="24"/>
          <w:szCs w:val="24"/>
        </w:rPr>
        <w:t>Mzs</w:t>
      </w:r>
      <w:proofErr w:type="spellEnd"/>
      <w:r w:rsidRPr="00D7496A">
        <w:rPr>
          <w:rFonts w:ascii="Museo Sans 100" w:hAnsi="Museo Sans 100"/>
          <w:bCs/>
          <w:sz w:val="24"/>
          <w:szCs w:val="24"/>
        </w:rPr>
        <w:t xml:space="preserve">, 9291.81 V² </w:t>
      </w:r>
      <w:r w:rsidRPr="00D7496A">
        <w:rPr>
          <w:rFonts w:ascii="Museo Sans 100" w:hAnsi="Museo Sans 100"/>
          <w:sz w:val="24"/>
          <w:szCs w:val="24"/>
        </w:rPr>
        <w:t>de terreno por el valor de $236,638.66 (¢2</w:t>
      </w:r>
      <w:proofErr w:type="gramStart"/>
      <w:r w:rsidRPr="00D7496A">
        <w:rPr>
          <w:rFonts w:ascii="Museo Sans 100" w:hAnsi="Museo Sans 100"/>
          <w:sz w:val="24"/>
          <w:szCs w:val="24"/>
        </w:rPr>
        <w:t>,070,588.30</w:t>
      </w:r>
      <w:proofErr w:type="gramEnd"/>
      <w:r w:rsidRPr="00D7496A">
        <w:rPr>
          <w:rFonts w:ascii="Museo Sans 100" w:hAnsi="Museo Sans 100"/>
          <w:sz w:val="24"/>
          <w:szCs w:val="24"/>
        </w:rPr>
        <w:t xml:space="preserve">); y </w:t>
      </w:r>
      <w:r w:rsidRPr="00D7496A">
        <w:rPr>
          <w:rFonts w:ascii="Museo Sans 100" w:hAnsi="Museo Sans 100"/>
          <w:b/>
          <w:sz w:val="24"/>
          <w:szCs w:val="24"/>
        </w:rPr>
        <w:t>Hacienda Palmera Lote H Segregación</w:t>
      </w:r>
      <w:r w:rsidRPr="00D7496A">
        <w:rPr>
          <w:rFonts w:ascii="Museo Sans 100" w:hAnsi="Museo Sans 100"/>
          <w:sz w:val="24"/>
          <w:szCs w:val="24"/>
        </w:rPr>
        <w:t xml:space="preserve"> con un área de 48 </w:t>
      </w:r>
      <w:proofErr w:type="spellStart"/>
      <w:r w:rsidRPr="00D7496A">
        <w:rPr>
          <w:rFonts w:ascii="Museo Sans 100" w:hAnsi="Museo Sans 100"/>
          <w:bCs/>
          <w:sz w:val="24"/>
          <w:szCs w:val="24"/>
        </w:rPr>
        <w:t>Hás</w:t>
      </w:r>
      <w:proofErr w:type="spellEnd"/>
      <w:r w:rsidRPr="00D7496A">
        <w:rPr>
          <w:rFonts w:ascii="Museo Sans 100" w:hAnsi="Museo Sans 100"/>
          <w:bCs/>
          <w:sz w:val="24"/>
          <w:szCs w:val="24"/>
        </w:rPr>
        <w:t>.</w:t>
      </w:r>
      <w:r w:rsidRPr="00D7496A">
        <w:rPr>
          <w:rFonts w:ascii="Museo Sans 100" w:hAnsi="Museo Sans 100"/>
          <w:sz w:val="24"/>
          <w:szCs w:val="24"/>
        </w:rPr>
        <w:t xml:space="preserve"> 86 </w:t>
      </w:r>
      <w:proofErr w:type="spellStart"/>
      <w:r w:rsidRPr="00D7496A">
        <w:rPr>
          <w:rFonts w:ascii="Museo Sans 100" w:hAnsi="Museo Sans 100"/>
          <w:sz w:val="24"/>
          <w:szCs w:val="24"/>
        </w:rPr>
        <w:t>Ás</w:t>
      </w:r>
      <w:proofErr w:type="spellEnd"/>
      <w:r w:rsidRPr="00D7496A">
        <w:rPr>
          <w:rFonts w:ascii="Museo Sans 100" w:hAnsi="Museo Sans 100"/>
          <w:sz w:val="24"/>
          <w:szCs w:val="24"/>
        </w:rPr>
        <w:t xml:space="preserve">. 94.59 </w:t>
      </w:r>
      <w:proofErr w:type="spellStart"/>
      <w:r w:rsidRPr="00D7496A">
        <w:rPr>
          <w:rFonts w:ascii="Museo Sans 100" w:hAnsi="Museo Sans 100"/>
          <w:bCs/>
          <w:sz w:val="24"/>
          <w:szCs w:val="24"/>
        </w:rPr>
        <w:t>Cás</w:t>
      </w:r>
      <w:proofErr w:type="spellEnd"/>
      <w:r w:rsidRPr="00D7496A">
        <w:rPr>
          <w:rFonts w:ascii="Museo Sans 100" w:hAnsi="Museo Sans 100"/>
          <w:bCs/>
          <w:sz w:val="24"/>
          <w:szCs w:val="24"/>
        </w:rPr>
        <w:t xml:space="preserve">. Equivalente a 69 </w:t>
      </w:r>
      <w:proofErr w:type="spellStart"/>
      <w:r w:rsidRPr="00D7496A">
        <w:rPr>
          <w:rFonts w:ascii="Museo Sans 100" w:hAnsi="Museo Sans 100"/>
          <w:bCs/>
          <w:sz w:val="24"/>
          <w:szCs w:val="24"/>
        </w:rPr>
        <w:t>Mzs</w:t>
      </w:r>
      <w:proofErr w:type="spellEnd"/>
      <w:r w:rsidRPr="00D7496A">
        <w:rPr>
          <w:rFonts w:ascii="Museo Sans 100" w:hAnsi="Museo Sans 100"/>
          <w:bCs/>
          <w:sz w:val="24"/>
          <w:szCs w:val="24"/>
        </w:rPr>
        <w:t xml:space="preserve">, 9237.90 V² </w:t>
      </w:r>
      <w:r w:rsidRPr="00D7496A">
        <w:rPr>
          <w:rFonts w:ascii="Museo Sans 100" w:hAnsi="Museo Sans 100"/>
          <w:sz w:val="24"/>
          <w:szCs w:val="24"/>
        </w:rPr>
        <w:t>de terreno por el valor de $134,603.29 (¢1,177,778.80), según consta en el Punto XX del Acta de Sesión Ordinaria 30-2006, de fecha 16 de agosto de 2006</w:t>
      </w:r>
      <w:r w:rsidRPr="00D7496A">
        <w:rPr>
          <w:rFonts w:ascii="Museo Sans 100" w:hAnsi="Museo Sans 100"/>
          <w:bCs/>
          <w:iCs/>
          <w:sz w:val="24"/>
          <w:szCs w:val="24"/>
        </w:rPr>
        <w:t xml:space="preserve">, </w:t>
      </w:r>
      <w:r w:rsidRPr="00D7496A">
        <w:rPr>
          <w:rFonts w:ascii="Museo Sans 100" w:hAnsi="Museo Sans 100"/>
          <w:sz w:val="24"/>
          <w:szCs w:val="24"/>
        </w:rPr>
        <w:t xml:space="preserve">materializada en escrituras pública de Compraventa número </w:t>
      </w:r>
      <w:r w:rsidR="00BF209A">
        <w:rPr>
          <w:rFonts w:ascii="Museo Sans 100" w:hAnsi="Museo Sans 100"/>
          <w:sz w:val="24"/>
          <w:szCs w:val="24"/>
        </w:rPr>
        <w:t>----</w:t>
      </w:r>
      <w:r w:rsidRPr="00D7496A">
        <w:rPr>
          <w:rFonts w:ascii="Museo Sans 100" w:hAnsi="Museo Sans 100"/>
          <w:sz w:val="24"/>
          <w:szCs w:val="24"/>
        </w:rPr>
        <w:t xml:space="preserve"> y número </w:t>
      </w:r>
      <w:r w:rsidR="00BF209A">
        <w:rPr>
          <w:rFonts w:ascii="Museo Sans 100" w:hAnsi="Museo Sans 100"/>
          <w:sz w:val="24"/>
          <w:szCs w:val="24"/>
        </w:rPr>
        <w:t>---</w:t>
      </w:r>
      <w:r w:rsidRPr="00D7496A">
        <w:rPr>
          <w:rFonts w:ascii="Museo Sans 100" w:hAnsi="Museo Sans 100"/>
          <w:sz w:val="24"/>
          <w:szCs w:val="24"/>
        </w:rPr>
        <w:t xml:space="preserve">, ambas del Libro N° </w:t>
      </w:r>
      <w:r w:rsidR="00BF209A">
        <w:rPr>
          <w:rFonts w:ascii="Museo Sans 100" w:hAnsi="Museo Sans 100"/>
          <w:sz w:val="24"/>
          <w:szCs w:val="24"/>
        </w:rPr>
        <w:t>---</w:t>
      </w:r>
      <w:r w:rsidRPr="00D7496A">
        <w:rPr>
          <w:rFonts w:ascii="Museo Sans 100" w:hAnsi="Museo Sans 100"/>
          <w:sz w:val="24"/>
          <w:szCs w:val="24"/>
        </w:rPr>
        <w:t xml:space="preserve"> de protocolo otorgada ante los oficios notariales de la Licenciada Marisol Pastora Sandino el día </w:t>
      </w:r>
      <w:r w:rsidR="001E1CA2">
        <w:rPr>
          <w:rFonts w:ascii="Museo Sans 100" w:hAnsi="Museo Sans 100"/>
          <w:sz w:val="24"/>
          <w:szCs w:val="24"/>
        </w:rPr>
        <w:t>---</w:t>
      </w:r>
      <w:r w:rsidRPr="00D7496A">
        <w:rPr>
          <w:rFonts w:ascii="Museo Sans 100" w:hAnsi="Museo Sans 100"/>
          <w:sz w:val="24"/>
          <w:szCs w:val="24"/>
        </w:rPr>
        <w:t xml:space="preserve"> de </w:t>
      </w:r>
      <w:r w:rsidR="001E1CA2">
        <w:rPr>
          <w:rFonts w:ascii="Museo Sans 100" w:hAnsi="Museo Sans 100"/>
          <w:sz w:val="24"/>
          <w:szCs w:val="24"/>
        </w:rPr>
        <w:t>---</w:t>
      </w:r>
      <w:r w:rsidRPr="00D7496A">
        <w:rPr>
          <w:rFonts w:ascii="Museo Sans 100" w:hAnsi="Museo Sans 100"/>
          <w:sz w:val="24"/>
          <w:szCs w:val="24"/>
        </w:rPr>
        <w:t xml:space="preserve"> de </w:t>
      </w:r>
      <w:r w:rsidR="001E1CA2">
        <w:rPr>
          <w:rFonts w:ascii="Museo Sans 100" w:hAnsi="Museo Sans 100"/>
          <w:sz w:val="24"/>
          <w:szCs w:val="24"/>
        </w:rPr>
        <w:t>---</w:t>
      </w:r>
      <w:r w:rsidRPr="00D7496A">
        <w:rPr>
          <w:rFonts w:ascii="Museo Sans 100" w:hAnsi="Museo Sans 100"/>
          <w:sz w:val="24"/>
          <w:szCs w:val="24"/>
        </w:rPr>
        <w:t xml:space="preserve">, las cuales fueron inscritas respectivamente a favor de este Instituto, a las matriculas números </w:t>
      </w:r>
      <w:r w:rsidR="00BF209A">
        <w:rPr>
          <w:rFonts w:ascii="Museo Sans 100" w:hAnsi="Museo Sans 100"/>
          <w:sz w:val="24"/>
          <w:szCs w:val="24"/>
        </w:rPr>
        <w:t>----</w:t>
      </w:r>
      <w:r w:rsidRPr="00D7496A">
        <w:rPr>
          <w:rFonts w:ascii="Museo Sans 100" w:hAnsi="Museo Sans 100"/>
          <w:sz w:val="24"/>
          <w:szCs w:val="24"/>
        </w:rPr>
        <w:t xml:space="preserve">-00000 y </w:t>
      </w:r>
      <w:r w:rsidR="00BF209A">
        <w:rPr>
          <w:rFonts w:ascii="Museo Sans 100" w:hAnsi="Museo Sans 100"/>
          <w:sz w:val="24"/>
          <w:szCs w:val="24"/>
        </w:rPr>
        <w:t>----</w:t>
      </w:r>
      <w:r w:rsidRPr="00D7496A">
        <w:rPr>
          <w:rFonts w:ascii="Museo Sans 100" w:hAnsi="Museo Sans 100"/>
          <w:sz w:val="24"/>
          <w:szCs w:val="24"/>
        </w:rPr>
        <w:t>-00000, ambas del Registro de la Propiedad Raíz e Hipotecas de la Primera Sección de Oriente, departamento de San Miguel. Posteriormente se hizo el acto jurídico de</w:t>
      </w:r>
      <w:r w:rsidRPr="00D7496A">
        <w:rPr>
          <w:rFonts w:ascii="Museo Sans 100" w:hAnsi="Museo Sans 100"/>
          <w:bCs/>
          <w:sz w:val="24"/>
          <w:szCs w:val="24"/>
        </w:rPr>
        <w:t xml:space="preserve"> </w:t>
      </w:r>
      <w:r w:rsidRPr="00D7496A">
        <w:rPr>
          <w:rFonts w:ascii="Museo Sans 100" w:hAnsi="Museo Sans 100"/>
          <w:b/>
          <w:bCs/>
          <w:sz w:val="24"/>
          <w:szCs w:val="24"/>
        </w:rPr>
        <w:t>Reunión de Inmuebles</w:t>
      </w:r>
      <w:r w:rsidRPr="00D7496A">
        <w:rPr>
          <w:rFonts w:ascii="Museo Sans 100" w:hAnsi="Museo Sans 100"/>
          <w:bCs/>
          <w:sz w:val="24"/>
          <w:szCs w:val="24"/>
        </w:rPr>
        <w:t xml:space="preserve"> por lo que el inmueble se denominó </w:t>
      </w:r>
      <w:r w:rsidRPr="00D7496A">
        <w:rPr>
          <w:rFonts w:ascii="Museo Sans 100" w:hAnsi="Museo Sans 100"/>
          <w:b/>
          <w:bCs/>
          <w:sz w:val="24"/>
          <w:szCs w:val="24"/>
        </w:rPr>
        <w:t xml:space="preserve">HACIENDA LA PALMERA LOTE H Y LOTE G-1, PORCION 1, </w:t>
      </w:r>
      <w:r w:rsidRPr="00D7496A">
        <w:rPr>
          <w:rFonts w:ascii="Museo Sans 100" w:hAnsi="Museo Sans 100"/>
          <w:sz w:val="24"/>
          <w:szCs w:val="24"/>
        </w:rPr>
        <w:t xml:space="preserve">según consta en Escritura Pública de Reunión de Inmuebles Número </w:t>
      </w:r>
      <w:r w:rsidR="00E10946">
        <w:rPr>
          <w:rFonts w:ascii="Museo Sans 100" w:hAnsi="Museo Sans 100"/>
          <w:sz w:val="24"/>
          <w:szCs w:val="24"/>
        </w:rPr>
        <w:t>----</w:t>
      </w:r>
      <w:r w:rsidRPr="00D7496A">
        <w:rPr>
          <w:rFonts w:ascii="Museo Sans 100" w:hAnsi="Museo Sans 100"/>
          <w:sz w:val="24"/>
          <w:szCs w:val="24"/>
        </w:rPr>
        <w:t xml:space="preserve"> del Libro </w:t>
      </w:r>
      <w:r w:rsidR="00E10946">
        <w:rPr>
          <w:rFonts w:ascii="Museo Sans 100" w:hAnsi="Museo Sans 100"/>
          <w:sz w:val="24"/>
          <w:szCs w:val="24"/>
        </w:rPr>
        <w:t>----</w:t>
      </w:r>
      <w:r w:rsidRPr="00D7496A">
        <w:rPr>
          <w:rFonts w:ascii="Museo Sans 100" w:hAnsi="Museo Sans 100"/>
          <w:sz w:val="24"/>
          <w:szCs w:val="24"/>
        </w:rPr>
        <w:t xml:space="preserve">, otorgada el día </w:t>
      </w:r>
      <w:r w:rsidR="00E10946">
        <w:rPr>
          <w:rFonts w:ascii="Museo Sans 100" w:hAnsi="Museo Sans 100"/>
          <w:sz w:val="24"/>
          <w:szCs w:val="24"/>
        </w:rPr>
        <w:t>----</w:t>
      </w:r>
      <w:r w:rsidRPr="00D7496A">
        <w:rPr>
          <w:rFonts w:ascii="Museo Sans 100" w:hAnsi="Museo Sans 100"/>
          <w:sz w:val="24"/>
          <w:szCs w:val="24"/>
        </w:rPr>
        <w:t xml:space="preserve"> de </w:t>
      </w:r>
      <w:r w:rsidR="00E10946">
        <w:rPr>
          <w:rFonts w:ascii="Museo Sans 100" w:hAnsi="Museo Sans 100"/>
          <w:sz w:val="24"/>
          <w:szCs w:val="24"/>
        </w:rPr>
        <w:t>----</w:t>
      </w:r>
      <w:r w:rsidRPr="00D7496A">
        <w:rPr>
          <w:rFonts w:ascii="Museo Sans 100" w:hAnsi="Museo Sans 100"/>
          <w:sz w:val="24"/>
          <w:szCs w:val="24"/>
        </w:rPr>
        <w:t xml:space="preserve"> </w:t>
      </w:r>
      <w:proofErr w:type="spellStart"/>
      <w:r w:rsidRPr="00D7496A">
        <w:rPr>
          <w:rFonts w:ascii="Museo Sans 100" w:hAnsi="Museo Sans 100"/>
          <w:sz w:val="24"/>
          <w:szCs w:val="24"/>
        </w:rPr>
        <w:t>de</w:t>
      </w:r>
      <w:proofErr w:type="spellEnd"/>
      <w:r w:rsidRPr="00D7496A">
        <w:rPr>
          <w:rFonts w:ascii="Museo Sans 100" w:hAnsi="Museo Sans 100"/>
          <w:sz w:val="24"/>
          <w:szCs w:val="24"/>
        </w:rPr>
        <w:t xml:space="preserve"> 2019, ante los oficios notariales de la licenciada Mónica Michelle Muñoz Guevara, quedando inscrita a favor de este Instituto, bajo la  Matrícula </w:t>
      </w:r>
      <w:r w:rsidR="00BF209A">
        <w:rPr>
          <w:rFonts w:ascii="Museo Sans 100" w:hAnsi="Museo Sans 100"/>
          <w:bCs/>
          <w:sz w:val="24"/>
          <w:szCs w:val="24"/>
        </w:rPr>
        <w:t>---</w:t>
      </w:r>
      <w:r w:rsidRPr="00D7496A">
        <w:rPr>
          <w:rFonts w:ascii="Museo Sans 100" w:hAnsi="Museo Sans 100"/>
          <w:bCs/>
          <w:sz w:val="24"/>
          <w:szCs w:val="24"/>
        </w:rPr>
        <w:t>-00000,</w:t>
      </w:r>
      <w:r w:rsidRPr="00D7496A">
        <w:rPr>
          <w:rFonts w:ascii="Museo Sans 100" w:hAnsi="Museo Sans 100"/>
          <w:sz w:val="24"/>
          <w:szCs w:val="24"/>
        </w:rPr>
        <w:t xml:space="preserve"> del Registro antes mencionado, con un área de 1,347,841.75 Mts.</w:t>
      </w:r>
      <w:r w:rsidRPr="00D7496A">
        <w:rPr>
          <w:rFonts w:ascii="Museo Sans 100" w:hAnsi="Museo Sans 100"/>
          <w:sz w:val="24"/>
          <w:szCs w:val="24"/>
          <w:vertAlign w:val="superscript"/>
        </w:rPr>
        <w:t>2</w:t>
      </w:r>
      <w:r w:rsidRPr="00D7496A">
        <w:rPr>
          <w:rFonts w:ascii="Museo Sans 100" w:hAnsi="Museo Sans 100"/>
          <w:sz w:val="24"/>
          <w:szCs w:val="24"/>
        </w:rPr>
        <w:t xml:space="preserve">, estableciéndose el precio por </w:t>
      </w:r>
      <w:proofErr w:type="spellStart"/>
      <w:r w:rsidRPr="00D7496A">
        <w:rPr>
          <w:rFonts w:ascii="Museo Sans 100" w:hAnsi="Museo Sans 100"/>
          <w:sz w:val="24"/>
          <w:szCs w:val="24"/>
        </w:rPr>
        <w:t>Hás</w:t>
      </w:r>
      <w:proofErr w:type="spellEnd"/>
      <w:r w:rsidRPr="00D7496A">
        <w:rPr>
          <w:rFonts w:ascii="Museo Sans 100" w:hAnsi="Museo Sans 100"/>
          <w:sz w:val="24"/>
          <w:szCs w:val="24"/>
        </w:rPr>
        <w:t>. de $2,754.34 y por Mt</w:t>
      </w:r>
      <w:r w:rsidRPr="00D7496A">
        <w:rPr>
          <w:rFonts w:ascii="Museo Sans 100" w:hAnsi="Museo Sans 100"/>
          <w:sz w:val="24"/>
          <w:szCs w:val="24"/>
          <w:vertAlign w:val="superscript"/>
        </w:rPr>
        <w:t xml:space="preserve">2 </w:t>
      </w:r>
      <w:r w:rsidRPr="00D7496A">
        <w:rPr>
          <w:rFonts w:ascii="Museo Sans 100" w:hAnsi="Museo Sans 100"/>
          <w:sz w:val="24"/>
          <w:szCs w:val="24"/>
        </w:rPr>
        <w:t>de $0.275434.</w:t>
      </w:r>
    </w:p>
    <w:p w:rsidR="00455230" w:rsidRPr="00D7496A" w:rsidRDefault="00455230" w:rsidP="00D7496A">
      <w:pPr>
        <w:jc w:val="both"/>
        <w:rPr>
          <w:rFonts w:ascii="Museo Sans 100" w:hAnsi="Museo Sans 100"/>
          <w:sz w:val="24"/>
          <w:szCs w:val="24"/>
        </w:rPr>
      </w:pPr>
    </w:p>
    <w:p w:rsidR="00455230" w:rsidRPr="00BF209A" w:rsidRDefault="00455230" w:rsidP="00454F4F">
      <w:pPr>
        <w:pStyle w:val="Prrafodelista"/>
        <w:numPr>
          <w:ilvl w:val="0"/>
          <w:numId w:val="11"/>
        </w:numPr>
        <w:ind w:left="1134" w:hanging="708"/>
        <w:contextualSpacing/>
        <w:jc w:val="both"/>
        <w:rPr>
          <w:rFonts w:ascii="Museo Sans 100" w:hAnsi="Museo Sans 100"/>
          <w:sz w:val="24"/>
          <w:szCs w:val="24"/>
        </w:rPr>
      </w:pPr>
      <w:r w:rsidRPr="00D7496A">
        <w:rPr>
          <w:rFonts w:ascii="Museo Sans 100" w:hAnsi="Museo Sans 100"/>
          <w:sz w:val="24"/>
          <w:szCs w:val="24"/>
        </w:rPr>
        <w:t xml:space="preserve">Mediante el Punto XI </w:t>
      </w:r>
      <w:r w:rsidRPr="00D7496A">
        <w:rPr>
          <w:rFonts w:ascii="Museo Sans 100" w:hAnsi="Museo Sans 100"/>
          <w:bCs/>
          <w:sz w:val="24"/>
          <w:szCs w:val="24"/>
        </w:rPr>
        <w:t>del Acta de Sesión Ordinaria</w:t>
      </w:r>
      <w:r w:rsidRPr="00D7496A">
        <w:rPr>
          <w:rFonts w:ascii="Museo Sans 100" w:hAnsi="Museo Sans 100"/>
          <w:b/>
          <w:bCs/>
          <w:sz w:val="24"/>
          <w:szCs w:val="24"/>
        </w:rPr>
        <w:t xml:space="preserve"> </w:t>
      </w:r>
      <w:r w:rsidRPr="00D7496A">
        <w:rPr>
          <w:rFonts w:ascii="Museo Sans 100" w:hAnsi="Museo Sans 100"/>
          <w:bCs/>
          <w:sz w:val="24"/>
          <w:szCs w:val="24"/>
        </w:rPr>
        <w:t>07-2019,</w:t>
      </w:r>
      <w:r w:rsidRPr="00D7496A">
        <w:rPr>
          <w:rFonts w:ascii="Museo Sans 100" w:hAnsi="Museo Sans 100"/>
          <w:b/>
          <w:bCs/>
          <w:sz w:val="24"/>
          <w:szCs w:val="24"/>
        </w:rPr>
        <w:t xml:space="preserve"> </w:t>
      </w:r>
      <w:r w:rsidRPr="00D7496A">
        <w:rPr>
          <w:rFonts w:ascii="Museo Sans 100" w:hAnsi="Museo Sans 100"/>
          <w:bCs/>
          <w:sz w:val="24"/>
          <w:szCs w:val="24"/>
        </w:rPr>
        <w:t xml:space="preserve">de fecha 01 de abril de 2019, se aprobó </w:t>
      </w:r>
      <w:r w:rsidRPr="00D7496A">
        <w:rPr>
          <w:rFonts w:ascii="Museo Sans 100" w:hAnsi="Museo Sans 100"/>
          <w:sz w:val="24"/>
          <w:szCs w:val="24"/>
        </w:rPr>
        <w:t xml:space="preserve">el </w:t>
      </w:r>
      <w:r w:rsidRPr="00D7496A">
        <w:rPr>
          <w:rFonts w:ascii="Museo Sans 100" w:hAnsi="Museo Sans 100"/>
          <w:b/>
          <w:bCs/>
          <w:sz w:val="24"/>
          <w:szCs w:val="24"/>
        </w:rPr>
        <w:t>PROYECTO DE LOTIFICACION AGRICOLA</w:t>
      </w:r>
      <w:r w:rsidRPr="00D7496A">
        <w:rPr>
          <w:rFonts w:ascii="Museo Sans 100" w:hAnsi="Museo Sans 100"/>
          <w:bCs/>
          <w:sz w:val="24"/>
          <w:szCs w:val="24"/>
        </w:rPr>
        <w:t xml:space="preserve"> </w:t>
      </w:r>
      <w:r w:rsidRPr="00BF209A">
        <w:rPr>
          <w:rFonts w:ascii="Museo Sans 100" w:hAnsi="Museo Sans 100"/>
          <w:bCs/>
          <w:sz w:val="24"/>
          <w:szCs w:val="24"/>
        </w:rPr>
        <w:t xml:space="preserve">desarrollado en el inmueble identificado como </w:t>
      </w:r>
      <w:r w:rsidRPr="00BF209A">
        <w:rPr>
          <w:rFonts w:ascii="Museo Sans 100" w:hAnsi="Museo Sans 100"/>
          <w:b/>
          <w:sz w:val="24"/>
          <w:szCs w:val="24"/>
        </w:rPr>
        <w:t>HACIENDA LA PALMERA LOTE H Y LOTE G-1, PORCION 1</w:t>
      </w:r>
      <w:r w:rsidRPr="00BF209A">
        <w:rPr>
          <w:rFonts w:ascii="Museo Sans 100" w:hAnsi="Museo Sans 100"/>
          <w:b/>
          <w:bCs/>
          <w:sz w:val="24"/>
          <w:szCs w:val="24"/>
        </w:rPr>
        <w:t xml:space="preserve">, </w:t>
      </w:r>
      <w:r w:rsidRPr="00BF209A">
        <w:rPr>
          <w:rFonts w:ascii="Museo Sans 100" w:hAnsi="Museo Sans 100"/>
          <w:sz w:val="24"/>
          <w:szCs w:val="24"/>
        </w:rPr>
        <w:t xml:space="preserve">ubicada registralmente en caserío El Tempisque, cantón Santa Bárbara, jurisdicción de </w:t>
      </w:r>
      <w:proofErr w:type="spellStart"/>
      <w:r w:rsidRPr="00BF209A">
        <w:rPr>
          <w:rFonts w:ascii="Museo Sans 100" w:hAnsi="Museo Sans 100"/>
          <w:sz w:val="24"/>
          <w:szCs w:val="24"/>
        </w:rPr>
        <w:t>Lolotique</w:t>
      </w:r>
      <w:proofErr w:type="spellEnd"/>
      <w:r w:rsidRPr="00BF209A">
        <w:rPr>
          <w:rFonts w:ascii="Museo Sans 100" w:hAnsi="Museo Sans 100"/>
          <w:sz w:val="24"/>
          <w:szCs w:val="24"/>
        </w:rPr>
        <w:t xml:space="preserve">, departamento de San Miguel, y según plano en jurisdicción de </w:t>
      </w:r>
      <w:proofErr w:type="spellStart"/>
      <w:r w:rsidRPr="00BF209A">
        <w:rPr>
          <w:rFonts w:ascii="Museo Sans 100" w:hAnsi="Museo Sans 100"/>
          <w:sz w:val="24"/>
          <w:szCs w:val="24"/>
        </w:rPr>
        <w:t>Lolotique</w:t>
      </w:r>
      <w:proofErr w:type="spellEnd"/>
      <w:r w:rsidRPr="00BF209A">
        <w:rPr>
          <w:rFonts w:ascii="Museo Sans 100" w:hAnsi="Museo Sans 100"/>
          <w:sz w:val="24"/>
          <w:szCs w:val="24"/>
        </w:rPr>
        <w:t>, departamento de San Miguel</w:t>
      </w:r>
      <w:r w:rsidRPr="00BF209A">
        <w:rPr>
          <w:rFonts w:ascii="Museo Sans 100" w:hAnsi="Museo Sans 100"/>
          <w:bCs/>
          <w:sz w:val="24"/>
          <w:szCs w:val="24"/>
        </w:rPr>
        <w:t xml:space="preserve">, con una extensión superficial de </w:t>
      </w:r>
      <w:r w:rsidRPr="00BF209A">
        <w:rPr>
          <w:rFonts w:ascii="Museo Sans 100" w:hAnsi="Museo Sans 100"/>
          <w:sz w:val="24"/>
          <w:szCs w:val="24"/>
        </w:rPr>
        <w:t>1,347,841.75 M</w:t>
      </w:r>
      <w:r w:rsidRPr="00BF209A">
        <w:rPr>
          <w:rFonts w:ascii="Museo Sans 100" w:hAnsi="Museo Sans 100"/>
          <w:bCs/>
          <w:sz w:val="24"/>
          <w:szCs w:val="24"/>
        </w:rPr>
        <w:t xml:space="preserve">ts², inscrito a favor del ISTA a la Matrícula </w:t>
      </w:r>
      <w:r w:rsidR="00BF209A">
        <w:rPr>
          <w:rFonts w:ascii="Museo Sans 100" w:hAnsi="Museo Sans 100"/>
          <w:bCs/>
          <w:sz w:val="24"/>
          <w:szCs w:val="24"/>
        </w:rPr>
        <w:t>----</w:t>
      </w:r>
      <w:r w:rsidRPr="00BF209A">
        <w:rPr>
          <w:rFonts w:ascii="Museo Sans 100" w:hAnsi="Museo Sans 100"/>
          <w:bCs/>
          <w:sz w:val="24"/>
          <w:szCs w:val="24"/>
        </w:rPr>
        <w:t>-00000, del Registro de la Propiedad Raíz e Hipotecas de la Primera Sección de Oriente, departamento de San Miguel</w:t>
      </w:r>
      <w:r w:rsidRPr="00BF209A">
        <w:rPr>
          <w:rFonts w:ascii="Museo Sans 100" w:hAnsi="Museo Sans 100"/>
          <w:sz w:val="24"/>
          <w:szCs w:val="24"/>
        </w:rPr>
        <w:t>,</w:t>
      </w:r>
      <w:r w:rsidRPr="00BF209A">
        <w:rPr>
          <w:rFonts w:ascii="Museo Sans 100" w:hAnsi="Museo Sans 100"/>
          <w:bCs/>
          <w:sz w:val="24"/>
          <w:szCs w:val="24"/>
        </w:rPr>
        <w:t xml:space="preserve"> el cual comprende: </w:t>
      </w:r>
      <w:r w:rsidR="00BF209A">
        <w:rPr>
          <w:rFonts w:ascii="Museo Sans 100" w:hAnsi="Museo Sans 100"/>
          <w:sz w:val="24"/>
          <w:szCs w:val="24"/>
        </w:rPr>
        <w:t>---</w:t>
      </w:r>
      <w:r w:rsidRPr="00BF209A">
        <w:rPr>
          <w:rFonts w:ascii="Museo Sans 100" w:hAnsi="Museo Sans 100"/>
          <w:sz w:val="24"/>
          <w:szCs w:val="24"/>
        </w:rPr>
        <w:t xml:space="preserve"> lotes agrícolas, polígonos 1 al 23; Bosque 1 y 2; Zonas de Protección 1, 2, 3 y </w:t>
      </w:r>
      <w:r w:rsidRPr="00BF209A">
        <w:rPr>
          <w:rFonts w:ascii="Museo Sans 100" w:hAnsi="Museo Sans 100"/>
          <w:sz w:val="24"/>
          <w:szCs w:val="24"/>
        </w:rPr>
        <w:lastRenderedPageBreak/>
        <w:t>4; Quebradas 1, 2 y 3; y Calles.</w:t>
      </w:r>
      <w:r w:rsidRPr="00BF209A">
        <w:rPr>
          <w:rFonts w:ascii="Museo Sans 100" w:hAnsi="Museo Sans 100"/>
          <w:bCs/>
          <w:sz w:val="24"/>
          <w:szCs w:val="24"/>
        </w:rPr>
        <w:t xml:space="preserve"> </w:t>
      </w:r>
      <w:r w:rsidRPr="00BF209A">
        <w:rPr>
          <w:rFonts w:ascii="Museo Sans 100" w:hAnsi="Museo Sans 100"/>
          <w:sz w:val="24"/>
          <w:szCs w:val="24"/>
        </w:rPr>
        <w:t>Aprobándose los Valores Base de Vent</w:t>
      </w:r>
      <w:r w:rsidR="00547C6E" w:rsidRPr="00BF209A">
        <w:rPr>
          <w:rFonts w:ascii="Museo Sans 100" w:hAnsi="Museo Sans 100"/>
          <w:sz w:val="24"/>
          <w:szCs w:val="24"/>
        </w:rPr>
        <w:t>a por h</w:t>
      </w:r>
      <w:r w:rsidRPr="00BF209A">
        <w:rPr>
          <w:rFonts w:ascii="Museo Sans 100" w:hAnsi="Museo Sans 100"/>
          <w:sz w:val="24"/>
          <w:szCs w:val="24"/>
        </w:rPr>
        <w:t xml:space="preserve">ectárea de $2,937.18 para los lotes agrícolas con clase de suelo IV,  y de $2,496.60 para los lotes agrícolas con clase de suelo </w:t>
      </w:r>
      <w:proofErr w:type="spellStart"/>
      <w:r w:rsidR="00547C6E" w:rsidRPr="00BF209A">
        <w:rPr>
          <w:rFonts w:ascii="Museo Sans 100" w:hAnsi="Museo Sans 100"/>
          <w:sz w:val="24"/>
          <w:szCs w:val="24"/>
        </w:rPr>
        <w:t>IVes</w:t>
      </w:r>
      <w:proofErr w:type="spellEnd"/>
      <w:r w:rsidR="00547C6E" w:rsidRPr="00BF209A">
        <w:rPr>
          <w:rFonts w:ascii="Museo Sans 100" w:hAnsi="Museo Sans 100"/>
          <w:sz w:val="24"/>
          <w:szCs w:val="24"/>
        </w:rPr>
        <w:t>., por lo que se recomienda</w:t>
      </w:r>
      <w:r w:rsidRPr="00BF209A">
        <w:rPr>
          <w:rFonts w:ascii="Museo Sans 100" w:hAnsi="Museo Sans 100"/>
          <w:sz w:val="24"/>
          <w:szCs w:val="24"/>
        </w:rPr>
        <w:t xml:space="preserve"> </w:t>
      </w:r>
      <w:r w:rsidR="00547C6E" w:rsidRPr="00BF209A">
        <w:rPr>
          <w:rFonts w:ascii="Museo Sans 100" w:hAnsi="Museo Sans 100"/>
          <w:sz w:val="24"/>
          <w:szCs w:val="24"/>
        </w:rPr>
        <w:t>el precio de venta para é</w:t>
      </w:r>
      <w:r w:rsidRPr="00BF209A">
        <w:rPr>
          <w:rFonts w:ascii="Museo Sans 100" w:hAnsi="Museo Sans 100"/>
          <w:sz w:val="24"/>
          <w:szCs w:val="24"/>
        </w:rPr>
        <w:t xml:space="preserve">stos de $3,201.53 para los lotes agrícolas con clase de suelo IV, y de $2,446.67 para los lotes agrícolas con clase de suelo </w:t>
      </w:r>
      <w:proofErr w:type="spellStart"/>
      <w:r w:rsidRPr="00BF209A">
        <w:rPr>
          <w:rFonts w:ascii="Museo Sans 100" w:hAnsi="Museo Sans 100"/>
          <w:sz w:val="24"/>
          <w:szCs w:val="24"/>
        </w:rPr>
        <w:t>IVes</w:t>
      </w:r>
      <w:proofErr w:type="spellEnd"/>
      <w:r w:rsidR="00547C6E" w:rsidRPr="00BF209A">
        <w:rPr>
          <w:rFonts w:ascii="Museo Sans 100" w:hAnsi="Museo Sans 100"/>
          <w:sz w:val="24"/>
          <w:szCs w:val="24"/>
        </w:rPr>
        <w:t>.</w:t>
      </w:r>
      <w:r w:rsidRPr="00BF209A">
        <w:rPr>
          <w:rFonts w:ascii="Museo Sans 100" w:hAnsi="Museo Sans 100"/>
          <w:sz w:val="24"/>
          <w:szCs w:val="24"/>
        </w:rPr>
        <w:t xml:space="preserve">, de </w:t>
      </w:r>
      <w:r w:rsidR="00547C6E" w:rsidRPr="00BF209A">
        <w:rPr>
          <w:rFonts w:ascii="Museo Sans 100" w:hAnsi="Museo Sans 100"/>
          <w:sz w:val="24"/>
          <w:szCs w:val="24"/>
        </w:rPr>
        <w:t xml:space="preserve">conformidad </w:t>
      </w:r>
      <w:r w:rsidRPr="00BF209A">
        <w:rPr>
          <w:rFonts w:ascii="Museo Sans 100" w:hAnsi="Museo Sans 100"/>
          <w:sz w:val="24"/>
          <w:szCs w:val="24"/>
        </w:rPr>
        <w:t>al procedimiento establecido en el Instructivo “Criterio de Avalúos para la Transferencia de Inmuebles Propiedad de ISTA” aprobado en el Punto XV del acta de Sesión Ordinaria 03-2015, de fecha 21 de enero de 2015.</w:t>
      </w:r>
      <w:r w:rsidRPr="00BF209A">
        <w:rPr>
          <w:rFonts w:ascii="Museo Sans 100" w:hAnsi="Museo Sans 100"/>
          <w:bCs/>
          <w:sz w:val="24"/>
          <w:szCs w:val="24"/>
        </w:rPr>
        <w:t xml:space="preserve"> Dentro del proyecto relacionado se encuentran los inmuebles objeto del presente </w:t>
      </w:r>
      <w:r w:rsidR="00547C6E" w:rsidRPr="00BF209A">
        <w:rPr>
          <w:rFonts w:ascii="Museo Sans 100" w:hAnsi="Museo Sans 100"/>
          <w:bCs/>
          <w:sz w:val="24"/>
          <w:szCs w:val="24"/>
        </w:rPr>
        <w:t>punto de acta</w:t>
      </w:r>
      <w:r w:rsidRPr="00BF209A">
        <w:rPr>
          <w:rFonts w:ascii="Museo Sans 100" w:hAnsi="Museo Sans 100"/>
          <w:bCs/>
          <w:sz w:val="24"/>
          <w:szCs w:val="24"/>
        </w:rPr>
        <w:t xml:space="preserve">. </w:t>
      </w:r>
    </w:p>
    <w:p w:rsidR="00455230" w:rsidRPr="00D7496A" w:rsidRDefault="00455230" w:rsidP="00D7496A">
      <w:pPr>
        <w:pStyle w:val="Prrafodelista"/>
        <w:jc w:val="both"/>
        <w:rPr>
          <w:rFonts w:ascii="Museo Sans 100" w:hAnsi="Museo Sans 100"/>
          <w:sz w:val="24"/>
          <w:szCs w:val="24"/>
        </w:rPr>
      </w:pPr>
    </w:p>
    <w:p w:rsidR="00455230" w:rsidRPr="00D7496A" w:rsidRDefault="00455230" w:rsidP="00386B07">
      <w:pPr>
        <w:pStyle w:val="Prrafodelista"/>
        <w:numPr>
          <w:ilvl w:val="0"/>
          <w:numId w:val="11"/>
        </w:numPr>
        <w:tabs>
          <w:tab w:val="left" w:pos="1134"/>
        </w:tabs>
        <w:ind w:left="1134" w:hanging="708"/>
        <w:contextualSpacing/>
        <w:jc w:val="both"/>
        <w:rPr>
          <w:rFonts w:ascii="Museo Sans 100" w:hAnsi="Museo Sans 100"/>
          <w:sz w:val="24"/>
          <w:szCs w:val="24"/>
        </w:rPr>
      </w:pPr>
      <w:r w:rsidRPr="00D7496A">
        <w:rPr>
          <w:rFonts w:ascii="Museo Sans 100" w:hAnsi="Museo Sans 1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rsidR="00455230" w:rsidRPr="00D7496A" w:rsidRDefault="00455230" w:rsidP="00386B07">
      <w:pPr>
        <w:numPr>
          <w:ilvl w:val="0"/>
          <w:numId w:val="12"/>
        </w:numPr>
        <w:ind w:hanging="306"/>
        <w:contextualSpacing/>
        <w:rPr>
          <w:rFonts w:ascii="Museo Sans 100" w:eastAsia="Times New Roman" w:hAnsi="Museo Sans 100"/>
          <w:bCs/>
        </w:rPr>
      </w:pPr>
      <w:r w:rsidRPr="00D7496A">
        <w:rPr>
          <w:rFonts w:ascii="Museo Sans 100" w:hAnsi="Museo Sans 100"/>
        </w:rPr>
        <w:t>Evitar la deforestación en el bosque de galería en la trayectoria de la quebrada;</w:t>
      </w:r>
    </w:p>
    <w:p w:rsidR="00455230" w:rsidRPr="00D7496A" w:rsidRDefault="00455230" w:rsidP="00386B07">
      <w:pPr>
        <w:numPr>
          <w:ilvl w:val="0"/>
          <w:numId w:val="12"/>
        </w:numPr>
        <w:tabs>
          <w:tab w:val="left" w:pos="0"/>
        </w:tabs>
        <w:ind w:hanging="306"/>
        <w:contextualSpacing/>
        <w:jc w:val="both"/>
        <w:rPr>
          <w:rFonts w:ascii="Museo Sans 100" w:hAnsi="Museo Sans 100"/>
        </w:rPr>
      </w:pPr>
      <w:r w:rsidRPr="00D7496A">
        <w:rPr>
          <w:rFonts w:ascii="Museo Sans 100" w:eastAsia="Times New Roman" w:hAnsi="Museo Sans 100"/>
          <w:bCs/>
        </w:rPr>
        <w:t xml:space="preserve">Evitar el cambio del uso del suelo de bosques naturales a cultivos anuales; </w:t>
      </w:r>
    </w:p>
    <w:p w:rsidR="00455230" w:rsidRPr="00D7496A" w:rsidRDefault="00455230" w:rsidP="00386B07">
      <w:pPr>
        <w:numPr>
          <w:ilvl w:val="0"/>
          <w:numId w:val="12"/>
        </w:numPr>
        <w:tabs>
          <w:tab w:val="left" w:pos="0"/>
        </w:tabs>
        <w:ind w:hanging="306"/>
        <w:contextualSpacing/>
        <w:jc w:val="both"/>
        <w:rPr>
          <w:rFonts w:ascii="Museo Sans 100" w:hAnsi="Museo Sans 100"/>
        </w:rPr>
      </w:pPr>
      <w:r w:rsidRPr="00D7496A">
        <w:rPr>
          <w:rFonts w:ascii="Museo Sans 100" w:hAnsi="Museo Sans 100"/>
        </w:rPr>
        <w:t xml:space="preserve">Evitar la tala de árboles que se encuentran de manera dispersa en ambos inmuebles; y </w:t>
      </w:r>
    </w:p>
    <w:p w:rsidR="00455230" w:rsidRPr="00D7496A" w:rsidRDefault="00455230" w:rsidP="00386B07">
      <w:pPr>
        <w:numPr>
          <w:ilvl w:val="0"/>
          <w:numId w:val="12"/>
        </w:numPr>
        <w:tabs>
          <w:tab w:val="left" w:pos="0"/>
        </w:tabs>
        <w:ind w:hanging="306"/>
        <w:contextualSpacing/>
        <w:jc w:val="both"/>
        <w:rPr>
          <w:rFonts w:ascii="Museo Sans 100" w:hAnsi="Museo Sans 100"/>
        </w:rPr>
      </w:pPr>
      <w:r w:rsidRPr="00D7496A">
        <w:rPr>
          <w:rFonts w:ascii="Museo Sans 100" w:hAnsi="Museo Sans 100"/>
        </w:rPr>
        <w:t>Minimizar el uso de agroquímicos en los cultivos.</w:t>
      </w:r>
    </w:p>
    <w:p w:rsidR="00455230" w:rsidRPr="00D7496A" w:rsidRDefault="00455230" w:rsidP="00D7496A">
      <w:pPr>
        <w:ind w:left="1134"/>
        <w:jc w:val="both"/>
        <w:rPr>
          <w:rFonts w:ascii="Museo Sans 100" w:hAnsi="Museo Sans 100"/>
          <w:sz w:val="26"/>
          <w:szCs w:val="26"/>
        </w:rPr>
      </w:pPr>
      <w:r w:rsidRPr="00D7496A">
        <w:rPr>
          <w:rFonts w:ascii="Museo Sans 100" w:eastAsia="Times New Roman" w:hAnsi="Museo Sans 100"/>
          <w:sz w:val="26"/>
          <w:szCs w:val="26"/>
          <w:lang w:val="es-ES" w:eastAsia="es-ES"/>
        </w:rPr>
        <w:t xml:space="preserve">Lo anterior, de conformidad a lo establecido en el Acuerdo Segundo del Punto </w:t>
      </w:r>
      <w:r w:rsidRPr="00D7496A">
        <w:rPr>
          <w:rFonts w:ascii="Museo Sans 100" w:hAnsi="Museo Sans 100"/>
          <w:sz w:val="26"/>
          <w:szCs w:val="26"/>
        </w:rPr>
        <w:t>XI del Acta de Sesión Ordinaria 07-2019, de fecha 01 de abril de 2019.</w:t>
      </w:r>
    </w:p>
    <w:p w:rsidR="00547C6E" w:rsidRPr="00D7496A" w:rsidRDefault="00547C6E" w:rsidP="00D7496A">
      <w:pPr>
        <w:ind w:left="1134"/>
        <w:jc w:val="both"/>
        <w:rPr>
          <w:rFonts w:ascii="Museo Sans 100" w:hAnsi="Museo Sans 100"/>
          <w:sz w:val="26"/>
          <w:szCs w:val="26"/>
        </w:rPr>
      </w:pPr>
    </w:p>
    <w:p w:rsidR="00454F4F" w:rsidRDefault="00455230" w:rsidP="00386B07">
      <w:pPr>
        <w:pStyle w:val="Prrafodelista"/>
        <w:numPr>
          <w:ilvl w:val="0"/>
          <w:numId w:val="11"/>
        </w:numPr>
        <w:ind w:left="1134" w:hanging="708"/>
        <w:contextualSpacing/>
        <w:jc w:val="both"/>
        <w:rPr>
          <w:rFonts w:ascii="Museo Sans 100" w:hAnsi="Museo Sans 100"/>
          <w:sz w:val="26"/>
          <w:szCs w:val="26"/>
        </w:rPr>
      </w:pPr>
      <w:r w:rsidRPr="00D7496A">
        <w:rPr>
          <w:rFonts w:ascii="Museo Sans 100" w:hAnsi="Museo Sans 100"/>
          <w:sz w:val="26"/>
          <w:szCs w:val="26"/>
        </w:rPr>
        <w:t>Según valúos de fecha 30 de abril de 2019, realizados por el Departamento de Asignación Individual y Avalúos, se recomienda</w:t>
      </w:r>
      <w:r w:rsidR="00547C6E" w:rsidRPr="00D7496A">
        <w:rPr>
          <w:rFonts w:ascii="Museo Sans 100" w:hAnsi="Museo Sans 100"/>
          <w:sz w:val="26"/>
          <w:szCs w:val="26"/>
        </w:rPr>
        <w:t xml:space="preserve"> el</w:t>
      </w:r>
      <w:r w:rsidRPr="00D7496A">
        <w:rPr>
          <w:rFonts w:ascii="Museo Sans 100" w:hAnsi="Museo Sans 100"/>
          <w:sz w:val="26"/>
          <w:szCs w:val="26"/>
        </w:rPr>
        <w:t xml:space="preserve"> precio de venta para los inmuebles, según detalle consignado en el Cuadro de Valores y Extensiones que se relacionará en el Acuerdo Primero del presente </w:t>
      </w:r>
      <w:r w:rsidR="00547C6E" w:rsidRPr="00D7496A">
        <w:rPr>
          <w:rFonts w:ascii="Museo Sans 100" w:hAnsi="Museo Sans 100"/>
          <w:sz w:val="26"/>
          <w:szCs w:val="26"/>
        </w:rPr>
        <w:t>punto de acta</w:t>
      </w:r>
      <w:r w:rsidRPr="00D7496A">
        <w:rPr>
          <w:rFonts w:ascii="Museo Sans 100" w:hAnsi="Museo Sans 100"/>
          <w:sz w:val="26"/>
          <w:szCs w:val="26"/>
        </w:rPr>
        <w:t>, y que han sido requeridos por los solicitantes calificados dentro del Programa Campesinos Sin Tierra.</w:t>
      </w:r>
    </w:p>
    <w:p w:rsidR="00547C6E" w:rsidRPr="00D7496A" w:rsidRDefault="00547C6E" w:rsidP="00D7496A">
      <w:pPr>
        <w:pStyle w:val="Prrafodelista"/>
        <w:ind w:left="1134"/>
        <w:contextualSpacing/>
        <w:jc w:val="both"/>
        <w:rPr>
          <w:rFonts w:ascii="Museo Sans 100" w:hAnsi="Museo Sans 100"/>
          <w:sz w:val="26"/>
          <w:szCs w:val="26"/>
        </w:rPr>
      </w:pPr>
    </w:p>
    <w:p w:rsidR="00455230" w:rsidRPr="00D7496A" w:rsidRDefault="00455230" w:rsidP="00386B07">
      <w:pPr>
        <w:pStyle w:val="Prrafodelista"/>
        <w:numPr>
          <w:ilvl w:val="0"/>
          <w:numId w:val="11"/>
        </w:numPr>
        <w:ind w:left="1134" w:hanging="708"/>
        <w:contextualSpacing/>
        <w:jc w:val="both"/>
        <w:rPr>
          <w:rFonts w:ascii="Museo Sans 100" w:hAnsi="Museo Sans 100"/>
          <w:sz w:val="26"/>
          <w:szCs w:val="26"/>
        </w:rPr>
      </w:pPr>
      <w:r w:rsidRPr="00D7496A">
        <w:rPr>
          <w:rFonts w:ascii="Museo Sans 100" w:hAnsi="Museo Sans 100"/>
          <w:sz w:val="26"/>
          <w:szCs w:val="26"/>
        </w:rPr>
        <w:t xml:space="preserve">La solicitante, señora Ana María Gómez de Lazo, en su Documento Único de Identidad aparece con la profesión u oficio, </w:t>
      </w:r>
      <w:r w:rsidR="00BF209A">
        <w:rPr>
          <w:rFonts w:ascii="Museo Sans 100" w:hAnsi="Museo Sans 100"/>
          <w:b/>
          <w:sz w:val="26"/>
          <w:szCs w:val="26"/>
        </w:rPr>
        <w:t>----</w:t>
      </w:r>
      <w:r w:rsidRPr="00D7496A">
        <w:rPr>
          <w:rFonts w:ascii="Museo Sans 100" w:hAnsi="Museo Sans 100"/>
          <w:sz w:val="26"/>
          <w:szCs w:val="26"/>
        </w:rPr>
        <w:t>, según Informe emitido por la Oficina Regional Oriental, se le realizó Estudio Socioeconómico N° 12, de fecha 2 de abril de 2019, determinándose que la señora Gómez de Lazo, es una persona vulnerable, de escasos recursos económicos, que se dedica a la agricultura, por lo que se recomienda continuar con el Trámite de Adjudicación correspondiente.</w:t>
      </w:r>
    </w:p>
    <w:p w:rsidR="00455230" w:rsidRPr="00D7496A" w:rsidRDefault="00455230" w:rsidP="00D7496A">
      <w:pPr>
        <w:pStyle w:val="Prrafodelista"/>
        <w:ind w:left="644"/>
        <w:jc w:val="both"/>
        <w:rPr>
          <w:rFonts w:ascii="Museo Sans 100" w:hAnsi="Museo Sans 100"/>
          <w:sz w:val="26"/>
          <w:szCs w:val="26"/>
        </w:rPr>
      </w:pPr>
    </w:p>
    <w:p w:rsidR="00455230" w:rsidRDefault="00455230" w:rsidP="00386B07">
      <w:pPr>
        <w:pStyle w:val="Prrafodelista"/>
        <w:numPr>
          <w:ilvl w:val="0"/>
          <w:numId w:val="11"/>
        </w:numPr>
        <w:ind w:left="1134" w:hanging="708"/>
        <w:contextualSpacing/>
        <w:jc w:val="both"/>
        <w:rPr>
          <w:rFonts w:ascii="Museo Sans 100" w:hAnsi="Museo Sans 100"/>
          <w:sz w:val="26"/>
          <w:szCs w:val="26"/>
        </w:rPr>
      </w:pPr>
      <w:r w:rsidRPr="00D7496A">
        <w:rPr>
          <w:rFonts w:ascii="Museo Sans 100" w:hAnsi="Museo Sans 100"/>
          <w:sz w:val="26"/>
          <w:szCs w:val="26"/>
        </w:rPr>
        <w:t xml:space="preserve">La solicitante, señora Ana Teresa García, en su Documento Único de Identidad aparece con la profesión u oficio, </w:t>
      </w:r>
      <w:r w:rsidR="00BF209A">
        <w:rPr>
          <w:rFonts w:ascii="Museo Sans 100" w:hAnsi="Museo Sans 100"/>
          <w:b/>
          <w:sz w:val="26"/>
          <w:szCs w:val="26"/>
        </w:rPr>
        <w:t>----</w:t>
      </w:r>
      <w:r w:rsidRPr="00D7496A">
        <w:rPr>
          <w:rFonts w:ascii="Museo Sans 100" w:hAnsi="Museo Sans 100"/>
          <w:sz w:val="26"/>
          <w:szCs w:val="26"/>
        </w:rPr>
        <w:t>, según Informe emitido por la Oficina Regional Oriental, se le realizó Estudio Socioeconómico N° 13, de fecha 2 de abril de 2019, determinándose que la señora García, es una persona vulnerable, de escasos recursos económicos, que se dedica a la agricultura, por lo que se recomienda continuar con el Trámite de Adjudicación correspondiente.</w:t>
      </w:r>
    </w:p>
    <w:p w:rsidR="00454F4F" w:rsidRPr="00D7496A" w:rsidRDefault="00454F4F" w:rsidP="00454F4F">
      <w:pPr>
        <w:pStyle w:val="Prrafodelista"/>
        <w:ind w:left="1134"/>
        <w:contextualSpacing/>
        <w:jc w:val="both"/>
        <w:rPr>
          <w:rFonts w:ascii="Museo Sans 100" w:hAnsi="Museo Sans 100"/>
          <w:sz w:val="26"/>
          <w:szCs w:val="26"/>
        </w:rPr>
      </w:pPr>
    </w:p>
    <w:p w:rsidR="00455230" w:rsidRPr="00D7496A" w:rsidRDefault="00D7496A" w:rsidP="00D7496A">
      <w:pPr>
        <w:ind w:left="1134" w:hanging="708"/>
        <w:jc w:val="both"/>
        <w:rPr>
          <w:rFonts w:ascii="Museo Sans 100" w:hAnsi="Museo Sans 100"/>
          <w:sz w:val="26"/>
          <w:szCs w:val="26"/>
        </w:rPr>
      </w:pPr>
      <w:r>
        <w:rPr>
          <w:rFonts w:ascii="Museo Sans 100" w:hAnsi="Museo Sans 100"/>
          <w:sz w:val="24"/>
          <w:szCs w:val="24"/>
          <w:lang w:val="es-ES" w:eastAsia="es-ES"/>
        </w:rPr>
        <w:t>V</w:t>
      </w:r>
      <w:r w:rsidR="00455230" w:rsidRPr="00D7496A">
        <w:rPr>
          <w:rFonts w:ascii="Museo Sans 100" w:hAnsi="Museo Sans 100"/>
          <w:sz w:val="24"/>
          <w:szCs w:val="24"/>
          <w:lang w:val="es-ES" w:eastAsia="es-ES"/>
        </w:rPr>
        <w:t>II.</w:t>
      </w:r>
      <w:r w:rsidR="00455230" w:rsidRPr="00D7496A">
        <w:rPr>
          <w:rFonts w:ascii="Museo Sans 100" w:hAnsi="Museo Sans 100"/>
          <w:sz w:val="26"/>
          <w:szCs w:val="26"/>
        </w:rPr>
        <w:t xml:space="preserve"> </w:t>
      </w:r>
      <w:r w:rsidRPr="00D7496A">
        <w:rPr>
          <w:rFonts w:ascii="Museo Sans 100" w:hAnsi="Museo Sans 100"/>
          <w:sz w:val="26"/>
          <w:szCs w:val="26"/>
        </w:rPr>
        <w:tab/>
      </w:r>
      <w:r w:rsidR="00455230" w:rsidRPr="00D7496A">
        <w:rPr>
          <w:rFonts w:ascii="Museo Sans 100" w:hAnsi="Museo Sans 100"/>
          <w:sz w:val="26"/>
          <w:szCs w:val="26"/>
        </w:rPr>
        <w:t xml:space="preserve">La solicitante, señora Armida Benítez de Díaz, en su Documento Único de Identidad aparece con la profesión u oficio, </w:t>
      </w:r>
      <w:r w:rsidR="00BF209A">
        <w:rPr>
          <w:rFonts w:ascii="Museo Sans 100" w:hAnsi="Museo Sans 100"/>
          <w:b/>
          <w:sz w:val="26"/>
          <w:szCs w:val="26"/>
        </w:rPr>
        <w:t>----</w:t>
      </w:r>
      <w:r w:rsidR="00455230" w:rsidRPr="00D7496A">
        <w:rPr>
          <w:rFonts w:ascii="Museo Sans 100" w:hAnsi="Museo Sans 100"/>
          <w:sz w:val="26"/>
          <w:szCs w:val="26"/>
        </w:rPr>
        <w:t>, según Informe emitido por la Oficina Regional Oriental, se le realizó Estudio Socioeconómico N° 10, de fecha 2 de abril de 2019, determinándose que la señora Benítez de Díaz, es una persona vulnerable, de escasos recursos económicos, que se dedica a la agricultura, por lo que se recomienda continuar con el Trámite de Adjudicación correspondiente.</w:t>
      </w:r>
    </w:p>
    <w:p w:rsidR="00D7496A" w:rsidRPr="00D7496A" w:rsidRDefault="00D7496A" w:rsidP="00D7496A">
      <w:pPr>
        <w:ind w:left="1134" w:hanging="708"/>
        <w:jc w:val="both"/>
        <w:rPr>
          <w:rFonts w:ascii="Museo Sans 100" w:hAnsi="Museo Sans 100"/>
          <w:sz w:val="26"/>
          <w:szCs w:val="26"/>
        </w:rPr>
      </w:pPr>
    </w:p>
    <w:p w:rsidR="00455230" w:rsidRPr="00D7496A" w:rsidRDefault="00455230" w:rsidP="00D7496A">
      <w:pPr>
        <w:ind w:left="1134" w:hanging="708"/>
        <w:jc w:val="both"/>
        <w:rPr>
          <w:rFonts w:ascii="Museo Sans 100" w:hAnsi="Museo Sans 100"/>
          <w:sz w:val="26"/>
          <w:szCs w:val="26"/>
        </w:rPr>
      </w:pPr>
      <w:r w:rsidRPr="00D7496A">
        <w:rPr>
          <w:rFonts w:ascii="Museo Sans 100" w:hAnsi="Museo Sans 100"/>
          <w:sz w:val="26"/>
          <w:szCs w:val="26"/>
          <w:lang w:eastAsia="es-ES"/>
        </w:rPr>
        <w:t>VIII.</w:t>
      </w:r>
      <w:r w:rsidRPr="00D7496A">
        <w:rPr>
          <w:rFonts w:ascii="Museo Sans 100" w:hAnsi="Museo Sans 100"/>
          <w:sz w:val="26"/>
          <w:szCs w:val="26"/>
        </w:rPr>
        <w:t xml:space="preserve"> </w:t>
      </w:r>
      <w:r w:rsidR="00D7496A" w:rsidRPr="00D7496A">
        <w:rPr>
          <w:rFonts w:ascii="Museo Sans 100" w:hAnsi="Museo Sans 100"/>
          <w:sz w:val="26"/>
          <w:szCs w:val="26"/>
        </w:rPr>
        <w:tab/>
      </w:r>
      <w:r w:rsidRPr="00D7496A">
        <w:rPr>
          <w:rFonts w:ascii="Museo Sans 100" w:hAnsi="Museo Sans 100"/>
          <w:sz w:val="26"/>
          <w:szCs w:val="26"/>
        </w:rPr>
        <w:t xml:space="preserve">La solicitante, señora María Felicita Argueta, en su Documento Único de Identidad aparece con la profesión u oficio, </w:t>
      </w:r>
      <w:r w:rsidR="00BF209A">
        <w:rPr>
          <w:rFonts w:ascii="Museo Sans 100" w:hAnsi="Museo Sans 100"/>
          <w:b/>
          <w:sz w:val="26"/>
          <w:szCs w:val="26"/>
        </w:rPr>
        <w:t>----</w:t>
      </w:r>
      <w:r w:rsidRPr="00D7496A">
        <w:rPr>
          <w:rFonts w:ascii="Museo Sans 100" w:hAnsi="Museo Sans 100"/>
          <w:sz w:val="26"/>
          <w:szCs w:val="26"/>
        </w:rPr>
        <w:t>, según Informe emitido por la Oficina Regional Oriental, se le realizó Estudio Socioeconómico N° 03, de fecha 23 de abril de 2019, determinándose que la señora Argueta, es una persona vulnerable, de escasos recursos económicos, que se dedica a la agricultura, por lo que se recomienda continuar con el Trámite de Adjudicación correspondiente.</w:t>
      </w:r>
    </w:p>
    <w:p w:rsidR="00454F4F" w:rsidRPr="00D7496A" w:rsidRDefault="00454F4F" w:rsidP="00D7496A">
      <w:pPr>
        <w:pStyle w:val="Prrafodelista"/>
        <w:ind w:left="709" w:hanging="283"/>
        <w:jc w:val="both"/>
        <w:rPr>
          <w:rFonts w:ascii="Museo Sans 100" w:hAnsi="Museo Sans 100"/>
          <w:sz w:val="26"/>
          <w:szCs w:val="26"/>
        </w:rPr>
      </w:pPr>
    </w:p>
    <w:p w:rsidR="00455230" w:rsidRPr="00D7496A" w:rsidRDefault="00455230" w:rsidP="00386B07">
      <w:pPr>
        <w:pStyle w:val="Prrafodelista"/>
        <w:numPr>
          <w:ilvl w:val="0"/>
          <w:numId w:val="13"/>
        </w:numPr>
        <w:ind w:left="1134" w:hanging="708"/>
        <w:contextualSpacing/>
        <w:jc w:val="both"/>
        <w:rPr>
          <w:rFonts w:ascii="Museo Sans 100" w:hAnsi="Museo Sans 100"/>
          <w:sz w:val="26"/>
          <w:szCs w:val="26"/>
        </w:rPr>
      </w:pPr>
      <w:r w:rsidRPr="00D7496A">
        <w:rPr>
          <w:rFonts w:ascii="Museo Sans 100" w:hAnsi="Museo Sans 100"/>
          <w:sz w:val="26"/>
          <w:szCs w:val="26"/>
        </w:rPr>
        <w:t xml:space="preserve">La solicitante, señora Teresa de Jesús Ventura, en su Documento Único de Identidad aparece con la profesión u oficio, </w:t>
      </w:r>
      <w:r w:rsidR="00BF209A">
        <w:rPr>
          <w:rFonts w:ascii="Museo Sans 100" w:hAnsi="Museo Sans 100"/>
          <w:b/>
          <w:sz w:val="26"/>
          <w:szCs w:val="26"/>
        </w:rPr>
        <w:t>----</w:t>
      </w:r>
      <w:r w:rsidRPr="00D7496A">
        <w:rPr>
          <w:rFonts w:ascii="Museo Sans 100" w:hAnsi="Museo Sans 100"/>
          <w:sz w:val="26"/>
          <w:szCs w:val="26"/>
        </w:rPr>
        <w:t>, según Informe emitido por la Oficina Regional Oriental, se le realizó Estudio Socioeconómico N° 08, de fecha 23 de abril de 2019, determinándose que la señora Ventura, es una persona vulnerable, de escasos recursos económicos, que se dedica a la agricultura, por lo que se recomienda continuar con el Trámite de Adjudicación correspondiente.</w:t>
      </w:r>
    </w:p>
    <w:p w:rsidR="00455230" w:rsidRPr="00D7496A" w:rsidRDefault="00455230" w:rsidP="00D7496A">
      <w:pPr>
        <w:pStyle w:val="Prrafodelista"/>
        <w:rPr>
          <w:rFonts w:ascii="Museo Sans 100" w:hAnsi="Museo Sans 100"/>
          <w:sz w:val="2"/>
          <w:szCs w:val="26"/>
        </w:rPr>
      </w:pPr>
    </w:p>
    <w:p w:rsidR="00455230" w:rsidRPr="00D7496A" w:rsidRDefault="00455230" w:rsidP="00D7496A">
      <w:pPr>
        <w:pStyle w:val="Prrafodelista"/>
        <w:ind w:left="644"/>
        <w:jc w:val="both"/>
        <w:rPr>
          <w:rFonts w:ascii="Museo Sans 100" w:hAnsi="Museo Sans 100"/>
          <w:sz w:val="26"/>
          <w:szCs w:val="26"/>
        </w:rPr>
      </w:pPr>
    </w:p>
    <w:p w:rsidR="00455230" w:rsidRPr="00D7496A" w:rsidRDefault="00455230" w:rsidP="00386B07">
      <w:pPr>
        <w:pStyle w:val="Prrafodelista"/>
        <w:numPr>
          <w:ilvl w:val="0"/>
          <w:numId w:val="13"/>
        </w:numPr>
        <w:ind w:left="1134" w:hanging="708"/>
        <w:contextualSpacing/>
        <w:jc w:val="both"/>
        <w:rPr>
          <w:rFonts w:ascii="Museo Sans 100" w:hAnsi="Museo Sans 100"/>
          <w:sz w:val="26"/>
          <w:szCs w:val="26"/>
        </w:rPr>
      </w:pPr>
      <w:r w:rsidRPr="00D7496A">
        <w:rPr>
          <w:rFonts w:ascii="Museo Sans 100" w:hAnsi="Museo Sans 100"/>
          <w:sz w:val="26"/>
          <w:szCs w:val="26"/>
        </w:rPr>
        <w:t xml:space="preserve">Según el Informe Técnico con referencia SGD-02-1155-19, de fecha 30 de julio de 2019, emitido por el Departamento de Asignación </w:t>
      </w:r>
      <w:r w:rsidRPr="00D7496A">
        <w:rPr>
          <w:rFonts w:ascii="Museo Sans 100" w:hAnsi="Museo Sans 100"/>
          <w:sz w:val="26"/>
          <w:szCs w:val="26"/>
        </w:rPr>
        <w:lastRenderedPageBreak/>
        <w:t>Individual y Avalúos, los solicitantes no se encuentran en posesión material</w:t>
      </w:r>
      <w:r w:rsidR="00D7496A" w:rsidRPr="00D7496A">
        <w:rPr>
          <w:rFonts w:ascii="Museo Sans 100" w:hAnsi="Museo Sans 100"/>
          <w:sz w:val="26"/>
          <w:szCs w:val="26"/>
        </w:rPr>
        <w:t xml:space="preserve"> de los inmuebles</w:t>
      </w:r>
      <w:r w:rsidRPr="00D7496A">
        <w:rPr>
          <w:rFonts w:ascii="Museo Sans 100" w:hAnsi="Museo Sans 100"/>
          <w:sz w:val="26"/>
          <w:szCs w:val="26"/>
        </w:rPr>
        <w:t>, por lo que se verificó en los sistemas informáticos de registro de beneficiarios que lleva la institución y se constató que éstos no han sido adjudicados a favor de ninguna persona, por lo que se encuentran disponibles para su adjudicación.</w:t>
      </w:r>
    </w:p>
    <w:p w:rsidR="00455230" w:rsidRPr="00D7496A" w:rsidRDefault="00455230" w:rsidP="00D7496A">
      <w:pPr>
        <w:pStyle w:val="Prrafodelista"/>
        <w:jc w:val="both"/>
        <w:rPr>
          <w:rFonts w:ascii="Museo Sans 100" w:hAnsi="Museo Sans 100"/>
          <w:sz w:val="26"/>
          <w:szCs w:val="26"/>
        </w:rPr>
      </w:pPr>
    </w:p>
    <w:p w:rsidR="00455230" w:rsidRPr="00D7496A" w:rsidRDefault="00455230" w:rsidP="00386B07">
      <w:pPr>
        <w:pStyle w:val="Prrafodelista"/>
        <w:numPr>
          <w:ilvl w:val="0"/>
          <w:numId w:val="13"/>
        </w:numPr>
        <w:tabs>
          <w:tab w:val="left" w:pos="1134"/>
        </w:tabs>
        <w:ind w:left="1134" w:hanging="708"/>
        <w:contextualSpacing/>
        <w:jc w:val="both"/>
        <w:rPr>
          <w:rFonts w:ascii="Museo Sans 100" w:hAnsi="Museo Sans 100"/>
          <w:sz w:val="26"/>
          <w:szCs w:val="26"/>
        </w:rPr>
      </w:pPr>
      <w:r w:rsidRPr="00D7496A">
        <w:rPr>
          <w:rFonts w:ascii="Museo Sans 100" w:hAnsi="Museo Sans 100"/>
          <w:sz w:val="26"/>
          <w:szCs w:val="26"/>
        </w:rPr>
        <w:t>De acuerdo a declaraciones simples contenidas en las solicitudes de Adjudicación de Inmueble de fechas: 12 de Marzo, 02, 23 y 29 de abril de 2019, los peticionarios manifiestan que ni ellos ni los integrantes de su grupo familiar son empleados del ISTA; situación robustecida de conformidad a la consulta realizada en la Base de Datos de Empleados de este Instituto.</w:t>
      </w:r>
    </w:p>
    <w:p w:rsidR="004315EB" w:rsidRPr="00D7496A" w:rsidRDefault="004315EB" w:rsidP="00D7496A">
      <w:pPr>
        <w:jc w:val="both"/>
        <w:rPr>
          <w:rFonts w:ascii="Museo Sans 100" w:eastAsia="Times New Roman" w:hAnsi="Museo Sans 100"/>
          <w:sz w:val="24"/>
          <w:szCs w:val="24"/>
        </w:rPr>
      </w:pPr>
    </w:p>
    <w:p w:rsidR="004315EB" w:rsidRPr="00D7496A" w:rsidRDefault="004315EB" w:rsidP="00D7496A">
      <w:pPr>
        <w:jc w:val="both"/>
        <w:rPr>
          <w:rFonts w:ascii="Museo Sans 100" w:eastAsia="Times New Roman" w:hAnsi="Museo Sans 100"/>
          <w:sz w:val="24"/>
          <w:szCs w:val="24"/>
        </w:rPr>
      </w:pPr>
      <w:r w:rsidRPr="00D7496A">
        <w:rPr>
          <w:rFonts w:ascii="Museo Sans 100" w:eastAsia="Times New Roman" w:hAnsi="Museo Sans 100"/>
          <w:sz w:val="24"/>
          <w:szCs w:val="24"/>
        </w:rPr>
        <w:t>Se ha tenido a la vista:</w:t>
      </w:r>
      <w:r w:rsidR="00455230" w:rsidRPr="00D7496A">
        <w:rPr>
          <w:rFonts w:ascii="Museo Sans 100" w:hAnsi="Museo Sans 100"/>
          <w:sz w:val="26"/>
          <w:szCs w:val="26"/>
        </w:rPr>
        <w:t xml:space="preserve"> Informe Técnico del Departamento de Asignación Individual y Avalúos, cuadro de valores y extensiones, reportes de valúo por lote, reportes de búsqueda de solicitantes para adjudicaciones generados por la Oficina Regional Oriental, departamentos de Asignación Individual y Avalúos y Análisis Jurídico, Propuesta de Asignación de Inmuebles, copia de acuerdos de Junta Directiva, Razón y Constancia de Inscripción de Desmembración en Cabeza de su Dueño a favor del ISTA, informes emitidos por la Oficina Regional Oriental, informes socio económicos, solicitudes de adjudicación de inmueble, copias de documentos únicos de identidad, tarjetas de identificación tributaria, y carencias de bienes</w:t>
      </w:r>
      <w:r w:rsidRPr="00D7496A">
        <w:rPr>
          <w:rFonts w:ascii="Museo Sans 100" w:eastAsia="Times New Roman" w:hAnsi="Museo Sans 100"/>
          <w:sz w:val="24"/>
          <w:szCs w:val="24"/>
        </w:rPr>
        <w:t>; c</w:t>
      </w:r>
      <w:r w:rsidRPr="00D7496A">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4315EB" w:rsidRPr="00D7496A" w:rsidRDefault="004315EB" w:rsidP="00D7496A">
      <w:pPr>
        <w:jc w:val="both"/>
        <w:rPr>
          <w:rFonts w:ascii="Museo Sans 100" w:hAnsi="Museo Sans 100"/>
          <w:sz w:val="24"/>
          <w:szCs w:val="24"/>
        </w:rPr>
      </w:pPr>
    </w:p>
    <w:p w:rsidR="004315EB" w:rsidRPr="003F4B11" w:rsidRDefault="004315EB" w:rsidP="00D7496A">
      <w:pPr>
        <w:jc w:val="both"/>
        <w:rPr>
          <w:rFonts w:ascii="Museo Sans 100" w:hAnsi="Museo Sans 100"/>
          <w:bCs/>
          <w:sz w:val="24"/>
          <w:szCs w:val="24"/>
        </w:rPr>
      </w:pPr>
      <w:r w:rsidRPr="00D7496A">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7496A">
        <w:rPr>
          <w:rFonts w:ascii="Museo Sans 100" w:hAnsi="Museo Sans 100"/>
          <w:bCs/>
          <w:sz w:val="24"/>
          <w:szCs w:val="24"/>
        </w:rPr>
        <w:t>Ley del Régimen Especial de la Tierra en Propiedad de Las Asociaciones Cooperativas, Comunales y Comunitarias Campesinas  Beneficiarios de la Reforma Agraria</w:t>
      </w:r>
      <w:r w:rsidRPr="00D7496A">
        <w:rPr>
          <w:rFonts w:ascii="Museo Sans 100" w:hAnsi="Museo Sans 100"/>
          <w:sz w:val="24"/>
          <w:szCs w:val="24"/>
        </w:rPr>
        <w:t xml:space="preserve">, la Junta Directiva, </w:t>
      </w:r>
      <w:r w:rsidRPr="00D7496A">
        <w:rPr>
          <w:rFonts w:ascii="Museo Sans 100" w:hAnsi="Museo Sans 100"/>
          <w:b/>
          <w:sz w:val="24"/>
          <w:szCs w:val="24"/>
          <w:u w:val="single"/>
        </w:rPr>
        <w:t>ACUERDA: PRIMERO:</w:t>
      </w:r>
      <w:r w:rsidRPr="00D7496A">
        <w:rPr>
          <w:rFonts w:ascii="Museo Sans 100" w:hAnsi="Museo Sans 100"/>
          <w:b/>
          <w:sz w:val="24"/>
          <w:szCs w:val="24"/>
        </w:rPr>
        <w:t xml:space="preserve"> </w:t>
      </w:r>
      <w:r w:rsidRPr="00D7496A">
        <w:rPr>
          <w:rFonts w:ascii="Museo Sans 100" w:hAnsi="Museo Sans 100"/>
          <w:sz w:val="24"/>
          <w:szCs w:val="24"/>
        </w:rPr>
        <w:t>Aprobar la adjudicación y transferencia por compraventa de 0</w:t>
      </w:r>
      <w:r w:rsidR="00455230" w:rsidRPr="00D7496A">
        <w:rPr>
          <w:rFonts w:ascii="Museo Sans 100" w:hAnsi="Museo Sans 100"/>
          <w:sz w:val="24"/>
          <w:szCs w:val="24"/>
        </w:rPr>
        <w:t>7</w:t>
      </w:r>
      <w:r w:rsidRPr="00D7496A">
        <w:rPr>
          <w:rFonts w:ascii="Museo Sans 100" w:hAnsi="Museo Sans 100"/>
          <w:sz w:val="24"/>
          <w:szCs w:val="24"/>
        </w:rPr>
        <w:t xml:space="preserve"> </w:t>
      </w:r>
      <w:r w:rsidR="00455230" w:rsidRPr="00D7496A">
        <w:rPr>
          <w:rFonts w:ascii="Museo Sans 100" w:hAnsi="Museo Sans 100"/>
          <w:sz w:val="24"/>
          <w:szCs w:val="24"/>
        </w:rPr>
        <w:t xml:space="preserve">lotes agrícolas </w:t>
      </w:r>
      <w:r w:rsidRPr="00D7496A">
        <w:rPr>
          <w:rFonts w:ascii="Museo Sans 100" w:hAnsi="Museo Sans 100"/>
          <w:sz w:val="24"/>
          <w:szCs w:val="24"/>
        </w:rPr>
        <w:t>a favor de los señores:</w:t>
      </w:r>
      <w:r w:rsidR="00455230" w:rsidRPr="00D7496A">
        <w:rPr>
          <w:rFonts w:ascii="Museo Sans 100" w:hAnsi="Museo Sans 100"/>
          <w:b/>
          <w:bCs/>
          <w:color w:val="000000" w:themeColor="text1"/>
          <w:sz w:val="26"/>
          <w:szCs w:val="26"/>
        </w:rPr>
        <w:t xml:space="preserve"> </w:t>
      </w:r>
      <w:r w:rsidR="00455230" w:rsidRPr="003F4B11">
        <w:rPr>
          <w:rFonts w:ascii="Museo Sans 100" w:hAnsi="Museo Sans 100"/>
          <w:b/>
          <w:bCs/>
          <w:color w:val="000000" w:themeColor="text1"/>
          <w:sz w:val="24"/>
          <w:szCs w:val="24"/>
        </w:rPr>
        <w:t>1)</w:t>
      </w:r>
      <w:r w:rsidR="00455230" w:rsidRPr="003F4B11">
        <w:rPr>
          <w:rFonts w:ascii="Museo Sans 100" w:hAnsi="Museo Sans 100"/>
          <w:b/>
          <w:color w:val="000000" w:themeColor="text1"/>
          <w:sz w:val="24"/>
          <w:szCs w:val="24"/>
        </w:rPr>
        <w:t xml:space="preserve"> ANA MARIA GOMEZ DE LAZO, </w:t>
      </w:r>
      <w:r w:rsidR="00455230" w:rsidRPr="003F4B11">
        <w:rPr>
          <w:rFonts w:ascii="Museo Sans 100" w:hAnsi="Museo Sans 100"/>
          <w:color w:val="000000" w:themeColor="text1"/>
          <w:sz w:val="24"/>
          <w:szCs w:val="24"/>
        </w:rPr>
        <w:t xml:space="preserve">y </w:t>
      </w:r>
      <w:r w:rsidR="003F4B11" w:rsidRPr="003F4B11">
        <w:rPr>
          <w:rFonts w:ascii="Museo Sans 100" w:hAnsi="Museo Sans 100"/>
          <w:color w:val="000000" w:themeColor="text1"/>
          <w:sz w:val="24"/>
          <w:szCs w:val="24"/>
        </w:rPr>
        <w:t>----</w:t>
      </w:r>
      <w:r w:rsidR="00455230" w:rsidRPr="003F4B11">
        <w:rPr>
          <w:rFonts w:ascii="Museo Sans 100" w:hAnsi="Museo Sans 100"/>
          <w:color w:val="000000" w:themeColor="text1"/>
          <w:sz w:val="24"/>
          <w:szCs w:val="24"/>
        </w:rPr>
        <w:t xml:space="preserve"> </w:t>
      </w:r>
      <w:r w:rsidR="00455230" w:rsidRPr="003F4B11">
        <w:rPr>
          <w:rFonts w:ascii="Museo Sans 100" w:hAnsi="Museo Sans 100"/>
          <w:b/>
          <w:color w:val="000000" w:themeColor="text1"/>
          <w:sz w:val="24"/>
          <w:szCs w:val="24"/>
        </w:rPr>
        <w:t xml:space="preserve">SAUL ANTONIO LAZO GOMEZ; 2) ANA TERESA GARCIA, </w:t>
      </w:r>
      <w:r w:rsidR="00455230" w:rsidRPr="003F4B11">
        <w:rPr>
          <w:rFonts w:ascii="Museo Sans 100" w:hAnsi="Museo Sans 100"/>
          <w:color w:val="000000" w:themeColor="text1"/>
          <w:sz w:val="24"/>
          <w:szCs w:val="24"/>
        </w:rPr>
        <w:t xml:space="preserve">y </w:t>
      </w:r>
      <w:r w:rsidR="003F4B11" w:rsidRPr="003F4B11">
        <w:rPr>
          <w:rFonts w:ascii="Museo Sans 100" w:hAnsi="Museo Sans 100"/>
          <w:color w:val="000000" w:themeColor="text1"/>
          <w:sz w:val="24"/>
          <w:szCs w:val="24"/>
        </w:rPr>
        <w:t>----</w:t>
      </w:r>
      <w:r w:rsidR="00455230" w:rsidRPr="003F4B11">
        <w:rPr>
          <w:rFonts w:ascii="Museo Sans 100" w:hAnsi="Museo Sans 100"/>
          <w:color w:val="000000" w:themeColor="text1"/>
          <w:sz w:val="24"/>
          <w:szCs w:val="24"/>
        </w:rPr>
        <w:t xml:space="preserve"> </w:t>
      </w:r>
      <w:r w:rsidR="00455230" w:rsidRPr="003F4B11">
        <w:rPr>
          <w:rFonts w:ascii="Museo Sans 100" w:hAnsi="Museo Sans 100"/>
          <w:b/>
          <w:color w:val="000000" w:themeColor="text1"/>
          <w:sz w:val="24"/>
          <w:szCs w:val="24"/>
        </w:rPr>
        <w:t>LILIAN SARAI RODRIGUEZ GARCIA</w:t>
      </w:r>
      <w:r w:rsidR="00455230" w:rsidRPr="003F4B11">
        <w:rPr>
          <w:rFonts w:ascii="Museo Sans 100" w:hAnsi="Museo Sans 100"/>
          <w:color w:val="000000" w:themeColor="text1"/>
          <w:sz w:val="24"/>
          <w:szCs w:val="24"/>
        </w:rPr>
        <w:t xml:space="preserve">; </w:t>
      </w:r>
      <w:r w:rsidR="00455230" w:rsidRPr="003F4B11">
        <w:rPr>
          <w:rFonts w:ascii="Museo Sans 100" w:hAnsi="Museo Sans 100"/>
          <w:b/>
          <w:color w:val="000000" w:themeColor="text1"/>
          <w:sz w:val="24"/>
          <w:szCs w:val="24"/>
        </w:rPr>
        <w:t xml:space="preserve">3) ARMIDA BENITEZ DE DIAZ, </w:t>
      </w:r>
      <w:r w:rsidR="003F4B11" w:rsidRPr="003F4B11">
        <w:rPr>
          <w:rFonts w:ascii="Museo Sans 100" w:hAnsi="Museo Sans 100"/>
          <w:color w:val="000000" w:themeColor="text1"/>
          <w:sz w:val="24"/>
          <w:szCs w:val="24"/>
        </w:rPr>
        <w:t>----</w:t>
      </w:r>
      <w:r w:rsidR="00455230" w:rsidRPr="003F4B11">
        <w:rPr>
          <w:rFonts w:ascii="Museo Sans 100" w:hAnsi="Museo Sans 100"/>
          <w:color w:val="000000" w:themeColor="text1"/>
          <w:sz w:val="24"/>
          <w:szCs w:val="24"/>
        </w:rPr>
        <w:t xml:space="preserve"> </w:t>
      </w:r>
      <w:r w:rsidR="00455230" w:rsidRPr="003F4B11">
        <w:rPr>
          <w:rFonts w:ascii="Museo Sans 100" w:hAnsi="Museo Sans 100"/>
          <w:b/>
          <w:color w:val="000000" w:themeColor="text1"/>
          <w:sz w:val="24"/>
          <w:szCs w:val="24"/>
        </w:rPr>
        <w:t xml:space="preserve">VENTURA LEONOR DIAZ BENITEZ </w:t>
      </w:r>
      <w:r w:rsidR="00455230" w:rsidRPr="003F4B11">
        <w:rPr>
          <w:rFonts w:ascii="Museo Sans 100" w:hAnsi="Museo Sans 100"/>
          <w:color w:val="000000" w:themeColor="text1"/>
          <w:sz w:val="24"/>
          <w:szCs w:val="24"/>
        </w:rPr>
        <w:t xml:space="preserve">y </w:t>
      </w:r>
      <w:r w:rsidR="00455230" w:rsidRPr="003F4B11">
        <w:rPr>
          <w:rFonts w:ascii="Museo Sans 100" w:hAnsi="Museo Sans 100"/>
          <w:b/>
          <w:color w:val="000000" w:themeColor="text1"/>
          <w:sz w:val="24"/>
          <w:szCs w:val="24"/>
        </w:rPr>
        <w:t xml:space="preserve">ROSA MIDIA DIAZ BENITEZ; 4) MARIA FELICITA ARGUETA, </w:t>
      </w:r>
      <w:r w:rsidR="00455230" w:rsidRPr="003F4B11">
        <w:rPr>
          <w:rFonts w:ascii="Museo Sans 100" w:hAnsi="Museo Sans 100"/>
          <w:color w:val="000000" w:themeColor="text1"/>
          <w:sz w:val="24"/>
          <w:szCs w:val="24"/>
        </w:rPr>
        <w:t xml:space="preserve">y </w:t>
      </w:r>
      <w:r w:rsidR="003F4B11" w:rsidRPr="003F4B11">
        <w:rPr>
          <w:rFonts w:ascii="Museo Sans 100" w:hAnsi="Museo Sans 100"/>
          <w:color w:val="000000" w:themeColor="text1"/>
          <w:sz w:val="24"/>
          <w:szCs w:val="24"/>
        </w:rPr>
        <w:t>----</w:t>
      </w:r>
      <w:r w:rsidR="00455230" w:rsidRPr="003F4B11">
        <w:rPr>
          <w:rFonts w:ascii="Museo Sans 100" w:hAnsi="Museo Sans 100"/>
          <w:b/>
          <w:color w:val="000000" w:themeColor="text1"/>
          <w:sz w:val="24"/>
          <w:szCs w:val="24"/>
        </w:rPr>
        <w:t xml:space="preserve"> ZOILA MARINA ARGUETA </w:t>
      </w:r>
      <w:proofErr w:type="spellStart"/>
      <w:r w:rsidR="00455230" w:rsidRPr="003F4B11">
        <w:rPr>
          <w:rFonts w:ascii="Museo Sans 100" w:hAnsi="Museo Sans 100"/>
          <w:b/>
          <w:color w:val="000000" w:themeColor="text1"/>
          <w:sz w:val="24"/>
          <w:szCs w:val="24"/>
        </w:rPr>
        <w:t>ARGUETA</w:t>
      </w:r>
      <w:proofErr w:type="spellEnd"/>
      <w:r w:rsidR="00455230" w:rsidRPr="003F4B11">
        <w:rPr>
          <w:rFonts w:ascii="Museo Sans 100" w:hAnsi="Museo Sans 100"/>
          <w:color w:val="000000" w:themeColor="text1"/>
          <w:sz w:val="24"/>
          <w:szCs w:val="24"/>
        </w:rPr>
        <w:t xml:space="preserve">; </w:t>
      </w:r>
      <w:r w:rsidR="00455230" w:rsidRPr="003F4B11">
        <w:rPr>
          <w:rFonts w:ascii="Museo Sans 100" w:hAnsi="Museo Sans 100"/>
          <w:b/>
          <w:color w:val="000000" w:themeColor="text1"/>
          <w:sz w:val="24"/>
          <w:szCs w:val="24"/>
        </w:rPr>
        <w:t xml:space="preserve">5) RODOLFO GUTIERREZ BENITEZ, </w:t>
      </w:r>
      <w:r w:rsidR="00455230" w:rsidRPr="003F4B11">
        <w:rPr>
          <w:rFonts w:ascii="Museo Sans 100" w:hAnsi="Museo Sans 100"/>
          <w:color w:val="000000" w:themeColor="text1"/>
          <w:sz w:val="24"/>
          <w:szCs w:val="24"/>
        </w:rPr>
        <w:t xml:space="preserve">y </w:t>
      </w:r>
      <w:r w:rsidR="003F4B11" w:rsidRPr="003F4B11">
        <w:rPr>
          <w:rFonts w:ascii="Museo Sans 100" w:hAnsi="Museo Sans 100"/>
          <w:color w:val="000000" w:themeColor="text1"/>
          <w:sz w:val="24"/>
          <w:szCs w:val="24"/>
        </w:rPr>
        <w:t>----</w:t>
      </w:r>
      <w:r w:rsidR="00455230" w:rsidRPr="003F4B11">
        <w:rPr>
          <w:rFonts w:ascii="Museo Sans 100" w:hAnsi="Museo Sans 100"/>
          <w:color w:val="000000" w:themeColor="text1"/>
          <w:sz w:val="24"/>
          <w:szCs w:val="24"/>
        </w:rPr>
        <w:t xml:space="preserve"> </w:t>
      </w:r>
      <w:r w:rsidR="00455230" w:rsidRPr="003F4B11">
        <w:rPr>
          <w:rFonts w:ascii="Museo Sans 100" w:hAnsi="Museo Sans 100"/>
          <w:b/>
          <w:color w:val="000000" w:themeColor="text1"/>
          <w:sz w:val="24"/>
          <w:szCs w:val="24"/>
        </w:rPr>
        <w:t xml:space="preserve">ULISES ABDULIO </w:t>
      </w:r>
      <w:r w:rsidR="00455230" w:rsidRPr="003F4B11">
        <w:rPr>
          <w:rFonts w:ascii="Museo Sans 100" w:hAnsi="Museo Sans 100"/>
          <w:b/>
          <w:color w:val="000000" w:themeColor="text1"/>
          <w:sz w:val="24"/>
          <w:szCs w:val="24"/>
        </w:rPr>
        <w:lastRenderedPageBreak/>
        <w:t>GUTIERREZ GOMEZ</w:t>
      </w:r>
      <w:r w:rsidR="00455230" w:rsidRPr="003F4B11">
        <w:rPr>
          <w:rFonts w:ascii="Museo Sans 100" w:hAnsi="Museo Sans 100"/>
          <w:color w:val="000000" w:themeColor="text1"/>
          <w:sz w:val="24"/>
          <w:szCs w:val="24"/>
        </w:rPr>
        <w:t>;</w:t>
      </w:r>
      <w:r w:rsidR="00455230" w:rsidRPr="003F4B11">
        <w:rPr>
          <w:rFonts w:ascii="Museo Sans 100" w:hAnsi="Museo Sans 100"/>
          <w:color w:val="FF0000"/>
          <w:sz w:val="24"/>
          <w:szCs w:val="24"/>
        </w:rPr>
        <w:t xml:space="preserve"> </w:t>
      </w:r>
      <w:r w:rsidR="00455230" w:rsidRPr="003F4B11">
        <w:rPr>
          <w:rFonts w:ascii="Museo Sans 100" w:hAnsi="Museo Sans 100"/>
          <w:b/>
          <w:color w:val="000000" w:themeColor="text1"/>
          <w:sz w:val="24"/>
          <w:szCs w:val="24"/>
        </w:rPr>
        <w:t xml:space="preserve">6) TERESA DE JESUS VENTURA, </w:t>
      </w:r>
      <w:r w:rsidR="00455230" w:rsidRPr="003F4B11">
        <w:rPr>
          <w:rFonts w:ascii="Museo Sans 100" w:hAnsi="Museo Sans 100"/>
          <w:color w:val="000000" w:themeColor="text1"/>
          <w:sz w:val="24"/>
          <w:szCs w:val="24"/>
        </w:rPr>
        <w:t xml:space="preserve">y </w:t>
      </w:r>
      <w:r w:rsidR="003F4B11" w:rsidRPr="003F4B11">
        <w:rPr>
          <w:rFonts w:ascii="Museo Sans 100" w:hAnsi="Museo Sans 100"/>
          <w:color w:val="000000" w:themeColor="text1"/>
          <w:sz w:val="24"/>
          <w:szCs w:val="24"/>
        </w:rPr>
        <w:t>----</w:t>
      </w:r>
      <w:r w:rsidR="00455230" w:rsidRPr="003F4B11">
        <w:rPr>
          <w:rFonts w:ascii="Museo Sans 100" w:hAnsi="Museo Sans 100"/>
          <w:color w:val="000000" w:themeColor="text1"/>
          <w:sz w:val="24"/>
          <w:szCs w:val="24"/>
        </w:rPr>
        <w:t xml:space="preserve"> </w:t>
      </w:r>
      <w:r w:rsidR="00455230" w:rsidRPr="003F4B11">
        <w:rPr>
          <w:rFonts w:ascii="Museo Sans 100" w:hAnsi="Museo Sans 100"/>
          <w:b/>
          <w:color w:val="000000" w:themeColor="text1"/>
          <w:sz w:val="24"/>
          <w:szCs w:val="24"/>
        </w:rPr>
        <w:t>HEIDY JOHANNA VASQUEZ VENTURA</w:t>
      </w:r>
      <w:r w:rsidR="00455230" w:rsidRPr="003F4B11">
        <w:rPr>
          <w:rFonts w:ascii="Museo Sans 100" w:hAnsi="Museo Sans 100"/>
          <w:color w:val="000000" w:themeColor="text1"/>
          <w:sz w:val="24"/>
          <w:szCs w:val="24"/>
        </w:rPr>
        <w:t>; Y</w:t>
      </w:r>
      <w:r w:rsidR="00455230" w:rsidRPr="003F4B11">
        <w:rPr>
          <w:rFonts w:ascii="Museo Sans 100" w:hAnsi="Museo Sans 100"/>
          <w:b/>
          <w:color w:val="FF0000"/>
          <w:sz w:val="24"/>
          <w:szCs w:val="24"/>
        </w:rPr>
        <w:t xml:space="preserve"> </w:t>
      </w:r>
      <w:r w:rsidR="00455230" w:rsidRPr="003F4B11">
        <w:rPr>
          <w:rFonts w:ascii="Museo Sans 100" w:hAnsi="Museo Sans 100"/>
          <w:b/>
          <w:color w:val="000000" w:themeColor="text1"/>
          <w:sz w:val="24"/>
          <w:szCs w:val="24"/>
        </w:rPr>
        <w:t xml:space="preserve">7) TOMASA DE JESUS CASTRO OCHOA, </w:t>
      </w:r>
      <w:r w:rsidR="00455230" w:rsidRPr="003F4B11">
        <w:rPr>
          <w:rFonts w:ascii="Museo Sans 100" w:hAnsi="Museo Sans 100"/>
          <w:color w:val="000000" w:themeColor="text1"/>
          <w:sz w:val="24"/>
          <w:szCs w:val="24"/>
        </w:rPr>
        <w:t xml:space="preserve">y </w:t>
      </w:r>
      <w:r w:rsidR="003F4B11" w:rsidRPr="003F4B11">
        <w:rPr>
          <w:rFonts w:ascii="Museo Sans 100" w:hAnsi="Museo Sans 100"/>
          <w:color w:val="000000" w:themeColor="text1"/>
          <w:sz w:val="24"/>
          <w:szCs w:val="24"/>
        </w:rPr>
        <w:t>----</w:t>
      </w:r>
      <w:r w:rsidR="00455230" w:rsidRPr="003F4B11">
        <w:rPr>
          <w:rFonts w:ascii="Museo Sans 100" w:hAnsi="Museo Sans 100"/>
          <w:color w:val="000000" w:themeColor="text1"/>
          <w:sz w:val="24"/>
          <w:szCs w:val="24"/>
        </w:rPr>
        <w:t xml:space="preserve"> </w:t>
      </w:r>
      <w:r w:rsidR="00455230" w:rsidRPr="003F4B11">
        <w:rPr>
          <w:rFonts w:ascii="Museo Sans 100" w:hAnsi="Museo Sans 100"/>
          <w:b/>
          <w:color w:val="000000" w:themeColor="text1"/>
          <w:sz w:val="24"/>
          <w:szCs w:val="24"/>
        </w:rPr>
        <w:t>ROXANA CLARIBEL VASQUEZ CASTRO;</w:t>
      </w:r>
      <w:r w:rsidR="00455230" w:rsidRPr="003F4B11">
        <w:rPr>
          <w:rFonts w:ascii="Museo Sans 100" w:hAnsi="Museo Sans 100"/>
          <w:sz w:val="24"/>
          <w:szCs w:val="24"/>
        </w:rPr>
        <w:t xml:space="preserve"> </w:t>
      </w:r>
      <w:r w:rsidR="00455230" w:rsidRPr="003F4B11">
        <w:rPr>
          <w:rFonts w:ascii="Museo Sans 100" w:eastAsia="Times New Roman" w:hAnsi="Museo Sans 100"/>
          <w:sz w:val="24"/>
          <w:szCs w:val="24"/>
          <w:lang w:val="es-ES" w:eastAsia="es-ES"/>
        </w:rPr>
        <w:t xml:space="preserve">de las generales antes expresadas, </w:t>
      </w:r>
      <w:r w:rsidR="00D7496A" w:rsidRPr="003F4B11">
        <w:rPr>
          <w:rFonts w:ascii="Museo Sans 100" w:eastAsia="Times New Roman" w:hAnsi="Museo Sans 100"/>
          <w:sz w:val="24"/>
          <w:szCs w:val="24"/>
          <w:lang w:val="es-ES" w:eastAsia="es-ES"/>
        </w:rPr>
        <w:t xml:space="preserve">ubicados </w:t>
      </w:r>
      <w:r w:rsidR="00455230" w:rsidRPr="003F4B11">
        <w:rPr>
          <w:rFonts w:ascii="Museo Sans 100" w:eastAsia="Times New Roman" w:hAnsi="Museo Sans 100"/>
          <w:sz w:val="24"/>
          <w:szCs w:val="24"/>
          <w:lang w:val="es-ES" w:eastAsia="es-ES"/>
        </w:rPr>
        <w:t xml:space="preserve">en </w:t>
      </w:r>
      <w:r w:rsidR="00455230" w:rsidRPr="003F4B11">
        <w:rPr>
          <w:rFonts w:ascii="Museo Sans 100" w:eastAsia="Times New Roman" w:hAnsi="Museo Sans 100"/>
          <w:sz w:val="24"/>
          <w:szCs w:val="24"/>
          <w:lang w:eastAsia="es-ES"/>
        </w:rPr>
        <w:t xml:space="preserve">el </w:t>
      </w:r>
      <w:r w:rsidR="00455230" w:rsidRPr="003F4B11">
        <w:rPr>
          <w:rFonts w:ascii="Museo Sans 100" w:hAnsi="Museo Sans 100"/>
          <w:b/>
          <w:bCs/>
          <w:sz w:val="24"/>
          <w:szCs w:val="24"/>
        </w:rPr>
        <w:t>PROYECTO DE LOTIFICACION AGRICOLA</w:t>
      </w:r>
      <w:r w:rsidR="00455230" w:rsidRPr="003F4B11">
        <w:rPr>
          <w:rFonts w:ascii="Museo Sans 100" w:hAnsi="Museo Sans 100"/>
          <w:bCs/>
          <w:sz w:val="24"/>
          <w:szCs w:val="24"/>
        </w:rPr>
        <w:t xml:space="preserve"> desarrollado en el inmueble identificado como </w:t>
      </w:r>
      <w:r w:rsidR="00455230" w:rsidRPr="003F4B11">
        <w:rPr>
          <w:rFonts w:ascii="Museo Sans 100" w:hAnsi="Museo Sans 100"/>
          <w:b/>
          <w:sz w:val="24"/>
          <w:szCs w:val="24"/>
        </w:rPr>
        <w:t xml:space="preserve">HACIENDA LA PALMERA LOTE H Y LOTE G-1, PORCION 1, </w:t>
      </w:r>
      <w:r w:rsidR="00D7496A" w:rsidRPr="003F4B11">
        <w:rPr>
          <w:rFonts w:ascii="Museo Sans 100" w:hAnsi="Museo Sans 100"/>
          <w:sz w:val="24"/>
          <w:szCs w:val="24"/>
        </w:rPr>
        <w:t>situ</w:t>
      </w:r>
      <w:r w:rsidR="00455230" w:rsidRPr="003F4B11">
        <w:rPr>
          <w:rFonts w:ascii="Museo Sans 100" w:hAnsi="Museo Sans 100"/>
          <w:sz w:val="24"/>
          <w:szCs w:val="24"/>
        </w:rPr>
        <w:t xml:space="preserve">ada registralmente en caserío El Tempisque, cantón Santa Bárbara, jurisdicción de </w:t>
      </w:r>
      <w:proofErr w:type="spellStart"/>
      <w:r w:rsidR="00455230" w:rsidRPr="003F4B11">
        <w:rPr>
          <w:rFonts w:ascii="Museo Sans 100" w:hAnsi="Museo Sans 100"/>
          <w:sz w:val="24"/>
          <w:szCs w:val="24"/>
        </w:rPr>
        <w:t>Lolotique</w:t>
      </w:r>
      <w:proofErr w:type="spellEnd"/>
      <w:r w:rsidR="00455230" w:rsidRPr="003F4B11">
        <w:rPr>
          <w:rFonts w:ascii="Museo Sans 100" w:hAnsi="Museo Sans 100"/>
          <w:sz w:val="24"/>
          <w:szCs w:val="24"/>
        </w:rPr>
        <w:t xml:space="preserve">, departamento de San Miguel, y según plano en jurisdicción de </w:t>
      </w:r>
      <w:proofErr w:type="spellStart"/>
      <w:r w:rsidR="00455230" w:rsidRPr="003F4B11">
        <w:rPr>
          <w:rFonts w:ascii="Museo Sans 100" w:hAnsi="Museo Sans 100"/>
          <w:sz w:val="24"/>
          <w:szCs w:val="24"/>
        </w:rPr>
        <w:t>Lolotique</w:t>
      </w:r>
      <w:proofErr w:type="spellEnd"/>
      <w:r w:rsidR="00455230" w:rsidRPr="003F4B11">
        <w:rPr>
          <w:rFonts w:ascii="Museo Sans 100" w:hAnsi="Museo Sans 100"/>
          <w:sz w:val="24"/>
          <w:szCs w:val="24"/>
        </w:rPr>
        <w:t>, departamento de San Miguel</w:t>
      </w:r>
      <w:r w:rsidRPr="003F4B11">
        <w:rPr>
          <w:rFonts w:ascii="Museo Sans 100" w:hAnsi="Museo Sans 100"/>
          <w:sz w:val="24"/>
          <w:szCs w:val="24"/>
        </w:rPr>
        <w:t>,</w:t>
      </w:r>
      <w:r w:rsidRPr="003F4B11">
        <w:rPr>
          <w:rFonts w:ascii="Museo Sans 100" w:hAnsi="Museo Sans 100"/>
          <w:b/>
          <w:sz w:val="24"/>
          <w:szCs w:val="24"/>
        </w:rPr>
        <w:t xml:space="preserve"> </w:t>
      </w:r>
      <w:r w:rsidRPr="003F4B11">
        <w:rPr>
          <w:rFonts w:ascii="Museo Sans 100" w:hAnsi="Museo Sans 100"/>
          <w:sz w:val="24"/>
          <w:szCs w:val="24"/>
        </w:rPr>
        <w:t>quedando las adjudicaciones conforme al cuadro de valores y extensiones siguiente:</w:t>
      </w:r>
    </w:p>
    <w:p w:rsidR="004315EB" w:rsidRPr="00D7496A" w:rsidRDefault="004315EB" w:rsidP="00D7496A">
      <w:pPr>
        <w:jc w:val="both"/>
        <w:rPr>
          <w:rFonts w:ascii="Museo Sans 100" w:hAnsi="Museo Sans 100"/>
          <w:b/>
          <w:sz w:val="24"/>
          <w:szCs w:val="24"/>
          <w:u w:val="single"/>
        </w:rPr>
      </w:pPr>
    </w:p>
    <w:tbl>
      <w:tblPr>
        <w:tblW w:w="8968" w:type="dxa"/>
        <w:jc w:val="center"/>
        <w:tblLayout w:type="fixed"/>
        <w:tblCellMar>
          <w:left w:w="25" w:type="dxa"/>
          <w:right w:w="0" w:type="dxa"/>
        </w:tblCellMar>
        <w:tblLook w:val="0000" w:firstRow="0" w:lastRow="0" w:firstColumn="0" w:lastColumn="0" w:noHBand="0" w:noVBand="0"/>
      </w:tblPr>
      <w:tblGrid>
        <w:gridCol w:w="2535"/>
        <w:gridCol w:w="965"/>
        <w:gridCol w:w="2455"/>
        <w:gridCol w:w="562"/>
        <w:gridCol w:w="564"/>
        <w:gridCol w:w="601"/>
        <w:gridCol w:w="643"/>
        <w:gridCol w:w="643"/>
      </w:tblGrid>
      <w:tr w:rsidR="00D7496A" w:rsidRPr="00D513E7" w:rsidTr="00D7496A">
        <w:trPr>
          <w:trHeight w:val="292"/>
          <w:jc w:val="center"/>
        </w:trPr>
        <w:tc>
          <w:tcPr>
            <w:tcW w:w="2535" w:type="dxa"/>
            <w:vMerge w:val="restart"/>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D.U.I.     PROGRAMA </w:t>
            </w:r>
          </w:p>
        </w:tc>
        <w:tc>
          <w:tcPr>
            <w:tcW w:w="3420" w:type="dxa"/>
            <w:gridSpan w:val="2"/>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SOLAR / A COMP. Y LOTES </w:t>
            </w:r>
          </w:p>
        </w:tc>
        <w:tc>
          <w:tcPr>
            <w:tcW w:w="112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rPr>
                <w:rFonts w:ascii="Museo Sans 300" w:eastAsiaTheme="minorEastAsia" w:hAnsi="Museo Sans 300"/>
                <w:b/>
                <w:bCs/>
                <w:sz w:val="14"/>
                <w:szCs w:val="14"/>
              </w:rPr>
            </w:pPr>
          </w:p>
        </w:tc>
        <w:tc>
          <w:tcPr>
            <w:tcW w:w="601" w:type="dxa"/>
            <w:vMerge w:val="restart"/>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VALOR (¢) </w:t>
            </w:r>
          </w:p>
        </w:tc>
      </w:tr>
      <w:tr w:rsidR="00D7496A" w:rsidRPr="00D513E7" w:rsidTr="00D7496A">
        <w:trPr>
          <w:trHeight w:val="238"/>
          <w:jc w:val="center"/>
        </w:trPr>
        <w:tc>
          <w:tcPr>
            <w:tcW w:w="2535" w:type="dxa"/>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BENEFICIARIO </w:t>
            </w:r>
          </w:p>
        </w:tc>
        <w:tc>
          <w:tcPr>
            <w:tcW w:w="965" w:type="dxa"/>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MATRICULA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PORCION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No </w:t>
            </w:r>
          </w:p>
        </w:tc>
        <w:tc>
          <w:tcPr>
            <w:tcW w:w="601" w:type="dxa"/>
            <w:vMerge/>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rPr>
                <w:rFonts w:ascii="Museo Sans 300" w:eastAsiaTheme="minorEastAsia" w:hAnsi="Museo Sans 300"/>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rPr>
                <w:rFonts w:ascii="Museo Sans 300" w:eastAsiaTheme="minorEastAsia" w:hAnsi="Museo Sans 300"/>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rPr>
                <w:rFonts w:ascii="Museo Sans 300" w:eastAsiaTheme="minorEastAsia" w:hAnsi="Museo Sans 300"/>
                <w:b/>
                <w:bCs/>
                <w:sz w:val="14"/>
                <w:szCs w:val="14"/>
              </w:rPr>
            </w:pPr>
          </w:p>
        </w:tc>
      </w:tr>
    </w:tbl>
    <w:p w:rsidR="00455230" w:rsidRPr="00D513E7" w:rsidRDefault="00455230" w:rsidP="00455230">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455230" w:rsidRPr="00D513E7" w:rsidTr="00D7496A">
        <w:tc>
          <w:tcPr>
            <w:tcW w:w="2600"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No DE ENTREGA: 06 </w:t>
            </w:r>
          </w:p>
        </w:tc>
      </w:tr>
    </w:tbl>
    <w:p w:rsidR="00455230" w:rsidRPr="00D513E7" w:rsidRDefault="00455230" w:rsidP="00455230">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36"/>
        <w:gridCol w:w="965"/>
        <w:gridCol w:w="2455"/>
        <w:gridCol w:w="563"/>
        <w:gridCol w:w="563"/>
        <w:gridCol w:w="602"/>
        <w:gridCol w:w="643"/>
        <w:gridCol w:w="650"/>
      </w:tblGrid>
      <w:tr w:rsidR="00455230" w:rsidRPr="00D513E7" w:rsidTr="00D7496A">
        <w:trPr>
          <w:trHeight w:val="258"/>
          <w:jc w:val="center"/>
        </w:trPr>
        <w:tc>
          <w:tcPr>
            <w:tcW w:w="2536" w:type="dxa"/>
            <w:vMerge w:val="restart"/>
            <w:tcBorders>
              <w:top w:val="single" w:sz="2" w:space="0" w:color="auto"/>
              <w:left w:val="single" w:sz="2" w:space="0" w:color="auto"/>
              <w:bottom w:val="single" w:sz="2" w:space="0" w:color="auto"/>
              <w:right w:val="single" w:sz="2" w:space="0" w:color="auto"/>
            </w:tcBorders>
          </w:tcPr>
          <w:p w:rsidR="00455230" w:rsidRPr="00D513E7" w:rsidRDefault="003F4B11" w:rsidP="00801D8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55230" w:rsidRPr="00D513E7">
              <w:rPr>
                <w:rFonts w:ascii="Museo Sans 300" w:eastAsiaTheme="minorEastAsia" w:hAnsi="Museo Sans 300"/>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r w:rsidRPr="00D513E7">
              <w:rPr>
                <w:rFonts w:ascii="Museo Sans 300" w:eastAsiaTheme="minorEastAsia" w:hAnsi="Museo Sans 300"/>
                <w:sz w:val="14"/>
                <w:szCs w:val="14"/>
              </w:rPr>
              <w:t xml:space="preserve">Lotes: </w:t>
            </w:r>
          </w:p>
          <w:p w:rsidR="00455230" w:rsidRPr="00D513E7" w:rsidRDefault="003F4B11" w:rsidP="00801D8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55230" w:rsidRPr="00D513E7">
              <w:rPr>
                <w:rFonts w:ascii="Museo Sans 300" w:eastAsiaTheme="minorEastAsia" w:hAnsi="Museo Sans 300"/>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p w:rsidR="00455230" w:rsidRPr="00D513E7" w:rsidRDefault="00455230" w:rsidP="00801D87">
            <w:pPr>
              <w:widowControl w:val="0"/>
              <w:autoSpaceDE w:val="0"/>
              <w:autoSpaceDN w:val="0"/>
              <w:adjustRightInd w:val="0"/>
              <w:rPr>
                <w:rFonts w:ascii="Museo Sans 300" w:eastAsiaTheme="minorEastAsia" w:hAnsi="Museo Sans 300"/>
                <w:sz w:val="14"/>
                <w:szCs w:val="14"/>
              </w:rPr>
            </w:pPr>
            <w:r w:rsidRPr="00D513E7">
              <w:rPr>
                <w:rFonts w:ascii="Museo Sans 300" w:eastAsiaTheme="minorEastAsia" w:hAnsi="Museo Sans 300"/>
                <w:sz w:val="14"/>
                <w:szCs w:val="14"/>
              </w:rPr>
              <w:t xml:space="preserve">HACIENDA LA PALMERA PORCION 1 </w:t>
            </w:r>
          </w:p>
        </w:tc>
        <w:tc>
          <w:tcPr>
            <w:tcW w:w="563"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sz w:val="14"/>
                <w:szCs w:val="14"/>
              </w:rPr>
            </w:pPr>
          </w:p>
          <w:p w:rsidR="00455230" w:rsidRPr="00D513E7" w:rsidRDefault="003F4B11" w:rsidP="00801D8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sz w:val="14"/>
                <w:szCs w:val="14"/>
              </w:rPr>
            </w:pPr>
          </w:p>
          <w:p w:rsidR="00455230" w:rsidRPr="00D513E7" w:rsidRDefault="003F4B11" w:rsidP="00801D8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7083.80 </w:t>
            </w:r>
          </w:p>
        </w:tc>
        <w:tc>
          <w:tcPr>
            <w:tcW w:w="643"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1733.17 </w:t>
            </w:r>
          </w:p>
        </w:tc>
        <w:tc>
          <w:tcPr>
            <w:tcW w:w="646"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15165.24 </w:t>
            </w:r>
          </w:p>
        </w:tc>
      </w:tr>
      <w:tr w:rsidR="00455230" w:rsidRPr="00D513E7" w:rsidTr="00D7496A">
        <w:trPr>
          <w:trHeight w:val="129"/>
          <w:jc w:val="center"/>
        </w:trPr>
        <w:tc>
          <w:tcPr>
            <w:tcW w:w="2536"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602"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7083.80 </w:t>
            </w:r>
          </w:p>
        </w:tc>
        <w:tc>
          <w:tcPr>
            <w:tcW w:w="643"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1733.17 </w:t>
            </w:r>
          </w:p>
        </w:tc>
        <w:tc>
          <w:tcPr>
            <w:tcW w:w="646"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15165.24 </w:t>
            </w:r>
          </w:p>
        </w:tc>
      </w:tr>
      <w:tr w:rsidR="00455230" w:rsidRPr="00D513E7" w:rsidTr="00D7496A">
        <w:trPr>
          <w:trHeight w:val="398"/>
          <w:jc w:val="center"/>
        </w:trPr>
        <w:tc>
          <w:tcPr>
            <w:tcW w:w="2536"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6441" w:type="dxa"/>
            <w:gridSpan w:val="7"/>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proofErr w:type="spellStart"/>
            <w:r w:rsidRPr="00D513E7">
              <w:rPr>
                <w:rFonts w:ascii="Museo Sans 300" w:eastAsiaTheme="minorEastAsia" w:hAnsi="Museo Sans 300"/>
                <w:b/>
                <w:bCs/>
                <w:sz w:val="14"/>
                <w:szCs w:val="14"/>
              </w:rPr>
              <w:t>Area</w:t>
            </w:r>
            <w:proofErr w:type="spellEnd"/>
            <w:r w:rsidRPr="00D513E7">
              <w:rPr>
                <w:rFonts w:ascii="Museo Sans 300" w:eastAsiaTheme="minorEastAsia" w:hAnsi="Museo Sans 300"/>
                <w:b/>
                <w:bCs/>
                <w:sz w:val="14"/>
                <w:szCs w:val="14"/>
              </w:rPr>
              <w:t xml:space="preserve"> Total: 7083.80 </w:t>
            </w:r>
          </w:p>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 Valor Total ($): 1733.17 </w:t>
            </w:r>
          </w:p>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 Valor Total (¢): 15165.24 </w:t>
            </w:r>
          </w:p>
        </w:tc>
      </w:tr>
    </w:tbl>
    <w:p w:rsidR="00455230" w:rsidRPr="00D513E7" w:rsidRDefault="00455230" w:rsidP="00455230">
      <w:pPr>
        <w:widowControl w:val="0"/>
        <w:autoSpaceDE w:val="0"/>
        <w:autoSpaceDN w:val="0"/>
        <w:adjustRightInd w:val="0"/>
        <w:rPr>
          <w:rFonts w:ascii="Museo Sans 300" w:eastAsiaTheme="minorEastAsia"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3"/>
        <w:gridCol w:w="961"/>
        <w:gridCol w:w="2443"/>
        <w:gridCol w:w="560"/>
        <w:gridCol w:w="560"/>
        <w:gridCol w:w="600"/>
        <w:gridCol w:w="640"/>
        <w:gridCol w:w="644"/>
      </w:tblGrid>
      <w:tr w:rsidR="00455230" w:rsidRPr="00D513E7" w:rsidTr="00D7496A">
        <w:trPr>
          <w:trHeight w:val="258"/>
          <w:jc w:val="center"/>
        </w:trPr>
        <w:tc>
          <w:tcPr>
            <w:tcW w:w="2523" w:type="dxa"/>
            <w:vMerge w:val="restart"/>
            <w:tcBorders>
              <w:top w:val="single" w:sz="2" w:space="0" w:color="auto"/>
              <w:left w:val="single" w:sz="2" w:space="0" w:color="auto"/>
              <w:bottom w:val="single" w:sz="2" w:space="0" w:color="auto"/>
              <w:right w:val="single" w:sz="2" w:space="0" w:color="auto"/>
            </w:tcBorders>
          </w:tcPr>
          <w:p w:rsidR="00455230" w:rsidRPr="00D513E7" w:rsidRDefault="003F4B11" w:rsidP="00801D8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55230" w:rsidRPr="00D513E7">
              <w:rPr>
                <w:rFonts w:ascii="Museo Sans 300" w:eastAsiaTheme="minorEastAsia" w:hAnsi="Museo Sans 300"/>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r w:rsidRPr="00D513E7">
              <w:rPr>
                <w:rFonts w:ascii="Museo Sans 300" w:eastAsiaTheme="minorEastAsia" w:hAnsi="Museo Sans 300"/>
                <w:sz w:val="14"/>
                <w:szCs w:val="14"/>
              </w:rPr>
              <w:t xml:space="preserve">Lotes: </w:t>
            </w:r>
          </w:p>
          <w:p w:rsidR="00455230" w:rsidRPr="00D513E7" w:rsidRDefault="003F4B11" w:rsidP="00801D8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55230" w:rsidRPr="00D513E7">
              <w:rPr>
                <w:rFonts w:ascii="Museo Sans 300" w:eastAsiaTheme="minorEastAsia" w:hAnsi="Museo Sans 300"/>
                <w:sz w:val="14"/>
                <w:szCs w:val="14"/>
              </w:rPr>
              <w:t xml:space="preserve">00000 </w:t>
            </w:r>
          </w:p>
        </w:tc>
        <w:tc>
          <w:tcPr>
            <w:tcW w:w="2443"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p w:rsidR="00455230" w:rsidRPr="00D513E7" w:rsidRDefault="00455230" w:rsidP="00801D87">
            <w:pPr>
              <w:widowControl w:val="0"/>
              <w:autoSpaceDE w:val="0"/>
              <w:autoSpaceDN w:val="0"/>
              <w:adjustRightInd w:val="0"/>
              <w:rPr>
                <w:rFonts w:ascii="Museo Sans 300" w:eastAsiaTheme="minorEastAsia" w:hAnsi="Museo Sans 300"/>
                <w:sz w:val="14"/>
                <w:szCs w:val="14"/>
              </w:rPr>
            </w:pPr>
            <w:r w:rsidRPr="00D513E7">
              <w:rPr>
                <w:rFonts w:ascii="Museo Sans 300" w:eastAsiaTheme="minorEastAsia" w:hAnsi="Museo Sans 300"/>
                <w:sz w:val="14"/>
                <w:szCs w:val="14"/>
              </w:rPr>
              <w:t xml:space="preserve">HACIENDA LA PALMERA PORCION 1 </w:t>
            </w:r>
          </w:p>
        </w:tc>
        <w:tc>
          <w:tcPr>
            <w:tcW w:w="560"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sz w:val="14"/>
                <w:szCs w:val="14"/>
              </w:rPr>
            </w:pPr>
          </w:p>
          <w:p w:rsidR="00455230" w:rsidRPr="00D513E7" w:rsidRDefault="003F4B11" w:rsidP="00801D8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sz w:val="14"/>
                <w:szCs w:val="14"/>
              </w:rPr>
            </w:pPr>
          </w:p>
          <w:p w:rsidR="00455230" w:rsidRPr="00D513E7" w:rsidRDefault="003F4B11" w:rsidP="00801D8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0"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7091.68 </w:t>
            </w:r>
          </w:p>
        </w:tc>
        <w:tc>
          <w:tcPr>
            <w:tcW w:w="640"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1735.10 </w:t>
            </w:r>
          </w:p>
        </w:tc>
        <w:tc>
          <w:tcPr>
            <w:tcW w:w="640"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15182.13 </w:t>
            </w:r>
          </w:p>
        </w:tc>
      </w:tr>
      <w:tr w:rsidR="00455230" w:rsidRPr="00D513E7" w:rsidTr="00D7496A">
        <w:trPr>
          <w:trHeight w:val="129"/>
          <w:jc w:val="center"/>
        </w:trPr>
        <w:tc>
          <w:tcPr>
            <w:tcW w:w="2523"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2443"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600"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7091.68 </w:t>
            </w:r>
          </w:p>
        </w:tc>
        <w:tc>
          <w:tcPr>
            <w:tcW w:w="640"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1735.10 </w:t>
            </w:r>
          </w:p>
        </w:tc>
        <w:tc>
          <w:tcPr>
            <w:tcW w:w="640"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15182.13 </w:t>
            </w:r>
          </w:p>
        </w:tc>
      </w:tr>
      <w:tr w:rsidR="00455230" w:rsidRPr="00D513E7" w:rsidTr="00D7496A">
        <w:trPr>
          <w:trHeight w:val="398"/>
          <w:jc w:val="center"/>
        </w:trPr>
        <w:tc>
          <w:tcPr>
            <w:tcW w:w="2523"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6408" w:type="dxa"/>
            <w:gridSpan w:val="7"/>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proofErr w:type="spellStart"/>
            <w:r w:rsidRPr="00D513E7">
              <w:rPr>
                <w:rFonts w:ascii="Museo Sans 300" w:eastAsiaTheme="minorEastAsia" w:hAnsi="Museo Sans 300"/>
                <w:b/>
                <w:bCs/>
                <w:sz w:val="14"/>
                <w:szCs w:val="14"/>
              </w:rPr>
              <w:t>Area</w:t>
            </w:r>
            <w:proofErr w:type="spellEnd"/>
            <w:r w:rsidRPr="00D513E7">
              <w:rPr>
                <w:rFonts w:ascii="Museo Sans 300" w:eastAsiaTheme="minorEastAsia" w:hAnsi="Museo Sans 300"/>
                <w:b/>
                <w:bCs/>
                <w:sz w:val="14"/>
                <w:szCs w:val="14"/>
              </w:rPr>
              <w:t xml:space="preserve"> Total: 7091.68 </w:t>
            </w:r>
          </w:p>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 Valor Total ($): 1735.10 </w:t>
            </w:r>
          </w:p>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 Valor Total (¢): 15182.13 </w:t>
            </w:r>
          </w:p>
        </w:tc>
      </w:tr>
    </w:tbl>
    <w:p w:rsidR="00455230" w:rsidRPr="00D513E7" w:rsidRDefault="00455230" w:rsidP="00455230">
      <w:pPr>
        <w:widowControl w:val="0"/>
        <w:autoSpaceDE w:val="0"/>
        <w:autoSpaceDN w:val="0"/>
        <w:adjustRightInd w:val="0"/>
        <w:rPr>
          <w:rFonts w:ascii="Museo Sans 300" w:eastAsiaTheme="minorEastAsia"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19"/>
        <w:gridCol w:w="959"/>
        <w:gridCol w:w="2439"/>
        <w:gridCol w:w="559"/>
        <w:gridCol w:w="559"/>
        <w:gridCol w:w="599"/>
        <w:gridCol w:w="639"/>
        <w:gridCol w:w="643"/>
      </w:tblGrid>
      <w:tr w:rsidR="00455230" w:rsidRPr="00D513E7" w:rsidTr="00454F4F">
        <w:trPr>
          <w:trHeight w:val="258"/>
          <w:jc w:val="center"/>
        </w:trPr>
        <w:tc>
          <w:tcPr>
            <w:tcW w:w="2519" w:type="dxa"/>
            <w:vMerge w:val="restart"/>
            <w:tcBorders>
              <w:top w:val="single" w:sz="2" w:space="0" w:color="auto"/>
              <w:left w:val="single" w:sz="2" w:space="0" w:color="auto"/>
              <w:bottom w:val="single" w:sz="2" w:space="0" w:color="auto"/>
              <w:right w:val="single" w:sz="2" w:space="0" w:color="auto"/>
            </w:tcBorders>
          </w:tcPr>
          <w:p w:rsidR="00455230" w:rsidRPr="00D513E7" w:rsidRDefault="003F4B11" w:rsidP="00801D8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55230" w:rsidRPr="00D513E7">
              <w:rPr>
                <w:rFonts w:ascii="Museo Sans 300" w:eastAsiaTheme="minorEastAsia" w:hAnsi="Museo Sans 300"/>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r w:rsidRPr="00D513E7">
              <w:rPr>
                <w:rFonts w:ascii="Museo Sans 300" w:eastAsiaTheme="minorEastAsia" w:hAnsi="Museo Sans 300"/>
                <w:sz w:val="14"/>
                <w:szCs w:val="14"/>
              </w:rPr>
              <w:t xml:space="preserve">Lotes: </w:t>
            </w:r>
          </w:p>
          <w:p w:rsidR="00455230" w:rsidRPr="00D513E7" w:rsidRDefault="003F4B11" w:rsidP="00801D8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55230" w:rsidRPr="00D513E7">
              <w:rPr>
                <w:rFonts w:ascii="Museo Sans 300" w:eastAsiaTheme="minorEastAsia" w:hAnsi="Museo Sans 300"/>
                <w:sz w:val="14"/>
                <w:szCs w:val="14"/>
              </w:rPr>
              <w:t xml:space="preserve">00000 </w:t>
            </w:r>
          </w:p>
        </w:tc>
        <w:tc>
          <w:tcPr>
            <w:tcW w:w="2439"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p w:rsidR="00455230" w:rsidRPr="00D513E7" w:rsidRDefault="00455230" w:rsidP="00801D87">
            <w:pPr>
              <w:widowControl w:val="0"/>
              <w:autoSpaceDE w:val="0"/>
              <w:autoSpaceDN w:val="0"/>
              <w:adjustRightInd w:val="0"/>
              <w:rPr>
                <w:rFonts w:ascii="Museo Sans 300" w:eastAsiaTheme="minorEastAsia" w:hAnsi="Museo Sans 300"/>
                <w:sz w:val="14"/>
                <w:szCs w:val="14"/>
              </w:rPr>
            </w:pPr>
            <w:r w:rsidRPr="00D513E7">
              <w:rPr>
                <w:rFonts w:ascii="Museo Sans 300" w:eastAsiaTheme="minorEastAsia" w:hAnsi="Museo Sans 300"/>
                <w:sz w:val="14"/>
                <w:szCs w:val="14"/>
              </w:rPr>
              <w:t xml:space="preserve">HACIENDA LA PALMERA PORCION 1 </w:t>
            </w:r>
          </w:p>
        </w:tc>
        <w:tc>
          <w:tcPr>
            <w:tcW w:w="559"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sz w:val="14"/>
                <w:szCs w:val="14"/>
              </w:rPr>
            </w:pPr>
          </w:p>
          <w:p w:rsidR="00455230" w:rsidRPr="00D513E7" w:rsidRDefault="003F4B11" w:rsidP="00801D8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sz w:val="14"/>
                <w:szCs w:val="14"/>
              </w:rPr>
            </w:pPr>
          </w:p>
          <w:p w:rsidR="00455230" w:rsidRPr="00D513E7" w:rsidRDefault="003F4B11" w:rsidP="00801D8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99"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6637.45 </w:t>
            </w:r>
          </w:p>
        </w:tc>
        <w:tc>
          <w:tcPr>
            <w:tcW w:w="639"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2125.00 </w:t>
            </w:r>
          </w:p>
        </w:tc>
        <w:tc>
          <w:tcPr>
            <w:tcW w:w="643"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18593.75 </w:t>
            </w:r>
          </w:p>
        </w:tc>
      </w:tr>
      <w:tr w:rsidR="00455230" w:rsidRPr="00D513E7" w:rsidTr="00454F4F">
        <w:trPr>
          <w:trHeight w:val="129"/>
          <w:jc w:val="center"/>
        </w:trPr>
        <w:tc>
          <w:tcPr>
            <w:tcW w:w="2519"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959"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2439"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599"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6637.45 </w:t>
            </w:r>
          </w:p>
        </w:tc>
        <w:tc>
          <w:tcPr>
            <w:tcW w:w="639"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2125.00 </w:t>
            </w:r>
          </w:p>
        </w:tc>
        <w:tc>
          <w:tcPr>
            <w:tcW w:w="643"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18593.75 </w:t>
            </w:r>
          </w:p>
        </w:tc>
      </w:tr>
      <w:tr w:rsidR="00455230" w:rsidRPr="00D513E7" w:rsidTr="00D7496A">
        <w:trPr>
          <w:trHeight w:val="398"/>
          <w:jc w:val="center"/>
        </w:trPr>
        <w:tc>
          <w:tcPr>
            <w:tcW w:w="2519"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6397" w:type="dxa"/>
            <w:gridSpan w:val="7"/>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proofErr w:type="spellStart"/>
            <w:r w:rsidRPr="00D513E7">
              <w:rPr>
                <w:rFonts w:ascii="Museo Sans 300" w:eastAsiaTheme="minorEastAsia" w:hAnsi="Museo Sans 300"/>
                <w:b/>
                <w:bCs/>
                <w:sz w:val="14"/>
                <w:szCs w:val="14"/>
              </w:rPr>
              <w:t>Area</w:t>
            </w:r>
            <w:proofErr w:type="spellEnd"/>
            <w:r w:rsidRPr="00D513E7">
              <w:rPr>
                <w:rFonts w:ascii="Museo Sans 300" w:eastAsiaTheme="minorEastAsia" w:hAnsi="Museo Sans 300"/>
                <w:b/>
                <w:bCs/>
                <w:sz w:val="14"/>
                <w:szCs w:val="14"/>
              </w:rPr>
              <w:t xml:space="preserve"> Total: 6637.45 </w:t>
            </w:r>
          </w:p>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 Valor Total ($): 2125.00 </w:t>
            </w:r>
          </w:p>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 Valor Total (¢): 18593.75 </w:t>
            </w:r>
          </w:p>
        </w:tc>
      </w:tr>
    </w:tbl>
    <w:p w:rsidR="00455230" w:rsidRPr="00D513E7" w:rsidRDefault="00455230" w:rsidP="00455230">
      <w:pPr>
        <w:widowControl w:val="0"/>
        <w:autoSpaceDE w:val="0"/>
        <w:autoSpaceDN w:val="0"/>
        <w:adjustRightInd w:val="0"/>
        <w:rPr>
          <w:rFonts w:ascii="Museo Sans 300" w:eastAsiaTheme="minorEastAsia"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10"/>
        <w:gridCol w:w="956"/>
        <w:gridCol w:w="2431"/>
        <w:gridCol w:w="557"/>
        <w:gridCol w:w="557"/>
        <w:gridCol w:w="597"/>
        <w:gridCol w:w="637"/>
        <w:gridCol w:w="641"/>
      </w:tblGrid>
      <w:tr w:rsidR="00455230" w:rsidRPr="00D513E7" w:rsidTr="00D7496A">
        <w:trPr>
          <w:trHeight w:val="258"/>
          <w:jc w:val="center"/>
        </w:trPr>
        <w:tc>
          <w:tcPr>
            <w:tcW w:w="2510" w:type="dxa"/>
            <w:vMerge w:val="restart"/>
            <w:tcBorders>
              <w:top w:val="single" w:sz="2" w:space="0" w:color="auto"/>
              <w:left w:val="single" w:sz="2" w:space="0" w:color="auto"/>
              <w:bottom w:val="single" w:sz="2" w:space="0" w:color="auto"/>
              <w:right w:val="single" w:sz="2" w:space="0" w:color="auto"/>
            </w:tcBorders>
          </w:tcPr>
          <w:p w:rsidR="00455230" w:rsidRPr="00D513E7" w:rsidRDefault="003F4B11" w:rsidP="00801D8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55230" w:rsidRPr="00D513E7">
              <w:rPr>
                <w:rFonts w:ascii="Museo Sans 300" w:eastAsiaTheme="minorEastAsia" w:hAnsi="Museo Sans 300"/>
                <w:sz w:val="14"/>
                <w:szCs w:val="14"/>
              </w:rPr>
              <w:t xml:space="preserve"> </w:t>
            </w:r>
          </w:p>
        </w:tc>
        <w:tc>
          <w:tcPr>
            <w:tcW w:w="956"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r w:rsidRPr="00D513E7">
              <w:rPr>
                <w:rFonts w:ascii="Museo Sans 300" w:eastAsiaTheme="minorEastAsia" w:hAnsi="Museo Sans 300"/>
                <w:sz w:val="14"/>
                <w:szCs w:val="14"/>
              </w:rPr>
              <w:t xml:space="preserve">Lotes: </w:t>
            </w:r>
          </w:p>
          <w:p w:rsidR="00455230" w:rsidRPr="00D513E7" w:rsidRDefault="003F4B11" w:rsidP="00801D8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55230" w:rsidRPr="00D513E7">
              <w:rPr>
                <w:rFonts w:ascii="Museo Sans 300" w:eastAsiaTheme="minorEastAsia" w:hAnsi="Museo Sans 300"/>
                <w:sz w:val="14"/>
                <w:szCs w:val="14"/>
              </w:rPr>
              <w:t xml:space="preserve">00000 </w:t>
            </w:r>
          </w:p>
        </w:tc>
        <w:tc>
          <w:tcPr>
            <w:tcW w:w="2431"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p w:rsidR="00455230" w:rsidRPr="00D513E7" w:rsidRDefault="00455230" w:rsidP="00801D87">
            <w:pPr>
              <w:widowControl w:val="0"/>
              <w:autoSpaceDE w:val="0"/>
              <w:autoSpaceDN w:val="0"/>
              <w:adjustRightInd w:val="0"/>
              <w:rPr>
                <w:rFonts w:ascii="Museo Sans 300" w:eastAsiaTheme="minorEastAsia" w:hAnsi="Museo Sans 300"/>
                <w:sz w:val="14"/>
                <w:szCs w:val="14"/>
              </w:rPr>
            </w:pPr>
            <w:r w:rsidRPr="00D513E7">
              <w:rPr>
                <w:rFonts w:ascii="Museo Sans 300" w:eastAsiaTheme="minorEastAsia" w:hAnsi="Museo Sans 300"/>
                <w:sz w:val="14"/>
                <w:szCs w:val="14"/>
              </w:rPr>
              <w:t xml:space="preserve">HACIENDA LA PALMERA PORCION 1 </w:t>
            </w:r>
          </w:p>
        </w:tc>
        <w:tc>
          <w:tcPr>
            <w:tcW w:w="557"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sz w:val="14"/>
                <w:szCs w:val="14"/>
              </w:rPr>
            </w:pPr>
          </w:p>
          <w:p w:rsidR="00455230" w:rsidRPr="00D513E7" w:rsidRDefault="003F4B11" w:rsidP="00801D8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57"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sz w:val="14"/>
                <w:szCs w:val="14"/>
              </w:rPr>
            </w:pPr>
          </w:p>
          <w:p w:rsidR="00455230" w:rsidRPr="00D513E7" w:rsidRDefault="003F4B11" w:rsidP="00801D8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97"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6886.28 </w:t>
            </w:r>
          </w:p>
        </w:tc>
        <w:tc>
          <w:tcPr>
            <w:tcW w:w="637"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1684.85 </w:t>
            </w:r>
          </w:p>
        </w:tc>
        <w:tc>
          <w:tcPr>
            <w:tcW w:w="637"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14742.44 </w:t>
            </w:r>
          </w:p>
        </w:tc>
      </w:tr>
      <w:tr w:rsidR="00455230" w:rsidRPr="00D513E7" w:rsidTr="00D7496A">
        <w:trPr>
          <w:trHeight w:val="129"/>
          <w:jc w:val="center"/>
        </w:trPr>
        <w:tc>
          <w:tcPr>
            <w:tcW w:w="2510"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956"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2431"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557"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557"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597"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6886.28 </w:t>
            </w:r>
          </w:p>
        </w:tc>
        <w:tc>
          <w:tcPr>
            <w:tcW w:w="637"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1684.85 </w:t>
            </w:r>
          </w:p>
        </w:tc>
        <w:tc>
          <w:tcPr>
            <w:tcW w:w="637"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14742.44 </w:t>
            </w:r>
          </w:p>
        </w:tc>
      </w:tr>
      <w:tr w:rsidR="00455230" w:rsidRPr="00D513E7" w:rsidTr="00D7496A">
        <w:trPr>
          <w:trHeight w:val="398"/>
          <w:jc w:val="center"/>
        </w:trPr>
        <w:tc>
          <w:tcPr>
            <w:tcW w:w="2510"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6376" w:type="dxa"/>
            <w:gridSpan w:val="7"/>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proofErr w:type="spellStart"/>
            <w:r w:rsidRPr="00D513E7">
              <w:rPr>
                <w:rFonts w:ascii="Museo Sans 300" w:eastAsiaTheme="minorEastAsia" w:hAnsi="Museo Sans 300"/>
                <w:b/>
                <w:bCs/>
                <w:sz w:val="14"/>
                <w:szCs w:val="14"/>
              </w:rPr>
              <w:t>Area</w:t>
            </w:r>
            <w:proofErr w:type="spellEnd"/>
            <w:r w:rsidRPr="00D513E7">
              <w:rPr>
                <w:rFonts w:ascii="Museo Sans 300" w:eastAsiaTheme="minorEastAsia" w:hAnsi="Museo Sans 300"/>
                <w:b/>
                <w:bCs/>
                <w:sz w:val="14"/>
                <w:szCs w:val="14"/>
              </w:rPr>
              <w:t xml:space="preserve"> Total: 6886.28 </w:t>
            </w:r>
          </w:p>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 Valor Total ($): 1684.85 </w:t>
            </w:r>
          </w:p>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 Valor Total (¢): 14742.44 </w:t>
            </w:r>
          </w:p>
        </w:tc>
      </w:tr>
    </w:tbl>
    <w:p w:rsidR="00455230" w:rsidRPr="00D513E7" w:rsidRDefault="00455230" w:rsidP="00455230">
      <w:pPr>
        <w:widowControl w:val="0"/>
        <w:autoSpaceDE w:val="0"/>
        <w:autoSpaceDN w:val="0"/>
        <w:adjustRightInd w:val="0"/>
        <w:rPr>
          <w:rFonts w:ascii="Museo Sans 300" w:eastAsiaTheme="minorEastAsia"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6"/>
        <w:gridCol w:w="565"/>
        <w:gridCol w:w="565"/>
        <w:gridCol w:w="605"/>
        <w:gridCol w:w="645"/>
        <w:gridCol w:w="655"/>
      </w:tblGrid>
      <w:tr w:rsidR="00454F4F" w:rsidRPr="00D513E7" w:rsidTr="00454F4F">
        <w:trPr>
          <w:trHeight w:val="254"/>
          <w:jc w:val="center"/>
        </w:trPr>
        <w:tc>
          <w:tcPr>
            <w:tcW w:w="2548" w:type="dxa"/>
            <w:vMerge w:val="restart"/>
            <w:tcBorders>
              <w:top w:val="single" w:sz="2" w:space="0" w:color="auto"/>
              <w:left w:val="single" w:sz="2" w:space="0" w:color="auto"/>
              <w:bottom w:val="single" w:sz="2" w:space="0" w:color="auto"/>
              <w:right w:val="single" w:sz="2" w:space="0" w:color="auto"/>
            </w:tcBorders>
          </w:tcPr>
          <w:p w:rsidR="00455230" w:rsidRPr="00D513E7" w:rsidRDefault="003F4B11" w:rsidP="00801D8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55230" w:rsidRPr="00D513E7">
              <w:rPr>
                <w:rFonts w:ascii="Museo Sans 300" w:eastAsiaTheme="minorEastAsia" w:hAnsi="Museo Sans 300"/>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r w:rsidRPr="00D513E7">
              <w:rPr>
                <w:rFonts w:ascii="Museo Sans 300" w:eastAsiaTheme="minorEastAsia" w:hAnsi="Museo Sans 300"/>
                <w:sz w:val="14"/>
                <w:szCs w:val="14"/>
              </w:rPr>
              <w:t xml:space="preserve">Lotes: </w:t>
            </w:r>
          </w:p>
          <w:p w:rsidR="00455230" w:rsidRPr="00D513E7" w:rsidRDefault="003F4B11" w:rsidP="00801D8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55230" w:rsidRPr="00D513E7">
              <w:rPr>
                <w:rFonts w:ascii="Museo Sans 300" w:eastAsiaTheme="minorEastAsia" w:hAnsi="Museo Sans 300"/>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p w:rsidR="00455230" w:rsidRPr="00D513E7" w:rsidRDefault="00455230" w:rsidP="00801D87">
            <w:pPr>
              <w:widowControl w:val="0"/>
              <w:autoSpaceDE w:val="0"/>
              <w:autoSpaceDN w:val="0"/>
              <w:adjustRightInd w:val="0"/>
              <w:rPr>
                <w:rFonts w:ascii="Museo Sans 300" w:eastAsiaTheme="minorEastAsia" w:hAnsi="Museo Sans 300"/>
                <w:sz w:val="14"/>
                <w:szCs w:val="14"/>
              </w:rPr>
            </w:pPr>
            <w:r w:rsidRPr="00D513E7">
              <w:rPr>
                <w:rFonts w:ascii="Museo Sans 300" w:eastAsiaTheme="minorEastAsia" w:hAnsi="Museo Sans 300"/>
                <w:sz w:val="14"/>
                <w:szCs w:val="14"/>
              </w:rPr>
              <w:t xml:space="preserve">HACIENDA LA PALMERA PORCION 1 </w:t>
            </w:r>
          </w:p>
        </w:tc>
        <w:tc>
          <w:tcPr>
            <w:tcW w:w="565"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sz w:val="14"/>
                <w:szCs w:val="14"/>
              </w:rPr>
            </w:pPr>
          </w:p>
          <w:p w:rsidR="00455230" w:rsidRPr="00D513E7" w:rsidRDefault="003F4B11" w:rsidP="00801D8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sz w:val="14"/>
                <w:szCs w:val="14"/>
              </w:rPr>
            </w:pPr>
          </w:p>
          <w:p w:rsidR="00455230" w:rsidRPr="00D513E7" w:rsidRDefault="003F4B11" w:rsidP="00801D8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6637.45 </w:t>
            </w:r>
          </w:p>
        </w:tc>
        <w:tc>
          <w:tcPr>
            <w:tcW w:w="645"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1623.96 </w:t>
            </w:r>
          </w:p>
        </w:tc>
        <w:tc>
          <w:tcPr>
            <w:tcW w:w="652"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14209.65 </w:t>
            </w:r>
          </w:p>
        </w:tc>
      </w:tr>
      <w:tr w:rsidR="00454F4F" w:rsidRPr="00D513E7" w:rsidTr="00454F4F">
        <w:trPr>
          <w:trHeight w:val="127"/>
          <w:jc w:val="center"/>
        </w:trPr>
        <w:tc>
          <w:tcPr>
            <w:tcW w:w="2548"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6637.45 </w:t>
            </w:r>
          </w:p>
        </w:tc>
        <w:tc>
          <w:tcPr>
            <w:tcW w:w="645"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1623.96 </w:t>
            </w:r>
          </w:p>
        </w:tc>
        <w:tc>
          <w:tcPr>
            <w:tcW w:w="652"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14209.65 </w:t>
            </w:r>
          </w:p>
        </w:tc>
      </w:tr>
      <w:tr w:rsidR="00455230" w:rsidRPr="00D513E7" w:rsidTr="00454F4F">
        <w:trPr>
          <w:trHeight w:val="392"/>
          <w:jc w:val="center"/>
        </w:trPr>
        <w:tc>
          <w:tcPr>
            <w:tcW w:w="2548"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proofErr w:type="spellStart"/>
            <w:r w:rsidRPr="00D513E7">
              <w:rPr>
                <w:rFonts w:ascii="Museo Sans 300" w:eastAsiaTheme="minorEastAsia" w:hAnsi="Museo Sans 300"/>
                <w:b/>
                <w:bCs/>
                <w:sz w:val="14"/>
                <w:szCs w:val="14"/>
              </w:rPr>
              <w:t>Area</w:t>
            </w:r>
            <w:proofErr w:type="spellEnd"/>
            <w:r w:rsidRPr="00D513E7">
              <w:rPr>
                <w:rFonts w:ascii="Museo Sans 300" w:eastAsiaTheme="minorEastAsia" w:hAnsi="Museo Sans 300"/>
                <w:b/>
                <w:bCs/>
                <w:sz w:val="14"/>
                <w:szCs w:val="14"/>
              </w:rPr>
              <w:t xml:space="preserve"> Total: 6637.45 </w:t>
            </w:r>
          </w:p>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 Valor Total ($): 1623.96 </w:t>
            </w:r>
          </w:p>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 Valor Total (¢): 14209.65 </w:t>
            </w:r>
          </w:p>
        </w:tc>
      </w:tr>
    </w:tbl>
    <w:p w:rsidR="00455230" w:rsidRPr="00D513E7" w:rsidRDefault="00455230" w:rsidP="00455230">
      <w:pPr>
        <w:widowControl w:val="0"/>
        <w:autoSpaceDE w:val="0"/>
        <w:autoSpaceDN w:val="0"/>
        <w:adjustRightInd w:val="0"/>
        <w:rPr>
          <w:rFonts w:ascii="Museo Sans 300" w:eastAsiaTheme="minorEastAsia"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5"/>
        <w:gridCol w:w="2457"/>
        <w:gridCol w:w="562"/>
        <w:gridCol w:w="562"/>
        <w:gridCol w:w="602"/>
        <w:gridCol w:w="642"/>
        <w:gridCol w:w="659"/>
      </w:tblGrid>
      <w:tr w:rsidR="00D7496A" w:rsidRPr="00D513E7" w:rsidTr="00454F4F">
        <w:trPr>
          <w:trHeight w:val="271"/>
          <w:jc w:val="center"/>
        </w:trPr>
        <w:tc>
          <w:tcPr>
            <w:tcW w:w="2538" w:type="dxa"/>
            <w:vMerge w:val="restart"/>
            <w:tcBorders>
              <w:top w:val="single" w:sz="2" w:space="0" w:color="auto"/>
              <w:left w:val="single" w:sz="2" w:space="0" w:color="auto"/>
              <w:bottom w:val="single" w:sz="2" w:space="0" w:color="auto"/>
              <w:right w:val="single" w:sz="2" w:space="0" w:color="auto"/>
            </w:tcBorders>
          </w:tcPr>
          <w:p w:rsidR="00455230" w:rsidRPr="00D513E7" w:rsidRDefault="003F4B11" w:rsidP="00801D8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55230" w:rsidRPr="00D513E7">
              <w:rPr>
                <w:rFonts w:ascii="Museo Sans 300" w:eastAsiaTheme="minorEastAsia" w:hAnsi="Museo Sans 300"/>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r w:rsidRPr="00D513E7">
              <w:rPr>
                <w:rFonts w:ascii="Museo Sans 300" w:eastAsiaTheme="minorEastAsia" w:hAnsi="Museo Sans 300"/>
                <w:sz w:val="14"/>
                <w:szCs w:val="14"/>
              </w:rPr>
              <w:t xml:space="preserve">Lotes: </w:t>
            </w:r>
          </w:p>
          <w:p w:rsidR="00455230" w:rsidRPr="00D513E7" w:rsidRDefault="003F4B11" w:rsidP="00801D8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55230" w:rsidRPr="00D513E7">
              <w:rPr>
                <w:rFonts w:ascii="Museo Sans 300" w:eastAsiaTheme="minorEastAsia" w:hAnsi="Museo Sans 300"/>
                <w:sz w:val="14"/>
                <w:szCs w:val="14"/>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p w:rsidR="00455230" w:rsidRPr="00D513E7" w:rsidRDefault="00455230" w:rsidP="00801D87">
            <w:pPr>
              <w:widowControl w:val="0"/>
              <w:autoSpaceDE w:val="0"/>
              <w:autoSpaceDN w:val="0"/>
              <w:adjustRightInd w:val="0"/>
              <w:rPr>
                <w:rFonts w:ascii="Museo Sans 300" w:eastAsiaTheme="minorEastAsia" w:hAnsi="Museo Sans 300"/>
                <w:sz w:val="14"/>
                <w:szCs w:val="14"/>
              </w:rPr>
            </w:pPr>
            <w:r w:rsidRPr="00D513E7">
              <w:rPr>
                <w:rFonts w:ascii="Museo Sans 300" w:eastAsiaTheme="minorEastAsia" w:hAnsi="Museo Sans 300"/>
                <w:sz w:val="14"/>
                <w:szCs w:val="14"/>
              </w:rPr>
              <w:t xml:space="preserve">HACIENDA LA PALMERA PORCION 1 </w:t>
            </w:r>
          </w:p>
        </w:tc>
        <w:tc>
          <w:tcPr>
            <w:tcW w:w="562"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sz w:val="14"/>
                <w:szCs w:val="14"/>
              </w:rPr>
            </w:pPr>
          </w:p>
          <w:p w:rsidR="00455230" w:rsidRPr="00D513E7" w:rsidRDefault="003F4B11" w:rsidP="00801D8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sz w:val="14"/>
                <w:szCs w:val="14"/>
              </w:rPr>
            </w:pPr>
          </w:p>
          <w:p w:rsidR="00455230" w:rsidRPr="00D513E7" w:rsidRDefault="003F4B11" w:rsidP="00801D8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6879.31 </w:t>
            </w:r>
          </w:p>
        </w:tc>
        <w:tc>
          <w:tcPr>
            <w:tcW w:w="642"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2202.43 </w:t>
            </w:r>
          </w:p>
        </w:tc>
        <w:tc>
          <w:tcPr>
            <w:tcW w:w="656"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19271.26 </w:t>
            </w:r>
          </w:p>
        </w:tc>
      </w:tr>
      <w:tr w:rsidR="00D7496A" w:rsidRPr="00D513E7" w:rsidTr="00454F4F">
        <w:trPr>
          <w:trHeight w:val="134"/>
          <w:jc w:val="center"/>
        </w:trPr>
        <w:tc>
          <w:tcPr>
            <w:tcW w:w="2538"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2457"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602"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6879.31 </w:t>
            </w:r>
          </w:p>
        </w:tc>
        <w:tc>
          <w:tcPr>
            <w:tcW w:w="642"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2202.43 </w:t>
            </w:r>
          </w:p>
        </w:tc>
        <w:tc>
          <w:tcPr>
            <w:tcW w:w="656"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19271.26 </w:t>
            </w:r>
          </w:p>
        </w:tc>
      </w:tr>
      <w:tr w:rsidR="00455230" w:rsidRPr="00D513E7" w:rsidTr="00454F4F">
        <w:trPr>
          <w:trHeight w:val="419"/>
          <w:jc w:val="center"/>
        </w:trPr>
        <w:tc>
          <w:tcPr>
            <w:tcW w:w="2538"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proofErr w:type="spellStart"/>
            <w:r w:rsidRPr="00D513E7">
              <w:rPr>
                <w:rFonts w:ascii="Museo Sans 300" w:eastAsiaTheme="minorEastAsia" w:hAnsi="Museo Sans 300"/>
                <w:b/>
                <w:bCs/>
                <w:sz w:val="14"/>
                <w:szCs w:val="14"/>
              </w:rPr>
              <w:t>Area</w:t>
            </w:r>
            <w:proofErr w:type="spellEnd"/>
            <w:r w:rsidRPr="00D513E7">
              <w:rPr>
                <w:rFonts w:ascii="Museo Sans 300" w:eastAsiaTheme="minorEastAsia" w:hAnsi="Museo Sans 300"/>
                <w:b/>
                <w:bCs/>
                <w:sz w:val="14"/>
                <w:szCs w:val="14"/>
              </w:rPr>
              <w:t xml:space="preserve"> Total: 6879.31 </w:t>
            </w:r>
          </w:p>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 Valor Total ($): 2202.43 </w:t>
            </w:r>
          </w:p>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 Valor Total (¢): 19271.26 </w:t>
            </w:r>
          </w:p>
        </w:tc>
      </w:tr>
    </w:tbl>
    <w:p w:rsidR="00455230" w:rsidRDefault="00455230" w:rsidP="00455230">
      <w:pPr>
        <w:widowControl w:val="0"/>
        <w:autoSpaceDE w:val="0"/>
        <w:autoSpaceDN w:val="0"/>
        <w:adjustRightInd w:val="0"/>
        <w:rPr>
          <w:rFonts w:ascii="Museo Sans 300" w:eastAsiaTheme="minorEastAsia" w:hAnsi="Museo Sans 300"/>
          <w:sz w:val="14"/>
          <w:szCs w:val="14"/>
        </w:rPr>
      </w:pPr>
    </w:p>
    <w:tbl>
      <w:tblPr>
        <w:tblW w:w="8958" w:type="dxa"/>
        <w:jc w:val="center"/>
        <w:tblLayout w:type="fixed"/>
        <w:tblCellMar>
          <w:left w:w="25" w:type="dxa"/>
          <w:right w:w="0" w:type="dxa"/>
        </w:tblCellMar>
        <w:tblLook w:val="0000" w:firstRow="0" w:lastRow="0" w:firstColumn="0" w:lastColumn="0" w:noHBand="0" w:noVBand="0"/>
      </w:tblPr>
      <w:tblGrid>
        <w:gridCol w:w="2530"/>
        <w:gridCol w:w="963"/>
        <w:gridCol w:w="2449"/>
        <w:gridCol w:w="561"/>
        <w:gridCol w:w="561"/>
        <w:gridCol w:w="600"/>
        <w:gridCol w:w="640"/>
        <w:gridCol w:w="654"/>
      </w:tblGrid>
      <w:tr w:rsidR="00454F4F" w:rsidRPr="00D513E7" w:rsidTr="00454F4F">
        <w:trPr>
          <w:trHeight w:val="338"/>
          <w:jc w:val="center"/>
        </w:trPr>
        <w:tc>
          <w:tcPr>
            <w:tcW w:w="2530" w:type="dxa"/>
            <w:vMerge w:val="restart"/>
            <w:tcBorders>
              <w:top w:val="single" w:sz="2" w:space="0" w:color="auto"/>
              <w:left w:val="single" w:sz="2" w:space="0" w:color="auto"/>
              <w:bottom w:val="single" w:sz="2" w:space="0" w:color="auto"/>
              <w:right w:val="single" w:sz="2" w:space="0" w:color="auto"/>
            </w:tcBorders>
          </w:tcPr>
          <w:p w:rsidR="00455230" w:rsidRPr="00D513E7" w:rsidRDefault="003F4B11" w:rsidP="00801D8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55230" w:rsidRPr="00D513E7">
              <w:rPr>
                <w:rFonts w:ascii="Museo Sans 300" w:eastAsiaTheme="minorEastAsia" w:hAnsi="Museo Sans 300"/>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r w:rsidRPr="00D513E7">
              <w:rPr>
                <w:rFonts w:ascii="Museo Sans 300" w:eastAsiaTheme="minorEastAsia" w:hAnsi="Museo Sans 300"/>
                <w:sz w:val="14"/>
                <w:szCs w:val="14"/>
              </w:rPr>
              <w:t xml:space="preserve">Lotes: </w:t>
            </w:r>
          </w:p>
          <w:p w:rsidR="00455230" w:rsidRPr="00D513E7" w:rsidRDefault="003F4B11" w:rsidP="00801D8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55230" w:rsidRPr="00D513E7">
              <w:rPr>
                <w:rFonts w:ascii="Museo Sans 300" w:eastAsiaTheme="minorEastAsia" w:hAnsi="Museo Sans 300"/>
                <w:sz w:val="14"/>
                <w:szCs w:val="14"/>
              </w:rPr>
              <w:t xml:space="preserve">00000 </w:t>
            </w:r>
          </w:p>
        </w:tc>
        <w:tc>
          <w:tcPr>
            <w:tcW w:w="2449"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p w:rsidR="00455230" w:rsidRPr="00D513E7" w:rsidRDefault="00455230" w:rsidP="00801D87">
            <w:pPr>
              <w:widowControl w:val="0"/>
              <w:autoSpaceDE w:val="0"/>
              <w:autoSpaceDN w:val="0"/>
              <w:adjustRightInd w:val="0"/>
              <w:rPr>
                <w:rFonts w:ascii="Museo Sans 300" w:eastAsiaTheme="minorEastAsia" w:hAnsi="Museo Sans 300"/>
                <w:sz w:val="14"/>
                <w:szCs w:val="14"/>
              </w:rPr>
            </w:pPr>
            <w:r w:rsidRPr="00D513E7">
              <w:rPr>
                <w:rFonts w:ascii="Museo Sans 300" w:eastAsiaTheme="minorEastAsia" w:hAnsi="Museo Sans 300"/>
                <w:sz w:val="14"/>
                <w:szCs w:val="14"/>
              </w:rPr>
              <w:t xml:space="preserve">HACIENDA LA PALMERA PORCION 1 </w:t>
            </w:r>
          </w:p>
        </w:tc>
        <w:tc>
          <w:tcPr>
            <w:tcW w:w="561"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sz w:val="14"/>
                <w:szCs w:val="14"/>
              </w:rPr>
            </w:pPr>
          </w:p>
          <w:p w:rsidR="00455230" w:rsidRPr="00D513E7" w:rsidRDefault="003F4B11" w:rsidP="00801D8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sz w:val="14"/>
                <w:szCs w:val="14"/>
              </w:rPr>
            </w:pPr>
          </w:p>
          <w:p w:rsidR="00455230" w:rsidRPr="00D513E7" w:rsidRDefault="003F4B11" w:rsidP="00801D8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0" w:type="dxa"/>
            <w:vMerge w:val="restart"/>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6845.22 </w:t>
            </w:r>
          </w:p>
        </w:tc>
        <w:tc>
          <w:tcPr>
            <w:tcW w:w="640"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2191.52 </w:t>
            </w:r>
          </w:p>
        </w:tc>
        <w:tc>
          <w:tcPr>
            <w:tcW w:w="650"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p>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19175.80 </w:t>
            </w:r>
          </w:p>
        </w:tc>
      </w:tr>
      <w:tr w:rsidR="00454F4F" w:rsidRPr="00D513E7" w:rsidTr="00454F4F">
        <w:trPr>
          <w:trHeight w:val="169"/>
          <w:jc w:val="center"/>
        </w:trPr>
        <w:tc>
          <w:tcPr>
            <w:tcW w:w="2530"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2449"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600"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6845.22 </w:t>
            </w:r>
          </w:p>
        </w:tc>
        <w:tc>
          <w:tcPr>
            <w:tcW w:w="640"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2191.52 </w:t>
            </w:r>
          </w:p>
        </w:tc>
        <w:tc>
          <w:tcPr>
            <w:tcW w:w="650" w:type="dxa"/>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right"/>
              <w:rPr>
                <w:rFonts w:ascii="Museo Sans 300" w:eastAsiaTheme="minorEastAsia" w:hAnsi="Museo Sans 300"/>
                <w:sz w:val="14"/>
                <w:szCs w:val="14"/>
              </w:rPr>
            </w:pPr>
            <w:r w:rsidRPr="00D513E7">
              <w:rPr>
                <w:rFonts w:ascii="Museo Sans 300" w:eastAsiaTheme="minorEastAsia" w:hAnsi="Museo Sans 300"/>
                <w:sz w:val="14"/>
                <w:szCs w:val="14"/>
              </w:rPr>
              <w:t xml:space="preserve">19175.80 </w:t>
            </w:r>
          </w:p>
        </w:tc>
      </w:tr>
      <w:tr w:rsidR="00455230" w:rsidRPr="00D513E7" w:rsidTr="00454F4F">
        <w:trPr>
          <w:trHeight w:val="523"/>
          <w:jc w:val="center"/>
        </w:trPr>
        <w:tc>
          <w:tcPr>
            <w:tcW w:w="2530" w:type="dxa"/>
            <w:vMerge/>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rPr>
                <w:rFonts w:ascii="Museo Sans 300" w:eastAsiaTheme="minorEastAsia" w:hAnsi="Museo Sans 300"/>
                <w:sz w:val="14"/>
                <w:szCs w:val="14"/>
              </w:rPr>
            </w:pPr>
          </w:p>
        </w:tc>
        <w:tc>
          <w:tcPr>
            <w:tcW w:w="6428" w:type="dxa"/>
            <w:gridSpan w:val="7"/>
            <w:tcBorders>
              <w:top w:val="single" w:sz="2" w:space="0" w:color="auto"/>
              <w:left w:val="single" w:sz="2" w:space="0" w:color="auto"/>
              <w:bottom w:val="single" w:sz="2" w:space="0" w:color="auto"/>
              <w:right w:val="single" w:sz="2" w:space="0" w:color="auto"/>
            </w:tcBorders>
          </w:tcPr>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proofErr w:type="spellStart"/>
            <w:r w:rsidRPr="00D513E7">
              <w:rPr>
                <w:rFonts w:ascii="Museo Sans 300" w:eastAsiaTheme="minorEastAsia" w:hAnsi="Museo Sans 300"/>
                <w:b/>
                <w:bCs/>
                <w:sz w:val="14"/>
                <w:szCs w:val="14"/>
              </w:rPr>
              <w:t>Area</w:t>
            </w:r>
            <w:proofErr w:type="spellEnd"/>
            <w:r w:rsidRPr="00D513E7">
              <w:rPr>
                <w:rFonts w:ascii="Museo Sans 300" w:eastAsiaTheme="minorEastAsia" w:hAnsi="Museo Sans 300"/>
                <w:b/>
                <w:bCs/>
                <w:sz w:val="14"/>
                <w:szCs w:val="14"/>
              </w:rPr>
              <w:t xml:space="preserve"> Total: 6845.22 </w:t>
            </w:r>
          </w:p>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 Valor Total ($): 2191.52 </w:t>
            </w:r>
          </w:p>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 Valor Total (¢): 19175.80 </w:t>
            </w:r>
          </w:p>
        </w:tc>
      </w:tr>
    </w:tbl>
    <w:p w:rsidR="00455230" w:rsidRPr="00D513E7" w:rsidRDefault="00455230" w:rsidP="00455230">
      <w:pPr>
        <w:widowControl w:val="0"/>
        <w:autoSpaceDE w:val="0"/>
        <w:autoSpaceDN w:val="0"/>
        <w:adjustRightInd w:val="0"/>
        <w:rPr>
          <w:rFonts w:ascii="Museo Sans 300" w:eastAsiaTheme="minorEastAsia" w:hAnsi="Museo Sans 300"/>
          <w:sz w:val="14"/>
          <w:szCs w:val="14"/>
        </w:rPr>
      </w:pPr>
    </w:p>
    <w:tbl>
      <w:tblPr>
        <w:tblW w:w="8953" w:type="dxa"/>
        <w:jc w:val="center"/>
        <w:tblLayout w:type="fixed"/>
        <w:tblCellMar>
          <w:left w:w="25" w:type="dxa"/>
          <w:right w:w="0" w:type="dxa"/>
        </w:tblCellMar>
        <w:tblLook w:val="0000" w:firstRow="0" w:lastRow="0" w:firstColumn="0" w:lastColumn="0" w:noHBand="0" w:noVBand="0"/>
      </w:tblPr>
      <w:tblGrid>
        <w:gridCol w:w="3494"/>
        <w:gridCol w:w="2450"/>
        <w:gridCol w:w="1727"/>
        <w:gridCol w:w="641"/>
        <w:gridCol w:w="641"/>
      </w:tblGrid>
      <w:tr w:rsidR="00455230" w:rsidRPr="00D513E7" w:rsidTr="00454F4F">
        <w:trPr>
          <w:trHeight w:val="323"/>
          <w:jc w:val="center"/>
        </w:trPr>
        <w:tc>
          <w:tcPr>
            <w:tcW w:w="3494" w:type="dxa"/>
            <w:vMerge w:val="restart"/>
            <w:tcBorders>
              <w:top w:val="single" w:sz="2" w:space="0" w:color="auto"/>
              <w:left w:val="single" w:sz="2" w:space="0" w:color="auto"/>
              <w:bottom w:val="single" w:sz="2" w:space="0" w:color="auto"/>
              <w:right w:val="single" w:sz="2" w:space="0" w:color="auto"/>
            </w:tcBorders>
            <w:shd w:val="clear" w:color="auto" w:fill="DCDCDC"/>
          </w:tcPr>
          <w:p w:rsidR="00455230" w:rsidRPr="00D7496A" w:rsidRDefault="00455230" w:rsidP="00801D87">
            <w:pPr>
              <w:widowControl w:val="0"/>
              <w:autoSpaceDE w:val="0"/>
              <w:autoSpaceDN w:val="0"/>
              <w:adjustRightInd w:val="0"/>
              <w:jc w:val="center"/>
              <w:rPr>
                <w:rFonts w:ascii="Museo 300" w:eastAsiaTheme="minorEastAsia" w:hAnsi="Museo 300"/>
                <w:b/>
                <w:bCs/>
                <w:sz w:val="14"/>
                <w:szCs w:val="14"/>
              </w:rPr>
            </w:pPr>
            <w:r w:rsidRPr="00D7496A">
              <w:rPr>
                <w:rFonts w:ascii="Museo 300" w:eastAsiaTheme="minorEastAsia" w:hAnsi="Museo 300"/>
                <w:b/>
                <w:bCs/>
                <w:sz w:val="14"/>
                <w:szCs w:val="14"/>
              </w:rPr>
              <w:lastRenderedPageBreak/>
              <w:t xml:space="preserve">TOTAL SOLARES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0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jc w:val="right"/>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jc w:val="right"/>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jc w:val="right"/>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0 </w:t>
            </w:r>
          </w:p>
        </w:tc>
      </w:tr>
      <w:tr w:rsidR="00455230" w:rsidRPr="00D513E7" w:rsidTr="00454F4F">
        <w:trPr>
          <w:trHeight w:val="281"/>
          <w:jc w:val="center"/>
        </w:trPr>
        <w:tc>
          <w:tcPr>
            <w:tcW w:w="3494" w:type="dxa"/>
            <w:tcBorders>
              <w:top w:val="single" w:sz="2" w:space="0" w:color="auto"/>
              <w:left w:val="single" w:sz="2" w:space="0" w:color="auto"/>
              <w:bottom w:val="single" w:sz="2" w:space="0" w:color="auto"/>
              <w:right w:val="single" w:sz="2" w:space="0" w:color="auto"/>
            </w:tcBorders>
            <w:shd w:val="clear" w:color="auto" w:fill="DCDCDC"/>
          </w:tcPr>
          <w:p w:rsidR="00455230" w:rsidRPr="00D7496A" w:rsidRDefault="00455230" w:rsidP="00801D87">
            <w:pPr>
              <w:widowControl w:val="0"/>
              <w:autoSpaceDE w:val="0"/>
              <w:autoSpaceDN w:val="0"/>
              <w:adjustRightInd w:val="0"/>
              <w:jc w:val="center"/>
              <w:rPr>
                <w:rFonts w:ascii="Museo 300" w:eastAsiaTheme="minorEastAsia" w:hAnsi="Museo 300"/>
                <w:b/>
                <w:bCs/>
                <w:sz w:val="14"/>
                <w:szCs w:val="14"/>
              </w:rPr>
            </w:pPr>
            <w:r w:rsidRPr="00D7496A">
              <w:rPr>
                <w:rFonts w:ascii="Museo 300" w:eastAsiaTheme="minorEastAsia" w:hAnsi="Museo 300"/>
                <w:b/>
                <w:bCs/>
                <w:sz w:val="14"/>
                <w:szCs w:val="14"/>
              </w:rPr>
              <w:t xml:space="preserve">TOTAL LOTES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jc w:val="center"/>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7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jc w:val="right"/>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48061.19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jc w:val="right"/>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13296.03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455230" w:rsidRPr="00D513E7" w:rsidRDefault="00455230" w:rsidP="00801D87">
            <w:pPr>
              <w:widowControl w:val="0"/>
              <w:autoSpaceDE w:val="0"/>
              <w:autoSpaceDN w:val="0"/>
              <w:adjustRightInd w:val="0"/>
              <w:jc w:val="right"/>
              <w:rPr>
                <w:rFonts w:ascii="Museo Sans 300" w:eastAsiaTheme="minorEastAsia" w:hAnsi="Museo Sans 300"/>
                <w:b/>
                <w:bCs/>
                <w:sz w:val="14"/>
                <w:szCs w:val="14"/>
              </w:rPr>
            </w:pPr>
            <w:r w:rsidRPr="00D513E7">
              <w:rPr>
                <w:rFonts w:ascii="Museo Sans 300" w:eastAsiaTheme="minorEastAsia" w:hAnsi="Museo Sans 300"/>
                <w:b/>
                <w:bCs/>
                <w:sz w:val="14"/>
                <w:szCs w:val="14"/>
              </w:rPr>
              <w:t xml:space="preserve">116340.26 </w:t>
            </w:r>
          </w:p>
        </w:tc>
      </w:tr>
    </w:tbl>
    <w:p w:rsidR="004315EB" w:rsidRPr="007D1769" w:rsidRDefault="004315EB" w:rsidP="004315EB">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Advertir a los adjudicatarios a través de una cláusula especial en las escrituras de compraventa de los inmuebles, que deberán</w:t>
      </w:r>
      <w:r>
        <w:rPr>
          <w:rFonts w:ascii="Museo Sans 100" w:hAnsi="Museo Sans 100"/>
          <w:sz w:val="24"/>
          <w:szCs w:val="24"/>
        </w:rPr>
        <w:t xml:space="preserve"> cumplir con</w:t>
      </w:r>
      <w:r w:rsidRPr="008A5559">
        <w:rPr>
          <w:rFonts w:ascii="Museo Sans 100" w:hAnsi="Museo Sans 100"/>
          <w:sz w:val="24"/>
          <w:szCs w:val="24"/>
        </w:rPr>
        <w:t xml:space="preserve">  las medidas </w:t>
      </w:r>
      <w:r>
        <w:rPr>
          <w:rFonts w:ascii="Museo Sans 100" w:hAnsi="Museo Sans 100"/>
          <w:sz w:val="24"/>
          <w:szCs w:val="24"/>
        </w:rPr>
        <w:t xml:space="preserve">ambientales </w:t>
      </w:r>
      <w:r w:rsidRPr="008A5559">
        <w:rPr>
          <w:rFonts w:ascii="Museo Sans 100" w:hAnsi="Museo Sans 100"/>
          <w:sz w:val="24"/>
          <w:szCs w:val="24"/>
        </w:rPr>
        <w:t>re</w:t>
      </w:r>
      <w:r w:rsidR="00455230">
        <w:rPr>
          <w:rFonts w:ascii="Museo Sans 100" w:hAnsi="Museo Sans 100"/>
          <w:sz w:val="24"/>
          <w:szCs w:val="24"/>
        </w:rPr>
        <w:t>lacionadas en el considerado III</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801D87" w:rsidRPr="00B111C4" w:rsidRDefault="00801D87" w:rsidP="00801D87">
      <w:pPr>
        <w:rPr>
          <w:rFonts w:ascii="Times New Roman" w:hAnsi="Times New Roman"/>
          <w:sz w:val="26"/>
          <w:szCs w:val="26"/>
        </w:rPr>
      </w:pPr>
      <w:r w:rsidRPr="00B111C4">
        <w:rPr>
          <w:rFonts w:ascii="Times New Roman" w:hAnsi="Times New Roman"/>
          <w:sz w:val="26"/>
          <w:szCs w:val="26"/>
        </w:rPr>
        <w:t xml:space="preserve">                                                                                  </w:t>
      </w:r>
    </w:p>
    <w:p w:rsidR="00801D87" w:rsidRPr="004D6F08" w:rsidRDefault="00801D87" w:rsidP="004D6F08">
      <w:pPr>
        <w:jc w:val="both"/>
        <w:rPr>
          <w:rFonts w:ascii="Museo Sans 100" w:hAnsi="Museo Sans 100"/>
          <w:sz w:val="24"/>
          <w:szCs w:val="24"/>
        </w:rPr>
      </w:pPr>
      <w:r w:rsidRPr="004D6F08">
        <w:rPr>
          <w:rFonts w:ascii="Museo Sans 100" w:hAnsi="Museo Sans 100"/>
          <w:sz w:val="24"/>
          <w:szCs w:val="24"/>
        </w:rPr>
        <w:t>““””V) A solicitud de los señores:</w:t>
      </w:r>
      <w:r w:rsidR="0020366A" w:rsidRPr="004D6F08">
        <w:rPr>
          <w:rFonts w:ascii="Museo Sans 100" w:eastAsia="Times New Roman" w:hAnsi="Museo Sans 100"/>
          <w:b/>
          <w:sz w:val="24"/>
          <w:szCs w:val="24"/>
        </w:rPr>
        <w:t xml:space="preserve"> 1) CAROLINA DEL CARMEN PADILLA DE DIMAS</w:t>
      </w:r>
      <w:r w:rsidR="0020366A" w:rsidRPr="004D6F08">
        <w:rPr>
          <w:rFonts w:ascii="Museo Sans 100" w:eastAsia="Times New Roman" w:hAnsi="Museo Sans 100"/>
          <w:sz w:val="24"/>
          <w:szCs w:val="24"/>
        </w:rPr>
        <w:t xml:space="preserve">, de </w:t>
      </w:r>
      <w:r w:rsidR="003F4B11">
        <w:rPr>
          <w:rFonts w:ascii="Museo Sans 100" w:eastAsia="Times New Roman" w:hAnsi="Museo Sans 100"/>
          <w:sz w:val="24"/>
          <w:szCs w:val="24"/>
        </w:rPr>
        <w:t>----</w:t>
      </w:r>
      <w:r w:rsidR="0020366A" w:rsidRPr="004D6F08">
        <w:rPr>
          <w:rFonts w:ascii="Museo Sans 100" w:eastAsia="Times New Roman" w:hAnsi="Museo Sans 100"/>
          <w:sz w:val="24"/>
          <w:szCs w:val="24"/>
        </w:rPr>
        <w:t xml:space="preserve"> años de edad, </w:t>
      </w:r>
      <w:r w:rsidR="003F4B11">
        <w:rPr>
          <w:rFonts w:ascii="Museo Sans 100" w:eastAsia="Times New Roman" w:hAnsi="Museo Sans 100"/>
          <w:sz w:val="24"/>
          <w:szCs w:val="24"/>
        </w:rPr>
        <w:t>----</w:t>
      </w:r>
      <w:r w:rsidR="0020366A" w:rsidRPr="004D6F08">
        <w:rPr>
          <w:rFonts w:ascii="Museo Sans 100" w:eastAsia="Times New Roman" w:hAnsi="Museo Sans 100"/>
          <w:sz w:val="24"/>
          <w:szCs w:val="24"/>
        </w:rPr>
        <w:t xml:space="preserve">, del domicilio la ciudad y departamento de </w:t>
      </w:r>
      <w:r w:rsidR="003F4B11">
        <w:rPr>
          <w:rFonts w:ascii="Museo Sans 100" w:eastAsia="Times New Roman" w:hAnsi="Museo Sans 100"/>
          <w:sz w:val="24"/>
          <w:szCs w:val="24"/>
        </w:rPr>
        <w:t>----</w:t>
      </w:r>
      <w:r w:rsidR="0020366A" w:rsidRPr="004D6F08">
        <w:rPr>
          <w:rFonts w:ascii="Museo Sans 100" w:eastAsia="Times New Roman" w:hAnsi="Museo Sans 100"/>
          <w:sz w:val="24"/>
          <w:szCs w:val="24"/>
        </w:rPr>
        <w:t xml:space="preserve">, con Documento Único de Identidad número </w:t>
      </w:r>
      <w:r w:rsidR="003F4B11">
        <w:rPr>
          <w:rFonts w:ascii="Museo Sans 100" w:eastAsia="Times New Roman" w:hAnsi="Museo Sans 100"/>
          <w:sz w:val="24"/>
          <w:szCs w:val="24"/>
        </w:rPr>
        <w:t>---</w:t>
      </w:r>
      <w:r w:rsidR="0020366A" w:rsidRPr="004D6F08">
        <w:rPr>
          <w:rFonts w:ascii="Museo Sans 100" w:eastAsia="Times New Roman" w:hAnsi="Museo Sans 100"/>
          <w:sz w:val="24"/>
          <w:szCs w:val="24"/>
        </w:rPr>
        <w:t xml:space="preserve">, y </w:t>
      </w:r>
      <w:r w:rsidR="003F4B11">
        <w:rPr>
          <w:rFonts w:ascii="Museo Sans 100" w:eastAsia="Times New Roman" w:hAnsi="Museo Sans 100"/>
          <w:sz w:val="24"/>
          <w:szCs w:val="24"/>
        </w:rPr>
        <w:t>----</w:t>
      </w:r>
      <w:r w:rsidR="0020366A" w:rsidRPr="004D6F08">
        <w:rPr>
          <w:rFonts w:ascii="Museo Sans 100" w:eastAsia="Times New Roman" w:hAnsi="Museo Sans 100"/>
          <w:sz w:val="24"/>
          <w:szCs w:val="24"/>
        </w:rPr>
        <w:t xml:space="preserve"> </w:t>
      </w:r>
      <w:r w:rsidR="0020366A" w:rsidRPr="004D6F08">
        <w:rPr>
          <w:rFonts w:ascii="Museo Sans 100" w:eastAsia="Times New Roman" w:hAnsi="Museo Sans 100"/>
          <w:b/>
          <w:sz w:val="24"/>
          <w:szCs w:val="24"/>
        </w:rPr>
        <w:t xml:space="preserve">FRANCISCO ANTONIO DIMAS PADILLA, </w:t>
      </w:r>
      <w:r w:rsidR="0020366A" w:rsidRPr="004D6F08">
        <w:rPr>
          <w:rFonts w:ascii="Museo Sans 100" w:eastAsia="Times New Roman" w:hAnsi="Museo Sans 100"/>
          <w:sz w:val="24"/>
          <w:szCs w:val="24"/>
        </w:rPr>
        <w:t xml:space="preserve">de </w:t>
      </w:r>
      <w:r w:rsidR="003F4B11">
        <w:rPr>
          <w:rFonts w:ascii="Museo Sans 100" w:eastAsia="Times New Roman" w:hAnsi="Museo Sans 100"/>
          <w:sz w:val="24"/>
          <w:szCs w:val="24"/>
        </w:rPr>
        <w:t>---</w:t>
      </w:r>
      <w:r w:rsidR="0020366A" w:rsidRPr="004D6F08">
        <w:rPr>
          <w:rFonts w:ascii="Museo Sans 100" w:eastAsia="Times New Roman" w:hAnsi="Museo Sans 100"/>
          <w:sz w:val="24"/>
          <w:szCs w:val="24"/>
        </w:rPr>
        <w:t xml:space="preserve"> años de edad, </w:t>
      </w:r>
      <w:r w:rsidR="003F4B11">
        <w:rPr>
          <w:rFonts w:ascii="Museo Sans 100" w:eastAsia="Times New Roman" w:hAnsi="Museo Sans 100"/>
          <w:sz w:val="24"/>
          <w:szCs w:val="24"/>
        </w:rPr>
        <w:t>---</w:t>
      </w:r>
      <w:r w:rsidR="0020366A" w:rsidRPr="004D6F08">
        <w:rPr>
          <w:rFonts w:ascii="Museo Sans 100" w:eastAsia="Times New Roman" w:hAnsi="Museo Sans 100"/>
          <w:sz w:val="24"/>
          <w:szCs w:val="24"/>
        </w:rPr>
        <w:t xml:space="preserve">, del domicilio de </w:t>
      </w:r>
      <w:r w:rsidR="003F4B11">
        <w:rPr>
          <w:rFonts w:ascii="Museo Sans 100" w:eastAsia="Times New Roman" w:hAnsi="Museo Sans 100"/>
          <w:sz w:val="24"/>
          <w:szCs w:val="24"/>
        </w:rPr>
        <w:t>---</w:t>
      </w:r>
      <w:r w:rsidR="0020366A" w:rsidRPr="004D6F08">
        <w:rPr>
          <w:rFonts w:ascii="Museo Sans 100" w:eastAsia="Times New Roman" w:hAnsi="Museo Sans 100"/>
          <w:sz w:val="24"/>
          <w:szCs w:val="24"/>
        </w:rPr>
        <w:t xml:space="preserve">, departamento de </w:t>
      </w:r>
      <w:r w:rsidR="003F4B11">
        <w:rPr>
          <w:rFonts w:ascii="Museo Sans 100" w:eastAsia="Times New Roman" w:hAnsi="Museo Sans 100"/>
          <w:sz w:val="24"/>
          <w:szCs w:val="24"/>
        </w:rPr>
        <w:t>---</w:t>
      </w:r>
      <w:r w:rsidR="0020366A" w:rsidRPr="004D6F08">
        <w:rPr>
          <w:rFonts w:ascii="Museo Sans 100" w:eastAsia="Times New Roman" w:hAnsi="Museo Sans 100"/>
          <w:sz w:val="24"/>
          <w:szCs w:val="24"/>
        </w:rPr>
        <w:t xml:space="preserve">, con Documento Único de Identidad número </w:t>
      </w:r>
      <w:r w:rsidR="003F4B11">
        <w:rPr>
          <w:rFonts w:ascii="Museo Sans 100" w:eastAsia="Times New Roman" w:hAnsi="Museo Sans 100"/>
          <w:sz w:val="24"/>
          <w:szCs w:val="24"/>
        </w:rPr>
        <w:t>----</w:t>
      </w:r>
      <w:r w:rsidR="0020366A" w:rsidRPr="004D6F08">
        <w:rPr>
          <w:rFonts w:ascii="Museo Sans 100" w:hAnsi="Museo Sans 100"/>
          <w:sz w:val="24"/>
          <w:szCs w:val="24"/>
        </w:rPr>
        <w:t xml:space="preserve">; </w:t>
      </w:r>
      <w:r w:rsidR="0020366A" w:rsidRPr="004D6F08">
        <w:rPr>
          <w:rFonts w:ascii="Museo Sans 100" w:hAnsi="Museo Sans 100"/>
          <w:b/>
          <w:sz w:val="24"/>
          <w:szCs w:val="24"/>
        </w:rPr>
        <w:t xml:space="preserve">2) LETICIA VASQUEZ RIVERA, </w:t>
      </w:r>
      <w:r w:rsidR="0020366A" w:rsidRPr="004D6F08">
        <w:rPr>
          <w:rFonts w:ascii="Museo Sans 100" w:hAnsi="Museo Sans 100"/>
          <w:sz w:val="24"/>
          <w:szCs w:val="24"/>
        </w:rPr>
        <w:t xml:space="preserve">de </w:t>
      </w:r>
      <w:r w:rsidR="003F4B11">
        <w:rPr>
          <w:rFonts w:ascii="Museo Sans 100" w:hAnsi="Museo Sans 100"/>
          <w:sz w:val="24"/>
          <w:szCs w:val="24"/>
        </w:rPr>
        <w:t>---</w:t>
      </w:r>
      <w:r w:rsidR="0020366A" w:rsidRPr="004D6F08">
        <w:rPr>
          <w:rFonts w:ascii="Museo Sans 100" w:hAnsi="Museo Sans 100"/>
          <w:sz w:val="24"/>
          <w:szCs w:val="24"/>
        </w:rPr>
        <w:t xml:space="preserve"> años de edad, </w:t>
      </w:r>
      <w:r w:rsidR="003F4B11">
        <w:rPr>
          <w:rFonts w:ascii="Museo Sans 100" w:hAnsi="Museo Sans 100"/>
          <w:sz w:val="24"/>
          <w:szCs w:val="24"/>
        </w:rPr>
        <w:t>----</w:t>
      </w:r>
      <w:r w:rsidR="0020366A" w:rsidRPr="004D6F08">
        <w:rPr>
          <w:rFonts w:ascii="Museo Sans 100" w:hAnsi="Museo Sans 100"/>
          <w:sz w:val="24"/>
          <w:szCs w:val="24"/>
        </w:rPr>
        <w:t xml:space="preserve">, del domicilio de la ciudad y departamento de </w:t>
      </w:r>
      <w:r w:rsidR="003F4B11">
        <w:rPr>
          <w:rFonts w:ascii="Museo Sans 100" w:hAnsi="Museo Sans 100"/>
          <w:sz w:val="24"/>
          <w:szCs w:val="24"/>
        </w:rPr>
        <w:t>----</w:t>
      </w:r>
      <w:r w:rsidR="0020366A" w:rsidRPr="004D6F08">
        <w:rPr>
          <w:rFonts w:ascii="Museo Sans 100" w:hAnsi="Museo Sans 100"/>
          <w:sz w:val="24"/>
          <w:szCs w:val="24"/>
        </w:rPr>
        <w:t xml:space="preserve">, con Documento Único de Identidad número </w:t>
      </w:r>
      <w:r w:rsidR="003F4B11">
        <w:rPr>
          <w:rFonts w:ascii="Museo Sans 100" w:hAnsi="Museo Sans 100"/>
          <w:sz w:val="24"/>
          <w:szCs w:val="24"/>
        </w:rPr>
        <w:t>----</w:t>
      </w:r>
      <w:r w:rsidR="0020366A" w:rsidRPr="004D6F08">
        <w:rPr>
          <w:rFonts w:ascii="Museo Sans 100" w:hAnsi="Museo Sans 100"/>
          <w:sz w:val="24"/>
          <w:szCs w:val="24"/>
        </w:rPr>
        <w:t xml:space="preserve">, y </w:t>
      </w:r>
      <w:r w:rsidR="003F4B11">
        <w:rPr>
          <w:rFonts w:ascii="Museo Sans 100" w:hAnsi="Museo Sans 100"/>
          <w:sz w:val="24"/>
          <w:szCs w:val="24"/>
        </w:rPr>
        <w:t>----</w:t>
      </w:r>
      <w:r w:rsidR="0020366A" w:rsidRPr="004D6F08">
        <w:rPr>
          <w:rFonts w:ascii="Museo Sans 100" w:hAnsi="Museo Sans 100"/>
          <w:sz w:val="24"/>
          <w:szCs w:val="24"/>
        </w:rPr>
        <w:t xml:space="preserve"> </w:t>
      </w:r>
      <w:r w:rsidR="0020366A" w:rsidRPr="004D6F08">
        <w:rPr>
          <w:rFonts w:ascii="Museo Sans 100" w:hAnsi="Museo Sans 100"/>
          <w:b/>
          <w:sz w:val="24"/>
          <w:szCs w:val="24"/>
        </w:rPr>
        <w:t xml:space="preserve">CARLOS ALEXANDER ESCOBAR VASQUEZ, </w:t>
      </w:r>
      <w:r w:rsidR="0020366A" w:rsidRPr="004D6F08">
        <w:rPr>
          <w:rFonts w:ascii="Museo Sans 100" w:hAnsi="Museo Sans 100"/>
          <w:sz w:val="24"/>
          <w:szCs w:val="24"/>
        </w:rPr>
        <w:t xml:space="preserve">de </w:t>
      </w:r>
      <w:r w:rsidR="003F4B11">
        <w:rPr>
          <w:rFonts w:ascii="Museo Sans 100" w:hAnsi="Museo Sans 100"/>
          <w:sz w:val="24"/>
          <w:szCs w:val="24"/>
        </w:rPr>
        <w:t>----</w:t>
      </w:r>
      <w:r w:rsidR="0020366A" w:rsidRPr="004D6F08">
        <w:rPr>
          <w:rFonts w:ascii="Museo Sans 100" w:hAnsi="Museo Sans 100"/>
          <w:sz w:val="24"/>
          <w:szCs w:val="24"/>
        </w:rPr>
        <w:t xml:space="preserve"> años de edad, </w:t>
      </w:r>
      <w:r w:rsidR="003F4B11">
        <w:rPr>
          <w:rFonts w:ascii="Museo Sans 100" w:hAnsi="Museo Sans 100"/>
          <w:sz w:val="24"/>
          <w:szCs w:val="24"/>
        </w:rPr>
        <w:t>----</w:t>
      </w:r>
      <w:r w:rsidR="0020366A" w:rsidRPr="004D6F08">
        <w:rPr>
          <w:rFonts w:ascii="Museo Sans 100" w:hAnsi="Museo Sans 100"/>
          <w:sz w:val="24"/>
          <w:szCs w:val="24"/>
        </w:rPr>
        <w:t xml:space="preserve">, del domicilio de la cuidad y departamento de </w:t>
      </w:r>
      <w:r w:rsidR="003F4B11">
        <w:rPr>
          <w:rFonts w:ascii="Museo Sans 100" w:hAnsi="Museo Sans 100"/>
          <w:sz w:val="24"/>
          <w:szCs w:val="24"/>
        </w:rPr>
        <w:t>---</w:t>
      </w:r>
      <w:r w:rsidR="0020366A" w:rsidRPr="004D6F08">
        <w:rPr>
          <w:rFonts w:ascii="Museo Sans 100" w:hAnsi="Museo Sans 100"/>
          <w:sz w:val="24"/>
          <w:szCs w:val="24"/>
        </w:rPr>
        <w:t xml:space="preserve">, con Documento Único de Identidad número </w:t>
      </w:r>
      <w:r w:rsidR="003F4B11">
        <w:rPr>
          <w:rFonts w:ascii="Museo Sans 100" w:hAnsi="Museo Sans 100"/>
          <w:sz w:val="24"/>
          <w:szCs w:val="24"/>
        </w:rPr>
        <w:t>----</w:t>
      </w:r>
      <w:r w:rsidR="0020366A" w:rsidRPr="004D6F08">
        <w:rPr>
          <w:rFonts w:ascii="Museo Sans 100" w:hAnsi="Museo Sans 100"/>
          <w:sz w:val="24"/>
          <w:szCs w:val="24"/>
        </w:rPr>
        <w:t xml:space="preserve">; y </w:t>
      </w:r>
      <w:r w:rsidR="0020366A" w:rsidRPr="004D6F08">
        <w:rPr>
          <w:rFonts w:ascii="Museo Sans 100" w:hAnsi="Museo Sans 100"/>
          <w:b/>
          <w:sz w:val="24"/>
          <w:szCs w:val="24"/>
        </w:rPr>
        <w:t xml:space="preserve">3) RAFAEL URRUTIA, </w:t>
      </w:r>
      <w:r w:rsidR="0020366A" w:rsidRPr="004D6F08">
        <w:rPr>
          <w:rFonts w:ascii="Museo Sans 100" w:hAnsi="Museo Sans 100"/>
          <w:sz w:val="24"/>
          <w:szCs w:val="24"/>
        </w:rPr>
        <w:t xml:space="preserve">de </w:t>
      </w:r>
      <w:r w:rsidR="003F4B11">
        <w:rPr>
          <w:rFonts w:ascii="Museo Sans 100" w:hAnsi="Museo Sans 100"/>
          <w:sz w:val="24"/>
          <w:szCs w:val="24"/>
        </w:rPr>
        <w:t>----</w:t>
      </w:r>
      <w:r w:rsidR="0020366A" w:rsidRPr="004D6F08">
        <w:rPr>
          <w:rFonts w:ascii="Museo Sans 100" w:hAnsi="Museo Sans 100"/>
          <w:sz w:val="24"/>
          <w:szCs w:val="24"/>
        </w:rPr>
        <w:t xml:space="preserve"> años de edad, </w:t>
      </w:r>
      <w:r w:rsidR="003F4B11">
        <w:rPr>
          <w:rFonts w:ascii="Museo Sans 100" w:hAnsi="Museo Sans 100"/>
          <w:sz w:val="24"/>
          <w:szCs w:val="24"/>
        </w:rPr>
        <w:t>----</w:t>
      </w:r>
      <w:r w:rsidR="0020366A" w:rsidRPr="004D6F08">
        <w:rPr>
          <w:rFonts w:ascii="Museo Sans 100" w:hAnsi="Museo Sans 100"/>
          <w:sz w:val="24"/>
          <w:szCs w:val="24"/>
        </w:rPr>
        <w:t xml:space="preserve">, del domicilio de </w:t>
      </w:r>
      <w:r w:rsidR="003F4B11">
        <w:rPr>
          <w:rFonts w:ascii="Museo Sans 100" w:hAnsi="Museo Sans 100"/>
          <w:sz w:val="24"/>
          <w:szCs w:val="24"/>
        </w:rPr>
        <w:t>----</w:t>
      </w:r>
      <w:r w:rsidR="0020366A" w:rsidRPr="004D6F08">
        <w:rPr>
          <w:rFonts w:ascii="Museo Sans 100" w:hAnsi="Museo Sans 100"/>
          <w:sz w:val="24"/>
          <w:szCs w:val="24"/>
        </w:rPr>
        <w:t xml:space="preserve">, departamento de </w:t>
      </w:r>
      <w:r w:rsidR="003F4B11">
        <w:rPr>
          <w:rFonts w:ascii="Museo Sans 100" w:hAnsi="Museo Sans 100"/>
          <w:sz w:val="24"/>
          <w:szCs w:val="24"/>
        </w:rPr>
        <w:t>---</w:t>
      </w:r>
      <w:r w:rsidR="0020366A" w:rsidRPr="004D6F08">
        <w:rPr>
          <w:rFonts w:ascii="Museo Sans 100" w:hAnsi="Museo Sans 100"/>
          <w:sz w:val="24"/>
          <w:szCs w:val="24"/>
        </w:rPr>
        <w:t xml:space="preserve">, con Documento Único de Identidad número </w:t>
      </w:r>
      <w:r w:rsidR="003F4B11">
        <w:rPr>
          <w:rFonts w:ascii="Museo Sans 100" w:hAnsi="Museo Sans 100"/>
          <w:sz w:val="24"/>
          <w:szCs w:val="24"/>
        </w:rPr>
        <w:t>----</w:t>
      </w:r>
      <w:r w:rsidR="0020366A" w:rsidRPr="004D6F08">
        <w:rPr>
          <w:rFonts w:ascii="Museo Sans 100" w:hAnsi="Museo Sans 100"/>
          <w:sz w:val="24"/>
          <w:szCs w:val="24"/>
        </w:rPr>
        <w:t xml:space="preserve">, y </w:t>
      </w:r>
      <w:r w:rsidR="003F4B11">
        <w:rPr>
          <w:rFonts w:ascii="Museo Sans 100" w:hAnsi="Museo Sans 100"/>
          <w:sz w:val="24"/>
          <w:szCs w:val="24"/>
        </w:rPr>
        <w:t>----</w:t>
      </w:r>
      <w:r w:rsidR="0020366A" w:rsidRPr="004D6F08">
        <w:rPr>
          <w:rFonts w:ascii="Museo Sans 100" w:hAnsi="Museo Sans 100"/>
          <w:sz w:val="24"/>
          <w:szCs w:val="24"/>
        </w:rPr>
        <w:t xml:space="preserve"> </w:t>
      </w:r>
      <w:r w:rsidR="0020366A" w:rsidRPr="004D6F08">
        <w:rPr>
          <w:rFonts w:ascii="Museo Sans 100" w:hAnsi="Museo Sans 100"/>
          <w:b/>
          <w:sz w:val="24"/>
          <w:szCs w:val="24"/>
        </w:rPr>
        <w:t xml:space="preserve">JENNIFER PATRICIA MANCIA SARAVIA, </w:t>
      </w:r>
      <w:r w:rsidR="0020366A" w:rsidRPr="004D6F08">
        <w:rPr>
          <w:rFonts w:ascii="Museo Sans 100" w:hAnsi="Museo Sans 100"/>
          <w:sz w:val="24"/>
          <w:szCs w:val="24"/>
        </w:rPr>
        <w:t xml:space="preserve">de </w:t>
      </w:r>
      <w:r w:rsidR="003F4B11">
        <w:rPr>
          <w:rFonts w:ascii="Museo Sans 100" w:hAnsi="Museo Sans 100"/>
          <w:sz w:val="24"/>
          <w:szCs w:val="24"/>
        </w:rPr>
        <w:t>----</w:t>
      </w:r>
      <w:r w:rsidR="0020366A" w:rsidRPr="004D6F08">
        <w:rPr>
          <w:rFonts w:ascii="Museo Sans 100" w:hAnsi="Museo Sans 100"/>
          <w:sz w:val="24"/>
          <w:szCs w:val="24"/>
        </w:rPr>
        <w:t xml:space="preserve"> años de edad, </w:t>
      </w:r>
      <w:r w:rsidR="003F4B11">
        <w:rPr>
          <w:rFonts w:ascii="Museo Sans 100" w:hAnsi="Museo Sans 100"/>
          <w:sz w:val="24"/>
          <w:szCs w:val="24"/>
        </w:rPr>
        <w:t>----</w:t>
      </w:r>
      <w:r w:rsidR="0020366A" w:rsidRPr="004D6F08">
        <w:rPr>
          <w:rFonts w:ascii="Museo Sans 100" w:hAnsi="Museo Sans 100"/>
          <w:sz w:val="24"/>
          <w:szCs w:val="24"/>
        </w:rPr>
        <w:t xml:space="preserve">, del domicilio de </w:t>
      </w:r>
      <w:r w:rsidR="003F4B11">
        <w:rPr>
          <w:rFonts w:ascii="Museo Sans 100" w:hAnsi="Museo Sans 100"/>
          <w:sz w:val="24"/>
          <w:szCs w:val="24"/>
        </w:rPr>
        <w:t>----</w:t>
      </w:r>
      <w:r w:rsidR="0020366A" w:rsidRPr="004D6F08">
        <w:rPr>
          <w:rFonts w:ascii="Museo Sans 100" w:hAnsi="Museo Sans 100"/>
          <w:sz w:val="24"/>
          <w:szCs w:val="24"/>
        </w:rPr>
        <w:t xml:space="preserve">, departamento de </w:t>
      </w:r>
      <w:r w:rsidR="003F4B11">
        <w:rPr>
          <w:rFonts w:ascii="Museo Sans 100" w:hAnsi="Museo Sans 100"/>
          <w:sz w:val="24"/>
          <w:szCs w:val="24"/>
        </w:rPr>
        <w:t>---</w:t>
      </w:r>
      <w:r w:rsidR="0020366A" w:rsidRPr="004D6F08">
        <w:rPr>
          <w:rFonts w:ascii="Museo Sans 100" w:hAnsi="Museo Sans 100"/>
          <w:sz w:val="24"/>
          <w:szCs w:val="24"/>
        </w:rPr>
        <w:t xml:space="preserve">, con Documento Único de Identidad número </w:t>
      </w:r>
      <w:r w:rsidR="003F4B11">
        <w:rPr>
          <w:rFonts w:ascii="Museo Sans 100" w:hAnsi="Museo Sans 100"/>
          <w:sz w:val="24"/>
          <w:szCs w:val="24"/>
        </w:rPr>
        <w:t>----</w:t>
      </w:r>
      <w:r w:rsidRPr="004D6F08">
        <w:rPr>
          <w:rFonts w:ascii="Museo Sans 100" w:hAnsi="Museo Sans 100"/>
          <w:sz w:val="24"/>
          <w:szCs w:val="24"/>
        </w:rPr>
        <w:t>;</w:t>
      </w:r>
      <w:r w:rsidRPr="004D6F08">
        <w:rPr>
          <w:rFonts w:ascii="Museo Sans 100" w:eastAsia="Times New Roman" w:hAnsi="Museo Sans 100"/>
          <w:sz w:val="24"/>
          <w:szCs w:val="24"/>
          <w:lang w:val="es-ES_tradnl"/>
        </w:rPr>
        <w:t xml:space="preserve"> el</w:t>
      </w:r>
      <w:r w:rsidRPr="004D6F08">
        <w:rPr>
          <w:rFonts w:ascii="Museo Sans 100" w:hAnsi="Museo Sans 100"/>
          <w:sz w:val="24"/>
          <w:szCs w:val="24"/>
        </w:rPr>
        <w:t xml:space="preserve"> señor Presidente somete a consideración de Junta Directiva, dictamen jurídico 38</w:t>
      </w:r>
      <w:r w:rsidR="007C5A1C" w:rsidRPr="004D6F08">
        <w:rPr>
          <w:rFonts w:ascii="Museo Sans 100" w:hAnsi="Museo Sans 100"/>
          <w:sz w:val="24"/>
          <w:szCs w:val="24"/>
        </w:rPr>
        <w:t>8</w:t>
      </w:r>
      <w:r w:rsidRPr="004D6F08">
        <w:rPr>
          <w:rFonts w:ascii="Museo Sans 100" w:hAnsi="Museo Sans 100"/>
          <w:sz w:val="24"/>
          <w:szCs w:val="24"/>
        </w:rPr>
        <w:t xml:space="preserve">, relacionado con la adjudicación en venta de  03 solares para vivienda, </w:t>
      </w:r>
      <w:r w:rsidRPr="004D6F08">
        <w:rPr>
          <w:rFonts w:ascii="Museo Sans 100" w:eastAsia="Times New Roman" w:hAnsi="Museo Sans 100"/>
          <w:sz w:val="24"/>
          <w:szCs w:val="24"/>
        </w:rPr>
        <w:t>ubicados en el</w:t>
      </w:r>
      <w:r w:rsidR="0020366A" w:rsidRPr="004D6F08">
        <w:rPr>
          <w:rFonts w:ascii="Museo Sans 100" w:eastAsia="Times New Roman" w:hAnsi="Museo Sans 100"/>
          <w:sz w:val="24"/>
          <w:szCs w:val="24"/>
        </w:rPr>
        <w:t xml:space="preserve"> </w:t>
      </w:r>
      <w:r w:rsidR="0020366A" w:rsidRPr="004D6F08">
        <w:rPr>
          <w:rFonts w:ascii="Museo Sans 100" w:hAnsi="Museo Sans 100"/>
          <w:bCs/>
          <w:sz w:val="24"/>
          <w:szCs w:val="24"/>
        </w:rPr>
        <w:t xml:space="preserve">Proyecto denominado </w:t>
      </w:r>
      <w:r w:rsidR="0020366A" w:rsidRPr="004D6F08">
        <w:rPr>
          <w:rFonts w:ascii="Museo Sans 100" w:hAnsi="Museo Sans 100"/>
          <w:b/>
          <w:bCs/>
          <w:sz w:val="24"/>
          <w:szCs w:val="24"/>
        </w:rPr>
        <w:t xml:space="preserve">ASENTAMIENTO COMUNITARIO “PARCELA UBALDO” </w:t>
      </w:r>
      <w:r w:rsidR="0020366A" w:rsidRPr="004D6F08">
        <w:rPr>
          <w:rFonts w:ascii="Museo Sans 100" w:hAnsi="Museo Sans 100"/>
          <w:bCs/>
          <w:sz w:val="24"/>
          <w:szCs w:val="24"/>
        </w:rPr>
        <w:t xml:space="preserve">desarrollado en el inmueble identificado registralmente como </w:t>
      </w:r>
      <w:r w:rsidR="0020366A" w:rsidRPr="004D6F08">
        <w:rPr>
          <w:rFonts w:ascii="Museo Sans 100" w:hAnsi="Museo Sans 100"/>
          <w:b/>
          <w:bCs/>
          <w:sz w:val="24"/>
          <w:szCs w:val="24"/>
        </w:rPr>
        <w:t>HACIENDA BOLIVAR, PORCION 2 (I.G)</w:t>
      </w:r>
      <w:r w:rsidR="0020366A" w:rsidRPr="004D6F08">
        <w:rPr>
          <w:rFonts w:ascii="Museo Sans 100" w:hAnsi="Museo Sans 100"/>
          <w:bCs/>
          <w:sz w:val="24"/>
          <w:szCs w:val="24"/>
        </w:rPr>
        <w:t xml:space="preserve"> y según plano como </w:t>
      </w:r>
      <w:r w:rsidR="0020366A" w:rsidRPr="004D6F08">
        <w:rPr>
          <w:rFonts w:ascii="Museo Sans 100" w:hAnsi="Museo Sans 100"/>
          <w:b/>
          <w:bCs/>
          <w:sz w:val="24"/>
          <w:szCs w:val="24"/>
        </w:rPr>
        <w:t xml:space="preserve">HACIENDA BOLIVAR, PORCION 2 (I.G) ZONA COMUNAL, </w:t>
      </w:r>
      <w:r w:rsidR="0020366A" w:rsidRPr="004D6F08">
        <w:rPr>
          <w:rFonts w:ascii="Museo Sans 100" w:hAnsi="Museo Sans 100"/>
          <w:bCs/>
          <w:sz w:val="24"/>
          <w:szCs w:val="24"/>
        </w:rPr>
        <w:t xml:space="preserve">ubicada en cantón Las Tunas, municipio de </w:t>
      </w:r>
      <w:proofErr w:type="spellStart"/>
      <w:r w:rsidR="0020366A" w:rsidRPr="004D6F08">
        <w:rPr>
          <w:rFonts w:ascii="Museo Sans 100" w:hAnsi="Museo Sans 100"/>
          <w:bCs/>
          <w:sz w:val="24"/>
          <w:szCs w:val="24"/>
        </w:rPr>
        <w:t>Aguilares</w:t>
      </w:r>
      <w:proofErr w:type="spellEnd"/>
      <w:r w:rsidR="0020366A" w:rsidRPr="004D6F08">
        <w:rPr>
          <w:rFonts w:ascii="Museo Sans 100" w:hAnsi="Museo Sans 100"/>
          <w:bCs/>
          <w:sz w:val="24"/>
          <w:szCs w:val="24"/>
        </w:rPr>
        <w:t xml:space="preserve">, departamento de San Salvador, y según plano en municipio de </w:t>
      </w:r>
      <w:proofErr w:type="spellStart"/>
      <w:r w:rsidR="0020366A" w:rsidRPr="004D6F08">
        <w:rPr>
          <w:rFonts w:ascii="Museo Sans 100" w:hAnsi="Museo Sans 100"/>
          <w:bCs/>
          <w:sz w:val="24"/>
          <w:szCs w:val="24"/>
        </w:rPr>
        <w:t>Aguilares</w:t>
      </w:r>
      <w:proofErr w:type="spellEnd"/>
      <w:r w:rsidR="0020366A" w:rsidRPr="004D6F08">
        <w:rPr>
          <w:rFonts w:ascii="Museo Sans 100" w:hAnsi="Museo Sans 100"/>
          <w:bCs/>
          <w:sz w:val="24"/>
          <w:szCs w:val="24"/>
        </w:rPr>
        <w:t xml:space="preserve">, departamento de San Salvador, </w:t>
      </w:r>
      <w:r w:rsidR="004C57FF" w:rsidRPr="004D6F08">
        <w:rPr>
          <w:rFonts w:ascii="Museo Sans 100" w:hAnsi="Museo Sans 100"/>
          <w:b/>
          <w:sz w:val="24"/>
          <w:szCs w:val="24"/>
        </w:rPr>
        <w:t>c</w:t>
      </w:r>
      <w:r w:rsidR="0020366A" w:rsidRPr="004D6F08">
        <w:rPr>
          <w:rFonts w:ascii="Museo Sans 100" w:hAnsi="Museo Sans 100"/>
          <w:b/>
          <w:sz w:val="24"/>
          <w:szCs w:val="24"/>
        </w:rPr>
        <w:t xml:space="preserve">ódigo de SIIE 061402, </w:t>
      </w:r>
      <w:r w:rsidR="004C57FF" w:rsidRPr="004D6F08">
        <w:rPr>
          <w:rFonts w:ascii="Museo Sans 100" w:hAnsi="Museo Sans 100"/>
          <w:b/>
          <w:sz w:val="24"/>
          <w:szCs w:val="24"/>
        </w:rPr>
        <w:t>SSE 483, e</w:t>
      </w:r>
      <w:r w:rsidR="0020366A" w:rsidRPr="004D6F08">
        <w:rPr>
          <w:rFonts w:ascii="Museo Sans 100" w:hAnsi="Museo Sans 100"/>
          <w:b/>
          <w:sz w:val="24"/>
          <w:szCs w:val="24"/>
        </w:rPr>
        <w:t>ntrega 06</w:t>
      </w:r>
      <w:r w:rsidRPr="004D6F08">
        <w:rPr>
          <w:rFonts w:ascii="Museo Sans 100" w:hAnsi="Museo Sans 100"/>
          <w:b/>
          <w:sz w:val="24"/>
          <w:szCs w:val="24"/>
        </w:rPr>
        <w:t xml:space="preserve">, </w:t>
      </w:r>
      <w:r w:rsidRPr="004D6F08">
        <w:rPr>
          <w:rFonts w:ascii="Museo Sans 100" w:hAnsi="Museo Sans 100"/>
          <w:sz w:val="24"/>
          <w:szCs w:val="24"/>
        </w:rPr>
        <w:t>en el cual la Gerencia Legal hace las siguientes consideraciones:</w:t>
      </w:r>
    </w:p>
    <w:p w:rsidR="00801D87" w:rsidRPr="004D6F08" w:rsidRDefault="00801D87" w:rsidP="004D6F08">
      <w:pPr>
        <w:jc w:val="both"/>
        <w:rPr>
          <w:rFonts w:ascii="Museo Sans 100" w:hAnsi="Museo Sans 100"/>
          <w:sz w:val="24"/>
          <w:szCs w:val="24"/>
        </w:rPr>
      </w:pPr>
    </w:p>
    <w:p w:rsidR="0020366A" w:rsidRPr="004D6F08" w:rsidRDefault="0020366A" w:rsidP="004D6F08">
      <w:pPr>
        <w:pStyle w:val="Prrafodelista"/>
        <w:numPr>
          <w:ilvl w:val="0"/>
          <w:numId w:val="61"/>
        </w:numPr>
        <w:ind w:left="1134" w:hanging="708"/>
        <w:contextualSpacing/>
        <w:jc w:val="both"/>
        <w:rPr>
          <w:rFonts w:ascii="Museo Sans 100" w:hAnsi="Museo Sans 100"/>
          <w:sz w:val="24"/>
          <w:szCs w:val="24"/>
        </w:rPr>
      </w:pPr>
      <w:r w:rsidRPr="004D6F08">
        <w:rPr>
          <w:rFonts w:ascii="Museo Sans 100" w:hAnsi="Museo Sans 100"/>
          <w:sz w:val="24"/>
          <w:szCs w:val="24"/>
        </w:rPr>
        <w:lastRenderedPageBreak/>
        <w:t xml:space="preserve">Mediante el Punto II-1 del Acta de Sesión Ordinaria 3-86, de fecha 23 de enero de 1986, el ISTA adquirió por expropiación el inmueble identificado como HACIENDA BOLIVAR, situada en cantón Las Tunas, jurisdicción de </w:t>
      </w:r>
      <w:proofErr w:type="spellStart"/>
      <w:r w:rsidRPr="004D6F08">
        <w:rPr>
          <w:rFonts w:ascii="Museo Sans 100" w:hAnsi="Museo Sans 100"/>
          <w:sz w:val="24"/>
          <w:szCs w:val="24"/>
        </w:rPr>
        <w:t>Aguilares</w:t>
      </w:r>
      <w:proofErr w:type="spellEnd"/>
      <w:r w:rsidRPr="004D6F08">
        <w:rPr>
          <w:rFonts w:ascii="Museo Sans 100" w:hAnsi="Museo Sans 100"/>
          <w:sz w:val="24"/>
          <w:szCs w:val="24"/>
        </w:rPr>
        <w:t xml:space="preserve">, departamento de San Salvador, con un área de 151 </w:t>
      </w:r>
      <w:proofErr w:type="spellStart"/>
      <w:r w:rsidRPr="004D6F08">
        <w:rPr>
          <w:rFonts w:ascii="Museo Sans 100" w:hAnsi="Museo Sans 100"/>
          <w:sz w:val="24"/>
          <w:szCs w:val="24"/>
        </w:rPr>
        <w:t>Hás</w:t>
      </w:r>
      <w:proofErr w:type="spellEnd"/>
      <w:r w:rsidRPr="004D6F08">
        <w:rPr>
          <w:rFonts w:ascii="Museo Sans 100" w:hAnsi="Museo Sans 100"/>
          <w:sz w:val="24"/>
          <w:szCs w:val="24"/>
        </w:rPr>
        <w:t xml:space="preserve">. 60 </w:t>
      </w:r>
      <w:proofErr w:type="spellStart"/>
      <w:r w:rsidRPr="004D6F08">
        <w:rPr>
          <w:rFonts w:ascii="Museo Sans 100" w:hAnsi="Museo Sans 100"/>
          <w:sz w:val="24"/>
          <w:szCs w:val="24"/>
        </w:rPr>
        <w:t>Ás</w:t>
      </w:r>
      <w:proofErr w:type="spellEnd"/>
      <w:r w:rsidRPr="004D6F08">
        <w:rPr>
          <w:rFonts w:ascii="Museo Sans 100" w:hAnsi="Museo Sans 100"/>
          <w:sz w:val="24"/>
          <w:szCs w:val="24"/>
        </w:rPr>
        <w:t xml:space="preserve">. 00.00 </w:t>
      </w:r>
      <w:proofErr w:type="spellStart"/>
      <w:r w:rsidRPr="004D6F08">
        <w:rPr>
          <w:rFonts w:ascii="Museo Sans 100" w:hAnsi="Museo Sans 100"/>
          <w:sz w:val="24"/>
          <w:szCs w:val="24"/>
        </w:rPr>
        <w:t>Cás</w:t>
      </w:r>
      <w:proofErr w:type="spellEnd"/>
      <w:r w:rsidRPr="004D6F08">
        <w:rPr>
          <w:rFonts w:ascii="Museo Sans 100" w:hAnsi="Museo Sans 100"/>
          <w:sz w:val="24"/>
          <w:szCs w:val="24"/>
        </w:rPr>
        <w:t xml:space="preserve">., por un valor de ¢ 176,600.00 equivalente a $20,182.86, estableciéndose valor por Hectárea de $133.13 y por metro cuadrado de $0.013313. </w:t>
      </w:r>
    </w:p>
    <w:p w:rsidR="0020366A" w:rsidRPr="004D6F08" w:rsidRDefault="0020366A" w:rsidP="004D6F08">
      <w:pPr>
        <w:pStyle w:val="Prrafodelista"/>
        <w:ind w:left="284"/>
        <w:jc w:val="both"/>
        <w:rPr>
          <w:rFonts w:ascii="Museo Sans 100" w:hAnsi="Museo Sans 100"/>
          <w:sz w:val="24"/>
          <w:szCs w:val="24"/>
        </w:rPr>
      </w:pPr>
    </w:p>
    <w:p w:rsidR="003C427E" w:rsidRDefault="0020366A" w:rsidP="004D6F08">
      <w:pPr>
        <w:pStyle w:val="Prrafodelista"/>
        <w:ind w:left="1134"/>
        <w:jc w:val="both"/>
        <w:rPr>
          <w:rFonts w:ascii="Museo Sans 100" w:hAnsi="Museo Sans 100"/>
          <w:sz w:val="24"/>
          <w:szCs w:val="24"/>
        </w:rPr>
      </w:pPr>
      <w:r w:rsidRPr="004D6F08">
        <w:rPr>
          <w:rFonts w:ascii="Museo Sans 100" w:hAnsi="Museo Sans 100"/>
          <w:sz w:val="24"/>
          <w:szCs w:val="24"/>
        </w:rPr>
        <w:t xml:space="preserve">Según Estudio Registral de fecha 8 de mayo de 2017, con referencia SGL-04-00803-17, el ISTA adquirió la referida Hacienda Bolívar, por medio de Acta de Expropiación según Decreto 154, otorgado en fecha 8 de marzo del año 1980, propiedad de la Compañía Agropecuaria Cuscatlán S.A. de </w:t>
      </w:r>
    </w:p>
    <w:p w:rsidR="0020366A" w:rsidRPr="004D6F08" w:rsidRDefault="0020366A" w:rsidP="004D6F08">
      <w:pPr>
        <w:pStyle w:val="Prrafodelista"/>
        <w:ind w:left="1134"/>
        <w:jc w:val="both"/>
        <w:rPr>
          <w:rFonts w:ascii="Museo Sans 100" w:hAnsi="Museo Sans 100"/>
          <w:sz w:val="24"/>
          <w:szCs w:val="24"/>
        </w:rPr>
      </w:pPr>
      <w:r w:rsidRPr="004D6F08">
        <w:rPr>
          <w:rFonts w:ascii="Museo Sans 100" w:hAnsi="Museo Sans 100"/>
          <w:sz w:val="24"/>
          <w:szCs w:val="24"/>
        </w:rPr>
        <w:t xml:space="preserve">C.V., e inscrita al Número </w:t>
      </w:r>
      <w:r w:rsidR="003F4B11">
        <w:rPr>
          <w:rFonts w:ascii="Museo Sans 100" w:hAnsi="Museo Sans 100"/>
          <w:sz w:val="24"/>
          <w:szCs w:val="24"/>
        </w:rPr>
        <w:t>---</w:t>
      </w:r>
      <w:r w:rsidRPr="004D6F08">
        <w:rPr>
          <w:rFonts w:ascii="Museo Sans 100" w:hAnsi="Museo Sans 100"/>
          <w:sz w:val="24"/>
          <w:szCs w:val="24"/>
        </w:rPr>
        <w:t xml:space="preserve">Tomo </w:t>
      </w:r>
      <w:r w:rsidR="003F4B11">
        <w:rPr>
          <w:rFonts w:ascii="Museo Sans 100" w:hAnsi="Museo Sans 100"/>
          <w:sz w:val="24"/>
          <w:szCs w:val="24"/>
        </w:rPr>
        <w:t>----</w:t>
      </w:r>
      <w:r w:rsidRPr="004D6F08">
        <w:rPr>
          <w:rFonts w:ascii="Museo Sans 100" w:hAnsi="Museo Sans 100"/>
          <w:sz w:val="24"/>
          <w:szCs w:val="24"/>
        </w:rPr>
        <w:t xml:space="preserve">, propiedad del Departamento de San Salvador, perteneciente al Registro de la Propiedad Raíz e Hipotecas de la Primera Sección del Centro, con sede en San Salvador. El inmueble fue inscrito a favor de ISTA a la matrícula </w:t>
      </w:r>
      <w:r w:rsidR="003F4B11">
        <w:rPr>
          <w:rFonts w:ascii="Museo Sans 100" w:hAnsi="Museo Sans 100"/>
          <w:sz w:val="24"/>
          <w:szCs w:val="24"/>
        </w:rPr>
        <w:t>----</w:t>
      </w:r>
      <w:r w:rsidRPr="004D6F08">
        <w:rPr>
          <w:rFonts w:ascii="Museo Sans 100" w:hAnsi="Museo Sans 100"/>
          <w:sz w:val="24"/>
          <w:szCs w:val="24"/>
        </w:rPr>
        <w:t>.</w:t>
      </w:r>
    </w:p>
    <w:p w:rsidR="0020366A" w:rsidRPr="004D6F08" w:rsidRDefault="0020366A" w:rsidP="004D6F08">
      <w:pPr>
        <w:pStyle w:val="Prrafodelista"/>
        <w:ind w:left="284"/>
        <w:jc w:val="both"/>
        <w:rPr>
          <w:rFonts w:ascii="Museo Sans 100" w:hAnsi="Museo Sans 100"/>
          <w:sz w:val="24"/>
          <w:szCs w:val="24"/>
        </w:rPr>
      </w:pPr>
    </w:p>
    <w:p w:rsidR="0020366A" w:rsidRPr="004D6F08" w:rsidRDefault="0020366A" w:rsidP="004D6F08">
      <w:pPr>
        <w:pStyle w:val="Prrafodelista"/>
        <w:numPr>
          <w:ilvl w:val="0"/>
          <w:numId w:val="61"/>
        </w:numPr>
        <w:ind w:left="1134" w:hanging="708"/>
        <w:contextualSpacing/>
        <w:jc w:val="both"/>
        <w:rPr>
          <w:rFonts w:ascii="Museo Sans 100" w:hAnsi="Museo Sans 100"/>
          <w:b/>
          <w:sz w:val="24"/>
          <w:szCs w:val="24"/>
          <w:u w:val="single"/>
        </w:rPr>
      </w:pPr>
      <w:r w:rsidRPr="004D6F08">
        <w:rPr>
          <w:rFonts w:ascii="Museo Sans 100" w:hAnsi="Museo Sans 100"/>
          <w:sz w:val="24"/>
          <w:szCs w:val="24"/>
        </w:rPr>
        <w:t xml:space="preserve">En  el Punto IV-2, del Acta de Sesión Ordinaria 17-90, de fecha 17 de mayo de 1990, el ISTA aprobó un Proyecto de Asentamiento Poblacional y Lotificación Agrícola en el inmueble denominado Hacienda Bolívar, ubicada en cantón Las Tunas, jurisdicción de </w:t>
      </w:r>
      <w:proofErr w:type="spellStart"/>
      <w:r w:rsidRPr="004D6F08">
        <w:rPr>
          <w:rFonts w:ascii="Museo Sans 100" w:hAnsi="Museo Sans 100"/>
          <w:sz w:val="24"/>
          <w:szCs w:val="24"/>
        </w:rPr>
        <w:t>Aguilares</w:t>
      </w:r>
      <w:proofErr w:type="spellEnd"/>
      <w:r w:rsidRPr="004D6F08">
        <w:rPr>
          <w:rFonts w:ascii="Museo Sans 100" w:hAnsi="Museo Sans 100"/>
          <w:sz w:val="24"/>
          <w:szCs w:val="24"/>
        </w:rPr>
        <w:t xml:space="preserve">, departamento de San Salvador, en una extensión superficial de 164 </w:t>
      </w:r>
      <w:proofErr w:type="spellStart"/>
      <w:r w:rsidRPr="004D6F08">
        <w:rPr>
          <w:rFonts w:ascii="Museo Sans 100" w:hAnsi="Museo Sans 100"/>
          <w:sz w:val="24"/>
          <w:szCs w:val="24"/>
        </w:rPr>
        <w:t>Hás</w:t>
      </w:r>
      <w:proofErr w:type="spellEnd"/>
      <w:r w:rsidRPr="004D6F08">
        <w:rPr>
          <w:rFonts w:ascii="Museo Sans 100" w:hAnsi="Museo Sans 100"/>
          <w:sz w:val="24"/>
          <w:szCs w:val="24"/>
        </w:rPr>
        <w:t xml:space="preserve">. 46 </w:t>
      </w:r>
      <w:proofErr w:type="spellStart"/>
      <w:r w:rsidRPr="004D6F08">
        <w:rPr>
          <w:rFonts w:ascii="Museo Sans 100" w:hAnsi="Museo Sans 100"/>
          <w:sz w:val="24"/>
          <w:szCs w:val="24"/>
        </w:rPr>
        <w:t>Ás</w:t>
      </w:r>
      <w:proofErr w:type="spellEnd"/>
      <w:r w:rsidRPr="004D6F08">
        <w:rPr>
          <w:rFonts w:ascii="Museo Sans 100" w:hAnsi="Museo Sans 100"/>
          <w:sz w:val="24"/>
          <w:szCs w:val="24"/>
        </w:rPr>
        <w:t xml:space="preserve">. 79.40 </w:t>
      </w:r>
      <w:proofErr w:type="spellStart"/>
      <w:r w:rsidRPr="004D6F08">
        <w:rPr>
          <w:rFonts w:ascii="Museo Sans 100" w:hAnsi="Museo Sans 100"/>
          <w:sz w:val="24"/>
          <w:szCs w:val="24"/>
        </w:rPr>
        <w:t>Cás</w:t>
      </w:r>
      <w:proofErr w:type="spellEnd"/>
      <w:r w:rsidRPr="004D6F08">
        <w:rPr>
          <w:rFonts w:ascii="Museo Sans 100" w:hAnsi="Museo Sans 100"/>
          <w:sz w:val="24"/>
          <w:szCs w:val="24"/>
        </w:rPr>
        <w:t>.</w:t>
      </w:r>
    </w:p>
    <w:p w:rsidR="0020366A" w:rsidRPr="004D6F08" w:rsidRDefault="0020366A" w:rsidP="004D6F08">
      <w:pPr>
        <w:rPr>
          <w:rFonts w:ascii="Museo Sans 100" w:hAnsi="Museo Sans 100"/>
          <w:sz w:val="24"/>
          <w:szCs w:val="24"/>
        </w:rPr>
      </w:pPr>
      <w:r w:rsidRPr="004D6F08">
        <w:rPr>
          <w:rFonts w:ascii="Museo Sans 100" w:hAnsi="Museo Sans 100"/>
          <w:sz w:val="24"/>
          <w:szCs w:val="24"/>
        </w:rPr>
        <w:t xml:space="preserve"> </w:t>
      </w:r>
    </w:p>
    <w:p w:rsidR="0020366A" w:rsidRDefault="0020366A" w:rsidP="004D6F08">
      <w:pPr>
        <w:pStyle w:val="Prrafodelista"/>
        <w:numPr>
          <w:ilvl w:val="0"/>
          <w:numId w:val="61"/>
        </w:numPr>
        <w:ind w:left="1134" w:hanging="708"/>
        <w:contextualSpacing/>
        <w:jc w:val="both"/>
        <w:rPr>
          <w:rFonts w:ascii="Museo Sans 100" w:hAnsi="Museo Sans 100"/>
          <w:sz w:val="24"/>
          <w:szCs w:val="24"/>
        </w:rPr>
      </w:pPr>
      <w:r w:rsidRPr="004D6F08">
        <w:rPr>
          <w:rFonts w:ascii="Museo Sans 100" w:hAnsi="Museo Sans 100"/>
          <w:sz w:val="24"/>
          <w:szCs w:val="24"/>
        </w:rPr>
        <w:t>En la Hacienda Bolívar se realizaron varias segregaciones, quedando un resto a favor de ISTA de 426,715.56 Mts</w:t>
      </w:r>
      <w:r w:rsidRPr="004D6F08">
        <w:rPr>
          <w:rFonts w:ascii="Museo Sans 100" w:hAnsi="Museo Sans 100"/>
          <w:sz w:val="24"/>
          <w:szCs w:val="24"/>
          <w:vertAlign w:val="superscript"/>
        </w:rPr>
        <w:t>2</w:t>
      </w:r>
      <w:r w:rsidRPr="004D6F08">
        <w:rPr>
          <w:rFonts w:ascii="Museo Sans 100" w:hAnsi="Museo Sans 100"/>
          <w:sz w:val="24"/>
          <w:szCs w:val="24"/>
        </w:rPr>
        <w:t>, del cual se desmembraron 2 más, según detalle siguiente:</w:t>
      </w:r>
    </w:p>
    <w:p w:rsidR="004D6F08" w:rsidRPr="004D6F08" w:rsidRDefault="004D6F08" w:rsidP="004D6F08">
      <w:pPr>
        <w:pStyle w:val="Prrafodelista"/>
        <w:ind w:left="1134"/>
        <w:contextualSpacing/>
        <w:jc w:val="both"/>
        <w:rPr>
          <w:rFonts w:ascii="Museo Sans 100" w:hAnsi="Museo Sans 100"/>
          <w:sz w:val="24"/>
          <w:szCs w:val="24"/>
        </w:rPr>
      </w:pPr>
    </w:p>
    <w:tbl>
      <w:tblPr>
        <w:tblW w:w="7878" w:type="dxa"/>
        <w:tblInd w:w="1191" w:type="dxa"/>
        <w:tblCellMar>
          <w:left w:w="70" w:type="dxa"/>
          <w:right w:w="70" w:type="dxa"/>
        </w:tblCellMar>
        <w:tblLook w:val="04A0" w:firstRow="1" w:lastRow="0" w:firstColumn="1" w:lastColumn="0" w:noHBand="0" w:noVBand="1"/>
      </w:tblPr>
      <w:tblGrid>
        <w:gridCol w:w="2210"/>
        <w:gridCol w:w="1656"/>
        <w:gridCol w:w="1733"/>
        <w:gridCol w:w="2279"/>
      </w:tblGrid>
      <w:tr w:rsidR="0020366A" w:rsidRPr="00E30A77" w:rsidTr="004C57FF">
        <w:trPr>
          <w:trHeight w:val="510"/>
        </w:trPr>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66A" w:rsidRPr="004C57FF" w:rsidRDefault="0020366A" w:rsidP="00C34B03">
            <w:pPr>
              <w:jc w:val="center"/>
              <w:rPr>
                <w:rFonts w:ascii="Museo Sans 100" w:hAnsi="Museo Sans 100"/>
                <w:b/>
                <w:bCs/>
              </w:rPr>
            </w:pPr>
            <w:r w:rsidRPr="004C57FF">
              <w:rPr>
                <w:rFonts w:ascii="Museo Sans 100" w:hAnsi="Museo Sans 100"/>
                <w:b/>
                <w:bCs/>
              </w:rPr>
              <w:t>DENOMINACION</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rsidR="0020366A" w:rsidRPr="004C57FF" w:rsidRDefault="0020366A" w:rsidP="00C34B03">
            <w:pPr>
              <w:jc w:val="center"/>
              <w:rPr>
                <w:rFonts w:ascii="Museo Sans 100" w:hAnsi="Museo Sans 100"/>
                <w:b/>
                <w:bCs/>
              </w:rPr>
            </w:pPr>
            <w:r w:rsidRPr="004C57FF">
              <w:rPr>
                <w:rFonts w:ascii="Museo Sans 100" w:hAnsi="Museo Sans 100"/>
                <w:b/>
                <w:bCs/>
              </w:rPr>
              <w:t>AREA (m2)</w:t>
            </w:r>
          </w:p>
        </w:tc>
        <w:tc>
          <w:tcPr>
            <w:tcW w:w="1733" w:type="dxa"/>
            <w:tcBorders>
              <w:top w:val="single" w:sz="4" w:space="0" w:color="auto"/>
              <w:left w:val="nil"/>
              <w:bottom w:val="single" w:sz="4" w:space="0" w:color="auto"/>
              <w:right w:val="single" w:sz="4" w:space="0" w:color="auto"/>
            </w:tcBorders>
            <w:shd w:val="clear" w:color="auto" w:fill="auto"/>
            <w:noWrap/>
            <w:vAlign w:val="center"/>
            <w:hideMark/>
          </w:tcPr>
          <w:p w:rsidR="0020366A" w:rsidRPr="004C57FF" w:rsidRDefault="0020366A" w:rsidP="00C34B03">
            <w:pPr>
              <w:jc w:val="center"/>
              <w:rPr>
                <w:rFonts w:ascii="Museo Sans 100" w:hAnsi="Museo Sans 100"/>
                <w:b/>
                <w:bCs/>
              </w:rPr>
            </w:pPr>
            <w:r w:rsidRPr="004C57FF">
              <w:rPr>
                <w:rFonts w:ascii="Museo Sans 100" w:hAnsi="Museo Sans 100"/>
                <w:b/>
                <w:bCs/>
              </w:rPr>
              <w:t>MATRICULA</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rsidR="0020366A" w:rsidRPr="004C57FF" w:rsidRDefault="0020366A" w:rsidP="00C34B03">
            <w:pPr>
              <w:jc w:val="center"/>
              <w:rPr>
                <w:rFonts w:ascii="Museo Sans 100" w:hAnsi="Museo Sans 100"/>
                <w:b/>
                <w:bCs/>
              </w:rPr>
            </w:pPr>
            <w:r w:rsidRPr="004C57FF">
              <w:rPr>
                <w:rFonts w:ascii="Museo Sans 100" w:hAnsi="Museo Sans 100"/>
                <w:b/>
                <w:bCs/>
              </w:rPr>
              <w:t>MATRICULA SIRYC</w:t>
            </w:r>
          </w:p>
        </w:tc>
      </w:tr>
      <w:tr w:rsidR="0020366A" w:rsidRPr="00E30A77" w:rsidTr="004C57FF">
        <w:trPr>
          <w:trHeight w:val="300"/>
        </w:trPr>
        <w:tc>
          <w:tcPr>
            <w:tcW w:w="2210" w:type="dxa"/>
            <w:tcBorders>
              <w:top w:val="nil"/>
              <w:left w:val="single" w:sz="4" w:space="0" w:color="auto"/>
              <w:bottom w:val="single" w:sz="4" w:space="0" w:color="auto"/>
              <w:right w:val="single" w:sz="4" w:space="0" w:color="auto"/>
            </w:tcBorders>
            <w:shd w:val="clear" w:color="auto" w:fill="auto"/>
            <w:noWrap/>
            <w:vAlign w:val="center"/>
            <w:hideMark/>
          </w:tcPr>
          <w:p w:rsidR="0020366A" w:rsidRPr="004C57FF" w:rsidRDefault="0020366A" w:rsidP="00C34B03">
            <w:pPr>
              <w:jc w:val="center"/>
              <w:rPr>
                <w:rFonts w:ascii="Museo Sans 100" w:hAnsi="Museo Sans 100"/>
              </w:rPr>
            </w:pPr>
            <w:r w:rsidRPr="004C57FF">
              <w:rPr>
                <w:rFonts w:ascii="Museo Sans 100" w:hAnsi="Museo Sans 100"/>
              </w:rPr>
              <w:t>PORCION 1</w:t>
            </w:r>
          </w:p>
        </w:tc>
        <w:tc>
          <w:tcPr>
            <w:tcW w:w="1656" w:type="dxa"/>
            <w:tcBorders>
              <w:top w:val="nil"/>
              <w:left w:val="nil"/>
              <w:bottom w:val="single" w:sz="4" w:space="0" w:color="auto"/>
              <w:right w:val="single" w:sz="4" w:space="0" w:color="auto"/>
            </w:tcBorders>
            <w:shd w:val="clear" w:color="auto" w:fill="auto"/>
            <w:noWrap/>
            <w:vAlign w:val="center"/>
            <w:hideMark/>
          </w:tcPr>
          <w:p w:rsidR="0020366A" w:rsidRPr="004C57FF" w:rsidRDefault="0020366A" w:rsidP="00C34B03">
            <w:pPr>
              <w:jc w:val="center"/>
              <w:rPr>
                <w:rFonts w:ascii="Museo Sans 100" w:hAnsi="Museo Sans 100"/>
              </w:rPr>
            </w:pPr>
            <w:r w:rsidRPr="004C57FF">
              <w:rPr>
                <w:rFonts w:ascii="Museo Sans 100" w:hAnsi="Museo Sans 100"/>
              </w:rPr>
              <w:t>108,008.39</w:t>
            </w:r>
          </w:p>
        </w:tc>
        <w:tc>
          <w:tcPr>
            <w:tcW w:w="1733" w:type="dxa"/>
            <w:tcBorders>
              <w:top w:val="nil"/>
              <w:left w:val="nil"/>
              <w:bottom w:val="single" w:sz="4" w:space="0" w:color="auto"/>
              <w:right w:val="single" w:sz="4" w:space="0" w:color="auto"/>
            </w:tcBorders>
            <w:shd w:val="clear" w:color="auto" w:fill="auto"/>
            <w:noWrap/>
            <w:vAlign w:val="center"/>
            <w:hideMark/>
          </w:tcPr>
          <w:p w:rsidR="0020366A" w:rsidRPr="004C57FF" w:rsidRDefault="003F4B11" w:rsidP="00C34B03">
            <w:pPr>
              <w:jc w:val="center"/>
              <w:rPr>
                <w:rFonts w:ascii="Museo Sans 100" w:hAnsi="Museo Sans 100"/>
              </w:rPr>
            </w:pPr>
            <w:r>
              <w:rPr>
                <w:rFonts w:ascii="Museo Sans 100" w:hAnsi="Museo Sans 100"/>
              </w:rPr>
              <w:t>----</w:t>
            </w:r>
          </w:p>
        </w:tc>
        <w:tc>
          <w:tcPr>
            <w:tcW w:w="2279" w:type="dxa"/>
            <w:tcBorders>
              <w:top w:val="nil"/>
              <w:left w:val="nil"/>
              <w:bottom w:val="single" w:sz="4" w:space="0" w:color="auto"/>
              <w:right w:val="single" w:sz="4" w:space="0" w:color="auto"/>
            </w:tcBorders>
            <w:shd w:val="clear" w:color="auto" w:fill="auto"/>
            <w:noWrap/>
            <w:vAlign w:val="center"/>
            <w:hideMark/>
          </w:tcPr>
          <w:p w:rsidR="0020366A" w:rsidRPr="004C57FF" w:rsidRDefault="003F4B11" w:rsidP="00C34B03">
            <w:pPr>
              <w:jc w:val="center"/>
              <w:rPr>
                <w:rFonts w:ascii="Museo Sans 100" w:hAnsi="Museo Sans 100"/>
              </w:rPr>
            </w:pPr>
            <w:r>
              <w:rPr>
                <w:rFonts w:ascii="Museo Sans 100" w:hAnsi="Museo Sans 100"/>
              </w:rPr>
              <w:t>----</w:t>
            </w:r>
            <w:r w:rsidR="0020366A" w:rsidRPr="004C57FF">
              <w:rPr>
                <w:rFonts w:ascii="Museo Sans 100" w:hAnsi="Museo Sans 100"/>
              </w:rPr>
              <w:t>-00000</w:t>
            </w:r>
          </w:p>
        </w:tc>
      </w:tr>
      <w:tr w:rsidR="0020366A" w:rsidRPr="00E30A77" w:rsidTr="004C57FF">
        <w:trPr>
          <w:trHeight w:val="300"/>
        </w:trPr>
        <w:tc>
          <w:tcPr>
            <w:tcW w:w="2210" w:type="dxa"/>
            <w:tcBorders>
              <w:top w:val="nil"/>
              <w:left w:val="single" w:sz="4" w:space="0" w:color="auto"/>
              <w:bottom w:val="single" w:sz="4" w:space="0" w:color="auto"/>
              <w:right w:val="single" w:sz="4" w:space="0" w:color="auto"/>
            </w:tcBorders>
            <w:shd w:val="clear" w:color="auto" w:fill="D9D9D9"/>
            <w:noWrap/>
            <w:vAlign w:val="center"/>
            <w:hideMark/>
          </w:tcPr>
          <w:p w:rsidR="0020366A" w:rsidRPr="004C57FF" w:rsidRDefault="0020366A" w:rsidP="00C34B03">
            <w:pPr>
              <w:jc w:val="center"/>
              <w:rPr>
                <w:rFonts w:ascii="Museo Sans 100" w:hAnsi="Museo Sans 100"/>
                <w:i/>
              </w:rPr>
            </w:pPr>
            <w:r w:rsidRPr="004C57FF">
              <w:rPr>
                <w:rFonts w:ascii="Museo Sans 100" w:hAnsi="Museo Sans 100"/>
                <w:i/>
              </w:rPr>
              <w:t>PORCION 2</w:t>
            </w:r>
          </w:p>
        </w:tc>
        <w:tc>
          <w:tcPr>
            <w:tcW w:w="1656" w:type="dxa"/>
            <w:tcBorders>
              <w:top w:val="nil"/>
              <w:left w:val="nil"/>
              <w:bottom w:val="single" w:sz="4" w:space="0" w:color="auto"/>
              <w:right w:val="single" w:sz="4" w:space="0" w:color="auto"/>
            </w:tcBorders>
            <w:shd w:val="clear" w:color="auto" w:fill="D9D9D9"/>
            <w:noWrap/>
            <w:vAlign w:val="center"/>
            <w:hideMark/>
          </w:tcPr>
          <w:p w:rsidR="0020366A" w:rsidRPr="004C57FF" w:rsidRDefault="0020366A" w:rsidP="00C34B03">
            <w:pPr>
              <w:jc w:val="center"/>
              <w:rPr>
                <w:rFonts w:ascii="Museo Sans 100" w:hAnsi="Museo Sans 100"/>
                <w:i/>
              </w:rPr>
            </w:pPr>
            <w:r w:rsidRPr="004C57FF">
              <w:rPr>
                <w:rFonts w:ascii="Museo Sans 100" w:hAnsi="Museo Sans 100"/>
                <w:i/>
              </w:rPr>
              <w:t>318,707.17</w:t>
            </w:r>
          </w:p>
        </w:tc>
        <w:tc>
          <w:tcPr>
            <w:tcW w:w="1733" w:type="dxa"/>
            <w:tcBorders>
              <w:top w:val="nil"/>
              <w:left w:val="nil"/>
              <w:bottom w:val="single" w:sz="4" w:space="0" w:color="auto"/>
              <w:right w:val="single" w:sz="4" w:space="0" w:color="auto"/>
            </w:tcBorders>
            <w:shd w:val="clear" w:color="auto" w:fill="D9D9D9"/>
            <w:noWrap/>
            <w:vAlign w:val="center"/>
            <w:hideMark/>
          </w:tcPr>
          <w:p w:rsidR="0020366A" w:rsidRPr="004C57FF" w:rsidRDefault="003F4B11" w:rsidP="00C34B03">
            <w:pPr>
              <w:jc w:val="center"/>
              <w:rPr>
                <w:rFonts w:ascii="Museo Sans 100" w:hAnsi="Museo Sans 100"/>
                <w:i/>
              </w:rPr>
            </w:pPr>
            <w:r>
              <w:rPr>
                <w:rFonts w:ascii="Museo Sans 100" w:hAnsi="Museo Sans 100"/>
                <w:i/>
              </w:rPr>
              <w:t>----</w:t>
            </w:r>
          </w:p>
        </w:tc>
        <w:tc>
          <w:tcPr>
            <w:tcW w:w="2279" w:type="dxa"/>
            <w:tcBorders>
              <w:top w:val="nil"/>
              <w:left w:val="nil"/>
              <w:bottom w:val="single" w:sz="4" w:space="0" w:color="auto"/>
              <w:right w:val="single" w:sz="4" w:space="0" w:color="auto"/>
            </w:tcBorders>
            <w:shd w:val="clear" w:color="auto" w:fill="D9D9D9"/>
            <w:noWrap/>
            <w:vAlign w:val="center"/>
            <w:hideMark/>
          </w:tcPr>
          <w:p w:rsidR="0020366A" w:rsidRPr="004C57FF" w:rsidRDefault="003F4B11" w:rsidP="00C34B03">
            <w:pPr>
              <w:jc w:val="center"/>
              <w:rPr>
                <w:rFonts w:ascii="Museo Sans 100" w:hAnsi="Museo Sans 100"/>
                <w:i/>
              </w:rPr>
            </w:pPr>
            <w:r>
              <w:rPr>
                <w:rFonts w:ascii="Museo Sans 100" w:hAnsi="Museo Sans 100"/>
                <w:i/>
              </w:rPr>
              <w:t>----</w:t>
            </w:r>
            <w:r w:rsidR="0020366A" w:rsidRPr="004C57FF">
              <w:rPr>
                <w:rFonts w:ascii="Museo Sans 100" w:hAnsi="Museo Sans 100"/>
                <w:i/>
              </w:rPr>
              <w:t>-00000</w:t>
            </w:r>
          </w:p>
        </w:tc>
      </w:tr>
      <w:tr w:rsidR="0020366A" w:rsidRPr="00E30A77" w:rsidTr="004C57FF">
        <w:trPr>
          <w:trHeight w:val="300"/>
        </w:trPr>
        <w:tc>
          <w:tcPr>
            <w:tcW w:w="2210" w:type="dxa"/>
            <w:tcBorders>
              <w:top w:val="nil"/>
              <w:left w:val="single" w:sz="4" w:space="0" w:color="auto"/>
              <w:bottom w:val="single" w:sz="4" w:space="0" w:color="auto"/>
              <w:right w:val="single" w:sz="4" w:space="0" w:color="auto"/>
            </w:tcBorders>
            <w:shd w:val="clear" w:color="auto" w:fill="auto"/>
            <w:noWrap/>
            <w:vAlign w:val="center"/>
            <w:hideMark/>
          </w:tcPr>
          <w:p w:rsidR="0020366A" w:rsidRPr="004C57FF" w:rsidRDefault="0020366A" w:rsidP="00C34B03">
            <w:pPr>
              <w:jc w:val="center"/>
              <w:rPr>
                <w:rFonts w:ascii="Museo Sans 100" w:hAnsi="Museo Sans 100"/>
              </w:rPr>
            </w:pPr>
            <w:r w:rsidRPr="004C57FF">
              <w:rPr>
                <w:rFonts w:ascii="Museo Sans 100" w:hAnsi="Museo Sans 100"/>
              </w:rPr>
              <w:t>TOTAL</w:t>
            </w:r>
          </w:p>
        </w:tc>
        <w:tc>
          <w:tcPr>
            <w:tcW w:w="1656" w:type="dxa"/>
            <w:tcBorders>
              <w:top w:val="nil"/>
              <w:left w:val="nil"/>
              <w:bottom w:val="single" w:sz="4" w:space="0" w:color="auto"/>
              <w:right w:val="single" w:sz="4" w:space="0" w:color="auto"/>
            </w:tcBorders>
            <w:shd w:val="clear" w:color="auto" w:fill="auto"/>
            <w:noWrap/>
            <w:vAlign w:val="center"/>
            <w:hideMark/>
          </w:tcPr>
          <w:p w:rsidR="0020366A" w:rsidRPr="004C57FF" w:rsidRDefault="0020366A" w:rsidP="00C34B03">
            <w:pPr>
              <w:jc w:val="center"/>
              <w:rPr>
                <w:rFonts w:ascii="Museo Sans 100" w:hAnsi="Museo Sans 100"/>
                <w:b/>
                <w:bCs/>
              </w:rPr>
            </w:pPr>
            <w:r w:rsidRPr="004C57FF">
              <w:rPr>
                <w:rFonts w:ascii="Museo Sans 100" w:hAnsi="Museo Sans 100"/>
                <w:b/>
                <w:bCs/>
              </w:rPr>
              <w:t>426,715.56</w:t>
            </w:r>
          </w:p>
        </w:tc>
        <w:tc>
          <w:tcPr>
            <w:tcW w:w="1733" w:type="dxa"/>
            <w:tcBorders>
              <w:top w:val="nil"/>
              <w:left w:val="nil"/>
              <w:bottom w:val="single" w:sz="4" w:space="0" w:color="auto"/>
              <w:right w:val="single" w:sz="4" w:space="0" w:color="auto"/>
            </w:tcBorders>
            <w:shd w:val="clear" w:color="auto" w:fill="auto"/>
            <w:noWrap/>
            <w:vAlign w:val="bottom"/>
            <w:hideMark/>
          </w:tcPr>
          <w:p w:rsidR="0020366A" w:rsidRPr="004C57FF" w:rsidRDefault="0020366A" w:rsidP="00C34B03">
            <w:pPr>
              <w:rPr>
                <w:rFonts w:ascii="Museo Sans 100" w:hAnsi="Museo Sans 100"/>
              </w:rPr>
            </w:pPr>
            <w:r w:rsidRPr="004C57FF">
              <w:rPr>
                <w:rFonts w:ascii="Museo Sans 100" w:hAnsi="Museo Sans 100"/>
              </w:rPr>
              <w:t> </w:t>
            </w:r>
          </w:p>
        </w:tc>
        <w:tc>
          <w:tcPr>
            <w:tcW w:w="2279" w:type="dxa"/>
            <w:tcBorders>
              <w:top w:val="nil"/>
              <w:left w:val="nil"/>
              <w:bottom w:val="single" w:sz="4" w:space="0" w:color="auto"/>
              <w:right w:val="single" w:sz="4" w:space="0" w:color="auto"/>
            </w:tcBorders>
            <w:shd w:val="clear" w:color="auto" w:fill="auto"/>
            <w:noWrap/>
            <w:vAlign w:val="bottom"/>
            <w:hideMark/>
          </w:tcPr>
          <w:p w:rsidR="0020366A" w:rsidRPr="004C57FF" w:rsidRDefault="0020366A" w:rsidP="00C34B03">
            <w:pPr>
              <w:rPr>
                <w:rFonts w:ascii="Museo Sans 100" w:hAnsi="Museo Sans 100"/>
              </w:rPr>
            </w:pPr>
            <w:r w:rsidRPr="004C57FF">
              <w:rPr>
                <w:rFonts w:ascii="Museo Sans 100" w:hAnsi="Museo Sans 100"/>
              </w:rPr>
              <w:t> </w:t>
            </w:r>
          </w:p>
        </w:tc>
      </w:tr>
    </w:tbl>
    <w:p w:rsidR="004D6F08" w:rsidRDefault="004D6F08" w:rsidP="004D6F08">
      <w:pPr>
        <w:pStyle w:val="Prrafodelista"/>
        <w:ind w:left="1134"/>
        <w:jc w:val="both"/>
        <w:rPr>
          <w:rFonts w:ascii="Museo Sans 100" w:hAnsi="Museo Sans 100"/>
          <w:sz w:val="24"/>
          <w:szCs w:val="24"/>
        </w:rPr>
      </w:pPr>
    </w:p>
    <w:p w:rsidR="0020366A" w:rsidRPr="004D6F08" w:rsidRDefault="0020366A" w:rsidP="004D6F08">
      <w:pPr>
        <w:pStyle w:val="Prrafodelista"/>
        <w:ind w:left="1134"/>
        <w:jc w:val="both"/>
        <w:rPr>
          <w:rFonts w:ascii="Museo Sans 100" w:hAnsi="Museo Sans 100"/>
          <w:sz w:val="24"/>
          <w:szCs w:val="24"/>
        </w:rPr>
      </w:pPr>
      <w:r w:rsidRPr="004D6F08">
        <w:rPr>
          <w:rFonts w:ascii="Museo Sans 100" w:hAnsi="Museo Sans 100"/>
          <w:sz w:val="24"/>
          <w:szCs w:val="24"/>
        </w:rPr>
        <w:t>El inmueble identificado como Porción 2, fue objeto de Remedición según consta en Escritura Pública de Remedición N°</w:t>
      </w:r>
      <w:r w:rsidR="003F4B11">
        <w:rPr>
          <w:rFonts w:ascii="Museo Sans 100" w:hAnsi="Museo Sans 100"/>
          <w:sz w:val="24"/>
          <w:szCs w:val="24"/>
        </w:rPr>
        <w:t>----</w:t>
      </w:r>
      <w:r w:rsidRPr="004D6F08">
        <w:rPr>
          <w:rFonts w:ascii="Museo Sans 100" w:hAnsi="Museo Sans 100"/>
          <w:sz w:val="24"/>
          <w:szCs w:val="24"/>
        </w:rPr>
        <w:t xml:space="preserve"> del Libro </w:t>
      </w:r>
      <w:r w:rsidR="003F4B11">
        <w:rPr>
          <w:rFonts w:ascii="Museo Sans 100" w:hAnsi="Museo Sans 100"/>
          <w:sz w:val="24"/>
          <w:szCs w:val="24"/>
        </w:rPr>
        <w:t>---</w:t>
      </w:r>
      <w:r w:rsidRPr="004D6F08">
        <w:rPr>
          <w:rFonts w:ascii="Museo Sans 100" w:hAnsi="Museo Sans 100"/>
          <w:sz w:val="24"/>
          <w:szCs w:val="24"/>
        </w:rPr>
        <w:t xml:space="preserve"> de Protocolo otorgado ante los oficios notariales de Marisol Pastora Sandino, el día 15 de mayo de 2003, dando como resultado un área de 333,526.10 Mts</w:t>
      </w:r>
      <w:r w:rsidRPr="004D6F08">
        <w:rPr>
          <w:rFonts w:ascii="Museo Sans 100" w:hAnsi="Museo Sans 100"/>
          <w:sz w:val="24"/>
          <w:szCs w:val="24"/>
          <w:vertAlign w:val="superscript"/>
        </w:rPr>
        <w:t>2</w:t>
      </w:r>
      <w:r w:rsidRPr="004D6F08">
        <w:rPr>
          <w:rFonts w:ascii="Museo Sans 100" w:hAnsi="Museo Sans 100"/>
          <w:sz w:val="24"/>
          <w:szCs w:val="24"/>
        </w:rPr>
        <w:t xml:space="preserve">., en la que se realizó una Desmembración en Cabeza de su Dueño, según consta en Testimonio de escritura pública N° </w:t>
      </w:r>
      <w:r w:rsidR="003F4B11">
        <w:rPr>
          <w:rFonts w:ascii="Museo Sans 100" w:hAnsi="Museo Sans 100"/>
          <w:sz w:val="24"/>
          <w:szCs w:val="24"/>
        </w:rPr>
        <w:t>---</w:t>
      </w:r>
      <w:r w:rsidRPr="004D6F08">
        <w:rPr>
          <w:rFonts w:ascii="Museo Sans 100" w:hAnsi="Museo Sans 100"/>
          <w:sz w:val="24"/>
          <w:szCs w:val="24"/>
        </w:rPr>
        <w:t xml:space="preserve"> del Libro </w:t>
      </w:r>
      <w:r w:rsidR="003F4B11">
        <w:rPr>
          <w:rFonts w:ascii="Museo Sans 100" w:hAnsi="Museo Sans 100"/>
          <w:sz w:val="24"/>
          <w:szCs w:val="24"/>
        </w:rPr>
        <w:t>---</w:t>
      </w:r>
      <w:r w:rsidRPr="004D6F08">
        <w:rPr>
          <w:rFonts w:ascii="Museo Sans 100" w:hAnsi="Museo Sans 100"/>
          <w:sz w:val="24"/>
          <w:szCs w:val="24"/>
        </w:rPr>
        <w:t xml:space="preserve"> de Protocolo de la notario Marisol Pastora Sandino, de fecha </w:t>
      </w:r>
      <w:r w:rsidR="003F4B11">
        <w:rPr>
          <w:rFonts w:ascii="Museo Sans 100" w:hAnsi="Museo Sans 100"/>
          <w:sz w:val="24"/>
          <w:szCs w:val="24"/>
        </w:rPr>
        <w:t>---</w:t>
      </w:r>
      <w:r w:rsidRPr="004D6F08">
        <w:rPr>
          <w:rFonts w:ascii="Museo Sans 100" w:hAnsi="Museo Sans 100"/>
          <w:sz w:val="24"/>
          <w:szCs w:val="24"/>
        </w:rPr>
        <w:t xml:space="preserve"> de </w:t>
      </w:r>
      <w:r w:rsidR="003F4B11">
        <w:rPr>
          <w:rFonts w:ascii="Museo Sans 100" w:hAnsi="Museo Sans 100"/>
          <w:sz w:val="24"/>
          <w:szCs w:val="24"/>
        </w:rPr>
        <w:t>---</w:t>
      </w:r>
      <w:r w:rsidRPr="004D6F08">
        <w:rPr>
          <w:rFonts w:ascii="Museo Sans 100" w:hAnsi="Museo Sans 100"/>
          <w:sz w:val="24"/>
          <w:szCs w:val="24"/>
        </w:rPr>
        <w:t xml:space="preserve"> de </w:t>
      </w:r>
      <w:r w:rsidR="003F4B11">
        <w:rPr>
          <w:rFonts w:ascii="Museo Sans 100" w:hAnsi="Museo Sans 100"/>
          <w:sz w:val="24"/>
          <w:szCs w:val="24"/>
        </w:rPr>
        <w:t>----</w:t>
      </w:r>
      <w:r w:rsidRPr="004D6F08">
        <w:rPr>
          <w:rFonts w:ascii="Museo Sans 100" w:hAnsi="Museo Sans 100"/>
          <w:sz w:val="24"/>
          <w:szCs w:val="24"/>
        </w:rPr>
        <w:t xml:space="preserve">, de la que se generó el inmueble identificado como </w:t>
      </w:r>
      <w:r w:rsidRPr="004D6F08">
        <w:rPr>
          <w:rFonts w:ascii="Museo Sans 100" w:hAnsi="Museo Sans 100"/>
          <w:b/>
          <w:sz w:val="24"/>
          <w:szCs w:val="24"/>
        </w:rPr>
        <w:t xml:space="preserve">ZONA </w:t>
      </w:r>
      <w:r w:rsidRPr="004D6F08">
        <w:rPr>
          <w:rFonts w:ascii="Museo Sans 100" w:hAnsi="Museo Sans 100"/>
          <w:b/>
          <w:sz w:val="24"/>
          <w:szCs w:val="24"/>
        </w:rPr>
        <w:lastRenderedPageBreak/>
        <w:t xml:space="preserve">COMUNAL, </w:t>
      </w:r>
      <w:r w:rsidRPr="004D6F08">
        <w:rPr>
          <w:rFonts w:ascii="Museo Sans 100" w:hAnsi="Museo Sans 100"/>
          <w:sz w:val="24"/>
          <w:szCs w:val="24"/>
        </w:rPr>
        <w:t xml:space="preserve">inscrito a la Matrícula </w:t>
      </w:r>
      <w:r w:rsidR="003F4B11">
        <w:rPr>
          <w:rFonts w:ascii="Museo Sans 100" w:hAnsi="Museo Sans 100"/>
          <w:sz w:val="24"/>
          <w:szCs w:val="24"/>
        </w:rPr>
        <w:t>---</w:t>
      </w:r>
      <w:r w:rsidRPr="004D6F08">
        <w:rPr>
          <w:rFonts w:ascii="Museo Sans 100" w:hAnsi="Museo Sans 100"/>
          <w:sz w:val="24"/>
          <w:szCs w:val="24"/>
        </w:rPr>
        <w:t>-00000 con un área de 25,636.03 Mts</w:t>
      </w:r>
      <w:r w:rsidRPr="004D6F08">
        <w:rPr>
          <w:rFonts w:ascii="Museo Sans 100" w:hAnsi="Museo Sans 100"/>
          <w:sz w:val="24"/>
          <w:szCs w:val="24"/>
          <w:vertAlign w:val="superscript"/>
        </w:rPr>
        <w:t>2</w:t>
      </w:r>
      <w:r w:rsidRPr="004D6F08">
        <w:rPr>
          <w:rFonts w:ascii="Museo Sans 100" w:hAnsi="Museo Sans 100"/>
          <w:sz w:val="24"/>
          <w:szCs w:val="24"/>
        </w:rPr>
        <w:t>, de la Hacienda Bolívar.</w:t>
      </w:r>
    </w:p>
    <w:p w:rsidR="0020366A" w:rsidRPr="004D6F08" w:rsidRDefault="0020366A" w:rsidP="004D6F08">
      <w:pPr>
        <w:pStyle w:val="Prrafodelista"/>
        <w:jc w:val="both"/>
        <w:rPr>
          <w:rFonts w:ascii="Museo Sans 100" w:hAnsi="Museo Sans 100"/>
          <w:sz w:val="24"/>
          <w:szCs w:val="24"/>
        </w:rPr>
      </w:pPr>
    </w:p>
    <w:p w:rsidR="0020366A" w:rsidRPr="003F4B11" w:rsidRDefault="0020366A" w:rsidP="003C427E">
      <w:pPr>
        <w:pStyle w:val="Prrafodelista"/>
        <w:numPr>
          <w:ilvl w:val="0"/>
          <w:numId w:val="61"/>
        </w:numPr>
        <w:ind w:left="1134" w:hanging="708"/>
        <w:contextualSpacing/>
        <w:jc w:val="both"/>
        <w:rPr>
          <w:rFonts w:ascii="Museo Sans 100" w:hAnsi="Museo Sans 100"/>
          <w:sz w:val="24"/>
          <w:szCs w:val="24"/>
        </w:rPr>
      </w:pPr>
      <w:r w:rsidRPr="004D6F08">
        <w:rPr>
          <w:rFonts w:ascii="Museo Sans 100" w:hAnsi="Museo Sans 100"/>
          <w:sz w:val="24"/>
          <w:szCs w:val="24"/>
        </w:rPr>
        <w:t xml:space="preserve">Conforme el Punto XXXVII del Acta de Sesión Ordinaria 20-2003, de fecha 29 de mayo de 2003, se acordó modificar el Punto IV-2 del Acta de Sesión Ordinaria 17-90, de fecha 17 de mayo de 1990, en el que se aprobó un Proyecto de Asentamiento Comunitario y Lotificación Agrícola en el inmueble denominado Hacienda Bolívar, ubicada en cantón Las Tunas, jurisdicción de </w:t>
      </w:r>
      <w:proofErr w:type="spellStart"/>
      <w:r w:rsidRPr="004D6F08">
        <w:rPr>
          <w:rFonts w:ascii="Museo Sans 100" w:hAnsi="Museo Sans 100"/>
          <w:sz w:val="24"/>
          <w:szCs w:val="24"/>
        </w:rPr>
        <w:t>Aguilares</w:t>
      </w:r>
      <w:proofErr w:type="spellEnd"/>
      <w:r w:rsidRPr="004D6F08">
        <w:rPr>
          <w:rFonts w:ascii="Museo Sans 100" w:hAnsi="Museo Sans 100"/>
          <w:sz w:val="24"/>
          <w:szCs w:val="24"/>
        </w:rPr>
        <w:t xml:space="preserve">, departamento de San Salvador, en una extensión superficial de 164 </w:t>
      </w:r>
      <w:proofErr w:type="spellStart"/>
      <w:r w:rsidRPr="004D6F08">
        <w:rPr>
          <w:rFonts w:ascii="Museo Sans 100" w:hAnsi="Museo Sans 100"/>
          <w:sz w:val="24"/>
          <w:szCs w:val="24"/>
        </w:rPr>
        <w:t>Hás</w:t>
      </w:r>
      <w:proofErr w:type="spellEnd"/>
      <w:r w:rsidRPr="004D6F08">
        <w:rPr>
          <w:rFonts w:ascii="Museo Sans 100" w:hAnsi="Museo Sans 100"/>
          <w:sz w:val="24"/>
          <w:szCs w:val="24"/>
        </w:rPr>
        <w:t xml:space="preserve">. 46 </w:t>
      </w:r>
      <w:proofErr w:type="spellStart"/>
      <w:r w:rsidRPr="004D6F08">
        <w:rPr>
          <w:rFonts w:ascii="Museo Sans 100" w:hAnsi="Museo Sans 100"/>
          <w:sz w:val="24"/>
          <w:szCs w:val="24"/>
        </w:rPr>
        <w:t>Ás</w:t>
      </w:r>
      <w:proofErr w:type="spellEnd"/>
      <w:r w:rsidRPr="004D6F08">
        <w:rPr>
          <w:rFonts w:ascii="Museo Sans 100" w:hAnsi="Museo Sans 100"/>
          <w:sz w:val="24"/>
          <w:szCs w:val="24"/>
        </w:rPr>
        <w:t xml:space="preserve">. 79.40 </w:t>
      </w:r>
      <w:proofErr w:type="spellStart"/>
      <w:r w:rsidRPr="004D6F08">
        <w:rPr>
          <w:rFonts w:ascii="Museo Sans 100" w:hAnsi="Museo Sans 100"/>
          <w:sz w:val="24"/>
          <w:szCs w:val="24"/>
        </w:rPr>
        <w:t>Cás</w:t>
      </w:r>
      <w:proofErr w:type="spellEnd"/>
      <w:r w:rsidRPr="004D6F08">
        <w:rPr>
          <w:rFonts w:ascii="Museo Sans 100" w:hAnsi="Museo Sans 100"/>
          <w:sz w:val="24"/>
          <w:szCs w:val="24"/>
        </w:rPr>
        <w:t xml:space="preserve">., por cambios en las áreas del Proyecto conforme a Planos aprobados por el Centro Nacional de </w:t>
      </w:r>
      <w:r w:rsidRPr="003F4B11">
        <w:rPr>
          <w:rFonts w:ascii="Museo Sans 100" w:hAnsi="Museo Sans 100"/>
          <w:sz w:val="24"/>
          <w:szCs w:val="24"/>
        </w:rPr>
        <w:t xml:space="preserve">Registros, que comprenden </w:t>
      </w:r>
      <w:r w:rsidR="003F4B11">
        <w:rPr>
          <w:rFonts w:ascii="Museo Sans 100" w:hAnsi="Museo Sans 100"/>
          <w:sz w:val="24"/>
          <w:szCs w:val="24"/>
        </w:rPr>
        <w:t>---</w:t>
      </w:r>
      <w:r w:rsidRPr="003F4B11">
        <w:rPr>
          <w:rFonts w:ascii="Museo Sans 100" w:hAnsi="Museo Sans 100"/>
          <w:sz w:val="24"/>
          <w:szCs w:val="24"/>
        </w:rPr>
        <w:t xml:space="preserve"> solares y </w:t>
      </w:r>
      <w:r w:rsidR="003F4B11">
        <w:rPr>
          <w:rFonts w:ascii="Museo Sans 100" w:hAnsi="Museo Sans 100"/>
          <w:sz w:val="24"/>
          <w:szCs w:val="24"/>
        </w:rPr>
        <w:t>---</w:t>
      </w:r>
      <w:r w:rsidRPr="003F4B11">
        <w:rPr>
          <w:rFonts w:ascii="Museo Sans 100" w:hAnsi="Museo Sans 100"/>
          <w:sz w:val="24"/>
          <w:szCs w:val="24"/>
        </w:rPr>
        <w:t xml:space="preserve"> lotes agrícolas más áreas complementarias en un área de 43 Hás.63 </w:t>
      </w:r>
      <w:proofErr w:type="spellStart"/>
      <w:r w:rsidRPr="003F4B11">
        <w:rPr>
          <w:rFonts w:ascii="Museo Sans 100" w:hAnsi="Museo Sans 100"/>
          <w:sz w:val="24"/>
          <w:szCs w:val="24"/>
        </w:rPr>
        <w:t>Ás</w:t>
      </w:r>
      <w:proofErr w:type="spellEnd"/>
      <w:r w:rsidRPr="003F4B11">
        <w:rPr>
          <w:rFonts w:ascii="Museo Sans 100" w:hAnsi="Museo Sans 100"/>
          <w:sz w:val="24"/>
          <w:szCs w:val="24"/>
        </w:rPr>
        <w:t xml:space="preserve"> 40.70 </w:t>
      </w:r>
      <w:proofErr w:type="spellStart"/>
      <w:r w:rsidRPr="003F4B11">
        <w:rPr>
          <w:rFonts w:ascii="Museo Sans 100" w:hAnsi="Museo Sans 100"/>
          <w:sz w:val="24"/>
          <w:szCs w:val="24"/>
        </w:rPr>
        <w:t>Cás</w:t>
      </w:r>
      <w:proofErr w:type="spellEnd"/>
      <w:r w:rsidRPr="003F4B11">
        <w:rPr>
          <w:rFonts w:ascii="Museo Sans 100" w:hAnsi="Museo Sans 100"/>
          <w:sz w:val="24"/>
          <w:szCs w:val="24"/>
        </w:rPr>
        <w:t>.</w:t>
      </w:r>
    </w:p>
    <w:p w:rsidR="0020366A" w:rsidRPr="004D6F08" w:rsidRDefault="0020366A" w:rsidP="004D6F08">
      <w:pPr>
        <w:pStyle w:val="Prrafodelista"/>
        <w:jc w:val="both"/>
        <w:rPr>
          <w:rFonts w:ascii="Museo Sans 100" w:hAnsi="Museo Sans 100"/>
          <w:b/>
          <w:sz w:val="24"/>
          <w:szCs w:val="24"/>
          <w:u w:val="single"/>
        </w:rPr>
      </w:pPr>
    </w:p>
    <w:p w:rsidR="0020366A" w:rsidRPr="004D6F08" w:rsidRDefault="0020366A" w:rsidP="004D6F08">
      <w:pPr>
        <w:pStyle w:val="Prrafodelista"/>
        <w:numPr>
          <w:ilvl w:val="0"/>
          <w:numId w:val="61"/>
        </w:numPr>
        <w:ind w:left="1134" w:hanging="708"/>
        <w:contextualSpacing/>
        <w:jc w:val="both"/>
        <w:rPr>
          <w:rFonts w:ascii="Museo Sans 100" w:hAnsi="Museo Sans 100"/>
          <w:b/>
          <w:sz w:val="24"/>
          <w:szCs w:val="24"/>
          <w:u w:val="single"/>
        </w:rPr>
      </w:pPr>
      <w:r w:rsidRPr="004D6F08">
        <w:rPr>
          <w:rFonts w:ascii="Museo Sans 100" w:hAnsi="Museo Sans 100"/>
          <w:sz w:val="24"/>
          <w:szCs w:val="24"/>
        </w:rPr>
        <w:t xml:space="preserve">En el Punto XXI del Acta de Sesión Ordinaria 19-2018, de fecha 24 de septiembre de 2018, se acordó modificar el Punto XXXVII del Acta de Sesión Ordinaria 20-2003, de fecha 29 de mayo de 2003, por haberse aprobado nuevo plano en el inmueble identificado en ese proyecto como </w:t>
      </w:r>
      <w:r w:rsidRPr="004D6F08">
        <w:rPr>
          <w:rFonts w:ascii="Museo Sans 100" w:hAnsi="Museo Sans 100"/>
          <w:b/>
          <w:sz w:val="24"/>
          <w:szCs w:val="24"/>
        </w:rPr>
        <w:t>ZONA COMUNAL</w:t>
      </w:r>
      <w:r w:rsidRPr="004D6F08">
        <w:rPr>
          <w:rFonts w:ascii="Museo Sans 100" w:hAnsi="Museo Sans 100"/>
          <w:sz w:val="24"/>
          <w:szCs w:val="24"/>
        </w:rPr>
        <w:t xml:space="preserve">, en el que se ha implementado un Proyecto denominado </w:t>
      </w:r>
      <w:r w:rsidRPr="004D6F08">
        <w:rPr>
          <w:rFonts w:ascii="Museo Sans 100" w:hAnsi="Museo Sans 100"/>
          <w:b/>
          <w:sz w:val="24"/>
          <w:szCs w:val="24"/>
        </w:rPr>
        <w:t>ASENTAMIENTO COMUNITARIO “PARCELA UBALDO”</w:t>
      </w:r>
      <w:r w:rsidRPr="004D6F08">
        <w:rPr>
          <w:rFonts w:ascii="Museo Sans 100" w:hAnsi="Museo Sans 100"/>
          <w:sz w:val="24"/>
          <w:szCs w:val="24"/>
        </w:rPr>
        <w:t xml:space="preserve">, desarrollado en el inmueble identificado registralmente como </w:t>
      </w:r>
      <w:r w:rsidRPr="004D6F08">
        <w:rPr>
          <w:rFonts w:ascii="Museo Sans 100" w:hAnsi="Museo Sans 100"/>
          <w:b/>
          <w:sz w:val="24"/>
          <w:szCs w:val="24"/>
        </w:rPr>
        <w:t>HACIENDA BOLIVAR, PORCION 2 (I.G)</w:t>
      </w:r>
      <w:r w:rsidRPr="004D6F08">
        <w:rPr>
          <w:rFonts w:ascii="Museo Sans 100" w:hAnsi="Museo Sans 100"/>
          <w:sz w:val="24"/>
          <w:szCs w:val="24"/>
        </w:rPr>
        <w:t xml:space="preserve"> y según plano como </w:t>
      </w:r>
      <w:r w:rsidRPr="004D6F08">
        <w:rPr>
          <w:rFonts w:ascii="Museo Sans 100" w:hAnsi="Museo Sans 100"/>
          <w:b/>
          <w:sz w:val="24"/>
          <w:szCs w:val="24"/>
        </w:rPr>
        <w:t>HACIENDA BOLIVAR, PORCION 2 (I.G) ZONA COMUNAL</w:t>
      </w:r>
      <w:r w:rsidRPr="004D6F08">
        <w:rPr>
          <w:rFonts w:ascii="Museo Sans 100" w:hAnsi="Museo Sans 100"/>
          <w:sz w:val="24"/>
          <w:szCs w:val="24"/>
        </w:rPr>
        <w:t xml:space="preserve">, ubicada en cantón Las Tunas, municipio de </w:t>
      </w:r>
      <w:proofErr w:type="spellStart"/>
      <w:r w:rsidRPr="004D6F08">
        <w:rPr>
          <w:rFonts w:ascii="Museo Sans 100" w:hAnsi="Museo Sans 100"/>
          <w:sz w:val="24"/>
          <w:szCs w:val="24"/>
        </w:rPr>
        <w:t>Aguilares</w:t>
      </w:r>
      <w:proofErr w:type="spellEnd"/>
      <w:r w:rsidRPr="004D6F08">
        <w:rPr>
          <w:rFonts w:ascii="Museo Sans 100" w:hAnsi="Museo Sans 100"/>
          <w:sz w:val="24"/>
          <w:szCs w:val="24"/>
        </w:rPr>
        <w:t xml:space="preserve">, departamento de San Salvador, con una extensión superficial de 02 </w:t>
      </w:r>
      <w:proofErr w:type="spellStart"/>
      <w:r w:rsidRPr="004D6F08">
        <w:rPr>
          <w:rFonts w:ascii="Museo Sans 100" w:hAnsi="Museo Sans 100"/>
          <w:sz w:val="24"/>
          <w:szCs w:val="24"/>
        </w:rPr>
        <w:t>Hás</w:t>
      </w:r>
      <w:proofErr w:type="spellEnd"/>
      <w:r w:rsidRPr="004D6F08">
        <w:rPr>
          <w:rFonts w:ascii="Museo Sans 100" w:hAnsi="Museo Sans 100"/>
          <w:sz w:val="24"/>
          <w:szCs w:val="24"/>
        </w:rPr>
        <w:t xml:space="preserve">. 56 </w:t>
      </w:r>
      <w:proofErr w:type="spellStart"/>
      <w:r w:rsidRPr="004D6F08">
        <w:rPr>
          <w:rFonts w:ascii="Museo Sans 100" w:hAnsi="Museo Sans 100"/>
          <w:sz w:val="24"/>
          <w:szCs w:val="24"/>
        </w:rPr>
        <w:t>Ás</w:t>
      </w:r>
      <w:proofErr w:type="spellEnd"/>
      <w:r w:rsidRPr="004D6F08">
        <w:rPr>
          <w:rFonts w:ascii="Museo Sans 100" w:hAnsi="Museo Sans 100"/>
          <w:sz w:val="24"/>
          <w:szCs w:val="24"/>
        </w:rPr>
        <w:t xml:space="preserve">. 36.03 </w:t>
      </w:r>
      <w:proofErr w:type="spellStart"/>
      <w:r w:rsidRPr="004D6F08">
        <w:rPr>
          <w:rFonts w:ascii="Museo Sans 100" w:hAnsi="Museo Sans 100"/>
          <w:sz w:val="24"/>
          <w:szCs w:val="24"/>
        </w:rPr>
        <w:t>Cás</w:t>
      </w:r>
      <w:proofErr w:type="spellEnd"/>
      <w:r w:rsidRPr="004D6F08">
        <w:rPr>
          <w:rFonts w:ascii="Museo Sans 100" w:hAnsi="Museo Sans 100"/>
          <w:sz w:val="24"/>
          <w:szCs w:val="24"/>
        </w:rPr>
        <w:t xml:space="preserve">., inscrito a favor de ISTA a la matrícula </w:t>
      </w:r>
      <w:r w:rsidR="003F4B11">
        <w:rPr>
          <w:rFonts w:ascii="Museo Sans 100" w:hAnsi="Museo Sans 100"/>
          <w:sz w:val="24"/>
          <w:szCs w:val="24"/>
        </w:rPr>
        <w:t>----</w:t>
      </w:r>
      <w:r w:rsidRPr="004D6F08">
        <w:rPr>
          <w:rFonts w:ascii="Museo Sans 100" w:hAnsi="Museo Sans 100"/>
          <w:sz w:val="24"/>
          <w:szCs w:val="24"/>
        </w:rPr>
        <w:t xml:space="preserve">-00000, del Registro de la Propiedad Raíz e Hipotecas de la Primera Sección del Centro, departamento de San Salvador, que comprende: 94 solares polígonos: A, B, C, D, E, F y G, Zonas de Protección 1 y 2, 1 vaguada y calles. Aprobándose el Valor Promedio de Referencia de la Zona de $5.68 por </w:t>
      </w:r>
      <w:r w:rsidR="004C57FF" w:rsidRPr="004D6F08">
        <w:rPr>
          <w:rFonts w:ascii="Museo Sans 100" w:hAnsi="Museo Sans 100"/>
          <w:sz w:val="24"/>
          <w:szCs w:val="24"/>
        </w:rPr>
        <w:t>metro c</w:t>
      </w:r>
      <w:r w:rsidRPr="004D6F08">
        <w:rPr>
          <w:rFonts w:ascii="Museo Sans 100" w:hAnsi="Museo Sans 100"/>
          <w:sz w:val="24"/>
          <w:szCs w:val="24"/>
        </w:rPr>
        <w:t>uadrado para los solares de vivienda, por lo que se recomienda para éstos el precio de venta de $5.40</w:t>
      </w:r>
      <w:r w:rsidRPr="004D6F08">
        <w:rPr>
          <w:rFonts w:ascii="Museo Sans 100" w:eastAsia="Times New Roman" w:hAnsi="Museo Sans 100"/>
          <w:sz w:val="24"/>
          <w:szCs w:val="24"/>
          <w:lang w:val="es-ES"/>
        </w:rPr>
        <w:t>,</w:t>
      </w:r>
      <w:r w:rsidRPr="004D6F08">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Pr="004D6F08">
        <w:rPr>
          <w:rFonts w:ascii="Museo Sans 100" w:eastAsia="Times New Roman" w:hAnsi="Museo Sans 100"/>
          <w:bCs/>
          <w:sz w:val="24"/>
          <w:szCs w:val="24"/>
        </w:rPr>
        <w:t xml:space="preserve">Dentro del Proyecto relacionado se encuentran los inmuebles objeto del presente </w:t>
      </w:r>
      <w:r w:rsidR="004C57FF" w:rsidRPr="004D6F08">
        <w:rPr>
          <w:rFonts w:ascii="Museo Sans 100" w:eastAsia="Times New Roman" w:hAnsi="Museo Sans 100"/>
          <w:bCs/>
          <w:sz w:val="24"/>
          <w:szCs w:val="24"/>
        </w:rPr>
        <w:t>punto de acta</w:t>
      </w:r>
      <w:r w:rsidRPr="004D6F08">
        <w:rPr>
          <w:rFonts w:ascii="Museo Sans 100" w:eastAsia="Times New Roman" w:hAnsi="Museo Sans 100"/>
          <w:bCs/>
          <w:sz w:val="24"/>
          <w:szCs w:val="24"/>
        </w:rPr>
        <w:t>.</w:t>
      </w:r>
    </w:p>
    <w:p w:rsidR="0020366A" w:rsidRPr="004D6F08" w:rsidRDefault="0020366A" w:rsidP="004D6F08">
      <w:pPr>
        <w:pStyle w:val="Prrafodelista"/>
        <w:jc w:val="both"/>
        <w:rPr>
          <w:rFonts w:ascii="Museo Sans 100" w:hAnsi="Museo Sans 100"/>
          <w:b/>
          <w:sz w:val="24"/>
          <w:szCs w:val="24"/>
          <w:u w:val="single"/>
        </w:rPr>
      </w:pPr>
    </w:p>
    <w:p w:rsidR="0020366A" w:rsidRPr="004D6F08" w:rsidRDefault="0020366A" w:rsidP="004D6F08">
      <w:pPr>
        <w:pStyle w:val="Prrafodelista"/>
        <w:numPr>
          <w:ilvl w:val="0"/>
          <w:numId w:val="61"/>
        </w:numPr>
        <w:ind w:left="1134" w:hanging="708"/>
        <w:contextualSpacing/>
        <w:jc w:val="both"/>
        <w:rPr>
          <w:rFonts w:ascii="Museo Sans 100" w:hAnsi="Museo Sans 100"/>
          <w:b/>
          <w:sz w:val="24"/>
          <w:szCs w:val="24"/>
          <w:u w:val="single"/>
        </w:rPr>
      </w:pPr>
      <w:r w:rsidRPr="004D6F08">
        <w:rPr>
          <w:rFonts w:ascii="Museo Sans 100" w:eastAsia="Times New Roman" w:hAnsi="Museo Sans 100"/>
          <w:sz w:val="24"/>
          <w:szCs w:val="24"/>
          <w:lang w:eastAsia="es-ES"/>
        </w:rPr>
        <w:t xml:space="preserve">Es necesario </w:t>
      </w:r>
      <w:r w:rsidRPr="004D6F08">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w:t>
      </w:r>
      <w:r w:rsidRPr="004D6F08">
        <w:rPr>
          <w:rFonts w:ascii="Museo Sans 100" w:eastAsia="Times New Roman" w:hAnsi="Museo Sans 100"/>
          <w:sz w:val="24"/>
          <w:szCs w:val="24"/>
          <w:lang w:val="es-ES" w:eastAsia="es-ES"/>
        </w:rPr>
        <w:lastRenderedPageBreak/>
        <w:t xml:space="preserve">inmuebles, que deberán cumplir con las medidas </w:t>
      </w:r>
      <w:r w:rsidRPr="004D6F08">
        <w:rPr>
          <w:rFonts w:ascii="Museo Sans 100" w:hAnsi="Museo Sans 100"/>
          <w:sz w:val="24"/>
          <w:szCs w:val="24"/>
        </w:rPr>
        <w:t>ambientales</w:t>
      </w:r>
      <w:r w:rsidRPr="004D6F08">
        <w:rPr>
          <w:rFonts w:ascii="Museo Sans 100" w:eastAsia="Times New Roman" w:hAnsi="Museo Sans 100"/>
          <w:sz w:val="24"/>
          <w:szCs w:val="24"/>
          <w:lang w:val="es-ES" w:eastAsia="es-ES"/>
        </w:rPr>
        <w:t xml:space="preserve"> emitidas por la Unidad Ambiental Institucional, referentes a:</w:t>
      </w:r>
    </w:p>
    <w:p w:rsidR="0020366A" w:rsidRPr="00E30A77" w:rsidRDefault="0020366A" w:rsidP="0020366A">
      <w:pPr>
        <w:pStyle w:val="Prrafodelista"/>
        <w:ind w:left="357"/>
        <w:jc w:val="both"/>
        <w:rPr>
          <w:rFonts w:ascii="Museo Sans 300" w:hAnsi="Museo Sans 300"/>
          <w:sz w:val="26"/>
          <w:szCs w:val="26"/>
        </w:rPr>
      </w:pPr>
    </w:p>
    <w:p w:rsidR="0020366A" w:rsidRPr="004D6F08" w:rsidRDefault="0020366A" w:rsidP="004D6F08">
      <w:pPr>
        <w:pStyle w:val="Prrafodelista"/>
        <w:numPr>
          <w:ilvl w:val="0"/>
          <w:numId w:val="62"/>
        </w:numPr>
        <w:ind w:left="1797" w:hanging="357"/>
        <w:contextualSpacing/>
        <w:jc w:val="both"/>
        <w:rPr>
          <w:rFonts w:ascii="Museo Sans 100" w:hAnsi="Museo Sans 100"/>
        </w:rPr>
      </w:pPr>
      <w:r w:rsidRPr="004D6F08">
        <w:rPr>
          <w:rFonts w:ascii="Museo Sans 100" w:hAnsi="Museo Sans 100"/>
        </w:rPr>
        <w:t>Evitar la quema de los residuos sólidos; y</w:t>
      </w:r>
    </w:p>
    <w:p w:rsidR="0020366A" w:rsidRPr="004D6F08" w:rsidRDefault="0020366A" w:rsidP="004D6F08">
      <w:pPr>
        <w:pStyle w:val="Prrafodelista"/>
        <w:numPr>
          <w:ilvl w:val="0"/>
          <w:numId w:val="62"/>
        </w:numPr>
        <w:ind w:left="1797" w:hanging="357"/>
        <w:contextualSpacing/>
        <w:jc w:val="both"/>
        <w:rPr>
          <w:rFonts w:ascii="Museo Sans 100" w:hAnsi="Museo Sans 100"/>
        </w:rPr>
      </w:pPr>
      <w:r w:rsidRPr="004D6F08">
        <w:rPr>
          <w:rFonts w:ascii="Museo Sans 100" w:hAnsi="Museo Sans 100"/>
        </w:rPr>
        <w:t>La comunidad debe coordinar con la municipalidad la implementación para un buen manejo de los desechos sólidos y las aguas residuales.</w:t>
      </w:r>
    </w:p>
    <w:p w:rsidR="0020366A" w:rsidRPr="004D6F08" w:rsidRDefault="0020366A" w:rsidP="004D6F08">
      <w:pPr>
        <w:ind w:left="1134"/>
        <w:jc w:val="both"/>
        <w:rPr>
          <w:rFonts w:ascii="Museo Sans 100" w:eastAsia="Times New Roman" w:hAnsi="Museo Sans 100"/>
          <w:sz w:val="24"/>
          <w:szCs w:val="24"/>
          <w:lang w:val="es-ES" w:eastAsia="es-ES"/>
        </w:rPr>
      </w:pPr>
      <w:r w:rsidRPr="004D6F08">
        <w:rPr>
          <w:rFonts w:ascii="Museo Sans 100" w:eastAsia="Times New Roman" w:hAnsi="Museo Sans 100"/>
          <w:sz w:val="24"/>
          <w:szCs w:val="24"/>
          <w:lang w:val="es-ES" w:eastAsia="es-ES"/>
        </w:rPr>
        <w:t xml:space="preserve">Lo anterior, de conformidad a lo establecido en el Acuerdo Segundo del Punto </w:t>
      </w:r>
      <w:r w:rsidRPr="004D6F08">
        <w:rPr>
          <w:rFonts w:ascii="Museo Sans 100" w:hAnsi="Museo Sans 100"/>
          <w:sz w:val="24"/>
          <w:szCs w:val="24"/>
        </w:rPr>
        <w:t>XXI del Acta de Sesión Ordinaria N° 19-2018, de fecha 24 de septiembre del año 2018.</w:t>
      </w:r>
    </w:p>
    <w:p w:rsidR="0020366A" w:rsidRPr="004D6F08" w:rsidRDefault="0020366A" w:rsidP="004D6F08">
      <w:pPr>
        <w:ind w:left="709"/>
        <w:jc w:val="both"/>
        <w:rPr>
          <w:rFonts w:ascii="Museo Sans 100" w:eastAsia="Times New Roman" w:hAnsi="Museo Sans 100"/>
          <w:sz w:val="24"/>
          <w:szCs w:val="24"/>
          <w:lang w:val="es-ES" w:eastAsia="es-ES"/>
        </w:rPr>
      </w:pPr>
    </w:p>
    <w:p w:rsidR="0020366A" w:rsidRPr="003F4B11" w:rsidRDefault="0020366A" w:rsidP="003C427E">
      <w:pPr>
        <w:pStyle w:val="Prrafodelista"/>
        <w:numPr>
          <w:ilvl w:val="0"/>
          <w:numId w:val="61"/>
        </w:numPr>
        <w:ind w:left="1134" w:hanging="708"/>
        <w:contextualSpacing/>
        <w:jc w:val="both"/>
        <w:rPr>
          <w:rFonts w:ascii="Museo Sans 100" w:eastAsia="Times New Roman" w:hAnsi="Museo Sans 100"/>
          <w:sz w:val="24"/>
          <w:szCs w:val="24"/>
          <w:lang w:val="es-ES" w:eastAsia="es-ES"/>
        </w:rPr>
      </w:pPr>
      <w:r w:rsidRPr="004D6F08">
        <w:rPr>
          <w:rFonts w:ascii="Museo Sans 100" w:hAnsi="Museo Sans 100"/>
          <w:sz w:val="24"/>
          <w:szCs w:val="24"/>
        </w:rPr>
        <w:t xml:space="preserve">Según valúos de fecha 23 de noviembre de 2018, realizado por el Departamento de Asignación Individual y Avalúos, se recomienda el precio </w:t>
      </w:r>
      <w:r w:rsidRPr="003F4B11">
        <w:rPr>
          <w:rFonts w:ascii="Museo Sans 100" w:hAnsi="Museo Sans 100"/>
          <w:sz w:val="24"/>
          <w:szCs w:val="24"/>
        </w:rPr>
        <w:t xml:space="preserve">de venta para los inmuebles, según detalle consignado en el cuadro de valores y extensiones que se relacionará en el Acuerdo Primero del presente </w:t>
      </w:r>
      <w:r w:rsidR="004D6F08" w:rsidRPr="003F4B11">
        <w:rPr>
          <w:rFonts w:ascii="Museo Sans 100" w:hAnsi="Museo Sans 100"/>
          <w:sz w:val="24"/>
          <w:szCs w:val="24"/>
        </w:rPr>
        <w:t>punto de acta</w:t>
      </w:r>
      <w:r w:rsidRPr="003F4B11">
        <w:rPr>
          <w:rFonts w:ascii="Museo Sans 100" w:hAnsi="Museo Sans 100"/>
          <w:sz w:val="24"/>
          <w:szCs w:val="24"/>
        </w:rPr>
        <w:t>, y que han sido requeridos por los solicitantes calificados dentro del Programa de Solidaridad Rural como Campesinos sin Tierra.</w:t>
      </w:r>
    </w:p>
    <w:p w:rsidR="0020366A" w:rsidRPr="004D6F08" w:rsidRDefault="0020366A" w:rsidP="004D6F08">
      <w:pPr>
        <w:pStyle w:val="Prrafodelista"/>
        <w:jc w:val="both"/>
        <w:rPr>
          <w:rFonts w:ascii="Museo Sans 100" w:eastAsia="Times New Roman" w:hAnsi="Museo Sans 100"/>
          <w:sz w:val="24"/>
          <w:szCs w:val="24"/>
          <w:lang w:val="es-ES" w:eastAsia="es-ES"/>
        </w:rPr>
      </w:pPr>
    </w:p>
    <w:p w:rsidR="0020366A" w:rsidRPr="004D6F08" w:rsidRDefault="0020366A" w:rsidP="004D6F08">
      <w:pPr>
        <w:pStyle w:val="Prrafodelista"/>
        <w:numPr>
          <w:ilvl w:val="0"/>
          <w:numId w:val="61"/>
        </w:numPr>
        <w:ind w:left="1134" w:hanging="708"/>
        <w:contextualSpacing/>
        <w:jc w:val="both"/>
        <w:rPr>
          <w:rFonts w:ascii="Museo Sans 100" w:eastAsia="Times New Roman" w:hAnsi="Museo Sans 100"/>
          <w:sz w:val="24"/>
          <w:szCs w:val="24"/>
        </w:rPr>
      </w:pPr>
      <w:r w:rsidRPr="004D6F08">
        <w:rPr>
          <w:rFonts w:ascii="Museo Sans 100" w:eastAsia="Times New Roman" w:hAnsi="Museo Sans 100"/>
          <w:sz w:val="24"/>
          <w:szCs w:val="24"/>
        </w:rPr>
        <w:t>Según el Informe Técnico con referencia SGD-02-0956-19, de fecha 04 de julio de 2019, emitido por el Departamento de Asignación Individual y Avalúos, los solicitantes no ejercen la posesión material de los inmuebles, por lo que se verificó en los sistemas informáticos de registro de beneficiarios que lleva la</w:t>
      </w:r>
      <w:r w:rsidR="004D6F08" w:rsidRPr="004D6F08">
        <w:rPr>
          <w:rFonts w:ascii="Museo Sans 100" w:eastAsia="Times New Roman" w:hAnsi="Museo Sans 100"/>
          <w:sz w:val="24"/>
          <w:szCs w:val="24"/>
        </w:rPr>
        <w:t xml:space="preserve"> Institución y se constató que é</w:t>
      </w:r>
      <w:r w:rsidRPr="004D6F08">
        <w:rPr>
          <w:rFonts w:ascii="Museo Sans 100" w:eastAsia="Times New Roman" w:hAnsi="Museo Sans 100"/>
          <w:sz w:val="24"/>
          <w:szCs w:val="24"/>
        </w:rPr>
        <w:t>stos, no han sido adjudicados a favor de ninguna persona, encontrándose disponibles para su adjudicación</w:t>
      </w:r>
      <w:r w:rsidRPr="004D6F08">
        <w:rPr>
          <w:rFonts w:ascii="Museo Sans 100" w:hAnsi="Museo Sans 100"/>
          <w:sz w:val="24"/>
          <w:szCs w:val="24"/>
        </w:rPr>
        <w:t>.</w:t>
      </w:r>
    </w:p>
    <w:p w:rsidR="0020366A" w:rsidRPr="004D6F08" w:rsidRDefault="0020366A" w:rsidP="004D6F08">
      <w:pPr>
        <w:jc w:val="both"/>
        <w:rPr>
          <w:rFonts w:ascii="Museo Sans 100" w:hAnsi="Museo Sans 100"/>
          <w:sz w:val="24"/>
          <w:szCs w:val="24"/>
        </w:rPr>
      </w:pPr>
    </w:p>
    <w:p w:rsidR="0020366A" w:rsidRPr="004D6F08" w:rsidRDefault="0020366A" w:rsidP="004D6F08">
      <w:pPr>
        <w:pStyle w:val="Prrafodelista"/>
        <w:numPr>
          <w:ilvl w:val="0"/>
          <w:numId w:val="61"/>
        </w:numPr>
        <w:ind w:left="1134" w:hanging="708"/>
        <w:contextualSpacing/>
        <w:jc w:val="both"/>
        <w:rPr>
          <w:rFonts w:ascii="Museo Sans 100" w:hAnsi="Museo Sans 100"/>
          <w:sz w:val="24"/>
          <w:szCs w:val="24"/>
        </w:rPr>
      </w:pPr>
      <w:r w:rsidRPr="004D6F08">
        <w:rPr>
          <w:rFonts w:ascii="Museo Sans 100" w:hAnsi="Museo Sans 100"/>
          <w:sz w:val="24"/>
          <w:szCs w:val="24"/>
        </w:rPr>
        <w:t>De acuerdo a la declaraciones simples contenidas en las solicitudes de Adjudicación de Inmuebles de fechas 24 de mayo y 20 de junio de 2019, los peticionarios manifiestan que ni ellos ni los integrantes de su grupo familiar son empleados del ISTA; situación robustecida de conformidad a la consulta realizada en la Base de Datos de Empleados de este Instituto.</w:t>
      </w:r>
    </w:p>
    <w:p w:rsidR="004D6F08" w:rsidRDefault="004D6F08" w:rsidP="004D6F08">
      <w:pPr>
        <w:jc w:val="both"/>
        <w:rPr>
          <w:rFonts w:ascii="Museo Sans 100" w:eastAsia="Times New Roman" w:hAnsi="Museo Sans 100"/>
          <w:sz w:val="24"/>
          <w:szCs w:val="24"/>
        </w:rPr>
      </w:pPr>
    </w:p>
    <w:p w:rsidR="00801D87" w:rsidRPr="004D6F08" w:rsidRDefault="00801D87" w:rsidP="004D6F08">
      <w:pPr>
        <w:jc w:val="both"/>
        <w:rPr>
          <w:rFonts w:ascii="Museo Sans 100" w:eastAsia="Times New Roman" w:hAnsi="Museo Sans 100"/>
          <w:sz w:val="24"/>
          <w:szCs w:val="24"/>
        </w:rPr>
      </w:pPr>
      <w:r w:rsidRPr="004D6F08">
        <w:rPr>
          <w:rFonts w:ascii="Museo Sans 100" w:eastAsia="Times New Roman" w:hAnsi="Museo Sans 100"/>
          <w:sz w:val="24"/>
          <w:szCs w:val="24"/>
        </w:rPr>
        <w:t>Se ha tenido a la vista:</w:t>
      </w:r>
      <w:r w:rsidR="0020366A" w:rsidRPr="004D6F08">
        <w:rPr>
          <w:rFonts w:ascii="Museo Sans 100" w:eastAsia="Times New Roman" w:hAnsi="Museo Sans 100"/>
          <w:sz w:val="24"/>
          <w:szCs w:val="24"/>
        </w:rPr>
        <w:t xml:space="preserve"> Informe Técnico del Departamento de Asignación Individual y Avalúos, Cuadro de Valores y Extensiones, reportes de valúos por solar, reportes de búsqueda de solicitantes para adjudicaciones generados por la Oficina Regional Central, y los departamentos de Asignación Individual y Avalúos y Análisis Jurídico, Propuesta de Adjudicación de Inmuebles, copia de acuerdos de Junta Directiva, Razón y Constancia de Inscripción de Desmembración en Cabeza de su Dueño a favor del ISTA y de Inscripción de Compraventa a favor de beneficiaria, solicitudes de Adjudicación de Inmuebles, copias de documentos únicos de Identidad, tarjetas de identificación tributaria, y Carencia de Bienes</w:t>
      </w:r>
      <w:r w:rsidRPr="004D6F08">
        <w:rPr>
          <w:rFonts w:ascii="Museo Sans 100" w:eastAsia="Times New Roman" w:hAnsi="Museo Sans 100"/>
          <w:sz w:val="24"/>
          <w:szCs w:val="24"/>
        </w:rPr>
        <w:t>; c</w:t>
      </w:r>
      <w:r w:rsidRPr="004D6F08">
        <w:rPr>
          <w:rFonts w:ascii="Museo Sans 100" w:hAnsi="Museo Sans 100"/>
          <w:sz w:val="24"/>
          <w:szCs w:val="24"/>
        </w:rPr>
        <w:t xml:space="preserve">on lo que se justifican las circunstancias legales para sustentar dicha petición y que además los beneficiarios </w:t>
      </w:r>
      <w:r w:rsidRPr="004D6F08">
        <w:rPr>
          <w:rFonts w:ascii="Museo Sans 100" w:hAnsi="Museo Sans 100"/>
          <w:sz w:val="24"/>
          <w:szCs w:val="24"/>
        </w:rPr>
        <w:lastRenderedPageBreak/>
        <w:t xml:space="preserve">cumplen con los requisitos necesarios para las adjudicaciones, por lo que la Gerencia Legal recomienda aprobar lo solicitado. </w:t>
      </w:r>
    </w:p>
    <w:p w:rsidR="00801D87" w:rsidRPr="004D6F08" w:rsidRDefault="00801D87" w:rsidP="004D6F08">
      <w:pPr>
        <w:jc w:val="both"/>
        <w:rPr>
          <w:rFonts w:ascii="Museo Sans 100" w:hAnsi="Museo Sans 100"/>
          <w:sz w:val="24"/>
          <w:szCs w:val="24"/>
        </w:rPr>
      </w:pPr>
    </w:p>
    <w:p w:rsidR="00801D87" w:rsidRPr="003F4B11" w:rsidRDefault="00801D87" w:rsidP="004D6F08">
      <w:pPr>
        <w:jc w:val="both"/>
        <w:rPr>
          <w:rFonts w:ascii="Museo Sans 100" w:eastAsia="Times New Roman" w:hAnsi="Museo Sans 100"/>
          <w:b/>
          <w:sz w:val="24"/>
          <w:szCs w:val="24"/>
        </w:rPr>
      </w:pPr>
      <w:r w:rsidRPr="004D6F08">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D6F08">
        <w:rPr>
          <w:rFonts w:ascii="Museo Sans 100" w:hAnsi="Museo Sans 100"/>
          <w:bCs/>
          <w:sz w:val="24"/>
          <w:szCs w:val="24"/>
        </w:rPr>
        <w:t>Ley del Régimen Especial de la Tierra en Propiedad de Las Asociaciones Cooperativas, Comunales y Comunitarias Campesinas  Beneficiarios de la Reforma Agraria</w:t>
      </w:r>
      <w:r w:rsidRPr="004D6F08">
        <w:rPr>
          <w:rFonts w:ascii="Museo Sans 100" w:hAnsi="Museo Sans 100"/>
          <w:sz w:val="24"/>
          <w:szCs w:val="24"/>
        </w:rPr>
        <w:t xml:space="preserve">, la Junta Directiva, </w:t>
      </w:r>
      <w:r w:rsidRPr="004D6F08">
        <w:rPr>
          <w:rFonts w:ascii="Museo Sans 100" w:hAnsi="Museo Sans 100"/>
          <w:b/>
          <w:sz w:val="24"/>
          <w:szCs w:val="24"/>
          <w:u w:val="single"/>
        </w:rPr>
        <w:t>ACUERDA: PRIMERO:</w:t>
      </w:r>
      <w:r w:rsidRPr="004D6F08">
        <w:rPr>
          <w:rFonts w:ascii="Museo Sans 100" w:hAnsi="Museo Sans 100"/>
          <w:b/>
          <w:sz w:val="24"/>
          <w:szCs w:val="24"/>
        </w:rPr>
        <w:t xml:space="preserve"> </w:t>
      </w:r>
      <w:r w:rsidRPr="004D6F08">
        <w:rPr>
          <w:rFonts w:ascii="Museo Sans 100" w:hAnsi="Museo Sans 100"/>
          <w:sz w:val="24"/>
          <w:szCs w:val="24"/>
        </w:rPr>
        <w:t>Aprobar la adjudicación y transferencia por compraventa de 03 solares para vivienda a favor de los señores:</w:t>
      </w:r>
      <w:r w:rsidR="004C57FF" w:rsidRPr="004D6F08">
        <w:rPr>
          <w:rFonts w:ascii="Museo Sans 100" w:eastAsia="Times New Roman" w:hAnsi="Museo Sans 100"/>
          <w:b/>
          <w:sz w:val="24"/>
          <w:szCs w:val="24"/>
        </w:rPr>
        <w:t xml:space="preserve"> 1) CAROLINA DEL CARMEN PADILLA DE DIMAS</w:t>
      </w:r>
      <w:r w:rsidR="004C57FF" w:rsidRPr="004D6F08">
        <w:rPr>
          <w:rFonts w:ascii="Museo Sans 100" w:eastAsia="Times New Roman" w:hAnsi="Museo Sans 100"/>
          <w:sz w:val="24"/>
          <w:szCs w:val="24"/>
        </w:rPr>
        <w:t xml:space="preserve">, y </w:t>
      </w:r>
      <w:r w:rsidR="003F4B11">
        <w:rPr>
          <w:rFonts w:ascii="Museo Sans 100" w:eastAsia="Times New Roman" w:hAnsi="Museo Sans 100"/>
          <w:sz w:val="24"/>
          <w:szCs w:val="24"/>
        </w:rPr>
        <w:t>----</w:t>
      </w:r>
      <w:r w:rsidR="004C57FF" w:rsidRPr="004D6F08">
        <w:rPr>
          <w:rFonts w:ascii="Museo Sans 100" w:eastAsia="Times New Roman" w:hAnsi="Museo Sans 100"/>
          <w:sz w:val="24"/>
          <w:szCs w:val="24"/>
        </w:rPr>
        <w:t xml:space="preserve"> </w:t>
      </w:r>
      <w:r w:rsidR="004C57FF" w:rsidRPr="004D6F08">
        <w:rPr>
          <w:rFonts w:ascii="Museo Sans 100" w:eastAsia="Times New Roman" w:hAnsi="Museo Sans 100"/>
          <w:b/>
          <w:sz w:val="24"/>
          <w:szCs w:val="24"/>
        </w:rPr>
        <w:t>FRANCISCO ANTONIO DIMAS PADILLA</w:t>
      </w:r>
      <w:r w:rsidR="004C57FF" w:rsidRPr="004D6F08">
        <w:rPr>
          <w:rFonts w:ascii="Museo Sans 100" w:hAnsi="Museo Sans 100"/>
          <w:sz w:val="24"/>
          <w:szCs w:val="24"/>
        </w:rPr>
        <w:t xml:space="preserve">; </w:t>
      </w:r>
      <w:r w:rsidR="004C57FF" w:rsidRPr="004D6F08">
        <w:rPr>
          <w:rFonts w:ascii="Museo Sans 100" w:hAnsi="Museo Sans 100"/>
          <w:b/>
          <w:sz w:val="24"/>
          <w:szCs w:val="24"/>
        </w:rPr>
        <w:t xml:space="preserve">2) LETICIA VASQUEZ RIVERA, </w:t>
      </w:r>
      <w:r w:rsidR="004C57FF" w:rsidRPr="004D6F08">
        <w:rPr>
          <w:rFonts w:ascii="Museo Sans 100" w:hAnsi="Museo Sans 100"/>
          <w:sz w:val="24"/>
          <w:szCs w:val="24"/>
        </w:rPr>
        <w:t xml:space="preserve">y </w:t>
      </w:r>
      <w:r w:rsidR="003F4B11">
        <w:rPr>
          <w:rFonts w:ascii="Museo Sans 100" w:hAnsi="Museo Sans 100"/>
          <w:sz w:val="24"/>
          <w:szCs w:val="24"/>
        </w:rPr>
        <w:t>----</w:t>
      </w:r>
      <w:r w:rsidR="004C57FF" w:rsidRPr="004D6F08">
        <w:rPr>
          <w:rFonts w:ascii="Museo Sans 100" w:hAnsi="Museo Sans 100"/>
          <w:sz w:val="24"/>
          <w:szCs w:val="24"/>
        </w:rPr>
        <w:t xml:space="preserve"> </w:t>
      </w:r>
      <w:r w:rsidR="004C57FF" w:rsidRPr="004D6F08">
        <w:rPr>
          <w:rFonts w:ascii="Museo Sans 100" w:hAnsi="Museo Sans 100"/>
          <w:b/>
          <w:sz w:val="24"/>
          <w:szCs w:val="24"/>
        </w:rPr>
        <w:t>CARLOS ALEXANDER ESCOBAR VASQUEZ</w:t>
      </w:r>
      <w:r w:rsidR="004C57FF" w:rsidRPr="004D6F08">
        <w:rPr>
          <w:rFonts w:ascii="Museo Sans 100" w:hAnsi="Museo Sans 100"/>
          <w:sz w:val="24"/>
          <w:szCs w:val="24"/>
        </w:rPr>
        <w:t xml:space="preserve">; y </w:t>
      </w:r>
      <w:r w:rsidR="004C57FF" w:rsidRPr="004D6F08">
        <w:rPr>
          <w:rFonts w:ascii="Museo Sans 100" w:hAnsi="Museo Sans 100"/>
          <w:b/>
          <w:sz w:val="24"/>
          <w:szCs w:val="24"/>
        </w:rPr>
        <w:t xml:space="preserve">3) RAFAEL URRUTIA, </w:t>
      </w:r>
      <w:r w:rsidR="004C57FF" w:rsidRPr="004D6F08">
        <w:rPr>
          <w:rFonts w:ascii="Museo Sans 100" w:hAnsi="Museo Sans 100"/>
          <w:sz w:val="24"/>
          <w:szCs w:val="24"/>
        </w:rPr>
        <w:t xml:space="preserve">y </w:t>
      </w:r>
      <w:r w:rsidR="003F4B11">
        <w:rPr>
          <w:rFonts w:ascii="Museo Sans 100" w:hAnsi="Museo Sans 100"/>
          <w:sz w:val="24"/>
          <w:szCs w:val="24"/>
        </w:rPr>
        <w:t>----</w:t>
      </w:r>
      <w:r w:rsidR="004C57FF" w:rsidRPr="004D6F08">
        <w:rPr>
          <w:rFonts w:ascii="Museo Sans 100" w:hAnsi="Museo Sans 100"/>
          <w:sz w:val="24"/>
          <w:szCs w:val="24"/>
        </w:rPr>
        <w:t xml:space="preserve"> </w:t>
      </w:r>
      <w:r w:rsidR="004C57FF" w:rsidRPr="004D6F08">
        <w:rPr>
          <w:rFonts w:ascii="Museo Sans 100" w:hAnsi="Museo Sans 100"/>
          <w:b/>
          <w:sz w:val="24"/>
          <w:szCs w:val="24"/>
        </w:rPr>
        <w:t>JENNIFER PATRICIA MANCIA SARAVIA</w:t>
      </w:r>
      <w:r w:rsidR="004C57FF" w:rsidRPr="004D6F08">
        <w:rPr>
          <w:rFonts w:ascii="Museo Sans 100" w:eastAsia="Times New Roman" w:hAnsi="Museo Sans 100"/>
          <w:sz w:val="24"/>
          <w:szCs w:val="24"/>
        </w:rPr>
        <w:t>;</w:t>
      </w:r>
      <w:r w:rsidR="004C57FF" w:rsidRPr="004D6F08">
        <w:rPr>
          <w:rFonts w:ascii="Museo Sans 100" w:eastAsia="Times New Roman" w:hAnsi="Museo Sans 100"/>
          <w:b/>
          <w:sz w:val="24"/>
          <w:szCs w:val="24"/>
        </w:rPr>
        <w:t xml:space="preserve"> </w:t>
      </w:r>
      <w:r w:rsidR="004C57FF" w:rsidRPr="004D6F08">
        <w:rPr>
          <w:rFonts w:ascii="Museo Sans 100" w:hAnsi="Museo Sans 100"/>
          <w:sz w:val="24"/>
          <w:szCs w:val="24"/>
        </w:rPr>
        <w:t xml:space="preserve">de </w:t>
      </w:r>
      <w:r w:rsidR="004D6F08" w:rsidRPr="004D6F08">
        <w:rPr>
          <w:rFonts w:ascii="Museo Sans 100" w:hAnsi="Museo Sans 100"/>
          <w:sz w:val="24"/>
          <w:szCs w:val="24"/>
        </w:rPr>
        <w:t xml:space="preserve">las </w:t>
      </w:r>
      <w:r w:rsidR="004C57FF" w:rsidRPr="004D6F08">
        <w:rPr>
          <w:rFonts w:ascii="Museo Sans 100" w:hAnsi="Museo Sans 100"/>
          <w:sz w:val="24"/>
          <w:szCs w:val="24"/>
        </w:rPr>
        <w:t xml:space="preserve">generales antes expresadas, </w:t>
      </w:r>
      <w:r w:rsidR="004C57FF" w:rsidRPr="004D6F08">
        <w:rPr>
          <w:rFonts w:ascii="Museo Sans 100" w:eastAsia="Times New Roman" w:hAnsi="Museo Sans 100"/>
          <w:sz w:val="24"/>
          <w:szCs w:val="24"/>
          <w:lang w:eastAsia="es-ES"/>
        </w:rPr>
        <w:t xml:space="preserve">pertenecientes al </w:t>
      </w:r>
      <w:r w:rsidR="004C57FF" w:rsidRPr="004D6F08">
        <w:rPr>
          <w:rFonts w:ascii="Museo Sans 100" w:hAnsi="Museo Sans 100"/>
          <w:bCs/>
          <w:sz w:val="24"/>
          <w:szCs w:val="24"/>
        </w:rPr>
        <w:t xml:space="preserve">Proyecto denominado </w:t>
      </w:r>
      <w:r w:rsidR="004C57FF" w:rsidRPr="004D6F08">
        <w:rPr>
          <w:rFonts w:ascii="Museo Sans 100" w:hAnsi="Museo Sans 100"/>
          <w:b/>
          <w:bCs/>
          <w:sz w:val="24"/>
          <w:szCs w:val="24"/>
        </w:rPr>
        <w:t xml:space="preserve">ASENTAMIENTO COMUNITARIO “PARCELA UBALDO” </w:t>
      </w:r>
      <w:r w:rsidR="004C57FF" w:rsidRPr="004D6F08">
        <w:rPr>
          <w:rFonts w:ascii="Museo Sans 100" w:hAnsi="Museo Sans 100"/>
          <w:bCs/>
          <w:sz w:val="24"/>
          <w:szCs w:val="24"/>
        </w:rPr>
        <w:t xml:space="preserve">desarrollado en el inmueble identificado registralmente como </w:t>
      </w:r>
      <w:r w:rsidR="004C57FF" w:rsidRPr="004D6F08">
        <w:rPr>
          <w:rFonts w:ascii="Museo Sans 100" w:hAnsi="Museo Sans 100"/>
          <w:b/>
          <w:bCs/>
          <w:sz w:val="24"/>
          <w:szCs w:val="24"/>
        </w:rPr>
        <w:t>HACIENDA BOLIVAR, PORCION 2 (I.G)</w:t>
      </w:r>
      <w:r w:rsidR="004C57FF" w:rsidRPr="004D6F08">
        <w:rPr>
          <w:rFonts w:ascii="Museo Sans 100" w:hAnsi="Museo Sans 100"/>
          <w:bCs/>
          <w:sz w:val="24"/>
          <w:szCs w:val="24"/>
        </w:rPr>
        <w:t xml:space="preserve"> y según plano como </w:t>
      </w:r>
      <w:r w:rsidR="004C57FF" w:rsidRPr="004D6F08">
        <w:rPr>
          <w:rFonts w:ascii="Museo Sans 100" w:hAnsi="Museo Sans 100"/>
          <w:b/>
          <w:bCs/>
          <w:sz w:val="24"/>
          <w:szCs w:val="24"/>
        </w:rPr>
        <w:t xml:space="preserve">HACIENDA BOLIVAR, PORCION 2 (I.G) ZONA COMUNAL, </w:t>
      </w:r>
      <w:r w:rsidR="004C57FF" w:rsidRPr="004D6F08">
        <w:rPr>
          <w:rFonts w:ascii="Museo Sans 100" w:hAnsi="Museo Sans 100"/>
          <w:bCs/>
          <w:sz w:val="24"/>
          <w:szCs w:val="24"/>
        </w:rPr>
        <w:t xml:space="preserve">ubicada en cantón Las Tunas, municipio de </w:t>
      </w:r>
      <w:proofErr w:type="spellStart"/>
      <w:r w:rsidR="004C57FF" w:rsidRPr="004D6F08">
        <w:rPr>
          <w:rFonts w:ascii="Museo Sans 100" w:hAnsi="Museo Sans 100"/>
          <w:bCs/>
          <w:sz w:val="24"/>
          <w:szCs w:val="24"/>
        </w:rPr>
        <w:t>Aguilares</w:t>
      </w:r>
      <w:proofErr w:type="spellEnd"/>
      <w:r w:rsidR="004C57FF" w:rsidRPr="004D6F08">
        <w:rPr>
          <w:rFonts w:ascii="Museo Sans 100" w:hAnsi="Museo Sans 100"/>
          <w:bCs/>
          <w:sz w:val="24"/>
          <w:szCs w:val="24"/>
        </w:rPr>
        <w:t xml:space="preserve">, departamento de San Salvador, y según plano en municipio de </w:t>
      </w:r>
      <w:proofErr w:type="spellStart"/>
      <w:r w:rsidR="004C57FF" w:rsidRPr="004D6F08">
        <w:rPr>
          <w:rFonts w:ascii="Museo Sans 100" w:hAnsi="Museo Sans 100"/>
          <w:bCs/>
          <w:sz w:val="24"/>
          <w:szCs w:val="24"/>
        </w:rPr>
        <w:t>Aguilares</w:t>
      </w:r>
      <w:proofErr w:type="spellEnd"/>
      <w:r w:rsidR="004C57FF" w:rsidRPr="004D6F08">
        <w:rPr>
          <w:rFonts w:ascii="Museo Sans 100" w:hAnsi="Museo Sans 100"/>
          <w:bCs/>
          <w:sz w:val="24"/>
          <w:szCs w:val="24"/>
        </w:rPr>
        <w:t>, departamento de San Salvador</w:t>
      </w:r>
      <w:r w:rsidRPr="004D6F08">
        <w:rPr>
          <w:rFonts w:ascii="Museo Sans 100" w:hAnsi="Museo Sans 100"/>
          <w:sz w:val="24"/>
          <w:szCs w:val="24"/>
        </w:rPr>
        <w:t>,</w:t>
      </w:r>
      <w:r w:rsidRPr="004D6F08">
        <w:rPr>
          <w:rFonts w:ascii="Museo Sans 100" w:hAnsi="Museo Sans 100"/>
          <w:b/>
          <w:sz w:val="24"/>
          <w:szCs w:val="24"/>
        </w:rPr>
        <w:t xml:space="preserve"> </w:t>
      </w:r>
      <w:r w:rsidRPr="004D6F08">
        <w:rPr>
          <w:rFonts w:ascii="Museo Sans 100" w:hAnsi="Museo Sans 100"/>
          <w:sz w:val="24"/>
          <w:szCs w:val="24"/>
        </w:rPr>
        <w:t>quedando las adjudicaciones conforme al cuadro</w:t>
      </w:r>
      <w:r w:rsidRPr="00D7496A">
        <w:rPr>
          <w:rFonts w:ascii="Museo Sans 100" w:hAnsi="Museo Sans 100"/>
          <w:sz w:val="24"/>
          <w:szCs w:val="24"/>
        </w:rPr>
        <w:t xml:space="preserve"> de valores y extensiones siguiente:</w:t>
      </w:r>
    </w:p>
    <w:p w:rsidR="00801D87" w:rsidRDefault="00801D87" w:rsidP="00801D87">
      <w:pPr>
        <w:jc w:val="both"/>
        <w:rPr>
          <w:rFonts w:ascii="Museo Sans 100" w:hAnsi="Museo Sans 100"/>
          <w:b/>
          <w:sz w:val="24"/>
          <w:szCs w:val="24"/>
          <w:u w:val="single"/>
        </w:rPr>
      </w:pPr>
    </w:p>
    <w:tbl>
      <w:tblPr>
        <w:tblW w:w="9043" w:type="dxa"/>
        <w:tblInd w:w="-3" w:type="dxa"/>
        <w:tblLayout w:type="fixed"/>
        <w:tblCellMar>
          <w:left w:w="25" w:type="dxa"/>
          <w:right w:w="0" w:type="dxa"/>
        </w:tblCellMar>
        <w:tblLook w:val="0000" w:firstRow="0" w:lastRow="0" w:firstColumn="0" w:lastColumn="0" w:noHBand="0" w:noVBand="0"/>
      </w:tblPr>
      <w:tblGrid>
        <w:gridCol w:w="2556"/>
        <w:gridCol w:w="973"/>
        <w:gridCol w:w="2476"/>
        <w:gridCol w:w="567"/>
        <w:gridCol w:w="568"/>
        <w:gridCol w:w="607"/>
        <w:gridCol w:w="648"/>
        <w:gridCol w:w="648"/>
      </w:tblGrid>
      <w:tr w:rsidR="004D6F08" w:rsidRPr="000574EB" w:rsidTr="004D6F08">
        <w:trPr>
          <w:trHeight w:val="316"/>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rPr>
                <w:rFonts w:ascii="Museo Sans 300" w:eastAsiaTheme="minorEastAsia" w:hAnsi="Museo Sans 300"/>
                <w:b/>
                <w:bCs/>
                <w:sz w:val="14"/>
                <w:szCs w:val="14"/>
              </w:rPr>
            </w:pPr>
            <w:r w:rsidRPr="000574EB">
              <w:rPr>
                <w:rFonts w:ascii="Museo Sans 300" w:eastAsiaTheme="minorEastAsia" w:hAnsi="Museo Sans 300"/>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rPr>
                <w:rFonts w:ascii="Museo Sans 300" w:eastAsiaTheme="minorEastAsia"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 xml:space="preserve">VALOR (¢) </w:t>
            </w:r>
          </w:p>
        </w:tc>
      </w:tr>
      <w:tr w:rsidR="004D6F08" w:rsidRPr="000574EB" w:rsidTr="004D6F08">
        <w:trPr>
          <w:trHeight w:val="257"/>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rPr>
                <w:rFonts w:ascii="Museo Sans 300" w:eastAsiaTheme="minorEastAsia" w:hAnsi="Museo Sans 300"/>
                <w:b/>
                <w:bCs/>
                <w:sz w:val="14"/>
                <w:szCs w:val="14"/>
              </w:rPr>
            </w:pPr>
            <w:r w:rsidRPr="000574EB">
              <w:rPr>
                <w:rFonts w:ascii="Museo Sans 300" w:eastAsiaTheme="minorEastAsia" w:hAnsi="Museo Sans 300"/>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rPr>
                <w:rFonts w:ascii="Museo Sans 300" w:eastAsiaTheme="minorEastAsia" w:hAnsi="Museo Sans 300"/>
                <w:b/>
                <w:bCs/>
                <w:sz w:val="14"/>
                <w:szCs w:val="14"/>
              </w:rPr>
            </w:pPr>
            <w:r w:rsidRPr="000574EB">
              <w:rPr>
                <w:rFonts w:ascii="Museo Sans 300" w:eastAsiaTheme="minorEastAsia" w:hAnsi="Museo Sans 300"/>
                <w:b/>
                <w:bCs/>
                <w:sz w:val="14"/>
                <w:szCs w:val="14"/>
              </w:rPr>
              <w:t xml:space="preserve">MATRICULA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rPr>
                <w:rFonts w:ascii="Museo Sans 300" w:eastAsiaTheme="minorEastAsia" w:hAnsi="Museo Sans 300"/>
                <w:b/>
                <w:bCs/>
                <w:sz w:val="14"/>
                <w:szCs w:val="14"/>
              </w:rPr>
            </w:pPr>
            <w:r w:rsidRPr="000574EB">
              <w:rPr>
                <w:rFonts w:ascii="Museo Sans 300" w:eastAsiaTheme="minorEastAsia"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rPr>
                <w:rFonts w:ascii="Museo Sans 300" w:eastAsiaTheme="minorEastAsia" w:hAnsi="Museo Sans 300"/>
                <w:b/>
                <w:bCs/>
                <w:sz w:val="14"/>
                <w:szCs w:val="14"/>
              </w:rPr>
            </w:pPr>
            <w:r w:rsidRPr="000574EB">
              <w:rPr>
                <w:rFonts w:ascii="Museo Sans 300" w:eastAsiaTheme="minorEastAsia"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rPr>
                <w:rFonts w:ascii="Museo Sans 300" w:eastAsiaTheme="minorEastAsia" w:hAnsi="Museo Sans 300"/>
                <w:b/>
                <w:bCs/>
                <w:sz w:val="14"/>
                <w:szCs w:val="14"/>
              </w:rPr>
            </w:pPr>
            <w:r w:rsidRPr="000574EB">
              <w:rPr>
                <w:rFonts w:ascii="Museo Sans 300" w:eastAsiaTheme="minorEastAsia"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rPr>
                <w:rFonts w:ascii="Museo Sans 300" w:eastAsiaTheme="minorEastAsia" w:hAnsi="Museo Sans 300"/>
                <w:b/>
                <w:bCs/>
                <w:sz w:val="14"/>
                <w:szCs w:val="14"/>
              </w:rPr>
            </w:pPr>
          </w:p>
        </w:tc>
      </w:tr>
    </w:tbl>
    <w:p w:rsidR="004C57FF" w:rsidRPr="000574EB" w:rsidRDefault="004C57FF" w:rsidP="004C57FF">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38"/>
      </w:tblGrid>
      <w:tr w:rsidR="004C57FF" w:rsidRPr="001D1393" w:rsidTr="004D6F08">
        <w:tc>
          <w:tcPr>
            <w:tcW w:w="2638" w:type="dxa"/>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rPr>
                <w:rFonts w:ascii="Museo Sans 300" w:eastAsiaTheme="minorEastAsia" w:hAnsi="Museo Sans 300"/>
                <w:b/>
                <w:bCs/>
                <w:sz w:val="14"/>
                <w:szCs w:val="14"/>
              </w:rPr>
            </w:pPr>
            <w:r w:rsidRPr="000574EB">
              <w:rPr>
                <w:rFonts w:ascii="Museo Sans 300" w:eastAsiaTheme="minorEastAsia" w:hAnsi="Museo Sans 300"/>
                <w:b/>
                <w:bCs/>
                <w:sz w:val="14"/>
                <w:szCs w:val="14"/>
              </w:rPr>
              <w:t xml:space="preserve">No DE ENTREGA: 06 </w:t>
            </w:r>
          </w:p>
        </w:tc>
      </w:tr>
    </w:tbl>
    <w:p w:rsidR="004C57FF" w:rsidRDefault="004C57FF" w:rsidP="004C57FF">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 xml:space="preserve">TASA DE INTERES 6% </w:t>
      </w:r>
    </w:p>
    <w:p w:rsidR="004D6F08" w:rsidRDefault="004D6F08" w:rsidP="004C57FF">
      <w:pPr>
        <w:widowControl w:val="0"/>
        <w:autoSpaceDE w:val="0"/>
        <w:autoSpaceDN w:val="0"/>
        <w:adjustRightInd w:val="0"/>
        <w:jc w:val="center"/>
        <w:rPr>
          <w:rFonts w:ascii="Museo Sans 300" w:eastAsiaTheme="minorEastAsia" w:hAnsi="Museo Sans 300"/>
          <w:b/>
          <w:bCs/>
          <w:sz w:val="14"/>
          <w:szCs w:val="14"/>
        </w:rPr>
      </w:pPr>
    </w:p>
    <w:p w:rsidR="004D6F08" w:rsidRDefault="004D6F08" w:rsidP="004C57FF">
      <w:pPr>
        <w:widowControl w:val="0"/>
        <w:autoSpaceDE w:val="0"/>
        <w:autoSpaceDN w:val="0"/>
        <w:adjustRightInd w:val="0"/>
        <w:jc w:val="center"/>
        <w:rPr>
          <w:rFonts w:ascii="Museo Sans 300" w:eastAsiaTheme="minorEastAsia" w:hAnsi="Museo Sans 300"/>
          <w:b/>
          <w:bCs/>
          <w:sz w:val="14"/>
          <w:szCs w:val="14"/>
        </w:rPr>
      </w:pPr>
    </w:p>
    <w:p w:rsidR="004D6F08" w:rsidRPr="000574EB" w:rsidRDefault="004D6F08" w:rsidP="004C57FF">
      <w:pPr>
        <w:widowControl w:val="0"/>
        <w:autoSpaceDE w:val="0"/>
        <w:autoSpaceDN w:val="0"/>
        <w:adjustRightInd w:val="0"/>
        <w:jc w:val="center"/>
        <w:rPr>
          <w:rFonts w:ascii="Museo Sans 300" w:eastAsiaTheme="minorEastAsia" w:hAnsi="Museo Sans 300"/>
          <w:b/>
          <w:bCs/>
          <w:sz w:val="14"/>
          <w:szCs w:val="14"/>
        </w:rPr>
      </w:pPr>
    </w:p>
    <w:tbl>
      <w:tblPr>
        <w:tblW w:w="8989" w:type="dxa"/>
        <w:tblInd w:w="-3" w:type="dxa"/>
        <w:tblLayout w:type="fixed"/>
        <w:tblCellMar>
          <w:left w:w="25" w:type="dxa"/>
          <w:right w:w="0" w:type="dxa"/>
        </w:tblCellMar>
        <w:tblLook w:val="0000" w:firstRow="0" w:lastRow="0" w:firstColumn="0" w:lastColumn="0" w:noHBand="0" w:noVBand="0"/>
      </w:tblPr>
      <w:tblGrid>
        <w:gridCol w:w="2539"/>
        <w:gridCol w:w="967"/>
        <w:gridCol w:w="2459"/>
        <w:gridCol w:w="564"/>
        <w:gridCol w:w="564"/>
        <w:gridCol w:w="604"/>
        <w:gridCol w:w="645"/>
        <w:gridCol w:w="647"/>
      </w:tblGrid>
      <w:tr w:rsidR="004C57FF" w:rsidRPr="000574EB" w:rsidTr="004D6F08">
        <w:trPr>
          <w:trHeight w:val="255"/>
        </w:trPr>
        <w:tc>
          <w:tcPr>
            <w:tcW w:w="2539" w:type="dxa"/>
            <w:vMerge w:val="restart"/>
            <w:tcBorders>
              <w:top w:val="single" w:sz="2" w:space="0" w:color="auto"/>
              <w:left w:val="single" w:sz="2" w:space="0" w:color="auto"/>
              <w:bottom w:val="single" w:sz="2" w:space="0" w:color="auto"/>
              <w:right w:val="single" w:sz="2" w:space="0" w:color="auto"/>
            </w:tcBorders>
          </w:tcPr>
          <w:p w:rsidR="004C57FF" w:rsidRPr="000574EB" w:rsidRDefault="003F4B11" w:rsidP="00C34B0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C57FF" w:rsidRPr="000574EB">
              <w:rPr>
                <w:rFonts w:ascii="Museo Sans 300" w:eastAsiaTheme="minorEastAsia" w:hAnsi="Museo Sans 300"/>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rPr>
                <w:rFonts w:ascii="Museo Sans 300" w:eastAsiaTheme="minorEastAsia" w:hAnsi="Museo Sans 300"/>
                <w:sz w:val="14"/>
                <w:szCs w:val="14"/>
              </w:rPr>
            </w:pPr>
            <w:r w:rsidRPr="000574EB">
              <w:rPr>
                <w:rFonts w:ascii="Museo Sans 300" w:eastAsiaTheme="minorEastAsia" w:hAnsi="Museo Sans 300"/>
                <w:sz w:val="14"/>
                <w:szCs w:val="14"/>
              </w:rPr>
              <w:t xml:space="preserve">Solares: </w:t>
            </w:r>
          </w:p>
          <w:p w:rsidR="004C57FF" w:rsidRPr="000574EB" w:rsidRDefault="003F4B11" w:rsidP="00C34B0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C57FF" w:rsidRPr="000574EB">
              <w:rPr>
                <w:rFonts w:ascii="Museo Sans 300" w:eastAsiaTheme="minorEastAsia" w:hAnsi="Museo Sans 300"/>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HACIENDA BOLIVAR, PORCION 2 (I.G) ZONA COMUNAL</w:t>
            </w:r>
          </w:p>
        </w:tc>
        <w:tc>
          <w:tcPr>
            <w:tcW w:w="564" w:type="dxa"/>
            <w:vMerge w:val="restart"/>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3F4B11" w:rsidP="00C34B0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3F4B11" w:rsidP="00C34B0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164.62</w:t>
            </w:r>
          </w:p>
        </w:tc>
        <w:tc>
          <w:tcPr>
            <w:tcW w:w="645" w:type="dxa"/>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888.95</w:t>
            </w:r>
          </w:p>
        </w:tc>
        <w:tc>
          <w:tcPr>
            <w:tcW w:w="645" w:type="dxa"/>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7778.31</w:t>
            </w:r>
          </w:p>
        </w:tc>
      </w:tr>
      <w:tr w:rsidR="004C57FF" w:rsidRPr="000574EB" w:rsidTr="004D6F08">
        <w:trPr>
          <w:trHeight w:val="127"/>
        </w:trPr>
        <w:tc>
          <w:tcPr>
            <w:tcW w:w="2539"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rPr>
                <w:rFonts w:ascii="Museo Sans 300" w:eastAsiaTheme="minorEastAsia" w:hAnsi="Museo Sans 300"/>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rPr>
                <w:rFonts w:ascii="Museo Sans 300" w:eastAsiaTheme="minorEastAsia" w:hAnsi="Museo Sans 300"/>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tc>
        <w:tc>
          <w:tcPr>
            <w:tcW w:w="604" w:type="dxa"/>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164.62</w:t>
            </w:r>
          </w:p>
        </w:tc>
        <w:tc>
          <w:tcPr>
            <w:tcW w:w="645" w:type="dxa"/>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888.95</w:t>
            </w:r>
          </w:p>
        </w:tc>
        <w:tc>
          <w:tcPr>
            <w:tcW w:w="645" w:type="dxa"/>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7778.31</w:t>
            </w:r>
          </w:p>
        </w:tc>
      </w:tr>
      <w:tr w:rsidR="004C57FF" w:rsidRPr="000574EB" w:rsidTr="004D6F08">
        <w:trPr>
          <w:trHeight w:val="705"/>
        </w:trPr>
        <w:tc>
          <w:tcPr>
            <w:tcW w:w="2539"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rPr>
                <w:rFonts w:ascii="Museo Sans 300" w:eastAsiaTheme="minorEastAsia" w:hAnsi="Museo Sans 300"/>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Área Total: 164.62</w:t>
            </w:r>
          </w:p>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Valor Total ($): 888.95</w:t>
            </w:r>
          </w:p>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Valor Total (¢): 7778.31</w:t>
            </w:r>
          </w:p>
        </w:tc>
      </w:tr>
    </w:tbl>
    <w:p w:rsidR="004C57FF" w:rsidRPr="000574EB" w:rsidRDefault="004C57FF" w:rsidP="004C57FF">
      <w:pPr>
        <w:widowControl w:val="0"/>
        <w:autoSpaceDE w:val="0"/>
        <w:autoSpaceDN w:val="0"/>
        <w:adjustRightInd w:val="0"/>
        <w:rPr>
          <w:rFonts w:ascii="Museo Sans 300" w:eastAsiaTheme="minorEastAsia" w:hAnsi="Museo Sans 300"/>
          <w:sz w:val="14"/>
          <w:szCs w:val="14"/>
        </w:rPr>
      </w:pPr>
    </w:p>
    <w:tbl>
      <w:tblPr>
        <w:tblW w:w="8975" w:type="dxa"/>
        <w:tblInd w:w="-3" w:type="dxa"/>
        <w:tblLayout w:type="fixed"/>
        <w:tblCellMar>
          <w:left w:w="25" w:type="dxa"/>
          <w:right w:w="0" w:type="dxa"/>
        </w:tblCellMar>
        <w:tblLook w:val="0000" w:firstRow="0" w:lastRow="0" w:firstColumn="0" w:lastColumn="0" w:noHBand="0" w:noVBand="0"/>
      </w:tblPr>
      <w:tblGrid>
        <w:gridCol w:w="2535"/>
        <w:gridCol w:w="965"/>
        <w:gridCol w:w="2454"/>
        <w:gridCol w:w="563"/>
        <w:gridCol w:w="563"/>
        <w:gridCol w:w="603"/>
        <w:gridCol w:w="643"/>
        <w:gridCol w:w="649"/>
      </w:tblGrid>
      <w:tr w:rsidR="004C57FF" w:rsidRPr="000574EB" w:rsidTr="004D6F08">
        <w:trPr>
          <w:trHeight w:val="233"/>
        </w:trPr>
        <w:tc>
          <w:tcPr>
            <w:tcW w:w="2535" w:type="dxa"/>
            <w:vMerge w:val="restart"/>
            <w:tcBorders>
              <w:top w:val="single" w:sz="2" w:space="0" w:color="auto"/>
              <w:left w:val="single" w:sz="2" w:space="0" w:color="auto"/>
              <w:bottom w:val="single" w:sz="2" w:space="0" w:color="auto"/>
              <w:right w:val="single" w:sz="2" w:space="0" w:color="auto"/>
            </w:tcBorders>
          </w:tcPr>
          <w:p w:rsidR="004C57FF" w:rsidRPr="000574EB" w:rsidRDefault="003F4B11" w:rsidP="00C34B0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C57FF" w:rsidRPr="000574EB">
              <w:rPr>
                <w:rFonts w:ascii="Museo Sans 300" w:eastAsiaTheme="minorEastAsia" w:hAnsi="Museo Sans 300"/>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rPr>
                <w:rFonts w:ascii="Museo Sans 300" w:eastAsiaTheme="minorEastAsia" w:hAnsi="Museo Sans 300"/>
                <w:sz w:val="14"/>
                <w:szCs w:val="14"/>
              </w:rPr>
            </w:pPr>
            <w:r w:rsidRPr="000574EB">
              <w:rPr>
                <w:rFonts w:ascii="Museo Sans 300" w:eastAsiaTheme="minorEastAsia" w:hAnsi="Museo Sans 300"/>
                <w:sz w:val="14"/>
                <w:szCs w:val="14"/>
              </w:rPr>
              <w:t xml:space="preserve">Solares: </w:t>
            </w:r>
          </w:p>
          <w:p w:rsidR="004C57FF" w:rsidRPr="000574EB" w:rsidRDefault="003F4B11" w:rsidP="00C34B0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C57FF" w:rsidRPr="000574EB">
              <w:rPr>
                <w:rFonts w:ascii="Museo Sans 300" w:eastAsiaTheme="minorEastAsia" w:hAnsi="Museo Sans 300"/>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HACIENDA BOLIVAR, PORCION 2 (I.G) ZONA COMUNAL</w:t>
            </w:r>
          </w:p>
        </w:tc>
        <w:tc>
          <w:tcPr>
            <w:tcW w:w="563" w:type="dxa"/>
            <w:vMerge w:val="restart"/>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3F4B11" w:rsidP="00C34B0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3F4B11" w:rsidP="00C34B0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207.75</w:t>
            </w:r>
          </w:p>
        </w:tc>
        <w:tc>
          <w:tcPr>
            <w:tcW w:w="643" w:type="dxa"/>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1121.85</w:t>
            </w:r>
          </w:p>
        </w:tc>
        <w:tc>
          <w:tcPr>
            <w:tcW w:w="644" w:type="dxa"/>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9816.19</w:t>
            </w:r>
          </w:p>
        </w:tc>
      </w:tr>
      <w:tr w:rsidR="004C57FF" w:rsidRPr="000574EB" w:rsidTr="004D6F08">
        <w:trPr>
          <w:trHeight w:val="116"/>
        </w:trPr>
        <w:tc>
          <w:tcPr>
            <w:tcW w:w="2535"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rPr>
                <w:rFonts w:ascii="Museo Sans 300" w:eastAsiaTheme="minorEastAsia" w:hAnsi="Museo Sans 300"/>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rPr>
                <w:rFonts w:ascii="Museo Sans 300" w:eastAsiaTheme="minorEastAsia" w:hAnsi="Museo Sans 300"/>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tc>
        <w:tc>
          <w:tcPr>
            <w:tcW w:w="603" w:type="dxa"/>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207.75</w:t>
            </w:r>
          </w:p>
        </w:tc>
        <w:tc>
          <w:tcPr>
            <w:tcW w:w="643" w:type="dxa"/>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1121.85</w:t>
            </w:r>
          </w:p>
        </w:tc>
        <w:tc>
          <w:tcPr>
            <w:tcW w:w="644" w:type="dxa"/>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9816.19</w:t>
            </w:r>
          </w:p>
        </w:tc>
      </w:tr>
      <w:tr w:rsidR="004C57FF" w:rsidRPr="000574EB" w:rsidTr="004D6F08">
        <w:trPr>
          <w:trHeight w:val="659"/>
        </w:trPr>
        <w:tc>
          <w:tcPr>
            <w:tcW w:w="2535"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rPr>
                <w:rFonts w:ascii="Museo Sans 300" w:eastAsiaTheme="minorEastAsia" w:hAnsi="Museo Sans 300"/>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Área Total: 207.75</w:t>
            </w:r>
          </w:p>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Valor Total ($): 1121.85</w:t>
            </w:r>
          </w:p>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Valor Total (¢): 9816.19</w:t>
            </w:r>
          </w:p>
        </w:tc>
      </w:tr>
    </w:tbl>
    <w:p w:rsidR="004C57FF" w:rsidRPr="000574EB" w:rsidRDefault="004C57FF" w:rsidP="004C57FF">
      <w:pPr>
        <w:widowControl w:val="0"/>
        <w:autoSpaceDE w:val="0"/>
        <w:autoSpaceDN w:val="0"/>
        <w:adjustRightInd w:val="0"/>
        <w:rPr>
          <w:rFonts w:ascii="Museo Sans 300" w:eastAsiaTheme="minorEastAsia" w:hAnsi="Museo Sans 300"/>
          <w:sz w:val="14"/>
          <w:szCs w:val="14"/>
        </w:rPr>
      </w:pPr>
    </w:p>
    <w:tbl>
      <w:tblPr>
        <w:tblW w:w="8990" w:type="dxa"/>
        <w:tblInd w:w="-3" w:type="dxa"/>
        <w:tblLayout w:type="fixed"/>
        <w:tblCellMar>
          <w:left w:w="25" w:type="dxa"/>
          <w:right w:w="0" w:type="dxa"/>
        </w:tblCellMar>
        <w:tblLook w:val="0000" w:firstRow="0" w:lastRow="0" w:firstColumn="0" w:lastColumn="0" w:noHBand="0" w:noVBand="0"/>
      </w:tblPr>
      <w:tblGrid>
        <w:gridCol w:w="2539"/>
        <w:gridCol w:w="967"/>
        <w:gridCol w:w="2459"/>
        <w:gridCol w:w="564"/>
        <w:gridCol w:w="564"/>
        <w:gridCol w:w="604"/>
        <w:gridCol w:w="645"/>
        <w:gridCol w:w="648"/>
      </w:tblGrid>
      <w:tr w:rsidR="004C57FF" w:rsidRPr="000574EB" w:rsidTr="004D6F08">
        <w:trPr>
          <w:trHeight w:val="258"/>
        </w:trPr>
        <w:tc>
          <w:tcPr>
            <w:tcW w:w="2539" w:type="dxa"/>
            <w:vMerge w:val="restart"/>
            <w:tcBorders>
              <w:top w:val="single" w:sz="2" w:space="0" w:color="auto"/>
              <w:left w:val="single" w:sz="2" w:space="0" w:color="auto"/>
              <w:bottom w:val="single" w:sz="2" w:space="0" w:color="auto"/>
              <w:right w:val="single" w:sz="2" w:space="0" w:color="auto"/>
            </w:tcBorders>
          </w:tcPr>
          <w:p w:rsidR="004C57FF" w:rsidRPr="000574EB" w:rsidRDefault="003F4B11" w:rsidP="00C34B0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C57FF" w:rsidRPr="000574EB">
              <w:rPr>
                <w:rFonts w:ascii="Museo Sans 300" w:eastAsiaTheme="minorEastAsia" w:hAnsi="Museo Sans 300"/>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rPr>
                <w:rFonts w:ascii="Museo Sans 300" w:eastAsiaTheme="minorEastAsia" w:hAnsi="Museo Sans 300"/>
                <w:sz w:val="14"/>
                <w:szCs w:val="14"/>
              </w:rPr>
            </w:pPr>
            <w:r w:rsidRPr="000574EB">
              <w:rPr>
                <w:rFonts w:ascii="Museo Sans 300" w:eastAsiaTheme="minorEastAsia" w:hAnsi="Museo Sans 300"/>
                <w:sz w:val="14"/>
                <w:szCs w:val="14"/>
              </w:rPr>
              <w:t xml:space="preserve">Solares: </w:t>
            </w:r>
          </w:p>
          <w:p w:rsidR="004C57FF" w:rsidRPr="000574EB" w:rsidRDefault="003F4B11" w:rsidP="00C34B0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C57FF" w:rsidRPr="000574EB">
              <w:rPr>
                <w:rFonts w:ascii="Museo Sans 300" w:eastAsiaTheme="minorEastAsia" w:hAnsi="Museo Sans 300"/>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HACIENDA BOLIVAR, PORCION 2 (I.G) ZONA COMUNAL</w:t>
            </w:r>
          </w:p>
        </w:tc>
        <w:tc>
          <w:tcPr>
            <w:tcW w:w="564" w:type="dxa"/>
            <w:vMerge w:val="restart"/>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3F4B11" w:rsidP="00C34B0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3F4B11" w:rsidP="00C34B0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227.75</w:t>
            </w:r>
          </w:p>
        </w:tc>
        <w:tc>
          <w:tcPr>
            <w:tcW w:w="645" w:type="dxa"/>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1229.85</w:t>
            </w:r>
          </w:p>
        </w:tc>
        <w:tc>
          <w:tcPr>
            <w:tcW w:w="646" w:type="dxa"/>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10761.19</w:t>
            </w:r>
          </w:p>
        </w:tc>
      </w:tr>
      <w:tr w:rsidR="004C57FF" w:rsidRPr="000574EB" w:rsidTr="004D6F08">
        <w:trPr>
          <w:trHeight w:val="129"/>
        </w:trPr>
        <w:tc>
          <w:tcPr>
            <w:tcW w:w="2539"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rPr>
                <w:rFonts w:ascii="Museo Sans 300" w:eastAsiaTheme="minorEastAsia" w:hAnsi="Museo Sans 300"/>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rPr>
                <w:rFonts w:ascii="Museo Sans 300" w:eastAsiaTheme="minorEastAsia" w:hAnsi="Museo Sans 300"/>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p>
        </w:tc>
        <w:tc>
          <w:tcPr>
            <w:tcW w:w="604" w:type="dxa"/>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227.75</w:t>
            </w:r>
          </w:p>
        </w:tc>
        <w:tc>
          <w:tcPr>
            <w:tcW w:w="645" w:type="dxa"/>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1229.85</w:t>
            </w:r>
          </w:p>
        </w:tc>
        <w:tc>
          <w:tcPr>
            <w:tcW w:w="646" w:type="dxa"/>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sz w:val="14"/>
                <w:szCs w:val="14"/>
              </w:rPr>
            </w:pPr>
            <w:r w:rsidRPr="000574EB">
              <w:rPr>
                <w:rFonts w:ascii="Museo Sans 300" w:eastAsiaTheme="minorEastAsia" w:hAnsi="Museo Sans 300"/>
                <w:sz w:val="14"/>
                <w:szCs w:val="14"/>
              </w:rPr>
              <w:t>10761.19</w:t>
            </w:r>
          </w:p>
        </w:tc>
      </w:tr>
      <w:tr w:rsidR="004C57FF" w:rsidRPr="000574EB" w:rsidTr="004D6F08">
        <w:trPr>
          <w:trHeight w:val="717"/>
        </w:trPr>
        <w:tc>
          <w:tcPr>
            <w:tcW w:w="2539" w:type="dxa"/>
            <w:vMerge/>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rPr>
                <w:rFonts w:ascii="Museo Sans 300" w:eastAsiaTheme="minorEastAsia" w:hAnsi="Museo Sans 300"/>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Área Total: 227.75</w:t>
            </w:r>
          </w:p>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Valor Total ($): 1229.85</w:t>
            </w:r>
          </w:p>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Valor Total (¢): 10761.19</w:t>
            </w:r>
          </w:p>
        </w:tc>
      </w:tr>
    </w:tbl>
    <w:p w:rsidR="004C57FF" w:rsidRPr="000574EB" w:rsidRDefault="004C57FF" w:rsidP="004C57FF">
      <w:pPr>
        <w:widowControl w:val="0"/>
        <w:autoSpaceDE w:val="0"/>
        <w:autoSpaceDN w:val="0"/>
        <w:adjustRightInd w:val="0"/>
        <w:rPr>
          <w:rFonts w:ascii="Museo Sans 300" w:eastAsiaTheme="minorEastAsia" w:hAnsi="Museo Sans 300"/>
          <w:sz w:val="14"/>
          <w:szCs w:val="14"/>
        </w:rPr>
      </w:pPr>
    </w:p>
    <w:tbl>
      <w:tblPr>
        <w:tblW w:w="8990" w:type="dxa"/>
        <w:tblInd w:w="-3" w:type="dxa"/>
        <w:tblLayout w:type="fixed"/>
        <w:tblCellMar>
          <w:left w:w="25" w:type="dxa"/>
          <w:right w:w="0" w:type="dxa"/>
        </w:tblCellMar>
        <w:tblLook w:val="0000" w:firstRow="0" w:lastRow="0" w:firstColumn="0" w:lastColumn="0" w:noHBand="0" w:noVBand="0"/>
      </w:tblPr>
      <w:tblGrid>
        <w:gridCol w:w="3508"/>
        <w:gridCol w:w="2459"/>
        <w:gridCol w:w="1733"/>
        <w:gridCol w:w="645"/>
        <w:gridCol w:w="645"/>
      </w:tblGrid>
      <w:tr w:rsidR="004C57FF" w:rsidRPr="000574EB" w:rsidTr="004D6F08">
        <w:trPr>
          <w:trHeight w:val="292"/>
        </w:trPr>
        <w:tc>
          <w:tcPr>
            <w:tcW w:w="3508" w:type="dxa"/>
            <w:vMerge w:val="restart"/>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lastRenderedPageBreak/>
              <w:t>TOTAL SOLARES</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3</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600.12</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3240.65</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28355.69</w:t>
            </w:r>
          </w:p>
        </w:tc>
      </w:tr>
      <w:tr w:rsidR="004C57FF" w:rsidRPr="000574EB" w:rsidTr="004D6F08">
        <w:trPr>
          <w:trHeight w:val="239"/>
        </w:trPr>
        <w:tc>
          <w:tcPr>
            <w:tcW w:w="3508" w:type="dxa"/>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TOTAL LOTES</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0</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0</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0</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4C57FF" w:rsidRPr="000574EB" w:rsidRDefault="004C57FF" w:rsidP="00C34B03">
            <w:pPr>
              <w:widowControl w:val="0"/>
              <w:autoSpaceDE w:val="0"/>
              <w:autoSpaceDN w:val="0"/>
              <w:adjustRightInd w:val="0"/>
              <w:jc w:val="center"/>
              <w:rPr>
                <w:rFonts w:ascii="Museo Sans 300" w:eastAsiaTheme="minorEastAsia" w:hAnsi="Museo Sans 300"/>
                <w:b/>
                <w:bCs/>
                <w:sz w:val="14"/>
                <w:szCs w:val="14"/>
              </w:rPr>
            </w:pPr>
            <w:r w:rsidRPr="000574EB">
              <w:rPr>
                <w:rFonts w:ascii="Museo Sans 300" w:eastAsiaTheme="minorEastAsia" w:hAnsi="Museo Sans 300"/>
                <w:b/>
                <w:bCs/>
                <w:sz w:val="14"/>
                <w:szCs w:val="14"/>
              </w:rPr>
              <w:t>0</w:t>
            </w:r>
          </w:p>
        </w:tc>
      </w:tr>
    </w:tbl>
    <w:p w:rsidR="004C57FF" w:rsidRPr="00D7496A" w:rsidRDefault="004C57FF" w:rsidP="00801D87">
      <w:pPr>
        <w:jc w:val="both"/>
        <w:rPr>
          <w:rFonts w:ascii="Museo Sans 100" w:hAnsi="Museo Sans 100"/>
          <w:b/>
          <w:sz w:val="24"/>
          <w:szCs w:val="24"/>
          <w:u w:val="single"/>
        </w:rPr>
      </w:pPr>
    </w:p>
    <w:p w:rsidR="00801D87" w:rsidRPr="007D1769" w:rsidRDefault="00801D87" w:rsidP="00801D87">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Advertir a los adjudicatarios a través de una cláusula especial en las escrituras de compraventa de los inmuebles, que deberán</w:t>
      </w:r>
      <w:r>
        <w:rPr>
          <w:rFonts w:ascii="Museo Sans 100" w:hAnsi="Museo Sans 100"/>
          <w:sz w:val="24"/>
          <w:szCs w:val="24"/>
        </w:rPr>
        <w:t xml:space="preserve"> cumplir con</w:t>
      </w:r>
      <w:r w:rsidRPr="008A5559">
        <w:rPr>
          <w:rFonts w:ascii="Museo Sans 100" w:hAnsi="Museo Sans 100"/>
          <w:sz w:val="24"/>
          <w:szCs w:val="24"/>
        </w:rPr>
        <w:t xml:space="preserve">  las medidas </w:t>
      </w:r>
      <w:r>
        <w:rPr>
          <w:rFonts w:ascii="Museo Sans 100" w:hAnsi="Museo Sans 100"/>
          <w:sz w:val="24"/>
          <w:szCs w:val="24"/>
        </w:rPr>
        <w:t xml:space="preserve">ambientales </w:t>
      </w:r>
      <w:r w:rsidRPr="008A5559">
        <w:rPr>
          <w:rFonts w:ascii="Museo Sans 100" w:hAnsi="Museo Sans 100"/>
          <w:sz w:val="24"/>
          <w:szCs w:val="24"/>
        </w:rPr>
        <w:t>re</w:t>
      </w:r>
      <w:r w:rsidR="007C5A1C">
        <w:rPr>
          <w:rFonts w:ascii="Museo Sans 100" w:hAnsi="Museo Sans 100"/>
          <w:sz w:val="24"/>
          <w:szCs w:val="24"/>
        </w:rPr>
        <w:t>lacionadas en el considerado VI</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801D87" w:rsidRDefault="00801D87" w:rsidP="00801D87">
      <w:pPr>
        <w:tabs>
          <w:tab w:val="left" w:pos="1080"/>
        </w:tabs>
        <w:jc w:val="center"/>
        <w:rPr>
          <w:rFonts w:ascii="Museo Sans 100" w:hAnsi="Museo Sans 100"/>
          <w:sz w:val="24"/>
          <w:szCs w:val="24"/>
        </w:rPr>
      </w:pPr>
    </w:p>
    <w:p w:rsidR="00347D69" w:rsidRPr="00CA700D" w:rsidRDefault="00347D69" w:rsidP="00CA700D">
      <w:pPr>
        <w:jc w:val="both"/>
        <w:rPr>
          <w:rFonts w:ascii="Museo Sans 100" w:hAnsi="Museo Sans 100"/>
          <w:b/>
          <w:sz w:val="24"/>
          <w:szCs w:val="24"/>
        </w:rPr>
      </w:pPr>
      <w:r w:rsidRPr="00CA700D">
        <w:rPr>
          <w:rFonts w:ascii="Museo Sans 100" w:hAnsi="Museo Sans 100"/>
          <w:sz w:val="24"/>
          <w:szCs w:val="24"/>
        </w:rPr>
        <w:t>“”””VI) A solicitud de</w:t>
      </w:r>
      <w:r w:rsidR="003C427E" w:rsidRPr="00CA700D">
        <w:rPr>
          <w:rFonts w:ascii="Museo Sans 100" w:hAnsi="Museo Sans 100"/>
          <w:sz w:val="24"/>
          <w:szCs w:val="24"/>
        </w:rPr>
        <w:t xml:space="preserve"> </w:t>
      </w:r>
      <w:r w:rsidRPr="00CA700D">
        <w:rPr>
          <w:rFonts w:ascii="Museo Sans 100" w:hAnsi="Museo Sans 100"/>
          <w:sz w:val="24"/>
          <w:szCs w:val="24"/>
        </w:rPr>
        <w:t>l</w:t>
      </w:r>
      <w:r w:rsidR="003C427E" w:rsidRPr="00CA700D">
        <w:rPr>
          <w:rFonts w:ascii="Museo Sans 100" w:hAnsi="Museo Sans 100"/>
          <w:sz w:val="24"/>
          <w:szCs w:val="24"/>
        </w:rPr>
        <w:t>a</w:t>
      </w:r>
      <w:r w:rsidRPr="00CA700D">
        <w:rPr>
          <w:rFonts w:ascii="Museo Sans 100" w:hAnsi="Museo Sans 100"/>
          <w:sz w:val="24"/>
          <w:szCs w:val="24"/>
        </w:rPr>
        <w:t xml:space="preserve"> señor</w:t>
      </w:r>
      <w:r w:rsidR="003C427E" w:rsidRPr="00CA700D">
        <w:rPr>
          <w:rFonts w:ascii="Museo Sans 100" w:hAnsi="Museo Sans 100"/>
          <w:sz w:val="24"/>
          <w:szCs w:val="24"/>
        </w:rPr>
        <w:t>a</w:t>
      </w:r>
      <w:r w:rsidRPr="00CA700D">
        <w:rPr>
          <w:rFonts w:ascii="Museo Sans 100" w:hAnsi="Museo Sans 100"/>
          <w:sz w:val="24"/>
          <w:szCs w:val="24"/>
        </w:rPr>
        <w:t>:</w:t>
      </w:r>
      <w:r w:rsidR="003C427E" w:rsidRPr="00CA700D">
        <w:rPr>
          <w:rFonts w:ascii="Museo Sans 100" w:eastAsia="Times New Roman" w:hAnsi="Museo Sans 100"/>
          <w:b/>
          <w:sz w:val="24"/>
          <w:szCs w:val="24"/>
          <w:lang w:val="es-ES"/>
        </w:rPr>
        <w:t xml:space="preserve"> SANTOS GARCIA, </w:t>
      </w:r>
      <w:r w:rsidR="003C427E" w:rsidRPr="00CA700D">
        <w:rPr>
          <w:rFonts w:ascii="Museo Sans 100" w:eastAsia="Times New Roman" w:hAnsi="Museo Sans 100"/>
          <w:sz w:val="24"/>
          <w:szCs w:val="24"/>
          <w:lang w:val="es-ES"/>
        </w:rPr>
        <w:t xml:space="preserve">de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años de edad,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del domicilio de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departamento de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con Documento Único de Identidad número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y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w:t>
      </w:r>
      <w:r w:rsidR="003C427E" w:rsidRPr="00CA700D">
        <w:rPr>
          <w:rFonts w:ascii="Museo Sans 100" w:eastAsia="Times New Roman" w:hAnsi="Museo Sans 100"/>
          <w:b/>
          <w:sz w:val="24"/>
          <w:szCs w:val="24"/>
          <w:lang w:val="es-ES"/>
        </w:rPr>
        <w:t xml:space="preserve">EUSEBIO GARCIA RAMOS, </w:t>
      </w:r>
      <w:r w:rsidR="003C427E" w:rsidRPr="00CA700D">
        <w:rPr>
          <w:rFonts w:ascii="Museo Sans 100" w:eastAsia="Times New Roman" w:hAnsi="Museo Sans 100"/>
          <w:sz w:val="24"/>
          <w:szCs w:val="24"/>
          <w:lang w:val="es-ES"/>
        </w:rPr>
        <w:t xml:space="preserve">de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años de edad,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del domicilio de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departamento de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con Documento Único de Identidad número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w:t>
      </w:r>
      <w:r w:rsidR="003C427E" w:rsidRPr="00CA700D">
        <w:rPr>
          <w:rFonts w:ascii="Museo Sans 100" w:eastAsia="Times New Roman" w:hAnsi="Museo Sans 100"/>
          <w:b/>
          <w:sz w:val="24"/>
          <w:szCs w:val="24"/>
          <w:lang w:val="es-ES"/>
        </w:rPr>
        <w:t xml:space="preserve"> JOSE CESAR GARCIA RAMOS, </w:t>
      </w:r>
      <w:r w:rsidR="003C427E" w:rsidRPr="00CA700D">
        <w:rPr>
          <w:rFonts w:ascii="Museo Sans 100" w:eastAsia="Times New Roman" w:hAnsi="Museo Sans 100"/>
          <w:sz w:val="24"/>
          <w:szCs w:val="24"/>
          <w:lang w:val="es-ES"/>
        </w:rPr>
        <w:t xml:space="preserve">de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años de edad,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del domicilio de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departamento de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con Documento Único de Identidad número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y </w:t>
      </w:r>
      <w:r w:rsidR="003C427E" w:rsidRPr="00CA700D">
        <w:rPr>
          <w:rFonts w:ascii="Museo Sans 100" w:eastAsia="Times New Roman" w:hAnsi="Museo Sans 100"/>
          <w:b/>
          <w:sz w:val="24"/>
          <w:szCs w:val="24"/>
          <w:lang w:val="es-ES"/>
        </w:rPr>
        <w:t xml:space="preserve">OSCAR RENEE RAMOS GARCIA, </w:t>
      </w:r>
      <w:r w:rsidR="003C427E" w:rsidRPr="00CA700D">
        <w:rPr>
          <w:rFonts w:ascii="Museo Sans 100" w:eastAsia="Times New Roman" w:hAnsi="Museo Sans 100"/>
          <w:sz w:val="24"/>
          <w:szCs w:val="24"/>
          <w:lang w:val="es-ES"/>
        </w:rPr>
        <w:t xml:space="preserve">de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años de edad,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del domicilio de la ciudad y departamento de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con Documento Único de Identidad </w:t>
      </w:r>
      <w:r w:rsidR="00CE4474">
        <w:rPr>
          <w:rFonts w:ascii="Museo Sans 100" w:eastAsia="Times New Roman" w:hAnsi="Museo Sans 100"/>
          <w:sz w:val="24"/>
          <w:szCs w:val="24"/>
          <w:lang w:val="es-ES"/>
        </w:rPr>
        <w:t>----</w:t>
      </w:r>
      <w:r w:rsidRPr="00CA700D">
        <w:rPr>
          <w:rFonts w:ascii="Museo Sans 100" w:hAnsi="Museo Sans 100"/>
          <w:sz w:val="24"/>
          <w:szCs w:val="24"/>
        </w:rPr>
        <w:t>;</w:t>
      </w:r>
      <w:r w:rsidRPr="00CA700D">
        <w:rPr>
          <w:rFonts w:ascii="Museo Sans 100" w:eastAsia="Times New Roman" w:hAnsi="Museo Sans 100"/>
          <w:sz w:val="24"/>
          <w:szCs w:val="24"/>
          <w:lang w:val="es-ES_tradnl"/>
        </w:rPr>
        <w:t xml:space="preserve"> el</w:t>
      </w:r>
      <w:r w:rsidRPr="00CA700D">
        <w:rPr>
          <w:rFonts w:ascii="Museo Sans 100" w:hAnsi="Museo Sans 100"/>
          <w:sz w:val="24"/>
          <w:szCs w:val="24"/>
        </w:rPr>
        <w:t xml:space="preserve"> señor Presidente somete a consideración de Junta</w:t>
      </w:r>
      <w:r w:rsidR="007C5A1C" w:rsidRPr="00CA700D">
        <w:rPr>
          <w:rFonts w:ascii="Museo Sans 100" w:hAnsi="Museo Sans 100"/>
          <w:sz w:val="24"/>
          <w:szCs w:val="24"/>
        </w:rPr>
        <w:t xml:space="preserve"> Directiva, dictamen jurídico 38</w:t>
      </w:r>
      <w:r w:rsidRPr="00CA700D">
        <w:rPr>
          <w:rFonts w:ascii="Museo Sans 100" w:hAnsi="Museo Sans 100"/>
          <w:sz w:val="24"/>
          <w:szCs w:val="24"/>
        </w:rPr>
        <w:t>9, relacionado con la adjudicación en venta de  0</w:t>
      </w:r>
      <w:r w:rsidR="007C5A1C" w:rsidRPr="00CA700D">
        <w:rPr>
          <w:rFonts w:ascii="Museo Sans 100" w:hAnsi="Museo Sans 100"/>
          <w:sz w:val="24"/>
          <w:szCs w:val="24"/>
        </w:rPr>
        <w:t>1 solar para vivienda</w:t>
      </w:r>
      <w:r w:rsidRPr="00CA700D">
        <w:rPr>
          <w:rFonts w:ascii="Museo Sans 100" w:hAnsi="Museo Sans 100"/>
          <w:sz w:val="24"/>
          <w:szCs w:val="24"/>
        </w:rPr>
        <w:t xml:space="preserve">, </w:t>
      </w:r>
      <w:r w:rsidR="007C5A1C" w:rsidRPr="00CA700D">
        <w:rPr>
          <w:rFonts w:ascii="Museo Sans 100" w:eastAsia="Times New Roman" w:hAnsi="Museo Sans 100"/>
          <w:sz w:val="24"/>
          <w:szCs w:val="24"/>
        </w:rPr>
        <w:t>ubicado</w:t>
      </w:r>
      <w:r w:rsidRPr="00CA700D">
        <w:rPr>
          <w:rFonts w:ascii="Museo Sans 100" w:eastAsia="Times New Roman" w:hAnsi="Museo Sans 100"/>
          <w:sz w:val="24"/>
          <w:szCs w:val="24"/>
        </w:rPr>
        <w:t xml:space="preserve"> en el</w:t>
      </w:r>
      <w:r w:rsidR="00CC0FB7" w:rsidRPr="00CA700D">
        <w:rPr>
          <w:rFonts w:ascii="Museo Sans 100" w:eastAsia="Times New Roman" w:hAnsi="Museo Sans 100"/>
          <w:sz w:val="24"/>
          <w:szCs w:val="24"/>
        </w:rPr>
        <w:t xml:space="preserve"> </w:t>
      </w:r>
      <w:r w:rsidR="003C427E" w:rsidRPr="00CA700D">
        <w:rPr>
          <w:rFonts w:ascii="Museo Sans 100" w:eastAsia="Times New Roman" w:hAnsi="Museo Sans 100"/>
          <w:sz w:val="24"/>
          <w:szCs w:val="24"/>
        </w:rPr>
        <w:t xml:space="preserve">Proyecto de Asentamiento Comunitario desarrollado en el inmueble identificado como </w:t>
      </w:r>
      <w:r w:rsidR="003C427E" w:rsidRPr="00CA700D">
        <w:rPr>
          <w:rFonts w:ascii="Museo Sans 100" w:eastAsia="Times New Roman" w:hAnsi="Museo Sans 100"/>
          <w:b/>
          <w:sz w:val="24"/>
          <w:szCs w:val="24"/>
        </w:rPr>
        <w:t xml:space="preserve">HACIENDA NANCUCHINAME, </w:t>
      </w:r>
      <w:r w:rsidR="003C427E" w:rsidRPr="00CA700D">
        <w:rPr>
          <w:rFonts w:ascii="Museo Sans 100" w:eastAsia="Times New Roman" w:hAnsi="Museo Sans 100"/>
          <w:sz w:val="24"/>
          <w:szCs w:val="24"/>
        </w:rPr>
        <w:t>conocida administrativamente como</w:t>
      </w:r>
      <w:r w:rsidR="003C427E" w:rsidRPr="00CA700D">
        <w:rPr>
          <w:rFonts w:ascii="Museo Sans 100" w:eastAsia="Times New Roman" w:hAnsi="Museo Sans 100"/>
          <w:b/>
          <w:sz w:val="24"/>
          <w:szCs w:val="24"/>
        </w:rPr>
        <w:t xml:space="preserve"> HACIENDA NANCUCHINAME-DACION Y HACIENDA NANCUCHINAME 3 y 6 (ASENTAMIENTO 8 Y 9) DEUDA AGRARIA,</w:t>
      </w:r>
      <w:r w:rsidR="003C427E" w:rsidRPr="00CA700D">
        <w:rPr>
          <w:rFonts w:ascii="Museo Sans 100" w:eastAsia="Times New Roman" w:hAnsi="Museo Sans 100"/>
          <w:sz w:val="24"/>
          <w:szCs w:val="24"/>
        </w:rPr>
        <w:t xml:space="preserve"> ubicada en cantón San Marcos Lempa, jurisdicción de </w:t>
      </w:r>
      <w:proofErr w:type="spellStart"/>
      <w:r w:rsidR="003C427E" w:rsidRPr="00CA700D">
        <w:rPr>
          <w:rFonts w:ascii="Museo Sans 100" w:eastAsia="Times New Roman" w:hAnsi="Museo Sans 100"/>
          <w:sz w:val="24"/>
          <w:szCs w:val="24"/>
        </w:rPr>
        <w:t>Jiquilisco</w:t>
      </w:r>
      <w:proofErr w:type="spellEnd"/>
      <w:r w:rsidR="003C427E" w:rsidRPr="00CA700D">
        <w:rPr>
          <w:rFonts w:ascii="Museo Sans 100" w:eastAsia="Times New Roman" w:hAnsi="Museo Sans 100"/>
          <w:sz w:val="24"/>
          <w:szCs w:val="24"/>
        </w:rPr>
        <w:t xml:space="preserve">, departamento de Usulután, </w:t>
      </w:r>
      <w:r w:rsidR="003C427E" w:rsidRPr="00CA700D">
        <w:rPr>
          <w:rFonts w:ascii="Museo Sans 100" w:eastAsia="Times New Roman" w:hAnsi="Museo Sans 100"/>
          <w:b/>
          <w:sz w:val="24"/>
          <w:szCs w:val="24"/>
        </w:rPr>
        <w:t>Código de Proyecto 110813, Código de SSE 522, Entrega 107</w:t>
      </w:r>
      <w:r w:rsidRPr="00CA700D">
        <w:rPr>
          <w:rFonts w:ascii="Museo Sans 100" w:hAnsi="Museo Sans 100"/>
          <w:b/>
          <w:sz w:val="24"/>
          <w:szCs w:val="24"/>
        </w:rPr>
        <w:t xml:space="preserve">, </w:t>
      </w:r>
      <w:r w:rsidRPr="00CA700D">
        <w:rPr>
          <w:rFonts w:ascii="Museo Sans 100" w:hAnsi="Museo Sans 100"/>
          <w:sz w:val="24"/>
          <w:szCs w:val="24"/>
        </w:rPr>
        <w:t>en el cual la Gerencia Legal hace las siguientes consideraciones:</w:t>
      </w:r>
    </w:p>
    <w:p w:rsidR="00347D69" w:rsidRPr="00CA700D" w:rsidRDefault="00347D69" w:rsidP="00CA700D">
      <w:pPr>
        <w:jc w:val="both"/>
        <w:rPr>
          <w:rFonts w:ascii="Museo Sans 100" w:hAnsi="Museo Sans 100"/>
          <w:sz w:val="24"/>
          <w:szCs w:val="24"/>
        </w:rPr>
      </w:pPr>
    </w:p>
    <w:p w:rsidR="003C427E" w:rsidRPr="00CA700D" w:rsidRDefault="003C427E" w:rsidP="00CA700D">
      <w:pPr>
        <w:numPr>
          <w:ilvl w:val="0"/>
          <w:numId w:val="63"/>
        </w:numPr>
        <w:tabs>
          <w:tab w:val="clear" w:pos="540"/>
          <w:tab w:val="num" w:pos="1134"/>
        </w:tabs>
        <w:ind w:left="1134" w:hanging="774"/>
        <w:jc w:val="both"/>
        <w:rPr>
          <w:rFonts w:ascii="Museo Sans 100" w:eastAsia="Times New Roman" w:hAnsi="Museo Sans 100"/>
          <w:color w:val="000000"/>
          <w:sz w:val="24"/>
          <w:szCs w:val="24"/>
        </w:rPr>
      </w:pPr>
      <w:r w:rsidRPr="00CA700D">
        <w:rPr>
          <w:rFonts w:ascii="Museo Sans 100" w:eastAsia="Times New Roman" w:hAnsi="Museo Sans 100"/>
          <w:color w:val="000000"/>
          <w:sz w:val="24"/>
          <w:szCs w:val="24"/>
        </w:rPr>
        <w:t xml:space="preserve">La Hacienda </w:t>
      </w:r>
      <w:proofErr w:type="spellStart"/>
      <w:r w:rsidRPr="00CA700D">
        <w:rPr>
          <w:rFonts w:ascii="Museo Sans 100" w:eastAsia="Times New Roman" w:hAnsi="Museo Sans 100"/>
          <w:color w:val="000000"/>
          <w:sz w:val="24"/>
          <w:szCs w:val="24"/>
        </w:rPr>
        <w:t>Nancuchiname</w:t>
      </w:r>
      <w:proofErr w:type="spellEnd"/>
      <w:r w:rsidRPr="00CA700D">
        <w:rPr>
          <w:rFonts w:ascii="Museo Sans 100" w:eastAsia="Times New Roman" w:hAnsi="Museo Sans 100"/>
          <w:color w:val="000000"/>
          <w:sz w:val="24"/>
          <w:szCs w:val="24"/>
        </w:rPr>
        <w:t xml:space="preserve">, fue adquirida por el ISTA mediante Dación en Pago por Deuda Agraria otorgada por la Asociación Cooperativa de Producción Agropecuaria </w:t>
      </w:r>
      <w:proofErr w:type="spellStart"/>
      <w:r w:rsidRPr="00CA700D">
        <w:rPr>
          <w:rFonts w:ascii="Museo Sans 100" w:eastAsia="Times New Roman" w:hAnsi="Museo Sans 100"/>
          <w:color w:val="000000"/>
          <w:sz w:val="24"/>
          <w:szCs w:val="24"/>
        </w:rPr>
        <w:t>Nancuchiname</w:t>
      </w:r>
      <w:proofErr w:type="spellEnd"/>
      <w:r w:rsidRPr="00CA700D">
        <w:rPr>
          <w:rFonts w:ascii="Museo Sans 100" w:eastAsia="Times New Roman" w:hAnsi="Museo Sans 100"/>
          <w:color w:val="000000"/>
          <w:sz w:val="24"/>
          <w:szCs w:val="24"/>
        </w:rPr>
        <w:t xml:space="preserve"> de R. L., constando en Escritura Publica número </w:t>
      </w:r>
      <w:r w:rsidR="001E1CA2">
        <w:rPr>
          <w:rFonts w:ascii="Museo Sans 100" w:eastAsia="Times New Roman" w:hAnsi="Museo Sans 100"/>
          <w:color w:val="000000"/>
          <w:sz w:val="24"/>
          <w:szCs w:val="24"/>
        </w:rPr>
        <w:t>----</w:t>
      </w:r>
      <w:r w:rsidRPr="00CA700D">
        <w:rPr>
          <w:rFonts w:ascii="Museo Sans 100" w:eastAsia="Times New Roman" w:hAnsi="Museo Sans 100"/>
          <w:color w:val="000000"/>
          <w:sz w:val="24"/>
          <w:szCs w:val="24"/>
        </w:rPr>
        <w:t xml:space="preserve"> libro </w:t>
      </w:r>
      <w:r w:rsidR="001E1CA2">
        <w:rPr>
          <w:rFonts w:ascii="Museo Sans 100" w:eastAsia="Times New Roman" w:hAnsi="Museo Sans 100"/>
          <w:color w:val="000000"/>
          <w:sz w:val="24"/>
          <w:szCs w:val="24"/>
        </w:rPr>
        <w:t>----</w:t>
      </w:r>
      <w:r w:rsidRPr="00CA700D">
        <w:rPr>
          <w:rFonts w:ascii="Museo Sans 100" w:eastAsia="Times New Roman" w:hAnsi="Museo Sans 100"/>
          <w:color w:val="000000"/>
          <w:sz w:val="24"/>
          <w:szCs w:val="24"/>
        </w:rPr>
        <w:t xml:space="preserve"> de protocolo, ante los oficios notariales de Salvador Ernesto Menéndez Castro, el día </w:t>
      </w:r>
      <w:r w:rsidR="001E1CA2">
        <w:rPr>
          <w:rFonts w:ascii="Museo Sans 100" w:eastAsia="Times New Roman" w:hAnsi="Museo Sans 100"/>
          <w:color w:val="000000"/>
          <w:sz w:val="24"/>
          <w:szCs w:val="24"/>
        </w:rPr>
        <w:t>---</w:t>
      </w:r>
      <w:r w:rsidRPr="00CA700D">
        <w:rPr>
          <w:rFonts w:ascii="Museo Sans 100" w:eastAsia="Times New Roman" w:hAnsi="Museo Sans 100"/>
          <w:color w:val="000000"/>
          <w:sz w:val="24"/>
          <w:szCs w:val="24"/>
        </w:rPr>
        <w:t xml:space="preserve"> de </w:t>
      </w:r>
      <w:r w:rsidR="001E1CA2">
        <w:rPr>
          <w:rFonts w:ascii="Museo Sans 100" w:eastAsia="Times New Roman" w:hAnsi="Museo Sans 100"/>
          <w:color w:val="000000"/>
          <w:sz w:val="24"/>
          <w:szCs w:val="24"/>
        </w:rPr>
        <w:t>---</w:t>
      </w:r>
      <w:r w:rsidRPr="00CA700D">
        <w:rPr>
          <w:rFonts w:ascii="Museo Sans 100" w:eastAsia="Times New Roman" w:hAnsi="Museo Sans 100"/>
          <w:color w:val="000000"/>
          <w:sz w:val="24"/>
          <w:szCs w:val="24"/>
        </w:rPr>
        <w:t xml:space="preserve"> de </w:t>
      </w:r>
      <w:r w:rsidR="001E1CA2">
        <w:rPr>
          <w:rFonts w:ascii="Museo Sans 100" w:eastAsia="Times New Roman" w:hAnsi="Museo Sans 100"/>
          <w:color w:val="000000"/>
          <w:sz w:val="24"/>
          <w:szCs w:val="24"/>
        </w:rPr>
        <w:t>---</w:t>
      </w:r>
      <w:r w:rsidRPr="00CA700D">
        <w:rPr>
          <w:rFonts w:ascii="Museo Sans 100" w:eastAsia="Times New Roman" w:hAnsi="Museo Sans 100"/>
          <w:color w:val="000000"/>
          <w:sz w:val="24"/>
          <w:szCs w:val="24"/>
        </w:rPr>
        <w:t xml:space="preserve">, </w:t>
      </w:r>
      <w:r w:rsidRPr="00CA700D">
        <w:rPr>
          <w:rFonts w:ascii="Museo Sans 100" w:eastAsia="Times New Roman" w:hAnsi="Museo Sans 100"/>
          <w:color w:val="000000"/>
          <w:sz w:val="24"/>
          <w:szCs w:val="24"/>
        </w:rPr>
        <w:lastRenderedPageBreak/>
        <w:t xml:space="preserve">conforme al Acuerdo contenido en el Punto XXXVIII del Acta de Sesión Ordinaria No. 37-2000 de fecha 28 de septiembre del año 2000, el cual fue modificado por el Acuerdo contenido en el Punto XXXVIII del Acta de  Sesión Ordinaria No. 41-2000 de fecha 26 de octubre del año 2000, en razón de modificar el valor de la deuda agraria, siendo lo correcto $553,473.66, a razón de $10,754.94 por hectárea y de $1.075494 por metro cuadrado, con un área de 51 </w:t>
      </w:r>
      <w:proofErr w:type="spellStart"/>
      <w:r w:rsidRPr="00CA700D">
        <w:rPr>
          <w:rFonts w:ascii="Museo Sans 100" w:eastAsia="Times New Roman" w:hAnsi="Museo Sans 100"/>
          <w:color w:val="000000"/>
          <w:sz w:val="24"/>
          <w:szCs w:val="24"/>
        </w:rPr>
        <w:t>Hás</w:t>
      </w:r>
      <w:proofErr w:type="spellEnd"/>
      <w:r w:rsidRPr="00CA700D">
        <w:rPr>
          <w:rFonts w:ascii="Museo Sans 100" w:eastAsia="Times New Roman" w:hAnsi="Museo Sans 100"/>
          <w:color w:val="000000"/>
          <w:sz w:val="24"/>
          <w:szCs w:val="24"/>
        </w:rPr>
        <w:t xml:space="preserve">. 46 As. 22.59 </w:t>
      </w:r>
      <w:proofErr w:type="spellStart"/>
      <w:r w:rsidRPr="00CA700D">
        <w:rPr>
          <w:rFonts w:ascii="Museo Sans 100" w:eastAsia="Times New Roman" w:hAnsi="Museo Sans 100"/>
          <w:color w:val="000000"/>
          <w:sz w:val="24"/>
          <w:szCs w:val="24"/>
        </w:rPr>
        <w:t>Cás</w:t>
      </w:r>
      <w:proofErr w:type="spellEnd"/>
      <w:r w:rsidRPr="00CA700D">
        <w:rPr>
          <w:rFonts w:ascii="Museo Sans 100" w:eastAsia="Times New Roman" w:hAnsi="Museo Sans 100"/>
          <w:color w:val="000000"/>
          <w:sz w:val="24"/>
          <w:szCs w:val="24"/>
        </w:rPr>
        <w:t xml:space="preserve">. </w:t>
      </w:r>
    </w:p>
    <w:p w:rsidR="003C427E" w:rsidRPr="00CA700D" w:rsidRDefault="003C427E" w:rsidP="00CA700D">
      <w:pPr>
        <w:tabs>
          <w:tab w:val="num" w:pos="1134"/>
        </w:tabs>
        <w:ind w:left="1134" w:hanging="774"/>
        <w:jc w:val="both"/>
        <w:rPr>
          <w:rFonts w:ascii="Museo Sans 100" w:eastAsia="Times New Roman" w:hAnsi="Museo Sans 100"/>
          <w:color w:val="000000"/>
          <w:sz w:val="24"/>
          <w:szCs w:val="24"/>
        </w:rPr>
      </w:pPr>
    </w:p>
    <w:p w:rsidR="003C427E" w:rsidRPr="00CE4474" w:rsidRDefault="003C427E" w:rsidP="00CA700D">
      <w:pPr>
        <w:pStyle w:val="Prrafodelista"/>
        <w:numPr>
          <w:ilvl w:val="0"/>
          <w:numId w:val="63"/>
        </w:numPr>
        <w:tabs>
          <w:tab w:val="clear" w:pos="540"/>
          <w:tab w:val="num" w:pos="1134"/>
        </w:tabs>
        <w:ind w:left="1134" w:hanging="774"/>
        <w:contextualSpacing/>
        <w:jc w:val="both"/>
        <w:rPr>
          <w:rFonts w:ascii="Museo Sans 100" w:eastAsia="Times New Roman" w:hAnsi="Museo Sans 100"/>
          <w:sz w:val="24"/>
          <w:szCs w:val="24"/>
        </w:rPr>
      </w:pPr>
      <w:r w:rsidRPr="00CA700D">
        <w:rPr>
          <w:rFonts w:ascii="Museo Sans 100" w:eastAsia="Times New Roman" w:hAnsi="Museo Sans 100"/>
          <w:color w:val="000000"/>
          <w:sz w:val="24"/>
          <w:szCs w:val="24"/>
        </w:rPr>
        <w:t>Mediante Acuerdo contenido en Punto XIX</w:t>
      </w:r>
      <w:r w:rsidRPr="00CA700D">
        <w:rPr>
          <w:rFonts w:ascii="Museo Sans 100" w:eastAsia="Times New Roman" w:hAnsi="Museo Sans 100"/>
          <w:bCs/>
          <w:color w:val="000000"/>
          <w:sz w:val="24"/>
          <w:szCs w:val="24"/>
        </w:rPr>
        <w:t xml:space="preserve"> del Acta de Sesión Ordinaria No. 49-2003 de fecha 22 de diciembre del año 2003,</w:t>
      </w:r>
      <w:r w:rsidRPr="00CA700D">
        <w:rPr>
          <w:rFonts w:ascii="Museo Sans 100" w:eastAsia="Times New Roman" w:hAnsi="Museo Sans 100"/>
          <w:b/>
          <w:bCs/>
          <w:color w:val="000000"/>
          <w:sz w:val="24"/>
          <w:szCs w:val="24"/>
        </w:rPr>
        <w:t xml:space="preserve"> </w:t>
      </w:r>
      <w:r w:rsidRPr="00CA700D">
        <w:rPr>
          <w:rFonts w:ascii="Museo Sans 100" w:eastAsia="Times New Roman" w:hAnsi="Museo Sans 100"/>
          <w:bCs/>
          <w:color w:val="000000"/>
          <w:sz w:val="24"/>
          <w:szCs w:val="24"/>
        </w:rPr>
        <w:t xml:space="preserve">se aprobó el Proyecto de Asentamiento Comunitario desarrollado en el inmueble en mención, con un área de 45 </w:t>
      </w:r>
      <w:proofErr w:type="spellStart"/>
      <w:r w:rsidRPr="00CA700D">
        <w:rPr>
          <w:rFonts w:ascii="Museo Sans 100" w:eastAsia="Times New Roman" w:hAnsi="Museo Sans 100"/>
          <w:bCs/>
          <w:color w:val="000000"/>
          <w:sz w:val="24"/>
          <w:szCs w:val="24"/>
        </w:rPr>
        <w:t>Hás</w:t>
      </w:r>
      <w:proofErr w:type="spellEnd"/>
      <w:r w:rsidRPr="00CA700D">
        <w:rPr>
          <w:rFonts w:ascii="Museo Sans 100" w:eastAsia="Times New Roman" w:hAnsi="Museo Sans 100"/>
          <w:bCs/>
          <w:color w:val="000000"/>
          <w:sz w:val="24"/>
          <w:szCs w:val="24"/>
        </w:rPr>
        <w:t xml:space="preserve">. 48 As. 37.29 </w:t>
      </w:r>
      <w:proofErr w:type="spellStart"/>
      <w:r w:rsidRPr="00CA700D">
        <w:rPr>
          <w:rFonts w:ascii="Museo Sans 100" w:eastAsia="Times New Roman" w:hAnsi="Museo Sans 100"/>
          <w:bCs/>
          <w:color w:val="000000"/>
          <w:sz w:val="24"/>
          <w:szCs w:val="24"/>
        </w:rPr>
        <w:t>Cás</w:t>
      </w:r>
      <w:proofErr w:type="spellEnd"/>
      <w:r w:rsidRPr="00CA700D">
        <w:rPr>
          <w:rFonts w:ascii="Museo Sans 100" w:eastAsia="Times New Roman" w:hAnsi="Museo Sans 100"/>
          <w:bCs/>
          <w:color w:val="000000"/>
          <w:sz w:val="24"/>
          <w:szCs w:val="24"/>
        </w:rPr>
        <w:t xml:space="preserve">., que incluye </w:t>
      </w:r>
      <w:r w:rsidR="00CE4474">
        <w:rPr>
          <w:rFonts w:ascii="Museo Sans 100" w:eastAsia="Times New Roman" w:hAnsi="Museo Sans 100"/>
          <w:bCs/>
          <w:color w:val="000000"/>
          <w:sz w:val="24"/>
          <w:szCs w:val="24"/>
        </w:rPr>
        <w:t>----</w:t>
      </w:r>
      <w:r w:rsidRPr="00CA700D">
        <w:rPr>
          <w:rFonts w:ascii="Museo Sans 100" w:eastAsia="Times New Roman" w:hAnsi="Museo Sans 100"/>
          <w:bCs/>
          <w:color w:val="000000"/>
          <w:sz w:val="24"/>
          <w:szCs w:val="24"/>
        </w:rPr>
        <w:t xml:space="preserve"> solares para vivienda, 4 zonas de protección, área de escuela, cancha y pozo, por </w:t>
      </w:r>
      <w:r w:rsidRPr="00CE4474">
        <w:rPr>
          <w:rFonts w:ascii="Museo Sans 100" w:eastAsia="Times New Roman" w:hAnsi="Museo Sans 100"/>
          <w:bCs/>
          <w:color w:val="000000"/>
          <w:sz w:val="24"/>
          <w:szCs w:val="24"/>
        </w:rPr>
        <w:t xml:space="preserve">lo que </w:t>
      </w:r>
      <w:r w:rsidRPr="00CE4474">
        <w:rPr>
          <w:rFonts w:ascii="Museo Sans 100" w:eastAsia="Times New Roman" w:hAnsi="Museo Sans 100"/>
          <w:sz w:val="24"/>
          <w:szCs w:val="24"/>
        </w:rPr>
        <w:t xml:space="preserve">se recomienda el precio de venta de </w:t>
      </w:r>
      <w:r w:rsidRPr="00CE4474">
        <w:rPr>
          <w:rFonts w:ascii="Museo Sans 100" w:eastAsia="Times New Roman" w:hAnsi="Museo Sans 100"/>
          <w:color w:val="000000"/>
          <w:sz w:val="24"/>
          <w:szCs w:val="24"/>
        </w:rPr>
        <w:t xml:space="preserve">$5.449900, por metro cuadrado para el Solar de Vivienda. Se aclara que los criterios utilizados por el Departamento de Asignación Individual y Avalúos para recomendar el precio de venta son los aprobados en Punto IX del Acta de Sesión Ordinaria No. 42-2007 de fecha 7 de noviembre del año 2007, dichos criterios no obstante estar modificados, se siguen aplicando para los inmuebles ubicados en los proyectos aprobados con anterioridad a que éstos se modificaran por la Junta Directiva. </w:t>
      </w:r>
      <w:r w:rsidRPr="00CE4474">
        <w:rPr>
          <w:rFonts w:ascii="Museo Sans 100" w:eastAsia="Times New Roman" w:hAnsi="Museo Sans 100"/>
          <w:bCs/>
          <w:color w:val="000000"/>
          <w:sz w:val="24"/>
          <w:szCs w:val="24"/>
        </w:rPr>
        <w:t xml:space="preserve">Dentro del proyecto relacionado se encuentra el inmueble objeto del presente </w:t>
      </w:r>
      <w:r w:rsidR="00CD554D" w:rsidRPr="00CE4474">
        <w:rPr>
          <w:rFonts w:ascii="Museo Sans 100" w:eastAsia="Times New Roman" w:hAnsi="Museo Sans 100"/>
          <w:bCs/>
          <w:color w:val="000000"/>
          <w:sz w:val="24"/>
          <w:szCs w:val="24"/>
        </w:rPr>
        <w:t>punto de acta</w:t>
      </w:r>
      <w:r w:rsidRPr="00CE4474">
        <w:rPr>
          <w:rFonts w:ascii="Museo Sans 100" w:eastAsia="Times New Roman" w:hAnsi="Museo Sans 100"/>
          <w:bCs/>
          <w:color w:val="000000"/>
          <w:sz w:val="24"/>
          <w:szCs w:val="24"/>
        </w:rPr>
        <w:t xml:space="preserve">. </w:t>
      </w:r>
    </w:p>
    <w:p w:rsidR="003C427E" w:rsidRPr="00CA700D" w:rsidRDefault="003C427E" w:rsidP="00CA700D">
      <w:pPr>
        <w:pStyle w:val="Prrafodelista"/>
        <w:tabs>
          <w:tab w:val="num" w:pos="1134"/>
        </w:tabs>
        <w:ind w:left="1134" w:hanging="774"/>
        <w:rPr>
          <w:rFonts w:ascii="Museo Sans 100" w:eastAsia="Times New Roman" w:hAnsi="Museo Sans 100"/>
          <w:sz w:val="24"/>
          <w:szCs w:val="24"/>
        </w:rPr>
      </w:pPr>
    </w:p>
    <w:p w:rsidR="003C427E" w:rsidRPr="00CA700D" w:rsidRDefault="003C427E" w:rsidP="00CA700D">
      <w:pPr>
        <w:pStyle w:val="Prrafodelista"/>
        <w:numPr>
          <w:ilvl w:val="0"/>
          <w:numId w:val="63"/>
        </w:numPr>
        <w:tabs>
          <w:tab w:val="clear" w:pos="540"/>
          <w:tab w:val="num" w:pos="1134"/>
        </w:tabs>
        <w:ind w:left="1134" w:hanging="774"/>
        <w:contextualSpacing/>
        <w:jc w:val="both"/>
        <w:rPr>
          <w:rFonts w:ascii="Museo Sans 100" w:eastAsia="Times New Roman" w:hAnsi="Museo Sans 100"/>
          <w:sz w:val="24"/>
          <w:szCs w:val="24"/>
        </w:rPr>
      </w:pPr>
      <w:r w:rsidRPr="00CA700D">
        <w:rPr>
          <w:rFonts w:ascii="Museo Sans 100" w:eastAsia="Times New Roman" w:hAnsi="Museo Sans 100"/>
          <w:sz w:val="24"/>
          <w:szCs w:val="24"/>
        </w:rPr>
        <w:t xml:space="preserve">Según Valúo de fecha 01 de octubre del año 2019, realizado por el Departamento de Asignación Individual y Avalúos, se recomienda el precio de venta para el inmueble, según detalle consignado en el cuadro de valores y extensiones que se relacionara  en el Acuerdo Primero del presente </w:t>
      </w:r>
      <w:r w:rsidR="00CD554D">
        <w:rPr>
          <w:rFonts w:ascii="Museo Sans 100" w:eastAsia="Times New Roman" w:hAnsi="Museo Sans 100"/>
          <w:sz w:val="24"/>
          <w:szCs w:val="24"/>
        </w:rPr>
        <w:t>punto de acta</w:t>
      </w:r>
      <w:r w:rsidRPr="00CA700D">
        <w:rPr>
          <w:rFonts w:ascii="Museo Sans 100" w:eastAsia="Times New Roman" w:hAnsi="Museo Sans 100"/>
          <w:sz w:val="24"/>
          <w:szCs w:val="24"/>
        </w:rPr>
        <w:t xml:space="preserve">, y  que ha sido requerido por la solicitante </w:t>
      </w:r>
      <w:r w:rsidRPr="00CA700D">
        <w:rPr>
          <w:rFonts w:ascii="Museo Sans 100" w:hAnsi="Museo Sans 100"/>
          <w:sz w:val="24"/>
          <w:szCs w:val="24"/>
        </w:rPr>
        <w:t xml:space="preserve">calificada dentro del Programa de Nuevas Opciones de Tenencia de la Tierra. </w:t>
      </w:r>
    </w:p>
    <w:p w:rsidR="003C427E" w:rsidRPr="00CA700D" w:rsidRDefault="003C427E" w:rsidP="00CA700D">
      <w:pPr>
        <w:tabs>
          <w:tab w:val="num" w:pos="1134"/>
        </w:tabs>
        <w:ind w:left="1134" w:hanging="774"/>
        <w:rPr>
          <w:rFonts w:ascii="Museo Sans 100" w:eastAsia="Times New Roman" w:hAnsi="Museo Sans 100"/>
          <w:sz w:val="24"/>
          <w:szCs w:val="24"/>
        </w:rPr>
      </w:pPr>
    </w:p>
    <w:p w:rsidR="003C427E" w:rsidRPr="00CA700D" w:rsidRDefault="003C427E" w:rsidP="00CA700D">
      <w:pPr>
        <w:pStyle w:val="Prrafodelista"/>
        <w:numPr>
          <w:ilvl w:val="0"/>
          <w:numId w:val="63"/>
        </w:numPr>
        <w:tabs>
          <w:tab w:val="clear" w:pos="540"/>
          <w:tab w:val="num" w:pos="1134"/>
        </w:tabs>
        <w:ind w:left="1134" w:hanging="774"/>
        <w:contextualSpacing/>
        <w:jc w:val="both"/>
        <w:rPr>
          <w:rFonts w:ascii="Museo Sans 100" w:eastAsia="Times New Roman" w:hAnsi="Museo Sans 100"/>
          <w:sz w:val="24"/>
          <w:szCs w:val="24"/>
        </w:rPr>
      </w:pPr>
      <w:r w:rsidRPr="00CA700D">
        <w:rPr>
          <w:rFonts w:ascii="Museo Sans 100" w:eastAsia="Times New Roman"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w:t>
      </w:r>
      <w:r w:rsidRPr="00CA700D">
        <w:rPr>
          <w:rFonts w:ascii="Museo Sans 100" w:eastAsia="Times New Roman" w:hAnsi="Museo Sans 100"/>
          <w:sz w:val="24"/>
          <w:szCs w:val="24"/>
        </w:rPr>
        <w:lastRenderedPageBreak/>
        <w:t>a la Junta Directiva a establecer la determinación de la extensión, precio, plazo y demás condiciones que se refiere al inmueble a adjudicarse.</w:t>
      </w:r>
    </w:p>
    <w:p w:rsidR="003C427E" w:rsidRPr="00CA700D" w:rsidRDefault="003C427E" w:rsidP="00CA700D">
      <w:pPr>
        <w:tabs>
          <w:tab w:val="num" w:pos="1134"/>
        </w:tabs>
        <w:ind w:left="1134" w:hanging="774"/>
        <w:jc w:val="both"/>
        <w:rPr>
          <w:rFonts w:ascii="Museo Sans 100" w:eastAsia="Times New Roman" w:hAnsi="Museo Sans 100"/>
          <w:color w:val="000000"/>
          <w:sz w:val="24"/>
          <w:szCs w:val="24"/>
        </w:rPr>
      </w:pPr>
    </w:p>
    <w:p w:rsidR="003C427E" w:rsidRPr="00CA700D" w:rsidRDefault="003C427E" w:rsidP="00CA700D">
      <w:pPr>
        <w:pStyle w:val="Prrafodelista"/>
        <w:numPr>
          <w:ilvl w:val="0"/>
          <w:numId w:val="63"/>
        </w:numPr>
        <w:tabs>
          <w:tab w:val="clear" w:pos="540"/>
          <w:tab w:val="num" w:pos="1134"/>
        </w:tabs>
        <w:ind w:left="1134" w:hanging="774"/>
        <w:contextualSpacing/>
        <w:jc w:val="both"/>
        <w:rPr>
          <w:rFonts w:ascii="Museo Sans 100" w:hAnsi="Museo Sans 100"/>
          <w:color w:val="000000"/>
          <w:sz w:val="24"/>
          <w:szCs w:val="24"/>
          <w:lang w:val="es-ES"/>
        </w:rPr>
      </w:pPr>
      <w:r w:rsidRPr="00CA700D">
        <w:rPr>
          <w:rFonts w:ascii="Museo Sans 100" w:hAnsi="Museo Sans 100"/>
          <w:sz w:val="24"/>
          <w:szCs w:val="24"/>
        </w:rPr>
        <w:t>Conforme al Acta de Posesión Material de fecha 13 de agosto del año 2019, levantada por el Técnico de la Oficina Regional Usulután, señor Ramón Antonio Bonilla R., la solicitante se encuentra poseyendo el inmueble de forma quieta, pacífica y sin interrupción desde hace 2 años.</w:t>
      </w:r>
    </w:p>
    <w:p w:rsidR="003C427E" w:rsidRPr="00CA700D" w:rsidRDefault="003C427E" w:rsidP="00CA700D">
      <w:pPr>
        <w:pStyle w:val="Prrafodelista"/>
        <w:tabs>
          <w:tab w:val="num" w:pos="1134"/>
        </w:tabs>
        <w:ind w:left="1134" w:hanging="774"/>
        <w:rPr>
          <w:rFonts w:ascii="Museo Sans 100" w:hAnsi="Museo Sans 100"/>
          <w:sz w:val="24"/>
          <w:szCs w:val="24"/>
        </w:rPr>
      </w:pPr>
    </w:p>
    <w:p w:rsidR="003C427E" w:rsidRPr="00CE4474" w:rsidRDefault="003C427E" w:rsidP="00CA700D">
      <w:pPr>
        <w:pStyle w:val="Prrafodelista"/>
        <w:numPr>
          <w:ilvl w:val="0"/>
          <w:numId w:val="63"/>
        </w:numPr>
        <w:tabs>
          <w:tab w:val="clear" w:pos="540"/>
          <w:tab w:val="num" w:pos="1134"/>
        </w:tabs>
        <w:ind w:left="1134" w:hanging="774"/>
        <w:contextualSpacing/>
        <w:jc w:val="both"/>
        <w:rPr>
          <w:rFonts w:ascii="Museo Sans 100" w:hAnsi="Museo Sans 100"/>
          <w:color w:val="000000"/>
          <w:sz w:val="24"/>
          <w:szCs w:val="24"/>
          <w:lang w:val="es-ES"/>
        </w:rPr>
      </w:pPr>
      <w:r w:rsidRPr="00CA700D">
        <w:rPr>
          <w:rFonts w:ascii="Museo Sans 100" w:hAnsi="Museo Sans 100"/>
          <w:sz w:val="24"/>
          <w:szCs w:val="24"/>
        </w:rPr>
        <w:t xml:space="preserve">De acuerdo a Declaración Simple contenida en la Solicitud de Adjudicación de Inmueble, de fecha 13 de agosto del año 2019, la peticionaria manifiesta que ni ella ni los integrantes de su grupo familiar </w:t>
      </w:r>
      <w:r w:rsidRPr="00CE4474">
        <w:rPr>
          <w:rFonts w:ascii="Museo Sans 100" w:hAnsi="Museo Sans 100"/>
          <w:sz w:val="24"/>
          <w:szCs w:val="24"/>
        </w:rPr>
        <w:t xml:space="preserve">son empleados del ISTA; situación robustecida de conformidad a la consulta realizada en la Base de Datos de Empleados de este Instituto. </w:t>
      </w:r>
    </w:p>
    <w:p w:rsidR="00347D69" w:rsidRPr="00CA700D" w:rsidRDefault="00347D69" w:rsidP="00CA700D">
      <w:pPr>
        <w:tabs>
          <w:tab w:val="num" w:pos="1134"/>
        </w:tabs>
        <w:ind w:left="1134" w:hanging="774"/>
        <w:jc w:val="both"/>
        <w:rPr>
          <w:rFonts w:ascii="Museo Sans 100" w:eastAsia="Times New Roman" w:hAnsi="Museo Sans 100"/>
          <w:sz w:val="24"/>
          <w:szCs w:val="24"/>
          <w:lang w:val="es-ES"/>
        </w:rPr>
      </w:pPr>
    </w:p>
    <w:p w:rsidR="00347D69" w:rsidRPr="00CA700D" w:rsidRDefault="00347D69" w:rsidP="00CA700D">
      <w:pPr>
        <w:jc w:val="both"/>
        <w:rPr>
          <w:rFonts w:ascii="Museo Sans 100" w:eastAsia="Times New Roman" w:hAnsi="Museo Sans 100"/>
          <w:sz w:val="24"/>
          <w:szCs w:val="24"/>
        </w:rPr>
      </w:pPr>
      <w:r w:rsidRPr="00CA700D">
        <w:rPr>
          <w:rFonts w:ascii="Museo Sans 100" w:eastAsia="Times New Roman" w:hAnsi="Museo Sans 100"/>
          <w:sz w:val="24"/>
          <w:szCs w:val="24"/>
        </w:rPr>
        <w:t>Se ha tenido a la vista:</w:t>
      </w:r>
      <w:r w:rsidR="003C427E" w:rsidRPr="00CA700D">
        <w:rPr>
          <w:rFonts w:ascii="Museo Sans 100" w:eastAsia="Times New Roman" w:hAnsi="Museo Sans 100"/>
          <w:sz w:val="24"/>
          <w:szCs w:val="24"/>
        </w:rPr>
        <w:t xml:space="preserve"> Informe Técnico emitido por el Departamento de Asignación Individual y Avalúos, Cuadro de Valores y Extensiones, Reporte de Valúo por Solar, Reportes de búsqueda de solicitantes para adjudicaciones emitidos por la Oficina Regional Usulután y los departamentos de Asignación Individual y Avalúos y Análisis Jurídico, copias de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CA700D">
        <w:rPr>
          <w:rFonts w:ascii="Museo Sans 100" w:eastAsia="Times New Roman" w:hAnsi="Museo Sans 100"/>
          <w:sz w:val="24"/>
          <w:szCs w:val="24"/>
        </w:rPr>
        <w:t>; c</w:t>
      </w:r>
      <w:r w:rsidRPr="00CA700D">
        <w:rPr>
          <w:rFonts w:ascii="Museo Sans 100" w:hAnsi="Museo Sans 100"/>
          <w:sz w:val="24"/>
          <w:szCs w:val="24"/>
        </w:rPr>
        <w:t xml:space="preserve">on lo que se justifican las circunstancias legales para sustentar dicha petición y que además </w:t>
      </w:r>
      <w:r w:rsidR="003C427E" w:rsidRPr="00CA700D">
        <w:rPr>
          <w:rFonts w:ascii="Museo Sans 100" w:hAnsi="Museo Sans 100"/>
          <w:sz w:val="24"/>
          <w:szCs w:val="24"/>
        </w:rPr>
        <w:t>la beneficiaria</w:t>
      </w:r>
      <w:r w:rsidRPr="00CA700D">
        <w:rPr>
          <w:rFonts w:ascii="Museo Sans 100" w:hAnsi="Museo Sans 100"/>
          <w:sz w:val="24"/>
          <w:szCs w:val="24"/>
        </w:rPr>
        <w:t xml:space="preserve"> cumple con lo</w:t>
      </w:r>
      <w:r w:rsidR="003C427E" w:rsidRPr="00CA700D">
        <w:rPr>
          <w:rFonts w:ascii="Museo Sans 100" w:hAnsi="Museo Sans 100"/>
          <w:sz w:val="24"/>
          <w:szCs w:val="24"/>
        </w:rPr>
        <w:t>s requisitos necesarios para la adjudicación</w:t>
      </w:r>
      <w:r w:rsidRPr="00CA700D">
        <w:rPr>
          <w:rFonts w:ascii="Museo Sans 100" w:hAnsi="Museo Sans 100"/>
          <w:sz w:val="24"/>
          <w:szCs w:val="24"/>
        </w:rPr>
        <w:t xml:space="preserve">, por lo que la Gerencia Legal recomienda aprobar lo solicitado. </w:t>
      </w:r>
    </w:p>
    <w:p w:rsidR="00347D69" w:rsidRPr="00CA700D" w:rsidRDefault="00347D69" w:rsidP="00CA700D">
      <w:pPr>
        <w:jc w:val="both"/>
        <w:rPr>
          <w:rFonts w:ascii="Museo Sans 100" w:eastAsia="Times New Roman" w:hAnsi="Museo Sans 100"/>
          <w:sz w:val="24"/>
          <w:szCs w:val="24"/>
        </w:rPr>
      </w:pPr>
      <w:r w:rsidRPr="00CA700D">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A700D">
        <w:rPr>
          <w:rFonts w:ascii="Museo Sans 100" w:hAnsi="Museo Sans 100"/>
          <w:bCs/>
          <w:sz w:val="24"/>
          <w:szCs w:val="24"/>
        </w:rPr>
        <w:t>Ley del Régimen Especial de la Tierra en Propiedad de Las Asociaciones Cooperativas, Comunales y Comunitarias Campesinas  Beneficiarios de la Reforma Agraria</w:t>
      </w:r>
      <w:r w:rsidRPr="00CA700D">
        <w:rPr>
          <w:rFonts w:ascii="Museo Sans 100" w:hAnsi="Museo Sans 100"/>
          <w:sz w:val="24"/>
          <w:szCs w:val="24"/>
        </w:rPr>
        <w:t xml:space="preserve">, la Junta Directiva, </w:t>
      </w:r>
      <w:r w:rsidRPr="00CA700D">
        <w:rPr>
          <w:rFonts w:ascii="Museo Sans 100" w:hAnsi="Museo Sans 100"/>
          <w:b/>
          <w:sz w:val="24"/>
          <w:szCs w:val="24"/>
          <w:u w:val="single"/>
        </w:rPr>
        <w:t>ACUERDA: PRIMERO:</w:t>
      </w:r>
      <w:r w:rsidRPr="00CA700D">
        <w:rPr>
          <w:rFonts w:ascii="Museo Sans 100" w:hAnsi="Museo Sans 100"/>
          <w:b/>
          <w:sz w:val="24"/>
          <w:szCs w:val="24"/>
        </w:rPr>
        <w:t xml:space="preserve"> </w:t>
      </w:r>
      <w:r w:rsidRPr="00CA700D">
        <w:rPr>
          <w:rFonts w:ascii="Museo Sans 100" w:hAnsi="Museo Sans 100"/>
          <w:sz w:val="24"/>
          <w:szCs w:val="24"/>
        </w:rPr>
        <w:t>Aprobar la adjudicación y transferencia por compraventa</w:t>
      </w:r>
      <w:r w:rsidR="007C5A1C" w:rsidRPr="00CA700D">
        <w:rPr>
          <w:rFonts w:ascii="Museo Sans 100" w:eastAsia="Times New Roman" w:hAnsi="Museo Sans 100"/>
          <w:sz w:val="24"/>
          <w:szCs w:val="24"/>
        </w:rPr>
        <w:t xml:space="preserve"> de 01</w:t>
      </w:r>
      <w:r w:rsidRPr="00CA700D">
        <w:rPr>
          <w:rFonts w:ascii="Museo Sans 100" w:eastAsia="Times New Roman" w:hAnsi="Museo Sans 100"/>
          <w:sz w:val="24"/>
          <w:szCs w:val="24"/>
        </w:rPr>
        <w:t xml:space="preserve"> </w:t>
      </w:r>
      <w:r w:rsidR="007C5A1C" w:rsidRPr="00CA700D">
        <w:rPr>
          <w:rFonts w:ascii="Museo Sans 100" w:eastAsia="Times New Roman" w:hAnsi="Museo Sans 100"/>
          <w:sz w:val="24"/>
          <w:szCs w:val="24"/>
        </w:rPr>
        <w:t xml:space="preserve">solar para vivienda </w:t>
      </w:r>
      <w:r w:rsidRPr="00CA700D">
        <w:rPr>
          <w:rFonts w:ascii="Museo Sans 100" w:hAnsi="Museo Sans 100"/>
          <w:sz w:val="24"/>
          <w:szCs w:val="24"/>
        </w:rPr>
        <w:t>a favor de</w:t>
      </w:r>
      <w:r w:rsidR="003C427E" w:rsidRPr="00CA700D">
        <w:rPr>
          <w:rFonts w:ascii="Museo Sans 100" w:hAnsi="Museo Sans 100"/>
          <w:sz w:val="24"/>
          <w:szCs w:val="24"/>
        </w:rPr>
        <w:t xml:space="preserve"> </w:t>
      </w:r>
      <w:r w:rsidRPr="00CA700D">
        <w:rPr>
          <w:rFonts w:ascii="Museo Sans 100" w:hAnsi="Museo Sans 100"/>
          <w:sz w:val="24"/>
          <w:szCs w:val="24"/>
        </w:rPr>
        <w:t>l</w:t>
      </w:r>
      <w:r w:rsidR="003C427E" w:rsidRPr="00CA700D">
        <w:rPr>
          <w:rFonts w:ascii="Museo Sans 100" w:hAnsi="Museo Sans 100"/>
          <w:sz w:val="24"/>
          <w:szCs w:val="24"/>
        </w:rPr>
        <w:t>a</w:t>
      </w:r>
      <w:r w:rsidRPr="00CA700D">
        <w:rPr>
          <w:rFonts w:ascii="Museo Sans 100" w:hAnsi="Museo Sans 100"/>
          <w:sz w:val="24"/>
          <w:szCs w:val="24"/>
        </w:rPr>
        <w:t xml:space="preserve"> señor</w:t>
      </w:r>
      <w:r w:rsidR="003C427E" w:rsidRPr="00CA700D">
        <w:rPr>
          <w:rFonts w:ascii="Museo Sans 100" w:hAnsi="Museo Sans 100"/>
          <w:sz w:val="24"/>
          <w:szCs w:val="24"/>
        </w:rPr>
        <w:t>a</w:t>
      </w:r>
      <w:r w:rsidRPr="00CA700D">
        <w:rPr>
          <w:rFonts w:ascii="Museo Sans 100" w:hAnsi="Museo Sans 100"/>
          <w:b/>
          <w:sz w:val="24"/>
          <w:szCs w:val="24"/>
        </w:rPr>
        <w:t>:</w:t>
      </w:r>
      <w:r w:rsidR="003C427E" w:rsidRPr="00CA700D">
        <w:rPr>
          <w:rFonts w:ascii="Museo Sans 100" w:eastAsia="Times New Roman" w:hAnsi="Museo Sans 100"/>
          <w:b/>
          <w:sz w:val="24"/>
          <w:szCs w:val="24"/>
          <w:lang w:val="es-ES"/>
        </w:rPr>
        <w:t xml:space="preserve"> SANTOS GARCIA,  </w:t>
      </w:r>
      <w:r w:rsidR="003C427E" w:rsidRPr="00CA700D">
        <w:rPr>
          <w:rFonts w:ascii="Museo Sans 100" w:eastAsia="Times New Roman" w:hAnsi="Museo Sans 100"/>
          <w:sz w:val="24"/>
          <w:szCs w:val="24"/>
          <w:lang w:val="es-ES"/>
        </w:rPr>
        <w:t xml:space="preserve">y </w:t>
      </w:r>
      <w:r w:rsidR="00CE4474">
        <w:rPr>
          <w:rFonts w:ascii="Museo Sans 100" w:eastAsia="Times New Roman" w:hAnsi="Museo Sans 100"/>
          <w:sz w:val="24"/>
          <w:szCs w:val="24"/>
          <w:lang w:val="es-ES"/>
        </w:rPr>
        <w:t>----</w:t>
      </w:r>
      <w:r w:rsidR="003C427E" w:rsidRPr="00CA700D">
        <w:rPr>
          <w:rFonts w:ascii="Museo Sans 100" w:eastAsia="Times New Roman" w:hAnsi="Museo Sans 100"/>
          <w:sz w:val="24"/>
          <w:szCs w:val="24"/>
          <w:lang w:val="es-ES"/>
        </w:rPr>
        <w:t xml:space="preserve"> </w:t>
      </w:r>
      <w:r w:rsidR="003C427E" w:rsidRPr="00CA700D">
        <w:rPr>
          <w:rFonts w:ascii="Museo Sans 100" w:eastAsia="Times New Roman" w:hAnsi="Museo Sans 100"/>
          <w:b/>
          <w:sz w:val="24"/>
          <w:szCs w:val="24"/>
          <w:lang w:val="es-ES"/>
        </w:rPr>
        <w:t xml:space="preserve">EUSEBIO GARCIA RAMOS, JOSE CESAR GARCIA RAMOS, </w:t>
      </w:r>
      <w:r w:rsidR="003C427E" w:rsidRPr="00CA700D">
        <w:rPr>
          <w:rFonts w:ascii="Museo Sans 100" w:eastAsia="Times New Roman" w:hAnsi="Museo Sans 100"/>
          <w:sz w:val="24"/>
          <w:szCs w:val="24"/>
          <w:lang w:val="es-ES"/>
        </w:rPr>
        <w:t>y</w:t>
      </w:r>
      <w:r w:rsidR="003C427E" w:rsidRPr="00CA700D">
        <w:rPr>
          <w:rFonts w:ascii="Museo Sans 100" w:eastAsia="Times New Roman" w:hAnsi="Museo Sans 100"/>
          <w:b/>
          <w:sz w:val="24"/>
          <w:szCs w:val="24"/>
          <w:lang w:val="es-ES"/>
        </w:rPr>
        <w:t xml:space="preserve"> OSCAR RENEE RAMOS GARCIA,</w:t>
      </w:r>
      <w:r w:rsidR="003C427E" w:rsidRPr="00CA700D">
        <w:rPr>
          <w:rFonts w:ascii="Museo Sans 100" w:eastAsia="Times New Roman" w:hAnsi="Museo Sans 100"/>
          <w:b/>
          <w:sz w:val="24"/>
          <w:szCs w:val="24"/>
          <w:lang w:val="es-ES" w:eastAsia="es-ES"/>
        </w:rPr>
        <w:t xml:space="preserve"> </w:t>
      </w:r>
      <w:r w:rsidR="003C427E" w:rsidRPr="00CA700D">
        <w:rPr>
          <w:rFonts w:ascii="Museo Sans 100" w:eastAsia="Times New Roman" w:hAnsi="Museo Sans 100"/>
          <w:sz w:val="24"/>
          <w:szCs w:val="24"/>
          <w:lang w:val="es-ES" w:eastAsia="es-ES"/>
        </w:rPr>
        <w:t xml:space="preserve">de generales antes expresadas, en el Proyecto de Asentamiento Comunitario desarrollado en el inmueble identificado como </w:t>
      </w:r>
      <w:r w:rsidR="003C427E" w:rsidRPr="00CA700D">
        <w:rPr>
          <w:rFonts w:ascii="Museo Sans 100" w:eastAsia="Times New Roman" w:hAnsi="Museo Sans 100"/>
          <w:b/>
          <w:sz w:val="24"/>
          <w:szCs w:val="24"/>
          <w:lang w:val="es-ES" w:eastAsia="es-ES"/>
        </w:rPr>
        <w:t xml:space="preserve">HACIENDA </w:t>
      </w:r>
      <w:r w:rsidR="003C427E" w:rsidRPr="00CA700D">
        <w:rPr>
          <w:rFonts w:ascii="Museo Sans 100" w:eastAsia="Times New Roman" w:hAnsi="Museo Sans 100"/>
          <w:b/>
          <w:sz w:val="24"/>
          <w:szCs w:val="24"/>
          <w:lang w:eastAsia="es-ES"/>
        </w:rPr>
        <w:t xml:space="preserve">NANCUCHINAME, </w:t>
      </w:r>
      <w:r w:rsidR="003C427E" w:rsidRPr="00CA700D">
        <w:rPr>
          <w:rFonts w:ascii="Museo Sans 100" w:eastAsia="Times New Roman" w:hAnsi="Museo Sans 100"/>
          <w:sz w:val="24"/>
          <w:szCs w:val="24"/>
          <w:lang w:eastAsia="es-ES"/>
        </w:rPr>
        <w:t>conocida administrativamente como</w:t>
      </w:r>
      <w:r w:rsidR="003C427E" w:rsidRPr="00CA700D">
        <w:rPr>
          <w:rFonts w:ascii="Museo Sans 100" w:eastAsia="Times New Roman" w:hAnsi="Museo Sans 100"/>
          <w:b/>
          <w:sz w:val="24"/>
          <w:szCs w:val="24"/>
          <w:lang w:eastAsia="es-ES"/>
        </w:rPr>
        <w:t xml:space="preserve"> HACIENDA NANCUCHINAME – DACION y HACIENDA NANCUCHINAME 3 Y 6 (ASENTAMIENTO 8 Y 9) DEUDA AGRARIA, </w:t>
      </w:r>
      <w:r w:rsidR="003C427E" w:rsidRPr="00CA700D">
        <w:rPr>
          <w:rFonts w:ascii="Museo Sans 100" w:eastAsia="Times New Roman" w:hAnsi="Museo Sans 100"/>
          <w:sz w:val="24"/>
          <w:szCs w:val="24"/>
          <w:lang w:eastAsia="es-ES"/>
        </w:rPr>
        <w:t xml:space="preserve">ubicado en cantón San Marcos Lempa, jurisdicción de </w:t>
      </w:r>
      <w:proofErr w:type="spellStart"/>
      <w:r w:rsidR="003C427E" w:rsidRPr="00CA700D">
        <w:rPr>
          <w:rFonts w:ascii="Museo Sans 100" w:eastAsia="Times New Roman" w:hAnsi="Museo Sans 100"/>
          <w:sz w:val="24"/>
          <w:szCs w:val="24"/>
          <w:lang w:eastAsia="es-ES"/>
        </w:rPr>
        <w:t>Jiquilisco</w:t>
      </w:r>
      <w:proofErr w:type="spellEnd"/>
      <w:r w:rsidR="003C427E" w:rsidRPr="00CA700D">
        <w:rPr>
          <w:rFonts w:ascii="Museo Sans 100" w:eastAsia="Times New Roman" w:hAnsi="Museo Sans 100"/>
          <w:sz w:val="24"/>
          <w:szCs w:val="24"/>
          <w:lang w:eastAsia="es-ES"/>
        </w:rPr>
        <w:t>, departamento de Usulután</w:t>
      </w:r>
      <w:r w:rsidR="007C5A1C" w:rsidRPr="00CA700D">
        <w:rPr>
          <w:rFonts w:ascii="Museo Sans 100" w:eastAsia="Times New Roman" w:hAnsi="Museo Sans 100"/>
          <w:sz w:val="24"/>
          <w:szCs w:val="24"/>
        </w:rPr>
        <w:t>, quedando la</w:t>
      </w:r>
      <w:r w:rsidRPr="00CA700D">
        <w:rPr>
          <w:rFonts w:ascii="Museo Sans 100" w:eastAsia="Times New Roman" w:hAnsi="Museo Sans 100"/>
          <w:sz w:val="24"/>
          <w:szCs w:val="24"/>
        </w:rPr>
        <w:t xml:space="preserve"> </w:t>
      </w:r>
      <w:r w:rsidR="007C5A1C" w:rsidRPr="00CA700D">
        <w:rPr>
          <w:rFonts w:ascii="Museo Sans 100" w:eastAsia="Times New Roman" w:hAnsi="Museo Sans 100"/>
          <w:sz w:val="24"/>
          <w:szCs w:val="24"/>
        </w:rPr>
        <w:t>adjudicación</w:t>
      </w:r>
      <w:r w:rsidRPr="00CA700D">
        <w:rPr>
          <w:rFonts w:ascii="Museo Sans 100" w:eastAsia="Times New Roman" w:hAnsi="Museo Sans 100"/>
          <w:sz w:val="24"/>
          <w:szCs w:val="24"/>
        </w:rPr>
        <w:t xml:space="preserve"> conforme al cuadro de valores y extensiones siguiente:</w:t>
      </w:r>
    </w:p>
    <w:tbl>
      <w:tblPr>
        <w:tblW w:w="9027" w:type="dxa"/>
        <w:tblInd w:w="-3" w:type="dxa"/>
        <w:tblLayout w:type="fixed"/>
        <w:tblCellMar>
          <w:left w:w="25" w:type="dxa"/>
          <w:right w:w="0" w:type="dxa"/>
        </w:tblCellMar>
        <w:tblLook w:val="0000" w:firstRow="0" w:lastRow="0" w:firstColumn="0" w:lastColumn="0" w:noHBand="0" w:noVBand="0"/>
      </w:tblPr>
      <w:tblGrid>
        <w:gridCol w:w="2552"/>
        <w:gridCol w:w="971"/>
        <w:gridCol w:w="2473"/>
        <w:gridCol w:w="565"/>
        <w:gridCol w:w="567"/>
        <w:gridCol w:w="605"/>
        <w:gridCol w:w="647"/>
        <w:gridCol w:w="647"/>
      </w:tblGrid>
      <w:tr w:rsidR="00CA700D" w:rsidRPr="0089462E" w:rsidTr="00CA700D">
        <w:trPr>
          <w:trHeight w:val="307"/>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D.U.I.     PROGRAMA </w:t>
            </w:r>
          </w:p>
        </w:tc>
        <w:tc>
          <w:tcPr>
            <w:tcW w:w="3444" w:type="dxa"/>
            <w:gridSpan w:val="2"/>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jc w:val="center"/>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rPr>
                <w:rFonts w:ascii="Museo Sans 300" w:eastAsiaTheme="minorEastAsia" w:hAnsi="Museo Sans 300"/>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jc w:val="center"/>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AREA </w:t>
            </w:r>
            <w:r w:rsidRPr="0089462E">
              <w:rPr>
                <w:rFonts w:ascii="Museo Sans 300" w:eastAsiaTheme="minorEastAsia" w:hAnsi="Museo Sans 300"/>
                <w:b/>
                <w:bCs/>
                <w:sz w:val="14"/>
                <w:szCs w:val="14"/>
              </w:rPr>
              <w:lastRenderedPageBreak/>
              <w:t xml:space="preserve">(MTS)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jc w:val="center"/>
              <w:rPr>
                <w:rFonts w:ascii="Museo Sans 300" w:eastAsiaTheme="minorEastAsia" w:hAnsi="Museo Sans 300"/>
                <w:b/>
                <w:bCs/>
                <w:sz w:val="14"/>
                <w:szCs w:val="14"/>
              </w:rPr>
            </w:pPr>
            <w:r w:rsidRPr="0089462E">
              <w:rPr>
                <w:rFonts w:ascii="Museo Sans 300" w:eastAsiaTheme="minorEastAsia" w:hAnsi="Museo Sans 300"/>
                <w:b/>
                <w:bCs/>
                <w:sz w:val="14"/>
                <w:szCs w:val="14"/>
              </w:rPr>
              <w:lastRenderedPageBreak/>
              <w:t xml:space="preserve">VALOR </w:t>
            </w:r>
            <w:r w:rsidRPr="0089462E">
              <w:rPr>
                <w:rFonts w:ascii="Museo Sans 300" w:eastAsiaTheme="minorEastAsia" w:hAnsi="Museo Sans 300"/>
                <w:b/>
                <w:bCs/>
                <w:sz w:val="14"/>
                <w:szCs w:val="14"/>
              </w:rPr>
              <w:lastRenderedPageBreak/>
              <w:t xml:space="preserve">($)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jc w:val="center"/>
              <w:rPr>
                <w:rFonts w:ascii="Museo Sans 300" w:eastAsiaTheme="minorEastAsia" w:hAnsi="Museo Sans 300"/>
                <w:b/>
                <w:bCs/>
                <w:sz w:val="14"/>
                <w:szCs w:val="14"/>
              </w:rPr>
            </w:pPr>
            <w:r w:rsidRPr="0089462E">
              <w:rPr>
                <w:rFonts w:ascii="Museo Sans 300" w:eastAsiaTheme="minorEastAsia" w:hAnsi="Museo Sans 300"/>
                <w:b/>
                <w:bCs/>
                <w:sz w:val="14"/>
                <w:szCs w:val="14"/>
              </w:rPr>
              <w:lastRenderedPageBreak/>
              <w:t xml:space="preserve">VALOR </w:t>
            </w:r>
            <w:r w:rsidRPr="0089462E">
              <w:rPr>
                <w:rFonts w:ascii="Museo Sans 300" w:eastAsiaTheme="minorEastAsia" w:hAnsi="Museo Sans 300"/>
                <w:b/>
                <w:bCs/>
                <w:sz w:val="14"/>
                <w:szCs w:val="14"/>
              </w:rPr>
              <w:lastRenderedPageBreak/>
              <w:t xml:space="preserve">(¢) </w:t>
            </w:r>
          </w:p>
        </w:tc>
      </w:tr>
      <w:tr w:rsidR="00CA700D" w:rsidRPr="0089462E" w:rsidTr="00CA700D">
        <w:trPr>
          <w:trHeight w:val="250"/>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rPr>
                <w:rFonts w:ascii="Museo Sans 300" w:eastAsiaTheme="minorEastAsia" w:hAnsi="Museo Sans 300"/>
                <w:b/>
                <w:bCs/>
                <w:sz w:val="14"/>
                <w:szCs w:val="14"/>
              </w:rPr>
            </w:pPr>
            <w:r w:rsidRPr="0089462E">
              <w:rPr>
                <w:rFonts w:ascii="Museo Sans 300" w:eastAsiaTheme="minorEastAsia" w:hAnsi="Museo Sans 300"/>
                <w:b/>
                <w:bCs/>
                <w:sz w:val="14"/>
                <w:szCs w:val="14"/>
              </w:rPr>
              <w:lastRenderedPageBreak/>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MATRICULA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rPr>
                <w:rFonts w:ascii="Museo Sans 300" w:eastAsiaTheme="minorEastAsia" w:hAnsi="Museo Sans 300"/>
                <w:b/>
                <w:bCs/>
                <w:sz w:val="14"/>
                <w:szCs w:val="14"/>
              </w:rPr>
            </w:pPr>
          </w:p>
        </w:tc>
      </w:tr>
    </w:tbl>
    <w:p w:rsidR="003C427E" w:rsidRPr="0089462E" w:rsidRDefault="003C427E" w:rsidP="003C427E">
      <w:pPr>
        <w:widowControl w:val="0"/>
        <w:autoSpaceDE w:val="0"/>
        <w:autoSpaceDN w:val="0"/>
        <w:adjustRightInd w:val="0"/>
        <w:rPr>
          <w:rFonts w:ascii="Museo Sans 300" w:eastAsiaTheme="minorEastAsia" w:hAnsi="Museo Sans 300"/>
          <w:sz w:val="14"/>
          <w:szCs w:val="14"/>
        </w:rPr>
      </w:pPr>
    </w:p>
    <w:tbl>
      <w:tblPr>
        <w:tblpPr w:leftFromText="141" w:rightFromText="141" w:vertAnchor="text" w:horzAnchor="margin" w:tblpY="48"/>
        <w:tblOverlap w:val="never"/>
        <w:tblW w:w="2565" w:type="dxa"/>
        <w:tblLayout w:type="fixed"/>
        <w:tblCellMar>
          <w:left w:w="25" w:type="dxa"/>
          <w:right w:w="0" w:type="dxa"/>
        </w:tblCellMar>
        <w:tblLook w:val="0000" w:firstRow="0" w:lastRow="0" w:firstColumn="0" w:lastColumn="0" w:noHBand="0" w:noVBand="0"/>
      </w:tblPr>
      <w:tblGrid>
        <w:gridCol w:w="2565"/>
      </w:tblGrid>
      <w:tr w:rsidR="00CA700D" w:rsidRPr="0089462E" w:rsidTr="00CA700D">
        <w:trPr>
          <w:trHeight w:val="148"/>
        </w:trPr>
        <w:tc>
          <w:tcPr>
            <w:tcW w:w="2565" w:type="dxa"/>
            <w:tcBorders>
              <w:top w:val="single" w:sz="2" w:space="0" w:color="auto"/>
              <w:left w:val="single" w:sz="2" w:space="0" w:color="auto"/>
              <w:bottom w:val="single" w:sz="2" w:space="0" w:color="auto"/>
              <w:right w:val="single" w:sz="2" w:space="0" w:color="auto"/>
            </w:tcBorders>
          </w:tcPr>
          <w:p w:rsidR="00CA700D" w:rsidRPr="0089462E" w:rsidRDefault="00CA700D" w:rsidP="00CA700D">
            <w:pPr>
              <w:widowControl w:val="0"/>
              <w:autoSpaceDE w:val="0"/>
              <w:autoSpaceDN w:val="0"/>
              <w:adjustRightInd w:val="0"/>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No DE ENTREGA: 107 </w:t>
            </w:r>
          </w:p>
        </w:tc>
      </w:tr>
    </w:tbl>
    <w:p w:rsidR="00CA700D" w:rsidRDefault="00CA700D" w:rsidP="003C427E">
      <w:pPr>
        <w:widowControl w:val="0"/>
        <w:autoSpaceDE w:val="0"/>
        <w:autoSpaceDN w:val="0"/>
        <w:adjustRightInd w:val="0"/>
        <w:jc w:val="center"/>
        <w:rPr>
          <w:rFonts w:ascii="Museo Sans 300" w:eastAsiaTheme="minorEastAsia" w:hAnsi="Museo Sans 300"/>
          <w:b/>
          <w:bCs/>
          <w:sz w:val="14"/>
          <w:szCs w:val="14"/>
        </w:rPr>
      </w:pPr>
    </w:p>
    <w:p w:rsidR="00CA700D" w:rsidRDefault="00CA700D" w:rsidP="003C427E">
      <w:pPr>
        <w:widowControl w:val="0"/>
        <w:autoSpaceDE w:val="0"/>
        <w:autoSpaceDN w:val="0"/>
        <w:adjustRightInd w:val="0"/>
        <w:jc w:val="center"/>
        <w:rPr>
          <w:rFonts w:ascii="Museo Sans 300" w:eastAsiaTheme="minorEastAsia" w:hAnsi="Museo Sans 300"/>
          <w:b/>
          <w:bCs/>
          <w:sz w:val="14"/>
          <w:szCs w:val="14"/>
        </w:rPr>
      </w:pPr>
    </w:p>
    <w:p w:rsidR="003C427E" w:rsidRPr="0089462E" w:rsidRDefault="003C427E" w:rsidP="003C427E">
      <w:pPr>
        <w:widowControl w:val="0"/>
        <w:autoSpaceDE w:val="0"/>
        <w:autoSpaceDN w:val="0"/>
        <w:adjustRightInd w:val="0"/>
        <w:jc w:val="center"/>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TASA DE INTERES 6% </w:t>
      </w:r>
    </w:p>
    <w:tbl>
      <w:tblPr>
        <w:tblW w:w="8989" w:type="dxa"/>
        <w:jc w:val="center"/>
        <w:tblLayout w:type="fixed"/>
        <w:tblCellMar>
          <w:left w:w="25" w:type="dxa"/>
          <w:right w:w="0" w:type="dxa"/>
        </w:tblCellMar>
        <w:tblLook w:val="0000" w:firstRow="0" w:lastRow="0" w:firstColumn="0" w:lastColumn="0" w:noHBand="0" w:noVBand="0"/>
      </w:tblPr>
      <w:tblGrid>
        <w:gridCol w:w="2539"/>
        <w:gridCol w:w="967"/>
        <w:gridCol w:w="2458"/>
        <w:gridCol w:w="563"/>
        <w:gridCol w:w="563"/>
        <w:gridCol w:w="602"/>
        <w:gridCol w:w="644"/>
        <w:gridCol w:w="653"/>
      </w:tblGrid>
      <w:tr w:rsidR="00CA700D" w:rsidRPr="0089462E" w:rsidTr="00CA700D">
        <w:trPr>
          <w:trHeight w:val="254"/>
          <w:jc w:val="center"/>
        </w:trPr>
        <w:tc>
          <w:tcPr>
            <w:tcW w:w="2539" w:type="dxa"/>
            <w:vMerge w:val="restart"/>
            <w:tcBorders>
              <w:top w:val="single" w:sz="2" w:space="0" w:color="auto"/>
              <w:left w:val="single" w:sz="2" w:space="0" w:color="auto"/>
              <w:bottom w:val="single" w:sz="2" w:space="0" w:color="auto"/>
              <w:right w:val="single" w:sz="2" w:space="0" w:color="auto"/>
            </w:tcBorders>
          </w:tcPr>
          <w:p w:rsidR="003C427E" w:rsidRPr="0089462E" w:rsidRDefault="00CE4474" w:rsidP="00C34B0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C427E" w:rsidRPr="0089462E">
              <w:rPr>
                <w:rFonts w:ascii="Museo Sans 300" w:eastAsiaTheme="minorEastAsia" w:hAnsi="Museo Sans 300"/>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3C427E" w:rsidRPr="0089462E" w:rsidRDefault="003C427E" w:rsidP="00C34B03">
            <w:pPr>
              <w:widowControl w:val="0"/>
              <w:autoSpaceDE w:val="0"/>
              <w:autoSpaceDN w:val="0"/>
              <w:adjustRightInd w:val="0"/>
              <w:rPr>
                <w:rFonts w:ascii="Museo Sans 300" w:eastAsiaTheme="minorEastAsia" w:hAnsi="Museo Sans 300"/>
                <w:sz w:val="14"/>
                <w:szCs w:val="14"/>
              </w:rPr>
            </w:pPr>
            <w:r w:rsidRPr="0089462E">
              <w:rPr>
                <w:rFonts w:ascii="Museo Sans 300" w:eastAsiaTheme="minorEastAsia" w:hAnsi="Museo Sans 300"/>
                <w:sz w:val="14"/>
                <w:szCs w:val="14"/>
              </w:rPr>
              <w:t xml:space="preserve">Solares: </w:t>
            </w:r>
          </w:p>
          <w:p w:rsidR="003C427E" w:rsidRPr="0089462E" w:rsidRDefault="00CE4474" w:rsidP="00C34B0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C427E" w:rsidRPr="0089462E">
              <w:rPr>
                <w:rFonts w:ascii="Museo Sans 300" w:eastAsiaTheme="minorEastAsia" w:hAnsi="Museo Sans 300"/>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3C427E" w:rsidRPr="0089462E" w:rsidRDefault="003C427E" w:rsidP="00C34B03">
            <w:pPr>
              <w:widowControl w:val="0"/>
              <w:autoSpaceDE w:val="0"/>
              <w:autoSpaceDN w:val="0"/>
              <w:adjustRightInd w:val="0"/>
              <w:rPr>
                <w:rFonts w:ascii="Museo Sans 300" w:eastAsiaTheme="minorEastAsia" w:hAnsi="Museo Sans 300"/>
                <w:sz w:val="14"/>
                <w:szCs w:val="14"/>
              </w:rPr>
            </w:pPr>
          </w:p>
          <w:p w:rsidR="003C427E" w:rsidRPr="0089462E" w:rsidRDefault="003C427E" w:rsidP="00C34B03">
            <w:pPr>
              <w:widowControl w:val="0"/>
              <w:autoSpaceDE w:val="0"/>
              <w:autoSpaceDN w:val="0"/>
              <w:adjustRightInd w:val="0"/>
              <w:rPr>
                <w:rFonts w:ascii="Museo Sans 300" w:eastAsiaTheme="minorEastAsia" w:hAnsi="Museo Sans 300"/>
                <w:sz w:val="14"/>
                <w:szCs w:val="14"/>
              </w:rPr>
            </w:pPr>
            <w:r w:rsidRPr="0089462E">
              <w:rPr>
                <w:rFonts w:ascii="Museo Sans 300" w:eastAsiaTheme="minorEastAsia" w:hAnsi="Museo Sans 300"/>
                <w:sz w:val="14"/>
                <w:szCs w:val="14"/>
              </w:rPr>
              <w:t xml:space="preserve">NANCUCHINAME PORCION DIEZ DE LA PORCION TRES (PROYECTO DIEZ) </w:t>
            </w:r>
          </w:p>
        </w:tc>
        <w:tc>
          <w:tcPr>
            <w:tcW w:w="563" w:type="dxa"/>
            <w:vMerge w:val="restart"/>
            <w:tcBorders>
              <w:top w:val="single" w:sz="2" w:space="0" w:color="auto"/>
              <w:left w:val="single" w:sz="2" w:space="0" w:color="auto"/>
              <w:bottom w:val="single" w:sz="2" w:space="0" w:color="auto"/>
              <w:right w:val="single" w:sz="2" w:space="0" w:color="auto"/>
            </w:tcBorders>
          </w:tcPr>
          <w:p w:rsidR="003C427E" w:rsidRPr="0089462E" w:rsidRDefault="003C427E" w:rsidP="00C34B03">
            <w:pPr>
              <w:widowControl w:val="0"/>
              <w:autoSpaceDE w:val="0"/>
              <w:autoSpaceDN w:val="0"/>
              <w:adjustRightInd w:val="0"/>
              <w:jc w:val="center"/>
              <w:rPr>
                <w:rFonts w:ascii="Museo Sans 300" w:eastAsiaTheme="minorEastAsia" w:hAnsi="Museo Sans 300"/>
                <w:sz w:val="14"/>
                <w:szCs w:val="14"/>
              </w:rPr>
            </w:pPr>
          </w:p>
          <w:p w:rsidR="003C427E" w:rsidRPr="0089462E" w:rsidRDefault="00CE4474" w:rsidP="00C34B0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3C427E" w:rsidRPr="0089462E" w:rsidRDefault="003C427E" w:rsidP="00C34B03">
            <w:pPr>
              <w:widowControl w:val="0"/>
              <w:autoSpaceDE w:val="0"/>
              <w:autoSpaceDN w:val="0"/>
              <w:adjustRightInd w:val="0"/>
              <w:jc w:val="center"/>
              <w:rPr>
                <w:rFonts w:ascii="Museo Sans 300" w:eastAsiaTheme="minorEastAsia" w:hAnsi="Museo Sans 300"/>
                <w:sz w:val="14"/>
                <w:szCs w:val="14"/>
              </w:rPr>
            </w:pPr>
          </w:p>
          <w:p w:rsidR="003C427E" w:rsidRPr="0089462E" w:rsidRDefault="00CE4474" w:rsidP="00C34B0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3C427E" w:rsidRPr="0089462E" w:rsidRDefault="003C427E" w:rsidP="00C34B03">
            <w:pPr>
              <w:widowControl w:val="0"/>
              <w:autoSpaceDE w:val="0"/>
              <w:autoSpaceDN w:val="0"/>
              <w:adjustRightInd w:val="0"/>
              <w:jc w:val="right"/>
              <w:rPr>
                <w:rFonts w:ascii="Museo Sans 300" w:eastAsiaTheme="minorEastAsia" w:hAnsi="Museo Sans 300"/>
                <w:sz w:val="14"/>
                <w:szCs w:val="14"/>
              </w:rPr>
            </w:pPr>
          </w:p>
          <w:p w:rsidR="003C427E" w:rsidRPr="0089462E" w:rsidRDefault="003C427E" w:rsidP="00C34B03">
            <w:pPr>
              <w:widowControl w:val="0"/>
              <w:autoSpaceDE w:val="0"/>
              <w:autoSpaceDN w:val="0"/>
              <w:adjustRightInd w:val="0"/>
              <w:jc w:val="right"/>
              <w:rPr>
                <w:rFonts w:ascii="Museo Sans 300" w:eastAsiaTheme="minorEastAsia" w:hAnsi="Museo Sans 300"/>
                <w:sz w:val="14"/>
                <w:szCs w:val="14"/>
              </w:rPr>
            </w:pPr>
            <w:r w:rsidRPr="0089462E">
              <w:rPr>
                <w:rFonts w:ascii="Museo Sans 300" w:eastAsiaTheme="minorEastAsia" w:hAnsi="Museo Sans 300"/>
                <w:sz w:val="14"/>
                <w:szCs w:val="14"/>
              </w:rPr>
              <w:t xml:space="preserve">747.62 </w:t>
            </w:r>
          </w:p>
        </w:tc>
        <w:tc>
          <w:tcPr>
            <w:tcW w:w="644" w:type="dxa"/>
            <w:tcBorders>
              <w:top w:val="single" w:sz="2" w:space="0" w:color="auto"/>
              <w:left w:val="single" w:sz="2" w:space="0" w:color="auto"/>
              <w:bottom w:val="single" w:sz="2" w:space="0" w:color="auto"/>
              <w:right w:val="single" w:sz="2" w:space="0" w:color="auto"/>
            </w:tcBorders>
          </w:tcPr>
          <w:p w:rsidR="003C427E" w:rsidRPr="0089462E" w:rsidRDefault="003C427E" w:rsidP="00C34B03">
            <w:pPr>
              <w:widowControl w:val="0"/>
              <w:autoSpaceDE w:val="0"/>
              <w:autoSpaceDN w:val="0"/>
              <w:adjustRightInd w:val="0"/>
              <w:jc w:val="right"/>
              <w:rPr>
                <w:rFonts w:ascii="Museo Sans 300" w:eastAsiaTheme="minorEastAsia" w:hAnsi="Museo Sans 300"/>
                <w:sz w:val="14"/>
                <w:szCs w:val="14"/>
              </w:rPr>
            </w:pPr>
          </w:p>
          <w:p w:rsidR="003C427E" w:rsidRPr="0089462E" w:rsidRDefault="003C427E" w:rsidP="00C34B03">
            <w:pPr>
              <w:widowControl w:val="0"/>
              <w:autoSpaceDE w:val="0"/>
              <w:autoSpaceDN w:val="0"/>
              <w:adjustRightInd w:val="0"/>
              <w:jc w:val="right"/>
              <w:rPr>
                <w:rFonts w:ascii="Museo Sans 300" w:eastAsiaTheme="minorEastAsia" w:hAnsi="Museo Sans 300"/>
                <w:sz w:val="14"/>
                <w:szCs w:val="14"/>
              </w:rPr>
            </w:pPr>
            <w:r w:rsidRPr="0089462E">
              <w:rPr>
                <w:rFonts w:ascii="Museo Sans 300" w:eastAsiaTheme="minorEastAsia" w:hAnsi="Museo Sans 300"/>
                <w:sz w:val="14"/>
                <w:szCs w:val="14"/>
              </w:rPr>
              <w:t xml:space="preserve">4074.45 </w:t>
            </w:r>
          </w:p>
        </w:tc>
        <w:tc>
          <w:tcPr>
            <w:tcW w:w="651" w:type="dxa"/>
            <w:tcBorders>
              <w:top w:val="single" w:sz="2" w:space="0" w:color="auto"/>
              <w:left w:val="single" w:sz="2" w:space="0" w:color="auto"/>
              <w:bottom w:val="single" w:sz="2" w:space="0" w:color="auto"/>
              <w:right w:val="single" w:sz="2" w:space="0" w:color="auto"/>
            </w:tcBorders>
          </w:tcPr>
          <w:p w:rsidR="003C427E" w:rsidRPr="0089462E" w:rsidRDefault="003C427E" w:rsidP="00C34B03">
            <w:pPr>
              <w:widowControl w:val="0"/>
              <w:autoSpaceDE w:val="0"/>
              <w:autoSpaceDN w:val="0"/>
              <w:adjustRightInd w:val="0"/>
              <w:jc w:val="right"/>
              <w:rPr>
                <w:rFonts w:ascii="Museo Sans 300" w:eastAsiaTheme="minorEastAsia" w:hAnsi="Museo Sans 300"/>
                <w:sz w:val="14"/>
                <w:szCs w:val="14"/>
              </w:rPr>
            </w:pPr>
          </w:p>
          <w:p w:rsidR="003C427E" w:rsidRPr="0089462E" w:rsidRDefault="003C427E" w:rsidP="00C34B03">
            <w:pPr>
              <w:widowControl w:val="0"/>
              <w:autoSpaceDE w:val="0"/>
              <w:autoSpaceDN w:val="0"/>
              <w:adjustRightInd w:val="0"/>
              <w:jc w:val="right"/>
              <w:rPr>
                <w:rFonts w:ascii="Museo Sans 300" w:eastAsiaTheme="minorEastAsia" w:hAnsi="Museo Sans 300"/>
                <w:sz w:val="14"/>
                <w:szCs w:val="14"/>
              </w:rPr>
            </w:pPr>
            <w:r w:rsidRPr="0089462E">
              <w:rPr>
                <w:rFonts w:ascii="Museo Sans 300" w:eastAsiaTheme="minorEastAsia" w:hAnsi="Museo Sans 300"/>
                <w:sz w:val="14"/>
                <w:szCs w:val="14"/>
              </w:rPr>
              <w:t xml:space="preserve">35651.44 </w:t>
            </w:r>
          </w:p>
        </w:tc>
      </w:tr>
      <w:tr w:rsidR="00CA700D" w:rsidRPr="0089462E" w:rsidTr="00CA700D">
        <w:trPr>
          <w:trHeight w:val="127"/>
          <w:jc w:val="center"/>
        </w:trPr>
        <w:tc>
          <w:tcPr>
            <w:tcW w:w="2539" w:type="dxa"/>
            <w:vMerge/>
            <w:tcBorders>
              <w:top w:val="single" w:sz="2" w:space="0" w:color="auto"/>
              <w:left w:val="single" w:sz="2" w:space="0" w:color="auto"/>
              <w:bottom w:val="single" w:sz="2" w:space="0" w:color="auto"/>
              <w:right w:val="single" w:sz="2" w:space="0" w:color="auto"/>
            </w:tcBorders>
          </w:tcPr>
          <w:p w:rsidR="003C427E" w:rsidRPr="0089462E" w:rsidRDefault="003C427E" w:rsidP="00C34B03">
            <w:pPr>
              <w:widowControl w:val="0"/>
              <w:autoSpaceDE w:val="0"/>
              <w:autoSpaceDN w:val="0"/>
              <w:adjustRightInd w:val="0"/>
              <w:rPr>
                <w:rFonts w:ascii="Museo Sans 300" w:eastAsiaTheme="minorEastAsia" w:hAnsi="Museo Sans 300"/>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3C427E" w:rsidRPr="0089462E" w:rsidRDefault="003C427E" w:rsidP="00C34B03">
            <w:pPr>
              <w:widowControl w:val="0"/>
              <w:autoSpaceDE w:val="0"/>
              <w:autoSpaceDN w:val="0"/>
              <w:adjustRightInd w:val="0"/>
              <w:rPr>
                <w:rFonts w:ascii="Museo Sans 300" w:eastAsiaTheme="minorEastAsia" w:hAnsi="Museo Sans 300"/>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3C427E" w:rsidRPr="0089462E" w:rsidRDefault="003C427E" w:rsidP="00C34B03">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C427E" w:rsidRPr="0089462E" w:rsidRDefault="003C427E" w:rsidP="00C34B03">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C427E" w:rsidRPr="0089462E" w:rsidRDefault="003C427E" w:rsidP="00C34B03">
            <w:pPr>
              <w:widowControl w:val="0"/>
              <w:autoSpaceDE w:val="0"/>
              <w:autoSpaceDN w:val="0"/>
              <w:adjustRightInd w:val="0"/>
              <w:rPr>
                <w:rFonts w:ascii="Museo Sans 300" w:eastAsiaTheme="minorEastAsia" w:hAnsi="Museo Sans 300"/>
                <w:sz w:val="14"/>
                <w:szCs w:val="14"/>
              </w:rPr>
            </w:pPr>
          </w:p>
        </w:tc>
        <w:tc>
          <w:tcPr>
            <w:tcW w:w="602" w:type="dxa"/>
            <w:tcBorders>
              <w:top w:val="single" w:sz="2" w:space="0" w:color="auto"/>
              <w:left w:val="single" w:sz="2" w:space="0" w:color="auto"/>
              <w:bottom w:val="single" w:sz="2" w:space="0" w:color="auto"/>
              <w:right w:val="single" w:sz="2" w:space="0" w:color="auto"/>
            </w:tcBorders>
          </w:tcPr>
          <w:p w:rsidR="003C427E" w:rsidRPr="0089462E" w:rsidRDefault="003C427E" w:rsidP="00C34B03">
            <w:pPr>
              <w:widowControl w:val="0"/>
              <w:autoSpaceDE w:val="0"/>
              <w:autoSpaceDN w:val="0"/>
              <w:adjustRightInd w:val="0"/>
              <w:jc w:val="right"/>
              <w:rPr>
                <w:rFonts w:ascii="Museo Sans 300" w:eastAsiaTheme="minorEastAsia" w:hAnsi="Museo Sans 300"/>
                <w:sz w:val="14"/>
                <w:szCs w:val="14"/>
              </w:rPr>
            </w:pPr>
            <w:r w:rsidRPr="0089462E">
              <w:rPr>
                <w:rFonts w:ascii="Museo Sans 300" w:eastAsiaTheme="minorEastAsia" w:hAnsi="Museo Sans 300"/>
                <w:sz w:val="14"/>
                <w:szCs w:val="14"/>
              </w:rPr>
              <w:t xml:space="preserve">747.62 </w:t>
            </w:r>
          </w:p>
        </w:tc>
        <w:tc>
          <w:tcPr>
            <w:tcW w:w="644" w:type="dxa"/>
            <w:tcBorders>
              <w:top w:val="single" w:sz="2" w:space="0" w:color="auto"/>
              <w:left w:val="single" w:sz="2" w:space="0" w:color="auto"/>
              <w:bottom w:val="single" w:sz="2" w:space="0" w:color="auto"/>
              <w:right w:val="single" w:sz="2" w:space="0" w:color="auto"/>
            </w:tcBorders>
          </w:tcPr>
          <w:p w:rsidR="003C427E" w:rsidRPr="0089462E" w:rsidRDefault="003C427E" w:rsidP="00C34B03">
            <w:pPr>
              <w:widowControl w:val="0"/>
              <w:autoSpaceDE w:val="0"/>
              <w:autoSpaceDN w:val="0"/>
              <w:adjustRightInd w:val="0"/>
              <w:jc w:val="right"/>
              <w:rPr>
                <w:rFonts w:ascii="Museo Sans 300" w:eastAsiaTheme="minorEastAsia" w:hAnsi="Museo Sans 300"/>
                <w:sz w:val="14"/>
                <w:szCs w:val="14"/>
              </w:rPr>
            </w:pPr>
            <w:r w:rsidRPr="0089462E">
              <w:rPr>
                <w:rFonts w:ascii="Museo Sans 300" w:eastAsiaTheme="minorEastAsia" w:hAnsi="Museo Sans 300"/>
                <w:sz w:val="14"/>
                <w:szCs w:val="14"/>
              </w:rPr>
              <w:t xml:space="preserve">4074.45 </w:t>
            </w:r>
          </w:p>
        </w:tc>
        <w:tc>
          <w:tcPr>
            <w:tcW w:w="651" w:type="dxa"/>
            <w:tcBorders>
              <w:top w:val="single" w:sz="2" w:space="0" w:color="auto"/>
              <w:left w:val="single" w:sz="2" w:space="0" w:color="auto"/>
              <w:bottom w:val="single" w:sz="2" w:space="0" w:color="auto"/>
              <w:right w:val="single" w:sz="2" w:space="0" w:color="auto"/>
            </w:tcBorders>
          </w:tcPr>
          <w:p w:rsidR="003C427E" w:rsidRPr="0089462E" w:rsidRDefault="003C427E" w:rsidP="00C34B03">
            <w:pPr>
              <w:widowControl w:val="0"/>
              <w:autoSpaceDE w:val="0"/>
              <w:autoSpaceDN w:val="0"/>
              <w:adjustRightInd w:val="0"/>
              <w:jc w:val="right"/>
              <w:rPr>
                <w:rFonts w:ascii="Museo Sans 300" w:eastAsiaTheme="minorEastAsia" w:hAnsi="Museo Sans 300"/>
                <w:sz w:val="14"/>
                <w:szCs w:val="14"/>
              </w:rPr>
            </w:pPr>
            <w:r w:rsidRPr="0089462E">
              <w:rPr>
                <w:rFonts w:ascii="Museo Sans 300" w:eastAsiaTheme="minorEastAsia" w:hAnsi="Museo Sans 300"/>
                <w:sz w:val="14"/>
                <w:szCs w:val="14"/>
              </w:rPr>
              <w:t xml:space="preserve">35651.44 </w:t>
            </w:r>
          </w:p>
        </w:tc>
      </w:tr>
      <w:tr w:rsidR="003C427E" w:rsidRPr="0089462E" w:rsidTr="00CA700D">
        <w:trPr>
          <w:trHeight w:val="393"/>
          <w:jc w:val="center"/>
        </w:trPr>
        <w:tc>
          <w:tcPr>
            <w:tcW w:w="2539" w:type="dxa"/>
            <w:vMerge/>
            <w:tcBorders>
              <w:top w:val="single" w:sz="2" w:space="0" w:color="auto"/>
              <w:left w:val="single" w:sz="2" w:space="0" w:color="auto"/>
              <w:bottom w:val="single" w:sz="2" w:space="0" w:color="auto"/>
              <w:right w:val="single" w:sz="2" w:space="0" w:color="auto"/>
            </w:tcBorders>
          </w:tcPr>
          <w:p w:rsidR="003C427E" w:rsidRPr="0089462E" w:rsidRDefault="003C427E" w:rsidP="00C34B03">
            <w:pPr>
              <w:widowControl w:val="0"/>
              <w:autoSpaceDE w:val="0"/>
              <w:autoSpaceDN w:val="0"/>
              <w:adjustRightInd w:val="0"/>
              <w:rPr>
                <w:rFonts w:ascii="Museo Sans 300" w:eastAsiaTheme="minorEastAsia" w:hAnsi="Museo Sans 300"/>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rsidR="003C427E" w:rsidRPr="0089462E" w:rsidRDefault="003C427E" w:rsidP="00C34B03">
            <w:pPr>
              <w:widowControl w:val="0"/>
              <w:autoSpaceDE w:val="0"/>
              <w:autoSpaceDN w:val="0"/>
              <w:adjustRightInd w:val="0"/>
              <w:jc w:val="center"/>
              <w:rPr>
                <w:rFonts w:ascii="Museo Sans 300" w:eastAsiaTheme="minorEastAsia" w:hAnsi="Museo Sans 300"/>
                <w:b/>
                <w:bCs/>
                <w:sz w:val="14"/>
                <w:szCs w:val="14"/>
              </w:rPr>
            </w:pPr>
            <w:proofErr w:type="spellStart"/>
            <w:r w:rsidRPr="0089462E">
              <w:rPr>
                <w:rFonts w:ascii="Museo Sans 300" w:eastAsiaTheme="minorEastAsia" w:hAnsi="Museo Sans 300"/>
                <w:b/>
                <w:bCs/>
                <w:sz w:val="14"/>
                <w:szCs w:val="14"/>
              </w:rPr>
              <w:t>Area</w:t>
            </w:r>
            <w:proofErr w:type="spellEnd"/>
            <w:r w:rsidRPr="0089462E">
              <w:rPr>
                <w:rFonts w:ascii="Museo Sans 300" w:eastAsiaTheme="minorEastAsia" w:hAnsi="Museo Sans 300"/>
                <w:b/>
                <w:bCs/>
                <w:sz w:val="14"/>
                <w:szCs w:val="14"/>
              </w:rPr>
              <w:t xml:space="preserve"> Total: 747.62 </w:t>
            </w:r>
          </w:p>
          <w:p w:rsidR="003C427E" w:rsidRPr="0089462E" w:rsidRDefault="003C427E" w:rsidP="00C34B03">
            <w:pPr>
              <w:widowControl w:val="0"/>
              <w:autoSpaceDE w:val="0"/>
              <w:autoSpaceDN w:val="0"/>
              <w:adjustRightInd w:val="0"/>
              <w:jc w:val="center"/>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 Valor Total ($): 4074.45 </w:t>
            </w:r>
          </w:p>
          <w:p w:rsidR="003C427E" w:rsidRPr="0089462E" w:rsidRDefault="003C427E" w:rsidP="00C34B03">
            <w:pPr>
              <w:widowControl w:val="0"/>
              <w:autoSpaceDE w:val="0"/>
              <w:autoSpaceDN w:val="0"/>
              <w:adjustRightInd w:val="0"/>
              <w:jc w:val="center"/>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 Valor Total (¢): 35651.44 </w:t>
            </w:r>
          </w:p>
        </w:tc>
      </w:tr>
    </w:tbl>
    <w:p w:rsidR="003C427E" w:rsidRPr="0089462E" w:rsidRDefault="003C427E" w:rsidP="003C427E">
      <w:pPr>
        <w:widowControl w:val="0"/>
        <w:autoSpaceDE w:val="0"/>
        <w:autoSpaceDN w:val="0"/>
        <w:adjustRightInd w:val="0"/>
        <w:rPr>
          <w:rFonts w:ascii="Museo Sans 300" w:eastAsiaTheme="minorEastAsia" w:hAnsi="Museo Sans 300"/>
          <w:sz w:val="14"/>
          <w:szCs w:val="14"/>
        </w:rPr>
      </w:pPr>
    </w:p>
    <w:tbl>
      <w:tblPr>
        <w:tblW w:w="9044" w:type="dxa"/>
        <w:tblInd w:w="-3" w:type="dxa"/>
        <w:tblLayout w:type="fixed"/>
        <w:tblCellMar>
          <w:left w:w="25" w:type="dxa"/>
          <w:right w:w="0" w:type="dxa"/>
        </w:tblCellMar>
        <w:tblLook w:val="0000" w:firstRow="0" w:lastRow="0" w:firstColumn="0" w:lastColumn="0" w:noHBand="0" w:noVBand="0"/>
      </w:tblPr>
      <w:tblGrid>
        <w:gridCol w:w="3530"/>
        <w:gridCol w:w="2474"/>
        <w:gridCol w:w="1744"/>
        <w:gridCol w:w="648"/>
        <w:gridCol w:w="648"/>
      </w:tblGrid>
      <w:tr w:rsidR="003C427E" w:rsidRPr="0089462E" w:rsidTr="00CA700D">
        <w:trPr>
          <w:trHeight w:val="300"/>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jc w:val="center"/>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TOTAL SOLARES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jc w:val="center"/>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1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jc w:val="right"/>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747.62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jc w:val="right"/>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4074.45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jc w:val="right"/>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35651.44 </w:t>
            </w:r>
          </w:p>
        </w:tc>
      </w:tr>
      <w:tr w:rsidR="003C427E" w:rsidRPr="0089462E" w:rsidTr="00CA700D">
        <w:trPr>
          <w:trHeight w:val="245"/>
        </w:trPr>
        <w:tc>
          <w:tcPr>
            <w:tcW w:w="3530" w:type="dxa"/>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jc w:val="center"/>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TOTAL LOTES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jc w:val="center"/>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0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jc w:val="right"/>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jc w:val="right"/>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C427E" w:rsidRPr="0089462E" w:rsidRDefault="003C427E" w:rsidP="00C34B03">
            <w:pPr>
              <w:widowControl w:val="0"/>
              <w:autoSpaceDE w:val="0"/>
              <w:autoSpaceDN w:val="0"/>
              <w:adjustRightInd w:val="0"/>
              <w:jc w:val="right"/>
              <w:rPr>
                <w:rFonts w:ascii="Museo Sans 300" w:eastAsiaTheme="minorEastAsia" w:hAnsi="Museo Sans 300"/>
                <w:b/>
                <w:bCs/>
                <w:sz w:val="14"/>
                <w:szCs w:val="14"/>
              </w:rPr>
            </w:pPr>
            <w:r w:rsidRPr="0089462E">
              <w:rPr>
                <w:rFonts w:ascii="Museo Sans 300" w:eastAsiaTheme="minorEastAsia" w:hAnsi="Museo Sans 300"/>
                <w:b/>
                <w:bCs/>
                <w:sz w:val="14"/>
                <w:szCs w:val="14"/>
              </w:rPr>
              <w:t xml:space="preserve">0 </w:t>
            </w:r>
          </w:p>
        </w:tc>
      </w:tr>
    </w:tbl>
    <w:p w:rsidR="001B5A11" w:rsidRDefault="001B5A11" w:rsidP="00347D69">
      <w:pPr>
        <w:jc w:val="both"/>
        <w:rPr>
          <w:rFonts w:ascii="Museo Sans 100" w:eastAsia="Times New Roman" w:hAnsi="Museo Sans 100"/>
          <w:b/>
          <w:sz w:val="26"/>
          <w:szCs w:val="26"/>
          <w:u w:val="single"/>
          <w:lang w:eastAsia="es-ES"/>
        </w:rPr>
      </w:pPr>
    </w:p>
    <w:p w:rsidR="00347D69" w:rsidRDefault="00347D69" w:rsidP="00347D69">
      <w:pPr>
        <w:jc w:val="both"/>
        <w:rPr>
          <w:rFonts w:ascii="Museo Sans 100" w:hAnsi="Museo Sans 100"/>
          <w:sz w:val="24"/>
          <w:szCs w:val="24"/>
        </w:rPr>
      </w:pPr>
      <w:r w:rsidRPr="00201225">
        <w:rPr>
          <w:rFonts w:ascii="Museo Sans 100" w:eastAsia="Times New Roman" w:hAnsi="Museo Sans 100"/>
          <w:b/>
          <w:sz w:val="26"/>
          <w:szCs w:val="26"/>
          <w:u w:val="single"/>
          <w:lang w:eastAsia="es-ES"/>
        </w:rPr>
        <w:t>SEGUNDO:</w:t>
      </w:r>
      <w:r w:rsidRPr="00201225">
        <w:rPr>
          <w:rFonts w:ascii="Museo Sans 100" w:eastAsia="Times New Roman" w:hAnsi="Museo Sans 100"/>
          <w:sz w:val="26"/>
          <w:szCs w:val="26"/>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100" w:hAnsi="Museo Sans 100"/>
          <w:sz w:val="24"/>
          <w:szCs w:val="24"/>
        </w:rPr>
        <w:t xml:space="preserve"> </w:t>
      </w:r>
      <w:r w:rsidR="007C5A1C">
        <w:rPr>
          <w:rFonts w:ascii="Museo Sans 100" w:hAnsi="Museo Sans 100"/>
          <w:b/>
          <w:sz w:val="24"/>
          <w:szCs w:val="24"/>
          <w:u w:val="single"/>
        </w:rPr>
        <w:t>TERCER</w:t>
      </w:r>
      <w:r w:rsidR="007C5A1C" w:rsidRPr="008A5559">
        <w:rPr>
          <w:rFonts w:ascii="Museo Sans 100" w:hAnsi="Museo Sans 100"/>
          <w:b/>
          <w:sz w:val="24"/>
          <w:szCs w:val="24"/>
          <w:u w:val="single"/>
        </w:rPr>
        <w:t>O:</w:t>
      </w:r>
      <w:r w:rsidR="007C5A1C" w:rsidRPr="008A5559">
        <w:rPr>
          <w:rFonts w:ascii="Museo Sans 100" w:hAnsi="Museo Sans 100"/>
          <w:b/>
          <w:sz w:val="24"/>
          <w:szCs w:val="24"/>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007C5A1C">
        <w:rPr>
          <w:rFonts w:ascii="Museo Sans 100" w:eastAsia="Times New Roman" w:hAnsi="Museo Sans 100"/>
          <w:b/>
          <w:sz w:val="24"/>
          <w:szCs w:val="24"/>
          <w:u w:val="single"/>
          <w:lang w:eastAsia="es-ES"/>
        </w:rPr>
        <w:t>CUART</w:t>
      </w:r>
      <w:r w:rsidR="007C5A1C" w:rsidRPr="00796205">
        <w:rPr>
          <w:rFonts w:ascii="Museo Sans 100" w:eastAsia="Times New Roman" w:hAnsi="Museo Sans 100"/>
          <w:b/>
          <w:sz w:val="24"/>
          <w:szCs w:val="24"/>
          <w:u w:val="single"/>
          <w:lang w:eastAsia="es-ES"/>
        </w:rPr>
        <w:t>O:</w:t>
      </w:r>
      <w:r w:rsidR="007C5A1C">
        <w:rPr>
          <w:rFonts w:ascii="Museo Sans 100" w:hAnsi="Museo Sans 100"/>
          <w:b/>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 respectiva escritura y al Departamento de Registro para que realice los trámites de inscripción de la misma. </w:t>
      </w:r>
      <w:r w:rsidR="007C5A1C">
        <w:rPr>
          <w:rFonts w:ascii="Museo Sans 100" w:eastAsia="Times New Roman" w:hAnsi="Museo Sans 100"/>
          <w:b/>
          <w:sz w:val="24"/>
          <w:szCs w:val="24"/>
          <w:u w:val="single"/>
          <w:lang w:eastAsia="es-ES"/>
        </w:rPr>
        <w:t>QUINT</w:t>
      </w:r>
      <w:r w:rsidR="007C5A1C" w:rsidRPr="00796205">
        <w:rPr>
          <w:rFonts w:ascii="Museo Sans 100" w:eastAsia="Times New Roman" w:hAnsi="Museo Sans 100"/>
          <w:b/>
          <w:sz w:val="24"/>
          <w:szCs w:val="24"/>
          <w:u w:val="single"/>
          <w:lang w:val="es-ES" w:eastAsia="es-ES"/>
        </w:rPr>
        <w:t>O:</w:t>
      </w:r>
      <w:r w:rsidR="007C5A1C" w:rsidRPr="00796205">
        <w:rPr>
          <w:rFonts w:ascii="Museo Sans 100" w:eastAsia="Times New Roman" w:hAnsi="Museo Sans 100"/>
          <w:sz w:val="24"/>
          <w:szCs w:val="24"/>
          <w:lang w:val="es-ES"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E67FF5" w:rsidRPr="00B111C4" w:rsidRDefault="00E67FF5" w:rsidP="00E67FF5">
      <w:pPr>
        <w:rPr>
          <w:rFonts w:ascii="Times New Roman" w:hAnsi="Times New Roman"/>
          <w:sz w:val="26"/>
          <w:szCs w:val="26"/>
        </w:rPr>
      </w:pPr>
      <w:r w:rsidRPr="00B111C4">
        <w:rPr>
          <w:rFonts w:ascii="Times New Roman" w:hAnsi="Times New Roman"/>
          <w:sz w:val="26"/>
          <w:szCs w:val="26"/>
        </w:rPr>
        <w:t xml:space="preserve">                                                                                  </w:t>
      </w:r>
    </w:p>
    <w:p w:rsidR="00E67FF5" w:rsidRPr="0024616A" w:rsidRDefault="007C5A1C" w:rsidP="0024616A">
      <w:pPr>
        <w:jc w:val="both"/>
        <w:rPr>
          <w:rFonts w:ascii="Museo Sans 100" w:hAnsi="Museo Sans 100"/>
          <w:b/>
          <w:sz w:val="24"/>
          <w:szCs w:val="24"/>
        </w:rPr>
      </w:pPr>
      <w:r w:rsidRPr="0024616A">
        <w:rPr>
          <w:rFonts w:ascii="Museo Sans 100" w:hAnsi="Museo Sans 100"/>
          <w:sz w:val="24"/>
          <w:szCs w:val="24"/>
        </w:rPr>
        <w:t>““””VII</w:t>
      </w:r>
      <w:r w:rsidR="00E67FF5" w:rsidRPr="0024616A">
        <w:rPr>
          <w:rFonts w:ascii="Museo Sans 100" w:hAnsi="Museo Sans 100"/>
          <w:sz w:val="24"/>
          <w:szCs w:val="24"/>
        </w:rPr>
        <w:t>) A solicitud de</w:t>
      </w:r>
      <w:r w:rsidRPr="0024616A">
        <w:rPr>
          <w:rFonts w:ascii="Museo Sans 100" w:hAnsi="Museo Sans 100"/>
          <w:sz w:val="24"/>
          <w:szCs w:val="24"/>
        </w:rPr>
        <w:t xml:space="preserve"> </w:t>
      </w:r>
      <w:r w:rsidR="00E67FF5" w:rsidRPr="0024616A">
        <w:rPr>
          <w:rFonts w:ascii="Museo Sans 100" w:hAnsi="Museo Sans 100"/>
          <w:sz w:val="24"/>
          <w:szCs w:val="24"/>
        </w:rPr>
        <w:t>l</w:t>
      </w:r>
      <w:r w:rsidRPr="0024616A">
        <w:rPr>
          <w:rFonts w:ascii="Museo Sans 100" w:hAnsi="Museo Sans 100"/>
          <w:sz w:val="24"/>
          <w:szCs w:val="24"/>
        </w:rPr>
        <w:t>a</w:t>
      </w:r>
      <w:r w:rsidR="00E67FF5" w:rsidRPr="0024616A">
        <w:rPr>
          <w:rFonts w:ascii="Museo Sans 100" w:hAnsi="Museo Sans 100"/>
          <w:sz w:val="24"/>
          <w:szCs w:val="24"/>
        </w:rPr>
        <w:t xml:space="preserve"> señor</w:t>
      </w:r>
      <w:r w:rsidRPr="0024616A">
        <w:rPr>
          <w:rFonts w:ascii="Museo Sans 100" w:hAnsi="Museo Sans 100"/>
          <w:sz w:val="24"/>
          <w:szCs w:val="24"/>
        </w:rPr>
        <w:t>a</w:t>
      </w:r>
      <w:r w:rsidR="00E67FF5" w:rsidRPr="0024616A">
        <w:rPr>
          <w:rFonts w:ascii="Museo Sans 100" w:hAnsi="Museo Sans 100"/>
          <w:sz w:val="24"/>
          <w:szCs w:val="24"/>
        </w:rPr>
        <w:t>:</w:t>
      </w:r>
      <w:r w:rsidR="00CA700D" w:rsidRPr="0024616A">
        <w:rPr>
          <w:rFonts w:ascii="Museo Sans 100" w:hAnsi="Museo Sans 100"/>
          <w:b/>
          <w:sz w:val="24"/>
          <w:szCs w:val="24"/>
          <w:lang w:eastAsia="es-ES"/>
        </w:rPr>
        <w:t xml:space="preserve"> SANDRA CARINA HERNANDEZ ROLDAN, </w:t>
      </w:r>
      <w:r w:rsidR="00CA700D" w:rsidRPr="0024616A">
        <w:rPr>
          <w:rFonts w:ascii="Museo Sans 100" w:hAnsi="Museo Sans 100"/>
          <w:sz w:val="24"/>
          <w:szCs w:val="24"/>
          <w:lang w:eastAsia="es-ES"/>
        </w:rPr>
        <w:t xml:space="preserve">de </w:t>
      </w:r>
      <w:r w:rsidR="00CE4474">
        <w:rPr>
          <w:rFonts w:ascii="Museo Sans 100" w:hAnsi="Museo Sans 100"/>
          <w:sz w:val="24"/>
          <w:szCs w:val="24"/>
          <w:lang w:eastAsia="es-ES"/>
        </w:rPr>
        <w:t>----</w:t>
      </w:r>
      <w:r w:rsidR="00CA700D" w:rsidRPr="0024616A">
        <w:rPr>
          <w:rFonts w:ascii="Museo Sans 100" w:hAnsi="Museo Sans 100"/>
          <w:sz w:val="24"/>
          <w:szCs w:val="24"/>
          <w:lang w:eastAsia="es-ES"/>
        </w:rPr>
        <w:t xml:space="preserve"> años de edad, </w:t>
      </w:r>
      <w:r w:rsidR="00CE4474">
        <w:rPr>
          <w:rFonts w:ascii="Museo Sans 100" w:hAnsi="Museo Sans 100"/>
          <w:sz w:val="24"/>
          <w:szCs w:val="24"/>
          <w:lang w:eastAsia="es-ES"/>
        </w:rPr>
        <w:t>----</w:t>
      </w:r>
      <w:r w:rsidR="00CA700D" w:rsidRPr="0024616A">
        <w:rPr>
          <w:rFonts w:ascii="Museo Sans 100" w:hAnsi="Museo Sans 100"/>
          <w:sz w:val="24"/>
          <w:szCs w:val="24"/>
          <w:lang w:eastAsia="es-ES"/>
        </w:rPr>
        <w:t xml:space="preserve">, del domicilio de </w:t>
      </w:r>
      <w:r w:rsidR="00CE4474">
        <w:rPr>
          <w:rFonts w:ascii="Museo Sans 100" w:hAnsi="Museo Sans 100"/>
          <w:sz w:val="24"/>
          <w:szCs w:val="24"/>
          <w:lang w:eastAsia="es-ES"/>
        </w:rPr>
        <w:t>----</w:t>
      </w:r>
      <w:r w:rsidR="00CA700D" w:rsidRPr="0024616A">
        <w:rPr>
          <w:rFonts w:ascii="Museo Sans 100" w:hAnsi="Museo Sans 100"/>
          <w:sz w:val="24"/>
          <w:szCs w:val="24"/>
          <w:lang w:eastAsia="es-ES"/>
        </w:rPr>
        <w:t xml:space="preserve">, departamento de </w:t>
      </w:r>
      <w:r w:rsidR="00CE4474">
        <w:rPr>
          <w:rFonts w:ascii="Museo Sans 100" w:hAnsi="Museo Sans 100"/>
          <w:sz w:val="24"/>
          <w:szCs w:val="24"/>
          <w:lang w:eastAsia="es-ES"/>
        </w:rPr>
        <w:t>----</w:t>
      </w:r>
      <w:r w:rsidR="00CA700D" w:rsidRPr="0024616A">
        <w:rPr>
          <w:rFonts w:ascii="Museo Sans 100" w:hAnsi="Museo Sans 100"/>
          <w:sz w:val="24"/>
          <w:szCs w:val="24"/>
          <w:lang w:eastAsia="es-ES"/>
        </w:rPr>
        <w:t xml:space="preserve">, con Documento Único de Identidad número </w:t>
      </w:r>
      <w:r w:rsidR="00CE4474">
        <w:rPr>
          <w:rFonts w:ascii="Museo Sans 100" w:hAnsi="Museo Sans 100"/>
          <w:sz w:val="24"/>
          <w:szCs w:val="24"/>
          <w:lang w:eastAsia="es-ES"/>
        </w:rPr>
        <w:t>----</w:t>
      </w:r>
      <w:r w:rsidR="00CA700D" w:rsidRPr="0024616A">
        <w:rPr>
          <w:rFonts w:ascii="Museo Sans 100" w:hAnsi="Museo Sans 100"/>
          <w:sz w:val="24"/>
          <w:szCs w:val="24"/>
          <w:lang w:eastAsia="es-ES"/>
        </w:rPr>
        <w:t xml:space="preserve">, y su menor hija </w:t>
      </w:r>
      <w:r w:rsidR="00CE4474">
        <w:rPr>
          <w:rFonts w:ascii="Museo Sans 100" w:hAnsi="Museo Sans 100"/>
          <w:b/>
          <w:sz w:val="24"/>
          <w:szCs w:val="24"/>
          <w:lang w:eastAsia="es-ES"/>
        </w:rPr>
        <w:t>----</w:t>
      </w:r>
      <w:r w:rsidR="00E67FF5" w:rsidRPr="0024616A">
        <w:rPr>
          <w:rFonts w:ascii="Museo Sans 100" w:hAnsi="Museo Sans 100"/>
          <w:sz w:val="24"/>
          <w:szCs w:val="24"/>
        </w:rPr>
        <w:t>;</w:t>
      </w:r>
      <w:r w:rsidR="00E67FF5" w:rsidRPr="0024616A">
        <w:rPr>
          <w:rFonts w:ascii="Museo Sans 100" w:eastAsia="Times New Roman" w:hAnsi="Museo Sans 100"/>
          <w:sz w:val="24"/>
          <w:szCs w:val="24"/>
          <w:lang w:val="es-ES_tradnl"/>
        </w:rPr>
        <w:t xml:space="preserve"> el</w:t>
      </w:r>
      <w:r w:rsidR="00E67FF5" w:rsidRPr="0024616A">
        <w:rPr>
          <w:rFonts w:ascii="Museo Sans 100" w:hAnsi="Museo Sans 100"/>
          <w:sz w:val="24"/>
          <w:szCs w:val="24"/>
        </w:rPr>
        <w:t xml:space="preserve"> señor Presidente somete a consideración de Junta Directiva, dictamen jurídico 3</w:t>
      </w:r>
      <w:r w:rsidR="00041C17" w:rsidRPr="0024616A">
        <w:rPr>
          <w:rFonts w:ascii="Museo Sans 100" w:hAnsi="Museo Sans 100"/>
          <w:sz w:val="24"/>
          <w:szCs w:val="24"/>
        </w:rPr>
        <w:t>90</w:t>
      </w:r>
      <w:r w:rsidR="00E67FF5" w:rsidRPr="0024616A">
        <w:rPr>
          <w:rFonts w:ascii="Museo Sans 100" w:hAnsi="Museo Sans 100"/>
          <w:sz w:val="24"/>
          <w:szCs w:val="24"/>
        </w:rPr>
        <w:t xml:space="preserve">, relacionado con la adjudicación en venta de  01 solar para vivienda, </w:t>
      </w:r>
      <w:r w:rsidR="00E67FF5" w:rsidRPr="0024616A">
        <w:rPr>
          <w:rFonts w:ascii="Museo Sans 100" w:eastAsia="Times New Roman" w:hAnsi="Museo Sans 100"/>
          <w:sz w:val="24"/>
          <w:szCs w:val="24"/>
        </w:rPr>
        <w:t>ubicado en el</w:t>
      </w:r>
      <w:r w:rsidR="00CA700D" w:rsidRPr="0024616A">
        <w:rPr>
          <w:rFonts w:ascii="Museo Sans 100" w:eastAsia="Times New Roman" w:hAnsi="Museo Sans 100"/>
          <w:sz w:val="24"/>
          <w:szCs w:val="24"/>
        </w:rPr>
        <w:t xml:space="preserve"> Proyecto de Asentamiento Comunitario denominado </w:t>
      </w:r>
      <w:r w:rsidR="00CA700D" w:rsidRPr="0024616A">
        <w:rPr>
          <w:rFonts w:ascii="Museo Sans 100" w:eastAsia="Times New Roman" w:hAnsi="Museo Sans 100"/>
          <w:b/>
          <w:sz w:val="24"/>
          <w:szCs w:val="24"/>
        </w:rPr>
        <w:t xml:space="preserve">ASENTAMIENTO COMUNITARIO EL CASCO, </w:t>
      </w:r>
      <w:r w:rsidR="00CA700D" w:rsidRPr="0024616A">
        <w:rPr>
          <w:rFonts w:ascii="Museo Sans 100" w:eastAsia="Times New Roman" w:hAnsi="Museo Sans 100"/>
          <w:sz w:val="24"/>
          <w:szCs w:val="24"/>
        </w:rPr>
        <w:t xml:space="preserve">desarrollado en el inmueble identificado como </w:t>
      </w:r>
      <w:r w:rsidR="00CA700D" w:rsidRPr="0024616A">
        <w:rPr>
          <w:rFonts w:ascii="Museo Sans 100" w:eastAsia="Times New Roman" w:hAnsi="Museo Sans 100"/>
          <w:b/>
          <w:sz w:val="24"/>
          <w:szCs w:val="24"/>
        </w:rPr>
        <w:t>INM. EN SAN MARCOS HDA. SANTA BARBARA ISTA (I.G.)</w:t>
      </w:r>
      <w:r w:rsidR="00CA700D" w:rsidRPr="0024616A">
        <w:rPr>
          <w:rFonts w:ascii="Museo Sans 100" w:eastAsia="Times New Roman" w:hAnsi="Museo Sans 100"/>
          <w:sz w:val="24"/>
          <w:szCs w:val="24"/>
        </w:rPr>
        <w:t xml:space="preserve"> ubicada en cantón San Marcos,</w:t>
      </w:r>
      <w:r w:rsidR="00CA700D" w:rsidRPr="0024616A">
        <w:rPr>
          <w:rFonts w:ascii="Museo Sans 100" w:eastAsia="Times New Roman" w:hAnsi="Museo Sans 100"/>
          <w:b/>
          <w:sz w:val="24"/>
          <w:szCs w:val="24"/>
        </w:rPr>
        <w:t xml:space="preserve"> </w:t>
      </w:r>
      <w:r w:rsidR="00CA700D" w:rsidRPr="0024616A">
        <w:rPr>
          <w:rFonts w:ascii="Museo Sans 100" w:eastAsia="Times New Roman" w:hAnsi="Museo Sans 100"/>
          <w:sz w:val="24"/>
          <w:szCs w:val="24"/>
        </w:rPr>
        <w:t xml:space="preserve">jurisdicción de San Carlos, departamento de Morazán, y según planos como </w:t>
      </w:r>
      <w:r w:rsidR="00CA700D" w:rsidRPr="0024616A">
        <w:rPr>
          <w:rFonts w:ascii="Museo Sans 100" w:eastAsia="Times New Roman" w:hAnsi="Museo Sans 100"/>
          <w:b/>
          <w:sz w:val="24"/>
          <w:szCs w:val="24"/>
        </w:rPr>
        <w:t>HACIENDA SANTA BARBARA II, PORCION 2 ASENTAMIENTO COMUNITARIO CASCO</w:t>
      </w:r>
      <w:r w:rsidR="00CA700D" w:rsidRPr="0024616A">
        <w:rPr>
          <w:rFonts w:ascii="Museo Sans 100" w:eastAsia="Times New Roman" w:hAnsi="Museo Sans 100"/>
          <w:sz w:val="24"/>
          <w:szCs w:val="24"/>
        </w:rPr>
        <w:t xml:space="preserve">, situada en jurisdicción de San Carlos, departamento de Morazán, </w:t>
      </w:r>
      <w:r w:rsidR="00CA700D" w:rsidRPr="0024616A">
        <w:rPr>
          <w:rFonts w:ascii="Museo Sans 100" w:eastAsia="Times New Roman" w:hAnsi="Museo Sans 100"/>
          <w:b/>
          <w:sz w:val="24"/>
          <w:szCs w:val="24"/>
        </w:rPr>
        <w:t>Código de SIIE 131707, Código de SSE 1518, Entrega 06</w:t>
      </w:r>
      <w:r w:rsidR="00E67FF5" w:rsidRPr="0024616A">
        <w:rPr>
          <w:rFonts w:ascii="Museo Sans 100" w:hAnsi="Museo Sans 100"/>
          <w:b/>
          <w:sz w:val="24"/>
          <w:szCs w:val="24"/>
        </w:rPr>
        <w:t xml:space="preserve">, </w:t>
      </w:r>
      <w:r w:rsidR="00E67FF5" w:rsidRPr="0024616A">
        <w:rPr>
          <w:rFonts w:ascii="Museo Sans 100" w:hAnsi="Museo Sans 100"/>
          <w:sz w:val="24"/>
          <w:szCs w:val="24"/>
        </w:rPr>
        <w:t>en el cual la Gerencia Legal hace las siguientes consideraciones:</w:t>
      </w:r>
    </w:p>
    <w:p w:rsidR="00E67FF5" w:rsidRPr="0024616A" w:rsidRDefault="00E67FF5" w:rsidP="0024616A">
      <w:pPr>
        <w:jc w:val="both"/>
        <w:rPr>
          <w:rFonts w:ascii="Museo Sans 100" w:hAnsi="Museo Sans 100"/>
          <w:sz w:val="24"/>
          <w:szCs w:val="24"/>
        </w:rPr>
      </w:pPr>
    </w:p>
    <w:p w:rsidR="00CA700D" w:rsidRPr="0024616A" w:rsidRDefault="00CA700D" w:rsidP="0024616A">
      <w:pPr>
        <w:numPr>
          <w:ilvl w:val="0"/>
          <w:numId w:val="64"/>
        </w:numPr>
        <w:ind w:left="1134" w:hanging="708"/>
        <w:contextualSpacing/>
        <w:jc w:val="both"/>
        <w:rPr>
          <w:rFonts w:ascii="Museo Sans 100" w:hAnsi="Museo Sans 100"/>
          <w:sz w:val="24"/>
          <w:szCs w:val="24"/>
        </w:rPr>
      </w:pPr>
      <w:r w:rsidRPr="0024616A">
        <w:rPr>
          <w:rFonts w:ascii="Museo Sans 100" w:hAnsi="Museo Sans 100"/>
          <w:sz w:val="24"/>
          <w:szCs w:val="24"/>
        </w:rPr>
        <w:t xml:space="preserve">Mediante  el Punto III-1 de Acta Ordinaria  20-82,  de fecha 4 de junio de 1982, el ISTA adquiere por Expropiación un inmueble denominado como  </w:t>
      </w:r>
      <w:r w:rsidRPr="0024616A">
        <w:rPr>
          <w:rFonts w:ascii="Museo Sans 100" w:hAnsi="Museo Sans 100"/>
          <w:b/>
          <w:sz w:val="24"/>
          <w:szCs w:val="24"/>
        </w:rPr>
        <w:t>HACIENDA SANTA BÁRBARA,</w:t>
      </w:r>
      <w:r w:rsidRPr="0024616A">
        <w:rPr>
          <w:rFonts w:ascii="Museo Sans 100" w:hAnsi="Museo Sans 100"/>
          <w:sz w:val="24"/>
          <w:szCs w:val="24"/>
        </w:rPr>
        <w:t xml:space="preserve"> según consta en Título de Dominio de “Acta de Intervención y Toma de Posesión”, con una extensión superficial de 465 </w:t>
      </w:r>
      <w:proofErr w:type="spellStart"/>
      <w:r w:rsidRPr="0024616A">
        <w:rPr>
          <w:rFonts w:ascii="Museo Sans 100" w:hAnsi="Museo Sans 100"/>
          <w:sz w:val="24"/>
          <w:szCs w:val="24"/>
        </w:rPr>
        <w:t>Hás</w:t>
      </w:r>
      <w:proofErr w:type="spellEnd"/>
      <w:r w:rsidRPr="0024616A">
        <w:rPr>
          <w:rFonts w:ascii="Museo Sans 100" w:hAnsi="Museo Sans 100"/>
          <w:sz w:val="24"/>
          <w:szCs w:val="24"/>
        </w:rPr>
        <w:t xml:space="preserve">., pero al describirlo es de una extensión superficial de 476 </w:t>
      </w:r>
      <w:proofErr w:type="spellStart"/>
      <w:r w:rsidRPr="0024616A">
        <w:rPr>
          <w:rFonts w:ascii="Museo Sans 100" w:hAnsi="Museo Sans 100"/>
          <w:sz w:val="24"/>
          <w:szCs w:val="24"/>
        </w:rPr>
        <w:lastRenderedPageBreak/>
        <w:t>Hás</w:t>
      </w:r>
      <w:proofErr w:type="spellEnd"/>
      <w:r w:rsidRPr="0024616A">
        <w:rPr>
          <w:rFonts w:ascii="Museo Sans 100" w:hAnsi="Museo Sans 100"/>
          <w:sz w:val="24"/>
          <w:szCs w:val="24"/>
        </w:rPr>
        <w:t xml:space="preserve">. 12 As. 35.31 </w:t>
      </w:r>
      <w:proofErr w:type="spellStart"/>
      <w:r w:rsidRPr="0024616A">
        <w:rPr>
          <w:rFonts w:ascii="Museo Sans 100" w:hAnsi="Museo Sans 100"/>
          <w:sz w:val="24"/>
          <w:szCs w:val="24"/>
        </w:rPr>
        <w:t>Cás</w:t>
      </w:r>
      <w:proofErr w:type="spellEnd"/>
      <w:r w:rsidRPr="0024616A">
        <w:rPr>
          <w:rFonts w:ascii="Museo Sans 100" w:hAnsi="Museo Sans 100"/>
          <w:sz w:val="24"/>
          <w:szCs w:val="24"/>
        </w:rPr>
        <w:t xml:space="preserve">, por un precio de adquisición de $41,234.28, a razón de $86.60 por hectárea y de $0.008660 por metro cuadrado. </w:t>
      </w:r>
    </w:p>
    <w:p w:rsidR="00CA700D" w:rsidRPr="0024616A" w:rsidRDefault="00CA700D" w:rsidP="0024616A">
      <w:pPr>
        <w:ind w:left="720"/>
        <w:contextualSpacing/>
        <w:jc w:val="both"/>
        <w:rPr>
          <w:rFonts w:ascii="Museo Sans 100" w:hAnsi="Museo Sans 100"/>
          <w:sz w:val="24"/>
          <w:szCs w:val="24"/>
        </w:rPr>
      </w:pPr>
    </w:p>
    <w:p w:rsidR="00CA700D" w:rsidRPr="0024616A" w:rsidRDefault="00CA700D" w:rsidP="0024616A">
      <w:pPr>
        <w:numPr>
          <w:ilvl w:val="0"/>
          <w:numId w:val="64"/>
        </w:numPr>
        <w:ind w:left="1134" w:hanging="708"/>
        <w:contextualSpacing/>
        <w:jc w:val="both"/>
        <w:rPr>
          <w:rFonts w:ascii="Museo Sans 100" w:hAnsi="Museo Sans 100"/>
          <w:sz w:val="24"/>
          <w:szCs w:val="24"/>
        </w:rPr>
      </w:pPr>
      <w:r w:rsidRPr="0024616A">
        <w:rPr>
          <w:rFonts w:ascii="Museo Sans 100" w:hAnsi="Museo Sans 100"/>
          <w:sz w:val="24"/>
          <w:szCs w:val="24"/>
        </w:rPr>
        <w:t xml:space="preserve">Mediante el Punto XXIX </w:t>
      </w:r>
      <w:r w:rsidRPr="0024616A">
        <w:rPr>
          <w:rFonts w:ascii="Museo Sans 100" w:hAnsi="Museo Sans 100"/>
          <w:bCs/>
          <w:sz w:val="24"/>
          <w:szCs w:val="24"/>
        </w:rPr>
        <w:t xml:space="preserve">del acta de Sesión Ordinaria 39-2001, de fecha 11 de octubre de 2001, se aprobó el Proyecto de Asentamiento Comunitario y Lotificación Agrícola desarrollado en el inmueble en mención, siendo modificado por el Punto XXV del Acta de Sesión Ordinaria 23-2017 de fecha 7 de septiembre de 2017, el cual comprende: </w:t>
      </w:r>
      <w:r w:rsidR="00CE4474">
        <w:rPr>
          <w:rFonts w:ascii="Museo Sans 100" w:hAnsi="Museo Sans 100"/>
          <w:bCs/>
          <w:sz w:val="24"/>
          <w:szCs w:val="24"/>
        </w:rPr>
        <w:t>----</w:t>
      </w:r>
      <w:r w:rsidRPr="0024616A">
        <w:rPr>
          <w:rFonts w:ascii="Museo Sans 100" w:hAnsi="Museo Sans 100"/>
          <w:bCs/>
          <w:sz w:val="24"/>
          <w:szCs w:val="24"/>
        </w:rPr>
        <w:t xml:space="preserve"> solares para vivienda: Polígonos A al G; zonas de protección 1, 2, 3, 4, 5 y 6; Desagües 1, 2, 3 y 4; y Calles</w:t>
      </w:r>
      <w:r w:rsidRPr="0024616A">
        <w:rPr>
          <w:rFonts w:ascii="Museo Sans 100" w:eastAsia="Times New Roman" w:hAnsi="Museo Sans 100"/>
          <w:sz w:val="24"/>
          <w:szCs w:val="24"/>
        </w:rPr>
        <w:t>.</w:t>
      </w:r>
      <w:r w:rsidRPr="0024616A">
        <w:rPr>
          <w:rFonts w:ascii="Museo Sans 100" w:eastAsia="Times New Roman" w:hAnsi="Museo Sans 100"/>
          <w:bCs/>
          <w:sz w:val="24"/>
          <w:szCs w:val="24"/>
        </w:rPr>
        <w:t xml:space="preserve"> </w:t>
      </w:r>
      <w:r w:rsidRPr="0024616A">
        <w:rPr>
          <w:rFonts w:ascii="Museo Sans 100" w:hAnsi="Museo Sans 100"/>
          <w:sz w:val="24"/>
          <w:szCs w:val="24"/>
        </w:rPr>
        <w:t xml:space="preserve">Aprobándose el Valor Promedio de Referencia de la Zona por </w:t>
      </w:r>
      <w:r w:rsidR="0024616A">
        <w:rPr>
          <w:rFonts w:ascii="Museo Sans 100" w:hAnsi="Museo Sans 100"/>
          <w:sz w:val="24"/>
          <w:szCs w:val="24"/>
        </w:rPr>
        <w:t>metro c</w:t>
      </w:r>
      <w:r w:rsidRPr="0024616A">
        <w:rPr>
          <w:rFonts w:ascii="Museo Sans 100" w:hAnsi="Museo Sans 100"/>
          <w:sz w:val="24"/>
          <w:szCs w:val="24"/>
        </w:rPr>
        <w:t>uadrado de $5.91 para solares de vivienda, por lo que se recomienda el</w:t>
      </w:r>
      <w:r w:rsidR="0024616A">
        <w:rPr>
          <w:rFonts w:ascii="Museo Sans 100" w:hAnsi="Museo Sans 100"/>
          <w:sz w:val="24"/>
          <w:szCs w:val="24"/>
        </w:rPr>
        <w:t xml:space="preserve"> precio de venta para é</w:t>
      </w:r>
      <w:r w:rsidRPr="0024616A">
        <w:rPr>
          <w:rFonts w:ascii="Museo Sans 100" w:hAnsi="Museo Sans 100"/>
          <w:sz w:val="24"/>
          <w:szCs w:val="24"/>
        </w:rPr>
        <w:t xml:space="preserve">ste de $8.25. De </w:t>
      </w:r>
      <w:r w:rsidR="0024616A">
        <w:rPr>
          <w:rFonts w:ascii="Museo Sans 100" w:hAnsi="Museo Sans 100"/>
          <w:sz w:val="24"/>
          <w:szCs w:val="24"/>
        </w:rPr>
        <w:t xml:space="preserve">conformidad </w:t>
      </w:r>
      <w:r w:rsidRPr="0024616A">
        <w:rPr>
          <w:rFonts w:ascii="Museo Sans 100" w:hAnsi="Museo Sans 100"/>
          <w:sz w:val="24"/>
          <w:szCs w:val="24"/>
        </w:rPr>
        <w:t xml:space="preserve">al procedimiento establecido en el Instructivo “Criterios de Avalúos para la Transferencia de Inmuebles Propiedad de ISTA”, aprobado en el Punto XV del Acta de Sesión Ordinaria 03-2015,  de fecha 21 de enero de 2015. </w:t>
      </w:r>
      <w:r w:rsidRPr="0024616A">
        <w:rPr>
          <w:rFonts w:ascii="Museo Sans 100" w:eastAsia="Times New Roman" w:hAnsi="Museo Sans 100"/>
          <w:bCs/>
          <w:sz w:val="24"/>
          <w:szCs w:val="24"/>
        </w:rPr>
        <w:t xml:space="preserve">Dentro del Proyecto relacionado se encuentra el inmueble objeto del presente </w:t>
      </w:r>
      <w:r w:rsidR="0024616A">
        <w:rPr>
          <w:rFonts w:ascii="Museo Sans 100" w:eastAsia="Times New Roman" w:hAnsi="Museo Sans 100"/>
          <w:bCs/>
          <w:sz w:val="24"/>
          <w:szCs w:val="24"/>
        </w:rPr>
        <w:t>punto de acta</w:t>
      </w:r>
      <w:r w:rsidRPr="0024616A">
        <w:rPr>
          <w:rFonts w:ascii="Museo Sans 100" w:eastAsia="Times New Roman" w:hAnsi="Museo Sans 100"/>
          <w:bCs/>
          <w:sz w:val="24"/>
          <w:szCs w:val="24"/>
        </w:rPr>
        <w:t xml:space="preserve">. </w:t>
      </w:r>
    </w:p>
    <w:p w:rsidR="00C34B03" w:rsidRPr="0024616A" w:rsidRDefault="00C34B03" w:rsidP="0024616A">
      <w:pPr>
        <w:ind w:left="720"/>
        <w:contextualSpacing/>
        <w:rPr>
          <w:rFonts w:ascii="Museo Sans 100" w:eastAsia="Times New Roman" w:hAnsi="Museo Sans 100"/>
          <w:sz w:val="24"/>
          <w:szCs w:val="24"/>
          <w:lang w:eastAsia="es-ES"/>
        </w:rPr>
      </w:pPr>
    </w:p>
    <w:p w:rsidR="00CA700D" w:rsidRPr="0024616A" w:rsidRDefault="00CA700D" w:rsidP="0024616A">
      <w:pPr>
        <w:numPr>
          <w:ilvl w:val="0"/>
          <w:numId w:val="64"/>
        </w:numPr>
        <w:ind w:left="1134" w:hanging="708"/>
        <w:contextualSpacing/>
        <w:jc w:val="both"/>
        <w:rPr>
          <w:rFonts w:ascii="Museo Sans 100" w:hAnsi="Museo Sans 100"/>
          <w:sz w:val="24"/>
          <w:szCs w:val="24"/>
        </w:rPr>
      </w:pPr>
      <w:r w:rsidRPr="0024616A">
        <w:rPr>
          <w:rFonts w:ascii="Museo Sans 100" w:eastAsia="Times New Roman" w:hAnsi="Museo Sans 100"/>
          <w:sz w:val="24"/>
          <w:szCs w:val="24"/>
          <w:lang w:eastAsia="es-ES"/>
        </w:rPr>
        <w:t xml:space="preserve">Es necesario </w:t>
      </w:r>
      <w:r w:rsidRPr="0024616A">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w:t>
      </w:r>
      <w:r w:rsidRPr="0024616A">
        <w:rPr>
          <w:rFonts w:ascii="Museo Sans 100" w:hAnsi="Museo Sans 100"/>
          <w:sz w:val="24"/>
          <w:szCs w:val="24"/>
        </w:rPr>
        <w:t>cumplir las medidas ambientales</w:t>
      </w:r>
      <w:r w:rsidRPr="0024616A">
        <w:rPr>
          <w:rFonts w:ascii="Museo Sans 100" w:eastAsia="Times New Roman" w:hAnsi="Museo Sans 100"/>
          <w:sz w:val="24"/>
          <w:szCs w:val="24"/>
          <w:lang w:val="es-ES" w:eastAsia="es-ES"/>
        </w:rPr>
        <w:t xml:space="preserve"> emitidas por la Unidad Ambiental Institucional, referentes a:</w:t>
      </w:r>
    </w:p>
    <w:p w:rsidR="00CA700D" w:rsidRPr="0024616A" w:rsidRDefault="00CA700D" w:rsidP="0024616A">
      <w:pPr>
        <w:numPr>
          <w:ilvl w:val="0"/>
          <w:numId w:val="65"/>
        </w:numPr>
        <w:tabs>
          <w:tab w:val="left" w:pos="6447"/>
        </w:tabs>
        <w:ind w:left="1418" w:hanging="284"/>
        <w:contextualSpacing/>
        <w:jc w:val="both"/>
        <w:rPr>
          <w:rFonts w:ascii="Museo Sans 100" w:hAnsi="Museo Sans 100"/>
        </w:rPr>
      </w:pPr>
      <w:r w:rsidRPr="0024616A">
        <w:rPr>
          <w:rFonts w:ascii="Museo Sans 100" w:hAnsi="Museo Sans 100"/>
        </w:rPr>
        <w:t>Mantener las áreas boscosas;</w:t>
      </w:r>
    </w:p>
    <w:p w:rsidR="00CA700D" w:rsidRPr="0024616A" w:rsidRDefault="00CA700D" w:rsidP="0024616A">
      <w:pPr>
        <w:numPr>
          <w:ilvl w:val="0"/>
          <w:numId w:val="65"/>
        </w:numPr>
        <w:tabs>
          <w:tab w:val="left" w:pos="6447"/>
        </w:tabs>
        <w:ind w:left="1418" w:hanging="284"/>
        <w:contextualSpacing/>
        <w:jc w:val="both"/>
        <w:rPr>
          <w:rFonts w:ascii="Museo Sans 100" w:hAnsi="Museo Sans 100"/>
        </w:rPr>
      </w:pPr>
      <w:r w:rsidRPr="0024616A">
        <w:rPr>
          <w:rFonts w:ascii="Museo Sans 100" w:hAnsi="Museo Sans 100"/>
        </w:rPr>
        <w:t xml:space="preserve">Evitar quema de rastrojos; </w:t>
      </w:r>
    </w:p>
    <w:p w:rsidR="00CA700D" w:rsidRPr="0024616A" w:rsidRDefault="00CA700D" w:rsidP="0024616A">
      <w:pPr>
        <w:numPr>
          <w:ilvl w:val="0"/>
          <w:numId w:val="65"/>
        </w:numPr>
        <w:tabs>
          <w:tab w:val="left" w:pos="6447"/>
        </w:tabs>
        <w:ind w:left="1418" w:hanging="284"/>
        <w:contextualSpacing/>
        <w:jc w:val="both"/>
        <w:rPr>
          <w:rFonts w:ascii="Museo Sans 100" w:hAnsi="Museo Sans 100"/>
        </w:rPr>
      </w:pPr>
      <w:r w:rsidRPr="0024616A">
        <w:rPr>
          <w:rFonts w:ascii="Museo Sans 100" w:hAnsi="Museo Sans 100"/>
        </w:rPr>
        <w:t>Prácticas agrícolas adecuadas;</w:t>
      </w:r>
    </w:p>
    <w:p w:rsidR="00CA700D" w:rsidRPr="0024616A" w:rsidRDefault="00CA700D" w:rsidP="0024616A">
      <w:pPr>
        <w:numPr>
          <w:ilvl w:val="0"/>
          <w:numId w:val="65"/>
        </w:numPr>
        <w:tabs>
          <w:tab w:val="left" w:pos="6447"/>
        </w:tabs>
        <w:ind w:left="1418" w:hanging="284"/>
        <w:contextualSpacing/>
        <w:jc w:val="both"/>
        <w:rPr>
          <w:rFonts w:ascii="Museo Sans 100" w:hAnsi="Museo Sans 100"/>
        </w:rPr>
      </w:pPr>
      <w:r w:rsidRPr="0024616A">
        <w:rPr>
          <w:rFonts w:ascii="Museo Sans 100" w:hAnsi="Museo Sans 100"/>
        </w:rPr>
        <w:t>Manejo adecuado de los residuos sólidos;</w:t>
      </w:r>
    </w:p>
    <w:p w:rsidR="00CA700D" w:rsidRPr="0024616A" w:rsidRDefault="00CA700D" w:rsidP="0024616A">
      <w:pPr>
        <w:numPr>
          <w:ilvl w:val="0"/>
          <w:numId w:val="65"/>
        </w:numPr>
        <w:tabs>
          <w:tab w:val="left" w:pos="6447"/>
        </w:tabs>
        <w:ind w:left="1418" w:hanging="284"/>
        <w:contextualSpacing/>
        <w:jc w:val="both"/>
        <w:rPr>
          <w:rFonts w:ascii="Museo Sans 100" w:hAnsi="Museo Sans 100"/>
        </w:rPr>
      </w:pPr>
      <w:r w:rsidRPr="0024616A">
        <w:rPr>
          <w:rFonts w:ascii="Museo Sans 100" w:hAnsi="Museo Sans 100"/>
        </w:rPr>
        <w:t>Manejo adecuado de las descargas de aguas residuales;</w:t>
      </w:r>
    </w:p>
    <w:p w:rsidR="00CA700D" w:rsidRPr="0024616A" w:rsidRDefault="00CA700D" w:rsidP="0024616A">
      <w:pPr>
        <w:numPr>
          <w:ilvl w:val="0"/>
          <w:numId w:val="65"/>
        </w:numPr>
        <w:tabs>
          <w:tab w:val="left" w:pos="6447"/>
        </w:tabs>
        <w:ind w:left="1418" w:hanging="284"/>
        <w:contextualSpacing/>
        <w:jc w:val="both"/>
        <w:rPr>
          <w:rFonts w:ascii="Museo Sans 100" w:hAnsi="Museo Sans 100"/>
        </w:rPr>
      </w:pPr>
      <w:r w:rsidRPr="0024616A">
        <w:rPr>
          <w:rFonts w:ascii="Museo Sans 100" w:hAnsi="Museo Sans 100"/>
        </w:rPr>
        <w:t xml:space="preserve">Minimizar el uso de agroquímicos; e </w:t>
      </w:r>
    </w:p>
    <w:p w:rsidR="00CA700D" w:rsidRPr="0024616A" w:rsidRDefault="00CA700D" w:rsidP="0024616A">
      <w:pPr>
        <w:numPr>
          <w:ilvl w:val="0"/>
          <w:numId w:val="65"/>
        </w:numPr>
        <w:tabs>
          <w:tab w:val="left" w:pos="6447"/>
        </w:tabs>
        <w:ind w:left="1418" w:hanging="284"/>
        <w:contextualSpacing/>
        <w:jc w:val="both"/>
        <w:rPr>
          <w:rFonts w:ascii="Museo Sans 100" w:hAnsi="Museo Sans 100"/>
        </w:rPr>
      </w:pPr>
      <w:r w:rsidRPr="0024616A">
        <w:rPr>
          <w:rFonts w:ascii="Museo Sans 100" w:hAnsi="Museo Sans 100"/>
        </w:rPr>
        <w:t>Implementar buenas obras de conservación del suelo y buenas prácticas agrícolas.</w:t>
      </w:r>
    </w:p>
    <w:p w:rsidR="00CA700D" w:rsidRPr="00C34B03" w:rsidRDefault="00CA700D" w:rsidP="00C34B03">
      <w:pPr>
        <w:ind w:left="1134"/>
        <w:contextualSpacing/>
        <w:jc w:val="both"/>
        <w:rPr>
          <w:rFonts w:ascii="Museo Sans 100" w:hAnsi="Museo Sans 100"/>
          <w:sz w:val="24"/>
          <w:szCs w:val="24"/>
        </w:rPr>
      </w:pPr>
      <w:r w:rsidRPr="00C34B03">
        <w:rPr>
          <w:rFonts w:ascii="Museo Sans 100" w:eastAsia="Times New Roman" w:hAnsi="Museo Sans 100"/>
          <w:sz w:val="24"/>
          <w:szCs w:val="24"/>
          <w:lang w:val="es-ES" w:eastAsia="es-ES"/>
        </w:rPr>
        <w:t xml:space="preserve">Lo anterior, de conformidad a lo establecido en el Acuerdo Segundo del Punto </w:t>
      </w:r>
      <w:r w:rsidRPr="00C34B03">
        <w:rPr>
          <w:rFonts w:ascii="Museo Sans 100" w:hAnsi="Museo Sans 100"/>
          <w:sz w:val="24"/>
          <w:szCs w:val="24"/>
        </w:rPr>
        <w:t>XXV del Acta de Sesión Ordinaria 23-2017, de fecha 7 de septiembre de 2017.</w:t>
      </w:r>
    </w:p>
    <w:p w:rsidR="00CA700D" w:rsidRPr="00C34B03" w:rsidRDefault="00CA700D" w:rsidP="00C34B03">
      <w:pPr>
        <w:contextualSpacing/>
        <w:jc w:val="both"/>
        <w:rPr>
          <w:rFonts w:ascii="Museo Sans 100" w:hAnsi="Museo Sans 100"/>
          <w:sz w:val="24"/>
          <w:szCs w:val="24"/>
        </w:rPr>
      </w:pPr>
    </w:p>
    <w:p w:rsidR="00CA700D" w:rsidRPr="00C34B03" w:rsidRDefault="00CA700D" w:rsidP="00C34B03">
      <w:pPr>
        <w:numPr>
          <w:ilvl w:val="0"/>
          <w:numId w:val="64"/>
        </w:numPr>
        <w:ind w:left="1134" w:hanging="708"/>
        <w:contextualSpacing/>
        <w:jc w:val="both"/>
        <w:rPr>
          <w:rFonts w:ascii="Museo Sans 100" w:hAnsi="Museo Sans 100"/>
          <w:sz w:val="24"/>
          <w:szCs w:val="24"/>
        </w:rPr>
      </w:pPr>
      <w:r w:rsidRPr="00C34B03">
        <w:rPr>
          <w:rFonts w:ascii="Museo Sans 100" w:hAnsi="Museo Sans 100"/>
          <w:sz w:val="24"/>
          <w:szCs w:val="24"/>
        </w:rPr>
        <w:t xml:space="preserve">Según valúo de fecha 9 de octubre de 2018, realizado por el Departamento de Asignación Individual y Avalúos, se recomienda el precio de venta para el inmueble, según detalle consignado en el cuadro de valores y extensiones que se relacionará en el Acuerdo Primero del presente </w:t>
      </w:r>
      <w:r w:rsidR="0024616A" w:rsidRPr="00C34B03">
        <w:rPr>
          <w:rFonts w:ascii="Museo Sans 100" w:hAnsi="Museo Sans 100"/>
          <w:sz w:val="24"/>
          <w:szCs w:val="24"/>
        </w:rPr>
        <w:t>punto de acta</w:t>
      </w:r>
      <w:r w:rsidRPr="00C34B03">
        <w:rPr>
          <w:rFonts w:ascii="Museo Sans 100" w:hAnsi="Museo Sans 100"/>
          <w:sz w:val="24"/>
          <w:szCs w:val="24"/>
        </w:rPr>
        <w:t xml:space="preserve">, y que ha sido requerido por la solicitante calificada dentro del Programa de Nuevas Opciones de Tenencia de la Tierra. </w:t>
      </w:r>
    </w:p>
    <w:p w:rsidR="00CA700D" w:rsidRPr="00C34B03" w:rsidRDefault="00CA700D" w:rsidP="00C34B03">
      <w:pPr>
        <w:ind w:left="720"/>
        <w:contextualSpacing/>
        <w:jc w:val="both"/>
        <w:rPr>
          <w:rFonts w:ascii="Museo Sans 100" w:hAnsi="Museo Sans 100"/>
          <w:sz w:val="24"/>
          <w:szCs w:val="24"/>
        </w:rPr>
      </w:pPr>
    </w:p>
    <w:p w:rsidR="00CA700D" w:rsidRPr="00C34B03" w:rsidRDefault="00CA700D" w:rsidP="00C34B03">
      <w:pPr>
        <w:pStyle w:val="Prrafodelista"/>
        <w:numPr>
          <w:ilvl w:val="0"/>
          <w:numId w:val="64"/>
        </w:numPr>
        <w:ind w:left="1134" w:hanging="708"/>
        <w:contextualSpacing/>
        <w:jc w:val="both"/>
        <w:rPr>
          <w:rFonts w:ascii="Museo Sans 100" w:hAnsi="Museo Sans 100"/>
          <w:sz w:val="24"/>
          <w:szCs w:val="24"/>
        </w:rPr>
      </w:pPr>
      <w:r w:rsidRPr="00C34B03">
        <w:rPr>
          <w:rFonts w:ascii="Museo Sans 100" w:hAnsi="Museo Sans 100"/>
          <w:sz w:val="24"/>
          <w:szCs w:val="24"/>
          <w:lang w:val="es-CL"/>
        </w:rPr>
        <w:t xml:space="preserve">De acuerdo a la Solicitud de Adjudicación de Inmueble 76116 de fecha 08 de junio de 2018, se encuentra anexa Declaración Jurada, otorgada en la ciudad de Villa de San Carlos, departamento de Morazán, el día 17 </w:t>
      </w:r>
      <w:r w:rsidRPr="00C34B03">
        <w:rPr>
          <w:rFonts w:ascii="Museo Sans 100" w:hAnsi="Museo Sans 100"/>
          <w:sz w:val="24"/>
          <w:szCs w:val="24"/>
          <w:lang w:val="es-CL"/>
        </w:rPr>
        <w:lastRenderedPageBreak/>
        <w:t xml:space="preserve">de junio de 2019, ante los oficios notariales del Licenciado Juan Bautista Díaz Amaya, por la señora SANDRA CARINA HERNANDEZ ROLDAN, en la que manifiesta que </w:t>
      </w:r>
      <w:r w:rsidRPr="00C34B03">
        <w:rPr>
          <w:rFonts w:ascii="Museo Sans 100" w:hAnsi="Museo Sans 100"/>
          <w:sz w:val="24"/>
          <w:szCs w:val="24"/>
        </w:rPr>
        <w:t xml:space="preserve">con el propósito de representar a su menor hija designada como </w:t>
      </w:r>
      <w:proofErr w:type="spellStart"/>
      <w:r w:rsidRPr="00C34B03">
        <w:rPr>
          <w:rFonts w:ascii="Museo Sans 100" w:hAnsi="Museo Sans 100"/>
          <w:sz w:val="24"/>
          <w:szCs w:val="24"/>
        </w:rPr>
        <w:t>co</w:t>
      </w:r>
      <w:proofErr w:type="spellEnd"/>
      <w:r w:rsidRPr="00C34B03">
        <w:rPr>
          <w:rFonts w:ascii="Museo Sans 100" w:hAnsi="Museo Sans 100"/>
          <w:sz w:val="24"/>
          <w:szCs w:val="24"/>
        </w:rPr>
        <w:t>-beneficiaria de su adjudicación y ante la ausencia del padre, declara que desconoce su paradero desde hace 11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C34B03">
        <w:rPr>
          <w:rFonts w:ascii="Museo Sans 100" w:hAnsi="Museo Sans 1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w:t>
      </w:r>
    </w:p>
    <w:p w:rsidR="00CA700D" w:rsidRDefault="00CA700D" w:rsidP="00C34B03">
      <w:pPr>
        <w:pStyle w:val="Prrafodelista"/>
        <w:jc w:val="both"/>
        <w:rPr>
          <w:rFonts w:ascii="Museo Sans 100" w:hAnsi="Museo Sans 100"/>
          <w:sz w:val="24"/>
          <w:szCs w:val="24"/>
          <w:lang w:val="es-CL"/>
        </w:rPr>
      </w:pPr>
      <w:r w:rsidRPr="00C34B03">
        <w:rPr>
          <w:rFonts w:ascii="Museo Sans 100" w:hAnsi="Museo Sans 100"/>
          <w:sz w:val="24"/>
          <w:szCs w:val="24"/>
          <w:lang w:val="es-CL"/>
        </w:rPr>
        <w:t xml:space="preserve"> </w:t>
      </w:r>
    </w:p>
    <w:p w:rsidR="00CA700D" w:rsidRPr="00C34B03" w:rsidRDefault="00CA700D" w:rsidP="00C34B03">
      <w:pPr>
        <w:pStyle w:val="Prrafodelista"/>
        <w:numPr>
          <w:ilvl w:val="0"/>
          <w:numId w:val="64"/>
        </w:numPr>
        <w:ind w:left="1134" w:hanging="708"/>
        <w:contextualSpacing/>
        <w:jc w:val="both"/>
        <w:rPr>
          <w:rFonts w:ascii="Museo Sans 100" w:hAnsi="Museo Sans 100"/>
          <w:sz w:val="24"/>
          <w:szCs w:val="24"/>
        </w:rPr>
      </w:pPr>
      <w:r w:rsidRPr="00C34B03">
        <w:rPr>
          <w:rFonts w:ascii="Museo Sans 100" w:eastAsia="Times New Roman" w:hAnsi="Museo Sans 100"/>
          <w:sz w:val="24"/>
          <w:szCs w:val="24"/>
        </w:rPr>
        <w:t>Conforme al Acta de Posesión Material de fecha 8 de junio de 2018, levantada por el técnico de la Oficina Regional Oriental, señor Rolando Coreas Funes, la solicitante se encuentra poseyendo el inmueble de forma quieta, pacífica y sin interrupción desde hace 8 años.</w:t>
      </w:r>
    </w:p>
    <w:p w:rsidR="00CA700D" w:rsidRPr="00C34B03" w:rsidRDefault="00CA700D" w:rsidP="00C34B03">
      <w:pPr>
        <w:ind w:left="720"/>
        <w:contextualSpacing/>
        <w:jc w:val="both"/>
        <w:rPr>
          <w:rFonts w:ascii="Museo Sans 100" w:hAnsi="Museo Sans 100"/>
          <w:sz w:val="24"/>
          <w:szCs w:val="24"/>
          <w:lang w:val="es-ES"/>
        </w:rPr>
      </w:pPr>
    </w:p>
    <w:p w:rsidR="00CA700D" w:rsidRPr="00C34B03" w:rsidRDefault="00CA700D" w:rsidP="00C34B03">
      <w:pPr>
        <w:numPr>
          <w:ilvl w:val="0"/>
          <w:numId w:val="64"/>
        </w:numPr>
        <w:tabs>
          <w:tab w:val="left" w:pos="1134"/>
        </w:tabs>
        <w:ind w:left="1134" w:hanging="708"/>
        <w:contextualSpacing/>
        <w:jc w:val="both"/>
        <w:rPr>
          <w:rFonts w:ascii="Museo Sans 100" w:hAnsi="Museo Sans 100"/>
          <w:sz w:val="24"/>
          <w:szCs w:val="24"/>
        </w:rPr>
      </w:pPr>
      <w:r w:rsidRPr="00C34B03">
        <w:rPr>
          <w:rFonts w:ascii="Museo Sans 100" w:hAnsi="Museo Sans 100"/>
          <w:sz w:val="24"/>
          <w:szCs w:val="24"/>
        </w:rPr>
        <w:t>De acuerdo a la Declaración Simple contenida en la Solicitud de Adjudicación de Inmueble de fecha 8 de junio de 2018, la peticionaria manifiesta que ni ella ni la integrante de su grupo familiar son empleadas del ISTA; situación robustecida de conformidad a la consulta realizada en la Base de Datos de Empleados de este Instituto.</w:t>
      </w:r>
    </w:p>
    <w:p w:rsidR="00CA700D" w:rsidRPr="00C34B03" w:rsidRDefault="00CA700D" w:rsidP="00C34B03">
      <w:pPr>
        <w:jc w:val="both"/>
        <w:rPr>
          <w:rFonts w:ascii="Museo Sans 100" w:hAnsi="Museo Sans 100"/>
          <w:sz w:val="24"/>
          <w:szCs w:val="24"/>
        </w:rPr>
      </w:pPr>
    </w:p>
    <w:p w:rsidR="00E67FF5" w:rsidRPr="00C34B03" w:rsidRDefault="00E67FF5" w:rsidP="00C34B03">
      <w:pPr>
        <w:jc w:val="both"/>
        <w:rPr>
          <w:rFonts w:ascii="Museo Sans 100" w:eastAsia="Times New Roman" w:hAnsi="Museo Sans 100"/>
          <w:sz w:val="24"/>
          <w:szCs w:val="24"/>
        </w:rPr>
      </w:pPr>
      <w:r w:rsidRPr="00C34B03">
        <w:rPr>
          <w:rFonts w:ascii="Museo Sans 100" w:eastAsia="Times New Roman" w:hAnsi="Museo Sans 100"/>
          <w:sz w:val="24"/>
          <w:szCs w:val="24"/>
        </w:rPr>
        <w:t>Se ha tenido a la vista;</w:t>
      </w:r>
      <w:r w:rsidR="00CA700D" w:rsidRPr="00C34B03">
        <w:rPr>
          <w:rFonts w:ascii="Museo Sans 100" w:eastAsia="Times New Roman" w:hAnsi="Museo Sans 100"/>
          <w:sz w:val="24"/>
          <w:szCs w:val="24"/>
        </w:rPr>
        <w:t xml:space="preserve"> Informe Técnico emitido por el Departamento de Asignación Individual y Avalúos, Cuadro de Valores y Extensiones, reporte de valúo por solar, reportes de búsqueda de solicitante para adjudicación emitido por la Oficina Regional Oriental y los departamentos de Asignación Individual y Avalúos y Análisis Jurídico, Copia de Acuerdos de Junta Directiva, copia de Título de Dominio, Razón y Constancia de Inscripción de Desmembración en Cabeza de su Dueño a favor del ISTA, Solicitud de Adjudicación de Inmueble, Acta de Posesión Material, copia de documento único de identidad, tarjetas de identificación tributaria, Declaración Jurada, Certificación de Partida de Nacimiento y carencia de bienes:</w:t>
      </w:r>
      <w:r w:rsidRPr="00C34B03">
        <w:rPr>
          <w:rFonts w:ascii="Museo Sans 100" w:eastAsia="Times New Roman" w:hAnsi="Museo Sans 100"/>
          <w:sz w:val="24"/>
          <w:szCs w:val="24"/>
        </w:rPr>
        <w:t xml:space="preserve"> c</w:t>
      </w:r>
      <w:r w:rsidRPr="00C34B03">
        <w:rPr>
          <w:rFonts w:ascii="Museo Sans 100" w:hAnsi="Museo Sans 100"/>
          <w:sz w:val="24"/>
          <w:szCs w:val="24"/>
        </w:rPr>
        <w:t>on lo que se justifican las circunstancias legales para sustent</w:t>
      </w:r>
      <w:r w:rsidR="00041C17" w:rsidRPr="00C34B03">
        <w:rPr>
          <w:rFonts w:ascii="Museo Sans 100" w:hAnsi="Museo Sans 100"/>
          <w:sz w:val="24"/>
          <w:szCs w:val="24"/>
        </w:rPr>
        <w:t>ar dicha petición y que además la beneficiaria</w:t>
      </w:r>
      <w:r w:rsidRPr="00C34B03">
        <w:rPr>
          <w:rFonts w:ascii="Museo Sans 100" w:hAnsi="Museo Sans 100"/>
          <w:sz w:val="24"/>
          <w:szCs w:val="24"/>
        </w:rPr>
        <w:t xml:space="preserve"> cumple con los requisitos necesarios para la adjudicación, por lo que la Gerencia Legal recomienda aprobar lo solicitado. </w:t>
      </w:r>
    </w:p>
    <w:p w:rsidR="00E67FF5" w:rsidRPr="00C34B03" w:rsidRDefault="00E67FF5" w:rsidP="00C34B03">
      <w:pPr>
        <w:jc w:val="both"/>
        <w:rPr>
          <w:rFonts w:ascii="Museo Sans 100" w:hAnsi="Museo Sans 100"/>
          <w:sz w:val="24"/>
          <w:szCs w:val="24"/>
        </w:rPr>
      </w:pPr>
    </w:p>
    <w:p w:rsidR="00E67FF5" w:rsidRPr="00C34B03" w:rsidRDefault="00E67FF5" w:rsidP="00C34B03">
      <w:pPr>
        <w:jc w:val="both"/>
        <w:rPr>
          <w:rFonts w:ascii="Museo Sans 100" w:eastAsia="Times New Roman" w:hAnsi="Museo Sans 100"/>
          <w:sz w:val="24"/>
          <w:szCs w:val="24"/>
        </w:rPr>
      </w:pPr>
      <w:r w:rsidRPr="00C34B03">
        <w:rPr>
          <w:rFonts w:ascii="Museo Sans 100" w:hAnsi="Museo Sans 100"/>
          <w:sz w:val="24"/>
          <w:szCs w:val="24"/>
        </w:rPr>
        <w:t xml:space="preserve">Con base a lo expuesto anteriormente y de conformidad a los Artículos 105 inciso primero de la Constitución de la República de El Salvador, 18 letras “a”, “g” y “h”, 51 y </w:t>
      </w:r>
      <w:r w:rsidRPr="00C34B03">
        <w:rPr>
          <w:rFonts w:ascii="Museo Sans 100" w:hAnsi="Museo Sans 100"/>
          <w:sz w:val="24"/>
          <w:szCs w:val="24"/>
        </w:rPr>
        <w:lastRenderedPageBreak/>
        <w:t xml:space="preserve">52 de la Ley de Creación del Instituto Salvadoreño de Transformación Agraria en relación al artículo 3 de la </w:t>
      </w:r>
      <w:r w:rsidRPr="00C34B03">
        <w:rPr>
          <w:rFonts w:ascii="Museo Sans 100" w:hAnsi="Museo Sans 100"/>
          <w:bCs/>
          <w:sz w:val="24"/>
          <w:szCs w:val="24"/>
        </w:rPr>
        <w:t>Ley del Régimen Especial de la Tierra en Propiedad de Las Asociaciones Cooperativas, Comunales y Comunitarias Campesinas  Beneficiarios de la Reforma Agraria</w:t>
      </w:r>
      <w:r w:rsidRPr="00C34B03">
        <w:rPr>
          <w:rFonts w:ascii="Museo Sans 100" w:hAnsi="Museo Sans 100"/>
          <w:sz w:val="24"/>
          <w:szCs w:val="24"/>
        </w:rPr>
        <w:t xml:space="preserve">, la Junta Directiva, </w:t>
      </w:r>
      <w:r w:rsidRPr="00C34B03">
        <w:rPr>
          <w:rFonts w:ascii="Museo Sans 100" w:hAnsi="Museo Sans 100"/>
          <w:b/>
          <w:sz w:val="24"/>
          <w:szCs w:val="24"/>
          <w:u w:val="single"/>
        </w:rPr>
        <w:t>ACUERDA: PRIMERO:</w:t>
      </w:r>
      <w:r w:rsidRPr="00C34B03">
        <w:rPr>
          <w:rFonts w:ascii="Museo Sans 100" w:hAnsi="Museo Sans 100"/>
          <w:b/>
          <w:sz w:val="24"/>
          <w:szCs w:val="24"/>
        </w:rPr>
        <w:t xml:space="preserve"> </w:t>
      </w:r>
      <w:r w:rsidRPr="00C34B03">
        <w:rPr>
          <w:rFonts w:ascii="Museo Sans 100" w:hAnsi="Museo Sans 100"/>
          <w:sz w:val="24"/>
          <w:szCs w:val="24"/>
        </w:rPr>
        <w:t>Aprobar la adjudicación y transferencia por compraventa</w:t>
      </w:r>
      <w:r w:rsidRPr="00C34B03">
        <w:rPr>
          <w:rFonts w:ascii="Museo Sans 100" w:eastAsia="Times New Roman" w:hAnsi="Museo Sans 100"/>
          <w:sz w:val="24"/>
          <w:szCs w:val="24"/>
        </w:rPr>
        <w:t xml:space="preserve"> de 01 </w:t>
      </w:r>
      <w:r w:rsidR="0027784F" w:rsidRPr="00C34B03">
        <w:rPr>
          <w:rFonts w:ascii="Museo Sans 100" w:eastAsia="Times New Roman" w:hAnsi="Museo Sans 100"/>
          <w:sz w:val="24"/>
          <w:szCs w:val="24"/>
        </w:rPr>
        <w:t xml:space="preserve">solar para vivienda </w:t>
      </w:r>
      <w:r w:rsidRPr="00C34B03">
        <w:rPr>
          <w:rFonts w:ascii="Museo Sans 100" w:hAnsi="Museo Sans 100"/>
          <w:sz w:val="24"/>
          <w:szCs w:val="24"/>
        </w:rPr>
        <w:t>a favor de</w:t>
      </w:r>
      <w:r w:rsidR="00041C17" w:rsidRPr="00C34B03">
        <w:rPr>
          <w:rFonts w:ascii="Museo Sans 100" w:hAnsi="Museo Sans 100"/>
          <w:sz w:val="24"/>
          <w:szCs w:val="24"/>
        </w:rPr>
        <w:t xml:space="preserve"> </w:t>
      </w:r>
      <w:r w:rsidRPr="00C34B03">
        <w:rPr>
          <w:rFonts w:ascii="Museo Sans 100" w:hAnsi="Museo Sans 100"/>
          <w:sz w:val="24"/>
          <w:szCs w:val="24"/>
        </w:rPr>
        <w:t>l</w:t>
      </w:r>
      <w:r w:rsidR="00041C17" w:rsidRPr="00C34B03">
        <w:rPr>
          <w:rFonts w:ascii="Museo Sans 100" w:hAnsi="Museo Sans 100"/>
          <w:sz w:val="24"/>
          <w:szCs w:val="24"/>
        </w:rPr>
        <w:t>a</w:t>
      </w:r>
      <w:r w:rsidRPr="00C34B03">
        <w:rPr>
          <w:rFonts w:ascii="Museo Sans 100" w:hAnsi="Museo Sans 100"/>
          <w:sz w:val="24"/>
          <w:szCs w:val="24"/>
        </w:rPr>
        <w:t xml:space="preserve"> señor</w:t>
      </w:r>
      <w:r w:rsidR="00041C17" w:rsidRPr="00C34B03">
        <w:rPr>
          <w:rFonts w:ascii="Museo Sans 100" w:hAnsi="Museo Sans 100"/>
          <w:sz w:val="24"/>
          <w:szCs w:val="24"/>
        </w:rPr>
        <w:t>a</w:t>
      </w:r>
      <w:r w:rsidRPr="00C34B03">
        <w:rPr>
          <w:rFonts w:ascii="Museo Sans 100" w:hAnsi="Museo Sans 100"/>
          <w:b/>
          <w:sz w:val="24"/>
          <w:szCs w:val="24"/>
        </w:rPr>
        <w:t>:</w:t>
      </w:r>
      <w:r w:rsidR="00C34B03" w:rsidRPr="00C34B03">
        <w:rPr>
          <w:rFonts w:ascii="Museo Sans 100" w:hAnsi="Museo Sans 100"/>
          <w:b/>
          <w:sz w:val="24"/>
          <w:szCs w:val="24"/>
          <w:lang w:eastAsia="es-ES"/>
        </w:rPr>
        <w:t xml:space="preserve"> SANDRA CARINA HERNANDEZ ROLDAN, </w:t>
      </w:r>
      <w:r w:rsidR="00C34B03" w:rsidRPr="00C34B03">
        <w:rPr>
          <w:rFonts w:ascii="Museo Sans 100" w:hAnsi="Museo Sans 100"/>
          <w:sz w:val="24"/>
          <w:szCs w:val="24"/>
          <w:lang w:eastAsia="es-ES"/>
        </w:rPr>
        <w:t xml:space="preserve">y su menor hija </w:t>
      </w:r>
      <w:r w:rsidR="00CE4474">
        <w:rPr>
          <w:rFonts w:ascii="Museo Sans 100" w:hAnsi="Museo Sans 100"/>
          <w:b/>
          <w:sz w:val="24"/>
          <w:szCs w:val="24"/>
          <w:lang w:eastAsia="es-ES"/>
        </w:rPr>
        <w:t>----</w:t>
      </w:r>
      <w:r w:rsidR="00C34B03" w:rsidRPr="00C34B03">
        <w:rPr>
          <w:rFonts w:ascii="Museo Sans 100" w:hAnsi="Museo Sans 100"/>
          <w:b/>
          <w:sz w:val="24"/>
          <w:szCs w:val="24"/>
          <w:lang w:eastAsia="es-ES"/>
        </w:rPr>
        <w:t xml:space="preserve">; </w:t>
      </w:r>
      <w:r w:rsidR="00C34B03" w:rsidRPr="00C34B03">
        <w:rPr>
          <w:rFonts w:ascii="Museo Sans 100" w:eastAsia="Times New Roman" w:hAnsi="Museo Sans 100"/>
          <w:sz w:val="24"/>
          <w:szCs w:val="24"/>
          <w:lang w:val="es-ES"/>
        </w:rPr>
        <w:t xml:space="preserve">de las generales antes expresadas, ubicado </w:t>
      </w:r>
      <w:r w:rsidR="00C34B03" w:rsidRPr="00C34B03">
        <w:rPr>
          <w:rFonts w:ascii="Museo Sans 100" w:eastAsia="Times New Roman" w:hAnsi="Museo Sans 100"/>
          <w:sz w:val="24"/>
          <w:szCs w:val="24"/>
        </w:rPr>
        <w:t xml:space="preserve">en el Proyecto de Asentamiento Comunitario denominado </w:t>
      </w:r>
      <w:r w:rsidR="00C34B03" w:rsidRPr="00C34B03">
        <w:rPr>
          <w:rFonts w:ascii="Museo Sans 100" w:eastAsia="Times New Roman" w:hAnsi="Museo Sans 100"/>
          <w:b/>
          <w:sz w:val="24"/>
          <w:szCs w:val="24"/>
        </w:rPr>
        <w:t xml:space="preserve">ASENTAMIENTO COMUNITARIO EL CASCO, </w:t>
      </w:r>
      <w:r w:rsidR="00C34B03" w:rsidRPr="00C34B03">
        <w:rPr>
          <w:rFonts w:ascii="Museo Sans 100" w:eastAsia="Times New Roman" w:hAnsi="Museo Sans 100"/>
          <w:sz w:val="24"/>
          <w:szCs w:val="24"/>
        </w:rPr>
        <w:t xml:space="preserve">desarrollado en el inmueble identificado como </w:t>
      </w:r>
      <w:r w:rsidR="00C34B03" w:rsidRPr="00C34B03">
        <w:rPr>
          <w:rFonts w:ascii="Museo Sans 100" w:eastAsia="Times New Roman" w:hAnsi="Museo Sans 100"/>
          <w:b/>
          <w:sz w:val="24"/>
          <w:szCs w:val="24"/>
        </w:rPr>
        <w:t>INM. EN SAN MARCOS HDA. SANTA BARBARA ISTA (I.G.)</w:t>
      </w:r>
      <w:r w:rsidR="00C34B03" w:rsidRPr="00C34B03">
        <w:rPr>
          <w:rFonts w:ascii="Museo Sans 100" w:eastAsia="Times New Roman" w:hAnsi="Museo Sans 100"/>
          <w:sz w:val="24"/>
          <w:szCs w:val="24"/>
        </w:rPr>
        <w:t xml:space="preserve"> ubicada en cantón San Marcos,</w:t>
      </w:r>
      <w:r w:rsidR="00C34B03" w:rsidRPr="00C34B03">
        <w:rPr>
          <w:rFonts w:ascii="Museo Sans 100" w:eastAsia="Times New Roman" w:hAnsi="Museo Sans 100"/>
          <w:b/>
          <w:sz w:val="24"/>
          <w:szCs w:val="24"/>
        </w:rPr>
        <w:t xml:space="preserve"> </w:t>
      </w:r>
      <w:r w:rsidR="00C34B03" w:rsidRPr="00C34B03">
        <w:rPr>
          <w:rFonts w:ascii="Museo Sans 100" w:eastAsia="Times New Roman" w:hAnsi="Museo Sans 100"/>
          <w:sz w:val="24"/>
          <w:szCs w:val="24"/>
        </w:rPr>
        <w:t xml:space="preserve">jurisdicción de San Carlos, departamento de Morazán, y según planos como </w:t>
      </w:r>
      <w:r w:rsidR="00C34B03" w:rsidRPr="00C34B03">
        <w:rPr>
          <w:rFonts w:ascii="Museo Sans 100" w:eastAsia="Times New Roman" w:hAnsi="Museo Sans 100"/>
          <w:b/>
          <w:sz w:val="24"/>
          <w:szCs w:val="24"/>
        </w:rPr>
        <w:t>HACIENDA SANTA BARBARA II, PORCION 2 ASENTAMIENTO COMUNITARIO CASCO</w:t>
      </w:r>
      <w:r w:rsidR="00C34B03" w:rsidRPr="00C34B03">
        <w:rPr>
          <w:rFonts w:ascii="Museo Sans 100" w:eastAsia="Times New Roman" w:hAnsi="Museo Sans 100"/>
          <w:sz w:val="24"/>
          <w:szCs w:val="24"/>
        </w:rPr>
        <w:t>, situada en jurisdicción de San Carlos, departamento de Morazán</w:t>
      </w:r>
      <w:r w:rsidRPr="00C34B03">
        <w:rPr>
          <w:rFonts w:ascii="Museo Sans 100" w:eastAsia="Times New Roman" w:hAnsi="Museo Sans 100"/>
          <w:sz w:val="24"/>
          <w:szCs w:val="24"/>
        </w:rPr>
        <w:t>, quedando la adjudicación conforme al cuadro de valores y extensiones siguiente:</w:t>
      </w:r>
    </w:p>
    <w:p w:rsidR="00E67FF5" w:rsidRPr="008C0CB1" w:rsidRDefault="00E67FF5" w:rsidP="00E67FF5">
      <w:pPr>
        <w:jc w:val="both"/>
        <w:rPr>
          <w:rFonts w:ascii="Museo Sans 100" w:eastAsia="Times New Roman" w:hAnsi="Museo Sans 100"/>
          <w:sz w:val="24"/>
          <w:szCs w:val="24"/>
        </w:rPr>
      </w:pPr>
    </w:p>
    <w:tbl>
      <w:tblPr>
        <w:tblW w:w="8994" w:type="dxa"/>
        <w:jc w:val="center"/>
        <w:tblLayout w:type="fixed"/>
        <w:tblCellMar>
          <w:left w:w="25" w:type="dxa"/>
          <w:right w:w="0" w:type="dxa"/>
        </w:tblCellMar>
        <w:tblLook w:val="0000" w:firstRow="0" w:lastRow="0" w:firstColumn="0" w:lastColumn="0" w:noHBand="0" w:noVBand="0"/>
      </w:tblPr>
      <w:tblGrid>
        <w:gridCol w:w="2542"/>
        <w:gridCol w:w="967"/>
        <w:gridCol w:w="2465"/>
        <w:gridCol w:w="564"/>
        <w:gridCol w:w="565"/>
        <w:gridCol w:w="603"/>
        <w:gridCol w:w="644"/>
        <w:gridCol w:w="644"/>
      </w:tblGrid>
      <w:tr w:rsidR="00C34B03" w:rsidRPr="006C526F" w:rsidTr="00C34B03">
        <w:trPr>
          <w:trHeight w:val="285"/>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D.U.I.     PROGRAMA </w:t>
            </w:r>
          </w:p>
        </w:tc>
        <w:tc>
          <w:tcPr>
            <w:tcW w:w="3432" w:type="dxa"/>
            <w:gridSpan w:val="2"/>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SOLAR / A COMP. Y LOTES </w:t>
            </w:r>
          </w:p>
        </w:tc>
        <w:tc>
          <w:tcPr>
            <w:tcW w:w="112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rPr>
                <w:rFonts w:ascii="Museo Sans 300" w:eastAsiaTheme="minorEastAsia" w:hAnsi="Museo Sans 300"/>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VALOR (¢) </w:t>
            </w:r>
          </w:p>
        </w:tc>
      </w:tr>
      <w:tr w:rsidR="00C34B03" w:rsidRPr="006C526F" w:rsidTr="00C34B03">
        <w:trPr>
          <w:trHeight w:val="232"/>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rPr>
                <w:rFonts w:ascii="Museo Sans 300" w:eastAsiaTheme="minorEastAsia" w:hAnsi="Museo Sans 300"/>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rPr>
                <w:rFonts w:ascii="Museo Sans 300" w:eastAsiaTheme="minorEastAsia" w:hAnsi="Museo Sans 300"/>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rPr>
                <w:rFonts w:ascii="Museo Sans 300" w:eastAsiaTheme="minorEastAsia" w:hAnsi="Museo Sans 300"/>
                <w:b/>
                <w:bCs/>
                <w:sz w:val="14"/>
                <w:szCs w:val="14"/>
              </w:rPr>
            </w:pPr>
          </w:p>
        </w:tc>
      </w:tr>
    </w:tbl>
    <w:p w:rsidR="00C34B03" w:rsidRPr="006C526F" w:rsidRDefault="00C34B03" w:rsidP="00C34B03">
      <w:pPr>
        <w:widowControl w:val="0"/>
        <w:autoSpaceDE w:val="0"/>
        <w:autoSpaceDN w:val="0"/>
        <w:adjustRightInd w:val="0"/>
        <w:rPr>
          <w:rFonts w:ascii="Museo Sans 300" w:eastAsiaTheme="minorEastAsia" w:hAnsi="Museo Sans 300"/>
          <w:sz w:val="14"/>
          <w:szCs w:val="14"/>
        </w:rPr>
      </w:pPr>
    </w:p>
    <w:tbl>
      <w:tblPr>
        <w:tblpPr w:leftFromText="141" w:rightFromText="141" w:vertAnchor="text" w:horzAnchor="margin" w:tblpY="-23"/>
        <w:tblW w:w="0" w:type="auto"/>
        <w:tblLayout w:type="fixed"/>
        <w:tblCellMar>
          <w:left w:w="25" w:type="dxa"/>
          <w:right w:w="0" w:type="dxa"/>
        </w:tblCellMar>
        <w:tblLook w:val="0000" w:firstRow="0" w:lastRow="0" w:firstColumn="0" w:lastColumn="0" w:noHBand="0" w:noVBand="0"/>
      </w:tblPr>
      <w:tblGrid>
        <w:gridCol w:w="2600"/>
      </w:tblGrid>
      <w:tr w:rsidR="00C34B03" w:rsidRPr="006C526F" w:rsidTr="00C34B03">
        <w:tc>
          <w:tcPr>
            <w:tcW w:w="2600" w:type="dxa"/>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No DE ENTREGA: 06 </w:t>
            </w:r>
          </w:p>
        </w:tc>
      </w:tr>
    </w:tbl>
    <w:p w:rsidR="00C34B03" w:rsidRPr="006C526F" w:rsidRDefault="00C34B03" w:rsidP="00C34B03">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TASA DE INTERES 6% </w:t>
      </w:r>
    </w:p>
    <w:tbl>
      <w:tblPr>
        <w:tblW w:w="9020" w:type="dxa"/>
        <w:jc w:val="center"/>
        <w:tblLayout w:type="fixed"/>
        <w:tblCellMar>
          <w:left w:w="25" w:type="dxa"/>
          <w:right w:w="0" w:type="dxa"/>
        </w:tblCellMar>
        <w:tblLook w:val="0000" w:firstRow="0" w:lastRow="0" w:firstColumn="0" w:lastColumn="0" w:noHBand="0" w:noVBand="0"/>
      </w:tblPr>
      <w:tblGrid>
        <w:gridCol w:w="2548"/>
        <w:gridCol w:w="970"/>
        <w:gridCol w:w="2392"/>
        <w:gridCol w:w="801"/>
        <w:gridCol w:w="457"/>
        <w:gridCol w:w="552"/>
        <w:gridCol w:w="645"/>
        <w:gridCol w:w="655"/>
      </w:tblGrid>
      <w:tr w:rsidR="00C34B03" w:rsidRPr="006C526F" w:rsidTr="00C34B03">
        <w:trPr>
          <w:trHeight w:val="213"/>
          <w:jc w:val="center"/>
        </w:trPr>
        <w:tc>
          <w:tcPr>
            <w:tcW w:w="2548" w:type="dxa"/>
            <w:vMerge w:val="restart"/>
            <w:tcBorders>
              <w:top w:val="single" w:sz="2" w:space="0" w:color="auto"/>
              <w:left w:val="single" w:sz="2" w:space="0" w:color="auto"/>
              <w:bottom w:val="single" w:sz="2" w:space="0" w:color="auto"/>
              <w:right w:val="single" w:sz="2" w:space="0" w:color="auto"/>
            </w:tcBorders>
          </w:tcPr>
          <w:p w:rsidR="00C34B03" w:rsidRPr="006C526F" w:rsidRDefault="00CE4474" w:rsidP="00C34B0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34B03" w:rsidRPr="006C526F">
              <w:rPr>
                <w:rFonts w:ascii="Museo Sans 300" w:eastAsiaTheme="minorEastAsia" w:hAnsi="Museo Sans 300"/>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rPr>
                <w:rFonts w:ascii="Museo Sans 300" w:eastAsiaTheme="minorEastAsia" w:hAnsi="Museo Sans 300"/>
                <w:sz w:val="14"/>
                <w:szCs w:val="14"/>
              </w:rPr>
            </w:pPr>
            <w:r w:rsidRPr="006C526F">
              <w:rPr>
                <w:rFonts w:ascii="Museo Sans 300" w:eastAsiaTheme="minorEastAsia" w:hAnsi="Museo Sans 300"/>
                <w:sz w:val="14"/>
                <w:szCs w:val="14"/>
              </w:rPr>
              <w:t xml:space="preserve">Solares: </w:t>
            </w:r>
          </w:p>
          <w:p w:rsidR="00C34B03" w:rsidRPr="006C526F" w:rsidRDefault="00CE4474" w:rsidP="00C34B0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34B03" w:rsidRPr="006C526F">
              <w:rPr>
                <w:rFonts w:ascii="Museo Sans 300" w:eastAsiaTheme="minorEastAsia" w:hAnsi="Museo Sans 300"/>
                <w:sz w:val="14"/>
                <w:szCs w:val="14"/>
              </w:rPr>
              <w:t xml:space="preserve">00000 </w:t>
            </w:r>
          </w:p>
        </w:tc>
        <w:tc>
          <w:tcPr>
            <w:tcW w:w="2392" w:type="dxa"/>
            <w:vMerge w:val="restart"/>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rPr>
                <w:rFonts w:ascii="Museo Sans 300" w:eastAsiaTheme="minorEastAsia" w:hAnsi="Museo Sans 300"/>
                <w:sz w:val="14"/>
                <w:szCs w:val="14"/>
              </w:rPr>
            </w:pPr>
          </w:p>
          <w:p w:rsidR="00C34B03" w:rsidRPr="006C526F" w:rsidRDefault="00C34B03" w:rsidP="00C34B03">
            <w:pPr>
              <w:widowControl w:val="0"/>
              <w:autoSpaceDE w:val="0"/>
              <w:autoSpaceDN w:val="0"/>
              <w:adjustRightInd w:val="0"/>
              <w:jc w:val="both"/>
              <w:rPr>
                <w:rFonts w:ascii="Museo Sans 300" w:eastAsiaTheme="minorEastAsia" w:hAnsi="Museo Sans 300"/>
                <w:sz w:val="14"/>
                <w:szCs w:val="14"/>
              </w:rPr>
            </w:pPr>
            <w:r w:rsidRPr="006C526F">
              <w:rPr>
                <w:rFonts w:ascii="Museo Sans 300" w:eastAsiaTheme="minorEastAsia" w:hAnsi="Museo Sans 300"/>
                <w:sz w:val="14"/>
                <w:szCs w:val="14"/>
              </w:rPr>
              <w:t xml:space="preserve">HACIENDA SANTA BARBARA II, PORCION 2 ASENT.COM. CASCO </w:t>
            </w:r>
          </w:p>
        </w:tc>
        <w:tc>
          <w:tcPr>
            <w:tcW w:w="801" w:type="dxa"/>
            <w:vMerge w:val="restart"/>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jc w:val="center"/>
              <w:rPr>
                <w:rFonts w:ascii="Museo Sans 300" w:eastAsiaTheme="minorEastAsia" w:hAnsi="Museo Sans 300"/>
                <w:sz w:val="14"/>
                <w:szCs w:val="14"/>
              </w:rPr>
            </w:pPr>
          </w:p>
          <w:p w:rsidR="00C34B03" w:rsidRPr="006C526F" w:rsidRDefault="00CE4474" w:rsidP="00C34B0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457" w:type="dxa"/>
            <w:vMerge w:val="restart"/>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jc w:val="center"/>
              <w:rPr>
                <w:rFonts w:ascii="Museo Sans 300" w:eastAsiaTheme="minorEastAsia" w:hAnsi="Museo Sans 300"/>
                <w:sz w:val="14"/>
                <w:szCs w:val="14"/>
              </w:rPr>
            </w:pPr>
          </w:p>
          <w:p w:rsidR="00C34B03" w:rsidRPr="006C526F" w:rsidRDefault="00CE4474" w:rsidP="00C34B0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52" w:type="dxa"/>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jc w:val="right"/>
              <w:rPr>
                <w:rFonts w:ascii="Museo Sans 300" w:eastAsiaTheme="minorEastAsia" w:hAnsi="Museo Sans 300"/>
                <w:sz w:val="14"/>
                <w:szCs w:val="14"/>
              </w:rPr>
            </w:pPr>
          </w:p>
          <w:p w:rsidR="00C34B03" w:rsidRPr="006C526F" w:rsidRDefault="00C34B03" w:rsidP="00C34B03">
            <w:pPr>
              <w:widowControl w:val="0"/>
              <w:autoSpaceDE w:val="0"/>
              <w:autoSpaceDN w:val="0"/>
              <w:adjustRightInd w:val="0"/>
              <w:jc w:val="right"/>
              <w:rPr>
                <w:rFonts w:ascii="Museo Sans 300" w:eastAsiaTheme="minorEastAsia" w:hAnsi="Museo Sans 300"/>
                <w:sz w:val="14"/>
                <w:szCs w:val="14"/>
              </w:rPr>
            </w:pPr>
            <w:r w:rsidRPr="006C526F">
              <w:rPr>
                <w:rFonts w:ascii="Museo Sans 300" w:eastAsiaTheme="minorEastAsia" w:hAnsi="Museo Sans 300"/>
                <w:sz w:val="14"/>
                <w:szCs w:val="14"/>
              </w:rPr>
              <w:t xml:space="preserve">309.65 </w:t>
            </w:r>
          </w:p>
        </w:tc>
        <w:tc>
          <w:tcPr>
            <w:tcW w:w="645" w:type="dxa"/>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jc w:val="right"/>
              <w:rPr>
                <w:rFonts w:ascii="Museo Sans 300" w:eastAsiaTheme="minorEastAsia" w:hAnsi="Museo Sans 300"/>
                <w:sz w:val="14"/>
                <w:szCs w:val="14"/>
              </w:rPr>
            </w:pPr>
          </w:p>
          <w:p w:rsidR="00C34B03" w:rsidRPr="006C526F" w:rsidRDefault="00C34B03" w:rsidP="00C34B03">
            <w:pPr>
              <w:widowControl w:val="0"/>
              <w:autoSpaceDE w:val="0"/>
              <w:autoSpaceDN w:val="0"/>
              <w:adjustRightInd w:val="0"/>
              <w:jc w:val="right"/>
              <w:rPr>
                <w:rFonts w:ascii="Museo Sans 300" w:eastAsiaTheme="minorEastAsia" w:hAnsi="Museo Sans 300"/>
                <w:sz w:val="14"/>
                <w:szCs w:val="14"/>
              </w:rPr>
            </w:pPr>
            <w:r w:rsidRPr="006C526F">
              <w:rPr>
                <w:rFonts w:ascii="Museo Sans 300" w:eastAsiaTheme="minorEastAsia" w:hAnsi="Museo Sans 300"/>
                <w:sz w:val="14"/>
                <w:szCs w:val="14"/>
              </w:rPr>
              <w:t xml:space="preserve">2554.61 </w:t>
            </w:r>
          </w:p>
        </w:tc>
        <w:tc>
          <w:tcPr>
            <w:tcW w:w="651" w:type="dxa"/>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jc w:val="right"/>
              <w:rPr>
                <w:rFonts w:ascii="Museo Sans 300" w:eastAsiaTheme="minorEastAsia" w:hAnsi="Museo Sans 300"/>
                <w:sz w:val="14"/>
                <w:szCs w:val="14"/>
              </w:rPr>
            </w:pPr>
          </w:p>
          <w:p w:rsidR="00C34B03" w:rsidRPr="006C526F" w:rsidRDefault="00C34B03" w:rsidP="00C34B03">
            <w:pPr>
              <w:widowControl w:val="0"/>
              <w:autoSpaceDE w:val="0"/>
              <w:autoSpaceDN w:val="0"/>
              <w:adjustRightInd w:val="0"/>
              <w:jc w:val="right"/>
              <w:rPr>
                <w:rFonts w:ascii="Museo Sans 300" w:eastAsiaTheme="minorEastAsia" w:hAnsi="Museo Sans 300"/>
                <w:sz w:val="14"/>
                <w:szCs w:val="14"/>
              </w:rPr>
            </w:pPr>
            <w:r w:rsidRPr="006C526F">
              <w:rPr>
                <w:rFonts w:ascii="Museo Sans 300" w:eastAsiaTheme="minorEastAsia" w:hAnsi="Museo Sans 300"/>
                <w:sz w:val="14"/>
                <w:szCs w:val="14"/>
              </w:rPr>
              <w:t xml:space="preserve">22352.84 </w:t>
            </w:r>
          </w:p>
        </w:tc>
      </w:tr>
      <w:tr w:rsidR="00C34B03" w:rsidRPr="006C526F" w:rsidTr="00C34B03">
        <w:trPr>
          <w:trHeight w:val="106"/>
          <w:jc w:val="center"/>
        </w:trPr>
        <w:tc>
          <w:tcPr>
            <w:tcW w:w="2548" w:type="dxa"/>
            <w:vMerge/>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rPr>
                <w:rFonts w:ascii="Museo Sans 300" w:eastAsiaTheme="minorEastAsia"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rPr>
                <w:rFonts w:ascii="Museo Sans 300" w:eastAsiaTheme="minorEastAsia" w:hAnsi="Museo Sans 300"/>
                <w:sz w:val="14"/>
                <w:szCs w:val="14"/>
              </w:rPr>
            </w:pPr>
          </w:p>
        </w:tc>
        <w:tc>
          <w:tcPr>
            <w:tcW w:w="2392" w:type="dxa"/>
            <w:vMerge/>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rPr>
                <w:rFonts w:ascii="Museo Sans 300" w:eastAsiaTheme="minorEastAsia" w:hAnsi="Museo Sans 300"/>
                <w:sz w:val="14"/>
                <w:szCs w:val="14"/>
              </w:rPr>
            </w:pPr>
          </w:p>
        </w:tc>
        <w:tc>
          <w:tcPr>
            <w:tcW w:w="801" w:type="dxa"/>
            <w:vMerge/>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rPr>
                <w:rFonts w:ascii="Museo Sans 300" w:eastAsiaTheme="minorEastAsia" w:hAnsi="Museo Sans 300"/>
                <w:sz w:val="14"/>
                <w:szCs w:val="14"/>
              </w:rPr>
            </w:pPr>
          </w:p>
        </w:tc>
        <w:tc>
          <w:tcPr>
            <w:tcW w:w="457" w:type="dxa"/>
            <w:vMerge/>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rPr>
                <w:rFonts w:ascii="Museo Sans 300" w:eastAsiaTheme="minorEastAsia" w:hAnsi="Museo Sans 300"/>
                <w:sz w:val="14"/>
                <w:szCs w:val="14"/>
              </w:rPr>
            </w:pPr>
          </w:p>
        </w:tc>
        <w:tc>
          <w:tcPr>
            <w:tcW w:w="552" w:type="dxa"/>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jc w:val="right"/>
              <w:rPr>
                <w:rFonts w:ascii="Museo Sans 300" w:eastAsiaTheme="minorEastAsia" w:hAnsi="Museo Sans 300"/>
                <w:sz w:val="14"/>
                <w:szCs w:val="14"/>
              </w:rPr>
            </w:pPr>
            <w:r w:rsidRPr="006C526F">
              <w:rPr>
                <w:rFonts w:ascii="Museo Sans 300" w:eastAsiaTheme="minorEastAsia" w:hAnsi="Museo Sans 300"/>
                <w:sz w:val="14"/>
                <w:szCs w:val="14"/>
              </w:rPr>
              <w:t xml:space="preserve">309.65 </w:t>
            </w:r>
          </w:p>
        </w:tc>
        <w:tc>
          <w:tcPr>
            <w:tcW w:w="645" w:type="dxa"/>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jc w:val="right"/>
              <w:rPr>
                <w:rFonts w:ascii="Museo Sans 300" w:eastAsiaTheme="minorEastAsia" w:hAnsi="Museo Sans 300"/>
                <w:sz w:val="14"/>
                <w:szCs w:val="14"/>
              </w:rPr>
            </w:pPr>
            <w:r w:rsidRPr="006C526F">
              <w:rPr>
                <w:rFonts w:ascii="Museo Sans 300" w:eastAsiaTheme="minorEastAsia" w:hAnsi="Museo Sans 300"/>
                <w:sz w:val="14"/>
                <w:szCs w:val="14"/>
              </w:rPr>
              <w:t xml:space="preserve">2554.61 </w:t>
            </w:r>
          </w:p>
        </w:tc>
        <w:tc>
          <w:tcPr>
            <w:tcW w:w="651" w:type="dxa"/>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jc w:val="right"/>
              <w:rPr>
                <w:rFonts w:ascii="Museo Sans 300" w:eastAsiaTheme="minorEastAsia" w:hAnsi="Museo Sans 300"/>
                <w:sz w:val="14"/>
                <w:szCs w:val="14"/>
              </w:rPr>
            </w:pPr>
            <w:r w:rsidRPr="006C526F">
              <w:rPr>
                <w:rFonts w:ascii="Museo Sans 300" w:eastAsiaTheme="minorEastAsia" w:hAnsi="Museo Sans 300"/>
                <w:sz w:val="14"/>
                <w:szCs w:val="14"/>
              </w:rPr>
              <w:t xml:space="preserve">22352.84 </w:t>
            </w:r>
          </w:p>
        </w:tc>
      </w:tr>
      <w:tr w:rsidR="00C34B03" w:rsidRPr="006C526F" w:rsidTr="00C34B03">
        <w:trPr>
          <w:trHeight w:val="330"/>
          <w:jc w:val="center"/>
        </w:trPr>
        <w:tc>
          <w:tcPr>
            <w:tcW w:w="2548" w:type="dxa"/>
            <w:vMerge/>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rPr>
                <w:rFonts w:ascii="Museo Sans 300" w:eastAsiaTheme="minorEastAsia" w:hAnsi="Museo Sans 300"/>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C34B03" w:rsidRPr="006C526F" w:rsidRDefault="00C34B03" w:rsidP="00C34B03">
            <w:pPr>
              <w:widowControl w:val="0"/>
              <w:autoSpaceDE w:val="0"/>
              <w:autoSpaceDN w:val="0"/>
              <w:adjustRightInd w:val="0"/>
              <w:jc w:val="center"/>
              <w:rPr>
                <w:rFonts w:ascii="Museo Sans 300" w:eastAsiaTheme="minorEastAsia" w:hAnsi="Museo Sans 300"/>
                <w:b/>
                <w:bCs/>
                <w:sz w:val="14"/>
                <w:szCs w:val="14"/>
              </w:rPr>
            </w:pPr>
            <w:proofErr w:type="spellStart"/>
            <w:r w:rsidRPr="006C526F">
              <w:rPr>
                <w:rFonts w:ascii="Museo Sans 300" w:eastAsiaTheme="minorEastAsia" w:hAnsi="Museo Sans 300"/>
                <w:b/>
                <w:bCs/>
                <w:sz w:val="14"/>
                <w:szCs w:val="14"/>
              </w:rPr>
              <w:t>Area</w:t>
            </w:r>
            <w:proofErr w:type="spellEnd"/>
            <w:r w:rsidRPr="006C526F">
              <w:rPr>
                <w:rFonts w:ascii="Museo Sans 300" w:eastAsiaTheme="minorEastAsia" w:hAnsi="Museo Sans 300"/>
                <w:b/>
                <w:bCs/>
                <w:sz w:val="14"/>
                <w:szCs w:val="14"/>
              </w:rPr>
              <w:t xml:space="preserve"> Total: 309.65 </w:t>
            </w:r>
          </w:p>
          <w:p w:rsidR="00C34B03" w:rsidRPr="006C526F" w:rsidRDefault="00C34B03" w:rsidP="00C34B03">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 Valor Total ($): 2554.61 </w:t>
            </w:r>
          </w:p>
          <w:p w:rsidR="00C34B03" w:rsidRPr="006C526F" w:rsidRDefault="00C34B03" w:rsidP="00C34B03">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 Valor Total (¢): 22352.84 </w:t>
            </w:r>
          </w:p>
        </w:tc>
      </w:tr>
    </w:tbl>
    <w:p w:rsidR="00C34B03" w:rsidRPr="006C526F" w:rsidRDefault="00C34B03" w:rsidP="00C34B03">
      <w:pPr>
        <w:widowControl w:val="0"/>
        <w:autoSpaceDE w:val="0"/>
        <w:autoSpaceDN w:val="0"/>
        <w:adjustRightInd w:val="0"/>
        <w:rPr>
          <w:rFonts w:ascii="Museo Sans 300" w:eastAsiaTheme="minorEastAsia" w:hAnsi="Museo Sans 300"/>
          <w:sz w:val="14"/>
          <w:szCs w:val="14"/>
        </w:rPr>
      </w:pPr>
    </w:p>
    <w:tbl>
      <w:tblPr>
        <w:tblW w:w="9015" w:type="dxa"/>
        <w:jc w:val="center"/>
        <w:tblLayout w:type="fixed"/>
        <w:tblCellMar>
          <w:left w:w="25" w:type="dxa"/>
          <w:right w:w="0" w:type="dxa"/>
        </w:tblCellMar>
        <w:tblLook w:val="0000" w:firstRow="0" w:lastRow="0" w:firstColumn="0" w:lastColumn="0" w:noHBand="0" w:noVBand="0"/>
      </w:tblPr>
      <w:tblGrid>
        <w:gridCol w:w="3518"/>
        <w:gridCol w:w="2467"/>
        <w:gridCol w:w="1738"/>
        <w:gridCol w:w="646"/>
        <w:gridCol w:w="646"/>
      </w:tblGrid>
      <w:tr w:rsidR="00C34B03" w:rsidRPr="006C526F" w:rsidTr="00C34B03">
        <w:trPr>
          <w:trHeight w:val="330"/>
          <w:jc w:val="center"/>
        </w:trPr>
        <w:tc>
          <w:tcPr>
            <w:tcW w:w="3518" w:type="dxa"/>
            <w:vMerge w:val="restart"/>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jc w:val="right"/>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309.65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jc w:val="right"/>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2554.61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jc w:val="right"/>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22352.84 </w:t>
            </w:r>
          </w:p>
        </w:tc>
      </w:tr>
      <w:tr w:rsidR="00C34B03" w:rsidRPr="006C526F" w:rsidTr="00C34B03">
        <w:trPr>
          <w:trHeight w:val="270"/>
          <w:jc w:val="center"/>
        </w:trPr>
        <w:tc>
          <w:tcPr>
            <w:tcW w:w="3518" w:type="dxa"/>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jc w:val="right"/>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jc w:val="right"/>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34B03" w:rsidRPr="006C526F" w:rsidRDefault="00C34B03" w:rsidP="00C34B03">
            <w:pPr>
              <w:widowControl w:val="0"/>
              <w:autoSpaceDE w:val="0"/>
              <w:autoSpaceDN w:val="0"/>
              <w:adjustRightInd w:val="0"/>
              <w:jc w:val="right"/>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0 </w:t>
            </w:r>
          </w:p>
        </w:tc>
      </w:tr>
    </w:tbl>
    <w:p w:rsidR="00C34B03" w:rsidRDefault="00C34B03" w:rsidP="00E67FF5">
      <w:pPr>
        <w:jc w:val="both"/>
        <w:rPr>
          <w:rFonts w:ascii="Museo Sans 100" w:hAnsi="Museo Sans 100"/>
          <w:b/>
          <w:sz w:val="24"/>
          <w:szCs w:val="24"/>
          <w:u w:val="single"/>
        </w:rPr>
      </w:pPr>
    </w:p>
    <w:p w:rsidR="00E67FF5" w:rsidRDefault="00041C17" w:rsidP="00E67FF5">
      <w:pPr>
        <w:jc w:val="both"/>
        <w:rPr>
          <w:rFonts w:ascii="Museo Sans 100" w:hAnsi="Museo Sans 100"/>
          <w:sz w:val="24"/>
          <w:szCs w:val="24"/>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Pr>
          <w:rFonts w:ascii="Museo Sans 100" w:hAnsi="Museo Sans 100"/>
          <w:sz w:val="24"/>
          <w:szCs w:val="24"/>
        </w:rPr>
        <w:t>Advertir a la adjudicataria</w:t>
      </w:r>
      <w:r w:rsidRPr="008A5559">
        <w:rPr>
          <w:rFonts w:ascii="Museo Sans 100" w:hAnsi="Museo Sans 100"/>
          <w:sz w:val="24"/>
          <w:szCs w:val="24"/>
        </w:rPr>
        <w:t xml:space="preserve"> a través de una cláusula especial en las escrituras de compraventa de</w:t>
      </w:r>
      <w:r>
        <w:rPr>
          <w:rFonts w:ascii="Museo Sans 100" w:hAnsi="Museo Sans 100"/>
          <w:sz w:val="24"/>
          <w:szCs w:val="24"/>
        </w:rPr>
        <w:t>l</w:t>
      </w:r>
      <w:r w:rsidRPr="008A5559">
        <w:rPr>
          <w:rFonts w:ascii="Museo Sans 100" w:hAnsi="Museo Sans 100"/>
          <w:sz w:val="24"/>
          <w:szCs w:val="24"/>
        </w:rPr>
        <w:t xml:space="preserve"> inmueble, </w:t>
      </w:r>
      <w:r>
        <w:rPr>
          <w:rFonts w:ascii="Museo Sans 100" w:hAnsi="Museo Sans 100"/>
          <w:sz w:val="24"/>
          <w:szCs w:val="24"/>
        </w:rPr>
        <w:t xml:space="preserve">que deberá implementar las </w:t>
      </w:r>
      <w:r w:rsidRPr="008A5559">
        <w:rPr>
          <w:rFonts w:ascii="Museo Sans 100" w:hAnsi="Museo Sans 100"/>
          <w:sz w:val="24"/>
          <w:szCs w:val="24"/>
        </w:rPr>
        <w:t xml:space="preserve">medidas </w:t>
      </w:r>
      <w:r>
        <w:rPr>
          <w:rFonts w:ascii="Museo Sans 100" w:hAnsi="Museo Sans 100"/>
          <w:sz w:val="24"/>
          <w:szCs w:val="24"/>
        </w:rPr>
        <w:t xml:space="preserve">emitidas por la Unidad Ambiental Institucional </w:t>
      </w:r>
      <w:r w:rsidRPr="008A5559">
        <w:rPr>
          <w:rFonts w:ascii="Museo Sans 100" w:hAnsi="Museo Sans 100"/>
          <w:sz w:val="24"/>
          <w:szCs w:val="24"/>
        </w:rPr>
        <w:t>re</w:t>
      </w:r>
      <w:r>
        <w:rPr>
          <w:rFonts w:ascii="Museo Sans 100" w:hAnsi="Museo Sans 100"/>
          <w:sz w:val="24"/>
          <w:szCs w:val="24"/>
        </w:rPr>
        <w:t>lacionadas en el considerado III</w:t>
      </w:r>
      <w:r w:rsidRPr="008A5559">
        <w:rPr>
          <w:rFonts w:ascii="Museo Sans 100" w:hAnsi="Museo Sans 100"/>
          <w:sz w:val="24"/>
          <w:szCs w:val="24"/>
        </w:rPr>
        <w:t xml:space="preserve"> del presente </w:t>
      </w:r>
      <w:r>
        <w:rPr>
          <w:rFonts w:ascii="Museo Sans 100" w:hAnsi="Museo Sans 100"/>
          <w:sz w:val="24"/>
          <w:szCs w:val="24"/>
        </w:rPr>
        <w:t xml:space="preserve">punto de acta. </w:t>
      </w:r>
      <w:r>
        <w:rPr>
          <w:rFonts w:ascii="Museo Sans 100" w:eastAsia="Times New Roman" w:hAnsi="Museo Sans 100"/>
          <w:b/>
          <w:sz w:val="26"/>
          <w:szCs w:val="26"/>
          <w:u w:val="single"/>
          <w:lang w:eastAsia="es-ES"/>
        </w:rPr>
        <w:t>TERCER</w:t>
      </w:r>
      <w:r w:rsidR="00E67FF5" w:rsidRPr="00201225">
        <w:rPr>
          <w:rFonts w:ascii="Museo Sans 100" w:eastAsia="Times New Roman" w:hAnsi="Museo Sans 100"/>
          <w:b/>
          <w:sz w:val="26"/>
          <w:szCs w:val="26"/>
          <w:u w:val="single"/>
          <w:lang w:eastAsia="es-ES"/>
        </w:rPr>
        <w:t>O:</w:t>
      </w:r>
      <w:r w:rsidR="00E67FF5">
        <w:rPr>
          <w:rFonts w:ascii="Museo Sans 100" w:hAnsi="Museo Sans 100"/>
          <w:sz w:val="24"/>
          <w:szCs w:val="24"/>
        </w:rPr>
        <w:t xml:space="preserve"> </w:t>
      </w:r>
      <w:r w:rsidR="00E67FF5"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E67FF5">
        <w:rPr>
          <w:rFonts w:ascii="Museo Sans 100" w:hAnsi="Museo Sans 100"/>
          <w:sz w:val="24"/>
          <w:szCs w:val="24"/>
        </w:rPr>
        <w:t xml:space="preserve"> </w:t>
      </w:r>
      <w:r>
        <w:rPr>
          <w:rFonts w:ascii="Museo Sans 100" w:hAnsi="Museo Sans 100"/>
          <w:b/>
          <w:sz w:val="24"/>
          <w:szCs w:val="24"/>
          <w:u w:val="single"/>
        </w:rPr>
        <w:t>CUART</w:t>
      </w:r>
      <w:r w:rsidR="0027784F" w:rsidRPr="008A5559">
        <w:rPr>
          <w:rFonts w:ascii="Museo Sans 100" w:hAnsi="Museo Sans 100"/>
          <w:b/>
          <w:sz w:val="24"/>
          <w:szCs w:val="24"/>
          <w:u w:val="single"/>
        </w:rPr>
        <w:t>O:</w:t>
      </w:r>
      <w:r w:rsidR="0027784F" w:rsidRPr="008A5559">
        <w:rPr>
          <w:rFonts w:ascii="Museo Sans 100" w:hAnsi="Museo Sans 100"/>
          <w:b/>
          <w:sz w:val="24"/>
          <w:szCs w:val="24"/>
        </w:rPr>
        <w:t xml:space="preserve"> </w:t>
      </w:r>
      <w:r w:rsidR="00E67FF5"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E67FF5"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w:t>
      </w:r>
      <w:r w:rsidR="0027784F">
        <w:rPr>
          <w:rFonts w:ascii="Museo Sans 100" w:eastAsia="Times New Roman" w:hAnsi="Museo Sans 100"/>
          <w:b/>
          <w:sz w:val="24"/>
          <w:szCs w:val="24"/>
          <w:u w:val="single"/>
          <w:lang w:eastAsia="es-ES"/>
        </w:rPr>
        <w:t>T</w:t>
      </w:r>
      <w:r w:rsidR="0027784F" w:rsidRPr="00796205">
        <w:rPr>
          <w:rFonts w:ascii="Museo Sans 100" w:eastAsia="Times New Roman" w:hAnsi="Museo Sans 100"/>
          <w:b/>
          <w:sz w:val="24"/>
          <w:szCs w:val="24"/>
          <w:u w:val="single"/>
          <w:lang w:eastAsia="es-ES"/>
        </w:rPr>
        <w:t>O:</w:t>
      </w:r>
      <w:r w:rsidR="0027784F">
        <w:rPr>
          <w:rFonts w:ascii="Museo Sans 100" w:hAnsi="Museo Sans 100"/>
          <w:b/>
          <w:sz w:val="24"/>
          <w:szCs w:val="24"/>
          <w:lang w:eastAsia="es-ES"/>
        </w:rPr>
        <w:t xml:space="preserve"> </w:t>
      </w:r>
      <w:r w:rsidR="00E67FF5" w:rsidRPr="00E11569">
        <w:rPr>
          <w:rFonts w:ascii="Museo Sans 100" w:eastAsia="Times New Roman" w:hAnsi="Museo Sans 100"/>
          <w:sz w:val="24"/>
          <w:szCs w:val="24"/>
        </w:rPr>
        <w:t xml:space="preserve">Autorizar </w:t>
      </w:r>
      <w:r w:rsidR="00E67FF5" w:rsidRPr="00796205">
        <w:rPr>
          <w:rFonts w:ascii="Museo Sans 100" w:eastAsia="Times New Roman" w:hAnsi="Museo Sans 100"/>
          <w:sz w:val="24"/>
          <w:szCs w:val="24"/>
        </w:rPr>
        <w:t xml:space="preserve">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0027784F">
        <w:rPr>
          <w:rFonts w:ascii="Museo Sans 100" w:eastAsia="Times New Roman" w:hAnsi="Museo Sans 100"/>
          <w:b/>
          <w:sz w:val="24"/>
          <w:szCs w:val="24"/>
          <w:u w:val="single"/>
          <w:lang w:eastAsia="es-ES"/>
        </w:rPr>
        <w:t>T</w:t>
      </w:r>
      <w:r w:rsidR="0027784F" w:rsidRPr="00796205">
        <w:rPr>
          <w:rFonts w:ascii="Museo Sans 100" w:eastAsia="Times New Roman" w:hAnsi="Museo Sans 100"/>
          <w:b/>
          <w:sz w:val="24"/>
          <w:szCs w:val="24"/>
          <w:u w:val="single"/>
          <w:lang w:val="es-ES" w:eastAsia="es-ES"/>
        </w:rPr>
        <w:t>O:</w:t>
      </w:r>
      <w:r w:rsidR="0027784F" w:rsidRPr="00796205">
        <w:rPr>
          <w:rFonts w:ascii="Museo Sans 100" w:eastAsia="Times New Roman" w:hAnsi="Museo Sans 100"/>
          <w:sz w:val="24"/>
          <w:szCs w:val="24"/>
          <w:lang w:val="es-ES" w:eastAsia="es-ES"/>
        </w:rPr>
        <w:t xml:space="preserve"> </w:t>
      </w:r>
      <w:r w:rsidR="00E67FF5" w:rsidRPr="00796205">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27784F" w:rsidRDefault="0027784F" w:rsidP="00E67FF5">
      <w:pPr>
        <w:tabs>
          <w:tab w:val="left" w:pos="1080"/>
        </w:tabs>
        <w:jc w:val="center"/>
        <w:rPr>
          <w:rFonts w:ascii="Museo Sans 100" w:hAnsi="Museo Sans 100"/>
          <w:sz w:val="24"/>
          <w:szCs w:val="24"/>
        </w:rPr>
      </w:pPr>
    </w:p>
    <w:p w:rsidR="00595A11" w:rsidRPr="00FB023A" w:rsidRDefault="00041C17" w:rsidP="00FB023A">
      <w:pPr>
        <w:pStyle w:val="Textocomentario"/>
        <w:jc w:val="both"/>
        <w:rPr>
          <w:rFonts w:ascii="Museo Sans 100" w:hAnsi="Museo Sans 100"/>
          <w:sz w:val="24"/>
          <w:szCs w:val="24"/>
        </w:rPr>
      </w:pPr>
      <w:r w:rsidRPr="00FB023A">
        <w:rPr>
          <w:rFonts w:ascii="Museo Sans 100" w:hAnsi="Museo Sans 100"/>
          <w:sz w:val="24"/>
          <w:szCs w:val="24"/>
        </w:rPr>
        <w:lastRenderedPageBreak/>
        <w:t>“”””VIII) El señor Presidente somete a consideración de Junta Directiva, dictamen jurídico 391, solicitado por el Departamento de Asignación Individual y Avalúos mediante oficio SGD-02-0997-19, de fecha 09 de julio de 2019, referente a la modificación del Punto</w:t>
      </w:r>
      <w:r w:rsidR="00C34B03" w:rsidRPr="00FB023A">
        <w:rPr>
          <w:rFonts w:ascii="Museo Sans 100" w:hAnsi="Museo Sans 100"/>
          <w:sz w:val="24"/>
          <w:szCs w:val="24"/>
        </w:rPr>
        <w:t xml:space="preserve"> </w:t>
      </w:r>
      <w:r w:rsidR="00595A11" w:rsidRPr="00FB023A">
        <w:rPr>
          <w:rFonts w:ascii="Museo Sans 100" w:eastAsia="Times New Roman" w:hAnsi="Museo Sans 100"/>
          <w:b/>
          <w:sz w:val="24"/>
          <w:szCs w:val="24"/>
          <w:lang w:eastAsia="es-ES"/>
        </w:rPr>
        <w:t>XI del Acta de Sesión Ordinaria 8-96, de fecha 22 de febrero de 1996,</w:t>
      </w:r>
      <w:r w:rsidR="00595A11" w:rsidRPr="00FB023A">
        <w:rPr>
          <w:rFonts w:ascii="Museo Sans 100" w:eastAsia="Times New Roman" w:hAnsi="Museo Sans 100"/>
          <w:sz w:val="24"/>
          <w:szCs w:val="24"/>
          <w:lang w:eastAsia="es-ES"/>
        </w:rPr>
        <w:t xml:space="preserve"> mediante el cual se aprobó nómina de beneficiarios del Proyecto de Asentamiento Comunitario y Lotificación Agrícola desarrollado en el inmueble denominado </w:t>
      </w:r>
      <w:r w:rsidR="00595A11" w:rsidRPr="00FB023A">
        <w:rPr>
          <w:rFonts w:ascii="Museo Sans 100" w:eastAsia="Times New Roman" w:hAnsi="Museo Sans 100"/>
          <w:b/>
          <w:sz w:val="24"/>
          <w:szCs w:val="24"/>
          <w:lang w:eastAsia="es-ES"/>
        </w:rPr>
        <w:t xml:space="preserve">“EL CAUCA”, </w:t>
      </w:r>
      <w:r w:rsidR="00595A11" w:rsidRPr="00FB023A">
        <w:rPr>
          <w:rFonts w:ascii="Museo Sans 100" w:eastAsia="Times New Roman" w:hAnsi="Museo Sans 100"/>
          <w:sz w:val="24"/>
          <w:szCs w:val="24"/>
          <w:lang w:eastAsia="es-ES"/>
        </w:rPr>
        <w:t xml:space="preserve">ubicado en cantón El Pedregal, jurisdicción de Rosario de La Paz, departamento de La Paz, </w:t>
      </w:r>
      <w:r w:rsidR="00595A11" w:rsidRPr="00FB023A">
        <w:rPr>
          <w:rFonts w:ascii="Museo Sans 100" w:eastAsia="Times New Roman" w:hAnsi="Museo Sans 100"/>
          <w:b/>
          <w:sz w:val="24"/>
          <w:szCs w:val="24"/>
          <w:lang w:eastAsia="es-ES"/>
        </w:rPr>
        <w:t>código de proyecto 080215, SSE 1382, entrega 17</w:t>
      </w:r>
      <w:r w:rsidR="00595A11" w:rsidRPr="00FB023A">
        <w:rPr>
          <w:rFonts w:ascii="Museo Sans 100" w:eastAsia="Times New Roman" w:hAnsi="Museo Sans 100"/>
          <w:sz w:val="24"/>
          <w:szCs w:val="24"/>
          <w:lang w:eastAsia="es-ES"/>
        </w:rPr>
        <w:t xml:space="preserve">; al respecto la Gerencia Legal hace las siguientes </w:t>
      </w:r>
      <w:r w:rsidR="00595A11" w:rsidRPr="00FB023A">
        <w:rPr>
          <w:rFonts w:ascii="Museo Sans 100" w:eastAsia="Times New Roman" w:hAnsi="Museo Sans 100"/>
          <w:b/>
          <w:sz w:val="24"/>
          <w:szCs w:val="24"/>
          <w:lang w:eastAsia="es-ES"/>
        </w:rPr>
        <w:t>consideraciones:</w:t>
      </w:r>
    </w:p>
    <w:p w:rsidR="00595A11" w:rsidRPr="00FB023A" w:rsidRDefault="00595A11" w:rsidP="00FB023A">
      <w:pPr>
        <w:jc w:val="both"/>
        <w:rPr>
          <w:rFonts w:ascii="Museo Sans 100" w:eastAsia="Times New Roman" w:hAnsi="Museo Sans 100"/>
          <w:sz w:val="24"/>
          <w:szCs w:val="24"/>
          <w:lang w:eastAsia="es-ES"/>
        </w:rPr>
      </w:pPr>
    </w:p>
    <w:p w:rsidR="00595A11" w:rsidRPr="00FB023A" w:rsidRDefault="00595A11" w:rsidP="00FB023A">
      <w:pPr>
        <w:pStyle w:val="Prrafodelista"/>
        <w:numPr>
          <w:ilvl w:val="0"/>
          <w:numId w:val="66"/>
        </w:numPr>
        <w:ind w:left="1134" w:hanging="708"/>
        <w:contextualSpacing/>
        <w:jc w:val="both"/>
        <w:rPr>
          <w:rFonts w:ascii="Museo Sans 100" w:hAnsi="Museo Sans 100"/>
          <w:b/>
          <w:sz w:val="24"/>
          <w:szCs w:val="24"/>
        </w:rPr>
      </w:pPr>
      <w:r w:rsidRPr="00FB023A">
        <w:rPr>
          <w:rFonts w:ascii="Museo Sans 100" w:hAnsi="Museo Sans 100"/>
          <w:sz w:val="24"/>
          <w:szCs w:val="24"/>
        </w:rPr>
        <w:t xml:space="preserve">Según el Punto III-3 del Acta Ordinaria 20, de fecha 22 de septiembre de 1981, el ISTA adquirió mediante compraventa el inmueble denominado Porción D, de la Hacienda El Cauca, ubicado en jurisdicción de Rosario de la Paz, departamento de La Paz, de una extensión original de 362 </w:t>
      </w:r>
      <w:proofErr w:type="spellStart"/>
      <w:r w:rsidRPr="00FB023A">
        <w:rPr>
          <w:rFonts w:ascii="Museo Sans 100" w:hAnsi="Museo Sans 100"/>
          <w:sz w:val="24"/>
          <w:szCs w:val="24"/>
        </w:rPr>
        <w:t>Hás</w:t>
      </w:r>
      <w:proofErr w:type="spellEnd"/>
      <w:r w:rsidRPr="00FB023A">
        <w:rPr>
          <w:rFonts w:ascii="Museo Sans 100" w:hAnsi="Museo Sans 100"/>
          <w:sz w:val="24"/>
          <w:szCs w:val="24"/>
        </w:rPr>
        <w:t xml:space="preserve">. 10 </w:t>
      </w:r>
      <w:proofErr w:type="spellStart"/>
      <w:r w:rsidRPr="00FB023A">
        <w:rPr>
          <w:rFonts w:ascii="Museo Sans 100" w:hAnsi="Museo Sans 100"/>
          <w:sz w:val="24"/>
          <w:szCs w:val="24"/>
        </w:rPr>
        <w:t>Ás</w:t>
      </w:r>
      <w:proofErr w:type="spellEnd"/>
      <w:r w:rsidRPr="00FB023A">
        <w:rPr>
          <w:rFonts w:ascii="Museo Sans 100" w:hAnsi="Museo Sans 100"/>
          <w:sz w:val="24"/>
          <w:szCs w:val="24"/>
        </w:rPr>
        <w:t xml:space="preserve">. 02 </w:t>
      </w:r>
      <w:proofErr w:type="spellStart"/>
      <w:r w:rsidRPr="00FB023A">
        <w:rPr>
          <w:rFonts w:ascii="Museo Sans 100" w:hAnsi="Museo Sans 100"/>
          <w:sz w:val="24"/>
          <w:szCs w:val="24"/>
        </w:rPr>
        <w:t>Cás</w:t>
      </w:r>
      <w:proofErr w:type="spellEnd"/>
      <w:r w:rsidRPr="00FB023A">
        <w:rPr>
          <w:rFonts w:ascii="Museo Sans 100" w:hAnsi="Museo Sans 100"/>
          <w:sz w:val="24"/>
          <w:szCs w:val="24"/>
        </w:rPr>
        <w:t xml:space="preserve">., por el precio de $236,342.86, a razón de $652.70 por hectárea, y $0.065270 por metro cuadrado, lo cual consta en Escritura Pública de Compraventa número </w:t>
      </w:r>
      <w:r w:rsidR="00CE4474">
        <w:rPr>
          <w:rFonts w:ascii="Museo Sans 100" w:hAnsi="Museo Sans 100"/>
          <w:sz w:val="24"/>
          <w:szCs w:val="24"/>
        </w:rPr>
        <w:t>----</w:t>
      </w:r>
      <w:r w:rsidRPr="00FB023A">
        <w:rPr>
          <w:rFonts w:ascii="Museo Sans 100" w:hAnsi="Museo Sans 100"/>
          <w:sz w:val="24"/>
          <w:szCs w:val="24"/>
        </w:rPr>
        <w:t xml:space="preserve"> del Libro </w:t>
      </w:r>
      <w:r w:rsidR="00CE4474">
        <w:rPr>
          <w:rFonts w:ascii="Museo Sans 100" w:hAnsi="Museo Sans 100"/>
          <w:sz w:val="24"/>
          <w:szCs w:val="24"/>
        </w:rPr>
        <w:t>----</w:t>
      </w:r>
      <w:r w:rsidRPr="00FB023A">
        <w:rPr>
          <w:rFonts w:ascii="Museo Sans 100" w:hAnsi="Museo Sans 100"/>
          <w:sz w:val="24"/>
          <w:szCs w:val="24"/>
        </w:rPr>
        <w:t xml:space="preserve">, otorgada el día </w:t>
      </w:r>
      <w:r w:rsidR="00CE4474">
        <w:rPr>
          <w:rFonts w:ascii="Museo Sans 100" w:hAnsi="Museo Sans 100"/>
          <w:sz w:val="24"/>
          <w:szCs w:val="24"/>
        </w:rPr>
        <w:t>---</w:t>
      </w:r>
      <w:r w:rsidRPr="00FB023A">
        <w:rPr>
          <w:rFonts w:ascii="Museo Sans 100" w:hAnsi="Museo Sans 100"/>
          <w:sz w:val="24"/>
          <w:szCs w:val="24"/>
        </w:rPr>
        <w:t xml:space="preserve"> de </w:t>
      </w:r>
      <w:r w:rsidR="00CE4474">
        <w:rPr>
          <w:rFonts w:ascii="Museo Sans 100" w:hAnsi="Museo Sans 100"/>
          <w:sz w:val="24"/>
          <w:szCs w:val="24"/>
        </w:rPr>
        <w:t>----</w:t>
      </w:r>
      <w:r w:rsidRPr="00FB023A">
        <w:rPr>
          <w:rFonts w:ascii="Museo Sans 100" w:hAnsi="Museo Sans 100"/>
          <w:sz w:val="24"/>
          <w:szCs w:val="24"/>
        </w:rPr>
        <w:t xml:space="preserve"> </w:t>
      </w:r>
      <w:proofErr w:type="spellStart"/>
      <w:r w:rsidRPr="00FB023A">
        <w:rPr>
          <w:rFonts w:ascii="Museo Sans 100" w:hAnsi="Museo Sans 100"/>
          <w:sz w:val="24"/>
          <w:szCs w:val="24"/>
        </w:rPr>
        <w:t>de</w:t>
      </w:r>
      <w:proofErr w:type="spellEnd"/>
      <w:r w:rsidRPr="00FB023A">
        <w:rPr>
          <w:rFonts w:ascii="Museo Sans 100" w:hAnsi="Museo Sans 100"/>
          <w:sz w:val="24"/>
          <w:szCs w:val="24"/>
        </w:rPr>
        <w:t xml:space="preserve"> </w:t>
      </w:r>
      <w:r w:rsidR="00CE4474">
        <w:rPr>
          <w:rFonts w:ascii="Museo Sans 100" w:hAnsi="Museo Sans 100"/>
          <w:sz w:val="24"/>
          <w:szCs w:val="24"/>
        </w:rPr>
        <w:t>----</w:t>
      </w:r>
      <w:r w:rsidRPr="00FB023A">
        <w:rPr>
          <w:rFonts w:ascii="Museo Sans 100" w:hAnsi="Museo Sans 100"/>
          <w:sz w:val="24"/>
          <w:szCs w:val="24"/>
        </w:rPr>
        <w:t xml:space="preserve">, ante los oficios notariales del licenciado Carlos Serrano García, inscrita al número </w:t>
      </w:r>
      <w:r w:rsidR="00CE4474">
        <w:rPr>
          <w:rFonts w:ascii="Museo Sans 100" w:hAnsi="Museo Sans 100"/>
          <w:sz w:val="24"/>
          <w:szCs w:val="24"/>
        </w:rPr>
        <w:t>---</w:t>
      </w:r>
      <w:r w:rsidRPr="00FB023A">
        <w:rPr>
          <w:rFonts w:ascii="Museo Sans 100" w:hAnsi="Museo Sans 100"/>
          <w:sz w:val="24"/>
          <w:szCs w:val="24"/>
        </w:rPr>
        <w:t xml:space="preserve"> Libro </w:t>
      </w:r>
      <w:r w:rsidR="00CE4474">
        <w:rPr>
          <w:rFonts w:ascii="Museo Sans 100" w:hAnsi="Museo Sans 100"/>
          <w:sz w:val="24"/>
          <w:szCs w:val="24"/>
        </w:rPr>
        <w:t>----</w:t>
      </w:r>
      <w:r w:rsidRPr="00FB023A">
        <w:rPr>
          <w:rFonts w:ascii="Museo Sans 100" w:hAnsi="Museo Sans 100"/>
          <w:sz w:val="24"/>
          <w:szCs w:val="24"/>
        </w:rPr>
        <w:t xml:space="preserve"> del Registro de la Propiedad Raíz e Hipotecas de la Tercera Sección del Centro, departamento de La Paz.</w:t>
      </w:r>
    </w:p>
    <w:p w:rsidR="00595A11" w:rsidRPr="00FB023A" w:rsidRDefault="00595A11" w:rsidP="00FB023A">
      <w:pPr>
        <w:pStyle w:val="Prrafodelista"/>
        <w:ind w:left="567"/>
        <w:jc w:val="both"/>
        <w:rPr>
          <w:rFonts w:ascii="Museo Sans 100" w:hAnsi="Museo Sans 100"/>
          <w:b/>
          <w:sz w:val="24"/>
          <w:szCs w:val="24"/>
        </w:rPr>
      </w:pPr>
    </w:p>
    <w:p w:rsidR="00595A11" w:rsidRPr="00FB023A" w:rsidRDefault="00595A11" w:rsidP="00FB023A">
      <w:pPr>
        <w:pStyle w:val="Prrafodelista"/>
        <w:numPr>
          <w:ilvl w:val="0"/>
          <w:numId w:val="66"/>
        </w:numPr>
        <w:ind w:left="1134" w:hanging="708"/>
        <w:contextualSpacing/>
        <w:jc w:val="both"/>
        <w:rPr>
          <w:rFonts w:ascii="Museo Sans 100" w:hAnsi="Museo Sans 100"/>
          <w:b/>
          <w:sz w:val="24"/>
          <w:szCs w:val="24"/>
        </w:rPr>
      </w:pPr>
      <w:r w:rsidRPr="00FB023A">
        <w:rPr>
          <w:rFonts w:ascii="Museo Sans 100" w:hAnsi="Museo Sans 100"/>
          <w:sz w:val="24"/>
          <w:szCs w:val="24"/>
        </w:rPr>
        <w:t xml:space="preserve">Mediante el Punto IV-2 del Acta Ordinaria </w:t>
      </w:r>
      <w:r w:rsidRPr="00FB023A">
        <w:rPr>
          <w:rFonts w:ascii="Museo Sans 100" w:hAnsi="Museo Sans 100"/>
          <w:bCs/>
          <w:sz w:val="24"/>
          <w:szCs w:val="24"/>
        </w:rPr>
        <w:t>16-93, de fecha 29 de abril  de 1993, modificado en el Punto</w:t>
      </w:r>
      <w:r w:rsidRPr="00FB023A">
        <w:rPr>
          <w:rFonts w:ascii="Museo Sans 100" w:hAnsi="Museo Sans 100"/>
          <w:sz w:val="24"/>
          <w:szCs w:val="24"/>
        </w:rPr>
        <w:t xml:space="preserve"> XXXIII del Acta de Sesión Ordinaria </w:t>
      </w:r>
      <w:r w:rsidRPr="00FB023A">
        <w:rPr>
          <w:rFonts w:ascii="Museo Sans 100" w:hAnsi="Museo Sans 100"/>
          <w:bCs/>
          <w:sz w:val="24"/>
          <w:szCs w:val="24"/>
        </w:rPr>
        <w:t xml:space="preserve">09-2017, de fecha 23 de marzo de 2017, se aprobó el PROYECTO DE ASENTAMIENTO COMUNITARIO desarrollado en el inmueble identificado como HACIENDA EL CAUCA PORCION D, con un área de 01 </w:t>
      </w:r>
      <w:proofErr w:type="spellStart"/>
      <w:r w:rsidRPr="00FB023A">
        <w:rPr>
          <w:rFonts w:ascii="Museo Sans 100" w:hAnsi="Museo Sans 100"/>
          <w:bCs/>
          <w:sz w:val="24"/>
          <w:szCs w:val="24"/>
        </w:rPr>
        <w:t>Hás</w:t>
      </w:r>
      <w:proofErr w:type="spellEnd"/>
      <w:r w:rsidRPr="00FB023A">
        <w:rPr>
          <w:rFonts w:ascii="Museo Sans 100" w:hAnsi="Museo Sans 100"/>
          <w:bCs/>
          <w:sz w:val="24"/>
          <w:szCs w:val="24"/>
        </w:rPr>
        <w:t xml:space="preserve">. 90 As. 72.91 </w:t>
      </w:r>
      <w:proofErr w:type="spellStart"/>
      <w:r w:rsidRPr="00FB023A">
        <w:rPr>
          <w:rFonts w:ascii="Museo Sans 100" w:hAnsi="Museo Sans 100"/>
          <w:bCs/>
          <w:sz w:val="24"/>
          <w:szCs w:val="24"/>
        </w:rPr>
        <w:t>Cás</w:t>
      </w:r>
      <w:proofErr w:type="spellEnd"/>
      <w:r w:rsidRPr="00FB023A">
        <w:rPr>
          <w:rFonts w:ascii="Museo Sans 100" w:hAnsi="Museo Sans 100"/>
          <w:bCs/>
          <w:sz w:val="24"/>
          <w:szCs w:val="24"/>
        </w:rPr>
        <w:t xml:space="preserve">., </w:t>
      </w:r>
      <w:r w:rsidRPr="00FB023A">
        <w:rPr>
          <w:rFonts w:ascii="Museo Sans 100" w:hAnsi="Museo Sans 100"/>
          <w:sz w:val="24"/>
          <w:szCs w:val="24"/>
          <w:lang w:val="es-ES"/>
        </w:rPr>
        <w:t xml:space="preserve">dicho proyecto comprende área para </w:t>
      </w:r>
      <w:r w:rsidR="00CE4474">
        <w:rPr>
          <w:rFonts w:ascii="Museo Sans 100" w:hAnsi="Museo Sans 100"/>
          <w:sz w:val="24"/>
          <w:szCs w:val="24"/>
          <w:lang w:val="es-ES"/>
        </w:rPr>
        <w:t>----</w:t>
      </w:r>
      <w:r w:rsidRPr="00FB023A">
        <w:rPr>
          <w:rFonts w:ascii="Museo Sans 100" w:hAnsi="Museo Sans 100"/>
          <w:sz w:val="24"/>
          <w:szCs w:val="24"/>
          <w:lang w:val="es-ES"/>
        </w:rPr>
        <w:t xml:space="preserve"> Solares para vivienda, Polígono A (</w:t>
      </w:r>
      <w:r w:rsidR="00CE4474">
        <w:rPr>
          <w:rFonts w:ascii="Museo Sans 100" w:hAnsi="Museo Sans 100"/>
          <w:sz w:val="24"/>
          <w:szCs w:val="24"/>
          <w:lang w:val="es-ES"/>
        </w:rPr>
        <w:t>---</w:t>
      </w:r>
      <w:r w:rsidRPr="00FB023A">
        <w:rPr>
          <w:rFonts w:ascii="Museo Sans 100" w:hAnsi="Museo Sans 100"/>
          <w:sz w:val="24"/>
          <w:szCs w:val="24"/>
          <w:lang w:val="es-ES"/>
        </w:rPr>
        <w:t xml:space="preserve"> solar para vivienda); Polígono B (</w:t>
      </w:r>
      <w:r w:rsidR="00CE4474">
        <w:rPr>
          <w:rFonts w:ascii="Museo Sans 100" w:hAnsi="Museo Sans 100"/>
          <w:sz w:val="24"/>
          <w:szCs w:val="24"/>
          <w:lang w:val="es-ES"/>
        </w:rPr>
        <w:t>----</w:t>
      </w:r>
      <w:r w:rsidRPr="00FB023A">
        <w:rPr>
          <w:rFonts w:ascii="Museo Sans 100" w:hAnsi="Museo Sans 100"/>
          <w:sz w:val="24"/>
          <w:szCs w:val="24"/>
          <w:lang w:val="es-ES"/>
        </w:rPr>
        <w:t xml:space="preserve"> solares para vivienda); Polígono E (</w:t>
      </w:r>
      <w:r w:rsidR="00CE4474">
        <w:rPr>
          <w:rFonts w:ascii="Museo Sans 100" w:hAnsi="Museo Sans 100"/>
          <w:sz w:val="24"/>
          <w:szCs w:val="24"/>
          <w:lang w:val="es-ES"/>
        </w:rPr>
        <w:t>---</w:t>
      </w:r>
      <w:r w:rsidRPr="00FB023A">
        <w:rPr>
          <w:rFonts w:ascii="Museo Sans 100" w:hAnsi="Museo Sans 100"/>
          <w:sz w:val="24"/>
          <w:szCs w:val="24"/>
          <w:lang w:val="es-ES"/>
        </w:rPr>
        <w:t xml:space="preserve"> solares para vivienda); Polígono F (</w:t>
      </w:r>
      <w:r w:rsidR="00CE4474">
        <w:rPr>
          <w:rFonts w:ascii="Museo Sans 100" w:hAnsi="Museo Sans 100"/>
          <w:sz w:val="24"/>
          <w:szCs w:val="24"/>
          <w:lang w:val="es-ES"/>
        </w:rPr>
        <w:t>---</w:t>
      </w:r>
      <w:r w:rsidRPr="00FB023A">
        <w:rPr>
          <w:rFonts w:ascii="Museo Sans 100" w:hAnsi="Museo Sans 100"/>
          <w:sz w:val="24"/>
          <w:szCs w:val="24"/>
          <w:lang w:val="es-ES"/>
        </w:rPr>
        <w:t xml:space="preserve"> solares para vivienda), y 1 Zona Verde. Aprobándose el valor Promedio de Referencia de la Zona de $8.69 por metro cuadrado para los solares de vivienda. De conformidad al procedimiento establecido en el Instructivo “Criterios de Avalúos para la Transferencia de Inmuebles Propiedad de ISTA”, aprobado en el Punto XV del Acta de Sesión Ordinaria 03-2015, de fecha 21 de enero de 2015.</w:t>
      </w:r>
      <w:r w:rsidRPr="00FB023A">
        <w:rPr>
          <w:rFonts w:ascii="Museo Sans 100" w:hAnsi="Museo Sans 100"/>
          <w:sz w:val="24"/>
          <w:szCs w:val="24"/>
        </w:rPr>
        <w:t xml:space="preserve"> </w:t>
      </w:r>
      <w:r w:rsidRPr="00FB023A">
        <w:rPr>
          <w:rFonts w:ascii="Museo Sans 100" w:hAnsi="Museo Sans 100"/>
          <w:bCs/>
          <w:sz w:val="24"/>
          <w:szCs w:val="24"/>
          <w:lang w:val="es-ES"/>
        </w:rPr>
        <w:t xml:space="preserve">Es de mencionar, que el área que ha sido identificada como zona verde, conservará su uso como tal y no será parcelada debido a su tipificación y características. </w:t>
      </w:r>
      <w:r w:rsidRPr="00FB023A">
        <w:rPr>
          <w:rFonts w:ascii="Museo Sans 100" w:hAnsi="Museo Sans 100"/>
          <w:sz w:val="24"/>
          <w:szCs w:val="24"/>
          <w:lang w:val="es-ES"/>
        </w:rPr>
        <w:t>Dentro del proyecto relacionado se encuentra el inmueble objeto del presente punto de acta.</w:t>
      </w:r>
    </w:p>
    <w:p w:rsidR="00FB023A" w:rsidRPr="00FB023A" w:rsidRDefault="00FB023A" w:rsidP="00FB023A">
      <w:pPr>
        <w:pStyle w:val="Prrafodelista"/>
        <w:ind w:left="644"/>
        <w:jc w:val="both"/>
        <w:rPr>
          <w:rFonts w:ascii="Museo Sans 100" w:eastAsia="Times New Roman" w:hAnsi="Museo Sans 100"/>
          <w:bCs/>
          <w:sz w:val="24"/>
          <w:szCs w:val="24"/>
          <w:lang w:eastAsia="es-ES"/>
        </w:rPr>
      </w:pPr>
    </w:p>
    <w:p w:rsidR="00595A11" w:rsidRPr="00FB023A" w:rsidRDefault="00595A11" w:rsidP="00FB023A">
      <w:pPr>
        <w:pStyle w:val="Prrafodelista"/>
        <w:numPr>
          <w:ilvl w:val="0"/>
          <w:numId w:val="66"/>
        </w:numPr>
        <w:ind w:left="1134" w:hanging="708"/>
        <w:contextualSpacing/>
        <w:jc w:val="both"/>
        <w:rPr>
          <w:rFonts w:ascii="Museo Sans 100" w:eastAsia="Times New Roman" w:hAnsi="Museo Sans 100"/>
          <w:bCs/>
          <w:sz w:val="24"/>
          <w:szCs w:val="24"/>
          <w:lang w:eastAsia="es-ES"/>
        </w:rPr>
      </w:pPr>
      <w:r w:rsidRPr="00FB023A">
        <w:rPr>
          <w:rFonts w:ascii="Museo Sans 100" w:eastAsia="Times New Roman" w:hAnsi="Museo Sans 100"/>
          <w:sz w:val="24"/>
          <w:szCs w:val="24"/>
          <w:lang w:eastAsia="es-ES"/>
        </w:rPr>
        <w:t xml:space="preserve">En el Punto XI del Acta de Sesión Ordinaria 8-96, de fecha 22 de febrero de 1996, se adjudicó, entre otros, el inmueble identificado como: </w:t>
      </w:r>
      <w:r w:rsidRPr="00FB023A">
        <w:rPr>
          <w:rFonts w:ascii="Museo Sans 100" w:eastAsia="Times New Roman" w:hAnsi="Museo Sans 100"/>
          <w:b/>
          <w:sz w:val="24"/>
          <w:szCs w:val="24"/>
          <w:lang w:eastAsia="es-ES"/>
        </w:rPr>
        <w:t xml:space="preserve">Solar </w:t>
      </w:r>
      <w:r w:rsidR="00CE4474">
        <w:rPr>
          <w:rFonts w:ascii="Museo Sans 100" w:eastAsia="Times New Roman" w:hAnsi="Museo Sans 100"/>
          <w:b/>
          <w:sz w:val="24"/>
          <w:szCs w:val="24"/>
          <w:lang w:eastAsia="es-ES"/>
        </w:rPr>
        <w:t>--</w:t>
      </w:r>
      <w:r w:rsidR="00CE4474">
        <w:rPr>
          <w:rFonts w:ascii="Museo Sans 100" w:eastAsia="Times New Roman" w:hAnsi="Museo Sans 100"/>
          <w:b/>
          <w:sz w:val="24"/>
          <w:szCs w:val="24"/>
          <w:lang w:eastAsia="es-ES"/>
        </w:rPr>
        <w:lastRenderedPageBreak/>
        <w:t>-</w:t>
      </w:r>
      <w:r w:rsidRPr="00FB023A">
        <w:rPr>
          <w:rFonts w:ascii="Museo Sans 100" w:eastAsia="Times New Roman" w:hAnsi="Museo Sans 100"/>
          <w:b/>
          <w:sz w:val="24"/>
          <w:szCs w:val="24"/>
          <w:lang w:eastAsia="es-ES"/>
        </w:rPr>
        <w:t xml:space="preserve">, Polígono </w:t>
      </w:r>
      <w:r w:rsidR="00CE4474">
        <w:rPr>
          <w:rFonts w:ascii="Museo Sans 100" w:eastAsia="Times New Roman" w:hAnsi="Museo Sans 100"/>
          <w:b/>
          <w:sz w:val="24"/>
          <w:szCs w:val="24"/>
          <w:lang w:eastAsia="es-ES"/>
        </w:rPr>
        <w:t>----</w:t>
      </w:r>
      <w:r w:rsidRPr="00FB023A">
        <w:rPr>
          <w:rFonts w:ascii="Museo Sans 100" w:eastAsia="Times New Roman" w:hAnsi="Museo Sans 100"/>
          <w:b/>
          <w:sz w:val="24"/>
          <w:szCs w:val="24"/>
          <w:lang w:eastAsia="es-ES"/>
        </w:rPr>
        <w:t xml:space="preserve">, </w:t>
      </w:r>
      <w:r w:rsidRPr="00FB023A">
        <w:rPr>
          <w:rFonts w:ascii="Museo Sans 100" w:eastAsia="Times New Roman" w:hAnsi="Museo Sans 100"/>
          <w:sz w:val="24"/>
          <w:szCs w:val="24"/>
          <w:lang w:eastAsia="es-ES"/>
        </w:rPr>
        <w:t>con un área de 369.20 Mts²., y un precio de $60.34, a favor del señor José Sergio González Martínez.</w:t>
      </w:r>
    </w:p>
    <w:p w:rsidR="00595A11" w:rsidRPr="00FB023A" w:rsidRDefault="00595A11" w:rsidP="00FB023A">
      <w:pPr>
        <w:pStyle w:val="Prrafodelista"/>
        <w:ind w:left="1134"/>
        <w:contextualSpacing/>
        <w:jc w:val="both"/>
        <w:rPr>
          <w:rFonts w:ascii="Museo Sans 100" w:eastAsia="Times New Roman" w:hAnsi="Museo Sans 100"/>
          <w:bCs/>
          <w:sz w:val="24"/>
          <w:szCs w:val="24"/>
          <w:lang w:eastAsia="es-ES"/>
        </w:rPr>
      </w:pPr>
    </w:p>
    <w:p w:rsidR="00595A11" w:rsidRPr="00FB023A" w:rsidRDefault="00595A11" w:rsidP="00FB023A">
      <w:pPr>
        <w:pStyle w:val="Prrafodelista"/>
        <w:numPr>
          <w:ilvl w:val="0"/>
          <w:numId w:val="66"/>
        </w:numPr>
        <w:tabs>
          <w:tab w:val="left" w:pos="1134"/>
        </w:tabs>
        <w:ind w:left="1134" w:hanging="708"/>
        <w:contextualSpacing/>
        <w:jc w:val="both"/>
        <w:rPr>
          <w:rFonts w:ascii="Museo Sans 100" w:eastAsia="Times New Roman" w:hAnsi="Museo Sans 100"/>
          <w:bCs/>
          <w:sz w:val="24"/>
          <w:szCs w:val="24"/>
          <w:lang w:eastAsia="es-ES"/>
        </w:rPr>
      </w:pPr>
      <w:r w:rsidRPr="00FB023A">
        <w:rPr>
          <w:rFonts w:ascii="Museo Sans 100" w:eastAsia="Times New Roman" w:hAnsi="Museo Sans 100"/>
          <w:sz w:val="24"/>
          <w:szCs w:val="24"/>
          <w:lang w:eastAsia="es-ES"/>
        </w:rPr>
        <w:t xml:space="preserve">Habiéndose actualizado la información de la adjudicación del inmueble, y que ahora se encuentra comprendido dentro del </w:t>
      </w:r>
      <w:r w:rsidRPr="00FB023A">
        <w:rPr>
          <w:rFonts w:ascii="Museo Sans 100" w:hAnsi="Museo Sans 100"/>
          <w:b/>
          <w:sz w:val="24"/>
          <w:szCs w:val="24"/>
        </w:rPr>
        <w:t xml:space="preserve">PROYECTO DE ASENTAMIENTO COMUNITARIO </w:t>
      </w:r>
      <w:r w:rsidRPr="00FB023A">
        <w:rPr>
          <w:rFonts w:ascii="Museo Sans 100" w:hAnsi="Museo Sans 100"/>
          <w:sz w:val="24"/>
          <w:szCs w:val="24"/>
        </w:rPr>
        <w:t xml:space="preserve">desarrollado en el inmueble identificado como </w:t>
      </w:r>
      <w:r w:rsidRPr="00FB023A">
        <w:rPr>
          <w:rFonts w:ascii="Museo Sans 100" w:hAnsi="Museo Sans 100"/>
          <w:b/>
          <w:sz w:val="24"/>
          <w:szCs w:val="24"/>
        </w:rPr>
        <w:t xml:space="preserve">HACIENDA EL CAUCA, PORCION D, </w:t>
      </w:r>
      <w:r w:rsidRPr="00FB023A">
        <w:rPr>
          <w:rFonts w:ascii="Museo Sans 100" w:hAnsi="Museo Sans 100"/>
          <w:sz w:val="24"/>
          <w:szCs w:val="24"/>
        </w:rPr>
        <w:t>ubicada en la jurisdicción de El Rosario, departamento de La Paz</w:t>
      </w:r>
      <w:r w:rsidRPr="00FB023A">
        <w:rPr>
          <w:rFonts w:ascii="Museo Sans 100" w:eastAsia="Times New Roman" w:hAnsi="Museo Sans 100"/>
          <w:sz w:val="24"/>
          <w:szCs w:val="24"/>
          <w:lang w:eastAsia="es-ES"/>
        </w:rPr>
        <w:t xml:space="preserve">, el cual fue aprobado en el Punto </w:t>
      </w:r>
      <w:r w:rsidRPr="00FB023A">
        <w:rPr>
          <w:rFonts w:ascii="Museo Sans 100" w:hAnsi="Museo Sans 100"/>
          <w:sz w:val="24"/>
          <w:szCs w:val="24"/>
        </w:rPr>
        <w:t>XXXIII del Acta de Sesión Ordinaria  09-2017, de fecha 23 de marzo de 2017</w:t>
      </w:r>
      <w:r w:rsidRPr="00FB023A">
        <w:rPr>
          <w:rFonts w:ascii="Museo Sans 100" w:eastAsia="Times New Roman" w:hAnsi="Museo Sans 100"/>
          <w:sz w:val="24"/>
          <w:szCs w:val="24"/>
          <w:lang w:eastAsia="es-ES"/>
        </w:rPr>
        <w:t>;</w:t>
      </w:r>
      <w:r w:rsidRPr="00FB023A">
        <w:rPr>
          <w:rFonts w:ascii="Museo Sans 100" w:eastAsia="Times New Roman" w:hAnsi="Museo Sans 100"/>
          <w:b/>
          <w:sz w:val="24"/>
          <w:szCs w:val="24"/>
          <w:lang w:eastAsia="es-ES"/>
        </w:rPr>
        <w:t xml:space="preserve"> </w:t>
      </w:r>
      <w:r w:rsidRPr="00FB023A">
        <w:rPr>
          <w:rFonts w:ascii="Museo Sans 100" w:eastAsia="Times New Roman" w:hAnsi="Museo Sans 100"/>
          <w:sz w:val="24"/>
          <w:szCs w:val="24"/>
          <w:lang w:eastAsia="es-ES"/>
        </w:rPr>
        <w:t>se hace necesaria la modificación del Punto de Acta citado en el considerando anterior, por las siguientes causales:</w:t>
      </w:r>
    </w:p>
    <w:p w:rsidR="00595A11" w:rsidRPr="00FB023A" w:rsidRDefault="00595A11" w:rsidP="00FB023A">
      <w:pPr>
        <w:pStyle w:val="Prrafodelista"/>
        <w:tabs>
          <w:tab w:val="left" w:pos="851"/>
        </w:tabs>
        <w:ind w:left="644"/>
        <w:jc w:val="both"/>
        <w:rPr>
          <w:rFonts w:ascii="Museo Sans 100" w:eastAsia="Times New Roman" w:hAnsi="Museo Sans 100"/>
          <w:bCs/>
          <w:sz w:val="24"/>
          <w:szCs w:val="24"/>
          <w:lang w:eastAsia="es-ES"/>
        </w:rPr>
      </w:pPr>
    </w:p>
    <w:p w:rsidR="00595A11" w:rsidRPr="00FB023A" w:rsidRDefault="00595A11" w:rsidP="00FB023A">
      <w:pPr>
        <w:pStyle w:val="Prrafodelista"/>
        <w:numPr>
          <w:ilvl w:val="0"/>
          <w:numId w:val="68"/>
        </w:numPr>
        <w:ind w:left="1418" w:hanging="284"/>
        <w:contextualSpacing/>
        <w:jc w:val="both"/>
        <w:rPr>
          <w:rFonts w:ascii="Museo Sans 100" w:eastAsia="Times New Roman" w:hAnsi="Museo Sans 100"/>
          <w:sz w:val="24"/>
          <w:szCs w:val="24"/>
          <w:lang w:eastAsia="es-ES"/>
        </w:rPr>
      </w:pPr>
      <w:r w:rsidRPr="00FB023A">
        <w:rPr>
          <w:rFonts w:ascii="Museo Sans 100" w:eastAsia="Times New Roman" w:hAnsi="Museo Sans 100"/>
          <w:sz w:val="24"/>
          <w:szCs w:val="24"/>
          <w:lang w:eastAsia="es-ES"/>
        </w:rPr>
        <w:t xml:space="preserve">Corregir nomenclatura del Solar </w:t>
      </w:r>
      <w:r w:rsidR="00131C18">
        <w:rPr>
          <w:rFonts w:ascii="Museo Sans 100" w:eastAsia="Times New Roman" w:hAnsi="Museo Sans 100"/>
          <w:sz w:val="24"/>
          <w:szCs w:val="24"/>
          <w:lang w:eastAsia="es-ES"/>
        </w:rPr>
        <w:t>---</w:t>
      </w:r>
      <w:r w:rsidRPr="00FB023A">
        <w:rPr>
          <w:rFonts w:ascii="Museo Sans 100" w:eastAsia="Times New Roman" w:hAnsi="Museo Sans 100"/>
          <w:sz w:val="24"/>
          <w:szCs w:val="24"/>
          <w:lang w:eastAsia="es-ES"/>
        </w:rPr>
        <w:t xml:space="preserve">, Polígono </w:t>
      </w:r>
      <w:r w:rsidR="00131C18">
        <w:rPr>
          <w:rFonts w:ascii="Museo Sans 100" w:eastAsia="Times New Roman" w:hAnsi="Museo Sans 100"/>
          <w:sz w:val="24"/>
          <w:szCs w:val="24"/>
          <w:lang w:eastAsia="es-ES"/>
        </w:rPr>
        <w:t>---</w:t>
      </w:r>
      <w:r w:rsidRPr="00FB023A">
        <w:rPr>
          <w:rFonts w:ascii="Museo Sans 100" w:eastAsia="Times New Roman" w:hAnsi="Museo Sans 100"/>
          <w:sz w:val="24"/>
          <w:szCs w:val="24"/>
          <w:lang w:eastAsia="es-ES"/>
        </w:rPr>
        <w:t>,</w:t>
      </w:r>
      <w:r w:rsidRPr="00FB023A">
        <w:rPr>
          <w:rFonts w:ascii="Museo Sans 100" w:eastAsia="Times New Roman" w:hAnsi="Museo Sans 100"/>
          <w:b/>
          <w:sz w:val="24"/>
          <w:szCs w:val="24"/>
          <w:lang w:eastAsia="es-ES"/>
        </w:rPr>
        <w:t xml:space="preserve"> </w:t>
      </w:r>
      <w:r w:rsidRPr="00FB023A">
        <w:rPr>
          <w:rFonts w:ascii="Museo Sans 100" w:eastAsia="Times New Roman" w:hAnsi="Museo Sans 100"/>
          <w:sz w:val="24"/>
          <w:szCs w:val="24"/>
          <w:lang w:eastAsia="es-ES"/>
        </w:rPr>
        <w:t xml:space="preserve">esto debido a que Junta Directiva aprobó la adjudicación del inmueble identificándolo como se ha relacionado anteriormente; sin embargo, al reprocesar los planos e inscribir la Desmembración en Cabeza de su Dueño a favor de ISTA, resultó que la nomenclatura ha variado, siendo la identificación correcta </w:t>
      </w:r>
      <w:r w:rsidRPr="00FB023A">
        <w:rPr>
          <w:rFonts w:ascii="Museo Sans 100" w:eastAsia="Times New Roman" w:hAnsi="Museo Sans 100"/>
          <w:b/>
          <w:sz w:val="24"/>
          <w:szCs w:val="24"/>
          <w:lang w:eastAsia="es-ES"/>
        </w:rPr>
        <w:t xml:space="preserve">SOLAR </w:t>
      </w:r>
      <w:r w:rsidR="00131C18">
        <w:rPr>
          <w:rFonts w:ascii="Museo Sans 100" w:eastAsia="Times New Roman" w:hAnsi="Museo Sans 100"/>
          <w:b/>
          <w:sz w:val="24"/>
          <w:szCs w:val="24"/>
          <w:lang w:eastAsia="es-ES"/>
        </w:rPr>
        <w:t>---</w:t>
      </w:r>
      <w:r w:rsidRPr="00FB023A">
        <w:rPr>
          <w:rFonts w:ascii="Museo Sans 100" w:eastAsia="Times New Roman" w:hAnsi="Museo Sans 100"/>
          <w:b/>
          <w:sz w:val="24"/>
          <w:szCs w:val="24"/>
          <w:lang w:eastAsia="es-ES"/>
        </w:rPr>
        <w:t xml:space="preserve">, POLIGONO </w:t>
      </w:r>
      <w:r w:rsidR="00131C18">
        <w:rPr>
          <w:rFonts w:ascii="Museo Sans 100" w:eastAsia="Times New Roman" w:hAnsi="Museo Sans 100"/>
          <w:b/>
          <w:sz w:val="24"/>
          <w:szCs w:val="24"/>
          <w:lang w:eastAsia="es-ES"/>
        </w:rPr>
        <w:t>---</w:t>
      </w:r>
      <w:r w:rsidRPr="00FB023A">
        <w:rPr>
          <w:rFonts w:ascii="Museo Sans 100" w:eastAsia="Times New Roman" w:hAnsi="Museo Sans 100"/>
          <w:b/>
          <w:sz w:val="24"/>
          <w:szCs w:val="24"/>
          <w:lang w:eastAsia="es-ES"/>
        </w:rPr>
        <w:t xml:space="preserve">, PORCION </w:t>
      </w:r>
      <w:r w:rsidR="00131C18">
        <w:rPr>
          <w:rFonts w:ascii="Museo Sans 100" w:eastAsia="Times New Roman" w:hAnsi="Museo Sans 100"/>
          <w:b/>
          <w:sz w:val="24"/>
          <w:szCs w:val="24"/>
          <w:lang w:eastAsia="es-ES"/>
        </w:rPr>
        <w:t>---</w:t>
      </w:r>
      <w:r w:rsidRPr="00FB023A">
        <w:rPr>
          <w:rFonts w:ascii="Museo Sans 100" w:eastAsia="Times New Roman" w:hAnsi="Museo Sans 100"/>
          <w:sz w:val="24"/>
          <w:szCs w:val="24"/>
          <w:lang w:eastAsia="es-ES"/>
        </w:rPr>
        <w:t>.</w:t>
      </w:r>
    </w:p>
    <w:p w:rsidR="00595A11" w:rsidRPr="00FB023A" w:rsidRDefault="00595A11" w:rsidP="00FB023A">
      <w:pPr>
        <w:pStyle w:val="Prrafodelista"/>
        <w:ind w:left="1004"/>
        <w:jc w:val="both"/>
        <w:rPr>
          <w:rFonts w:ascii="Museo Sans 100" w:eastAsia="Times New Roman" w:hAnsi="Museo Sans 100"/>
          <w:sz w:val="24"/>
          <w:szCs w:val="24"/>
          <w:lang w:eastAsia="es-ES"/>
        </w:rPr>
      </w:pPr>
    </w:p>
    <w:p w:rsidR="00595A11" w:rsidRPr="00FB023A" w:rsidRDefault="00595A11" w:rsidP="00FB023A">
      <w:pPr>
        <w:pStyle w:val="Prrafodelista"/>
        <w:numPr>
          <w:ilvl w:val="0"/>
          <w:numId w:val="68"/>
        </w:numPr>
        <w:ind w:left="1418" w:hanging="284"/>
        <w:contextualSpacing/>
        <w:jc w:val="both"/>
        <w:rPr>
          <w:rFonts w:ascii="Museo Sans 100" w:eastAsia="Times New Roman" w:hAnsi="Museo Sans 100"/>
          <w:bCs/>
          <w:sz w:val="24"/>
          <w:szCs w:val="24"/>
          <w:lang w:eastAsia="es-ES"/>
        </w:rPr>
      </w:pPr>
      <w:r w:rsidRPr="00FB023A">
        <w:rPr>
          <w:rFonts w:ascii="Museo Sans 100" w:eastAsia="Times New Roman" w:hAnsi="Museo Sans 100"/>
          <w:sz w:val="24"/>
          <w:szCs w:val="24"/>
          <w:lang w:eastAsia="es-ES"/>
        </w:rPr>
        <w:t xml:space="preserve">Incluir en la adjudicación del inmueble, a la señorita </w:t>
      </w:r>
      <w:r w:rsidRPr="00FB023A">
        <w:rPr>
          <w:rFonts w:ascii="Museo Sans 100" w:eastAsia="Times New Roman" w:hAnsi="Museo Sans 100"/>
          <w:b/>
          <w:sz w:val="24"/>
          <w:szCs w:val="24"/>
          <w:lang w:eastAsia="es-ES"/>
        </w:rPr>
        <w:t>IRENE ESMERALDA GONZALEZ ACOSTA</w:t>
      </w:r>
      <w:r w:rsidRPr="00FB023A">
        <w:rPr>
          <w:rFonts w:ascii="Museo Sans 100" w:eastAsia="Times New Roman" w:hAnsi="Museo Sans 100"/>
          <w:sz w:val="24"/>
          <w:szCs w:val="24"/>
          <w:lang w:eastAsia="es-ES"/>
        </w:rPr>
        <w:t xml:space="preserve">, de </w:t>
      </w:r>
      <w:r w:rsidR="00131C18">
        <w:rPr>
          <w:rFonts w:ascii="Museo Sans 100" w:eastAsia="Times New Roman" w:hAnsi="Museo Sans 100"/>
          <w:sz w:val="24"/>
          <w:szCs w:val="24"/>
          <w:lang w:eastAsia="es-ES"/>
        </w:rPr>
        <w:t>----</w:t>
      </w:r>
      <w:r w:rsidRPr="00FB023A">
        <w:rPr>
          <w:rFonts w:ascii="Museo Sans 100" w:eastAsia="Times New Roman" w:hAnsi="Museo Sans 100"/>
          <w:sz w:val="24"/>
          <w:szCs w:val="24"/>
          <w:lang w:eastAsia="es-ES"/>
        </w:rPr>
        <w:t xml:space="preserve"> años de edad, </w:t>
      </w:r>
      <w:r w:rsidR="00131C18">
        <w:rPr>
          <w:rFonts w:ascii="Museo Sans 100" w:eastAsia="Times New Roman" w:hAnsi="Museo Sans 100"/>
          <w:sz w:val="24"/>
          <w:szCs w:val="24"/>
          <w:lang w:eastAsia="es-ES"/>
        </w:rPr>
        <w:t>---</w:t>
      </w:r>
      <w:r w:rsidRPr="00FB023A">
        <w:rPr>
          <w:rFonts w:ascii="Museo Sans 100" w:eastAsia="Times New Roman" w:hAnsi="Museo Sans 100"/>
          <w:sz w:val="24"/>
          <w:szCs w:val="24"/>
          <w:lang w:eastAsia="es-ES"/>
        </w:rPr>
        <w:t xml:space="preserve">, del domicilio de </w:t>
      </w:r>
      <w:r w:rsidR="00131C18">
        <w:rPr>
          <w:rFonts w:ascii="Museo Sans 100" w:eastAsia="Times New Roman" w:hAnsi="Museo Sans 100"/>
          <w:sz w:val="24"/>
          <w:szCs w:val="24"/>
          <w:lang w:eastAsia="es-ES"/>
        </w:rPr>
        <w:t>---</w:t>
      </w:r>
      <w:r w:rsidRPr="00FB023A">
        <w:rPr>
          <w:rFonts w:ascii="Museo Sans 100" w:eastAsia="Times New Roman" w:hAnsi="Museo Sans 100"/>
          <w:sz w:val="24"/>
          <w:szCs w:val="24"/>
          <w:lang w:eastAsia="es-ES"/>
        </w:rPr>
        <w:t xml:space="preserve">, departamento de </w:t>
      </w:r>
      <w:r w:rsidR="00131C18">
        <w:rPr>
          <w:rFonts w:ascii="Museo Sans 100" w:eastAsia="Times New Roman" w:hAnsi="Museo Sans 100"/>
          <w:sz w:val="24"/>
          <w:szCs w:val="24"/>
          <w:lang w:eastAsia="es-ES"/>
        </w:rPr>
        <w:t>---</w:t>
      </w:r>
      <w:r w:rsidRPr="00FB023A">
        <w:rPr>
          <w:rFonts w:ascii="Museo Sans 100" w:eastAsia="Times New Roman" w:hAnsi="Museo Sans 100"/>
          <w:sz w:val="24"/>
          <w:szCs w:val="24"/>
          <w:lang w:eastAsia="es-ES"/>
        </w:rPr>
        <w:t xml:space="preserve">, con Documento Único de Identidad número </w:t>
      </w:r>
      <w:r w:rsidR="00131C18">
        <w:rPr>
          <w:rFonts w:ascii="Museo Sans 100" w:eastAsia="Times New Roman" w:hAnsi="Museo Sans 100"/>
          <w:sz w:val="24"/>
          <w:szCs w:val="24"/>
          <w:lang w:eastAsia="es-ES"/>
        </w:rPr>
        <w:t>---</w:t>
      </w:r>
      <w:r w:rsidRPr="00FB023A">
        <w:rPr>
          <w:rFonts w:ascii="Museo Sans 100" w:eastAsia="Times New Roman" w:hAnsi="Museo Sans 100"/>
          <w:sz w:val="24"/>
          <w:szCs w:val="24"/>
          <w:lang w:eastAsia="es-ES"/>
        </w:rPr>
        <w:t xml:space="preserve">, en su calidad de </w:t>
      </w:r>
      <w:r w:rsidR="00131C18">
        <w:rPr>
          <w:rFonts w:ascii="Museo Sans 100" w:eastAsia="Times New Roman" w:hAnsi="Museo Sans 100"/>
          <w:sz w:val="24"/>
          <w:szCs w:val="24"/>
          <w:lang w:eastAsia="es-ES"/>
        </w:rPr>
        <w:t>----</w:t>
      </w:r>
      <w:r w:rsidRPr="00FB023A">
        <w:rPr>
          <w:rFonts w:ascii="Museo Sans 100" w:eastAsia="Times New Roman" w:hAnsi="Museo Sans 100"/>
          <w:sz w:val="24"/>
          <w:szCs w:val="24"/>
          <w:lang w:eastAsia="es-ES"/>
        </w:rPr>
        <w:t xml:space="preserve"> del titular de la adjudicación, señor José Sergio González Martínez, según Solicitud de Inclusión de Beneficiaria de fecha 11 de octubre de 2018, vínculo familiar comprobado con la Certificación de Partida de Nacimiento, documentos </w:t>
      </w:r>
      <w:r w:rsidRPr="00FB023A">
        <w:rPr>
          <w:rFonts w:ascii="Museo Sans 100" w:hAnsi="Museo Sans 100"/>
          <w:sz w:val="24"/>
          <w:szCs w:val="24"/>
        </w:rPr>
        <w:t>anexos al expediente respectivo.</w:t>
      </w:r>
    </w:p>
    <w:p w:rsidR="00595A11" w:rsidRPr="00FB023A" w:rsidRDefault="00595A11" w:rsidP="00FB023A">
      <w:pPr>
        <w:pStyle w:val="Prrafodelista"/>
        <w:jc w:val="both"/>
        <w:rPr>
          <w:rFonts w:ascii="Museo Sans 100" w:eastAsia="Times New Roman" w:hAnsi="Museo Sans 100"/>
          <w:bCs/>
          <w:sz w:val="24"/>
          <w:szCs w:val="24"/>
          <w:lang w:eastAsia="es-ES"/>
        </w:rPr>
      </w:pPr>
    </w:p>
    <w:p w:rsidR="00595A11" w:rsidRPr="00FB023A" w:rsidRDefault="00595A11" w:rsidP="00FB023A">
      <w:pPr>
        <w:pStyle w:val="Prrafodelista"/>
        <w:numPr>
          <w:ilvl w:val="0"/>
          <w:numId w:val="66"/>
        </w:numPr>
        <w:ind w:left="1134" w:hanging="708"/>
        <w:contextualSpacing/>
        <w:jc w:val="both"/>
        <w:rPr>
          <w:rFonts w:ascii="Museo Sans 100" w:hAnsi="Museo Sans 100"/>
          <w:sz w:val="24"/>
          <w:szCs w:val="24"/>
        </w:rPr>
      </w:pPr>
      <w:r w:rsidRPr="00FB023A">
        <w:rPr>
          <w:rFonts w:ascii="Museo Sans 100" w:eastAsia="Times New Roman" w:hAnsi="Museo Sans 100"/>
          <w:sz w:val="24"/>
          <w:szCs w:val="24"/>
          <w:lang w:eastAsia="es-ES"/>
        </w:rPr>
        <w:t xml:space="preserve">Es necesario </w:t>
      </w:r>
      <w:r w:rsidRPr="00FB023A">
        <w:rPr>
          <w:rFonts w:ascii="Museo Sans 100" w:eastAsia="Times New Roman" w:hAnsi="Museo Sans 100"/>
          <w:sz w:val="24"/>
          <w:szCs w:val="24"/>
          <w:lang w:val="es-ES" w:eastAsia="es-ES"/>
        </w:rPr>
        <w:t>advertir al adjudicatario, a través</w:t>
      </w:r>
      <w:r w:rsidR="00CD554D">
        <w:rPr>
          <w:rFonts w:ascii="Museo Sans 100" w:eastAsia="Times New Roman" w:hAnsi="Museo Sans 100"/>
          <w:sz w:val="24"/>
          <w:szCs w:val="24"/>
          <w:lang w:val="es-ES" w:eastAsia="es-ES"/>
        </w:rPr>
        <w:t xml:space="preserve"> de una cláusula especial en la escritura correspondiente</w:t>
      </w:r>
      <w:r w:rsidRPr="00FB023A">
        <w:rPr>
          <w:rFonts w:ascii="Museo Sans 100" w:eastAsia="Times New Roman" w:hAnsi="Museo Sans 100"/>
          <w:sz w:val="24"/>
          <w:szCs w:val="24"/>
          <w:lang w:val="es-ES" w:eastAsia="es-ES"/>
        </w:rPr>
        <w:t xml:space="preserve"> de compraventa de</w:t>
      </w:r>
      <w:r w:rsidR="00CD554D">
        <w:rPr>
          <w:rFonts w:ascii="Museo Sans 100" w:eastAsia="Times New Roman" w:hAnsi="Museo Sans 100"/>
          <w:sz w:val="24"/>
          <w:szCs w:val="24"/>
          <w:lang w:val="es-ES" w:eastAsia="es-ES"/>
        </w:rPr>
        <w:t>l</w:t>
      </w:r>
      <w:r w:rsidRPr="00FB023A">
        <w:rPr>
          <w:rFonts w:ascii="Museo Sans 100" w:eastAsia="Times New Roman" w:hAnsi="Museo Sans 100"/>
          <w:sz w:val="24"/>
          <w:szCs w:val="24"/>
          <w:lang w:val="es-ES" w:eastAsia="es-ES"/>
        </w:rPr>
        <w:t xml:space="preserve"> </w:t>
      </w:r>
      <w:r w:rsidR="00CD554D">
        <w:rPr>
          <w:rFonts w:ascii="Museo Sans 100" w:eastAsia="Times New Roman" w:hAnsi="Museo Sans 100"/>
          <w:sz w:val="24"/>
          <w:szCs w:val="24"/>
          <w:lang w:val="es-ES" w:eastAsia="es-ES"/>
        </w:rPr>
        <w:t xml:space="preserve"> inmueble, que deberá</w:t>
      </w:r>
      <w:r w:rsidRPr="00FB023A">
        <w:rPr>
          <w:rFonts w:ascii="Museo Sans 100" w:eastAsia="Times New Roman" w:hAnsi="Museo Sans 100"/>
          <w:sz w:val="24"/>
          <w:szCs w:val="24"/>
          <w:lang w:val="es-ES" w:eastAsia="es-ES"/>
        </w:rPr>
        <w:t xml:space="preserve"> cumplir con las medidas emitidas por la Unidad Ambiental Institucional, referentes a:</w:t>
      </w:r>
    </w:p>
    <w:p w:rsidR="00FB023A" w:rsidRPr="00FB023A" w:rsidRDefault="00FB023A" w:rsidP="00FB023A">
      <w:pPr>
        <w:pStyle w:val="Prrafodelista"/>
        <w:ind w:left="1134"/>
        <w:contextualSpacing/>
        <w:jc w:val="both"/>
        <w:rPr>
          <w:rFonts w:ascii="Museo Sans 100" w:hAnsi="Museo Sans 100"/>
          <w:sz w:val="24"/>
          <w:szCs w:val="24"/>
        </w:rPr>
      </w:pPr>
    </w:p>
    <w:p w:rsidR="00595A11" w:rsidRPr="00595A11" w:rsidRDefault="00595A11" w:rsidP="00595A11">
      <w:pPr>
        <w:numPr>
          <w:ilvl w:val="0"/>
          <w:numId w:val="67"/>
        </w:numPr>
        <w:ind w:left="1418" w:hanging="284"/>
        <w:contextualSpacing/>
        <w:jc w:val="both"/>
        <w:rPr>
          <w:rFonts w:ascii="Museo Sans 100" w:hAnsi="Museo Sans 100"/>
        </w:rPr>
      </w:pPr>
      <w:r w:rsidRPr="00595A11">
        <w:rPr>
          <w:rFonts w:ascii="Museo Sans 100" w:hAnsi="Museo Sans 100"/>
        </w:rPr>
        <w:t>Un manejo adecuado de los desechos sólidos. (Coordinación por parte de la comunidad con las autoridades municipales); y</w:t>
      </w:r>
    </w:p>
    <w:p w:rsidR="00595A11" w:rsidRPr="00595A11" w:rsidRDefault="00595A11" w:rsidP="00595A11">
      <w:pPr>
        <w:numPr>
          <w:ilvl w:val="0"/>
          <w:numId w:val="67"/>
        </w:numPr>
        <w:ind w:left="1418" w:hanging="284"/>
        <w:contextualSpacing/>
        <w:jc w:val="both"/>
        <w:rPr>
          <w:rFonts w:ascii="Museo Sans 100" w:hAnsi="Museo Sans 100"/>
        </w:rPr>
      </w:pPr>
      <w:r w:rsidRPr="00595A11">
        <w:rPr>
          <w:rFonts w:ascii="Museo Sans 100" w:hAnsi="Museo Sans 100"/>
        </w:rPr>
        <w:t>Un manejo adecuado de las descargas de las aguas residuales (Coordinación por parte de la comunidad con las autoridades municipales).</w:t>
      </w:r>
    </w:p>
    <w:p w:rsidR="00595A11" w:rsidRPr="00FB023A" w:rsidRDefault="00595A11" w:rsidP="00FB023A">
      <w:pPr>
        <w:ind w:left="1134"/>
        <w:jc w:val="both"/>
        <w:rPr>
          <w:rFonts w:ascii="Museo Sans 100" w:hAnsi="Museo Sans 100"/>
          <w:sz w:val="24"/>
          <w:szCs w:val="24"/>
        </w:rPr>
      </w:pPr>
      <w:r w:rsidRPr="00FB023A">
        <w:rPr>
          <w:rFonts w:ascii="Museo Sans 100" w:eastAsia="Times New Roman" w:hAnsi="Museo Sans 100"/>
          <w:sz w:val="24"/>
          <w:szCs w:val="24"/>
          <w:lang w:val="es-ES" w:eastAsia="es-ES"/>
        </w:rPr>
        <w:t xml:space="preserve">Lo anterior, de conformidad a lo establecido en el Acuerdo Segundo del Punto </w:t>
      </w:r>
      <w:r w:rsidRPr="00FB023A">
        <w:rPr>
          <w:rFonts w:ascii="Museo Sans 100" w:hAnsi="Museo Sans 100"/>
          <w:sz w:val="24"/>
          <w:szCs w:val="24"/>
        </w:rPr>
        <w:t>XXXIII del Acta de Sesión Ordinaria 09-2017, de fecha 23 de marzo de 2017.</w:t>
      </w:r>
    </w:p>
    <w:p w:rsidR="00595A11" w:rsidRPr="00FB023A" w:rsidRDefault="00595A11" w:rsidP="00FB023A">
      <w:pPr>
        <w:jc w:val="both"/>
        <w:rPr>
          <w:rFonts w:ascii="Museo Sans 100" w:eastAsia="Times New Roman" w:hAnsi="Museo Sans 100"/>
          <w:sz w:val="24"/>
          <w:szCs w:val="24"/>
          <w:lang w:eastAsia="es-ES"/>
        </w:rPr>
      </w:pPr>
    </w:p>
    <w:p w:rsidR="00595A11" w:rsidRPr="00FB023A" w:rsidRDefault="00595A11" w:rsidP="00FB023A">
      <w:pPr>
        <w:pStyle w:val="Prrafodelista"/>
        <w:numPr>
          <w:ilvl w:val="0"/>
          <w:numId w:val="66"/>
        </w:numPr>
        <w:ind w:left="1134" w:hanging="708"/>
        <w:contextualSpacing/>
        <w:jc w:val="both"/>
        <w:rPr>
          <w:rFonts w:ascii="Museo Sans 100" w:hAnsi="Museo Sans 100"/>
          <w:sz w:val="24"/>
          <w:szCs w:val="24"/>
          <w:lang w:val="es-ES"/>
        </w:rPr>
      </w:pPr>
      <w:r w:rsidRPr="00FB023A">
        <w:rPr>
          <w:rFonts w:ascii="Museo Sans 100" w:hAnsi="Museo Sans 100"/>
          <w:sz w:val="24"/>
          <w:szCs w:val="24"/>
        </w:rPr>
        <w:t xml:space="preserve">Conforme al Acta de Posesión Material de fecha 11 de octubre de 2018, levantada por el técnico de la Oficina Regional Paracentral, señor David </w:t>
      </w:r>
      <w:r w:rsidRPr="00FB023A">
        <w:rPr>
          <w:rFonts w:ascii="Museo Sans 100" w:hAnsi="Museo Sans 100"/>
          <w:sz w:val="24"/>
          <w:szCs w:val="24"/>
        </w:rPr>
        <w:lastRenderedPageBreak/>
        <w:t>Alvarado, el beneficiario se encuentra poseyendo el inmueble de forma quieta, pacífica y sin interrupción desde hace 20 años.</w:t>
      </w:r>
    </w:p>
    <w:p w:rsidR="00595A11" w:rsidRPr="00FB023A" w:rsidRDefault="00595A11" w:rsidP="00FB023A">
      <w:pPr>
        <w:pStyle w:val="Prrafodelista"/>
        <w:tabs>
          <w:tab w:val="left" w:pos="851"/>
        </w:tabs>
        <w:ind w:left="644"/>
        <w:jc w:val="both"/>
        <w:rPr>
          <w:rFonts w:ascii="Museo Sans 100" w:hAnsi="Museo Sans 100"/>
          <w:sz w:val="24"/>
          <w:szCs w:val="24"/>
        </w:rPr>
      </w:pPr>
    </w:p>
    <w:p w:rsidR="00595A11" w:rsidRPr="00FB023A" w:rsidRDefault="00595A11" w:rsidP="00FB023A">
      <w:pPr>
        <w:pStyle w:val="Prrafodelista"/>
        <w:numPr>
          <w:ilvl w:val="0"/>
          <w:numId w:val="66"/>
        </w:numPr>
        <w:ind w:left="1134" w:hanging="850"/>
        <w:contextualSpacing/>
        <w:jc w:val="both"/>
        <w:rPr>
          <w:rFonts w:ascii="Museo Sans 100" w:hAnsi="Museo Sans 100"/>
          <w:sz w:val="24"/>
          <w:szCs w:val="24"/>
        </w:rPr>
      </w:pPr>
      <w:r w:rsidRPr="00FB023A">
        <w:rPr>
          <w:rFonts w:ascii="Museo Sans 100" w:hAnsi="Museo Sans 100"/>
          <w:sz w:val="24"/>
          <w:szCs w:val="24"/>
        </w:rPr>
        <w:t>De acuerdo a Declaración Simple contenida en la Solicitud de Adjudicación de Inmueble de fecha 11 de octubre de 2018, el adjudicatario manifiesta que ni él ni la integrante de su grupo familiar son empleados del ISTA; situación robustecida de conformidad a la consulta realizada en la Base de Datos de Empleados de este Instituto.</w:t>
      </w:r>
    </w:p>
    <w:p w:rsidR="00595A11" w:rsidRPr="00FB023A" w:rsidRDefault="00595A11" w:rsidP="00FB023A">
      <w:pPr>
        <w:jc w:val="both"/>
        <w:rPr>
          <w:rFonts w:ascii="Museo Sans 100" w:eastAsia="Times New Roman" w:hAnsi="Museo Sans 100"/>
          <w:sz w:val="24"/>
          <w:szCs w:val="24"/>
        </w:rPr>
      </w:pPr>
    </w:p>
    <w:p w:rsidR="00595A11" w:rsidRPr="00FB023A" w:rsidRDefault="00595A11" w:rsidP="00FB023A">
      <w:pPr>
        <w:jc w:val="both"/>
        <w:rPr>
          <w:rFonts w:ascii="Museo Sans 100" w:eastAsia="Times New Roman" w:hAnsi="Museo Sans 100"/>
          <w:sz w:val="24"/>
          <w:szCs w:val="24"/>
        </w:rPr>
      </w:pPr>
      <w:r w:rsidRPr="00FB023A">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Paracentral, y los departamentos de Asignación Individual y Avalúos y Análisis Jurídico, reporte de inmueble pendiente de escriturar, Solicitud de Adjudicación de Inmueble, copia de acuerdos de Junta Directiva, Acta de Posesión Material, copias de documentos únicos de identidad, tarjetas de identificación tributaria, Certificación de Partida de Nacimiento, Constancia de Cancelación de Crédito, calcas y cuadros de áreas de los inmuebles, Razón y Constancia de Inscripción de Desmembración en Cabeza de su Dueño a favor del ISTA, se estima procedente resolver favorablemente a lo solicitado. </w:t>
      </w:r>
    </w:p>
    <w:p w:rsidR="00D761D0" w:rsidRPr="00FB023A" w:rsidRDefault="00D761D0" w:rsidP="00FB023A">
      <w:pPr>
        <w:jc w:val="both"/>
        <w:rPr>
          <w:rFonts w:ascii="Museo Sans 100" w:eastAsia="Times New Roman" w:hAnsi="Museo Sans 100"/>
          <w:b/>
          <w:sz w:val="24"/>
          <w:szCs w:val="24"/>
          <w:lang w:eastAsia="es-ES"/>
        </w:rPr>
      </w:pPr>
    </w:p>
    <w:p w:rsidR="00595A11" w:rsidRDefault="00D761D0" w:rsidP="00FB023A">
      <w:pPr>
        <w:jc w:val="both"/>
        <w:rPr>
          <w:rFonts w:ascii="Museo Sans 100" w:eastAsia="Times New Roman" w:hAnsi="Museo Sans 100"/>
          <w:sz w:val="24"/>
          <w:szCs w:val="24"/>
          <w:lang w:eastAsia="es-ES"/>
        </w:rPr>
      </w:pPr>
      <w:r w:rsidRPr="00FB023A">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595A11" w:rsidRPr="00FB023A">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595A11" w:rsidRPr="00FB023A">
        <w:rPr>
          <w:rFonts w:ascii="Museo Sans 100" w:eastAsia="Times New Roman" w:hAnsi="Museo Sans 100"/>
          <w:b/>
          <w:sz w:val="24"/>
          <w:szCs w:val="24"/>
          <w:u w:val="single"/>
          <w:lang w:eastAsia="es-ES"/>
        </w:rPr>
        <w:t>ACUERD</w:t>
      </w:r>
      <w:r w:rsidRPr="00FB023A">
        <w:rPr>
          <w:rFonts w:ascii="Museo Sans 100" w:eastAsia="Times New Roman" w:hAnsi="Museo Sans 100"/>
          <w:b/>
          <w:sz w:val="24"/>
          <w:szCs w:val="24"/>
          <w:u w:val="single"/>
          <w:lang w:eastAsia="es-ES"/>
        </w:rPr>
        <w:t>A</w:t>
      </w:r>
      <w:r w:rsidR="00595A11" w:rsidRPr="00FB023A">
        <w:rPr>
          <w:rFonts w:ascii="Museo Sans 100" w:eastAsia="Times New Roman" w:hAnsi="Museo Sans 100"/>
          <w:b/>
          <w:sz w:val="24"/>
          <w:szCs w:val="24"/>
          <w:u w:val="single"/>
          <w:lang w:eastAsia="es-ES"/>
        </w:rPr>
        <w:t>: PRIMERO:</w:t>
      </w:r>
      <w:r w:rsidR="00595A11" w:rsidRPr="00FB023A">
        <w:rPr>
          <w:rFonts w:ascii="Museo Sans 100" w:eastAsia="Times New Roman" w:hAnsi="Museo Sans 100"/>
          <w:b/>
          <w:sz w:val="24"/>
          <w:szCs w:val="24"/>
          <w:lang w:eastAsia="es-ES"/>
        </w:rPr>
        <w:t xml:space="preserve"> Modificar el Punto XI del Acta de Sesión Ordinaria  8-96, de fecha 22 de febrero del año 1996, </w:t>
      </w:r>
      <w:r w:rsidR="00595A11" w:rsidRPr="00FB023A">
        <w:rPr>
          <w:rFonts w:ascii="Museo Sans 100" w:eastAsia="Times New Roman" w:hAnsi="Museo Sans 100"/>
          <w:sz w:val="24"/>
          <w:szCs w:val="24"/>
          <w:lang w:eastAsia="es-ES"/>
        </w:rPr>
        <w:t xml:space="preserve">en el cual se aprobó la adjudicación, entre otros, del inmueble identificado como SOLAR </w:t>
      </w:r>
      <w:r w:rsidR="00131C18">
        <w:rPr>
          <w:rFonts w:ascii="Museo Sans 100" w:eastAsia="Times New Roman" w:hAnsi="Museo Sans 100"/>
          <w:sz w:val="24"/>
          <w:szCs w:val="24"/>
          <w:lang w:eastAsia="es-ES"/>
        </w:rPr>
        <w:t>---</w:t>
      </w:r>
      <w:r w:rsidR="00595A11" w:rsidRPr="00FB023A">
        <w:rPr>
          <w:rFonts w:ascii="Museo Sans 100" w:eastAsia="Times New Roman" w:hAnsi="Museo Sans 100"/>
          <w:sz w:val="24"/>
          <w:szCs w:val="24"/>
          <w:lang w:eastAsia="es-ES"/>
        </w:rPr>
        <w:t xml:space="preserve">, POLIGONO </w:t>
      </w:r>
      <w:r w:rsidR="00131C18">
        <w:rPr>
          <w:rFonts w:ascii="Museo Sans 100" w:eastAsia="Times New Roman" w:hAnsi="Museo Sans 100"/>
          <w:sz w:val="24"/>
          <w:szCs w:val="24"/>
          <w:lang w:eastAsia="es-ES"/>
        </w:rPr>
        <w:t>----</w:t>
      </w:r>
      <w:r w:rsidR="00595A11" w:rsidRPr="00FB023A">
        <w:rPr>
          <w:rFonts w:ascii="Museo Sans 100" w:eastAsia="Times New Roman" w:hAnsi="Museo Sans 100"/>
          <w:sz w:val="24"/>
          <w:szCs w:val="24"/>
          <w:lang w:eastAsia="es-ES"/>
        </w:rPr>
        <w:t>, en lo referente a</w:t>
      </w:r>
      <w:r w:rsidR="00595A11" w:rsidRPr="00FB023A">
        <w:rPr>
          <w:rFonts w:ascii="Museo Sans 100" w:eastAsia="Times New Roman" w:hAnsi="Museo Sans 100"/>
          <w:b/>
          <w:sz w:val="24"/>
          <w:szCs w:val="24"/>
          <w:lang w:eastAsia="es-ES"/>
        </w:rPr>
        <w:t>: a)</w:t>
      </w:r>
      <w:r w:rsidR="00595A11" w:rsidRPr="00FB023A">
        <w:rPr>
          <w:rFonts w:ascii="Museo Sans 100" w:eastAsia="Times New Roman" w:hAnsi="Museo Sans 100"/>
          <w:sz w:val="24"/>
          <w:szCs w:val="24"/>
          <w:lang w:eastAsia="es-ES"/>
        </w:rPr>
        <w:t xml:space="preserve"> Corregir nomenclatura del Solar </w:t>
      </w:r>
      <w:r w:rsidR="00131C18">
        <w:rPr>
          <w:rFonts w:ascii="Museo Sans 100" w:eastAsia="Times New Roman" w:hAnsi="Museo Sans 100"/>
          <w:sz w:val="24"/>
          <w:szCs w:val="24"/>
          <w:lang w:eastAsia="es-ES"/>
        </w:rPr>
        <w:t>---</w:t>
      </w:r>
      <w:r w:rsidR="00595A11" w:rsidRPr="00FB023A">
        <w:rPr>
          <w:rFonts w:ascii="Museo Sans 100" w:eastAsia="Times New Roman" w:hAnsi="Museo Sans 100"/>
          <w:sz w:val="24"/>
          <w:szCs w:val="24"/>
          <w:lang w:eastAsia="es-ES"/>
        </w:rPr>
        <w:t xml:space="preserve">, Polígono </w:t>
      </w:r>
      <w:r w:rsidR="00131C18">
        <w:rPr>
          <w:rFonts w:ascii="Museo Sans 100" w:eastAsia="Times New Roman" w:hAnsi="Museo Sans 100"/>
          <w:sz w:val="24"/>
          <w:szCs w:val="24"/>
          <w:lang w:eastAsia="es-ES"/>
        </w:rPr>
        <w:t>---</w:t>
      </w:r>
      <w:r w:rsidR="00595A11" w:rsidRPr="00FB023A">
        <w:rPr>
          <w:rFonts w:ascii="Museo Sans 100" w:eastAsia="Times New Roman" w:hAnsi="Museo Sans 100"/>
          <w:sz w:val="24"/>
          <w:szCs w:val="24"/>
          <w:lang w:eastAsia="es-ES"/>
        </w:rPr>
        <w:t xml:space="preserve">, </w:t>
      </w:r>
      <w:r w:rsidRPr="00FB023A">
        <w:rPr>
          <w:rFonts w:ascii="Museo Sans 100" w:eastAsia="Times New Roman" w:hAnsi="Museo Sans 100"/>
          <w:sz w:val="24"/>
          <w:szCs w:val="24"/>
          <w:lang w:eastAsia="es-ES"/>
        </w:rPr>
        <w:t>siendo lo</w:t>
      </w:r>
      <w:r w:rsidR="00595A11" w:rsidRPr="00FB023A">
        <w:rPr>
          <w:rFonts w:ascii="Museo Sans 100" w:eastAsia="Times New Roman" w:hAnsi="Museo Sans 100"/>
          <w:sz w:val="24"/>
          <w:szCs w:val="24"/>
          <w:lang w:eastAsia="es-ES"/>
        </w:rPr>
        <w:t xml:space="preserve"> </w:t>
      </w:r>
      <w:r w:rsidRPr="00FB023A">
        <w:rPr>
          <w:rFonts w:ascii="Museo Sans 100" w:eastAsia="Times New Roman" w:hAnsi="Museo Sans 100"/>
          <w:sz w:val="24"/>
          <w:szCs w:val="24"/>
          <w:lang w:eastAsia="es-ES"/>
        </w:rPr>
        <w:t>correcto</w:t>
      </w:r>
      <w:r w:rsidR="00595A11" w:rsidRPr="00FB023A">
        <w:rPr>
          <w:rFonts w:ascii="Museo Sans 100" w:eastAsia="Times New Roman" w:hAnsi="Museo Sans 100"/>
          <w:sz w:val="24"/>
          <w:szCs w:val="24"/>
          <w:lang w:eastAsia="es-ES"/>
        </w:rPr>
        <w:t xml:space="preserve"> </w:t>
      </w:r>
      <w:r w:rsidR="00595A11" w:rsidRPr="00FB023A">
        <w:rPr>
          <w:rFonts w:ascii="Museo Sans 100" w:eastAsia="Times New Roman" w:hAnsi="Museo Sans 100"/>
          <w:b/>
          <w:sz w:val="24"/>
          <w:szCs w:val="24"/>
          <w:lang w:eastAsia="es-ES"/>
        </w:rPr>
        <w:t xml:space="preserve">SOLAR </w:t>
      </w:r>
      <w:r w:rsidR="00131C18">
        <w:rPr>
          <w:rFonts w:ascii="Museo Sans 100" w:eastAsia="Times New Roman" w:hAnsi="Museo Sans 100"/>
          <w:b/>
          <w:sz w:val="24"/>
          <w:szCs w:val="24"/>
          <w:lang w:eastAsia="es-ES"/>
        </w:rPr>
        <w:t>---</w:t>
      </w:r>
      <w:r w:rsidR="00595A11" w:rsidRPr="00FB023A">
        <w:rPr>
          <w:rFonts w:ascii="Museo Sans 100" w:eastAsia="Times New Roman" w:hAnsi="Museo Sans 100"/>
          <w:b/>
          <w:sz w:val="24"/>
          <w:szCs w:val="24"/>
          <w:lang w:eastAsia="es-ES"/>
        </w:rPr>
        <w:t xml:space="preserve">, POLIGONO </w:t>
      </w:r>
      <w:r w:rsidR="00131C18">
        <w:rPr>
          <w:rFonts w:ascii="Museo Sans 100" w:eastAsia="Times New Roman" w:hAnsi="Museo Sans 100"/>
          <w:b/>
          <w:sz w:val="24"/>
          <w:szCs w:val="24"/>
          <w:lang w:eastAsia="es-ES"/>
        </w:rPr>
        <w:t>---</w:t>
      </w:r>
      <w:r w:rsidR="00595A11" w:rsidRPr="00FB023A">
        <w:rPr>
          <w:rFonts w:ascii="Museo Sans 100" w:eastAsia="Times New Roman" w:hAnsi="Museo Sans 100"/>
          <w:b/>
          <w:sz w:val="24"/>
          <w:szCs w:val="24"/>
          <w:lang w:eastAsia="es-ES"/>
        </w:rPr>
        <w:t xml:space="preserve">, PORCION </w:t>
      </w:r>
      <w:r w:rsidR="00131C18">
        <w:rPr>
          <w:rFonts w:ascii="Museo Sans 100" w:eastAsia="Times New Roman" w:hAnsi="Museo Sans 100"/>
          <w:b/>
          <w:sz w:val="24"/>
          <w:szCs w:val="24"/>
          <w:lang w:eastAsia="es-ES"/>
        </w:rPr>
        <w:t>----</w:t>
      </w:r>
      <w:r w:rsidR="00595A11" w:rsidRPr="00FB023A">
        <w:rPr>
          <w:rFonts w:ascii="Museo Sans 100" w:eastAsia="Times New Roman" w:hAnsi="Museo Sans 100"/>
          <w:b/>
          <w:sz w:val="24"/>
          <w:szCs w:val="24"/>
          <w:lang w:eastAsia="es-ES"/>
        </w:rPr>
        <w:t xml:space="preserve">; </w:t>
      </w:r>
      <w:r w:rsidR="00595A11" w:rsidRPr="00FB023A">
        <w:rPr>
          <w:rFonts w:ascii="Museo Sans 100" w:eastAsia="Times New Roman" w:hAnsi="Museo Sans 100"/>
          <w:sz w:val="24"/>
          <w:szCs w:val="24"/>
          <w:lang w:eastAsia="es-ES"/>
        </w:rPr>
        <w:t>y</w:t>
      </w:r>
      <w:r w:rsidR="00595A11" w:rsidRPr="00FB023A">
        <w:rPr>
          <w:rFonts w:ascii="Museo Sans 100" w:eastAsia="Times New Roman" w:hAnsi="Museo Sans 100"/>
          <w:b/>
          <w:sz w:val="24"/>
          <w:szCs w:val="24"/>
          <w:lang w:eastAsia="es-ES"/>
        </w:rPr>
        <w:t xml:space="preserve"> b)</w:t>
      </w:r>
      <w:r w:rsidR="00595A11" w:rsidRPr="00FB023A">
        <w:rPr>
          <w:rFonts w:ascii="Museo Sans 100" w:eastAsia="Times New Roman" w:hAnsi="Museo Sans 100"/>
          <w:sz w:val="24"/>
          <w:szCs w:val="24"/>
          <w:lang w:eastAsia="es-ES"/>
        </w:rPr>
        <w:t xml:space="preserve"> Incluir en la adjudicación del inmueble, a la señorita </w:t>
      </w:r>
      <w:r w:rsidR="00595A11" w:rsidRPr="00FB023A">
        <w:rPr>
          <w:rFonts w:ascii="Museo Sans 100" w:eastAsia="Times New Roman" w:hAnsi="Museo Sans 100"/>
          <w:b/>
          <w:sz w:val="24"/>
          <w:szCs w:val="24"/>
          <w:lang w:eastAsia="es-ES"/>
        </w:rPr>
        <w:t>IRENE ESMERALDA GONZALEZ ACOSTA</w:t>
      </w:r>
      <w:r w:rsidR="00595A11" w:rsidRPr="00FB023A">
        <w:rPr>
          <w:rFonts w:ascii="Museo Sans 100" w:eastAsia="Times New Roman" w:hAnsi="Museo Sans 100"/>
          <w:sz w:val="24"/>
          <w:szCs w:val="24"/>
          <w:lang w:eastAsia="es-ES"/>
        </w:rPr>
        <w:t xml:space="preserve">, de </w:t>
      </w:r>
      <w:r w:rsidR="00FB023A" w:rsidRPr="00FB023A">
        <w:rPr>
          <w:rFonts w:ascii="Museo Sans 100" w:eastAsia="Times New Roman" w:hAnsi="Museo Sans 100"/>
          <w:sz w:val="24"/>
          <w:szCs w:val="24"/>
          <w:lang w:eastAsia="es-ES"/>
        </w:rPr>
        <w:t xml:space="preserve">las </w:t>
      </w:r>
      <w:r w:rsidR="00595A11" w:rsidRPr="00FB023A">
        <w:rPr>
          <w:rFonts w:ascii="Museo Sans 100" w:eastAsia="Times New Roman" w:hAnsi="Museo Sans 100"/>
          <w:sz w:val="24"/>
          <w:szCs w:val="24"/>
          <w:lang w:eastAsia="es-ES"/>
        </w:rPr>
        <w:t xml:space="preserve">generales antes expresadas, en su calidad de </w:t>
      </w:r>
      <w:r w:rsidR="00131C18">
        <w:rPr>
          <w:rFonts w:ascii="Museo Sans 100" w:eastAsia="Times New Roman" w:hAnsi="Museo Sans 100"/>
          <w:sz w:val="24"/>
          <w:szCs w:val="24"/>
          <w:lang w:eastAsia="es-ES"/>
        </w:rPr>
        <w:t>---</w:t>
      </w:r>
      <w:r w:rsidR="00595A11" w:rsidRPr="00FB023A">
        <w:rPr>
          <w:rFonts w:ascii="Museo Sans 100" w:eastAsia="Times New Roman" w:hAnsi="Museo Sans 100"/>
          <w:sz w:val="24"/>
          <w:szCs w:val="24"/>
          <w:lang w:eastAsia="es-ES"/>
        </w:rPr>
        <w:t xml:space="preserve"> del titular de la adjudicación, señor José Sergio González Martínez, según Solicitud de Inclusión de Beneficiaria de fecha 11 de octubre de 2018, vínculo familiar comprobado con la Certificación de Partida de Nacimiento, documentos </w:t>
      </w:r>
      <w:r w:rsidR="00595A11" w:rsidRPr="00FB023A">
        <w:rPr>
          <w:rFonts w:ascii="Museo Sans 100" w:hAnsi="Museo Sans 100"/>
          <w:sz w:val="24"/>
          <w:szCs w:val="24"/>
        </w:rPr>
        <w:t>anexos al expediente respectivo</w:t>
      </w:r>
      <w:r w:rsidR="00595A11" w:rsidRPr="00FB023A">
        <w:rPr>
          <w:rFonts w:ascii="Museo Sans 100" w:eastAsia="Times New Roman" w:hAnsi="Museo Sans 100"/>
          <w:sz w:val="24"/>
          <w:szCs w:val="24"/>
          <w:lang w:eastAsia="es-ES"/>
        </w:rPr>
        <w:t>;</w:t>
      </w:r>
      <w:r w:rsidR="00595A11" w:rsidRPr="00FB023A">
        <w:rPr>
          <w:rFonts w:ascii="Museo Sans 100" w:eastAsia="Times New Roman" w:hAnsi="Museo Sans 100"/>
          <w:b/>
          <w:sz w:val="24"/>
          <w:szCs w:val="24"/>
          <w:lang w:eastAsia="es-ES"/>
        </w:rPr>
        <w:t xml:space="preserve"> </w:t>
      </w:r>
      <w:r w:rsidR="00595A11" w:rsidRPr="00FB023A">
        <w:rPr>
          <w:rFonts w:ascii="Museo Sans 100" w:eastAsia="Times New Roman" w:hAnsi="Museo Sans 100"/>
          <w:sz w:val="24"/>
          <w:szCs w:val="24"/>
          <w:lang w:eastAsia="es-ES"/>
        </w:rPr>
        <w:t xml:space="preserve">inmueble situado dentro del </w:t>
      </w:r>
      <w:r w:rsidR="00595A11" w:rsidRPr="00FB023A">
        <w:rPr>
          <w:rFonts w:ascii="Museo Sans 100" w:hAnsi="Museo Sans 100"/>
          <w:b/>
          <w:sz w:val="24"/>
          <w:szCs w:val="24"/>
        </w:rPr>
        <w:t xml:space="preserve">PROYECTO DE ASENTAMIENTO COMUNITARIO </w:t>
      </w:r>
      <w:r w:rsidR="00595A11" w:rsidRPr="00FB023A">
        <w:rPr>
          <w:rFonts w:ascii="Museo Sans 100" w:hAnsi="Museo Sans 100"/>
          <w:sz w:val="24"/>
          <w:szCs w:val="24"/>
        </w:rPr>
        <w:t xml:space="preserve">desarrollado en </w:t>
      </w:r>
      <w:r w:rsidR="00FB023A" w:rsidRPr="00FB023A">
        <w:rPr>
          <w:rFonts w:ascii="Museo Sans 100" w:hAnsi="Museo Sans 100"/>
          <w:sz w:val="24"/>
          <w:szCs w:val="24"/>
        </w:rPr>
        <w:t xml:space="preserve">la </w:t>
      </w:r>
      <w:r w:rsidR="00595A11" w:rsidRPr="00FB023A">
        <w:rPr>
          <w:rFonts w:ascii="Museo Sans 100" w:hAnsi="Museo Sans 100"/>
          <w:b/>
          <w:sz w:val="24"/>
          <w:szCs w:val="24"/>
        </w:rPr>
        <w:t xml:space="preserve">HACIENDA EL CAUCA, PORCION D, </w:t>
      </w:r>
      <w:r w:rsidR="00595A11" w:rsidRPr="00FB023A">
        <w:rPr>
          <w:rFonts w:ascii="Museo Sans 100" w:hAnsi="Museo Sans 100"/>
          <w:sz w:val="24"/>
          <w:szCs w:val="24"/>
        </w:rPr>
        <w:t>ubicado en la jurisdicción de El Rosario, departamento de La Paz</w:t>
      </w:r>
      <w:r w:rsidR="00595A11" w:rsidRPr="00FB023A">
        <w:rPr>
          <w:rFonts w:ascii="Museo Sans 100" w:eastAsia="Times New Roman" w:hAnsi="Museo Sans 100"/>
          <w:sz w:val="24"/>
          <w:szCs w:val="24"/>
          <w:lang w:eastAsia="es-ES"/>
        </w:rPr>
        <w:t>, quedando la adjudicación conforme al cuadro de valores y extensiones siguiente:</w:t>
      </w:r>
    </w:p>
    <w:p w:rsidR="00FB023A" w:rsidRPr="00FB023A" w:rsidRDefault="00FB023A" w:rsidP="00FB023A">
      <w:pPr>
        <w:jc w:val="both"/>
        <w:rPr>
          <w:rFonts w:ascii="Museo Sans 100" w:eastAsia="Times New Roman" w:hAnsi="Museo Sans 100"/>
          <w:sz w:val="24"/>
          <w:szCs w:val="24"/>
          <w:lang w:eastAsia="es-ES"/>
        </w:rPr>
      </w:pPr>
    </w:p>
    <w:tbl>
      <w:tblPr>
        <w:tblW w:w="9075" w:type="dxa"/>
        <w:jc w:val="center"/>
        <w:tblLayout w:type="fixed"/>
        <w:tblCellMar>
          <w:left w:w="25" w:type="dxa"/>
          <w:right w:w="0" w:type="dxa"/>
        </w:tblCellMar>
        <w:tblLook w:val="0000" w:firstRow="0" w:lastRow="0" w:firstColumn="0" w:lastColumn="0" w:noHBand="0" w:noVBand="0"/>
      </w:tblPr>
      <w:tblGrid>
        <w:gridCol w:w="2565"/>
        <w:gridCol w:w="977"/>
        <w:gridCol w:w="2484"/>
        <w:gridCol w:w="569"/>
        <w:gridCol w:w="570"/>
        <w:gridCol w:w="610"/>
        <w:gridCol w:w="650"/>
        <w:gridCol w:w="650"/>
      </w:tblGrid>
      <w:tr w:rsidR="00595A11" w:rsidRPr="005E7B9D" w:rsidTr="00FB023A">
        <w:trPr>
          <w:trHeight w:val="271"/>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jc w:val="center"/>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jc w:val="center"/>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jc w:val="center"/>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jc w:val="center"/>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VALOR (¢) </w:t>
            </w:r>
          </w:p>
        </w:tc>
      </w:tr>
      <w:tr w:rsidR="00FB023A" w:rsidRPr="005E7B9D" w:rsidTr="00FB023A">
        <w:trPr>
          <w:trHeight w:val="243"/>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rPr>
                <w:rFonts w:ascii="Times New Roman" w:eastAsiaTheme="minorEastAsia" w:hAnsi="Times New Roman"/>
                <w:b/>
                <w:bCs/>
                <w:sz w:val="14"/>
                <w:szCs w:val="14"/>
              </w:rPr>
            </w:pPr>
          </w:p>
        </w:tc>
      </w:tr>
    </w:tbl>
    <w:p w:rsidR="00595A11" w:rsidRPr="005E7B9D" w:rsidRDefault="00595A11" w:rsidP="00595A11">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595A11" w:rsidRPr="005E7B9D" w:rsidTr="00FB023A">
        <w:tc>
          <w:tcPr>
            <w:tcW w:w="2600" w:type="dxa"/>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rPr>
                <w:rFonts w:ascii="Times New Roman" w:eastAsiaTheme="minorEastAsia" w:hAnsi="Times New Roman"/>
                <w:b/>
                <w:bCs/>
                <w:sz w:val="14"/>
                <w:szCs w:val="14"/>
              </w:rPr>
            </w:pPr>
            <w:r w:rsidRPr="005E7B9D">
              <w:rPr>
                <w:rFonts w:ascii="Times New Roman" w:eastAsiaTheme="minorEastAsia" w:hAnsi="Times New Roman"/>
                <w:b/>
                <w:bCs/>
                <w:sz w:val="14"/>
                <w:szCs w:val="14"/>
              </w:rPr>
              <w:lastRenderedPageBreak/>
              <w:t xml:space="preserve">No DE ENTREGA: 17 </w:t>
            </w:r>
          </w:p>
        </w:tc>
      </w:tr>
    </w:tbl>
    <w:p w:rsidR="00595A11" w:rsidRPr="005E7B9D" w:rsidRDefault="00595A11" w:rsidP="00595A11">
      <w:pPr>
        <w:widowControl w:val="0"/>
        <w:autoSpaceDE w:val="0"/>
        <w:autoSpaceDN w:val="0"/>
        <w:adjustRightInd w:val="0"/>
        <w:jc w:val="center"/>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TASA DE INTERES 6% </w:t>
      </w:r>
    </w:p>
    <w:tbl>
      <w:tblPr>
        <w:tblW w:w="9018" w:type="dxa"/>
        <w:jc w:val="center"/>
        <w:tblLayout w:type="fixed"/>
        <w:tblCellMar>
          <w:left w:w="25" w:type="dxa"/>
          <w:right w:w="0" w:type="dxa"/>
        </w:tblCellMar>
        <w:tblLook w:val="0000" w:firstRow="0" w:lastRow="0" w:firstColumn="0" w:lastColumn="0" w:noHBand="0" w:noVBand="0"/>
      </w:tblPr>
      <w:tblGrid>
        <w:gridCol w:w="2547"/>
        <w:gridCol w:w="970"/>
        <w:gridCol w:w="2466"/>
        <w:gridCol w:w="564"/>
        <w:gridCol w:w="564"/>
        <w:gridCol w:w="604"/>
        <w:gridCol w:w="645"/>
        <w:gridCol w:w="658"/>
      </w:tblGrid>
      <w:tr w:rsidR="00FB023A" w:rsidRPr="005E7B9D" w:rsidTr="00FB023A">
        <w:trPr>
          <w:trHeight w:val="284"/>
          <w:jc w:val="center"/>
        </w:trPr>
        <w:tc>
          <w:tcPr>
            <w:tcW w:w="2547" w:type="dxa"/>
            <w:vMerge w:val="restart"/>
            <w:tcBorders>
              <w:top w:val="single" w:sz="2" w:space="0" w:color="auto"/>
              <w:left w:val="single" w:sz="2" w:space="0" w:color="auto"/>
              <w:bottom w:val="single" w:sz="2" w:space="0" w:color="auto"/>
              <w:right w:val="single" w:sz="2" w:space="0" w:color="auto"/>
            </w:tcBorders>
          </w:tcPr>
          <w:p w:rsidR="00595A11" w:rsidRPr="005E7B9D" w:rsidRDefault="00131C18" w:rsidP="00A104F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95A11" w:rsidRPr="005E7B9D">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rPr>
                <w:rFonts w:ascii="Times New Roman" w:eastAsiaTheme="minorEastAsia" w:hAnsi="Times New Roman"/>
                <w:sz w:val="14"/>
                <w:szCs w:val="14"/>
              </w:rPr>
            </w:pPr>
            <w:r w:rsidRPr="005E7B9D">
              <w:rPr>
                <w:rFonts w:ascii="Times New Roman" w:eastAsiaTheme="minorEastAsia" w:hAnsi="Times New Roman"/>
                <w:sz w:val="14"/>
                <w:szCs w:val="14"/>
              </w:rPr>
              <w:t xml:space="preserve">Solares: </w:t>
            </w:r>
          </w:p>
          <w:p w:rsidR="00595A11" w:rsidRPr="005E7B9D" w:rsidRDefault="00131C18" w:rsidP="00A104F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95A11" w:rsidRPr="005E7B9D">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rPr>
                <w:rFonts w:ascii="Times New Roman" w:eastAsiaTheme="minorEastAsia" w:hAnsi="Times New Roman"/>
                <w:sz w:val="14"/>
                <w:szCs w:val="14"/>
              </w:rPr>
            </w:pPr>
          </w:p>
          <w:p w:rsidR="00595A11" w:rsidRPr="005E7B9D" w:rsidRDefault="00595A11" w:rsidP="00A104F8">
            <w:pPr>
              <w:widowControl w:val="0"/>
              <w:autoSpaceDE w:val="0"/>
              <w:autoSpaceDN w:val="0"/>
              <w:adjustRightInd w:val="0"/>
              <w:rPr>
                <w:rFonts w:ascii="Times New Roman" w:eastAsiaTheme="minorEastAsia" w:hAnsi="Times New Roman"/>
                <w:sz w:val="14"/>
                <w:szCs w:val="14"/>
              </w:rPr>
            </w:pPr>
            <w:r w:rsidRPr="005E7B9D">
              <w:rPr>
                <w:rFonts w:ascii="Times New Roman" w:eastAsiaTheme="minorEastAsia" w:hAnsi="Times New Roman"/>
                <w:sz w:val="14"/>
                <w:szCs w:val="14"/>
              </w:rPr>
              <w:t xml:space="preserve">PORCION D </w:t>
            </w:r>
          </w:p>
        </w:tc>
        <w:tc>
          <w:tcPr>
            <w:tcW w:w="564" w:type="dxa"/>
            <w:vMerge w:val="restart"/>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rPr>
                <w:rFonts w:ascii="Times New Roman" w:eastAsiaTheme="minorEastAsia" w:hAnsi="Times New Roman"/>
                <w:sz w:val="14"/>
                <w:szCs w:val="14"/>
              </w:rPr>
            </w:pPr>
          </w:p>
          <w:p w:rsidR="00595A11" w:rsidRPr="005E7B9D" w:rsidRDefault="00131C18" w:rsidP="00A104F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95A11" w:rsidRPr="005E7B9D">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rPr>
                <w:rFonts w:ascii="Times New Roman" w:eastAsiaTheme="minorEastAsia" w:hAnsi="Times New Roman"/>
                <w:sz w:val="14"/>
                <w:szCs w:val="14"/>
              </w:rPr>
            </w:pPr>
          </w:p>
          <w:p w:rsidR="00595A11" w:rsidRPr="005E7B9D" w:rsidRDefault="00131C18" w:rsidP="00A104F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jc w:val="right"/>
              <w:rPr>
                <w:rFonts w:ascii="Times New Roman" w:eastAsiaTheme="minorEastAsia" w:hAnsi="Times New Roman"/>
                <w:sz w:val="14"/>
                <w:szCs w:val="14"/>
              </w:rPr>
            </w:pPr>
          </w:p>
          <w:p w:rsidR="00595A11" w:rsidRPr="005E7B9D" w:rsidRDefault="00595A11" w:rsidP="00A104F8">
            <w:pPr>
              <w:widowControl w:val="0"/>
              <w:autoSpaceDE w:val="0"/>
              <w:autoSpaceDN w:val="0"/>
              <w:adjustRightInd w:val="0"/>
              <w:jc w:val="right"/>
              <w:rPr>
                <w:rFonts w:ascii="Times New Roman" w:eastAsiaTheme="minorEastAsia" w:hAnsi="Times New Roman"/>
                <w:sz w:val="14"/>
                <w:szCs w:val="14"/>
              </w:rPr>
            </w:pPr>
            <w:r w:rsidRPr="005E7B9D">
              <w:rPr>
                <w:rFonts w:ascii="Times New Roman" w:eastAsiaTheme="minorEastAsia" w:hAnsi="Times New Roman"/>
                <w:sz w:val="14"/>
                <w:szCs w:val="14"/>
              </w:rPr>
              <w:t xml:space="preserve">369.20 </w:t>
            </w:r>
          </w:p>
        </w:tc>
        <w:tc>
          <w:tcPr>
            <w:tcW w:w="645" w:type="dxa"/>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jc w:val="right"/>
              <w:rPr>
                <w:rFonts w:ascii="Times New Roman" w:eastAsiaTheme="minorEastAsia" w:hAnsi="Times New Roman"/>
                <w:sz w:val="14"/>
                <w:szCs w:val="14"/>
              </w:rPr>
            </w:pPr>
          </w:p>
          <w:p w:rsidR="00595A11" w:rsidRPr="005E7B9D" w:rsidRDefault="00595A11" w:rsidP="00A104F8">
            <w:pPr>
              <w:widowControl w:val="0"/>
              <w:autoSpaceDE w:val="0"/>
              <w:autoSpaceDN w:val="0"/>
              <w:adjustRightInd w:val="0"/>
              <w:jc w:val="right"/>
              <w:rPr>
                <w:rFonts w:ascii="Times New Roman" w:eastAsiaTheme="minorEastAsia" w:hAnsi="Times New Roman"/>
                <w:sz w:val="14"/>
                <w:szCs w:val="14"/>
              </w:rPr>
            </w:pPr>
            <w:r w:rsidRPr="005E7B9D">
              <w:rPr>
                <w:rFonts w:ascii="Times New Roman" w:eastAsiaTheme="minorEastAsia" w:hAnsi="Times New Roman"/>
                <w:sz w:val="14"/>
                <w:szCs w:val="14"/>
              </w:rPr>
              <w:t xml:space="preserve">60.34 </w:t>
            </w:r>
          </w:p>
        </w:tc>
        <w:tc>
          <w:tcPr>
            <w:tcW w:w="656" w:type="dxa"/>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jc w:val="right"/>
              <w:rPr>
                <w:rFonts w:ascii="Times New Roman" w:eastAsiaTheme="minorEastAsia" w:hAnsi="Times New Roman"/>
                <w:sz w:val="14"/>
                <w:szCs w:val="14"/>
              </w:rPr>
            </w:pPr>
          </w:p>
          <w:p w:rsidR="00595A11" w:rsidRPr="005E7B9D" w:rsidRDefault="00595A11" w:rsidP="00A104F8">
            <w:pPr>
              <w:widowControl w:val="0"/>
              <w:autoSpaceDE w:val="0"/>
              <w:autoSpaceDN w:val="0"/>
              <w:adjustRightInd w:val="0"/>
              <w:jc w:val="right"/>
              <w:rPr>
                <w:rFonts w:ascii="Times New Roman" w:eastAsiaTheme="minorEastAsia" w:hAnsi="Times New Roman"/>
                <w:sz w:val="14"/>
                <w:szCs w:val="14"/>
              </w:rPr>
            </w:pPr>
            <w:r w:rsidRPr="005E7B9D">
              <w:rPr>
                <w:rFonts w:ascii="Times New Roman" w:eastAsiaTheme="minorEastAsia" w:hAnsi="Times New Roman"/>
                <w:sz w:val="14"/>
                <w:szCs w:val="14"/>
              </w:rPr>
              <w:t xml:space="preserve">527.98 </w:t>
            </w:r>
          </w:p>
        </w:tc>
      </w:tr>
      <w:tr w:rsidR="00FB023A" w:rsidRPr="005E7B9D" w:rsidTr="00FB023A">
        <w:trPr>
          <w:trHeight w:val="148"/>
          <w:jc w:val="center"/>
        </w:trPr>
        <w:tc>
          <w:tcPr>
            <w:tcW w:w="2547" w:type="dxa"/>
            <w:vMerge/>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jc w:val="right"/>
              <w:rPr>
                <w:rFonts w:ascii="Times New Roman" w:eastAsiaTheme="minorEastAsia" w:hAnsi="Times New Roman"/>
                <w:sz w:val="14"/>
                <w:szCs w:val="14"/>
              </w:rPr>
            </w:pPr>
            <w:r w:rsidRPr="005E7B9D">
              <w:rPr>
                <w:rFonts w:ascii="Times New Roman" w:eastAsiaTheme="minorEastAsia" w:hAnsi="Times New Roman"/>
                <w:sz w:val="14"/>
                <w:szCs w:val="14"/>
              </w:rPr>
              <w:t xml:space="preserve">369.20 </w:t>
            </w:r>
          </w:p>
        </w:tc>
        <w:tc>
          <w:tcPr>
            <w:tcW w:w="645" w:type="dxa"/>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jc w:val="right"/>
              <w:rPr>
                <w:rFonts w:ascii="Times New Roman" w:eastAsiaTheme="minorEastAsia" w:hAnsi="Times New Roman"/>
                <w:sz w:val="14"/>
                <w:szCs w:val="14"/>
              </w:rPr>
            </w:pPr>
            <w:r w:rsidRPr="005E7B9D">
              <w:rPr>
                <w:rFonts w:ascii="Times New Roman" w:eastAsiaTheme="minorEastAsia" w:hAnsi="Times New Roman"/>
                <w:sz w:val="14"/>
                <w:szCs w:val="14"/>
              </w:rPr>
              <w:t xml:space="preserve">60.34 </w:t>
            </w:r>
          </w:p>
        </w:tc>
        <w:tc>
          <w:tcPr>
            <w:tcW w:w="656" w:type="dxa"/>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jc w:val="right"/>
              <w:rPr>
                <w:rFonts w:ascii="Times New Roman" w:eastAsiaTheme="minorEastAsia" w:hAnsi="Times New Roman"/>
                <w:sz w:val="14"/>
                <w:szCs w:val="14"/>
              </w:rPr>
            </w:pPr>
            <w:r w:rsidRPr="005E7B9D">
              <w:rPr>
                <w:rFonts w:ascii="Times New Roman" w:eastAsiaTheme="minorEastAsia" w:hAnsi="Times New Roman"/>
                <w:sz w:val="14"/>
                <w:szCs w:val="14"/>
              </w:rPr>
              <w:t xml:space="preserve">527.98 </w:t>
            </w:r>
          </w:p>
        </w:tc>
      </w:tr>
      <w:tr w:rsidR="00595A11" w:rsidRPr="005E7B9D" w:rsidTr="00FB023A">
        <w:trPr>
          <w:trHeight w:val="432"/>
          <w:jc w:val="center"/>
        </w:trPr>
        <w:tc>
          <w:tcPr>
            <w:tcW w:w="2547" w:type="dxa"/>
            <w:vMerge/>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rPr>
                <w:rFonts w:ascii="Times New Roman" w:eastAsiaTheme="minorEastAsia"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595A11" w:rsidRPr="005E7B9D" w:rsidRDefault="00595A11" w:rsidP="00A104F8">
            <w:pPr>
              <w:widowControl w:val="0"/>
              <w:autoSpaceDE w:val="0"/>
              <w:autoSpaceDN w:val="0"/>
              <w:adjustRightInd w:val="0"/>
              <w:jc w:val="center"/>
              <w:rPr>
                <w:rFonts w:ascii="Times New Roman" w:eastAsiaTheme="minorEastAsia" w:hAnsi="Times New Roman"/>
                <w:b/>
                <w:bCs/>
                <w:sz w:val="14"/>
                <w:szCs w:val="14"/>
              </w:rPr>
            </w:pPr>
            <w:proofErr w:type="spellStart"/>
            <w:r w:rsidRPr="005E7B9D">
              <w:rPr>
                <w:rFonts w:ascii="Times New Roman" w:eastAsiaTheme="minorEastAsia" w:hAnsi="Times New Roman"/>
                <w:b/>
                <w:bCs/>
                <w:sz w:val="14"/>
                <w:szCs w:val="14"/>
              </w:rPr>
              <w:t>Area</w:t>
            </w:r>
            <w:proofErr w:type="spellEnd"/>
            <w:r w:rsidRPr="005E7B9D">
              <w:rPr>
                <w:rFonts w:ascii="Times New Roman" w:eastAsiaTheme="minorEastAsia" w:hAnsi="Times New Roman"/>
                <w:b/>
                <w:bCs/>
                <w:sz w:val="14"/>
                <w:szCs w:val="14"/>
              </w:rPr>
              <w:t xml:space="preserve"> Total: 369.20 </w:t>
            </w:r>
          </w:p>
          <w:p w:rsidR="00595A11" w:rsidRPr="005E7B9D" w:rsidRDefault="00595A11" w:rsidP="00A104F8">
            <w:pPr>
              <w:widowControl w:val="0"/>
              <w:autoSpaceDE w:val="0"/>
              <w:autoSpaceDN w:val="0"/>
              <w:adjustRightInd w:val="0"/>
              <w:jc w:val="center"/>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 Valor Total ($): 60.34 </w:t>
            </w:r>
          </w:p>
          <w:p w:rsidR="00595A11" w:rsidRPr="005E7B9D" w:rsidRDefault="00595A11" w:rsidP="00A104F8">
            <w:pPr>
              <w:widowControl w:val="0"/>
              <w:autoSpaceDE w:val="0"/>
              <w:autoSpaceDN w:val="0"/>
              <w:adjustRightInd w:val="0"/>
              <w:jc w:val="center"/>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 Valor Total (¢): 527.98 </w:t>
            </w:r>
          </w:p>
        </w:tc>
      </w:tr>
    </w:tbl>
    <w:p w:rsidR="00595A11" w:rsidRPr="005E7B9D" w:rsidRDefault="00595A11" w:rsidP="00595A11">
      <w:pPr>
        <w:widowControl w:val="0"/>
        <w:autoSpaceDE w:val="0"/>
        <w:autoSpaceDN w:val="0"/>
        <w:adjustRightInd w:val="0"/>
        <w:rPr>
          <w:rFonts w:ascii="Times New Roman" w:eastAsiaTheme="minorEastAsia" w:hAnsi="Times New Roman"/>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3525"/>
        <w:gridCol w:w="2471"/>
        <w:gridCol w:w="1742"/>
        <w:gridCol w:w="648"/>
        <w:gridCol w:w="648"/>
      </w:tblGrid>
      <w:tr w:rsidR="00595A11" w:rsidRPr="005E7B9D" w:rsidTr="00FB023A">
        <w:trPr>
          <w:trHeight w:val="273"/>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jc w:val="center"/>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jc w:val="center"/>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jc w:val="right"/>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369.20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jc w:val="right"/>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60.34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jc w:val="right"/>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527.98 </w:t>
            </w:r>
          </w:p>
        </w:tc>
      </w:tr>
      <w:tr w:rsidR="00595A11" w:rsidRPr="005E7B9D" w:rsidTr="00FB023A">
        <w:trPr>
          <w:trHeight w:val="262"/>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jc w:val="center"/>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jc w:val="center"/>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jc w:val="right"/>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jc w:val="right"/>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595A11" w:rsidRPr="005E7B9D" w:rsidRDefault="00595A11" w:rsidP="00A104F8">
            <w:pPr>
              <w:widowControl w:val="0"/>
              <w:autoSpaceDE w:val="0"/>
              <w:autoSpaceDN w:val="0"/>
              <w:adjustRightInd w:val="0"/>
              <w:jc w:val="right"/>
              <w:rPr>
                <w:rFonts w:ascii="Times New Roman" w:eastAsiaTheme="minorEastAsia" w:hAnsi="Times New Roman"/>
                <w:b/>
                <w:bCs/>
                <w:sz w:val="14"/>
                <w:szCs w:val="14"/>
              </w:rPr>
            </w:pPr>
            <w:r w:rsidRPr="005E7B9D">
              <w:rPr>
                <w:rFonts w:ascii="Times New Roman" w:eastAsiaTheme="minorEastAsia" w:hAnsi="Times New Roman"/>
                <w:b/>
                <w:bCs/>
                <w:sz w:val="14"/>
                <w:szCs w:val="14"/>
              </w:rPr>
              <w:t xml:space="preserve">0 </w:t>
            </w:r>
          </w:p>
        </w:tc>
      </w:tr>
    </w:tbl>
    <w:p w:rsidR="00CC4660" w:rsidRDefault="00CC4660" w:rsidP="00FB023A">
      <w:pPr>
        <w:jc w:val="both"/>
        <w:rPr>
          <w:rFonts w:ascii="Museo Sans 100" w:eastAsia="Times New Roman" w:hAnsi="Museo Sans 100"/>
          <w:b/>
          <w:sz w:val="24"/>
          <w:szCs w:val="24"/>
          <w:u w:val="single"/>
          <w:lang w:eastAsia="es-ES"/>
        </w:rPr>
      </w:pPr>
    </w:p>
    <w:p w:rsidR="00595A11" w:rsidRPr="00FB023A" w:rsidRDefault="00595A11" w:rsidP="00FB023A">
      <w:pPr>
        <w:jc w:val="both"/>
        <w:rPr>
          <w:rFonts w:ascii="Museo Sans 100" w:eastAsia="Times New Roman" w:hAnsi="Museo Sans 100"/>
          <w:b/>
          <w:sz w:val="24"/>
          <w:szCs w:val="24"/>
          <w:lang w:eastAsia="es-ES"/>
        </w:rPr>
      </w:pPr>
      <w:r w:rsidRPr="00FB023A">
        <w:rPr>
          <w:rFonts w:ascii="Museo Sans 100" w:eastAsia="Times New Roman" w:hAnsi="Museo Sans 100"/>
          <w:b/>
          <w:sz w:val="24"/>
          <w:szCs w:val="24"/>
          <w:u w:val="single"/>
          <w:lang w:eastAsia="es-ES"/>
        </w:rPr>
        <w:t>SEGUNDO:</w:t>
      </w:r>
      <w:r w:rsidRPr="00FB023A">
        <w:rPr>
          <w:rFonts w:ascii="Museo Sans 100" w:eastAsia="Times New Roman" w:hAnsi="Museo Sans 100"/>
          <w:b/>
          <w:sz w:val="24"/>
          <w:szCs w:val="24"/>
          <w:lang w:eastAsia="es-ES"/>
        </w:rPr>
        <w:t xml:space="preserve"> </w:t>
      </w:r>
      <w:r w:rsidRPr="00FB023A">
        <w:rPr>
          <w:rFonts w:ascii="Museo Sans 100" w:hAnsi="Museo Sans 100"/>
          <w:sz w:val="24"/>
          <w:szCs w:val="24"/>
        </w:rPr>
        <w:t xml:space="preserve">Advertir al adjudicatario, a través de una cláusula especial en la escritura correspondiente de compraventa del inmueble, que deberá cumplir con las recomendaciones ambientales, relacionadas en el considerando V del presente </w:t>
      </w:r>
      <w:r w:rsidR="00FB023A" w:rsidRPr="00FB023A">
        <w:rPr>
          <w:rFonts w:ascii="Museo Sans 100" w:hAnsi="Museo Sans 100"/>
          <w:sz w:val="24"/>
          <w:szCs w:val="24"/>
        </w:rPr>
        <w:t>punto de acta</w:t>
      </w:r>
      <w:r w:rsidRPr="00FB023A">
        <w:rPr>
          <w:rFonts w:ascii="Museo Sans 100" w:hAnsi="Museo Sans 100"/>
          <w:sz w:val="24"/>
          <w:szCs w:val="24"/>
        </w:rPr>
        <w:t xml:space="preserve">. </w:t>
      </w:r>
      <w:r w:rsidRPr="00FB023A">
        <w:rPr>
          <w:rFonts w:ascii="Museo Sans 100" w:eastAsia="Times New Roman" w:hAnsi="Museo Sans 100"/>
          <w:b/>
          <w:sz w:val="24"/>
          <w:szCs w:val="24"/>
          <w:u w:val="single"/>
          <w:lang w:eastAsia="es-ES"/>
        </w:rPr>
        <w:t>TERCERO:</w:t>
      </w:r>
      <w:r w:rsidRPr="00FB023A">
        <w:rPr>
          <w:rFonts w:ascii="Museo Sans 100" w:eastAsia="Times New Roman" w:hAnsi="Museo Sans 100"/>
          <w:sz w:val="24"/>
          <w:szCs w:val="24"/>
          <w:lang w:eastAsia="es-ES"/>
        </w:rPr>
        <w:t xml:space="preserve"> Comunicar al Departamento de Créditos de este Instituto, que deberá realizar los cambios correspondientes en la Base de Datos. </w:t>
      </w:r>
      <w:r w:rsidRPr="00FB023A">
        <w:rPr>
          <w:rFonts w:ascii="Museo Sans 100" w:eastAsia="Times New Roman" w:hAnsi="Museo Sans 100"/>
          <w:b/>
          <w:sz w:val="24"/>
          <w:szCs w:val="24"/>
          <w:u w:val="single"/>
          <w:lang w:eastAsia="es-ES"/>
        </w:rPr>
        <w:t>CUARTO:</w:t>
      </w:r>
      <w:r w:rsidRPr="00FB023A">
        <w:rPr>
          <w:rFonts w:ascii="Museo Sans 100" w:eastAsia="Times New Roman" w:hAnsi="Museo Sans 100"/>
          <w:b/>
          <w:sz w:val="24"/>
          <w:szCs w:val="24"/>
          <w:lang w:eastAsia="es-ES"/>
        </w:rPr>
        <w:t xml:space="preserve"> </w:t>
      </w:r>
      <w:r w:rsidRPr="00FB023A">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legales. </w:t>
      </w:r>
      <w:r w:rsidRPr="00FB023A">
        <w:rPr>
          <w:rFonts w:ascii="Museo Sans 100" w:eastAsia="Times New Roman" w:hAnsi="Museo Sans 100"/>
          <w:b/>
          <w:sz w:val="24"/>
          <w:szCs w:val="24"/>
          <w:u w:val="single"/>
          <w:lang w:eastAsia="es-ES"/>
        </w:rPr>
        <w:t>QUINTO:</w:t>
      </w:r>
      <w:r w:rsidRPr="00FB023A">
        <w:rPr>
          <w:rFonts w:ascii="Museo Sans 100" w:eastAsia="Times New Roman" w:hAnsi="Museo Sans 100"/>
          <w:b/>
          <w:sz w:val="24"/>
          <w:szCs w:val="24"/>
          <w:lang w:eastAsia="es-ES"/>
        </w:rPr>
        <w:t xml:space="preserve"> </w:t>
      </w:r>
      <w:r w:rsidRPr="00FB023A">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FB023A">
        <w:rPr>
          <w:rFonts w:ascii="Museo Sans 100" w:eastAsia="Times New Roman" w:hAnsi="Museo Sans 100"/>
          <w:b/>
          <w:sz w:val="24"/>
          <w:szCs w:val="24"/>
          <w:u w:val="single"/>
          <w:lang w:eastAsia="es-ES"/>
        </w:rPr>
        <w:t>SEXTO</w:t>
      </w:r>
      <w:r w:rsidRPr="00FB023A">
        <w:rPr>
          <w:rFonts w:ascii="Museo Sans 100" w:eastAsia="Times New Roman" w:hAnsi="Museo Sans 100"/>
          <w:b/>
          <w:sz w:val="24"/>
          <w:szCs w:val="24"/>
          <w:lang w:eastAsia="es-ES"/>
        </w:rPr>
        <w:t xml:space="preserve">: </w:t>
      </w:r>
      <w:r w:rsidRPr="00FB023A">
        <w:rPr>
          <w:rFonts w:ascii="Museo Sans 100" w:eastAsia="Times New Roman" w:hAnsi="Museo Sans 100"/>
          <w:sz w:val="24"/>
          <w:szCs w:val="24"/>
          <w:lang w:eastAsia="es-ES"/>
        </w:rPr>
        <w:t>Facultar</w:t>
      </w:r>
      <w:r w:rsidRPr="00FB023A">
        <w:rPr>
          <w:rFonts w:ascii="Museo Sans 100" w:eastAsia="Times New Roman" w:hAnsi="Museo Sans 100"/>
          <w:b/>
          <w:sz w:val="24"/>
          <w:szCs w:val="24"/>
          <w:lang w:eastAsia="es-ES"/>
        </w:rPr>
        <w:t xml:space="preserve"> </w:t>
      </w:r>
      <w:r w:rsidRPr="00FB023A">
        <w:rPr>
          <w:rFonts w:ascii="Museo Sans 100" w:eastAsia="Times New Roman" w:hAnsi="Museo Sans 100"/>
          <w:sz w:val="24"/>
          <w:szCs w:val="24"/>
          <w:lang w:eastAsia="es-ES"/>
        </w:rPr>
        <w:t xml:space="preserve">al </w:t>
      </w:r>
      <w:r w:rsidR="00FB023A" w:rsidRPr="00FB023A">
        <w:rPr>
          <w:rFonts w:ascii="Museo Sans 100" w:eastAsia="Times New Roman" w:hAnsi="Museo Sans 100"/>
          <w:sz w:val="24"/>
          <w:szCs w:val="24"/>
          <w:lang w:eastAsia="es-ES"/>
        </w:rPr>
        <w:t xml:space="preserve">señor </w:t>
      </w:r>
      <w:r w:rsidRPr="00FB023A">
        <w:rPr>
          <w:rFonts w:ascii="Museo Sans 100" w:eastAsia="Times New Roman" w:hAnsi="Museo Sans 100"/>
          <w:sz w:val="24"/>
          <w:szCs w:val="24"/>
          <w:lang w:eastAsia="es-ES"/>
        </w:rPr>
        <w:t>Presidente para que por sí, o por medio de Apoderado Especial, comparezca al otorgamiento de la correspondiente escritura.</w:t>
      </w:r>
      <w:r w:rsidR="00FB023A" w:rsidRPr="00FB023A">
        <w:rPr>
          <w:rFonts w:ascii="Museo Sans 100" w:eastAsia="Times New Roman" w:hAnsi="Museo Sans 100"/>
          <w:sz w:val="24"/>
          <w:szCs w:val="24"/>
          <w:lang w:eastAsia="es-ES"/>
        </w:rPr>
        <w:t xml:space="preserve"> Este Acuerdo, queda aprobado y ratificado</w:t>
      </w:r>
      <w:r w:rsidRPr="00FB023A">
        <w:rPr>
          <w:rFonts w:ascii="Museo Sans 100" w:eastAsia="Times New Roman" w:hAnsi="Museo Sans 100"/>
          <w:sz w:val="24"/>
          <w:szCs w:val="24"/>
          <w:lang w:eastAsia="es-ES"/>
        </w:rPr>
        <w:t xml:space="preserve">. </w:t>
      </w:r>
      <w:r w:rsidR="00FB023A" w:rsidRPr="00FB023A">
        <w:rPr>
          <w:rFonts w:ascii="Museo Sans 100" w:eastAsia="Times New Roman" w:hAnsi="Museo Sans 100"/>
          <w:sz w:val="24"/>
          <w:szCs w:val="24"/>
          <w:lang w:eastAsia="es-ES"/>
        </w:rPr>
        <w:t>NOTIFIQUESE.”””””</w:t>
      </w:r>
    </w:p>
    <w:p w:rsidR="00041C17" w:rsidRPr="00B111C4" w:rsidRDefault="00041C17" w:rsidP="00041C17">
      <w:pPr>
        <w:rPr>
          <w:rFonts w:ascii="Times New Roman" w:hAnsi="Times New Roman"/>
          <w:sz w:val="26"/>
          <w:szCs w:val="26"/>
        </w:rPr>
      </w:pPr>
      <w:r w:rsidRPr="00B111C4">
        <w:rPr>
          <w:rFonts w:ascii="Times New Roman" w:hAnsi="Times New Roman"/>
          <w:sz w:val="26"/>
          <w:szCs w:val="26"/>
        </w:rPr>
        <w:t xml:space="preserve">                                                                                  </w:t>
      </w:r>
    </w:p>
    <w:p w:rsidR="00041C17" w:rsidRPr="006D44DD" w:rsidRDefault="007C5065" w:rsidP="006D44DD">
      <w:pPr>
        <w:jc w:val="both"/>
        <w:rPr>
          <w:rFonts w:ascii="Museo Sans 100" w:hAnsi="Museo Sans 100"/>
          <w:sz w:val="24"/>
          <w:szCs w:val="24"/>
        </w:rPr>
      </w:pPr>
      <w:r w:rsidRPr="006D44DD">
        <w:rPr>
          <w:rFonts w:ascii="Museo Sans 100" w:hAnsi="Museo Sans 100"/>
          <w:sz w:val="24"/>
          <w:szCs w:val="24"/>
        </w:rPr>
        <w:t>““””IX</w:t>
      </w:r>
      <w:r w:rsidR="00041C17" w:rsidRPr="006D44DD">
        <w:rPr>
          <w:rFonts w:ascii="Museo Sans 100" w:hAnsi="Museo Sans 100"/>
          <w:sz w:val="24"/>
          <w:szCs w:val="24"/>
        </w:rPr>
        <w:t>) A solicitud de los señores:</w:t>
      </w:r>
      <w:r w:rsidR="00F90A13" w:rsidRPr="006D44DD">
        <w:rPr>
          <w:rFonts w:ascii="Museo Sans 100" w:eastAsia="Times New Roman" w:hAnsi="Museo Sans 100"/>
          <w:b/>
          <w:sz w:val="24"/>
          <w:szCs w:val="24"/>
          <w:lang w:val="es-ES"/>
        </w:rPr>
        <w:t xml:space="preserve"> 1) CARLOS BONILLA HERCULES </w:t>
      </w:r>
      <w:r w:rsidR="00F90A13" w:rsidRPr="006D44DD">
        <w:rPr>
          <w:rFonts w:ascii="Museo Sans 100" w:eastAsia="Times New Roman" w:hAnsi="Museo Sans 100"/>
          <w:sz w:val="24"/>
          <w:szCs w:val="24"/>
          <w:lang w:val="es-ES"/>
        </w:rPr>
        <w:t xml:space="preserve">conocido por </w:t>
      </w:r>
      <w:r w:rsidR="00F90A13" w:rsidRPr="006D44DD">
        <w:rPr>
          <w:rFonts w:ascii="Museo Sans 100" w:eastAsia="Times New Roman" w:hAnsi="Museo Sans 100"/>
          <w:b/>
          <w:sz w:val="24"/>
          <w:szCs w:val="24"/>
          <w:lang w:val="es-ES"/>
        </w:rPr>
        <w:t xml:space="preserve">CARLOS ROMEO HERCULES </w:t>
      </w:r>
      <w:proofErr w:type="spellStart"/>
      <w:r w:rsidR="00F90A13" w:rsidRPr="006D44DD">
        <w:rPr>
          <w:rFonts w:ascii="Museo Sans 100" w:eastAsia="Times New Roman" w:hAnsi="Museo Sans 100"/>
          <w:b/>
          <w:sz w:val="24"/>
          <w:szCs w:val="24"/>
          <w:lang w:val="es-ES"/>
        </w:rPr>
        <w:t>HERCULES</w:t>
      </w:r>
      <w:proofErr w:type="spellEnd"/>
      <w:r w:rsidR="00F90A13" w:rsidRPr="006D44DD">
        <w:rPr>
          <w:rFonts w:ascii="Museo Sans 100" w:eastAsia="Times New Roman" w:hAnsi="Museo Sans 100"/>
          <w:b/>
          <w:sz w:val="24"/>
          <w:szCs w:val="24"/>
          <w:lang w:val="es-ES"/>
        </w:rPr>
        <w:t xml:space="preserve">, </w:t>
      </w:r>
      <w:r w:rsidR="00F90A13" w:rsidRPr="006D44DD">
        <w:rPr>
          <w:rFonts w:ascii="Museo Sans 100" w:eastAsia="Times New Roman" w:hAnsi="Museo Sans 100"/>
          <w:sz w:val="24"/>
          <w:szCs w:val="24"/>
          <w:lang w:val="es-ES"/>
        </w:rPr>
        <w:t xml:space="preserve">de </w:t>
      </w:r>
      <w:r w:rsidR="00131C18">
        <w:rPr>
          <w:rFonts w:ascii="Museo Sans 100" w:eastAsia="Times New Roman" w:hAnsi="Museo Sans 100"/>
          <w:sz w:val="24"/>
          <w:szCs w:val="24"/>
          <w:lang w:val="es-ES"/>
        </w:rPr>
        <w:t>----</w:t>
      </w:r>
      <w:r w:rsidR="00F90A13" w:rsidRPr="006D44DD">
        <w:rPr>
          <w:rFonts w:ascii="Museo Sans 100" w:eastAsia="Times New Roman" w:hAnsi="Museo Sans 100"/>
          <w:sz w:val="24"/>
          <w:szCs w:val="24"/>
          <w:lang w:val="es-ES"/>
        </w:rPr>
        <w:t xml:space="preserve"> años de edad, </w:t>
      </w:r>
      <w:r w:rsidR="00131C18">
        <w:rPr>
          <w:rFonts w:ascii="Museo Sans 100" w:eastAsia="Times New Roman" w:hAnsi="Museo Sans 100"/>
          <w:sz w:val="24"/>
          <w:szCs w:val="24"/>
          <w:lang w:val="es-ES"/>
        </w:rPr>
        <w:t>---</w:t>
      </w:r>
      <w:r w:rsidR="00F90A13" w:rsidRPr="006D44DD">
        <w:rPr>
          <w:rFonts w:ascii="Museo Sans 100" w:eastAsia="Times New Roman" w:hAnsi="Museo Sans 100"/>
          <w:sz w:val="24"/>
          <w:szCs w:val="24"/>
          <w:lang w:val="es-ES"/>
        </w:rPr>
        <w:t xml:space="preserve">, del domicilio de </w:t>
      </w:r>
      <w:r w:rsidR="00131C18">
        <w:rPr>
          <w:rFonts w:ascii="Museo Sans 100" w:eastAsia="Times New Roman" w:hAnsi="Museo Sans 100"/>
          <w:sz w:val="24"/>
          <w:szCs w:val="24"/>
          <w:lang w:val="es-ES"/>
        </w:rPr>
        <w:t>----</w:t>
      </w:r>
      <w:r w:rsidR="00F90A13" w:rsidRPr="006D44DD">
        <w:rPr>
          <w:rFonts w:ascii="Museo Sans 100" w:eastAsia="Times New Roman" w:hAnsi="Museo Sans 100"/>
          <w:sz w:val="24"/>
          <w:szCs w:val="24"/>
          <w:lang w:val="es-ES"/>
        </w:rPr>
        <w:t xml:space="preserve">, departamento de </w:t>
      </w:r>
      <w:r w:rsidR="00131C18">
        <w:rPr>
          <w:rFonts w:ascii="Museo Sans 100" w:eastAsia="Times New Roman" w:hAnsi="Museo Sans 100"/>
          <w:sz w:val="24"/>
          <w:szCs w:val="24"/>
          <w:lang w:val="es-ES"/>
        </w:rPr>
        <w:t>----</w:t>
      </w:r>
      <w:r w:rsidR="00F90A13" w:rsidRPr="006D44DD">
        <w:rPr>
          <w:rFonts w:ascii="Museo Sans 100" w:eastAsia="Times New Roman" w:hAnsi="Museo Sans 100"/>
          <w:sz w:val="24"/>
          <w:szCs w:val="24"/>
          <w:lang w:val="es-ES"/>
        </w:rPr>
        <w:t xml:space="preserve">, con Documento Único de Identidad número </w:t>
      </w:r>
      <w:r w:rsidR="00131C18">
        <w:rPr>
          <w:rFonts w:ascii="Museo Sans 100" w:eastAsia="Times New Roman" w:hAnsi="Museo Sans 100"/>
          <w:sz w:val="24"/>
          <w:szCs w:val="24"/>
          <w:lang w:val="es-ES"/>
        </w:rPr>
        <w:t>----</w:t>
      </w:r>
      <w:r w:rsidR="00F90A13" w:rsidRPr="006D44DD">
        <w:rPr>
          <w:rFonts w:ascii="Museo Sans 100" w:eastAsia="Times New Roman" w:hAnsi="Museo Sans 100"/>
          <w:sz w:val="24"/>
          <w:szCs w:val="24"/>
          <w:lang w:val="es-ES"/>
        </w:rPr>
        <w:t xml:space="preserve">, y </w:t>
      </w:r>
      <w:r w:rsidR="00131C18">
        <w:rPr>
          <w:rFonts w:ascii="Museo Sans 100" w:eastAsia="Times New Roman" w:hAnsi="Museo Sans 100"/>
          <w:sz w:val="24"/>
          <w:szCs w:val="24"/>
          <w:lang w:val="es-ES"/>
        </w:rPr>
        <w:t>----</w:t>
      </w:r>
      <w:r w:rsidR="00F90A13" w:rsidRPr="006D44DD">
        <w:rPr>
          <w:rFonts w:ascii="Museo Sans 100" w:eastAsia="Times New Roman" w:hAnsi="Museo Sans 100"/>
          <w:b/>
          <w:sz w:val="24"/>
          <w:szCs w:val="24"/>
          <w:lang w:val="es-ES"/>
        </w:rPr>
        <w:t xml:space="preserve">NORMA YANIRA LARIOS FERNANDEZ, </w:t>
      </w:r>
      <w:r w:rsidR="00F90A13" w:rsidRPr="006D44DD">
        <w:rPr>
          <w:rFonts w:ascii="Museo Sans 100" w:eastAsia="Times New Roman" w:hAnsi="Museo Sans 100"/>
          <w:sz w:val="24"/>
          <w:szCs w:val="24"/>
          <w:lang w:val="es-ES"/>
        </w:rPr>
        <w:t xml:space="preserve">de </w:t>
      </w:r>
      <w:r w:rsidR="00131C18">
        <w:rPr>
          <w:rFonts w:ascii="Museo Sans 100" w:eastAsia="Times New Roman" w:hAnsi="Museo Sans 100"/>
          <w:sz w:val="24"/>
          <w:szCs w:val="24"/>
          <w:lang w:val="es-ES"/>
        </w:rPr>
        <w:t>----</w:t>
      </w:r>
      <w:r w:rsidR="00F90A13" w:rsidRPr="006D44DD">
        <w:rPr>
          <w:rFonts w:ascii="Museo Sans 100" w:eastAsia="Times New Roman" w:hAnsi="Museo Sans 100"/>
          <w:sz w:val="24"/>
          <w:szCs w:val="24"/>
          <w:lang w:val="es-ES"/>
        </w:rPr>
        <w:t xml:space="preserve"> años de edad, </w:t>
      </w:r>
      <w:r w:rsidR="00131C18">
        <w:rPr>
          <w:rFonts w:ascii="Museo Sans 100" w:eastAsia="Times New Roman" w:hAnsi="Museo Sans 100"/>
          <w:sz w:val="24"/>
          <w:szCs w:val="24"/>
          <w:lang w:val="es-ES"/>
        </w:rPr>
        <w:t>----</w:t>
      </w:r>
      <w:r w:rsidR="00F90A13" w:rsidRPr="006D44DD">
        <w:rPr>
          <w:rFonts w:ascii="Museo Sans 100" w:eastAsia="Times New Roman" w:hAnsi="Museo Sans 100"/>
          <w:sz w:val="24"/>
          <w:szCs w:val="24"/>
          <w:lang w:val="es-ES"/>
        </w:rPr>
        <w:t xml:space="preserve">, </w:t>
      </w:r>
      <w:r w:rsidR="00F90A13" w:rsidRPr="006D44DD">
        <w:rPr>
          <w:rFonts w:ascii="Museo Sans 100" w:eastAsia="Times New Roman" w:hAnsi="Museo Sans 100"/>
          <w:sz w:val="24"/>
          <w:szCs w:val="24"/>
        </w:rPr>
        <w:t xml:space="preserve">del domicilio de la ciudad y departamento de </w:t>
      </w:r>
      <w:r w:rsidR="00131C18">
        <w:rPr>
          <w:rFonts w:ascii="Museo Sans 100" w:eastAsia="Times New Roman" w:hAnsi="Museo Sans 100"/>
          <w:sz w:val="24"/>
          <w:szCs w:val="24"/>
        </w:rPr>
        <w:t>----</w:t>
      </w:r>
      <w:r w:rsidR="00F90A13" w:rsidRPr="006D44DD">
        <w:rPr>
          <w:rFonts w:ascii="Museo Sans 100" w:eastAsia="Times New Roman" w:hAnsi="Museo Sans 100"/>
          <w:sz w:val="24"/>
          <w:szCs w:val="24"/>
        </w:rPr>
        <w:t xml:space="preserve">, con Documento Único de Identidad número </w:t>
      </w:r>
      <w:r w:rsidR="00131C18">
        <w:rPr>
          <w:rFonts w:ascii="Museo Sans 100" w:eastAsia="Times New Roman" w:hAnsi="Museo Sans 100"/>
          <w:sz w:val="24"/>
          <w:szCs w:val="24"/>
        </w:rPr>
        <w:t>----</w:t>
      </w:r>
      <w:r w:rsidR="00F90A13" w:rsidRPr="006D44DD">
        <w:rPr>
          <w:rFonts w:ascii="Museo Sans 100" w:eastAsia="Times New Roman" w:hAnsi="Museo Sans 100"/>
          <w:sz w:val="24"/>
          <w:szCs w:val="24"/>
        </w:rPr>
        <w:t xml:space="preserve">; </w:t>
      </w:r>
      <w:r w:rsidR="00F90A13" w:rsidRPr="006D44DD">
        <w:rPr>
          <w:rFonts w:ascii="Museo Sans 100" w:eastAsia="Times New Roman" w:hAnsi="Museo Sans 100"/>
          <w:b/>
          <w:sz w:val="24"/>
          <w:szCs w:val="24"/>
        </w:rPr>
        <w:t xml:space="preserve">2) ERIC ERNESTO MENDOZA ARRIOLA, </w:t>
      </w:r>
      <w:r w:rsidR="00F90A13" w:rsidRPr="006D44DD">
        <w:rPr>
          <w:rFonts w:ascii="Museo Sans 100" w:eastAsia="Times New Roman" w:hAnsi="Museo Sans 100"/>
          <w:sz w:val="24"/>
          <w:szCs w:val="24"/>
        </w:rPr>
        <w:t xml:space="preserve">de </w:t>
      </w:r>
      <w:r w:rsidR="00131C18">
        <w:rPr>
          <w:rFonts w:ascii="Museo Sans 100" w:eastAsia="Times New Roman" w:hAnsi="Museo Sans 100"/>
          <w:sz w:val="24"/>
          <w:szCs w:val="24"/>
        </w:rPr>
        <w:t>----</w:t>
      </w:r>
      <w:r w:rsidR="00F90A13" w:rsidRPr="006D44DD">
        <w:rPr>
          <w:rFonts w:ascii="Museo Sans 100" w:eastAsia="Times New Roman" w:hAnsi="Museo Sans 100"/>
          <w:sz w:val="24"/>
          <w:szCs w:val="24"/>
        </w:rPr>
        <w:t xml:space="preserve"> años de edad, </w:t>
      </w:r>
      <w:r w:rsidR="00131C18">
        <w:rPr>
          <w:rFonts w:ascii="Museo Sans 100" w:eastAsia="Times New Roman" w:hAnsi="Museo Sans 100"/>
          <w:sz w:val="24"/>
          <w:szCs w:val="24"/>
        </w:rPr>
        <w:t>---</w:t>
      </w:r>
      <w:r w:rsidR="00F90A13" w:rsidRPr="006D44DD">
        <w:rPr>
          <w:rFonts w:ascii="Museo Sans 100" w:eastAsia="Times New Roman" w:hAnsi="Museo Sans 100"/>
          <w:sz w:val="24"/>
          <w:szCs w:val="24"/>
        </w:rPr>
        <w:t xml:space="preserve">, del domicilio de </w:t>
      </w:r>
      <w:r w:rsidR="00131C18">
        <w:rPr>
          <w:rFonts w:ascii="Museo Sans 100" w:eastAsia="Times New Roman" w:hAnsi="Museo Sans 100"/>
          <w:sz w:val="24"/>
          <w:szCs w:val="24"/>
        </w:rPr>
        <w:t>----</w:t>
      </w:r>
      <w:r w:rsidR="00F90A13" w:rsidRPr="006D44DD">
        <w:rPr>
          <w:rFonts w:ascii="Museo Sans 100" w:eastAsia="Times New Roman" w:hAnsi="Museo Sans 100"/>
          <w:sz w:val="24"/>
          <w:szCs w:val="24"/>
        </w:rPr>
        <w:t xml:space="preserve">, departamento de </w:t>
      </w:r>
      <w:r w:rsidR="00131C18">
        <w:rPr>
          <w:rFonts w:ascii="Museo Sans 100" w:eastAsia="Times New Roman" w:hAnsi="Museo Sans 100"/>
          <w:sz w:val="24"/>
          <w:szCs w:val="24"/>
        </w:rPr>
        <w:t>----</w:t>
      </w:r>
      <w:r w:rsidR="00F90A13" w:rsidRPr="006D44DD">
        <w:rPr>
          <w:rFonts w:ascii="Museo Sans 100" w:eastAsia="Times New Roman" w:hAnsi="Museo Sans 100"/>
          <w:sz w:val="24"/>
          <w:szCs w:val="24"/>
        </w:rPr>
        <w:t xml:space="preserve">, con Documento Único de Identidad número </w:t>
      </w:r>
      <w:r w:rsidR="00131C18">
        <w:rPr>
          <w:rFonts w:ascii="Museo Sans 100" w:eastAsia="Times New Roman" w:hAnsi="Museo Sans 100"/>
          <w:sz w:val="24"/>
          <w:szCs w:val="24"/>
        </w:rPr>
        <w:t>----</w:t>
      </w:r>
      <w:r w:rsidR="00F90A13" w:rsidRPr="006D44DD">
        <w:rPr>
          <w:rFonts w:ascii="Museo Sans 100" w:eastAsia="Times New Roman" w:hAnsi="Museo Sans 100"/>
          <w:sz w:val="24"/>
          <w:szCs w:val="24"/>
        </w:rPr>
        <w:t xml:space="preserve">, y su menor hijo </w:t>
      </w:r>
      <w:r w:rsidR="00131C18">
        <w:rPr>
          <w:rFonts w:ascii="Museo Sans 100" w:eastAsia="Times New Roman" w:hAnsi="Museo Sans 100"/>
          <w:b/>
          <w:sz w:val="24"/>
          <w:szCs w:val="24"/>
        </w:rPr>
        <w:t>----</w:t>
      </w:r>
      <w:r w:rsidR="00F90A13" w:rsidRPr="006D44DD">
        <w:rPr>
          <w:rFonts w:ascii="Museo Sans 100" w:eastAsia="Times New Roman" w:hAnsi="Museo Sans 100"/>
          <w:b/>
          <w:sz w:val="24"/>
          <w:szCs w:val="24"/>
        </w:rPr>
        <w:t xml:space="preserve">; y 3) PAULA IMELDA AREVALO MENDOZA, </w:t>
      </w:r>
      <w:r w:rsidR="00F90A13" w:rsidRPr="006D44DD">
        <w:rPr>
          <w:rFonts w:ascii="Museo Sans 100" w:eastAsia="Times New Roman" w:hAnsi="Museo Sans 100"/>
          <w:sz w:val="24"/>
          <w:szCs w:val="24"/>
        </w:rPr>
        <w:t xml:space="preserve">de </w:t>
      </w:r>
      <w:r w:rsidR="00131C18">
        <w:rPr>
          <w:rFonts w:ascii="Museo Sans 100" w:eastAsia="Times New Roman" w:hAnsi="Museo Sans 100"/>
          <w:sz w:val="24"/>
          <w:szCs w:val="24"/>
        </w:rPr>
        <w:t>----</w:t>
      </w:r>
      <w:r w:rsidR="00F90A13" w:rsidRPr="006D44DD">
        <w:rPr>
          <w:rFonts w:ascii="Museo Sans 100" w:eastAsia="Times New Roman" w:hAnsi="Museo Sans 100"/>
          <w:sz w:val="24"/>
          <w:szCs w:val="24"/>
        </w:rPr>
        <w:t xml:space="preserve"> años de edad, </w:t>
      </w:r>
      <w:r w:rsidR="00131C18">
        <w:rPr>
          <w:rFonts w:ascii="Museo Sans 100" w:eastAsia="Times New Roman" w:hAnsi="Museo Sans 100"/>
          <w:sz w:val="24"/>
          <w:szCs w:val="24"/>
        </w:rPr>
        <w:t>----</w:t>
      </w:r>
      <w:r w:rsidR="00F90A13" w:rsidRPr="006D44DD">
        <w:rPr>
          <w:rFonts w:ascii="Museo Sans 100" w:eastAsia="Times New Roman" w:hAnsi="Museo Sans 100"/>
          <w:sz w:val="24"/>
          <w:szCs w:val="24"/>
        </w:rPr>
        <w:t xml:space="preserve">, del domicilio de </w:t>
      </w:r>
      <w:r w:rsidR="00131C18">
        <w:rPr>
          <w:rFonts w:ascii="Museo Sans 100" w:eastAsia="Times New Roman" w:hAnsi="Museo Sans 100"/>
          <w:sz w:val="24"/>
          <w:szCs w:val="24"/>
        </w:rPr>
        <w:t>----</w:t>
      </w:r>
      <w:r w:rsidR="00F90A13" w:rsidRPr="006D44DD">
        <w:rPr>
          <w:rFonts w:ascii="Museo Sans 100" w:eastAsia="Times New Roman" w:hAnsi="Museo Sans 100"/>
          <w:sz w:val="24"/>
          <w:szCs w:val="24"/>
        </w:rPr>
        <w:t xml:space="preserve">, departamento de </w:t>
      </w:r>
      <w:r w:rsidR="00131C18">
        <w:rPr>
          <w:rFonts w:ascii="Museo Sans 100" w:eastAsia="Times New Roman" w:hAnsi="Museo Sans 100"/>
          <w:sz w:val="24"/>
          <w:szCs w:val="24"/>
        </w:rPr>
        <w:t>----</w:t>
      </w:r>
      <w:r w:rsidR="00F90A13" w:rsidRPr="006D44DD">
        <w:rPr>
          <w:rFonts w:ascii="Museo Sans 100" w:eastAsia="Times New Roman" w:hAnsi="Museo Sans 100"/>
          <w:sz w:val="24"/>
          <w:szCs w:val="24"/>
        </w:rPr>
        <w:t xml:space="preserve">, con Documento Único de Identidad número </w:t>
      </w:r>
      <w:r w:rsidR="00131C18">
        <w:rPr>
          <w:rFonts w:ascii="Museo Sans 100" w:eastAsia="Times New Roman" w:hAnsi="Museo Sans 100"/>
          <w:sz w:val="24"/>
          <w:szCs w:val="24"/>
        </w:rPr>
        <w:t>----</w:t>
      </w:r>
      <w:r w:rsidR="00F90A13" w:rsidRPr="006D44DD">
        <w:rPr>
          <w:rFonts w:ascii="Museo Sans 100" w:eastAsia="Times New Roman" w:hAnsi="Museo Sans 100"/>
          <w:sz w:val="24"/>
          <w:szCs w:val="24"/>
        </w:rPr>
        <w:t xml:space="preserve">, y </w:t>
      </w:r>
      <w:r w:rsidR="00131C18">
        <w:rPr>
          <w:rFonts w:ascii="Museo Sans 100" w:eastAsia="Times New Roman" w:hAnsi="Museo Sans 100"/>
          <w:sz w:val="24"/>
          <w:szCs w:val="24"/>
        </w:rPr>
        <w:t>----</w:t>
      </w:r>
      <w:r w:rsidR="00F90A13" w:rsidRPr="006D44DD">
        <w:rPr>
          <w:rFonts w:ascii="Museo Sans 100" w:eastAsia="Times New Roman" w:hAnsi="Museo Sans 100"/>
          <w:sz w:val="24"/>
          <w:szCs w:val="24"/>
        </w:rPr>
        <w:t xml:space="preserve"> </w:t>
      </w:r>
      <w:r w:rsidR="00F90A13" w:rsidRPr="006D44DD">
        <w:rPr>
          <w:rFonts w:ascii="Museo Sans 100" w:eastAsia="Times New Roman" w:hAnsi="Museo Sans 100"/>
          <w:b/>
          <w:sz w:val="24"/>
          <w:szCs w:val="24"/>
        </w:rPr>
        <w:t xml:space="preserve">HEIDI NOHEMY MARTINEZ AREVALO, </w:t>
      </w:r>
      <w:r w:rsidR="00F90A13" w:rsidRPr="006D44DD">
        <w:rPr>
          <w:rFonts w:ascii="Museo Sans 100" w:eastAsia="Times New Roman" w:hAnsi="Museo Sans 100"/>
          <w:sz w:val="24"/>
          <w:szCs w:val="24"/>
        </w:rPr>
        <w:t xml:space="preserve">de </w:t>
      </w:r>
      <w:r w:rsidR="00131C18">
        <w:rPr>
          <w:rFonts w:ascii="Museo Sans 100" w:eastAsia="Times New Roman" w:hAnsi="Museo Sans 100"/>
          <w:sz w:val="24"/>
          <w:szCs w:val="24"/>
        </w:rPr>
        <w:t>----</w:t>
      </w:r>
      <w:r w:rsidR="00F90A13" w:rsidRPr="006D44DD">
        <w:rPr>
          <w:rFonts w:ascii="Museo Sans 100" w:eastAsia="Times New Roman" w:hAnsi="Museo Sans 100"/>
          <w:sz w:val="24"/>
          <w:szCs w:val="24"/>
        </w:rPr>
        <w:t xml:space="preserve"> años de edad, </w:t>
      </w:r>
      <w:r w:rsidR="00131C18">
        <w:rPr>
          <w:rFonts w:ascii="Museo Sans 100" w:eastAsia="Times New Roman" w:hAnsi="Museo Sans 100"/>
          <w:sz w:val="24"/>
          <w:szCs w:val="24"/>
        </w:rPr>
        <w:t>----</w:t>
      </w:r>
      <w:r w:rsidR="00F90A13" w:rsidRPr="006D44DD">
        <w:rPr>
          <w:rFonts w:ascii="Museo Sans 100" w:eastAsia="Times New Roman" w:hAnsi="Museo Sans 100"/>
          <w:sz w:val="24"/>
          <w:szCs w:val="24"/>
        </w:rPr>
        <w:t xml:space="preserve">, del domicilio de </w:t>
      </w:r>
      <w:r w:rsidR="00131C18">
        <w:rPr>
          <w:rFonts w:ascii="Museo Sans 100" w:eastAsia="Times New Roman" w:hAnsi="Museo Sans 100"/>
          <w:sz w:val="24"/>
          <w:szCs w:val="24"/>
        </w:rPr>
        <w:t>----</w:t>
      </w:r>
      <w:r w:rsidR="00F90A13" w:rsidRPr="006D44DD">
        <w:rPr>
          <w:rFonts w:ascii="Museo Sans 100" w:eastAsia="Times New Roman" w:hAnsi="Museo Sans 100"/>
          <w:sz w:val="24"/>
          <w:szCs w:val="24"/>
        </w:rPr>
        <w:t xml:space="preserve">, departamento de </w:t>
      </w:r>
      <w:r w:rsidR="00131C18">
        <w:rPr>
          <w:rFonts w:ascii="Museo Sans 100" w:eastAsia="Times New Roman" w:hAnsi="Museo Sans 100"/>
          <w:sz w:val="24"/>
          <w:szCs w:val="24"/>
        </w:rPr>
        <w:t>---</w:t>
      </w:r>
      <w:r w:rsidR="00F90A13" w:rsidRPr="006D44DD">
        <w:rPr>
          <w:rFonts w:ascii="Museo Sans 100" w:eastAsia="Times New Roman" w:hAnsi="Museo Sans 100"/>
          <w:sz w:val="24"/>
          <w:szCs w:val="24"/>
        </w:rPr>
        <w:t xml:space="preserve">, con Documento Único de Identidad número </w:t>
      </w:r>
      <w:r w:rsidR="00131C18">
        <w:rPr>
          <w:rFonts w:ascii="Museo Sans 100" w:eastAsia="Times New Roman" w:hAnsi="Museo Sans 100"/>
          <w:sz w:val="24"/>
          <w:szCs w:val="24"/>
        </w:rPr>
        <w:t>----</w:t>
      </w:r>
      <w:r w:rsidR="00041C17" w:rsidRPr="006D44DD">
        <w:rPr>
          <w:rFonts w:ascii="Museo Sans 100" w:hAnsi="Museo Sans 100"/>
          <w:sz w:val="24"/>
          <w:szCs w:val="24"/>
        </w:rPr>
        <w:t>;</w:t>
      </w:r>
      <w:r w:rsidR="00041C17" w:rsidRPr="006D44DD">
        <w:rPr>
          <w:rFonts w:ascii="Museo Sans 100" w:eastAsia="Times New Roman" w:hAnsi="Museo Sans 100"/>
          <w:sz w:val="24"/>
          <w:szCs w:val="24"/>
          <w:lang w:val="es-ES_tradnl"/>
        </w:rPr>
        <w:t xml:space="preserve"> el</w:t>
      </w:r>
      <w:r w:rsidR="00041C17" w:rsidRPr="006D44DD">
        <w:rPr>
          <w:rFonts w:ascii="Museo Sans 100" w:hAnsi="Museo Sans 100"/>
          <w:sz w:val="24"/>
          <w:szCs w:val="24"/>
        </w:rPr>
        <w:t xml:space="preserve"> señor Presidente somete a consideración de Junta Directiva, dictamen jurídico 392, relacionado con la adjudicación en venta de 03 solares para vivienda, </w:t>
      </w:r>
      <w:r w:rsidR="00041C17" w:rsidRPr="006D44DD">
        <w:rPr>
          <w:rFonts w:ascii="Museo Sans 100" w:eastAsia="Times New Roman" w:hAnsi="Museo Sans 100"/>
          <w:sz w:val="24"/>
          <w:szCs w:val="24"/>
        </w:rPr>
        <w:t>ubicados en el</w:t>
      </w:r>
      <w:r w:rsidR="00F90A13" w:rsidRPr="006D44DD">
        <w:rPr>
          <w:rFonts w:ascii="Museo Sans 100" w:eastAsia="Times New Roman" w:hAnsi="Museo Sans 100"/>
          <w:sz w:val="24"/>
          <w:szCs w:val="24"/>
        </w:rPr>
        <w:t xml:space="preserve"> </w:t>
      </w:r>
      <w:r w:rsidR="00F90A13" w:rsidRPr="006D44DD">
        <w:rPr>
          <w:rFonts w:ascii="Museo Sans 100" w:eastAsia="Times New Roman" w:hAnsi="Museo Sans 100"/>
          <w:sz w:val="24"/>
          <w:szCs w:val="24"/>
          <w:lang w:val="es-ES"/>
        </w:rPr>
        <w:t xml:space="preserve">Proyecto de Lotificación Agrícola y Asentamiento Comunitario desarrollados en el inmueble denominado como </w:t>
      </w:r>
      <w:r w:rsidR="00F90A13" w:rsidRPr="006D44DD">
        <w:rPr>
          <w:rFonts w:ascii="Museo Sans 100" w:eastAsia="Times New Roman" w:hAnsi="Museo Sans 100"/>
          <w:b/>
          <w:sz w:val="24"/>
          <w:szCs w:val="24"/>
          <w:lang w:val="es-ES"/>
        </w:rPr>
        <w:t xml:space="preserve">HACIENDA EL SINGÜIL PORCION 1 y HACIENDA EL SINGÜIL PORCION SANTA RITA PORCION 3, </w:t>
      </w:r>
      <w:r w:rsidR="00F90A13" w:rsidRPr="006D44DD">
        <w:rPr>
          <w:rFonts w:ascii="Museo Sans 100" w:eastAsia="Times New Roman" w:hAnsi="Museo Sans 100"/>
          <w:sz w:val="24"/>
          <w:szCs w:val="24"/>
          <w:lang w:val="es-ES"/>
        </w:rPr>
        <w:t>situ</w:t>
      </w:r>
      <w:proofErr w:type="spellStart"/>
      <w:r w:rsidR="00F90A13" w:rsidRPr="006D44DD">
        <w:rPr>
          <w:rFonts w:ascii="Museo Sans 100" w:eastAsia="Times New Roman" w:hAnsi="Museo Sans 100"/>
          <w:sz w:val="24"/>
          <w:szCs w:val="24"/>
        </w:rPr>
        <w:t>ada</w:t>
      </w:r>
      <w:proofErr w:type="spellEnd"/>
      <w:r w:rsidR="00F90A13" w:rsidRPr="006D44DD">
        <w:rPr>
          <w:rFonts w:ascii="Museo Sans 100" w:eastAsia="Times New Roman" w:hAnsi="Museo Sans 100"/>
          <w:sz w:val="24"/>
          <w:szCs w:val="24"/>
        </w:rPr>
        <w:t xml:space="preserve"> en cantón San Cristóbal, jurisdicción de El Porvenir, departamento de Santa Ana,</w:t>
      </w:r>
      <w:r w:rsidR="00F90A13" w:rsidRPr="006D44DD">
        <w:rPr>
          <w:rFonts w:ascii="Museo Sans 100" w:eastAsia="Times New Roman" w:hAnsi="Museo Sans 100"/>
          <w:b/>
          <w:sz w:val="24"/>
          <w:szCs w:val="24"/>
          <w:lang w:val="es-ES"/>
        </w:rPr>
        <w:t xml:space="preserve"> código de proyecto 02050201, SSE 1211, entrega 26</w:t>
      </w:r>
      <w:r w:rsidR="00041C17" w:rsidRPr="006D44DD">
        <w:rPr>
          <w:rFonts w:ascii="Museo Sans 100" w:hAnsi="Museo Sans 100"/>
          <w:b/>
          <w:sz w:val="24"/>
          <w:szCs w:val="24"/>
        </w:rPr>
        <w:t xml:space="preserve">, </w:t>
      </w:r>
      <w:r w:rsidR="00041C17" w:rsidRPr="006D44DD">
        <w:rPr>
          <w:rFonts w:ascii="Museo Sans 100" w:hAnsi="Museo Sans 100"/>
          <w:sz w:val="24"/>
          <w:szCs w:val="24"/>
        </w:rPr>
        <w:t>en el cual la Gerencia Legal hace las siguientes consideraciones:</w:t>
      </w:r>
    </w:p>
    <w:p w:rsidR="00041C17" w:rsidRPr="006D44DD" w:rsidRDefault="00041C17" w:rsidP="006D44DD">
      <w:pPr>
        <w:jc w:val="both"/>
        <w:rPr>
          <w:rFonts w:ascii="Museo Sans 100" w:hAnsi="Museo Sans 100"/>
          <w:sz w:val="24"/>
          <w:szCs w:val="24"/>
        </w:rPr>
      </w:pPr>
    </w:p>
    <w:p w:rsidR="00F90A13" w:rsidRPr="00131C18" w:rsidRDefault="00F90A13" w:rsidP="00743CB3">
      <w:pPr>
        <w:pStyle w:val="Prrafodelista"/>
        <w:numPr>
          <w:ilvl w:val="0"/>
          <w:numId w:val="69"/>
        </w:numPr>
        <w:ind w:left="1134" w:hanging="708"/>
        <w:contextualSpacing/>
        <w:jc w:val="both"/>
        <w:rPr>
          <w:rFonts w:ascii="Museo Sans 100" w:hAnsi="Museo Sans 100"/>
          <w:b/>
          <w:sz w:val="24"/>
          <w:szCs w:val="24"/>
        </w:rPr>
      </w:pPr>
      <w:r w:rsidRPr="006D44DD">
        <w:rPr>
          <w:rFonts w:ascii="Museo Sans 100" w:hAnsi="Museo Sans 100"/>
          <w:sz w:val="24"/>
          <w:szCs w:val="24"/>
        </w:rPr>
        <w:lastRenderedPageBreak/>
        <w:t xml:space="preserve">El referido inmueble es el producto de la reunión de dos porciones, la primera que formaba parte de la </w:t>
      </w:r>
      <w:r w:rsidRPr="006D44DD">
        <w:rPr>
          <w:rFonts w:ascii="Museo Sans 100" w:hAnsi="Museo Sans 100"/>
          <w:b/>
          <w:sz w:val="24"/>
          <w:szCs w:val="24"/>
        </w:rPr>
        <w:t xml:space="preserve">Hacienda El </w:t>
      </w:r>
      <w:proofErr w:type="spellStart"/>
      <w:r w:rsidRPr="006D44DD">
        <w:rPr>
          <w:rFonts w:ascii="Museo Sans 100" w:hAnsi="Museo Sans 100"/>
          <w:b/>
          <w:sz w:val="24"/>
          <w:szCs w:val="24"/>
        </w:rPr>
        <w:t>Singüil</w:t>
      </w:r>
      <w:proofErr w:type="spellEnd"/>
      <w:r w:rsidRPr="006D44DD">
        <w:rPr>
          <w:rFonts w:ascii="Museo Sans 100" w:hAnsi="Museo Sans 100"/>
          <w:sz w:val="24"/>
          <w:szCs w:val="24"/>
        </w:rPr>
        <w:t xml:space="preserve"> adquirida por el ISTA en dos porciones: una con área de 113 </w:t>
      </w:r>
      <w:proofErr w:type="spellStart"/>
      <w:r w:rsidRPr="006D44DD">
        <w:rPr>
          <w:rFonts w:ascii="Museo Sans 100" w:hAnsi="Museo Sans 100"/>
          <w:sz w:val="24"/>
          <w:szCs w:val="24"/>
        </w:rPr>
        <w:t>Hás</w:t>
      </w:r>
      <w:proofErr w:type="spellEnd"/>
      <w:r w:rsidRPr="006D44DD">
        <w:rPr>
          <w:rFonts w:ascii="Museo Sans 100" w:hAnsi="Museo Sans 100"/>
          <w:sz w:val="24"/>
          <w:szCs w:val="24"/>
        </w:rPr>
        <w:t xml:space="preserve">. 27 </w:t>
      </w:r>
      <w:proofErr w:type="spellStart"/>
      <w:r w:rsidRPr="006D44DD">
        <w:rPr>
          <w:rFonts w:ascii="Museo Sans 100" w:hAnsi="Museo Sans 100"/>
          <w:sz w:val="24"/>
          <w:szCs w:val="24"/>
        </w:rPr>
        <w:t>Ás</w:t>
      </w:r>
      <w:proofErr w:type="spellEnd"/>
      <w:r w:rsidRPr="006D44DD">
        <w:rPr>
          <w:rFonts w:ascii="Museo Sans 100" w:hAnsi="Museo Sans 100"/>
          <w:sz w:val="24"/>
          <w:szCs w:val="24"/>
        </w:rPr>
        <w:t xml:space="preserve">. 36.04 </w:t>
      </w:r>
      <w:proofErr w:type="spellStart"/>
      <w:r w:rsidRPr="006D44DD">
        <w:rPr>
          <w:rFonts w:ascii="Museo Sans 100" w:hAnsi="Museo Sans 100"/>
          <w:sz w:val="24"/>
          <w:szCs w:val="24"/>
        </w:rPr>
        <w:t>Cás</w:t>
      </w:r>
      <w:proofErr w:type="spellEnd"/>
      <w:r w:rsidRPr="006D44DD">
        <w:rPr>
          <w:rFonts w:ascii="Museo Sans 100" w:hAnsi="Museo Sans 100"/>
          <w:sz w:val="24"/>
          <w:szCs w:val="24"/>
        </w:rPr>
        <w:t xml:space="preserve">. por un valor de $398,020.91, a través de Compraventa, y otro con un área de 30 </w:t>
      </w:r>
      <w:proofErr w:type="spellStart"/>
      <w:r w:rsidRPr="006D44DD">
        <w:rPr>
          <w:rFonts w:ascii="Museo Sans 100" w:hAnsi="Museo Sans 100"/>
          <w:sz w:val="24"/>
          <w:szCs w:val="24"/>
        </w:rPr>
        <w:t>Hás</w:t>
      </w:r>
      <w:proofErr w:type="spellEnd"/>
      <w:r w:rsidRPr="006D44DD">
        <w:rPr>
          <w:rFonts w:ascii="Museo Sans 100" w:hAnsi="Museo Sans 100"/>
          <w:sz w:val="24"/>
          <w:szCs w:val="24"/>
        </w:rPr>
        <w:t xml:space="preserve">. 00 </w:t>
      </w:r>
      <w:proofErr w:type="spellStart"/>
      <w:r w:rsidRPr="006D44DD">
        <w:rPr>
          <w:rFonts w:ascii="Museo Sans 100" w:hAnsi="Museo Sans 100"/>
          <w:sz w:val="24"/>
          <w:szCs w:val="24"/>
        </w:rPr>
        <w:t>Ás</w:t>
      </w:r>
      <w:proofErr w:type="spellEnd"/>
      <w:r w:rsidRPr="006D44DD">
        <w:rPr>
          <w:rFonts w:ascii="Museo Sans 100" w:hAnsi="Museo Sans 100"/>
          <w:sz w:val="24"/>
          <w:szCs w:val="24"/>
        </w:rPr>
        <w:t xml:space="preserve">. 00.00 </w:t>
      </w:r>
      <w:proofErr w:type="spellStart"/>
      <w:r w:rsidRPr="006D44DD">
        <w:rPr>
          <w:rFonts w:ascii="Museo Sans 100" w:hAnsi="Museo Sans 100"/>
          <w:sz w:val="24"/>
          <w:szCs w:val="24"/>
        </w:rPr>
        <w:t>Cás</w:t>
      </w:r>
      <w:proofErr w:type="spellEnd"/>
      <w:r w:rsidRPr="006D44DD">
        <w:rPr>
          <w:rFonts w:ascii="Museo Sans 100" w:hAnsi="Museo Sans 100"/>
          <w:sz w:val="24"/>
          <w:szCs w:val="24"/>
        </w:rPr>
        <w:t xml:space="preserve">. por un valor de $105,414.03 a través de Expropiación, según consta en Acuerdo contenido en el Punto XII del Acta de Sesión Ordinaria 7-2001, de fecha 15 de febrero de 2001, ampliado por el Punto XII del Acta de Sesión Ordinaria 10-2001, de fecha 7 de marzo de 2001, y éstos a su vez modificados por el Punto XXVI del Acta de Sesión Ordinaria  15-2001, de fecha 19 de abril de 2001, ambas a razón de un precio por hectárea de $3,513.80 y por metro cuadrado de $0.351380; y la segunda que formaba parte de la </w:t>
      </w:r>
      <w:r w:rsidRPr="006D44DD">
        <w:rPr>
          <w:rFonts w:ascii="Museo Sans 100" w:hAnsi="Museo Sans 100"/>
          <w:b/>
          <w:sz w:val="24"/>
          <w:szCs w:val="24"/>
        </w:rPr>
        <w:t xml:space="preserve">Hacienda El </w:t>
      </w:r>
      <w:proofErr w:type="spellStart"/>
      <w:r w:rsidRPr="006D44DD">
        <w:rPr>
          <w:rFonts w:ascii="Museo Sans 100" w:hAnsi="Museo Sans 100"/>
          <w:b/>
          <w:sz w:val="24"/>
          <w:szCs w:val="24"/>
        </w:rPr>
        <w:t>Singüil</w:t>
      </w:r>
      <w:proofErr w:type="spellEnd"/>
      <w:r w:rsidRPr="006D44DD">
        <w:rPr>
          <w:rFonts w:ascii="Museo Sans 100" w:hAnsi="Museo Sans 100"/>
          <w:b/>
          <w:sz w:val="24"/>
          <w:szCs w:val="24"/>
        </w:rPr>
        <w:t xml:space="preserve"> Porción Santa Rita</w:t>
      </w:r>
      <w:r w:rsidRPr="006D44DD">
        <w:rPr>
          <w:rFonts w:ascii="Museo Sans 100" w:hAnsi="Museo Sans 100"/>
          <w:sz w:val="24"/>
          <w:szCs w:val="24"/>
        </w:rPr>
        <w:t xml:space="preserve">, que fue adquirida por el ISTA con un área de 105 </w:t>
      </w:r>
      <w:proofErr w:type="spellStart"/>
      <w:r w:rsidRPr="006D44DD">
        <w:rPr>
          <w:rFonts w:ascii="Museo Sans 100" w:hAnsi="Museo Sans 100"/>
          <w:sz w:val="24"/>
          <w:szCs w:val="24"/>
        </w:rPr>
        <w:t>Hás</w:t>
      </w:r>
      <w:proofErr w:type="spellEnd"/>
      <w:r w:rsidRPr="006D44DD">
        <w:rPr>
          <w:rFonts w:ascii="Museo Sans 100" w:hAnsi="Museo Sans 100"/>
          <w:sz w:val="24"/>
          <w:szCs w:val="24"/>
        </w:rPr>
        <w:t xml:space="preserve">. 26 </w:t>
      </w:r>
      <w:proofErr w:type="spellStart"/>
      <w:r w:rsidRPr="006D44DD">
        <w:rPr>
          <w:rFonts w:ascii="Museo Sans 100" w:hAnsi="Museo Sans 100"/>
          <w:sz w:val="24"/>
          <w:szCs w:val="24"/>
        </w:rPr>
        <w:t>Ás</w:t>
      </w:r>
      <w:proofErr w:type="spellEnd"/>
      <w:r w:rsidRPr="006D44DD">
        <w:rPr>
          <w:rFonts w:ascii="Museo Sans 100" w:hAnsi="Museo Sans 100"/>
          <w:sz w:val="24"/>
          <w:szCs w:val="24"/>
        </w:rPr>
        <w:t xml:space="preserve">. 20.48 </w:t>
      </w:r>
      <w:proofErr w:type="spellStart"/>
      <w:r w:rsidRPr="006D44DD">
        <w:rPr>
          <w:rFonts w:ascii="Museo Sans 100" w:hAnsi="Museo Sans 100"/>
          <w:sz w:val="24"/>
          <w:szCs w:val="24"/>
        </w:rPr>
        <w:t>Cás</w:t>
      </w:r>
      <w:proofErr w:type="spellEnd"/>
      <w:r w:rsidRPr="006D44DD">
        <w:rPr>
          <w:rFonts w:ascii="Museo Sans 100" w:hAnsi="Museo Sans 100"/>
          <w:sz w:val="24"/>
          <w:szCs w:val="24"/>
        </w:rPr>
        <w:t xml:space="preserve">. por un valor de $369,809.56, a través de Compraventa, según consta en el Punto </w:t>
      </w:r>
      <w:r w:rsidRPr="00131C18">
        <w:rPr>
          <w:rFonts w:ascii="Museo Sans 100" w:hAnsi="Museo Sans 100"/>
          <w:sz w:val="24"/>
          <w:szCs w:val="24"/>
        </w:rPr>
        <w:t xml:space="preserve">XIX del Acta de Sesión Ordinaria 25-2001, de fecha 28 de junio de 2001, a razón de un precio por hectárea de $3,513.23 y por metro cuadrado de $0.351323. Se aclara, que a pesar de haberse adquirido la </w:t>
      </w:r>
      <w:r w:rsidRPr="00131C18">
        <w:rPr>
          <w:rFonts w:ascii="Museo Sans 100" w:hAnsi="Museo Sans 100"/>
          <w:b/>
          <w:sz w:val="24"/>
          <w:szCs w:val="24"/>
        </w:rPr>
        <w:t xml:space="preserve">Hacienda El </w:t>
      </w:r>
      <w:proofErr w:type="spellStart"/>
      <w:r w:rsidRPr="00131C18">
        <w:rPr>
          <w:rFonts w:ascii="Museo Sans 100" w:hAnsi="Museo Sans 100"/>
          <w:b/>
          <w:sz w:val="24"/>
          <w:szCs w:val="24"/>
        </w:rPr>
        <w:t>Singüil</w:t>
      </w:r>
      <w:proofErr w:type="spellEnd"/>
      <w:r w:rsidRPr="00131C18">
        <w:rPr>
          <w:rFonts w:ascii="Museo Sans 100" w:hAnsi="Museo Sans 100"/>
          <w:b/>
          <w:sz w:val="24"/>
          <w:szCs w:val="24"/>
        </w:rPr>
        <w:t xml:space="preserve">, </w:t>
      </w:r>
      <w:r w:rsidRPr="00131C18">
        <w:rPr>
          <w:rFonts w:ascii="Museo Sans 100" w:hAnsi="Museo Sans 100"/>
          <w:sz w:val="24"/>
          <w:szCs w:val="24"/>
        </w:rPr>
        <w:t>con un área total de</w:t>
      </w:r>
      <w:r w:rsidRPr="00131C18">
        <w:rPr>
          <w:rFonts w:ascii="Museo Sans 100" w:hAnsi="Museo Sans 100"/>
          <w:b/>
          <w:sz w:val="24"/>
          <w:szCs w:val="24"/>
        </w:rPr>
        <w:t xml:space="preserve"> 143 </w:t>
      </w:r>
      <w:proofErr w:type="spellStart"/>
      <w:r w:rsidRPr="00131C18">
        <w:rPr>
          <w:rFonts w:ascii="Museo Sans 100" w:hAnsi="Museo Sans 100"/>
          <w:b/>
          <w:sz w:val="24"/>
          <w:szCs w:val="24"/>
        </w:rPr>
        <w:t>Hás</w:t>
      </w:r>
      <w:proofErr w:type="spellEnd"/>
      <w:r w:rsidRPr="00131C18">
        <w:rPr>
          <w:rFonts w:ascii="Museo Sans 100" w:hAnsi="Museo Sans 100"/>
          <w:b/>
          <w:sz w:val="24"/>
          <w:szCs w:val="24"/>
        </w:rPr>
        <w:t xml:space="preserve">. 27 </w:t>
      </w:r>
      <w:proofErr w:type="spellStart"/>
      <w:r w:rsidRPr="00131C18">
        <w:rPr>
          <w:rFonts w:ascii="Museo Sans 100" w:hAnsi="Museo Sans 100"/>
          <w:b/>
          <w:sz w:val="24"/>
          <w:szCs w:val="24"/>
        </w:rPr>
        <w:t>Ás</w:t>
      </w:r>
      <w:proofErr w:type="spellEnd"/>
      <w:r w:rsidRPr="00131C18">
        <w:rPr>
          <w:rFonts w:ascii="Museo Sans 100" w:hAnsi="Museo Sans 100"/>
          <w:b/>
          <w:sz w:val="24"/>
          <w:szCs w:val="24"/>
        </w:rPr>
        <w:t xml:space="preserve">. 36.04 </w:t>
      </w:r>
      <w:proofErr w:type="spellStart"/>
      <w:r w:rsidRPr="00131C18">
        <w:rPr>
          <w:rFonts w:ascii="Museo Sans 100" w:hAnsi="Museo Sans 100"/>
          <w:b/>
          <w:sz w:val="24"/>
          <w:szCs w:val="24"/>
        </w:rPr>
        <w:t>Cás</w:t>
      </w:r>
      <w:proofErr w:type="spellEnd"/>
      <w:r w:rsidRPr="00131C18">
        <w:rPr>
          <w:rFonts w:ascii="Museo Sans 100" w:hAnsi="Museo Sans 100"/>
          <w:b/>
          <w:sz w:val="24"/>
          <w:szCs w:val="24"/>
        </w:rPr>
        <w:t xml:space="preserve">., </w:t>
      </w:r>
      <w:r w:rsidRPr="00131C18">
        <w:rPr>
          <w:rFonts w:ascii="Museo Sans 100" w:hAnsi="Museo Sans 100"/>
          <w:sz w:val="24"/>
          <w:szCs w:val="24"/>
        </w:rPr>
        <w:t>éste contaba con un área registral</w:t>
      </w:r>
      <w:r w:rsidRPr="00131C18">
        <w:rPr>
          <w:rFonts w:ascii="Museo Sans 100" w:hAnsi="Museo Sans 100"/>
          <w:b/>
          <w:sz w:val="24"/>
          <w:szCs w:val="24"/>
        </w:rPr>
        <w:t xml:space="preserve"> de 136 </w:t>
      </w:r>
      <w:proofErr w:type="spellStart"/>
      <w:r w:rsidRPr="00131C18">
        <w:rPr>
          <w:rFonts w:ascii="Museo Sans 100" w:hAnsi="Museo Sans 100"/>
          <w:b/>
          <w:sz w:val="24"/>
          <w:szCs w:val="24"/>
        </w:rPr>
        <w:t>Hás</w:t>
      </w:r>
      <w:proofErr w:type="spellEnd"/>
      <w:r w:rsidRPr="00131C18">
        <w:rPr>
          <w:rFonts w:ascii="Museo Sans 100" w:hAnsi="Museo Sans 100"/>
          <w:b/>
          <w:sz w:val="24"/>
          <w:szCs w:val="24"/>
        </w:rPr>
        <w:t xml:space="preserve">. 63 </w:t>
      </w:r>
      <w:proofErr w:type="spellStart"/>
      <w:r w:rsidRPr="00131C18">
        <w:rPr>
          <w:rFonts w:ascii="Museo Sans 100" w:hAnsi="Museo Sans 100"/>
          <w:b/>
          <w:sz w:val="24"/>
          <w:szCs w:val="24"/>
        </w:rPr>
        <w:t>Ás</w:t>
      </w:r>
      <w:proofErr w:type="spellEnd"/>
      <w:r w:rsidRPr="00131C18">
        <w:rPr>
          <w:rFonts w:ascii="Museo Sans 100" w:hAnsi="Museo Sans 100"/>
          <w:b/>
          <w:sz w:val="24"/>
          <w:szCs w:val="24"/>
        </w:rPr>
        <w:t xml:space="preserve">. 38.00 </w:t>
      </w:r>
      <w:proofErr w:type="spellStart"/>
      <w:r w:rsidRPr="00131C18">
        <w:rPr>
          <w:rFonts w:ascii="Museo Sans 100" w:hAnsi="Museo Sans 100"/>
          <w:b/>
          <w:sz w:val="24"/>
          <w:szCs w:val="24"/>
        </w:rPr>
        <w:t>Cás</w:t>
      </w:r>
      <w:proofErr w:type="spellEnd"/>
      <w:r w:rsidRPr="00131C18">
        <w:rPr>
          <w:rFonts w:ascii="Museo Sans 100" w:hAnsi="Museo Sans 100"/>
          <w:b/>
          <w:sz w:val="24"/>
          <w:szCs w:val="24"/>
        </w:rPr>
        <w:t xml:space="preserve">., </w:t>
      </w:r>
      <w:r w:rsidRPr="00131C18">
        <w:rPr>
          <w:rFonts w:ascii="Museo Sans 100" w:hAnsi="Museo Sans 100"/>
          <w:sz w:val="24"/>
          <w:szCs w:val="24"/>
        </w:rPr>
        <w:t xml:space="preserve">según escritura pública de Compraventa número </w:t>
      </w:r>
      <w:r w:rsidR="00131C18">
        <w:rPr>
          <w:rFonts w:ascii="Museo Sans 100" w:hAnsi="Museo Sans 100"/>
          <w:sz w:val="24"/>
          <w:szCs w:val="24"/>
        </w:rPr>
        <w:t>----</w:t>
      </w:r>
      <w:r w:rsidRPr="00131C18">
        <w:rPr>
          <w:rFonts w:ascii="Museo Sans 100" w:hAnsi="Museo Sans 100"/>
          <w:sz w:val="24"/>
          <w:szCs w:val="24"/>
        </w:rPr>
        <w:t xml:space="preserve">* del libro </w:t>
      </w:r>
      <w:r w:rsidR="00131C18">
        <w:rPr>
          <w:rFonts w:ascii="Museo Sans 100" w:hAnsi="Museo Sans 100"/>
          <w:sz w:val="24"/>
          <w:szCs w:val="24"/>
        </w:rPr>
        <w:t>----</w:t>
      </w:r>
      <w:r w:rsidRPr="00131C18">
        <w:rPr>
          <w:rFonts w:ascii="Museo Sans 100" w:hAnsi="Museo Sans 100"/>
          <w:sz w:val="24"/>
          <w:szCs w:val="24"/>
        </w:rPr>
        <w:t xml:space="preserve"> de Protocolo de la Notario Claudia Carolina López Moreira, otorgada el día </w:t>
      </w:r>
      <w:r w:rsidR="00131C18">
        <w:rPr>
          <w:rFonts w:ascii="Museo Sans 100" w:hAnsi="Museo Sans 100"/>
          <w:sz w:val="24"/>
          <w:szCs w:val="24"/>
        </w:rPr>
        <w:t>----</w:t>
      </w:r>
      <w:r w:rsidRPr="00131C18">
        <w:rPr>
          <w:rFonts w:ascii="Museo Sans 100" w:hAnsi="Museo Sans 100"/>
          <w:sz w:val="24"/>
          <w:szCs w:val="24"/>
        </w:rPr>
        <w:t xml:space="preserve"> de </w:t>
      </w:r>
      <w:r w:rsidR="00131C18">
        <w:rPr>
          <w:rFonts w:ascii="Museo Sans 100" w:hAnsi="Museo Sans 100"/>
          <w:sz w:val="24"/>
          <w:szCs w:val="24"/>
        </w:rPr>
        <w:t>---</w:t>
      </w:r>
      <w:r w:rsidRPr="00131C18">
        <w:rPr>
          <w:rFonts w:ascii="Museo Sans 100" w:hAnsi="Museo Sans 100"/>
          <w:sz w:val="24"/>
          <w:szCs w:val="24"/>
        </w:rPr>
        <w:t xml:space="preserve"> de </w:t>
      </w:r>
      <w:r w:rsidR="00131C18">
        <w:rPr>
          <w:rFonts w:ascii="Museo Sans 100" w:hAnsi="Museo Sans 100"/>
          <w:sz w:val="24"/>
          <w:szCs w:val="24"/>
        </w:rPr>
        <w:t>----</w:t>
      </w:r>
      <w:r w:rsidRPr="00131C18">
        <w:rPr>
          <w:rFonts w:ascii="Museo Sans 100" w:hAnsi="Museo Sans 100"/>
          <w:sz w:val="24"/>
          <w:szCs w:val="24"/>
        </w:rPr>
        <w:t xml:space="preserve">.  </w:t>
      </w:r>
      <w:r w:rsidRPr="00131C18">
        <w:rPr>
          <w:rFonts w:ascii="Museo Sans 100" w:hAnsi="Museo Sans 100"/>
          <w:b/>
          <w:sz w:val="24"/>
          <w:szCs w:val="24"/>
        </w:rPr>
        <w:t xml:space="preserve"> </w:t>
      </w:r>
    </w:p>
    <w:p w:rsidR="00F90A13" w:rsidRPr="006D44DD" w:rsidRDefault="00F90A13" w:rsidP="006D44DD">
      <w:pPr>
        <w:jc w:val="both"/>
        <w:rPr>
          <w:rFonts w:ascii="Museo Sans 100" w:hAnsi="Museo Sans 100"/>
          <w:b/>
          <w:sz w:val="24"/>
          <w:szCs w:val="24"/>
        </w:rPr>
      </w:pPr>
    </w:p>
    <w:p w:rsidR="00F90A13" w:rsidRPr="006D44DD" w:rsidRDefault="00F90A13" w:rsidP="006D44DD">
      <w:pPr>
        <w:ind w:left="1276" w:hanging="142"/>
        <w:jc w:val="both"/>
        <w:rPr>
          <w:rFonts w:ascii="Museo Sans 100" w:eastAsia="Times New Roman" w:hAnsi="Museo Sans 100"/>
          <w:sz w:val="24"/>
          <w:szCs w:val="24"/>
        </w:rPr>
      </w:pPr>
      <w:r w:rsidRPr="006D44DD">
        <w:rPr>
          <w:rFonts w:ascii="Museo Sans 100" w:hAnsi="Museo Sans 100"/>
          <w:sz w:val="24"/>
          <w:szCs w:val="24"/>
        </w:rPr>
        <w:t xml:space="preserve">*Es conveniente precisar, que en el Punto III del Acta de Sesión Ordinaria 30-2014, de fecha 20 de agosto de 2014, se consignó que el número de la Escritura Pública es el </w:t>
      </w:r>
      <w:r w:rsidR="00131C18">
        <w:rPr>
          <w:rFonts w:ascii="Museo Sans 100" w:hAnsi="Museo Sans 100"/>
          <w:sz w:val="24"/>
          <w:szCs w:val="24"/>
        </w:rPr>
        <w:t>----</w:t>
      </w:r>
      <w:r w:rsidRPr="006D44DD">
        <w:rPr>
          <w:rFonts w:ascii="Museo Sans 100" w:hAnsi="Museo Sans 100"/>
          <w:sz w:val="24"/>
          <w:szCs w:val="24"/>
        </w:rPr>
        <w:t xml:space="preserve">, siendo lo correcto número </w:t>
      </w:r>
      <w:r w:rsidR="00131C18">
        <w:rPr>
          <w:rFonts w:ascii="Museo Sans 100" w:hAnsi="Museo Sans 100"/>
          <w:sz w:val="24"/>
          <w:szCs w:val="24"/>
        </w:rPr>
        <w:t>----</w:t>
      </w:r>
      <w:r w:rsidRPr="006D44DD">
        <w:rPr>
          <w:rFonts w:ascii="Museo Sans 100" w:hAnsi="Museo Sans 100"/>
          <w:sz w:val="24"/>
          <w:szCs w:val="24"/>
        </w:rPr>
        <w:t>.</w:t>
      </w:r>
      <w:r w:rsidRPr="006D44DD">
        <w:rPr>
          <w:rFonts w:ascii="Museo Sans 100" w:eastAsia="Times New Roman" w:hAnsi="Museo Sans 100"/>
          <w:sz w:val="24"/>
          <w:szCs w:val="24"/>
        </w:rPr>
        <w:t xml:space="preserve"> </w:t>
      </w:r>
    </w:p>
    <w:p w:rsidR="00F90A13" w:rsidRPr="006D44DD" w:rsidRDefault="00F90A13" w:rsidP="006D44DD">
      <w:pPr>
        <w:jc w:val="both"/>
        <w:rPr>
          <w:rFonts w:ascii="Museo Sans 100" w:eastAsia="Times New Roman" w:hAnsi="Museo Sans 100"/>
          <w:sz w:val="24"/>
          <w:szCs w:val="24"/>
        </w:rPr>
      </w:pPr>
    </w:p>
    <w:p w:rsidR="00F90A13" w:rsidRPr="006D44DD" w:rsidRDefault="00F90A13" w:rsidP="006D44DD">
      <w:pPr>
        <w:pStyle w:val="Prrafodelista"/>
        <w:numPr>
          <w:ilvl w:val="0"/>
          <w:numId w:val="69"/>
        </w:numPr>
        <w:ind w:left="1134" w:hanging="708"/>
        <w:contextualSpacing/>
        <w:jc w:val="both"/>
        <w:rPr>
          <w:rFonts w:ascii="Museo Sans 100" w:hAnsi="Museo Sans 100"/>
          <w:sz w:val="24"/>
          <w:szCs w:val="24"/>
        </w:rPr>
      </w:pPr>
      <w:r w:rsidRPr="006D44DD">
        <w:rPr>
          <w:rFonts w:ascii="Museo Sans 100" w:eastAsia="Times New Roman" w:hAnsi="Museo Sans 100"/>
          <w:sz w:val="24"/>
          <w:szCs w:val="24"/>
        </w:rPr>
        <w:t xml:space="preserve">Mediante el Punto III del Acta de Sesión Ordinaria 30-2014, de fecha 20 de agosto de 2014, se aprobó el Proyecto de Lotificación Agrícola y Asentamiento Comunitario desarrollado en el inmueble </w:t>
      </w:r>
      <w:r w:rsidRPr="006D44DD">
        <w:rPr>
          <w:rFonts w:ascii="Museo Sans 100" w:eastAsia="Times New Roman" w:hAnsi="Museo Sans 100"/>
          <w:sz w:val="24"/>
          <w:szCs w:val="24"/>
          <w:lang w:val="es-ES"/>
        </w:rPr>
        <w:t xml:space="preserve">denominado como </w:t>
      </w:r>
      <w:r w:rsidRPr="006D44DD">
        <w:rPr>
          <w:rFonts w:ascii="Museo Sans 100" w:eastAsia="Times New Roman" w:hAnsi="Museo Sans 100"/>
          <w:b/>
          <w:sz w:val="24"/>
          <w:szCs w:val="24"/>
          <w:lang w:val="es-ES"/>
        </w:rPr>
        <w:t>HACIENDA EL SINGÜIL PORCION 1 y HACIENDA EL SINGÜIL PORCION SANTA RITA PORCION 3</w:t>
      </w:r>
      <w:r w:rsidRPr="006D44DD">
        <w:rPr>
          <w:rFonts w:ascii="Museo Sans 100" w:eastAsia="Times New Roman" w:hAnsi="Museo Sans 100"/>
          <w:sz w:val="24"/>
          <w:szCs w:val="24"/>
        </w:rPr>
        <w:t xml:space="preserve">, ubicada en cantón San Cristóbal, jurisdicción de El Porvenir, departamento de Santa Ana, con un área total de 18 </w:t>
      </w:r>
      <w:proofErr w:type="spellStart"/>
      <w:r w:rsidRPr="006D44DD">
        <w:rPr>
          <w:rFonts w:ascii="Museo Sans 100" w:eastAsia="Times New Roman" w:hAnsi="Museo Sans 100"/>
          <w:sz w:val="24"/>
          <w:szCs w:val="24"/>
        </w:rPr>
        <w:t>Hás</w:t>
      </w:r>
      <w:proofErr w:type="spellEnd"/>
      <w:r w:rsidRPr="006D44DD">
        <w:rPr>
          <w:rFonts w:ascii="Museo Sans 100" w:eastAsia="Times New Roman" w:hAnsi="Museo Sans 100"/>
          <w:sz w:val="24"/>
          <w:szCs w:val="24"/>
        </w:rPr>
        <w:t xml:space="preserve">. 32 As. 43.38 </w:t>
      </w:r>
      <w:proofErr w:type="spellStart"/>
      <w:r w:rsidRPr="006D44DD">
        <w:rPr>
          <w:rFonts w:ascii="Museo Sans 100" w:eastAsia="Times New Roman" w:hAnsi="Museo Sans 100"/>
          <w:sz w:val="24"/>
          <w:szCs w:val="24"/>
        </w:rPr>
        <w:t>Cás</w:t>
      </w:r>
      <w:proofErr w:type="spellEnd"/>
      <w:r w:rsidRPr="006D44DD">
        <w:rPr>
          <w:rFonts w:ascii="Museo Sans 100" w:eastAsia="Times New Roman" w:hAnsi="Museo Sans 100"/>
          <w:sz w:val="24"/>
          <w:szCs w:val="24"/>
        </w:rPr>
        <w:t xml:space="preserve">., que comprende: el primero </w:t>
      </w:r>
      <w:r w:rsidR="00131C18">
        <w:rPr>
          <w:rFonts w:ascii="Museo Sans 100" w:eastAsia="Times New Roman" w:hAnsi="Museo Sans 100"/>
          <w:sz w:val="24"/>
          <w:szCs w:val="24"/>
        </w:rPr>
        <w:t>---</w:t>
      </w:r>
      <w:r w:rsidRPr="006D44DD">
        <w:rPr>
          <w:rFonts w:ascii="Museo Sans 100" w:eastAsia="Times New Roman" w:hAnsi="Museo Sans 100"/>
          <w:sz w:val="24"/>
          <w:szCs w:val="24"/>
        </w:rPr>
        <w:t xml:space="preserve"> lotes (polígonos 1 y 2), </w:t>
      </w:r>
      <w:r w:rsidR="00131C18">
        <w:rPr>
          <w:rFonts w:ascii="Museo Sans 100" w:eastAsia="Times New Roman" w:hAnsi="Museo Sans 100"/>
          <w:sz w:val="24"/>
          <w:szCs w:val="24"/>
        </w:rPr>
        <w:t xml:space="preserve">---- </w:t>
      </w:r>
      <w:r w:rsidRPr="006D44DD">
        <w:rPr>
          <w:rFonts w:ascii="Museo Sans 100" w:eastAsia="Times New Roman" w:hAnsi="Museo Sans 100"/>
          <w:sz w:val="24"/>
          <w:szCs w:val="24"/>
        </w:rPr>
        <w:t xml:space="preserve">solares (polígonos P, Q, R, S, T, U, V, W, X y Y), Iglesia, zona de protección y calles. Aprobándose el precio de venta de $0.5709 por metro cuadrado para los solares de vivienda ubicados originalmente como PORCION 3 DE LA HACIENDA EL SINGUIL, PORCION SANTA RITA. Se aclara que los criterios utilizados por el departamento de Asignación Individual y Avalúos para recomendar los precios de venta son los aprobados en el Acuerdo contenido en el Punto XXV del Acta de Sesión Ordinaria 26-2010, de fecha 15 de julio de 2010. </w:t>
      </w:r>
      <w:r w:rsidRPr="006D44DD">
        <w:rPr>
          <w:rFonts w:ascii="Museo Sans 100" w:eastAsia="Times New Roman" w:hAnsi="Museo Sans 100"/>
          <w:bCs/>
          <w:sz w:val="24"/>
          <w:szCs w:val="24"/>
        </w:rPr>
        <w:lastRenderedPageBreak/>
        <w:t xml:space="preserve">Dentro del Proyecto relacionado se encuentran los inmuebles objeto del presente </w:t>
      </w:r>
      <w:r w:rsidR="00BB213E" w:rsidRPr="006D44DD">
        <w:rPr>
          <w:rFonts w:ascii="Museo Sans 100" w:eastAsia="Times New Roman" w:hAnsi="Museo Sans 100"/>
          <w:bCs/>
          <w:sz w:val="24"/>
          <w:szCs w:val="24"/>
        </w:rPr>
        <w:t>punto de acta</w:t>
      </w:r>
      <w:r w:rsidRPr="006D44DD">
        <w:rPr>
          <w:rFonts w:ascii="Museo Sans 100" w:eastAsia="Times New Roman" w:hAnsi="Museo Sans 100"/>
          <w:bCs/>
          <w:sz w:val="24"/>
          <w:szCs w:val="24"/>
        </w:rPr>
        <w:t>.</w:t>
      </w:r>
    </w:p>
    <w:p w:rsidR="00F90A13" w:rsidRPr="006D44DD" w:rsidRDefault="00F90A13" w:rsidP="006D44DD">
      <w:pPr>
        <w:pStyle w:val="Prrafodelista"/>
        <w:ind w:left="284"/>
        <w:jc w:val="both"/>
        <w:rPr>
          <w:rFonts w:ascii="Museo Sans 100" w:hAnsi="Museo Sans 100"/>
          <w:sz w:val="24"/>
          <w:szCs w:val="24"/>
        </w:rPr>
      </w:pPr>
    </w:p>
    <w:p w:rsidR="00F90A13" w:rsidRPr="006D44DD" w:rsidRDefault="00F90A13" w:rsidP="006D44DD">
      <w:pPr>
        <w:pStyle w:val="Prrafodelista"/>
        <w:numPr>
          <w:ilvl w:val="0"/>
          <w:numId w:val="69"/>
        </w:numPr>
        <w:ind w:left="1134" w:hanging="708"/>
        <w:contextualSpacing/>
        <w:jc w:val="both"/>
        <w:rPr>
          <w:rFonts w:ascii="Museo Sans 100" w:hAnsi="Museo Sans 100"/>
          <w:sz w:val="24"/>
          <w:szCs w:val="24"/>
        </w:rPr>
      </w:pPr>
      <w:r w:rsidRPr="006D44DD">
        <w:rPr>
          <w:rFonts w:ascii="Museo Sans 100" w:hAnsi="Museo Sans 100"/>
          <w:sz w:val="24"/>
          <w:szCs w:val="24"/>
        </w:rPr>
        <w:t xml:space="preserve">Es necesario advertir a los solicitantes a través de una cláusula especial en las escrituras correspondientes de compraventa de los inmuebles, que deberán cumplir con las recomendaciones ambientales </w:t>
      </w:r>
      <w:r w:rsidRPr="006D44DD">
        <w:rPr>
          <w:rFonts w:ascii="Museo Sans 100" w:hAnsi="Museo Sans 100"/>
          <w:sz w:val="24"/>
          <w:szCs w:val="24"/>
          <w:lang w:val="es-ES" w:eastAsia="es-ES"/>
        </w:rPr>
        <w:t>emitidas por el Departamento Ambiental Institucional</w:t>
      </w:r>
      <w:r w:rsidRPr="006D44DD">
        <w:rPr>
          <w:rFonts w:ascii="Museo Sans 100" w:hAnsi="Museo Sans 100"/>
          <w:sz w:val="24"/>
          <w:szCs w:val="24"/>
        </w:rPr>
        <w:t>, en el sentido que en caso de la tala de los árboles, se deberán tramitar los permisos respectivos exigidos por la Ley Forestal, por considerarse especies protegidas. De conformidad a lo establecido en el Acuerd</w:t>
      </w:r>
      <w:r w:rsidR="00BB213E" w:rsidRPr="006D44DD">
        <w:rPr>
          <w:rFonts w:ascii="Museo Sans 100" w:hAnsi="Museo Sans 100"/>
          <w:sz w:val="24"/>
          <w:szCs w:val="24"/>
        </w:rPr>
        <w:t>o</w:t>
      </w:r>
      <w:r w:rsidRPr="006D44DD">
        <w:rPr>
          <w:rFonts w:ascii="Museo Sans 100" w:hAnsi="Museo Sans 100"/>
          <w:sz w:val="24"/>
          <w:szCs w:val="24"/>
        </w:rPr>
        <w:t xml:space="preserve"> Primero del Punto III del Acta de Sesión Ordinaria 30-2014, de fecha 20 de agosto de 2014.  </w:t>
      </w:r>
    </w:p>
    <w:p w:rsidR="00F90A13" w:rsidRPr="006D44DD" w:rsidRDefault="00F90A13" w:rsidP="006D44DD">
      <w:pPr>
        <w:pStyle w:val="Prrafodelista"/>
        <w:rPr>
          <w:rFonts w:ascii="Museo Sans 100" w:eastAsia="Times New Roman" w:hAnsi="Museo Sans 100"/>
          <w:sz w:val="24"/>
          <w:szCs w:val="24"/>
        </w:rPr>
      </w:pPr>
    </w:p>
    <w:p w:rsidR="00F90A13" w:rsidRPr="006D44DD" w:rsidRDefault="00F90A13" w:rsidP="006D44DD">
      <w:pPr>
        <w:pStyle w:val="Prrafodelista"/>
        <w:numPr>
          <w:ilvl w:val="0"/>
          <w:numId w:val="69"/>
        </w:numPr>
        <w:ind w:left="1134" w:hanging="708"/>
        <w:contextualSpacing/>
        <w:jc w:val="both"/>
        <w:rPr>
          <w:rFonts w:ascii="Museo Sans 100" w:hAnsi="Museo Sans 100"/>
          <w:strike/>
          <w:sz w:val="24"/>
          <w:szCs w:val="24"/>
        </w:rPr>
      </w:pPr>
      <w:r w:rsidRPr="006D44DD">
        <w:rPr>
          <w:rFonts w:ascii="Museo Sans 100" w:eastAsia="Times New Roman" w:hAnsi="Museo Sans 100"/>
          <w:sz w:val="24"/>
          <w:szCs w:val="24"/>
        </w:rPr>
        <w:t xml:space="preserve">Según valúos de fecha 21 de agosto de 2019, realizados por el Departamento de Asignación Individual y Avalúos, se recomienda el precio de venta para los inmuebles, según detalle consignado en el cuadro de valores y extensiones que se relacionará en el Acuerdo Primero del presente </w:t>
      </w:r>
      <w:r w:rsidR="00BB213E" w:rsidRPr="006D44DD">
        <w:rPr>
          <w:rFonts w:ascii="Museo Sans 100" w:eastAsia="Times New Roman" w:hAnsi="Museo Sans 100"/>
          <w:sz w:val="24"/>
          <w:szCs w:val="24"/>
        </w:rPr>
        <w:t>punto de acta</w:t>
      </w:r>
      <w:r w:rsidRPr="006D44DD">
        <w:rPr>
          <w:rFonts w:ascii="Museo Sans 100" w:eastAsia="Times New Roman" w:hAnsi="Museo Sans 100"/>
          <w:sz w:val="24"/>
          <w:szCs w:val="24"/>
        </w:rPr>
        <w:t xml:space="preserve">, y que han sido requeridos por los solicitantes calificados dentro del Programa de Solidaridad Rural como Campesinos sin Tierra. </w:t>
      </w:r>
    </w:p>
    <w:p w:rsidR="00F90A13" w:rsidRPr="006D44DD" w:rsidRDefault="00F90A13" w:rsidP="006D44DD">
      <w:pPr>
        <w:pStyle w:val="Prrafodelista"/>
        <w:rPr>
          <w:rFonts w:ascii="Museo Sans 100" w:hAnsi="Museo Sans 100"/>
          <w:sz w:val="24"/>
          <w:szCs w:val="24"/>
        </w:rPr>
      </w:pPr>
    </w:p>
    <w:p w:rsidR="00F90A13" w:rsidRPr="006D44DD" w:rsidRDefault="00F90A13" w:rsidP="006D44DD">
      <w:pPr>
        <w:pStyle w:val="Prrafodelista"/>
        <w:numPr>
          <w:ilvl w:val="0"/>
          <w:numId w:val="69"/>
        </w:numPr>
        <w:ind w:left="1134" w:hanging="708"/>
        <w:contextualSpacing/>
        <w:jc w:val="both"/>
        <w:rPr>
          <w:rFonts w:ascii="Museo Sans 100" w:hAnsi="Museo Sans 100"/>
          <w:strike/>
          <w:sz w:val="24"/>
          <w:szCs w:val="24"/>
        </w:rPr>
      </w:pPr>
      <w:r w:rsidRPr="006D44DD">
        <w:rPr>
          <w:rFonts w:ascii="Museo Sans 100" w:hAnsi="Museo Sans 100"/>
          <w:sz w:val="24"/>
          <w:szCs w:val="24"/>
          <w:lang w:val="es-ES"/>
        </w:rPr>
        <w:t>Los Solicitantes se encuentran poseyendo los inmuebles de forma quieta, pacífica y sin interrupción de acuerdo al detalle siguiente:</w:t>
      </w:r>
    </w:p>
    <w:p w:rsidR="00F90A13" w:rsidRPr="00430F9B" w:rsidRDefault="00F90A13" w:rsidP="00F90A13">
      <w:pPr>
        <w:pStyle w:val="Prrafodelista"/>
        <w:rPr>
          <w:rFonts w:ascii="Times New Roman" w:hAnsi="Times New Roman"/>
          <w:sz w:val="28"/>
          <w:szCs w:val="28"/>
          <w:lang w:val="es-ES"/>
        </w:rPr>
      </w:pPr>
    </w:p>
    <w:tbl>
      <w:tblPr>
        <w:tblW w:w="8329" w:type="dxa"/>
        <w:tblInd w:w="726" w:type="dxa"/>
        <w:tblCellMar>
          <w:left w:w="0" w:type="dxa"/>
          <w:right w:w="0" w:type="dxa"/>
        </w:tblCellMar>
        <w:tblLook w:val="04A0" w:firstRow="1" w:lastRow="0" w:firstColumn="1" w:lastColumn="0" w:noHBand="0" w:noVBand="1"/>
      </w:tblPr>
      <w:tblGrid>
        <w:gridCol w:w="2731"/>
        <w:gridCol w:w="1952"/>
        <w:gridCol w:w="1520"/>
        <w:gridCol w:w="2126"/>
      </w:tblGrid>
      <w:tr w:rsidR="00F90A13" w:rsidRPr="00430F9B" w:rsidTr="00BB213E">
        <w:trPr>
          <w:trHeight w:val="20"/>
        </w:trPr>
        <w:tc>
          <w:tcPr>
            <w:tcW w:w="2731" w:type="dxa"/>
            <w:tcBorders>
              <w:top w:val="single" w:sz="8" w:space="0" w:color="auto"/>
              <w:left w:val="single" w:sz="4" w:space="0" w:color="auto"/>
              <w:right w:val="single" w:sz="8" w:space="0" w:color="auto"/>
            </w:tcBorders>
            <w:shd w:val="clear" w:color="auto" w:fill="BFBFBF"/>
            <w:tcMar>
              <w:top w:w="0" w:type="dxa"/>
              <w:left w:w="70" w:type="dxa"/>
              <w:bottom w:w="0" w:type="dxa"/>
              <w:right w:w="70" w:type="dxa"/>
            </w:tcMar>
            <w:vAlign w:val="center"/>
            <w:hideMark/>
          </w:tcPr>
          <w:p w:rsidR="00F90A13" w:rsidRPr="00BB213E" w:rsidRDefault="00F90A13" w:rsidP="00A104F8">
            <w:pPr>
              <w:jc w:val="center"/>
              <w:rPr>
                <w:rFonts w:ascii="Museo Sans 100" w:hAnsi="Museo Sans 100"/>
                <w:b/>
                <w:bCs/>
                <w:color w:val="000000"/>
                <w:sz w:val="16"/>
                <w:szCs w:val="16"/>
                <w:lang w:val="es-ES"/>
              </w:rPr>
            </w:pPr>
          </w:p>
          <w:p w:rsidR="00F90A13" w:rsidRPr="00BB213E" w:rsidRDefault="00F90A13" w:rsidP="00A104F8">
            <w:pPr>
              <w:jc w:val="center"/>
              <w:rPr>
                <w:rFonts w:ascii="Museo Sans 100" w:hAnsi="Museo Sans 100"/>
                <w:b/>
                <w:bCs/>
                <w:color w:val="000000"/>
                <w:sz w:val="16"/>
                <w:szCs w:val="16"/>
                <w:lang w:val="es-ES"/>
              </w:rPr>
            </w:pPr>
            <w:r w:rsidRPr="00BB213E">
              <w:rPr>
                <w:rFonts w:ascii="Museo Sans 100" w:hAnsi="Museo Sans 100"/>
                <w:b/>
                <w:bCs/>
                <w:color w:val="000000"/>
                <w:sz w:val="16"/>
                <w:szCs w:val="16"/>
                <w:lang w:val="es-ES"/>
              </w:rPr>
              <w:t>NOMBRE DEL SOLICITANTE</w:t>
            </w:r>
          </w:p>
        </w:tc>
        <w:tc>
          <w:tcPr>
            <w:tcW w:w="1952"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F90A13" w:rsidRPr="00BB213E" w:rsidRDefault="00F90A13" w:rsidP="00A104F8">
            <w:pPr>
              <w:jc w:val="center"/>
              <w:rPr>
                <w:rFonts w:ascii="Museo Sans 100" w:hAnsi="Museo Sans 100"/>
                <w:b/>
                <w:bCs/>
                <w:color w:val="000000"/>
                <w:sz w:val="16"/>
                <w:szCs w:val="16"/>
                <w:lang w:val="es-ES"/>
              </w:rPr>
            </w:pPr>
            <w:r w:rsidRPr="00BB213E">
              <w:rPr>
                <w:rFonts w:ascii="Museo Sans 100" w:hAnsi="Museo Sans 100"/>
                <w:b/>
                <w:bCs/>
                <w:color w:val="000000"/>
                <w:sz w:val="16"/>
                <w:szCs w:val="16"/>
                <w:lang w:val="es-ES"/>
              </w:rPr>
              <w:t>FECHA DE LEVANTAMIENTO DE ACTA DE POSESION</w:t>
            </w:r>
          </w:p>
        </w:tc>
        <w:tc>
          <w:tcPr>
            <w:tcW w:w="1520"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F90A13" w:rsidRPr="00BB213E" w:rsidRDefault="00F90A13" w:rsidP="00A104F8">
            <w:pPr>
              <w:jc w:val="center"/>
              <w:rPr>
                <w:rFonts w:ascii="Museo Sans 100" w:hAnsi="Museo Sans 100"/>
                <w:b/>
                <w:bCs/>
                <w:color w:val="000000"/>
                <w:sz w:val="16"/>
                <w:szCs w:val="16"/>
                <w:lang w:val="es-ES"/>
              </w:rPr>
            </w:pPr>
            <w:r w:rsidRPr="00BB213E">
              <w:rPr>
                <w:rFonts w:ascii="Museo Sans 100" w:hAnsi="Museo Sans 100"/>
                <w:b/>
                <w:bCs/>
                <w:color w:val="000000"/>
                <w:sz w:val="16"/>
                <w:szCs w:val="16"/>
                <w:lang w:val="es-ES"/>
              </w:rPr>
              <w:t>PERIODO DE POSESION (EN AÑOS)</w:t>
            </w:r>
          </w:p>
        </w:tc>
        <w:tc>
          <w:tcPr>
            <w:tcW w:w="2126"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F90A13" w:rsidRPr="00BB213E" w:rsidRDefault="00F90A13" w:rsidP="00A104F8">
            <w:pPr>
              <w:jc w:val="center"/>
              <w:rPr>
                <w:rFonts w:ascii="Museo Sans 100" w:hAnsi="Museo Sans 100"/>
                <w:b/>
                <w:bCs/>
                <w:color w:val="000000"/>
                <w:sz w:val="16"/>
                <w:szCs w:val="16"/>
                <w:lang w:val="es-ES"/>
              </w:rPr>
            </w:pPr>
            <w:r w:rsidRPr="00BB213E">
              <w:rPr>
                <w:rFonts w:ascii="Museo Sans 100" w:hAnsi="Museo Sans 100"/>
                <w:b/>
                <w:bCs/>
                <w:color w:val="000000"/>
                <w:sz w:val="16"/>
                <w:szCs w:val="16"/>
                <w:lang w:val="es-ES"/>
              </w:rPr>
              <w:t xml:space="preserve">TECNICO  DE LA OFICINA REGIONAL </w:t>
            </w:r>
            <w:r w:rsidRPr="00BB213E">
              <w:rPr>
                <w:rFonts w:ascii="Museo Sans 100" w:hAnsi="Museo Sans 100"/>
                <w:b/>
                <w:bCs/>
                <w:sz w:val="16"/>
                <w:szCs w:val="16"/>
                <w:lang w:val="es-ES"/>
              </w:rPr>
              <w:t>OCCIDENTAL</w:t>
            </w:r>
          </w:p>
        </w:tc>
      </w:tr>
      <w:tr w:rsidR="00F90A13" w:rsidRPr="00430F9B" w:rsidTr="00BB213E">
        <w:trPr>
          <w:trHeight w:val="20"/>
        </w:trPr>
        <w:tc>
          <w:tcPr>
            <w:tcW w:w="2731"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F90A13" w:rsidRPr="00BB213E" w:rsidRDefault="00F90A13" w:rsidP="00A104F8">
            <w:pPr>
              <w:rPr>
                <w:rFonts w:ascii="Museo Sans 100" w:hAnsi="Museo Sans 100"/>
                <w:sz w:val="16"/>
                <w:szCs w:val="16"/>
                <w:lang w:val="es-ES"/>
              </w:rPr>
            </w:pPr>
            <w:r w:rsidRPr="00BB213E">
              <w:rPr>
                <w:rFonts w:ascii="Museo Sans 100" w:hAnsi="Museo Sans 100"/>
                <w:sz w:val="16"/>
                <w:szCs w:val="16"/>
                <w:lang w:val="es-ES"/>
              </w:rPr>
              <w:t>CARLOS BONILLA HERCULES</w:t>
            </w:r>
          </w:p>
        </w:tc>
        <w:tc>
          <w:tcPr>
            <w:tcW w:w="195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F90A13" w:rsidRPr="00BB213E" w:rsidRDefault="00F90A13" w:rsidP="00A104F8">
            <w:pPr>
              <w:jc w:val="center"/>
              <w:rPr>
                <w:rFonts w:ascii="Museo Sans 100" w:hAnsi="Museo Sans 100"/>
                <w:color w:val="000000"/>
                <w:sz w:val="16"/>
                <w:szCs w:val="16"/>
                <w:lang w:val="es-ES"/>
              </w:rPr>
            </w:pPr>
          </w:p>
          <w:p w:rsidR="00F90A13" w:rsidRPr="00BB213E" w:rsidRDefault="00F90A13" w:rsidP="00A104F8">
            <w:pPr>
              <w:jc w:val="center"/>
              <w:rPr>
                <w:rFonts w:ascii="Museo Sans 100" w:hAnsi="Museo Sans 100"/>
                <w:color w:val="000000"/>
                <w:sz w:val="16"/>
                <w:szCs w:val="16"/>
                <w:lang w:val="es-ES"/>
              </w:rPr>
            </w:pPr>
            <w:r w:rsidRPr="00BB213E">
              <w:rPr>
                <w:rFonts w:ascii="Museo Sans 100" w:hAnsi="Museo Sans 100"/>
                <w:color w:val="000000"/>
                <w:sz w:val="16"/>
                <w:szCs w:val="16"/>
                <w:lang w:val="es-ES"/>
              </w:rPr>
              <w:t>22/07/2019</w:t>
            </w:r>
          </w:p>
        </w:tc>
        <w:tc>
          <w:tcPr>
            <w:tcW w:w="15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F90A13" w:rsidRPr="00BB213E" w:rsidRDefault="00F90A13" w:rsidP="00A104F8">
            <w:pPr>
              <w:jc w:val="center"/>
              <w:rPr>
                <w:rFonts w:ascii="Museo Sans 100" w:hAnsi="Museo Sans 100"/>
                <w:color w:val="000000"/>
                <w:sz w:val="16"/>
                <w:szCs w:val="16"/>
                <w:lang w:val="es-ES"/>
              </w:rPr>
            </w:pPr>
            <w:r w:rsidRPr="00BB213E">
              <w:rPr>
                <w:rFonts w:ascii="Museo Sans 100" w:hAnsi="Museo Sans 100"/>
                <w:color w:val="000000"/>
                <w:sz w:val="16"/>
                <w:szCs w:val="16"/>
                <w:lang w:val="es-ES"/>
              </w:rPr>
              <w:t>6</w:t>
            </w:r>
          </w:p>
        </w:tc>
        <w:tc>
          <w:tcPr>
            <w:tcW w:w="212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F90A13" w:rsidRPr="00BB213E" w:rsidRDefault="00F90A13" w:rsidP="00A104F8">
            <w:pPr>
              <w:jc w:val="center"/>
              <w:rPr>
                <w:rFonts w:ascii="Museo Sans 100" w:eastAsia="Times New Roman" w:hAnsi="Museo Sans 100"/>
                <w:sz w:val="16"/>
                <w:szCs w:val="16"/>
              </w:rPr>
            </w:pPr>
          </w:p>
          <w:p w:rsidR="00F90A13" w:rsidRPr="00BB213E" w:rsidRDefault="00F90A13" w:rsidP="00A104F8">
            <w:pPr>
              <w:jc w:val="center"/>
              <w:rPr>
                <w:rFonts w:ascii="Museo Sans 100" w:hAnsi="Museo Sans 100"/>
                <w:color w:val="000000"/>
                <w:sz w:val="16"/>
                <w:szCs w:val="16"/>
                <w:lang w:val="es-ES"/>
              </w:rPr>
            </w:pPr>
            <w:r w:rsidRPr="00BB213E">
              <w:rPr>
                <w:rFonts w:ascii="Museo Sans 100" w:eastAsia="Times New Roman" w:hAnsi="Museo Sans 100"/>
                <w:sz w:val="16"/>
                <w:szCs w:val="16"/>
              </w:rPr>
              <w:t>RAUL LOPEZ SANTOS</w:t>
            </w:r>
          </w:p>
        </w:tc>
      </w:tr>
      <w:tr w:rsidR="00F90A13" w:rsidRPr="00430F9B" w:rsidTr="00BB213E">
        <w:trPr>
          <w:trHeight w:val="20"/>
        </w:trPr>
        <w:tc>
          <w:tcPr>
            <w:tcW w:w="2731"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F90A13" w:rsidRPr="00BB213E" w:rsidRDefault="00F90A13" w:rsidP="00A104F8">
            <w:pPr>
              <w:rPr>
                <w:rFonts w:ascii="Museo Sans 100" w:hAnsi="Museo Sans 100"/>
                <w:sz w:val="16"/>
                <w:szCs w:val="16"/>
                <w:lang w:val="es-ES"/>
              </w:rPr>
            </w:pPr>
            <w:r w:rsidRPr="00BB213E">
              <w:rPr>
                <w:rFonts w:ascii="Museo Sans 100" w:hAnsi="Museo Sans 100"/>
                <w:sz w:val="16"/>
                <w:szCs w:val="16"/>
                <w:lang w:val="es-ES"/>
              </w:rPr>
              <w:t>ERIC ERNESTO MENDOZA ARRIOLA</w:t>
            </w:r>
          </w:p>
        </w:tc>
        <w:tc>
          <w:tcPr>
            <w:tcW w:w="195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F90A13" w:rsidRPr="00BB213E" w:rsidRDefault="00F90A13" w:rsidP="00A104F8">
            <w:pPr>
              <w:jc w:val="center"/>
              <w:rPr>
                <w:rFonts w:ascii="Museo Sans 100" w:hAnsi="Museo Sans 100"/>
                <w:color w:val="000000"/>
                <w:sz w:val="16"/>
                <w:szCs w:val="16"/>
                <w:lang w:val="es-ES"/>
              </w:rPr>
            </w:pPr>
          </w:p>
          <w:p w:rsidR="00F90A13" w:rsidRPr="00BB213E" w:rsidRDefault="00F90A13" w:rsidP="00A104F8">
            <w:pPr>
              <w:jc w:val="center"/>
              <w:rPr>
                <w:rFonts w:ascii="Museo Sans 100" w:hAnsi="Museo Sans 100"/>
                <w:color w:val="000000"/>
                <w:sz w:val="16"/>
                <w:szCs w:val="16"/>
                <w:lang w:val="es-ES"/>
              </w:rPr>
            </w:pPr>
            <w:r w:rsidRPr="00BB213E">
              <w:rPr>
                <w:rFonts w:ascii="Museo Sans 100" w:hAnsi="Museo Sans 100"/>
                <w:color w:val="000000"/>
                <w:sz w:val="16"/>
                <w:szCs w:val="16"/>
                <w:lang w:val="es-ES"/>
              </w:rPr>
              <w:t>22/07/2019</w:t>
            </w:r>
          </w:p>
        </w:tc>
        <w:tc>
          <w:tcPr>
            <w:tcW w:w="15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F90A13" w:rsidRPr="00BB213E" w:rsidRDefault="00F90A13" w:rsidP="00A104F8">
            <w:pPr>
              <w:jc w:val="center"/>
              <w:rPr>
                <w:rFonts w:ascii="Museo Sans 100" w:hAnsi="Museo Sans 100"/>
                <w:color w:val="000000"/>
                <w:sz w:val="16"/>
                <w:szCs w:val="16"/>
                <w:lang w:val="es-ES"/>
              </w:rPr>
            </w:pPr>
            <w:r w:rsidRPr="00BB213E">
              <w:rPr>
                <w:rFonts w:ascii="Museo Sans 100" w:hAnsi="Museo Sans 100"/>
                <w:color w:val="000000"/>
                <w:sz w:val="16"/>
                <w:szCs w:val="16"/>
                <w:lang w:val="es-ES"/>
              </w:rPr>
              <w:t>6</w:t>
            </w:r>
          </w:p>
        </w:tc>
        <w:tc>
          <w:tcPr>
            <w:tcW w:w="212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F90A13" w:rsidRPr="00BB213E" w:rsidRDefault="00F90A13" w:rsidP="00A104F8">
            <w:pPr>
              <w:jc w:val="center"/>
              <w:rPr>
                <w:rFonts w:ascii="Museo Sans 100" w:eastAsia="Times New Roman" w:hAnsi="Museo Sans 100"/>
                <w:sz w:val="16"/>
                <w:szCs w:val="16"/>
              </w:rPr>
            </w:pPr>
          </w:p>
          <w:p w:rsidR="00F90A13" w:rsidRPr="00BB213E" w:rsidRDefault="00F90A13" w:rsidP="00A104F8">
            <w:pPr>
              <w:jc w:val="center"/>
              <w:rPr>
                <w:rFonts w:ascii="Museo Sans 100" w:eastAsia="Times New Roman" w:hAnsi="Museo Sans 100"/>
                <w:sz w:val="16"/>
                <w:szCs w:val="16"/>
              </w:rPr>
            </w:pPr>
            <w:r w:rsidRPr="00BB213E">
              <w:rPr>
                <w:rFonts w:ascii="Museo Sans 100" w:eastAsia="Times New Roman" w:hAnsi="Museo Sans 100"/>
                <w:sz w:val="16"/>
                <w:szCs w:val="16"/>
              </w:rPr>
              <w:t>RAUL LOPEZ SANTOS</w:t>
            </w:r>
          </w:p>
        </w:tc>
      </w:tr>
      <w:tr w:rsidR="00F90A13" w:rsidRPr="00430F9B" w:rsidTr="00BB213E">
        <w:trPr>
          <w:trHeight w:val="20"/>
        </w:trPr>
        <w:tc>
          <w:tcPr>
            <w:tcW w:w="2731"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F90A13" w:rsidRPr="00BB213E" w:rsidRDefault="00F90A13" w:rsidP="00A104F8">
            <w:pPr>
              <w:rPr>
                <w:rFonts w:ascii="Museo Sans 100" w:hAnsi="Museo Sans 100"/>
                <w:sz w:val="16"/>
                <w:szCs w:val="16"/>
                <w:lang w:val="es-ES"/>
              </w:rPr>
            </w:pPr>
            <w:r w:rsidRPr="00BB213E">
              <w:rPr>
                <w:rFonts w:ascii="Museo Sans 100" w:hAnsi="Museo Sans 100"/>
                <w:sz w:val="16"/>
                <w:szCs w:val="16"/>
                <w:lang w:val="es-ES"/>
              </w:rPr>
              <w:t>PAULA IMELDA AREVALO MENDOZA</w:t>
            </w:r>
          </w:p>
        </w:tc>
        <w:tc>
          <w:tcPr>
            <w:tcW w:w="1952"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F90A13" w:rsidRPr="00BB213E" w:rsidRDefault="00F90A13" w:rsidP="00A104F8">
            <w:pPr>
              <w:jc w:val="center"/>
              <w:rPr>
                <w:rFonts w:ascii="Museo Sans 100" w:hAnsi="Museo Sans 100"/>
                <w:color w:val="000000"/>
                <w:sz w:val="16"/>
                <w:szCs w:val="16"/>
                <w:lang w:val="es-ES"/>
              </w:rPr>
            </w:pPr>
          </w:p>
          <w:p w:rsidR="00F90A13" w:rsidRPr="00BB213E" w:rsidRDefault="00F90A13" w:rsidP="00A104F8">
            <w:pPr>
              <w:jc w:val="center"/>
              <w:rPr>
                <w:rFonts w:ascii="Museo Sans 100" w:hAnsi="Museo Sans 100"/>
                <w:color w:val="000000"/>
                <w:sz w:val="16"/>
                <w:szCs w:val="16"/>
                <w:lang w:val="es-ES"/>
              </w:rPr>
            </w:pPr>
            <w:r w:rsidRPr="00BB213E">
              <w:rPr>
                <w:rFonts w:ascii="Museo Sans 100" w:hAnsi="Museo Sans 100"/>
                <w:color w:val="000000"/>
                <w:sz w:val="16"/>
                <w:szCs w:val="16"/>
                <w:lang w:val="es-ES"/>
              </w:rPr>
              <w:t>26/03/19</w:t>
            </w:r>
          </w:p>
        </w:tc>
        <w:tc>
          <w:tcPr>
            <w:tcW w:w="1520"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tcPr>
          <w:p w:rsidR="00F90A13" w:rsidRPr="00BB213E" w:rsidRDefault="00F90A13" w:rsidP="00A104F8">
            <w:pPr>
              <w:jc w:val="center"/>
              <w:rPr>
                <w:rFonts w:ascii="Museo Sans 100" w:hAnsi="Museo Sans 100"/>
                <w:color w:val="000000"/>
                <w:sz w:val="16"/>
                <w:szCs w:val="16"/>
                <w:lang w:val="es-ES"/>
              </w:rPr>
            </w:pPr>
            <w:r w:rsidRPr="00BB213E">
              <w:rPr>
                <w:rFonts w:ascii="Museo Sans 100" w:hAnsi="Museo Sans 100"/>
                <w:color w:val="000000"/>
                <w:sz w:val="16"/>
                <w:szCs w:val="16"/>
                <w:lang w:val="es-ES"/>
              </w:rPr>
              <w:t>10</w:t>
            </w:r>
          </w:p>
        </w:tc>
        <w:tc>
          <w:tcPr>
            <w:tcW w:w="2126"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F90A13" w:rsidRPr="00BB213E" w:rsidRDefault="00F90A13" w:rsidP="00A104F8">
            <w:pPr>
              <w:jc w:val="center"/>
              <w:rPr>
                <w:rFonts w:ascii="Museo Sans 100" w:eastAsia="Times New Roman" w:hAnsi="Museo Sans 100"/>
                <w:sz w:val="16"/>
                <w:szCs w:val="16"/>
              </w:rPr>
            </w:pPr>
            <w:r w:rsidRPr="00BB213E">
              <w:rPr>
                <w:rFonts w:ascii="Museo Sans 100" w:eastAsia="Times New Roman" w:hAnsi="Museo Sans 100"/>
                <w:sz w:val="16"/>
                <w:szCs w:val="16"/>
              </w:rPr>
              <w:t>RAUL LOPEZ SANTOS</w:t>
            </w:r>
          </w:p>
        </w:tc>
      </w:tr>
    </w:tbl>
    <w:p w:rsidR="00F90A13" w:rsidRPr="00B248A1" w:rsidRDefault="00F90A13" w:rsidP="00F90A13">
      <w:pPr>
        <w:spacing w:line="360" w:lineRule="auto"/>
        <w:jc w:val="both"/>
        <w:rPr>
          <w:rFonts w:ascii="Museo Sans 300" w:hAnsi="Museo Sans 300"/>
          <w:strike/>
          <w:sz w:val="26"/>
          <w:szCs w:val="26"/>
        </w:rPr>
      </w:pPr>
      <w:r w:rsidRPr="00B248A1">
        <w:rPr>
          <w:rFonts w:ascii="Museo Sans 300" w:hAnsi="Museo Sans 300"/>
          <w:sz w:val="26"/>
          <w:szCs w:val="26"/>
        </w:rPr>
        <w:t xml:space="preserve"> </w:t>
      </w:r>
    </w:p>
    <w:p w:rsidR="00F90A13" w:rsidRPr="006D44DD" w:rsidRDefault="00F90A13" w:rsidP="006D44DD">
      <w:pPr>
        <w:pStyle w:val="Prrafodelista"/>
        <w:numPr>
          <w:ilvl w:val="0"/>
          <w:numId w:val="69"/>
        </w:numPr>
        <w:ind w:left="1134" w:hanging="708"/>
        <w:contextualSpacing/>
        <w:jc w:val="both"/>
        <w:rPr>
          <w:rFonts w:ascii="Museo Sans 100" w:hAnsi="Museo Sans 100"/>
          <w:sz w:val="24"/>
          <w:szCs w:val="24"/>
        </w:rPr>
      </w:pPr>
      <w:r w:rsidRPr="006D44DD">
        <w:rPr>
          <w:rFonts w:ascii="Museo Sans 100" w:eastAsia="Times New Roman" w:hAnsi="Museo Sans 100"/>
          <w:sz w:val="24"/>
          <w:szCs w:val="24"/>
        </w:rPr>
        <w:t>De acuerdo a las Declaraciones Simples contenidas en las Solicitudes de Adjudicación de Inmuebles de fechas 22 febrero, 01 y 03 de julio de 2019, los peticionarios manifiestan que ni ellos ni los integrantes de su grupo familiar son empleados del ISTA; situación robustecida de conformidad a la consulta realizada en la Base de Datos de Empleados de este Instituto.</w:t>
      </w:r>
    </w:p>
    <w:p w:rsidR="006D44DD" w:rsidRDefault="006D44DD" w:rsidP="006D44DD">
      <w:pPr>
        <w:jc w:val="both"/>
        <w:rPr>
          <w:rFonts w:ascii="Museo Sans 100" w:eastAsia="Times New Roman" w:hAnsi="Museo Sans 100"/>
          <w:sz w:val="24"/>
          <w:szCs w:val="24"/>
        </w:rPr>
      </w:pPr>
    </w:p>
    <w:p w:rsidR="00F90A13" w:rsidRPr="00131C18" w:rsidRDefault="00041C17" w:rsidP="006D44DD">
      <w:pPr>
        <w:jc w:val="both"/>
        <w:rPr>
          <w:rFonts w:ascii="Museo Sans 100" w:hAnsi="Museo Sans 100"/>
          <w:sz w:val="24"/>
          <w:szCs w:val="24"/>
        </w:rPr>
      </w:pPr>
      <w:r w:rsidRPr="006D44DD">
        <w:rPr>
          <w:rFonts w:ascii="Museo Sans 100" w:eastAsia="Times New Roman" w:hAnsi="Museo Sans 100"/>
          <w:sz w:val="24"/>
          <w:szCs w:val="24"/>
        </w:rPr>
        <w:t>Se ha tenido a la vista:</w:t>
      </w:r>
      <w:r w:rsidR="00F90A13" w:rsidRPr="006D44DD">
        <w:rPr>
          <w:rFonts w:ascii="Museo Sans 100" w:eastAsia="Times New Roman" w:hAnsi="Museo Sans 100"/>
          <w:sz w:val="24"/>
          <w:szCs w:val="24"/>
        </w:rPr>
        <w:t xml:space="preserve"> Informe Técnico emitido por el Departamento de Asignación Individual y Avalúos, Cuadro de Valores y Extensiones, reportes de valúo por solares, reportes de búsqueda de solicitantes para adjudicaciones emitidos por la Oficina Regional Occidental y los departamentos de Asignación Individual y Avalúos y </w:t>
      </w:r>
      <w:r w:rsidR="00F90A13" w:rsidRPr="006D44DD">
        <w:rPr>
          <w:rFonts w:ascii="Museo Sans 100" w:eastAsia="Times New Roman" w:hAnsi="Museo Sans 100"/>
          <w:sz w:val="24"/>
          <w:szCs w:val="24"/>
        </w:rPr>
        <w:lastRenderedPageBreak/>
        <w:t xml:space="preserve">Análisis Jurídico, Actas de Posesión Material, copia de Acuerdos de Junta Directiva, Acta de Intervención y Toma de Posesión de Inmueble, Razón y Constancia de Inscripción de Desmembración en Cabeza de su Dueño a favor del ISTA, solicitud de adjudicación de inmueble, copias de documentos únicos de identidad, tarjetas de identificación tributaria, Certificación de Partida de Nacimiento y carencias de bienes. </w:t>
      </w:r>
      <w:r w:rsidR="00F90A13" w:rsidRPr="006D44DD">
        <w:rPr>
          <w:rFonts w:ascii="Museo Sans 100" w:hAnsi="Museo Sans 100"/>
          <w:sz w:val="24"/>
          <w:szCs w:val="24"/>
        </w:rPr>
        <w:t>Además en el informe técnico con referencia SGD-02-1404-19,</w:t>
      </w:r>
      <w:r w:rsidR="00F90A13" w:rsidRPr="006D44DD">
        <w:rPr>
          <w:rFonts w:ascii="Museo Sans 100" w:hAnsi="Museo Sans 100"/>
          <w:b/>
          <w:bCs/>
          <w:sz w:val="24"/>
          <w:szCs w:val="24"/>
        </w:rPr>
        <w:t xml:space="preserve"> </w:t>
      </w:r>
      <w:r w:rsidR="00F90A13" w:rsidRPr="006D44DD">
        <w:rPr>
          <w:rFonts w:ascii="Museo Sans 100" w:hAnsi="Museo Sans 100"/>
          <w:sz w:val="24"/>
          <w:szCs w:val="24"/>
        </w:rPr>
        <w:t>de fecha 13 de septiembre del año 2019, el Departamento de Asignación Individual y Avalúos, expone que con el propósito de evitar que una solicitante incurra en gastos económicos innecesarios y con la finalidad de agil</w:t>
      </w:r>
      <w:r w:rsidR="00BB213E" w:rsidRPr="006D44DD">
        <w:rPr>
          <w:rFonts w:ascii="Museo Sans 100" w:hAnsi="Museo Sans 100"/>
          <w:sz w:val="24"/>
          <w:szCs w:val="24"/>
        </w:rPr>
        <w:t>iz</w:t>
      </w:r>
      <w:r w:rsidR="00F90A13" w:rsidRPr="006D44DD">
        <w:rPr>
          <w:rFonts w:ascii="Museo Sans 100" w:hAnsi="Museo Sans 100"/>
          <w:sz w:val="24"/>
          <w:szCs w:val="24"/>
        </w:rPr>
        <w:t>ar el proceso de adjudicación de inmuebles ya que algunos cuentan con beneficio de lote agrícola y sola</w:t>
      </w:r>
      <w:r w:rsidR="00BB213E" w:rsidRPr="006D44DD">
        <w:rPr>
          <w:rFonts w:ascii="Museo Sans 100" w:hAnsi="Museo Sans 100"/>
          <w:sz w:val="24"/>
          <w:szCs w:val="24"/>
        </w:rPr>
        <w:t>r para vivienda, se le</w:t>
      </w:r>
      <w:r w:rsidR="00F90A13" w:rsidRPr="006D44DD">
        <w:rPr>
          <w:rFonts w:ascii="Museo Sans 100" w:hAnsi="Museo Sans 100"/>
          <w:sz w:val="24"/>
          <w:szCs w:val="24"/>
        </w:rPr>
        <w:t xml:space="preserve"> ha dado por válida la presentación de fotocopia de carencias de bienes y Certificación de Partidas de Nacimiento, de los cuales los originales se encuentran agregados al expediente de adjudicación del lote agrícola, conforme al detalle siguiente</w:t>
      </w:r>
      <w:r w:rsidR="00F90A13">
        <w:rPr>
          <w:rFonts w:ascii="Museo Sans 300" w:hAnsi="Museo Sans 300"/>
          <w:sz w:val="26"/>
          <w:szCs w:val="26"/>
        </w:rPr>
        <w:t xml:space="preserve">: </w:t>
      </w:r>
    </w:p>
    <w:tbl>
      <w:tblPr>
        <w:tblW w:w="8886" w:type="dxa"/>
        <w:jc w:val="center"/>
        <w:tblCellMar>
          <w:left w:w="0" w:type="dxa"/>
          <w:right w:w="0" w:type="dxa"/>
        </w:tblCellMar>
        <w:tblLook w:val="04A0" w:firstRow="1" w:lastRow="0" w:firstColumn="1" w:lastColumn="0" w:noHBand="0" w:noVBand="1"/>
      </w:tblPr>
      <w:tblGrid>
        <w:gridCol w:w="3401"/>
        <w:gridCol w:w="3160"/>
        <w:gridCol w:w="1172"/>
        <w:gridCol w:w="1153"/>
      </w:tblGrid>
      <w:tr w:rsidR="00F90A13" w:rsidRPr="00355B31" w:rsidTr="00743CB3">
        <w:trPr>
          <w:trHeight w:val="369"/>
          <w:jc w:val="center"/>
        </w:trPr>
        <w:tc>
          <w:tcPr>
            <w:tcW w:w="6561"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90A13" w:rsidRPr="00A4610C" w:rsidRDefault="00F90A13" w:rsidP="00A104F8">
            <w:pPr>
              <w:jc w:val="center"/>
              <w:rPr>
                <w:rFonts w:ascii="Museo Sans 300" w:hAnsi="Museo Sans 300"/>
                <w:b/>
                <w:bCs/>
                <w:sz w:val="16"/>
                <w:szCs w:val="16"/>
              </w:rPr>
            </w:pPr>
          </w:p>
          <w:p w:rsidR="00F90A13" w:rsidRPr="00A4610C" w:rsidRDefault="00F90A13" w:rsidP="00A104F8">
            <w:pPr>
              <w:jc w:val="center"/>
              <w:rPr>
                <w:rFonts w:ascii="Museo Sans 300" w:hAnsi="Museo Sans 300"/>
                <w:b/>
                <w:bCs/>
                <w:sz w:val="16"/>
                <w:szCs w:val="16"/>
              </w:rPr>
            </w:pPr>
            <w:r w:rsidRPr="00A4610C">
              <w:rPr>
                <w:rFonts w:ascii="Museo Sans 300" w:hAnsi="Museo Sans 300"/>
                <w:b/>
                <w:bCs/>
                <w:sz w:val="16"/>
                <w:szCs w:val="16"/>
              </w:rPr>
              <w:t>SOLICITANTES</w:t>
            </w:r>
          </w:p>
        </w:tc>
        <w:tc>
          <w:tcPr>
            <w:tcW w:w="1172"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90A13" w:rsidRPr="00A4610C" w:rsidRDefault="00F90A13" w:rsidP="00A104F8">
            <w:pPr>
              <w:jc w:val="center"/>
              <w:rPr>
                <w:rFonts w:ascii="Museo Sans 300" w:hAnsi="Museo Sans 300"/>
                <w:b/>
                <w:bCs/>
                <w:sz w:val="16"/>
                <w:szCs w:val="16"/>
              </w:rPr>
            </w:pPr>
          </w:p>
          <w:p w:rsidR="00F90A13" w:rsidRPr="00A4610C" w:rsidRDefault="00F90A13" w:rsidP="00A104F8">
            <w:pPr>
              <w:jc w:val="center"/>
              <w:rPr>
                <w:rFonts w:ascii="Museo Sans 300" w:hAnsi="Museo Sans 300"/>
                <w:b/>
                <w:bCs/>
                <w:sz w:val="16"/>
                <w:szCs w:val="16"/>
              </w:rPr>
            </w:pPr>
            <w:r w:rsidRPr="00A4610C">
              <w:rPr>
                <w:rFonts w:ascii="Museo Sans 300" w:hAnsi="Museo Sans 300"/>
                <w:b/>
                <w:bCs/>
                <w:sz w:val="16"/>
                <w:szCs w:val="16"/>
              </w:rPr>
              <w:t>N° DE SOLICITUD</w:t>
            </w:r>
          </w:p>
        </w:tc>
        <w:tc>
          <w:tcPr>
            <w:tcW w:w="1153"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90A13" w:rsidRPr="00A4610C" w:rsidRDefault="00F90A13" w:rsidP="00A104F8">
            <w:pPr>
              <w:jc w:val="center"/>
              <w:rPr>
                <w:rFonts w:ascii="Museo Sans 300" w:hAnsi="Museo Sans 300"/>
                <w:b/>
                <w:bCs/>
                <w:sz w:val="16"/>
                <w:szCs w:val="16"/>
              </w:rPr>
            </w:pPr>
          </w:p>
          <w:p w:rsidR="00F90A13" w:rsidRPr="00A4610C" w:rsidRDefault="00F90A13" w:rsidP="00A104F8">
            <w:pPr>
              <w:jc w:val="center"/>
              <w:rPr>
                <w:rFonts w:ascii="Museo Sans 300" w:hAnsi="Museo Sans 300"/>
                <w:b/>
                <w:bCs/>
                <w:sz w:val="16"/>
                <w:szCs w:val="16"/>
              </w:rPr>
            </w:pPr>
            <w:r w:rsidRPr="00A4610C">
              <w:rPr>
                <w:rFonts w:ascii="Museo Sans 300" w:hAnsi="Museo Sans 300"/>
                <w:b/>
                <w:bCs/>
                <w:sz w:val="16"/>
                <w:szCs w:val="16"/>
              </w:rPr>
              <w:t>FECHA</w:t>
            </w:r>
          </w:p>
        </w:tc>
      </w:tr>
      <w:tr w:rsidR="00F90A13" w:rsidRPr="00355B31" w:rsidTr="00743CB3">
        <w:trPr>
          <w:trHeight w:val="392"/>
          <w:jc w:val="center"/>
        </w:trPr>
        <w:tc>
          <w:tcPr>
            <w:tcW w:w="340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90A13" w:rsidRPr="00A4610C" w:rsidRDefault="00F90A13" w:rsidP="00A104F8">
            <w:pPr>
              <w:jc w:val="center"/>
              <w:rPr>
                <w:rFonts w:ascii="Museo Sans 300" w:hAnsi="Museo Sans 300"/>
                <w:b/>
                <w:bCs/>
                <w:sz w:val="16"/>
                <w:szCs w:val="16"/>
              </w:rPr>
            </w:pPr>
          </w:p>
          <w:p w:rsidR="00F90A13" w:rsidRPr="00A4610C" w:rsidRDefault="00F90A13" w:rsidP="00A104F8">
            <w:pPr>
              <w:jc w:val="center"/>
              <w:rPr>
                <w:rFonts w:ascii="Museo Sans 300" w:hAnsi="Museo Sans 300"/>
                <w:b/>
                <w:bCs/>
                <w:sz w:val="16"/>
                <w:szCs w:val="16"/>
              </w:rPr>
            </w:pPr>
            <w:r w:rsidRPr="00A4610C">
              <w:rPr>
                <w:rFonts w:ascii="Museo Sans 300" w:hAnsi="Museo Sans 300"/>
                <w:b/>
                <w:bCs/>
                <w:sz w:val="16"/>
                <w:szCs w:val="16"/>
              </w:rPr>
              <w:t>TITULAR</w:t>
            </w:r>
          </w:p>
        </w:tc>
        <w:tc>
          <w:tcPr>
            <w:tcW w:w="31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90A13" w:rsidRPr="00A4610C" w:rsidRDefault="00F90A13" w:rsidP="00A104F8">
            <w:pPr>
              <w:jc w:val="center"/>
              <w:rPr>
                <w:rFonts w:ascii="Museo Sans 300" w:hAnsi="Museo Sans 300"/>
                <w:b/>
                <w:bCs/>
                <w:sz w:val="16"/>
                <w:szCs w:val="16"/>
              </w:rPr>
            </w:pPr>
          </w:p>
          <w:p w:rsidR="00F90A13" w:rsidRPr="00A4610C" w:rsidRDefault="00F90A13" w:rsidP="00A104F8">
            <w:pPr>
              <w:jc w:val="center"/>
              <w:rPr>
                <w:rFonts w:ascii="Museo Sans 300" w:hAnsi="Museo Sans 300"/>
                <w:b/>
                <w:bCs/>
                <w:sz w:val="16"/>
                <w:szCs w:val="16"/>
              </w:rPr>
            </w:pPr>
            <w:r w:rsidRPr="00A4610C">
              <w:rPr>
                <w:rFonts w:ascii="Museo Sans 300" w:hAnsi="Museo Sans 300"/>
                <w:b/>
                <w:bCs/>
                <w:sz w:val="16"/>
                <w:szCs w:val="16"/>
              </w:rPr>
              <w:t>BENEFICIARIO</w:t>
            </w:r>
          </w:p>
        </w:tc>
        <w:tc>
          <w:tcPr>
            <w:tcW w:w="1172" w:type="dxa"/>
            <w:vMerge/>
            <w:tcBorders>
              <w:top w:val="single" w:sz="8" w:space="0" w:color="auto"/>
              <w:left w:val="nil"/>
              <w:bottom w:val="single" w:sz="8" w:space="0" w:color="auto"/>
              <w:right w:val="single" w:sz="8" w:space="0" w:color="auto"/>
            </w:tcBorders>
            <w:vAlign w:val="center"/>
            <w:hideMark/>
          </w:tcPr>
          <w:p w:rsidR="00F90A13" w:rsidRPr="00A4610C" w:rsidRDefault="00F90A13" w:rsidP="00A104F8">
            <w:pPr>
              <w:rPr>
                <w:rFonts w:ascii="Museo Sans 300" w:hAnsi="Museo Sans 300"/>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F90A13" w:rsidRPr="00A4610C" w:rsidRDefault="00F90A13" w:rsidP="00A104F8">
            <w:pPr>
              <w:rPr>
                <w:rFonts w:ascii="Museo Sans 300" w:hAnsi="Museo Sans 300"/>
                <w:b/>
                <w:bCs/>
                <w:sz w:val="16"/>
                <w:szCs w:val="16"/>
              </w:rPr>
            </w:pPr>
          </w:p>
        </w:tc>
      </w:tr>
      <w:tr w:rsidR="00F90A13" w:rsidRPr="00355B31" w:rsidTr="00743CB3">
        <w:trPr>
          <w:trHeight w:val="405"/>
          <w:jc w:val="center"/>
        </w:trPr>
        <w:tc>
          <w:tcPr>
            <w:tcW w:w="3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0A13" w:rsidRPr="00A4610C" w:rsidRDefault="00F90A13" w:rsidP="00A104F8">
            <w:pPr>
              <w:rPr>
                <w:rFonts w:ascii="Museo Sans 300" w:hAnsi="Museo Sans 300"/>
                <w:sz w:val="16"/>
                <w:szCs w:val="16"/>
              </w:rPr>
            </w:pPr>
          </w:p>
          <w:p w:rsidR="00F90A13" w:rsidRPr="00381A7D" w:rsidRDefault="00F90A13" w:rsidP="00A104F8">
            <w:pPr>
              <w:rPr>
                <w:rFonts w:ascii="Museo Sans 300" w:hAnsi="Museo Sans 300"/>
                <w:sz w:val="18"/>
                <w:szCs w:val="16"/>
              </w:rPr>
            </w:pPr>
            <w:r>
              <w:rPr>
                <w:rFonts w:ascii="Museo Sans 300" w:hAnsi="Museo Sans 300"/>
                <w:sz w:val="18"/>
                <w:szCs w:val="16"/>
              </w:rPr>
              <w:t>PAULA IMELDA ARÉVALO MENDOZA</w:t>
            </w:r>
          </w:p>
        </w:tc>
        <w:tc>
          <w:tcPr>
            <w:tcW w:w="3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0A13" w:rsidRPr="00A4610C" w:rsidRDefault="00F90A13" w:rsidP="00A104F8">
            <w:pPr>
              <w:jc w:val="center"/>
              <w:rPr>
                <w:rFonts w:ascii="Museo Sans 300" w:hAnsi="Museo Sans 300"/>
                <w:sz w:val="16"/>
                <w:szCs w:val="16"/>
              </w:rPr>
            </w:pPr>
          </w:p>
          <w:p w:rsidR="00F90A13" w:rsidRPr="00A4610C" w:rsidRDefault="00F90A13" w:rsidP="00A104F8">
            <w:pPr>
              <w:jc w:val="center"/>
              <w:rPr>
                <w:rFonts w:ascii="Museo Sans 300" w:hAnsi="Museo Sans 300"/>
                <w:sz w:val="16"/>
                <w:szCs w:val="16"/>
              </w:rPr>
            </w:pPr>
            <w:r>
              <w:rPr>
                <w:rFonts w:ascii="Museo Sans 300" w:hAnsi="Museo Sans 300"/>
                <w:sz w:val="16"/>
                <w:szCs w:val="16"/>
              </w:rPr>
              <w:t>HEIDI NOHEMY MARTÍNEZ ARÉVALO</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0A13" w:rsidRPr="00A4610C" w:rsidRDefault="00F90A13" w:rsidP="00A104F8">
            <w:pPr>
              <w:jc w:val="center"/>
              <w:rPr>
                <w:rFonts w:ascii="Museo Sans 300" w:hAnsi="Museo Sans 300"/>
                <w:sz w:val="16"/>
                <w:szCs w:val="16"/>
              </w:rPr>
            </w:pPr>
          </w:p>
          <w:p w:rsidR="00F90A13" w:rsidRPr="00A4610C" w:rsidRDefault="00F90A13" w:rsidP="00A104F8">
            <w:pPr>
              <w:jc w:val="center"/>
              <w:rPr>
                <w:rFonts w:ascii="Museo Sans 300" w:hAnsi="Museo Sans 300"/>
                <w:sz w:val="16"/>
                <w:szCs w:val="16"/>
              </w:rPr>
            </w:pPr>
            <w:r>
              <w:rPr>
                <w:rFonts w:ascii="Museo Sans 300" w:hAnsi="Museo Sans 300"/>
                <w:sz w:val="16"/>
                <w:szCs w:val="16"/>
              </w:rPr>
              <w:t>80932</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0A13" w:rsidRPr="00A4610C" w:rsidRDefault="00F90A13" w:rsidP="00A104F8">
            <w:pPr>
              <w:jc w:val="center"/>
              <w:rPr>
                <w:rFonts w:ascii="Museo Sans 300" w:hAnsi="Museo Sans 300"/>
                <w:sz w:val="16"/>
                <w:szCs w:val="16"/>
              </w:rPr>
            </w:pPr>
          </w:p>
          <w:p w:rsidR="00F90A13" w:rsidRPr="00A4610C" w:rsidRDefault="00F90A13" w:rsidP="00A104F8">
            <w:pPr>
              <w:jc w:val="center"/>
              <w:rPr>
                <w:rFonts w:ascii="Museo Sans 300" w:hAnsi="Museo Sans 300"/>
                <w:sz w:val="16"/>
                <w:szCs w:val="16"/>
              </w:rPr>
            </w:pPr>
            <w:r>
              <w:rPr>
                <w:rFonts w:ascii="Museo Sans 300" w:hAnsi="Museo Sans 300"/>
                <w:sz w:val="16"/>
                <w:szCs w:val="16"/>
              </w:rPr>
              <w:t>26/03/2019</w:t>
            </w:r>
          </w:p>
        </w:tc>
      </w:tr>
    </w:tbl>
    <w:p w:rsidR="00041C17" w:rsidRPr="00D7496A" w:rsidRDefault="00F90A13" w:rsidP="00041C17">
      <w:pPr>
        <w:jc w:val="both"/>
        <w:rPr>
          <w:rFonts w:ascii="Museo Sans 100" w:eastAsia="Times New Roman" w:hAnsi="Museo Sans 100"/>
          <w:sz w:val="24"/>
          <w:szCs w:val="24"/>
        </w:rPr>
      </w:pPr>
      <w:r>
        <w:rPr>
          <w:rFonts w:ascii="Museo Sans 100" w:hAnsi="Museo Sans 100"/>
          <w:sz w:val="24"/>
          <w:szCs w:val="24"/>
        </w:rPr>
        <w:t>C</w:t>
      </w:r>
      <w:r w:rsidR="00041C17" w:rsidRPr="00D7496A">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041C17" w:rsidRPr="00D7496A" w:rsidRDefault="00041C17" w:rsidP="00041C17">
      <w:pPr>
        <w:jc w:val="both"/>
        <w:rPr>
          <w:rFonts w:ascii="Museo Sans 100" w:hAnsi="Museo Sans 100"/>
          <w:sz w:val="24"/>
          <w:szCs w:val="24"/>
        </w:rPr>
      </w:pPr>
    </w:p>
    <w:p w:rsidR="00041C17" w:rsidRPr="00D7496A" w:rsidRDefault="00041C17" w:rsidP="00041C17">
      <w:pPr>
        <w:jc w:val="both"/>
        <w:rPr>
          <w:rFonts w:ascii="Museo Sans 100" w:hAnsi="Museo Sans 100"/>
          <w:bCs/>
          <w:sz w:val="24"/>
          <w:szCs w:val="24"/>
        </w:rPr>
      </w:pPr>
      <w:r w:rsidRPr="00D7496A">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7496A">
        <w:rPr>
          <w:rFonts w:ascii="Museo Sans 100" w:hAnsi="Museo Sans 100"/>
          <w:bCs/>
          <w:sz w:val="24"/>
          <w:szCs w:val="24"/>
        </w:rPr>
        <w:t>Ley del Régimen Especial de la Tierra en Propiedad de Las Asociaciones Cooperativas, Comunales y Comunitarias Campesinas  Beneficiarios de la Reforma Agraria</w:t>
      </w:r>
      <w:r w:rsidRPr="00D7496A">
        <w:rPr>
          <w:rFonts w:ascii="Museo Sans 100" w:hAnsi="Museo Sans 100"/>
          <w:sz w:val="24"/>
          <w:szCs w:val="24"/>
        </w:rPr>
        <w:t xml:space="preserve">, la Junta Directiva, </w:t>
      </w:r>
      <w:r w:rsidRPr="00D7496A">
        <w:rPr>
          <w:rFonts w:ascii="Museo Sans 100" w:hAnsi="Museo Sans 100"/>
          <w:b/>
          <w:sz w:val="24"/>
          <w:szCs w:val="24"/>
          <w:u w:val="single"/>
        </w:rPr>
        <w:t>ACUERDA: PRIMERO:</w:t>
      </w:r>
      <w:r w:rsidRPr="00D7496A">
        <w:rPr>
          <w:rFonts w:ascii="Museo Sans 100" w:hAnsi="Museo Sans 100"/>
          <w:b/>
          <w:sz w:val="24"/>
          <w:szCs w:val="24"/>
        </w:rPr>
        <w:t xml:space="preserve"> </w:t>
      </w:r>
      <w:r w:rsidRPr="00D7496A">
        <w:rPr>
          <w:rFonts w:ascii="Museo Sans 100" w:hAnsi="Museo Sans 100"/>
          <w:sz w:val="24"/>
          <w:szCs w:val="24"/>
        </w:rPr>
        <w:t>Aprobar la adjudicación y transferencia por compraventa de 0</w:t>
      </w:r>
      <w:r>
        <w:rPr>
          <w:rFonts w:ascii="Museo Sans 100" w:hAnsi="Museo Sans 100"/>
          <w:sz w:val="24"/>
          <w:szCs w:val="24"/>
        </w:rPr>
        <w:t>3</w:t>
      </w:r>
      <w:r w:rsidRPr="00D7496A">
        <w:rPr>
          <w:rFonts w:ascii="Museo Sans 100" w:hAnsi="Museo Sans 100"/>
          <w:sz w:val="24"/>
          <w:szCs w:val="24"/>
        </w:rPr>
        <w:t xml:space="preserve"> </w:t>
      </w:r>
      <w:r>
        <w:rPr>
          <w:rFonts w:ascii="Museo Sans 100" w:hAnsi="Museo Sans 100"/>
          <w:sz w:val="24"/>
          <w:szCs w:val="24"/>
        </w:rPr>
        <w:t xml:space="preserve">solares para vivienda </w:t>
      </w:r>
      <w:r w:rsidRPr="00D7496A">
        <w:rPr>
          <w:rFonts w:ascii="Museo Sans 100" w:hAnsi="Museo Sans 100"/>
          <w:sz w:val="24"/>
          <w:szCs w:val="24"/>
        </w:rPr>
        <w:t>a favor de los señores:</w:t>
      </w:r>
      <w:r w:rsidR="00F90A13" w:rsidRPr="00F90A13">
        <w:rPr>
          <w:rFonts w:ascii="Museo Sans 300" w:eastAsia="Times New Roman" w:hAnsi="Museo Sans 300"/>
          <w:b/>
          <w:sz w:val="26"/>
          <w:szCs w:val="26"/>
          <w:lang w:val="es-ES"/>
        </w:rPr>
        <w:t xml:space="preserve"> </w:t>
      </w:r>
      <w:r w:rsidR="00F90A13">
        <w:rPr>
          <w:rFonts w:ascii="Museo Sans 300" w:eastAsia="Times New Roman" w:hAnsi="Museo Sans 300"/>
          <w:b/>
          <w:sz w:val="26"/>
          <w:szCs w:val="26"/>
          <w:lang w:val="es-ES"/>
        </w:rPr>
        <w:t xml:space="preserve">1) CARLOS BONILLA HERCULES, </w:t>
      </w:r>
      <w:r w:rsidR="00F90A13">
        <w:rPr>
          <w:rFonts w:ascii="Museo Sans 300" w:eastAsia="Times New Roman" w:hAnsi="Museo Sans 300"/>
          <w:sz w:val="26"/>
          <w:szCs w:val="26"/>
          <w:lang w:val="es-ES"/>
        </w:rPr>
        <w:t xml:space="preserve">conocido por </w:t>
      </w:r>
      <w:r w:rsidR="00F90A13">
        <w:rPr>
          <w:rFonts w:ascii="Museo Sans 300" w:eastAsia="Times New Roman" w:hAnsi="Museo Sans 300"/>
          <w:b/>
          <w:sz w:val="26"/>
          <w:szCs w:val="26"/>
          <w:lang w:val="es-ES"/>
        </w:rPr>
        <w:t xml:space="preserve">CARLOS ROMEO HERCULES </w:t>
      </w:r>
      <w:proofErr w:type="spellStart"/>
      <w:r w:rsidR="00F90A13">
        <w:rPr>
          <w:rFonts w:ascii="Museo Sans 300" w:eastAsia="Times New Roman" w:hAnsi="Museo Sans 300"/>
          <w:b/>
          <w:sz w:val="26"/>
          <w:szCs w:val="26"/>
          <w:lang w:val="es-ES"/>
        </w:rPr>
        <w:t>HERCULES</w:t>
      </w:r>
      <w:proofErr w:type="spellEnd"/>
      <w:r w:rsidR="00F90A13">
        <w:rPr>
          <w:rFonts w:ascii="Museo Sans 300" w:eastAsia="Times New Roman" w:hAnsi="Museo Sans 300"/>
          <w:b/>
          <w:sz w:val="26"/>
          <w:szCs w:val="26"/>
          <w:lang w:val="es-ES"/>
        </w:rPr>
        <w:t xml:space="preserve">, </w:t>
      </w:r>
      <w:r w:rsidR="00F90A13">
        <w:rPr>
          <w:rFonts w:ascii="Museo Sans 300" w:eastAsia="Times New Roman" w:hAnsi="Museo Sans 300"/>
          <w:sz w:val="26"/>
          <w:szCs w:val="26"/>
          <w:lang w:val="es-ES"/>
        </w:rPr>
        <w:t xml:space="preserve">y </w:t>
      </w:r>
      <w:r w:rsidR="00F514BA">
        <w:rPr>
          <w:rFonts w:ascii="Museo Sans 300" w:eastAsia="Times New Roman" w:hAnsi="Museo Sans 300"/>
          <w:sz w:val="26"/>
          <w:szCs w:val="26"/>
          <w:lang w:val="es-ES"/>
        </w:rPr>
        <w:t>----</w:t>
      </w:r>
      <w:r w:rsidR="00F90A13">
        <w:rPr>
          <w:rFonts w:ascii="Museo Sans 300" w:eastAsia="Times New Roman" w:hAnsi="Museo Sans 300"/>
          <w:sz w:val="26"/>
          <w:szCs w:val="26"/>
          <w:lang w:val="es-ES"/>
        </w:rPr>
        <w:t xml:space="preserve"> </w:t>
      </w:r>
      <w:r w:rsidR="00F90A13">
        <w:rPr>
          <w:rFonts w:ascii="Museo Sans 300" w:eastAsia="Times New Roman" w:hAnsi="Museo Sans 300"/>
          <w:b/>
          <w:sz w:val="26"/>
          <w:szCs w:val="26"/>
          <w:lang w:val="es-ES"/>
        </w:rPr>
        <w:t>NORMA YANIRA LARIOS FERNANDEZ</w:t>
      </w:r>
      <w:r w:rsidR="00F90A13">
        <w:rPr>
          <w:rFonts w:ascii="Museo Sans 300" w:eastAsia="Times New Roman" w:hAnsi="Museo Sans 300"/>
          <w:sz w:val="26"/>
          <w:szCs w:val="26"/>
        </w:rPr>
        <w:t xml:space="preserve">; </w:t>
      </w:r>
      <w:r w:rsidR="00F90A13">
        <w:rPr>
          <w:rFonts w:ascii="Museo Sans 300" w:eastAsia="Times New Roman" w:hAnsi="Museo Sans 300"/>
          <w:b/>
          <w:sz w:val="26"/>
          <w:szCs w:val="26"/>
        </w:rPr>
        <w:t xml:space="preserve">2) ERIC ERNESTO MENDOZA ARRIOLA, </w:t>
      </w:r>
      <w:r w:rsidR="00F90A13">
        <w:rPr>
          <w:rFonts w:ascii="Museo Sans 300" w:eastAsia="Times New Roman" w:hAnsi="Museo Sans 300"/>
          <w:sz w:val="26"/>
          <w:szCs w:val="26"/>
        </w:rPr>
        <w:t xml:space="preserve">y su menor hijo </w:t>
      </w:r>
      <w:r w:rsidR="00F514BA">
        <w:rPr>
          <w:rFonts w:ascii="Museo Sans 300" w:eastAsia="Times New Roman" w:hAnsi="Museo Sans 300"/>
          <w:b/>
          <w:sz w:val="26"/>
          <w:szCs w:val="26"/>
        </w:rPr>
        <w:t>----</w:t>
      </w:r>
      <w:r w:rsidR="00F90A13">
        <w:rPr>
          <w:rFonts w:ascii="Museo Sans 300" w:eastAsia="Times New Roman" w:hAnsi="Museo Sans 300"/>
          <w:b/>
          <w:sz w:val="26"/>
          <w:szCs w:val="26"/>
        </w:rPr>
        <w:t xml:space="preserve">; y 3) PAULA IMELDA AREVALO MENDOZA, </w:t>
      </w:r>
      <w:r w:rsidR="00F90A13">
        <w:rPr>
          <w:rFonts w:ascii="Museo Sans 300" w:eastAsia="Times New Roman" w:hAnsi="Museo Sans 300"/>
          <w:sz w:val="26"/>
          <w:szCs w:val="26"/>
        </w:rPr>
        <w:t xml:space="preserve">y </w:t>
      </w:r>
      <w:r w:rsidR="00F514BA">
        <w:rPr>
          <w:rFonts w:ascii="Museo Sans 300" w:eastAsia="Times New Roman" w:hAnsi="Museo Sans 300"/>
          <w:sz w:val="26"/>
          <w:szCs w:val="26"/>
        </w:rPr>
        <w:t>----</w:t>
      </w:r>
      <w:r w:rsidR="00F90A13">
        <w:rPr>
          <w:rFonts w:ascii="Museo Sans 300" w:eastAsia="Times New Roman" w:hAnsi="Museo Sans 300"/>
          <w:sz w:val="26"/>
          <w:szCs w:val="26"/>
        </w:rPr>
        <w:t xml:space="preserve"> </w:t>
      </w:r>
      <w:r w:rsidR="00F90A13">
        <w:rPr>
          <w:rFonts w:ascii="Museo Sans 300" w:eastAsia="Times New Roman" w:hAnsi="Museo Sans 300"/>
          <w:b/>
          <w:sz w:val="26"/>
          <w:szCs w:val="26"/>
        </w:rPr>
        <w:t xml:space="preserve">HEIDI NOHEMY MARTINEZ AREVALO, </w:t>
      </w:r>
      <w:r w:rsidR="00F90A13" w:rsidRPr="004137F9">
        <w:rPr>
          <w:rFonts w:ascii="Museo Sans 300" w:eastAsia="Times New Roman" w:hAnsi="Museo Sans 300"/>
          <w:bCs/>
          <w:sz w:val="26"/>
          <w:szCs w:val="26"/>
        </w:rPr>
        <w:t xml:space="preserve">de </w:t>
      </w:r>
      <w:r w:rsidR="00F90A13" w:rsidRPr="004137F9">
        <w:rPr>
          <w:rFonts w:ascii="Museo Sans 300" w:eastAsia="Times New Roman" w:hAnsi="Museo Sans 300"/>
          <w:sz w:val="26"/>
          <w:szCs w:val="26"/>
          <w:lang w:val="es-ES"/>
        </w:rPr>
        <w:t xml:space="preserve">generales antes expresadas, en el </w:t>
      </w:r>
      <w:r w:rsidR="00F90A13" w:rsidRPr="004137F9">
        <w:rPr>
          <w:rFonts w:ascii="Museo Sans 300" w:eastAsia="Times New Roman" w:hAnsi="Museo Sans 300"/>
          <w:sz w:val="26"/>
          <w:szCs w:val="26"/>
        </w:rPr>
        <w:t xml:space="preserve">Proyecto de Lotificación Agrícola y Asentamiento Comunitario desarrollado en el inmueble </w:t>
      </w:r>
      <w:r w:rsidR="00F90A13" w:rsidRPr="004137F9">
        <w:rPr>
          <w:rFonts w:ascii="Museo Sans 300" w:eastAsia="Times New Roman" w:hAnsi="Museo Sans 300"/>
          <w:sz w:val="26"/>
          <w:szCs w:val="26"/>
          <w:lang w:val="es-ES"/>
        </w:rPr>
        <w:t xml:space="preserve">denominado como </w:t>
      </w:r>
      <w:r w:rsidR="00F90A13" w:rsidRPr="004137F9">
        <w:rPr>
          <w:rFonts w:ascii="Museo Sans 300" w:eastAsia="Times New Roman" w:hAnsi="Museo Sans 300"/>
          <w:b/>
          <w:sz w:val="26"/>
          <w:szCs w:val="26"/>
          <w:lang w:val="es-ES"/>
        </w:rPr>
        <w:t xml:space="preserve">HACIENDA EL SINGÜIL PORCION 1 y HACIENDA EL SINGÜIL PORCION SANTA RITA PORCION 3, </w:t>
      </w:r>
      <w:r w:rsidR="00F90A13" w:rsidRPr="004137F9">
        <w:rPr>
          <w:rFonts w:ascii="Museo Sans 300" w:eastAsia="Times New Roman" w:hAnsi="Museo Sans 300"/>
          <w:sz w:val="26"/>
          <w:szCs w:val="26"/>
        </w:rPr>
        <w:t>ubicada en cantón San Cristóbal, jurisdicción de El Porvenir, departamento de Santa Ana</w:t>
      </w:r>
      <w:r w:rsidRPr="00D7496A">
        <w:rPr>
          <w:rFonts w:ascii="Museo Sans 100" w:hAnsi="Museo Sans 100"/>
          <w:sz w:val="24"/>
          <w:szCs w:val="24"/>
        </w:rPr>
        <w:t>,</w:t>
      </w:r>
      <w:r w:rsidRPr="00D7496A">
        <w:rPr>
          <w:rFonts w:ascii="Museo Sans 100" w:hAnsi="Museo Sans 100"/>
          <w:b/>
          <w:sz w:val="24"/>
          <w:szCs w:val="24"/>
        </w:rPr>
        <w:t xml:space="preserve"> </w:t>
      </w:r>
      <w:r w:rsidRPr="00D7496A">
        <w:rPr>
          <w:rFonts w:ascii="Museo Sans 100" w:hAnsi="Museo Sans 100"/>
          <w:sz w:val="24"/>
          <w:szCs w:val="24"/>
        </w:rPr>
        <w:t>quedando las adjudicaciones conforme al cuadro de valores y extensiones siguiente:</w:t>
      </w:r>
    </w:p>
    <w:p w:rsidR="00041C17" w:rsidRPr="00D7496A" w:rsidRDefault="00041C17" w:rsidP="00041C17">
      <w:pPr>
        <w:jc w:val="both"/>
        <w:rPr>
          <w:rFonts w:ascii="Museo Sans 100" w:hAnsi="Museo Sans 100"/>
          <w:b/>
          <w:sz w:val="24"/>
          <w:szCs w:val="24"/>
          <w:u w:val="single"/>
        </w:rPr>
      </w:pPr>
    </w:p>
    <w:tbl>
      <w:tblPr>
        <w:tblW w:w="9040" w:type="dxa"/>
        <w:jc w:val="center"/>
        <w:tblLayout w:type="fixed"/>
        <w:tblCellMar>
          <w:left w:w="25" w:type="dxa"/>
          <w:right w:w="0" w:type="dxa"/>
        </w:tblCellMar>
        <w:tblLook w:val="0000" w:firstRow="0" w:lastRow="0" w:firstColumn="0" w:lastColumn="0" w:noHBand="0" w:noVBand="0"/>
      </w:tblPr>
      <w:tblGrid>
        <w:gridCol w:w="2556"/>
        <w:gridCol w:w="973"/>
        <w:gridCol w:w="2475"/>
        <w:gridCol w:w="567"/>
        <w:gridCol w:w="568"/>
        <w:gridCol w:w="607"/>
        <w:gridCol w:w="647"/>
        <w:gridCol w:w="647"/>
      </w:tblGrid>
      <w:tr w:rsidR="00BB213E" w:rsidRPr="00E43668" w:rsidTr="00BB213E">
        <w:trPr>
          <w:trHeight w:val="284"/>
          <w:jc w:val="center"/>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F90A13" w:rsidRPr="00E43668" w:rsidRDefault="00F90A13" w:rsidP="00A104F8">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lastRenderedPageBreak/>
              <w:t xml:space="preserve">D.U.I.     PROGRAMA </w:t>
            </w:r>
          </w:p>
        </w:tc>
        <w:tc>
          <w:tcPr>
            <w:tcW w:w="3448" w:type="dxa"/>
            <w:gridSpan w:val="2"/>
            <w:tcBorders>
              <w:top w:val="single" w:sz="2" w:space="0" w:color="auto"/>
              <w:left w:val="single" w:sz="2" w:space="0" w:color="auto"/>
              <w:bottom w:val="single" w:sz="2" w:space="0" w:color="auto"/>
              <w:right w:val="single" w:sz="2" w:space="0" w:color="auto"/>
            </w:tcBorders>
            <w:shd w:val="clear" w:color="auto" w:fill="DCDCDC"/>
          </w:tcPr>
          <w:p w:rsidR="00F90A13" w:rsidRPr="00E43668" w:rsidRDefault="00F90A13" w:rsidP="00A104F8">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90A13" w:rsidRPr="00E43668" w:rsidRDefault="00F90A13" w:rsidP="00A104F8">
            <w:pPr>
              <w:widowControl w:val="0"/>
              <w:autoSpaceDE w:val="0"/>
              <w:autoSpaceDN w:val="0"/>
              <w:adjustRightInd w:val="0"/>
              <w:rPr>
                <w:rFonts w:ascii="Museo Sans 300"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F90A13" w:rsidRPr="00E43668" w:rsidRDefault="00F90A13" w:rsidP="00A104F8">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F90A13" w:rsidRPr="00E43668" w:rsidRDefault="00F90A13" w:rsidP="00A104F8">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F90A13" w:rsidRPr="00E43668" w:rsidRDefault="00F90A13" w:rsidP="00A104F8">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VALOR (¢) </w:t>
            </w:r>
          </w:p>
        </w:tc>
      </w:tr>
      <w:tr w:rsidR="00BB213E" w:rsidRPr="00E43668" w:rsidTr="00BB213E">
        <w:trPr>
          <w:trHeight w:val="231"/>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F90A13" w:rsidRPr="00E43668" w:rsidRDefault="00F90A13" w:rsidP="00A104F8">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F90A13" w:rsidRPr="00E43668" w:rsidRDefault="00F90A13" w:rsidP="00A104F8">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MATRICULA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F90A13" w:rsidRPr="00E43668" w:rsidRDefault="00F90A13" w:rsidP="00A104F8">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F90A13" w:rsidRPr="00E43668" w:rsidRDefault="00F90A13" w:rsidP="00A104F8">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F90A13" w:rsidRPr="00E43668" w:rsidRDefault="00F90A13" w:rsidP="00A104F8">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F90A13" w:rsidRPr="00E43668" w:rsidRDefault="00F90A13" w:rsidP="00A104F8">
            <w:pPr>
              <w:widowControl w:val="0"/>
              <w:autoSpaceDE w:val="0"/>
              <w:autoSpaceDN w:val="0"/>
              <w:adjustRightInd w:val="0"/>
              <w:rPr>
                <w:rFonts w:ascii="Museo Sans 300"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F90A13" w:rsidRPr="00E43668" w:rsidRDefault="00F90A13" w:rsidP="00A104F8">
            <w:pPr>
              <w:widowControl w:val="0"/>
              <w:autoSpaceDE w:val="0"/>
              <w:autoSpaceDN w:val="0"/>
              <w:adjustRightInd w:val="0"/>
              <w:rPr>
                <w:rFonts w:ascii="Museo Sans 300"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F90A13" w:rsidRPr="00E43668" w:rsidRDefault="00F90A13" w:rsidP="00A104F8">
            <w:pPr>
              <w:widowControl w:val="0"/>
              <w:autoSpaceDE w:val="0"/>
              <w:autoSpaceDN w:val="0"/>
              <w:adjustRightInd w:val="0"/>
              <w:rPr>
                <w:rFonts w:ascii="Museo Sans 300" w:hAnsi="Museo Sans 300"/>
                <w:b/>
                <w:bCs/>
                <w:sz w:val="14"/>
                <w:szCs w:val="14"/>
              </w:rPr>
            </w:pPr>
          </w:p>
        </w:tc>
      </w:tr>
    </w:tbl>
    <w:p w:rsidR="00F90A13" w:rsidRPr="00E43668" w:rsidRDefault="00F90A13" w:rsidP="00F90A13">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744"/>
      </w:tblGrid>
      <w:tr w:rsidR="00F90A13" w:rsidRPr="00E43668" w:rsidTr="00BB213E">
        <w:tc>
          <w:tcPr>
            <w:tcW w:w="2744"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No DE ENTREGA: 26</w:t>
            </w:r>
          </w:p>
        </w:tc>
      </w:tr>
    </w:tbl>
    <w:p w:rsidR="00F90A13" w:rsidRPr="00E43668" w:rsidRDefault="00F90A13" w:rsidP="00F90A13">
      <w:pPr>
        <w:widowControl w:val="0"/>
        <w:autoSpaceDE w:val="0"/>
        <w:autoSpaceDN w:val="0"/>
        <w:adjustRightInd w:val="0"/>
        <w:jc w:val="center"/>
        <w:rPr>
          <w:rFonts w:ascii="Museo Sans 300" w:hAnsi="Museo Sans 300"/>
          <w:b/>
          <w:bCs/>
          <w:sz w:val="14"/>
          <w:szCs w:val="14"/>
        </w:rPr>
      </w:pPr>
    </w:p>
    <w:tbl>
      <w:tblPr>
        <w:tblW w:w="9021" w:type="dxa"/>
        <w:jc w:val="center"/>
        <w:tblLayout w:type="fixed"/>
        <w:tblCellMar>
          <w:left w:w="25" w:type="dxa"/>
          <w:right w:w="0" w:type="dxa"/>
        </w:tblCellMar>
        <w:tblLook w:val="0000" w:firstRow="0" w:lastRow="0" w:firstColumn="0" w:lastColumn="0" w:noHBand="0" w:noVBand="0"/>
      </w:tblPr>
      <w:tblGrid>
        <w:gridCol w:w="2548"/>
        <w:gridCol w:w="970"/>
        <w:gridCol w:w="2553"/>
        <w:gridCol w:w="480"/>
        <w:gridCol w:w="566"/>
        <w:gridCol w:w="606"/>
        <w:gridCol w:w="647"/>
        <w:gridCol w:w="651"/>
      </w:tblGrid>
      <w:tr w:rsidR="00F90A13" w:rsidRPr="00E43668" w:rsidTr="00BB213E">
        <w:trPr>
          <w:trHeight w:val="258"/>
          <w:jc w:val="center"/>
        </w:trPr>
        <w:tc>
          <w:tcPr>
            <w:tcW w:w="2548" w:type="dxa"/>
            <w:vMerge w:val="restart"/>
            <w:tcBorders>
              <w:top w:val="single" w:sz="2" w:space="0" w:color="auto"/>
              <w:left w:val="single" w:sz="2" w:space="0" w:color="auto"/>
              <w:bottom w:val="single" w:sz="2" w:space="0" w:color="auto"/>
              <w:right w:val="single" w:sz="2" w:space="0" w:color="auto"/>
            </w:tcBorders>
          </w:tcPr>
          <w:p w:rsidR="00F90A13" w:rsidRPr="00E43668" w:rsidRDefault="00F514BA" w:rsidP="00A104F8">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r w:rsidRPr="00E43668">
              <w:rPr>
                <w:rFonts w:ascii="Museo Sans 300" w:hAnsi="Museo Sans 300"/>
                <w:sz w:val="14"/>
                <w:szCs w:val="14"/>
              </w:rPr>
              <w:t xml:space="preserve">Solares: </w:t>
            </w:r>
          </w:p>
          <w:p w:rsidR="00F90A13" w:rsidRPr="00E43668" w:rsidRDefault="00F514BA" w:rsidP="00A104F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F90A13" w:rsidRPr="00E43668">
              <w:rPr>
                <w:rFonts w:ascii="Museo Sans 300" w:hAnsi="Museo Sans 300"/>
                <w:sz w:val="14"/>
                <w:szCs w:val="14"/>
              </w:rPr>
              <w:t xml:space="preserve">-00000 </w:t>
            </w:r>
          </w:p>
        </w:tc>
        <w:tc>
          <w:tcPr>
            <w:tcW w:w="2553" w:type="dxa"/>
            <w:vMerge w:val="restart"/>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p w:rsidR="00F90A13" w:rsidRPr="00E43668" w:rsidRDefault="00F90A13" w:rsidP="00A104F8">
            <w:pPr>
              <w:widowControl w:val="0"/>
              <w:autoSpaceDE w:val="0"/>
              <w:autoSpaceDN w:val="0"/>
              <w:adjustRightInd w:val="0"/>
              <w:jc w:val="both"/>
              <w:rPr>
                <w:rFonts w:ascii="Museo Sans 300" w:hAnsi="Museo Sans 300"/>
                <w:sz w:val="14"/>
                <w:szCs w:val="14"/>
              </w:rPr>
            </w:pPr>
            <w:r w:rsidRPr="00E43668">
              <w:rPr>
                <w:rFonts w:ascii="Museo Sans 300" w:hAnsi="Museo Sans 300"/>
                <w:sz w:val="14"/>
                <w:szCs w:val="14"/>
              </w:rPr>
              <w:t xml:space="preserve">HACIENDA EL SINGUIL PORCION UNO Y HACIENDA SANTA RITA PORCION 3 </w:t>
            </w:r>
          </w:p>
        </w:tc>
        <w:tc>
          <w:tcPr>
            <w:tcW w:w="480" w:type="dxa"/>
            <w:vMerge w:val="restart"/>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center"/>
              <w:rPr>
                <w:rFonts w:ascii="Museo Sans 300" w:hAnsi="Museo Sans 300"/>
                <w:sz w:val="14"/>
                <w:szCs w:val="14"/>
              </w:rPr>
            </w:pPr>
          </w:p>
          <w:p w:rsidR="00F90A13" w:rsidRPr="00E43668" w:rsidRDefault="00F514BA" w:rsidP="00A104F8">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center"/>
              <w:rPr>
                <w:rFonts w:ascii="Museo Sans 300" w:hAnsi="Museo Sans 300"/>
                <w:sz w:val="14"/>
                <w:szCs w:val="14"/>
              </w:rPr>
            </w:pPr>
          </w:p>
          <w:p w:rsidR="00F90A13" w:rsidRPr="00E43668" w:rsidRDefault="00F514BA" w:rsidP="00A104F8">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right"/>
              <w:rPr>
                <w:rFonts w:ascii="Museo Sans 300" w:hAnsi="Museo Sans 300"/>
                <w:sz w:val="14"/>
                <w:szCs w:val="14"/>
              </w:rPr>
            </w:pPr>
          </w:p>
          <w:p w:rsidR="00F90A13" w:rsidRPr="00E43668" w:rsidRDefault="00F90A13" w:rsidP="00A104F8">
            <w:pPr>
              <w:widowControl w:val="0"/>
              <w:autoSpaceDE w:val="0"/>
              <w:autoSpaceDN w:val="0"/>
              <w:adjustRightInd w:val="0"/>
              <w:jc w:val="right"/>
              <w:rPr>
                <w:rFonts w:ascii="Museo Sans 300" w:hAnsi="Museo Sans 300"/>
                <w:sz w:val="14"/>
                <w:szCs w:val="14"/>
              </w:rPr>
            </w:pPr>
            <w:r>
              <w:rPr>
                <w:rFonts w:ascii="Museo Sans 300" w:hAnsi="Museo Sans 300"/>
                <w:sz w:val="14"/>
                <w:szCs w:val="14"/>
              </w:rPr>
              <w:t>422.93</w:t>
            </w:r>
            <w:r w:rsidRPr="00E43668">
              <w:rPr>
                <w:rFonts w:ascii="Museo Sans 300" w:hAnsi="Museo Sans 300"/>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right"/>
              <w:rPr>
                <w:rFonts w:ascii="Museo Sans 300" w:hAnsi="Museo Sans 300"/>
                <w:sz w:val="14"/>
                <w:szCs w:val="14"/>
              </w:rPr>
            </w:pPr>
          </w:p>
          <w:p w:rsidR="00F90A13" w:rsidRPr="00E43668" w:rsidRDefault="00F90A13" w:rsidP="00A104F8">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241.45</w:t>
            </w:r>
            <w:r>
              <w:rPr>
                <w:rFonts w:ascii="Museo Sans 300" w:hAnsi="Museo Sans 300"/>
                <w:sz w:val="14"/>
                <w:szCs w:val="14"/>
              </w:rPr>
              <w:tab/>
            </w:r>
            <w:r w:rsidRPr="00E43668">
              <w:rPr>
                <w:rFonts w:ascii="Museo Sans 300" w:hAnsi="Museo Sans 300"/>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right"/>
              <w:rPr>
                <w:rFonts w:ascii="Museo Sans 300" w:hAnsi="Museo Sans 300"/>
                <w:sz w:val="14"/>
                <w:szCs w:val="14"/>
              </w:rPr>
            </w:pPr>
          </w:p>
          <w:p w:rsidR="00F90A13" w:rsidRPr="00E43668" w:rsidRDefault="00F90A13" w:rsidP="00A104F8">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2,112.69</w:t>
            </w:r>
            <w:r>
              <w:rPr>
                <w:rFonts w:ascii="Museo Sans 300" w:hAnsi="Museo Sans 300"/>
                <w:sz w:val="14"/>
                <w:szCs w:val="14"/>
              </w:rPr>
              <w:tab/>
            </w:r>
            <w:r w:rsidRPr="00E43668">
              <w:rPr>
                <w:rFonts w:ascii="Museo Sans 300" w:hAnsi="Museo Sans 300"/>
                <w:sz w:val="14"/>
                <w:szCs w:val="14"/>
              </w:rPr>
              <w:t xml:space="preserve"> </w:t>
            </w:r>
          </w:p>
        </w:tc>
      </w:tr>
      <w:tr w:rsidR="00F90A13" w:rsidRPr="00E43668" w:rsidTr="00BB213E">
        <w:trPr>
          <w:trHeight w:val="129"/>
          <w:jc w:val="center"/>
        </w:trPr>
        <w:tc>
          <w:tcPr>
            <w:tcW w:w="2548"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2553"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480"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right"/>
              <w:rPr>
                <w:rFonts w:ascii="Museo Sans 300" w:hAnsi="Museo Sans 300"/>
                <w:sz w:val="14"/>
                <w:szCs w:val="14"/>
              </w:rPr>
            </w:pPr>
            <w:r>
              <w:rPr>
                <w:rFonts w:ascii="Museo Sans 300" w:hAnsi="Museo Sans 300"/>
                <w:sz w:val="14"/>
                <w:szCs w:val="14"/>
              </w:rPr>
              <w:t>422.93</w:t>
            </w:r>
          </w:p>
        </w:tc>
        <w:tc>
          <w:tcPr>
            <w:tcW w:w="647"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241.45</w:t>
            </w:r>
            <w:r>
              <w:rPr>
                <w:rFonts w:ascii="Museo Sans 300" w:hAnsi="Museo Sans 300"/>
                <w:sz w:val="14"/>
                <w:szCs w:val="14"/>
              </w:rPr>
              <w:tab/>
            </w:r>
            <w:r w:rsidRPr="00E43668">
              <w:rPr>
                <w:rFonts w:ascii="Museo Sans 300" w:hAnsi="Museo Sans 300"/>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2,112.69</w:t>
            </w:r>
            <w:r>
              <w:rPr>
                <w:rFonts w:ascii="Museo Sans 300" w:hAnsi="Museo Sans 300"/>
                <w:sz w:val="14"/>
                <w:szCs w:val="14"/>
              </w:rPr>
              <w:tab/>
            </w:r>
            <w:r w:rsidRPr="00E43668">
              <w:rPr>
                <w:rFonts w:ascii="Museo Sans 300" w:hAnsi="Museo Sans 300"/>
                <w:sz w:val="14"/>
                <w:szCs w:val="14"/>
              </w:rPr>
              <w:t xml:space="preserve"> </w:t>
            </w:r>
          </w:p>
        </w:tc>
      </w:tr>
      <w:tr w:rsidR="00F90A13" w:rsidRPr="00E43668" w:rsidTr="00BB213E">
        <w:trPr>
          <w:trHeight w:val="398"/>
          <w:jc w:val="center"/>
        </w:trPr>
        <w:tc>
          <w:tcPr>
            <w:tcW w:w="2548"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Área</w:t>
            </w:r>
            <w:r>
              <w:rPr>
                <w:rFonts w:ascii="Museo Sans 300" w:hAnsi="Museo Sans 300"/>
                <w:b/>
                <w:bCs/>
                <w:sz w:val="14"/>
                <w:szCs w:val="14"/>
              </w:rPr>
              <w:t xml:space="preserve"> Total: 422.93</w:t>
            </w:r>
          </w:p>
          <w:p w:rsidR="00F90A13" w:rsidRPr="00E43668" w:rsidRDefault="00F90A13" w:rsidP="00A104F8">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241.45</w:t>
            </w:r>
          </w:p>
          <w:p w:rsidR="00F90A13" w:rsidRPr="00E43668" w:rsidRDefault="00F90A13" w:rsidP="00A104F8">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2,112.69</w:t>
            </w:r>
          </w:p>
        </w:tc>
      </w:tr>
    </w:tbl>
    <w:p w:rsidR="00BB213E" w:rsidRDefault="00BB213E"/>
    <w:tbl>
      <w:tblPr>
        <w:tblW w:w="9035" w:type="dxa"/>
        <w:jc w:val="center"/>
        <w:tblLayout w:type="fixed"/>
        <w:tblCellMar>
          <w:left w:w="25" w:type="dxa"/>
          <w:right w:w="0" w:type="dxa"/>
        </w:tblCellMar>
        <w:tblLook w:val="0000" w:firstRow="0" w:lastRow="0" w:firstColumn="0" w:lastColumn="0" w:noHBand="0" w:noVBand="0"/>
      </w:tblPr>
      <w:tblGrid>
        <w:gridCol w:w="2552"/>
        <w:gridCol w:w="972"/>
        <w:gridCol w:w="2557"/>
        <w:gridCol w:w="481"/>
        <w:gridCol w:w="566"/>
        <w:gridCol w:w="606"/>
        <w:gridCol w:w="647"/>
        <w:gridCol w:w="654"/>
      </w:tblGrid>
      <w:tr w:rsidR="00F90A13" w:rsidRPr="00E43668" w:rsidTr="00F514BA">
        <w:trPr>
          <w:trHeight w:val="270"/>
          <w:jc w:val="center"/>
        </w:trPr>
        <w:tc>
          <w:tcPr>
            <w:tcW w:w="2552" w:type="dxa"/>
            <w:vMerge w:val="restart"/>
            <w:tcBorders>
              <w:top w:val="single" w:sz="2" w:space="0" w:color="auto"/>
              <w:left w:val="single" w:sz="2" w:space="0" w:color="auto"/>
              <w:bottom w:val="single" w:sz="2" w:space="0" w:color="auto"/>
              <w:right w:val="single" w:sz="2" w:space="0" w:color="auto"/>
            </w:tcBorders>
          </w:tcPr>
          <w:p w:rsidR="00F90A13" w:rsidRPr="001C309A" w:rsidRDefault="00F514BA" w:rsidP="00A104F8">
            <w:pPr>
              <w:widowControl w:val="0"/>
              <w:autoSpaceDE w:val="0"/>
              <w:autoSpaceDN w:val="0"/>
              <w:adjustRightInd w:val="0"/>
              <w:rPr>
                <w:rFonts w:ascii="Museo Sans 300" w:hAnsi="Museo Sans 300"/>
                <w:bCs/>
                <w:sz w:val="14"/>
                <w:szCs w:val="14"/>
              </w:rPr>
            </w:pPr>
            <w:r>
              <w:rPr>
                <w:rFonts w:ascii="Museo Sans 300" w:hAnsi="Museo Sans 300"/>
                <w:sz w:val="14"/>
                <w:szCs w:val="14"/>
              </w:rPr>
              <w:t>----</w:t>
            </w:r>
          </w:p>
        </w:tc>
        <w:tc>
          <w:tcPr>
            <w:tcW w:w="972" w:type="dxa"/>
            <w:vMerge w:val="restart"/>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r w:rsidRPr="00E43668">
              <w:rPr>
                <w:rFonts w:ascii="Museo Sans 300" w:hAnsi="Museo Sans 300"/>
                <w:sz w:val="14"/>
                <w:szCs w:val="14"/>
              </w:rPr>
              <w:t xml:space="preserve">Solares: </w:t>
            </w:r>
          </w:p>
          <w:p w:rsidR="00F90A13" w:rsidRPr="00E43668" w:rsidRDefault="00F514BA" w:rsidP="00A104F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F90A13" w:rsidRPr="00E43668">
              <w:rPr>
                <w:rFonts w:ascii="Museo Sans 300" w:hAnsi="Museo Sans 300"/>
                <w:sz w:val="14"/>
                <w:szCs w:val="14"/>
              </w:rPr>
              <w:t xml:space="preserve">00000 </w:t>
            </w:r>
          </w:p>
        </w:tc>
        <w:tc>
          <w:tcPr>
            <w:tcW w:w="2557" w:type="dxa"/>
            <w:vMerge w:val="restart"/>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p w:rsidR="00F90A13" w:rsidRPr="00E43668" w:rsidRDefault="00F90A13" w:rsidP="00A104F8">
            <w:pPr>
              <w:widowControl w:val="0"/>
              <w:autoSpaceDE w:val="0"/>
              <w:autoSpaceDN w:val="0"/>
              <w:adjustRightInd w:val="0"/>
              <w:jc w:val="both"/>
              <w:rPr>
                <w:rFonts w:ascii="Museo Sans 300" w:hAnsi="Museo Sans 300"/>
                <w:sz w:val="14"/>
                <w:szCs w:val="14"/>
              </w:rPr>
            </w:pPr>
            <w:r w:rsidRPr="00E43668">
              <w:rPr>
                <w:rFonts w:ascii="Museo Sans 300" w:hAnsi="Museo Sans 300"/>
                <w:sz w:val="14"/>
                <w:szCs w:val="14"/>
              </w:rPr>
              <w:t xml:space="preserve">HACIENDA EL SINGUIL PORCION UNO Y HACIENDA SANTA RITA PORCION 3 </w:t>
            </w:r>
          </w:p>
        </w:tc>
        <w:tc>
          <w:tcPr>
            <w:tcW w:w="481" w:type="dxa"/>
            <w:vMerge w:val="restart"/>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center"/>
              <w:rPr>
                <w:rFonts w:ascii="Museo Sans 300" w:hAnsi="Museo Sans 300"/>
                <w:sz w:val="14"/>
                <w:szCs w:val="14"/>
              </w:rPr>
            </w:pPr>
          </w:p>
          <w:p w:rsidR="00F90A13" w:rsidRPr="00E43668" w:rsidRDefault="00F514BA" w:rsidP="00A104F8">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center"/>
              <w:rPr>
                <w:rFonts w:ascii="Museo Sans 300" w:hAnsi="Museo Sans 300"/>
                <w:sz w:val="14"/>
                <w:szCs w:val="14"/>
              </w:rPr>
            </w:pPr>
          </w:p>
          <w:p w:rsidR="00F90A13" w:rsidRPr="00E43668" w:rsidRDefault="00F514BA" w:rsidP="00A104F8">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right"/>
              <w:rPr>
                <w:rFonts w:ascii="Museo Sans 300" w:hAnsi="Museo Sans 300"/>
                <w:sz w:val="14"/>
                <w:szCs w:val="14"/>
              </w:rPr>
            </w:pPr>
          </w:p>
          <w:p w:rsidR="00F90A13" w:rsidRPr="00E43668" w:rsidRDefault="00F90A13" w:rsidP="00A104F8">
            <w:pPr>
              <w:widowControl w:val="0"/>
              <w:autoSpaceDE w:val="0"/>
              <w:autoSpaceDN w:val="0"/>
              <w:adjustRightInd w:val="0"/>
              <w:jc w:val="right"/>
              <w:rPr>
                <w:rFonts w:ascii="Museo Sans 300" w:hAnsi="Museo Sans 300"/>
                <w:sz w:val="14"/>
                <w:szCs w:val="14"/>
              </w:rPr>
            </w:pPr>
            <w:r>
              <w:rPr>
                <w:rFonts w:ascii="Museo Sans 300" w:hAnsi="Museo Sans 300"/>
                <w:sz w:val="14"/>
                <w:szCs w:val="14"/>
              </w:rPr>
              <w:t>210.00</w:t>
            </w:r>
            <w:r w:rsidRPr="00E43668">
              <w:rPr>
                <w:rFonts w:ascii="Museo Sans 300" w:hAnsi="Museo Sans 300"/>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right"/>
              <w:rPr>
                <w:rFonts w:ascii="Museo Sans 300" w:hAnsi="Museo Sans 300"/>
                <w:sz w:val="14"/>
                <w:szCs w:val="14"/>
              </w:rPr>
            </w:pPr>
          </w:p>
          <w:p w:rsidR="00F90A13" w:rsidRPr="00E43668" w:rsidRDefault="00F90A13" w:rsidP="00A104F8">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119.89</w:t>
            </w:r>
            <w:r>
              <w:rPr>
                <w:rFonts w:ascii="Museo Sans 300" w:hAnsi="Museo Sans 300"/>
                <w:sz w:val="14"/>
                <w:szCs w:val="14"/>
              </w:rPr>
              <w:tab/>
            </w:r>
            <w:r w:rsidRPr="00E43668">
              <w:rPr>
                <w:rFonts w:ascii="Museo Sans 300" w:hAnsi="Museo Sans 300"/>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right"/>
              <w:rPr>
                <w:rFonts w:ascii="Museo Sans 300" w:hAnsi="Museo Sans 300"/>
                <w:sz w:val="14"/>
                <w:szCs w:val="14"/>
              </w:rPr>
            </w:pPr>
          </w:p>
          <w:p w:rsidR="00F90A13" w:rsidRPr="00E43668" w:rsidRDefault="00F90A13" w:rsidP="00A104F8">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1,049.04</w:t>
            </w:r>
            <w:r>
              <w:rPr>
                <w:rFonts w:ascii="Museo Sans 300" w:hAnsi="Museo Sans 300"/>
                <w:sz w:val="14"/>
                <w:szCs w:val="14"/>
              </w:rPr>
              <w:tab/>
            </w:r>
            <w:r w:rsidRPr="00E43668">
              <w:rPr>
                <w:rFonts w:ascii="Museo Sans 300" w:hAnsi="Museo Sans 300"/>
                <w:sz w:val="14"/>
                <w:szCs w:val="14"/>
              </w:rPr>
              <w:t xml:space="preserve"> </w:t>
            </w:r>
          </w:p>
        </w:tc>
      </w:tr>
      <w:tr w:rsidR="00F90A13" w:rsidRPr="00E43668" w:rsidTr="00F514BA">
        <w:trPr>
          <w:trHeight w:val="134"/>
          <w:jc w:val="center"/>
        </w:trPr>
        <w:tc>
          <w:tcPr>
            <w:tcW w:w="2552"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2557"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481"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right"/>
              <w:rPr>
                <w:rFonts w:ascii="Museo Sans 300" w:hAnsi="Museo Sans 300"/>
                <w:sz w:val="14"/>
                <w:szCs w:val="14"/>
              </w:rPr>
            </w:pPr>
            <w:r>
              <w:rPr>
                <w:rFonts w:ascii="Museo Sans 300" w:hAnsi="Museo Sans 300"/>
                <w:sz w:val="14"/>
                <w:szCs w:val="14"/>
              </w:rPr>
              <w:t>210.00</w:t>
            </w:r>
          </w:p>
        </w:tc>
        <w:tc>
          <w:tcPr>
            <w:tcW w:w="647"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119.89</w:t>
            </w:r>
            <w:r>
              <w:rPr>
                <w:rFonts w:ascii="Museo Sans 300" w:hAnsi="Museo Sans 300"/>
                <w:sz w:val="14"/>
                <w:szCs w:val="14"/>
              </w:rPr>
              <w:tab/>
            </w:r>
            <w:r w:rsidRPr="00E43668">
              <w:rPr>
                <w:rFonts w:ascii="Museo Sans 300" w:hAnsi="Museo Sans 300"/>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1,049.04</w:t>
            </w:r>
            <w:r>
              <w:rPr>
                <w:rFonts w:ascii="Museo Sans 300" w:hAnsi="Museo Sans 300"/>
                <w:sz w:val="14"/>
                <w:szCs w:val="14"/>
              </w:rPr>
              <w:tab/>
            </w:r>
            <w:r w:rsidRPr="00E43668">
              <w:rPr>
                <w:rFonts w:ascii="Museo Sans 300" w:hAnsi="Museo Sans 300"/>
                <w:sz w:val="14"/>
                <w:szCs w:val="14"/>
              </w:rPr>
              <w:t xml:space="preserve"> </w:t>
            </w:r>
          </w:p>
        </w:tc>
      </w:tr>
      <w:tr w:rsidR="00F90A13" w:rsidRPr="00E43668" w:rsidTr="00BB213E">
        <w:trPr>
          <w:trHeight w:val="419"/>
          <w:jc w:val="center"/>
        </w:trPr>
        <w:tc>
          <w:tcPr>
            <w:tcW w:w="2552"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Área</w:t>
            </w:r>
            <w:r>
              <w:rPr>
                <w:rFonts w:ascii="Museo Sans 300" w:hAnsi="Museo Sans 300"/>
                <w:b/>
                <w:bCs/>
                <w:sz w:val="14"/>
                <w:szCs w:val="14"/>
              </w:rPr>
              <w:t xml:space="preserve"> Total: 210.00</w:t>
            </w:r>
          </w:p>
          <w:p w:rsidR="00F90A13" w:rsidRPr="00E43668" w:rsidRDefault="00F90A13" w:rsidP="00A104F8">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119.89</w:t>
            </w:r>
            <w:r w:rsidRPr="00E43668">
              <w:rPr>
                <w:rFonts w:ascii="Museo Sans 300" w:hAnsi="Museo Sans 300"/>
                <w:b/>
                <w:bCs/>
                <w:sz w:val="14"/>
                <w:szCs w:val="14"/>
              </w:rPr>
              <w:t xml:space="preserve"> </w:t>
            </w:r>
          </w:p>
          <w:p w:rsidR="00F90A13" w:rsidRPr="00E43668" w:rsidRDefault="00F90A13" w:rsidP="00A104F8">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1,049.04</w:t>
            </w:r>
            <w:r w:rsidRPr="00E43668">
              <w:rPr>
                <w:rFonts w:ascii="Museo Sans 300" w:hAnsi="Museo Sans 300"/>
                <w:b/>
                <w:bCs/>
                <w:sz w:val="14"/>
                <w:szCs w:val="14"/>
              </w:rPr>
              <w:t xml:space="preserve"> </w:t>
            </w:r>
          </w:p>
        </w:tc>
      </w:tr>
    </w:tbl>
    <w:p w:rsidR="00F90A13" w:rsidRDefault="00F90A13" w:rsidP="00F90A13">
      <w:pPr>
        <w:widowControl w:val="0"/>
        <w:autoSpaceDE w:val="0"/>
        <w:autoSpaceDN w:val="0"/>
        <w:adjustRightInd w:val="0"/>
        <w:rPr>
          <w:rFonts w:ascii="Museo Sans 300" w:hAnsi="Museo Sans 300"/>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2556"/>
        <w:gridCol w:w="973"/>
        <w:gridCol w:w="2561"/>
        <w:gridCol w:w="481"/>
        <w:gridCol w:w="568"/>
        <w:gridCol w:w="608"/>
        <w:gridCol w:w="648"/>
        <w:gridCol w:w="655"/>
      </w:tblGrid>
      <w:tr w:rsidR="00F90A13" w:rsidRPr="00E43668" w:rsidTr="00BB213E">
        <w:trPr>
          <w:trHeight w:val="228"/>
          <w:jc w:val="center"/>
        </w:trPr>
        <w:tc>
          <w:tcPr>
            <w:tcW w:w="2556" w:type="dxa"/>
            <w:vMerge w:val="restart"/>
            <w:tcBorders>
              <w:top w:val="single" w:sz="2" w:space="0" w:color="auto"/>
              <w:left w:val="single" w:sz="2" w:space="0" w:color="auto"/>
              <w:bottom w:val="single" w:sz="2" w:space="0" w:color="auto"/>
              <w:right w:val="single" w:sz="2" w:space="0" w:color="auto"/>
            </w:tcBorders>
          </w:tcPr>
          <w:p w:rsidR="00F90A13" w:rsidRPr="00E43668" w:rsidRDefault="00F514BA" w:rsidP="00A104F8">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r w:rsidRPr="00E43668">
              <w:rPr>
                <w:rFonts w:ascii="Museo Sans 300" w:hAnsi="Museo Sans 300"/>
                <w:sz w:val="14"/>
                <w:szCs w:val="14"/>
              </w:rPr>
              <w:t xml:space="preserve">Solares: </w:t>
            </w:r>
          </w:p>
          <w:p w:rsidR="00F90A13" w:rsidRPr="00E43668" w:rsidRDefault="00F514BA" w:rsidP="00A104F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F90A13" w:rsidRPr="00E43668">
              <w:rPr>
                <w:rFonts w:ascii="Museo Sans 300" w:hAnsi="Museo Sans 300"/>
                <w:sz w:val="14"/>
                <w:szCs w:val="14"/>
              </w:rPr>
              <w:t xml:space="preserve">00000 </w:t>
            </w:r>
          </w:p>
        </w:tc>
        <w:tc>
          <w:tcPr>
            <w:tcW w:w="2561" w:type="dxa"/>
            <w:vMerge w:val="restart"/>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p w:rsidR="00F90A13" w:rsidRPr="00E43668" w:rsidRDefault="00F90A13" w:rsidP="00A104F8">
            <w:pPr>
              <w:widowControl w:val="0"/>
              <w:autoSpaceDE w:val="0"/>
              <w:autoSpaceDN w:val="0"/>
              <w:adjustRightInd w:val="0"/>
              <w:jc w:val="both"/>
              <w:rPr>
                <w:rFonts w:ascii="Museo Sans 300" w:hAnsi="Museo Sans 300"/>
                <w:sz w:val="14"/>
                <w:szCs w:val="14"/>
              </w:rPr>
            </w:pPr>
            <w:r w:rsidRPr="00E43668">
              <w:rPr>
                <w:rFonts w:ascii="Museo Sans 300" w:hAnsi="Museo Sans 300"/>
                <w:sz w:val="14"/>
                <w:szCs w:val="14"/>
              </w:rPr>
              <w:t xml:space="preserve">HACIENDA EL SINGUIL PORCION UNO Y HACIENDA SANTA RITA PORCION 3 </w:t>
            </w:r>
          </w:p>
        </w:tc>
        <w:tc>
          <w:tcPr>
            <w:tcW w:w="481" w:type="dxa"/>
            <w:vMerge w:val="restart"/>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center"/>
              <w:rPr>
                <w:rFonts w:ascii="Museo Sans 300" w:hAnsi="Museo Sans 300"/>
                <w:sz w:val="14"/>
                <w:szCs w:val="14"/>
              </w:rPr>
            </w:pPr>
          </w:p>
          <w:p w:rsidR="00F90A13" w:rsidRPr="00E43668" w:rsidRDefault="00F514BA" w:rsidP="00A104F8">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center"/>
              <w:rPr>
                <w:rFonts w:ascii="Museo Sans 300" w:hAnsi="Museo Sans 300"/>
                <w:sz w:val="14"/>
                <w:szCs w:val="14"/>
              </w:rPr>
            </w:pPr>
          </w:p>
          <w:p w:rsidR="00F90A13" w:rsidRPr="00E43668" w:rsidRDefault="00F514BA" w:rsidP="00A104F8">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8"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right"/>
              <w:rPr>
                <w:rFonts w:ascii="Museo Sans 300" w:hAnsi="Museo Sans 300"/>
                <w:sz w:val="14"/>
                <w:szCs w:val="14"/>
              </w:rPr>
            </w:pPr>
          </w:p>
          <w:p w:rsidR="00F90A13" w:rsidRPr="00E43668" w:rsidRDefault="00F90A13" w:rsidP="00A104F8">
            <w:pPr>
              <w:widowControl w:val="0"/>
              <w:autoSpaceDE w:val="0"/>
              <w:autoSpaceDN w:val="0"/>
              <w:adjustRightInd w:val="0"/>
              <w:jc w:val="right"/>
              <w:rPr>
                <w:rFonts w:ascii="Museo Sans 300" w:hAnsi="Museo Sans 300"/>
                <w:sz w:val="14"/>
                <w:szCs w:val="14"/>
              </w:rPr>
            </w:pPr>
            <w:r>
              <w:rPr>
                <w:rFonts w:ascii="Museo Sans 300" w:hAnsi="Museo Sans 300"/>
                <w:sz w:val="14"/>
                <w:szCs w:val="14"/>
              </w:rPr>
              <w:t>426.41</w:t>
            </w:r>
            <w:r w:rsidRPr="00E43668">
              <w:rPr>
                <w:rFonts w:ascii="Museo Sans 300" w:hAnsi="Museo Sans 300"/>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p w:rsidR="00F90A13" w:rsidRPr="00E43668" w:rsidRDefault="00F90A13" w:rsidP="00A104F8">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243.44</w:t>
            </w:r>
            <w:r>
              <w:rPr>
                <w:rFonts w:ascii="Museo Sans 300" w:hAnsi="Museo Sans 300"/>
                <w:sz w:val="14"/>
                <w:szCs w:val="14"/>
              </w:rPr>
              <w:tab/>
            </w:r>
            <w:r w:rsidRPr="00E43668">
              <w:rPr>
                <w:rFonts w:ascii="Museo Sans 300" w:hAnsi="Museo Sans 300"/>
                <w:sz w:val="14"/>
                <w:szCs w:val="14"/>
              </w:rPr>
              <w:t xml:space="preserve"> </w:t>
            </w:r>
          </w:p>
        </w:tc>
        <w:tc>
          <w:tcPr>
            <w:tcW w:w="655"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right"/>
              <w:rPr>
                <w:rFonts w:ascii="Museo Sans 300" w:hAnsi="Museo Sans 300"/>
                <w:sz w:val="14"/>
                <w:szCs w:val="14"/>
              </w:rPr>
            </w:pPr>
          </w:p>
          <w:p w:rsidR="00F90A13" w:rsidRPr="00E43668" w:rsidRDefault="00F90A13" w:rsidP="00A104F8">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2,130.10</w:t>
            </w:r>
            <w:r>
              <w:rPr>
                <w:rFonts w:ascii="Museo Sans 300" w:hAnsi="Museo Sans 300"/>
                <w:sz w:val="14"/>
                <w:szCs w:val="14"/>
              </w:rPr>
              <w:tab/>
            </w:r>
            <w:r w:rsidRPr="00E43668">
              <w:rPr>
                <w:rFonts w:ascii="Museo Sans 300" w:hAnsi="Museo Sans 300"/>
                <w:sz w:val="14"/>
                <w:szCs w:val="14"/>
              </w:rPr>
              <w:t xml:space="preserve"> </w:t>
            </w:r>
          </w:p>
        </w:tc>
      </w:tr>
      <w:tr w:rsidR="00F90A13" w:rsidRPr="00E43668" w:rsidTr="00BB213E">
        <w:trPr>
          <w:trHeight w:val="114"/>
          <w:jc w:val="center"/>
        </w:trPr>
        <w:tc>
          <w:tcPr>
            <w:tcW w:w="2556"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2561"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481"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right"/>
              <w:rPr>
                <w:rFonts w:ascii="Museo Sans 300" w:hAnsi="Museo Sans 300"/>
                <w:sz w:val="14"/>
                <w:szCs w:val="14"/>
              </w:rPr>
            </w:pPr>
            <w:r>
              <w:rPr>
                <w:rFonts w:ascii="Museo Sans 300" w:hAnsi="Museo Sans 300"/>
                <w:sz w:val="14"/>
                <w:szCs w:val="14"/>
              </w:rPr>
              <w:t>426.41</w:t>
            </w:r>
          </w:p>
        </w:tc>
        <w:tc>
          <w:tcPr>
            <w:tcW w:w="648"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243.44</w:t>
            </w:r>
            <w:r>
              <w:rPr>
                <w:rFonts w:ascii="Museo Sans 300" w:hAnsi="Museo Sans 300"/>
                <w:sz w:val="14"/>
                <w:szCs w:val="14"/>
              </w:rPr>
              <w:tab/>
            </w:r>
            <w:r w:rsidRPr="00E43668">
              <w:rPr>
                <w:rFonts w:ascii="Museo Sans 300" w:hAnsi="Museo Sans 300"/>
                <w:sz w:val="14"/>
                <w:szCs w:val="14"/>
              </w:rPr>
              <w:t xml:space="preserve"> </w:t>
            </w:r>
          </w:p>
        </w:tc>
        <w:tc>
          <w:tcPr>
            <w:tcW w:w="655" w:type="dxa"/>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2,130.10</w:t>
            </w:r>
            <w:r>
              <w:rPr>
                <w:rFonts w:ascii="Museo Sans 300" w:hAnsi="Museo Sans 300"/>
                <w:sz w:val="14"/>
                <w:szCs w:val="14"/>
              </w:rPr>
              <w:tab/>
            </w:r>
            <w:r w:rsidRPr="00E43668">
              <w:rPr>
                <w:rFonts w:ascii="Museo Sans 300" w:hAnsi="Museo Sans 300"/>
                <w:sz w:val="14"/>
                <w:szCs w:val="14"/>
              </w:rPr>
              <w:t xml:space="preserve"> </w:t>
            </w:r>
          </w:p>
        </w:tc>
      </w:tr>
      <w:tr w:rsidR="00F90A13" w:rsidRPr="00E43668" w:rsidTr="00BB213E">
        <w:trPr>
          <w:trHeight w:val="351"/>
          <w:jc w:val="center"/>
        </w:trPr>
        <w:tc>
          <w:tcPr>
            <w:tcW w:w="2556" w:type="dxa"/>
            <w:vMerge/>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rPr>
                <w:rFonts w:ascii="Museo Sans 300" w:hAnsi="Museo Sans 3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F90A13" w:rsidRPr="00E43668" w:rsidRDefault="00F90A13" w:rsidP="00A104F8">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Área</w:t>
            </w:r>
            <w:r>
              <w:rPr>
                <w:rFonts w:ascii="Museo Sans 300" w:hAnsi="Museo Sans 300"/>
                <w:b/>
                <w:bCs/>
                <w:sz w:val="14"/>
                <w:szCs w:val="14"/>
              </w:rPr>
              <w:t xml:space="preserve"> Total: 426.41</w:t>
            </w:r>
          </w:p>
          <w:p w:rsidR="00F90A13" w:rsidRPr="00E43668" w:rsidRDefault="00F90A13" w:rsidP="00A104F8">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243.44</w:t>
            </w:r>
          </w:p>
          <w:p w:rsidR="00F90A13" w:rsidRPr="00E43668" w:rsidRDefault="00F90A13" w:rsidP="00A104F8">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2,130.10</w:t>
            </w:r>
          </w:p>
        </w:tc>
      </w:tr>
    </w:tbl>
    <w:tbl>
      <w:tblPr>
        <w:tblpPr w:leftFromText="141" w:rightFromText="141" w:vertAnchor="text" w:horzAnchor="margin" w:tblpXSpec="center" w:tblpY="17"/>
        <w:tblW w:w="9017" w:type="dxa"/>
        <w:tblLayout w:type="fixed"/>
        <w:tblCellMar>
          <w:left w:w="25" w:type="dxa"/>
          <w:right w:w="0" w:type="dxa"/>
        </w:tblCellMar>
        <w:tblLook w:val="0000" w:firstRow="0" w:lastRow="0" w:firstColumn="0" w:lastColumn="0" w:noHBand="0" w:noVBand="0"/>
      </w:tblPr>
      <w:tblGrid>
        <w:gridCol w:w="3519"/>
        <w:gridCol w:w="2467"/>
        <w:gridCol w:w="1739"/>
        <w:gridCol w:w="646"/>
        <w:gridCol w:w="646"/>
      </w:tblGrid>
      <w:tr w:rsidR="00F90A13" w:rsidRPr="007D1F55" w:rsidTr="006D44DD">
        <w:trPr>
          <w:trHeight w:val="368"/>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tcPr>
          <w:p w:rsidR="00F90A13" w:rsidRPr="007D1F55" w:rsidRDefault="00F90A13" w:rsidP="00A104F8">
            <w:pPr>
              <w:widowControl w:val="0"/>
              <w:autoSpaceDE w:val="0"/>
              <w:autoSpaceDN w:val="0"/>
              <w:adjustRightInd w:val="0"/>
              <w:jc w:val="center"/>
              <w:rPr>
                <w:rFonts w:ascii="Museo Sans 300" w:hAnsi="Museo Sans 300"/>
                <w:b/>
                <w:bCs/>
                <w:sz w:val="14"/>
                <w:szCs w:val="14"/>
              </w:rPr>
            </w:pPr>
            <w:r w:rsidRPr="007D1F55">
              <w:rPr>
                <w:rFonts w:ascii="Museo Sans 300" w:hAnsi="Museo Sans 300"/>
                <w:b/>
                <w:bCs/>
                <w:sz w:val="14"/>
                <w:szCs w:val="14"/>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F90A13" w:rsidRPr="007D1F55" w:rsidRDefault="00F90A13" w:rsidP="00A104F8">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3</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F90A13" w:rsidRPr="007D1F55" w:rsidRDefault="00F90A13" w:rsidP="00A104F8">
            <w:pPr>
              <w:widowControl w:val="0"/>
              <w:tabs>
                <w:tab w:val="center" w:pos="1062"/>
                <w:tab w:val="right" w:pos="2125"/>
              </w:tabs>
              <w:autoSpaceDE w:val="0"/>
              <w:autoSpaceDN w:val="0"/>
              <w:adjustRightInd w:val="0"/>
              <w:jc w:val="right"/>
              <w:rPr>
                <w:rFonts w:ascii="Museo Sans 300" w:hAnsi="Museo Sans 300"/>
                <w:b/>
                <w:bCs/>
                <w:sz w:val="14"/>
                <w:szCs w:val="14"/>
              </w:rPr>
            </w:pPr>
            <w:r>
              <w:rPr>
                <w:rFonts w:ascii="Museo Sans 300" w:hAnsi="Museo Sans 300"/>
                <w:b/>
                <w:bCs/>
                <w:sz w:val="14"/>
                <w:szCs w:val="14"/>
              </w:rPr>
              <w:t>1059.34</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F90A13" w:rsidRPr="007D1F55" w:rsidRDefault="00F90A13" w:rsidP="00A104F8">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604.78</w:t>
            </w:r>
            <w:r w:rsidRPr="007D1F55">
              <w:rPr>
                <w:rFonts w:ascii="Museo Sans 300" w:hAnsi="Museo Sans 300"/>
                <w:b/>
                <w:bCs/>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F90A13" w:rsidRPr="007D1F55" w:rsidRDefault="00F90A13" w:rsidP="00A104F8">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5291.83</w:t>
            </w:r>
            <w:r w:rsidRPr="007D1F55">
              <w:rPr>
                <w:rFonts w:ascii="Museo Sans 300" w:hAnsi="Museo Sans 300"/>
                <w:b/>
                <w:bCs/>
                <w:sz w:val="14"/>
                <w:szCs w:val="14"/>
              </w:rPr>
              <w:t xml:space="preserve"> </w:t>
            </w:r>
          </w:p>
        </w:tc>
      </w:tr>
      <w:tr w:rsidR="00F90A13" w:rsidRPr="007D1F55" w:rsidTr="006D44DD">
        <w:trPr>
          <w:trHeight w:val="301"/>
        </w:trPr>
        <w:tc>
          <w:tcPr>
            <w:tcW w:w="3519" w:type="dxa"/>
            <w:tcBorders>
              <w:top w:val="single" w:sz="2" w:space="0" w:color="auto"/>
              <w:left w:val="single" w:sz="2" w:space="0" w:color="auto"/>
              <w:bottom w:val="single" w:sz="2" w:space="0" w:color="auto"/>
              <w:right w:val="single" w:sz="2" w:space="0" w:color="auto"/>
            </w:tcBorders>
            <w:shd w:val="clear" w:color="auto" w:fill="DCDCDC"/>
          </w:tcPr>
          <w:p w:rsidR="00F90A13" w:rsidRPr="007D1F55" w:rsidRDefault="00F90A13" w:rsidP="00A104F8">
            <w:pPr>
              <w:widowControl w:val="0"/>
              <w:autoSpaceDE w:val="0"/>
              <w:autoSpaceDN w:val="0"/>
              <w:adjustRightInd w:val="0"/>
              <w:jc w:val="center"/>
              <w:rPr>
                <w:rFonts w:ascii="Museo Sans 300" w:hAnsi="Museo Sans 300"/>
                <w:b/>
                <w:bCs/>
                <w:sz w:val="14"/>
                <w:szCs w:val="14"/>
              </w:rPr>
            </w:pPr>
            <w:r w:rsidRPr="007D1F55">
              <w:rPr>
                <w:rFonts w:ascii="Museo Sans 300" w:hAnsi="Museo Sans 300"/>
                <w:b/>
                <w:bCs/>
                <w:sz w:val="14"/>
                <w:szCs w:val="14"/>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F90A13" w:rsidRPr="007D1F55" w:rsidRDefault="00F90A13" w:rsidP="00A104F8">
            <w:pPr>
              <w:widowControl w:val="0"/>
              <w:autoSpaceDE w:val="0"/>
              <w:autoSpaceDN w:val="0"/>
              <w:adjustRightInd w:val="0"/>
              <w:jc w:val="center"/>
              <w:rPr>
                <w:rFonts w:ascii="Museo Sans 300" w:hAnsi="Museo Sans 300"/>
                <w:b/>
                <w:bCs/>
                <w:sz w:val="14"/>
                <w:szCs w:val="14"/>
              </w:rPr>
            </w:pPr>
            <w:r w:rsidRPr="007D1F55">
              <w:rPr>
                <w:rFonts w:ascii="Museo Sans 300" w:hAnsi="Museo Sans 300"/>
                <w:b/>
                <w:bCs/>
                <w:sz w:val="14"/>
                <w:szCs w:val="14"/>
              </w:rPr>
              <w:t xml:space="preserve">0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F90A13" w:rsidRPr="007D1F55" w:rsidRDefault="00F90A13" w:rsidP="00A104F8">
            <w:pPr>
              <w:widowControl w:val="0"/>
              <w:autoSpaceDE w:val="0"/>
              <w:autoSpaceDN w:val="0"/>
              <w:adjustRightInd w:val="0"/>
              <w:jc w:val="right"/>
              <w:rPr>
                <w:rFonts w:ascii="Museo Sans 300" w:hAnsi="Museo Sans 300"/>
                <w:b/>
                <w:bCs/>
                <w:sz w:val="14"/>
                <w:szCs w:val="14"/>
              </w:rPr>
            </w:pPr>
            <w:r w:rsidRPr="007D1F55">
              <w:rPr>
                <w:rFonts w:ascii="Museo Sans 300" w:hAnsi="Museo Sans 3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F90A13" w:rsidRPr="007D1F55" w:rsidRDefault="00F90A13" w:rsidP="00A104F8">
            <w:pPr>
              <w:widowControl w:val="0"/>
              <w:autoSpaceDE w:val="0"/>
              <w:autoSpaceDN w:val="0"/>
              <w:adjustRightInd w:val="0"/>
              <w:jc w:val="right"/>
              <w:rPr>
                <w:rFonts w:ascii="Museo Sans 300" w:hAnsi="Museo Sans 300"/>
                <w:b/>
                <w:bCs/>
                <w:sz w:val="14"/>
                <w:szCs w:val="14"/>
              </w:rPr>
            </w:pPr>
            <w:r w:rsidRPr="007D1F55">
              <w:rPr>
                <w:rFonts w:ascii="Museo Sans 300" w:hAnsi="Museo Sans 3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F90A13" w:rsidRPr="007D1F55" w:rsidRDefault="00F90A13" w:rsidP="00A104F8">
            <w:pPr>
              <w:widowControl w:val="0"/>
              <w:autoSpaceDE w:val="0"/>
              <w:autoSpaceDN w:val="0"/>
              <w:adjustRightInd w:val="0"/>
              <w:jc w:val="right"/>
              <w:rPr>
                <w:rFonts w:ascii="Museo Sans 300" w:hAnsi="Museo Sans 300"/>
                <w:b/>
                <w:bCs/>
                <w:sz w:val="14"/>
                <w:szCs w:val="14"/>
              </w:rPr>
            </w:pPr>
            <w:r w:rsidRPr="007D1F55">
              <w:rPr>
                <w:rFonts w:ascii="Museo Sans 300" w:hAnsi="Museo Sans 300"/>
                <w:b/>
                <w:bCs/>
                <w:sz w:val="14"/>
                <w:szCs w:val="14"/>
              </w:rPr>
              <w:t xml:space="preserve">0 </w:t>
            </w:r>
          </w:p>
        </w:tc>
      </w:tr>
    </w:tbl>
    <w:p w:rsidR="00F90A13" w:rsidRDefault="00F90A13" w:rsidP="00041C17">
      <w:pPr>
        <w:jc w:val="both"/>
        <w:rPr>
          <w:rFonts w:ascii="Museo Sans 100" w:hAnsi="Museo Sans 100"/>
          <w:b/>
          <w:sz w:val="24"/>
          <w:szCs w:val="24"/>
          <w:u w:val="single"/>
        </w:rPr>
      </w:pPr>
    </w:p>
    <w:p w:rsidR="00041C17" w:rsidRPr="007D1769" w:rsidRDefault="00041C17" w:rsidP="00041C17">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Advertir a los adjudicatarios a través de una cláusula especial en las escrituras de compraventa de los inmuebles, que deberán</w:t>
      </w:r>
      <w:r>
        <w:rPr>
          <w:rFonts w:ascii="Museo Sans 100" w:hAnsi="Museo Sans 100"/>
          <w:sz w:val="24"/>
          <w:szCs w:val="24"/>
        </w:rPr>
        <w:t xml:space="preserve"> </w:t>
      </w:r>
      <w:r w:rsidR="00C54E8E">
        <w:rPr>
          <w:rFonts w:ascii="Museo Sans 100" w:hAnsi="Museo Sans 100"/>
          <w:sz w:val="24"/>
          <w:szCs w:val="24"/>
        </w:rPr>
        <w:t>implementar</w:t>
      </w:r>
      <w:r w:rsidRPr="008A5559">
        <w:rPr>
          <w:rFonts w:ascii="Museo Sans 100" w:hAnsi="Museo Sans 100"/>
          <w:sz w:val="24"/>
          <w:szCs w:val="24"/>
        </w:rPr>
        <w:t xml:space="preserve">  las medidas </w:t>
      </w:r>
      <w:r w:rsidR="00C54E8E">
        <w:rPr>
          <w:rFonts w:ascii="Museo Sans 100" w:hAnsi="Museo Sans 100"/>
          <w:sz w:val="24"/>
          <w:szCs w:val="24"/>
        </w:rPr>
        <w:t xml:space="preserve">emitidas por la Unidad Ambiental Institucional, </w:t>
      </w:r>
      <w:r w:rsidRPr="008A5559">
        <w:rPr>
          <w:rFonts w:ascii="Museo Sans 100" w:hAnsi="Museo Sans 100"/>
          <w:sz w:val="24"/>
          <w:szCs w:val="24"/>
        </w:rPr>
        <w:t>re</w:t>
      </w:r>
      <w:r>
        <w:rPr>
          <w:rFonts w:ascii="Museo Sans 100" w:hAnsi="Museo Sans 100"/>
          <w:sz w:val="24"/>
          <w:szCs w:val="24"/>
        </w:rPr>
        <w:t xml:space="preserve">lacionadas en el considerado </w:t>
      </w:r>
      <w:r w:rsidR="000D2778">
        <w:rPr>
          <w:rFonts w:ascii="Museo Sans 100" w:hAnsi="Museo Sans 100"/>
          <w:sz w:val="24"/>
          <w:szCs w:val="24"/>
        </w:rPr>
        <w:t>II</w:t>
      </w:r>
      <w:r>
        <w:rPr>
          <w:rFonts w:ascii="Museo Sans 100" w:hAnsi="Museo Sans 100"/>
          <w:sz w:val="24"/>
          <w:szCs w:val="24"/>
        </w:rPr>
        <w:t>I</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041C17" w:rsidRDefault="00041C17" w:rsidP="00041C17">
      <w:pPr>
        <w:tabs>
          <w:tab w:val="left" w:pos="1080"/>
        </w:tabs>
        <w:jc w:val="center"/>
        <w:rPr>
          <w:rFonts w:ascii="Museo Sans 100" w:hAnsi="Museo Sans 100"/>
          <w:sz w:val="24"/>
          <w:szCs w:val="24"/>
        </w:rPr>
      </w:pPr>
    </w:p>
    <w:p w:rsidR="006D4E46" w:rsidRPr="00955B7A" w:rsidRDefault="006D4E46" w:rsidP="00955B7A">
      <w:pPr>
        <w:jc w:val="both"/>
        <w:rPr>
          <w:rFonts w:ascii="Museo Sans 100" w:eastAsia="Times New Roman" w:hAnsi="Museo Sans 100"/>
          <w:b/>
          <w:sz w:val="24"/>
          <w:szCs w:val="24"/>
          <w:lang w:eastAsia="es-ES"/>
        </w:rPr>
      </w:pPr>
      <w:r w:rsidRPr="00955B7A">
        <w:rPr>
          <w:rFonts w:ascii="Museo Sans 100" w:eastAsia="Times New Roman" w:hAnsi="Museo Sans 100"/>
          <w:sz w:val="24"/>
          <w:szCs w:val="24"/>
        </w:rPr>
        <w:t xml:space="preserve">“”””X) El señor Presidente somete a consideración de Junta Directiva, dictamen jurídico 393, solicitado por el Departamento de Asignación Individual y Avalúos mediante oficio SGD-02-0955-19, de fecha 09 de julio de 2019, referente a la </w:t>
      </w:r>
      <w:r w:rsidRPr="00955B7A">
        <w:rPr>
          <w:rFonts w:ascii="Museo Sans 100" w:eastAsia="Times New Roman" w:hAnsi="Museo Sans 100"/>
          <w:b/>
          <w:sz w:val="24"/>
          <w:szCs w:val="24"/>
          <w:lang w:eastAsia="es-ES"/>
        </w:rPr>
        <w:t>modificación del</w:t>
      </w:r>
      <w:r w:rsidRPr="00955B7A">
        <w:rPr>
          <w:rFonts w:ascii="Museo Sans 100" w:eastAsia="Times New Roman" w:hAnsi="Museo Sans 100"/>
          <w:sz w:val="24"/>
          <w:szCs w:val="24"/>
          <w:lang w:eastAsia="es-ES"/>
        </w:rPr>
        <w:t xml:space="preserve"> </w:t>
      </w:r>
      <w:r w:rsidRPr="00955B7A">
        <w:rPr>
          <w:rFonts w:ascii="Museo Sans 100" w:eastAsia="Times New Roman" w:hAnsi="Museo Sans 100"/>
          <w:b/>
          <w:sz w:val="24"/>
          <w:szCs w:val="24"/>
          <w:lang w:eastAsia="es-ES"/>
        </w:rPr>
        <w:t>Punto XIII del Acta Ordinaria 01-2017, de fecha 29 de junio de 2017,</w:t>
      </w:r>
      <w:r w:rsidRPr="00955B7A">
        <w:rPr>
          <w:rFonts w:ascii="Museo Sans 100" w:eastAsia="Times New Roman" w:hAnsi="Museo Sans 100"/>
          <w:sz w:val="24"/>
          <w:szCs w:val="24"/>
          <w:lang w:eastAsia="es-ES"/>
        </w:rPr>
        <w:t xml:space="preserve"> mediante el cual se aprobó nómina de beneficiarios del Proyecto </w:t>
      </w:r>
      <w:r w:rsidRPr="00955B7A">
        <w:rPr>
          <w:rFonts w:ascii="Museo Sans 100" w:hAnsi="Museo Sans 100"/>
          <w:sz w:val="24"/>
          <w:szCs w:val="24"/>
        </w:rPr>
        <w:t xml:space="preserve">denominado </w:t>
      </w:r>
      <w:r w:rsidRPr="00955B7A">
        <w:rPr>
          <w:rFonts w:ascii="Museo Sans 100" w:hAnsi="Museo Sans 100"/>
          <w:b/>
          <w:bCs/>
          <w:sz w:val="24"/>
          <w:szCs w:val="24"/>
        </w:rPr>
        <w:t>LOTIFICACION AGRICOLA,</w:t>
      </w:r>
      <w:r w:rsidRPr="00955B7A">
        <w:rPr>
          <w:rFonts w:ascii="Museo Sans 100" w:hAnsi="Museo Sans 100"/>
          <w:bCs/>
          <w:sz w:val="24"/>
          <w:szCs w:val="24"/>
        </w:rPr>
        <w:t xml:space="preserve"> </w:t>
      </w:r>
      <w:r w:rsidRPr="00955B7A">
        <w:rPr>
          <w:rFonts w:ascii="Museo Sans 100" w:hAnsi="Museo Sans 100"/>
          <w:sz w:val="24"/>
          <w:szCs w:val="24"/>
        </w:rPr>
        <w:t xml:space="preserve">desarrollado en el inmueble identificado </w:t>
      </w:r>
      <w:r w:rsidRPr="00955B7A">
        <w:rPr>
          <w:rFonts w:ascii="Museo Sans 100" w:hAnsi="Museo Sans 100"/>
          <w:sz w:val="24"/>
          <w:szCs w:val="24"/>
        </w:rPr>
        <w:lastRenderedPageBreak/>
        <w:t xml:space="preserve">registralmente como </w:t>
      </w:r>
      <w:r w:rsidRPr="00955B7A">
        <w:rPr>
          <w:rFonts w:ascii="Museo Sans 100" w:hAnsi="Museo Sans 100"/>
          <w:b/>
          <w:sz w:val="24"/>
          <w:szCs w:val="24"/>
        </w:rPr>
        <w:t xml:space="preserve">HACIENDA EL COCAL, (REUNION), </w:t>
      </w:r>
      <w:r w:rsidRPr="00955B7A">
        <w:rPr>
          <w:rFonts w:ascii="Museo Sans 100" w:hAnsi="Museo Sans 100"/>
          <w:sz w:val="24"/>
          <w:szCs w:val="24"/>
        </w:rPr>
        <w:t xml:space="preserve">y según Plano como </w:t>
      </w:r>
      <w:r w:rsidRPr="00955B7A">
        <w:rPr>
          <w:rFonts w:ascii="Museo Sans 100" w:hAnsi="Museo Sans 100"/>
          <w:b/>
          <w:sz w:val="24"/>
          <w:szCs w:val="24"/>
        </w:rPr>
        <w:t xml:space="preserve">HACIENDA EL COCAL, PORCION 2, </w:t>
      </w:r>
      <w:r w:rsidRPr="00955B7A">
        <w:rPr>
          <w:rFonts w:ascii="Museo Sans 100" w:hAnsi="Museo Sans 100"/>
          <w:sz w:val="24"/>
          <w:szCs w:val="24"/>
        </w:rPr>
        <w:t>situada en jurisdicción de Jutiapa, departamento de Cabañas</w:t>
      </w:r>
      <w:r w:rsidRPr="00955B7A">
        <w:rPr>
          <w:rFonts w:ascii="Museo Sans 100" w:eastAsia="Times New Roman" w:hAnsi="Museo Sans 100"/>
          <w:sz w:val="24"/>
          <w:szCs w:val="24"/>
          <w:lang w:eastAsia="es-ES"/>
        </w:rPr>
        <w:t xml:space="preserve">, </w:t>
      </w:r>
      <w:r w:rsidRPr="00955B7A">
        <w:rPr>
          <w:rFonts w:ascii="Museo Sans 100" w:eastAsia="Times New Roman" w:hAnsi="Museo Sans 100"/>
          <w:b/>
          <w:sz w:val="24"/>
          <w:szCs w:val="24"/>
          <w:lang w:eastAsia="es-ES"/>
        </w:rPr>
        <w:t>código de proyecto 090403, SSE 1368, entrega 09</w:t>
      </w:r>
      <w:r w:rsidRPr="00955B7A">
        <w:rPr>
          <w:rFonts w:ascii="Museo Sans 100" w:eastAsia="Times New Roman" w:hAnsi="Museo Sans 100"/>
          <w:sz w:val="24"/>
          <w:szCs w:val="24"/>
          <w:lang w:eastAsia="es-ES"/>
        </w:rPr>
        <w:t xml:space="preserve">; al respecto la Gerencia Legal hace las siguientes </w:t>
      </w:r>
      <w:r w:rsidRPr="00955B7A">
        <w:rPr>
          <w:rFonts w:ascii="Museo Sans 100" w:eastAsia="Times New Roman" w:hAnsi="Museo Sans 100"/>
          <w:b/>
          <w:sz w:val="24"/>
          <w:szCs w:val="24"/>
          <w:lang w:eastAsia="es-ES"/>
        </w:rPr>
        <w:t>consideraciones:</w:t>
      </w:r>
    </w:p>
    <w:p w:rsidR="006D4E46" w:rsidRPr="00955B7A" w:rsidRDefault="006D4E46" w:rsidP="00955B7A">
      <w:pPr>
        <w:jc w:val="both"/>
        <w:rPr>
          <w:rFonts w:ascii="Museo Sans 100" w:eastAsia="Times New Roman" w:hAnsi="Museo Sans 100"/>
          <w:sz w:val="24"/>
          <w:szCs w:val="24"/>
          <w:lang w:eastAsia="es-ES"/>
        </w:rPr>
      </w:pPr>
    </w:p>
    <w:p w:rsidR="006D4E46" w:rsidRPr="00955B7A" w:rsidRDefault="006D4E46" w:rsidP="00955B7A">
      <w:pPr>
        <w:pStyle w:val="Prrafodelista"/>
        <w:numPr>
          <w:ilvl w:val="0"/>
          <w:numId w:val="71"/>
        </w:numPr>
        <w:ind w:left="1134" w:hanging="708"/>
        <w:contextualSpacing/>
        <w:jc w:val="both"/>
        <w:rPr>
          <w:rFonts w:ascii="Museo Sans 100" w:hAnsi="Museo Sans 100"/>
          <w:sz w:val="24"/>
          <w:szCs w:val="24"/>
        </w:rPr>
      </w:pPr>
      <w:r w:rsidRPr="00955B7A">
        <w:rPr>
          <w:rFonts w:ascii="Museo Sans 100" w:hAnsi="Museo Sans 100"/>
          <w:sz w:val="24"/>
          <w:szCs w:val="24"/>
        </w:rPr>
        <w:t>El ISTA adquirió 4 porciones sin denominación, a través de 2 compraventas, según detalle siguiente:</w:t>
      </w:r>
    </w:p>
    <w:p w:rsidR="006D4E46" w:rsidRPr="00955B7A" w:rsidRDefault="006D4E46" w:rsidP="00955B7A">
      <w:pPr>
        <w:jc w:val="both"/>
        <w:rPr>
          <w:rFonts w:ascii="Museo Sans 100" w:hAnsi="Museo Sans 100"/>
          <w:sz w:val="24"/>
          <w:szCs w:val="24"/>
        </w:rPr>
      </w:pPr>
    </w:p>
    <w:p w:rsidR="006D4E46" w:rsidRPr="00955B7A" w:rsidRDefault="006D4E46" w:rsidP="00955B7A">
      <w:pPr>
        <w:pStyle w:val="Prrafodelista"/>
        <w:numPr>
          <w:ilvl w:val="0"/>
          <w:numId w:val="70"/>
        </w:numPr>
        <w:ind w:left="1418" w:hanging="284"/>
        <w:contextualSpacing/>
        <w:jc w:val="both"/>
        <w:rPr>
          <w:rFonts w:ascii="Museo Sans 100" w:hAnsi="Museo Sans 100"/>
          <w:sz w:val="24"/>
          <w:szCs w:val="24"/>
        </w:rPr>
      </w:pPr>
      <w:r w:rsidRPr="00955B7A">
        <w:rPr>
          <w:rFonts w:ascii="Museo Sans 100" w:hAnsi="Museo Sans 100"/>
          <w:sz w:val="24"/>
          <w:szCs w:val="24"/>
        </w:rPr>
        <w:t xml:space="preserve">Mediante el Punto XXVII del Acta de Sesión Ordinaria 28-2003, de fecha 31 de julio de 2003, el ISTA adquirió 2 porciones de terreno sin denominación, ofrecidas en venta por el señor </w:t>
      </w:r>
      <w:proofErr w:type="spellStart"/>
      <w:r w:rsidRPr="00955B7A">
        <w:rPr>
          <w:rFonts w:ascii="Museo Sans 100" w:hAnsi="Museo Sans 100"/>
          <w:sz w:val="24"/>
          <w:szCs w:val="24"/>
        </w:rPr>
        <w:t>Atanacio</w:t>
      </w:r>
      <w:proofErr w:type="spellEnd"/>
      <w:r w:rsidRPr="00955B7A">
        <w:rPr>
          <w:rFonts w:ascii="Museo Sans 100" w:hAnsi="Museo Sans 100"/>
          <w:sz w:val="24"/>
          <w:szCs w:val="24"/>
        </w:rPr>
        <w:t xml:space="preserve"> Humberto González </w:t>
      </w:r>
      <w:proofErr w:type="spellStart"/>
      <w:r w:rsidRPr="00955B7A">
        <w:rPr>
          <w:rFonts w:ascii="Museo Sans 100" w:hAnsi="Museo Sans 100"/>
          <w:sz w:val="24"/>
          <w:szCs w:val="24"/>
        </w:rPr>
        <w:t>González</w:t>
      </w:r>
      <w:proofErr w:type="spellEnd"/>
      <w:r w:rsidRPr="00955B7A">
        <w:rPr>
          <w:rFonts w:ascii="Museo Sans 100" w:hAnsi="Museo Sans 100"/>
          <w:sz w:val="24"/>
          <w:szCs w:val="24"/>
        </w:rPr>
        <w:t xml:space="preserve">, siendo éstas: PORCION UNO, de una extensión superficial registral de 7 </w:t>
      </w:r>
      <w:proofErr w:type="spellStart"/>
      <w:r w:rsidRPr="00955B7A">
        <w:rPr>
          <w:rFonts w:ascii="Museo Sans 100" w:hAnsi="Museo Sans 100"/>
          <w:sz w:val="24"/>
          <w:szCs w:val="24"/>
        </w:rPr>
        <w:t>Hás</w:t>
      </w:r>
      <w:proofErr w:type="spellEnd"/>
      <w:r w:rsidRPr="00955B7A">
        <w:rPr>
          <w:rFonts w:ascii="Museo Sans 100" w:hAnsi="Museo Sans 100"/>
          <w:sz w:val="24"/>
          <w:szCs w:val="24"/>
        </w:rPr>
        <w:t xml:space="preserve">., con una extensión real de 0.330384 </w:t>
      </w:r>
      <w:proofErr w:type="spellStart"/>
      <w:r w:rsidRPr="00955B7A">
        <w:rPr>
          <w:rFonts w:ascii="Museo Sans 100" w:hAnsi="Museo Sans 100"/>
          <w:sz w:val="24"/>
          <w:szCs w:val="24"/>
        </w:rPr>
        <w:t>Hás</w:t>
      </w:r>
      <w:proofErr w:type="spellEnd"/>
      <w:r w:rsidRPr="00955B7A">
        <w:rPr>
          <w:rFonts w:ascii="Museo Sans 100" w:hAnsi="Museo Sans 100"/>
          <w:sz w:val="24"/>
          <w:szCs w:val="24"/>
        </w:rPr>
        <w:t xml:space="preserve">; PORCION 2: de una extensión superficial registral de 5 </w:t>
      </w:r>
      <w:proofErr w:type="spellStart"/>
      <w:r w:rsidRPr="00955B7A">
        <w:rPr>
          <w:rFonts w:ascii="Museo Sans 100" w:hAnsi="Museo Sans 100"/>
          <w:sz w:val="24"/>
          <w:szCs w:val="24"/>
        </w:rPr>
        <w:t>Hás</w:t>
      </w:r>
      <w:proofErr w:type="spellEnd"/>
      <w:r w:rsidRPr="00955B7A">
        <w:rPr>
          <w:rFonts w:ascii="Museo Sans 100" w:hAnsi="Museo Sans 100"/>
          <w:sz w:val="24"/>
          <w:szCs w:val="24"/>
        </w:rPr>
        <w:t xml:space="preserve">., 60 </w:t>
      </w:r>
      <w:proofErr w:type="spellStart"/>
      <w:r w:rsidRPr="00955B7A">
        <w:rPr>
          <w:rFonts w:ascii="Museo Sans 100" w:hAnsi="Museo Sans 100"/>
          <w:sz w:val="24"/>
          <w:szCs w:val="24"/>
        </w:rPr>
        <w:t>Ás</w:t>
      </w:r>
      <w:proofErr w:type="spellEnd"/>
      <w:r w:rsidRPr="00955B7A">
        <w:rPr>
          <w:rFonts w:ascii="Museo Sans 100" w:hAnsi="Museo Sans 100"/>
          <w:sz w:val="24"/>
          <w:szCs w:val="24"/>
        </w:rPr>
        <w:t xml:space="preserve">., siendo su extensión real de 20.403907 </w:t>
      </w:r>
      <w:proofErr w:type="spellStart"/>
      <w:r w:rsidRPr="00955B7A">
        <w:rPr>
          <w:rFonts w:ascii="Museo Sans 100" w:hAnsi="Museo Sans 100"/>
          <w:sz w:val="24"/>
          <w:szCs w:val="24"/>
        </w:rPr>
        <w:t>Hás</w:t>
      </w:r>
      <w:proofErr w:type="spellEnd"/>
      <w:r w:rsidRPr="00955B7A">
        <w:rPr>
          <w:rFonts w:ascii="Museo Sans 100" w:hAnsi="Museo Sans 100"/>
          <w:sz w:val="24"/>
          <w:szCs w:val="24"/>
        </w:rPr>
        <w:t xml:space="preserve">.; inmuebles que en conjunto suman una extensión real de 20.734291 </w:t>
      </w:r>
      <w:proofErr w:type="spellStart"/>
      <w:r w:rsidRPr="00955B7A">
        <w:rPr>
          <w:rFonts w:ascii="Museo Sans 100" w:hAnsi="Museo Sans 100"/>
          <w:sz w:val="24"/>
          <w:szCs w:val="24"/>
        </w:rPr>
        <w:t>Hás</w:t>
      </w:r>
      <w:proofErr w:type="spellEnd"/>
      <w:r w:rsidRPr="00955B7A">
        <w:rPr>
          <w:rFonts w:ascii="Museo Sans 100" w:hAnsi="Museo Sans 100"/>
          <w:sz w:val="24"/>
          <w:szCs w:val="24"/>
        </w:rPr>
        <w:t xml:space="preserve">., por las cuales se pagó el precio de ¢335,531.27, equivalentes a $38,346.43. Lo anterior según consta en Escritura Pública de Compraventa número </w:t>
      </w:r>
      <w:r w:rsidR="00F514BA">
        <w:rPr>
          <w:rFonts w:ascii="Museo Sans 100" w:hAnsi="Museo Sans 100"/>
          <w:sz w:val="24"/>
          <w:szCs w:val="24"/>
        </w:rPr>
        <w:t>---</w:t>
      </w:r>
      <w:r w:rsidRPr="00955B7A">
        <w:rPr>
          <w:rFonts w:ascii="Museo Sans 100" w:hAnsi="Museo Sans 100"/>
          <w:sz w:val="24"/>
          <w:szCs w:val="24"/>
        </w:rPr>
        <w:t xml:space="preserve">Libro </w:t>
      </w:r>
      <w:r w:rsidR="00F514BA">
        <w:rPr>
          <w:rFonts w:ascii="Museo Sans 100" w:hAnsi="Museo Sans 100"/>
          <w:sz w:val="24"/>
          <w:szCs w:val="24"/>
        </w:rPr>
        <w:t>---</w:t>
      </w:r>
      <w:r w:rsidRPr="00955B7A">
        <w:rPr>
          <w:rFonts w:ascii="Museo Sans 100" w:hAnsi="Museo Sans 100"/>
          <w:sz w:val="24"/>
          <w:szCs w:val="24"/>
        </w:rPr>
        <w:t xml:space="preserve"> otorgada el día </w:t>
      </w:r>
      <w:r w:rsidR="00F514BA">
        <w:rPr>
          <w:rFonts w:ascii="Museo Sans 100" w:hAnsi="Museo Sans 100"/>
          <w:sz w:val="24"/>
          <w:szCs w:val="24"/>
        </w:rPr>
        <w:t>---</w:t>
      </w:r>
      <w:r w:rsidRPr="00955B7A">
        <w:rPr>
          <w:rFonts w:ascii="Museo Sans 100" w:hAnsi="Museo Sans 100"/>
          <w:sz w:val="24"/>
          <w:szCs w:val="24"/>
        </w:rPr>
        <w:t xml:space="preserve"> de </w:t>
      </w:r>
      <w:r w:rsidR="00F514BA">
        <w:rPr>
          <w:rFonts w:ascii="Museo Sans 100" w:hAnsi="Museo Sans 100"/>
          <w:sz w:val="24"/>
          <w:szCs w:val="24"/>
        </w:rPr>
        <w:t>----</w:t>
      </w:r>
      <w:r w:rsidRPr="00955B7A">
        <w:rPr>
          <w:rFonts w:ascii="Museo Sans 100" w:hAnsi="Museo Sans 100"/>
          <w:sz w:val="24"/>
          <w:szCs w:val="24"/>
        </w:rPr>
        <w:t xml:space="preserve"> </w:t>
      </w:r>
      <w:proofErr w:type="spellStart"/>
      <w:r w:rsidRPr="00955B7A">
        <w:rPr>
          <w:rFonts w:ascii="Museo Sans 100" w:hAnsi="Museo Sans 100"/>
          <w:sz w:val="24"/>
          <w:szCs w:val="24"/>
        </w:rPr>
        <w:t>de</w:t>
      </w:r>
      <w:proofErr w:type="spellEnd"/>
      <w:r w:rsidRPr="00955B7A">
        <w:rPr>
          <w:rFonts w:ascii="Museo Sans 100" w:hAnsi="Museo Sans 100"/>
          <w:sz w:val="24"/>
          <w:szCs w:val="24"/>
        </w:rPr>
        <w:t xml:space="preserve"> </w:t>
      </w:r>
      <w:r w:rsidR="00F514BA">
        <w:rPr>
          <w:rFonts w:ascii="Museo Sans 100" w:hAnsi="Museo Sans 100"/>
          <w:sz w:val="24"/>
          <w:szCs w:val="24"/>
        </w:rPr>
        <w:t>---</w:t>
      </w:r>
      <w:r w:rsidRPr="00955B7A">
        <w:rPr>
          <w:rFonts w:ascii="Museo Sans 100" w:hAnsi="Museo Sans 100"/>
          <w:sz w:val="24"/>
          <w:szCs w:val="24"/>
        </w:rPr>
        <w:t>, ante los oficios notariales del Licenciado José Antonio Martínez.</w:t>
      </w:r>
    </w:p>
    <w:p w:rsidR="006D4E46" w:rsidRPr="00955B7A" w:rsidRDefault="006D4E46" w:rsidP="00955B7A">
      <w:pPr>
        <w:pStyle w:val="Prrafodelista"/>
        <w:ind w:left="425"/>
        <w:jc w:val="both"/>
        <w:rPr>
          <w:rFonts w:ascii="Museo Sans 100" w:hAnsi="Museo Sans 100"/>
          <w:sz w:val="24"/>
          <w:szCs w:val="24"/>
        </w:rPr>
      </w:pPr>
    </w:p>
    <w:p w:rsidR="006D4E46" w:rsidRPr="00955B7A" w:rsidRDefault="006D4E46" w:rsidP="00955B7A">
      <w:pPr>
        <w:pStyle w:val="Prrafodelista"/>
        <w:numPr>
          <w:ilvl w:val="0"/>
          <w:numId w:val="70"/>
        </w:numPr>
        <w:ind w:left="1418" w:hanging="284"/>
        <w:contextualSpacing/>
        <w:jc w:val="both"/>
        <w:rPr>
          <w:rFonts w:ascii="Museo Sans 100" w:hAnsi="Museo Sans 100"/>
          <w:sz w:val="24"/>
          <w:szCs w:val="24"/>
        </w:rPr>
      </w:pPr>
      <w:r w:rsidRPr="00955B7A">
        <w:rPr>
          <w:rFonts w:ascii="Museo Sans 100" w:hAnsi="Museo Sans 100"/>
          <w:sz w:val="24"/>
          <w:szCs w:val="24"/>
        </w:rPr>
        <w:t xml:space="preserve">En el Punto XXVI del Acta de Sesión Ordinaria  28-2003, de fecha 31 de julio de 2003, el ISTA adquirió 2 porciones de terreno sin denominación, ofrecidas en venta por la señora Liliana Santos González, siendo éstas: una con un área registral de 4.20 </w:t>
      </w:r>
      <w:proofErr w:type="spellStart"/>
      <w:r w:rsidRPr="00955B7A">
        <w:rPr>
          <w:rFonts w:ascii="Museo Sans 100" w:hAnsi="Museo Sans 100"/>
          <w:sz w:val="24"/>
          <w:szCs w:val="24"/>
        </w:rPr>
        <w:t>Hás</w:t>
      </w:r>
      <w:proofErr w:type="spellEnd"/>
      <w:r w:rsidRPr="00955B7A">
        <w:rPr>
          <w:rFonts w:ascii="Museo Sans 100" w:hAnsi="Museo Sans 100"/>
          <w:sz w:val="24"/>
          <w:szCs w:val="24"/>
        </w:rPr>
        <w:t xml:space="preserve">. y otra de 1.40 </w:t>
      </w:r>
      <w:proofErr w:type="spellStart"/>
      <w:r w:rsidRPr="00955B7A">
        <w:rPr>
          <w:rFonts w:ascii="Museo Sans 100" w:hAnsi="Museo Sans 100"/>
          <w:sz w:val="24"/>
          <w:szCs w:val="24"/>
        </w:rPr>
        <w:t>Hás</w:t>
      </w:r>
      <w:proofErr w:type="spellEnd"/>
      <w:r w:rsidRPr="00955B7A">
        <w:rPr>
          <w:rFonts w:ascii="Museo Sans 100" w:hAnsi="Museo Sans 100"/>
          <w:sz w:val="24"/>
          <w:szCs w:val="24"/>
        </w:rPr>
        <w:t xml:space="preserve">., sumando estas dos porciones un área de 5.60 </w:t>
      </w:r>
      <w:proofErr w:type="spellStart"/>
      <w:r w:rsidRPr="00955B7A">
        <w:rPr>
          <w:rFonts w:ascii="Museo Sans 100" w:hAnsi="Museo Sans 100"/>
          <w:sz w:val="24"/>
          <w:szCs w:val="24"/>
        </w:rPr>
        <w:t>Hás</w:t>
      </w:r>
      <w:proofErr w:type="spellEnd"/>
      <w:r w:rsidRPr="00955B7A">
        <w:rPr>
          <w:rFonts w:ascii="Museo Sans 100" w:hAnsi="Museo Sans 100"/>
          <w:sz w:val="24"/>
          <w:szCs w:val="24"/>
        </w:rPr>
        <w:t xml:space="preserve">.; no obstante, la suma real de éstas es de 15.218829 </w:t>
      </w:r>
      <w:proofErr w:type="spellStart"/>
      <w:r w:rsidRPr="00955B7A">
        <w:rPr>
          <w:rFonts w:ascii="Museo Sans 100" w:hAnsi="Museo Sans 100"/>
          <w:sz w:val="24"/>
          <w:szCs w:val="24"/>
        </w:rPr>
        <w:t>Hás</w:t>
      </w:r>
      <w:proofErr w:type="spellEnd"/>
      <w:r w:rsidRPr="00955B7A">
        <w:rPr>
          <w:rFonts w:ascii="Museo Sans 100" w:hAnsi="Museo Sans 100"/>
          <w:sz w:val="24"/>
          <w:szCs w:val="24"/>
        </w:rPr>
        <w:t xml:space="preserve">., por las cuales se pagó el precio de ¢210,298.68 equivalentes a $24,034.13. Lo anterior según consta en Escritura Pública de Compraventa número </w:t>
      </w:r>
      <w:r w:rsidR="00F514BA">
        <w:rPr>
          <w:rFonts w:ascii="Museo Sans 100" w:hAnsi="Museo Sans 100"/>
          <w:sz w:val="24"/>
          <w:szCs w:val="24"/>
        </w:rPr>
        <w:t>---</w:t>
      </w:r>
      <w:r w:rsidRPr="00955B7A">
        <w:rPr>
          <w:rFonts w:ascii="Museo Sans 100" w:hAnsi="Museo Sans 100"/>
          <w:sz w:val="24"/>
          <w:szCs w:val="24"/>
        </w:rPr>
        <w:t xml:space="preserve"> Libro </w:t>
      </w:r>
      <w:r w:rsidR="00F514BA">
        <w:rPr>
          <w:rFonts w:ascii="Museo Sans 100" w:hAnsi="Museo Sans 100"/>
          <w:sz w:val="24"/>
          <w:szCs w:val="24"/>
        </w:rPr>
        <w:t>---</w:t>
      </w:r>
      <w:r w:rsidRPr="00955B7A">
        <w:rPr>
          <w:rFonts w:ascii="Museo Sans 100" w:hAnsi="Museo Sans 100"/>
          <w:sz w:val="24"/>
          <w:szCs w:val="24"/>
        </w:rPr>
        <w:t xml:space="preserve"> otorgada el día </w:t>
      </w:r>
      <w:r w:rsidR="00F514BA">
        <w:rPr>
          <w:rFonts w:ascii="Museo Sans 100" w:hAnsi="Museo Sans 100"/>
          <w:sz w:val="24"/>
          <w:szCs w:val="24"/>
        </w:rPr>
        <w:t>---</w:t>
      </w:r>
      <w:r w:rsidRPr="00955B7A">
        <w:rPr>
          <w:rFonts w:ascii="Museo Sans 100" w:hAnsi="Museo Sans 100"/>
          <w:sz w:val="24"/>
          <w:szCs w:val="24"/>
        </w:rPr>
        <w:t xml:space="preserve"> de </w:t>
      </w:r>
      <w:r w:rsidR="00F514BA">
        <w:rPr>
          <w:rFonts w:ascii="Museo Sans 100" w:hAnsi="Museo Sans 100"/>
          <w:sz w:val="24"/>
          <w:szCs w:val="24"/>
        </w:rPr>
        <w:t>---</w:t>
      </w:r>
      <w:r w:rsidRPr="00955B7A">
        <w:rPr>
          <w:rFonts w:ascii="Museo Sans 100" w:hAnsi="Museo Sans 100"/>
          <w:sz w:val="24"/>
          <w:szCs w:val="24"/>
        </w:rPr>
        <w:t xml:space="preserve"> de </w:t>
      </w:r>
      <w:r w:rsidR="00F514BA">
        <w:rPr>
          <w:rFonts w:ascii="Museo Sans 100" w:hAnsi="Museo Sans 100"/>
          <w:sz w:val="24"/>
          <w:szCs w:val="24"/>
        </w:rPr>
        <w:t>---</w:t>
      </w:r>
      <w:r w:rsidRPr="00955B7A">
        <w:rPr>
          <w:rFonts w:ascii="Museo Sans 100" w:hAnsi="Museo Sans 100"/>
          <w:sz w:val="24"/>
          <w:szCs w:val="24"/>
        </w:rPr>
        <w:t>, ante los oficios notariales del Licenciado José Antonio Martínez; se aclara que por error en el Acuerdo Tercero del mencionado Punto de Acta se mencionó incorrectamente el nombre de la señora Liliana Santos González, siendo lo correcto Santos Lilian González o Santos Lilian González de Avilés.</w:t>
      </w:r>
    </w:p>
    <w:p w:rsidR="006D4E46" w:rsidRPr="00955B7A" w:rsidRDefault="006D4E46" w:rsidP="00955B7A">
      <w:pPr>
        <w:ind w:left="1134"/>
        <w:jc w:val="both"/>
        <w:rPr>
          <w:rFonts w:ascii="Museo Sans 100" w:hAnsi="Museo Sans 100"/>
          <w:sz w:val="24"/>
          <w:szCs w:val="24"/>
        </w:rPr>
      </w:pPr>
      <w:r w:rsidRPr="00955B7A">
        <w:rPr>
          <w:rFonts w:ascii="Museo Sans 100" w:hAnsi="Museo Sans 100"/>
          <w:sz w:val="24"/>
          <w:szCs w:val="24"/>
        </w:rPr>
        <w:t xml:space="preserve">Los cuatro inmuebles antes relacionados fueron </w:t>
      </w:r>
      <w:r w:rsidRPr="00955B7A">
        <w:rPr>
          <w:rFonts w:ascii="Museo Sans 100" w:hAnsi="Museo Sans 100"/>
          <w:bCs/>
          <w:iCs/>
          <w:sz w:val="24"/>
          <w:szCs w:val="24"/>
        </w:rPr>
        <w:t xml:space="preserve">objeto </w:t>
      </w:r>
      <w:r w:rsidRPr="00955B7A">
        <w:rPr>
          <w:rFonts w:ascii="Museo Sans 100" w:hAnsi="Museo Sans 100"/>
          <w:sz w:val="24"/>
          <w:szCs w:val="24"/>
        </w:rPr>
        <w:t xml:space="preserve">de Reunión, según consta en </w:t>
      </w:r>
      <w:r w:rsidRPr="00955B7A">
        <w:rPr>
          <w:rFonts w:ascii="Museo Sans 100" w:hAnsi="Museo Sans 100"/>
          <w:bCs/>
          <w:iCs/>
          <w:sz w:val="24"/>
          <w:szCs w:val="24"/>
        </w:rPr>
        <w:t>Escritura Pública de Reunión de Inmuebles</w:t>
      </w:r>
      <w:r w:rsidRPr="00955B7A">
        <w:rPr>
          <w:rFonts w:ascii="Museo Sans 100" w:hAnsi="Museo Sans 100"/>
          <w:sz w:val="24"/>
          <w:szCs w:val="24"/>
        </w:rPr>
        <w:t xml:space="preserve"> número </w:t>
      </w:r>
      <w:r w:rsidR="00F514BA">
        <w:rPr>
          <w:rFonts w:ascii="Museo Sans 100" w:hAnsi="Museo Sans 100"/>
          <w:sz w:val="24"/>
          <w:szCs w:val="24"/>
        </w:rPr>
        <w:t>---</w:t>
      </w:r>
      <w:r w:rsidRPr="00955B7A">
        <w:rPr>
          <w:rFonts w:ascii="Museo Sans 100" w:hAnsi="Museo Sans 100"/>
          <w:sz w:val="24"/>
          <w:szCs w:val="24"/>
        </w:rPr>
        <w:t xml:space="preserve"> del Libro </w:t>
      </w:r>
      <w:r w:rsidR="00F514BA">
        <w:rPr>
          <w:rFonts w:ascii="Museo Sans 100" w:hAnsi="Museo Sans 100"/>
          <w:sz w:val="24"/>
          <w:szCs w:val="24"/>
        </w:rPr>
        <w:t>----</w:t>
      </w:r>
      <w:r w:rsidRPr="00955B7A">
        <w:rPr>
          <w:rFonts w:ascii="Museo Sans 100" w:hAnsi="Museo Sans 100"/>
          <w:sz w:val="24"/>
          <w:szCs w:val="24"/>
        </w:rPr>
        <w:t xml:space="preserve">, otorgada el día </w:t>
      </w:r>
      <w:r w:rsidR="00F514BA">
        <w:rPr>
          <w:rFonts w:ascii="Museo Sans 100" w:hAnsi="Museo Sans 100"/>
          <w:sz w:val="24"/>
          <w:szCs w:val="24"/>
        </w:rPr>
        <w:t>---</w:t>
      </w:r>
      <w:r w:rsidRPr="00955B7A">
        <w:rPr>
          <w:rFonts w:ascii="Museo Sans 100" w:hAnsi="Museo Sans 100"/>
          <w:sz w:val="24"/>
          <w:szCs w:val="24"/>
        </w:rPr>
        <w:t xml:space="preserve"> de </w:t>
      </w:r>
      <w:r w:rsidR="00F514BA">
        <w:rPr>
          <w:rFonts w:ascii="Museo Sans 100" w:hAnsi="Museo Sans 100"/>
          <w:sz w:val="24"/>
          <w:szCs w:val="24"/>
        </w:rPr>
        <w:t>---</w:t>
      </w:r>
      <w:r w:rsidRPr="00955B7A">
        <w:rPr>
          <w:rFonts w:ascii="Museo Sans 100" w:hAnsi="Museo Sans 100"/>
          <w:sz w:val="24"/>
          <w:szCs w:val="24"/>
        </w:rPr>
        <w:t xml:space="preserve"> de </w:t>
      </w:r>
      <w:r w:rsidR="00F514BA">
        <w:rPr>
          <w:rFonts w:ascii="Museo Sans 100" w:hAnsi="Museo Sans 100"/>
          <w:sz w:val="24"/>
          <w:szCs w:val="24"/>
        </w:rPr>
        <w:t>---</w:t>
      </w:r>
      <w:r w:rsidRPr="00955B7A">
        <w:rPr>
          <w:rFonts w:ascii="Museo Sans 100" w:hAnsi="Museo Sans 100"/>
          <w:sz w:val="24"/>
          <w:szCs w:val="24"/>
        </w:rPr>
        <w:t xml:space="preserve">, ante los oficios notariales de la licenciada Marina </w:t>
      </w:r>
      <w:proofErr w:type="spellStart"/>
      <w:r w:rsidRPr="00955B7A">
        <w:rPr>
          <w:rFonts w:ascii="Museo Sans 100" w:hAnsi="Museo Sans 100"/>
          <w:sz w:val="24"/>
          <w:szCs w:val="24"/>
        </w:rPr>
        <w:t>Aleida</w:t>
      </w:r>
      <w:proofErr w:type="spellEnd"/>
      <w:r w:rsidRPr="00955B7A">
        <w:rPr>
          <w:rFonts w:ascii="Museo Sans 100" w:hAnsi="Museo Sans 100"/>
          <w:sz w:val="24"/>
          <w:szCs w:val="24"/>
        </w:rPr>
        <w:t xml:space="preserve"> </w:t>
      </w:r>
      <w:proofErr w:type="spellStart"/>
      <w:r w:rsidRPr="00955B7A">
        <w:rPr>
          <w:rFonts w:ascii="Museo Sans 100" w:hAnsi="Museo Sans 100"/>
          <w:sz w:val="24"/>
          <w:szCs w:val="24"/>
        </w:rPr>
        <w:t>Argumedo</w:t>
      </w:r>
      <w:proofErr w:type="spellEnd"/>
      <w:r w:rsidRPr="00955B7A">
        <w:rPr>
          <w:rFonts w:ascii="Museo Sans 100" w:hAnsi="Museo Sans 100"/>
          <w:sz w:val="24"/>
          <w:szCs w:val="24"/>
        </w:rPr>
        <w:t xml:space="preserve"> Aguilar, quedando inscrita a favor del ISTA a la Matrícula </w:t>
      </w:r>
      <w:r w:rsidR="00F514BA">
        <w:rPr>
          <w:rFonts w:ascii="Museo Sans 100" w:hAnsi="Museo Sans 100"/>
          <w:sz w:val="24"/>
          <w:szCs w:val="24"/>
        </w:rPr>
        <w:t>---</w:t>
      </w:r>
      <w:r w:rsidRPr="00955B7A">
        <w:rPr>
          <w:rFonts w:ascii="Museo Sans 100" w:hAnsi="Museo Sans 100"/>
          <w:sz w:val="24"/>
          <w:szCs w:val="24"/>
        </w:rPr>
        <w:t>-00000, del Registro de la Propiedad Raíz e Hipotecas de la Sexta Sección del Centro, departamento de Cabañas, con un área de 182,000.00 Mts</w:t>
      </w:r>
      <w:r w:rsidRPr="00955B7A">
        <w:rPr>
          <w:rFonts w:ascii="Museo Sans 100" w:hAnsi="Museo Sans 100"/>
          <w:sz w:val="24"/>
          <w:szCs w:val="24"/>
          <w:vertAlign w:val="superscript"/>
        </w:rPr>
        <w:t>2</w:t>
      </w:r>
      <w:r w:rsidRPr="00955B7A">
        <w:rPr>
          <w:rFonts w:ascii="Museo Sans 100" w:hAnsi="Museo Sans 100"/>
          <w:sz w:val="24"/>
          <w:szCs w:val="24"/>
        </w:rPr>
        <w:t>.</w:t>
      </w:r>
    </w:p>
    <w:p w:rsidR="006D4E46" w:rsidRDefault="006D4E46" w:rsidP="00955B7A">
      <w:pPr>
        <w:ind w:left="1134"/>
        <w:jc w:val="both"/>
        <w:rPr>
          <w:rFonts w:ascii="Museo Sans 100" w:hAnsi="Museo Sans 100"/>
          <w:sz w:val="24"/>
          <w:szCs w:val="24"/>
        </w:rPr>
      </w:pPr>
      <w:r w:rsidRPr="00955B7A">
        <w:rPr>
          <w:rFonts w:ascii="Museo Sans 100" w:hAnsi="Museo Sans 100"/>
          <w:sz w:val="24"/>
          <w:szCs w:val="24"/>
        </w:rPr>
        <w:lastRenderedPageBreak/>
        <w:t xml:space="preserve">El precitado inmueble </w:t>
      </w:r>
      <w:r w:rsidRPr="00955B7A">
        <w:rPr>
          <w:rFonts w:ascii="Museo Sans 100" w:hAnsi="Museo Sans 100"/>
          <w:bCs/>
          <w:iCs/>
          <w:sz w:val="24"/>
          <w:szCs w:val="24"/>
        </w:rPr>
        <w:t>fue remedido y segregado</w:t>
      </w:r>
      <w:r w:rsidRPr="00955B7A">
        <w:rPr>
          <w:rFonts w:ascii="Museo Sans 100" w:hAnsi="Museo Sans 100"/>
          <w:sz w:val="24"/>
          <w:szCs w:val="24"/>
        </w:rPr>
        <w:t xml:space="preserve">, </w:t>
      </w:r>
      <w:r w:rsidRPr="00955B7A">
        <w:rPr>
          <w:rFonts w:ascii="Museo Sans 100" w:hAnsi="Museo Sans 100"/>
          <w:bCs/>
          <w:iCs/>
          <w:sz w:val="24"/>
          <w:szCs w:val="24"/>
        </w:rPr>
        <w:t xml:space="preserve">según consta en Escritura Pública de Protocolización de Resolución Final de Diligencias de Remedición, </w:t>
      </w:r>
      <w:r w:rsidRPr="00955B7A">
        <w:rPr>
          <w:rFonts w:ascii="Museo Sans 100" w:hAnsi="Museo Sans 100"/>
          <w:sz w:val="24"/>
          <w:szCs w:val="24"/>
        </w:rPr>
        <w:t xml:space="preserve">número </w:t>
      </w:r>
      <w:r w:rsidR="00F514BA">
        <w:rPr>
          <w:rFonts w:ascii="Museo Sans 100" w:hAnsi="Museo Sans 100"/>
          <w:sz w:val="24"/>
          <w:szCs w:val="24"/>
        </w:rPr>
        <w:t>---</w:t>
      </w:r>
      <w:r w:rsidRPr="00955B7A">
        <w:rPr>
          <w:rFonts w:ascii="Museo Sans 100" w:hAnsi="Museo Sans 100"/>
          <w:sz w:val="24"/>
          <w:szCs w:val="24"/>
        </w:rPr>
        <w:t xml:space="preserve"> del Libro </w:t>
      </w:r>
      <w:r w:rsidR="00F514BA">
        <w:rPr>
          <w:rFonts w:ascii="Museo Sans 100" w:hAnsi="Museo Sans 100"/>
          <w:sz w:val="24"/>
          <w:szCs w:val="24"/>
        </w:rPr>
        <w:t>---</w:t>
      </w:r>
      <w:r w:rsidRPr="00955B7A">
        <w:rPr>
          <w:rFonts w:ascii="Museo Sans 100" w:hAnsi="Museo Sans 100"/>
          <w:sz w:val="24"/>
          <w:szCs w:val="24"/>
        </w:rPr>
        <w:t xml:space="preserve">, otorgada el día </w:t>
      </w:r>
      <w:r w:rsidR="00F514BA">
        <w:rPr>
          <w:rFonts w:ascii="Museo Sans 100" w:hAnsi="Museo Sans 100"/>
          <w:sz w:val="24"/>
          <w:szCs w:val="24"/>
        </w:rPr>
        <w:t>---</w:t>
      </w:r>
      <w:r w:rsidRPr="00955B7A">
        <w:rPr>
          <w:rFonts w:ascii="Museo Sans 100" w:hAnsi="Museo Sans 100"/>
          <w:sz w:val="24"/>
          <w:szCs w:val="24"/>
        </w:rPr>
        <w:t xml:space="preserve"> de </w:t>
      </w:r>
      <w:r w:rsidR="00F514BA">
        <w:rPr>
          <w:rFonts w:ascii="Museo Sans 100" w:hAnsi="Museo Sans 100"/>
          <w:sz w:val="24"/>
          <w:szCs w:val="24"/>
        </w:rPr>
        <w:t>---</w:t>
      </w:r>
      <w:r w:rsidRPr="00955B7A">
        <w:rPr>
          <w:rFonts w:ascii="Museo Sans 100" w:hAnsi="Museo Sans 100"/>
          <w:sz w:val="24"/>
          <w:szCs w:val="24"/>
        </w:rPr>
        <w:t xml:space="preserve"> de </w:t>
      </w:r>
      <w:r w:rsidR="00F514BA">
        <w:rPr>
          <w:rFonts w:ascii="Museo Sans 100" w:hAnsi="Museo Sans 100"/>
          <w:sz w:val="24"/>
          <w:szCs w:val="24"/>
        </w:rPr>
        <w:t>---</w:t>
      </w:r>
      <w:r w:rsidRPr="00955B7A">
        <w:rPr>
          <w:rFonts w:ascii="Museo Sans 100" w:hAnsi="Museo Sans 100"/>
          <w:sz w:val="24"/>
          <w:szCs w:val="24"/>
        </w:rPr>
        <w:t>, ante los oficios notariales del licenciado Miguel Ángel Ortiz Gómez, generando 2 porciones detalladas así:</w:t>
      </w:r>
    </w:p>
    <w:p w:rsidR="00955B7A" w:rsidRPr="00955B7A" w:rsidRDefault="00955B7A" w:rsidP="00955B7A">
      <w:pPr>
        <w:ind w:left="1134"/>
        <w:jc w:val="both"/>
        <w:rPr>
          <w:rFonts w:ascii="Museo Sans 100" w:hAnsi="Museo Sans 100"/>
          <w:sz w:val="24"/>
          <w:szCs w:val="24"/>
        </w:rPr>
      </w:pPr>
    </w:p>
    <w:tbl>
      <w:tblPr>
        <w:tblW w:w="7794" w:type="dxa"/>
        <w:tblInd w:w="1174" w:type="dxa"/>
        <w:tblCellMar>
          <w:left w:w="70" w:type="dxa"/>
          <w:right w:w="70" w:type="dxa"/>
        </w:tblCellMar>
        <w:tblLook w:val="04A0" w:firstRow="1" w:lastRow="0" w:firstColumn="1" w:lastColumn="0" w:noHBand="0" w:noVBand="1"/>
      </w:tblPr>
      <w:tblGrid>
        <w:gridCol w:w="4589"/>
        <w:gridCol w:w="1356"/>
        <w:gridCol w:w="1849"/>
      </w:tblGrid>
      <w:tr w:rsidR="006D4E46" w:rsidRPr="005A7A0C" w:rsidTr="006D4E46">
        <w:trPr>
          <w:trHeight w:val="351"/>
        </w:trPr>
        <w:tc>
          <w:tcPr>
            <w:tcW w:w="458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D4E46" w:rsidRPr="005A7A0C" w:rsidRDefault="006D4E46" w:rsidP="00A104F8">
            <w:pPr>
              <w:jc w:val="center"/>
              <w:rPr>
                <w:rFonts w:ascii="Museo Sans 300" w:hAnsi="Museo Sans 300"/>
                <w:b/>
                <w:bCs/>
              </w:rPr>
            </w:pPr>
            <w:r w:rsidRPr="005A7A0C">
              <w:rPr>
                <w:rFonts w:ascii="Museo Sans 300" w:hAnsi="Museo Sans 300"/>
                <w:b/>
                <w:bCs/>
              </w:rPr>
              <w:t>DESCRIPCIÓN</w:t>
            </w:r>
          </w:p>
        </w:tc>
        <w:tc>
          <w:tcPr>
            <w:tcW w:w="135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D4E46" w:rsidRPr="005A7A0C" w:rsidRDefault="006D4E46" w:rsidP="00A104F8">
            <w:pPr>
              <w:jc w:val="center"/>
              <w:rPr>
                <w:rFonts w:ascii="Museo Sans 300" w:hAnsi="Museo Sans 300"/>
                <w:b/>
                <w:bCs/>
              </w:rPr>
            </w:pPr>
            <w:r w:rsidRPr="005A7A0C">
              <w:rPr>
                <w:rFonts w:ascii="Museo Sans 300" w:hAnsi="Museo Sans 300"/>
                <w:b/>
                <w:bCs/>
              </w:rPr>
              <w:t>ÁREAS  (Mts.²)</w:t>
            </w:r>
          </w:p>
        </w:tc>
        <w:tc>
          <w:tcPr>
            <w:tcW w:w="184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D4E46" w:rsidRPr="005A7A0C" w:rsidRDefault="006D4E46" w:rsidP="00A104F8">
            <w:pPr>
              <w:jc w:val="center"/>
              <w:rPr>
                <w:rFonts w:ascii="Museo Sans 300" w:hAnsi="Museo Sans 300"/>
                <w:b/>
                <w:bCs/>
              </w:rPr>
            </w:pPr>
            <w:r w:rsidRPr="005A7A0C">
              <w:rPr>
                <w:rFonts w:ascii="Museo Sans 300" w:hAnsi="Museo Sans 300"/>
                <w:b/>
                <w:bCs/>
              </w:rPr>
              <w:t>MATRÍCULA</w:t>
            </w:r>
          </w:p>
        </w:tc>
      </w:tr>
      <w:tr w:rsidR="006D4E46" w:rsidRPr="005A7A0C" w:rsidTr="006D4E46">
        <w:trPr>
          <w:cantSplit/>
          <w:trHeight w:val="551"/>
        </w:trPr>
        <w:tc>
          <w:tcPr>
            <w:tcW w:w="4589" w:type="dxa"/>
            <w:tcBorders>
              <w:top w:val="nil"/>
              <w:left w:val="single" w:sz="4" w:space="0" w:color="auto"/>
              <w:bottom w:val="single" w:sz="4" w:space="0" w:color="auto"/>
              <w:right w:val="single" w:sz="4" w:space="0" w:color="auto"/>
            </w:tcBorders>
            <w:shd w:val="clear" w:color="000000" w:fill="FFFFFF"/>
            <w:noWrap/>
            <w:vAlign w:val="center"/>
            <w:hideMark/>
          </w:tcPr>
          <w:p w:rsidR="006D4E46" w:rsidRPr="005A7A0C" w:rsidRDefault="006D4E46" w:rsidP="00A104F8">
            <w:pPr>
              <w:jc w:val="center"/>
              <w:rPr>
                <w:rFonts w:ascii="Museo Sans 300" w:hAnsi="Museo Sans 300"/>
              </w:rPr>
            </w:pPr>
            <w:r w:rsidRPr="005A7A0C">
              <w:rPr>
                <w:rFonts w:ascii="Museo Sans 300" w:hAnsi="Museo Sans 300"/>
              </w:rPr>
              <w:t>HACIENDA EL COCAL, (REUNION) PORCIÓN 1.</w:t>
            </w:r>
          </w:p>
        </w:tc>
        <w:tc>
          <w:tcPr>
            <w:tcW w:w="1356" w:type="dxa"/>
            <w:tcBorders>
              <w:top w:val="nil"/>
              <w:left w:val="nil"/>
              <w:bottom w:val="single" w:sz="4" w:space="0" w:color="auto"/>
              <w:right w:val="single" w:sz="4" w:space="0" w:color="auto"/>
            </w:tcBorders>
            <w:shd w:val="clear" w:color="000000" w:fill="FFFFFF"/>
            <w:vAlign w:val="center"/>
            <w:hideMark/>
          </w:tcPr>
          <w:p w:rsidR="006D4E46" w:rsidRPr="005A7A0C" w:rsidRDefault="006D4E46" w:rsidP="00A104F8">
            <w:pPr>
              <w:jc w:val="center"/>
              <w:rPr>
                <w:rFonts w:ascii="Museo Sans 300" w:hAnsi="Museo Sans 300"/>
              </w:rPr>
            </w:pPr>
            <w:r w:rsidRPr="005A7A0C">
              <w:rPr>
                <w:rFonts w:ascii="Museo Sans 300" w:hAnsi="Museo Sans 300"/>
                <w:bCs/>
              </w:rPr>
              <w:t>4,602.69</w:t>
            </w:r>
          </w:p>
        </w:tc>
        <w:tc>
          <w:tcPr>
            <w:tcW w:w="1849" w:type="dxa"/>
            <w:tcBorders>
              <w:top w:val="nil"/>
              <w:left w:val="nil"/>
              <w:bottom w:val="single" w:sz="4" w:space="0" w:color="auto"/>
              <w:right w:val="single" w:sz="4" w:space="0" w:color="auto"/>
            </w:tcBorders>
            <w:shd w:val="clear" w:color="auto" w:fill="auto"/>
            <w:vAlign w:val="center"/>
            <w:hideMark/>
          </w:tcPr>
          <w:p w:rsidR="006D4E46" w:rsidRPr="005A7A0C" w:rsidRDefault="00F514BA" w:rsidP="00A104F8">
            <w:pPr>
              <w:jc w:val="center"/>
              <w:rPr>
                <w:rFonts w:ascii="Museo Sans 300" w:hAnsi="Museo Sans 300"/>
              </w:rPr>
            </w:pPr>
            <w:r>
              <w:rPr>
                <w:rFonts w:ascii="Museo Sans 300" w:hAnsi="Museo Sans 300"/>
                <w:bCs/>
              </w:rPr>
              <w:t>----</w:t>
            </w:r>
            <w:r w:rsidR="006D4E46" w:rsidRPr="005A7A0C">
              <w:rPr>
                <w:rFonts w:ascii="Museo Sans 300" w:hAnsi="Museo Sans 300"/>
                <w:bCs/>
              </w:rPr>
              <w:t>00000</w:t>
            </w:r>
          </w:p>
        </w:tc>
      </w:tr>
      <w:tr w:rsidR="006D4E46" w:rsidRPr="005A7A0C" w:rsidTr="006D4E46">
        <w:trPr>
          <w:cantSplit/>
          <w:trHeight w:val="383"/>
        </w:trPr>
        <w:tc>
          <w:tcPr>
            <w:tcW w:w="4589" w:type="dxa"/>
            <w:tcBorders>
              <w:top w:val="nil"/>
              <w:left w:val="single" w:sz="4" w:space="0" w:color="auto"/>
              <w:bottom w:val="single" w:sz="4" w:space="0" w:color="auto"/>
              <w:right w:val="single" w:sz="4" w:space="0" w:color="auto"/>
            </w:tcBorders>
            <w:shd w:val="clear" w:color="000000" w:fill="FFFFFF"/>
            <w:noWrap/>
            <w:vAlign w:val="center"/>
            <w:hideMark/>
          </w:tcPr>
          <w:p w:rsidR="006D4E46" w:rsidRPr="005A7A0C" w:rsidRDefault="006D4E46" w:rsidP="00A104F8">
            <w:pPr>
              <w:jc w:val="center"/>
              <w:rPr>
                <w:rFonts w:ascii="Museo Sans 300" w:hAnsi="Museo Sans 300"/>
                <w:b/>
                <w:bCs/>
                <w:u w:val="single"/>
              </w:rPr>
            </w:pPr>
            <w:r w:rsidRPr="005A7A0C">
              <w:rPr>
                <w:rFonts w:ascii="Museo Sans 300" w:hAnsi="Museo Sans 300"/>
                <w:b/>
                <w:bCs/>
                <w:u w:val="single"/>
              </w:rPr>
              <w:t xml:space="preserve">HACIENDA EL COCAL, </w:t>
            </w:r>
            <w:r w:rsidRPr="005A7A0C">
              <w:rPr>
                <w:rFonts w:ascii="Museo Sans 300" w:hAnsi="Museo Sans 300"/>
                <w:b/>
                <w:u w:val="single"/>
              </w:rPr>
              <w:t>(REUNION</w:t>
            </w:r>
            <w:r w:rsidRPr="005A7A0C">
              <w:rPr>
                <w:rFonts w:ascii="Museo Sans 300" w:hAnsi="Museo Sans 300"/>
                <w:b/>
              </w:rPr>
              <w:t xml:space="preserve">) </w:t>
            </w:r>
            <w:r w:rsidRPr="005A7A0C">
              <w:rPr>
                <w:rFonts w:ascii="Museo Sans 300" w:hAnsi="Museo Sans 300"/>
                <w:b/>
                <w:bCs/>
                <w:u w:val="single"/>
              </w:rPr>
              <w:t>PORCIÓN 2</w:t>
            </w:r>
          </w:p>
        </w:tc>
        <w:tc>
          <w:tcPr>
            <w:tcW w:w="1356" w:type="dxa"/>
            <w:tcBorders>
              <w:top w:val="nil"/>
              <w:left w:val="nil"/>
              <w:bottom w:val="single" w:sz="4" w:space="0" w:color="auto"/>
              <w:right w:val="single" w:sz="4" w:space="0" w:color="auto"/>
            </w:tcBorders>
            <w:shd w:val="clear" w:color="000000" w:fill="FFFFFF"/>
            <w:vAlign w:val="center"/>
            <w:hideMark/>
          </w:tcPr>
          <w:p w:rsidR="006D4E46" w:rsidRPr="005A7A0C" w:rsidRDefault="006D4E46" w:rsidP="00A104F8">
            <w:pPr>
              <w:jc w:val="center"/>
              <w:rPr>
                <w:rFonts w:ascii="Museo Sans 300" w:hAnsi="Museo Sans 300"/>
                <w:b/>
                <w:bCs/>
                <w:u w:val="single"/>
              </w:rPr>
            </w:pPr>
            <w:r w:rsidRPr="005A7A0C">
              <w:rPr>
                <w:rFonts w:ascii="Museo Sans 300" w:hAnsi="Museo Sans 300"/>
                <w:b/>
                <w:bCs/>
                <w:u w:val="single"/>
              </w:rPr>
              <w:t>357,090.04</w:t>
            </w:r>
          </w:p>
        </w:tc>
        <w:tc>
          <w:tcPr>
            <w:tcW w:w="1849" w:type="dxa"/>
            <w:tcBorders>
              <w:top w:val="nil"/>
              <w:left w:val="nil"/>
              <w:bottom w:val="single" w:sz="4" w:space="0" w:color="auto"/>
              <w:right w:val="single" w:sz="4" w:space="0" w:color="auto"/>
            </w:tcBorders>
            <w:shd w:val="clear" w:color="auto" w:fill="auto"/>
            <w:vAlign w:val="center"/>
            <w:hideMark/>
          </w:tcPr>
          <w:p w:rsidR="006D4E46" w:rsidRPr="005A7A0C" w:rsidRDefault="00F514BA" w:rsidP="00A104F8">
            <w:pPr>
              <w:jc w:val="center"/>
              <w:rPr>
                <w:rFonts w:ascii="Museo Sans 300" w:hAnsi="Museo Sans 300"/>
                <w:b/>
                <w:bCs/>
                <w:u w:val="single"/>
              </w:rPr>
            </w:pPr>
            <w:r>
              <w:rPr>
                <w:rFonts w:ascii="Museo Sans 300" w:hAnsi="Museo Sans 300"/>
                <w:b/>
                <w:bCs/>
                <w:u w:val="single"/>
              </w:rPr>
              <w:t>----</w:t>
            </w:r>
            <w:r w:rsidR="006D4E46" w:rsidRPr="005A7A0C">
              <w:rPr>
                <w:rFonts w:ascii="Museo Sans 300" w:hAnsi="Museo Sans 300"/>
                <w:b/>
                <w:bCs/>
                <w:u w:val="single"/>
              </w:rPr>
              <w:t>00000</w:t>
            </w:r>
          </w:p>
        </w:tc>
      </w:tr>
    </w:tbl>
    <w:p w:rsidR="006D4E46" w:rsidRPr="00955B7A" w:rsidRDefault="006D4E46" w:rsidP="00955B7A">
      <w:pPr>
        <w:ind w:left="1134"/>
        <w:jc w:val="both"/>
        <w:rPr>
          <w:rFonts w:ascii="Museo Sans 100" w:eastAsia="Times New Roman" w:hAnsi="Museo Sans 100"/>
          <w:sz w:val="24"/>
          <w:szCs w:val="24"/>
          <w:lang w:val="es-ES" w:eastAsia="es-ES"/>
        </w:rPr>
      </w:pPr>
      <w:r w:rsidRPr="00955B7A">
        <w:rPr>
          <w:rFonts w:ascii="Museo Sans 100" w:eastAsia="Times New Roman" w:hAnsi="Museo Sans 100"/>
          <w:sz w:val="24"/>
          <w:szCs w:val="24"/>
          <w:lang w:val="es-ES" w:eastAsia="es-ES"/>
        </w:rPr>
        <w:t xml:space="preserve">Estableciéndose por lo tanto un valor total de $62,380.56, a razón de </w:t>
      </w:r>
      <w:r w:rsidRPr="00955B7A">
        <w:rPr>
          <w:rFonts w:ascii="Museo Sans 100" w:hAnsi="Museo Sans 100"/>
          <w:sz w:val="24"/>
          <w:szCs w:val="24"/>
        </w:rPr>
        <w:t xml:space="preserve">$1,724.68 </w:t>
      </w:r>
      <w:r w:rsidRPr="00955B7A">
        <w:rPr>
          <w:rFonts w:ascii="Museo Sans 100" w:eastAsia="Times New Roman" w:hAnsi="Museo Sans 100"/>
          <w:sz w:val="24"/>
          <w:szCs w:val="24"/>
          <w:lang w:val="es-ES" w:eastAsia="es-ES"/>
        </w:rPr>
        <w:t>por hectárea</w:t>
      </w:r>
      <w:r w:rsidRPr="00955B7A">
        <w:rPr>
          <w:rFonts w:ascii="Museo Sans 100" w:hAnsi="Museo Sans 100"/>
          <w:sz w:val="24"/>
          <w:szCs w:val="24"/>
        </w:rPr>
        <w:t xml:space="preserve"> </w:t>
      </w:r>
      <w:r w:rsidRPr="00955B7A">
        <w:rPr>
          <w:rFonts w:ascii="Museo Sans 100" w:eastAsia="Times New Roman" w:hAnsi="Museo Sans 100"/>
          <w:sz w:val="24"/>
          <w:szCs w:val="24"/>
          <w:lang w:val="es-ES" w:eastAsia="es-ES"/>
        </w:rPr>
        <w:t xml:space="preserve">y de </w:t>
      </w:r>
      <w:r w:rsidRPr="00955B7A">
        <w:rPr>
          <w:rFonts w:ascii="Museo Sans 100" w:hAnsi="Museo Sans 100"/>
          <w:sz w:val="24"/>
          <w:szCs w:val="24"/>
        </w:rPr>
        <w:t xml:space="preserve">$0.172468 </w:t>
      </w:r>
      <w:r w:rsidRPr="00955B7A">
        <w:rPr>
          <w:rFonts w:ascii="Museo Sans 100" w:eastAsia="Times New Roman" w:hAnsi="Museo Sans 100"/>
          <w:sz w:val="24"/>
          <w:szCs w:val="24"/>
          <w:lang w:val="es-ES" w:eastAsia="es-ES"/>
        </w:rPr>
        <w:t>por metro cuadrado.</w:t>
      </w:r>
    </w:p>
    <w:p w:rsidR="006D4E46" w:rsidRPr="00955B7A" w:rsidRDefault="006D4E46" w:rsidP="00955B7A">
      <w:pPr>
        <w:jc w:val="both"/>
        <w:rPr>
          <w:rFonts w:ascii="Museo Sans 100" w:eastAsia="Times New Roman" w:hAnsi="Museo Sans 100"/>
          <w:sz w:val="24"/>
          <w:szCs w:val="24"/>
          <w:lang w:val="es-ES" w:eastAsia="es-ES"/>
        </w:rPr>
      </w:pPr>
      <w:r w:rsidRPr="00955B7A">
        <w:rPr>
          <w:rFonts w:ascii="Museo Sans 100" w:eastAsia="Times New Roman" w:hAnsi="Museo Sans 100"/>
          <w:sz w:val="24"/>
          <w:szCs w:val="24"/>
          <w:lang w:val="es-ES" w:eastAsia="es-ES"/>
        </w:rPr>
        <w:t xml:space="preserve"> </w:t>
      </w:r>
    </w:p>
    <w:p w:rsidR="006D4E46" w:rsidRPr="00955B7A" w:rsidRDefault="006D4E46" w:rsidP="00955B7A">
      <w:pPr>
        <w:pStyle w:val="Prrafodelista"/>
        <w:numPr>
          <w:ilvl w:val="0"/>
          <w:numId w:val="71"/>
        </w:numPr>
        <w:ind w:left="1134" w:hanging="708"/>
        <w:contextualSpacing/>
        <w:jc w:val="both"/>
        <w:rPr>
          <w:rFonts w:ascii="Museo Sans 100" w:eastAsia="Times New Roman" w:hAnsi="Museo Sans 100"/>
          <w:sz w:val="24"/>
          <w:szCs w:val="24"/>
          <w:lang w:val="es-ES" w:eastAsia="es-ES"/>
        </w:rPr>
      </w:pPr>
      <w:r w:rsidRPr="00955B7A">
        <w:rPr>
          <w:rFonts w:ascii="Museo Sans 100" w:hAnsi="Museo Sans 100"/>
          <w:sz w:val="24"/>
          <w:szCs w:val="24"/>
        </w:rPr>
        <w:t xml:space="preserve">Mediante el </w:t>
      </w:r>
      <w:r w:rsidRPr="00955B7A">
        <w:rPr>
          <w:rFonts w:ascii="Museo Sans 100" w:eastAsia="Times New Roman" w:hAnsi="Museo Sans 100"/>
          <w:sz w:val="24"/>
          <w:szCs w:val="24"/>
          <w:lang w:val="es-ES" w:eastAsia="es-ES"/>
        </w:rPr>
        <w:t xml:space="preserve">Punto LXII </w:t>
      </w:r>
      <w:r w:rsidRPr="00955B7A">
        <w:rPr>
          <w:rFonts w:ascii="Museo Sans 100" w:hAnsi="Museo Sans 100"/>
          <w:sz w:val="24"/>
          <w:szCs w:val="24"/>
        </w:rPr>
        <w:t xml:space="preserve">del Acta de Sesión Ordinaria 12-2017, de fecha 11 de mayo de 2017, se aprobó el </w:t>
      </w:r>
      <w:r w:rsidRPr="00955B7A">
        <w:rPr>
          <w:rFonts w:ascii="Museo Sans 100" w:hAnsi="Museo Sans 100"/>
          <w:b/>
          <w:bCs/>
          <w:sz w:val="24"/>
          <w:szCs w:val="24"/>
        </w:rPr>
        <w:t>PROYECTO</w:t>
      </w:r>
      <w:r w:rsidRPr="00955B7A">
        <w:rPr>
          <w:rFonts w:ascii="Museo Sans 100" w:hAnsi="Museo Sans 100"/>
          <w:bCs/>
          <w:sz w:val="24"/>
          <w:szCs w:val="24"/>
        </w:rPr>
        <w:t xml:space="preserve"> </w:t>
      </w:r>
      <w:r w:rsidRPr="00955B7A">
        <w:rPr>
          <w:rFonts w:ascii="Museo Sans 100" w:hAnsi="Museo Sans 100"/>
          <w:sz w:val="24"/>
          <w:szCs w:val="24"/>
        </w:rPr>
        <w:t xml:space="preserve">denominado </w:t>
      </w:r>
      <w:r w:rsidRPr="00955B7A">
        <w:rPr>
          <w:rFonts w:ascii="Museo Sans 100" w:hAnsi="Museo Sans 100"/>
          <w:b/>
          <w:bCs/>
          <w:sz w:val="24"/>
          <w:szCs w:val="24"/>
        </w:rPr>
        <w:t>LOTIFICACION AGRICOLA,</w:t>
      </w:r>
      <w:r w:rsidRPr="00955B7A">
        <w:rPr>
          <w:rFonts w:ascii="Museo Sans 100" w:hAnsi="Museo Sans 100"/>
          <w:bCs/>
          <w:sz w:val="24"/>
          <w:szCs w:val="24"/>
        </w:rPr>
        <w:t xml:space="preserve"> </w:t>
      </w:r>
      <w:r w:rsidRPr="00955B7A">
        <w:rPr>
          <w:rFonts w:ascii="Museo Sans 100" w:hAnsi="Museo Sans 100"/>
          <w:sz w:val="24"/>
          <w:szCs w:val="24"/>
        </w:rPr>
        <w:t xml:space="preserve">desarrollado en el inmueble identificado registralmente como </w:t>
      </w:r>
      <w:r w:rsidRPr="00955B7A">
        <w:rPr>
          <w:rFonts w:ascii="Museo Sans 100" w:hAnsi="Museo Sans 100"/>
          <w:b/>
          <w:sz w:val="24"/>
          <w:szCs w:val="24"/>
        </w:rPr>
        <w:t xml:space="preserve">HACIENDA EL COCAL, (REUNION), </w:t>
      </w:r>
      <w:r w:rsidRPr="00955B7A">
        <w:rPr>
          <w:rFonts w:ascii="Museo Sans 100" w:hAnsi="Museo Sans 100"/>
          <w:sz w:val="24"/>
          <w:szCs w:val="24"/>
        </w:rPr>
        <w:t xml:space="preserve">y según Plano como </w:t>
      </w:r>
      <w:r w:rsidRPr="00955B7A">
        <w:rPr>
          <w:rFonts w:ascii="Museo Sans 100" w:hAnsi="Museo Sans 100"/>
          <w:b/>
          <w:sz w:val="24"/>
          <w:szCs w:val="24"/>
        </w:rPr>
        <w:t xml:space="preserve">HACIENDA EL COCAL, PORCION 2, </w:t>
      </w:r>
      <w:r w:rsidRPr="00955B7A">
        <w:rPr>
          <w:rFonts w:ascii="Museo Sans 100" w:hAnsi="Museo Sans 100"/>
          <w:sz w:val="24"/>
          <w:szCs w:val="24"/>
        </w:rPr>
        <w:t xml:space="preserve">situada en jurisdicción de Jutiapa, departamento de Cabañas, con una extensión superficial de 35 </w:t>
      </w:r>
      <w:proofErr w:type="spellStart"/>
      <w:r w:rsidRPr="00955B7A">
        <w:rPr>
          <w:rFonts w:ascii="Museo Sans 100" w:hAnsi="Museo Sans 100"/>
          <w:bCs/>
          <w:sz w:val="24"/>
          <w:szCs w:val="24"/>
        </w:rPr>
        <w:t>Hás</w:t>
      </w:r>
      <w:proofErr w:type="spellEnd"/>
      <w:r w:rsidRPr="00955B7A">
        <w:rPr>
          <w:rFonts w:ascii="Museo Sans 100" w:hAnsi="Museo Sans 100"/>
          <w:bCs/>
          <w:sz w:val="24"/>
          <w:szCs w:val="24"/>
        </w:rPr>
        <w:t>.</w:t>
      </w:r>
      <w:r w:rsidRPr="00955B7A">
        <w:rPr>
          <w:rFonts w:ascii="Museo Sans 100" w:hAnsi="Museo Sans 100"/>
          <w:sz w:val="24"/>
          <w:szCs w:val="24"/>
        </w:rPr>
        <w:t xml:space="preserve"> 70 </w:t>
      </w:r>
      <w:proofErr w:type="spellStart"/>
      <w:r w:rsidRPr="00955B7A">
        <w:rPr>
          <w:rFonts w:ascii="Museo Sans 100" w:hAnsi="Museo Sans 100"/>
          <w:sz w:val="24"/>
          <w:szCs w:val="24"/>
        </w:rPr>
        <w:t>Ás</w:t>
      </w:r>
      <w:proofErr w:type="spellEnd"/>
      <w:r w:rsidRPr="00955B7A">
        <w:rPr>
          <w:rFonts w:ascii="Museo Sans 100" w:hAnsi="Museo Sans 100"/>
          <w:sz w:val="24"/>
          <w:szCs w:val="24"/>
        </w:rPr>
        <w:t xml:space="preserve">. 90.04 </w:t>
      </w:r>
      <w:proofErr w:type="spellStart"/>
      <w:r w:rsidRPr="00955B7A">
        <w:rPr>
          <w:rFonts w:ascii="Museo Sans 100" w:hAnsi="Museo Sans 100"/>
          <w:bCs/>
          <w:sz w:val="24"/>
          <w:szCs w:val="24"/>
        </w:rPr>
        <w:t>Cás</w:t>
      </w:r>
      <w:proofErr w:type="spellEnd"/>
      <w:r w:rsidRPr="00955B7A">
        <w:rPr>
          <w:rFonts w:ascii="Museo Sans 100" w:hAnsi="Museo Sans 100"/>
          <w:bCs/>
          <w:sz w:val="24"/>
          <w:szCs w:val="24"/>
        </w:rPr>
        <w:t xml:space="preserve">., inscrito a favor del ISTA a la Matrícula </w:t>
      </w:r>
      <w:r w:rsidR="00F514BA">
        <w:rPr>
          <w:rFonts w:ascii="Museo Sans 100" w:hAnsi="Museo Sans 100"/>
          <w:bCs/>
          <w:sz w:val="24"/>
          <w:szCs w:val="24"/>
        </w:rPr>
        <w:t>----</w:t>
      </w:r>
      <w:r w:rsidRPr="00955B7A">
        <w:rPr>
          <w:rFonts w:ascii="Museo Sans 100" w:hAnsi="Museo Sans 100"/>
          <w:bCs/>
          <w:sz w:val="24"/>
          <w:szCs w:val="24"/>
        </w:rPr>
        <w:t>-00000</w:t>
      </w:r>
      <w:r w:rsidRPr="00955B7A">
        <w:rPr>
          <w:rFonts w:ascii="Museo Sans 100" w:hAnsi="Museo Sans 100"/>
          <w:sz w:val="24"/>
          <w:szCs w:val="24"/>
        </w:rPr>
        <w:t xml:space="preserve">, del Registro de la Propiedad Raíz e Hipotecas de la Sexta Sección del Centro, departamento de Cabañas, que comprende: </w:t>
      </w:r>
      <w:r w:rsidR="00F514BA">
        <w:rPr>
          <w:rFonts w:ascii="Museo Sans 100" w:hAnsi="Museo Sans 100"/>
          <w:sz w:val="24"/>
          <w:szCs w:val="24"/>
        </w:rPr>
        <w:t>---</w:t>
      </w:r>
      <w:r w:rsidRPr="00955B7A">
        <w:rPr>
          <w:rFonts w:ascii="Museo Sans 100" w:hAnsi="Museo Sans 100"/>
          <w:sz w:val="24"/>
          <w:szCs w:val="24"/>
        </w:rPr>
        <w:t xml:space="preserve"> lotes agrícolas, 15 zonas de protección, 5 nacimientos, Bosque 1, 10 quebradas y calles. </w:t>
      </w:r>
      <w:r w:rsidRPr="00955B7A">
        <w:rPr>
          <w:rFonts w:ascii="Museo Sans 100" w:eastAsia="Times New Roman" w:hAnsi="Museo Sans 100"/>
          <w:bCs/>
          <w:sz w:val="24"/>
          <w:szCs w:val="24"/>
        </w:rPr>
        <w:t xml:space="preserve">Dentro del Proyecto relacionado se encuentra el inmueble objeto del presente </w:t>
      </w:r>
      <w:r w:rsidR="000D2778">
        <w:rPr>
          <w:rFonts w:ascii="Museo Sans 100" w:eastAsia="Times New Roman" w:hAnsi="Museo Sans 100"/>
          <w:bCs/>
          <w:sz w:val="24"/>
          <w:szCs w:val="24"/>
        </w:rPr>
        <w:t>punto de acta</w:t>
      </w:r>
      <w:r w:rsidRPr="00955B7A">
        <w:rPr>
          <w:rFonts w:ascii="Museo Sans 100" w:eastAsia="Times New Roman" w:hAnsi="Museo Sans 100"/>
          <w:bCs/>
          <w:sz w:val="24"/>
          <w:szCs w:val="24"/>
        </w:rPr>
        <w:t xml:space="preserve">. </w:t>
      </w:r>
    </w:p>
    <w:p w:rsidR="006D4E46" w:rsidRPr="00955B7A" w:rsidRDefault="006D4E46" w:rsidP="00955B7A">
      <w:pPr>
        <w:pStyle w:val="Prrafodelista"/>
        <w:ind w:left="1134"/>
        <w:contextualSpacing/>
        <w:jc w:val="both"/>
        <w:rPr>
          <w:rFonts w:ascii="Museo Sans 100" w:eastAsia="Times New Roman" w:hAnsi="Museo Sans 100"/>
          <w:sz w:val="24"/>
          <w:szCs w:val="24"/>
          <w:lang w:val="es-ES" w:eastAsia="es-ES"/>
        </w:rPr>
      </w:pPr>
    </w:p>
    <w:p w:rsidR="006D4E46" w:rsidRPr="00955B7A" w:rsidRDefault="006D4E46" w:rsidP="00955B7A">
      <w:pPr>
        <w:pStyle w:val="Prrafodelista"/>
        <w:numPr>
          <w:ilvl w:val="0"/>
          <w:numId w:val="71"/>
        </w:numPr>
        <w:ind w:left="1134" w:hanging="708"/>
        <w:contextualSpacing/>
        <w:jc w:val="both"/>
        <w:rPr>
          <w:rFonts w:ascii="Museo Sans 100" w:eastAsia="Times New Roman" w:hAnsi="Museo Sans 100"/>
          <w:sz w:val="24"/>
          <w:szCs w:val="24"/>
          <w:lang w:val="es-ES" w:eastAsia="es-ES"/>
        </w:rPr>
      </w:pPr>
      <w:r w:rsidRPr="00955B7A">
        <w:rPr>
          <w:rFonts w:ascii="Museo Sans 100" w:eastAsia="Times New Roman" w:hAnsi="Museo Sans 100"/>
          <w:sz w:val="24"/>
          <w:szCs w:val="24"/>
          <w:lang w:eastAsia="es-ES"/>
        </w:rPr>
        <w:t xml:space="preserve">En el Punto XIII, del Acta Ordinaria 01-2017, de fecha 29 de junio de 2017, se adjudicó, entre otros, el inmueble identificado como: </w:t>
      </w:r>
      <w:r w:rsidRPr="00955B7A">
        <w:rPr>
          <w:rFonts w:ascii="Museo Sans 100" w:eastAsia="Times New Roman" w:hAnsi="Museo Sans 100"/>
          <w:b/>
          <w:sz w:val="24"/>
          <w:szCs w:val="24"/>
          <w:lang w:eastAsia="es-ES"/>
        </w:rPr>
        <w:t xml:space="preserve">Lote  </w:t>
      </w:r>
      <w:r w:rsidR="00F514BA">
        <w:rPr>
          <w:rFonts w:ascii="Museo Sans 100" w:eastAsia="Times New Roman" w:hAnsi="Museo Sans 100"/>
          <w:b/>
          <w:sz w:val="24"/>
          <w:szCs w:val="24"/>
          <w:lang w:eastAsia="es-ES"/>
        </w:rPr>
        <w:t>----</w:t>
      </w:r>
      <w:r w:rsidRPr="00955B7A">
        <w:rPr>
          <w:rFonts w:ascii="Museo Sans 100" w:eastAsia="Times New Roman" w:hAnsi="Museo Sans 100"/>
          <w:b/>
          <w:sz w:val="24"/>
          <w:szCs w:val="24"/>
          <w:lang w:eastAsia="es-ES"/>
        </w:rPr>
        <w:t xml:space="preserve">, Polígono </w:t>
      </w:r>
      <w:r w:rsidR="00F514BA">
        <w:rPr>
          <w:rFonts w:ascii="Museo Sans 100" w:eastAsia="Times New Roman" w:hAnsi="Museo Sans 100"/>
          <w:b/>
          <w:sz w:val="24"/>
          <w:szCs w:val="24"/>
          <w:lang w:eastAsia="es-ES"/>
        </w:rPr>
        <w:t>---</w:t>
      </w:r>
      <w:r w:rsidRPr="00955B7A">
        <w:rPr>
          <w:rFonts w:ascii="Museo Sans 100" w:eastAsia="Times New Roman" w:hAnsi="Museo Sans 100"/>
          <w:b/>
          <w:sz w:val="24"/>
          <w:szCs w:val="24"/>
          <w:lang w:eastAsia="es-ES"/>
        </w:rPr>
        <w:t xml:space="preserve">, Porción </w:t>
      </w:r>
      <w:r w:rsidR="00F514BA">
        <w:rPr>
          <w:rFonts w:ascii="Museo Sans 100" w:eastAsia="Times New Roman" w:hAnsi="Museo Sans 100"/>
          <w:b/>
          <w:sz w:val="24"/>
          <w:szCs w:val="24"/>
          <w:lang w:eastAsia="es-ES"/>
        </w:rPr>
        <w:t>----</w:t>
      </w:r>
      <w:r w:rsidRPr="00955B7A">
        <w:rPr>
          <w:rFonts w:ascii="Museo Sans 100" w:eastAsia="Times New Roman" w:hAnsi="Museo Sans 100"/>
          <w:b/>
          <w:sz w:val="24"/>
          <w:szCs w:val="24"/>
          <w:lang w:eastAsia="es-ES"/>
        </w:rPr>
        <w:t xml:space="preserve">, </w:t>
      </w:r>
      <w:r w:rsidRPr="00955B7A">
        <w:rPr>
          <w:rFonts w:ascii="Museo Sans 100" w:eastAsia="Times New Roman" w:hAnsi="Museo Sans 100"/>
          <w:sz w:val="24"/>
          <w:szCs w:val="24"/>
          <w:lang w:eastAsia="es-ES"/>
        </w:rPr>
        <w:t xml:space="preserve">con un área de 5,679.33 Mts.², y con un precio de $1,156.54, a favor de la señora Guadalupe Gómez de Hernández, y su menor hijo </w:t>
      </w:r>
      <w:r w:rsidR="00F514BA">
        <w:rPr>
          <w:rFonts w:ascii="Museo Sans 100" w:eastAsia="Times New Roman" w:hAnsi="Museo Sans 100"/>
          <w:sz w:val="24"/>
          <w:szCs w:val="24"/>
          <w:lang w:eastAsia="es-ES"/>
        </w:rPr>
        <w:t>-----</w:t>
      </w:r>
      <w:r w:rsidRPr="00955B7A">
        <w:rPr>
          <w:rFonts w:ascii="Museo Sans 100" w:eastAsia="Times New Roman" w:hAnsi="Museo Sans 100"/>
          <w:sz w:val="24"/>
          <w:szCs w:val="24"/>
          <w:lang w:eastAsia="es-ES"/>
        </w:rPr>
        <w:t xml:space="preserve">. </w:t>
      </w:r>
    </w:p>
    <w:p w:rsidR="006D4E46" w:rsidRDefault="006D4E46" w:rsidP="00955B7A">
      <w:pPr>
        <w:pStyle w:val="Prrafodelista"/>
        <w:ind w:left="284"/>
        <w:jc w:val="both"/>
        <w:rPr>
          <w:rFonts w:ascii="Museo Sans 100" w:eastAsia="Times New Roman" w:hAnsi="Museo Sans 100"/>
          <w:sz w:val="24"/>
          <w:szCs w:val="24"/>
          <w:lang w:val="es-ES" w:eastAsia="es-ES"/>
        </w:rPr>
      </w:pPr>
    </w:p>
    <w:p w:rsidR="006D4E46" w:rsidRPr="00955B7A" w:rsidRDefault="006D4E46" w:rsidP="00955B7A">
      <w:pPr>
        <w:pStyle w:val="Prrafodelista"/>
        <w:numPr>
          <w:ilvl w:val="0"/>
          <w:numId w:val="71"/>
        </w:numPr>
        <w:ind w:left="1134" w:hanging="708"/>
        <w:contextualSpacing/>
        <w:jc w:val="both"/>
        <w:rPr>
          <w:rFonts w:ascii="Museo Sans 100" w:eastAsia="Times New Roman" w:hAnsi="Museo Sans 100"/>
          <w:sz w:val="24"/>
          <w:szCs w:val="24"/>
          <w:lang w:val="es-ES" w:eastAsia="es-ES"/>
        </w:rPr>
      </w:pPr>
      <w:r w:rsidRPr="00955B7A">
        <w:rPr>
          <w:rFonts w:ascii="Museo Sans 100" w:eastAsia="Times New Roman" w:hAnsi="Museo Sans 100"/>
          <w:sz w:val="24"/>
          <w:szCs w:val="24"/>
          <w:lang w:eastAsia="es-ES"/>
        </w:rPr>
        <w:t xml:space="preserve">Habiéndose actualizado la información de la adjudicación del inmueble, y que se encuentra comprendido dentro del Proyecto </w:t>
      </w:r>
      <w:r w:rsidRPr="00955B7A">
        <w:rPr>
          <w:rFonts w:ascii="Museo Sans 100" w:hAnsi="Museo Sans 100"/>
          <w:sz w:val="24"/>
          <w:szCs w:val="24"/>
        </w:rPr>
        <w:t xml:space="preserve">denominado </w:t>
      </w:r>
      <w:r w:rsidRPr="00955B7A">
        <w:rPr>
          <w:rFonts w:ascii="Museo Sans 100" w:hAnsi="Museo Sans 100"/>
          <w:b/>
          <w:bCs/>
          <w:sz w:val="24"/>
          <w:szCs w:val="24"/>
        </w:rPr>
        <w:t>LOTIFICACION AGRICOLA,</w:t>
      </w:r>
      <w:r w:rsidRPr="00955B7A">
        <w:rPr>
          <w:rFonts w:ascii="Museo Sans 100" w:hAnsi="Museo Sans 100"/>
          <w:bCs/>
          <w:sz w:val="24"/>
          <w:szCs w:val="24"/>
        </w:rPr>
        <w:t xml:space="preserve"> </w:t>
      </w:r>
      <w:r w:rsidRPr="00955B7A">
        <w:rPr>
          <w:rFonts w:ascii="Museo Sans 100" w:hAnsi="Museo Sans 100"/>
          <w:sz w:val="24"/>
          <w:szCs w:val="24"/>
        </w:rPr>
        <w:t xml:space="preserve">desarrollado en el inmueble identificado registralmente como </w:t>
      </w:r>
      <w:r w:rsidRPr="00955B7A">
        <w:rPr>
          <w:rFonts w:ascii="Museo Sans 100" w:hAnsi="Museo Sans 100"/>
          <w:b/>
          <w:sz w:val="24"/>
          <w:szCs w:val="24"/>
        </w:rPr>
        <w:t xml:space="preserve">HACIENDA EL COCAL, (REUNION), </w:t>
      </w:r>
      <w:r w:rsidRPr="00955B7A">
        <w:rPr>
          <w:rFonts w:ascii="Museo Sans 100" w:hAnsi="Museo Sans 100"/>
          <w:sz w:val="24"/>
          <w:szCs w:val="24"/>
        </w:rPr>
        <w:t xml:space="preserve">y según Plano como </w:t>
      </w:r>
      <w:r w:rsidRPr="00955B7A">
        <w:rPr>
          <w:rFonts w:ascii="Museo Sans 100" w:hAnsi="Museo Sans 100"/>
          <w:b/>
          <w:sz w:val="24"/>
          <w:szCs w:val="24"/>
        </w:rPr>
        <w:t xml:space="preserve">HACIENDA EL COCAL, PORCION 2, </w:t>
      </w:r>
      <w:r w:rsidRPr="00955B7A">
        <w:rPr>
          <w:rFonts w:ascii="Museo Sans 100" w:hAnsi="Museo Sans 100"/>
          <w:sz w:val="24"/>
          <w:szCs w:val="24"/>
        </w:rPr>
        <w:t>situada en jurisdicción de Jutiapa, departamento de Cabañas</w:t>
      </w:r>
      <w:r w:rsidRPr="00955B7A">
        <w:rPr>
          <w:rFonts w:ascii="Museo Sans 100" w:eastAsia="Times New Roman" w:hAnsi="Museo Sans 100"/>
          <w:sz w:val="24"/>
          <w:szCs w:val="24"/>
          <w:lang w:eastAsia="es-ES"/>
        </w:rPr>
        <w:t xml:space="preserve">, el cual fue aprobado en el Punto </w:t>
      </w:r>
      <w:r w:rsidRPr="00955B7A">
        <w:rPr>
          <w:rFonts w:ascii="Museo Sans 100" w:eastAsia="Times New Roman" w:hAnsi="Museo Sans 100"/>
          <w:sz w:val="24"/>
          <w:szCs w:val="24"/>
          <w:lang w:val="es-ES" w:eastAsia="es-ES"/>
        </w:rPr>
        <w:t xml:space="preserve">LXII </w:t>
      </w:r>
      <w:r w:rsidRPr="00955B7A">
        <w:rPr>
          <w:rFonts w:ascii="Museo Sans 100" w:hAnsi="Museo Sans 100"/>
          <w:sz w:val="24"/>
          <w:szCs w:val="24"/>
        </w:rPr>
        <w:t>del Acta de Sesión Ordinaria 12-2017, de fecha 11 de mayo de 2017</w:t>
      </w:r>
      <w:r w:rsidRPr="00955B7A">
        <w:rPr>
          <w:rFonts w:ascii="Museo Sans 100" w:eastAsia="Times New Roman" w:hAnsi="Museo Sans 100"/>
          <w:sz w:val="24"/>
          <w:szCs w:val="24"/>
          <w:lang w:eastAsia="es-ES"/>
        </w:rPr>
        <w:t>;</w:t>
      </w:r>
      <w:r w:rsidRPr="00955B7A">
        <w:rPr>
          <w:rFonts w:ascii="Museo Sans 100" w:eastAsia="Times New Roman" w:hAnsi="Museo Sans 100"/>
          <w:b/>
          <w:sz w:val="24"/>
          <w:szCs w:val="24"/>
          <w:lang w:eastAsia="es-ES"/>
        </w:rPr>
        <w:t xml:space="preserve"> </w:t>
      </w:r>
      <w:r w:rsidRPr="00955B7A">
        <w:rPr>
          <w:rFonts w:ascii="Museo Sans 100" w:eastAsia="Times New Roman" w:hAnsi="Museo Sans 100"/>
          <w:sz w:val="24"/>
          <w:szCs w:val="24"/>
          <w:lang w:eastAsia="es-ES"/>
        </w:rPr>
        <w:t>se hace necesaria la modificación del Punto de Acta citado en el considerando anterior, por las siguientes causales:</w:t>
      </w:r>
    </w:p>
    <w:p w:rsidR="006D4E46" w:rsidRPr="00955B7A" w:rsidRDefault="006D4E46" w:rsidP="00955B7A">
      <w:pPr>
        <w:ind w:left="284"/>
        <w:jc w:val="both"/>
        <w:rPr>
          <w:rFonts w:ascii="Museo Sans 100" w:eastAsia="Times New Roman" w:hAnsi="Museo Sans 100"/>
          <w:bCs/>
          <w:sz w:val="24"/>
          <w:szCs w:val="24"/>
          <w:lang w:eastAsia="es-ES"/>
        </w:rPr>
      </w:pPr>
    </w:p>
    <w:p w:rsidR="006D4E46" w:rsidRPr="00955B7A" w:rsidRDefault="00CF68C6" w:rsidP="00955B7A">
      <w:pPr>
        <w:pStyle w:val="Prrafodelista"/>
        <w:numPr>
          <w:ilvl w:val="0"/>
          <w:numId w:val="72"/>
        </w:numPr>
        <w:ind w:left="1560" w:hanging="426"/>
        <w:contextualSpacing/>
        <w:jc w:val="both"/>
        <w:rPr>
          <w:rFonts w:ascii="Museo Sans 100" w:hAnsi="Museo Sans 100"/>
          <w:b/>
          <w:bCs/>
          <w:sz w:val="24"/>
          <w:szCs w:val="24"/>
          <w:lang w:val="es-ES"/>
        </w:rPr>
      </w:pPr>
      <w:r w:rsidRPr="00955B7A">
        <w:rPr>
          <w:rFonts w:ascii="Museo Sans 100" w:hAnsi="Museo Sans 100"/>
          <w:bCs/>
          <w:sz w:val="24"/>
          <w:szCs w:val="24"/>
          <w:lang w:val="es-ES"/>
        </w:rPr>
        <w:t>Excluir</w:t>
      </w:r>
      <w:r w:rsidR="006D4E46" w:rsidRPr="00955B7A">
        <w:rPr>
          <w:rFonts w:ascii="Museo Sans 100" w:hAnsi="Museo Sans 100"/>
          <w:bCs/>
          <w:sz w:val="24"/>
          <w:szCs w:val="24"/>
          <w:lang w:val="es-ES"/>
        </w:rPr>
        <w:t xml:space="preserve"> </w:t>
      </w:r>
      <w:r w:rsidRPr="00955B7A">
        <w:rPr>
          <w:rFonts w:ascii="Museo Sans 100" w:hAnsi="Museo Sans 100"/>
          <w:bCs/>
          <w:sz w:val="24"/>
          <w:szCs w:val="24"/>
          <w:lang w:val="es-ES"/>
        </w:rPr>
        <w:t>a</w:t>
      </w:r>
      <w:r w:rsidR="006D4E46" w:rsidRPr="00955B7A">
        <w:rPr>
          <w:rFonts w:ascii="Museo Sans 100" w:hAnsi="Museo Sans 100"/>
          <w:bCs/>
          <w:sz w:val="24"/>
          <w:szCs w:val="24"/>
          <w:lang w:val="es-ES"/>
        </w:rPr>
        <w:t xml:space="preserve">l menor </w:t>
      </w:r>
      <w:r w:rsidR="00F514BA">
        <w:rPr>
          <w:rFonts w:ascii="Museo Sans 100" w:hAnsi="Museo Sans 100"/>
          <w:b/>
          <w:bCs/>
          <w:sz w:val="24"/>
          <w:szCs w:val="24"/>
          <w:lang w:val="es-ES"/>
        </w:rPr>
        <w:t>----</w:t>
      </w:r>
      <w:r w:rsidR="006D4E46" w:rsidRPr="00955B7A">
        <w:rPr>
          <w:rFonts w:ascii="Museo Sans 100" w:hAnsi="Museo Sans 100"/>
          <w:b/>
          <w:bCs/>
          <w:sz w:val="24"/>
          <w:szCs w:val="24"/>
          <w:lang w:val="es-ES"/>
        </w:rPr>
        <w:t>,</w:t>
      </w:r>
      <w:r w:rsidR="006D4E46" w:rsidRPr="00955B7A">
        <w:rPr>
          <w:rFonts w:ascii="Museo Sans 100" w:hAnsi="Museo Sans 100"/>
          <w:bCs/>
          <w:sz w:val="24"/>
          <w:szCs w:val="24"/>
          <w:lang w:val="es-ES"/>
        </w:rPr>
        <w:t xml:space="preserve"> </w:t>
      </w:r>
      <w:r w:rsidRPr="00955B7A">
        <w:rPr>
          <w:rFonts w:ascii="Museo Sans 100" w:hAnsi="Museo Sans 100"/>
          <w:bCs/>
          <w:sz w:val="24"/>
          <w:szCs w:val="24"/>
          <w:lang w:val="es-ES"/>
        </w:rPr>
        <w:t xml:space="preserve">por </w:t>
      </w:r>
      <w:r w:rsidR="00F514BA">
        <w:rPr>
          <w:rFonts w:ascii="Museo Sans 100" w:hAnsi="Museo Sans 100"/>
          <w:bCs/>
          <w:sz w:val="24"/>
          <w:szCs w:val="24"/>
          <w:lang w:val="es-ES"/>
        </w:rPr>
        <w:t>----</w:t>
      </w:r>
      <w:r w:rsidRPr="00955B7A">
        <w:rPr>
          <w:rFonts w:ascii="Museo Sans 100" w:hAnsi="Museo Sans 100"/>
          <w:bCs/>
          <w:sz w:val="24"/>
          <w:szCs w:val="24"/>
          <w:lang w:val="es-ES"/>
        </w:rPr>
        <w:t xml:space="preserve">, </w:t>
      </w:r>
      <w:r w:rsidR="006D4E46" w:rsidRPr="00955B7A">
        <w:rPr>
          <w:rFonts w:ascii="Museo Sans 100" w:hAnsi="Museo Sans 100"/>
          <w:bCs/>
          <w:sz w:val="24"/>
          <w:szCs w:val="24"/>
          <w:lang w:val="es-ES"/>
        </w:rPr>
        <w:t xml:space="preserve">causal comprobada con la Certificación de Partida de Defunción número </w:t>
      </w:r>
      <w:r w:rsidR="00F514BA">
        <w:rPr>
          <w:rFonts w:ascii="Museo Sans 100" w:hAnsi="Museo Sans 100"/>
          <w:bCs/>
          <w:sz w:val="24"/>
          <w:szCs w:val="24"/>
          <w:lang w:val="es-ES"/>
        </w:rPr>
        <w:t>---</w:t>
      </w:r>
      <w:r w:rsidR="006D4E46" w:rsidRPr="00955B7A">
        <w:rPr>
          <w:rFonts w:ascii="Museo Sans 100" w:hAnsi="Museo Sans 100"/>
          <w:bCs/>
          <w:sz w:val="24"/>
          <w:szCs w:val="24"/>
          <w:lang w:val="es-ES"/>
        </w:rPr>
        <w:t xml:space="preserve">, Página </w:t>
      </w:r>
      <w:r w:rsidR="00F514BA">
        <w:rPr>
          <w:rFonts w:ascii="Museo Sans 100" w:hAnsi="Museo Sans 100"/>
          <w:bCs/>
          <w:sz w:val="24"/>
          <w:szCs w:val="24"/>
          <w:lang w:val="es-ES"/>
        </w:rPr>
        <w:t>---</w:t>
      </w:r>
      <w:r w:rsidR="006D4E46" w:rsidRPr="00955B7A">
        <w:rPr>
          <w:rFonts w:ascii="Museo Sans 100" w:hAnsi="Museo Sans 100"/>
          <w:bCs/>
          <w:sz w:val="24"/>
          <w:szCs w:val="24"/>
          <w:lang w:val="es-ES"/>
        </w:rPr>
        <w:t xml:space="preserve">, Tomo </w:t>
      </w:r>
      <w:r w:rsidR="00F514BA">
        <w:rPr>
          <w:rFonts w:ascii="Museo Sans 100" w:hAnsi="Museo Sans 100"/>
          <w:bCs/>
          <w:sz w:val="24"/>
          <w:szCs w:val="24"/>
          <w:lang w:val="es-ES"/>
        </w:rPr>
        <w:t>---</w:t>
      </w:r>
      <w:r w:rsidR="006D4E46" w:rsidRPr="00955B7A">
        <w:rPr>
          <w:rFonts w:ascii="Museo Sans 100" w:hAnsi="Museo Sans 100"/>
          <w:bCs/>
          <w:sz w:val="24"/>
          <w:szCs w:val="24"/>
          <w:lang w:val="es-ES"/>
        </w:rPr>
        <w:t xml:space="preserve">, del Libro de Partidas de Defunción número </w:t>
      </w:r>
      <w:r w:rsidR="00F514BA">
        <w:rPr>
          <w:rFonts w:ascii="Museo Sans 100" w:hAnsi="Museo Sans 100"/>
          <w:bCs/>
          <w:sz w:val="24"/>
          <w:szCs w:val="24"/>
          <w:lang w:val="es-ES"/>
        </w:rPr>
        <w:t>---</w:t>
      </w:r>
      <w:r w:rsidR="006D4E46" w:rsidRPr="00955B7A">
        <w:rPr>
          <w:rFonts w:ascii="Museo Sans 100" w:hAnsi="Museo Sans 100"/>
          <w:bCs/>
          <w:sz w:val="24"/>
          <w:szCs w:val="24"/>
          <w:lang w:val="es-ES"/>
        </w:rPr>
        <w:t xml:space="preserve">, que llevó en el año </w:t>
      </w:r>
      <w:r w:rsidR="00F514BA">
        <w:rPr>
          <w:rFonts w:ascii="Museo Sans 100" w:hAnsi="Museo Sans 100"/>
          <w:bCs/>
          <w:sz w:val="24"/>
          <w:szCs w:val="24"/>
          <w:lang w:val="es-ES"/>
        </w:rPr>
        <w:t>---</w:t>
      </w:r>
      <w:r w:rsidR="006D4E46" w:rsidRPr="00955B7A">
        <w:rPr>
          <w:rFonts w:ascii="Museo Sans 100" w:hAnsi="Museo Sans 100"/>
          <w:bCs/>
          <w:sz w:val="24"/>
          <w:szCs w:val="24"/>
          <w:lang w:val="es-ES"/>
        </w:rPr>
        <w:t>, la Alcaldía Municipal de Jutiapa, departamento de Cabañas, en la que consta que</w:t>
      </w:r>
      <w:r w:rsidR="006D4E46" w:rsidRPr="00955B7A">
        <w:rPr>
          <w:rFonts w:ascii="Museo Sans 100" w:hAnsi="Museo Sans 100"/>
          <w:b/>
          <w:bCs/>
          <w:sz w:val="24"/>
          <w:szCs w:val="24"/>
          <w:lang w:val="es-ES"/>
        </w:rPr>
        <w:t xml:space="preserve"> </w:t>
      </w:r>
      <w:r w:rsidR="006D4E46" w:rsidRPr="00955B7A">
        <w:rPr>
          <w:rFonts w:ascii="Museo Sans 100" w:hAnsi="Museo Sans 100"/>
          <w:bCs/>
          <w:sz w:val="24"/>
          <w:szCs w:val="24"/>
          <w:lang w:val="es-ES"/>
        </w:rPr>
        <w:t>el menor</w:t>
      </w:r>
      <w:r w:rsidR="006D4E46" w:rsidRPr="00955B7A">
        <w:rPr>
          <w:rFonts w:ascii="Museo Sans 100" w:hAnsi="Museo Sans 100"/>
          <w:b/>
          <w:bCs/>
          <w:sz w:val="24"/>
          <w:szCs w:val="24"/>
          <w:lang w:val="es-ES"/>
        </w:rPr>
        <w:t xml:space="preserve"> </w:t>
      </w:r>
      <w:r w:rsidR="006D4E46" w:rsidRPr="00955B7A">
        <w:rPr>
          <w:rFonts w:ascii="Museo Sans 100" w:hAnsi="Museo Sans 100"/>
          <w:bCs/>
          <w:sz w:val="24"/>
          <w:szCs w:val="24"/>
          <w:lang w:val="es-ES"/>
        </w:rPr>
        <w:t xml:space="preserve">falleció el día </w:t>
      </w:r>
      <w:r w:rsidR="00F514BA">
        <w:rPr>
          <w:rFonts w:ascii="Museo Sans 100" w:hAnsi="Museo Sans 100"/>
          <w:bCs/>
          <w:sz w:val="24"/>
          <w:szCs w:val="24"/>
          <w:lang w:val="es-ES"/>
        </w:rPr>
        <w:t>---</w:t>
      </w:r>
      <w:r w:rsidR="006D4E46" w:rsidRPr="00955B7A">
        <w:rPr>
          <w:rFonts w:ascii="Museo Sans 100" w:hAnsi="Museo Sans 100"/>
          <w:bCs/>
          <w:sz w:val="24"/>
          <w:szCs w:val="24"/>
          <w:lang w:val="es-ES"/>
        </w:rPr>
        <w:t xml:space="preserve"> de </w:t>
      </w:r>
      <w:r w:rsidR="00F514BA">
        <w:rPr>
          <w:rFonts w:ascii="Museo Sans 100" w:hAnsi="Museo Sans 100"/>
          <w:bCs/>
          <w:sz w:val="24"/>
          <w:szCs w:val="24"/>
          <w:lang w:val="es-ES"/>
        </w:rPr>
        <w:t>---</w:t>
      </w:r>
      <w:r w:rsidR="006D4E46" w:rsidRPr="00955B7A">
        <w:rPr>
          <w:rFonts w:ascii="Museo Sans 100" w:hAnsi="Museo Sans 100"/>
          <w:bCs/>
          <w:sz w:val="24"/>
          <w:szCs w:val="24"/>
          <w:lang w:val="es-ES"/>
        </w:rPr>
        <w:t xml:space="preserve"> de </w:t>
      </w:r>
      <w:r w:rsidR="00F514BA">
        <w:rPr>
          <w:rFonts w:ascii="Museo Sans 100" w:hAnsi="Museo Sans 100"/>
          <w:bCs/>
          <w:sz w:val="24"/>
          <w:szCs w:val="24"/>
          <w:lang w:val="es-ES"/>
        </w:rPr>
        <w:t>---</w:t>
      </w:r>
      <w:r w:rsidR="006D4E46" w:rsidRPr="00955B7A">
        <w:rPr>
          <w:rFonts w:ascii="Museo Sans 100" w:hAnsi="Museo Sans 100"/>
          <w:bCs/>
          <w:sz w:val="24"/>
          <w:szCs w:val="24"/>
          <w:lang w:val="es-ES"/>
        </w:rPr>
        <w:t xml:space="preserve">, </w:t>
      </w:r>
      <w:r w:rsidR="006D4E46" w:rsidRPr="00955B7A">
        <w:rPr>
          <w:rFonts w:ascii="Museo Sans 100" w:eastAsia="Times New Roman" w:hAnsi="Museo Sans 100"/>
          <w:sz w:val="24"/>
          <w:szCs w:val="24"/>
          <w:lang w:eastAsia="es-ES"/>
        </w:rPr>
        <w:t xml:space="preserve">según Solicitud de Exclusión de Beneficiario de fecha 14 de agosto de 2018, </w:t>
      </w:r>
      <w:r w:rsidR="006D4E46" w:rsidRPr="00955B7A">
        <w:rPr>
          <w:rFonts w:ascii="Museo Sans 100" w:hAnsi="Museo Sans 100"/>
          <w:sz w:val="24"/>
          <w:szCs w:val="24"/>
        </w:rPr>
        <w:t>documentos anexos al expediente respectivo</w:t>
      </w:r>
      <w:r w:rsidR="006D4E46" w:rsidRPr="00955B7A">
        <w:rPr>
          <w:rFonts w:ascii="Museo Sans 100" w:hAnsi="Museo Sans 100"/>
          <w:bCs/>
          <w:sz w:val="24"/>
          <w:szCs w:val="24"/>
          <w:lang w:val="es-ES"/>
        </w:rPr>
        <w:t xml:space="preserve">. </w:t>
      </w:r>
    </w:p>
    <w:p w:rsidR="006D4E46" w:rsidRPr="00955B7A" w:rsidRDefault="006D4E46" w:rsidP="00955B7A">
      <w:pPr>
        <w:pStyle w:val="Prrafodelista"/>
        <w:ind w:left="1068"/>
        <w:jc w:val="both"/>
        <w:rPr>
          <w:rFonts w:ascii="Museo Sans 100" w:hAnsi="Museo Sans 100"/>
          <w:bCs/>
          <w:sz w:val="24"/>
          <w:szCs w:val="24"/>
          <w:lang w:val="es-ES"/>
        </w:rPr>
      </w:pPr>
    </w:p>
    <w:p w:rsidR="006D4E46" w:rsidRPr="00955B7A" w:rsidRDefault="00CF68C6" w:rsidP="00955B7A">
      <w:pPr>
        <w:pStyle w:val="Prrafodelista"/>
        <w:numPr>
          <w:ilvl w:val="0"/>
          <w:numId w:val="72"/>
        </w:numPr>
        <w:ind w:left="1560" w:hanging="426"/>
        <w:contextualSpacing/>
        <w:jc w:val="both"/>
        <w:rPr>
          <w:rFonts w:ascii="Museo Sans 100" w:hAnsi="Museo Sans 100"/>
          <w:bCs/>
          <w:sz w:val="24"/>
          <w:szCs w:val="24"/>
          <w:lang w:val="es-ES"/>
        </w:rPr>
      </w:pPr>
      <w:r w:rsidRPr="00955B7A">
        <w:rPr>
          <w:rFonts w:ascii="Museo Sans 100" w:eastAsia="Times New Roman" w:hAnsi="Museo Sans 100"/>
          <w:sz w:val="24"/>
          <w:szCs w:val="24"/>
          <w:lang w:eastAsia="es-ES"/>
        </w:rPr>
        <w:t>Incluir a</w:t>
      </w:r>
      <w:r w:rsidR="006D4E46" w:rsidRPr="00955B7A">
        <w:rPr>
          <w:rFonts w:ascii="Museo Sans 100" w:eastAsia="Times New Roman" w:hAnsi="Museo Sans 100"/>
          <w:sz w:val="24"/>
          <w:szCs w:val="24"/>
          <w:lang w:eastAsia="es-ES"/>
        </w:rPr>
        <w:t xml:space="preserve">l señor </w:t>
      </w:r>
      <w:r w:rsidR="006D4E46" w:rsidRPr="00955B7A">
        <w:rPr>
          <w:rFonts w:ascii="Museo Sans 100" w:eastAsia="Times New Roman" w:hAnsi="Museo Sans 100"/>
          <w:b/>
          <w:sz w:val="24"/>
          <w:szCs w:val="24"/>
          <w:lang w:eastAsia="es-ES"/>
        </w:rPr>
        <w:t xml:space="preserve">GABINO BOANERGES GOMEZ LOPEZ, </w:t>
      </w:r>
      <w:r w:rsidR="006D4E46" w:rsidRPr="00955B7A">
        <w:rPr>
          <w:rFonts w:ascii="Museo Sans 100" w:eastAsia="Times New Roman" w:hAnsi="Museo Sans 100"/>
          <w:sz w:val="24"/>
          <w:szCs w:val="24"/>
          <w:lang w:eastAsia="es-ES"/>
        </w:rPr>
        <w:t xml:space="preserve">de </w:t>
      </w:r>
      <w:r w:rsidR="00F514BA">
        <w:rPr>
          <w:rFonts w:ascii="Museo Sans 100" w:eastAsia="Times New Roman" w:hAnsi="Museo Sans 100"/>
          <w:sz w:val="24"/>
          <w:szCs w:val="24"/>
          <w:lang w:eastAsia="es-ES"/>
        </w:rPr>
        <w:t>----</w:t>
      </w:r>
      <w:r w:rsidR="006D4E46" w:rsidRPr="00955B7A">
        <w:rPr>
          <w:rFonts w:ascii="Museo Sans 100" w:eastAsia="Times New Roman" w:hAnsi="Museo Sans 100"/>
          <w:sz w:val="24"/>
          <w:szCs w:val="24"/>
          <w:lang w:eastAsia="es-ES"/>
        </w:rPr>
        <w:t xml:space="preserve"> años de edad, </w:t>
      </w:r>
      <w:r w:rsidR="00F514BA">
        <w:rPr>
          <w:rFonts w:ascii="Museo Sans 100" w:eastAsia="Times New Roman" w:hAnsi="Museo Sans 100"/>
          <w:sz w:val="24"/>
          <w:szCs w:val="24"/>
          <w:lang w:eastAsia="es-ES"/>
        </w:rPr>
        <w:t>----</w:t>
      </w:r>
      <w:r w:rsidR="006D4E46" w:rsidRPr="00955B7A">
        <w:rPr>
          <w:rFonts w:ascii="Museo Sans 100" w:eastAsia="Times New Roman" w:hAnsi="Museo Sans 100"/>
          <w:sz w:val="24"/>
          <w:szCs w:val="24"/>
          <w:lang w:eastAsia="es-ES"/>
        </w:rPr>
        <w:t xml:space="preserve">, del domicilio de </w:t>
      </w:r>
      <w:r w:rsidR="00F514BA">
        <w:rPr>
          <w:rFonts w:ascii="Museo Sans 100" w:eastAsia="Times New Roman" w:hAnsi="Museo Sans 100"/>
          <w:sz w:val="24"/>
          <w:szCs w:val="24"/>
          <w:lang w:eastAsia="es-ES"/>
        </w:rPr>
        <w:t>----</w:t>
      </w:r>
      <w:r w:rsidR="006D4E46" w:rsidRPr="00955B7A">
        <w:rPr>
          <w:rFonts w:ascii="Museo Sans 100" w:eastAsia="Times New Roman" w:hAnsi="Museo Sans 100"/>
          <w:sz w:val="24"/>
          <w:szCs w:val="24"/>
          <w:lang w:eastAsia="es-ES"/>
        </w:rPr>
        <w:t xml:space="preserve">, departamento de </w:t>
      </w:r>
      <w:r w:rsidR="00F514BA">
        <w:rPr>
          <w:rFonts w:ascii="Museo Sans 100" w:eastAsia="Times New Roman" w:hAnsi="Museo Sans 100"/>
          <w:sz w:val="24"/>
          <w:szCs w:val="24"/>
          <w:lang w:eastAsia="es-ES"/>
        </w:rPr>
        <w:t>----</w:t>
      </w:r>
      <w:r w:rsidR="006D4E46" w:rsidRPr="00955B7A">
        <w:rPr>
          <w:rFonts w:ascii="Museo Sans 100" w:eastAsia="Times New Roman" w:hAnsi="Museo Sans 100"/>
          <w:sz w:val="24"/>
          <w:szCs w:val="24"/>
          <w:lang w:eastAsia="es-ES"/>
        </w:rPr>
        <w:t xml:space="preserve">, con Documento Único de Identidad número </w:t>
      </w:r>
      <w:r w:rsidR="00F514BA">
        <w:rPr>
          <w:rFonts w:ascii="Museo Sans 100" w:eastAsia="Times New Roman" w:hAnsi="Museo Sans 100"/>
          <w:sz w:val="24"/>
          <w:szCs w:val="24"/>
          <w:lang w:eastAsia="es-ES"/>
        </w:rPr>
        <w:t>----</w:t>
      </w:r>
      <w:r w:rsidR="006D4E46" w:rsidRPr="00955B7A">
        <w:rPr>
          <w:rFonts w:ascii="Museo Sans 100" w:eastAsia="Times New Roman" w:hAnsi="Museo Sans 100"/>
          <w:sz w:val="24"/>
          <w:szCs w:val="24"/>
          <w:lang w:eastAsia="es-ES"/>
        </w:rPr>
        <w:t xml:space="preserve">, en su calidad de </w:t>
      </w:r>
      <w:r w:rsidR="00853FCE">
        <w:rPr>
          <w:rFonts w:ascii="Museo Sans 100" w:eastAsia="Times New Roman" w:hAnsi="Museo Sans 100"/>
          <w:sz w:val="24"/>
          <w:szCs w:val="24"/>
          <w:lang w:eastAsia="es-ES"/>
        </w:rPr>
        <w:t>----</w:t>
      </w:r>
      <w:r w:rsidR="006D4E46" w:rsidRPr="00955B7A">
        <w:rPr>
          <w:rFonts w:ascii="Museo Sans 100" w:eastAsia="Times New Roman" w:hAnsi="Museo Sans 100"/>
          <w:sz w:val="24"/>
          <w:szCs w:val="24"/>
          <w:lang w:eastAsia="es-ES"/>
        </w:rPr>
        <w:t xml:space="preserve"> </w:t>
      </w:r>
      <w:proofErr w:type="spellStart"/>
      <w:r w:rsidR="006D4E46" w:rsidRPr="00955B7A">
        <w:rPr>
          <w:rFonts w:ascii="Museo Sans 100" w:eastAsia="Times New Roman" w:hAnsi="Museo Sans 100"/>
          <w:sz w:val="24"/>
          <w:szCs w:val="24"/>
          <w:lang w:eastAsia="es-ES"/>
        </w:rPr>
        <w:t>de</w:t>
      </w:r>
      <w:proofErr w:type="spellEnd"/>
      <w:r w:rsidR="006D4E46" w:rsidRPr="00955B7A">
        <w:rPr>
          <w:rFonts w:ascii="Museo Sans 100" w:eastAsia="Times New Roman" w:hAnsi="Museo Sans 100"/>
          <w:sz w:val="24"/>
          <w:szCs w:val="24"/>
          <w:lang w:eastAsia="es-ES"/>
        </w:rPr>
        <w:t xml:space="preserve"> la titular de la adjudicación, señora Guadalupe Gómez de Hernández, según Solicitud de Inclusión de Beneficiario de fecha 14 de agosto de 2018.</w:t>
      </w:r>
    </w:p>
    <w:p w:rsidR="006D4E46" w:rsidRPr="00955B7A" w:rsidRDefault="006D4E46" w:rsidP="00955B7A">
      <w:pPr>
        <w:pStyle w:val="Prrafodelista"/>
        <w:tabs>
          <w:tab w:val="left" w:pos="1134"/>
        </w:tabs>
        <w:ind w:left="993"/>
        <w:jc w:val="both"/>
        <w:rPr>
          <w:rFonts w:ascii="Museo Sans 100" w:hAnsi="Museo Sans 100"/>
          <w:bCs/>
          <w:sz w:val="24"/>
          <w:szCs w:val="24"/>
        </w:rPr>
      </w:pPr>
    </w:p>
    <w:p w:rsidR="006D4E46" w:rsidRPr="00955B7A" w:rsidRDefault="006D4E46" w:rsidP="00955B7A">
      <w:pPr>
        <w:pStyle w:val="Prrafodelista"/>
        <w:numPr>
          <w:ilvl w:val="0"/>
          <w:numId w:val="71"/>
        </w:numPr>
        <w:ind w:left="1134" w:hanging="708"/>
        <w:contextualSpacing/>
        <w:jc w:val="both"/>
        <w:rPr>
          <w:rFonts w:ascii="Museo Sans 100" w:eastAsia="Times New Roman" w:hAnsi="Museo Sans 100"/>
          <w:sz w:val="24"/>
          <w:szCs w:val="24"/>
          <w:lang w:val="es-ES" w:eastAsia="es-ES"/>
        </w:rPr>
      </w:pPr>
      <w:r w:rsidRPr="00955B7A">
        <w:rPr>
          <w:rFonts w:ascii="Museo Sans 100" w:eastAsia="Times New Roman" w:hAnsi="Museo Sans 100"/>
          <w:sz w:val="24"/>
          <w:szCs w:val="24"/>
          <w:lang w:eastAsia="es-ES"/>
        </w:rPr>
        <w:t xml:space="preserve">Es necesario </w:t>
      </w:r>
      <w:r w:rsidRPr="00955B7A">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w:t>
      </w:r>
      <w:r w:rsidRPr="00955B7A">
        <w:rPr>
          <w:rFonts w:ascii="Museo Sans 100" w:hAnsi="Museo Sans 100"/>
          <w:sz w:val="24"/>
          <w:szCs w:val="24"/>
        </w:rPr>
        <w:t>se debe comprometer a cumplir las medidas emitidas por la Unidad Ambiental Institucional referentes a:</w:t>
      </w:r>
    </w:p>
    <w:p w:rsidR="006D4E46" w:rsidRPr="00955B7A" w:rsidRDefault="006D4E46" w:rsidP="00955B7A">
      <w:pPr>
        <w:pStyle w:val="Prrafodelista"/>
        <w:ind w:left="0"/>
        <w:jc w:val="both"/>
        <w:rPr>
          <w:rFonts w:ascii="Museo Sans 100" w:eastAsia="Times New Roman" w:hAnsi="Museo Sans 100"/>
          <w:sz w:val="24"/>
          <w:szCs w:val="24"/>
          <w:lang w:val="es-ES"/>
        </w:rPr>
      </w:pPr>
    </w:p>
    <w:p w:rsidR="006D4E46" w:rsidRPr="00955B7A" w:rsidRDefault="006D4E46" w:rsidP="00955B7A">
      <w:pPr>
        <w:pStyle w:val="Prrafodelista"/>
        <w:numPr>
          <w:ilvl w:val="1"/>
          <w:numId w:val="73"/>
        </w:numPr>
        <w:tabs>
          <w:tab w:val="left" w:pos="6447"/>
        </w:tabs>
        <w:ind w:left="1560" w:hanging="426"/>
        <w:jc w:val="both"/>
        <w:rPr>
          <w:rFonts w:ascii="Museo Sans 100" w:hAnsi="Museo Sans 100"/>
          <w:sz w:val="24"/>
          <w:szCs w:val="24"/>
        </w:rPr>
      </w:pPr>
      <w:r w:rsidRPr="00955B7A">
        <w:rPr>
          <w:rFonts w:ascii="Museo Sans 100" w:hAnsi="Museo Sans 100"/>
          <w:sz w:val="24"/>
          <w:szCs w:val="24"/>
        </w:rPr>
        <w:t>Evitar la tala de árboles en los bosques existentes;</w:t>
      </w:r>
    </w:p>
    <w:p w:rsidR="006D4E46" w:rsidRPr="00955B7A" w:rsidRDefault="006D4E46" w:rsidP="00955B7A">
      <w:pPr>
        <w:pStyle w:val="Prrafodelista"/>
        <w:numPr>
          <w:ilvl w:val="1"/>
          <w:numId w:val="73"/>
        </w:numPr>
        <w:tabs>
          <w:tab w:val="left" w:pos="6447"/>
        </w:tabs>
        <w:ind w:left="1560" w:hanging="426"/>
        <w:jc w:val="both"/>
        <w:rPr>
          <w:rFonts w:ascii="Museo Sans 100" w:hAnsi="Museo Sans 100"/>
          <w:sz w:val="24"/>
          <w:szCs w:val="24"/>
        </w:rPr>
      </w:pPr>
      <w:r w:rsidRPr="00955B7A">
        <w:rPr>
          <w:rFonts w:ascii="Museo Sans 100" w:hAnsi="Museo Sans 100"/>
          <w:sz w:val="24"/>
          <w:szCs w:val="24"/>
        </w:rPr>
        <w:t>Evitar la expansión de las fronteras agrícolas de los lotes contiguos a las áreas de bosques y en los alrededores de los nacimientos de agua;</w:t>
      </w:r>
    </w:p>
    <w:p w:rsidR="006D4E46" w:rsidRPr="00955B7A" w:rsidRDefault="006D4E46" w:rsidP="00955B7A">
      <w:pPr>
        <w:pStyle w:val="Prrafodelista"/>
        <w:numPr>
          <w:ilvl w:val="1"/>
          <w:numId w:val="73"/>
        </w:numPr>
        <w:tabs>
          <w:tab w:val="left" w:pos="6447"/>
        </w:tabs>
        <w:ind w:left="1560" w:hanging="426"/>
        <w:jc w:val="both"/>
        <w:rPr>
          <w:rFonts w:ascii="Museo Sans 100" w:hAnsi="Museo Sans 100"/>
          <w:sz w:val="24"/>
          <w:szCs w:val="24"/>
        </w:rPr>
      </w:pPr>
      <w:r w:rsidRPr="00955B7A">
        <w:rPr>
          <w:rFonts w:ascii="Museo Sans 100" w:hAnsi="Museo Sans 100"/>
          <w:sz w:val="24"/>
          <w:szCs w:val="24"/>
        </w:rPr>
        <w:t>Disminuir la utilización de los agroquímicos; y</w:t>
      </w:r>
    </w:p>
    <w:p w:rsidR="006D4E46" w:rsidRPr="00955B7A" w:rsidRDefault="006D4E46" w:rsidP="00955B7A">
      <w:pPr>
        <w:pStyle w:val="Prrafodelista"/>
        <w:numPr>
          <w:ilvl w:val="1"/>
          <w:numId w:val="73"/>
        </w:numPr>
        <w:tabs>
          <w:tab w:val="left" w:pos="6447"/>
        </w:tabs>
        <w:ind w:left="1560" w:hanging="426"/>
        <w:jc w:val="both"/>
        <w:rPr>
          <w:rFonts w:ascii="Museo Sans 100" w:hAnsi="Museo Sans 100"/>
          <w:sz w:val="24"/>
          <w:szCs w:val="24"/>
        </w:rPr>
      </w:pPr>
      <w:r w:rsidRPr="00955B7A">
        <w:rPr>
          <w:rFonts w:ascii="Museo Sans 100" w:hAnsi="Museo Sans 100"/>
          <w:sz w:val="24"/>
          <w:szCs w:val="24"/>
        </w:rPr>
        <w:t xml:space="preserve">Practicar una agricultura orgánica. </w:t>
      </w:r>
    </w:p>
    <w:p w:rsidR="006D4E46" w:rsidRPr="00955B7A" w:rsidRDefault="006D4E46" w:rsidP="00955B7A">
      <w:pPr>
        <w:ind w:left="1134"/>
        <w:jc w:val="both"/>
        <w:rPr>
          <w:rFonts w:ascii="Museo Sans 100" w:hAnsi="Museo Sans 100"/>
          <w:sz w:val="24"/>
          <w:szCs w:val="24"/>
        </w:rPr>
      </w:pPr>
      <w:r w:rsidRPr="00955B7A">
        <w:rPr>
          <w:rFonts w:ascii="Museo Sans 100" w:eastAsia="Times New Roman" w:hAnsi="Museo Sans 100"/>
          <w:sz w:val="24"/>
          <w:szCs w:val="24"/>
          <w:lang w:val="es-ES" w:eastAsia="es-ES"/>
        </w:rPr>
        <w:t xml:space="preserve">Lo anterior, de conformidad a lo establecido en el Acuerdo Segundo del Punto LXII, </w:t>
      </w:r>
      <w:r w:rsidRPr="00955B7A">
        <w:rPr>
          <w:rFonts w:ascii="Museo Sans 100" w:hAnsi="Museo Sans 100"/>
          <w:sz w:val="24"/>
          <w:szCs w:val="24"/>
        </w:rPr>
        <w:t>del Acta de Sesión Ordinaria 12-2017, de fecha 11 de mayo de 2017.</w:t>
      </w:r>
    </w:p>
    <w:p w:rsidR="006D4E46" w:rsidRPr="00955B7A" w:rsidRDefault="006D4E46" w:rsidP="00955B7A">
      <w:pPr>
        <w:pStyle w:val="Prrafodelista"/>
        <w:tabs>
          <w:tab w:val="left" w:pos="851"/>
        </w:tabs>
        <w:jc w:val="both"/>
        <w:rPr>
          <w:rFonts w:ascii="Museo Sans 100" w:eastAsia="Times New Roman" w:hAnsi="Museo Sans 100"/>
          <w:b/>
          <w:bCs/>
          <w:sz w:val="24"/>
          <w:szCs w:val="24"/>
          <w:lang w:eastAsia="es-ES"/>
        </w:rPr>
      </w:pPr>
    </w:p>
    <w:p w:rsidR="006D4E46" w:rsidRPr="00955B7A" w:rsidRDefault="006D4E46" w:rsidP="00955B7A">
      <w:pPr>
        <w:pStyle w:val="Prrafodelista"/>
        <w:numPr>
          <w:ilvl w:val="0"/>
          <w:numId w:val="71"/>
        </w:numPr>
        <w:ind w:left="1134" w:hanging="708"/>
        <w:contextualSpacing/>
        <w:jc w:val="both"/>
        <w:rPr>
          <w:rFonts w:ascii="Museo Sans 100" w:eastAsia="Times New Roman" w:hAnsi="Museo Sans 100"/>
          <w:sz w:val="24"/>
          <w:szCs w:val="24"/>
          <w:lang w:val="es-ES"/>
        </w:rPr>
      </w:pPr>
      <w:r w:rsidRPr="00955B7A">
        <w:rPr>
          <w:rFonts w:ascii="Museo Sans 100" w:eastAsia="Times New Roman" w:hAnsi="Museo Sans 100"/>
          <w:sz w:val="24"/>
          <w:szCs w:val="24"/>
        </w:rPr>
        <w:t>Conforme al Acta de Posesión Material de fecha 14 de agosto de 2018, levantada por el técnico de la Oficina Regional Paracentral, señor Tomás Rajo, la beneficiaria se encuentra poseyendo el inmueble de forma quieta, pacífica y sin interrupción desde hace 3 años.</w:t>
      </w:r>
    </w:p>
    <w:p w:rsidR="006D4E46" w:rsidRPr="00955B7A" w:rsidRDefault="006D4E46" w:rsidP="00955B7A">
      <w:pPr>
        <w:tabs>
          <w:tab w:val="left" w:pos="567"/>
          <w:tab w:val="left" w:pos="851"/>
        </w:tabs>
        <w:contextualSpacing/>
        <w:jc w:val="both"/>
        <w:rPr>
          <w:rFonts w:ascii="Museo Sans 100" w:hAnsi="Museo Sans 100"/>
          <w:sz w:val="24"/>
          <w:szCs w:val="24"/>
          <w:lang w:val="es-ES"/>
        </w:rPr>
      </w:pPr>
    </w:p>
    <w:p w:rsidR="006D4E46" w:rsidRPr="00955B7A" w:rsidRDefault="006D4E46" w:rsidP="00955B7A">
      <w:pPr>
        <w:pStyle w:val="Prrafodelista"/>
        <w:numPr>
          <w:ilvl w:val="0"/>
          <w:numId w:val="71"/>
        </w:numPr>
        <w:ind w:left="1134" w:hanging="708"/>
        <w:contextualSpacing/>
        <w:jc w:val="both"/>
        <w:rPr>
          <w:rFonts w:ascii="Museo Sans 100" w:hAnsi="Museo Sans 100"/>
          <w:sz w:val="24"/>
          <w:szCs w:val="24"/>
        </w:rPr>
      </w:pPr>
      <w:r w:rsidRPr="00955B7A">
        <w:rPr>
          <w:rFonts w:ascii="Museo Sans 100" w:hAnsi="Museo Sans 100"/>
          <w:sz w:val="24"/>
          <w:szCs w:val="24"/>
        </w:rPr>
        <w:t>De acuerdo a Declaración Simple contenida en la Solicitud de Adjudicación de Inmueble de fecha 14 de agosto de 2018, la adjudicataria manifiesta que ni ella ni el integrante de su grupo familiar son empleados del ISTA; situación robustecida de conformidad a la consulta realizada en la Base de Datos de Empleados de este Instituto.</w:t>
      </w:r>
    </w:p>
    <w:p w:rsidR="006D4E46" w:rsidRPr="00955B7A" w:rsidRDefault="006D4E46" w:rsidP="00955B7A">
      <w:pPr>
        <w:jc w:val="both"/>
        <w:rPr>
          <w:rFonts w:ascii="Museo Sans 100" w:eastAsia="Times New Roman" w:hAnsi="Museo Sans 100"/>
          <w:sz w:val="24"/>
          <w:szCs w:val="24"/>
        </w:rPr>
      </w:pPr>
    </w:p>
    <w:p w:rsidR="006D4E46" w:rsidRPr="00955B7A" w:rsidRDefault="006D4E46" w:rsidP="00955B7A">
      <w:pPr>
        <w:jc w:val="both"/>
        <w:rPr>
          <w:rFonts w:ascii="Museo Sans 100" w:eastAsia="Times New Roman" w:hAnsi="Museo Sans 100"/>
          <w:sz w:val="24"/>
          <w:szCs w:val="24"/>
        </w:rPr>
      </w:pPr>
      <w:r w:rsidRPr="00955B7A">
        <w:rPr>
          <w:rFonts w:ascii="Museo Sans 100" w:eastAsia="Times New Roman" w:hAnsi="Museo Sans 100"/>
          <w:sz w:val="24"/>
          <w:szCs w:val="24"/>
        </w:rPr>
        <w:lastRenderedPageBreak/>
        <w:t xml:space="preserve">Tomando en cuenta lo anteriormente expuesto y habiendo tenido a la vista: Informe Técnico emitido por el Departamento de Asignación Individual y Avalúos, cuadro de causales, listado de valores y extensiones, reportes de valúo por lote, reportes de búsqueda de solicitantes para adjudicaciones emitidos por la Oficina Regional Paracentral, y los departamentos de Asignación Individual y Avalúos y Análisis Jurídico, reporte de inmueble pendiente de escriturar, copia de acuerdos de Junta Directiva, Solicitud de Adjudicación de Inmueble, Acta de Posesión Material, copias de documentos únicos de identidad, tarjetas de identificación tributaria, certificaciones de partidas de nacimiento y de defunción, solicitudes de exclusión e inclusión de beneficiarios, Razón y Constancia de Inscripción de Desmembración en Cabeza de su Dueño a favor del ISTA, y Estado de Cuenta, se estima procedente resolver favorablemente a lo solicitado. </w:t>
      </w:r>
    </w:p>
    <w:p w:rsidR="00CF68C6" w:rsidRPr="00955B7A" w:rsidRDefault="00CF68C6" w:rsidP="00955B7A">
      <w:pPr>
        <w:jc w:val="both"/>
        <w:rPr>
          <w:rFonts w:ascii="Museo Sans 100" w:eastAsia="Times New Roman" w:hAnsi="Museo Sans 100"/>
          <w:b/>
          <w:sz w:val="24"/>
          <w:szCs w:val="24"/>
          <w:lang w:eastAsia="es-ES"/>
        </w:rPr>
      </w:pPr>
    </w:p>
    <w:p w:rsidR="006D4E46" w:rsidRPr="005806E7" w:rsidRDefault="00CF68C6" w:rsidP="00955B7A">
      <w:pPr>
        <w:jc w:val="both"/>
        <w:rPr>
          <w:rFonts w:ascii="Museo Sans 100" w:hAnsi="Museo Sans 100"/>
          <w:sz w:val="24"/>
          <w:szCs w:val="24"/>
        </w:rPr>
      </w:pPr>
      <w:r w:rsidRPr="00955B7A">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6D4E46" w:rsidRPr="00955B7A">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Pr="00955B7A">
        <w:rPr>
          <w:rFonts w:ascii="Museo Sans 100" w:eastAsia="Times New Roman" w:hAnsi="Museo Sans 100"/>
          <w:b/>
          <w:sz w:val="24"/>
          <w:szCs w:val="24"/>
          <w:u w:val="single"/>
          <w:lang w:eastAsia="es-ES"/>
        </w:rPr>
        <w:t>ACUERDA</w:t>
      </w:r>
      <w:r w:rsidR="006D4E46" w:rsidRPr="00955B7A">
        <w:rPr>
          <w:rFonts w:ascii="Museo Sans 100" w:eastAsia="Times New Roman" w:hAnsi="Museo Sans 100"/>
          <w:b/>
          <w:sz w:val="24"/>
          <w:szCs w:val="24"/>
          <w:u w:val="single"/>
          <w:lang w:eastAsia="es-ES"/>
        </w:rPr>
        <w:t>: PRIMERO</w:t>
      </w:r>
      <w:r w:rsidR="006D4E46" w:rsidRPr="00955B7A">
        <w:rPr>
          <w:rFonts w:ascii="Museo Sans 100" w:eastAsia="Times New Roman" w:hAnsi="Museo Sans 100"/>
          <w:b/>
          <w:sz w:val="24"/>
          <w:szCs w:val="24"/>
          <w:lang w:eastAsia="es-ES"/>
        </w:rPr>
        <w:t xml:space="preserve">: Modificar </w:t>
      </w:r>
      <w:r w:rsidR="006D4E46" w:rsidRPr="00955B7A">
        <w:rPr>
          <w:rFonts w:ascii="Museo Sans 100" w:eastAsia="Times New Roman" w:hAnsi="Museo Sans 100"/>
          <w:sz w:val="24"/>
          <w:szCs w:val="24"/>
          <w:lang w:eastAsia="es-ES"/>
        </w:rPr>
        <w:t xml:space="preserve">el </w:t>
      </w:r>
      <w:r w:rsidR="006D4E46" w:rsidRPr="00955B7A">
        <w:rPr>
          <w:rFonts w:ascii="Museo Sans 100" w:eastAsia="Times New Roman" w:hAnsi="Museo Sans 100"/>
          <w:b/>
          <w:sz w:val="24"/>
          <w:szCs w:val="24"/>
          <w:lang w:eastAsia="es-ES"/>
        </w:rPr>
        <w:t>Punto XIII, del Acta Ordinaria 01-2017, de fecha 29 de junio de 2017,</w:t>
      </w:r>
      <w:r w:rsidR="006D4E46" w:rsidRPr="00955B7A">
        <w:rPr>
          <w:rFonts w:ascii="Museo Sans 100" w:eastAsia="Times New Roman" w:hAnsi="Museo Sans 100"/>
          <w:sz w:val="24"/>
          <w:szCs w:val="24"/>
          <w:lang w:eastAsia="es-ES"/>
        </w:rPr>
        <w:t xml:space="preserve"> en el cual se aprobó la adjudicación, entre otros, del inmueble identificado como: LOTE </w:t>
      </w:r>
      <w:r w:rsidR="005806E7">
        <w:rPr>
          <w:rFonts w:ascii="Museo Sans 100" w:eastAsia="Times New Roman" w:hAnsi="Museo Sans 100"/>
          <w:sz w:val="24"/>
          <w:szCs w:val="24"/>
          <w:lang w:eastAsia="es-ES"/>
        </w:rPr>
        <w:t>----</w:t>
      </w:r>
      <w:r w:rsidR="006D4E46" w:rsidRPr="00955B7A">
        <w:rPr>
          <w:rFonts w:ascii="Museo Sans 100" w:eastAsia="Times New Roman" w:hAnsi="Museo Sans 100"/>
          <w:sz w:val="24"/>
          <w:szCs w:val="24"/>
          <w:lang w:eastAsia="es-ES"/>
        </w:rPr>
        <w:t xml:space="preserve">, POLIGONO </w:t>
      </w:r>
      <w:r w:rsidR="005806E7">
        <w:rPr>
          <w:rFonts w:ascii="Museo Sans 100" w:eastAsia="Times New Roman" w:hAnsi="Museo Sans 100"/>
          <w:sz w:val="24"/>
          <w:szCs w:val="24"/>
          <w:lang w:eastAsia="es-ES"/>
        </w:rPr>
        <w:t>---</w:t>
      </w:r>
      <w:r w:rsidR="006D4E46" w:rsidRPr="00955B7A">
        <w:rPr>
          <w:rFonts w:ascii="Museo Sans 100" w:eastAsia="Times New Roman" w:hAnsi="Museo Sans 100"/>
          <w:sz w:val="24"/>
          <w:szCs w:val="24"/>
          <w:lang w:eastAsia="es-ES"/>
        </w:rPr>
        <w:t xml:space="preserve">, PORCION </w:t>
      </w:r>
      <w:r w:rsidR="005806E7">
        <w:rPr>
          <w:rFonts w:ascii="Museo Sans 100" w:eastAsia="Times New Roman" w:hAnsi="Museo Sans 100"/>
          <w:sz w:val="24"/>
          <w:szCs w:val="24"/>
          <w:lang w:eastAsia="es-ES"/>
        </w:rPr>
        <w:t>---</w:t>
      </w:r>
      <w:r w:rsidR="006D4E46" w:rsidRPr="00955B7A">
        <w:rPr>
          <w:rFonts w:ascii="Museo Sans 100" w:eastAsia="Times New Roman" w:hAnsi="Museo Sans 100"/>
          <w:sz w:val="24"/>
          <w:szCs w:val="24"/>
          <w:lang w:eastAsia="es-ES"/>
        </w:rPr>
        <w:t>, en lo</w:t>
      </w:r>
      <w:r w:rsidRPr="00955B7A">
        <w:rPr>
          <w:rFonts w:ascii="Museo Sans 100" w:eastAsia="Times New Roman" w:hAnsi="Museo Sans 100"/>
          <w:sz w:val="24"/>
          <w:szCs w:val="24"/>
          <w:lang w:eastAsia="es-ES"/>
        </w:rPr>
        <w:t>s siguientes términos</w:t>
      </w:r>
      <w:r w:rsidR="006D4E46" w:rsidRPr="00955B7A">
        <w:rPr>
          <w:rFonts w:ascii="Museo Sans 100" w:eastAsia="Times New Roman" w:hAnsi="Museo Sans 100"/>
          <w:b/>
          <w:sz w:val="24"/>
          <w:szCs w:val="24"/>
          <w:lang w:eastAsia="es-ES"/>
        </w:rPr>
        <w:t xml:space="preserve">: a) </w:t>
      </w:r>
      <w:r w:rsidRPr="00955B7A">
        <w:rPr>
          <w:rFonts w:ascii="Museo Sans 100" w:hAnsi="Museo Sans 100"/>
          <w:bCs/>
          <w:sz w:val="24"/>
          <w:szCs w:val="24"/>
          <w:lang w:val="es-ES"/>
        </w:rPr>
        <w:t>Excluir a</w:t>
      </w:r>
      <w:r w:rsidR="006D4E46" w:rsidRPr="00955B7A">
        <w:rPr>
          <w:rFonts w:ascii="Museo Sans 100" w:hAnsi="Museo Sans 100"/>
          <w:bCs/>
          <w:sz w:val="24"/>
          <w:szCs w:val="24"/>
          <w:lang w:val="es-ES"/>
        </w:rPr>
        <w:t xml:space="preserve">l menor </w:t>
      </w:r>
      <w:r w:rsidR="005806E7">
        <w:rPr>
          <w:rFonts w:ascii="Museo Sans 100" w:hAnsi="Museo Sans 100"/>
          <w:b/>
          <w:bCs/>
          <w:sz w:val="24"/>
          <w:szCs w:val="24"/>
          <w:lang w:val="es-ES"/>
        </w:rPr>
        <w:t>----</w:t>
      </w:r>
      <w:r w:rsidR="006D4E46" w:rsidRPr="00955B7A">
        <w:rPr>
          <w:rFonts w:ascii="Museo Sans 100" w:hAnsi="Museo Sans 100"/>
          <w:b/>
          <w:bCs/>
          <w:sz w:val="24"/>
          <w:szCs w:val="24"/>
          <w:lang w:val="es-ES"/>
        </w:rPr>
        <w:t>,</w:t>
      </w:r>
      <w:r w:rsidR="006D4E46" w:rsidRPr="00955B7A">
        <w:rPr>
          <w:rFonts w:ascii="Museo Sans 100" w:hAnsi="Museo Sans 100"/>
          <w:bCs/>
          <w:sz w:val="24"/>
          <w:szCs w:val="24"/>
          <w:lang w:val="es-ES"/>
        </w:rPr>
        <w:t xml:space="preserve"> por </w:t>
      </w:r>
      <w:r w:rsidR="005806E7">
        <w:rPr>
          <w:rFonts w:ascii="Museo Sans 100" w:hAnsi="Museo Sans 100"/>
          <w:bCs/>
          <w:sz w:val="24"/>
          <w:szCs w:val="24"/>
          <w:lang w:val="es-ES"/>
        </w:rPr>
        <w:t>----</w:t>
      </w:r>
      <w:r w:rsidR="006D4E46" w:rsidRPr="00955B7A">
        <w:rPr>
          <w:rFonts w:ascii="Museo Sans 100" w:eastAsia="Times New Roman" w:hAnsi="Museo Sans 100"/>
          <w:sz w:val="24"/>
          <w:szCs w:val="24"/>
          <w:lang w:eastAsia="es-ES"/>
        </w:rPr>
        <w:t xml:space="preserve">; y </w:t>
      </w:r>
      <w:r w:rsidR="006D4E46" w:rsidRPr="00955B7A">
        <w:rPr>
          <w:rFonts w:ascii="Museo Sans 100" w:eastAsia="Times New Roman" w:hAnsi="Museo Sans 100"/>
          <w:b/>
          <w:sz w:val="24"/>
          <w:szCs w:val="24"/>
          <w:lang w:eastAsia="es-ES"/>
        </w:rPr>
        <w:t xml:space="preserve">b) </w:t>
      </w:r>
      <w:r w:rsidRPr="00955B7A">
        <w:rPr>
          <w:rFonts w:ascii="Museo Sans 100" w:eastAsia="Times New Roman" w:hAnsi="Museo Sans 100"/>
          <w:sz w:val="24"/>
          <w:szCs w:val="24"/>
          <w:lang w:eastAsia="es-ES"/>
        </w:rPr>
        <w:t>Incluir a</w:t>
      </w:r>
      <w:r w:rsidR="006D4E46" w:rsidRPr="00955B7A">
        <w:rPr>
          <w:rFonts w:ascii="Museo Sans 100" w:eastAsia="Times New Roman" w:hAnsi="Museo Sans 100"/>
          <w:sz w:val="24"/>
          <w:szCs w:val="24"/>
          <w:lang w:eastAsia="es-ES"/>
        </w:rPr>
        <w:t xml:space="preserve">l señor </w:t>
      </w:r>
      <w:r w:rsidR="006D4E46" w:rsidRPr="00955B7A">
        <w:rPr>
          <w:rFonts w:ascii="Museo Sans 100" w:eastAsia="Times New Roman" w:hAnsi="Museo Sans 100"/>
          <w:b/>
          <w:sz w:val="24"/>
          <w:szCs w:val="24"/>
          <w:lang w:eastAsia="es-ES"/>
        </w:rPr>
        <w:t xml:space="preserve">GABINO BOANERGES GOMEZ LOPEZ, </w:t>
      </w:r>
      <w:r w:rsidR="006D4E46" w:rsidRPr="00955B7A">
        <w:rPr>
          <w:rFonts w:ascii="Museo Sans 100" w:eastAsia="Times New Roman" w:hAnsi="Museo Sans 100"/>
          <w:sz w:val="24"/>
          <w:szCs w:val="24"/>
          <w:lang w:eastAsia="es-ES"/>
        </w:rPr>
        <w:t xml:space="preserve">de </w:t>
      </w:r>
      <w:r w:rsidRPr="00955B7A">
        <w:rPr>
          <w:rFonts w:ascii="Museo Sans 100" w:eastAsia="Times New Roman" w:hAnsi="Museo Sans 100"/>
          <w:sz w:val="24"/>
          <w:szCs w:val="24"/>
          <w:lang w:eastAsia="es-ES"/>
        </w:rPr>
        <w:t xml:space="preserve">las </w:t>
      </w:r>
      <w:r w:rsidR="006D4E46" w:rsidRPr="00955B7A">
        <w:rPr>
          <w:rFonts w:ascii="Museo Sans 100" w:eastAsia="Times New Roman" w:hAnsi="Museo Sans 100"/>
          <w:sz w:val="24"/>
          <w:szCs w:val="24"/>
          <w:lang w:eastAsia="es-ES"/>
        </w:rPr>
        <w:t xml:space="preserve">generales antes expresadas, en su calidad de </w:t>
      </w:r>
      <w:r w:rsidR="005806E7">
        <w:rPr>
          <w:rFonts w:ascii="Museo Sans 100" w:eastAsia="Times New Roman" w:hAnsi="Museo Sans 100"/>
          <w:sz w:val="24"/>
          <w:szCs w:val="24"/>
          <w:lang w:eastAsia="es-ES"/>
        </w:rPr>
        <w:t>----</w:t>
      </w:r>
      <w:r w:rsidR="006D4E46" w:rsidRPr="00955B7A">
        <w:rPr>
          <w:rFonts w:ascii="Museo Sans 100" w:eastAsia="Times New Roman" w:hAnsi="Museo Sans 100"/>
          <w:sz w:val="24"/>
          <w:szCs w:val="24"/>
          <w:lang w:eastAsia="es-ES"/>
        </w:rPr>
        <w:t xml:space="preserve"> </w:t>
      </w:r>
      <w:proofErr w:type="spellStart"/>
      <w:r w:rsidR="006D4E46" w:rsidRPr="00955B7A">
        <w:rPr>
          <w:rFonts w:ascii="Museo Sans 100" w:eastAsia="Times New Roman" w:hAnsi="Museo Sans 100"/>
          <w:sz w:val="24"/>
          <w:szCs w:val="24"/>
          <w:lang w:eastAsia="es-ES"/>
        </w:rPr>
        <w:t>de</w:t>
      </w:r>
      <w:proofErr w:type="spellEnd"/>
      <w:r w:rsidR="006D4E46" w:rsidRPr="00955B7A">
        <w:rPr>
          <w:rFonts w:ascii="Museo Sans 100" w:eastAsia="Times New Roman" w:hAnsi="Museo Sans 100"/>
          <w:sz w:val="24"/>
          <w:szCs w:val="24"/>
          <w:lang w:eastAsia="es-ES"/>
        </w:rPr>
        <w:t xml:space="preserve"> la titular de la adjudicación, señora Guadalupe Gómez de Hernández, según Solicitud de Inclusión de Beneficiario de fecha 14 de agosto de 2018; inmueble situado en el Proyecto </w:t>
      </w:r>
      <w:r w:rsidR="006D4E46" w:rsidRPr="00955B7A">
        <w:rPr>
          <w:rFonts w:ascii="Museo Sans 100" w:hAnsi="Museo Sans 100"/>
          <w:sz w:val="24"/>
          <w:szCs w:val="24"/>
        </w:rPr>
        <w:t xml:space="preserve">denominado </w:t>
      </w:r>
      <w:r w:rsidR="006D4E46" w:rsidRPr="00955B7A">
        <w:rPr>
          <w:rFonts w:ascii="Museo Sans 100" w:hAnsi="Museo Sans 100"/>
          <w:b/>
          <w:bCs/>
          <w:sz w:val="24"/>
          <w:szCs w:val="24"/>
        </w:rPr>
        <w:t>LOTIFICACION AGRICOLA,</w:t>
      </w:r>
      <w:r w:rsidR="006D4E46" w:rsidRPr="00955B7A">
        <w:rPr>
          <w:rFonts w:ascii="Museo Sans 100" w:hAnsi="Museo Sans 100"/>
          <w:bCs/>
          <w:sz w:val="24"/>
          <w:szCs w:val="24"/>
        </w:rPr>
        <w:t xml:space="preserve"> </w:t>
      </w:r>
      <w:r w:rsidR="006D4E46" w:rsidRPr="00955B7A">
        <w:rPr>
          <w:rFonts w:ascii="Museo Sans 100" w:hAnsi="Museo Sans 100"/>
          <w:sz w:val="24"/>
          <w:szCs w:val="24"/>
        </w:rPr>
        <w:t xml:space="preserve">desarrollado en el inmueble identificado registralmente como </w:t>
      </w:r>
      <w:r w:rsidR="006D4E46" w:rsidRPr="00955B7A">
        <w:rPr>
          <w:rFonts w:ascii="Museo Sans 100" w:hAnsi="Museo Sans 100"/>
          <w:b/>
          <w:sz w:val="24"/>
          <w:szCs w:val="24"/>
        </w:rPr>
        <w:t xml:space="preserve">HACIENDA EL COCAL, (REUNION), </w:t>
      </w:r>
      <w:r w:rsidR="006D4E46" w:rsidRPr="00955B7A">
        <w:rPr>
          <w:rFonts w:ascii="Museo Sans 100" w:hAnsi="Museo Sans 100"/>
          <w:sz w:val="24"/>
          <w:szCs w:val="24"/>
        </w:rPr>
        <w:t xml:space="preserve">y según Plano como </w:t>
      </w:r>
      <w:r w:rsidR="006D4E46" w:rsidRPr="00955B7A">
        <w:rPr>
          <w:rFonts w:ascii="Museo Sans 100" w:hAnsi="Museo Sans 100"/>
          <w:b/>
          <w:sz w:val="24"/>
          <w:szCs w:val="24"/>
        </w:rPr>
        <w:t xml:space="preserve">HACIENDA EL COCAL, PORCION 2, </w:t>
      </w:r>
      <w:r w:rsidR="006D4E46" w:rsidRPr="00955B7A">
        <w:rPr>
          <w:rFonts w:ascii="Museo Sans 100" w:hAnsi="Museo Sans 100"/>
          <w:sz w:val="24"/>
          <w:szCs w:val="24"/>
        </w:rPr>
        <w:t>situada en jurisdicción de Jutiapa, departamento de Cabañas</w:t>
      </w:r>
      <w:r w:rsidR="006D4E46" w:rsidRPr="00955B7A">
        <w:rPr>
          <w:rFonts w:ascii="Museo Sans 100" w:eastAsia="Times New Roman" w:hAnsi="Museo Sans 100"/>
          <w:sz w:val="24"/>
          <w:szCs w:val="24"/>
          <w:lang w:eastAsia="es-ES"/>
        </w:rPr>
        <w:t>, quedando la adjudicación conforme al cuadro de valores y extensiones siguiente:</w:t>
      </w:r>
    </w:p>
    <w:p w:rsidR="00955B7A" w:rsidRPr="00955B7A" w:rsidRDefault="00955B7A" w:rsidP="00955B7A">
      <w:pPr>
        <w:jc w:val="both"/>
        <w:rPr>
          <w:rFonts w:ascii="Museo Sans 100" w:eastAsia="Times New Roman" w:hAnsi="Museo Sans 100"/>
          <w:sz w:val="24"/>
          <w:szCs w:val="24"/>
          <w:lang w:eastAsia="es-ES"/>
        </w:rPr>
      </w:pPr>
    </w:p>
    <w:tbl>
      <w:tblPr>
        <w:tblW w:w="8981" w:type="dxa"/>
        <w:jc w:val="center"/>
        <w:tblLayout w:type="fixed"/>
        <w:tblCellMar>
          <w:left w:w="25" w:type="dxa"/>
          <w:right w:w="0" w:type="dxa"/>
        </w:tblCellMar>
        <w:tblLook w:val="0000" w:firstRow="0" w:lastRow="0" w:firstColumn="0" w:lastColumn="0" w:noHBand="0" w:noVBand="0"/>
      </w:tblPr>
      <w:tblGrid>
        <w:gridCol w:w="2538"/>
        <w:gridCol w:w="966"/>
        <w:gridCol w:w="2460"/>
        <w:gridCol w:w="563"/>
        <w:gridCol w:w="565"/>
        <w:gridCol w:w="603"/>
        <w:gridCol w:w="643"/>
        <w:gridCol w:w="643"/>
      </w:tblGrid>
      <w:tr w:rsidR="00955B7A" w:rsidTr="00955B7A">
        <w:trPr>
          <w:trHeight w:val="270"/>
          <w:jc w:val="center"/>
        </w:trPr>
        <w:tc>
          <w:tcPr>
            <w:tcW w:w="2538" w:type="dxa"/>
            <w:vMerge w:val="restart"/>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26" w:type="dxa"/>
            <w:gridSpan w:val="2"/>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rPr>
                <w:rFonts w:ascii="Times New Roman" w:hAnsi="Times New Roman"/>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55B7A" w:rsidTr="00955B7A">
        <w:trPr>
          <w:trHeight w:val="242"/>
          <w:jc w:val="center"/>
        </w:trPr>
        <w:tc>
          <w:tcPr>
            <w:tcW w:w="2538" w:type="dxa"/>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6" w:type="dxa"/>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0" w:type="dxa"/>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rPr>
                <w:rFonts w:ascii="Times New Roman"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rPr>
                <w:rFonts w:ascii="Times New Roman"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rPr>
                <w:rFonts w:ascii="Times New Roman" w:hAnsi="Times New Roman"/>
                <w:b/>
                <w:bCs/>
                <w:sz w:val="14"/>
                <w:szCs w:val="14"/>
              </w:rPr>
            </w:pPr>
          </w:p>
        </w:tc>
      </w:tr>
    </w:tbl>
    <w:p w:rsidR="006D4E46" w:rsidRDefault="006D4E46" w:rsidP="006D4E46">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6D4E46" w:rsidTr="00955B7A">
        <w:tc>
          <w:tcPr>
            <w:tcW w:w="2600" w:type="dxa"/>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09 </w:t>
            </w:r>
          </w:p>
        </w:tc>
      </w:tr>
    </w:tbl>
    <w:p w:rsidR="006D4E46" w:rsidRDefault="006D4E46" w:rsidP="006D4E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26"/>
        <w:gridCol w:w="961"/>
        <w:gridCol w:w="2446"/>
        <w:gridCol w:w="560"/>
        <w:gridCol w:w="560"/>
        <w:gridCol w:w="601"/>
        <w:gridCol w:w="641"/>
        <w:gridCol w:w="648"/>
      </w:tblGrid>
      <w:tr w:rsidR="00955B7A" w:rsidTr="00955B7A">
        <w:trPr>
          <w:trHeight w:val="253"/>
          <w:jc w:val="center"/>
        </w:trPr>
        <w:tc>
          <w:tcPr>
            <w:tcW w:w="2526" w:type="dxa"/>
            <w:vMerge w:val="restart"/>
            <w:tcBorders>
              <w:top w:val="single" w:sz="2" w:space="0" w:color="auto"/>
              <w:left w:val="single" w:sz="2" w:space="0" w:color="auto"/>
              <w:bottom w:val="single" w:sz="2" w:space="0" w:color="auto"/>
              <w:right w:val="single" w:sz="2" w:space="0" w:color="auto"/>
            </w:tcBorders>
          </w:tcPr>
          <w:p w:rsidR="006D4E46" w:rsidRDefault="005806E7" w:rsidP="00A104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4E46">
              <w:rPr>
                <w:rFonts w:ascii="Times New Roman"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D4E46" w:rsidRDefault="005806E7" w:rsidP="00A104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4E46">
              <w:rPr>
                <w:rFonts w:ascii="Times New Roman" w:hAnsi="Times New Roman"/>
                <w:sz w:val="14"/>
                <w:szCs w:val="14"/>
              </w:rPr>
              <w:t xml:space="preserve">00000 </w:t>
            </w:r>
          </w:p>
        </w:tc>
        <w:tc>
          <w:tcPr>
            <w:tcW w:w="2446" w:type="dxa"/>
            <w:vMerge w:val="restart"/>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rPr>
                <w:rFonts w:ascii="Times New Roman" w:hAnsi="Times New Roman"/>
                <w:sz w:val="14"/>
                <w:szCs w:val="14"/>
              </w:rPr>
            </w:pPr>
          </w:p>
          <w:p w:rsidR="006D4E46" w:rsidRDefault="006D4E46" w:rsidP="00A104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COCAL PORCION 2 </w:t>
            </w:r>
          </w:p>
        </w:tc>
        <w:tc>
          <w:tcPr>
            <w:tcW w:w="560" w:type="dxa"/>
            <w:vMerge w:val="restart"/>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rPr>
                <w:rFonts w:ascii="Times New Roman" w:hAnsi="Times New Roman"/>
                <w:sz w:val="14"/>
                <w:szCs w:val="14"/>
              </w:rPr>
            </w:pPr>
          </w:p>
          <w:p w:rsidR="006D4E46" w:rsidRDefault="005806E7" w:rsidP="00A104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4E46">
              <w:rPr>
                <w:rFonts w:ascii="Times New Roman"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rPr>
                <w:rFonts w:ascii="Times New Roman" w:hAnsi="Times New Roman"/>
                <w:sz w:val="14"/>
                <w:szCs w:val="14"/>
              </w:rPr>
            </w:pPr>
          </w:p>
          <w:p w:rsidR="006D4E46" w:rsidRDefault="005806E7" w:rsidP="00A104F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jc w:val="right"/>
              <w:rPr>
                <w:rFonts w:ascii="Times New Roman" w:hAnsi="Times New Roman"/>
                <w:sz w:val="14"/>
                <w:szCs w:val="14"/>
              </w:rPr>
            </w:pPr>
          </w:p>
          <w:p w:rsidR="006D4E46" w:rsidRDefault="006D4E46" w:rsidP="00A10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5679.33 </w:t>
            </w:r>
          </w:p>
        </w:tc>
        <w:tc>
          <w:tcPr>
            <w:tcW w:w="641" w:type="dxa"/>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jc w:val="right"/>
              <w:rPr>
                <w:rFonts w:ascii="Times New Roman" w:hAnsi="Times New Roman"/>
                <w:sz w:val="14"/>
                <w:szCs w:val="14"/>
              </w:rPr>
            </w:pPr>
          </w:p>
          <w:p w:rsidR="006D4E46" w:rsidRDefault="006D4E46" w:rsidP="00A10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1156.54 </w:t>
            </w:r>
          </w:p>
        </w:tc>
        <w:tc>
          <w:tcPr>
            <w:tcW w:w="646" w:type="dxa"/>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jc w:val="right"/>
              <w:rPr>
                <w:rFonts w:ascii="Times New Roman" w:hAnsi="Times New Roman"/>
                <w:sz w:val="14"/>
                <w:szCs w:val="14"/>
              </w:rPr>
            </w:pPr>
          </w:p>
          <w:p w:rsidR="006D4E46" w:rsidRDefault="006D4E46" w:rsidP="00A10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10119.73 </w:t>
            </w:r>
          </w:p>
        </w:tc>
      </w:tr>
      <w:tr w:rsidR="00955B7A" w:rsidTr="00955B7A">
        <w:trPr>
          <w:trHeight w:val="131"/>
          <w:jc w:val="center"/>
        </w:trPr>
        <w:tc>
          <w:tcPr>
            <w:tcW w:w="2526" w:type="dxa"/>
            <w:vMerge/>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rPr>
                <w:rFonts w:ascii="Times New Roman"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rPr>
                <w:rFonts w:ascii="Times New Roman" w:hAnsi="Times New Roman"/>
                <w:sz w:val="14"/>
                <w:szCs w:val="14"/>
              </w:rPr>
            </w:pPr>
          </w:p>
        </w:tc>
        <w:tc>
          <w:tcPr>
            <w:tcW w:w="2446" w:type="dxa"/>
            <w:vMerge/>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5679.33 </w:t>
            </w:r>
          </w:p>
        </w:tc>
        <w:tc>
          <w:tcPr>
            <w:tcW w:w="641" w:type="dxa"/>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1156.54 </w:t>
            </w:r>
          </w:p>
        </w:tc>
        <w:tc>
          <w:tcPr>
            <w:tcW w:w="646" w:type="dxa"/>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10119.73 </w:t>
            </w:r>
          </w:p>
        </w:tc>
      </w:tr>
      <w:tr w:rsidR="006D4E46" w:rsidTr="00955B7A">
        <w:trPr>
          <w:trHeight w:val="386"/>
          <w:jc w:val="center"/>
        </w:trPr>
        <w:tc>
          <w:tcPr>
            <w:tcW w:w="2526" w:type="dxa"/>
            <w:vMerge/>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rPr>
                <w:rFonts w:ascii="Times New Roman"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6D4E46" w:rsidRDefault="006D4E46" w:rsidP="00A104F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5679.33 </w:t>
            </w:r>
          </w:p>
          <w:p w:rsidR="006D4E46" w:rsidRDefault="006D4E46" w:rsidP="00A10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1156.54 </w:t>
            </w:r>
          </w:p>
          <w:p w:rsidR="006D4E46" w:rsidRDefault="006D4E46" w:rsidP="00A10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10119.73 </w:t>
            </w:r>
          </w:p>
        </w:tc>
      </w:tr>
    </w:tbl>
    <w:p w:rsidR="006D4E46" w:rsidRDefault="006D4E46" w:rsidP="006D4E4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89"/>
        <w:gridCol w:w="2446"/>
        <w:gridCol w:w="1724"/>
        <w:gridCol w:w="640"/>
        <w:gridCol w:w="640"/>
      </w:tblGrid>
      <w:tr w:rsidR="006D4E46" w:rsidTr="00955B7A">
        <w:trPr>
          <w:trHeight w:val="284"/>
          <w:jc w:val="center"/>
        </w:trPr>
        <w:tc>
          <w:tcPr>
            <w:tcW w:w="3489" w:type="dxa"/>
            <w:vMerge w:val="restart"/>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955B7A" w:rsidTr="00955B7A">
        <w:trPr>
          <w:trHeight w:val="273"/>
          <w:jc w:val="center"/>
        </w:trPr>
        <w:tc>
          <w:tcPr>
            <w:tcW w:w="3489" w:type="dxa"/>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5679.33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1156.54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6D4E46" w:rsidRDefault="006D4E46" w:rsidP="00A104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10119.73 </w:t>
            </w:r>
          </w:p>
        </w:tc>
      </w:tr>
    </w:tbl>
    <w:p w:rsidR="00955B7A" w:rsidRDefault="00955B7A" w:rsidP="006D4E46">
      <w:pPr>
        <w:pStyle w:val="Textocomentario"/>
        <w:spacing w:line="360" w:lineRule="auto"/>
        <w:jc w:val="both"/>
        <w:rPr>
          <w:rFonts w:ascii="Museo Sans 300" w:eastAsia="Times New Roman" w:hAnsi="Museo Sans 300"/>
          <w:b/>
          <w:sz w:val="26"/>
          <w:szCs w:val="26"/>
          <w:lang w:eastAsia="es-ES"/>
        </w:rPr>
      </w:pPr>
    </w:p>
    <w:p w:rsidR="006D4E46" w:rsidRPr="00955B7A" w:rsidRDefault="006D4E46" w:rsidP="00955B7A">
      <w:pPr>
        <w:pStyle w:val="Textocomentario"/>
        <w:jc w:val="both"/>
        <w:rPr>
          <w:rFonts w:ascii="Museo Sans 100" w:eastAsia="Times New Roman" w:hAnsi="Museo Sans 100"/>
          <w:b/>
          <w:sz w:val="24"/>
          <w:szCs w:val="24"/>
          <w:lang w:eastAsia="es-ES"/>
        </w:rPr>
      </w:pPr>
      <w:r w:rsidRPr="00955B7A">
        <w:rPr>
          <w:rFonts w:ascii="Museo Sans 100" w:eastAsia="Times New Roman" w:hAnsi="Museo Sans 100"/>
          <w:b/>
          <w:sz w:val="24"/>
          <w:szCs w:val="24"/>
          <w:u w:val="single"/>
          <w:lang w:eastAsia="es-ES"/>
        </w:rPr>
        <w:lastRenderedPageBreak/>
        <w:t>SEGUNDO:</w:t>
      </w:r>
      <w:r w:rsidRPr="00955B7A">
        <w:rPr>
          <w:rFonts w:ascii="Museo Sans 100" w:eastAsia="Times New Roman" w:hAnsi="Museo Sans 100"/>
          <w:b/>
          <w:sz w:val="24"/>
          <w:szCs w:val="24"/>
          <w:lang w:eastAsia="es-ES"/>
        </w:rPr>
        <w:t xml:space="preserve"> </w:t>
      </w:r>
      <w:r w:rsidRPr="00955B7A">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w:t>
      </w:r>
      <w:r w:rsidRPr="00955B7A">
        <w:rPr>
          <w:rFonts w:ascii="Museo Sans 100" w:hAnsi="Museo Sans 100"/>
          <w:sz w:val="24"/>
          <w:szCs w:val="24"/>
        </w:rPr>
        <w:t xml:space="preserve">deberá implementar las medidas </w:t>
      </w:r>
      <w:r w:rsidRPr="00955B7A">
        <w:rPr>
          <w:rFonts w:ascii="Museo Sans 100" w:eastAsia="Times New Roman" w:hAnsi="Museo Sans 100"/>
          <w:sz w:val="24"/>
          <w:szCs w:val="24"/>
          <w:lang w:val="es-ES" w:eastAsia="es-ES"/>
        </w:rPr>
        <w:t xml:space="preserve">emitidas por la Unidad Ambiental Institucional, relacionadas en el considerando V del presente </w:t>
      </w:r>
      <w:r w:rsidR="000D2778">
        <w:rPr>
          <w:rFonts w:ascii="Museo Sans 100" w:eastAsia="Times New Roman" w:hAnsi="Museo Sans 100"/>
          <w:sz w:val="24"/>
          <w:szCs w:val="24"/>
          <w:lang w:val="es-ES" w:eastAsia="es-ES"/>
        </w:rPr>
        <w:t>punto de acta</w:t>
      </w:r>
      <w:r w:rsidRPr="00955B7A">
        <w:rPr>
          <w:rFonts w:ascii="Museo Sans 100" w:hAnsi="Museo Sans 100"/>
          <w:sz w:val="24"/>
          <w:szCs w:val="24"/>
        </w:rPr>
        <w:t xml:space="preserve">. </w:t>
      </w:r>
      <w:r w:rsidRPr="00955B7A">
        <w:rPr>
          <w:rFonts w:ascii="Museo Sans 100" w:hAnsi="Museo Sans 100"/>
          <w:b/>
          <w:bCs/>
          <w:sz w:val="24"/>
          <w:szCs w:val="24"/>
          <w:u w:val="single"/>
        </w:rPr>
        <w:t>TERCERO:</w:t>
      </w:r>
      <w:r w:rsidRPr="00955B7A">
        <w:rPr>
          <w:rFonts w:ascii="Museo Sans 100" w:hAnsi="Museo Sans 100"/>
          <w:sz w:val="24"/>
          <w:szCs w:val="24"/>
        </w:rPr>
        <w:t xml:space="preserve"> Comisionar al Departamento de Créditos de este Instituto para que realice los cambios correspondientes en la Base de Datos. </w:t>
      </w:r>
      <w:r w:rsidRPr="00955B7A">
        <w:rPr>
          <w:rFonts w:ascii="Museo Sans 100" w:hAnsi="Museo Sans 100"/>
          <w:b/>
          <w:bCs/>
          <w:sz w:val="24"/>
          <w:szCs w:val="24"/>
          <w:u w:val="single"/>
        </w:rPr>
        <w:t>CUARTO:</w:t>
      </w:r>
      <w:r w:rsidRPr="00955B7A">
        <w:rPr>
          <w:rFonts w:ascii="Museo Sans 100" w:hAnsi="Museo Sans 100"/>
          <w:b/>
          <w:bCs/>
          <w:sz w:val="24"/>
          <w:szCs w:val="24"/>
        </w:rPr>
        <w:t xml:space="preserve"> </w:t>
      </w:r>
      <w:r w:rsidRPr="00955B7A">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legales. </w:t>
      </w:r>
      <w:r w:rsidRPr="00955B7A">
        <w:rPr>
          <w:rFonts w:ascii="Museo Sans 100" w:hAnsi="Museo Sans 100"/>
          <w:b/>
          <w:sz w:val="24"/>
          <w:szCs w:val="24"/>
          <w:u w:val="single"/>
        </w:rPr>
        <w:t>QUINTO:</w:t>
      </w:r>
      <w:r w:rsidRPr="00955B7A">
        <w:rPr>
          <w:rFonts w:ascii="Museo Sans 100" w:hAnsi="Museo Sans 100"/>
          <w:b/>
          <w:sz w:val="24"/>
          <w:szCs w:val="24"/>
        </w:rPr>
        <w:t xml:space="preserve"> </w:t>
      </w:r>
      <w:r w:rsidRPr="00955B7A">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955B7A">
        <w:rPr>
          <w:rFonts w:ascii="Museo Sans 100" w:eastAsia="Times New Roman" w:hAnsi="Museo Sans 100"/>
          <w:b/>
          <w:sz w:val="24"/>
          <w:szCs w:val="24"/>
          <w:u w:val="single"/>
          <w:lang w:eastAsia="es-ES"/>
        </w:rPr>
        <w:t>SEXTO:</w:t>
      </w:r>
      <w:r w:rsidRPr="00955B7A">
        <w:rPr>
          <w:rFonts w:ascii="Museo Sans 100" w:eastAsia="Times New Roman" w:hAnsi="Museo Sans 100"/>
          <w:b/>
          <w:sz w:val="24"/>
          <w:szCs w:val="24"/>
          <w:lang w:eastAsia="es-ES"/>
        </w:rPr>
        <w:t xml:space="preserve"> </w:t>
      </w:r>
      <w:r w:rsidRPr="00955B7A">
        <w:rPr>
          <w:rFonts w:ascii="Museo Sans 100" w:eastAsia="Times New Roman" w:hAnsi="Museo Sans 100"/>
          <w:sz w:val="24"/>
          <w:szCs w:val="24"/>
          <w:lang w:eastAsia="es-ES"/>
        </w:rPr>
        <w:t>Facultar</w:t>
      </w:r>
      <w:r w:rsidRPr="00955B7A">
        <w:rPr>
          <w:rFonts w:ascii="Museo Sans 100" w:eastAsia="Times New Roman" w:hAnsi="Museo Sans 100"/>
          <w:b/>
          <w:sz w:val="24"/>
          <w:szCs w:val="24"/>
          <w:lang w:eastAsia="es-ES"/>
        </w:rPr>
        <w:t xml:space="preserve"> </w:t>
      </w:r>
      <w:r w:rsidRPr="00955B7A">
        <w:rPr>
          <w:rFonts w:ascii="Museo Sans 100" w:eastAsia="Times New Roman" w:hAnsi="Museo Sans 100"/>
          <w:sz w:val="24"/>
          <w:szCs w:val="24"/>
          <w:lang w:eastAsia="es-ES"/>
        </w:rPr>
        <w:t xml:space="preserve">al </w:t>
      </w:r>
      <w:r w:rsidR="00955B7A">
        <w:rPr>
          <w:rFonts w:ascii="Museo Sans 100" w:eastAsia="Times New Roman" w:hAnsi="Museo Sans 100"/>
          <w:sz w:val="24"/>
          <w:szCs w:val="24"/>
          <w:lang w:eastAsia="es-ES"/>
        </w:rPr>
        <w:t xml:space="preserve">señor </w:t>
      </w:r>
      <w:r w:rsidRPr="00955B7A">
        <w:rPr>
          <w:rFonts w:ascii="Museo Sans 100" w:eastAsia="Times New Roman" w:hAnsi="Museo Sans 100"/>
          <w:sz w:val="24"/>
          <w:szCs w:val="24"/>
          <w:lang w:eastAsia="es-ES"/>
        </w:rPr>
        <w:t>Presidente para que por sí, o por medio de Apoderado Especial, comparezca al otorgamiento de la correspondiente escritura.</w:t>
      </w:r>
      <w:r w:rsidR="00955B7A">
        <w:rPr>
          <w:rFonts w:ascii="Museo Sans 100" w:eastAsia="Times New Roman" w:hAnsi="Museo Sans 100"/>
          <w:sz w:val="24"/>
          <w:szCs w:val="24"/>
          <w:lang w:eastAsia="es-ES"/>
        </w:rPr>
        <w:t xml:space="preserve"> Este Acuerdo, queda aprobado y ratificado</w:t>
      </w:r>
      <w:r w:rsidRPr="00955B7A">
        <w:rPr>
          <w:rFonts w:ascii="Museo Sans 100" w:eastAsia="Times New Roman" w:hAnsi="Museo Sans 100"/>
          <w:sz w:val="24"/>
          <w:szCs w:val="24"/>
          <w:lang w:eastAsia="es-ES"/>
        </w:rPr>
        <w:t xml:space="preserve">. </w:t>
      </w:r>
      <w:r w:rsidR="00955B7A" w:rsidRPr="00955B7A">
        <w:rPr>
          <w:rFonts w:ascii="Museo Sans 100" w:eastAsia="Times New Roman" w:hAnsi="Museo Sans 100"/>
          <w:sz w:val="24"/>
          <w:szCs w:val="24"/>
          <w:lang w:eastAsia="es-ES"/>
        </w:rPr>
        <w:t>NOTIFIQUESE.””””””</w:t>
      </w:r>
    </w:p>
    <w:p w:rsidR="00535159" w:rsidRDefault="00535159" w:rsidP="00535159">
      <w:pPr>
        <w:jc w:val="both"/>
        <w:rPr>
          <w:rFonts w:ascii="Museo Sans 100" w:eastAsia="Times New Roman" w:hAnsi="Museo Sans 100"/>
          <w:sz w:val="24"/>
          <w:szCs w:val="24"/>
        </w:rPr>
      </w:pPr>
    </w:p>
    <w:p w:rsidR="00A104F8" w:rsidRPr="008305EF" w:rsidRDefault="005806E7" w:rsidP="008305EF">
      <w:pPr>
        <w:jc w:val="both"/>
        <w:rPr>
          <w:rFonts w:ascii="Museo Sans 100" w:hAnsi="Museo Sans 100"/>
          <w:b/>
          <w:sz w:val="24"/>
          <w:szCs w:val="24"/>
        </w:rPr>
      </w:pPr>
      <w:r w:rsidRPr="008305EF">
        <w:rPr>
          <w:rFonts w:ascii="Museo Sans 100" w:hAnsi="Museo Sans 100"/>
          <w:sz w:val="24"/>
          <w:szCs w:val="24"/>
        </w:rPr>
        <w:t xml:space="preserve"> </w:t>
      </w:r>
      <w:r w:rsidR="00A104F8" w:rsidRPr="008305EF">
        <w:rPr>
          <w:rFonts w:ascii="Museo Sans 100" w:hAnsi="Museo Sans 100"/>
          <w:sz w:val="24"/>
          <w:szCs w:val="24"/>
        </w:rPr>
        <w:t>““””XI) A solicitud del señor:</w:t>
      </w:r>
      <w:r w:rsidR="00A104F8" w:rsidRPr="008305EF">
        <w:rPr>
          <w:rFonts w:ascii="Museo Sans 100" w:hAnsi="Museo Sans 100"/>
          <w:b/>
          <w:color w:val="000000" w:themeColor="text1"/>
          <w:sz w:val="24"/>
          <w:szCs w:val="24"/>
        </w:rPr>
        <w:t xml:space="preserve"> HUGO ADIEL MONTENEGRO GRANADOS, </w:t>
      </w:r>
      <w:r w:rsidR="00A104F8" w:rsidRPr="008305EF">
        <w:rPr>
          <w:rFonts w:ascii="Museo Sans 100" w:hAnsi="Museo Sans 100"/>
          <w:color w:val="000000" w:themeColor="text1"/>
          <w:sz w:val="24"/>
          <w:szCs w:val="24"/>
        </w:rPr>
        <w:t xml:space="preserve">de </w:t>
      </w:r>
      <w:r>
        <w:rPr>
          <w:rFonts w:ascii="Museo Sans 100" w:hAnsi="Museo Sans 100"/>
          <w:color w:val="000000" w:themeColor="text1"/>
          <w:sz w:val="24"/>
          <w:szCs w:val="24"/>
        </w:rPr>
        <w:t>----</w:t>
      </w:r>
      <w:r w:rsidR="00A104F8" w:rsidRPr="008305EF">
        <w:rPr>
          <w:rFonts w:ascii="Museo Sans 100" w:hAnsi="Museo Sans 100"/>
          <w:color w:val="000000" w:themeColor="text1"/>
          <w:sz w:val="24"/>
          <w:szCs w:val="24"/>
        </w:rPr>
        <w:t xml:space="preserve"> años de edad, </w:t>
      </w:r>
      <w:r>
        <w:rPr>
          <w:rFonts w:ascii="Museo Sans 100" w:hAnsi="Museo Sans 100"/>
          <w:color w:val="000000" w:themeColor="text1"/>
          <w:sz w:val="24"/>
          <w:szCs w:val="24"/>
        </w:rPr>
        <w:t>----</w:t>
      </w:r>
      <w:r w:rsidR="00A104F8" w:rsidRPr="008305EF">
        <w:rPr>
          <w:rFonts w:ascii="Museo Sans 100" w:hAnsi="Museo Sans 100"/>
          <w:color w:val="000000" w:themeColor="text1"/>
          <w:sz w:val="24"/>
          <w:szCs w:val="24"/>
        </w:rPr>
        <w:t xml:space="preserve">, del domicilio de la ciudad y departamento de </w:t>
      </w:r>
      <w:r>
        <w:rPr>
          <w:rFonts w:ascii="Museo Sans 100" w:hAnsi="Museo Sans 100"/>
          <w:color w:val="000000" w:themeColor="text1"/>
          <w:sz w:val="24"/>
          <w:szCs w:val="24"/>
        </w:rPr>
        <w:t>----</w:t>
      </w:r>
      <w:r w:rsidR="00A104F8" w:rsidRPr="008305EF">
        <w:rPr>
          <w:rFonts w:ascii="Museo Sans 100" w:hAnsi="Museo Sans 100"/>
          <w:color w:val="000000" w:themeColor="text1"/>
          <w:sz w:val="24"/>
          <w:szCs w:val="24"/>
        </w:rPr>
        <w:t xml:space="preserve">, con Documento Único de Identidad número </w:t>
      </w:r>
      <w:r>
        <w:rPr>
          <w:rFonts w:ascii="Museo Sans 100" w:hAnsi="Museo Sans 100"/>
          <w:color w:val="000000" w:themeColor="text1"/>
          <w:sz w:val="24"/>
          <w:szCs w:val="24"/>
        </w:rPr>
        <w:t>----</w:t>
      </w:r>
      <w:r w:rsidR="00A104F8" w:rsidRPr="008305EF">
        <w:rPr>
          <w:rFonts w:ascii="Museo Sans 100" w:hAnsi="Museo Sans 100"/>
          <w:color w:val="000000" w:themeColor="text1"/>
          <w:sz w:val="24"/>
          <w:szCs w:val="24"/>
        </w:rPr>
        <w:t xml:space="preserve">, y </w:t>
      </w:r>
      <w:r>
        <w:rPr>
          <w:rFonts w:ascii="Museo Sans 100" w:hAnsi="Museo Sans 100"/>
          <w:color w:val="000000" w:themeColor="text1"/>
          <w:sz w:val="24"/>
          <w:szCs w:val="24"/>
        </w:rPr>
        <w:t>----</w:t>
      </w:r>
      <w:r w:rsidR="00A104F8" w:rsidRPr="008305EF">
        <w:rPr>
          <w:rFonts w:ascii="Museo Sans 100" w:hAnsi="Museo Sans 100"/>
          <w:color w:val="000000" w:themeColor="text1"/>
          <w:sz w:val="24"/>
          <w:szCs w:val="24"/>
        </w:rPr>
        <w:t xml:space="preserve"> </w:t>
      </w:r>
      <w:r w:rsidR="00A104F8" w:rsidRPr="008305EF">
        <w:rPr>
          <w:rFonts w:ascii="Museo Sans 100" w:hAnsi="Museo Sans 100"/>
          <w:b/>
          <w:color w:val="000000" w:themeColor="text1"/>
          <w:sz w:val="24"/>
          <w:szCs w:val="24"/>
        </w:rPr>
        <w:t xml:space="preserve">HUGO ALEXIS MONTENEGRO AMAYA, </w:t>
      </w:r>
      <w:r w:rsidR="00A104F8" w:rsidRPr="008305EF">
        <w:rPr>
          <w:rFonts w:ascii="Museo Sans 100" w:hAnsi="Museo Sans 100"/>
          <w:color w:val="000000" w:themeColor="text1"/>
          <w:sz w:val="24"/>
          <w:szCs w:val="24"/>
        </w:rPr>
        <w:t xml:space="preserve">de </w:t>
      </w:r>
      <w:r>
        <w:rPr>
          <w:rFonts w:ascii="Museo Sans 100" w:hAnsi="Museo Sans 100"/>
          <w:color w:val="000000" w:themeColor="text1"/>
          <w:sz w:val="24"/>
          <w:szCs w:val="24"/>
        </w:rPr>
        <w:t>----</w:t>
      </w:r>
      <w:r w:rsidR="00A104F8" w:rsidRPr="008305EF">
        <w:rPr>
          <w:rFonts w:ascii="Museo Sans 100" w:hAnsi="Museo Sans 100"/>
          <w:color w:val="000000" w:themeColor="text1"/>
          <w:sz w:val="24"/>
          <w:szCs w:val="24"/>
        </w:rPr>
        <w:t xml:space="preserve"> años de edad, </w:t>
      </w:r>
      <w:r>
        <w:rPr>
          <w:rFonts w:ascii="Museo Sans 100" w:hAnsi="Museo Sans 100"/>
          <w:color w:val="000000" w:themeColor="text1"/>
          <w:sz w:val="24"/>
          <w:szCs w:val="24"/>
        </w:rPr>
        <w:t>----</w:t>
      </w:r>
      <w:r w:rsidR="00A104F8" w:rsidRPr="008305EF">
        <w:rPr>
          <w:rFonts w:ascii="Museo Sans 100" w:hAnsi="Museo Sans 100"/>
          <w:color w:val="000000" w:themeColor="text1"/>
          <w:sz w:val="24"/>
          <w:szCs w:val="24"/>
        </w:rPr>
        <w:t xml:space="preserve">, del domicilio de la ciudad y departamento de </w:t>
      </w:r>
      <w:r>
        <w:rPr>
          <w:rFonts w:ascii="Museo Sans 100" w:hAnsi="Museo Sans 100"/>
          <w:color w:val="000000" w:themeColor="text1"/>
          <w:sz w:val="24"/>
          <w:szCs w:val="24"/>
        </w:rPr>
        <w:t>----</w:t>
      </w:r>
      <w:r w:rsidR="00A104F8" w:rsidRPr="008305EF">
        <w:rPr>
          <w:rFonts w:ascii="Museo Sans 100" w:hAnsi="Museo Sans 100"/>
          <w:color w:val="000000" w:themeColor="text1"/>
          <w:sz w:val="24"/>
          <w:szCs w:val="24"/>
        </w:rPr>
        <w:t xml:space="preserve">, con Documento Único de Identidad número </w:t>
      </w:r>
      <w:r>
        <w:rPr>
          <w:rFonts w:ascii="Museo Sans 100" w:hAnsi="Museo Sans 100"/>
          <w:color w:val="000000" w:themeColor="text1"/>
          <w:sz w:val="24"/>
          <w:szCs w:val="24"/>
        </w:rPr>
        <w:t>----</w:t>
      </w:r>
      <w:r w:rsidR="00A104F8" w:rsidRPr="008305EF">
        <w:rPr>
          <w:rFonts w:ascii="Museo Sans 100" w:hAnsi="Museo Sans 100"/>
          <w:sz w:val="24"/>
          <w:szCs w:val="24"/>
        </w:rPr>
        <w:t>;</w:t>
      </w:r>
      <w:r w:rsidR="00A104F8" w:rsidRPr="008305EF">
        <w:rPr>
          <w:rFonts w:ascii="Museo Sans 100" w:eastAsia="Times New Roman" w:hAnsi="Museo Sans 100"/>
          <w:sz w:val="24"/>
          <w:szCs w:val="24"/>
          <w:lang w:val="es-ES_tradnl"/>
        </w:rPr>
        <w:t xml:space="preserve"> el</w:t>
      </w:r>
      <w:r w:rsidR="00A104F8" w:rsidRPr="008305EF">
        <w:rPr>
          <w:rFonts w:ascii="Museo Sans 100" w:hAnsi="Museo Sans 100"/>
          <w:sz w:val="24"/>
          <w:szCs w:val="24"/>
        </w:rPr>
        <w:t xml:space="preserve"> señor Presidente somete a consideración de Junta Directiva, dictamen jurídico 394, relacionado con la adjudicación en venta de 01 lote agrícola, </w:t>
      </w:r>
      <w:r w:rsidR="00A104F8" w:rsidRPr="008305EF">
        <w:rPr>
          <w:rFonts w:ascii="Museo Sans 100" w:eastAsia="Times New Roman" w:hAnsi="Museo Sans 100"/>
          <w:sz w:val="24"/>
          <w:szCs w:val="24"/>
        </w:rPr>
        <w:t xml:space="preserve">ubicado en el </w:t>
      </w:r>
      <w:r w:rsidR="00A104F8" w:rsidRPr="008305EF">
        <w:rPr>
          <w:rFonts w:ascii="Museo Sans 100" w:hAnsi="Museo Sans 100"/>
          <w:b/>
          <w:bCs/>
          <w:color w:val="000000" w:themeColor="text1"/>
          <w:sz w:val="24"/>
          <w:szCs w:val="24"/>
        </w:rPr>
        <w:t>PROYECTO DE LOTIFICACION AGRICOLA</w:t>
      </w:r>
      <w:r w:rsidR="00A104F8" w:rsidRPr="008305EF">
        <w:rPr>
          <w:rFonts w:ascii="Museo Sans 100" w:hAnsi="Museo Sans 100"/>
          <w:bCs/>
          <w:color w:val="000000" w:themeColor="text1"/>
          <w:sz w:val="24"/>
          <w:szCs w:val="24"/>
        </w:rPr>
        <w:t xml:space="preserve"> desarrollado en el inmueble identificado como </w:t>
      </w:r>
      <w:r w:rsidR="00A104F8" w:rsidRPr="008305EF">
        <w:rPr>
          <w:rFonts w:ascii="Museo Sans 100" w:hAnsi="Museo Sans 100"/>
          <w:b/>
          <w:color w:val="000000" w:themeColor="text1"/>
          <w:sz w:val="24"/>
          <w:szCs w:val="24"/>
        </w:rPr>
        <w:t xml:space="preserve">HACIENDA LA PALMERA LOTE H Y LOTE G-1, PORCION 1, </w:t>
      </w:r>
      <w:r w:rsidR="00A104F8" w:rsidRPr="008305EF">
        <w:rPr>
          <w:rFonts w:ascii="Museo Sans 100" w:hAnsi="Museo Sans 100"/>
          <w:color w:val="000000" w:themeColor="text1"/>
          <w:sz w:val="24"/>
          <w:szCs w:val="24"/>
        </w:rPr>
        <w:t xml:space="preserve">ubicada registralmente en caserío El Tempisque, cantón Santa Bárbara, jurisdicción de </w:t>
      </w:r>
      <w:proofErr w:type="spellStart"/>
      <w:r w:rsidR="00A104F8" w:rsidRPr="008305EF">
        <w:rPr>
          <w:rFonts w:ascii="Museo Sans 100" w:hAnsi="Museo Sans 100"/>
          <w:color w:val="000000" w:themeColor="text1"/>
          <w:sz w:val="24"/>
          <w:szCs w:val="24"/>
        </w:rPr>
        <w:t>Lolotique</w:t>
      </w:r>
      <w:proofErr w:type="spellEnd"/>
      <w:r w:rsidR="00A104F8" w:rsidRPr="008305EF">
        <w:rPr>
          <w:rFonts w:ascii="Museo Sans 100" w:hAnsi="Museo Sans 100"/>
          <w:color w:val="000000" w:themeColor="text1"/>
          <w:sz w:val="24"/>
          <w:szCs w:val="24"/>
        </w:rPr>
        <w:t xml:space="preserve">, departamento de San Miguel, y según plano en jurisdicción de </w:t>
      </w:r>
      <w:proofErr w:type="spellStart"/>
      <w:r w:rsidR="00A104F8" w:rsidRPr="008305EF">
        <w:rPr>
          <w:rFonts w:ascii="Museo Sans 100" w:hAnsi="Museo Sans 100"/>
          <w:color w:val="000000" w:themeColor="text1"/>
          <w:sz w:val="24"/>
          <w:szCs w:val="24"/>
        </w:rPr>
        <w:t>Lolotique</w:t>
      </w:r>
      <w:proofErr w:type="spellEnd"/>
      <w:r w:rsidR="00A104F8" w:rsidRPr="008305EF">
        <w:rPr>
          <w:rFonts w:ascii="Museo Sans 100" w:hAnsi="Museo Sans 100"/>
          <w:color w:val="000000" w:themeColor="text1"/>
          <w:sz w:val="24"/>
          <w:szCs w:val="24"/>
        </w:rPr>
        <w:t xml:space="preserve">, departamento de San Miguel, </w:t>
      </w:r>
      <w:r w:rsidR="00A104F8" w:rsidRPr="008305EF">
        <w:rPr>
          <w:rFonts w:ascii="Museo Sans 100" w:hAnsi="Museo Sans 100"/>
          <w:b/>
          <w:color w:val="000000" w:themeColor="text1"/>
          <w:sz w:val="24"/>
          <w:szCs w:val="24"/>
        </w:rPr>
        <w:t>código de SIIE 120801, SSE 1878, entrega 08</w:t>
      </w:r>
      <w:r w:rsidR="00A104F8" w:rsidRPr="008305EF">
        <w:rPr>
          <w:rFonts w:ascii="Museo Sans 100" w:hAnsi="Museo Sans 100"/>
          <w:b/>
          <w:sz w:val="24"/>
          <w:szCs w:val="24"/>
        </w:rPr>
        <w:t xml:space="preserve">, </w:t>
      </w:r>
      <w:r w:rsidR="00A104F8" w:rsidRPr="008305EF">
        <w:rPr>
          <w:rFonts w:ascii="Museo Sans 100" w:hAnsi="Museo Sans 100"/>
          <w:sz w:val="24"/>
          <w:szCs w:val="24"/>
        </w:rPr>
        <w:t>en el cual la Gerencia Legal hace las siguientes consideraciones:</w:t>
      </w:r>
    </w:p>
    <w:p w:rsidR="00A104F8" w:rsidRPr="008305EF" w:rsidRDefault="00A104F8" w:rsidP="008305EF">
      <w:pPr>
        <w:jc w:val="both"/>
        <w:rPr>
          <w:rFonts w:ascii="Museo Sans 100" w:hAnsi="Museo Sans 100"/>
          <w:sz w:val="24"/>
          <w:szCs w:val="24"/>
        </w:rPr>
      </w:pPr>
    </w:p>
    <w:p w:rsidR="00A104F8" w:rsidRPr="005806E7" w:rsidRDefault="00A104F8" w:rsidP="008305EF">
      <w:pPr>
        <w:pStyle w:val="Prrafodelista"/>
        <w:numPr>
          <w:ilvl w:val="0"/>
          <w:numId w:val="75"/>
        </w:numPr>
        <w:ind w:left="1134" w:hanging="708"/>
        <w:contextualSpacing/>
        <w:jc w:val="both"/>
        <w:rPr>
          <w:rFonts w:ascii="Museo Sans 100" w:hAnsi="Museo Sans 100"/>
          <w:sz w:val="24"/>
          <w:szCs w:val="24"/>
        </w:rPr>
      </w:pPr>
      <w:r w:rsidRPr="008305EF">
        <w:rPr>
          <w:rFonts w:ascii="Museo Sans 100" w:hAnsi="Museo Sans 100"/>
          <w:sz w:val="24"/>
          <w:szCs w:val="24"/>
        </w:rPr>
        <w:t xml:space="preserve">El ISTA adquirió dos inmuebles en concepto de Compraventa, otorgada por los señores Héctor Antonio Araujo </w:t>
      </w:r>
      <w:proofErr w:type="spellStart"/>
      <w:r w:rsidRPr="008305EF">
        <w:rPr>
          <w:rFonts w:ascii="Museo Sans 100" w:hAnsi="Museo Sans 100"/>
          <w:sz w:val="24"/>
          <w:szCs w:val="24"/>
        </w:rPr>
        <w:t>Interiano</w:t>
      </w:r>
      <w:proofErr w:type="spellEnd"/>
      <w:r w:rsidRPr="008305EF">
        <w:rPr>
          <w:rFonts w:ascii="Museo Sans 100" w:hAnsi="Museo Sans 100"/>
          <w:sz w:val="24"/>
          <w:szCs w:val="24"/>
        </w:rPr>
        <w:t xml:space="preserve"> y José Orlando Araujo, comprendida por dos áreas inscritas y denominadas registralmente como </w:t>
      </w:r>
      <w:r w:rsidRPr="008305EF">
        <w:rPr>
          <w:rFonts w:ascii="Museo Sans 100" w:hAnsi="Museo Sans 100"/>
          <w:b/>
          <w:sz w:val="24"/>
          <w:szCs w:val="24"/>
        </w:rPr>
        <w:t xml:space="preserve">Lote G-1, </w:t>
      </w:r>
      <w:r w:rsidRPr="008305EF">
        <w:rPr>
          <w:rFonts w:ascii="Museo Sans 100" w:hAnsi="Museo Sans 100"/>
          <w:sz w:val="24"/>
          <w:szCs w:val="24"/>
        </w:rPr>
        <w:t xml:space="preserve">con un área de 85 </w:t>
      </w:r>
      <w:proofErr w:type="spellStart"/>
      <w:r w:rsidRPr="008305EF">
        <w:rPr>
          <w:rFonts w:ascii="Museo Sans 100" w:hAnsi="Museo Sans 100"/>
          <w:bCs/>
          <w:sz w:val="24"/>
          <w:szCs w:val="24"/>
        </w:rPr>
        <w:t>Hás</w:t>
      </w:r>
      <w:proofErr w:type="spellEnd"/>
      <w:r w:rsidRPr="008305EF">
        <w:rPr>
          <w:rFonts w:ascii="Museo Sans 100" w:hAnsi="Museo Sans 100"/>
          <w:bCs/>
          <w:sz w:val="24"/>
          <w:szCs w:val="24"/>
        </w:rPr>
        <w:t>.</w:t>
      </w:r>
      <w:r w:rsidRPr="008305EF">
        <w:rPr>
          <w:rFonts w:ascii="Museo Sans 100" w:hAnsi="Museo Sans 100"/>
          <w:sz w:val="24"/>
          <w:szCs w:val="24"/>
        </w:rPr>
        <w:t xml:space="preserve"> 91 </w:t>
      </w:r>
      <w:proofErr w:type="spellStart"/>
      <w:r w:rsidRPr="008305EF">
        <w:rPr>
          <w:rFonts w:ascii="Museo Sans 100" w:hAnsi="Museo Sans 100"/>
          <w:sz w:val="24"/>
          <w:szCs w:val="24"/>
        </w:rPr>
        <w:t>Ás</w:t>
      </w:r>
      <w:proofErr w:type="spellEnd"/>
      <w:r w:rsidRPr="008305EF">
        <w:rPr>
          <w:rFonts w:ascii="Museo Sans 100" w:hAnsi="Museo Sans 100"/>
          <w:sz w:val="24"/>
          <w:szCs w:val="24"/>
        </w:rPr>
        <w:t xml:space="preserve">. 47.16 </w:t>
      </w:r>
      <w:proofErr w:type="spellStart"/>
      <w:r w:rsidRPr="008305EF">
        <w:rPr>
          <w:rFonts w:ascii="Museo Sans 100" w:hAnsi="Museo Sans 100"/>
          <w:bCs/>
          <w:sz w:val="24"/>
          <w:szCs w:val="24"/>
        </w:rPr>
        <w:t>Cás</w:t>
      </w:r>
      <w:proofErr w:type="spellEnd"/>
      <w:r w:rsidRPr="008305EF">
        <w:rPr>
          <w:rFonts w:ascii="Museo Sans 100" w:hAnsi="Museo Sans 100"/>
          <w:bCs/>
          <w:sz w:val="24"/>
          <w:szCs w:val="24"/>
        </w:rPr>
        <w:t xml:space="preserve">., equivalente a 122 </w:t>
      </w:r>
      <w:proofErr w:type="spellStart"/>
      <w:r w:rsidRPr="008305EF">
        <w:rPr>
          <w:rFonts w:ascii="Museo Sans 100" w:hAnsi="Museo Sans 100"/>
          <w:bCs/>
          <w:sz w:val="24"/>
          <w:szCs w:val="24"/>
        </w:rPr>
        <w:t>Mzs</w:t>
      </w:r>
      <w:proofErr w:type="spellEnd"/>
      <w:r w:rsidRPr="008305EF">
        <w:rPr>
          <w:rFonts w:ascii="Museo Sans 100" w:hAnsi="Museo Sans 100"/>
          <w:bCs/>
          <w:sz w:val="24"/>
          <w:szCs w:val="24"/>
        </w:rPr>
        <w:t xml:space="preserve">, 9291.81 V² </w:t>
      </w:r>
      <w:r w:rsidRPr="008305EF">
        <w:rPr>
          <w:rFonts w:ascii="Museo Sans 100" w:hAnsi="Museo Sans 100"/>
          <w:sz w:val="24"/>
          <w:szCs w:val="24"/>
        </w:rPr>
        <w:t>de terreno por el valor de $236,638.66 (¢2</w:t>
      </w:r>
      <w:proofErr w:type="gramStart"/>
      <w:r w:rsidRPr="008305EF">
        <w:rPr>
          <w:rFonts w:ascii="Museo Sans 100" w:hAnsi="Museo Sans 100"/>
          <w:sz w:val="24"/>
          <w:szCs w:val="24"/>
        </w:rPr>
        <w:t>,070,588.30</w:t>
      </w:r>
      <w:proofErr w:type="gramEnd"/>
      <w:r w:rsidRPr="008305EF">
        <w:rPr>
          <w:rFonts w:ascii="Museo Sans 100" w:hAnsi="Museo Sans 100"/>
          <w:sz w:val="24"/>
          <w:szCs w:val="24"/>
        </w:rPr>
        <w:t xml:space="preserve">); y </w:t>
      </w:r>
      <w:r w:rsidRPr="008305EF">
        <w:rPr>
          <w:rFonts w:ascii="Museo Sans 100" w:hAnsi="Museo Sans 100"/>
          <w:b/>
          <w:sz w:val="24"/>
          <w:szCs w:val="24"/>
        </w:rPr>
        <w:t>Hacienda Palmera Lote H Segregación</w:t>
      </w:r>
      <w:r w:rsidRPr="008305EF">
        <w:rPr>
          <w:rFonts w:ascii="Museo Sans 100" w:hAnsi="Museo Sans 100"/>
          <w:sz w:val="24"/>
          <w:szCs w:val="24"/>
        </w:rPr>
        <w:t xml:space="preserve"> con un área de 48 </w:t>
      </w:r>
      <w:proofErr w:type="spellStart"/>
      <w:r w:rsidRPr="008305EF">
        <w:rPr>
          <w:rFonts w:ascii="Museo Sans 100" w:hAnsi="Museo Sans 100"/>
          <w:bCs/>
          <w:sz w:val="24"/>
          <w:szCs w:val="24"/>
        </w:rPr>
        <w:t>Hás</w:t>
      </w:r>
      <w:proofErr w:type="spellEnd"/>
      <w:r w:rsidRPr="008305EF">
        <w:rPr>
          <w:rFonts w:ascii="Museo Sans 100" w:hAnsi="Museo Sans 100"/>
          <w:bCs/>
          <w:sz w:val="24"/>
          <w:szCs w:val="24"/>
        </w:rPr>
        <w:t>.</w:t>
      </w:r>
      <w:r w:rsidRPr="008305EF">
        <w:rPr>
          <w:rFonts w:ascii="Museo Sans 100" w:hAnsi="Museo Sans 100"/>
          <w:sz w:val="24"/>
          <w:szCs w:val="24"/>
        </w:rPr>
        <w:t xml:space="preserve"> 86 </w:t>
      </w:r>
      <w:proofErr w:type="spellStart"/>
      <w:r w:rsidRPr="008305EF">
        <w:rPr>
          <w:rFonts w:ascii="Museo Sans 100" w:hAnsi="Museo Sans 100"/>
          <w:sz w:val="24"/>
          <w:szCs w:val="24"/>
        </w:rPr>
        <w:t>Ás</w:t>
      </w:r>
      <w:proofErr w:type="spellEnd"/>
      <w:r w:rsidRPr="008305EF">
        <w:rPr>
          <w:rFonts w:ascii="Museo Sans 100" w:hAnsi="Museo Sans 100"/>
          <w:sz w:val="24"/>
          <w:szCs w:val="24"/>
        </w:rPr>
        <w:t xml:space="preserve">. 94.59 </w:t>
      </w:r>
      <w:proofErr w:type="spellStart"/>
      <w:r w:rsidRPr="008305EF">
        <w:rPr>
          <w:rFonts w:ascii="Museo Sans 100" w:hAnsi="Museo Sans 100"/>
          <w:bCs/>
          <w:sz w:val="24"/>
          <w:szCs w:val="24"/>
        </w:rPr>
        <w:t>Cás</w:t>
      </w:r>
      <w:proofErr w:type="spellEnd"/>
      <w:r w:rsidRPr="008305EF">
        <w:rPr>
          <w:rFonts w:ascii="Museo Sans 100" w:hAnsi="Museo Sans 100"/>
          <w:bCs/>
          <w:sz w:val="24"/>
          <w:szCs w:val="24"/>
        </w:rPr>
        <w:t xml:space="preserve">. Equivalente a 69 </w:t>
      </w:r>
      <w:proofErr w:type="spellStart"/>
      <w:r w:rsidRPr="008305EF">
        <w:rPr>
          <w:rFonts w:ascii="Museo Sans 100" w:hAnsi="Museo Sans 100"/>
          <w:bCs/>
          <w:sz w:val="24"/>
          <w:szCs w:val="24"/>
        </w:rPr>
        <w:t>Mzs</w:t>
      </w:r>
      <w:proofErr w:type="spellEnd"/>
      <w:r w:rsidRPr="008305EF">
        <w:rPr>
          <w:rFonts w:ascii="Museo Sans 100" w:hAnsi="Museo Sans 100"/>
          <w:bCs/>
          <w:sz w:val="24"/>
          <w:szCs w:val="24"/>
        </w:rPr>
        <w:t xml:space="preserve">, 9237.90 V² </w:t>
      </w:r>
      <w:r w:rsidRPr="008305EF">
        <w:rPr>
          <w:rFonts w:ascii="Museo Sans 100" w:hAnsi="Museo Sans 100"/>
          <w:sz w:val="24"/>
          <w:szCs w:val="24"/>
        </w:rPr>
        <w:t>de terreno por el valor de $134,603.29 (¢1,177,778.80), según consta en el Punto XX del Acta de Sesión Ordinaria 30-2006, de fecha 16 de agosto de 2006</w:t>
      </w:r>
      <w:r w:rsidRPr="008305EF">
        <w:rPr>
          <w:rFonts w:ascii="Museo Sans 100" w:hAnsi="Museo Sans 100"/>
          <w:bCs/>
          <w:iCs/>
          <w:sz w:val="24"/>
          <w:szCs w:val="24"/>
        </w:rPr>
        <w:t xml:space="preserve">, </w:t>
      </w:r>
      <w:r w:rsidRPr="008305EF">
        <w:rPr>
          <w:rFonts w:ascii="Museo Sans 100" w:hAnsi="Museo Sans 100"/>
          <w:sz w:val="24"/>
          <w:szCs w:val="24"/>
        </w:rPr>
        <w:t xml:space="preserve">materializada en escrituras pública de Compraventa número </w:t>
      </w:r>
      <w:r w:rsidR="005806E7">
        <w:rPr>
          <w:rFonts w:ascii="Museo Sans 100" w:hAnsi="Museo Sans 100"/>
          <w:sz w:val="24"/>
          <w:szCs w:val="24"/>
        </w:rPr>
        <w:t>---</w:t>
      </w:r>
      <w:r w:rsidRPr="008305EF">
        <w:rPr>
          <w:rFonts w:ascii="Museo Sans 100" w:hAnsi="Museo Sans 100"/>
          <w:sz w:val="24"/>
          <w:szCs w:val="24"/>
        </w:rPr>
        <w:t xml:space="preserve"> y número </w:t>
      </w:r>
      <w:r w:rsidR="005806E7">
        <w:rPr>
          <w:rFonts w:ascii="Museo Sans 100" w:hAnsi="Museo Sans 100"/>
          <w:sz w:val="24"/>
          <w:szCs w:val="24"/>
        </w:rPr>
        <w:t>----</w:t>
      </w:r>
      <w:r w:rsidRPr="008305EF">
        <w:rPr>
          <w:rFonts w:ascii="Museo Sans 100" w:hAnsi="Museo Sans 100"/>
          <w:sz w:val="24"/>
          <w:szCs w:val="24"/>
        </w:rPr>
        <w:t xml:space="preserve">, ambas del Libro N° </w:t>
      </w:r>
      <w:r w:rsidR="005806E7">
        <w:rPr>
          <w:rFonts w:ascii="Museo Sans 100" w:hAnsi="Museo Sans 100"/>
          <w:sz w:val="24"/>
          <w:szCs w:val="24"/>
        </w:rPr>
        <w:t>---</w:t>
      </w:r>
      <w:r w:rsidRPr="008305EF">
        <w:rPr>
          <w:rFonts w:ascii="Museo Sans 100" w:hAnsi="Museo Sans 100"/>
          <w:sz w:val="24"/>
          <w:szCs w:val="24"/>
        </w:rPr>
        <w:t xml:space="preserve"> de protocolo otorgada ante los oficios notariales de la Licenciada Marisol Pastora Sandino el día </w:t>
      </w:r>
      <w:r w:rsidR="005806E7">
        <w:rPr>
          <w:rFonts w:ascii="Museo Sans 100" w:hAnsi="Museo Sans 100"/>
          <w:sz w:val="24"/>
          <w:szCs w:val="24"/>
        </w:rPr>
        <w:t>---</w:t>
      </w:r>
      <w:r w:rsidRPr="008305EF">
        <w:rPr>
          <w:rFonts w:ascii="Museo Sans 100" w:hAnsi="Museo Sans 100"/>
          <w:sz w:val="24"/>
          <w:szCs w:val="24"/>
        </w:rPr>
        <w:t xml:space="preserve"> de </w:t>
      </w:r>
      <w:r w:rsidR="005806E7">
        <w:rPr>
          <w:rFonts w:ascii="Museo Sans 100" w:hAnsi="Museo Sans 100"/>
          <w:sz w:val="24"/>
          <w:szCs w:val="24"/>
        </w:rPr>
        <w:t>----</w:t>
      </w:r>
      <w:r w:rsidRPr="008305EF">
        <w:rPr>
          <w:rFonts w:ascii="Museo Sans 100" w:hAnsi="Museo Sans 100"/>
          <w:sz w:val="24"/>
          <w:szCs w:val="24"/>
        </w:rPr>
        <w:t xml:space="preserve"> </w:t>
      </w:r>
      <w:proofErr w:type="spellStart"/>
      <w:r w:rsidRPr="008305EF">
        <w:rPr>
          <w:rFonts w:ascii="Museo Sans 100" w:hAnsi="Museo Sans 100"/>
          <w:sz w:val="24"/>
          <w:szCs w:val="24"/>
        </w:rPr>
        <w:t>de</w:t>
      </w:r>
      <w:proofErr w:type="spellEnd"/>
      <w:r w:rsidRPr="008305EF">
        <w:rPr>
          <w:rFonts w:ascii="Museo Sans 100" w:hAnsi="Museo Sans 100"/>
          <w:sz w:val="24"/>
          <w:szCs w:val="24"/>
        </w:rPr>
        <w:t xml:space="preserve"> </w:t>
      </w:r>
      <w:r w:rsidR="005806E7">
        <w:rPr>
          <w:rFonts w:ascii="Museo Sans 100" w:hAnsi="Museo Sans 100"/>
          <w:sz w:val="24"/>
          <w:szCs w:val="24"/>
        </w:rPr>
        <w:t>---</w:t>
      </w:r>
      <w:r w:rsidRPr="008305EF">
        <w:rPr>
          <w:rFonts w:ascii="Museo Sans 100" w:hAnsi="Museo Sans 100"/>
          <w:sz w:val="24"/>
          <w:szCs w:val="24"/>
        </w:rPr>
        <w:t xml:space="preserve">, las cuales fueron inscritas respectivamente a favor de este </w:t>
      </w:r>
      <w:r w:rsidRPr="008305EF">
        <w:rPr>
          <w:rFonts w:ascii="Museo Sans 100" w:hAnsi="Museo Sans 100"/>
          <w:sz w:val="24"/>
          <w:szCs w:val="24"/>
        </w:rPr>
        <w:lastRenderedPageBreak/>
        <w:t xml:space="preserve">Instituto, a las matriculas </w:t>
      </w:r>
      <w:r w:rsidR="005806E7">
        <w:rPr>
          <w:rFonts w:ascii="Museo Sans 100" w:hAnsi="Museo Sans 100"/>
          <w:sz w:val="24"/>
          <w:szCs w:val="24"/>
        </w:rPr>
        <w:t>---</w:t>
      </w:r>
      <w:r w:rsidRPr="008305EF">
        <w:rPr>
          <w:rFonts w:ascii="Museo Sans 100" w:hAnsi="Museo Sans 100"/>
          <w:sz w:val="24"/>
          <w:szCs w:val="24"/>
        </w:rPr>
        <w:t xml:space="preserve">-00000 y </w:t>
      </w:r>
      <w:r w:rsidR="005806E7">
        <w:rPr>
          <w:rFonts w:ascii="Museo Sans 100" w:hAnsi="Museo Sans 100"/>
          <w:sz w:val="24"/>
          <w:szCs w:val="24"/>
        </w:rPr>
        <w:t>---</w:t>
      </w:r>
      <w:r w:rsidRPr="008305EF">
        <w:rPr>
          <w:rFonts w:ascii="Museo Sans 100" w:hAnsi="Museo Sans 100"/>
          <w:sz w:val="24"/>
          <w:szCs w:val="24"/>
        </w:rPr>
        <w:t>-00000, ambas del Registro de la Propiedad Raíz e Hipotecas de la Primera Sección de Oriente, departamento de San Miguel. Posteriormente se hizo el acto jurídico de</w:t>
      </w:r>
      <w:r w:rsidRPr="008305EF">
        <w:rPr>
          <w:rFonts w:ascii="Museo Sans 100" w:hAnsi="Museo Sans 100"/>
          <w:bCs/>
          <w:sz w:val="24"/>
          <w:szCs w:val="24"/>
        </w:rPr>
        <w:t xml:space="preserve"> </w:t>
      </w:r>
      <w:r w:rsidRPr="008305EF">
        <w:rPr>
          <w:rFonts w:ascii="Museo Sans 100" w:hAnsi="Museo Sans 100"/>
          <w:b/>
          <w:bCs/>
          <w:sz w:val="24"/>
          <w:szCs w:val="24"/>
        </w:rPr>
        <w:t>Reunión de Inmuebles</w:t>
      </w:r>
      <w:r w:rsidRPr="008305EF">
        <w:rPr>
          <w:rFonts w:ascii="Museo Sans 100" w:hAnsi="Museo Sans 100"/>
          <w:bCs/>
          <w:sz w:val="24"/>
          <w:szCs w:val="24"/>
        </w:rPr>
        <w:t xml:space="preserve"> por lo que el inmueble se denominó </w:t>
      </w:r>
      <w:r w:rsidRPr="008305EF">
        <w:rPr>
          <w:rFonts w:ascii="Museo Sans 100" w:hAnsi="Museo Sans 100"/>
          <w:b/>
          <w:bCs/>
          <w:sz w:val="24"/>
          <w:szCs w:val="24"/>
        </w:rPr>
        <w:t xml:space="preserve">HACIENDA LA PALMERA LOTE H Y LOTE G-1, PORCION 1, </w:t>
      </w:r>
      <w:r w:rsidRPr="008305EF">
        <w:rPr>
          <w:rFonts w:ascii="Museo Sans 100" w:hAnsi="Museo Sans 100"/>
          <w:sz w:val="24"/>
          <w:szCs w:val="24"/>
        </w:rPr>
        <w:t xml:space="preserve">según consta en Escritura Pública de Reunión de Inmuebles Número </w:t>
      </w:r>
      <w:r w:rsidR="005806E7">
        <w:rPr>
          <w:rFonts w:ascii="Museo Sans 100" w:hAnsi="Museo Sans 100"/>
          <w:sz w:val="24"/>
          <w:szCs w:val="24"/>
        </w:rPr>
        <w:t>---</w:t>
      </w:r>
      <w:r w:rsidRPr="008305EF">
        <w:rPr>
          <w:rFonts w:ascii="Museo Sans 100" w:hAnsi="Museo Sans 100"/>
          <w:sz w:val="24"/>
          <w:szCs w:val="24"/>
        </w:rPr>
        <w:t xml:space="preserve"> del Libro </w:t>
      </w:r>
      <w:r w:rsidR="005806E7">
        <w:rPr>
          <w:rFonts w:ascii="Museo Sans 100" w:hAnsi="Museo Sans 100"/>
          <w:sz w:val="24"/>
          <w:szCs w:val="24"/>
        </w:rPr>
        <w:t>---</w:t>
      </w:r>
      <w:r w:rsidRPr="008305EF">
        <w:rPr>
          <w:rFonts w:ascii="Museo Sans 100" w:hAnsi="Museo Sans 100"/>
          <w:sz w:val="24"/>
          <w:szCs w:val="24"/>
        </w:rPr>
        <w:t xml:space="preserve">, otorgada el día </w:t>
      </w:r>
      <w:r w:rsidR="005806E7">
        <w:rPr>
          <w:rFonts w:ascii="Museo Sans 100" w:hAnsi="Museo Sans 100"/>
          <w:sz w:val="24"/>
          <w:szCs w:val="24"/>
        </w:rPr>
        <w:t>---</w:t>
      </w:r>
      <w:r w:rsidRPr="008305EF">
        <w:rPr>
          <w:rFonts w:ascii="Museo Sans 100" w:hAnsi="Museo Sans 100"/>
          <w:sz w:val="24"/>
          <w:szCs w:val="24"/>
        </w:rPr>
        <w:t xml:space="preserve"> de </w:t>
      </w:r>
      <w:r w:rsidR="005806E7">
        <w:rPr>
          <w:rFonts w:ascii="Museo Sans 100" w:hAnsi="Museo Sans 100"/>
          <w:sz w:val="24"/>
          <w:szCs w:val="24"/>
        </w:rPr>
        <w:t>---</w:t>
      </w:r>
      <w:r w:rsidRPr="008305EF">
        <w:rPr>
          <w:rFonts w:ascii="Museo Sans 100" w:hAnsi="Museo Sans 100"/>
          <w:sz w:val="24"/>
          <w:szCs w:val="24"/>
        </w:rPr>
        <w:t xml:space="preserve"> de </w:t>
      </w:r>
      <w:r w:rsidR="005806E7">
        <w:rPr>
          <w:rFonts w:ascii="Museo Sans 100" w:hAnsi="Museo Sans 100"/>
          <w:sz w:val="24"/>
          <w:szCs w:val="24"/>
        </w:rPr>
        <w:t>---</w:t>
      </w:r>
      <w:r w:rsidRPr="008305EF">
        <w:rPr>
          <w:rFonts w:ascii="Museo Sans 100" w:hAnsi="Museo Sans 100"/>
          <w:sz w:val="24"/>
          <w:szCs w:val="24"/>
        </w:rPr>
        <w:t xml:space="preserve">, ante los oficios notariales de la licenciada Mónica Michelle Muñoz Guevara, quedando inscrita a favor de este Instituto, bajo la  Matrícula </w:t>
      </w:r>
      <w:r w:rsidR="005806E7">
        <w:rPr>
          <w:rFonts w:ascii="Museo Sans 100" w:hAnsi="Museo Sans 100"/>
          <w:bCs/>
          <w:sz w:val="24"/>
          <w:szCs w:val="24"/>
        </w:rPr>
        <w:t>----</w:t>
      </w:r>
      <w:r w:rsidRPr="008305EF">
        <w:rPr>
          <w:rFonts w:ascii="Museo Sans 100" w:hAnsi="Museo Sans 100"/>
          <w:bCs/>
          <w:sz w:val="24"/>
          <w:szCs w:val="24"/>
        </w:rPr>
        <w:t>-00000,</w:t>
      </w:r>
      <w:r w:rsidRPr="008305EF">
        <w:rPr>
          <w:rFonts w:ascii="Museo Sans 100" w:hAnsi="Museo Sans 100"/>
          <w:sz w:val="24"/>
          <w:szCs w:val="24"/>
        </w:rPr>
        <w:t xml:space="preserve"> del Registro antes mencionado, con un área que comprende los dos inmuebles antes </w:t>
      </w:r>
      <w:r w:rsidRPr="005806E7">
        <w:rPr>
          <w:rFonts w:ascii="Museo Sans 100" w:hAnsi="Museo Sans 100"/>
          <w:sz w:val="24"/>
          <w:szCs w:val="24"/>
        </w:rPr>
        <w:t>relacionados de 1,347,841.75 Mts.</w:t>
      </w:r>
      <w:r w:rsidRPr="005806E7">
        <w:rPr>
          <w:rFonts w:ascii="Museo Sans 100" w:hAnsi="Museo Sans 100"/>
          <w:sz w:val="24"/>
          <w:szCs w:val="24"/>
          <w:vertAlign w:val="superscript"/>
        </w:rPr>
        <w:t>2</w:t>
      </w:r>
      <w:r w:rsidRPr="005806E7">
        <w:rPr>
          <w:rFonts w:ascii="Museo Sans 100" w:hAnsi="Museo Sans 100"/>
          <w:sz w:val="24"/>
          <w:szCs w:val="24"/>
        </w:rPr>
        <w:t xml:space="preserve">, siendo el valor total de $371,241.95, estableciéndose el precio por </w:t>
      </w:r>
      <w:proofErr w:type="spellStart"/>
      <w:r w:rsidRPr="005806E7">
        <w:rPr>
          <w:rFonts w:ascii="Museo Sans 100" w:hAnsi="Museo Sans 100"/>
          <w:sz w:val="24"/>
          <w:szCs w:val="24"/>
        </w:rPr>
        <w:t>Hás</w:t>
      </w:r>
      <w:proofErr w:type="spellEnd"/>
      <w:r w:rsidRPr="005806E7">
        <w:rPr>
          <w:rFonts w:ascii="Museo Sans 100" w:hAnsi="Museo Sans 100"/>
          <w:sz w:val="24"/>
          <w:szCs w:val="24"/>
        </w:rPr>
        <w:t>. de $2,754.34 y por Mt</w:t>
      </w:r>
      <w:r w:rsidRPr="005806E7">
        <w:rPr>
          <w:rFonts w:ascii="Museo Sans 100" w:hAnsi="Museo Sans 100"/>
          <w:sz w:val="24"/>
          <w:szCs w:val="24"/>
          <w:vertAlign w:val="superscript"/>
        </w:rPr>
        <w:t xml:space="preserve">2 </w:t>
      </w:r>
      <w:r w:rsidRPr="005806E7">
        <w:rPr>
          <w:rFonts w:ascii="Museo Sans 100" w:hAnsi="Museo Sans 100"/>
          <w:sz w:val="24"/>
          <w:szCs w:val="24"/>
        </w:rPr>
        <w:t>de $0.275434</w:t>
      </w:r>
      <w:r w:rsidR="00F12B08" w:rsidRPr="005806E7">
        <w:rPr>
          <w:rFonts w:ascii="Museo Sans 100" w:hAnsi="Museo Sans 100"/>
          <w:sz w:val="24"/>
          <w:szCs w:val="24"/>
        </w:rPr>
        <w:t>.</w:t>
      </w:r>
    </w:p>
    <w:p w:rsidR="00F12B08" w:rsidRPr="008305EF" w:rsidRDefault="00F12B08" w:rsidP="008305EF">
      <w:pPr>
        <w:pStyle w:val="Prrafodelista"/>
        <w:ind w:left="1134"/>
        <w:contextualSpacing/>
        <w:jc w:val="both"/>
        <w:rPr>
          <w:rFonts w:ascii="Museo Sans 100" w:hAnsi="Museo Sans 100"/>
          <w:sz w:val="24"/>
          <w:szCs w:val="24"/>
        </w:rPr>
      </w:pPr>
    </w:p>
    <w:p w:rsidR="00A104F8" w:rsidRPr="008305EF" w:rsidRDefault="00A104F8" w:rsidP="008305EF">
      <w:pPr>
        <w:pStyle w:val="Prrafodelista"/>
        <w:numPr>
          <w:ilvl w:val="0"/>
          <w:numId w:val="75"/>
        </w:numPr>
        <w:ind w:left="1134" w:hanging="708"/>
        <w:contextualSpacing/>
        <w:jc w:val="both"/>
        <w:rPr>
          <w:rFonts w:ascii="Museo Sans 100" w:hAnsi="Museo Sans 100"/>
          <w:sz w:val="24"/>
          <w:szCs w:val="24"/>
        </w:rPr>
      </w:pPr>
      <w:r w:rsidRPr="008305EF">
        <w:rPr>
          <w:rFonts w:ascii="Museo Sans 100" w:hAnsi="Museo Sans 100"/>
          <w:sz w:val="24"/>
          <w:szCs w:val="24"/>
        </w:rPr>
        <w:t xml:space="preserve">Mediante el Punto XI </w:t>
      </w:r>
      <w:r w:rsidRPr="008305EF">
        <w:rPr>
          <w:rFonts w:ascii="Museo Sans 100" w:hAnsi="Museo Sans 100"/>
          <w:bCs/>
          <w:sz w:val="24"/>
          <w:szCs w:val="24"/>
        </w:rPr>
        <w:t>del Acta de Sesión Ordinaria</w:t>
      </w:r>
      <w:r w:rsidRPr="008305EF">
        <w:rPr>
          <w:rFonts w:ascii="Museo Sans 100" w:hAnsi="Museo Sans 100"/>
          <w:b/>
          <w:bCs/>
          <w:sz w:val="24"/>
          <w:szCs w:val="24"/>
        </w:rPr>
        <w:t xml:space="preserve"> </w:t>
      </w:r>
      <w:r w:rsidRPr="008305EF">
        <w:rPr>
          <w:rFonts w:ascii="Museo Sans 100" w:hAnsi="Museo Sans 100"/>
          <w:bCs/>
          <w:sz w:val="24"/>
          <w:szCs w:val="24"/>
        </w:rPr>
        <w:t>07-2019,</w:t>
      </w:r>
      <w:r w:rsidRPr="008305EF">
        <w:rPr>
          <w:rFonts w:ascii="Museo Sans 100" w:hAnsi="Museo Sans 100"/>
          <w:b/>
          <w:bCs/>
          <w:sz w:val="24"/>
          <w:szCs w:val="24"/>
        </w:rPr>
        <w:t xml:space="preserve"> </w:t>
      </w:r>
      <w:r w:rsidRPr="008305EF">
        <w:rPr>
          <w:rFonts w:ascii="Museo Sans 100" w:hAnsi="Museo Sans 100"/>
          <w:bCs/>
          <w:sz w:val="24"/>
          <w:szCs w:val="24"/>
        </w:rPr>
        <w:t xml:space="preserve">de fecha 01 de abril de 2019, se aprobó </w:t>
      </w:r>
      <w:r w:rsidRPr="008305EF">
        <w:rPr>
          <w:rFonts w:ascii="Museo Sans 100" w:hAnsi="Museo Sans 100"/>
          <w:sz w:val="24"/>
          <w:szCs w:val="24"/>
        </w:rPr>
        <w:t xml:space="preserve">el </w:t>
      </w:r>
      <w:r w:rsidRPr="008305EF">
        <w:rPr>
          <w:rFonts w:ascii="Museo Sans 100" w:hAnsi="Museo Sans 100"/>
          <w:b/>
          <w:bCs/>
          <w:sz w:val="24"/>
          <w:szCs w:val="24"/>
        </w:rPr>
        <w:t>PROYECTO DE LOTIFICACION AGRICOLA</w:t>
      </w:r>
      <w:r w:rsidRPr="008305EF">
        <w:rPr>
          <w:rFonts w:ascii="Museo Sans 100" w:hAnsi="Museo Sans 100"/>
          <w:bCs/>
          <w:sz w:val="24"/>
          <w:szCs w:val="24"/>
        </w:rPr>
        <w:t xml:space="preserve"> desarrollado en el inmueble identificado como </w:t>
      </w:r>
      <w:r w:rsidRPr="008305EF">
        <w:rPr>
          <w:rFonts w:ascii="Museo Sans 100" w:hAnsi="Museo Sans 100"/>
          <w:b/>
          <w:sz w:val="24"/>
          <w:szCs w:val="24"/>
        </w:rPr>
        <w:t>HACIENDA LA PALMERA LOTE H Y LOTE G-1, PORCION 1</w:t>
      </w:r>
      <w:r w:rsidRPr="008305EF">
        <w:rPr>
          <w:rFonts w:ascii="Museo Sans 100" w:hAnsi="Museo Sans 100"/>
          <w:b/>
          <w:bCs/>
          <w:sz w:val="24"/>
          <w:szCs w:val="24"/>
        </w:rPr>
        <w:t xml:space="preserve">, </w:t>
      </w:r>
      <w:r w:rsidRPr="008305EF">
        <w:rPr>
          <w:rFonts w:ascii="Museo Sans 100" w:hAnsi="Museo Sans 100"/>
          <w:sz w:val="24"/>
          <w:szCs w:val="24"/>
        </w:rPr>
        <w:t xml:space="preserve">ubicada registralmente en caserío El Tempisque, cantón Santa Bárbara, jurisdicción de </w:t>
      </w:r>
      <w:proofErr w:type="spellStart"/>
      <w:r w:rsidRPr="008305EF">
        <w:rPr>
          <w:rFonts w:ascii="Museo Sans 100" w:hAnsi="Museo Sans 100"/>
          <w:sz w:val="24"/>
          <w:szCs w:val="24"/>
        </w:rPr>
        <w:t>Lolotique</w:t>
      </w:r>
      <w:proofErr w:type="spellEnd"/>
      <w:r w:rsidRPr="008305EF">
        <w:rPr>
          <w:rFonts w:ascii="Museo Sans 100" w:hAnsi="Museo Sans 100"/>
          <w:sz w:val="24"/>
          <w:szCs w:val="24"/>
        </w:rPr>
        <w:t xml:space="preserve">, departamento de San Miguel, y según plano en jurisdicción de </w:t>
      </w:r>
      <w:proofErr w:type="spellStart"/>
      <w:r w:rsidRPr="008305EF">
        <w:rPr>
          <w:rFonts w:ascii="Museo Sans 100" w:hAnsi="Museo Sans 100"/>
          <w:sz w:val="24"/>
          <w:szCs w:val="24"/>
        </w:rPr>
        <w:t>Lolotique</w:t>
      </w:r>
      <w:proofErr w:type="spellEnd"/>
      <w:r w:rsidRPr="008305EF">
        <w:rPr>
          <w:rFonts w:ascii="Museo Sans 100" w:hAnsi="Museo Sans 100"/>
          <w:sz w:val="24"/>
          <w:szCs w:val="24"/>
        </w:rPr>
        <w:t>, departamento de San Miguel</w:t>
      </w:r>
      <w:r w:rsidRPr="008305EF">
        <w:rPr>
          <w:rFonts w:ascii="Museo Sans 100" w:hAnsi="Museo Sans 100"/>
          <w:bCs/>
          <w:sz w:val="24"/>
          <w:szCs w:val="24"/>
        </w:rPr>
        <w:t xml:space="preserve">, con una extensión superficial de </w:t>
      </w:r>
      <w:r w:rsidRPr="008305EF">
        <w:rPr>
          <w:rFonts w:ascii="Museo Sans 100" w:hAnsi="Museo Sans 100"/>
          <w:sz w:val="24"/>
          <w:szCs w:val="24"/>
        </w:rPr>
        <w:t>1,347,841.75 M</w:t>
      </w:r>
      <w:r w:rsidRPr="008305EF">
        <w:rPr>
          <w:rFonts w:ascii="Museo Sans 100" w:hAnsi="Museo Sans 100"/>
          <w:bCs/>
          <w:sz w:val="24"/>
          <w:szCs w:val="24"/>
        </w:rPr>
        <w:t>ts²</w:t>
      </w:r>
      <w:r w:rsidR="00F12B08" w:rsidRPr="008305EF">
        <w:rPr>
          <w:rFonts w:ascii="Museo Sans 100" w:hAnsi="Museo Sans 100"/>
          <w:bCs/>
          <w:sz w:val="24"/>
          <w:szCs w:val="24"/>
        </w:rPr>
        <w:t>.</w:t>
      </w:r>
      <w:r w:rsidRPr="008305EF">
        <w:rPr>
          <w:rFonts w:ascii="Museo Sans 100" w:hAnsi="Museo Sans 100"/>
          <w:bCs/>
          <w:sz w:val="24"/>
          <w:szCs w:val="24"/>
        </w:rPr>
        <w:t xml:space="preserve">, inscrito a favor del ISTA a la Matrícula </w:t>
      </w:r>
      <w:r w:rsidR="00206B8E">
        <w:rPr>
          <w:rFonts w:ascii="Museo Sans 100" w:hAnsi="Museo Sans 100"/>
          <w:bCs/>
          <w:sz w:val="24"/>
          <w:szCs w:val="24"/>
        </w:rPr>
        <w:t>----</w:t>
      </w:r>
      <w:r w:rsidRPr="008305EF">
        <w:rPr>
          <w:rFonts w:ascii="Museo Sans 100" w:hAnsi="Museo Sans 100"/>
          <w:bCs/>
          <w:sz w:val="24"/>
          <w:szCs w:val="24"/>
        </w:rPr>
        <w:t>-00000, del Registro de la Propiedad Raíz e Hipotecas de la Primera Sección de Oriente, departamento de San Miguel</w:t>
      </w:r>
      <w:r w:rsidRPr="008305EF">
        <w:rPr>
          <w:rFonts w:ascii="Museo Sans 100" w:hAnsi="Museo Sans 100"/>
          <w:sz w:val="24"/>
          <w:szCs w:val="24"/>
        </w:rPr>
        <w:t>,</w:t>
      </w:r>
      <w:r w:rsidRPr="008305EF">
        <w:rPr>
          <w:rFonts w:ascii="Museo Sans 100" w:hAnsi="Museo Sans 100"/>
          <w:bCs/>
          <w:sz w:val="24"/>
          <w:szCs w:val="24"/>
        </w:rPr>
        <w:t xml:space="preserve"> el cual comprende: </w:t>
      </w:r>
      <w:r w:rsidR="00206B8E">
        <w:rPr>
          <w:rFonts w:ascii="Museo Sans 100" w:hAnsi="Museo Sans 100"/>
          <w:sz w:val="24"/>
          <w:szCs w:val="24"/>
        </w:rPr>
        <w:t>---</w:t>
      </w:r>
      <w:r w:rsidRPr="008305EF">
        <w:rPr>
          <w:rFonts w:ascii="Museo Sans 100" w:hAnsi="Museo Sans 100"/>
          <w:sz w:val="24"/>
          <w:szCs w:val="24"/>
        </w:rPr>
        <w:t xml:space="preserve"> lotes agrícolas, polígonos  1 al 23; Bosque 1 y 2; Zonas de Protección 1, 2, 3 y 4; Quebradas 1, 2 y 3; y Calles.</w:t>
      </w:r>
      <w:r w:rsidRPr="008305EF">
        <w:rPr>
          <w:rFonts w:ascii="Museo Sans 100" w:hAnsi="Museo Sans 100"/>
          <w:bCs/>
          <w:sz w:val="24"/>
          <w:szCs w:val="24"/>
        </w:rPr>
        <w:t xml:space="preserve"> </w:t>
      </w:r>
      <w:r w:rsidRPr="008305EF">
        <w:rPr>
          <w:rFonts w:ascii="Museo Sans 100" w:hAnsi="Museo Sans 100"/>
          <w:sz w:val="24"/>
          <w:szCs w:val="24"/>
        </w:rPr>
        <w:t xml:space="preserve">Aprobándose los Valores Base de Venta por Hectárea de $2,937.18, para los lotes agrícolas con clase de suelo IV, por lo que se recomienda el precio de venta para éste de $3,201.53. De </w:t>
      </w:r>
      <w:r w:rsidR="00F12B08" w:rsidRPr="008305EF">
        <w:rPr>
          <w:rFonts w:ascii="Museo Sans 100" w:hAnsi="Museo Sans 100"/>
          <w:sz w:val="24"/>
          <w:szCs w:val="24"/>
        </w:rPr>
        <w:t>conformidad</w:t>
      </w:r>
      <w:r w:rsidRPr="008305EF">
        <w:rPr>
          <w:rFonts w:ascii="Museo Sans 100" w:hAnsi="Museo Sans 100"/>
          <w:sz w:val="24"/>
          <w:szCs w:val="24"/>
        </w:rPr>
        <w:t xml:space="preserve"> al procedimiento establecido en el Instructivo “Criterio</w:t>
      </w:r>
      <w:r w:rsidR="00F12B08" w:rsidRPr="008305EF">
        <w:rPr>
          <w:rFonts w:ascii="Museo Sans 100" w:hAnsi="Museo Sans 100"/>
          <w:sz w:val="24"/>
          <w:szCs w:val="24"/>
        </w:rPr>
        <w:t>s</w:t>
      </w:r>
      <w:r w:rsidRPr="008305EF">
        <w:rPr>
          <w:rFonts w:ascii="Museo Sans 100" w:hAnsi="Museo Sans 100"/>
          <w:sz w:val="24"/>
          <w:szCs w:val="24"/>
        </w:rPr>
        <w:t xml:space="preserve"> de Avalúos para la Transferencia de Inmuebles Propiedad de ISTA” aprobado en el Punto XV del acta de Sesión Ordinaria 03-2015, de fecha 21 de enero de</w:t>
      </w:r>
      <w:r w:rsidR="00F12B08" w:rsidRPr="008305EF">
        <w:rPr>
          <w:rFonts w:ascii="Museo Sans 100" w:hAnsi="Museo Sans 100"/>
          <w:sz w:val="24"/>
          <w:szCs w:val="24"/>
        </w:rPr>
        <w:t xml:space="preserve"> 20</w:t>
      </w:r>
      <w:r w:rsidRPr="008305EF">
        <w:rPr>
          <w:rFonts w:ascii="Museo Sans 100" w:hAnsi="Museo Sans 100"/>
          <w:sz w:val="24"/>
          <w:szCs w:val="24"/>
        </w:rPr>
        <w:t>15.</w:t>
      </w:r>
      <w:r w:rsidRPr="008305EF">
        <w:rPr>
          <w:rFonts w:ascii="Museo Sans 100" w:hAnsi="Museo Sans 100"/>
          <w:bCs/>
          <w:sz w:val="24"/>
          <w:szCs w:val="24"/>
        </w:rPr>
        <w:t xml:space="preserve"> Dentro del proyecto relacionado se encuentra el inmueble objeto del presente </w:t>
      </w:r>
      <w:r w:rsidR="00F12B08" w:rsidRPr="008305EF">
        <w:rPr>
          <w:rFonts w:ascii="Museo Sans 100" w:hAnsi="Museo Sans 100"/>
          <w:bCs/>
          <w:sz w:val="24"/>
          <w:szCs w:val="24"/>
        </w:rPr>
        <w:t>punto de acta</w:t>
      </w:r>
      <w:r w:rsidRPr="008305EF">
        <w:rPr>
          <w:rFonts w:ascii="Museo Sans 100" w:hAnsi="Museo Sans 100"/>
          <w:bCs/>
          <w:sz w:val="24"/>
          <w:szCs w:val="24"/>
        </w:rPr>
        <w:t xml:space="preserve">. </w:t>
      </w:r>
    </w:p>
    <w:p w:rsidR="00F12B08" w:rsidRPr="008305EF" w:rsidRDefault="00F12B08" w:rsidP="008305EF">
      <w:pPr>
        <w:pStyle w:val="Prrafodelista"/>
        <w:ind w:left="1134"/>
        <w:contextualSpacing/>
        <w:jc w:val="both"/>
        <w:rPr>
          <w:rFonts w:ascii="Museo Sans 100" w:hAnsi="Museo Sans 100"/>
          <w:sz w:val="24"/>
          <w:szCs w:val="24"/>
        </w:rPr>
      </w:pPr>
    </w:p>
    <w:p w:rsidR="00A104F8" w:rsidRDefault="00A104F8" w:rsidP="008305EF">
      <w:pPr>
        <w:pStyle w:val="Prrafodelista"/>
        <w:numPr>
          <w:ilvl w:val="0"/>
          <w:numId w:val="75"/>
        </w:numPr>
        <w:ind w:left="1134" w:hanging="708"/>
        <w:contextualSpacing/>
        <w:jc w:val="both"/>
        <w:rPr>
          <w:rFonts w:ascii="Museo Sans 100" w:hAnsi="Museo Sans 100"/>
          <w:sz w:val="24"/>
          <w:szCs w:val="24"/>
        </w:rPr>
      </w:pPr>
      <w:r w:rsidRPr="008305EF">
        <w:rPr>
          <w:rFonts w:ascii="Museo Sans 100" w:hAnsi="Museo Sans 100"/>
          <w:sz w:val="24"/>
          <w:szCs w:val="24"/>
        </w:rPr>
        <w:t>Es necesario advertir al adjudicatario, a través de una cláusula especial en la escritura correspondiente de compraventa del inmueble que deberá cumplir la medidas ambientales emitidas por la Unidad Ambiental Institucional, referentes a:</w:t>
      </w:r>
    </w:p>
    <w:p w:rsidR="008305EF" w:rsidRPr="008305EF" w:rsidRDefault="008305EF" w:rsidP="008305EF">
      <w:pPr>
        <w:pStyle w:val="Prrafodelista"/>
        <w:ind w:left="1134"/>
        <w:contextualSpacing/>
        <w:jc w:val="both"/>
        <w:rPr>
          <w:rFonts w:ascii="Museo Sans 100" w:hAnsi="Museo Sans 100"/>
          <w:sz w:val="24"/>
          <w:szCs w:val="24"/>
        </w:rPr>
      </w:pPr>
    </w:p>
    <w:p w:rsidR="00A104F8" w:rsidRPr="00F12B08" w:rsidRDefault="00A104F8" w:rsidP="00F12B08">
      <w:pPr>
        <w:pStyle w:val="Prrafodelista"/>
        <w:numPr>
          <w:ilvl w:val="0"/>
          <w:numId w:val="74"/>
        </w:numPr>
        <w:ind w:left="1559" w:hanging="425"/>
        <w:contextualSpacing/>
        <w:rPr>
          <w:rFonts w:ascii="Museo Sans 100" w:eastAsia="Times New Roman" w:hAnsi="Museo Sans 100"/>
          <w:bCs/>
        </w:rPr>
      </w:pPr>
      <w:r w:rsidRPr="00F12B08">
        <w:rPr>
          <w:rFonts w:ascii="Museo Sans 100" w:hAnsi="Museo Sans 100"/>
        </w:rPr>
        <w:t>Evitar la deforestación en el bosque de galería en la trayectoria de la quebrada</w:t>
      </w:r>
      <w:r w:rsidRPr="00F12B08">
        <w:rPr>
          <w:rFonts w:ascii="Museo Sans 100" w:eastAsia="Times New Roman" w:hAnsi="Museo Sans 100"/>
          <w:bCs/>
        </w:rPr>
        <w:t>;</w:t>
      </w:r>
    </w:p>
    <w:p w:rsidR="00F12B08" w:rsidRPr="00F12B08" w:rsidRDefault="00A104F8" w:rsidP="00F12B08">
      <w:pPr>
        <w:pStyle w:val="Prrafodelista"/>
        <w:numPr>
          <w:ilvl w:val="0"/>
          <w:numId w:val="74"/>
        </w:numPr>
        <w:ind w:left="1559" w:hanging="425"/>
        <w:contextualSpacing/>
        <w:rPr>
          <w:rFonts w:ascii="Museo Sans 100" w:eastAsia="Times New Roman" w:hAnsi="Museo Sans 100"/>
          <w:bCs/>
        </w:rPr>
      </w:pPr>
      <w:r w:rsidRPr="00F12B08">
        <w:rPr>
          <w:rFonts w:ascii="Museo Sans 100" w:eastAsia="Times New Roman" w:hAnsi="Museo Sans 100"/>
          <w:bCs/>
        </w:rPr>
        <w:t>Evitar el cambio del uso del suelo de bosques naturales a cultivos anuales;</w:t>
      </w:r>
    </w:p>
    <w:p w:rsidR="00A104F8" w:rsidRPr="00F12B08" w:rsidRDefault="00A104F8" w:rsidP="00F12B08">
      <w:pPr>
        <w:pStyle w:val="Prrafodelista"/>
        <w:numPr>
          <w:ilvl w:val="0"/>
          <w:numId w:val="74"/>
        </w:numPr>
        <w:ind w:left="1559" w:hanging="425"/>
        <w:contextualSpacing/>
        <w:rPr>
          <w:rFonts w:ascii="Museo Sans 100" w:eastAsia="Times New Roman" w:hAnsi="Museo Sans 100"/>
          <w:bCs/>
        </w:rPr>
      </w:pPr>
      <w:r w:rsidRPr="00F12B08">
        <w:rPr>
          <w:rFonts w:ascii="Museo Sans 100" w:eastAsia="Times New Roman" w:hAnsi="Museo Sans 100"/>
          <w:bCs/>
        </w:rPr>
        <w:t xml:space="preserve"> </w:t>
      </w:r>
      <w:r w:rsidRPr="00F12B08">
        <w:rPr>
          <w:rFonts w:ascii="Museo Sans 100" w:hAnsi="Museo Sans 100"/>
        </w:rPr>
        <w:t>Evitar la tala de árboles que se encuentran de manera dispersa en ambos inmuebles</w:t>
      </w:r>
      <w:r w:rsidRPr="00F12B08">
        <w:rPr>
          <w:rFonts w:ascii="Museo Sans 100" w:eastAsia="Times New Roman" w:hAnsi="Museo Sans 100"/>
          <w:bCs/>
        </w:rPr>
        <w:t>; y</w:t>
      </w:r>
    </w:p>
    <w:p w:rsidR="00A104F8" w:rsidRPr="00F12B08" w:rsidRDefault="00A104F8" w:rsidP="00F12B08">
      <w:pPr>
        <w:pStyle w:val="Prrafodelista"/>
        <w:numPr>
          <w:ilvl w:val="0"/>
          <w:numId w:val="74"/>
        </w:numPr>
        <w:ind w:left="1559" w:hanging="425"/>
        <w:contextualSpacing/>
        <w:rPr>
          <w:rFonts w:ascii="Museo Sans 100" w:eastAsia="Times New Roman" w:hAnsi="Museo Sans 100"/>
          <w:bCs/>
        </w:rPr>
      </w:pPr>
      <w:r w:rsidRPr="00F12B08">
        <w:rPr>
          <w:rFonts w:ascii="Museo Sans 100" w:hAnsi="Museo Sans 100"/>
        </w:rPr>
        <w:t>Minimizar el uso de agroquímicos en los cultivos.</w:t>
      </w:r>
    </w:p>
    <w:p w:rsidR="00A104F8" w:rsidRPr="008305EF" w:rsidRDefault="00A104F8" w:rsidP="008305EF">
      <w:pPr>
        <w:ind w:left="1134"/>
        <w:jc w:val="both"/>
        <w:rPr>
          <w:rFonts w:ascii="Museo Sans 100" w:hAnsi="Museo Sans 100"/>
          <w:sz w:val="24"/>
          <w:szCs w:val="24"/>
        </w:rPr>
      </w:pPr>
      <w:r w:rsidRPr="008305EF">
        <w:rPr>
          <w:rFonts w:ascii="Museo Sans 100" w:eastAsia="Times New Roman" w:hAnsi="Museo Sans 100"/>
          <w:sz w:val="24"/>
          <w:szCs w:val="24"/>
          <w:lang w:val="es-ES" w:eastAsia="es-ES"/>
        </w:rPr>
        <w:lastRenderedPageBreak/>
        <w:t xml:space="preserve">Lo anterior, de conformidad a lo establecido en el Acuerdo Segundo del Punto </w:t>
      </w:r>
      <w:r w:rsidRPr="008305EF">
        <w:rPr>
          <w:rFonts w:ascii="Museo Sans 100" w:hAnsi="Museo Sans 100"/>
          <w:sz w:val="24"/>
          <w:szCs w:val="24"/>
        </w:rPr>
        <w:t>XI del Acta de Sesión Ordinaria 07-2019, de fecha 01 de abril de 2019.</w:t>
      </w:r>
    </w:p>
    <w:p w:rsidR="00F12B08" w:rsidRPr="008305EF" w:rsidRDefault="00F12B08" w:rsidP="008305EF">
      <w:pPr>
        <w:ind w:left="1134"/>
        <w:jc w:val="both"/>
        <w:rPr>
          <w:rFonts w:ascii="Museo Sans 100" w:hAnsi="Museo Sans 100"/>
          <w:sz w:val="24"/>
          <w:szCs w:val="24"/>
        </w:rPr>
      </w:pPr>
    </w:p>
    <w:p w:rsidR="00A104F8" w:rsidRDefault="00F12B08" w:rsidP="008305EF">
      <w:pPr>
        <w:pStyle w:val="Prrafodelista"/>
        <w:ind w:left="1146" w:hanging="720"/>
        <w:contextualSpacing/>
        <w:jc w:val="both"/>
        <w:rPr>
          <w:rFonts w:ascii="Museo Sans 100" w:hAnsi="Museo Sans 100"/>
          <w:sz w:val="24"/>
          <w:szCs w:val="24"/>
        </w:rPr>
      </w:pPr>
      <w:r w:rsidRPr="008305EF">
        <w:rPr>
          <w:rFonts w:ascii="Museo Sans 100" w:hAnsi="Museo Sans 100"/>
          <w:sz w:val="24"/>
          <w:szCs w:val="24"/>
        </w:rPr>
        <w:t>IV.</w:t>
      </w:r>
      <w:r w:rsidRPr="008305EF">
        <w:rPr>
          <w:rFonts w:ascii="Museo Sans 100" w:hAnsi="Museo Sans 100"/>
          <w:sz w:val="24"/>
          <w:szCs w:val="24"/>
        </w:rPr>
        <w:tab/>
      </w:r>
      <w:r w:rsidR="00A104F8" w:rsidRPr="008305EF">
        <w:rPr>
          <w:rFonts w:ascii="Museo Sans 100" w:hAnsi="Museo Sans 100"/>
          <w:sz w:val="24"/>
          <w:szCs w:val="24"/>
        </w:rPr>
        <w:t xml:space="preserve">Según valúo de fecha 30 de abril de 2019, realizado por el Departamento de Asignación Individual y Avalúos, se recomienda el precio de venta para el inmueble, según detalle consignado en el Cuadro de Valores y Extensiones que se relacionará en el Acuerdo Primero del presente </w:t>
      </w:r>
      <w:r w:rsidRPr="008305EF">
        <w:rPr>
          <w:rFonts w:ascii="Museo Sans 100" w:hAnsi="Museo Sans 100"/>
          <w:sz w:val="24"/>
          <w:szCs w:val="24"/>
        </w:rPr>
        <w:t>punto de acta</w:t>
      </w:r>
      <w:r w:rsidR="00A104F8" w:rsidRPr="008305EF">
        <w:rPr>
          <w:rFonts w:ascii="Museo Sans 100" w:hAnsi="Museo Sans 100"/>
          <w:sz w:val="24"/>
          <w:szCs w:val="24"/>
        </w:rPr>
        <w:t xml:space="preserve">, y que ha sido requerido por el solicitante calificado dentro del Programa Campesinos Sin Tierra. </w:t>
      </w:r>
    </w:p>
    <w:p w:rsidR="008305EF" w:rsidRPr="008305EF" w:rsidRDefault="008305EF" w:rsidP="008305EF">
      <w:pPr>
        <w:pStyle w:val="Prrafodelista"/>
        <w:ind w:left="1146" w:hanging="720"/>
        <w:contextualSpacing/>
        <w:jc w:val="both"/>
        <w:rPr>
          <w:rFonts w:ascii="Museo Sans 100" w:hAnsi="Museo Sans 100"/>
          <w:sz w:val="24"/>
          <w:szCs w:val="24"/>
        </w:rPr>
      </w:pPr>
    </w:p>
    <w:p w:rsidR="00A104F8" w:rsidRPr="008305EF" w:rsidRDefault="00BB4E32" w:rsidP="008305EF">
      <w:pPr>
        <w:pStyle w:val="Prrafodelista"/>
        <w:ind w:left="1134" w:hanging="708"/>
        <w:contextualSpacing/>
        <w:jc w:val="both"/>
        <w:rPr>
          <w:rFonts w:ascii="Museo Sans 100" w:hAnsi="Museo Sans 100"/>
          <w:sz w:val="24"/>
          <w:szCs w:val="24"/>
        </w:rPr>
      </w:pPr>
      <w:r w:rsidRPr="008305EF">
        <w:rPr>
          <w:rFonts w:ascii="Museo Sans 100" w:hAnsi="Museo Sans 100"/>
          <w:sz w:val="24"/>
          <w:szCs w:val="24"/>
        </w:rPr>
        <w:t>V.</w:t>
      </w:r>
      <w:r w:rsidRPr="008305EF">
        <w:rPr>
          <w:rFonts w:ascii="Museo Sans 100" w:hAnsi="Museo Sans 100"/>
          <w:sz w:val="24"/>
          <w:szCs w:val="24"/>
        </w:rPr>
        <w:tab/>
      </w:r>
      <w:r w:rsidR="00A104F8" w:rsidRPr="008305EF">
        <w:rPr>
          <w:rFonts w:ascii="Museo Sans 100" w:hAnsi="Museo Sans 100"/>
          <w:sz w:val="24"/>
          <w:szCs w:val="24"/>
        </w:rPr>
        <w:t>Según el Informe Técnico con referencia SGD-02-1388-19, de fecha 18 de septiembre de 2019, emitido por el Departamento de Asignación Individual y Avalúos, el solicitante no se encuentra en posesión material del inmueble, por lo que se verificó en los sistemas informáticos de registro de beneficiarios que lleva la Institución y se constató que éste, no ha sido adjudicado a favor de ninguna persona, encontrándose disponible para su adjudicación.</w:t>
      </w:r>
    </w:p>
    <w:p w:rsidR="00A104F8" w:rsidRPr="008305EF" w:rsidRDefault="00A104F8" w:rsidP="008305EF">
      <w:pPr>
        <w:pStyle w:val="Prrafodelista"/>
        <w:jc w:val="both"/>
        <w:rPr>
          <w:rFonts w:ascii="Museo Sans 100" w:hAnsi="Museo Sans 100"/>
          <w:sz w:val="24"/>
          <w:szCs w:val="24"/>
        </w:rPr>
      </w:pPr>
    </w:p>
    <w:p w:rsidR="00A104F8" w:rsidRPr="008305EF" w:rsidRDefault="00F12B08" w:rsidP="008305EF">
      <w:pPr>
        <w:tabs>
          <w:tab w:val="left" w:pos="1134"/>
        </w:tabs>
        <w:ind w:left="1134" w:hanging="708"/>
        <w:contextualSpacing/>
        <w:jc w:val="both"/>
        <w:rPr>
          <w:rFonts w:ascii="Museo Sans 100" w:hAnsi="Museo Sans 100"/>
          <w:sz w:val="24"/>
          <w:szCs w:val="24"/>
        </w:rPr>
      </w:pPr>
      <w:r w:rsidRPr="008305EF">
        <w:rPr>
          <w:rFonts w:ascii="Museo Sans 100" w:hAnsi="Museo Sans 100"/>
          <w:sz w:val="24"/>
          <w:szCs w:val="24"/>
        </w:rPr>
        <w:t>VI.</w:t>
      </w:r>
      <w:r w:rsidRPr="008305EF">
        <w:rPr>
          <w:rFonts w:ascii="Museo Sans 100" w:hAnsi="Museo Sans 100"/>
          <w:sz w:val="24"/>
          <w:szCs w:val="24"/>
        </w:rPr>
        <w:tab/>
      </w:r>
      <w:r w:rsidR="00A104F8" w:rsidRPr="008305EF">
        <w:rPr>
          <w:rFonts w:ascii="Museo Sans 100" w:hAnsi="Museo Sans 100"/>
          <w:sz w:val="24"/>
          <w:szCs w:val="24"/>
        </w:rPr>
        <w:t>De acuerdo a la Declaración Simple contenida en la Solicitud de Adjudicación de Inmueble de fecha 21 de agosto de 2019, el peticionario manifiesta que ni él ni el integrante de su grupo familiar son empleados del ISTA; situación robustecida de conformidad a la consulta realizada en la Base de Datos de Empleados de este Instituto.</w:t>
      </w:r>
    </w:p>
    <w:p w:rsidR="00A104F8" w:rsidRPr="008305EF" w:rsidRDefault="00A104F8" w:rsidP="008305EF">
      <w:pPr>
        <w:pStyle w:val="Prrafodelista"/>
        <w:ind w:left="1134" w:right="141" w:hanging="850"/>
        <w:contextualSpacing/>
        <w:jc w:val="both"/>
        <w:rPr>
          <w:rFonts w:ascii="Museo Sans 100" w:eastAsia="Times New Roman" w:hAnsi="Museo Sans 100"/>
          <w:b/>
          <w:sz w:val="24"/>
          <w:szCs w:val="24"/>
        </w:rPr>
      </w:pPr>
      <w:r w:rsidRPr="008305EF">
        <w:rPr>
          <w:rFonts w:ascii="Museo Sans 100" w:hAnsi="Museo Sans 100"/>
          <w:sz w:val="24"/>
          <w:szCs w:val="24"/>
          <w:lang w:val="es-ES"/>
        </w:rPr>
        <w:tab/>
      </w:r>
    </w:p>
    <w:p w:rsidR="00A104F8" w:rsidRPr="008305EF" w:rsidRDefault="00A104F8" w:rsidP="008305EF">
      <w:pPr>
        <w:jc w:val="both"/>
        <w:rPr>
          <w:rFonts w:ascii="Museo Sans 100" w:eastAsia="Times New Roman" w:hAnsi="Museo Sans 100"/>
          <w:sz w:val="24"/>
          <w:szCs w:val="24"/>
        </w:rPr>
      </w:pPr>
      <w:r w:rsidRPr="008305EF">
        <w:rPr>
          <w:rFonts w:ascii="Museo Sans 100" w:eastAsia="Times New Roman" w:hAnsi="Museo Sans 100"/>
          <w:sz w:val="24"/>
          <w:szCs w:val="24"/>
        </w:rPr>
        <w:t>Se ha tenido a la vista:</w:t>
      </w:r>
      <w:r w:rsidRPr="008305EF">
        <w:rPr>
          <w:rFonts w:ascii="Museo Sans 100"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Oriental, departamentos de Asignación Individual y Avalúos y Análisis Jurídico, Propuesta de Asignación de Inmuebles, acuerdos de Junta Directiva, Razón y Constancia de Inscripción de Desmembración en Cabeza de su Dueño a favor del ISTA, Solicitud de Adjudicación de I</w:t>
      </w:r>
      <w:r w:rsidR="00BB4E32" w:rsidRPr="008305EF">
        <w:rPr>
          <w:rFonts w:ascii="Museo Sans 100" w:hAnsi="Museo Sans 100"/>
          <w:sz w:val="24"/>
          <w:szCs w:val="24"/>
        </w:rPr>
        <w:t xml:space="preserve">nmueble, </w:t>
      </w:r>
      <w:r w:rsidRPr="008305EF">
        <w:rPr>
          <w:rFonts w:ascii="Museo Sans 100" w:hAnsi="Museo Sans 100"/>
          <w:sz w:val="24"/>
          <w:szCs w:val="24"/>
        </w:rPr>
        <w:t>copias de documentos únicos de identidad, tarjetas de identificación tributaria, y carencias de bienes</w:t>
      </w:r>
      <w:r w:rsidRPr="008305EF">
        <w:rPr>
          <w:rFonts w:ascii="Museo Sans 100" w:eastAsia="Times New Roman" w:hAnsi="Museo Sans 100"/>
          <w:sz w:val="24"/>
          <w:szCs w:val="24"/>
        </w:rPr>
        <w:t>; c</w:t>
      </w:r>
      <w:r w:rsidRPr="008305EF">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A104F8" w:rsidRPr="008305EF" w:rsidRDefault="00A104F8" w:rsidP="008305EF">
      <w:pPr>
        <w:jc w:val="both"/>
        <w:rPr>
          <w:rFonts w:ascii="Museo Sans 100" w:hAnsi="Museo Sans 100"/>
          <w:sz w:val="24"/>
          <w:szCs w:val="24"/>
        </w:rPr>
      </w:pPr>
    </w:p>
    <w:p w:rsidR="00A104F8" w:rsidRPr="00206B8E" w:rsidRDefault="00A104F8" w:rsidP="008305EF">
      <w:pPr>
        <w:jc w:val="both"/>
        <w:rPr>
          <w:rFonts w:ascii="Museo Sans 100" w:hAnsi="Museo Sans 100"/>
          <w:b/>
          <w:color w:val="000000" w:themeColor="text1"/>
          <w:sz w:val="24"/>
          <w:szCs w:val="24"/>
        </w:rPr>
      </w:pPr>
      <w:r w:rsidRPr="008305EF">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305EF">
        <w:rPr>
          <w:rFonts w:ascii="Museo Sans 100" w:hAnsi="Museo Sans 100"/>
          <w:bCs/>
          <w:sz w:val="24"/>
          <w:szCs w:val="24"/>
        </w:rPr>
        <w:t xml:space="preserve">Ley del Régimen Especial de la Tierra en Propiedad de Las Asociaciones Cooperativas, Comunales y Comunitarias Campesinas  </w:t>
      </w:r>
      <w:r w:rsidRPr="008305EF">
        <w:rPr>
          <w:rFonts w:ascii="Museo Sans 100" w:hAnsi="Museo Sans 100"/>
          <w:bCs/>
          <w:sz w:val="24"/>
          <w:szCs w:val="24"/>
        </w:rPr>
        <w:lastRenderedPageBreak/>
        <w:t>Beneficiarios de la Reforma Agraria</w:t>
      </w:r>
      <w:r w:rsidRPr="008305EF">
        <w:rPr>
          <w:rFonts w:ascii="Museo Sans 100" w:hAnsi="Museo Sans 100"/>
          <w:sz w:val="24"/>
          <w:szCs w:val="24"/>
        </w:rPr>
        <w:t xml:space="preserve">, la Junta Directiva, </w:t>
      </w:r>
      <w:r w:rsidRPr="008305EF">
        <w:rPr>
          <w:rFonts w:ascii="Museo Sans 100" w:hAnsi="Museo Sans 100"/>
          <w:b/>
          <w:sz w:val="24"/>
          <w:szCs w:val="24"/>
          <w:u w:val="single"/>
        </w:rPr>
        <w:t>ACUERDA: PRIMERO:</w:t>
      </w:r>
      <w:r w:rsidRPr="008305EF">
        <w:rPr>
          <w:rFonts w:ascii="Museo Sans 100" w:hAnsi="Museo Sans 100"/>
          <w:b/>
          <w:sz w:val="24"/>
          <w:szCs w:val="24"/>
        </w:rPr>
        <w:t xml:space="preserve"> </w:t>
      </w:r>
      <w:r w:rsidRPr="008305EF">
        <w:rPr>
          <w:rFonts w:ascii="Museo Sans 100" w:hAnsi="Museo Sans 100"/>
          <w:sz w:val="24"/>
          <w:szCs w:val="24"/>
        </w:rPr>
        <w:t>Aprobar la adjudicación y transferencia por compraventa</w:t>
      </w:r>
      <w:r w:rsidRPr="008305EF">
        <w:rPr>
          <w:rFonts w:ascii="Museo Sans 100" w:eastAsia="Times New Roman" w:hAnsi="Museo Sans 100"/>
          <w:sz w:val="24"/>
          <w:szCs w:val="24"/>
        </w:rPr>
        <w:t xml:space="preserve"> de 01 lote agrícola </w:t>
      </w:r>
      <w:r w:rsidRPr="008305EF">
        <w:rPr>
          <w:rFonts w:ascii="Museo Sans 100" w:hAnsi="Museo Sans 100"/>
          <w:sz w:val="24"/>
          <w:szCs w:val="24"/>
        </w:rPr>
        <w:t>a favor del señor</w:t>
      </w:r>
      <w:r w:rsidRPr="008305EF">
        <w:rPr>
          <w:rFonts w:ascii="Museo Sans 100" w:hAnsi="Museo Sans 100"/>
          <w:b/>
          <w:sz w:val="24"/>
          <w:szCs w:val="24"/>
        </w:rPr>
        <w:t>:</w:t>
      </w:r>
      <w:r w:rsidRPr="008305EF">
        <w:rPr>
          <w:rFonts w:ascii="Museo Sans 100" w:hAnsi="Museo Sans 100"/>
          <w:b/>
          <w:color w:val="000000" w:themeColor="text1"/>
          <w:sz w:val="24"/>
          <w:szCs w:val="24"/>
        </w:rPr>
        <w:t xml:space="preserve"> HUGO ADIEL MONTENEGRO GRANADOS, </w:t>
      </w:r>
      <w:r w:rsidRPr="008305EF">
        <w:rPr>
          <w:rFonts w:ascii="Museo Sans 100" w:hAnsi="Museo Sans 100"/>
          <w:color w:val="000000" w:themeColor="text1"/>
          <w:sz w:val="24"/>
          <w:szCs w:val="24"/>
        </w:rPr>
        <w:t xml:space="preserve">y </w:t>
      </w:r>
      <w:r w:rsidR="00206B8E">
        <w:rPr>
          <w:rFonts w:ascii="Museo Sans 100" w:hAnsi="Museo Sans 100"/>
          <w:color w:val="000000" w:themeColor="text1"/>
          <w:sz w:val="24"/>
          <w:szCs w:val="24"/>
        </w:rPr>
        <w:t>----</w:t>
      </w:r>
      <w:r w:rsidRPr="008305EF">
        <w:rPr>
          <w:rFonts w:ascii="Museo Sans 100" w:hAnsi="Museo Sans 100"/>
          <w:color w:val="000000" w:themeColor="text1"/>
          <w:sz w:val="24"/>
          <w:szCs w:val="24"/>
        </w:rPr>
        <w:t xml:space="preserve"> </w:t>
      </w:r>
      <w:r w:rsidRPr="008305EF">
        <w:rPr>
          <w:rFonts w:ascii="Museo Sans 100" w:hAnsi="Museo Sans 100"/>
          <w:b/>
          <w:color w:val="000000" w:themeColor="text1"/>
          <w:sz w:val="24"/>
          <w:szCs w:val="24"/>
        </w:rPr>
        <w:t>HUGO ALEXIS MONTENEGRO AMAYA</w:t>
      </w:r>
      <w:r w:rsidRPr="008305EF">
        <w:rPr>
          <w:rFonts w:ascii="Museo Sans 100" w:hAnsi="Museo Sans 100"/>
          <w:b/>
          <w:sz w:val="24"/>
          <w:szCs w:val="24"/>
        </w:rPr>
        <w:t>,</w:t>
      </w:r>
      <w:r w:rsidRPr="008305EF">
        <w:rPr>
          <w:rFonts w:ascii="Museo Sans 100" w:hAnsi="Museo Sans 100"/>
          <w:sz w:val="24"/>
          <w:szCs w:val="24"/>
        </w:rPr>
        <w:t xml:space="preserve"> </w:t>
      </w:r>
      <w:r w:rsidRPr="008305EF">
        <w:rPr>
          <w:rFonts w:ascii="Museo Sans 100" w:eastAsia="Times New Roman" w:hAnsi="Museo Sans 100"/>
          <w:sz w:val="24"/>
          <w:szCs w:val="24"/>
          <w:lang w:val="es-ES" w:eastAsia="es-ES"/>
        </w:rPr>
        <w:t xml:space="preserve">de las generales antes expresadas, </w:t>
      </w:r>
      <w:r w:rsidR="00BB4E32" w:rsidRPr="008305EF">
        <w:rPr>
          <w:rFonts w:ascii="Museo Sans 100" w:eastAsia="Times New Roman" w:hAnsi="Museo Sans 100"/>
          <w:sz w:val="24"/>
          <w:szCs w:val="24"/>
          <w:lang w:val="es-ES" w:eastAsia="es-ES"/>
        </w:rPr>
        <w:t xml:space="preserve">ubicado </w:t>
      </w:r>
      <w:r w:rsidRPr="008305EF">
        <w:rPr>
          <w:rFonts w:ascii="Museo Sans 100" w:eastAsia="Times New Roman" w:hAnsi="Museo Sans 100"/>
          <w:sz w:val="24"/>
          <w:szCs w:val="24"/>
          <w:lang w:val="es-ES" w:eastAsia="es-ES"/>
        </w:rPr>
        <w:t xml:space="preserve">en </w:t>
      </w:r>
      <w:r w:rsidRPr="008305EF">
        <w:rPr>
          <w:rFonts w:ascii="Museo Sans 100" w:eastAsia="Times New Roman" w:hAnsi="Museo Sans 100"/>
          <w:sz w:val="24"/>
          <w:szCs w:val="24"/>
          <w:lang w:eastAsia="es-ES"/>
        </w:rPr>
        <w:t xml:space="preserve">el </w:t>
      </w:r>
      <w:r w:rsidRPr="008305EF">
        <w:rPr>
          <w:rFonts w:ascii="Museo Sans 100" w:hAnsi="Museo Sans 100"/>
          <w:b/>
          <w:bCs/>
          <w:sz w:val="24"/>
          <w:szCs w:val="24"/>
        </w:rPr>
        <w:t>PROYECTO DE LOTIFICACION AGRICOLA</w:t>
      </w:r>
      <w:r w:rsidRPr="008305EF">
        <w:rPr>
          <w:rFonts w:ascii="Museo Sans 100" w:hAnsi="Museo Sans 100"/>
          <w:bCs/>
          <w:sz w:val="24"/>
          <w:szCs w:val="24"/>
        </w:rPr>
        <w:t xml:space="preserve"> desarrollado en el inmueble identificado como </w:t>
      </w:r>
      <w:r w:rsidRPr="008305EF">
        <w:rPr>
          <w:rFonts w:ascii="Museo Sans 100" w:hAnsi="Museo Sans 100"/>
          <w:b/>
          <w:sz w:val="24"/>
          <w:szCs w:val="24"/>
        </w:rPr>
        <w:t xml:space="preserve">HACIENDA LA PALMERA LOTE H Y LOTE G-1, PORCION 1, </w:t>
      </w:r>
      <w:r w:rsidR="00BB4E32" w:rsidRPr="008305EF">
        <w:rPr>
          <w:rFonts w:ascii="Museo Sans 100" w:hAnsi="Museo Sans 100"/>
          <w:sz w:val="24"/>
          <w:szCs w:val="24"/>
        </w:rPr>
        <w:t>situ</w:t>
      </w:r>
      <w:r w:rsidRPr="008305EF">
        <w:rPr>
          <w:rFonts w:ascii="Museo Sans 100" w:hAnsi="Museo Sans 100"/>
          <w:sz w:val="24"/>
          <w:szCs w:val="24"/>
        </w:rPr>
        <w:t xml:space="preserve">ada registralmente en caserío El Tempisque, cantón Santa Bárbara, jurisdicción de </w:t>
      </w:r>
      <w:proofErr w:type="spellStart"/>
      <w:r w:rsidRPr="008305EF">
        <w:rPr>
          <w:rFonts w:ascii="Museo Sans 100" w:hAnsi="Museo Sans 100"/>
          <w:sz w:val="24"/>
          <w:szCs w:val="24"/>
        </w:rPr>
        <w:t>Lolotique</w:t>
      </w:r>
      <w:proofErr w:type="spellEnd"/>
      <w:r w:rsidRPr="008305EF">
        <w:rPr>
          <w:rFonts w:ascii="Museo Sans 100" w:hAnsi="Museo Sans 100"/>
          <w:sz w:val="24"/>
          <w:szCs w:val="24"/>
        </w:rPr>
        <w:t xml:space="preserve">, departamento de San Miguel, y según plano en jurisdicción de </w:t>
      </w:r>
      <w:proofErr w:type="spellStart"/>
      <w:r w:rsidRPr="008305EF">
        <w:rPr>
          <w:rFonts w:ascii="Museo Sans 100" w:hAnsi="Museo Sans 100"/>
          <w:sz w:val="24"/>
          <w:szCs w:val="24"/>
        </w:rPr>
        <w:t>Lolotique</w:t>
      </w:r>
      <w:proofErr w:type="spellEnd"/>
      <w:r w:rsidRPr="008305EF">
        <w:rPr>
          <w:rFonts w:ascii="Museo Sans 100" w:hAnsi="Museo Sans 100"/>
          <w:sz w:val="24"/>
          <w:szCs w:val="24"/>
        </w:rPr>
        <w:t>, departamento de San Miguel</w:t>
      </w:r>
      <w:r w:rsidRPr="008305EF">
        <w:rPr>
          <w:rFonts w:ascii="Museo Sans 100" w:eastAsia="Times New Roman" w:hAnsi="Museo Sans 100"/>
          <w:sz w:val="24"/>
          <w:szCs w:val="24"/>
        </w:rPr>
        <w:t>, quedando la adjudicación conforme al cuadro de valores y extensiones siguiente:</w:t>
      </w:r>
    </w:p>
    <w:p w:rsidR="00A104F8" w:rsidRPr="006A0419" w:rsidRDefault="00A104F8" w:rsidP="00A104F8">
      <w:pPr>
        <w:jc w:val="both"/>
        <w:rPr>
          <w:rFonts w:ascii="Museo Sans 100" w:eastAsia="Times New Roman" w:hAnsi="Museo Sans 100"/>
          <w:sz w:val="24"/>
          <w:szCs w:val="24"/>
        </w:rPr>
      </w:pPr>
    </w:p>
    <w:tbl>
      <w:tblPr>
        <w:tblW w:w="9062" w:type="dxa"/>
        <w:tblInd w:w="-3" w:type="dxa"/>
        <w:tblLayout w:type="fixed"/>
        <w:tblCellMar>
          <w:left w:w="25" w:type="dxa"/>
          <w:right w:w="0" w:type="dxa"/>
        </w:tblCellMar>
        <w:tblLook w:val="0000" w:firstRow="0" w:lastRow="0" w:firstColumn="0" w:lastColumn="0" w:noHBand="0" w:noVBand="0"/>
      </w:tblPr>
      <w:tblGrid>
        <w:gridCol w:w="2561"/>
        <w:gridCol w:w="975"/>
        <w:gridCol w:w="2480"/>
        <w:gridCol w:w="568"/>
        <w:gridCol w:w="569"/>
        <w:gridCol w:w="609"/>
        <w:gridCol w:w="650"/>
        <w:gridCol w:w="650"/>
      </w:tblGrid>
      <w:tr w:rsidR="00A104F8" w:rsidRPr="009215E2" w:rsidTr="00BB4E32">
        <w:trPr>
          <w:trHeight w:val="285"/>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rPr>
                <w:rFonts w:ascii="Museo Sans 300" w:eastAsiaTheme="minorEastAsia" w:hAnsi="Museo Sans 300"/>
                <w:b/>
                <w:bCs/>
                <w:sz w:val="14"/>
                <w:szCs w:val="14"/>
              </w:rPr>
            </w:pPr>
            <w:r w:rsidRPr="009215E2">
              <w:rPr>
                <w:rFonts w:ascii="Museo Sans 300" w:eastAsiaTheme="minorEastAsia" w:hAnsi="Museo Sans 300"/>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rPr>
                <w:rFonts w:ascii="Museo Sans 300" w:eastAsiaTheme="minorEastAsia"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 xml:space="preserve">VALOR (¢) </w:t>
            </w:r>
          </w:p>
        </w:tc>
      </w:tr>
      <w:tr w:rsidR="00A104F8" w:rsidRPr="009215E2" w:rsidTr="00BB4E32">
        <w:trPr>
          <w:trHeight w:val="232"/>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rPr>
                <w:rFonts w:ascii="Museo Sans 300" w:eastAsiaTheme="minorEastAsia" w:hAnsi="Museo Sans 300"/>
                <w:b/>
                <w:bCs/>
                <w:sz w:val="14"/>
                <w:szCs w:val="14"/>
              </w:rPr>
            </w:pPr>
            <w:r w:rsidRPr="009215E2">
              <w:rPr>
                <w:rFonts w:ascii="Museo Sans 300" w:eastAsiaTheme="minorEastAsia"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rPr>
                <w:rFonts w:ascii="Museo Sans 300" w:eastAsiaTheme="minorEastAsia" w:hAnsi="Museo Sans 300"/>
                <w:b/>
                <w:bCs/>
                <w:sz w:val="14"/>
                <w:szCs w:val="14"/>
              </w:rPr>
            </w:pPr>
            <w:r w:rsidRPr="009215E2">
              <w:rPr>
                <w:rFonts w:ascii="Museo Sans 300" w:eastAsiaTheme="minorEastAsia" w:hAnsi="Museo Sans 300"/>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rPr>
                <w:rFonts w:ascii="Museo Sans 300" w:eastAsiaTheme="minorEastAsia" w:hAnsi="Museo Sans 300"/>
                <w:b/>
                <w:bCs/>
                <w:sz w:val="14"/>
                <w:szCs w:val="14"/>
              </w:rPr>
            </w:pPr>
            <w:r w:rsidRPr="009215E2">
              <w:rPr>
                <w:rFonts w:ascii="Museo Sans 300" w:eastAsiaTheme="minorEastAsia"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rPr>
                <w:rFonts w:ascii="Museo Sans 300" w:eastAsiaTheme="minorEastAsia" w:hAnsi="Museo Sans 300"/>
                <w:b/>
                <w:bCs/>
                <w:sz w:val="14"/>
                <w:szCs w:val="14"/>
              </w:rPr>
            </w:pPr>
            <w:r w:rsidRPr="009215E2">
              <w:rPr>
                <w:rFonts w:ascii="Museo Sans 300" w:eastAsiaTheme="minorEastAsia"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rPr>
                <w:rFonts w:ascii="Museo Sans 300" w:eastAsiaTheme="minorEastAsia" w:hAnsi="Museo Sans 300"/>
                <w:b/>
                <w:bCs/>
                <w:sz w:val="14"/>
                <w:szCs w:val="14"/>
              </w:rPr>
            </w:pPr>
            <w:r w:rsidRPr="009215E2">
              <w:rPr>
                <w:rFonts w:ascii="Museo Sans 300" w:eastAsiaTheme="minorEastAsia"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rPr>
                <w:rFonts w:ascii="Museo Sans 300" w:eastAsiaTheme="minorEastAsia" w:hAnsi="Museo Sans 300"/>
                <w:b/>
                <w:bCs/>
                <w:sz w:val="14"/>
                <w:szCs w:val="14"/>
              </w:rPr>
            </w:pPr>
          </w:p>
        </w:tc>
      </w:tr>
    </w:tbl>
    <w:p w:rsidR="00A104F8" w:rsidRPr="009215E2" w:rsidRDefault="00A104F8" w:rsidP="00A104F8">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104F8" w:rsidRPr="009215E2" w:rsidTr="00BB4E32">
        <w:tc>
          <w:tcPr>
            <w:tcW w:w="2600" w:type="dxa"/>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rPr>
                <w:rFonts w:ascii="Museo Sans 300" w:eastAsiaTheme="minorEastAsia" w:hAnsi="Museo Sans 300"/>
                <w:b/>
                <w:bCs/>
                <w:sz w:val="14"/>
                <w:szCs w:val="14"/>
              </w:rPr>
            </w:pPr>
            <w:r w:rsidRPr="009215E2">
              <w:rPr>
                <w:rFonts w:ascii="Museo Sans 300" w:eastAsiaTheme="minorEastAsia" w:hAnsi="Museo Sans 300"/>
                <w:b/>
                <w:bCs/>
                <w:sz w:val="14"/>
                <w:szCs w:val="14"/>
              </w:rPr>
              <w:t xml:space="preserve">No DE ENTREGA: 08 </w:t>
            </w:r>
          </w:p>
        </w:tc>
      </w:tr>
    </w:tbl>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 xml:space="preserve">TASA DE INTERES 6% </w:t>
      </w:r>
    </w:p>
    <w:tbl>
      <w:tblPr>
        <w:tblW w:w="9051" w:type="dxa"/>
        <w:tblInd w:w="-3" w:type="dxa"/>
        <w:tblLayout w:type="fixed"/>
        <w:tblCellMar>
          <w:left w:w="25" w:type="dxa"/>
          <w:right w:w="0" w:type="dxa"/>
        </w:tblCellMar>
        <w:tblLook w:val="0000" w:firstRow="0" w:lastRow="0" w:firstColumn="0" w:lastColumn="0" w:noHBand="0" w:noVBand="0"/>
      </w:tblPr>
      <w:tblGrid>
        <w:gridCol w:w="2557"/>
        <w:gridCol w:w="974"/>
        <w:gridCol w:w="2475"/>
        <w:gridCol w:w="568"/>
        <w:gridCol w:w="568"/>
        <w:gridCol w:w="608"/>
        <w:gridCol w:w="649"/>
        <w:gridCol w:w="652"/>
      </w:tblGrid>
      <w:tr w:rsidR="00A104F8" w:rsidRPr="009215E2" w:rsidTr="00BB4E32">
        <w:trPr>
          <w:trHeight w:val="261"/>
        </w:trPr>
        <w:tc>
          <w:tcPr>
            <w:tcW w:w="2557" w:type="dxa"/>
            <w:vMerge w:val="restart"/>
            <w:tcBorders>
              <w:top w:val="single" w:sz="2" w:space="0" w:color="auto"/>
              <w:left w:val="single" w:sz="2" w:space="0" w:color="auto"/>
              <w:bottom w:val="single" w:sz="2" w:space="0" w:color="auto"/>
              <w:right w:val="single" w:sz="2" w:space="0" w:color="auto"/>
            </w:tcBorders>
          </w:tcPr>
          <w:p w:rsidR="00A104F8" w:rsidRPr="009215E2" w:rsidRDefault="00206B8E" w:rsidP="00A104F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104F8" w:rsidRPr="009215E2">
              <w:rPr>
                <w:rFonts w:ascii="Museo Sans 300" w:eastAsiaTheme="minorEastAsia" w:hAnsi="Museo Sans 300"/>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rPr>
                <w:rFonts w:ascii="Museo Sans 300" w:eastAsiaTheme="minorEastAsia" w:hAnsi="Museo Sans 300"/>
                <w:sz w:val="14"/>
                <w:szCs w:val="14"/>
              </w:rPr>
            </w:pPr>
            <w:r w:rsidRPr="009215E2">
              <w:rPr>
                <w:rFonts w:ascii="Museo Sans 300" w:eastAsiaTheme="minorEastAsia" w:hAnsi="Museo Sans 300"/>
                <w:sz w:val="14"/>
                <w:szCs w:val="14"/>
              </w:rPr>
              <w:t xml:space="preserve">Lotes: </w:t>
            </w:r>
          </w:p>
          <w:p w:rsidR="00A104F8" w:rsidRPr="009215E2" w:rsidRDefault="00206B8E" w:rsidP="00A104F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104F8" w:rsidRPr="009215E2">
              <w:rPr>
                <w:rFonts w:ascii="Museo Sans 300" w:eastAsiaTheme="minorEastAsia"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jc w:val="center"/>
              <w:rPr>
                <w:rFonts w:ascii="Museo Sans 300" w:eastAsiaTheme="minorEastAsia" w:hAnsi="Museo Sans 300"/>
                <w:sz w:val="14"/>
                <w:szCs w:val="14"/>
              </w:rPr>
            </w:pPr>
          </w:p>
          <w:p w:rsidR="00A104F8" w:rsidRPr="009215E2" w:rsidRDefault="00A104F8" w:rsidP="00A104F8">
            <w:pPr>
              <w:widowControl w:val="0"/>
              <w:autoSpaceDE w:val="0"/>
              <w:autoSpaceDN w:val="0"/>
              <w:adjustRightInd w:val="0"/>
              <w:jc w:val="center"/>
              <w:rPr>
                <w:rFonts w:ascii="Museo Sans 300" w:eastAsiaTheme="minorEastAsia" w:hAnsi="Museo Sans 300"/>
                <w:sz w:val="14"/>
                <w:szCs w:val="14"/>
              </w:rPr>
            </w:pPr>
            <w:r w:rsidRPr="009215E2">
              <w:rPr>
                <w:rFonts w:ascii="Museo Sans 300" w:eastAsiaTheme="minorEastAsia" w:hAnsi="Museo Sans 300"/>
                <w:sz w:val="14"/>
                <w:szCs w:val="14"/>
              </w:rPr>
              <w:t>HACIENDA LA PALMERA PORCION 1</w:t>
            </w:r>
          </w:p>
        </w:tc>
        <w:tc>
          <w:tcPr>
            <w:tcW w:w="568" w:type="dxa"/>
            <w:vMerge w:val="restart"/>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jc w:val="center"/>
              <w:rPr>
                <w:rFonts w:ascii="Museo Sans 300" w:eastAsiaTheme="minorEastAsia" w:hAnsi="Museo Sans 300"/>
                <w:sz w:val="14"/>
                <w:szCs w:val="14"/>
              </w:rPr>
            </w:pPr>
          </w:p>
          <w:p w:rsidR="00A104F8" w:rsidRPr="009215E2" w:rsidRDefault="00206B8E" w:rsidP="00A104F8">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jc w:val="center"/>
              <w:rPr>
                <w:rFonts w:ascii="Museo Sans 300" w:eastAsiaTheme="minorEastAsia" w:hAnsi="Museo Sans 300"/>
                <w:sz w:val="14"/>
                <w:szCs w:val="14"/>
              </w:rPr>
            </w:pPr>
          </w:p>
          <w:p w:rsidR="00A104F8" w:rsidRPr="009215E2" w:rsidRDefault="00206B8E" w:rsidP="00A104F8">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jc w:val="center"/>
              <w:rPr>
                <w:rFonts w:ascii="Museo Sans 300" w:eastAsiaTheme="minorEastAsia" w:hAnsi="Museo Sans 300"/>
                <w:sz w:val="14"/>
                <w:szCs w:val="14"/>
              </w:rPr>
            </w:pPr>
          </w:p>
          <w:p w:rsidR="00A104F8" w:rsidRPr="009215E2" w:rsidRDefault="00A104F8" w:rsidP="00A104F8">
            <w:pPr>
              <w:widowControl w:val="0"/>
              <w:autoSpaceDE w:val="0"/>
              <w:autoSpaceDN w:val="0"/>
              <w:adjustRightInd w:val="0"/>
              <w:jc w:val="center"/>
              <w:rPr>
                <w:rFonts w:ascii="Museo Sans 300" w:eastAsiaTheme="minorEastAsia" w:hAnsi="Museo Sans 300"/>
                <w:sz w:val="14"/>
                <w:szCs w:val="14"/>
              </w:rPr>
            </w:pPr>
            <w:r w:rsidRPr="009215E2">
              <w:rPr>
                <w:rFonts w:ascii="Museo Sans 300" w:eastAsiaTheme="minorEastAsia" w:hAnsi="Museo Sans 300"/>
                <w:sz w:val="14"/>
                <w:szCs w:val="14"/>
              </w:rPr>
              <w:t>6018.70</w:t>
            </w:r>
          </w:p>
        </w:tc>
        <w:tc>
          <w:tcPr>
            <w:tcW w:w="649" w:type="dxa"/>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jc w:val="center"/>
              <w:rPr>
                <w:rFonts w:ascii="Museo Sans 300" w:eastAsiaTheme="minorEastAsia" w:hAnsi="Museo Sans 300"/>
                <w:sz w:val="14"/>
                <w:szCs w:val="14"/>
              </w:rPr>
            </w:pPr>
          </w:p>
          <w:p w:rsidR="00A104F8" w:rsidRPr="009215E2" w:rsidRDefault="00A104F8" w:rsidP="00A104F8">
            <w:pPr>
              <w:widowControl w:val="0"/>
              <w:autoSpaceDE w:val="0"/>
              <w:autoSpaceDN w:val="0"/>
              <w:adjustRightInd w:val="0"/>
              <w:jc w:val="center"/>
              <w:rPr>
                <w:rFonts w:ascii="Museo Sans 300" w:eastAsiaTheme="minorEastAsia" w:hAnsi="Museo Sans 300"/>
                <w:sz w:val="14"/>
                <w:szCs w:val="14"/>
              </w:rPr>
            </w:pPr>
            <w:r w:rsidRPr="009215E2">
              <w:rPr>
                <w:rFonts w:ascii="Museo Sans 300" w:eastAsiaTheme="minorEastAsia" w:hAnsi="Museo Sans 300"/>
                <w:sz w:val="14"/>
                <w:szCs w:val="14"/>
              </w:rPr>
              <w:t>1926.90</w:t>
            </w:r>
          </w:p>
        </w:tc>
        <w:tc>
          <w:tcPr>
            <w:tcW w:w="649" w:type="dxa"/>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jc w:val="center"/>
              <w:rPr>
                <w:rFonts w:ascii="Museo Sans 300" w:eastAsiaTheme="minorEastAsia" w:hAnsi="Museo Sans 300"/>
                <w:sz w:val="14"/>
                <w:szCs w:val="14"/>
              </w:rPr>
            </w:pPr>
          </w:p>
          <w:p w:rsidR="00A104F8" w:rsidRPr="009215E2" w:rsidRDefault="00A104F8" w:rsidP="00A104F8">
            <w:pPr>
              <w:widowControl w:val="0"/>
              <w:autoSpaceDE w:val="0"/>
              <w:autoSpaceDN w:val="0"/>
              <w:adjustRightInd w:val="0"/>
              <w:jc w:val="center"/>
              <w:rPr>
                <w:rFonts w:ascii="Museo Sans 300" w:eastAsiaTheme="minorEastAsia" w:hAnsi="Museo Sans 300"/>
                <w:sz w:val="14"/>
                <w:szCs w:val="14"/>
              </w:rPr>
            </w:pPr>
            <w:r w:rsidRPr="009215E2">
              <w:rPr>
                <w:rFonts w:ascii="Museo Sans 300" w:eastAsiaTheme="minorEastAsia" w:hAnsi="Museo Sans 300"/>
                <w:sz w:val="14"/>
                <w:szCs w:val="14"/>
              </w:rPr>
              <w:t>16860.38</w:t>
            </w:r>
          </w:p>
        </w:tc>
      </w:tr>
      <w:tr w:rsidR="00A104F8" w:rsidRPr="009215E2" w:rsidTr="00BB4E32">
        <w:trPr>
          <w:trHeight w:val="130"/>
        </w:trPr>
        <w:tc>
          <w:tcPr>
            <w:tcW w:w="2557" w:type="dxa"/>
            <w:vMerge/>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rPr>
                <w:rFonts w:ascii="Museo Sans 300" w:eastAsiaTheme="minorEastAsia" w:hAnsi="Museo Sans 300"/>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rPr>
                <w:rFonts w:ascii="Museo Sans 300" w:eastAsiaTheme="minorEastAsia"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jc w:val="center"/>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jc w:val="center"/>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jc w:val="center"/>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jc w:val="center"/>
              <w:rPr>
                <w:rFonts w:ascii="Museo Sans 300" w:eastAsiaTheme="minorEastAsia" w:hAnsi="Museo Sans 300"/>
                <w:sz w:val="14"/>
                <w:szCs w:val="14"/>
              </w:rPr>
            </w:pPr>
            <w:r w:rsidRPr="009215E2">
              <w:rPr>
                <w:rFonts w:ascii="Museo Sans 300" w:eastAsiaTheme="minorEastAsia" w:hAnsi="Museo Sans 300"/>
                <w:sz w:val="14"/>
                <w:szCs w:val="14"/>
              </w:rPr>
              <w:t>6018.70</w:t>
            </w:r>
          </w:p>
        </w:tc>
        <w:tc>
          <w:tcPr>
            <w:tcW w:w="649" w:type="dxa"/>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jc w:val="center"/>
              <w:rPr>
                <w:rFonts w:ascii="Museo Sans 300" w:eastAsiaTheme="minorEastAsia" w:hAnsi="Museo Sans 300"/>
                <w:sz w:val="14"/>
                <w:szCs w:val="14"/>
              </w:rPr>
            </w:pPr>
            <w:r w:rsidRPr="009215E2">
              <w:rPr>
                <w:rFonts w:ascii="Museo Sans 300" w:eastAsiaTheme="minorEastAsia" w:hAnsi="Museo Sans 300"/>
                <w:sz w:val="14"/>
                <w:szCs w:val="14"/>
              </w:rPr>
              <w:t>1926.90</w:t>
            </w:r>
          </w:p>
        </w:tc>
        <w:tc>
          <w:tcPr>
            <w:tcW w:w="649" w:type="dxa"/>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jc w:val="center"/>
              <w:rPr>
                <w:rFonts w:ascii="Museo Sans 300" w:eastAsiaTheme="minorEastAsia" w:hAnsi="Museo Sans 300"/>
                <w:sz w:val="14"/>
                <w:szCs w:val="14"/>
              </w:rPr>
            </w:pPr>
            <w:r w:rsidRPr="009215E2">
              <w:rPr>
                <w:rFonts w:ascii="Museo Sans 300" w:eastAsiaTheme="minorEastAsia" w:hAnsi="Museo Sans 300"/>
                <w:sz w:val="14"/>
                <w:szCs w:val="14"/>
              </w:rPr>
              <w:t>16860.38</w:t>
            </w:r>
          </w:p>
        </w:tc>
      </w:tr>
      <w:tr w:rsidR="00A104F8" w:rsidRPr="009215E2" w:rsidTr="00BB4E32">
        <w:trPr>
          <w:trHeight w:val="403"/>
        </w:trPr>
        <w:tc>
          <w:tcPr>
            <w:tcW w:w="2557" w:type="dxa"/>
            <w:vMerge/>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rPr>
                <w:rFonts w:ascii="Museo Sans 300" w:eastAsiaTheme="minorEastAsia" w:hAnsi="Museo Sans 3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Área Total: 6018.70</w:t>
            </w:r>
          </w:p>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Valor Total ($): 1926.90</w:t>
            </w:r>
          </w:p>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Valor Total (¢): 16860.38</w:t>
            </w:r>
          </w:p>
        </w:tc>
      </w:tr>
    </w:tbl>
    <w:p w:rsidR="00A104F8" w:rsidRPr="009215E2" w:rsidRDefault="00A104F8" w:rsidP="00A104F8">
      <w:pPr>
        <w:widowControl w:val="0"/>
        <w:autoSpaceDE w:val="0"/>
        <w:autoSpaceDN w:val="0"/>
        <w:adjustRightInd w:val="0"/>
        <w:rPr>
          <w:rFonts w:ascii="Museo Sans 300" w:eastAsiaTheme="minorEastAsia" w:hAnsi="Museo Sans 300"/>
          <w:sz w:val="14"/>
          <w:szCs w:val="14"/>
        </w:rPr>
      </w:pPr>
    </w:p>
    <w:tbl>
      <w:tblPr>
        <w:tblW w:w="9049" w:type="dxa"/>
        <w:tblInd w:w="-3" w:type="dxa"/>
        <w:tblLayout w:type="fixed"/>
        <w:tblCellMar>
          <w:left w:w="25" w:type="dxa"/>
          <w:right w:w="0" w:type="dxa"/>
        </w:tblCellMar>
        <w:tblLook w:val="0000" w:firstRow="0" w:lastRow="0" w:firstColumn="0" w:lastColumn="0" w:noHBand="0" w:noVBand="0"/>
      </w:tblPr>
      <w:tblGrid>
        <w:gridCol w:w="3531"/>
        <w:gridCol w:w="2475"/>
        <w:gridCol w:w="1745"/>
        <w:gridCol w:w="649"/>
        <w:gridCol w:w="649"/>
      </w:tblGrid>
      <w:tr w:rsidR="00A104F8" w:rsidRPr="009215E2" w:rsidTr="00BB4E32">
        <w:trPr>
          <w:trHeight w:val="309"/>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TOTAL SOLARES</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0</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0</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0</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0</w:t>
            </w:r>
          </w:p>
        </w:tc>
      </w:tr>
      <w:tr w:rsidR="00A104F8" w:rsidRPr="009215E2" w:rsidTr="00BB4E32">
        <w:trPr>
          <w:trHeight w:val="253"/>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TOTAL LOTES</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1</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6018.70</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1926.90</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A104F8" w:rsidRPr="009215E2" w:rsidRDefault="00A104F8" w:rsidP="00A104F8">
            <w:pPr>
              <w:widowControl w:val="0"/>
              <w:autoSpaceDE w:val="0"/>
              <w:autoSpaceDN w:val="0"/>
              <w:adjustRightInd w:val="0"/>
              <w:jc w:val="center"/>
              <w:rPr>
                <w:rFonts w:ascii="Museo Sans 300" w:eastAsiaTheme="minorEastAsia" w:hAnsi="Museo Sans 300"/>
                <w:b/>
                <w:bCs/>
                <w:sz w:val="14"/>
                <w:szCs w:val="14"/>
              </w:rPr>
            </w:pPr>
            <w:r w:rsidRPr="009215E2">
              <w:rPr>
                <w:rFonts w:ascii="Museo Sans 300" w:eastAsiaTheme="minorEastAsia" w:hAnsi="Museo Sans 300"/>
                <w:b/>
                <w:bCs/>
                <w:sz w:val="14"/>
                <w:szCs w:val="14"/>
              </w:rPr>
              <w:t>16860.38</w:t>
            </w:r>
          </w:p>
        </w:tc>
      </w:tr>
    </w:tbl>
    <w:p w:rsidR="00A104F8" w:rsidRDefault="00A104F8" w:rsidP="00A104F8">
      <w:pPr>
        <w:jc w:val="both"/>
        <w:rPr>
          <w:rFonts w:ascii="Museo Sans 100" w:eastAsia="Times New Roman" w:hAnsi="Museo Sans 100"/>
          <w:b/>
          <w:sz w:val="24"/>
          <w:szCs w:val="24"/>
          <w:u w:val="single"/>
          <w:lang w:eastAsia="es-ES"/>
        </w:rPr>
      </w:pPr>
    </w:p>
    <w:p w:rsidR="00A104F8" w:rsidRPr="009B6ECB" w:rsidRDefault="00A104F8" w:rsidP="00A104F8">
      <w:pPr>
        <w:jc w:val="both"/>
        <w:rPr>
          <w:rFonts w:ascii="Museo Sans 100" w:hAnsi="Museo Sans 100"/>
          <w:sz w:val="24"/>
          <w:szCs w:val="24"/>
        </w:rPr>
      </w:pPr>
      <w:r w:rsidRPr="009B6ECB">
        <w:rPr>
          <w:rFonts w:ascii="Museo Sans 100" w:eastAsia="Times New Roman" w:hAnsi="Museo Sans 100"/>
          <w:b/>
          <w:sz w:val="24"/>
          <w:szCs w:val="24"/>
          <w:u w:val="single"/>
          <w:lang w:eastAsia="es-ES"/>
        </w:rPr>
        <w:t>SEGUNDO:</w:t>
      </w:r>
      <w:r w:rsidRPr="009B6ECB">
        <w:rPr>
          <w:rFonts w:ascii="Museo Sans 100" w:eastAsia="Times New Roman" w:hAnsi="Museo Sans 100"/>
          <w:sz w:val="24"/>
          <w:szCs w:val="24"/>
          <w:lang w:eastAsia="es-ES"/>
        </w:rPr>
        <w:t xml:space="preserve"> </w:t>
      </w:r>
      <w:r w:rsidRPr="009B6ECB">
        <w:rPr>
          <w:rFonts w:ascii="Museo Sans 100" w:eastAsia="Times New Roman" w:hAnsi="Museo Sans 100"/>
          <w:sz w:val="24"/>
          <w:szCs w:val="24"/>
          <w:lang w:val="es-ES" w:eastAsia="es-ES"/>
        </w:rPr>
        <w:t xml:space="preserve">Advertir al adjudicatario, a través de una cláusula especial en la escritura de compraventa del inmueble, que </w:t>
      </w:r>
      <w:r w:rsidRPr="009B6ECB">
        <w:rPr>
          <w:rFonts w:ascii="Museo Sans 100" w:hAnsi="Museo Sans 100"/>
          <w:sz w:val="24"/>
          <w:szCs w:val="24"/>
        </w:rPr>
        <w:t xml:space="preserve">deberá </w:t>
      </w:r>
      <w:r>
        <w:rPr>
          <w:rFonts w:ascii="Museo Sans 100" w:hAnsi="Museo Sans 100"/>
          <w:sz w:val="24"/>
          <w:szCs w:val="24"/>
        </w:rPr>
        <w:t>cumplir con</w:t>
      </w:r>
      <w:r w:rsidRPr="009B6ECB">
        <w:rPr>
          <w:rFonts w:ascii="Museo Sans 100" w:hAnsi="Museo Sans 100"/>
          <w:sz w:val="24"/>
          <w:szCs w:val="24"/>
        </w:rPr>
        <w:t xml:space="preserve"> las medidas </w:t>
      </w:r>
      <w:r>
        <w:rPr>
          <w:rFonts w:ascii="Museo Sans 100" w:hAnsi="Museo Sans 100"/>
          <w:sz w:val="24"/>
          <w:szCs w:val="24"/>
        </w:rPr>
        <w:t xml:space="preserve">ambientales </w:t>
      </w:r>
      <w:r w:rsidRPr="009B6ECB">
        <w:rPr>
          <w:rFonts w:ascii="Museo Sans 100" w:eastAsia="Times New Roman" w:hAnsi="Museo Sans 100"/>
          <w:sz w:val="24"/>
          <w:szCs w:val="24"/>
          <w:lang w:val="es-ES" w:eastAsia="es-ES"/>
        </w:rPr>
        <w:t>emitidas por la Unidad Ambiental Institucional, rel</w:t>
      </w:r>
      <w:r>
        <w:rPr>
          <w:rFonts w:ascii="Museo Sans 100" w:eastAsia="Times New Roman" w:hAnsi="Museo Sans 100"/>
          <w:sz w:val="24"/>
          <w:szCs w:val="24"/>
          <w:lang w:val="es-ES" w:eastAsia="es-ES"/>
        </w:rPr>
        <w:t>acionadas en el considerando III</w:t>
      </w:r>
      <w:r w:rsidRPr="009B6ECB">
        <w:rPr>
          <w:rFonts w:ascii="Museo Sans 100" w:eastAsia="Times New Roman" w:hAnsi="Museo Sans 100"/>
          <w:sz w:val="24"/>
          <w:szCs w:val="24"/>
          <w:lang w:val="es-ES" w:eastAsia="es-ES"/>
        </w:rPr>
        <w:t xml:space="preserve"> del presente punto de acta.</w:t>
      </w:r>
      <w:r w:rsidRPr="009B6ECB">
        <w:rPr>
          <w:rFonts w:ascii="Museo Sans 100" w:hAnsi="Museo Sans 100"/>
          <w:sz w:val="24"/>
          <w:szCs w:val="24"/>
        </w:rPr>
        <w:t xml:space="preserve"> </w:t>
      </w:r>
      <w:r w:rsidRPr="009B6ECB">
        <w:rPr>
          <w:rFonts w:ascii="Museo Sans 100" w:hAnsi="Museo Sans 100"/>
          <w:b/>
          <w:sz w:val="24"/>
          <w:szCs w:val="24"/>
          <w:u w:val="single"/>
        </w:rPr>
        <w:t>TERCERO:</w:t>
      </w:r>
      <w:r w:rsidRPr="009B6ECB">
        <w:rPr>
          <w:rFonts w:ascii="Museo Sans 100" w:hAnsi="Museo Sans 100"/>
          <w:b/>
          <w:sz w:val="24"/>
          <w:szCs w:val="24"/>
        </w:rPr>
        <w:t xml:space="preserve"> </w:t>
      </w:r>
      <w:r w:rsidRPr="009B6ECB">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9B6ECB">
        <w:rPr>
          <w:rFonts w:ascii="Museo Sans 100" w:eastAsia="Times New Roman" w:hAnsi="Museo Sans 100"/>
          <w:b/>
          <w:sz w:val="24"/>
          <w:szCs w:val="24"/>
          <w:u w:val="single"/>
          <w:lang w:eastAsia="es-ES"/>
        </w:rPr>
        <w:t>CUARTO:</w:t>
      </w:r>
      <w:r w:rsidRPr="009B6ECB">
        <w:rPr>
          <w:rFonts w:ascii="Museo Sans 100" w:hAnsi="Museo Sans 100"/>
          <w:b/>
          <w:sz w:val="24"/>
          <w:szCs w:val="24"/>
          <w:lang w:eastAsia="es-ES"/>
        </w:rPr>
        <w:t xml:space="preserve"> </w:t>
      </w:r>
      <w:r w:rsidRPr="009B6EC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9B6ECB">
        <w:rPr>
          <w:rFonts w:ascii="Museo Sans 100" w:eastAsia="Times New Roman" w:hAnsi="Museo Sans 100"/>
          <w:b/>
          <w:sz w:val="24"/>
          <w:szCs w:val="24"/>
        </w:rPr>
        <w:t xml:space="preserve"> </w:t>
      </w:r>
      <w:r w:rsidRPr="009B6ECB">
        <w:rPr>
          <w:rFonts w:ascii="Museo Sans 100" w:eastAsia="Times New Roman" w:hAnsi="Museo Sans 100"/>
          <w:b/>
          <w:sz w:val="24"/>
          <w:szCs w:val="24"/>
          <w:u w:val="single"/>
          <w:lang w:eastAsia="es-ES"/>
        </w:rPr>
        <w:t>QUINT</w:t>
      </w:r>
      <w:r w:rsidRPr="009B6ECB">
        <w:rPr>
          <w:rFonts w:ascii="Museo Sans 100" w:eastAsia="Times New Roman" w:hAnsi="Museo Sans 100"/>
          <w:b/>
          <w:sz w:val="24"/>
          <w:szCs w:val="24"/>
          <w:u w:val="single"/>
          <w:lang w:val="es-ES" w:eastAsia="es-ES"/>
        </w:rPr>
        <w:t>O:</w:t>
      </w:r>
      <w:r w:rsidRPr="009B6ECB">
        <w:rPr>
          <w:rFonts w:ascii="Museo Sans 100" w:eastAsia="Times New Roman" w:hAnsi="Museo Sans 100"/>
          <w:sz w:val="24"/>
          <w:szCs w:val="24"/>
          <w:lang w:val="es-ES" w:eastAsia="es-ES"/>
        </w:rPr>
        <w:t xml:space="preserve"> </w:t>
      </w:r>
      <w:r w:rsidRPr="009B6ECB">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Pr="009B6ECB">
        <w:rPr>
          <w:rFonts w:ascii="Museo Sans 100" w:eastAsia="Times New Roman" w:hAnsi="Museo Sans 100"/>
          <w:b/>
          <w:sz w:val="24"/>
          <w:szCs w:val="24"/>
          <w:u w:val="single"/>
        </w:rPr>
        <w:t>SEXT</w:t>
      </w:r>
      <w:r w:rsidRPr="009B6ECB">
        <w:rPr>
          <w:rFonts w:ascii="Museo Sans 100" w:eastAsia="Times New Roman" w:hAnsi="Museo Sans 100"/>
          <w:b/>
          <w:sz w:val="24"/>
          <w:szCs w:val="24"/>
          <w:u w:val="single"/>
          <w:lang w:eastAsia="es-ES"/>
        </w:rPr>
        <w:t>O:</w:t>
      </w:r>
      <w:r w:rsidRPr="009B6ECB">
        <w:rPr>
          <w:rFonts w:ascii="Museo Sans 100" w:eastAsia="Times New Roman" w:hAnsi="Museo Sans 100"/>
          <w:sz w:val="24"/>
          <w:szCs w:val="24"/>
          <w:lang w:eastAsia="es-ES"/>
        </w:rPr>
        <w:t xml:space="preserve"> </w:t>
      </w:r>
      <w:r w:rsidRPr="009B6ECB">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3D6232" w:rsidRPr="00B111C4" w:rsidRDefault="003D6232" w:rsidP="003D6232">
      <w:pPr>
        <w:rPr>
          <w:rFonts w:ascii="Times New Roman" w:hAnsi="Times New Roman"/>
          <w:sz w:val="26"/>
          <w:szCs w:val="26"/>
        </w:rPr>
      </w:pPr>
      <w:r w:rsidRPr="00B111C4">
        <w:rPr>
          <w:rFonts w:ascii="Times New Roman" w:hAnsi="Times New Roman"/>
          <w:sz w:val="26"/>
          <w:szCs w:val="26"/>
        </w:rPr>
        <w:t xml:space="preserve">                                                                                  </w:t>
      </w:r>
    </w:p>
    <w:p w:rsidR="003D6232" w:rsidRPr="00111310" w:rsidRDefault="000D2778" w:rsidP="00111310">
      <w:pPr>
        <w:jc w:val="both"/>
        <w:rPr>
          <w:rFonts w:ascii="Museo Sans 100" w:hAnsi="Museo Sans 100"/>
          <w:sz w:val="24"/>
          <w:szCs w:val="24"/>
        </w:rPr>
      </w:pPr>
      <w:r>
        <w:rPr>
          <w:rFonts w:ascii="Museo Sans 100" w:hAnsi="Museo Sans 100"/>
          <w:sz w:val="24"/>
          <w:szCs w:val="24"/>
        </w:rPr>
        <w:t>““””XII) A solicitud de las señora</w:t>
      </w:r>
      <w:r w:rsidR="003D6232" w:rsidRPr="00111310">
        <w:rPr>
          <w:rFonts w:ascii="Museo Sans 100" w:hAnsi="Museo Sans 100"/>
          <w:sz w:val="24"/>
          <w:szCs w:val="24"/>
        </w:rPr>
        <w:t>s:</w:t>
      </w:r>
      <w:r w:rsidR="003D6232" w:rsidRPr="00111310">
        <w:rPr>
          <w:rFonts w:ascii="Museo Sans 100" w:eastAsia="Times New Roman" w:hAnsi="Museo Sans 100"/>
          <w:b/>
          <w:color w:val="000000" w:themeColor="text1"/>
          <w:sz w:val="24"/>
          <w:szCs w:val="24"/>
        </w:rPr>
        <w:t xml:space="preserve"> 1) MARTA ALICIA DE LEON MUÑOZ, </w:t>
      </w:r>
      <w:r w:rsidR="003D6232" w:rsidRPr="00111310">
        <w:rPr>
          <w:rFonts w:ascii="Museo Sans 100" w:eastAsia="Times New Roman" w:hAnsi="Museo Sans 100"/>
          <w:color w:val="000000" w:themeColor="text1"/>
          <w:sz w:val="24"/>
          <w:szCs w:val="24"/>
        </w:rPr>
        <w:t xml:space="preserve">de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años de edad,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del domicilio de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departamento de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con Documento Único de Identidad número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y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w:t>
      </w:r>
      <w:r w:rsidR="003D6232" w:rsidRPr="00111310">
        <w:rPr>
          <w:rFonts w:ascii="Museo Sans 100" w:eastAsia="Times New Roman" w:hAnsi="Museo Sans 100"/>
          <w:b/>
          <w:color w:val="000000" w:themeColor="text1"/>
          <w:sz w:val="24"/>
          <w:szCs w:val="24"/>
        </w:rPr>
        <w:t xml:space="preserve">GREGORIO FRANCISCO AGUIRRE, </w:t>
      </w:r>
      <w:r w:rsidR="003D6232" w:rsidRPr="00111310">
        <w:rPr>
          <w:rFonts w:ascii="Museo Sans 100" w:eastAsia="Times New Roman" w:hAnsi="Museo Sans 100"/>
          <w:color w:val="000000" w:themeColor="text1"/>
          <w:sz w:val="24"/>
          <w:szCs w:val="24"/>
        </w:rPr>
        <w:t xml:space="preserve">de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años de edad,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del domicilio de la ciudad y departamento de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con Documento Único </w:t>
      </w:r>
      <w:r w:rsidR="003D6232" w:rsidRPr="00111310">
        <w:rPr>
          <w:rFonts w:ascii="Museo Sans 100" w:eastAsia="Times New Roman" w:hAnsi="Museo Sans 100"/>
          <w:color w:val="000000" w:themeColor="text1"/>
          <w:sz w:val="24"/>
          <w:szCs w:val="24"/>
        </w:rPr>
        <w:lastRenderedPageBreak/>
        <w:t xml:space="preserve">de Identidad número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b/>
          <w:color w:val="000000" w:themeColor="text1"/>
          <w:sz w:val="24"/>
          <w:szCs w:val="24"/>
        </w:rPr>
        <w:t xml:space="preserve">; </w:t>
      </w:r>
      <w:r w:rsidR="003D6232" w:rsidRPr="00111310">
        <w:rPr>
          <w:rFonts w:ascii="Museo Sans 100" w:eastAsia="Times New Roman" w:hAnsi="Museo Sans 100"/>
          <w:color w:val="000000" w:themeColor="text1"/>
          <w:sz w:val="24"/>
          <w:szCs w:val="24"/>
        </w:rPr>
        <w:t>y</w:t>
      </w:r>
      <w:r w:rsidR="003D6232" w:rsidRPr="00111310">
        <w:rPr>
          <w:rFonts w:ascii="Museo Sans 100" w:eastAsia="Times New Roman" w:hAnsi="Museo Sans 100"/>
          <w:b/>
          <w:color w:val="000000" w:themeColor="text1"/>
          <w:sz w:val="24"/>
          <w:szCs w:val="24"/>
        </w:rPr>
        <w:t xml:space="preserve"> 2) MARTA VERONICA MELARA, </w:t>
      </w:r>
      <w:r w:rsidR="003D6232" w:rsidRPr="00111310">
        <w:rPr>
          <w:rFonts w:ascii="Museo Sans 100" w:eastAsia="Times New Roman" w:hAnsi="Museo Sans 100"/>
          <w:color w:val="000000" w:themeColor="text1"/>
          <w:sz w:val="24"/>
          <w:szCs w:val="24"/>
        </w:rPr>
        <w:t xml:space="preserve">de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años de edad, de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del domicilio de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departamento de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con Documento Único de Identidad número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y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w:t>
      </w:r>
      <w:r w:rsidR="003D6232" w:rsidRPr="00111310">
        <w:rPr>
          <w:rFonts w:ascii="Museo Sans 100" w:eastAsia="Times New Roman" w:hAnsi="Museo Sans 100"/>
          <w:b/>
          <w:color w:val="000000" w:themeColor="text1"/>
          <w:sz w:val="24"/>
          <w:szCs w:val="24"/>
        </w:rPr>
        <w:t xml:space="preserve">MAXIMO JOSE CASTILLO OSEGUEDA, </w:t>
      </w:r>
      <w:r w:rsidR="003D6232" w:rsidRPr="00111310">
        <w:rPr>
          <w:rFonts w:ascii="Museo Sans 100" w:eastAsia="Times New Roman" w:hAnsi="Museo Sans 100"/>
          <w:color w:val="000000" w:themeColor="text1"/>
          <w:sz w:val="24"/>
          <w:szCs w:val="24"/>
        </w:rPr>
        <w:t xml:space="preserve">de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años de edad,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del domicilio de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departamento de </w:t>
      </w:r>
      <w:r w:rsidR="00206B8E">
        <w:rPr>
          <w:rFonts w:ascii="Museo Sans 100" w:eastAsia="Times New Roman" w:hAnsi="Museo Sans 100"/>
          <w:color w:val="000000" w:themeColor="text1"/>
          <w:sz w:val="24"/>
          <w:szCs w:val="24"/>
        </w:rPr>
        <w:t>---</w:t>
      </w:r>
      <w:r w:rsidR="003D6232" w:rsidRPr="00111310">
        <w:rPr>
          <w:rFonts w:ascii="Museo Sans 100" w:eastAsia="Times New Roman" w:hAnsi="Museo Sans 100"/>
          <w:color w:val="000000" w:themeColor="text1"/>
          <w:sz w:val="24"/>
          <w:szCs w:val="24"/>
        </w:rPr>
        <w:t xml:space="preserve">, con Documento Único de Identidad número </w:t>
      </w:r>
      <w:r w:rsidR="00206B8E">
        <w:rPr>
          <w:rFonts w:ascii="Museo Sans 100" w:eastAsia="Times New Roman" w:hAnsi="Museo Sans 100"/>
          <w:color w:val="000000" w:themeColor="text1"/>
          <w:sz w:val="24"/>
          <w:szCs w:val="24"/>
        </w:rPr>
        <w:t>---</w:t>
      </w:r>
      <w:r w:rsidR="003D6232" w:rsidRPr="00111310">
        <w:rPr>
          <w:rFonts w:ascii="Museo Sans 100" w:hAnsi="Museo Sans 100"/>
          <w:sz w:val="24"/>
          <w:szCs w:val="24"/>
        </w:rPr>
        <w:t>;</w:t>
      </w:r>
      <w:r w:rsidR="003D6232" w:rsidRPr="00111310">
        <w:rPr>
          <w:rFonts w:ascii="Museo Sans 100" w:eastAsia="Times New Roman" w:hAnsi="Museo Sans 100"/>
          <w:sz w:val="24"/>
          <w:szCs w:val="24"/>
          <w:lang w:val="es-ES_tradnl"/>
        </w:rPr>
        <w:t xml:space="preserve"> el</w:t>
      </w:r>
      <w:r w:rsidR="003D6232" w:rsidRPr="00111310">
        <w:rPr>
          <w:rFonts w:ascii="Museo Sans 100" w:hAnsi="Museo Sans 100"/>
          <w:sz w:val="24"/>
          <w:szCs w:val="24"/>
        </w:rPr>
        <w:t xml:space="preserve"> señor Presidente somete a consideración de Junta Directiva, dictamen jurídico 395, relacionado con la adjudicación en venta de 02 solares para vivienda, </w:t>
      </w:r>
      <w:r w:rsidR="003D6232" w:rsidRPr="00111310">
        <w:rPr>
          <w:rFonts w:ascii="Museo Sans 100" w:eastAsia="Times New Roman" w:hAnsi="Museo Sans 100"/>
          <w:sz w:val="24"/>
          <w:szCs w:val="24"/>
        </w:rPr>
        <w:t xml:space="preserve">ubicados en el </w:t>
      </w:r>
      <w:r w:rsidR="003D6232" w:rsidRPr="00111310">
        <w:rPr>
          <w:rFonts w:ascii="Museo Sans 100" w:hAnsi="Museo Sans 100"/>
          <w:b/>
          <w:bCs/>
          <w:color w:val="000000" w:themeColor="text1"/>
          <w:sz w:val="24"/>
          <w:szCs w:val="24"/>
        </w:rPr>
        <w:t>PROYECTO</w:t>
      </w:r>
      <w:r w:rsidR="003D6232" w:rsidRPr="00111310">
        <w:rPr>
          <w:rFonts w:ascii="Museo Sans 100" w:hAnsi="Museo Sans 100"/>
          <w:bCs/>
          <w:color w:val="000000" w:themeColor="text1"/>
          <w:sz w:val="24"/>
          <w:szCs w:val="24"/>
        </w:rPr>
        <w:t xml:space="preserve"> de </w:t>
      </w:r>
      <w:r w:rsidR="003D6232" w:rsidRPr="00111310">
        <w:rPr>
          <w:rFonts w:ascii="Museo Sans 100" w:hAnsi="Museo Sans 100"/>
          <w:b/>
          <w:bCs/>
          <w:color w:val="000000" w:themeColor="text1"/>
          <w:sz w:val="24"/>
          <w:szCs w:val="24"/>
        </w:rPr>
        <w:t>ASENTAMIENTO COMUNITARIO Y LOTIFICACION AGRICOLA,</w:t>
      </w:r>
      <w:r w:rsidR="003D6232" w:rsidRPr="00111310">
        <w:rPr>
          <w:rFonts w:ascii="Museo Sans 100" w:hAnsi="Museo Sans 100"/>
          <w:bCs/>
          <w:color w:val="000000" w:themeColor="text1"/>
          <w:sz w:val="24"/>
          <w:szCs w:val="24"/>
        </w:rPr>
        <w:t xml:space="preserve"> desarrollado en el inmueble denominado </w:t>
      </w:r>
      <w:r w:rsidR="003D6232" w:rsidRPr="00111310">
        <w:rPr>
          <w:rFonts w:ascii="Museo Sans 100" w:hAnsi="Museo Sans 100"/>
          <w:b/>
          <w:bCs/>
          <w:color w:val="000000" w:themeColor="text1"/>
          <w:sz w:val="24"/>
          <w:szCs w:val="24"/>
        </w:rPr>
        <w:t>HACIENDA JOYA DE LA PAZ</w:t>
      </w:r>
      <w:r w:rsidR="003D6232" w:rsidRPr="00111310">
        <w:rPr>
          <w:rFonts w:ascii="Museo Sans 100" w:hAnsi="Museo Sans 100"/>
          <w:bCs/>
          <w:color w:val="000000" w:themeColor="text1"/>
          <w:sz w:val="24"/>
          <w:szCs w:val="24"/>
        </w:rPr>
        <w:t xml:space="preserve">, según plano </w:t>
      </w:r>
      <w:r w:rsidR="003D6232" w:rsidRPr="00111310">
        <w:rPr>
          <w:rFonts w:ascii="Museo Sans 100" w:hAnsi="Museo Sans 100"/>
          <w:b/>
          <w:bCs/>
          <w:color w:val="000000" w:themeColor="text1"/>
          <w:sz w:val="24"/>
          <w:szCs w:val="24"/>
        </w:rPr>
        <w:t>HACIENDA JOYA DE LA PAZ, PORCION 3,</w:t>
      </w:r>
      <w:r w:rsidR="003D6232" w:rsidRPr="00111310">
        <w:rPr>
          <w:rFonts w:ascii="Museo Sans 100" w:hAnsi="Museo Sans 100"/>
          <w:bCs/>
          <w:color w:val="000000" w:themeColor="text1"/>
          <w:sz w:val="24"/>
          <w:szCs w:val="24"/>
        </w:rPr>
        <w:t xml:space="preserve"> y administrativamente como </w:t>
      </w:r>
      <w:r w:rsidR="003D6232" w:rsidRPr="00111310">
        <w:rPr>
          <w:rFonts w:ascii="Museo Sans 100" w:hAnsi="Museo Sans 100"/>
          <w:b/>
          <w:bCs/>
          <w:color w:val="000000" w:themeColor="text1"/>
          <w:sz w:val="24"/>
          <w:szCs w:val="24"/>
        </w:rPr>
        <w:t>HACIENDA LA JOYA</w:t>
      </w:r>
      <w:r w:rsidR="003D6232" w:rsidRPr="00111310">
        <w:rPr>
          <w:rFonts w:ascii="Museo Sans 100" w:hAnsi="Museo Sans 100"/>
          <w:bCs/>
          <w:color w:val="000000" w:themeColor="text1"/>
          <w:sz w:val="24"/>
          <w:szCs w:val="24"/>
        </w:rPr>
        <w:t xml:space="preserve"> </w:t>
      </w:r>
      <w:r w:rsidR="003D6232" w:rsidRPr="00111310">
        <w:rPr>
          <w:rFonts w:ascii="Museo Sans 100" w:hAnsi="Museo Sans 100"/>
          <w:b/>
          <w:bCs/>
          <w:color w:val="000000" w:themeColor="text1"/>
          <w:sz w:val="24"/>
          <w:szCs w:val="24"/>
        </w:rPr>
        <w:t>(LOS DECIDIDOS)</w:t>
      </w:r>
      <w:r w:rsidR="003D6232" w:rsidRPr="00111310">
        <w:rPr>
          <w:rFonts w:ascii="Museo Sans 100" w:hAnsi="Museo Sans 100"/>
          <w:bCs/>
          <w:color w:val="000000" w:themeColor="text1"/>
          <w:sz w:val="24"/>
          <w:szCs w:val="24"/>
        </w:rPr>
        <w:t>,</w:t>
      </w:r>
      <w:r w:rsidR="003D6232" w:rsidRPr="00111310">
        <w:rPr>
          <w:rFonts w:ascii="Museo Sans 100" w:hAnsi="Museo Sans 100"/>
          <w:b/>
          <w:bCs/>
          <w:color w:val="000000" w:themeColor="text1"/>
          <w:sz w:val="24"/>
          <w:szCs w:val="24"/>
        </w:rPr>
        <w:t xml:space="preserve"> </w:t>
      </w:r>
      <w:r w:rsidR="003D6232" w:rsidRPr="00111310">
        <w:rPr>
          <w:rFonts w:ascii="Museo Sans 100" w:hAnsi="Museo Sans 100"/>
          <w:bCs/>
          <w:color w:val="000000" w:themeColor="text1"/>
          <w:sz w:val="24"/>
          <w:szCs w:val="24"/>
        </w:rPr>
        <w:t xml:space="preserve">situada en cantón El Callejón, jurisdicción de Zacatecoluca, departamento de La Paz,  </w:t>
      </w:r>
      <w:r w:rsidR="003D6232" w:rsidRPr="00111310">
        <w:rPr>
          <w:rFonts w:ascii="Museo Sans 100" w:hAnsi="Museo Sans 100"/>
          <w:b/>
          <w:color w:val="000000" w:themeColor="text1"/>
          <w:sz w:val="24"/>
          <w:szCs w:val="24"/>
        </w:rPr>
        <w:t>Código de Proyecto 082176, Código de SSE 1811, Entrega 13</w:t>
      </w:r>
      <w:r w:rsidR="003D6232" w:rsidRPr="00111310">
        <w:rPr>
          <w:rFonts w:ascii="Museo Sans 100" w:hAnsi="Museo Sans 100"/>
          <w:b/>
          <w:sz w:val="24"/>
          <w:szCs w:val="24"/>
        </w:rPr>
        <w:t xml:space="preserve">, </w:t>
      </w:r>
      <w:r w:rsidR="003D6232" w:rsidRPr="00111310">
        <w:rPr>
          <w:rFonts w:ascii="Museo Sans 100" w:hAnsi="Museo Sans 100"/>
          <w:sz w:val="24"/>
          <w:szCs w:val="24"/>
        </w:rPr>
        <w:t>en el cual la Gerencia Legal hace las siguientes consideraciones:</w:t>
      </w:r>
    </w:p>
    <w:p w:rsidR="003D6232" w:rsidRPr="00111310" w:rsidRDefault="003D6232" w:rsidP="00111310">
      <w:pPr>
        <w:jc w:val="both"/>
        <w:rPr>
          <w:rFonts w:ascii="Museo Sans 100" w:hAnsi="Museo Sans 100"/>
          <w:sz w:val="24"/>
          <w:szCs w:val="24"/>
        </w:rPr>
      </w:pPr>
    </w:p>
    <w:p w:rsidR="003D6232" w:rsidRPr="00111310" w:rsidRDefault="003D6232" w:rsidP="004307BE">
      <w:pPr>
        <w:pStyle w:val="Prrafodelista"/>
        <w:numPr>
          <w:ilvl w:val="0"/>
          <w:numId w:val="76"/>
        </w:numPr>
        <w:tabs>
          <w:tab w:val="left" w:pos="0"/>
          <w:tab w:val="left" w:pos="142"/>
        </w:tabs>
        <w:ind w:left="1134" w:hanging="708"/>
        <w:contextualSpacing/>
        <w:jc w:val="both"/>
        <w:rPr>
          <w:rFonts w:ascii="Museo Sans 100" w:eastAsia="Times New Roman" w:hAnsi="Museo Sans 100"/>
          <w:color w:val="000000" w:themeColor="text1"/>
          <w:sz w:val="24"/>
          <w:szCs w:val="24"/>
          <w:lang w:val="es-ES" w:eastAsia="es-ES"/>
        </w:rPr>
      </w:pPr>
      <w:r w:rsidRPr="00111310">
        <w:rPr>
          <w:rFonts w:ascii="Museo Sans 100" w:eastAsia="Times New Roman" w:hAnsi="Museo Sans 100"/>
          <w:color w:val="000000" w:themeColor="text1"/>
          <w:sz w:val="24"/>
          <w:szCs w:val="24"/>
          <w:lang w:eastAsia="es-ES"/>
        </w:rPr>
        <w:t xml:space="preserve">Según Escritura Pública de Compraventa N° </w:t>
      </w:r>
      <w:r w:rsidR="00206B8E">
        <w:rPr>
          <w:rFonts w:ascii="Museo Sans 100" w:eastAsia="Times New Roman" w:hAnsi="Museo Sans 100"/>
          <w:color w:val="000000" w:themeColor="text1"/>
          <w:sz w:val="24"/>
          <w:szCs w:val="24"/>
          <w:lang w:eastAsia="es-ES"/>
        </w:rPr>
        <w:t>---</w:t>
      </w:r>
      <w:r w:rsidRPr="00111310">
        <w:rPr>
          <w:rFonts w:ascii="Museo Sans 100" w:eastAsia="Times New Roman" w:hAnsi="Museo Sans 100"/>
          <w:color w:val="000000" w:themeColor="text1"/>
          <w:sz w:val="24"/>
          <w:szCs w:val="24"/>
          <w:lang w:eastAsia="es-ES"/>
        </w:rPr>
        <w:t xml:space="preserve"> del Libro </w:t>
      </w:r>
      <w:r w:rsidR="00206B8E">
        <w:rPr>
          <w:rFonts w:ascii="Museo Sans 100" w:eastAsia="Times New Roman" w:hAnsi="Museo Sans 100"/>
          <w:color w:val="000000" w:themeColor="text1"/>
          <w:sz w:val="24"/>
          <w:szCs w:val="24"/>
          <w:lang w:eastAsia="es-ES"/>
        </w:rPr>
        <w:t>---</w:t>
      </w:r>
      <w:r w:rsidRPr="00111310">
        <w:rPr>
          <w:rFonts w:ascii="Museo Sans 100" w:eastAsia="Times New Roman" w:hAnsi="Museo Sans 100"/>
          <w:color w:val="000000" w:themeColor="text1"/>
          <w:sz w:val="24"/>
          <w:szCs w:val="24"/>
          <w:lang w:eastAsia="es-ES"/>
        </w:rPr>
        <w:t xml:space="preserve">, otorgada ante los oficios notariales de Salvador </w:t>
      </w:r>
      <w:proofErr w:type="spellStart"/>
      <w:r w:rsidRPr="00111310">
        <w:rPr>
          <w:rFonts w:ascii="Museo Sans 100" w:eastAsia="Times New Roman" w:hAnsi="Museo Sans 100"/>
          <w:color w:val="000000" w:themeColor="text1"/>
          <w:sz w:val="24"/>
          <w:szCs w:val="24"/>
          <w:lang w:eastAsia="es-ES"/>
        </w:rPr>
        <w:t>Iraheta</w:t>
      </w:r>
      <w:proofErr w:type="spellEnd"/>
      <w:r w:rsidRPr="00111310">
        <w:rPr>
          <w:rFonts w:ascii="Museo Sans 100" w:eastAsia="Times New Roman" w:hAnsi="Museo Sans 100"/>
          <w:color w:val="000000" w:themeColor="text1"/>
          <w:sz w:val="24"/>
          <w:szCs w:val="24"/>
          <w:lang w:eastAsia="es-ES"/>
        </w:rPr>
        <w:t xml:space="preserve"> Romero, de fecha </w:t>
      </w:r>
      <w:r w:rsidR="00206B8E">
        <w:rPr>
          <w:rFonts w:ascii="Museo Sans 100" w:eastAsia="Times New Roman" w:hAnsi="Museo Sans 100"/>
          <w:color w:val="000000" w:themeColor="text1"/>
          <w:sz w:val="24"/>
          <w:szCs w:val="24"/>
          <w:lang w:eastAsia="es-ES"/>
        </w:rPr>
        <w:t>---</w:t>
      </w:r>
      <w:r w:rsidRPr="00111310">
        <w:rPr>
          <w:rFonts w:ascii="Museo Sans 100" w:eastAsia="Times New Roman" w:hAnsi="Museo Sans 100"/>
          <w:color w:val="000000" w:themeColor="text1"/>
          <w:sz w:val="24"/>
          <w:szCs w:val="24"/>
          <w:lang w:eastAsia="es-ES"/>
        </w:rPr>
        <w:t xml:space="preserve"> de </w:t>
      </w:r>
      <w:r w:rsidR="00206B8E">
        <w:rPr>
          <w:rFonts w:ascii="Museo Sans 100" w:eastAsia="Times New Roman" w:hAnsi="Museo Sans 100"/>
          <w:color w:val="000000" w:themeColor="text1"/>
          <w:sz w:val="24"/>
          <w:szCs w:val="24"/>
          <w:lang w:eastAsia="es-ES"/>
        </w:rPr>
        <w:t>---</w:t>
      </w:r>
      <w:r w:rsidRPr="00111310">
        <w:rPr>
          <w:rFonts w:ascii="Museo Sans 100" w:eastAsia="Times New Roman" w:hAnsi="Museo Sans 100"/>
          <w:color w:val="000000" w:themeColor="text1"/>
          <w:sz w:val="24"/>
          <w:szCs w:val="24"/>
          <w:lang w:eastAsia="es-ES"/>
        </w:rPr>
        <w:t xml:space="preserve"> de </w:t>
      </w:r>
      <w:r w:rsidR="00206B8E">
        <w:rPr>
          <w:rFonts w:ascii="Museo Sans 100" w:eastAsia="Times New Roman" w:hAnsi="Museo Sans 100"/>
          <w:color w:val="000000" w:themeColor="text1"/>
          <w:sz w:val="24"/>
          <w:szCs w:val="24"/>
          <w:lang w:eastAsia="es-ES"/>
        </w:rPr>
        <w:t>---</w:t>
      </w:r>
      <w:r w:rsidRPr="00111310">
        <w:rPr>
          <w:rFonts w:ascii="Museo Sans 100" w:eastAsia="Times New Roman" w:hAnsi="Museo Sans 100"/>
          <w:color w:val="000000" w:themeColor="text1"/>
          <w:sz w:val="24"/>
          <w:szCs w:val="24"/>
          <w:lang w:eastAsia="es-ES"/>
        </w:rPr>
        <w:t xml:space="preserve">, la Sociedad Colectiva Mercantil Agrícola “COLORADO HERMANOS”, vendió al ISTA un inmueble rustico sin denominación, situado en jurisdicción de Zacatecoluca, departamento de La Paz, con un área de 159 </w:t>
      </w:r>
      <w:proofErr w:type="spellStart"/>
      <w:r w:rsidRPr="00111310">
        <w:rPr>
          <w:rFonts w:ascii="Museo Sans 100" w:eastAsia="Times New Roman" w:hAnsi="Museo Sans 100"/>
          <w:color w:val="000000" w:themeColor="text1"/>
          <w:sz w:val="24"/>
          <w:szCs w:val="24"/>
          <w:lang w:eastAsia="es-ES"/>
        </w:rPr>
        <w:t>Hás</w:t>
      </w:r>
      <w:proofErr w:type="spellEnd"/>
      <w:r w:rsidRPr="00111310">
        <w:rPr>
          <w:rFonts w:ascii="Museo Sans 100" w:eastAsia="Times New Roman" w:hAnsi="Museo Sans 100"/>
          <w:color w:val="000000" w:themeColor="text1"/>
          <w:sz w:val="24"/>
          <w:szCs w:val="24"/>
          <w:lang w:eastAsia="es-ES"/>
        </w:rPr>
        <w:t xml:space="preserve">. 19 </w:t>
      </w:r>
      <w:proofErr w:type="spellStart"/>
      <w:r w:rsidRPr="00111310">
        <w:rPr>
          <w:rFonts w:ascii="Museo Sans 100" w:eastAsia="Times New Roman" w:hAnsi="Museo Sans 100"/>
          <w:color w:val="000000" w:themeColor="text1"/>
          <w:sz w:val="24"/>
          <w:szCs w:val="24"/>
          <w:lang w:eastAsia="es-ES"/>
        </w:rPr>
        <w:t>Ás</w:t>
      </w:r>
      <w:proofErr w:type="spellEnd"/>
      <w:r w:rsidRPr="00111310">
        <w:rPr>
          <w:rFonts w:ascii="Museo Sans 100" w:eastAsia="Times New Roman" w:hAnsi="Museo Sans 100"/>
          <w:color w:val="000000" w:themeColor="text1"/>
          <w:sz w:val="24"/>
          <w:szCs w:val="24"/>
          <w:lang w:eastAsia="es-ES"/>
        </w:rPr>
        <w:t>. 94</w:t>
      </w:r>
      <w:r w:rsidRPr="00111310">
        <w:rPr>
          <w:rFonts w:ascii="Museo Sans 100" w:eastAsia="Times New Roman" w:hAnsi="Museo Sans 100"/>
          <w:bCs/>
          <w:color w:val="000000" w:themeColor="text1"/>
          <w:sz w:val="24"/>
          <w:szCs w:val="24"/>
          <w:lang w:eastAsia="es-ES"/>
        </w:rPr>
        <w:t xml:space="preserve"> </w:t>
      </w:r>
      <w:proofErr w:type="spellStart"/>
      <w:r w:rsidRPr="00111310">
        <w:rPr>
          <w:rFonts w:ascii="Museo Sans 100" w:eastAsia="Times New Roman" w:hAnsi="Museo Sans 100"/>
          <w:bCs/>
          <w:color w:val="000000" w:themeColor="text1"/>
          <w:sz w:val="24"/>
          <w:szCs w:val="24"/>
          <w:lang w:eastAsia="es-ES"/>
        </w:rPr>
        <w:t>Cás</w:t>
      </w:r>
      <w:proofErr w:type="spellEnd"/>
      <w:r w:rsidRPr="00111310">
        <w:rPr>
          <w:rFonts w:ascii="Museo Sans 100" w:eastAsia="Times New Roman" w:hAnsi="Museo Sans 100"/>
          <w:color w:val="000000" w:themeColor="text1"/>
          <w:sz w:val="24"/>
          <w:szCs w:val="24"/>
          <w:lang w:eastAsia="es-ES"/>
        </w:rPr>
        <w:t xml:space="preserve">. La cual fue modificada por el Instituto Geográfico Nacional, estableciéndose que la correcta era de 136 </w:t>
      </w:r>
      <w:proofErr w:type="spellStart"/>
      <w:r w:rsidRPr="00111310">
        <w:rPr>
          <w:rFonts w:ascii="Museo Sans 100" w:eastAsia="Times New Roman" w:hAnsi="Museo Sans 100"/>
          <w:color w:val="000000" w:themeColor="text1"/>
          <w:sz w:val="24"/>
          <w:szCs w:val="24"/>
          <w:lang w:eastAsia="es-ES"/>
        </w:rPr>
        <w:t>Hás</w:t>
      </w:r>
      <w:proofErr w:type="spellEnd"/>
      <w:r w:rsidRPr="00111310">
        <w:rPr>
          <w:rFonts w:ascii="Museo Sans 100" w:eastAsia="Times New Roman" w:hAnsi="Museo Sans 100"/>
          <w:color w:val="000000" w:themeColor="text1"/>
          <w:sz w:val="24"/>
          <w:szCs w:val="24"/>
          <w:lang w:eastAsia="es-ES"/>
        </w:rPr>
        <w:t xml:space="preserve">. 30 </w:t>
      </w:r>
      <w:proofErr w:type="spellStart"/>
      <w:r w:rsidRPr="00111310">
        <w:rPr>
          <w:rFonts w:ascii="Museo Sans 100" w:eastAsia="Times New Roman" w:hAnsi="Museo Sans 100"/>
          <w:color w:val="000000" w:themeColor="text1"/>
          <w:sz w:val="24"/>
          <w:szCs w:val="24"/>
          <w:lang w:eastAsia="es-ES"/>
        </w:rPr>
        <w:t>Ás</w:t>
      </w:r>
      <w:proofErr w:type="spellEnd"/>
      <w:r w:rsidRPr="00111310">
        <w:rPr>
          <w:rFonts w:ascii="Museo Sans 100" w:eastAsia="Times New Roman" w:hAnsi="Museo Sans 100"/>
          <w:color w:val="000000" w:themeColor="text1"/>
          <w:sz w:val="24"/>
          <w:szCs w:val="24"/>
          <w:lang w:eastAsia="es-ES"/>
        </w:rPr>
        <w:t>. 90.00</w:t>
      </w:r>
      <w:r w:rsidRPr="00111310">
        <w:rPr>
          <w:rFonts w:ascii="Museo Sans 100" w:eastAsia="Times New Roman" w:hAnsi="Museo Sans 100"/>
          <w:bCs/>
          <w:color w:val="000000" w:themeColor="text1"/>
          <w:sz w:val="24"/>
          <w:szCs w:val="24"/>
          <w:lang w:eastAsia="es-ES"/>
        </w:rPr>
        <w:t xml:space="preserve"> </w:t>
      </w:r>
      <w:proofErr w:type="spellStart"/>
      <w:r w:rsidRPr="00111310">
        <w:rPr>
          <w:rFonts w:ascii="Museo Sans 100" w:eastAsia="Times New Roman" w:hAnsi="Museo Sans 100"/>
          <w:bCs/>
          <w:color w:val="000000" w:themeColor="text1"/>
          <w:sz w:val="24"/>
          <w:szCs w:val="24"/>
          <w:lang w:eastAsia="es-ES"/>
        </w:rPr>
        <w:t>Cás</w:t>
      </w:r>
      <w:proofErr w:type="spellEnd"/>
      <w:r w:rsidRPr="00111310">
        <w:rPr>
          <w:rFonts w:ascii="Museo Sans 100" w:eastAsia="Times New Roman" w:hAnsi="Museo Sans 100"/>
          <w:color w:val="000000" w:themeColor="text1"/>
          <w:sz w:val="24"/>
          <w:szCs w:val="24"/>
          <w:lang w:eastAsia="es-ES"/>
        </w:rPr>
        <w:t>., que fue la que se vendió al ISTA por un precio de ¢700,000.00, equivalentes a $80,000, a razón de $</w:t>
      </w:r>
      <w:r w:rsidRPr="00111310">
        <w:rPr>
          <w:rFonts w:ascii="Museo Sans 100" w:eastAsia="Times New Roman" w:hAnsi="Museo Sans 100"/>
          <w:bCs/>
          <w:iCs/>
          <w:color w:val="000000" w:themeColor="text1"/>
          <w:sz w:val="24"/>
          <w:szCs w:val="24"/>
          <w:lang w:eastAsia="es-ES"/>
        </w:rPr>
        <w:t>586.90 por hectárea y de $0.058690 por metro cuadrado</w:t>
      </w:r>
      <w:r w:rsidRPr="00111310">
        <w:rPr>
          <w:rFonts w:ascii="Museo Sans 100" w:eastAsia="Times New Roman" w:hAnsi="Museo Sans 100"/>
          <w:color w:val="000000" w:themeColor="text1"/>
          <w:sz w:val="24"/>
          <w:szCs w:val="24"/>
          <w:lang w:eastAsia="es-ES"/>
        </w:rPr>
        <w:t>.</w:t>
      </w:r>
    </w:p>
    <w:p w:rsidR="003D6232" w:rsidRPr="00111310" w:rsidRDefault="003D6232" w:rsidP="00111310">
      <w:pPr>
        <w:contextualSpacing/>
        <w:jc w:val="both"/>
        <w:rPr>
          <w:rFonts w:ascii="Museo Sans 100" w:eastAsia="Times New Roman" w:hAnsi="Museo Sans 100"/>
          <w:color w:val="000000" w:themeColor="text1"/>
          <w:sz w:val="24"/>
          <w:szCs w:val="24"/>
          <w:lang w:val="es-ES" w:eastAsia="es-ES"/>
        </w:rPr>
      </w:pPr>
    </w:p>
    <w:p w:rsidR="003D6232" w:rsidRPr="00111310" w:rsidRDefault="003D6232" w:rsidP="00111310">
      <w:pPr>
        <w:ind w:left="1134"/>
        <w:contextualSpacing/>
        <w:jc w:val="both"/>
        <w:rPr>
          <w:rFonts w:ascii="Museo Sans 100" w:eastAsia="Times New Roman" w:hAnsi="Museo Sans 100"/>
          <w:color w:val="000000" w:themeColor="text1"/>
          <w:sz w:val="24"/>
          <w:szCs w:val="24"/>
          <w:lang w:eastAsia="es-ES"/>
        </w:rPr>
      </w:pPr>
      <w:r w:rsidRPr="00111310">
        <w:rPr>
          <w:rFonts w:ascii="Museo Sans 100" w:eastAsia="Times New Roman" w:hAnsi="Museo Sans 100"/>
          <w:color w:val="000000" w:themeColor="text1"/>
          <w:sz w:val="24"/>
          <w:szCs w:val="24"/>
          <w:lang w:eastAsia="es-ES"/>
        </w:rPr>
        <w:t xml:space="preserve">Dicho inmueble fue inscrito al número </w:t>
      </w:r>
      <w:r w:rsidR="00BE7AE1">
        <w:rPr>
          <w:rFonts w:ascii="Museo Sans 100" w:eastAsia="Times New Roman" w:hAnsi="Museo Sans 100"/>
          <w:color w:val="000000" w:themeColor="text1"/>
          <w:sz w:val="24"/>
          <w:szCs w:val="24"/>
          <w:lang w:eastAsia="es-ES"/>
        </w:rPr>
        <w:t>---</w:t>
      </w:r>
      <w:r w:rsidRPr="00111310">
        <w:rPr>
          <w:rFonts w:ascii="Museo Sans 100" w:eastAsia="Times New Roman" w:hAnsi="Museo Sans 100"/>
          <w:color w:val="000000" w:themeColor="text1"/>
          <w:sz w:val="24"/>
          <w:szCs w:val="24"/>
          <w:lang w:eastAsia="es-ES"/>
        </w:rPr>
        <w:t xml:space="preserve"> del Libro </w:t>
      </w:r>
      <w:r w:rsidR="00BE7AE1">
        <w:rPr>
          <w:rFonts w:ascii="Museo Sans 100" w:eastAsia="Times New Roman" w:hAnsi="Museo Sans 100"/>
          <w:color w:val="000000" w:themeColor="text1"/>
          <w:sz w:val="24"/>
          <w:szCs w:val="24"/>
          <w:lang w:eastAsia="es-ES"/>
        </w:rPr>
        <w:t>---</w:t>
      </w:r>
      <w:r w:rsidRPr="00111310">
        <w:rPr>
          <w:rFonts w:ascii="Museo Sans 100" w:eastAsia="Times New Roman" w:hAnsi="Museo Sans 100"/>
          <w:color w:val="000000" w:themeColor="text1"/>
          <w:sz w:val="24"/>
          <w:szCs w:val="24"/>
          <w:lang w:eastAsia="es-ES"/>
        </w:rPr>
        <w:t xml:space="preserve"> de Propiedad del departamento de La Paz, trasladada a la Matrícula </w:t>
      </w:r>
      <w:r w:rsidR="00BE7AE1">
        <w:rPr>
          <w:rFonts w:ascii="Museo Sans 100" w:eastAsia="Times New Roman" w:hAnsi="Museo Sans 100"/>
          <w:color w:val="000000" w:themeColor="text1"/>
          <w:sz w:val="24"/>
          <w:szCs w:val="24"/>
          <w:lang w:eastAsia="es-ES"/>
        </w:rPr>
        <w:t>---</w:t>
      </w:r>
      <w:r w:rsidRPr="00111310">
        <w:rPr>
          <w:rFonts w:ascii="Museo Sans 100" w:eastAsia="Times New Roman" w:hAnsi="Museo Sans 100"/>
          <w:color w:val="000000" w:themeColor="text1"/>
          <w:sz w:val="24"/>
          <w:szCs w:val="24"/>
          <w:lang w:eastAsia="es-ES"/>
        </w:rPr>
        <w:t xml:space="preserve">, y posteriormente a </w:t>
      </w:r>
      <w:proofErr w:type="spellStart"/>
      <w:r w:rsidRPr="00111310">
        <w:rPr>
          <w:rFonts w:ascii="Museo Sans 100" w:eastAsia="Times New Roman" w:hAnsi="Museo Sans 100"/>
          <w:color w:val="000000" w:themeColor="text1"/>
          <w:sz w:val="24"/>
          <w:szCs w:val="24"/>
          <w:lang w:eastAsia="es-ES"/>
        </w:rPr>
        <w:t>SIRyC</w:t>
      </w:r>
      <w:proofErr w:type="spellEnd"/>
      <w:r w:rsidRPr="00111310">
        <w:rPr>
          <w:rFonts w:ascii="Museo Sans 100" w:eastAsia="Times New Roman" w:hAnsi="Museo Sans 100"/>
          <w:color w:val="000000" w:themeColor="text1"/>
          <w:sz w:val="24"/>
          <w:szCs w:val="24"/>
          <w:lang w:eastAsia="es-ES"/>
        </w:rPr>
        <w:t xml:space="preserve"> bajo la Matrícula </w:t>
      </w:r>
      <w:r w:rsidR="00BE7AE1">
        <w:rPr>
          <w:rFonts w:ascii="Museo Sans 100" w:eastAsia="Times New Roman" w:hAnsi="Museo Sans 100"/>
          <w:color w:val="000000" w:themeColor="text1"/>
          <w:sz w:val="24"/>
          <w:szCs w:val="24"/>
          <w:lang w:eastAsia="es-ES"/>
        </w:rPr>
        <w:t>----</w:t>
      </w:r>
      <w:r w:rsidRPr="00111310">
        <w:rPr>
          <w:rFonts w:ascii="Museo Sans 100" w:eastAsia="Times New Roman" w:hAnsi="Museo Sans 100"/>
          <w:color w:val="000000" w:themeColor="text1"/>
          <w:sz w:val="24"/>
          <w:szCs w:val="24"/>
          <w:lang w:eastAsia="es-ES"/>
        </w:rPr>
        <w:t xml:space="preserve">-00000, del Registro de la Propiedad Raíz e Hipotecas de la Tercera Sección del Centro departamento de la Paz, con un área de 136 </w:t>
      </w:r>
      <w:proofErr w:type="spellStart"/>
      <w:r w:rsidRPr="00111310">
        <w:rPr>
          <w:rFonts w:ascii="Museo Sans 100" w:eastAsia="Times New Roman" w:hAnsi="Museo Sans 100"/>
          <w:color w:val="000000" w:themeColor="text1"/>
          <w:sz w:val="24"/>
          <w:szCs w:val="24"/>
          <w:lang w:eastAsia="es-ES"/>
        </w:rPr>
        <w:t>Hás</w:t>
      </w:r>
      <w:proofErr w:type="spellEnd"/>
      <w:r w:rsidRPr="00111310">
        <w:rPr>
          <w:rFonts w:ascii="Museo Sans 100" w:eastAsia="Times New Roman" w:hAnsi="Museo Sans 100"/>
          <w:color w:val="000000" w:themeColor="text1"/>
          <w:sz w:val="24"/>
          <w:szCs w:val="24"/>
          <w:lang w:eastAsia="es-ES"/>
        </w:rPr>
        <w:t xml:space="preserve">. 30 </w:t>
      </w:r>
      <w:proofErr w:type="spellStart"/>
      <w:r w:rsidRPr="00111310">
        <w:rPr>
          <w:rFonts w:ascii="Museo Sans 100" w:eastAsia="Times New Roman" w:hAnsi="Museo Sans 100"/>
          <w:color w:val="000000" w:themeColor="text1"/>
          <w:sz w:val="24"/>
          <w:szCs w:val="24"/>
          <w:lang w:eastAsia="es-ES"/>
        </w:rPr>
        <w:t>Ás</w:t>
      </w:r>
      <w:proofErr w:type="spellEnd"/>
      <w:r w:rsidRPr="00111310">
        <w:rPr>
          <w:rFonts w:ascii="Museo Sans 100" w:eastAsia="Times New Roman" w:hAnsi="Museo Sans 100"/>
          <w:color w:val="000000" w:themeColor="text1"/>
          <w:sz w:val="24"/>
          <w:szCs w:val="24"/>
          <w:lang w:eastAsia="es-ES"/>
        </w:rPr>
        <w:t>. 90.00</w:t>
      </w:r>
      <w:r w:rsidRPr="00111310">
        <w:rPr>
          <w:rFonts w:ascii="Museo Sans 100" w:eastAsia="Times New Roman" w:hAnsi="Museo Sans 100"/>
          <w:bCs/>
          <w:color w:val="000000" w:themeColor="text1"/>
          <w:sz w:val="24"/>
          <w:szCs w:val="24"/>
          <w:lang w:eastAsia="es-ES"/>
        </w:rPr>
        <w:t xml:space="preserve"> </w:t>
      </w:r>
      <w:proofErr w:type="spellStart"/>
      <w:r w:rsidRPr="00111310">
        <w:rPr>
          <w:rFonts w:ascii="Museo Sans 100" w:eastAsia="Times New Roman" w:hAnsi="Museo Sans 100"/>
          <w:bCs/>
          <w:color w:val="000000" w:themeColor="text1"/>
          <w:sz w:val="24"/>
          <w:szCs w:val="24"/>
          <w:lang w:eastAsia="es-ES"/>
        </w:rPr>
        <w:t>Cás</w:t>
      </w:r>
      <w:proofErr w:type="spellEnd"/>
      <w:r w:rsidRPr="00111310">
        <w:rPr>
          <w:rFonts w:ascii="Museo Sans 100" w:eastAsia="Times New Roman" w:hAnsi="Museo Sans 100"/>
          <w:color w:val="000000" w:themeColor="text1"/>
          <w:sz w:val="24"/>
          <w:szCs w:val="24"/>
          <w:lang w:eastAsia="es-ES"/>
        </w:rPr>
        <w:t>.</w:t>
      </w:r>
    </w:p>
    <w:p w:rsidR="003D6232" w:rsidRDefault="003D6232" w:rsidP="00111310">
      <w:pPr>
        <w:contextualSpacing/>
        <w:jc w:val="both"/>
        <w:rPr>
          <w:rFonts w:ascii="Museo Sans 100" w:eastAsia="Times New Roman" w:hAnsi="Museo Sans 100"/>
          <w:color w:val="000000" w:themeColor="text1"/>
          <w:sz w:val="24"/>
          <w:szCs w:val="24"/>
          <w:lang w:eastAsia="es-ES"/>
        </w:rPr>
      </w:pPr>
    </w:p>
    <w:p w:rsidR="003D6232" w:rsidRPr="00111310" w:rsidRDefault="003D6232" w:rsidP="004307BE">
      <w:pPr>
        <w:pStyle w:val="Prrafodelista"/>
        <w:numPr>
          <w:ilvl w:val="0"/>
          <w:numId w:val="76"/>
        </w:numPr>
        <w:ind w:left="1134" w:hanging="708"/>
        <w:contextualSpacing/>
        <w:jc w:val="both"/>
        <w:rPr>
          <w:rFonts w:ascii="Museo Sans 100" w:eastAsia="Times New Roman" w:hAnsi="Museo Sans 100"/>
          <w:color w:val="000000" w:themeColor="text1"/>
          <w:sz w:val="24"/>
          <w:szCs w:val="24"/>
          <w:lang w:eastAsia="es-ES"/>
        </w:rPr>
      </w:pPr>
      <w:r w:rsidRPr="00111310">
        <w:rPr>
          <w:rFonts w:ascii="Museo Sans 100" w:hAnsi="Museo Sans 100"/>
          <w:color w:val="000000" w:themeColor="text1"/>
          <w:sz w:val="24"/>
          <w:szCs w:val="24"/>
        </w:rPr>
        <w:t xml:space="preserve">Mediante el Punto XVI del Acta de Sesión Ordinaria 04-2019, de fecha 31 de enero de 2019, se aprobó el </w:t>
      </w:r>
      <w:r w:rsidR="00DA6749" w:rsidRPr="00111310">
        <w:rPr>
          <w:rFonts w:ascii="Museo Sans 100" w:hAnsi="Museo Sans 100"/>
          <w:color w:val="000000" w:themeColor="text1"/>
          <w:sz w:val="24"/>
          <w:szCs w:val="24"/>
        </w:rPr>
        <w:t>Proyecto</w:t>
      </w:r>
      <w:r w:rsidRPr="00111310">
        <w:rPr>
          <w:rFonts w:ascii="Museo Sans 100" w:hAnsi="Museo Sans 100"/>
          <w:color w:val="000000" w:themeColor="text1"/>
          <w:sz w:val="24"/>
          <w:szCs w:val="24"/>
        </w:rPr>
        <w:t xml:space="preserve"> de </w:t>
      </w:r>
      <w:r w:rsidRPr="00111310">
        <w:rPr>
          <w:rFonts w:ascii="Museo Sans 100" w:hAnsi="Museo Sans 100"/>
          <w:b/>
          <w:color w:val="000000" w:themeColor="text1"/>
          <w:sz w:val="24"/>
          <w:szCs w:val="24"/>
        </w:rPr>
        <w:t xml:space="preserve">ASENTAMIENTO COMUNITARIO Y LOTIFICACION AGRICOLA, </w:t>
      </w:r>
      <w:r w:rsidRPr="00111310">
        <w:rPr>
          <w:rFonts w:ascii="Museo Sans 100" w:hAnsi="Museo Sans 100"/>
          <w:color w:val="000000" w:themeColor="text1"/>
          <w:sz w:val="24"/>
          <w:szCs w:val="24"/>
        </w:rPr>
        <w:t xml:space="preserve">desarrollado en el inmueble denominado </w:t>
      </w:r>
      <w:r w:rsidRPr="00111310">
        <w:rPr>
          <w:rFonts w:ascii="Museo Sans 100" w:hAnsi="Museo Sans 100"/>
          <w:b/>
          <w:color w:val="000000" w:themeColor="text1"/>
          <w:sz w:val="24"/>
          <w:szCs w:val="24"/>
        </w:rPr>
        <w:t>HACIENDA LA JOYA DE LA PAZ,</w:t>
      </w:r>
      <w:r w:rsidRPr="00111310">
        <w:rPr>
          <w:rFonts w:ascii="Museo Sans 100" w:hAnsi="Museo Sans 100"/>
          <w:color w:val="000000" w:themeColor="text1"/>
          <w:sz w:val="24"/>
          <w:szCs w:val="24"/>
        </w:rPr>
        <w:t xml:space="preserve"> según plano </w:t>
      </w:r>
      <w:r w:rsidRPr="00111310">
        <w:rPr>
          <w:rFonts w:ascii="Museo Sans 100" w:hAnsi="Museo Sans 100"/>
          <w:b/>
          <w:color w:val="000000" w:themeColor="text1"/>
          <w:sz w:val="24"/>
          <w:szCs w:val="24"/>
        </w:rPr>
        <w:t>HACIENDA LA JOYA DE LA PAZ, PORCION 3,</w:t>
      </w:r>
      <w:r w:rsidRPr="00111310">
        <w:rPr>
          <w:rFonts w:ascii="Museo Sans 100" w:hAnsi="Museo Sans 100"/>
          <w:color w:val="000000" w:themeColor="text1"/>
          <w:sz w:val="24"/>
          <w:szCs w:val="24"/>
        </w:rPr>
        <w:t xml:space="preserve"> y administrativamente como </w:t>
      </w:r>
      <w:r w:rsidRPr="00111310">
        <w:rPr>
          <w:rFonts w:ascii="Museo Sans 100" w:hAnsi="Museo Sans 100"/>
          <w:b/>
          <w:color w:val="000000" w:themeColor="text1"/>
          <w:sz w:val="24"/>
          <w:szCs w:val="24"/>
        </w:rPr>
        <w:t>HACIENDA LA JOYA (LOS DECIDIDOS),</w:t>
      </w:r>
      <w:r w:rsidRPr="00111310">
        <w:rPr>
          <w:rFonts w:ascii="Museo Sans 100" w:hAnsi="Museo Sans 100"/>
          <w:color w:val="000000" w:themeColor="text1"/>
          <w:sz w:val="24"/>
          <w:szCs w:val="24"/>
        </w:rPr>
        <w:t xml:space="preserve"> situada en cantón El Callejón, jurisdicción de Zacatecoluca, departamento de La Paz, </w:t>
      </w:r>
      <w:r w:rsidRPr="00111310">
        <w:rPr>
          <w:rFonts w:ascii="Museo Sans 100" w:hAnsi="Museo Sans 100"/>
          <w:bCs/>
          <w:color w:val="000000" w:themeColor="text1"/>
          <w:sz w:val="24"/>
          <w:szCs w:val="24"/>
        </w:rPr>
        <w:t xml:space="preserve">con un extensión superficial de 86,935.01 </w:t>
      </w:r>
      <w:r w:rsidRPr="00111310">
        <w:rPr>
          <w:rFonts w:ascii="Museo Sans 100" w:hAnsi="Museo Sans 100"/>
          <w:color w:val="000000" w:themeColor="text1"/>
          <w:sz w:val="24"/>
          <w:szCs w:val="24"/>
        </w:rPr>
        <w:t>Mt</w:t>
      </w:r>
      <w:r w:rsidRPr="00111310">
        <w:rPr>
          <w:rFonts w:ascii="Museo Sans 100" w:hAnsi="Museo Sans 100"/>
          <w:color w:val="000000" w:themeColor="text1"/>
          <w:sz w:val="24"/>
          <w:szCs w:val="24"/>
          <w:vertAlign w:val="superscript"/>
        </w:rPr>
        <w:t>2</w:t>
      </w:r>
      <w:r w:rsidRPr="00111310">
        <w:rPr>
          <w:rFonts w:ascii="Museo Sans 100" w:hAnsi="Museo Sans 100"/>
          <w:bCs/>
          <w:color w:val="000000" w:themeColor="text1"/>
          <w:sz w:val="24"/>
          <w:szCs w:val="24"/>
        </w:rPr>
        <w:t>,</w:t>
      </w:r>
      <w:r w:rsidRPr="00111310">
        <w:rPr>
          <w:rFonts w:ascii="Museo Sans 100" w:hAnsi="Museo Sans 100"/>
          <w:b/>
          <w:bCs/>
          <w:color w:val="000000" w:themeColor="text1"/>
          <w:sz w:val="24"/>
          <w:szCs w:val="24"/>
        </w:rPr>
        <w:t xml:space="preserve"> </w:t>
      </w:r>
      <w:r w:rsidRPr="00111310">
        <w:rPr>
          <w:rFonts w:ascii="Museo Sans 100" w:hAnsi="Museo Sans 100"/>
          <w:color w:val="000000" w:themeColor="text1"/>
          <w:sz w:val="24"/>
          <w:szCs w:val="24"/>
        </w:rPr>
        <w:t xml:space="preserve">inscrita a la Matrícula </w:t>
      </w:r>
      <w:r w:rsidR="00BE7AE1">
        <w:rPr>
          <w:rFonts w:ascii="Museo Sans 100" w:hAnsi="Museo Sans 100"/>
          <w:bCs/>
          <w:color w:val="000000" w:themeColor="text1"/>
          <w:sz w:val="24"/>
          <w:szCs w:val="24"/>
        </w:rPr>
        <w:t>---</w:t>
      </w:r>
      <w:r w:rsidRPr="00111310">
        <w:rPr>
          <w:rFonts w:ascii="Museo Sans 100" w:hAnsi="Museo Sans 100"/>
          <w:bCs/>
          <w:color w:val="000000" w:themeColor="text1"/>
          <w:sz w:val="24"/>
          <w:szCs w:val="24"/>
        </w:rPr>
        <w:t xml:space="preserve">-00000, </w:t>
      </w:r>
      <w:r w:rsidRPr="00111310">
        <w:rPr>
          <w:rFonts w:ascii="Museo Sans 100" w:hAnsi="Museo Sans 100"/>
          <w:color w:val="000000" w:themeColor="text1"/>
          <w:sz w:val="24"/>
          <w:szCs w:val="24"/>
        </w:rPr>
        <w:t xml:space="preserve">del Registro de la Propiedad Raíz e Hipotecas de la Tercera Sección del Centro, departamento de La Paz, que comprende: </w:t>
      </w:r>
      <w:r w:rsidR="00BE7AE1">
        <w:rPr>
          <w:rFonts w:ascii="Museo Sans 100" w:hAnsi="Museo Sans 100"/>
          <w:color w:val="000000" w:themeColor="text1"/>
          <w:sz w:val="24"/>
          <w:szCs w:val="24"/>
        </w:rPr>
        <w:t>---</w:t>
      </w:r>
      <w:r w:rsidRPr="00111310">
        <w:rPr>
          <w:rFonts w:ascii="Museo Sans 100" w:hAnsi="Museo Sans 100"/>
          <w:color w:val="000000" w:themeColor="text1"/>
          <w:sz w:val="24"/>
          <w:szCs w:val="24"/>
        </w:rPr>
        <w:t xml:space="preserve"> Lotes Agrícolas (Polígonos 1, 2 y 3); </w:t>
      </w:r>
      <w:r w:rsidR="00BE7AE1">
        <w:rPr>
          <w:rFonts w:ascii="Museo Sans 100" w:hAnsi="Museo Sans 100"/>
          <w:color w:val="000000" w:themeColor="text1"/>
          <w:sz w:val="24"/>
          <w:szCs w:val="24"/>
        </w:rPr>
        <w:t>----</w:t>
      </w:r>
      <w:r w:rsidRPr="00111310">
        <w:rPr>
          <w:rFonts w:ascii="Museo Sans 100" w:hAnsi="Museo Sans 100"/>
          <w:color w:val="000000" w:themeColor="text1"/>
          <w:sz w:val="24"/>
          <w:szCs w:val="24"/>
        </w:rPr>
        <w:t xml:space="preserve"> Solares de Vivienda (Polígonos del A al G), </w:t>
      </w:r>
      <w:r w:rsidRPr="00111310">
        <w:rPr>
          <w:rFonts w:ascii="Museo Sans 100" w:hAnsi="Museo Sans 100"/>
          <w:bCs/>
          <w:color w:val="000000" w:themeColor="text1"/>
          <w:sz w:val="24"/>
          <w:szCs w:val="24"/>
        </w:rPr>
        <w:t xml:space="preserve">Zonas </w:t>
      </w:r>
      <w:r w:rsidRPr="00111310">
        <w:rPr>
          <w:rFonts w:ascii="Museo Sans 100" w:hAnsi="Museo Sans 100"/>
          <w:bCs/>
          <w:color w:val="000000" w:themeColor="text1"/>
          <w:sz w:val="24"/>
          <w:szCs w:val="24"/>
        </w:rPr>
        <w:lastRenderedPageBreak/>
        <w:t>de Protección 1 y 2, Cancha de Fútbol, Quebrada y Calles</w:t>
      </w:r>
      <w:r w:rsidRPr="00111310">
        <w:rPr>
          <w:rFonts w:ascii="Museo Sans 100" w:hAnsi="Museo Sans 100"/>
          <w:color w:val="000000" w:themeColor="text1"/>
          <w:sz w:val="24"/>
          <w:szCs w:val="24"/>
        </w:rPr>
        <w:t>.</w:t>
      </w:r>
      <w:r w:rsidRPr="00111310">
        <w:rPr>
          <w:rFonts w:ascii="Museo Sans 100" w:hAnsi="Museo Sans 100"/>
          <w:bCs/>
          <w:color w:val="000000" w:themeColor="text1"/>
          <w:sz w:val="24"/>
          <w:szCs w:val="24"/>
        </w:rPr>
        <w:t xml:space="preserve"> </w:t>
      </w:r>
      <w:r w:rsidRPr="00111310">
        <w:rPr>
          <w:rFonts w:ascii="Museo Sans 100" w:hAnsi="Museo Sans 100"/>
          <w:color w:val="000000" w:themeColor="text1"/>
          <w:sz w:val="24"/>
          <w:szCs w:val="24"/>
        </w:rPr>
        <w:t xml:space="preserve">Aprobándose el Valor Promedio de Referencia de la Zona de: $4.44 por metro cuadrado para los solares de vivienda; </w:t>
      </w:r>
      <w:r w:rsidRPr="00111310">
        <w:rPr>
          <w:rFonts w:ascii="Museo Sans 100" w:eastAsia="Times New Roman" w:hAnsi="Museo Sans 100"/>
          <w:color w:val="000000" w:themeColor="text1"/>
          <w:sz w:val="24"/>
          <w:szCs w:val="24"/>
          <w:lang w:val="es-ES"/>
        </w:rPr>
        <w:t xml:space="preserve">por lo que se </w:t>
      </w:r>
      <w:r w:rsidRPr="00111310">
        <w:rPr>
          <w:rFonts w:ascii="Museo Sans 100" w:hAnsi="Museo Sans 100"/>
          <w:color w:val="000000" w:themeColor="text1"/>
          <w:sz w:val="24"/>
          <w:szCs w:val="24"/>
        </w:rPr>
        <w:t xml:space="preserve">recomienda el precio de venta para éstos de: $4.40. De acuerdo al procedimiento establecido en el Instructivo “Criterios de Avalúos para la Transferencia de Inmuebles Propiedad de ISTA”, aprobado según el Punto XV del Acta de Sesión Ordinaria 03-2015, de fecha 21 de enero de 2015. </w:t>
      </w:r>
      <w:r w:rsidRPr="00111310">
        <w:rPr>
          <w:rFonts w:ascii="Museo Sans 100" w:eastAsia="Times New Roman" w:hAnsi="Museo Sans 100"/>
          <w:bCs/>
          <w:color w:val="000000" w:themeColor="text1"/>
          <w:sz w:val="24"/>
          <w:szCs w:val="24"/>
        </w:rPr>
        <w:t xml:space="preserve">Dentro del Proyecto relacionado se encuentran los inmuebles objeto del presente </w:t>
      </w:r>
      <w:r w:rsidR="00DA6749" w:rsidRPr="00111310">
        <w:rPr>
          <w:rFonts w:ascii="Museo Sans 100" w:eastAsia="Times New Roman" w:hAnsi="Museo Sans 100"/>
          <w:bCs/>
          <w:color w:val="000000" w:themeColor="text1"/>
          <w:sz w:val="24"/>
          <w:szCs w:val="24"/>
        </w:rPr>
        <w:t>punto de acta</w:t>
      </w:r>
      <w:r w:rsidRPr="00111310">
        <w:rPr>
          <w:rFonts w:ascii="Museo Sans 100" w:eastAsia="Times New Roman" w:hAnsi="Museo Sans 100"/>
          <w:bCs/>
          <w:color w:val="000000" w:themeColor="text1"/>
          <w:sz w:val="24"/>
          <w:szCs w:val="24"/>
        </w:rPr>
        <w:t>.</w:t>
      </w:r>
    </w:p>
    <w:p w:rsidR="003D6232" w:rsidRPr="00111310" w:rsidRDefault="003D6232" w:rsidP="00111310">
      <w:pPr>
        <w:pStyle w:val="Prrafodelista"/>
        <w:ind w:left="0"/>
        <w:jc w:val="both"/>
        <w:rPr>
          <w:rFonts w:ascii="Museo Sans 100" w:eastAsia="Times New Roman" w:hAnsi="Museo Sans 100"/>
          <w:color w:val="000000" w:themeColor="text1"/>
          <w:sz w:val="24"/>
          <w:szCs w:val="24"/>
          <w:lang w:eastAsia="es-ES"/>
        </w:rPr>
      </w:pPr>
    </w:p>
    <w:p w:rsidR="003D6232" w:rsidRPr="00111310" w:rsidRDefault="003D6232" w:rsidP="004307BE">
      <w:pPr>
        <w:pStyle w:val="Prrafodelista"/>
        <w:numPr>
          <w:ilvl w:val="0"/>
          <w:numId w:val="76"/>
        </w:numPr>
        <w:ind w:left="1134" w:hanging="708"/>
        <w:contextualSpacing/>
        <w:jc w:val="both"/>
        <w:rPr>
          <w:rFonts w:ascii="Museo Sans 100" w:eastAsia="Times New Roman" w:hAnsi="Museo Sans 100"/>
          <w:color w:val="000000" w:themeColor="text1"/>
          <w:sz w:val="24"/>
          <w:szCs w:val="24"/>
          <w:lang w:eastAsia="es-ES"/>
        </w:rPr>
      </w:pPr>
      <w:r w:rsidRPr="00111310">
        <w:rPr>
          <w:rFonts w:ascii="Museo Sans 100" w:eastAsia="Times New Roman" w:hAnsi="Museo Sans 100"/>
          <w:color w:val="000000" w:themeColor="text1"/>
          <w:sz w:val="24"/>
          <w:szCs w:val="24"/>
          <w:lang w:eastAsia="es-ES"/>
        </w:rPr>
        <w:t xml:space="preserve">Es necesario </w:t>
      </w:r>
      <w:r w:rsidRPr="00111310">
        <w:rPr>
          <w:rFonts w:ascii="Museo Sans 100" w:eastAsia="Times New Roman" w:hAnsi="Museo Sans 100"/>
          <w:color w:val="000000" w:themeColor="text1"/>
          <w:sz w:val="24"/>
          <w:szCs w:val="24"/>
          <w:lang w:val="es-ES" w:eastAsia="es-ES"/>
        </w:rPr>
        <w:t xml:space="preserve">advertir a las adjudicatarias, a través de una cláusula especial en las escrituras correspondientes de compraventa de los inmuebles que deberán </w:t>
      </w:r>
      <w:r w:rsidRPr="00111310">
        <w:rPr>
          <w:rFonts w:ascii="Museo Sans 100" w:hAnsi="Museo Sans 100"/>
          <w:color w:val="000000" w:themeColor="text1"/>
          <w:sz w:val="24"/>
          <w:szCs w:val="24"/>
        </w:rPr>
        <w:t>cumplir las medidas ambientales</w:t>
      </w:r>
      <w:r w:rsidRPr="00111310">
        <w:rPr>
          <w:rFonts w:ascii="Museo Sans 100" w:eastAsia="Times New Roman" w:hAnsi="Museo Sans 100"/>
          <w:color w:val="000000" w:themeColor="text1"/>
          <w:sz w:val="24"/>
          <w:szCs w:val="24"/>
          <w:lang w:val="es-ES" w:eastAsia="es-ES"/>
        </w:rPr>
        <w:t xml:space="preserve"> emitidas por la Unidad Ambiental Institucional, referentes a:</w:t>
      </w:r>
    </w:p>
    <w:p w:rsidR="003D6232" w:rsidRPr="00111310" w:rsidRDefault="003D6232" w:rsidP="004307BE">
      <w:pPr>
        <w:pStyle w:val="Prrafodelista"/>
        <w:numPr>
          <w:ilvl w:val="0"/>
          <w:numId w:val="77"/>
        </w:numPr>
        <w:ind w:left="1559" w:hanging="425"/>
        <w:contextualSpacing/>
        <w:jc w:val="both"/>
        <w:rPr>
          <w:rFonts w:ascii="Museo Sans 100" w:eastAsia="Times New Roman" w:hAnsi="Museo Sans 100"/>
          <w:color w:val="000000" w:themeColor="text1"/>
          <w:lang w:val="es-ES" w:eastAsia="es-ES"/>
        </w:rPr>
      </w:pPr>
      <w:r w:rsidRPr="00111310">
        <w:rPr>
          <w:rFonts w:ascii="Museo Sans 100" w:eastAsia="Times New Roman" w:hAnsi="Museo Sans 100"/>
          <w:color w:val="000000" w:themeColor="text1"/>
          <w:lang w:val="es-ES" w:eastAsia="es-ES"/>
        </w:rPr>
        <w:t>Que eviten la deforestación en el bosque de galería (vegetación en la ribera de ríos y quebradas);</w:t>
      </w:r>
    </w:p>
    <w:p w:rsidR="003D6232" w:rsidRPr="00111310" w:rsidRDefault="003D6232" w:rsidP="004307BE">
      <w:pPr>
        <w:pStyle w:val="Prrafodelista"/>
        <w:numPr>
          <w:ilvl w:val="0"/>
          <w:numId w:val="77"/>
        </w:numPr>
        <w:ind w:left="1559" w:hanging="425"/>
        <w:contextualSpacing/>
        <w:jc w:val="both"/>
        <w:rPr>
          <w:rFonts w:ascii="Museo Sans 100" w:hAnsi="Museo Sans 100"/>
          <w:color w:val="000000" w:themeColor="text1"/>
        </w:rPr>
      </w:pPr>
      <w:r w:rsidRPr="00111310">
        <w:rPr>
          <w:rFonts w:ascii="Museo Sans 100" w:hAnsi="Museo Sans 100"/>
          <w:color w:val="000000" w:themeColor="text1"/>
        </w:rPr>
        <w:t>Minimizar el uso de agroquímicos;</w:t>
      </w:r>
    </w:p>
    <w:p w:rsidR="003D6232" w:rsidRPr="00111310" w:rsidRDefault="003D6232" w:rsidP="004307BE">
      <w:pPr>
        <w:pStyle w:val="Prrafodelista"/>
        <w:numPr>
          <w:ilvl w:val="0"/>
          <w:numId w:val="77"/>
        </w:numPr>
        <w:ind w:left="1559" w:hanging="425"/>
        <w:contextualSpacing/>
        <w:jc w:val="both"/>
        <w:rPr>
          <w:rFonts w:ascii="Museo Sans 100" w:hAnsi="Museo Sans 100"/>
          <w:color w:val="000000" w:themeColor="text1"/>
        </w:rPr>
      </w:pPr>
      <w:r w:rsidRPr="00111310">
        <w:rPr>
          <w:rFonts w:ascii="Museo Sans 100" w:hAnsi="Museo Sans 100"/>
          <w:color w:val="000000" w:themeColor="text1"/>
        </w:rPr>
        <w:t>Implementación de obras de conservación de suelos en áreas más inclinadas (barreras vivas o muertas);</w:t>
      </w:r>
    </w:p>
    <w:p w:rsidR="003D6232" w:rsidRPr="00111310" w:rsidRDefault="003D6232" w:rsidP="004307BE">
      <w:pPr>
        <w:pStyle w:val="Prrafodelista"/>
        <w:numPr>
          <w:ilvl w:val="0"/>
          <w:numId w:val="77"/>
        </w:numPr>
        <w:ind w:left="1559" w:hanging="425"/>
        <w:contextualSpacing/>
        <w:jc w:val="both"/>
        <w:rPr>
          <w:rFonts w:ascii="Museo Sans 100" w:hAnsi="Museo Sans 100"/>
          <w:color w:val="000000" w:themeColor="text1"/>
        </w:rPr>
      </w:pPr>
      <w:r w:rsidRPr="00111310">
        <w:rPr>
          <w:rFonts w:ascii="Museo Sans 100" w:hAnsi="Museo Sans 100"/>
          <w:color w:val="000000" w:themeColor="text1"/>
        </w:rPr>
        <w:t>Evitar las quemas de rastrojos;</w:t>
      </w:r>
    </w:p>
    <w:p w:rsidR="003D6232" w:rsidRPr="00111310" w:rsidRDefault="003D6232" w:rsidP="004307BE">
      <w:pPr>
        <w:pStyle w:val="Prrafodelista"/>
        <w:numPr>
          <w:ilvl w:val="0"/>
          <w:numId w:val="77"/>
        </w:numPr>
        <w:ind w:left="1559" w:hanging="425"/>
        <w:contextualSpacing/>
        <w:jc w:val="both"/>
        <w:rPr>
          <w:rFonts w:ascii="Museo Sans 100" w:hAnsi="Museo Sans 100"/>
          <w:color w:val="000000" w:themeColor="text1"/>
        </w:rPr>
      </w:pPr>
      <w:r w:rsidRPr="00111310">
        <w:rPr>
          <w:rFonts w:ascii="Museo Sans 100" w:hAnsi="Museo Sans 100"/>
          <w:color w:val="000000" w:themeColor="text1"/>
        </w:rPr>
        <w:t>Coordinación con las autoridades municipales para la implementación de medidas para el manejo de los desechos sólidos y de las aguas residuales; y</w:t>
      </w:r>
    </w:p>
    <w:p w:rsidR="003D6232" w:rsidRPr="00111310" w:rsidRDefault="003D6232" w:rsidP="004307BE">
      <w:pPr>
        <w:pStyle w:val="Prrafodelista"/>
        <w:numPr>
          <w:ilvl w:val="0"/>
          <w:numId w:val="77"/>
        </w:numPr>
        <w:ind w:left="1559" w:hanging="425"/>
        <w:contextualSpacing/>
        <w:jc w:val="both"/>
        <w:rPr>
          <w:rFonts w:ascii="Museo Sans 100" w:hAnsi="Museo Sans 100"/>
          <w:color w:val="000000" w:themeColor="text1"/>
        </w:rPr>
      </w:pPr>
      <w:r w:rsidRPr="00111310">
        <w:rPr>
          <w:rFonts w:ascii="Museo Sans 100" w:hAnsi="Museo Sans 100"/>
          <w:color w:val="000000" w:themeColor="text1"/>
        </w:rPr>
        <w:t>No cambiar el uso del suelo.</w:t>
      </w:r>
    </w:p>
    <w:p w:rsidR="003D6232" w:rsidRPr="00111310" w:rsidRDefault="003D6232" w:rsidP="00111310">
      <w:pPr>
        <w:pStyle w:val="Prrafodelista"/>
        <w:ind w:left="1134"/>
        <w:jc w:val="both"/>
        <w:rPr>
          <w:rFonts w:ascii="Museo Sans 100" w:hAnsi="Museo Sans 100"/>
          <w:color w:val="000000" w:themeColor="text1"/>
          <w:sz w:val="24"/>
          <w:szCs w:val="24"/>
        </w:rPr>
      </w:pPr>
      <w:r w:rsidRPr="00111310">
        <w:rPr>
          <w:rFonts w:ascii="Museo Sans 100" w:eastAsia="Times New Roman" w:hAnsi="Museo Sans 100"/>
          <w:color w:val="000000" w:themeColor="text1"/>
          <w:sz w:val="24"/>
          <w:szCs w:val="24"/>
          <w:lang w:val="es-ES" w:eastAsia="es-ES"/>
        </w:rPr>
        <w:t xml:space="preserve">Lo anterior, de conformidad a lo establecido en el Acuerdo Segundo del Punto </w:t>
      </w:r>
      <w:r w:rsidRPr="00111310">
        <w:rPr>
          <w:rFonts w:ascii="Museo Sans 100" w:hAnsi="Museo Sans 100"/>
          <w:color w:val="000000" w:themeColor="text1"/>
          <w:sz w:val="24"/>
          <w:szCs w:val="24"/>
        </w:rPr>
        <w:t>XVI del Acta de Sesión Ordinaria 04-2019, de fecha 31 de enero de 2019.</w:t>
      </w:r>
    </w:p>
    <w:p w:rsidR="003D6232" w:rsidRPr="00111310" w:rsidRDefault="003D6232" w:rsidP="00111310">
      <w:pPr>
        <w:pStyle w:val="Prrafodelista"/>
        <w:jc w:val="both"/>
        <w:rPr>
          <w:rFonts w:ascii="Museo Sans 100" w:hAnsi="Museo Sans 100"/>
          <w:color w:val="000000" w:themeColor="text1"/>
          <w:sz w:val="24"/>
          <w:szCs w:val="24"/>
        </w:rPr>
      </w:pPr>
    </w:p>
    <w:p w:rsidR="003D6232" w:rsidRPr="00BE7AE1" w:rsidRDefault="003D6232" w:rsidP="00C03CDF">
      <w:pPr>
        <w:pStyle w:val="Prrafodelista"/>
        <w:numPr>
          <w:ilvl w:val="0"/>
          <w:numId w:val="76"/>
        </w:numPr>
        <w:ind w:left="1134" w:hanging="708"/>
        <w:contextualSpacing/>
        <w:jc w:val="both"/>
        <w:rPr>
          <w:rFonts w:ascii="Museo Sans 100" w:hAnsi="Museo Sans 100"/>
          <w:color w:val="000000" w:themeColor="text1"/>
          <w:sz w:val="24"/>
          <w:szCs w:val="24"/>
        </w:rPr>
      </w:pPr>
      <w:r w:rsidRPr="00111310">
        <w:rPr>
          <w:rFonts w:ascii="Museo Sans 100" w:hAnsi="Museo Sans 100"/>
          <w:color w:val="000000" w:themeColor="text1"/>
          <w:sz w:val="24"/>
          <w:szCs w:val="24"/>
        </w:rPr>
        <w:t xml:space="preserve">Según valúos de fechas 7 de octubre de 2019, realizados por el Departamento de Asignación Individual y Avalúos, se recomienda el precio de venta para los inmuebles, según detalle consignado en el cuadro de </w:t>
      </w:r>
      <w:r w:rsidRPr="00BE7AE1">
        <w:rPr>
          <w:rFonts w:ascii="Museo Sans 100" w:hAnsi="Museo Sans 100"/>
          <w:color w:val="000000" w:themeColor="text1"/>
          <w:sz w:val="24"/>
          <w:szCs w:val="24"/>
        </w:rPr>
        <w:t xml:space="preserve">valores y extensiones que se relacionará en el Acuerdo Primero del presente </w:t>
      </w:r>
      <w:r w:rsidR="00DA6749" w:rsidRPr="00BE7AE1">
        <w:rPr>
          <w:rFonts w:ascii="Museo Sans 100" w:hAnsi="Museo Sans 100"/>
          <w:color w:val="000000" w:themeColor="text1"/>
          <w:sz w:val="24"/>
          <w:szCs w:val="24"/>
        </w:rPr>
        <w:t>punto de acta</w:t>
      </w:r>
      <w:r w:rsidRPr="00BE7AE1">
        <w:rPr>
          <w:rFonts w:ascii="Museo Sans 100" w:hAnsi="Museo Sans 100"/>
          <w:color w:val="000000" w:themeColor="text1"/>
          <w:sz w:val="24"/>
          <w:szCs w:val="24"/>
        </w:rPr>
        <w:t xml:space="preserve">, </w:t>
      </w:r>
      <w:r w:rsidR="00D47497" w:rsidRPr="00BE7AE1">
        <w:rPr>
          <w:rFonts w:ascii="Museo Sans 100" w:hAnsi="Museo Sans 100"/>
          <w:color w:val="000000" w:themeColor="text1"/>
          <w:sz w:val="24"/>
          <w:szCs w:val="24"/>
        </w:rPr>
        <w:t>y que han sido requeridos por la</w:t>
      </w:r>
      <w:r w:rsidRPr="00BE7AE1">
        <w:rPr>
          <w:rFonts w:ascii="Museo Sans 100" w:hAnsi="Museo Sans 100"/>
          <w:color w:val="000000" w:themeColor="text1"/>
          <w:sz w:val="24"/>
          <w:szCs w:val="24"/>
        </w:rPr>
        <w:t xml:space="preserve">s </w:t>
      </w:r>
      <w:r w:rsidR="00D47497" w:rsidRPr="00BE7AE1">
        <w:rPr>
          <w:rFonts w:ascii="Museo Sans 100" w:hAnsi="Museo Sans 100"/>
          <w:color w:val="000000" w:themeColor="text1"/>
          <w:sz w:val="24"/>
          <w:szCs w:val="24"/>
        </w:rPr>
        <w:t>solicitantes calificada</w:t>
      </w:r>
      <w:r w:rsidRPr="00BE7AE1">
        <w:rPr>
          <w:rFonts w:ascii="Museo Sans 100" w:hAnsi="Museo Sans 100"/>
          <w:color w:val="000000" w:themeColor="text1"/>
          <w:sz w:val="24"/>
          <w:szCs w:val="24"/>
        </w:rPr>
        <w:t>s dentro del Programa Nuevas Opciones de Tenencia de la Tierra.</w:t>
      </w:r>
    </w:p>
    <w:p w:rsidR="003D6232" w:rsidRPr="00111310" w:rsidRDefault="003D6232" w:rsidP="00111310">
      <w:pPr>
        <w:pStyle w:val="Prrafodelista"/>
        <w:ind w:left="0"/>
        <w:jc w:val="both"/>
        <w:rPr>
          <w:rFonts w:ascii="Museo Sans 100" w:hAnsi="Museo Sans 100"/>
          <w:color w:val="000000" w:themeColor="text1"/>
          <w:sz w:val="24"/>
          <w:szCs w:val="24"/>
        </w:rPr>
      </w:pPr>
    </w:p>
    <w:p w:rsidR="003D6232" w:rsidRDefault="003D6232" w:rsidP="004307BE">
      <w:pPr>
        <w:pStyle w:val="Prrafodelista"/>
        <w:numPr>
          <w:ilvl w:val="0"/>
          <w:numId w:val="76"/>
        </w:numPr>
        <w:ind w:left="1134" w:hanging="708"/>
        <w:contextualSpacing/>
        <w:jc w:val="both"/>
        <w:rPr>
          <w:rFonts w:ascii="Museo Sans 100" w:eastAsia="Times New Roman" w:hAnsi="Museo Sans 100"/>
          <w:color w:val="000000" w:themeColor="text1"/>
          <w:sz w:val="24"/>
          <w:szCs w:val="24"/>
        </w:rPr>
      </w:pPr>
      <w:r w:rsidRPr="00111310">
        <w:rPr>
          <w:rFonts w:ascii="Museo Sans 100" w:hAnsi="Museo Sans 100"/>
          <w:sz w:val="24"/>
          <w:szCs w:val="24"/>
        </w:rPr>
        <w:t>Las solicitantes  se encuentran poseyendo los inmuebles de forma quieta, pacífica y sin interrupción, de acuerdo al detalle siguiente</w:t>
      </w:r>
      <w:r w:rsidRPr="00111310">
        <w:rPr>
          <w:rFonts w:ascii="Museo Sans 100" w:eastAsia="Times New Roman" w:hAnsi="Museo Sans 100"/>
          <w:color w:val="000000" w:themeColor="text1"/>
          <w:sz w:val="24"/>
          <w:szCs w:val="24"/>
        </w:rPr>
        <w:t>:</w:t>
      </w:r>
    </w:p>
    <w:tbl>
      <w:tblPr>
        <w:tblW w:w="7811" w:type="dxa"/>
        <w:tblInd w:w="1219" w:type="dxa"/>
        <w:tblCellMar>
          <w:left w:w="70" w:type="dxa"/>
          <w:right w:w="70" w:type="dxa"/>
        </w:tblCellMar>
        <w:tblLook w:val="04A0" w:firstRow="1" w:lastRow="0" w:firstColumn="1" w:lastColumn="0" w:noHBand="0" w:noVBand="1"/>
      </w:tblPr>
      <w:tblGrid>
        <w:gridCol w:w="2802"/>
        <w:gridCol w:w="1757"/>
        <w:gridCol w:w="1120"/>
        <w:gridCol w:w="2132"/>
      </w:tblGrid>
      <w:tr w:rsidR="003D6232" w:rsidRPr="00111310" w:rsidTr="00111310">
        <w:trPr>
          <w:trHeight w:val="680"/>
        </w:trPr>
        <w:tc>
          <w:tcPr>
            <w:tcW w:w="280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D6232" w:rsidRPr="00111310" w:rsidRDefault="003D6232" w:rsidP="003D6232">
            <w:pPr>
              <w:jc w:val="center"/>
              <w:rPr>
                <w:rFonts w:ascii="Museo Sans 100" w:eastAsia="Times New Roman" w:hAnsi="Museo Sans 100"/>
                <w:b/>
                <w:bCs/>
                <w:color w:val="000000" w:themeColor="text1"/>
                <w:sz w:val="16"/>
                <w:szCs w:val="16"/>
              </w:rPr>
            </w:pPr>
            <w:r w:rsidRPr="00111310">
              <w:rPr>
                <w:rFonts w:ascii="Museo Sans 100" w:eastAsia="Times New Roman" w:hAnsi="Museo Sans 100"/>
                <w:b/>
                <w:bCs/>
                <w:color w:val="000000" w:themeColor="text1"/>
                <w:sz w:val="16"/>
                <w:szCs w:val="16"/>
              </w:rPr>
              <w:t>NOMBRE DE LOS BENEFICIARIOS</w:t>
            </w:r>
          </w:p>
        </w:tc>
        <w:tc>
          <w:tcPr>
            <w:tcW w:w="1757" w:type="dxa"/>
            <w:tcBorders>
              <w:top w:val="single" w:sz="4" w:space="0" w:color="auto"/>
              <w:left w:val="nil"/>
              <w:bottom w:val="single" w:sz="4" w:space="0" w:color="auto"/>
              <w:right w:val="single" w:sz="4" w:space="0" w:color="auto"/>
            </w:tcBorders>
            <w:shd w:val="clear" w:color="auto" w:fill="BFBFBF"/>
            <w:vAlign w:val="center"/>
            <w:hideMark/>
          </w:tcPr>
          <w:p w:rsidR="003D6232" w:rsidRPr="00111310" w:rsidRDefault="003D6232" w:rsidP="003D6232">
            <w:pPr>
              <w:jc w:val="center"/>
              <w:rPr>
                <w:rFonts w:ascii="Museo Sans 100" w:eastAsia="Times New Roman" w:hAnsi="Museo Sans 100"/>
                <w:b/>
                <w:bCs/>
                <w:color w:val="000000" w:themeColor="text1"/>
                <w:sz w:val="16"/>
                <w:szCs w:val="16"/>
              </w:rPr>
            </w:pPr>
            <w:r w:rsidRPr="00111310">
              <w:rPr>
                <w:rFonts w:ascii="Museo Sans 100" w:eastAsia="Times New Roman" w:hAnsi="Museo Sans 100"/>
                <w:b/>
                <w:bCs/>
                <w:color w:val="000000" w:themeColor="text1"/>
                <w:sz w:val="16"/>
                <w:szCs w:val="16"/>
              </w:rPr>
              <w:t>FECHA DE LEVANTAMIENTO DE ACTA DE POSESIÓN</w:t>
            </w:r>
          </w:p>
        </w:tc>
        <w:tc>
          <w:tcPr>
            <w:tcW w:w="1120" w:type="dxa"/>
            <w:tcBorders>
              <w:top w:val="single" w:sz="4" w:space="0" w:color="auto"/>
              <w:left w:val="nil"/>
              <w:bottom w:val="single" w:sz="4" w:space="0" w:color="auto"/>
              <w:right w:val="single" w:sz="4" w:space="0" w:color="auto"/>
            </w:tcBorders>
            <w:shd w:val="clear" w:color="auto" w:fill="BFBFBF"/>
            <w:vAlign w:val="center"/>
            <w:hideMark/>
          </w:tcPr>
          <w:p w:rsidR="003D6232" w:rsidRPr="00111310" w:rsidRDefault="003D6232" w:rsidP="003D6232">
            <w:pPr>
              <w:jc w:val="center"/>
              <w:rPr>
                <w:rFonts w:ascii="Museo Sans 100" w:eastAsia="Times New Roman" w:hAnsi="Museo Sans 100"/>
                <w:b/>
                <w:bCs/>
                <w:color w:val="000000" w:themeColor="text1"/>
                <w:sz w:val="16"/>
                <w:szCs w:val="16"/>
              </w:rPr>
            </w:pPr>
            <w:r w:rsidRPr="00111310">
              <w:rPr>
                <w:rFonts w:ascii="Museo Sans 100" w:eastAsia="Times New Roman" w:hAnsi="Museo Sans 100"/>
                <w:b/>
                <w:bCs/>
                <w:color w:val="000000" w:themeColor="text1"/>
                <w:sz w:val="16"/>
                <w:szCs w:val="16"/>
              </w:rPr>
              <w:t>PERIODO DE POSESION EN AÑOS</w:t>
            </w:r>
          </w:p>
        </w:tc>
        <w:tc>
          <w:tcPr>
            <w:tcW w:w="2132" w:type="dxa"/>
            <w:tcBorders>
              <w:top w:val="single" w:sz="4" w:space="0" w:color="auto"/>
              <w:left w:val="nil"/>
              <w:bottom w:val="single" w:sz="4" w:space="0" w:color="auto"/>
              <w:right w:val="single" w:sz="4" w:space="0" w:color="auto"/>
            </w:tcBorders>
            <w:shd w:val="clear" w:color="auto" w:fill="BFBFBF"/>
            <w:vAlign w:val="center"/>
            <w:hideMark/>
          </w:tcPr>
          <w:p w:rsidR="003D6232" w:rsidRPr="00111310" w:rsidRDefault="003D6232" w:rsidP="003D6232">
            <w:pPr>
              <w:jc w:val="center"/>
              <w:rPr>
                <w:rFonts w:ascii="Museo Sans 100" w:eastAsia="Times New Roman" w:hAnsi="Museo Sans 100"/>
                <w:b/>
                <w:bCs/>
                <w:color w:val="000000" w:themeColor="text1"/>
                <w:sz w:val="16"/>
                <w:szCs w:val="16"/>
              </w:rPr>
            </w:pPr>
            <w:r w:rsidRPr="00111310">
              <w:rPr>
                <w:rFonts w:ascii="Museo Sans 100" w:eastAsia="Times New Roman" w:hAnsi="Museo Sans 100"/>
                <w:b/>
                <w:bCs/>
                <w:color w:val="000000" w:themeColor="text1"/>
                <w:sz w:val="16"/>
                <w:szCs w:val="16"/>
              </w:rPr>
              <w:t>TECNICO  DE LA OFICINA REGIONAL PARACENTRAL</w:t>
            </w:r>
          </w:p>
        </w:tc>
      </w:tr>
      <w:tr w:rsidR="003D6232" w:rsidRPr="00111310" w:rsidTr="00DA6749">
        <w:trPr>
          <w:trHeight w:val="296"/>
        </w:trPr>
        <w:tc>
          <w:tcPr>
            <w:tcW w:w="2802" w:type="dxa"/>
            <w:tcBorders>
              <w:top w:val="nil"/>
              <w:left w:val="single" w:sz="4" w:space="0" w:color="auto"/>
              <w:bottom w:val="single" w:sz="4" w:space="0" w:color="auto"/>
              <w:right w:val="single" w:sz="4" w:space="0" w:color="auto"/>
            </w:tcBorders>
            <w:noWrap/>
            <w:vAlign w:val="bottom"/>
            <w:hideMark/>
          </w:tcPr>
          <w:p w:rsidR="003D6232" w:rsidRPr="00111310" w:rsidRDefault="003D6232" w:rsidP="003D6232">
            <w:pPr>
              <w:rPr>
                <w:rFonts w:ascii="Museo Sans 100" w:eastAsia="Times New Roman" w:hAnsi="Museo Sans 100"/>
                <w:color w:val="000000" w:themeColor="text1"/>
                <w:sz w:val="16"/>
                <w:szCs w:val="16"/>
              </w:rPr>
            </w:pPr>
            <w:r w:rsidRPr="00111310">
              <w:rPr>
                <w:rFonts w:ascii="Museo Sans 100" w:eastAsia="Times New Roman" w:hAnsi="Museo Sans 100"/>
                <w:color w:val="000000" w:themeColor="text1"/>
                <w:sz w:val="16"/>
                <w:szCs w:val="16"/>
              </w:rPr>
              <w:t>Marta Alicia de León Muñoz</w:t>
            </w:r>
          </w:p>
        </w:tc>
        <w:tc>
          <w:tcPr>
            <w:tcW w:w="1757" w:type="dxa"/>
            <w:tcBorders>
              <w:top w:val="nil"/>
              <w:left w:val="nil"/>
              <w:bottom w:val="single" w:sz="4" w:space="0" w:color="auto"/>
              <w:right w:val="single" w:sz="4" w:space="0" w:color="auto"/>
            </w:tcBorders>
            <w:noWrap/>
            <w:vAlign w:val="bottom"/>
            <w:hideMark/>
          </w:tcPr>
          <w:p w:rsidR="003D6232" w:rsidRPr="00111310" w:rsidRDefault="003D6232" w:rsidP="003D6232">
            <w:pPr>
              <w:jc w:val="center"/>
              <w:rPr>
                <w:rFonts w:ascii="Museo Sans 100" w:eastAsia="Times New Roman" w:hAnsi="Museo Sans 100"/>
                <w:color w:val="000000" w:themeColor="text1"/>
                <w:sz w:val="16"/>
                <w:szCs w:val="16"/>
              </w:rPr>
            </w:pPr>
            <w:r w:rsidRPr="00111310">
              <w:rPr>
                <w:rFonts w:ascii="Museo Sans 100" w:eastAsia="Times New Roman" w:hAnsi="Museo Sans 100"/>
                <w:color w:val="000000" w:themeColor="text1"/>
                <w:sz w:val="16"/>
                <w:szCs w:val="16"/>
              </w:rPr>
              <w:t>25/09/2019</w:t>
            </w:r>
          </w:p>
        </w:tc>
        <w:tc>
          <w:tcPr>
            <w:tcW w:w="1120" w:type="dxa"/>
            <w:tcBorders>
              <w:top w:val="nil"/>
              <w:left w:val="nil"/>
              <w:bottom w:val="single" w:sz="4" w:space="0" w:color="auto"/>
              <w:right w:val="single" w:sz="4" w:space="0" w:color="auto"/>
            </w:tcBorders>
            <w:noWrap/>
            <w:vAlign w:val="bottom"/>
            <w:hideMark/>
          </w:tcPr>
          <w:p w:rsidR="003D6232" w:rsidRPr="00111310" w:rsidRDefault="003D6232" w:rsidP="003D6232">
            <w:pPr>
              <w:jc w:val="center"/>
              <w:rPr>
                <w:rFonts w:ascii="Museo Sans 100" w:eastAsia="Times New Roman" w:hAnsi="Museo Sans 100"/>
                <w:color w:val="000000" w:themeColor="text1"/>
                <w:sz w:val="16"/>
                <w:szCs w:val="16"/>
              </w:rPr>
            </w:pPr>
            <w:r w:rsidRPr="00111310">
              <w:rPr>
                <w:rFonts w:ascii="Museo Sans 100" w:eastAsia="Times New Roman" w:hAnsi="Museo Sans 100"/>
                <w:color w:val="000000" w:themeColor="text1"/>
                <w:sz w:val="16"/>
                <w:szCs w:val="16"/>
              </w:rPr>
              <w:t>5</w:t>
            </w:r>
          </w:p>
        </w:tc>
        <w:tc>
          <w:tcPr>
            <w:tcW w:w="2132" w:type="dxa"/>
            <w:tcBorders>
              <w:top w:val="nil"/>
              <w:left w:val="nil"/>
              <w:bottom w:val="single" w:sz="4" w:space="0" w:color="auto"/>
              <w:right w:val="single" w:sz="4" w:space="0" w:color="auto"/>
            </w:tcBorders>
            <w:vAlign w:val="center"/>
            <w:hideMark/>
          </w:tcPr>
          <w:p w:rsidR="003D6232" w:rsidRPr="00111310" w:rsidRDefault="003D6232" w:rsidP="003D6232">
            <w:pPr>
              <w:jc w:val="center"/>
              <w:rPr>
                <w:rFonts w:ascii="Museo Sans 100" w:eastAsia="Times New Roman" w:hAnsi="Museo Sans 100"/>
                <w:color w:val="000000" w:themeColor="text1"/>
                <w:sz w:val="16"/>
                <w:szCs w:val="16"/>
              </w:rPr>
            </w:pPr>
            <w:r w:rsidRPr="00111310">
              <w:rPr>
                <w:rFonts w:ascii="Museo Sans 100" w:eastAsia="Times New Roman" w:hAnsi="Museo Sans 100"/>
                <w:color w:val="000000" w:themeColor="text1"/>
                <w:sz w:val="16"/>
                <w:szCs w:val="16"/>
              </w:rPr>
              <w:t>Hernán Rojas</w:t>
            </w:r>
          </w:p>
        </w:tc>
      </w:tr>
      <w:tr w:rsidR="003D6232" w:rsidRPr="00111310" w:rsidTr="00DA6749">
        <w:trPr>
          <w:trHeight w:val="296"/>
        </w:trPr>
        <w:tc>
          <w:tcPr>
            <w:tcW w:w="2802" w:type="dxa"/>
            <w:tcBorders>
              <w:top w:val="nil"/>
              <w:left w:val="single" w:sz="4" w:space="0" w:color="auto"/>
              <w:bottom w:val="single" w:sz="4" w:space="0" w:color="auto"/>
              <w:right w:val="single" w:sz="4" w:space="0" w:color="auto"/>
            </w:tcBorders>
            <w:noWrap/>
            <w:vAlign w:val="bottom"/>
            <w:hideMark/>
          </w:tcPr>
          <w:p w:rsidR="003D6232" w:rsidRPr="00111310" w:rsidRDefault="003D6232" w:rsidP="003D6232">
            <w:pPr>
              <w:rPr>
                <w:rFonts w:ascii="Museo Sans 100" w:eastAsia="Times New Roman" w:hAnsi="Museo Sans 100"/>
                <w:color w:val="000000" w:themeColor="text1"/>
                <w:sz w:val="16"/>
                <w:szCs w:val="16"/>
              </w:rPr>
            </w:pPr>
            <w:r w:rsidRPr="00111310">
              <w:rPr>
                <w:rFonts w:ascii="Museo Sans 100" w:eastAsia="Times New Roman" w:hAnsi="Museo Sans 100"/>
                <w:color w:val="000000" w:themeColor="text1"/>
                <w:sz w:val="16"/>
                <w:szCs w:val="16"/>
              </w:rPr>
              <w:t>Marta Verónica Melara</w:t>
            </w:r>
          </w:p>
        </w:tc>
        <w:tc>
          <w:tcPr>
            <w:tcW w:w="1757" w:type="dxa"/>
            <w:tcBorders>
              <w:top w:val="nil"/>
              <w:left w:val="nil"/>
              <w:bottom w:val="single" w:sz="4" w:space="0" w:color="auto"/>
              <w:right w:val="single" w:sz="4" w:space="0" w:color="auto"/>
            </w:tcBorders>
            <w:noWrap/>
            <w:vAlign w:val="bottom"/>
            <w:hideMark/>
          </w:tcPr>
          <w:p w:rsidR="003D6232" w:rsidRPr="00111310" w:rsidRDefault="003D6232" w:rsidP="003D6232">
            <w:pPr>
              <w:jc w:val="center"/>
              <w:rPr>
                <w:rFonts w:ascii="Museo Sans 100" w:eastAsia="Times New Roman" w:hAnsi="Museo Sans 100"/>
                <w:color w:val="000000" w:themeColor="text1"/>
                <w:sz w:val="16"/>
                <w:szCs w:val="16"/>
              </w:rPr>
            </w:pPr>
            <w:r w:rsidRPr="00111310">
              <w:rPr>
                <w:rFonts w:ascii="Museo Sans 100" w:eastAsia="Times New Roman" w:hAnsi="Museo Sans 100"/>
                <w:color w:val="000000" w:themeColor="text1"/>
                <w:sz w:val="16"/>
                <w:szCs w:val="16"/>
              </w:rPr>
              <w:t>23/09/2019</w:t>
            </w:r>
          </w:p>
        </w:tc>
        <w:tc>
          <w:tcPr>
            <w:tcW w:w="1120" w:type="dxa"/>
            <w:tcBorders>
              <w:top w:val="nil"/>
              <w:left w:val="nil"/>
              <w:bottom w:val="single" w:sz="4" w:space="0" w:color="auto"/>
              <w:right w:val="single" w:sz="4" w:space="0" w:color="auto"/>
            </w:tcBorders>
            <w:noWrap/>
            <w:vAlign w:val="bottom"/>
            <w:hideMark/>
          </w:tcPr>
          <w:p w:rsidR="003D6232" w:rsidRPr="00111310" w:rsidRDefault="003D6232" w:rsidP="003D6232">
            <w:pPr>
              <w:jc w:val="center"/>
              <w:rPr>
                <w:rFonts w:ascii="Museo Sans 100" w:eastAsia="Times New Roman" w:hAnsi="Museo Sans 100"/>
                <w:color w:val="000000" w:themeColor="text1"/>
                <w:sz w:val="16"/>
                <w:szCs w:val="16"/>
              </w:rPr>
            </w:pPr>
            <w:r w:rsidRPr="00111310">
              <w:rPr>
                <w:rFonts w:ascii="Museo Sans 100" w:eastAsia="Times New Roman" w:hAnsi="Museo Sans 100"/>
                <w:color w:val="000000" w:themeColor="text1"/>
                <w:sz w:val="16"/>
                <w:szCs w:val="16"/>
              </w:rPr>
              <w:t>2</w:t>
            </w:r>
          </w:p>
        </w:tc>
        <w:tc>
          <w:tcPr>
            <w:tcW w:w="2132" w:type="dxa"/>
            <w:tcBorders>
              <w:top w:val="nil"/>
              <w:left w:val="nil"/>
              <w:bottom w:val="single" w:sz="4" w:space="0" w:color="auto"/>
              <w:right w:val="single" w:sz="4" w:space="0" w:color="auto"/>
            </w:tcBorders>
            <w:vAlign w:val="center"/>
            <w:hideMark/>
          </w:tcPr>
          <w:p w:rsidR="003D6232" w:rsidRPr="00111310" w:rsidRDefault="003D6232" w:rsidP="003D6232">
            <w:pPr>
              <w:jc w:val="center"/>
              <w:rPr>
                <w:rFonts w:ascii="Museo Sans 100" w:eastAsia="Times New Roman" w:hAnsi="Museo Sans 100"/>
                <w:color w:val="000000" w:themeColor="text1"/>
                <w:sz w:val="16"/>
                <w:szCs w:val="16"/>
              </w:rPr>
            </w:pPr>
            <w:r w:rsidRPr="00111310">
              <w:rPr>
                <w:rFonts w:ascii="Museo Sans 100" w:eastAsia="Times New Roman" w:hAnsi="Museo Sans 100"/>
                <w:color w:val="000000" w:themeColor="text1"/>
                <w:sz w:val="16"/>
                <w:szCs w:val="16"/>
              </w:rPr>
              <w:t>Hernán Rojas</w:t>
            </w:r>
          </w:p>
        </w:tc>
      </w:tr>
    </w:tbl>
    <w:p w:rsidR="003D6232" w:rsidRPr="00111310" w:rsidRDefault="003D6232" w:rsidP="004307BE">
      <w:pPr>
        <w:pStyle w:val="Prrafodelista"/>
        <w:numPr>
          <w:ilvl w:val="0"/>
          <w:numId w:val="76"/>
        </w:numPr>
        <w:ind w:left="1134" w:hanging="708"/>
        <w:contextualSpacing/>
        <w:jc w:val="both"/>
        <w:rPr>
          <w:rFonts w:ascii="Museo Sans 100" w:hAnsi="Museo Sans 100"/>
          <w:color w:val="000000" w:themeColor="text1"/>
          <w:sz w:val="24"/>
          <w:szCs w:val="24"/>
        </w:rPr>
      </w:pPr>
      <w:r w:rsidRPr="00111310">
        <w:rPr>
          <w:rFonts w:ascii="Museo Sans 100" w:hAnsi="Museo Sans 100"/>
          <w:color w:val="000000" w:themeColor="text1"/>
          <w:sz w:val="24"/>
          <w:szCs w:val="24"/>
        </w:rPr>
        <w:t xml:space="preserve">De acuerdo a declaraciones simples contenidas en la solicitudes de Adjudicación de Inmueble de fechas </w:t>
      </w:r>
      <w:r w:rsidR="00DA6749" w:rsidRPr="00111310">
        <w:rPr>
          <w:rFonts w:ascii="Museo Sans 100" w:eastAsia="Times New Roman" w:hAnsi="Museo Sans 100"/>
          <w:color w:val="000000" w:themeColor="text1"/>
          <w:sz w:val="24"/>
          <w:szCs w:val="24"/>
        </w:rPr>
        <w:t>23 y 25 de septiembre</w:t>
      </w:r>
      <w:r w:rsidRPr="00111310">
        <w:rPr>
          <w:rFonts w:ascii="Museo Sans 100" w:eastAsia="Times New Roman" w:hAnsi="Museo Sans 100"/>
          <w:color w:val="000000" w:themeColor="text1"/>
          <w:sz w:val="24"/>
          <w:szCs w:val="24"/>
        </w:rPr>
        <w:t xml:space="preserve"> de 2019,</w:t>
      </w:r>
      <w:r w:rsidRPr="00111310">
        <w:rPr>
          <w:rFonts w:ascii="Museo Sans 100" w:hAnsi="Museo Sans 100"/>
          <w:color w:val="000000" w:themeColor="text1"/>
          <w:sz w:val="24"/>
          <w:szCs w:val="24"/>
        </w:rPr>
        <w:t xml:space="preserve"> las </w:t>
      </w:r>
      <w:r w:rsidRPr="00111310">
        <w:rPr>
          <w:rFonts w:ascii="Museo Sans 100" w:hAnsi="Museo Sans 100"/>
          <w:color w:val="000000" w:themeColor="text1"/>
          <w:sz w:val="24"/>
          <w:szCs w:val="24"/>
        </w:rPr>
        <w:lastRenderedPageBreak/>
        <w:t>peticionarias manifiestan que ni ellas ni los integrantes de su grupo familiar son empleados del ISTA; situación robustecida de conformidad a la consulta realizada en la Base de Datos de Empleados de este Instituto.</w:t>
      </w:r>
    </w:p>
    <w:p w:rsidR="003D6232" w:rsidRPr="00111310" w:rsidRDefault="003D6232" w:rsidP="00111310">
      <w:pPr>
        <w:jc w:val="both"/>
        <w:rPr>
          <w:rFonts w:ascii="Museo Sans 100" w:eastAsia="Times New Roman" w:hAnsi="Museo Sans 100"/>
          <w:sz w:val="24"/>
          <w:szCs w:val="24"/>
        </w:rPr>
      </w:pPr>
      <w:r w:rsidRPr="00111310">
        <w:rPr>
          <w:rFonts w:ascii="Museo Sans 100" w:eastAsia="Times New Roman" w:hAnsi="Museo Sans 100"/>
          <w:sz w:val="24"/>
          <w:szCs w:val="24"/>
        </w:rPr>
        <w:t>Se ha tenido a la vista:</w:t>
      </w:r>
      <w:r w:rsidRPr="00111310">
        <w:rPr>
          <w:rFonts w:ascii="Museo Sans 100" w:eastAsia="Times New Roman" w:hAnsi="Museo Sans 100"/>
          <w:color w:val="000000" w:themeColor="text1"/>
          <w:sz w:val="24"/>
          <w:szCs w:val="24"/>
        </w:rPr>
        <w:t xml:space="preserve"> Informe Técnico del Departamento de Asignación Individual y Avalúos, Cuadro de Valores y Extensiones, reporte de valúo por solar, reportes de búsqueda de solicitantes para adjudicaciones generados por la Oficina Regional Paracentral, y los departamentos de Asignación Individual y Avalúos y Análisis Jurídico, copia de acuerdos de Junta Directiva, Razón y Constancia de Inscripción de Desmembración en Cabeza de su Dueño a favor del ISTA, copia de Escritura Pública de Compraventa, solicitudes de adjudicación de inmuebles, actas de posesión material, copias de documentos únicos de identidad, tarjetas de identificación tributaria, y carencia de bienes</w:t>
      </w:r>
      <w:r w:rsidRPr="00111310">
        <w:rPr>
          <w:rFonts w:ascii="Museo Sans 100" w:eastAsia="Times New Roman" w:hAnsi="Museo Sans 100"/>
          <w:sz w:val="24"/>
          <w:szCs w:val="24"/>
        </w:rPr>
        <w:t>; c</w:t>
      </w:r>
      <w:r w:rsidRPr="00111310">
        <w:rPr>
          <w:rFonts w:ascii="Museo Sans 100" w:hAnsi="Museo Sans 100"/>
          <w:sz w:val="24"/>
          <w:szCs w:val="24"/>
        </w:rPr>
        <w:t>on lo que se justifican las circunstancias legales para sustenta</w:t>
      </w:r>
      <w:r w:rsidR="00111310" w:rsidRPr="00111310">
        <w:rPr>
          <w:rFonts w:ascii="Museo Sans 100" w:hAnsi="Museo Sans 100"/>
          <w:sz w:val="24"/>
          <w:szCs w:val="24"/>
        </w:rPr>
        <w:t>r dicha petición y que además las beneficiaria</w:t>
      </w:r>
      <w:r w:rsidRPr="00111310">
        <w:rPr>
          <w:rFonts w:ascii="Museo Sans 100" w:hAnsi="Museo Sans 100"/>
          <w:sz w:val="24"/>
          <w:szCs w:val="24"/>
        </w:rPr>
        <w:t xml:space="preserve">s cumplen con los requisitos necesarios para las adjudicaciones, por lo que la Gerencia Legal recomienda aprobar lo solicitado. </w:t>
      </w:r>
    </w:p>
    <w:p w:rsidR="003D6232" w:rsidRPr="00BE7AE1" w:rsidRDefault="003D6232" w:rsidP="00111310">
      <w:pPr>
        <w:jc w:val="both"/>
        <w:rPr>
          <w:rFonts w:ascii="Museo Sans 100" w:hAnsi="Museo Sans 100"/>
          <w:bCs/>
          <w:color w:val="000000" w:themeColor="text1"/>
          <w:sz w:val="24"/>
          <w:szCs w:val="24"/>
        </w:rPr>
      </w:pPr>
      <w:r w:rsidRPr="00111310">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11310">
        <w:rPr>
          <w:rFonts w:ascii="Museo Sans 100" w:hAnsi="Museo Sans 100"/>
          <w:bCs/>
          <w:sz w:val="24"/>
          <w:szCs w:val="24"/>
        </w:rPr>
        <w:t>Ley del Régimen Especial de la Tierra en Propiedad de Las Asociaciones Cooperativas, Comunales y Comunitarias Campesinas  Beneficiarios de la Reforma Agraria</w:t>
      </w:r>
      <w:r w:rsidRPr="00111310">
        <w:rPr>
          <w:rFonts w:ascii="Museo Sans 100" w:hAnsi="Museo Sans 100"/>
          <w:sz w:val="24"/>
          <w:szCs w:val="24"/>
        </w:rPr>
        <w:t xml:space="preserve">, la Junta Directiva, </w:t>
      </w:r>
      <w:r w:rsidRPr="00111310">
        <w:rPr>
          <w:rFonts w:ascii="Museo Sans 100" w:hAnsi="Museo Sans 100"/>
          <w:b/>
          <w:sz w:val="24"/>
          <w:szCs w:val="24"/>
          <w:u w:val="single"/>
        </w:rPr>
        <w:t>ACUERDA: PRIMERO:</w:t>
      </w:r>
      <w:r w:rsidRPr="00111310">
        <w:rPr>
          <w:rFonts w:ascii="Museo Sans 100" w:hAnsi="Museo Sans 100"/>
          <w:b/>
          <w:sz w:val="24"/>
          <w:szCs w:val="24"/>
        </w:rPr>
        <w:t xml:space="preserve"> </w:t>
      </w:r>
      <w:r w:rsidRPr="00111310">
        <w:rPr>
          <w:rFonts w:ascii="Museo Sans 100" w:hAnsi="Museo Sans 100"/>
          <w:sz w:val="24"/>
          <w:szCs w:val="24"/>
        </w:rPr>
        <w:t xml:space="preserve">Aprobar la adjudicación y transferencia por compraventa de 02 solares para vivienda </w:t>
      </w:r>
      <w:r w:rsidR="00111310" w:rsidRPr="00111310">
        <w:rPr>
          <w:rFonts w:ascii="Museo Sans 100" w:hAnsi="Museo Sans 100"/>
          <w:sz w:val="24"/>
          <w:szCs w:val="24"/>
        </w:rPr>
        <w:t>a favor de la</w:t>
      </w:r>
      <w:r w:rsidR="00D47497">
        <w:rPr>
          <w:rFonts w:ascii="Museo Sans 100" w:hAnsi="Museo Sans 100"/>
          <w:sz w:val="24"/>
          <w:szCs w:val="24"/>
        </w:rPr>
        <w:t>s señora</w:t>
      </w:r>
      <w:r w:rsidRPr="00111310">
        <w:rPr>
          <w:rFonts w:ascii="Museo Sans 100" w:hAnsi="Museo Sans 100"/>
          <w:sz w:val="24"/>
          <w:szCs w:val="24"/>
        </w:rPr>
        <w:t>s:</w:t>
      </w:r>
      <w:r w:rsidR="008B52B4" w:rsidRPr="00111310">
        <w:rPr>
          <w:rFonts w:ascii="Museo Sans 100" w:eastAsia="Times New Roman" w:hAnsi="Museo Sans 100"/>
          <w:b/>
          <w:color w:val="000000" w:themeColor="text1"/>
          <w:sz w:val="24"/>
          <w:szCs w:val="24"/>
        </w:rPr>
        <w:t xml:space="preserve"> 1) MARTA ALICIA DE LEON MUÑOZ, </w:t>
      </w:r>
      <w:r w:rsidR="008B52B4" w:rsidRPr="00111310">
        <w:rPr>
          <w:rFonts w:ascii="Museo Sans 100" w:eastAsia="Times New Roman" w:hAnsi="Museo Sans 100"/>
          <w:color w:val="000000" w:themeColor="text1"/>
          <w:sz w:val="24"/>
          <w:szCs w:val="24"/>
        </w:rPr>
        <w:t xml:space="preserve">y </w:t>
      </w:r>
      <w:r w:rsidR="00BE7AE1">
        <w:rPr>
          <w:rFonts w:ascii="Museo Sans 100" w:eastAsia="Times New Roman" w:hAnsi="Museo Sans 100"/>
          <w:color w:val="000000" w:themeColor="text1"/>
          <w:sz w:val="24"/>
          <w:szCs w:val="24"/>
        </w:rPr>
        <w:t>----</w:t>
      </w:r>
      <w:r w:rsidR="008B52B4" w:rsidRPr="00111310">
        <w:rPr>
          <w:rFonts w:ascii="Museo Sans 100" w:eastAsia="Times New Roman" w:hAnsi="Museo Sans 100"/>
          <w:color w:val="000000" w:themeColor="text1"/>
          <w:sz w:val="24"/>
          <w:szCs w:val="24"/>
        </w:rPr>
        <w:t xml:space="preserve"> </w:t>
      </w:r>
      <w:r w:rsidR="008B52B4" w:rsidRPr="00111310">
        <w:rPr>
          <w:rFonts w:ascii="Museo Sans 100" w:eastAsia="Times New Roman" w:hAnsi="Museo Sans 100"/>
          <w:b/>
          <w:color w:val="000000" w:themeColor="text1"/>
          <w:sz w:val="24"/>
          <w:szCs w:val="24"/>
        </w:rPr>
        <w:t xml:space="preserve">GREGORIO FRANCISCO AGUIRRE; </w:t>
      </w:r>
      <w:r w:rsidR="008B52B4" w:rsidRPr="00111310">
        <w:rPr>
          <w:rFonts w:ascii="Museo Sans 100" w:eastAsia="Times New Roman" w:hAnsi="Museo Sans 100"/>
          <w:color w:val="000000" w:themeColor="text1"/>
          <w:sz w:val="24"/>
          <w:szCs w:val="24"/>
        </w:rPr>
        <w:t>y</w:t>
      </w:r>
      <w:r w:rsidR="008B52B4" w:rsidRPr="00111310">
        <w:rPr>
          <w:rFonts w:ascii="Museo Sans 100" w:eastAsia="Times New Roman" w:hAnsi="Museo Sans 100"/>
          <w:b/>
          <w:color w:val="000000" w:themeColor="text1"/>
          <w:sz w:val="24"/>
          <w:szCs w:val="24"/>
        </w:rPr>
        <w:t xml:space="preserve"> 2) MARTA VERONICA MELARA, </w:t>
      </w:r>
      <w:r w:rsidR="008B52B4" w:rsidRPr="00111310">
        <w:rPr>
          <w:rFonts w:ascii="Museo Sans 100" w:eastAsia="Times New Roman" w:hAnsi="Museo Sans 100"/>
          <w:color w:val="000000" w:themeColor="text1"/>
          <w:sz w:val="24"/>
          <w:szCs w:val="24"/>
        </w:rPr>
        <w:t xml:space="preserve">y </w:t>
      </w:r>
      <w:r w:rsidR="00BE7AE1">
        <w:rPr>
          <w:rFonts w:ascii="Museo Sans 100" w:eastAsia="Times New Roman" w:hAnsi="Museo Sans 100"/>
          <w:color w:val="000000" w:themeColor="text1"/>
          <w:sz w:val="24"/>
          <w:szCs w:val="24"/>
        </w:rPr>
        <w:t>----</w:t>
      </w:r>
      <w:r w:rsidR="008B52B4" w:rsidRPr="00111310">
        <w:rPr>
          <w:rFonts w:ascii="Museo Sans 100" w:eastAsia="Times New Roman" w:hAnsi="Museo Sans 100"/>
          <w:color w:val="000000" w:themeColor="text1"/>
          <w:sz w:val="24"/>
          <w:szCs w:val="24"/>
        </w:rPr>
        <w:t xml:space="preserve"> </w:t>
      </w:r>
      <w:r w:rsidR="008B52B4" w:rsidRPr="00111310">
        <w:rPr>
          <w:rFonts w:ascii="Museo Sans 100" w:eastAsia="Times New Roman" w:hAnsi="Museo Sans 100"/>
          <w:b/>
          <w:color w:val="000000" w:themeColor="text1"/>
          <w:sz w:val="24"/>
          <w:szCs w:val="24"/>
        </w:rPr>
        <w:t>MAXIMO JOSE CASTILLO OSEGUEDA</w:t>
      </w:r>
      <w:r w:rsidR="008B52B4" w:rsidRPr="00111310">
        <w:rPr>
          <w:rFonts w:ascii="Museo Sans 100" w:hAnsi="Museo Sans 100"/>
          <w:color w:val="000000" w:themeColor="text1"/>
          <w:sz w:val="24"/>
          <w:szCs w:val="24"/>
        </w:rPr>
        <w:t>;</w:t>
      </w:r>
      <w:r w:rsidR="008B52B4" w:rsidRPr="00111310">
        <w:rPr>
          <w:rFonts w:ascii="Museo Sans 100" w:hAnsi="Museo Sans 100"/>
          <w:b/>
          <w:color w:val="000000" w:themeColor="text1"/>
          <w:sz w:val="24"/>
          <w:szCs w:val="24"/>
        </w:rPr>
        <w:t xml:space="preserve"> </w:t>
      </w:r>
      <w:r w:rsidR="008B52B4" w:rsidRPr="00111310">
        <w:rPr>
          <w:rFonts w:ascii="Museo Sans 100" w:hAnsi="Museo Sans 100"/>
          <w:color w:val="000000" w:themeColor="text1"/>
          <w:sz w:val="24"/>
          <w:szCs w:val="24"/>
        </w:rPr>
        <w:t xml:space="preserve">de </w:t>
      </w:r>
      <w:r w:rsidR="00111310" w:rsidRPr="00111310">
        <w:rPr>
          <w:rFonts w:ascii="Museo Sans 100" w:hAnsi="Museo Sans 100"/>
          <w:color w:val="000000" w:themeColor="text1"/>
          <w:sz w:val="24"/>
          <w:szCs w:val="24"/>
        </w:rPr>
        <w:t xml:space="preserve">las </w:t>
      </w:r>
      <w:r w:rsidR="008B52B4" w:rsidRPr="00111310">
        <w:rPr>
          <w:rFonts w:ascii="Museo Sans 100" w:hAnsi="Museo Sans 100"/>
          <w:color w:val="000000" w:themeColor="text1"/>
          <w:sz w:val="24"/>
          <w:szCs w:val="24"/>
        </w:rPr>
        <w:t xml:space="preserve">generales antes expresadas, </w:t>
      </w:r>
      <w:r w:rsidR="00111310" w:rsidRPr="00111310">
        <w:rPr>
          <w:rFonts w:ascii="Museo Sans 100" w:hAnsi="Museo Sans 100"/>
          <w:color w:val="000000" w:themeColor="text1"/>
          <w:sz w:val="24"/>
          <w:szCs w:val="24"/>
        </w:rPr>
        <w:t xml:space="preserve">ubicados </w:t>
      </w:r>
      <w:r w:rsidR="008B52B4" w:rsidRPr="00111310">
        <w:rPr>
          <w:rFonts w:ascii="Museo Sans 100" w:eastAsia="Times New Roman" w:hAnsi="Museo Sans 100"/>
          <w:color w:val="000000" w:themeColor="text1"/>
          <w:sz w:val="24"/>
          <w:szCs w:val="24"/>
          <w:lang w:eastAsia="es-ES"/>
        </w:rPr>
        <w:t>en el</w:t>
      </w:r>
      <w:r w:rsidR="008B52B4" w:rsidRPr="00111310">
        <w:rPr>
          <w:rFonts w:ascii="Museo Sans 100" w:eastAsia="Times New Roman" w:hAnsi="Museo Sans 100"/>
          <w:b/>
          <w:color w:val="000000" w:themeColor="text1"/>
          <w:sz w:val="24"/>
          <w:szCs w:val="24"/>
          <w:lang w:eastAsia="es-ES"/>
        </w:rPr>
        <w:t xml:space="preserve"> </w:t>
      </w:r>
      <w:r w:rsidR="00111310" w:rsidRPr="00111310">
        <w:rPr>
          <w:rFonts w:ascii="Museo Sans 100" w:hAnsi="Museo Sans 100"/>
          <w:bCs/>
          <w:color w:val="000000" w:themeColor="text1"/>
          <w:sz w:val="24"/>
          <w:szCs w:val="24"/>
        </w:rPr>
        <w:t>Proyecto</w:t>
      </w:r>
      <w:r w:rsidR="008B52B4" w:rsidRPr="00111310">
        <w:rPr>
          <w:rFonts w:ascii="Museo Sans 100" w:hAnsi="Museo Sans 100"/>
          <w:bCs/>
          <w:color w:val="000000" w:themeColor="text1"/>
          <w:sz w:val="24"/>
          <w:szCs w:val="24"/>
        </w:rPr>
        <w:t xml:space="preserve"> de </w:t>
      </w:r>
      <w:r w:rsidR="008B52B4" w:rsidRPr="00111310">
        <w:rPr>
          <w:rFonts w:ascii="Museo Sans 100" w:hAnsi="Museo Sans 100"/>
          <w:b/>
          <w:bCs/>
          <w:color w:val="000000" w:themeColor="text1"/>
          <w:sz w:val="24"/>
          <w:szCs w:val="24"/>
        </w:rPr>
        <w:t>ASENTAMIENTO COMUNITARIO Y LOTIFICACION AGRICOLA,</w:t>
      </w:r>
      <w:r w:rsidR="008B52B4" w:rsidRPr="00111310">
        <w:rPr>
          <w:rFonts w:ascii="Museo Sans 100" w:hAnsi="Museo Sans 100"/>
          <w:bCs/>
          <w:color w:val="000000" w:themeColor="text1"/>
          <w:sz w:val="24"/>
          <w:szCs w:val="24"/>
        </w:rPr>
        <w:t xml:space="preserve"> desarrollado en el inmueble denominado </w:t>
      </w:r>
      <w:r w:rsidR="008B52B4" w:rsidRPr="00111310">
        <w:rPr>
          <w:rFonts w:ascii="Museo Sans 100" w:hAnsi="Museo Sans 100"/>
          <w:b/>
          <w:bCs/>
          <w:color w:val="000000" w:themeColor="text1"/>
          <w:sz w:val="24"/>
          <w:szCs w:val="24"/>
        </w:rPr>
        <w:t>HACIENDA JOYA DE LA PAZ</w:t>
      </w:r>
      <w:r w:rsidR="008B52B4" w:rsidRPr="00111310">
        <w:rPr>
          <w:rFonts w:ascii="Museo Sans 100" w:hAnsi="Museo Sans 100"/>
          <w:bCs/>
          <w:color w:val="000000" w:themeColor="text1"/>
          <w:sz w:val="24"/>
          <w:szCs w:val="24"/>
        </w:rPr>
        <w:t xml:space="preserve">, según plano </w:t>
      </w:r>
      <w:r w:rsidR="008B52B4" w:rsidRPr="00111310">
        <w:rPr>
          <w:rFonts w:ascii="Museo Sans 100" w:hAnsi="Museo Sans 100"/>
          <w:b/>
          <w:bCs/>
          <w:color w:val="000000" w:themeColor="text1"/>
          <w:sz w:val="24"/>
          <w:szCs w:val="24"/>
        </w:rPr>
        <w:t>HACIENDA JOYA DE LA PAZ, PORCION 3,</w:t>
      </w:r>
      <w:r w:rsidR="008B52B4" w:rsidRPr="00111310">
        <w:rPr>
          <w:rFonts w:ascii="Museo Sans 100" w:hAnsi="Museo Sans 100"/>
          <w:bCs/>
          <w:color w:val="000000" w:themeColor="text1"/>
          <w:sz w:val="24"/>
          <w:szCs w:val="24"/>
        </w:rPr>
        <w:t xml:space="preserve"> y administrativamente como </w:t>
      </w:r>
      <w:r w:rsidR="008B52B4" w:rsidRPr="00111310">
        <w:rPr>
          <w:rFonts w:ascii="Museo Sans 100" w:hAnsi="Museo Sans 100"/>
          <w:b/>
          <w:bCs/>
          <w:color w:val="000000" w:themeColor="text1"/>
          <w:sz w:val="24"/>
          <w:szCs w:val="24"/>
        </w:rPr>
        <w:t>HACIENDA LA JOYA (LOS DECIDIDOS),</w:t>
      </w:r>
      <w:r w:rsidR="008B52B4" w:rsidRPr="00111310">
        <w:rPr>
          <w:rFonts w:ascii="Museo Sans 100" w:hAnsi="Museo Sans 100"/>
          <w:bCs/>
          <w:color w:val="000000" w:themeColor="text1"/>
          <w:sz w:val="24"/>
          <w:szCs w:val="24"/>
        </w:rPr>
        <w:t xml:space="preserve"> situada en cantón El Callejón, jurisdicción de Zacatecoluca, departamento de La Paz</w:t>
      </w:r>
      <w:r w:rsidRPr="00111310">
        <w:rPr>
          <w:rFonts w:ascii="Museo Sans 100" w:hAnsi="Museo Sans 100"/>
          <w:sz w:val="24"/>
          <w:szCs w:val="24"/>
        </w:rPr>
        <w:t>,</w:t>
      </w:r>
      <w:r w:rsidRPr="00111310">
        <w:rPr>
          <w:rFonts w:ascii="Museo Sans 100" w:hAnsi="Museo Sans 100"/>
          <w:b/>
          <w:sz w:val="24"/>
          <w:szCs w:val="24"/>
        </w:rPr>
        <w:t xml:space="preserve"> </w:t>
      </w:r>
      <w:r w:rsidRPr="00111310">
        <w:rPr>
          <w:rFonts w:ascii="Museo Sans 100" w:hAnsi="Museo Sans 100"/>
          <w:sz w:val="24"/>
          <w:szCs w:val="24"/>
        </w:rPr>
        <w:t>quedando las adjudicaciones conforme al cuadro de valores y extensiones siguiente:</w:t>
      </w:r>
    </w:p>
    <w:tbl>
      <w:tblPr>
        <w:tblW w:w="9073" w:type="dxa"/>
        <w:tblInd w:w="-3" w:type="dxa"/>
        <w:tblLayout w:type="fixed"/>
        <w:tblCellMar>
          <w:left w:w="25" w:type="dxa"/>
          <w:right w:w="0" w:type="dxa"/>
        </w:tblCellMar>
        <w:tblLook w:val="0000" w:firstRow="0" w:lastRow="0" w:firstColumn="0" w:lastColumn="0" w:noHBand="0" w:noVBand="0"/>
      </w:tblPr>
      <w:tblGrid>
        <w:gridCol w:w="2564"/>
        <w:gridCol w:w="976"/>
        <w:gridCol w:w="2484"/>
        <w:gridCol w:w="569"/>
        <w:gridCol w:w="570"/>
        <w:gridCol w:w="610"/>
        <w:gridCol w:w="650"/>
        <w:gridCol w:w="650"/>
      </w:tblGrid>
      <w:tr w:rsidR="008B52B4" w:rsidRPr="006E4F53" w:rsidTr="00111310">
        <w:trPr>
          <w:trHeight w:val="316"/>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rPr>
                <w:rFonts w:ascii="Museo Sans 300" w:eastAsiaTheme="minorEastAsia" w:hAnsi="Museo Sans 300"/>
                <w:b/>
                <w:bCs/>
                <w:sz w:val="14"/>
                <w:szCs w:val="14"/>
              </w:rPr>
            </w:pPr>
            <w:r w:rsidRPr="006E4F53">
              <w:rPr>
                <w:rFonts w:ascii="Museo Sans 300" w:eastAsiaTheme="minorEastAsia" w:hAnsi="Museo Sans 300"/>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rPr>
                <w:rFonts w:ascii="Museo Sans 300" w:eastAsiaTheme="minorEastAsia" w:hAnsi="Museo Sans 300"/>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 xml:space="preserve">VALOR (¢) </w:t>
            </w:r>
          </w:p>
        </w:tc>
      </w:tr>
      <w:tr w:rsidR="008B52B4" w:rsidRPr="006E4F53" w:rsidTr="00C03CDF">
        <w:trPr>
          <w:trHeight w:val="257"/>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rPr>
                <w:rFonts w:ascii="Museo Sans 300" w:eastAsiaTheme="minorEastAsia" w:hAnsi="Museo Sans 300"/>
                <w:b/>
                <w:bCs/>
                <w:sz w:val="14"/>
                <w:szCs w:val="14"/>
              </w:rPr>
            </w:pPr>
            <w:r w:rsidRPr="006E4F53">
              <w:rPr>
                <w:rFonts w:ascii="Museo Sans 300" w:eastAsiaTheme="minorEastAsia" w:hAnsi="Museo Sans 300"/>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rPr>
                <w:rFonts w:ascii="Museo Sans 300" w:eastAsiaTheme="minorEastAsia" w:hAnsi="Museo Sans 300"/>
                <w:b/>
                <w:bCs/>
                <w:sz w:val="14"/>
                <w:szCs w:val="14"/>
              </w:rPr>
            </w:pPr>
            <w:r w:rsidRPr="006E4F53">
              <w:rPr>
                <w:rFonts w:ascii="Museo Sans 300" w:eastAsiaTheme="minorEastAsia" w:hAnsi="Museo Sans 300"/>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rPr>
                <w:rFonts w:ascii="Museo Sans 300" w:eastAsiaTheme="minorEastAsia" w:hAnsi="Museo Sans 300"/>
                <w:b/>
                <w:bCs/>
                <w:sz w:val="14"/>
                <w:szCs w:val="14"/>
              </w:rPr>
            </w:pPr>
            <w:r w:rsidRPr="006E4F53">
              <w:rPr>
                <w:rFonts w:ascii="Museo Sans 300" w:eastAsiaTheme="minorEastAsia"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rPr>
                <w:rFonts w:ascii="Museo Sans 300" w:eastAsiaTheme="minorEastAsia" w:hAnsi="Museo Sans 300"/>
                <w:b/>
                <w:bCs/>
                <w:sz w:val="14"/>
                <w:szCs w:val="14"/>
              </w:rPr>
            </w:pPr>
            <w:r w:rsidRPr="006E4F53">
              <w:rPr>
                <w:rFonts w:ascii="Museo Sans 300" w:eastAsiaTheme="minorEastAsia" w:hAnsi="Museo Sans 3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rPr>
                <w:rFonts w:ascii="Museo Sans 300" w:eastAsiaTheme="minorEastAsia" w:hAnsi="Museo Sans 300"/>
                <w:b/>
                <w:bCs/>
                <w:sz w:val="14"/>
                <w:szCs w:val="14"/>
              </w:rPr>
            </w:pPr>
            <w:r w:rsidRPr="006E4F53">
              <w:rPr>
                <w:rFonts w:ascii="Museo Sans 300" w:eastAsiaTheme="minorEastAsia" w:hAnsi="Museo Sans 300"/>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rPr>
                <w:rFonts w:ascii="Museo Sans 300" w:eastAsiaTheme="minorEastAsia" w:hAnsi="Museo Sans 300"/>
                <w:b/>
                <w:bCs/>
                <w:sz w:val="14"/>
                <w:szCs w:val="14"/>
              </w:rPr>
            </w:pPr>
          </w:p>
        </w:tc>
      </w:tr>
    </w:tbl>
    <w:p w:rsidR="008B52B4" w:rsidRPr="006E4F53" w:rsidRDefault="008B52B4" w:rsidP="008B52B4">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8B52B4" w:rsidRPr="006E4F53" w:rsidTr="00111310">
        <w:tc>
          <w:tcPr>
            <w:tcW w:w="2600" w:type="dxa"/>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rPr>
                <w:rFonts w:ascii="Museo Sans 300" w:eastAsiaTheme="minorEastAsia" w:hAnsi="Museo Sans 300"/>
                <w:b/>
                <w:bCs/>
                <w:sz w:val="14"/>
                <w:szCs w:val="14"/>
              </w:rPr>
            </w:pPr>
            <w:r w:rsidRPr="006E4F53">
              <w:rPr>
                <w:rFonts w:ascii="Museo Sans 300" w:eastAsiaTheme="minorEastAsia" w:hAnsi="Museo Sans 300"/>
                <w:b/>
                <w:bCs/>
                <w:sz w:val="14"/>
                <w:szCs w:val="14"/>
              </w:rPr>
              <w:t xml:space="preserve">No DE ENTREGA: 13 </w:t>
            </w:r>
          </w:p>
        </w:tc>
      </w:tr>
    </w:tbl>
    <w:p w:rsidR="008B52B4" w:rsidRPr="006E4F53" w:rsidRDefault="008B52B4" w:rsidP="008B52B4">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 xml:space="preserve">TASA DE INTERES 6% </w:t>
      </w:r>
    </w:p>
    <w:tbl>
      <w:tblPr>
        <w:tblW w:w="9065" w:type="dxa"/>
        <w:tblInd w:w="-3" w:type="dxa"/>
        <w:tblLayout w:type="fixed"/>
        <w:tblCellMar>
          <w:left w:w="25" w:type="dxa"/>
          <w:right w:w="0" w:type="dxa"/>
        </w:tblCellMar>
        <w:tblLook w:val="0000" w:firstRow="0" w:lastRow="0" w:firstColumn="0" w:lastColumn="0" w:noHBand="0" w:noVBand="0"/>
      </w:tblPr>
      <w:tblGrid>
        <w:gridCol w:w="2561"/>
        <w:gridCol w:w="975"/>
        <w:gridCol w:w="2478"/>
        <w:gridCol w:w="568"/>
        <w:gridCol w:w="568"/>
        <w:gridCol w:w="609"/>
        <w:gridCol w:w="649"/>
        <w:gridCol w:w="657"/>
      </w:tblGrid>
      <w:tr w:rsidR="008B52B4" w:rsidRPr="006E4F53" w:rsidTr="00111310">
        <w:trPr>
          <w:trHeight w:val="260"/>
        </w:trPr>
        <w:tc>
          <w:tcPr>
            <w:tcW w:w="2561" w:type="dxa"/>
            <w:vMerge w:val="restart"/>
            <w:tcBorders>
              <w:top w:val="single" w:sz="2" w:space="0" w:color="auto"/>
              <w:left w:val="single" w:sz="2" w:space="0" w:color="auto"/>
              <w:bottom w:val="single" w:sz="2" w:space="0" w:color="auto"/>
              <w:right w:val="single" w:sz="2" w:space="0" w:color="auto"/>
            </w:tcBorders>
          </w:tcPr>
          <w:p w:rsidR="008B52B4" w:rsidRPr="006E4F53" w:rsidRDefault="00BE7AE1" w:rsidP="00DA674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B52B4" w:rsidRPr="006E4F53">
              <w:rPr>
                <w:rFonts w:ascii="Museo Sans 300" w:eastAsiaTheme="minorEastAsia" w:hAnsi="Museo Sans 300"/>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rPr>
                <w:rFonts w:ascii="Museo Sans 300" w:eastAsiaTheme="minorEastAsia" w:hAnsi="Museo Sans 300"/>
                <w:sz w:val="14"/>
                <w:szCs w:val="14"/>
              </w:rPr>
            </w:pPr>
            <w:r w:rsidRPr="006E4F53">
              <w:rPr>
                <w:rFonts w:ascii="Museo Sans 300" w:eastAsiaTheme="minorEastAsia" w:hAnsi="Museo Sans 300"/>
                <w:sz w:val="14"/>
                <w:szCs w:val="14"/>
              </w:rPr>
              <w:t xml:space="preserve">Solares: </w:t>
            </w:r>
          </w:p>
          <w:p w:rsidR="008B52B4" w:rsidRPr="006E4F53" w:rsidRDefault="00BE7AE1" w:rsidP="00DA674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B52B4" w:rsidRPr="006E4F53">
              <w:rPr>
                <w:rFonts w:ascii="Museo Sans 300" w:eastAsiaTheme="minorEastAsia" w:hAnsi="Museo Sans 300"/>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p w:rsidR="008B52B4" w:rsidRPr="006E4F53" w:rsidRDefault="00C03CDF" w:rsidP="00DA6749">
            <w:pPr>
              <w:widowControl w:val="0"/>
              <w:autoSpaceDE w:val="0"/>
              <w:autoSpaceDN w:val="0"/>
              <w:adjustRightInd w:val="0"/>
              <w:jc w:val="center"/>
              <w:rPr>
                <w:rFonts w:ascii="Museo Sans 300" w:eastAsiaTheme="minorEastAsia" w:hAnsi="Museo Sans 300"/>
                <w:sz w:val="14"/>
                <w:szCs w:val="14"/>
              </w:rPr>
            </w:pPr>
            <w:r w:rsidRPr="006E4F53">
              <w:rPr>
                <w:rFonts w:ascii="Museo Sans 300" w:eastAsiaTheme="minorEastAsia" w:hAnsi="Museo Sans 300"/>
                <w:sz w:val="14"/>
                <w:szCs w:val="14"/>
              </w:rPr>
              <w:t>Porción</w:t>
            </w:r>
            <w:r w:rsidR="008B52B4" w:rsidRPr="006E4F53">
              <w:rPr>
                <w:rFonts w:ascii="Museo Sans 300" w:eastAsiaTheme="minorEastAsia" w:hAnsi="Museo Sans 300"/>
                <w:sz w:val="14"/>
                <w:szCs w:val="14"/>
              </w:rPr>
              <w:t xml:space="preserve"> 3</w:t>
            </w:r>
          </w:p>
        </w:tc>
        <w:tc>
          <w:tcPr>
            <w:tcW w:w="568" w:type="dxa"/>
            <w:vMerge w:val="restart"/>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p w:rsidR="008B52B4" w:rsidRPr="006E4F53" w:rsidRDefault="00BE7AE1" w:rsidP="00DA674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p w:rsidR="008B52B4" w:rsidRPr="006E4F53" w:rsidRDefault="00BE7AE1" w:rsidP="00DA674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r w:rsidRPr="006E4F53">
              <w:rPr>
                <w:rFonts w:ascii="Museo Sans 300" w:eastAsiaTheme="minorEastAsia" w:hAnsi="Museo Sans 300"/>
                <w:sz w:val="14"/>
                <w:szCs w:val="14"/>
              </w:rPr>
              <w:t>220.03</w:t>
            </w:r>
          </w:p>
        </w:tc>
        <w:tc>
          <w:tcPr>
            <w:tcW w:w="649" w:type="dxa"/>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r w:rsidRPr="006E4F53">
              <w:rPr>
                <w:rFonts w:ascii="Museo Sans 300" w:eastAsiaTheme="minorEastAsia" w:hAnsi="Museo Sans 300"/>
                <w:sz w:val="14"/>
                <w:szCs w:val="14"/>
              </w:rPr>
              <w:t>968.13</w:t>
            </w:r>
          </w:p>
        </w:tc>
        <w:tc>
          <w:tcPr>
            <w:tcW w:w="655" w:type="dxa"/>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r w:rsidRPr="006E4F53">
              <w:rPr>
                <w:rFonts w:ascii="Museo Sans 300" w:eastAsiaTheme="minorEastAsia" w:hAnsi="Museo Sans 300"/>
                <w:sz w:val="14"/>
                <w:szCs w:val="14"/>
              </w:rPr>
              <w:t>8471.14</w:t>
            </w:r>
          </w:p>
        </w:tc>
      </w:tr>
      <w:tr w:rsidR="008B52B4" w:rsidRPr="006E4F53" w:rsidTr="00111310">
        <w:trPr>
          <w:trHeight w:val="130"/>
        </w:trPr>
        <w:tc>
          <w:tcPr>
            <w:tcW w:w="2561" w:type="dxa"/>
            <w:vMerge/>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rPr>
                <w:rFonts w:ascii="Museo Sans 300" w:eastAsiaTheme="minorEastAsia" w:hAnsi="Museo Sans 300"/>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rPr>
                <w:rFonts w:ascii="Museo Sans 300" w:eastAsiaTheme="minorEastAsia" w:hAnsi="Museo Sans 300"/>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r w:rsidRPr="006E4F53">
              <w:rPr>
                <w:rFonts w:ascii="Museo Sans 300" w:eastAsiaTheme="minorEastAsia" w:hAnsi="Museo Sans 300"/>
                <w:sz w:val="14"/>
                <w:szCs w:val="14"/>
              </w:rPr>
              <w:t>220.03</w:t>
            </w:r>
          </w:p>
        </w:tc>
        <w:tc>
          <w:tcPr>
            <w:tcW w:w="649" w:type="dxa"/>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r w:rsidRPr="006E4F53">
              <w:rPr>
                <w:rFonts w:ascii="Museo Sans 300" w:eastAsiaTheme="minorEastAsia" w:hAnsi="Museo Sans 300"/>
                <w:sz w:val="14"/>
                <w:szCs w:val="14"/>
              </w:rPr>
              <w:t>968.13</w:t>
            </w:r>
          </w:p>
        </w:tc>
        <w:tc>
          <w:tcPr>
            <w:tcW w:w="655" w:type="dxa"/>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r w:rsidRPr="006E4F53">
              <w:rPr>
                <w:rFonts w:ascii="Museo Sans 300" w:eastAsiaTheme="minorEastAsia" w:hAnsi="Museo Sans 300"/>
                <w:sz w:val="14"/>
                <w:szCs w:val="14"/>
              </w:rPr>
              <w:t>8471.14</w:t>
            </w:r>
          </w:p>
        </w:tc>
      </w:tr>
      <w:tr w:rsidR="008B52B4" w:rsidRPr="006E4F53" w:rsidTr="00111310">
        <w:trPr>
          <w:trHeight w:val="402"/>
        </w:trPr>
        <w:tc>
          <w:tcPr>
            <w:tcW w:w="2561" w:type="dxa"/>
            <w:vMerge/>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rPr>
                <w:rFonts w:ascii="Museo Sans 300" w:eastAsiaTheme="minorEastAsia" w:hAnsi="Museo Sans 300"/>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Área Total: 220.03</w:t>
            </w:r>
          </w:p>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Valor Total ($): 968.13</w:t>
            </w:r>
          </w:p>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Valor Total (¢): 8471.14</w:t>
            </w:r>
          </w:p>
        </w:tc>
      </w:tr>
    </w:tbl>
    <w:p w:rsidR="008B52B4" w:rsidRPr="006E4F53" w:rsidRDefault="008B52B4" w:rsidP="008B52B4">
      <w:pPr>
        <w:widowControl w:val="0"/>
        <w:autoSpaceDE w:val="0"/>
        <w:autoSpaceDN w:val="0"/>
        <w:adjustRightInd w:val="0"/>
        <w:rPr>
          <w:rFonts w:ascii="Museo Sans 300" w:eastAsiaTheme="minorEastAsia" w:hAnsi="Museo Sans 300"/>
          <w:sz w:val="14"/>
          <w:szCs w:val="14"/>
        </w:rPr>
      </w:pPr>
    </w:p>
    <w:tbl>
      <w:tblPr>
        <w:tblW w:w="9050" w:type="dxa"/>
        <w:tblInd w:w="-3" w:type="dxa"/>
        <w:tblLayout w:type="fixed"/>
        <w:tblCellMar>
          <w:left w:w="25" w:type="dxa"/>
          <w:right w:w="0" w:type="dxa"/>
        </w:tblCellMar>
        <w:tblLook w:val="0000" w:firstRow="0" w:lastRow="0" w:firstColumn="0" w:lastColumn="0" w:noHBand="0" w:noVBand="0"/>
      </w:tblPr>
      <w:tblGrid>
        <w:gridCol w:w="2557"/>
        <w:gridCol w:w="974"/>
        <w:gridCol w:w="2474"/>
        <w:gridCol w:w="567"/>
        <w:gridCol w:w="567"/>
        <w:gridCol w:w="608"/>
        <w:gridCol w:w="648"/>
        <w:gridCol w:w="655"/>
      </w:tblGrid>
      <w:tr w:rsidR="008B52B4" w:rsidRPr="006E4F53" w:rsidTr="00111310">
        <w:trPr>
          <w:trHeight w:val="298"/>
        </w:trPr>
        <w:tc>
          <w:tcPr>
            <w:tcW w:w="2557" w:type="dxa"/>
            <w:vMerge w:val="restart"/>
            <w:tcBorders>
              <w:top w:val="single" w:sz="2" w:space="0" w:color="auto"/>
              <w:left w:val="single" w:sz="2" w:space="0" w:color="auto"/>
              <w:bottom w:val="single" w:sz="2" w:space="0" w:color="auto"/>
              <w:right w:val="single" w:sz="2" w:space="0" w:color="auto"/>
            </w:tcBorders>
          </w:tcPr>
          <w:p w:rsidR="008B52B4" w:rsidRPr="006E4F53" w:rsidRDefault="00BE7AE1" w:rsidP="00DA674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B52B4" w:rsidRPr="006E4F53">
              <w:rPr>
                <w:rFonts w:ascii="Museo Sans 300" w:eastAsiaTheme="minorEastAsia" w:hAnsi="Museo Sans 300"/>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rPr>
                <w:rFonts w:ascii="Museo Sans 300" w:eastAsiaTheme="minorEastAsia" w:hAnsi="Museo Sans 300"/>
                <w:sz w:val="14"/>
                <w:szCs w:val="14"/>
              </w:rPr>
            </w:pPr>
            <w:r w:rsidRPr="006E4F53">
              <w:rPr>
                <w:rFonts w:ascii="Museo Sans 300" w:eastAsiaTheme="minorEastAsia" w:hAnsi="Museo Sans 300"/>
                <w:sz w:val="14"/>
                <w:szCs w:val="14"/>
              </w:rPr>
              <w:t xml:space="preserve">Solares: </w:t>
            </w:r>
          </w:p>
          <w:p w:rsidR="008B52B4" w:rsidRPr="006E4F53" w:rsidRDefault="00BE7AE1" w:rsidP="00DA674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B52B4" w:rsidRPr="006E4F53">
              <w:rPr>
                <w:rFonts w:ascii="Museo Sans 300" w:eastAsiaTheme="minorEastAsia" w:hAnsi="Museo Sans 300"/>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p w:rsidR="008B52B4" w:rsidRPr="006E4F53" w:rsidRDefault="00C03CDF" w:rsidP="00DA6749">
            <w:pPr>
              <w:widowControl w:val="0"/>
              <w:autoSpaceDE w:val="0"/>
              <w:autoSpaceDN w:val="0"/>
              <w:adjustRightInd w:val="0"/>
              <w:jc w:val="center"/>
              <w:rPr>
                <w:rFonts w:ascii="Museo Sans 300" w:eastAsiaTheme="minorEastAsia" w:hAnsi="Museo Sans 300"/>
                <w:sz w:val="14"/>
                <w:szCs w:val="14"/>
              </w:rPr>
            </w:pPr>
            <w:r w:rsidRPr="006E4F53">
              <w:rPr>
                <w:rFonts w:ascii="Museo Sans 300" w:eastAsiaTheme="minorEastAsia" w:hAnsi="Museo Sans 300"/>
                <w:sz w:val="14"/>
                <w:szCs w:val="14"/>
              </w:rPr>
              <w:t>Porción</w:t>
            </w:r>
            <w:r w:rsidR="008B52B4" w:rsidRPr="006E4F53">
              <w:rPr>
                <w:rFonts w:ascii="Museo Sans 300" w:eastAsiaTheme="minorEastAsia" w:hAnsi="Museo Sans 300"/>
                <w:sz w:val="14"/>
                <w:szCs w:val="14"/>
              </w:rPr>
              <w:t xml:space="preserve"> 3</w:t>
            </w:r>
          </w:p>
        </w:tc>
        <w:tc>
          <w:tcPr>
            <w:tcW w:w="567" w:type="dxa"/>
            <w:vMerge w:val="restart"/>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p w:rsidR="008B52B4" w:rsidRPr="006E4F53" w:rsidRDefault="00BE7AE1" w:rsidP="00DA674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p w:rsidR="008B52B4" w:rsidRPr="006E4F53" w:rsidRDefault="00BE7AE1" w:rsidP="00DA674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r w:rsidRPr="006E4F53">
              <w:rPr>
                <w:rFonts w:ascii="Museo Sans 300" w:eastAsiaTheme="minorEastAsia" w:hAnsi="Museo Sans 300"/>
                <w:sz w:val="14"/>
                <w:szCs w:val="14"/>
              </w:rPr>
              <w:t>232.26</w:t>
            </w:r>
          </w:p>
        </w:tc>
        <w:tc>
          <w:tcPr>
            <w:tcW w:w="648" w:type="dxa"/>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r w:rsidRPr="006E4F53">
              <w:rPr>
                <w:rFonts w:ascii="Museo Sans 300" w:eastAsiaTheme="minorEastAsia" w:hAnsi="Museo Sans 300"/>
                <w:sz w:val="14"/>
                <w:szCs w:val="14"/>
              </w:rPr>
              <w:t>1021.94</w:t>
            </w:r>
          </w:p>
        </w:tc>
        <w:tc>
          <w:tcPr>
            <w:tcW w:w="653" w:type="dxa"/>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r w:rsidRPr="006E4F53">
              <w:rPr>
                <w:rFonts w:ascii="Museo Sans 300" w:eastAsiaTheme="minorEastAsia" w:hAnsi="Museo Sans 300"/>
                <w:sz w:val="14"/>
                <w:szCs w:val="14"/>
              </w:rPr>
              <w:t>8941.98</w:t>
            </w:r>
          </w:p>
        </w:tc>
      </w:tr>
      <w:tr w:rsidR="008B52B4" w:rsidRPr="006E4F53" w:rsidTr="00111310">
        <w:trPr>
          <w:trHeight w:val="148"/>
        </w:trPr>
        <w:tc>
          <w:tcPr>
            <w:tcW w:w="2557" w:type="dxa"/>
            <w:vMerge/>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rPr>
                <w:rFonts w:ascii="Museo Sans 300" w:eastAsiaTheme="minorEastAsia" w:hAnsi="Museo Sans 300"/>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rPr>
                <w:rFonts w:ascii="Museo Sans 300" w:eastAsiaTheme="minorEastAsia" w:hAnsi="Museo Sans 300"/>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r w:rsidRPr="006E4F53">
              <w:rPr>
                <w:rFonts w:ascii="Museo Sans 300" w:eastAsiaTheme="minorEastAsia" w:hAnsi="Museo Sans 300"/>
                <w:sz w:val="14"/>
                <w:szCs w:val="14"/>
              </w:rPr>
              <w:t>232.26</w:t>
            </w:r>
          </w:p>
        </w:tc>
        <w:tc>
          <w:tcPr>
            <w:tcW w:w="648" w:type="dxa"/>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r w:rsidRPr="006E4F53">
              <w:rPr>
                <w:rFonts w:ascii="Museo Sans 300" w:eastAsiaTheme="minorEastAsia" w:hAnsi="Museo Sans 300"/>
                <w:sz w:val="14"/>
                <w:szCs w:val="14"/>
              </w:rPr>
              <w:t>1021.94</w:t>
            </w:r>
          </w:p>
        </w:tc>
        <w:tc>
          <w:tcPr>
            <w:tcW w:w="653" w:type="dxa"/>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sz w:val="14"/>
                <w:szCs w:val="14"/>
              </w:rPr>
            </w:pPr>
            <w:r w:rsidRPr="006E4F53">
              <w:rPr>
                <w:rFonts w:ascii="Museo Sans 300" w:eastAsiaTheme="minorEastAsia" w:hAnsi="Museo Sans 300"/>
                <w:sz w:val="14"/>
                <w:szCs w:val="14"/>
              </w:rPr>
              <w:t>8941.98</w:t>
            </w:r>
          </w:p>
        </w:tc>
      </w:tr>
      <w:tr w:rsidR="008B52B4" w:rsidRPr="006E4F53" w:rsidTr="00111310">
        <w:trPr>
          <w:trHeight w:val="461"/>
        </w:trPr>
        <w:tc>
          <w:tcPr>
            <w:tcW w:w="2557" w:type="dxa"/>
            <w:vMerge/>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rPr>
                <w:rFonts w:ascii="Museo Sans 300" w:eastAsiaTheme="minorEastAsia"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Área Total: 232.26</w:t>
            </w:r>
          </w:p>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Valor Total ($): 1021.94</w:t>
            </w:r>
          </w:p>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Valor Total (¢): 8941.98</w:t>
            </w:r>
          </w:p>
        </w:tc>
      </w:tr>
    </w:tbl>
    <w:p w:rsidR="008B52B4" w:rsidRPr="006E4F53" w:rsidRDefault="008B52B4" w:rsidP="008B52B4">
      <w:pPr>
        <w:widowControl w:val="0"/>
        <w:autoSpaceDE w:val="0"/>
        <w:autoSpaceDN w:val="0"/>
        <w:adjustRightInd w:val="0"/>
        <w:rPr>
          <w:rFonts w:ascii="Museo Sans 300" w:eastAsiaTheme="minorEastAsia" w:hAnsi="Museo Sans 300"/>
          <w:sz w:val="14"/>
          <w:szCs w:val="14"/>
        </w:rPr>
      </w:pPr>
    </w:p>
    <w:tbl>
      <w:tblPr>
        <w:tblW w:w="9015" w:type="dxa"/>
        <w:tblInd w:w="-3" w:type="dxa"/>
        <w:tblLayout w:type="fixed"/>
        <w:tblCellMar>
          <w:left w:w="25" w:type="dxa"/>
          <w:right w:w="0" w:type="dxa"/>
        </w:tblCellMar>
        <w:tblLook w:val="0000" w:firstRow="0" w:lastRow="0" w:firstColumn="0" w:lastColumn="0" w:noHBand="0" w:noVBand="0"/>
      </w:tblPr>
      <w:tblGrid>
        <w:gridCol w:w="3519"/>
        <w:gridCol w:w="2466"/>
        <w:gridCol w:w="1738"/>
        <w:gridCol w:w="646"/>
        <w:gridCol w:w="646"/>
      </w:tblGrid>
      <w:tr w:rsidR="008B52B4" w:rsidRPr="006E4F53" w:rsidTr="00111310">
        <w:trPr>
          <w:trHeight w:val="321"/>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TOTAL SOLARES</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2</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452.29</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1990.07</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17413.11</w:t>
            </w:r>
          </w:p>
        </w:tc>
      </w:tr>
      <w:tr w:rsidR="008B52B4" w:rsidRPr="006E4F53" w:rsidTr="00111310">
        <w:trPr>
          <w:trHeight w:val="278"/>
        </w:trPr>
        <w:tc>
          <w:tcPr>
            <w:tcW w:w="3519" w:type="dxa"/>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TOTAL LOTES</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0</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0</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0</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8B52B4" w:rsidRPr="006E4F53" w:rsidRDefault="008B52B4" w:rsidP="00DA6749">
            <w:pPr>
              <w:widowControl w:val="0"/>
              <w:autoSpaceDE w:val="0"/>
              <w:autoSpaceDN w:val="0"/>
              <w:adjustRightInd w:val="0"/>
              <w:jc w:val="center"/>
              <w:rPr>
                <w:rFonts w:ascii="Museo Sans 300" w:eastAsiaTheme="minorEastAsia" w:hAnsi="Museo Sans 300"/>
                <w:b/>
                <w:bCs/>
                <w:sz w:val="14"/>
                <w:szCs w:val="14"/>
              </w:rPr>
            </w:pPr>
            <w:r w:rsidRPr="006E4F53">
              <w:rPr>
                <w:rFonts w:ascii="Museo Sans 300" w:eastAsiaTheme="minorEastAsia" w:hAnsi="Museo Sans 300"/>
                <w:b/>
                <w:bCs/>
                <w:sz w:val="14"/>
                <w:szCs w:val="14"/>
              </w:rPr>
              <w:t>0</w:t>
            </w:r>
          </w:p>
        </w:tc>
      </w:tr>
    </w:tbl>
    <w:p w:rsidR="003D6232" w:rsidRPr="007D1769" w:rsidRDefault="003D6232" w:rsidP="003D6232">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Pr>
          <w:rFonts w:ascii="Museo Sans 100" w:hAnsi="Museo Sans 100"/>
          <w:sz w:val="24"/>
          <w:szCs w:val="24"/>
        </w:rPr>
        <w:t>Advertir a las adjudicataria</w:t>
      </w:r>
      <w:r w:rsidRPr="008A5559">
        <w:rPr>
          <w:rFonts w:ascii="Museo Sans 100" w:hAnsi="Museo Sans 100"/>
          <w:sz w:val="24"/>
          <w:szCs w:val="24"/>
        </w:rPr>
        <w:t>s a través de una cláusula especial en las escrituras de compraventa de los inmuebles, que deberán</w:t>
      </w:r>
      <w:r>
        <w:rPr>
          <w:rFonts w:ascii="Museo Sans 100" w:hAnsi="Museo Sans 100"/>
          <w:sz w:val="24"/>
          <w:szCs w:val="24"/>
        </w:rPr>
        <w:t xml:space="preserve"> implementar</w:t>
      </w:r>
      <w:r w:rsidRPr="008A5559">
        <w:rPr>
          <w:rFonts w:ascii="Museo Sans 100" w:hAnsi="Museo Sans 100"/>
          <w:sz w:val="24"/>
          <w:szCs w:val="24"/>
        </w:rPr>
        <w:t xml:space="preserve">  las medidas </w:t>
      </w:r>
      <w:r>
        <w:rPr>
          <w:rFonts w:ascii="Museo Sans 100" w:hAnsi="Museo Sans 100"/>
          <w:sz w:val="24"/>
          <w:szCs w:val="24"/>
        </w:rPr>
        <w:t xml:space="preserve">emitidas por la Unidad Ambiental Institucional, </w:t>
      </w:r>
      <w:r w:rsidRPr="008A5559">
        <w:rPr>
          <w:rFonts w:ascii="Museo Sans 100" w:hAnsi="Museo Sans 100"/>
          <w:sz w:val="24"/>
          <w:szCs w:val="24"/>
        </w:rPr>
        <w:t>re</w:t>
      </w:r>
      <w:r>
        <w:rPr>
          <w:rFonts w:ascii="Museo Sans 100" w:hAnsi="Museo Sans 100"/>
          <w:sz w:val="24"/>
          <w:szCs w:val="24"/>
        </w:rPr>
        <w:t>lacionadas en el considerado III</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7C5065" w:rsidRPr="00BE7AE1" w:rsidRDefault="00BE1CD0" w:rsidP="00BE7AE1">
      <w:pPr>
        <w:tabs>
          <w:tab w:val="left" w:pos="1080"/>
        </w:tabs>
        <w:jc w:val="center"/>
        <w:rPr>
          <w:rFonts w:ascii="Museo Sans 100" w:hAnsi="Museo Sans 100"/>
          <w:sz w:val="24"/>
          <w:szCs w:val="24"/>
        </w:rPr>
      </w:pPr>
      <w:r>
        <w:rPr>
          <w:rFonts w:ascii="Museo Sans 100" w:hAnsi="Museo Sans 100"/>
          <w:sz w:val="24"/>
          <w:szCs w:val="24"/>
        </w:rPr>
        <w:t xml:space="preserve">                                                                          </w:t>
      </w:r>
      <w:r w:rsidR="007C5065" w:rsidRPr="00B111C4">
        <w:rPr>
          <w:rFonts w:ascii="Times New Roman" w:hAnsi="Times New Roman"/>
          <w:sz w:val="26"/>
          <w:szCs w:val="26"/>
        </w:rPr>
        <w:t xml:space="preserve">                                                                                   </w:t>
      </w:r>
    </w:p>
    <w:p w:rsidR="007C5065" w:rsidRPr="00EB1709" w:rsidRDefault="007C5065" w:rsidP="00E166CE">
      <w:pPr>
        <w:jc w:val="both"/>
        <w:rPr>
          <w:rFonts w:ascii="Museo Sans 100" w:hAnsi="Museo Sans 100" w:cs="Arial"/>
          <w:sz w:val="24"/>
          <w:szCs w:val="24"/>
        </w:rPr>
      </w:pPr>
      <w:r w:rsidRPr="00E166CE">
        <w:rPr>
          <w:rFonts w:ascii="Museo Sans 100" w:hAnsi="Museo Sans 100"/>
          <w:sz w:val="24"/>
          <w:szCs w:val="24"/>
        </w:rPr>
        <w:t>““””XIII) A solicitud de los señores:</w:t>
      </w:r>
      <w:r w:rsidRPr="00E166CE">
        <w:rPr>
          <w:rFonts w:ascii="Museo Sans 100" w:eastAsia="Times New Roman" w:hAnsi="Museo Sans 100"/>
          <w:b/>
          <w:sz w:val="24"/>
          <w:szCs w:val="24"/>
        </w:rPr>
        <w:t xml:space="preserve"> 1) </w:t>
      </w:r>
      <w:r w:rsidRPr="00E166CE">
        <w:rPr>
          <w:rFonts w:ascii="Museo Sans 100" w:hAnsi="Museo Sans 100"/>
          <w:b/>
          <w:sz w:val="24"/>
          <w:szCs w:val="24"/>
        </w:rPr>
        <w:t xml:space="preserve">ANA ARACELY LEIVA DE CRUZ, </w:t>
      </w:r>
      <w:r w:rsidRPr="00E166CE">
        <w:rPr>
          <w:rFonts w:ascii="Museo Sans 100" w:hAnsi="Museo Sans 100"/>
          <w:sz w:val="24"/>
          <w:szCs w:val="24"/>
        </w:rPr>
        <w:t xml:space="preserve">de </w:t>
      </w:r>
      <w:r w:rsidR="00BE7AE1">
        <w:rPr>
          <w:rFonts w:ascii="Museo Sans 100" w:hAnsi="Museo Sans 100"/>
          <w:sz w:val="24"/>
          <w:szCs w:val="24"/>
        </w:rPr>
        <w:t>----</w:t>
      </w:r>
      <w:r w:rsidRPr="00E166CE">
        <w:rPr>
          <w:rFonts w:ascii="Museo Sans 100" w:hAnsi="Museo Sans 100"/>
          <w:sz w:val="24"/>
          <w:szCs w:val="24"/>
        </w:rPr>
        <w:t xml:space="preserve"> años de edad, </w:t>
      </w:r>
      <w:r w:rsidR="00BE7AE1">
        <w:rPr>
          <w:rFonts w:ascii="Museo Sans 100" w:hAnsi="Museo Sans 100"/>
          <w:sz w:val="24"/>
          <w:szCs w:val="24"/>
        </w:rPr>
        <w:t>----</w:t>
      </w:r>
      <w:r w:rsidRPr="00E166CE">
        <w:rPr>
          <w:rFonts w:ascii="Museo Sans 100" w:hAnsi="Museo Sans 100"/>
          <w:sz w:val="24"/>
          <w:szCs w:val="24"/>
        </w:rPr>
        <w:t xml:space="preserve">, del domicilio de </w:t>
      </w:r>
      <w:r w:rsidR="00BE7AE1">
        <w:rPr>
          <w:rFonts w:ascii="Museo Sans 100" w:hAnsi="Museo Sans 100"/>
          <w:sz w:val="24"/>
          <w:szCs w:val="24"/>
        </w:rPr>
        <w:t>----</w:t>
      </w:r>
      <w:r w:rsidRPr="00E166CE">
        <w:rPr>
          <w:rFonts w:ascii="Museo Sans 100" w:hAnsi="Museo Sans 100"/>
          <w:sz w:val="24"/>
          <w:szCs w:val="24"/>
        </w:rPr>
        <w:t xml:space="preserve">, departamento de </w:t>
      </w:r>
      <w:r w:rsidR="00BE7AE1">
        <w:rPr>
          <w:rFonts w:ascii="Museo Sans 100" w:hAnsi="Museo Sans 100"/>
          <w:sz w:val="24"/>
          <w:szCs w:val="24"/>
        </w:rPr>
        <w:t>----</w:t>
      </w:r>
      <w:r w:rsidRPr="00E166CE">
        <w:rPr>
          <w:rFonts w:ascii="Museo Sans 100" w:hAnsi="Museo Sans 100"/>
          <w:sz w:val="24"/>
          <w:szCs w:val="24"/>
        </w:rPr>
        <w:t xml:space="preserve">, con Documento Único de Identidad número </w:t>
      </w:r>
      <w:r w:rsidR="00BE7AE1">
        <w:rPr>
          <w:rFonts w:ascii="Museo Sans 100" w:hAnsi="Museo Sans 100"/>
          <w:sz w:val="24"/>
          <w:szCs w:val="24"/>
        </w:rPr>
        <w:t>----</w:t>
      </w:r>
      <w:r w:rsidRPr="00E166CE">
        <w:rPr>
          <w:rFonts w:ascii="Museo Sans 100" w:hAnsi="Museo Sans 100"/>
          <w:sz w:val="24"/>
          <w:szCs w:val="24"/>
        </w:rPr>
        <w:t xml:space="preserve">, y </w:t>
      </w:r>
      <w:r w:rsidR="00BE7AE1">
        <w:rPr>
          <w:rFonts w:ascii="Museo Sans 100" w:hAnsi="Museo Sans 100"/>
          <w:sz w:val="24"/>
          <w:szCs w:val="24"/>
        </w:rPr>
        <w:t>----</w:t>
      </w:r>
      <w:r w:rsidRPr="00E166CE">
        <w:rPr>
          <w:rFonts w:ascii="Museo Sans 100" w:hAnsi="Museo Sans 100"/>
          <w:sz w:val="24"/>
          <w:szCs w:val="24"/>
        </w:rPr>
        <w:t xml:space="preserve"> </w:t>
      </w:r>
      <w:r w:rsidRPr="00E166CE">
        <w:rPr>
          <w:rFonts w:ascii="Museo Sans 100" w:hAnsi="Museo Sans 100"/>
          <w:b/>
          <w:sz w:val="24"/>
          <w:szCs w:val="24"/>
        </w:rPr>
        <w:t xml:space="preserve">ROXANA ABIGAIL CRUZ LEIVA, </w:t>
      </w:r>
      <w:r w:rsidRPr="00E166CE">
        <w:rPr>
          <w:rFonts w:ascii="Museo Sans 100" w:hAnsi="Museo Sans 100"/>
          <w:sz w:val="24"/>
          <w:szCs w:val="24"/>
        </w:rPr>
        <w:t xml:space="preserve">de </w:t>
      </w:r>
      <w:r w:rsidR="00BE7AE1">
        <w:rPr>
          <w:rFonts w:ascii="Museo Sans 100" w:hAnsi="Museo Sans 100"/>
          <w:sz w:val="24"/>
          <w:szCs w:val="24"/>
        </w:rPr>
        <w:t>----</w:t>
      </w:r>
      <w:r w:rsidRPr="00E166CE">
        <w:rPr>
          <w:rFonts w:ascii="Museo Sans 100" w:hAnsi="Museo Sans 100"/>
          <w:sz w:val="24"/>
          <w:szCs w:val="24"/>
        </w:rPr>
        <w:t xml:space="preserve"> años de edad, </w:t>
      </w:r>
      <w:r w:rsidR="00BE7AE1">
        <w:rPr>
          <w:rFonts w:ascii="Museo Sans 100" w:hAnsi="Museo Sans 100"/>
          <w:sz w:val="24"/>
          <w:szCs w:val="24"/>
        </w:rPr>
        <w:t>---</w:t>
      </w:r>
      <w:r w:rsidRPr="00E166CE">
        <w:rPr>
          <w:rFonts w:ascii="Museo Sans 100" w:hAnsi="Museo Sans 100"/>
          <w:sz w:val="24"/>
          <w:szCs w:val="24"/>
        </w:rPr>
        <w:t xml:space="preserve">, del domicilio de </w:t>
      </w:r>
      <w:r w:rsidR="00BE7AE1">
        <w:rPr>
          <w:rFonts w:ascii="Museo Sans 100" w:hAnsi="Museo Sans 100"/>
          <w:sz w:val="24"/>
          <w:szCs w:val="24"/>
        </w:rPr>
        <w:t>----</w:t>
      </w:r>
      <w:r w:rsidRPr="00E166CE">
        <w:rPr>
          <w:rFonts w:ascii="Museo Sans 100" w:hAnsi="Museo Sans 100"/>
          <w:sz w:val="24"/>
          <w:szCs w:val="24"/>
        </w:rPr>
        <w:t xml:space="preserve">, departamento de </w:t>
      </w:r>
      <w:r w:rsidR="00BE7AE1">
        <w:rPr>
          <w:rFonts w:ascii="Museo Sans 100" w:hAnsi="Museo Sans 100"/>
          <w:sz w:val="24"/>
          <w:szCs w:val="24"/>
        </w:rPr>
        <w:t>----</w:t>
      </w:r>
      <w:r w:rsidRPr="00E166CE">
        <w:rPr>
          <w:rFonts w:ascii="Museo Sans 100" w:hAnsi="Museo Sans 100"/>
          <w:sz w:val="24"/>
          <w:szCs w:val="24"/>
        </w:rPr>
        <w:t xml:space="preserve">, con Documento Único de Identidad número </w:t>
      </w:r>
      <w:r w:rsidR="00BE7AE1">
        <w:rPr>
          <w:rFonts w:ascii="Museo Sans 100" w:hAnsi="Museo Sans 100"/>
          <w:sz w:val="24"/>
          <w:szCs w:val="24"/>
        </w:rPr>
        <w:t>----</w:t>
      </w:r>
      <w:r w:rsidRPr="00E166CE">
        <w:rPr>
          <w:rFonts w:ascii="Museo Sans 100" w:hAnsi="Museo Sans 100"/>
          <w:sz w:val="24"/>
          <w:szCs w:val="24"/>
        </w:rPr>
        <w:t xml:space="preserve">; </w:t>
      </w:r>
      <w:r w:rsidRPr="00E166CE">
        <w:rPr>
          <w:rFonts w:ascii="Museo Sans 100" w:hAnsi="Museo Sans 100"/>
          <w:b/>
          <w:sz w:val="24"/>
          <w:szCs w:val="24"/>
        </w:rPr>
        <w:t xml:space="preserve">2) ANGEL ALBERTO MUNDO CARBALLO, </w:t>
      </w:r>
      <w:r w:rsidRPr="00E166CE">
        <w:rPr>
          <w:rFonts w:ascii="Museo Sans 100" w:hAnsi="Museo Sans 100"/>
          <w:sz w:val="24"/>
          <w:szCs w:val="24"/>
        </w:rPr>
        <w:t xml:space="preserve">de </w:t>
      </w:r>
      <w:r w:rsidR="00BE7AE1">
        <w:rPr>
          <w:rFonts w:ascii="Museo Sans 100" w:hAnsi="Museo Sans 100"/>
          <w:sz w:val="24"/>
          <w:szCs w:val="24"/>
        </w:rPr>
        <w:t>----</w:t>
      </w:r>
      <w:r w:rsidRPr="00E166CE">
        <w:rPr>
          <w:rFonts w:ascii="Museo Sans 100" w:hAnsi="Museo Sans 100"/>
          <w:sz w:val="24"/>
          <w:szCs w:val="24"/>
        </w:rPr>
        <w:t xml:space="preserve"> años de edad, </w:t>
      </w:r>
      <w:r w:rsidR="00BE7AE1">
        <w:rPr>
          <w:rFonts w:ascii="Museo Sans 100" w:hAnsi="Museo Sans 100"/>
          <w:sz w:val="24"/>
          <w:szCs w:val="24"/>
        </w:rPr>
        <w:t>----</w:t>
      </w:r>
      <w:r w:rsidRPr="00E166CE">
        <w:rPr>
          <w:rFonts w:ascii="Museo Sans 100" w:hAnsi="Museo Sans 100"/>
          <w:sz w:val="24"/>
          <w:szCs w:val="24"/>
        </w:rPr>
        <w:t xml:space="preserve">, del domicilio de </w:t>
      </w:r>
      <w:r w:rsidR="00BE7AE1">
        <w:rPr>
          <w:rFonts w:ascii="Museo Sans 100" w:hAnsi="Museo Sans 100"/>
          <w:sz w:val="24"/>
          <w:szCs w:val="24"/>
        </w:rPr>
        <w:t>----</w:t>
      </w:r>
      <w:r w:rsidRPr="00E166CE">
        <w:rPr>
          <w:rFonts w:ascii="Museo Sans 100" w:hAnsi="Museo Sans 100"/>
          <w:sz w:val="24"/>
          <w:szCs w:val="24"/>
        </w:rPr>
        <w:t xml:space="preserve">, departamento de </w:t>
      </w:r>
      <w:r w:rsidR="00BE7AE1">
        <w:rPr>
          <w:rFonts w:ascii="Museo Sans 100" w:hAnsi="Museo Sans 100"/>
          <w:sz w:val="24"/>
          <w:szCs w:val="24"/>
        </w:rPr>
        <w:t>----</w:t>
      </w:r>
      <w:r w:rsidRPr="00E166CE">
        <w:rPr>
          <w:rFonts w:ascii="Museo Sans 100" w:hAnsi="Museo Sans 100"/>
          <w:sz w:val="24"/>
          <w:szCs w:val="24"/>
        </w:rPr>
        <w:t xml:space="preserve">, con Documento Único de Identidad número </w:t>
      </w:r>
      <w:r w:rsidR="00BE7AE1">
        <w:rPr>
          <w:rFonts w:ascii="Museo Sans 100" w:hAnsi="Museo Sans 100"/>
          <w:sz w:val="24"/>
          <w:szCs w:val="24"/>
        </w:rPr>
        <w:t>---</w:t>
      </w:r>
      <w:r w:rsidRPr="00E166CE">
        <w:rPr>
          <w:rFonts w:ascii="Museo Sans 100" w:hAnsi="Museo Sans 100"/>
          <w:sz w:val="24"/>
          <w:szCs w:val="24"/>
        </w:rPr>
        <w:t xml:space="preserve">, y </w:t>
      </w:r>
      <w:r w:rsidR="00BE7AE1">
        <w:rPr>
          <w:rFonts w:ascii="Museo Sans 100" w:hAnsi="Museo Sans 100"/>
          <w:sz w:val="24"/>
          <w:szCs w:val="24"/>
        </w:rPr>
        <w:t>----</w:t>
      </w:r>
      <w:r w:rsidRPr="00E166CE">
        <w:rPr>
          <w:rFonts w:ascii="Museo Sans 100" w:hAnsi="Museo Sans 100"/>
          <w:sz w:val="24"/>
          <w:szCs w:val="24"/>
        </w:rPr>
        <w:t xml:space="preserve"> </w:t>
      </w:r>
      <w:r w:rsidRPr="00E166CE">
        <w:rPr>
          <w:rFonts w:ascii="Museo Sans 100" w:hAnsi="Museo Sans 100"/>
          <w:b/>
          <w:sz w:val="24"/>
          <w:szCs w:val="24"/>
        </w:rPr>
        <w:t xml:space="preserve">ANDRES AVELINO MUNDO HENRIQUEZ, </w:t>
      </w:r>
      <w:r w:rsidRPr="00E166CE">
        <w:rPr>
          <w:rFonts w:ascii="Museo Sans 100" w:hAnsi="Museo Sans 100"/>
          <w:sz w:val="24"/>
          <w:szCs w:val="24"/>
        </w:rPr>
        <w:t xml:space="preserve">de </w:t>
      </w:r>
      <w:r w:rsidR="00BE7AE1">
        <w:rPr>
          <w:rFonts w:ascii="Museo Sans 100" w:hAnsi="Museo Sans 100"/>
          <w:sz w:val="24"/>
          <w:szCs w:val="24"/>
        </w:rPr>
        <w:t>----</w:t>
      </w:r>
      <w:r w:rsidRPr="00E166CE">
        <w:rPr>
          <w:rFonts w:ascii="Museo Sans 100" w:hAnsi="Museo Sans 100"/>
          <w:sz w:val="24"/>
          <w:szCs w:val="24"/>
        </w:rPr>
        <w:t xml:space="preserve"> años de edad, </w:t>
      </w:r>
      <w:r w:rsidR="00BE7AE1">
        <w:rPr>
          <w:rFonts w:ascii="Museo Sans 100" w:hAnsi="Museo Sans 100"/>
          <w:sz w:val="24"/>
          <w:szCs w:val="24"/>
        </w:rPr>
        <w:t>----</w:t>
      </w:r>
      <w:r w:rsidRPr="00E166CE">
        <w:rPr>
          <w:rFonts w:ascii="Museo Sans 100" w:hAnsi="Museo Sans 100"/>
          <w:sz w:val="24"/>
          <w:szCs w:val="24"/>
        </w:rPr>
        <w:t xml:space="preserve">, del domicilio de </w:t>
      </w:r>
      <w:r w:rsidR="00BE7AE1">
        <w:rPr>
          <w:rFonts w:ascii="Museo Sans 100" w:hAnsi="Museo Sans 100"/>
          <w:sz w:val="24"/>
          <w:szCs w:val="24"/>
        </w:rPr>
        <w:t>----</w:t>
      </w:r>
      <w:r w:rsidRPr="00E166CE">
        <w:rPr>
          <w:rFonts w:ascii="Museo Sans 100" w:hAnsi="Museo Sans 100"/>
          <w:sz w:val="24"/>
          <w:szCs w:val="24"/>
        </w:rPr>
        <w:t xml:space="preserve">, departamento de </w:t>
      </w:r>
      <w:r w:rsidR="00BE7AE1">
        <w:rPr>
          <w:rFonts w:ascii="Museo Sans 100" w:hAnsi="Museo Sans 100"/>
          <w:sz w:val="24"/>
          <w:szCs w:val="24"/>
        </w:rPr>
        <w:t>----</w:t>
      </w:r>
      <w:r w:rsidRPr="00E166CE">
        <w:rPr>
          <w:rFonts w:ascii="Museo Sans 100" w:hAnsi="Museo Sans 100"/>
          <w:sz w:val="24"/>
          <w:szCs w:val="24"/>
        </w:rPr>
        <w:t xml:space="preserve">, con Documento Único de Identidad número </w:t>
      </w:r>
      <w:r w:rsidR="00BE7AE1">
        <w:rPr>
          <w:rFonts w:ascii="Museo Sans 100" w:hAnsi="Museo Sans 100"/>
          <w:sz w:val="24"/>
          <w:szCs w:val="24"/>
        </w:rPr>
        <w:t>----</w:t>
      </w:r>
      <w:r w:rsidRPr="00E166CE">
        <w:rPr>
          <w:rFonts w:ascii="Museo Sans 100" w:hAnsi="Museo Sans 100"/>
          <w:sz w:val="24"/>
          <w:szCs w:val="24"/>
        </w:rPr>
        <w:t xml:space="preserve">; </w:t>
      </w:r>
      <w:r w:rsidRPr="00E166CE">
        <w:rPr>
          <w:rFonts w:ascii="Museo Sans 100" w:hAnsi="Museo Sans 100"/>
          <w:b/>
          <w:sz w:val="24"/>
          <w:szCs w:val="24"/>
        </w:rPr>
        <w:t xml:space="preserve">3) FIDELINA RODAS DE ALVARENGA, </w:t>
      </w:r>
      <w:r w:rsidRPr="00E166CE">
        <w:rPr>
          <w:rFonts w:ascii="Museo Sans 100" w:hAnsi="Museo Sans 100"/>
          <w:sz w:val="24"/>
          <w:szCs w:val="24"/>
        </w:rPr>
        <w:t xml:space="preserve">de </w:t>
      </w:r>
      <w:r w:rsidR="00BE7AE1">
        <w:rPr>
          <w:rFonts w:ascii="Museo Sans 100" w:hAnsi="Museo Sans 100"/>
          <w:sz w:val="24"/>
          <w:szCs w:val="24"/>
        </w:rPr>
        <w:t>----</w:t>
      </w:r>
      <w:r w:rsidRPr="00E166CE">
        <w:rPr>
          <w:rFonts w:ascii="Museo Sans 100" w:hAnsi="Museo Sans 100"/>
          <w:sz w:val="24"/>
          <w:szCs w:val="24"/>
        </w:rPr>
        <w:t xml:space="preserve"> años de edad, </w:t>
      </w:r>
      <w:r w:rsidR="00BE7AE1">
        <w:rPr>
          <w:rFonts w:ascii="Museo Sans 100" w:hAnsi="Museo Sans 100"/>
          <w:sz w:val="24"/>
          <w:szCs w:val="24"/>
        </w:rPr>
        <w:t>---</w:t>
      </w:r>
      <w:r w:rsidRPr="00E166CE">
        <w:rPr>
          <w:rFonts w:ascii="Museo Sans 100" w:hAnsi="Museo Sans 100"/>
          <w:sz w:val="24"/>
          <w:szCs w:val="24"/>
        </w:rPr>
        <w:t xml:space="preserve">, del domicilio de </w:t>
      </w:r>
      <w:r w:rsidR="00BE7AE1">
        <w:rPr>
          <w:rFonts w:ascii="Museo Sans 100" w:hAnsi="Museo Sans 100"/>
          <w:sz w:val="24"/>
          <w:szCs w:val="24"/>
        </w:rPr>
        <w:t>----</w:t>
      </w:r>
      <w:r w:rsidRPr="00E166CE">
        <w:rPr>
          <w:rFonts w:ascii="Museo Sans 100" w:hAnsi="Museo Sans 100"/>
          <w:sz w:val="24"/>
          <w:szCs w:val="24"/>
        </w:rPr>
        <w:t xml:space="preserve">, departamento de </w:t>
      </w:r>
      <w:r w:rsidR="00BE7AE1">
        <w:rPr>
          <w:rFonts w:ascii="Museo Sans 100" w:hAnsi="Museo Sans 100"/>
          <w:sz w:val="24"/>
          <w:szCs w:val="24"/>
        </w:rPr>
        <w:t>----</w:t>
      </w:r>
      <w:r w:rsidRPr="00E166CE">
        <w:rPr>
          <w:rFonts w:ascii="Museo Sans 100" w:hAnsi="Museo Sans 100"/>
          <w:sz w:val="24"/>
          <w:szCs w:val="24"/>
        </w:rPr>
        <w:t xml:space="preserve">, con Documento Único de Identidad número </w:t>
      </w:r>
      <w:r w:rsidR="00BE7AE1">
        <w:rPr>
          <w:rFonts w:ascii="Museo Sans 100" w:hAnsi="Museo Sans 100"/>
          <w:sz w:val="24"/>
          <w:szCs w:val="24"/>
        </w:rPr>
        <w:t>---</w:t>
      </w:r>
      <w:r w:rsidRPr="00E166CE">
        <w:rPr>
          <w:rFonts w:ascii="Museo Sans 100" w:hAnsi="Museo Sans 100"/>
          <w:sz w:val="24"/>
          <w:szCs w:val="24"/>
        </w:rPr>
        <w:t xml:space="preserve">, y </w:t>
      </w:r>
      <w:r w:rsidR="00BE7AE1">
        <w:rPr>
          <w:rFonts w:ascii="Museo Sans 100" w:hAnsi="Museo Sans 100"/>
          <w:sz w:val="24"/>
          <w:szCs w:val="24"/>
        </w:rPr>
        <w:t>----</w:t>
      </w:r>
      <w:r w:rsidRPr="00E166CE">
        <w:rPr>
          <w:rFonts w:ascii="Museo Sans 100" w:hAnsi="Museo Sans 100"/>
          <w:sz w:val="24"/>
          <w:szCs w:val="24"/>
        </w:rPr>
        <w:t xml:space="preserve"> </w:t>
      </w:r>
      <w:r w:rsidRPr="00E166CE">
        <w:rPr>
          <w:rFonts w:ascii="Museo Sans 100" w:hAnsi="Museo Sans 100"/>
          <w:b/>
          <w:sz w:val="24"/>
          <w:szCs w:val="24"/>
        </w:rPr>
        <w:t xml:space="preserve">EVELYN JAZMIN MEJIA RODAS, </w:t>
      </w:r>
      <w:r w:rsidRPr="00E166CE">
        <w:rPr>
          <w:rFonts w:ascii="Museo Sans 100" w:hAnsi="Museo Sans 100"/>
          <w:sz w:val="24"/>
          <w:szCs w:val="24"/>
        </w:rPr>
        <w:t xml:space="preserve">de </w:t>
      </w:r>
      <w:r w:rsidR="00BE7AE1">
        <w:rPr>
          <w:rFonts w:ascii="Museo Sans 100" w:hAnsi="Museo Sans 100"/>
          <w:sz w:val="24"/>
          <w:szCs w:val="24"/>
        </w:rPr>
        <w:t>----</w:t>
      </w:r>
      <w:r w:rsidRPr="00E166CE">
        <w:rPr>
          <w:rFonts w:ascii="Museo Sans 100" w:hAnsi="Museo Sans 100"/>
          <w:sz w:val="24"/>
          <w:szCs w:val="24"/>
        </w:rPr>
        <w:t xml:space="preserve"> años de edad, </w:t>
      </w:r>
      <w:r w:rsidR="00BE7AE1">
        <w:rPr>
          <w:rFonts w:ascii="Museo Sans 100" w:hAnsi="Museo Sans 100"/>
          <w:sz w:val="24"/>
          <w:szCs w:val="24"/>
        </w:rPr>
        <w:t>----</w:t>
      </w:r>
      <w:r w:rsidRPr="00E166CE">
        <w:rPr>
          <w:rFonts w:ascii="Museo Sans 100" w:hAnsi="Museo Sans 100"/>
          <w:sz w:val="24"/>
          <w:szCs w:val="24"/>
        </w:rPr>
        <w:t xml:space="preserve">, del domicilio de </w:t>
      </w:r>
      <w:r w:rsidR="00A712CC">
        <w:rPr>
          <w:rFonts w:ascii="Museo Sans 100" w:hAnsi="Museo Sans 100"/>
          <w:sz w:val="24"/>
          <w:szCs w:val="24"/>
        </w:rPr>
        <w:t>----</w:t>
      </w:r>
      <w:r w:rsidRPr="00E166CE">
        <w:rPr>
          <w:rFonts w:ascii="Museo Sans 100" w:hAnsi="Museo Sans 100"/>
          <w:sz w:val="24"/>
          <w:szCs w:val="24"/>
        </w:rPr>
        <w:t xml:space="preserve">, departamento de </w:t>
      </w:r>
      <w:r w:rsidR="00A712CC">
        <w:rPr>
          <w:rFonts w:ascii="Museo Sans 100" w:hAnsi="Museo Sans 100"/>
          <w:sz w:val="24"/>
          <w:szCs w:val="24"/>
        </w:rPr>
        <w:t>----</w:t>
      </w:r>
      <w:r w:rsidRPr="00E166CE">
        <w:rPr>
          <w:rFonts w:ascii="Museo Sans 100" w:hAnsi="Museo Sans 100"/>
          <w:sz w:val="24"/>
          <w:szCs w:val="24"/>
        </w:rPr>
        <w:t xml:space="preserve">, con Documento Único de Identidad número </w:t>
      </w:r>
      <w:r w:rsidR="00A712CC">
        <w:rPr>
          <w:rFonts w:ascii="Museo Sans 100" w:hAnsi="Museo Sans 100"/>
          <w:sz w:val="24"/>
          <w:szCs w:val="24"/>
        </w:rPr>
        <w:t>----</w:t>
      </w:r>
      <w:r w:rsidRPr="00E166CE">
        <w:rPr>
          <w:rFonts w:ascii="Museo Sans 100" w:hAnsi="Museo Sans 100"/>
          <w:sz w:val="24"/>
          <w:szCs w:val="24"/>
        </w:rPr>
        <w:t xml:space="preserve">; </w:t>
      </w:r>
      <w:r w:rsidRPr="00E166CE">
        <w:rPr>
          <w:rFonts w:ascii="Museo Sans 100" w:hAnsi="Museo Sans 100"/>
          <w:b/>
          <w:sz w:val="24"/>
          <w:szCs w:val="24"/>
        </w:rPr>
        <w:t xml:space="preserve">4) JORGE GIOVANNI MELENDEZ CONSTANZA, </w:t>
      </w:r>
      <w:r w:rsidRPr="00E166CE">
        <w:rPr>
          <w:rFonts w:ascii="Museo Sans 100" w:hAnsi="Museo Sans 100"/>
          <w:sz w:val="24"/>
          <w:szCs w:val="24"/>
        </w:rPr>
        <w:t xml:space="preserve">de </w:t>
      </w:r>
      <w:r w:rsidR="00A712CC">
        <w:rPr>
          <w:rFonts w:ascii="Museo Sans 100" w:hAnsi="Museo Sans 100"/>
          <w:sz w:val="24"/>
          <w:szCs w:val="24"/>
        </w:rPr>
        <w:t>----</w:t>
      </w:r>
      <w:r w:rsidRPr="00E166CE">
        <w:rPr>
          <w:rFonts w:ascii="Museo Sans 100" w:hAnsi="Museo Sans 100"/>
          <w:sz w:val="24"/>
          <w:szCs w:val="24"/>
        </w:rPr>
        <w:t xml:space="preserve"> años de edad, </w:t>
      </w:r>
      <w:r w:rsidR="00A712CC">
        <w:rPr>
          <w:rFonts w:ascii="Museo Sans 100" w:hAnsi="Museo Sans 100"/>
          <w:sz w:val="24"/>
          <w:szCs w:val="24"/>
        </w:rPr>
        <w:t>----</w:t>
      </w:r>
      <w:r w:rsidRPr="00E166CE">
        <w:rPr>
          <w:rFonts w:ascii="Museo Sans 100" w:hAnsi="Museo Sans 100"/>
          <w:sz w:val="24"/>
          <w:szCs w:val="24"/>
        </w:rPr>
        <w:t xml:space="preserve">, del domicilio de </w:t>
      </w:r>
      <w:r w:rsidR="00A712CC">
        <w:rPr>
          <w:rFonts w:ascii="Museo Sans 100" w:hAnsi="Museo Sans 100"/>
          <w:sz w:val="24"/>
          <w:szCs w:val="24"/>
        </w:rPr>
        <w:t>----</w:t>
      </w:r>
      <w:r w:rsidRPr="00E166CE">
        <w:rPr>
          <w:rFonts w:ascii="Museo Sans 100" w:hAnsi="Museo Sans 100"/>
          <w:sz w:val="24"/>
          <w:szCs w:val="24"/>
        </w:rPr>
        <w:t xml:space="preserve">, departamento de </w:t>
      </w:r>
      <w:r w:rsidR="00A712CC">
        <w:rPr>
          <w:rFonts w:ascii="Museo Sans 100" w:hAnsi="Museo Sans 100"/>
          <w:sz w:val="24"/>
          <w:szCs w:val="24"/>
        </w:rPr>
        <w:t>----</w:t>
      </w:r>
      <w:r w:rsidRPr="00E166CE">
        <w:rPr>
          <w:rFonts w:ascii="Museo Sans 100" w:hAnsi="Museo Sans 100"/>
          <w:sz w:val="24"/>
          <w:szCs w:val="24"/>
        </w:rPr>
        <w:t xml:space="preserve">, con Documento Único de Identidad número </w:t>
      </w:r>
      <w:r w:rsidR="00A712CC">
        <w:rPr>
          <w:rFonts w:ascii="Museo Sans 100" w:hAnsi="Museo Sans 100"/>
          <w:sz w:val="24"/>
          <w:szCs w:val="24"/>
        </w:rPr>
        <w:t>----</w:t>
      </w:r>
      <w:r w:rsidRPr="00E166CE">
        <w:rPr>
          <w:rFonts w:ascii="Museo Sans 100" w:hAnsi="Museo Sans 100"/>
          <w:sz w:val="24"/>
          <w:szCs w:val="24"/>
        </w:rPr>
        <w:t xml:space="preserve">, y su menor hija </w:t>
      </w:r>
      <w:r w:rsidR="00A712CC">
        <w:rPr>
          <w:rFonts w:ascii="Museo Sans 100" w:hAnsi="Museo Sans 100"/>
          <w:b/>
          <w:sz w:val="24"/>
          <w:szCs w:val="24"/>
        </w:rPr>
        <w:t>----</w:t>
      </w:r>
      <w:r w:rsidRPr="00E166CE">
        <w:rPr>
          <w:rFonts w:ascii="Museo Sans 100" w:hAnsi="Museo Sans 100"/>
          <w:b/>
          <w:sz w:val="24"/>
          <w:szCs w:val="24"/>
        </w:rPr>
        <w:t xml:space="preserve">; 5) KARLA PATRICIA ARGUMEDO DE JACINTO, </w:t>
      </w:r>
      <w:r w:rsidRPr="00E166CE">
        <w:rPr>
          <w:rFonts w:ascii="Museo Sans 100" w:hAnsi="Museo Sans 100"/>
          <w:sz w:val="24"/>
          <w:szCs w:val="24"/>
        </w:rPr>
        <w:t xml:space="preserve">de </w:t>
      </w:r>
      <w:r w:rsidR="00A712CC">
        <w:rPr>
          <w:rFonts w:ascii="Museo Sans 100" w:hAnsi="Museo Sans 100"/>
          <w:sz w:val="24"/>
          <w:szCs w:val="24"/>
        </w:rPr>
        <w:t>----</w:t>
      </w:r>
      <w:r w:rsidRPr="00E166CE">
        <w:rPr>
          <w:rFonts w:ascii="Museo Sans 100" w:hAnsi="Museo Sans 100"/>
          <w:sz w:val="24"/>
          <w:szCs w:val="24"/>
        </w:rPr>
        <w:t xml:space="preserve"> años de edad, </w:t>
      </w:r>
      <w:r w:rsidR="00A712CC">
        <w:rPr>
          <w:rFonts w:ascii="Museo Sans 100" w:hAnsi="Museo Sans 100"/>
          <w:sz w:val="24"/>
          <w:szCs w:val="24"/>
        </w:rPr>
        <w:t>----</w:t>
      </w:r>
      <w:r w:rsidRPr="00E166CE">
        <w:rPr>
          <w:rFonts w:ascii="Museo Sans 100" w:hAnsi="Museo Sans 100"/>
          <w:sz w:val="24"/>
          <w:szCs w:val="24"/>
        </w:rPr>
        <w:t xml:space="preserve">, del domicilio de </w:t>
      </w:r>
      <w:r w:rsidR="00A712CC">
        <w:rPr>
          <w:rFonts w:ascii="Museo Sans 100" w:hAnsi="Museo Sans 100"/>
          <w:sz w:val="24"/>
          <w:szCs w:val="24"/>
        </w:rPr>
        <w:t>----</w:t>
      </w:r>
      <w:r w:rsidRPr="00E166CE">
        <w:rPr>
          <w:rFonts w:ascii="Museo Sans 100" w:hAnsi="Museo Sans 100"/>
          <w:sz w:val="24"/>
          <w:szCs w:val="24"/>
        </w:rPr>
        <w:t xml:space="preserve">, departamento de </w:t>
      </w:r>
      <w:r w:rsidR="00A712CC">
        <w:rPr>
          <w:rFonts w:ascii="Museo Sans 100" w:hAnsi="Museo Sans 100"/>
          <w:sz w:val="24"/>
          <w:szCs w:val="24"/>
        </w:rPr>
        <w:t>----</w:t>
      </w:r>
      <w:r w:rsidRPr="00E166CE">
        <w:rPr>
          <w:rFonts w:ascii="Museo Sans 100" w:hAnsi="Museo Sans 100"/>
          <w:sz w:val="24"/>
          <w:szCs w:val="24"/>
        </w:rPr>
        <w:t xml:space="preserve">, con Documento Único de Identidad número </w:t>
      </w:r>
      <w:r w:rsidR="00A712CC">
        <w:rPr>
          <w:rFonts w:ascii="Museo Sans 100" w:hAnsi="Museo Sans 100"/>
          <w:sz w:val="24"/>
          <w:szCs w:val="24"/>
        </w:rPr>
        <w:t>----</w:t>
      </w:r>
      <w:r w:rsidRPr="00E166CE">
        <w:rPr>
          <w:rFonts w:ascii="Museo Sans 100" w:hAnsi="Museo Sans 100"/>
          <w:sz w:val="24"/>
          <w:szCs w:val="24"/>
        </w:rPr>
        <w:t xml:space="preserve">, y sus menores hijos </w:t>
      </w:r>
      <w:r w:rsidR="00EB1709">
        <w:rPr>
          <w:rFonts w:ascii="Museo Sans 100" w:hAnsi="Museo Sans 100"/>
          <w:b/>
          <w:sz w:val="24"/>
          <w:szCs w:val="24"/>
        </w:rPr>
        <w:t>----</w:t>
      </w:r>
      <w:r w:rsidRPr="00E166CE">
        <w:rPr>
          <w:rFonts w:ascii="Museo Sans 100" w:hAnsi="Museo Sans 100"/>
          <w:b/>
          <w:sz w:val="24"/>
          <w:szCs w:val="24"/>
        </w:rPr>
        <w:t xml:space="preserve"> </w:t>
      </w:r>
      <w:r w:rsidRPr="00E166CE">
        <w:rPr>
          <w:rFonts w:ascii="Museo Sans 100" w:hAnsi="Museo Sans 100"/>
          <w:sz w:val="24"/>
          <w:szCs w:val="24"/>
        </w:rPr>
        <w:t xml:space="preserve">ambos de apellidos </w:t>
      </w:r>
      <w:r w:rsidR="00EB1709">
        <w:rPr>
          <w:rFonts w:ascii="Museo Sans 100" w:hAnsi="Museo Sans 100"/>
          <w:b/>
          <w:sz w:val="24"/>
          <w:szCs w:val="24"/>
        </w:rPr>
        <w:t>----</w:t>
      </w:r>
      <w:r w:rsidRPr="00E166CE">
        <w:rPr>
          <w:rFonts w:ascii="Museo Sans 100" w:hAnsi="Museo Sans 100"/>
          <w:b/>
          <w:sz w:val="24"/>
          <w:szCs w:val="24"/>
        </w:rPr>
        <w:t xml:space="preserve">; 6) MARIA ALICIA CONTRERAS DE FLORES, </w:t>
      </w:r>
      <w:r w:rsidRPr="00E166CE">
        <w:rPr>
          <w:rFonts w:ascii="Museo Sans 100" w:hAnsi="Museo Sans 100"/>
          <w:sz w:val="24"/>
          <w:szCs w:val="24"/>
        </w:rPr>
        <w:t xml:space="preserve">de </w:t>
      </w:r>
      <w:r w:rsidR="00EB1709">
        <w:rPr>
          <w:rFonts w:ascii="Museo Sans 100" w:hAnsi="Museo Sans 100"/>
          <w:sz w:val="24"/>
          <w:szCs w:val="24"/>
        </w:rPr>
        <w:t>----</w:t>
      </w:r>
      <w:r w:rsidRPr="00E166CE">
        <w:rPr>
          <w:rFonts w:ascii="Museo Sans 100" w:hAnsi="Museo Sans 100"/>
          <w:sz w:val="24"/>
          <w:szCs w:val="24"/>
        </w:rPr>
        <w:t xml:space="preserve"> años de edad, </w:t>
      </w:r>
      <w:r w:rsidR="00EB1709">
        <w:rPr>
          <w:rFonts w:ascii="Museo Sans 100" w:hAnsi="Museo Sans 100"/>
          <w:sz w:val="24"/>
          <w:szCs w:val="24"/>
        </w:rPr>
        <w:t>----</w:t>
      </w:r>
      <w:r w:rsidRPr="00E166CE">
        <w:rPr>
          <w:rFonts w:ascii="Museo Sans 100" w:hAnsi="Museo Sans 100"/>
          <w:sz w:val="24"/>
          <w:szCs w:val="24"/>
        </w:rPr>
        <w:t xml:space="preserve">, del domicilio de </w:t>
      </w:r>
      <w:r w:rsidR="00EB1709">
        <w:rPr>
          <w:rFonts w:ascii="Museo Sans 100" w:hAnsi="Museo Sans 100"/>
          <w:sz w:val="24"/>
          <w:szCs w:val="24"/>
        </w:rPr>
        <w:t>---</w:t>
      </w:r>
      <w:r w:rsidRPr="00E166CE">
        <w:rPr>
          <w:rFonts w:ascii="Museo Sans 100" w:hAnsi="Museo Sans 100"/>
          <w:sz w:val="24"/>
          <w:szCs w:val="24"/>
        </w:rPr>
        <w:t xml:space="preserve">, departamento de </w:t>
      </w:r>
      <w:r w:rsidR="00EB1709">
        <w:rPr>
          <w:rFonts w:ascii="Museo Sans 100" w:hAnsi="Museo Sans 100"/>
          <w:sz w:val="24"/>
          <w:szCs w:val="24"/>
        </w:rPr>
        <w:t>----</w:t>
      </w:r>
      <w:r w:rsidRPr="00E166CE">
        <w:rPr>
          <w:rFonts w:ascii="Museo Sans 100" w:hAnsi="Museo Sans 100"/>
          <w:sz w:val="24"/>
          <w:szCs w:val="24"/>
        </w:rPr>
        <w:t xml:space="preserve">, con Documento Único de Identidad número </w:t>
      </w:r>
      <w:r w:rsidR="00EB1709">
        <w:rPr>
          <w:rFonts w:ascii="Museo Sans 100" w:hAnsi="Museo Sans 100"/>
          <w:sz w:val="24"/>
          <w:szCs w:val="24"/>
        </w:rPr>
        <w:t>-----</w:t>
      </w:r>
      <w:r w:rsidRPr="00E166CE">
        <w:rPr>
          <w:rFonts w:ascii="Museo Sans 100" w:hAnsi="Museo Sans 100"/>
          <w:sz w:val="24"/>
          <w:szCs w:val="24"/>
        </w:rPr>
        <w:t xml:space="preserve">, y </w:t>
      </w:r>
      <w:r w:rsidR="00EB1709">
        <w:rPr>
          <w:rFonts w:ascii="Museo Sans 100" w:hAnsi="Museo Sans 100"/>
          <w:sz w:val="24"/>
          <w:szCs w:val="24"/>
        </w:rPr>
        <w:t>----</w:t>
      </w:r>
      <w:r w:rsidRPr="00E166CE">
        <w:rPr>
          <w:rFonts w:ascii="Museo Sans 100" w:hAnsi="Museo Sans 100"/>
          <w:sz w:val="24"/>
          <w:szCs w:val="24"/>
        </w:rPr>
        <w:t xml:space="preserve"> </w:t>
      </w:r>
      <w:r w:rsidRPr="00E166CE">
        <w:rPr>
          <w:rFonts w:ascii="Museo Sans 100" w:hAnsi="Museo Sans 100"/>
          <w:b/>
          <w:sz w:val="24"/>
          <w:szCs w:val="24"/>
        </w:rPr>
        <w:t xml:space="preserve">GLORIA MARINA CONTRERAS FLORES, </w:t>
      </w:r>
      <w:r w:rsidRPr="00E166CE">
        <w:rPr>
          <w:rFonts w:ascii="Museo Sans 100" w:hAnsi="Museo Sans 100"/>
          <w:sz w:val="24"/>
          <w:szCs w:val="24"/>
        </w:rPr>
        <w:t xml:space="preserve">de </w:t>
      </w:r>
      <w:r w:rsidR="00EB1709">
        <w:rPr>
          <w:rFonts w:ascii="Museo Sans 100" w:hAnsi="Museo Sans 100"/>
          <w:sz w:val="24"/>
          <w:szCs w:val="24"/>
        </w:rPr>
        <w:t>----</w:t>
      </w:r>
      <w:r w:rsidRPr="00E166CE">
        <w:rPr>
          <w:rFonts w:ascii="Museo Sans 100" w:hAnsi="Museo Sans 100"/>
          <w:sz w:val="24"/>
          <w:szCs w:val="24"/>
        </w:rPr>
        <w:t xml:space="preserve"> años de edad, </w:t>
      </w:r>
      <w:r w:rsidR="00EB1709">
        <w:rPr>
          <w:rFonts w:ascii="Museo Sans 100" w:hAnsi="Museo Sans 100"/>
          <w:sz w:val="24"/>
          <w:szCs w:val="24"/>
        </w:rPr>
        <w:t>---</w:t>
      </w:r>
      <w:r w:rsidRPr="00E166CE">
        <w:rPr>
          <w:rFonts w:ascii="Museo Sans 100" w:hAnsi="Museo Sans 100"/>
          <w:sz w:val="24"/>
          <w:szCs w:val="24"/>
        </w:rPr>
        <w:t xml:space="preserve">, del domicilio de </w:t>
      </w:r>
      <w:r w:rsidR="00EB1709">
        <w:rPr>
          <w:rFonts w:ascii="Museo Sans 100" w:hAnsi="Museo Sans 100"/>
          <w:sz w:val="24"/>
          <w:szCs w:val="24"/>
        </w:rPr>
        <w:t>---</w:t>
      </w:r>
      <w:r w:rsidRPr="00E166CE">
        <w:rPr>
          <w:rFonts w:ascii="Museo Sans 100" w:hAnsi="Museo Sans 100"/>
          <w:sz w:val="24"/>
          <w:szCs w:val="24"/>
        </w:rPr>
        <w:t xml:space="preserve">, departamento de </w:t>
      </w:r>
      <w:r w:rsidR="00EB1709">
        <w:rPr>
          <w:rFonts w:ascii="Museo Sans 100" w:hAnsi="Museo Sans 100"/>
          <w:sz w:val="24"/>
          <w:szCs w:val="24"/>
        </w:rPr>
        <w:t>----</w:t>
      </w:r>
      <w:r w:rsidRPr="00E166CE">
        <w:rPr>
          <w:rFonts w:ascii="Museo Sans 100" w:hAnsi="Museo Sans 100"/>
          <w:sz w:val="24"/>
          <w:szCs w:val="24"/>
        </w:rPr>
        <w:t xml:space="preserve">, con Documento Único de Identidad </w:t>
      </w:r>
      <w:r w:rsidRPr="00E166CE">
        <w:rPr>
          <w:rFonts w:ascii="Museo Sans 100" w:hAnsi="Museo Sans 100"/>
          <w:sz w:val="24"/>
          <w:szCs w:val="24"/>
        </w:rPr>
        <w:lastRenderedPageBreak/>
        <w:t xml:space="preserve">número </w:t>
      </w:r>
      <w:r w:rsidR="00EB1709">
        <w:rPr>
          <w:rFonts w:ascii="Museo Sans 100" w:hAnsi="Museo Sans 100"/>
          <w:sz w:val="24"/>
          <w:szCs w:val="24"/>
        </w:rPr>
        <w:t>----</w:t>
      </w:r>
      <w:r w:rsidRPr="00E166CE">
        <w:rPr>
          <w:rFonts w:ascii="Museo Sans 100" w:hAnsi="Museo Sans 100"/>
          <w:sz w:val="24"/>
          <w:szCs w:val="24"/>
        </w:rPr>
        <w:t xml:space="preserve">; y </w:t>
      </w:r>
      <w:r w:rsidRPr="00E166CE">
        <w:rPr>
          <w:rFonts w:ascii="Museo Sans 100" w:hAnsi="Museo Sans 100"/>
          <w:b/>
          <w:sz w:val="24"/>
          <w:szCs w:val="24"/>
        </w:rPr>
        <w:t xml:space="preserve">7) MARLENY ARACELY PONCE DE MONCHEZ, </w:t>
      </w:r>
      <w:r w:rsidRPr="00E166CE">
        <w:rPr>
          <w:rFonts w:ascii="Museo Sans 100" w:hAnsi="Museo Sans 100"/>
          <w:sz w:val="24"/>
          <w:szCs w:val="24"/>
        </w:rPr>
        <w:t xml:space="preserve">de </w:t>
      </w:r>
      <w:r w:rsidR="00EB1709">
        <w:rPr>
          <w:rFonts w:ascii="Museo Sans 100" w:hAnsi="Museo Sans 100"/>
          <w:sz w:val="24"/>
          <w:szCs w:val="24"/>
        </w:rPr>
        <w:t>----</w:t>
      </w:r>
      <w:r w:rsidRPr="00E166CE">
        <w:rPr>
          <w:rFonts w:ascii="Museo Sans 100" w:hAnsi="Museo Sans 100"/>
          <w:sz w:val="24"/>
          <w:szCs w:val="24"/>
        </w:rPr>
        <w:t xml:space="preserve"> años de edad, </w:t>
      </w:r>
      <w:r w:rsidR="00EB1709">
        <w:rPr>
          <w:rFonts w:ascii="Museo Sans 100" w:hAnsi="Museo Sans 100"/>
          <w:sz w:val="24"/>
          <w:szCs w:val="24"/>
        </w:rPr>
        <w:t>----</w:t>
      </w:r>
      <w:r w:rsidRPr="00E166CE">
        <w:rPr>
          <w:rFonts w:ascii="Museo Sans 100" w:hAnsi="Museo Sans 100"/>
          <w:sz w:val="24"/>
          <w:szCs w:val="24"/>
        </w:rPr>
        <w:t xml:space="preserve">, del domicilio de </w:t>
      </w:r>
      <w:r w:rsidR="00EB1709">
        <w:rPr>
          <w:rFonts w:ascii="Museo Sans 100" w:hAnsi="Museo Sans 100"/>
          <w:sz w:val="24"/>
          <w:szCs w:val="24"/>
        </w:rPr>
        <w:t>----</w:t>
      </w:r>
      <w:r w:rsidRPr="00E166CE">
        <w:rPr>
          <w:rFonts w:ascii="Museo Sans 100" w:hAnsi="Museo Sans 100"/>
          <w:sz w:val="24"/>
          <w:szCs w:val="24"/>
        </w:rPr>
        <w:t xml:space="preserve">, departamento de </w:t>
      </w:r>
      <w:r w:rsidR="00EB1709">
        <w:rPr>
          <w:rFonts w:ascii="Museo Sans 100" w:hAnsi="Museo Sans 100"/>
          <w:sz w:val="24"/>
          <w:szCs w:val="24"/>
        </w:rPr>
        <w:t>---</w:t>
      </w:r>
      <w:r w:rsidRPr="00E166CE">
        <w:rPr>
          <w:rFonts w:ascii="Museo Sans 100" w:hAnsi="Museo Sans 100"/>
          <w:sz w:val="24"/>
          <w:szCs w:val="24"/>
        </w:rPr>
        <w:t xml:space="preserve">, con Documento Único de Identidad número </w:t>
      </w:r>
      <w:r w:rsidR="00EB1709">
        <w:rPr>
          <w:rFonts w:ascii="Museo Sans 100" w:hAnsi="Museo Sans 100"/>
          <w:sz w:val="24"/>
          <w:szCs w:val="24"/>
        </w:rPr>
        <w:t>----</w:t>
      </w:r>
      <w:r w:rsidRPr="00E166CE">
        <w:rPr>
          <w:rFonts w:ascii="Museo Sans 100" w:hAnsi="Museo Sans 100"/>
          <w:sz w:val="24"/>
          <w:szCs w:val="24"/>
        </w:rPr>
        <w:t xml:space="preserve">, y su menor hijo </w:t>
      </w:r>
      <w:r w:rsidR="00EB1709">
        <w:rPr>
          <w:rFonts w:ascii="Museo Sans 100" w:hAnsi="Museo Sans 100"/>
          <w:b/>
          <w:sz w:val="24"/>
          <w:szCs w:val="24"/>
        </w:rPr>
        <w:t>----</w:t>
      </w:r>
      <w:r w:rsidRPr="00E166CE">
        <w:rPr>
          <w:rFonts w:ascii="Museo Sans 100" w:hAnsi="Museo Sans 100"/>
          <w:sz w:val="24"/>
          <w:szCs w:val="24"/>
        </w:rPr>
        <w:t>;</w:t>
      </w:r>
      <w:r w:rsidRPr="00E166CE">
        <w:rPr>
          <w:rFonts w:ascii="Museo Sans 100" w:eastAsia="Times New Roman" w:hAnsi="Museo Sans 100"/>
          <w:sz w:val="24"/>
          <w:szCs w:val="24"/>
          <w:lang w:val="es-ES_tradnl"/>
        </w:rPr>
        <w:t xml:space="preserve"> el</w:t>
      </w:r>
      <w:r w:rsidRPr="00E166CE">
        <w:rPr>
          <w:rFonts w:ascii="Museo Sans 100" w:hAnsi="Museo Sans 100"/>
          <w:sz w:val="24"/>
          <w:szCs w:val="24"/>
        </w:rPr>
        <w:t xml:space="preserve"> señor Presidente somete a consideración de Junta Directiva, dictamen jurídico 396, relacionado con la adjudicación en venta de  07 solares para vivienda, </w:t>
      </w:r>
      <w:r w:rsidRPr="00E166CE">
        <w:rPr>
          <w:rFonts w:ascii="Museo Sans 100" w:eastAsia="Times New Roman" w:hAnsi="Museo Sans 100"/>
          <w:sz w:val="24"/>
          <w:szCs w:val="24"/>
        </w:rPr>
        <w:t xml:space="preserve">ubicados en </w:t>
      </w:r>
      <w:r w:rsidRPr="00E166CE">
        <w:rPr>
          <w:rFonts w:ascii="Museo Sans 100" w:hAnsi="Museo Sans 100" w:cs="Arial"/>
          <w:b/>
          <w:sz w:val="24"/>
          <w:szCs w:val="24"/>
        </w:rPr>
        <w:t xml:space="preserve">HACIENDA SANTA CLARA ASEN. COM. NUM DOCE, COQUERA UNO, </w:t>
      </w:r>
      <w:r w:rsidRPr="00E166CE">
        <w:rPr>
          <w:rFonts w:ascii="Museo Sans 100" w:hAnsi="Museo Sans 100" w:cs="Arial"/>
          <w:sz w:val="24"/>
          <w:szCs w:val="24"/>
        </w:rPr>
        <w:t xml:space="preserve">y según planos como HACIENDA SANTA CLARA PORCION 1, LOTE A, denominado el proyecto como </w:t>
      </w:r>
      <w:r w:rsidRPr="00E166CE">
        <w:rPr>
          <w:rFonts w:ascii="Museo Sans 100" w:hAnsi="Museo Sans 100" w:cs="Arial"/>
          <w:b/>
          <w:sz w:val="24"/>
          <w:szCs w:val="24"/>
        </w:rPr>
        <w:t>ASENTAMIENTO COMUNITARIO #12, COQUERA 1</w:t>
      </w:r>
      <w:r w:rsidRPr="00E166CE">
        <w:rPr>
          <w:rFonts w:ascii="Museo Sans 100" w:hAnsi="Museo Sans 100" w:cs="Arial"/>
          <w:sz w:val="24"/>
          <w:szCs w:val="24"/>
        </w:rPr>
        <w:t>, situad</w:t>
      </w:r>
      <w:r w:rsidR="00313FF0" w:rsidRPr="00E166CE">
        <w:rPr>
          <w:rFonts w:ascii="Museo Sans 100" w:hAnsi="Museo Sans 100" w:cs="Arial"/>
          <w:sz w:val="24"/>
          <w:szCs w:val="24"/>
        </w:rPr>
        <w:t>o</w:t>
      </w:r>
      <w:r w:rsidRPr="00E166CE">
        <w:rPr>
          <w:rFonts w:ascii="Museo Sans 100" w:hAnsi="Museo Sans 100" w:cs="Arial"/>
          <w:sz w:val="24"/>
          <w:szCs w:val="24"/>
        </w:rPr>
        <w:t xml:space="preserve"> en cantón </w:t>
      </w:r>
      <w:proofErr w:type="spellStart"/>
      <w:r w:rsidRPr="00E166CE">
        <w:rPr>
          <w:rFonts w:ascii="Museo Sans 100" w:hAnsi="Museo Sans 100" w:cs="Arial"/>
          <w:sz w:val="24"/>
          <w:szCs w:val="24"/>
        </w:rPr>
        <w:t>Tecualuya</w:t>
      </w:r>
      <w:proofErr w:type="spellEnd"/>
      <w:r w:rsidRPr="00E166CE">
        <w:rPr>
          <w:rFonts w:ascii="Museo Sans 100" w:hAnsi="Museo Sans 100" w:cs="Arial"/>
          <w:sz w:val="24"/>
          <w:szCs w:val="24"/>
        </w:rPr>
        <w:t>, jurisdicción San Luis Talpa, departamento de La Paz</w:t>
      </w:r>
      <w:r w:rsidRPr="00E166CE">
        <w:rPr>
          <w:rFonts w:ascii="Museo Sans 100" w:hAnsi="Museo Sans 100"/>
          <w:bCs/>
          <w:sz w:val="24"/>
          <w:szCs w:val="24"/>
        </w:rPr>
        <w:t xml:space="preserve">, </w:t>
      </w:r>
      <w:r w:rsidR="00313FF0" w:rsidRPr="00E166CE">
        <w:rPr>
          <w:rFonts w:ascii="Museo Sans 100" w:hAnsi="Museo Sans 100"/>
          <w:b/>
          <w:sz w:val="24"/>
          <w:szCs w:val="24"/>
        </w:rPr>
        <w:t>código de p</w:t>
      </w:r>
      <w:r w:rsidRPr="00E166CE">
        <w:rPr>
          <w:rFonts w:ascii="Museo Sans 100" w:hAnsi="Museo Sans 100"/>
          <w:b/>
          <w:sz w:val="24"/>
          <w:szCs w:val="24"/>
        </w:rPr>
        <w:t xml:space="preserve">royecto 081315, </w:t>
      </w:r>
      <w:r w:rsidR="00313FF0" w:rsidRPr="00E166CE">
        <w:rPr>
          <w:rFonts w:ascii="Museo Sans 100" w:hAnsi="Museo Sans 100"/>
          <w:b/>
          <w:sz w:val="24"/>
          <w:szCs w:val="24"/>
        </w:rPr>
        <w:t>SSE 1917, e</w:t>
      </w:r>
      <w:r w:rsidRPr="00E166CE">
        <w:rPr>
          <w:rFonts w:ascii="Museo Sans 100" w:hAnsi="Museo Sans 100"/>
          <w:b/>
          <w:sz w:val="24"/>
          <w:szCs w:val="24"/>
        </w:rPr>
        <w:t xml:space="preserve">ntrega </w:t>
      </w:r>
      <w:r w:rsidR="00313FF0" w:rsidRPr="00E166CE">
        <w:rPr>
          <w:rFonts w:ascii="Museo Sans 100" w:hAnsi="Museo Sans 100"/>
          <w:b/>
          <w:sz w:val="24"/>
          <w:szCs w:val="24"/>
        </w:rPr>
        <w:t>0</w:t>
      </w:r>
      <w:r w:rsidRPr="00E166CE">
        <w:rPr>
          <w:rFonts w:ascii="Museo Sans 100" w:hAnsi="Museo Sans 100"/>
          <w:b/>
          <w:sz w:val="24"/>
          <w:szCs w:val="24"/>
        </w:rPr>
        <w:t xml:space="preserve">1, </w:t>
      </w:r>
      <w:r w:rsidRPr="00E166CE">
        <w:rPr>
          <w:rFonts w:ascii="Museo Sans 100" w:hAnsi="Museo Sans 100"/>
          <w:sz w:val="24"/>
          <w:szCs w:val="24"/>
        </w:rPr>
        <w:t>en el cual la Gerencia Legal hace las siguientes consideraciones:</w:t>
      </w:r>
    </w:p>
    <w:p w:rsidR="007C5065" w:rsidRPr="00E166CE" w:rsidRDefault="007C5065" w:rsidP="00E166CE">
      <w:pPr>
        <w:jc w:val="both"/>
        <w:rPr>
          <w:rFonts w:ascii="Museo Sans 100" w:hAnsi="Museo Sans 100"/>
          <w:sz w:val="24"/>
          <w:szCs w:val="24"/>
        </w:rPr>
      </w:pPr>
    </w:p>
    <w:p w:rsidR="007C5065" w:rsidRPr="00E166CE" w:rsidRDefault="007C5065" w:rsidP="00386B07">
      <w:pPr>
        <w:pStyle w:val="Prrafodelista"/>
        <w:numPr>
          <w:ilvl w:val="0"/>
          <w:numId w:val="14"/>
        </w:numPr>
        <w:ind w:left="1134" w:right="141" w:hanging="708"/>
        <w:contextualSpacing/>
        <w:jc w:val="both"/>
        <w:rPr>
          <w:rFonts w:ascii="Museo Sans 100" w:hAnsi="Museo Sans 100"/>
          <w:b/>
          <w:sz w:val="24"/>
          <w:szCs w:val="24"/>
          <w:lang w:val="es-ES" w:eastAsia="es-ES"/>
        </w:rPr>
      </w:pPr>
      <w:r w:rsidRPr="00E166CE">
        <w:rPr>
          <w:rFonts w:ascii="Museo Sans 100" w:hAnsi="Museo Sans 100"/>
          <w:sz w:val="24"/>
          <w:szCs w:val="24"/>
          <w:lang w:val="es-ES"/>
        </w:rPr>
        <w:t xml:space="preserve">Que </w:t>
      </w:r>
      <w:r w:rsidR="00313FF0" w:rsidRPr="00E166CE">
        <w:rPr>
          <w:rFonts w:ascii="Museo Sans 100" w:hAnsi="Museo Sans 100"/>
          <w:sz w:val="24"/>
          <w:szCs w:val="24"/>
        </w:rPr>
        <w:t>m</w:t>
      </w:r>
      <w:r w:rsidRPr="00E166CE">
        <w:rPr>
          <w:rFonts w:ascii="Museo Sans 100" w:hAnsi="Museo Sans 100"/>
          <w:sz w:val="24"/>
          <w:szCs w:val="24"/>
        </w:rPr>
        <w:t>ediante el Punto XXVIII del Acta de Sesión Ordinaria 48-2003, de fecha 18 de diciembre de 2003, la Junta Directiva Institucional, acordó aceptar la Donación propuesta por la Asociación Cooperativa de Producción Agropecuaria “Santa</w:t>
      </w:r>
      <w:r w:rsidRPr="00E166CE">
        <w:rPr>
          <w:rFonts w:ascii="Museo Sans 100" w:hAnsi="Museo Sans 100"/>
          <w:b/>
          <w:sz w:val="24"/>
          <w:szCs w:val="24"/>
        </w:rPr>
        <w:t xml:space="preserve"> </w:t>
      </w:r>
      <w:r w:rsidRPr="00E166CE">
        <w:rPr>
          <w:rFonts w:ascii="Museo Sans 100" w:hAnsi="Museo Sans 100"/>
          <w:sz w:val="24"/>
          <w:szCs w:val="24"/>
        </w:rPr>
        <w:t xml:space="preserve">Clara N° 2” de Responsabilidad Limitada, de 2 inmuebles con un área total de 177,731.92 Mts.², equivalente a 17 </w:t>
      </w:r>
      <w:proofErr w:type="spellStart"/>
      <w:r w:rsidRPr="00E166CE">
        <w:rPr>
          <w:rFonts w:ascii="Museo Sans 100" w:hAnsi="Museo Sans 100"/>
          <w:sz w:val="24"/>
          <w:szCs w:val="24"/>
        </w:rPr>
        <w:t>Hás</w:t>
      </w:r>
      <w:proofErr w:type="spellEnd"/>
      <w:r w:rsidRPr="00E166CE">
        <w:rPr>
          <w:rFonts w:ascii="Museo Sans 100" w:hAnsi="Museo Sans 100"/>
          <w:sz w:val="24"/>
          <w:szCs w:val="24"/>
        </w:rPr>
        <w:t xml:space="preserve">. 77 </w:t>
      </w:r>
      <w:proofErr w:type="spellStart"/>
      <w:r w:rsidRPr="00E166CE">
        <w:rPr>
          <w:rFonts w:ascii="Museo Sans 100" w:hAnsi="Museo Sans 100"/>
          <w:sz w:val="24"/>
          <w:szCs w:val="24"/>
        </w:rPr>
        <w:t>Ás</w:t>
      </w:r>
      <w:proofErr w:type="spellEnd"/>
      <w:r w:rsidRPr="00E166CE">
        <w:rPr>
          <w:rFonts w:ascii="Museo Sans 100" w:hAnsi="Museo Sans 100"/>
          <w:sz w:val="24"/>
          <w:szCs w:val="24"/>
        </w:rPr>
        <w:t xml:space="preserve">. 31.92 </w:t>
      </w:r>
      <w:proofErr w:type="spellStart"/>
      <w:r w:rsidRPr="00E166CE">
        <w:rPr>
          <w:rFonts w:ascii="Museo Sans 100" w:hAnsi="Museo Sans 100"/>
          <w:sz w:val="24"/>
          <w:szCs w:val="24"/>
        </w:rPr>
        <w:t>Cás</w:t>
      </w:r>
      <w:proofErr w:type="spellEnd"/>
      <w:r w:rsidRPr="00E166CE">
        <w:rPr>
          <w:rFonts w:ascii="Museo Sans 100" w:hAnsi="Museo Sans 100"/>
          <w:sz w:val="24"/>
          <w:szCs w:val="24"/>
        </w:rPr>
        <w:t>., con un valor total de $58,125.34, a razón de $3,270.39 por hectárea, y de $0.327039 por metro cuadrado, la cual está formada por dos lotes identificados de la siguiente manera:</w:t>
      </w:r>
    </w:p>
    <w:p w:rsidR="00E166CE" w:rsidRPr="00E166CE" w:rsidRDefault="00E166CE" w:rsidP="00E166CE">
      <w:pPr>
        <w:pStyle w:val="Prrafodelista"/>
        <w:ind w:left="1134" w:right="141"/>
        <w:contextualSpacing/>
        <w:jc w:val="both"/>
        <w:rPr>
          <w:rFonts w:ascii="Museo Sans 100" w:hAnsi="Museo Sans 100"/>
          <w:b/>
          <w:sz w:val="24"/>
          <w:szCs w:val="24"/>
          <w:lang w:val="es-ES" w:eastAsia="es-ES"/>
        </w:rPr>
      </w:pPr>
    </w:p>
    <w:tbl>
      <w:tblPr>
        <w:tblStyle w:val="Tablaconcuadrcula"/>
        <w:tblW w:w="8137" w:type="dxa"/>
        <w:tblInd w:w="936" w:type="dxa"/>
        <w:tblLayout w:type="fixed"/>
        <w:tblLook w:val="04A0" w:firstRow="1" w:lastRow="0" w:firstColumn="1" w:lastColumn="0" w:noHBand="0" w:noVBand="1"/>
      </w:tblPr>
      <w:tblGrid>
        <w:gridCol w:w="2006"/>
        <w:gridCol w:w="1673"/>
        <w:gridCol w:w="1003"/>
        <w:gridCol w:w="1896"/>
        <w:gridCol w:w="1559"/>
      </w:tblGrid>
      <w:tr w:rsidR="007C5065" w:rsidRPr="006F39FB" w:rsidTr="00313FF0">
        <w:trPr>
          <w:trHeight w:val="474"/>
        </w:trPr>
        <w:tc>
          <w:tcPr>
            <w:tcW w:w="3679" w:type="dxa"/>
            <w:gridSpan w:val="2"/>
            <w:shd w:val="clear" w:color="auto" w:fill="BFBFBF" w:themeFill="background1" w:themeFillShade="BF"/>
            <w:vAlign w:val="center"/>
          </w:tcPr>
          <w:p w:rsidR="007C5065" w:rsidRPr="00E166CE" w:rsidRDefault="007C5065" w:rsidP="00313FF0">
            <w:pPr>
              <w:jc w:val="center"/>
              <w:rPr>
                <w:rFonts w:ascii="Museo Sans 100" w:hAnsi="Museo Sans 100"/>
                <w:b/>
                <w:sz w:val="18"/>
                <w:szCs w:val="18"/>
              </w:rPr>
            </w:pPr>
            <w:r w:rsidRPr="00E166CE">
              <w:rPr>
                <w:rFonts w:ascii="Museo Sans 100" w:hAnsi="Museo Sans 100"/>
                <w:b/>
                <w:sz w:val="18"/>
                <w:szCs w:val="18"/>
              </w:rPr>
              <w:t>DENOMINACIÓN</w:t>
            </w:r>
          </w:p>
        </w:tc>
        <w:tc>
          <w:tcPr>
            <w:tcW w:w="1003" w:type="dxa"/>
            <w:vMerge w:val="restart"/>
            <w:shd w:val="clear" w:color="auto" w:fill="BFBFBF" w:themeFill="background1" w:themeFillShade="BF"/>
            <w:vAlign w:val="center"/>
          </w:tcPr>
          <w:p w:rsidR="007C5065" w:rsidRPr="00E166CE" w:rsidRDefault="007C5065" w:rsidP="00313FF0">
            <w:pPr>
              <w:jc w:val="center"/>
              <w:rPr>
                <w:rFonts w:ascii="Museo Sans 100" w:hAnsi="Museo Sans 100"/>
                <w:b/>
                <w:sz w:val="18"/>
                <w:szCs w:val="18"/>
              </w:rPr>
            </w:pPr>
            <w:r w:rsidRPr="00E166CE">
              <w:rPr>
                <w:rFonts w:ascii="Museo Sans 100" w:hAnsi="Museo Sans 100"/>
                <w:b/>
                <w:sz w:val="18"/>
                <w:szCs w:val="18"/>
              </w:rPr>
              <w:t>ÁREA Mts.²</w:t>
            </w:r>
          </w:p>
        </w:tc>
        <w:tc>
          <w:tcPr>
            <w:tcW w:w="1896" w:type="dxa"/>
            <w:vMerge w:val="restart"/>
            <w:shd w:val="clear" w:color="auto" w:fill="BFBFBF" w:themeFill="background1" w:themeFillShade="BF"/>
            <w:vAlign w:val="center"/>
          </w:tcPr>
          <w:p w:rsidR="007C5065" w:rsidRPr="00E166CE" w:rsidRDefault="007C5065" w:rsidP="00313FF0">
            <w:pPr>
              <w:jc w:val="center"/>
              <w:rPr>
                <w:rFonts w:ascii="Museo Sans 100" w:hAnsi="Museo Sans 100"/>
                <w:b/>
                <w:sz w:val="18"/>
                <w:szCs w:val="18"/>
              </w:rPr>
            </w:pPr>
            <w:r w:rsidRPr="00E166CE">
              <w:rPr>
                <w:rFonts w:ascii="Museo Sans 100" w:hAnsi="Museo Sans 100"/>
                <w:b/>
                <w:sz w:val="18"/>
                <w:szCs w:val="18"/>
              </w:rPr>
              <w:t xml:space="preserve">ÁREA </w:t>
            </w:r>
            <w:proofErr w:type="spellStart"/>
            <w:r w:rsidRPr="00E166CE">
              <w:rPr>
                <w:rFonts w:ascii="Museo Sans 100" w:hAnsi="Museo Sans 100"/>
                <w:b/>
                <w:sz w:val="18"/>
                <w:szCs w:val="18"/>
              </w:rPr>
              <w:t>Hás</w:t>
            </w:r>
            <w:proofErr w:type="spellEnd"/>
            <w:r w:rsidRPr="00E166CE">
              <w:rPr>
                <w:rFonts w:ascii="Museo Sans 100" w:hAnsi="Museo Sans 100"/>
                <w:b/>
                <w:sz w:val="18"/>
                <w:szCs w:val="18"/>
              </w:rPr>
              <w:t>.</w:t>
            </w:r>
          </w:p>
        </w:tc>
        <w:tc>
          <w:tcPr>
            <w:tcW w:w="1559" w:type="dxa"/>
            <w:vMerge w:val="restart"/>
            <w:shd w:val="clear" w:color="auto" w:fill="BFBFBF" w:themeFill="background1" w:themeFillShade="BF"/>
            <w:vAlign w:val="center"/>
          </w:tcPr>
          <w:p w:rsidR="007C5065" w:rsidRPr="00E166CE" w:rsidRDefault="007C5065" w:rsidP="00313FF0">
            <w:pPr>
              <w:jc w:val="center"/>
              <w:rPr>
                <w:rFonts w:ascii="Museo Sans 100" w:hAnsi="Museo Sans 100"/>
                <w:b/>
                <w:sz w:val="18"/>
                <w:szCs w:val="18"/>
              </w:rPr>
            </w:pPr>
            <w:r w:rsidRPr="00E166CE">
              <w:rPr>
                <w:rFonts w:ascii="Museo Sans 100" w:hAnsi="Museo Sans 100"/>
                <w:b/>
                <w:sz w:val="18"/>
                <w:szCs w:val="18"/>
              </w:rPr>
              <w:t>MATRICULA</w:t>
            </w:r>
          </w:p>
        </w:tc>
      </w:tr>
      <w:tr w:rsidR="007C5065" w:rsidRPr="006F39FB" w:rsidTr="00313FF0">
        <w:trPr>
          <w:trHeight w:val="972"/>
        </w:trPr>
        <w:tc>
          <w:tcPr>
            <w:tcW w:w="2006" w:type="dxa"/>
            <w:shd w:val="clear" w:color="auto" w:fill="BFBFBF" w:themeFill="background1" w:themeFillShade="BF"/>
            <w:vAlign w:val="center"/>
          </w:tcPr>
          <w:p w:rsidR="007C5065" w:rsidRPr="00E166CE" w:rsidRDefault="007C5065" w:rsidP="00313FF0">
            <w:pPr>
              <w:jc w:val="center"/>
              <w:rPr>
                <w:rFonts w:ascii="Museo Sans 100" w:hAnsi="Museo Sans 100"/>
                <w:b/>
                <w:sz w:val="18"/>
                <w:szCs w:val="18"/>
              </w:rPr>
            </w:pPr>
            <w:r w:rsidRPr="00E166CE">
              <w:rPr>
                <w:rFonts w:ascii="Museo Sans 100" w:hAnsi="Museo Sans 100"/>
                <w:b/>
                <w:sz w:val="18"/>
                <w:szCs w:val="18"/>
              </w:rPr>
              <w:t>Según Punto XXVIII de Acta S.O. N° 48-23 de fecha 18-12-2003</w:t>
            </w:r>
          </w:p>
        </w:tc>
        <w:tc>
          <w:tcPr>
            <w:tcW w:w="1673" w:type="dxa"/>
            <w:shd w:val="clear" w:color="auto" w:fill="BFBFBF" w:themeFill="background1" w:themeFillShade="BF"/>
            <w:vAlign w:val="center"/>
          </w:tcPr>
          <w:p w:rsidR="007C5065" w:rsidRPr="00E166CE" w:rsidRDefault="007C5065" w:rsidP="00313FF0">
            <w:pPr>
              <w:jc w:val="center"/>
              <w:rPr>
                <w:rFonts w:ascii="Museo Sans 100" w:hAnsi="Museo Sans 100"/>
                <w:b/>
                <w:sz w:val="18"/>
                <w:szCs w:val="18"/>
              </w:rPr>
            </w:pPr>
            <w:r w:rsidRPr="00E166CE">
              <w:rPr>
                <w:rFonts w:ascii="Museo Sans 100" w:hAnsi="Museo Sans 100"/>
                <w:b/>
                <w:sz w:val="18"/>
                <w:szCs w:val="18"/>
              </w:rPr>
              <w:t xml:space="preserve">Según Razón de Inscripción </w:t>
            </w:r>
          </w:p>
        </w:tc>
        <w:tc>
          <w:tcPr>
            <w:tcW w:w="1003" w:type="dxa"/>
            <w:vMerge/>
            <w:shd w:val="clear" w:color="auto" w:fill="BFBFBF" w:themeFill="background1" w:themeFillShade="BF"/>
            <w:vAlign w:val="center"/>
          </w:tcPr>
          <w:p w:rsidR="007C5065" w:rsidRPr="00E166CE" w:rsidRDefault="007C5065" w:rsidP="00313FF0">
            <w:pPr>
              <w:jc w:val="center"/>
              <w:rPr>
                <w:rFonts w:ascii="Museo Sans 100" w:hAnsi="Museo Sans 100"/>
                <w:b/>
                <w:sz w:val="18"/>
                <w:szCs w:val="18"/>
              </w:rPr>
            </w:pPr>
          </w:p>
        </w:tc>
        <w:tc>
          <w:tcPr>
            <w:tcW w:w="1896" w:type="dxa"/>
            <w:vMerge/>
            <w:shd w:val="clear" w:color="auto" w:fill="BFBFBF" w:themeFill="background1" w:themeFillShade="BF"/>
            <w:vAlign w:val="center"/>
          </w:tcPr>
          <w:p w:rsidR="007C5065" w:rsidRPr="00E166CE" w:rsidRDefault="007C5065" w:rsidP="00313FF0">
            <w:pPr>
              <w:jc w:val="center"/>
              <w:rPr>
                <w:rFonts w:ascii="Museo Sans 100" w:hAnsi="Museo Sans 100"/>
                <w:sz w:val="18"/>
                <w:szCs w:val="18"/>
              </w:rPr>
            </w:pPr>
          </w:p>
        </w:tc>
        <w:tc>
          <w:tcPr>
            <w:tcW w:w="1559" w:type="dxa"/>
            <w:vMerge/>
            <w:shd w:val="clear" w:color="auto" w:fill="BFBFBF" w:themeFill="background1" w:themeFillShade="BF"/>
            <w:vAlign w:val="center"/>
          </w:tcPr>
          <w:p w:rsidR="007C5065" w:rsidRPr="00E166CE" w:rsidRDefault="007C5065" w:rsidP="00313FF0">
            <w:pPr>
              <w:jc w:val="center"/>
              <w:rPr>
                <w:rFonts w:ascii="Museo Sans 100" w:hAnsi="Museo Sans 100"/>
                <w:b/>
                <w:sz w:val="18"/>
                <w:szCs w:val="18"/>
              </w:rPr>
            </w:pPr>
          </w:p>
        </w:tc>
      </w:tr>
      <w:tr w:rsidR="007C5065" w:rsidRPr="006F39FB" w:rsidTr="00313FF0">
        <w:trPr>
          <w:trHeight w:val="512"/>
        </w:trPr>
        <w:tc>
          <w:tcPr>
            <w:tcW w:w="2006" w:type="dxa"/>
            <w:vAlign w:val="center"/>
          </w:tcPr>
          <w:p w:rsidR="007C5065" w:rsidRPr="00E166CE" w:rsidRDefault="007C5065" w:rsidP="00313FF0">
            <w:pPr>
              <w:jc w:val="center"/>
              <w:rPr>
                <w:rFonts w:ascii="Museo Sans 100" w:hAnsi="Museo Sans 100"/>
                <w:sz w:val="18"/>
                <w:szCs w:val="18"/>
              </w:rPr>
            </w:pPr>
            <w:r w:rsidRPr="00E166CE">
              <w:rPr>
                <w:rFonts w:ascii="Museo Sans 100" w:hAnsi="Museo Sans 100"/>
                <w:sz w:val="18"/>
                <w:szCs w:val="18"/>
              </w:rPr>
              <w:t>Lote Cooperativa 1-6 de la Porción No.1</w:t>
            </w:r>
          </w:p>
        </w:tc>
        <w:tc>
          <w:tcPr>
            <w:tcW w:w="1673" w:type="dxa"/>
            <w:vAlign w:val="center"/>
          </w:tcPr>
          <w:p w:rsidR="007C5065" w:rsidRPr="00E166CE" w:rsidRDefault="007C5065" w:rsidP="00313FF0">
            <w:pPr>
              <w:jc w:val="center"/>
              <w:rPr>
                <w:rFonts w:ascii="Museo Sans 100" w:hAnsi="Museo Sans 100"/>
                <w:sz w:val="18"/>
                <w:szCs w:val="18"/>
              </w:rPr>
            </w:pPr>
            <w:r w:rsidRPr="00E166CE">
              <w:rPr>
                <w:rFonts w:ascii="Museo Sans 100" w:hAnsi="Museo Sans 100"/>
                <w:sz w:val="18"/>
                <w:szCs w:val="18"/>
              </w:rPr>
              <w:t>Hda. Sta. Clara, Porción #1, lote “A” (IG) Remedición</w:t>
            </w:r>
          </w:p>
        </w:tc>
        <w:tc>
          <w:tcPr>
            <w:tcW w:w="1003" w:type="dxa"/>
            <w:vAlign w:val="center"/>
          </w:tcPr>
          <w:p w:rsidR="007C5065" w:rsidRPr="00E166CE" w:rsidRDefault="007C5065" w:rsidP="00313FF0">
            <w:pPr>
              <w:jc w:val="center"/>
              <w:rPr>
                <w:rFonts w:ascii="Museo Sans 100" w:hAnsi="Museo Sans 100"/>
                <w:sz w:val="18"/>
                <w:szCs w:val="18"/>
              </w:rPr>
            </w:pPr>
            <w:r w:rsidRPr="00E166CE">
              <w:rPr>
                <w:rFonts w:ascii="Museo Sans 100" w:hAnsi="Museo Sans 100"/>
                <w:sz w:val="18"/>
                <w:szCs w:val="18"/>
              </w:rPr>
              <w:t>165,334.44</w:t>
            </w:r>
          </w:p>
        </w:tc>
        <w:tc>
          <w:tcPr>
            <w:tcW w:w="1896" w:type="dxa"/>
            <w:vAlign w:val="center"/>
          </w:tcPr>
          <w:p w:rsidR="007C5065" w:rsidRPr="00E166CE" w:rsidRDefault="007C5065" w:rsidP="00313FF0">
            <w:pPr>
              <w:jc w:val="center"/>
              <w:rPr>
                <w:rFonts w:ascii="Museo Sans 100" w:hAnsi="Museo Sans 100"/>
                <w:sz w:val="18"/>
                <w:szCs w:val="18"/>
              </w:rPr>
            </w:pPr>
            <w:r w:rsidRPr="00E166CE">
              <w:rPr>
                <w:rFonts w:ascii="Museo Sans 100" w:hAnsi="Museo Sans 100"/>
                <w:sz w:val="18"/>
                <w:szCs w:val="18"/>
              </w:rPr>
              <w:t xml:space="preserve">16 </w:t>
            </w:r>
            <w:proofErr w:type="spellStart"/>
            <w:r w:rsidRPr="00E166CE">
              <w:rPr>
                <w:rFonts w:ascii="Museo Sans 100" w:hAnsi="Museo Sans 100"/>
                <w:sz w:val="18"/>
                <w:szCs w:val="18"/>
              </w:rPr>
              <w:t>Hás</w:t>
            </w:r>
            <w:proofErr w:type="spellEnd"/>
            <w:r w:rsidRPr="00E166CE">
              <w:rPr>
                <w:rFonts w:ascii="Museo Sans 100" w:hAnsi="Museo Sans 100"/>
                <w:sz w:val="18"/>
                <w:szCs w:val="18"/>
              </w:rPr>
              <w:t xml:space="preserve">. 53 </w:t>
            </w:r>
            <w:proofErr w:type="spellStart"/>
            <w:r w:rsidRPr="00E166CE">
              <w:rPr>
                <w:rFonts w:ascii="Museo Sans 100" w:hAnsi="Museo Sans 100"/>
                <w:sz w:val="18"/>
                <w:szCs w:val="18"/>
              </w:rPr>
              <w:t>Ás</w:t>
            </w:r>
            <w:proofErr w:type="spellEnd"/>
            <w:r w:rsidRPr="00E166CE">
              <w:rPr>
                <w:rFonts w:ascii="Museo Sans 100" w:hAnsi="Museo Sans 100"/>
                <w:sz w:val="18"/>
                <w:szCs w:val="18"/>
              </w:rPr>
              <w:t xml:space="preserve">. 34.44 </w:t>
            </w:r>
            <w:proofErr w:type="spellStart"/>
            <w:r w:rsidRPr="00E166CE">
              <w:rPr>
                <w:rFonts w:ascii="Museo Sans 100" w:hAnsi="Museo Sans 100"/>
                <w:sz w:val="18"/>
                <w:szCs w:val="18"/>
              </w:rPr>
              <w:t>Cás</w:t>
            </w:r>
            <w:proofErr w:type="spellEnd"/>
          </w:p>
        </w:tc>
        <w:tc>
          <w:tcPr>
            <w:tcW w:w="1559" w:type="dxa"/>
            <w:vAlign w:val="center"/>
          </w:tcPr>
          <w:p w:rsidR="007C5065" w:rsidRPr="00E166CE" w:rsidRDefault="00EB1709" w:rsidP="00313FF0">
            <w:pPr>
              <w:jc w:val="center"/>
              <w:rPr>
                <w:rFonts w:ascii="Museo Sans 100" w:hAnsi="Museo Sans 100"/>
                <w:sz w:val="18"/>
                <w:szCs w:val="18"/>
              </w:rPr>
            </w:pPr>
            <w:r>
              <w:rPr>
                <w:rFonts w:ascii="Museo Sans 100" w:hAnsi="Museo Sans 100"/>
                <w:sz w:val="18"/>
                <w:szCs w:val="18"/>
              </w:rPr>
              <w:t>----</w:t>
            </w:r>
            <w:r w:rsidR="007C5065" w:rsidRPr="00E166CE">
              <w:rPr>
                <w:rFonts w:ascii="Museo Sans 100" w:hAnsi="Museo Sans 100"/>
                <w:sz w:val="18"/>
                <w:szCs w:val="18"/>
              </w:rPr>
              <w:t>-00000 asiento 6</w:t>
            </w:r>
          </w:p>
        </w:tc>
      </w:tr>
      <w:tr w:rsidR="007C5065" w:rsidRPr="006F39FB" w:rsidTr="00313FF0">
        <w:trPr>
          <w:trHeight w:val="506"/>
        </w:trPr>
        <w:tc>
          <w:tcPr>
            <w:tcW w:w="2006" w:type="dxa"/>
            <w:vAlign w:val="center"/>
          </w:tcPr>
          <w:p w:rsidR="007C5065" w:rsidRPr="00E166CE" w:rsidRDefault="007C5065" w:rsidP="00313FF0">
            <w:pPr>
              <w:jc w:val="center"/>
              <w:rPr>
                <w:rFonts w:ascii="Museo Sans 100" w:hAnsi="Museo Sans 100"/>
                <w:sz w:val="18"/>
                <w:szCs w:val="18"/>
              </w:rPr>
            </w:pPr>
            <w:r w:rsidRPr="00E166CE">
              <w:rPr>
                <w:rFonts w:ascii="Museo Sans 100" w:hAnsi="Museo Sans 100"/>
                <w:sz w:val="18"/>
                <w:szCs w:val="18"/>
              </w:rPr>
              <w:t>Lote Cooperativa 4-2 de la Porción No.2</w:t>
            </w:r>
          </w:p>
        </w:tc>
        <w:tc>
          <w:tcPr>
            <w:tcW w:w="1673" w:type="dxa"/>
            <w:vAlign w:val="center"/>
          </w:tcPr>
          <w:p w:rsidR="007C5065" w:rsidRPr="00E166CE" w:rsidRDefault="007C5065" w:rsidP="00313FF0">
            <w:pPr>
              <w:jc w:val="center"/>
              <w:rPr>
                <w:rFonts w:ascii="Museo Sans 100" w:hAnsi="Museo Sans 100"/>
                <w:sz w:val="18"/>
                <w:szCs w:val="18"/>
              </w:rPr>
            </w:pPr>
            <w:r w:rsidRPr="00E166CE">
              <w:rPr>
                <w:rFonts w:ascii="Museo Sans 100" w:hAnsi="Museo Sans 100"/>
                <w:sz w:val="18"/>
                <w:szCs w:val="18"/>
              </w:rPr>
              <w:t xml:space="preserve">Hda. Sta. Clara, Porción #2, lote “B” (IG) </w:t>
            </w:r>
            <w:proofErr w:type="spellStart"/>
            <w:r w:rsidRPr="00E166CE">
              <w:rPr>
                <w:rFonts w:ascii="Museo Sans 100" w:hAnsi="Museo Sans 100"/>
                <w:sz w:val="18"/>
                <w:szCs w:val="18"/>
              </w:rPr>
              <w:t>Remed</w:t>
            </w:r>
            <w:proofErr w:type="spellEnd"/>
            <w:r w:rsidRPr="00E166CE">
              <w:rPr>
                <w:rFonts w:ascii="Museo Sans 100" w:hAnsi="Museo Sans 100"/>
                <w:sz w:val="18"/>
                <w:szCs w:val="18"/>
              </w:rPr>
              <w:t>.</w:t>
            </w:r>
          </w:p>
        </w:tc>
        <w:tc>
          <w:tcPr>
            <w:tcW w:w="1003" w:type="dxa"/>
            <w:vAlign w:val="center"/>
          </w:tcPr>
          <w:p w:rsidR="007C5065" w:rsidRPr="00E166CE" w:rsidRDefault="007C5065" w:rsidP="00313FF0">
            <w:pPr>
              <w:jc w:val="center"/>
              <w:rPr>
                <w:rFonts w:ascii="Museo Sans 100" w:hAnsi="Museo Sans 100"/>
                <w:sz w:val="18"/>
                <w:szCs w:val="18"/>
              </w:rPr>
            </w:pPr>
            <w:r w:rsidRPr="00E166CE">
              <w:rPr>
                <w:rFonts w:ascii="Museo Sans 100" w:hAnsi="Museo Sans 100"/>
                <w:sz w:val="18"/>
                <w:szCs w:val="18"/>
              </w:rPr>
              <w:t>12,397.48</w:t>
            </w:r>
          </w:p>
        </w:tc>
        <w:tc>
          <w:tcPr>
            <w:tcW w:w="1896" w:type="dxa"/>
            <w:vAlign w:val="center"/>
          </w:tcPr>
          <w:p w:rsidR="007C5065" w:rsidRPr="00E166CE" w:rsidRDefault="007C5065" w:rsidP="00313FF0">
            <w:pPr>
              <w:jc w:val="center"/>
              <w:rPr>
                <w:rFonts w:ascii="Museo Sans 100" w:hAnsi="Museo Sans 100"/>
                <w:sz w:val="18"/>
                <w:szCs w:val="18"/>
              </w:rPr>
            </w:pPr>
            <w:r w:rsidRPr="00E166CE">
              <w:rPr>
                <w:rFonts w:ascii="Museo Sans 100" w:hAnsi="Museo Sans 100"/>
                <w:sz w:val="18"/>
                <w:szCs w:val="18"/>
              </w:rPr>
              <w:t xml:space="preserve">1 </w:t>
            </w:r>
            <w:proofErr w:type="spellStart"/>
            <w:r w:rsidRPr="00E166CE">
              <w:rPr>
                <w:rFonts w:ascii="Museo Sans 100" w:hAnsi="Museo Sans 100"/>
                <w:sz w:val="18"/>
                <w:szCs w:val="18"/>
              </w:rPr>
              <w:t>Hás</w:t>
            </w:r>
            <w:proofErr w:type="spellEnd"/>
            <w:r w:rsidRPr="00E166CE">
              <w:rPr>
                <w:rFonts w:ascii="Museo Sans 100" w:hAnsi="Museo Sans 100"/>
                <w:sz w:val="18"/>
                <w:szCs w:val="18"/>
              </w:rPr>
              <w:t xml:space="preserve">. 23 </w:t>
            </w:r>
            <w:proofErr w:type="spellStart"/>
            <w:r w:rsidRPr="00E166CE">
              <w:rPr>
                <w:rFonts w:ascii="Museo Sans 100" w:hAnsi="Museo Sans 100"/>
                <w:sz w:val="18"/>
                <w:szCs w:val="18"/>
              </w:rPr>
              <w:t>Ás</w:t>
            </w:r>
            <w:proofErr w:type="spellEnd"/>
            <w:r w:rsidRPr="00E166CE">
              <w:rPr>
                <w:rFonts w:ascii="Museo Sans 100" w:hAnsi="Museo Sans 100"/>
                <w:sz w:val="18"/>
                <w:szCs w:val="18"/>
              </w:rPr>
              <w:t xml:space="preserve">. 97.48 </w:t>
            </w:r>
            <w:proofErr w:type="spellStart"/>
            <w:r w:rsidRPr="00E166CE">
              <w:rPr>
                <w:rFonts w:ascii="Museo Sans 100" w:hAnsi="Museo Sans 100"/>
                <w:sz w:val="18"/>
                <w:szCs w:val="18"/>
              </w:rPr>
              <w:t>Cás</w:t>
            </w:r>
            <w:proofErr w:type="spellEnd"/>
            <w:r w:rsidRPr="00E166CE">
              <w:rPr>
                <w:rFonts w:ascii="Museo Sans 100" w:hAnsi="Museo Sans 100"/>
                <w:sz w:val="18"/>
                <w:szCs w:val="18"/>
              </w:rPr>
              <w:t>.</w:t>
            </w:r>
          </w:p>
        </w:tc>
        <w:tc>
          <w:tcPr>
            <w:tcW w:w="1559" w:type="dxa"/>
            <w:vAlign w:val="center"/>
          </w:tcPr>
          <w:p w:rsidR="007C5065" w:rsidRPr="00E166CE" w:rsidRDefault="00EB1709" w:rsidP="00313FF0">
            <w:pPr>
              <w:jc w:val="center"/>
              <w:rPr>
                <w:rFonts w:ascii="Museo Sans 100" w:hAnsi="Museo Sans 100"/>
                <w:sz w:val="18"/>
                <w:szCs w:val="18"/>
              </w:rPr>
            </w:pPr>
            <w:r>
              <w:rPr>
                <w:rFonts w:ascii="Museo Sans 100" w:hAnsi="Museo Sans 100"/>
                <w:sz w:val="18"/>
                <w:szCs w:val="18"/>
              </w:rPr>
              <w:t>----</w:t>
            </w:r>
            <w:r w:rsidR="007C5065" w:rsidRPr="00E166CE">
              <w:rPr>
                <w:rFonts w:ascii="Museo Sans 100" w:hAnsi="Museo Sans 100"/>
                <w:sz w:val="18"/>
                <w:szCs w:val="18"/>
              </w:rPr>
              <w:t>-00000</w:t>
            </w:r>
          </w:p>
          <w:p w:rsidR="007C5065" w:rsidRPr="00E166CE" w:rsidRDefault="007C5065" w:rsidP="00313FF0">
            <w:pPr>
              <w:jc w:val="center"/>
              <w:rPr>
                <w:rFonts w:ascii="Museo Sans 100" w:hAnsi="Museo Sans 100"/>
                <w:sz w:val="18"/>
                <w:szCs w:val="18"/>
              </w:rPr>
            </w:pPr>
            <w:r w:rsidRPr="00E166CE">
              <w:rPr>
                <w:rFonts w:ascii="Museo Sans 100" w:hAnsi="Museo Sans 100"/>
                <w:sz w:val="18"/>
                <w:szCs w:val="18"/>
              </w:rPr>
              <w:t>asiento 6</w:t>
            </w:r>
          </w:p>
        </w:tc>
      </w:tr>
      <w:tr w:rsidR="007C5065" w:rsidRPr="006F39FB" w:rsidTr="00313FF0">
        <w:trPr>
          <w:trHeight w:val="443"/>
        </w:trPr>
        <w:tc>
          <w:tcPr>
            <w:tcW w:w="2006" w:type="dxa"/>
            <w:shd w:val="clear" w:color="auto" w:fill="BFBFBF" w:themeFill="background1" w:themeFillShade="BF"/>
            <w:vAlign w:val="center"/>
          </w:tcPr>
          <w:p w:rsidR="007C5065" w:rsidRPr="00E166CE" w:rsidRDefault="007C5065" w:rsidP="00313FF0">
            <w:pPr>
              <w:jc w:val="center"/>
              <w:rPr>
                <w:rFonts w:ascii="Museo Sans 100" w:hAnsi="Museo Sans 100"/>
                <w:b/>
                <w:sz w:val="18"/>
                <w:szCs w:val="18"/>
              </w:rPr>
            </w:pPr>
            <w:r w:rsidRPr="00E166CE">
              <w:rPr>
                <w:rFonts w:ascii="Museo Sans 100" w:hAnsi="Museo Sans 100"/>
                <w:b/>
                <w:sz w:val="18"/>
                <w:szCs w:val="18"/>
              </w:rPr>
              <w:t>TOTAL</w:t>
            </w:r>
          </w:p>
        </w:tc>
        <w:tc>
          <w:tcPr>
            <w:tcW w:w="1673" w:type="dxa"/>
            <w:shd w:val="clear" w:color="auto" w:fill="BFBFBF" w:themeFill="background1" w:themeFillShade="BF"/>
            <w:vAlign w:val="center"/>
          </w:tcPr>
          <w:p w:rsidR="007C5065" w:rsidRPr="00E166CE" w:rsidRDefault="007C5065" w:rsidP="00313FF0">
            <w:pPr>
              <w:jc w:val="center"/>
              <w:rPr>
                <w:rFonts w:ascii="Museo Sans 100" w:hAnsi="Museo Sans 100"/>
                <w:b/>
                <w:sz w:val="18"/>
                <w:szCs w:val="18"/>
              </w:rPr>
            </w:pPr>
          </w:p>
        </w:tc>
        <w:tc>
          <w:tcPr>
            <w:tcW w:w="1003" w:type="dxa"/>
            <w:shd w:val="clear" w:color="auto" w:fill="BFBFBF" w:themeFill="background1" w:themeFillShade="BF"/>
            <w:vAlign w:val="center"/>
          </w:tcPr>
          <w:p w:rsidR="007C5065" w:rsidRPr="00E166CE" w:rsidRDefault="007C5065" w:rsidP="00313FF0">
            <w:pPr>
              <w:jc w:val="center"/>
              <w:rPr>
                <w:rFonts w:ascii="Museo Sans 100" w:hAnsi="Museo Sans 100"/>
                <w:b/>
                <w:sz w:val="18"/>
                <w:szCs w:val="18"/>
              </w:rPr>
            </w:pPr>
            <w:r w:rsidRPr="00E166CE">
              <w:rPr>
                <w:rFonts w:ascii="Museo Sans 100" w:hAnsi="Museo Sans 100"/>
                <w:b/>
                <w:sz w:val="18"/>
                <w:szCs w:val="18"/>
              </w:rPr>
              <w:t>177,731.92</w:t>
            </w:r>
          </w:p>
        </w:tc>
        <w:tc>
          <w:tcPr>
            <w:tcW w:w="1896" w:type="dxa"/>
            <w:shd w:val="clear" w:color="auto" w:fill="BFBFBF" w:themeFill="background1" w:themeFillShade="BF"/>
            <w:vAlign w:val="center"/>
          </w:tcPr>
          <w:p w:rsidR="007C5065" w:rsidRPr="00E166CE" w:rsidRDefault="007C5065" w:rsidP="00313FF0">
            <w:pPr>
              <w:jc w:val="center"/>
              <w:rPr>
                <w:rFonts w:ascii="Museo Sans 100" w:hAnsi="Museo Sans 100"/>
                <w:sz w:val="18"/>
                <w:szCs w:val="18"/>
              </w:rPr>
            </w:pPr>
            <w:r w:rsidRPr="00E166CE">
              <w:rPr>
                <w:rFonts w:ascii="Museo Sans 100" w:hAnsi="Museo Sans 100"/>
                <w:b/>
                <w:sz w:val="18"/>
                <w:szCs w:val="18"/>
              </w:rPr>
              <w:t xml:space="preserve">17 </w:t>
            </w:r>
            <w:proofErr w:type="spellStart"/>
            <w:r w:rsidRPr="00E166CE">
              <w:rPr>
                <w:rFonts w:ascii="Museo Sans 100" w:hAnsi="Museo Sans 100"/>
                <w:b/>
                <w:sz w:val="18"/>
                <w:szCs w:val="18"/>
              </w:rPr>
              <w:t>Hás</w:t>
            </w:r>
            <w:proofErr w:type="spellEnd"/>
            <w:r w:rsidRPr="00E166CE">
              <w:rPr>
                <w:rFonts w:ascii="Museo Sans 100" w:hAnsi="Museo Sans 100"/>
                <w:b/>
                <w:sz w:val="18"/>
                <w:szCs w:val="18"/>
              </w:rPr>
              <w:t xml:space="preserve">. 77 </w:t>
            </w:r>
            <w:proofErr w:type="spellStart"/>
            <w:r w:rsidRPr="00E166CE">
              <w:rPr>
                <w:rFonts w:ascii="Museo Sans 100" w:hAnsi="Museo Sans 100"/>
                <w:b/>
                <w:sz w:val="18"/>
                <w:szCs w:val="18"/>
              </w:rPr>
              <w:t>Ás</w:t>
            </w:r>
            <w:proofErr w:type="spellEnd"/>
            <w:r w:rsidRPr="00E166CE">
              <w:rPr>
                <w:rFonts w:ascii="Museo Sans 100" w:hAnsi="Museo Sans 100"/>
                <w:b/>
                <w:sz w:val="18"/>
                <w:szCs w:val="18"/>
              </w:rPr>
              <w:t xml:space="preserve">. 31.92 </w:t>
            </w:r>
            <w:proofErr w:type="spellStart"/>
            <w:r w:rsidRPr="00E166CE">
              <w:rPr>
                <w:rFonts w:ascii="Museo Sans 100" w:hAnsi="Museo Sans 100"/>
                <w:b/>
                <w:sz w:val="18"/>
                <w:szCs w:val="18"/>
              </w:rPr>
              <w:t>Cás</w:t>
            </w:r>
            <w:proofErr w:type="spellEnd"/>
            <w:r w:rsidRPr="00E166CE">
              <w:rPr>
                <w:rFonts w:ascii="Museo Sans 100" w:hAnsi="Museo Sans 100"/>
                <w:sz w:val="18"/>
                <w:szCs w:val="18"/>
              </w:rPr>
              <w:t>.</w:t>
            </w:r>
          </w:p>
        </w:tc>
        <w:tc>
          <w:tcPr>
            <w:tcW w:w="1559" w:type="dxa"/>
            <w:shd w:val="clear" w:color="auto" w:fill="BFBFBF" w:themeFill="background1" w:themeFillShade="BF"/>
            <w:vAlign w:val="center"/>
          </w:tcPr>
          <w:p w:rsidR="007C5065" w:rsidRPr="00E166CE" w:rsidRDefault="007C5065" w:rsidP="00313FF0">
            <w:pPr>
              <w:jc w:val="center"/>
              <w:rPr>
                <w:rFonts w:ascii="Museo Sans 100" w:hAnsi="Museo Sans 100"/>
                <w:b/>
                <w:sz w:val="18"/>
                <w:szCs w:val="18"/>
              </w:rPr>
            </w:pPr>
          </w:p>
        </w:tc>
      </w:tr>
    </w:tbl>
    <w:p w:rsidR="007C5065" w:rsidRDefault="007C5065" w:rsidP="007C5065">
      <w:pPr>
        <w:jc w:val="both"/>
        <w:rPr>
          <w:rFonts w:ascii="Museo Sans 300" w:hAnsi="Museo Sans 300"/>
          <w:sz w:val="26"/>
          <w:szCs w:val="26"/>
        </w:rPr>
      </w:pPr>
    </w:p>
    <w:p w:rsidR="007C5065" w:rsidRPr="00E166CE" w:rsidRDefault="007C5065" w:rsidP="00E166CE">
      <w:pPr>
        <w:ind w:left="1134"/>
        <w:jc w:val="both"/>
        <w:rPr>
          <w:rFonts w:ascii="Museo Sans 100" w:hAnsi="Museo Sans 100"/>
          <w:sz w:val="24"/>
          <w:szCs w:val="24"/>
        </w:rPr>
      </w:pPr>
      <w:r w:rsidRPr="00E166CE">
        <w:rPr>
          <w:rFonts w:ascii="Museo Sans 100" w:hAnsi="Museo Sans 100"/>
          <w:sz w:val="24"/>
          <w:szCs w:val="24"/>
        </w:rPr>
        <w:t xml:space="preserve">Lo anterior, consta en Escritura Pública de Donación Número </w:t>
      </w:r>
      <w:r w:rsidR="00EB1709">
        <w:rPr>
          <w:rFonts w:ascii="Museo Sans 100" w:hAnsi="Museo Sans 100"/>
          <w:sz w:val="24"/>
          <w:szCs w:val="24"/>
        </w:rPr>
        <w:t>---</w:t>
      </w:r>
      <w:r w:rsidRPr="00E166CE">
        <w:rPr>
          <w:rFonts w:ascii="Museo Sans 100" w:hAnsi="Museo Sans 100"/>
          <w:sz w:val="24"/>
          <w:szCs w:val="24"/>
        </w:rPr>
        <w:t xml:space="preserve">, del Libro </w:t>
      </w:r>
      <w:r w:rsidR="00EB1709">
        <w:rPr>
          <w:rFonts w:ascii="Museo Sans 100" w:hAnsi="Museo Sans 100"/>
          <w:sz w:val="24"/>
          <w:szCs w:val="24"/>
        </w:rPr>
        <w:t>---</w:t>
      </w:r>
      <w:r w:rsidRPr="00E166CE">
        <w:rPr>
          <w:rFonts w:ascii="Museo Sans 100" w:hAnsi="Museo Sans 100"/>
          <w:sz w:val="24"/>
          <w:szCs w:val="24"/>
        </w:rPr>
        <w:t xml:space="preserve">, otorgada ante los oficios notariales de Marisol Pastora Sandino el día </w:t>
      </w:r>
      <w:r w:rsidR="00EB1709">
        <w:rPr>
          <w:rFonts w:ascii="Museo Sans 100" w:hAnsi="Museo Sans 100"/>
          <w:sz w:val="24"/>
          <w:szCs w:val="24"/>
        </w:rPr>
        <w:t>---</w:t>
      </w:r>
      <w:r w:rsidRPr="00E166CE">
        <w:rPr>
          <w:rFonts w:ascii="Museo Sans 100" w:hAnsi="Museo Sans 100"/>
          <w:sz w:val="24"/>
          <w:szCs w:val="24"/>
        </w:rPr>
        <w:t xml:space="preserve"> de </w:t>
      </w:r>
      <w:r w:rsidR="00EB1709">
        <w:rPr>
          <w:rFonts w:ascii="Museo Sans 100" w:hAnsi="Museo Sans 100"/>
          <w:sz w:val="24"/>
          <w:szCs w:val="24"/>
        </w:rPr>
        <w:t>---</w:t>
      </w:r>
      <w:r w:rsidRPr="00E166CE">
        <w:rPr>
          <w:rFonts w:ascii="Museo Sans 100" w:hAnsi="Museo Sans 100"/>
          <w:sz w:val="24"/>
          <w:szCs w:val="24"/>
        </w:rPr>
        <w:t xml:space="preserve"> de </w:t>
      </w:r>
      <w:r w:rsidR="00EB1709">
        <w:rPr>
          <w:rFonts w:ascii="Museo Sans 100" w:hAnsi="Museo Sans 100"/>
          <w:sz w:val="24"/>
          <w:szCs w:val="24"/>
        </w:rPr>
        <w:t>---</w:t>
      </w:r>
      <w:r w:rsidRPr="00E166CE">
        <w:rPr>
          <w:rFonts w:ascii="Museo Sans 100" w:hAnsi="Museo Sans 100"/>
          <w:sz w:val="24"/>
          <w:szCs w:val="24"/>
        </w:rPr>
        <w:t>, e inscritas a las matriculas antes relacionadas, en el Registro de la Propiedad Raíz e Hipotecas de la Tercera Sección del Centro, departamento de La Paz.</w:t>
      </w:r>
    </w:p>
    <w:p w:rsidR="007C5065" w:rsidRPr="00E166CE" w:rsidRDefault="007C5065" w:rsidP="00E166CE">
      <w:pPr>
        <w:pStyle w:val="Prrafodelista"/>
        <w:ind w:left="0"/>
        <w:jc w:val="both"/>
        <w:rPr>
          <w:rFonts w:ascii="Museo Sans 100" w:hAnsi="Museo Sans 100"/>
          <w:color w:val="FF0000"/>
          <w:sz w:val="24"/>
          <w:szCs w:val="24"/>
        </w:rPr>
      </w:pPr>
    </w:p>
    <w:p w:rsidR="007C5065" w:rsidRPr="00EB1709" w:rsidRDefault="007C5065" w:rsidP="00E166CE">
      <w:pPr>
        <w:pStyle w:val="Prrafodelista"/>
        <w:numPr>
          <w:ilvl w:val="0"/>
          <w:numId w:val="14"/>
        </w:numPr>
        <w:ind w:left="1134" w:hanging="708"/>
        <w:contextualSpacing/>
        <w:jc w:val="both"/>
        <w:rPr>
          <w:rFonts w:ascii="Museo Sans 100" w:hAnsi="Museo Sans 100"/>
          <w:sz w:val="24"/>
          <w:szCs w:val="24"/>
        </w:rPr>
      </w:pPr>
      <w:r w:rsidRPr="00E166CE">
        <w:rPr>
          <w:rFonts w:ascii="Museo Sans 100" w:hAnsi="Museo Sans 100"/>
          <w:sz w:val="24"/>
          <w:szCs w:val="24"/>
        </w:rPr>
        <w:lastRenderedPageBreak/>
        <w:t xml:space="preserve">El ISTA desarrolló un proyecto para beneficiar a personas incluidas en el Sistema de Nuevas Opciones de Tenencia de la Tierra, por lo que la Junta Directiva Institucional acordó en el Punto XVIII del Acta de Sesión Ordinaria N° 24-2005, de fecha 30 de junio de 2005, aprobar el Proyecto de Asentamiento Comunitario desarrollado en la HACIENDA SANTA CLARA N° 2, (2ª ETAPA ASENTAMIENTO COMUNITARIO N° 12), ubicado en cantón </w:t>
      </w:r>
      <w:proofErr w:type="spellStart"/>
      <w:r w:rsidRPr="00E166CE">
        <w:rPr>
          <w:rFonts w:ascii="Museo Sans 100" w:hAnsi="Museo Sans 100"/>
          <w:sz w:val="24"/>
          <w:szCs w:val="24"/>
        </w:rPr>
        <w:t>Tecualuya</w:t>
      </w:r>
      <w:proofErr w:type="spellEnd"/>
      <w:r w:rsidRPr="00E166CE">
        <w:rPr>
          <w:rFonts w:ascii="Museo Sans 100" w:hAnsi="Museo Sans 100"/>
          <w:sz w:val="24"/>
          <w:szCs w:val="24"/>
        </w:rPr>
        <w:t xml:space="preserve">, jurisdicción de San Luis Talpa, departamento de La Paz, </w:t>
      </w:r>
      <w:r w:rsidRPr="00EB1709">
        <w:rPr>
          <w:rFonts w:ascii="Museo Sans 100" w:hAnsi="Museo Sans 100"/>
          <w:sz w:val="24"/>
          <w:szCs w:val="24"/>
        </w:rPr>
        <w:t xml:space="preserve">con un área de 17 </w:t>
      </w:r>
      <w:proofErr w:type="spellStart"/>
      <w:r w:rsidRPr="00EB1709">
        <w:rPr>
          <w:rFonts w:ascii="Museo Sans 100" w:hAnsi="Museo Sans 100"/>
          <w:sz w:val="24"/>
          <w:szCs w:val="24"/>
        </w:rPr>
        <w:t>Hás</w:t>
      </w:r>
      <w:proofErr w:type="spellEnd"/>
      <w:r w:rsidRPr="00EB1709">
        <w:rPr>
          <w:rFonts w:ascii="Museo Sans 100" w:hAnsi="Museo Sans 100"/>
          <w:sz w:val="24"/>
          <w:szCs w:val="24"/>
        </w:rPr>
        <w:t xml:space="preserve">. 77 </w:t>
      </w:r>
      <w:proofErr w:type="spellStart"/>
      <w:r w:rsidRPr="00EB1709">
        <w:rPr>
          <w:rFonts w:ascii="Museo Sans 100" w:hAnsi="Museo Sans 100"/>
          <w:sz w:val="24"/>
          <w:szCs w:val="24"/>
        </w:rPr>
        <w:t>Ás</w:t>
      </w:r>
      <w:proofErr w:type="spellEnd"/>
      <w:r w:rsidRPr="00EB1709">
        <w:rPr>
          <w:rFonts w:ascii="Museo Sans 100" w:hAnsi="Museo Sans 100"/>
          <w:sz w:val="24"/>
          <w:szCs w:val="24"/>
        </w:rPr>
        <w:t xml:space="preserve">. 31.92 </w:t>
      </w:r>
      <w:proofErr w:type="spellStart"/>
      <w:r w:rsidRPr="00EB1709">
        <w:rPr>
          <w:rFonts w:ascii="Museo Sans 100" w:hAnsi="Museo Sans 100"/>
          <w:sz w:val="24"/>
          <w:szCs w:val="24"/>
        </w:rPr>
        <w:t>Cás</w:t>
      </w:r>
      <w:proofErr w:type="spellEnd"/>
      <w:r w:rsidRPr="00EB1709">
        <w:rPr>
          <w:rFonts w:ascii="Museo Sans 100" w:hAnsi="Museo Sans 100"/>
          <w:sz w:val="24"/>
          <w:szCs w:val="24"/>
        </w:rPr>
        <w:t>., equivalentes a 177,731.92 Mts.², quedando distribuido de la siguiente manera: Á</w:t>
      </w:r>
      <w:r w:rsidRPr="00EB1709">
        <w:rPr>
          <w:rFonts w:ascii="Museo Sans 100" w:hAnsi="Museo Sans 100" w:cs="Arial"/>
          <w:sz w:val="24"/>
          <w:szCs w:val="24"/>
        </w:rPr>
        <w:t xml:space="preserve">rea para </w:t>
      </w:r>
      <w:r w:rsidR="00EB1709">
        <w:rPr>
          <w:rFonts w:ascii="Museo Sans 100" w:hAnsi="Museo Sans 100" w:cs="Arial"/>
          <w:sz w:val="24"/>
          <w:szCs w:val="24"/>
        </w:rPr>
        <w:t>----</w:t>
      </w:r>
      <w:r w:rsidRPr="00EB1709">
        <w:rPr>
          <w:rFonts w:ascii="Museo Sans 100" w:hAnsi="Museo Sans 100" w:cs="Arial"/>
          <w:sz w:val="24"/>
          <w:szCs w:val="24"/>
        </w:rPr>
        <w:t xml:space="preserve"> solares (polígonos A, B y C), área de chatarra, área casco de hacienda 2, área ermita, área escuela, área cocotal, área clínica, área A-A, área coquera (1 y 2), área corral (1 y 2), área solares futuros (sin número 1 y 2), área iglesia evangélica, área calles. </w:t>
      </w:r>
      <w:r w:rsidRPr="00EB1709">
        <w:rPr>
          <w:rFonts w:ascii="Museo Sans 100" w:hAnsi="Museo Sans 100"/>
          <w:sz w:val="24"/>
          <w:szCs w:val="24"/>
        </w:rPr>
        <w:t>Dentro de los inmuebles que conforman dicho proyecto se encuentran las descritas de la forma siguiente:</w:t>
      </w:r>
    </w:p>
    <w:p w:rsidR="00E166CE" w:rsidRPr="00E166CE" w:rsidRDefault="00E166CE" w:rsidP="00E166CE">
      <w:pPr>
        <w:pStyle w:val="Prrafodelista"/>
        <w:ind w:left="1134"/>
        <w:contextualSpacing/>
        <w:jc w:val="both"/>
        <w:rPr>
          <w:rFonts w:ascii="Museo Sans 100" w:hAnsi="Museo Sans 100"/>
          <w:sz w:val="24"/>
          <w:szCs w:val="24"/>
        </w:rPr>
      </w:pPr>
    </w:p>
    <w:tbl>
      <w:tblPr>
        <w:tblStyle w:val="Tablaconcuadrcula"/>
        <w:tblW w:w="7297" w:type="dxa"/>
        <w:tblInd w:w="1761" w:type="dxa"/>
        <w:tblLayout w:type="fixed"/>
        <w:tblLook w:val="04A0" w:firstRow="1" w:lastRow="0" w:firstColumn="1" w:lastColumn="0" w:noHBand="0" w:noVBand="1"/>
      </w:tblPr>
      <w:tblGrid>
        <w:gridCol w:w="3470"/>
        <w:gridCol w:w="1559"/>
        <w:gridCol w:w="2268"/>
      </w:tblGrid>
      <w:tr w:rsidR="007C5065" w:rsidRPr="00E166CE" w:rsidTr="00E166CE">
        <w:trPr>
          <w:trHeight w:val="20"/>
        </w:trPr>
        <w:tc>
          <w:tcPr>
            <w:tcW w:w="3470" w:type="dxa"/>
            <w:shd w:val="clear" w:color="auto" w:fill="BFBFBF" w:themeFill="background1" w:themeFillShade="BF"/>
            <w:vAlign w:val="center"/>
          </w:tcPr>
          <w:p w:rsidR="007C5065" w:rsidRPr="00E166CE" w:rsidRDefault="007C5065" w:rsidP="007C5065">
            <w:pPr>
              <w:spacing w:line="360" w:lineRule="auto"/>
              <w:jc w:val="center"/>
              <w:rPr>
                <w:rFonts w:ascii="Museo Sans 100" w:hAnsi="Museo Sans 100"/>
                <w:b/>
                <w:sz w:val="16"/>
                <w:szCs w:val="16"/>
              </w:rPr>
            </w:pPr>
            <w:r w:rsidRPr="00E166CE">
              <w:rPr>
                <w:rFonts w:ascii="Museo Sans 100" w:hAnsi="Museo Sans 100"/>
                <w:b/>
                <w:sz w:val="16"/>
                <w:szCs w:val="16"/>
              </w:rPr>
              <w:t>DENOMINACIÓN</w:t>
            </w:r>
          </w:p>
        </w:tc>
        <w:tc>
          <w:tcPr>
            <w:tcW w:w="1559" w:type="dxa"/>
            <w:shd w:val="clear" w:color="auto" w:fill="BFBFBF" w:themeFill="background1" w:themeFillShade="BF"/>
            <w:vAlign w:val="center"/>
          </w:tcPr>
          <w:p w:rsidR="007C5065" w:rsidRPr="00E166CE" w:rsidRDefault="007C5065" w:rsidP="007C5065">
            <w:pPr>
              <w:spacing w:line="360" w:lineRule="auto"/>
              <w:jc w:val="center"/>
              <w:rPr>
                <w:rFonts w:ascii="Museo Sans 100" w:hAnsi="Museo Sans 100"/>
                <w:b/>
                <w:sz w:val="16"/>
                <w:szCs w:val="16"/>
              </w:rPr>
            </w:pPr>
            <w:r w:rsidRPr="00E166CE">
              <w:rPr>
                <w:rFonts w:ascii="Museo Sans 100" w:hAnsi="Museo Sans 100"/>
                <w:b/>
                <w:sz w:val="16"/>
                <w:szCs w:val="16"/>
              </w:rPr>
              <w:t>ÁREA Mts.²</w:t>
            </w:r>
          </w:p>
        </w:tc>
        <w:tc>
          <w:tcPr>
            <w:tcW w:w="2268" w:type="dxa"/>
            <w:shd w:val="clear" w:color="auto" w:fill="BFBFBF" w:themeFill="background1" w:themeFillShade="BF"/>
            <w:vAlign w:val="center"/>
          </w:tcPr>
          <w:p w:rsidR="007C5065" w:rsidRPr="00E166CE" w:rsidRDefault="007C5065" w:rsidP="007C5065">
            <w:pPr>
              <w:spacing w:line="360" w:lineRule="auto"/>
              <w:jc w:val="center"/>
              <w:rPr>
                <w:rFonts w:ascii="Museo Sans 100" w:hAnsi="Museo Sans 100"/>
                <w:b/>
                <w:sz w:val="16"/>
                <w:szCs w:val="16"/>
              </w:rPr>
            </w:pPr>
            <w:r w:rsidRPr="00E166CE">
              <w:rPr>
                <w:rFonts w:ascii="Museo Sans 100" w:hAnsi="Museo Sans 100"/>
                <w:b/>
                <w:sz w:val="16"/>
                <w:szCs w:val="16"/>
              </w:rPr>
              <w:t>MATRICULA</w:t>
            </w:r>
          </w:p>
        </w:tc>
      </w:tr>
      <w:tr w:rsidR="007C5065" w:rsidRPr="00E166CE" w:rsidTr="00E166CE">
        <w:trPr>
          <w:trHeight w:val="20"/>
        </w:trPr>
        <w:tc>
          <w:tcPr>
            <w:tcW w:w="3470" w:type="dxa"/>
            <w:vAlign w:val="center"/>
          </w:tcPr>
          <w:p w:rsidR="007C5065" w:rsidRPr="00E166CE" w:rsidRDefault="007C5065" w:rsidP="007C5065">
            <w:pPr>
              <w:jc w:val="center"/>
              <w:rPr>
                <w:rFonts w:ascii="Museo Sans 100" w:hAnsi="Museo Sans 100"/>
                <w:sz w:val="16"/>
                <w:szCs w:val="16"/>
              </w:rPr>
            </w:pPr>
            <w:r w:rsidRPr="00E166CE">
              <w:rPr>
                <w:rFonts w:ascii="Museo Sans 100" w:hAnsi="Museo Sans 100"/>
                <w:sz w:val="16"/>
                <w:szCs w:val="16"/>
              </w:rPr>
              <w:t>HACIENDA SANTA CLARA, AS. COM.#12,COQUERA 1</w:t>
            </w:r>
          </w:p>
        </w:tc>
        <w:tc>
          <w:tcPr>
            <w:tcW w:w="1559" w:type="dxa"/>
            <w:vAlign w:val="center"/>
          </w:tcPr>
          <w:p w:rsidR="007C5065" w:rsidRPr="00E166CE" w:rsidRDefault="007C5065" w:rsidP="007C5065">
            <w:pPr>
              <w:jc w:val="center"/>
              <w:rPr>
                <w:rFonts w:ascii="Museo Sans 100" w:hAnsi="Museo Sans 100"/>
                <w:sz w:val="16"/>
                <w:szCs w:val="16"/>
              </w:rPr>
            </w:pPr>
            <w:r w:rsidRPr="00E166CE">
              <w:rPr>
                <w:rFonts w:ascii="Museo Sans 100" w:hAnsi="Museo Sans 100"/>
                <w:sz w:val="16"/>
                <w:szCs w:val="16"/>
              </w:rPr>
              <w:t>11,444.73</w:t>
            </w:r>
          </w:p>
        </w:tc>
        <w:tc>
          <w:tcPr>
            <w:tcW w:w="2268" w:type="dxa"/>
            <w:vAlign w:val="center"/>
          </w:tcPr>
          <w:p w:rsidR="007C5065" w:rsidRPr="00E166CE" w:rsidRDefault="00EB1709" w:rsidP="007C5065">
            <w:pPr>
              <w:jc w:val="center"/>
              <w:rPr>
                <w:rFonts w:ascii="Museo Sans 100" w:hAnsi="Museo Sans 100"/>
                <w:sz w:val="16"/>
                <w:szCs w:val="16"/>
              </w:rPr>
            </w:pPr>
            <w:r>
              <w:rPr>
                <w:rFonts w:ascii="Museo Sans 100" w:hAnsi="Museo Sans 100"/>
                <w:sz w:val="16"/>
                <w:szCs w:val="16"/>
              </w:rPr>
              <w:t>----</w:t>
            </w:r>
            <w:r w:rsidR="007C5065" w:rsidRPr="00E166CE">
              <w:rPr>
                <w:rFonts w:ascii="Museo Sans 100" w:hAnsi="Museo Sans 100"/>
                <w:sz w:val="16"/>
                <w:szCs w:val="16"/>
              </w:rPr>
              <w:t>-00000</w:t>
            </w:r>
          </w:p>
        </w:tc>
      </w:tr>
      <w:tr w:rsidR="007C5065" w:rsidRPr="00E166CE" w:rsidTr="00E166CE">
        <w:trPr>
          <w:trHeight w:val="20"/>
        </w:trPr>
        <w:tc>
          <w:tcPr>
            <w:tcW w:w="3470" w:type="dxa"/>
            <w:vAlign w:val="center"/>
          </w:tcPr>
          <w:p w:rsidR="007C5065" w:rsidRPr="00E166CE" w:rsidRDefault="007C5065" w:rsidP="007C5065">
            <w:pPr>
              <w:jc w:val="center"/>
              <w:rPr>
                <w:rFonts w:ascii="Museo Sans 100" w:hAnsi="Museo Sans 100"/>
                <w:sz w:val="16"/>
                <w:szCs w:val="16"/>
              </w:rPr>
            </w:pPr>
            <w:r w:rsidRPr="00E166CE">
              <w:rPr>
                <w:rFonts w:ascii="Museo Sans 100" w:hAnsi="Museo Sans 100"/>
                <w:sz w:val="16"/>
                <w:szCs w:val="16"/>
              </w:rPr>
              <w:t>HACIENDA SANTA CLARA, AS. COM.#12,COQUERA 2</w:t>
            </w:r>
          </w:p>
        </w:tc>
        <w:tc>
          <w:tcPr>
            <w:tcW w:w="1559" w:type="dxa"/>
            <w:vAlign w:val="center"/>
          </w:tcPr>
          <w:p w:rsidR="007C5065" w:rsidRPr="00E166CE" w:rsidRDefault="007C5065" w:rsidP="007C5065">
            <w:pPr>
              <w:jc w:val="center"/>
              <w:rPr>
                <w:rFonts w:ascii="Museo Sans 100" w:hAnsi="Museo Sans 100"/>
                <w:sz w:val="16"/>
                <w:szCs w:val="16"/>
              </w:rPr>
            </w:pPr>
            <w:r w:rsidRPr="00E166CE">
              <w:rPr>
                <w:rFonts w:ascii="Museo Sans 100" w:hAnsi="Museo Sans 100"/>
                <w:sz w:val="16"/>
                <w:szCs w:val="16"/>
              </w:rPr>
              <w:t>8,754.27</w:t>
            </w:r>
          </w:p>
        </w:tc>
        <w:tc>
          <w:tcPr>
            <w:tcW w:w="2268" w:type="dxa"/>
            <w:vAlign w:val="center"/>
          </w:tcPr>
          <w:p w:rsidR="007C5065" w:rsidRPr="00E166CE" w:rsidRDefault="00EB1709" w:rsidP="007C5065">
            <w:pPr>
              <w:jc w:val="center"/>
              <w:rPr>
                <w:rFonts w:ascii="Museo Sans 100" w:hAnsi="Museo Sans 100"/>
                <w:sz w:val="16"/>
                <w:szCs w:val="16"/>
              </w:rPr>
            </w:pPr>
            <w:r>
              <w:rPr>
                <w:rFonts w:ascii="Museo Sans 100" w:hAnsi="Museo Sans 100"/>
                <w:sz w:val="16"/>
                <w:szCs w:val="16"/>
              </w:rPr>
              <w:t>----</w:t>
            </w:r>
            <w:r w:rsidR="007C5065" w:rsidRPr="00E166CE">
              <w:rPr>
                <w:rFonts w:ascii="Museo Sans 100" w:hAnsi="Museo Sans 100"/>
                <w:sz w:val="16"/>
                <w:szCs w:val="16"/>
              </w:rPr>
              <w:t>-00000</w:t>
            </w:r>
          </w:p>
        </w:tc>
      </w:tr>
      <w:tr w:rsidR="007C5065" w:rsidRPr="00E166CE" w:rsidTr="00E166CE">
        <w:trPr>
          <w:trHeight w:val="20"/>
        </w:trPr>
        <w:tc>
          <w:tcPr>
            <w:tcW w:w="3470" w:type="dxa"/>
            <w:shd w:val="clear" w:color="auto" w:fill="BFBFBF" w:themeFill="background1" w:themeFillShade="BF"/>
            <w:vAlign w:val="center"/>
          </w:tcPr>
          <w:p w:rsidR="007C5065" w:rsidRPr="00E166CE" w:rsidRDefault="007C5065" w:rsidP="007C5065">
            <w:pPr>
              <w:jc w:val="center"/>
              <w:rPr>
                <w:rFonts w:ascii="Museo Sans 100" w:hAnsi="Museo Sans 100"/>
                <w:b/>
                <w:sz w:val="16"/>
                <w:szCs w:val="16"/>
              </w:rPr>
            </w:pPr>
            <w:r w:rsidRPr="00E166CE">
              <w:rPr>
                <w:rFonts w:ascii="Museo Sans 100" w:hAnsi="Museo Sans 100"/>
                <w:b/>
                <w:sz w:val="16"/>
                <w:szCs w:val="16"/>
              </w:rPr>
              <w:t>TOTAL</w:t>
            </w:r>
          </w:p>
        </w:tc>
        <w:tc>
          <w:tcPr>
            <w:tcW w:w="1559" w:type="dxa"/>
            <w:shd w:val="clear" w:color="auto" w:fill="BFBFBF" w:themeFill="background1" w:themeFillShade="BF"/>
            <w:vAlign w:val="center"/>
          </w:tcPr>
          <w:p w:rsidR="007C5065" w:rsidRPr="00E166CE" w:rsidRDefault="007C5065" w:rsidP="007C5065">
            <w:pPr>
              <w:jc w:val="center"/>
              <w:rPr>
                <w:rFonts w:ascii="Museo Sans 100" w:hAnsi="Museo Sans 100"/>
                <w:b/>
                <w:sz w:val="16"/>
                <w:szCs w:val="16"/>
              </w:rPr>
            </w:pPr>
            <w:r w:rsidRPr="00E166CE">
              <w:rPr>
                <w:rFonts w:ascii="Museo Sans 100" w:hAnsi="Museo Sans 100"/>
                <w:b/>
                <w:sz w:val="16"/>
                <w:szCs w:val="16"/>
              </w:rPr>
              <w:t>20,199.00</w:t>
            </w:r>
          </w:p>
        </w:tc>
        <w:tc>
          <w:tcPr>
            <w:tcW w:w="2268" w:type="dxa"/>
            <w:shd w:val="clear" w:color="auto" w:fill="BFBFBF" w:themeFill="background1" w:themeFillShade="BF"/>
            <w:vAlign w:val="center"/>
          </w:tcPr>
          <w:p w:rsidR="007C5065" w:rsidRPr="00E166CE" w:rsidRDefault="007C5065" w:rsidP="007C5065">
            <w:pPr>
              <w:jc w:val="center"/>
              <w:rPr>
                <w:rFonts w:ascii="Museo Sans 100" w:hAnsi="Museo Sans 100"/>
                <w:b/>
                <w:sz w:val="16"/>
                <w:szCs w:val="16"/>
              </w:rPr>
            </w:pPr>
          </w:p>
        </w:tc>
      </w:tr>
    </w:tbl>
    <w:p w:rsidR="007C5065" w:rsidRDefault="007C5065" w:rsidP="007C5065">
      <w:pPr>
        <w:pStyle w:val="Prrafodelista"/>
        <w:spacing w:line="360" w:lineRule="auto"/>
        <w:jc w:val="both"/>
        <w:rPr>
          <w:rFonts w:ascii="Museo Sans 300" w:hAnsi="Museo Sans 300"/>
          <w:sz w:val="26"/>
          <w:szCs w:val="26"/>
        </w:rPr>
      </w:pPr>
    </w:p>
    <w:p w:rsidR="007C5065" w:rsidRPr="00E166CE" w:rsidRDefault="007C5065" w:rsidP="00386B07">
      <w:pPr>
        <w:pStyle w:val="Prrafodelista"/>
        <w:numPr>
          <w:ilvl w:val="0"/>
          <w:numId w:val="14"/>
        </w:numPr>
        <w:ind w:left="1134" w:hanging="708"/>
        <w:contextualSpacing/>
        <w:jc w:val="both"/>
        <w:rPr>
          <w:rFonts w:ascii="Museo Sans 100" w:hAnsi="Museo Sans 100"/>
          <w:b/>
          <w:color w:val="FF0000"/>
          <w:sz w:val="24"/>
          <w:szCs w:val="24"/>
          <w:u w:val="single"/>
        </w:rPr>
      </w:pPr>
      <w:r w:rsidRPr="00E166CE">
        <w:rPr>
          <w:rFonts w:ascii="Museo Sans 100" w:hAnsi="Museo Sans 100"/>
          <w:sz w:val="24"/>
          <w:szCs w:val="24"/>
        </w:rPr>
        <w:t xml:space="preserve">Mediante el </w:t>
      </w:r>
      <w:r w:rsidRPr="00E166CE">
        <w:rPr>
          <w:rFonts w:ascii="Museo Sans 100" w:hAnsi="Museo Sans 100" w:cs="Arial"/>
          <w:sz w:val="24"/>
          <w:szCs w:val="24"/>
        </w:rPr>
        <w:t xml:space="preserve">Punto X del Acta de Sesión Ordinaria  29-2019, de fecha 20 de noviembre de 2019, se modificó el </w:t>
      </w:r>
      <w:r w:rsidRPr="00E166CE">
        <w:rPr>
          <w:rFonts w:ascii="Museo Sans 100" w:hAnsi="Museo Sans 100"/>
          <w:sz w:val="24"/>
          <w:szCs w:val="24"/>
        </w:rPr>
        <w:t xml:space="preserve">Punto XVIII del Acta de Sesión Ordinaria 24-2005, de fecha 30 de junio de 2005, </w:t>
      </w:r>
      <w:r w:rsidRPr="00E166CE">
        <w:rPr>
          <w:rFonts w:ascii="Museo Sans 100" w:hAnsi="Museo Sans 100" w:cs="Arial"/>
          <w:sz w:val="24"/>
          <w:szCs w:val="24"/>
        </w:rPr>
        <w:t xml:space="preserve">en el sentido de que en el citado Proyecto se aprobaron nuevos planos en los inmuebles identificados como a) HACIENDA SANTA CLARA PORCION 1, LOTE “A” denominado el proyecto como ASENTAMIENTO COMUNITARIO # 12, COQUERA 1, y b) HACIENDA SANTA CLARA PORCION 1, LOTE “A” denominado el proyecto como ASENTAMIENTO COMUNITARIO # 12, COQUERA 2, siendo en el primer inmueble en donde se desarrolla el presente Proyecto, </w:t>
      </w:r>
      <w:r w:rsidRPr="00E166CE">
        <w:rPr>
          <w:rFonts w:ascii="Museo Sans 100" w:hAnsi="Museo Sans 100"/>
          <w:bCs/>
          <w:sz w:val="24"/>
          <w:szCs w:val="24"/>
        </w:rPr>
        <w:t xml:space="preserve">con un extensión superficial de 11,444.73 </w:t>
      </w:r>
      <w:r w:rsidRPr="00E166CE">
        <w:rPr>
          <w:rFonts w:ascii="Museo Sans 100" w:hAnsi="Museo Sans 100"/>
          <w:sz w:val="24"/>
          <w:szCs w:val="24"/>
        </w:rPr>
        <w:t>Mts</w:t>
      </w:r>
      <w:r w:rsidRPr="00E166CE">
        <w:rPr>
          <w:rFonts w:ascii="Museo Sans 100" w:hAnsi="Museo Sans 100"/>
          <w:sz w:val="24"/>
          <w:szCs w:val="24"/>
          <w:vertAlign w:val="superscript"/>
        </w:rPr>
        <w:t>2</w:t>
      </w:r>
      <w:r w:rsidRPr="00E166CE">
        <w:rPr>
          <w:rFonts w:ascii="Museo Sans 100" w:hAnsi="Museo Sans 100"/>
          <w:bCs/>
          <w:sz w:val="24"/>
          <w:szCs w:val="24"/>
        </w:rPr>
        <w:t>,</w:t>
      </w:r>
      <w:r w:rsidRPr="00E166CE">
        <w:rPr>
          <w:rFonts w:ascii="Museo Sans 100" w:hAnsi="Museo Sans 100"/>
          <w:b/>
          <w:bCs/>
          <w:sz w:val="24"/>
          <w:szCs w:val="24"/>
        </w:rPr>
        <w:t xml:space="preserve"> </w:t>
      </w:r>
      <w:r w:rsidRPr="00E166CE">
        <w:rPr>
          <w:rFonts w:ascii="Museo Sans 100" w:hAnsi="Museo Sans 100"/>
          <w:sz w:val="24"/>
          <w:szCs w:val="24"/>
        </w:rPr>
        <w:t xml:space="preserve">inscrita a la Matrícula </w:t>
      </w:r>
      <w:r w:rsidR="00EB1709">
        <w:rPr>
          <w:rFonts w:ascii="Museo Sans 100" w:hAnsi="Museo Sans 100"/>
          <w:bCs/>
          <w:sz w:val="24"/>
          <w:szCs w:val="24"/>
        </w:rPr>
        <w:t>----</w:t>
      </w:r>
      <w:r w:rsidRPr="00E166CE">
        <w:rPr>
          <w:rFonts w:ascii="Museo Sans 100" w:hAnsi="Museo Sans 100"/>
          <w:bCs/>
          <w:sz w:val="24"/>
          <w:szCs w:val="24"/>
        </w:rPr>
        <w:t xml:space="preserve">-00000, </w:t>
      </w:r>
      <w:r w:rsidRPr="00E166CE">
        <w:rPr>
          <w:rFonts w:ascii="Museo Sans 100" w:hAnsi="Museo Sans 100"/>
          <w:sz w:val="24"/>
          <w:szCs w:val="24"/>
        </w:rPr>
        <w:t xml:space="preserve">del Registro de la Propiedad Raíz e Hipotecas de la Tercera Sección del Centro, departamento de La Paz, que comprende: </w:t>
      </w:r>
      <w:r w:rsidR="00EB1709">
        <w:rPr>
          <w:rFonts w:ascii="Museo Sans 100" w:hAnsi="Museo Sans 100" w:cs="Arial"/>
          <w:sz w:val="24"/>
          <w:szCs w:val="24"/>
        </w:rPr>
        <w:t>----</w:t>
      </w:r>
      <w:r w:rsidRPr="00E166CE">
        <w:rPr>
          <w:rFonts w:ascii="Museo Sans 100" w:hAnsi="Museo Sans 100" w:cs="Arial"/>
          <w:sz w:val="24"/>
          <w:szCs w:val="24"/>
        </w:rPr>
        <w:t xml:space="preserve"> solares de vivienda (Polígonos “A al C”) y Calle. </w:t>
      </w:r>
      <w:r w:rsidRPr="00E166CE">
        <w:rPr>
          <w:rFonts w:ascii="Museo Sans 100" w:hAnsi="Museo Sans 100"/>
          <w:sz w:val="24"/>
          <w:szCs w:val="24"/>
        </w:rPr>
        <w:t xml:space="preserve">Aprobándose </w:t>
      </w:r>
      <w:r w:rsidRPr="00E166CE">
        <w:rPr>
          <w:rFonts w:ascii="Museo Sans 100" w:eastAsia="Times New Roman" w:hAnsi="Museo Sans 100"/>
          <w:sz w:val="24"/>
          <w:szCs w:val="24"/>
          <w:lang w:val="es-ES" w:eastAsia="es-ES"/>
        </w:rPr>
        <w:t>los Valo</w:t>
      </w:r>
      <w:r w:rsidR="00E3472B" w:rsidRPr="00E166CE">
        <w:rPr>
          <w:rFonts w:ascii="Museo Sans 100" w:eastAsia="Times New Roman" w:hAnsi="Museo Sans 100"/>
          <w:sz w:val="24"/>
          <w:szCs w:val="24"/>
          <w:lang w:val="es-ES" w:eastAsia="es-ES"/>
        </w:rPr>
        <w:t>res de Referencia de la Zona de $2.50 por metro cuadrado</w:t>
      </w:r>
      <w:r w:rsidRPr="00E166CE">
        <w:rPr>
          <w:rFonts w:ascii="Museo Sans 100" w:eastAsia="Times New Roman" w:hAnsi="Museo Sans 100"/>
          <w:sz w:val="24"/>
          <w:szCs w:val="24"/>
          <w:lang w:val="es-ES" w:eastAsia="es-ES"/>
        </w:rPr>
        <w:t xml:space="preserve"> para los solares que forman parte de la </w:t>
      </w:r>
      <w:r w:rsidRPr="00E166CE">
        <w:rPr>
          <w:rFonts w:ascii="Museo Sans 100" w:hAnsi="Museo Sans 100" w:cs="Arial"/>
          <w:b/>
          <w:sz w:val="24"/>
          <w:szCs w:val="24"/>
        </w:rPr>
        <w:t xml:space="preserve">HACIENDA SANTA CLARA PORCIÓN 1, LOTE “A”, </w:t>
      </w:r>
      <w:r w:rsidRPr="00E166CE">
        <w:rPr>
          <w:rFonts w:ascii="Museo Sans 100" w:hAnsi="Museo Sans 100" w:cs="Arial"/>
          <w:sz w:val="24"/>
          <w:szCs w:val="24"/>
        </w:rPr>
        <w:t>denominado el proyecto como</w:t>
      </w:r>
      <w:r w:rsidRPr="00E166CE">
        <w:rPr>
          <w:rFonts w:ascii="Museo Sans 100" w:hAnsi="Museo Sans 100" w:cs="Arial"/>
          <w:b/>
          <w:sz w:val="24"/>
          <w:szCs w:val="24"/>
        </w:rPr>
        <w:t xml:space="preserve"> ASENTAMIENTO COMUNITARIO # 12, COQUERA 1”</w:t>
      </w:r>
      <w:r w:rsidR="00E3472B" w:rsidRPr="00E166CE">
        <w:rPr>
          <w:rFonts w:ascii="Museo Sans 100" w:hAnsi="Museo Sans 100"/>
          <w:sz w:val="24"/>
          <w:szCs w:val="24"/>
        </w:rPr>
        <w:t>, por lo que se recomienda</w:t>
      </w:r>
      <w:r w:rsidRPr="00E166CE">
        <w:rPr>
          <w:rFonts w:ascii="Museo Sans 100" w:hAnsi="Museo Sans 100"/>
          <w:sz w:val="24"/>
          <w:szCs w:val="24"/>
        </w:rPr>
        <w:t xml:space="preserve"> </w:t>
      </w:r>
      <w:r w:rsidR="00E3472B" w:rsidRPr="00E166CE">
        <w:rPr>
          <w:rFonts w:ascii="Museo Sans 100" w:hAnsi="Museo Sans 100"/>
          <w:sz w:val="24"/>
          <w:szCs w:val="24"/>
        </w:rPr>
        <w:t>el precio</w:t>
      </w:r>
      <w:r w:rsidRPr="00E166CE">
        <w:rPr>
          <w:rFonts w:ascii="Museo Sans 100" w:hAnsi="Museo Sans 100"/>
          <w:sz w:val="24"/>
          <w:szCs w:val="24"/>
        </w:rPr>
        <w:t xml:space="preserve"> de venta por metro cuadrado para éstos de: $3.470000, $3.760000, $3.910000, y $4.050000, de </w:t>
      </w:r>
      <w:r w:rsidR="00E3472B" w:rsidRPr="00E166CE">
        <w:rPr>
          <w:rFonts w:ascii="Museo Sans 100" w:hAnsi="Museo Sans 100"/>
          <w:sz w:val="24"/>
          <w:szCs w:val="24"/>
        </w:rPr>
        <w:t xml:space="preserve">conformidad </w:t>
      </w:r>
      <w:r w:rsidRPr="00E166CE">
        <w:rPr>
          <w:rFonts w:ascii="Museo Sans 100" w:hAnsi="Museo Sans 100"/>
          <w:sz w:val="24"/>
          <w:szCs w:val="24"/>
        </w:rPr>
        <w:t xml:space="preserve">al procedimiento establecido en el Instructivo “Criterios de Avalúos para la Transferencia de Inmuebles Propiedad de ISTA”, aprobado en el Punto XV </w:t>
      </w:r>
      <w:r w:rsidRPr="00E166CE">
        <w:rPr>
          <w:rFonts w:ascii="Museo Sans 100" w:hAnsi="Museo Sans 100"/>
          <w:sz w:val="24"/>
          <w:szCs w:val="24"/>
        </w:rPr>
        <w:lastRenderedPageBreak/>
        <w:t xml:space="preserve">del Acta de Sesión Ordinaria 03-2015, de fecha 21 de enero de 2015. </w:t>
      </w:r>
      <w:r w:rsidRPr="00E166CE">
        <w:rPr>
          <w:rFonts w:ascii="Museo Sans 100" w:eastAsia="Times New Roman" w:hAnsi="Museo Sans 100"/>
          <w:bCs/>
          <w:sz w:val="24"/>
          <w:szCs w:val="24"/>
        </w:rPr>
        <w:t xml:space="preserve">Dentro del Proyecto relacionado se encuentran los inmuebles objeto del presente </w:t>
      </w:r>
      <w:r w:rsidR="00E3472B" w:rsidRPr="00E166CE">
        <w:rPr>
          <w:rFonts w:ascii="Museo Sans 100" w:eastAsia="Times New Roman" w:hAnsi="Museo Sans 100"/>
          <w:bCs/>
          <w:sz w:val="24"/>
          <w:szCs w:val="24"/>
        </w:rPr>
        <w:t>punto de acta</w:t>
      </w:r>
      <w:r w:rsidRPr="00E166CE">
        <w:rPr>
          <w:rFonts w:ascii="Museo Sans 100" w:eastAsia="Times New Roman" w:hAnsi="Museo Sans 100"/>
          <w:bCs/>
          <w:sz w:val="24"/>
          <w:szCs w:val="24"/>
        </w:rPr>
        <w:t xml:space="preserve">. </w:t>
      </w:r>
    </w:p>
    <w:p w:rsidR="00E166CE" w:rsidRPr="00E166CE" w:rsidRDefault="00E166CE" w:rsidP="00E166CE">
      <w:pPr>
        <w:pStyle w:val="Prrafodelista"/>
        <w:jc w:val="both"/>
        <w:rPr>
          <w:rFonts w:ascii="Museo Sans 100" w:hAnsi="Museo Sans 100" w:cs="Arial"/>
          <w:sz w:val="24"/>
          <w:szCs w:val="24"/>
        </w:rPr>
      </w:pPr>
    </w:p>
    <w:p w:rsidR="007C5065" w:rsidRPr="00E166CE" w:rsidRDefault="007C5065" w:rsidP="00386B07">
      <w:pPr>
        <w:pStyle w:val="Prrafodelista"/>
        <w:numPr>
          <w:ilvl w:val="0"/>
          <w:numId w:val="14"/>
        </w:numPr>
        <w:ind w:left="1134" w:hanging="708"/>
        <w:contextualSpacing/>
        <w:jc w:val="both"/>
        <w:rPr>
          <w:rFonts w:ascii="Museo Sans 100" w:hAnsi="Museo Sans 100"/>
          <w:b/>
          <w:sz w:val="24"/>
          <w:szCs w:val="24"/>
          <w:u w:val="single"/>
        </w:rPr>
      </w:pPr>
      <w:r w:rsidRPr="00E166CE">
        <w:rPr>
          <w:rFonts w:ascii="Museo Sans 100" w:eastAsia="Times New Roman" w:hAnsi="Museo Sans 100"/>
          <w:sz w:val="24"/>
          <w:szCs w:val="24"/>
          <w:lang w:eastAsia="es-ES"/>
        </w:rPr>
        <w:t xml:space="preserve">Es necesario </w:t>
      </w:r>
      <w:r w:rsidRPr="00E166CE">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E166CE">
        <w:rPr>
          <w:rFonts w:ascii="Museo Sans 100" w:hAnsi="Museo Sans 100"/>
          <w:sz w:val="24"/>
          <w:szCs w:val="24"/>
        </w:rPr>
        <w:t>cumplir las medidas ambientales</w:t>
      </w:r>
      <w:r w:rsidRPr="00E166CE">
        <w:rPr>
          <w:rFonts w:ascii="Museo Sans 100" w:eastAsia="Times New Roman" w:hAnsi="Museo Sans 100"/>
          <w:sz w:val="24"/>
          <w:szCs w:val="24"/>
          <w:lang w:val="es-ES" w:eastAsia="es-ES"/>
        </w:rPr>
        <w:t xml:space="preserve"> emitidas por la Unidad Ambiental Institucional, referentes a:</w:t>
      </w:r>
    </w:p>
    <w:p w:rsidR="007C5065" w:rsidRPr="00E166CE" w:rsidRDefault="007C5065" w:rsidP="00386B07">
      <w:pPr>
        <w:pStyle w:val="Prrafodelista"/>
        <w:numPr>
          <w:ilvl w:val="0"/>
          <w:numId w:val="15"/>
        </w:numPr>
        <w:ind w:left="1559" w:hanging="425"/>
        <w:contextualSpacing/>
        <w:jc w:val="both"/>
        <w:rPr>
          <w:rFonts w:ascii="Museo Sans 100" w:hAnsi="Museo Sans 100"/>
        </w:rPr>
      </w:pPr>
      <w:r w:rsidRPr="00E166CE">
        <w:rPr>
          <w:rFonts w:ascii="Museo Sans 100" w:hAnsi="Museo Sans 100"/>
        </w:rPr>
        <w:t>Reforestar las áreas aledañas a las viviendas;</w:t>
      </w:r>
    </w:p>
    <w:p w:rsidR="007C5065" w:rsidRPr="00E166CE" w:rsidRDefault="007C5065" w:rsidP="00386B07">
      <w:pPr>
        <w:pStyle w:val="Prrafodelista"/>
        <w:numPr>
          <w:ilvl w:val="0"/>
          <w:numId w:val="15"/>
        </w:numPr>
        <w:ind w:left="1559" w:hanging="425"/>
        <w:contextualSpacing/>
        <w:jc w:val="both"/>
        <w:rPr>
          <w:rFonts w:ascii="Museo Sans 100" w:hAnsi="Museo Sans 100"/>
        </w:rPr>
      </w:pPr>
      <w:r w:rsidRPr="00E166CE">
        <w:rPr>
          <w:rFonts w:ascii="Museo Sans 100" w:hAnsi="Museo Sans 100"/>
        </w:rPr>
        <w:t>Buen manejo y disposición de los desechos sólidos y aguas servidas; y</w:t>
      </w:r>
    </w:p>
    <w:p w:rsidR="007C5065" w:rsidRPr="00E166CE" w:rsidRDefault="007C5065" w:rsidP="00386B07">
      <w:pPr>
        <w:pStyle w:val="Prrafodelista"/>
        <w:numPr>
          <w:ilvl w:val="0"/>
          <w:numId w:val="15"/>
        </w:numPr>
        <w:ind w:left="1559" w:hanging="425"/>
        <w:contextualSpacing/>
        <w:jc w:val="both"/>
        <w:rPr>
          <w:rFonts w:ascii="Museo Sans 100" w:hAnsi="Museo Sans 100" w:cs="Arial"/>
        </w:rPr>
      </w:pPr>
      <w:r w:rsidRPr="00E166CE">
        <w:rPr>
          <w:rFonts w:ascii="Museo Sans 100" w:hAnsi="Museo Sans 100"/>
        </w:rPr>
        <w:t xml:space="preserve">Búsqueda de mecanismos de </w:t>
      </w:r>
      <w:proofErr w:type="spellStart"/>
      <w:r w:rsidRPr="00E166CE">
        <w:rPr>
          <w:rFonts w:ascii="Museo Sans 100" w:hAnsi="Museo Sans 100"/>
        </w:rPr>
        <w:t>asociatividad</w:t>
      </w:r>
      <w:proofErr w:type="spellEnd"/>
      <w:r w:rsidRPr="00E166CE">
        <w:rPr>
          <w:rFonts w:ascii="Museo Sans 100" w:hAnsi="Museo Sans 100"/>
        </w:rPr>
        <w:t xml:space="preserve"> para gestionar ante organismos cooperantes, recursos financieros y asistencia técnica para implementar proyectos de letrinas aboneras y sistemas de conducción de aguas negras</w:t>
      </w:r>
      <w:r w:rsidRPr="00E166CE">
        <w:rPr>
          <w:rFonts w:ascii="Museo Sans 100" w:hAnsi="Museo Sans 100" w:cs="Arial"/>
        </w:rPr>
        <w:t>.</w:t>
      </w:r>
    </w:p>
    <w:p w:rsidR="007C5065" w:rsidRPr="00E166CE" w:rsidRDefault="007C5065" w:rsidP="00E166CE">
      <w:pPr>
        <w:ind w:left="1134"/>
        <w:jc w:val="both"/>
        <w:rPr>
          <w:rFonts w:ascii="Museo Sans 100" w:hAnsi="Museo Sans 100"/>
          <w:sz w:val="24"/>
          <w:szCs w:val="24"/>
        </w:rPr>
      </w:pPr>
      <w:r w:rsidRPr="00E166CE">
        <w:rPr>
          <w:rFonts w:ascii="Museo Sans 100" w:eastAsia="Times New Roman" w:hAnsi="Museo Sans 100"/>
          <w:sz w:val="24"/>
          <w:szCs w:val="24"/>
          <w:lang w:val="es-ES" w:eastAsia="es-ES"/>
        </w:rPr>
        <w:t xml:space="preserve">Lo anterior, de conformidad a lo establecido en el Acuerdo Segundo del Punto </w:t>
      </w:r>
      <w:r w:rsidRPr="00E166CE">
        <w:rPr>
          <w:rFonts w:ascii="Museo Sans 100" w:hAnsi="Museo Sans 100"/>
          <w:sz w:val="24"/>
          <w:szCs w:val="24"/>
        </w:rPr>
        <w:t>X del Acta de Sesión Ordinaria 29-2019, de fecha 20 de noviembre de 2019.</w:t>
      </w:r>
    </w:p>
    <w:p w:rsidR="00E3472B" w:rsidRPr="00E166CE" w:rsidRDefault="00E3472B" w:rsidP="00E166CE">
      <w:pPr>
        <w:ind w:left="1134"/>
        <w:jc w:val="both"/>
        <w:rPr>
          <w:rFonts w:ascii="Museo Sans 100" w:hAnsi="Museo Sans 100"/>
          <w:sz w:val="24"/>
          <w:szCs w:val="24"/>
        </w:rPr>
      </w:pPr>
    </w:p>
    <w:p w:rsidR="007C5065" w:rsidRPr="00E166CE" w:rsidRDefault="007C5065" w:rsidP="00386B07">
      <w:pPr>
        <w:pStyle w:val="Prrafodelista"/>
        <w:numPr>
          <w:ilvl w:val="0"/>
          <w:numId w:val="14"/>
        </w:numPr>
        <w:ind w:left="1134" w:hanging="708"/>
        <w:contextualSpacing/>
        <w:jc w:val="both"/>
        <w:rPr>
          <w:rFonts w:ascii="Museo Sans 100" w:hAnsi="Museo Sans 100"/>
          <w:sz w:val="24"/>
          <w:szCs w:val="24"/>
        </w:rPr>
      </w:pPr>
      <w:r w:rsidRPr="00E166CE">
        <w:rPr>
          <w:rFonts w:ascii="Museo Sans 100" w:hAnsi="Museo Sans 100"/>
          <w:sz w:val="24"/>
          <w:szCs w:val="24"/>
        </w:rPr>
        <w:t xml:space="preserve">Según valúos de fecha 11 de diciembre de 2019, realizados por el Departamento de Asignación Individual y Avalúos, se recomienda el precio de venta para los inmuebles, según detalle consignado en el cuadro de valores y extensiones que se relacionará en el Acuerdo Primero del presente </w:t>
      </w:r>
      <w:r w:rsidR="00E3472B" w:rsidRPr="00E166CE">
        <w:rPr>
          <w:rFonts w:ascii="Museo Sans 100" w:hAnsi="Museo Sans 100"/>
          <w:sz w:val="24"/>
          <w:szCs w:val="24"/>
        </w:rPr>
        <w:t>punto de acta</w:t>
      </w:r>
      <w:r w:rsidRPr="00E166CE">
        <w:rPr>
          <w:rFonts w:ascii="Museo Sans 100" w:hAnsi="Museo Sans 100"/>
          <w:sz w:val="24"/>
          <w:szCs w:val="24"/>
        </w:rPr>
        <w:t xml:space="preserve">, y que han sido requeridos por los solicitantes calificados dentro del Programa de Nuevas Opciones de Tenencia de la Tierra. </w:t>
      </w:r>
    </w:p>
    <w:p w:rsidR="007C5065" w:rsidRPr="00E166CE" w:rsidRDefault="007C5065" w:rsidP="00E166CE">
      <w:pPr>
        <w:pStyle w:val="Prrafodelista"/>
        <w:jc w:val="both"/>
        <w:rPr>
          <w:rFonts w:ascii="Museo Sans 100" w:hAnsi="Museo Sans 100"/>
          <w:sz w:val="24"/>
          <w:szCs w:val="24"/>
        </w:rPr>
      </w:pPr>
    </w:p>
    <w:p w:rsidR="007C5065" w:rsidRPr="00E166CE" w:rsidRDefault="007C5065" w:rsidP="00386B07">
      <w:pPr>
        <w:pStyle w:val="Prrafodelista"/>
        <w:numPr>
          <w:ilvl w:val="0"/>
          <w:numId w:val="14"/>
        </w:numPr>
        <w:ind w:left="1134" w:hanging="708"/>
        <w:contextualSpacing/>
        <w:jc w:val="both"/>
        <w:rPr>
          <w:rFonts w:ascii="Museo Sans 100" w:hAnsi="Museo Sans 100"/>
          <w:sz w:val="24"/>
          <w:szCs w:val="24"/>
        </w:rPr>
      </w:pPr>
      <w:r w:rsidRPr="00E166CE">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E166CE">
          <w:rPr>
            <w:rFonts w:ascii="Museo Sans 100" w:hAnsi="Museo Sans 100"/>
            <w:sz w:val="24"/>
            <w:szCs w:val="24"/>
          </w:rPr>
          <w:t>500 metros cuadrados</w:t>
        </w:r>
      </w:smartTag>
      <w:r w:rsidRPr="00E166CE">
        <w:rPr>
          <w:rFonts w:ascii="Museo Sans 100" w:hAnsi="Museo Sans 100"/>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7C5065" w:rsidRPr="00E166CE" w:rsidRDefault="007C5065" w:rsidP="00E166CE">
      <w:pPr>
        <w:pStyle w:val="Prrafodelista"/>
        <w:ind w:left="357"/>
        <w:jc w:val="both"/>
        <w:rPr>
          <w:rFonts w:ascii="Museo Sans 100" w:hAnsi="Museo Sans 100"/>
          <w:color w:val="FF0000"/>
          <w:sz w:val="24"/>
          <w:szCs w:val="24"/>
        </w:rPr>
      </w:pPr>
    </w:p>
    <w:p w:rsidR="007C5065" w:rsidRDefault="007C5065" w:rsidP="00386B07">
      <w:pPr>
        <w:pStyle w:val="Prrafodelista"/>
        <w:numPr>
          <w:ilvl w:val="0"/>
          <w:numId w:val="14"/>
        </w:numPr>
        <w:tabs>
          <w:tab w:val="left" w:pos="1778"/>
        </w:tabs>
        <w:ind w:left="1134" w:hanging="708"/>
        <w:contextualSpacing/>
        <w:jc w:val="both"/>
        <w:rPr>
          <w:rFonts w:ascii="Museo Sans 100" w:hAnsi="Museo Sans 100"/>
          <w:sz w:val="24"/>
          <w:szCs w:val="24"/>
        </w:rPr>
      </w:pPr>
      <w:r w:rsidRPr="00E166CE">
        <w:rPr>
          <w:rFonts w:ascii="Museo Sans 100" w:hAnsi="Museo Sans 100"/>
          <w:sz w:val="24"/>
          <w:szCs w:val="24"/>
        </w:rPr>
        <w:t xml:space="preserve">Los solicitantes  se encuentran </w:t>
      </w:r>
      <w:r w:rsidR="00DC3183">
        <w:rPr>
          <w:rFonts w:ascii="Museo Sans 100" w:hAnsi="Museo Sans 100"/>
          <w:sz w:val="24"/>
          <w:szCs w:val="24"/>
        </w:rPr>
        <w:t xml:space="preserve">´poseyendo los inmuebles </w:t>
      </w:r>
      <w:r w:rsidRPr="00E166CE">
        <w:rPr>
          <w:rFonts w:ascii="Museo Sans 100" w:hAnsi="Museo Sans 100"/>
          <w:sz w:val="24"/>
          <w:szCs w:val="24"/>
        </w:rPr>
        <w:t>de forma quieta, pacífica y sin interrupción, de acuerdo al detalle siguiente:</w:t>
      </w:r>
    </w:p>
    <w:p w:rsidR="00E166CE" w:rsidRDefault="00E166CE" w:rsidP="00E166CE">
      <w:pPr>
        <w:pStyle w:val="Prrafodelista"/>
        <w:tabs>
          <w:tab w:val="left" w:pos="1778"/>
        </w:tabs>
        <w:ind w:left="1134"/>
        <w:contextualSpacing/>
        <w:jc w:val="both"/>
        <w:rPr>
          <w:rFonts w:ascii="Museo Sans 100" w:hAnsi="Museo Sans 100"/>
          <w:sz w:val="24"/>
          <w:szCs w:val="24"/>
        </w:rPr>
      </w:pPr>
    </w:p>
    <w:tbl>
      <w:tblPr>
        <w:tblW w:w="7954" w:type="dxa"/>
        <w:tblInd w:w="1101" w:type="dxa"/>
        <w:tblLayout w:type="fixed"/>
        <w:tblCellMar>
          <w:left w:w="0" w:type="dxa"/>
          <w:right w:w="0" w:type="dxa"/>
        </w:tblCellMar>
        <w:tblLook w:val="04A0" w:firstRow="1" w:lastRow="0" w:firstColumn="1" w:lastColumn="0" w:noHBand="0" w:noVBand="1"/>
      </w:tblPr>
      <w:tblGrid>
        <w:gridCol w:w="472"/>
        <w:gridCol w:w="3100"/>
        <w:gridCol w:w="1701"/>
        <w:gridCol w:w="1134"/>
        <w:gridCol w:w="1547"/>
      </w:tblGrid>
      <w:tr w:rsidR="007C5065" w:rsidRPr="008B5D78" w:rsidTr="00E166CE">
        <w:trPr>
          <w:trHeight w:val="788"/>
        </w:trPr>
        <w:tc>
          <w:tcPr>
            <w:tcW w:w="4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C5065" w:rsidRPr="00E166CE" w:rsidRDefault="007C5065" w:rsidP="007C5065">
            <w:pPr>
              <w:tabs>
                <w:tab w:val="left" w:pos="1778"/>
              </w:tabs>
              <w:jc w:val="center"/>
              <w:rPr>
                <w:rFonts w:ascii="Museo Sans 300" w:eastAsia="Times New Roman" w:hAnsi="Museo Sans 300"/>
                <w:b/>
                <w:bCs/>
                <w:color w:val="000000" w:themeColor="text1"/>
                <w:sz w:val="18"/>
                <w:szCs w:val="18"/>
              </w:rPr>
            </w:pPr>
            <w:r w:rsidRPr="00E166CE">
              <w:rPr>
                <w:rFonts w:ascii="Museo Sans 300" w:eastAsia="Times New Roman" w:hAnsi="Museo Sans 300"/>
                <w:b/>
                <w:bCs/>
                <w:color w:val="000000" w:themeColor="text1"/>
                <w:sz w:val="18"/>
                <w:szCs w:val="18"/>
              </w:rPr>
              <w:lastRenderedPageBreak/>
              <w:t>N°</w:t>
            </w:r>
          </w:p>
        </w:tc>
        <w:tc>
          <w:tcPr>
            <w:tcW w:w="3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C5065" w:rsidRPr="00E166CE" w:rsidRDefault="007C5065" w:rsidP="007C5065">
            <w:pPr>
              <w:tabs>
                <w:tab w:val="left" w:pos="1778"/>
              </w:tabs>
              <w:jc w:val="center"/>
              <w:rPr>
                <w:rFonts w:ascii="Museo Sans 300" w:eastAsia="Times New Roman" w:hAnsi="Museo Sans 300"/>
                <w:b/>
                <w:bCs/>
                <w:color w:val="000000" w:themeColor="text1"/>
                <w:sz w:val="18"/>
                <w:szCs w:val="18"/>
              </w:rPr>
            </w:pPr>
            <w:r w:rsidRPr="00E166CE">
              <w:rPr>
                <w:rFonts w:ascii="Museo Sans 300" w:eastAsia="Times New Roman" w:hAnsi="Museo Sans 300"/>
                <w:b/>
                <w:bCs/>
                <w:color w:val="000000" w:themeColor="text1"/>
                <w:sz w:val="18"/>
                <w:szCs w:val="18"/>
              </w:rPr>
              <w:t>NOMBRE DEL BENEFICIARIO</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C5065" w:rsidRPr="00E166CE" w:rsidRDefault="007C5065" w:rsidP="007C5065">
            <w:pPr>
              <w:tabs>
                <w:tab w:val="left" w:pos="1778"/>
              </w:tabs>
              <w:jc w:val="center"/>
              <w:rPr>
                <w:rFonts w:ascii="Museo Sans 300" w:eastAsia="Times New Roman" w:hAnsi="Museo Sans 300"/>
                <w:b/>
                <w:bCs/>
                <w:color w:val="000000" w:themeColor="text1"/>
                <w:sz w:val="18"/>
                <w:szCs w:val="18"/>
              </w:rPr>
            </w:pPr>
            <w:r w:rsidRPr="00E166CE">
              <w:rPr>
                <w:rFonts w:ascii="Museo Sans 300" w:eastAsia="Times New Roman" w:hAnsi="Museo Sans 300"/>
                <w:b/>
                <w:bCs/>
                <w:color w:val="000000" w:themeColor="text1"/>
                <w:sz w:val="18"/>
                <w:szCs w:val="18"/>
              </w:rPr>
              <w:t>FECHA DE LEVANTAMIENTO DE ACTA DE POSESIÓN</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C5065" w:rsidRPr="00E166CE" w:rsidRDefault="007C5065" w:rsidP="007C5065">
            <w:pPr>
              <w:tabs>
                <w:tab w:val="left" w:pos="1778"/>
              </w:tabs>
              <w:jc w:val="center"/>
              <w:rPr>
                <w:rFonts w:ascii="Museo Sans 300" w:eastAsia="Times New Roman" w:hAnsi="Museo Sans 300"/>
                <w:b/>
                <w:bCs/>
                <w:color w:val="000000" w:themeColor="text1"/>
                <w:sz w:val="18"/>
                <w:szCs w:val="18"/>
              </w:rPr>
            </w:pPr>
            <w:r w:rsidRPr="00E166CE">
              <w:rPr>
                <w:rFonts w:ascii="Museo Sans 300" w:eastAsia="Times New Roman" w:hAnsi="Museo Sans 300"/>
                <w:b/>
                <w:bCs/>
                <w:color w:val="000000" w:themeColor="text1"/>
                <w:sz w:val="18"/>
                <w:szCs w:val="18"/>
              </w:rPr>
              <w:t>PERIODO DE POSESION</w:t>
            </w:r>
          </w:p>
          <w:p w:rsidR="007C5065" w:rsidRPr="00E166CE" w:rsidRDefault="007C5065" w:rsidP="007C5065">
            <w:pPr>
              <w:tabs>
                <w:tab w:val="left" w:pos="1778"/>
              </w:tabs>
              <w:jc w:val="center"/>
              <w:rPr>
                <w:rFonts w:ascii="Museo Sans 300" w:eastAsia="Times New Roman" w:hAnsi="Museo Sans 300"/>
                <w:b/>
                <w:bCs/>
                <w:color w:val="000000" w:themeColor="text1"/>
                <w:sz w:val="18"/>
                <w:szCs w:val="18"/>
              </w:rPr>
            </w:pPr>
            <w:r w:rsidRPr="00E166CE">
              <w:rPr>
                <w:rFonts w:ascii="Museo Sans 300" w:eastAsia="Times New Roman" w:hAnsi="Museo Sans 300"/>
                <w:b/>
                <w:bCs/>
                <w:color w:val="000000" w:themeColor="text1"/>
                <w:sz w:val="18"/>
                <w:szCs w:val="18"/>
              </w:rPr>
              <w:t>(EN AÑOS)</w:t>
            </w:r>
          </w:p>
        </w:tc>
        <w:tc>
          <w:tcPr>
            <w:tcW w:w="154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C5065" w:rsidRPr="00E166CE" w:rsidRDefault="007C5065" w:rsidP="007C5065">
            <w:pPr>
              <w:tabs>
                <w:tab w:val="left" w:pos="1778"/>
              </w:tabs>
              <w:jc w:val="center"/>
              <w:rPr>
                <w:rFonts w:ascii="Museo Sans 300" w:eastAsia="Times New Roman" w:hAnsi="Museo Sans 300"/>
                <w:b/>
                <w:bCs/>
                <w:color w:val="000000" w:themeColor="text1"/>
                <w:sz w:val="18"/>
                <w:szCs w:val="18"/>
              </w:rPr>
            </w:pPr>
            <w:r w:rsidRPr="00E166CE">
              <w:rPr>
                <w:rFonts w:ascii="Museo Sans 300" w:eastAsia="Times New Roman" w:hAnsi="Museo Sans 300"/>
                <w:b/>
                <w:bCs/>
                <w:color w:val="000000" w:themeColor="text1"/>
                <w:sz w:val="18"/>
                <w:szCs w:val="18"/>
              </w:rPr>
              <w:t xml:space="preserve">TECNICO  DE LA OFICINA REGIONAL </w:t>
            </w:r>
            <w:r w:rsidRPr="00E166CE">
              <w:rPr>
                <w:rFonts w:ascii="Museo Sans 300" w:eastAsia="Times New Roman" w:hAnsi="Museo Sans 300"/>
                <w:b/>
                <w:bCs/>
                <w:sz w:val="18"/>
                <w:szCs w:val="18"/>
              </w:rPr>
              <w:t>PARACENTRAL</w:t>
            </w:r>
          </w:p>
        </w:tc>
      </w:tr>
      <w:tr w:rsidR="007C5065" w:rsidRPr="008B5D78" w:rsidTr="00E166CE">
        <w:trPr>
          <w:trHeight w:val="233"/>
        </w:trPr>
        <w:tc>
          <w:tcPr>
            <w:tcW w:w="472"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b/>
                <w:sz w:val="18"/>
                <w:szCs w:val="18"/>
              </w:rPr>
            </w:pPr>
            <w:r w:rsidRPr="00E166CE">
              <w:rPr>
                <w:rFonts w:ascii="Museo Sans 300" w:eastAsia="Times New Roman" w:hAnsi="Museo Sans 300"/>
                <w:b/>
                <w:sz w:val="18"/>
                <w:szCs w:val="18"/>
              </w:rPr>
              <w:t>1</w:t>
            </w:r>
          </w:p>
        </w:tc>
        <w:tc>
          <w:tcPr>
            <w:tcW w:w="3100"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both"/>
              <w:rPr>
                <w:rFonts w:ascii="Museo Sans 300" w:eastAsia="Times New Roman" w:hAnsi="Museo Sans 300"/>
                <w:color w:val="000000" w:themeColor="text1"/>
                <w:sz w:val="18"/>
                <w:szCs w:val="18"/>
              </w:rPr>
            </w:pPr>
            <w:r w:rsidRPr="00E166CE">
              <w:rPr>
                <w:rFonts w:ascii="Museo Sans 300" w:hAnsi="Museo Sans 300"/>
                <w:sz w:val="18"/>
                <w:szCs w:val="18"/>
              </w:rPr>
              <w:t>Ana Aracely Leiva de Cruz</w:t>
            </w:r>
          </w:p>
        </w:tc>
        <w:tc>
          <w:tcPr>
            <w:tcW w:w="1701"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10/12/2019</w:t>
            </w:r>
          </w:p>
        </w:tc>
        <w:tc>
          <w:tcPr>
            <w:tcW w:w="1134"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12</w:t>
            </w:r>
          </w:p>
        </w:tc>
        <w:tc>
          <w:tcPr>
            <w:tcW w:w="1547"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Hernán Rojas</w:t>
            </w:r>
          </w:p>
        </w:tc>
      </w:tr>
      <w:tr w:rsidR="007C5065" w:rsidRPr="008B5D78" w:rsidTr="00E166CE">
        <w:trPr>
          <w:trHeight w:val="233"/>
        </w:trPr>
        <w:tc>
          <w:tcPr>
            <w:tcW w:w="472"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b/>
                <w:sz w:val="18"/>
                <w:szCs w:val="18"/>
              </w:rPr>
            </w:pPr>
            <w:r w:rsidRPr="00E166CE">
              <w:rPr>
                <w:rFonts w:ascii="Museo Sans 300" w:eastAsia="Times New Roman" w:hAnsi="Museo Sans 300"/>
                <w:b/>
                <w:sz w:val="18"/>
                <w:szCs w:val="18"/>
              </w:rPr>
              <w:t>2</w:t>
            </w:r>
          </w:p>
        </w:tc>
        <w:tc>
          <w:tcPr>
            <w:tcW w:w="3100"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both"/>
              <w:rPr>
                <w:rFonts w:ascii="Museo Sans 300" w:eastAsia="Times New Roman" w:hAnsi="Museo Sans 300"/>
                <w:color w:val="000000" w:themeColor="text1"/>
                <w:sz w:val="18"/>
                <w:szCs w:val="18"/>
              </w:rPr>
            </w:pPr>
            <w:r w:rsidRPr="00E166CE">
              <w:rPr>
                <w:rFonts w:ascii="Museo Sans 300" w:hAnsi="Museo Sans 300"/>
                <w:sz w:val="18"/>
                <w:szCs w:val="18"/>
              </w:rPr>
              <w:t>Angel Alberto Mundo Carballo</w:t>
            </w:r>
          </w:p>
        </w:tc>
        <w:tc>
          <w:tcPr>
            <w:tcW w:w="1701"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10/12/2019</w:t>
            </w:r>
          </w:p>
        </w:tc>
        <w:tc>
          <w:tcPr>
            <w:tcW w:w="1134"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13</w:t>
            </w:r>
          </w:p>
        </w:tc>
        <w:tc>
          <w:tcPr>
            <w:tcW w:w="1547"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Hernán Rojas</w:t>
            </w:r>
          </w:p>
        </w:tc>
      </w:tr>
      <w:tr w:rsidR="007C5065" w:rsidRPr="008B5D78" w:rsidTr="00E166CE">
        <w:trPr>
          <w:trHeight w:val="233"/>
        </w:trPr>
        <w:tc>
          <w:tcPr>
            <w:tcW w:w="472"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b/>
                <w:sz w:val="18"/>
                <w:szCs w:val="18"/>
              </w:rPr>
            </w:pPr>
            <w:r w:rsidRPr="00E166CE">
              <w:rPr>
                <w:rFonts w:ascii="Museo Sans 300" w:eastAsia="Times New Roman" w:hAnsi="Museo Sans 300"/>
                <w:b/>
                <w:sz w:val="18"/>
                <w:szCs w:val="18"/>
              </w:rPr>
              <w:t>3</w:t>
            </w:r>
          </w:p>
        </w:tc>
        <w:tc>
          <w:tcPr>
            <w:tcW w:w="3100"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both"/>
              <w:rPr>
                <w:rFonts w:ascii="Museo Sans 300" w:eastAsia="Times New Roman" w:hAnsi="Museo Sans 300"/>
                <w:color w:val="000000" w:themeColor="text1"/>
                <w:sz w:val="18"/>
                <w:szCs w:val="18"/>
              </w:rPr>
            </w:pPr>
            <w:proofErr w:type="spellStart"/>
            <w:r w:rsidRPr="00E166CE">
              <w:rPr>
                <w:rFonts w:ascii="Museo Sans 300" w:hAnsi="Museo Sans 300"/>
                <w:sz w:val="18"/>
                <w:szCs w:val="18"/>
              </w:rPr>
              <w:t>Fidelina</w:t>
            </w:r>
            <w:proofErr w:type="spellEnd"/>
            <w:r w:rsidRPr="00E166CE">
              <w:rPr>
                <w:rFonts w:ascii="Museo Sans 300" w:hAnsi="Museo Sans 300"/>
                <w:sz w:val="18"/>
                <w:szCs w:val="18"/>
              </w:rPr>
              <w:t xml:space="preserve"> Rodas de Alvarenga</w:t>
            </w:r>
          </w:p>
        </w:tc>
        <w:tc>
          <w:tcPr>
            <w:tcW w:w="1701"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10/12/2019</w:t>
            </w:r>
          </w:p>
        </w:tc>
        <w:tc>
          <w:tcPr>
            <w:tcW w:w="1134"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15</w:t>
            </w:r>
          </w:p>
        </w:tc>
        <w:tc>
          <w:tcPr>
            <w:tcW w:w="1547"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Hernán Rojas</w:t>
            </w:r>
          </w:p>
        </w:tc>
      </w:tr>
      <w:tr w:rsidR="007C5065" w:rsidRPr="008B5D78" w:rsidTr="00E166CE">
        <w:trPr>
          <w:trHeight w:val="233"/>
        </w:trPr>
        <w:tc>
          <w:tcPr>
            <w:tcW w:w="472"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b/>
                <w:sz w:val="18"/>
                <w:szCs w:val="18"/>
              </w:rPr>
            </w:pPr>
            <w:r w:rsidRPr="00E166CE">
              <w:rPr>
                <w:rFonts w:ascii="Museo Sans 300" w:eastAsia="Times New Roman" w:hAnsi="Museo Sans 300"/>
                <w:b/>
                <w:sz w:val="18"/>
                <w:szCs w:val="18"/>
              </w:rPr>
              <w:t>4</w:t>
            </w:r>
          </w:p>
        </w:tc>
        <w:tc>
          <w:tcPr>
            <w:tcW w:w="3100"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both"/>
              <w:rPr>
                <w:rFonts w:ascii="Museo Sans 300" w:hAnsi="Museo Sans 300"/>
                <w:sz w:val="18"/>
                <w:szCs w:val="18"/>
              </w:rPr>
            </w:pPr>
            <w:r w:rsidRPr="00E166CE">
              <w:rPr>
                <w:rFonts w:ascii="Museo Sans 300" w:hAnsi="Museo Sans 300"/>
                <w:sz w:val="18"/>
                <w:szCs w:val="18"/>
              </w:rPr>
              <w:t>Jorge Giovanni Meléndez Constanza</w:t>
            </w:r>
          </w:p>
        </w:tc>
        <w:tc>
          <w:tcPr>
            <w:tcW w:w="1701"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10/12/2019</w:t>
            </w:r>
          </w:p>
        </w:tc>
        <w:tc>
          <w:tcPr>
            <w:tcW w:w="1134"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10</w:t>
            </w:r>
          </w:p>
        </w:tc>
        <w:tc>
          <w:tcPr>
            <w:tcW w:w="1547"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Hernán Rojas</w:t>
            </w:r>
          </w:p>
        </w:tc>
      </w:tr>
      <w:tr w:rsidR="007C5065" w:rsidRPr="008B5D78" w:rsidTr="00E166CE">
        <w:trPr>
          <w:trHeight w:val="233"/>
        </w:trPr>
        <w:tc>
          <w:tcPr>
            <w:tcW w:w="472"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b/>
                <w:sz w:val="18"/>
                <w:szCs w:val="18"/>
              </w:rPr>
            </w:pPr>
            <w:r w:rsidRPr="00E166CE">
              <w:rPr>
                <w:rFonts w:ascii="Museo Sans 300" w:eastAsia="Times New Roman" w:hAnsi="Museo Sans 300"/>
                <w:b/>
                <w:sz w:val="18"/>
                <w:szCs w:val="18"/>
              </w:rPr>
              <w:t>5</w:t>
            </w:r>
          </w:p>
        </w:tc>
        <w:tc>
          <w:tcPr>
            <w:tcW w:w="3100"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both"/>
              <w:rPr>
                <w:rFonts w:ascii="Museo Sans 300" w:hAnsi="Museo Sans 300"/>
                <w:sz w:val="18"/>
                <w:szCs w:val="18"/>
              </w:rPr>
            </w:pPr>
            <w:r w:rsidRPr="00E166CE">
              <w:rPr>
                <w:rFonts w:ascii="Museo Sans 300" w:hAnsi="Museo Sans 300"/>
                <w:sz w:val="18"/>
                <w:szCs w:val="18"/>
              </w:rPr>
              <w:t xml:space="preserve">Karla Patricia </w:t>
            </w:r>
            <w:proofErr w:type="spellStart"/>
            <w:r w:rsidRPr="00E166CE">
              <w:rPr>
                <w:rFonts w:ascii="Museo Sans 300" w:hAnsi="Museo Sans 300"/>
                <w:sz w:val="18"/>
                <w:szCs w:val="18"/>
              </w:rPr>
              <w:t>Argumedo</w:t>
            </w:r>
            <w:proofErr w:type="spellEnd"/>
            <w:r w:rsidRPr="00E166CE">
              <w:rPr>
                <w:rFonts w:ascii="Museo Sans 300" w:hAnsi="Museo Sans 300"/>
                <w:sz w:val="18"/>
                <w:szCs w:val="18"/>
              </w:rPr>
              <w:t xml:space="preserve"> de Jacinto</w:t>
            </w:r>
          </w:p>
        </w:tc>
        <w:tc>
          <w:tcPr>
            <w:tcW w:w="1701"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10/12/2019</w:t>
            </w:r>
          </w:p>
        </w:tc>
        <w:tc>
          <w:tcPr>
            <w:tcW w:w="1134"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5</w:t>
            </w:r>
          </w:p>
        </w:tc>
        <w:tc>
          <w:tcPr>
            <w:tcW w:w="1547"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Hernán Rojas</w:t>
            </w:r>
          </w:p>
        </w:tc>
      </w:tr>
      <w:tr w:rsidR="007C5065" w:rsidRPr="008B5D78" w:rsidTr="00E166CE">
        <w:trPr>
          <w:trHeight w:val="233"/>
        </w:trPr>
        <w:tc>
          <w:tcPr>
            <w:tcW w:w="472"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b/>
                <w:sz w:val="18"/>
                <w:szCs w:val="18"/>
              </w:rPr>
            </w:pPr>
            <w:r w:rsidRPr="00E166CE">
              <w:rPr>
                <w:rFonts w:ascii="Museo Sans 300" w:eastAsia="Times New Roman" w:hAnsi="Museo Sans 300"/>
                <w:b/>
                <w:sz w:val="18"/>
                <w:szCs w:val="18"/>
              </w:rPr>
              <w:t>6</w:t>
            </w:r>
          </w:p>
        </w:tc>
        <w:tc>
          <w:tcPr>
            <w:tcW w:w="3100"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both"/>
              <w:rPr>
                <w:rFonts w:ascii="Museo Sans 300" w:hAnsi="Museo Sans 300"/>
                <w:sz w:val="18"/>
                <w:szCs w:val="18"/>
              </w:rPr>
            </w:pPr>
            <w:r w:rsidRPr="00E166CE">
              <w:rPr>
                <w:rFonts w:ascii="Museo Sans 300" w:hAnsi="Museo Sans 300"/>
                <w:sz w:val="18"/>
                <w:szCs w:val="18"/>
              </w:rPr>
              <w:t>María Alicia Contreras de Flores</w:t>
            </w:r>
          </w:p>
        </w:tc>
        <w:tc>
          <w:tcPr>
            <w:tcW w:w="1701"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10/12/2019</w:t>
            </w:r>
          </w:p>
        </w:tc>
        <w:tc>
          <w:tcPr>
            <w:tcW w:w="1134"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15</w:t>
            </w:r>
          </w:p>
        </w:tc>
        <w:tc>
          <w:tcPr>
            <w:tcW w:w="1547"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Hernán Rojas</w:t>
            </w:r>
          </w:p>
        </w:tc>
      </w:tr>
      <w:tr w:rsidR="007C5065" w:rsidRPr="008B5D78" w:rsidTr="00E166CE">
        <w:trPr>
          <w:trHeight w:val="233"/>
        </w:trPr>
        <w:tc>
          <w:tcPr>
            <w:tcW w:w="472"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b/>
                <w:sz w:val="18"/>
                <w:szCs w:val="18"/>
              </w:rPr>
            </w:pPr>
            <w:r w:rsidRPr="00E166CE">
              <w:rPr>
                <w:rFonts w:ascii="Museo Sans 300" w:eastAsia="Times New Roman" w:hAnsi="Museo Sans 300"/>
                <w:b/>
                <w:sz w:val="18"/>
                <w:szCs w:val="18"/>
              </w:rPr>
              <w:t>7</w:t>
            </w:r>
          </w:p>
        </w:tc>
        <w:tc>
          <w:tcPr>
            <w:tcW w:w="3100"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both"/>
              <w:rPr>
                <w:rFonts w:ascii="Museo Sans 300" w:hAnsi="Museo Sans 300"/>
                <w:sz w:val="18"/>
                <w:szCs w:val="18"/>
              </w:rPr>
            </w:pPr>
            <w:r w:rsidRPr="00E166CE">
              <w:rPr>
                <w:rFonts w:ascii="Museo Sans 300" w:hAnsi="Museo Sans 300"/>
                <w:sz w:val="18"/>
                <w:szCs w:val="18"/>
              </w:rPr>
              <w:t xml:space="preserve">Marleny Aracely Ponce de </w:t>
            </w:r>
            <w:proofErr w:type="spellStart"/>
            <w:r w:rsidRPr="00E166CE">
              <w:rPr>
                <w:rFonts w:ascii="Museo Sans 300" w:hAnsi="Museo Sans 300"/>
                <w:sz w:val="18"/>
                <w:szCs w:val="18"/>
              </w:rPr>
              <w:t>Monchez</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10/12/2019</w:t>
            </w:r>
          </w:p>
        </w:tc>
        <w:tc>
          <w:tcPr>
            <w:tcW w:w="1134"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10</w:t>
            </w:r>
          </w:p>
        </w:tc>
        <w:tc>
          <w:tcPr>
            <w:tcW w:w="1547" w:type="dxa"/>
            <w:tcBorders>
              <w:top w:val="single" w:sz="4" w:space="0" w:color="auto"/>
              <w:left w:val="single" w:sz="4" w:space="0" w:color="auto"/>
              <w:bottom w:val="single" w:sz="4" w:space="0" w:color="auto"/>
              <w:right w:val="single" w:sz="4" w:space="0" w:color="auto"/>
            </w:tcBorders>
            <w:vAlign w:val="center"/>
          </w:tcPr>
          <w:p w:rsidR="007C5065" w:rsidRPr="00E166CE" w:rsidRDefault="007C5065" w:rsidP="007C5065">
            <w:pPr>
              <w:tabs>
                <w:tab w:val="left" w:pos="1778"/>
              </w:tabs>
              <w:jc w:val="center"/>
              <w:rPr>
                <w:rFonts w:ascii="Museo Sans 300" w:eastAsia="Times New Roman" w:hAnsi="Museo Sans 300"/>
                <w:color w:val="000000" w:themeColor="text1"/>
                <w:sz w:val="18"/>
                <w:szCs w:val="18"/>
              </w:rPr>
            </w:pPr>
            <w:r w:rsidRPr="00E166CE">
              <w:rPr>
                <w:rFonts w:ascii="Museo Sans 300" w:eastAsia="Times New Roman" w:hAnsi="Museo Sans 300"/>
                <w:color w:val="000000" w:themeColor="text1"/>
                <w:sz w:val="18"/>
                <w:szCs w:val="18"/>
              </w:rPr>
              <w:t>Hernán Rojas</w:t>
            </w:r>
          </w:p>
        </w:tc>
      </w:tr>
    </w:tbl>
    <w:p w:rsidR="007C5065" w:rsidRPr="00A91F93" w:rsidRDefault="007C5065" w:rsidP="007C5065">
      <w:pPr>
        <w:pStyle w:val="Prrafodelista"/>
        <w:spacing w:line="360" w:lineRule="auto"/>
        <w:jc w:val="both"/>
        <w:rPr>
          <w:rFonts w:ascii="Museo Sans 300" w:hAnsi="Museo Sans 300"/>
          <w:color w:val="FF0000"/>
          <w:sz w:val="26"/>
          <w:szCs w:val="26"/>
        </w:rPr>
      </w:pPr>
    </w:p>
    <w:p w:rsidR="007C5065" w:rsidRPr="00E166CE" w:rsidRDefault="007C5065" w:rsidP="00386B07">
      <w:pPr>
        <w:pStyle w:val="Prrafodelista"/>
        <w:numPr>
          <w:ilvl w:val="0"/>
          <w:numId w:val="14"/>
        </w:numPr>
        <w:ind w:left="1134" w:hanging="708"/>
        <w:contextualSpacing/>
        <w:jc w:val="both"/>
        <w:rPr>
          <w:rFonts w:ascii="Museo Sans 100" w:eastAsia="Times New Roman" w:hAnsi="Museo Sans 100"/>
          <w:b/>
          <w:sz w:val="24"/>
          <w:szCs w:val="24"/>
        </w:rPr>
      </w:pPr>
      <w:r w:rsidRPr="00E166CE">
        <w:rPr>
          <w:rFonts w:ascii="Museo Sans 100" w:hAnsi="Museo Sans 100"/>
          <w:sz w:val="24"/>
          <w:szCs w:val="24"/>
        </w:rPr>
        <w:t>De acuerdo a declaraciones simples contenidas en las solicitudes de adjudicación de inmueble de fechas 10 y 11 de diciembre de 2019</w:t>
      </w:r>
      <w:r w:rsidRPr="00E166CE">
        <w:rPr>
          <w:rFonts w:ascii="Museo Sans 100" w:eastAsia="Times New Roman" w:hAnsi="Museo Sans 100"/>
          <w:sz w:val="24"/>
          <w:szCs w:val="24"/>
        </w:rPr>
        <w:t>, los peticionarios manifiestan que ni ellos ni los integrantes de su grupo familiar son empleados del ISTA, situación robustecida mediante consulta realizada en la base de datos de empleados de este Instituto.</w:t>
      </w:r>
    </w:p>
    <w:p w:rsidR="007C5065" w:rsidRPr="00E166CE" w:rsidRDefault="007C5065" w:rsidP="00E166CE">
      <w:pPr>
        <w:jc w:val="both"/>
        <w:rPr>
          <w:rFonts w:ascii="Museo Sans 100" w:hAnsi="Museo Sans 100"/>
          <w:sz w:val="24"/>
          <w:szCs w:val="24"/>
        </w:rPr>
      </w:pPr>
    </w:p>
    <w:p w:rsidR="007C5065" w:rsidRPr="00E166CE" w:rsidRDefault="007C5065" w:rsidP="00E166CE">
      <w:pPr>
        <w:jc w:val="both"/>
        <w:rPr>
          <w:rFonts w:ascii="Museo Sans 100" w:eastAsia="Times New Roman" w:hAnsi="Museo Sans 100"/>
          <w:sz w:val="24"/>
          <w:szCs w:val="24"/>
        </w:rPr>
      </w:pPr>
      <w:r w:rsidRPr="00E166CE">
        <w:rPr>
          <w:rFonts w:ascii="Museo Sans 100" w:eastAsia="Times New Roman" w:hAnsi="Museo Sans 100"/>
          <w:sz w:val="24"/>
          <w:szCs w:val="24"/>
        </w:rPr>
        <w:t>Se ha tenido a la vista: Informe Técnico del Departamento de Asignación Individual y Avalúos, Cuadro de Valores y Extensiones, reportes de valúo por solar, reportes de búsqueda de solicitantes para adjudicaciones generados por la Oficina Regional Paracentral, y los departamentos de Asignación Individual y Avalúos y Análisis Jurídico, copia de acuerdos de Junta Directiva, copia de Escritura de Donación a favor del ISTA, Razón y Constancia de Inscripción de Desmembración en Cabeza de su Dueño a favor del ISTA, solicitudes de adjudicación de inmueble, actas de posesión material, copias de documentos únicos de identidad, tarjetas de identificación tributaria, Certificación de Partida de Nacimiento, Razón y Constancia de Inscripción de Compraventa a favor de beneficiario, y carencias de bienes; c</w:t>
      </w:r>
      <w:r w:rsidRPr="00E166CE">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7C5065" w:rsidRPr="00E166CE" w:rsidRDefault="007C5065" w:rsidP="00E166CE">
      <w:pPr>
        <w:jc w:val="both"/>
        <w:rPr>
          <w:rFonts w:ascii="Museo Sans 100" w:hAnsi="Museo Sans 100"/>
          <w:sz w:val="24"/>
          <w:szCs w:val="24"/>
        </w:rPr>
      </w:pPr>
    </w:p>
    <w:p w:rsidR="007C5065" w:rsidRPr="00EB1709" w:rsidRDefault="007C5065" w:rsidP="00E166CE">
      <w:pPr>
        <w:jc w:val="both"/>
        <w:rPr>
          <w:rFonts w:ascii="Museo Sans 100" w:hAnsi="Museo Sans 100"/>
          <w:b/>
          <w:sz w:val="24"/>
          <w:szCs w:val="24"/>
        </w:rPr>
      </w:pPr>
      <w:r w:rsidRPr="00E166CE">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166CE">
        <w:rPr>
          <w:rFonts w:ascii="Museo Sans 100" w:hAnsi="Museo Sans 100"/>
          <w:bCs/>
          <w:sz w:val="24"/>
          <w:szCs w:val="24"/>
        </w:rPr>
        <w:t>Ley del Régimen Especial de la Tierra en Propiedad de Las Asociaciones Cooperativas, Comunales y Comunitarias Campesinas  Beneficiarios de la Reforma Agraria</w:t>
      </w:r>
      <w:r w:rsidRPr="00E166CE">
        <w:rPr>
          <w:rFonts w:ascii="Museo Sans 100" w:hAnsi="Museo Sans 100"/>
          <w:sz w:val="24"/>
          <w:szCs w:val="24"/>
        </w:rPr>
        <w:t xml:space="preserve">, la Junta Directiva, </w:t>
      </w:r>
      <w:r w:rsidRPr="00E166CE">
        <w:rPr>
          <w:rFonts w:ascii="Museo Sans 100" w:hAnsi="Museo Sans 100"/>
          <w:b/>
          <w:sz w:val="24"/>
          <w:szCs w:val="24"/>
          <w:u w:val="single"/>
        </w:rPr>
        <w:t>ACUERDA: PRIMERO:</w:t>
      </w:r>
      <w:r w:rsidRPr="00E166CE">
        <w:rPr>
          <w:rFonts w:ascii="Museo Sans 100" w:hAnsi="Museo Sans 100"/>
          <w:b/>
          <w:sz w:val="24"/>
          <w:szCs w:val="24"/>
        </w:rPr>
        <w:t xml:space="preserve"> </w:t>
      </w:r>
      <w:r w:rsidRPr="00E166CE">
        <w:rPr>
          <w:rFonts w:ascii="Museo Sans 100" w:hAnsi="Museo Sans 100"/>
          <w:sz w:val="24"/>
          <w:szCs w:val="24"/>
        </w:rPr>
        <w:t>Aprobar la adjudicación y transferencia por compraventa de 0</w:t>
      </w:r>
      <w:r w:rsidR="00E166CE" w:rsidRPr="00E166CE">
        <w:rPr>
          <w:rFonts w:ascii="Museo Sans 100" w:hAnsi="Museo Sans 100"/>
          <w:sz w:val="24"/>
          <w:szCs w:val="24"/>
        </w:rPr>
        <w:t>7</w:t>
      </w:r>
      <w:r w:rsidRPr="00E166CE">
        <w:rPr>
          <w:rFonts w:ascii="Museo Sans 100" w:hAnsi="Museo Sans 100"/>
          <w:sz w:val="24"/>
          <w:szCs w:val="24"/>
        </w:rPr>
        <w:t xml:space="preserve"> solares para vivienda a favor de los señores:</w:t>
      </w:r>
      <w:r w:rsidRPr="00E166CE">
        <w:rPr>
          <w:rFonts w:ascii="Museo Sans 100" w:eastAsia="Times New Roman" w:hAnsi="Museo Sans 100"/>
          <w:b/>
          <w:sz w:val="24"/>
          <w:szCs w:val="24"/>
        </w:rPr>
        <w:t xml:space="preserve"> 1) </w:t>
      </w:r>
      <w:r w:rsidRPr="00E166CE">
        <w:rPr>
          <w:rFonts w:ascii="Museo Sans 100" w:hAnsi="Museo Sans 100"/>
          <w:b/>
          <w:sz w:val="24"/>
          <w:szCs w:val="24"/>
        </w:rPr>
        <w:t xml:space="preserve">ANA ARACELY LEIVA DE CRUZ, </w:t>
      </w:r>
      <w:r w:rsidRPr="00E166CE">
        <w:rPr>
          <w:rFonts w:ascii="Museo Sans 100" w:hAnsi="Museo Sans 100"/>
          <w:sz w:val="24"/>
          <w:szCs w:val="24"/>
        </w:rPr>
        <w:t xml:space="preserve">y </w:t>
      </w:r>
      <w:r w:rsidR="00EB1709">
        <w:rPr>
          <w:rFonts w:ascii="Museo Sans 100" w:hAnsi="Museo Sans 100"/>
          <w:sz w:val="24"/>
          <w:szCs w:val="24"/>
        </w:rPr>
        <w:t>---</w:t>
      </w:r>
      <w:r w:rsidRPr="00E166CE">
        <w:rPr>
          <w:rFonts w:ascii="Museo Sans 100" w:hAnsi="Museo Sans 100"/>
          <w:sz w:val="24"/>
          <w:szCs w:val="24"/>
        </w:rPr>
        <w:t xml:space="preserve"> </w:t>
      </w:r>
      <w:r w:rsidRPr="00E166CE">
        <w:rPr>
          <w:rFonts w:ascii="Museo Sans 100" w:hAnsi="Museo Sans 100"/>
          <w:b/>
          <w:sz w:val="24"/>
          <w:szCs w:val="24"/>
        </w:rPr>
        <w:t>ROXANA ABIGAIL CRUZ LEIVA</w:t>
      </w:r>
      <w:r w:rsidRPr="00E166CE">
        <w:rPr>
          <w:rFonts w:ascii="Museo Sans 100" w:hAnsi="Museo Sans 100"/>
          <w:sz w:val="24"/>
          <w:szCs w:val="24"/>
        </w:rPr>
        <w:t xml:space="preserve">; </w:t>
      </w:r>
      <w:r w:rsidRPr="00E166CE">
        <w:rPr>
          <w:rFonts w:ascii="Museo Sans 100" w:hAnsi="Museo Sans 100"/>
          <w:b/>
          <w:sz w:val="24"/>
          <w:szCs w:val="24"/>
        </w:rPr>
        <w:t xml:space="preserve">2) ANGEL ALBERTO MUNDO CARBALLO, </w:t>
      </w:r>
      <w:r w:rsidRPr="00E166CE">
        <w:rPr>
          <w:rFonts w:ascii="Museo Sans 100" w:hAnsi="Museo Sans 100"/>
          <w:sz w:val="24"/>
          <w:szCs w:val="24"/>
        </w:rPr>
        <w:t xml:space="preserve">y </w:t>
      </w:r>
      <w:r w:rsidR="00EB1709">
        <w:rPr>
          <w:rFonts w:ascii="Museo Sans 100" w:hAnsi="Museo Sans 100"/>
          <w:sz w:val="24"/>
          <w:szCs w:val="24"/>
        </w:rPr>
        <w:t>----</w:t>
      </w:r>
      <w:r w:rsidRPr="00E166CE">
        <w:rPr>
          <w:rFonts w:ascii="Museo Sans 100" w:hAnsi="Museo Sans 100"/>
          <w:sz w:val="24"/>
          <w:szCs w:val="24"/>
        </w:rPr>
        <w:t xml:space="preserve"> </w:t>
      </w:r>
      <w:r w:rsidRPr="00E166CE">
        <w:rPr>
          <w:rFonts w:ascii="Museo Sans 100" w:hAnsi="Museo Sans 100"/>
          <w:b/>
          <w:sz w:val="24"/>
          <w:szCs w:val="24"/>
        </w:rPr>
        <w:t>ANDRES AVELINO MUNDO HENRIQUEZ</w:t>
      </w:r>
      <w:r w:rsidRPr="00E166CE">
        <w:rPr>
          <w:rFonts w:ascii="Museo Sans 100" w:hAnsi="Museo Sans 100"/>
          <w:sz w:val="24"/>
          <w:szCs w:val="24"/>
        </w:rPr>
        <w:t xml:space="preserve">; </w:t>
      </w:r>
      <w:r w:rsidRPr="00E166CE">
        <w:rPr>
          <w:rFonts w:ascii="Museo Sans 100" w:hAnsi="Museo Sans 100"/>
          <w:b/>
          <w:sz w:val="24"/>
          <w:szCs w:val="24"/>
        </w:rPr>
        <w:t xml:space="preserve">3) FIDELINA RODAS DE ALVARENGA, </w:t>
      </w:r>
      <w:r w:rsidRPr="00E166CE">
        <w:rPr>
          <w:rFonts w:ascii="Museo Sans 100" w:hAnsi="Museo Sans 100"/>
          <w:sz w:val="24"/>
          <w:szCs w:val="24"/>
        </w:rPr>
        <w:t xml:space="preserve">y </w:t>
      </w:r>
      <w:r w:rsidR="00EB1709">
        <w:rPr>
          <w:rFonts w:ascii="Museo Sans 100" w:hAnsi="Museo Sans 100"/>
          <w:sz w:val="24"/>
          <w:szCs w:val="24"/>
        </w:rPr>
        <w:t>---</w:t>
      </w:r>
      <w:r w:rsidRPr="00E166CE">
        <w:rPr>
          <w:rFonts w:ascii="Museo Sans 100" w:hAnsi="Museo Sans 100"/>
          <w:sz w:val="24"/>
          <w:szCs w:val="24"/>
        </w:rPr>
        <w:t xml:space="preserve"> </w:t>
      </w:r>
      <w:r w:rsidRPr="00E166CE">
        <w:rPr>
          <w:rFonts w:ascii="Museo Sans 100" w:hAnsi="Museo Sans 100"/>
          <w:b/>
          <w:sz w:val="24"/>
          <w:szCs w:val="24"/>
        </w:rPr>
        <w:t xml:space="preserve">EVELYN JAZMIN MEJIA RODAS; 4) JORGE GIOVANNI MELENDEZ CONSTANZA, </w:t>
      </w:r>
      <w:r w:rsidRPr="00E166CE">
        <w:rPr>
          <w:rFonts w:ascii="Museo Sans 100" w:hAnsi="Museo Sans 100"/>
          <w:sz w:val="24"/>
          <w:szCs w:val="24"/>
        </w:rPr>
        <w:t xml:space="preserve">y su menor hija </w:t>
      </w:r>
      <w:r w:rsidR="00EB1709">
        <w:rPr>
          <w:rFonts w:ascii="Museo Sans 100" w:hAnsi="Museo Sans 100"/>
          <w:b/>
          <w:sz w:val="24"/>
          <w:szCs w:val="24"/>
        </w:rPr>
        <w:t>----</w:t>
      </w:r>
      <w:r w:rsidRPr="00E166CE">
        <w:rPr>
          <w:rFonts w:ascii="Museo Sans 100" w:hAnsi="Museo Sans 100"/>
          <w:b/>
          <w:sz w:val="24"/>
          <w:szCs w:val="24"/>
        </w:rPr>
        <w:t xml:space="preserve">; 5) KARLA PATRICIA ARGUMEDO DE </w:t>
      </w:r>
      <w:r w:rsidRPr="00E166CE">
        <w:rPr>
          <w:rFonts w:ascii="Museo Sans 100" w:hAnsi="Museo Sans 100"/>
          <w:b/>
          <w:sz w:val="24"/>
          <w:szCs w:val="24"/>
        </w:rPr>
        <w:lastRenderedPageBreak/>
        <w:t xml:space="preserve">JACINTO, </w:t>
      </w:r>
      <w:r w:rsidRPr="00E166CE">
        <w:rPr>
          <w:rFonts w:ascii="Museo Sans 100" w:hAnsi="Museo Sans 100"/>
          <w:sz w:val="24"/>
          <w:szCs w:val="24"/>
        </w:rPr>
        <w:t xml:space="preserve">y sus menores hijos </w:t>
      </w:r>
      <w:r w:rsidR="00EB1709">
        <w:rPr>
          <w:rFonts w:ascii="Museo Sans 100" w:hAnsi="Museo Sans 100"/>
          <w:b/>
          <w:sz w:val="24"/>
          <w:szCs w:val="24"/>
        </w:rPr>
        <w:t>----</w:t>
      </w:r>
      <w:r w:rsidRPr="00E166CE">
        <w:rPr>
          <w:rFonts w:ascii="Museo Sans 100" w:hAnsi="Museo Sans 100"/>
          <w:b/>
          <w:sz w:val="24"/>
          <w:szCs w:val="24"/>
        </w:rPr>
        <w:t xml:space="preserve"> </w:t>
      </w:r>
      <w:r w:rsidRPr="00E166CE">
        <w:rPr>
          <w:rFonts w:ascii="Museo Sans 100" w:hAnsi="Museo Sans 100"/>
          <w:sz w:val="24"/>
          <w:szCs w:val="24"/>
        </w:rPr>
        <w:t xml:space="preserve">ambos de apellidos </w:t>
      </w:r>
      <w:r w:rsidR="00EB1709">
        <w:rPr>
          <w:rFonts w:ascii="Museo Sans 100" w:hAnsi="Museo Sans 100"/>
          <w:b/>
          <w:sz w:val="24"/>
          <w:szCs w:val="24"/>
        </w:rPr>
        <w:t>-----</w:t>
      </w:r>
      <w:r w:rsidRPr="00E166CE">
        <w:rPr>
          <w:rFonts w:ascii="Museo Sans 100" w:hAnsi="Museo Sans 100"/>
          <w:b/>
          <w:sz w:val="24"/>
          <w:szCs w:val="24"/>
        </w:rPr>
        <w:t xml:space="preserve">; 6) MARIA ALICIA CONTRERAS DE FLORES, </w:t>
      </w:r>
      <w:r w:rsidRPr="00E166CE">
        <w:rPr>
          <w:rFonts w:ascii="Museo Sans 100" w:hAnsi="Museo Sans 100"/>
          <w:sz w:val="24"/>
          <w:szCs w:val="24"/>
        </w:rPr>
        <w:t xml:space="preserve">y </w:t>
      </w:r>
      <w:r w:rsidR="00EB1709">
        <w:rPr>
          <w:rFonts w:ascii="Museo Sans 100" w:hAnsi="Museo Sans 100"/>
          <w:sz w:val="24"/>
          <w:szCs w:val="24"/>
        </w:rPr>
        <w:t>----</w:t>
      </w:r>
      <w:r w:rsidRPr="00E166CE">
        <w:rPr>
          <w:rFonts w:ascii="Museo Sans 100" w:hAnsi="Museo Sans 100"/>
          <w:sz w:val="24"/>
          <w:szCs w:val="24"/>
        </w:rPr>
        <w:t xml:space="preserve"> </w:t>
      </w:r>
      <w:r w:rsidRPr="00E166CE">
        <w:rPr>
          <w:rFonts w:ascii="Museo Sans 100" w:hAnsi="Museo Sans 100"/>
          <w:b/>
          <w:sz w:val="24"/>
          <w:szCs w:val="24"/>
        </w:rPr>
        <w:t>GLORIA MARINA CONTRERAS FLORES</w:t>
      </w:r>
      <w:r w:rsidRPr="00E166CE">
        <w:rPr>
          <w:rFonts w:ascii="Museo Sans 100" w:hAnsi="Museo Sans 100"/>
          <w:sz w:val="24"/>
          <w:szCs w:val="24"/>
        </w:rPr>
        <w:t xml:space="preserve">; y </w:t>
      </w:r>
      <w:r w:rsidRPr="00E166CE">
        <w:rPr>
          <w:rFonts w:ascii="Museo Sans 100" w:hAnsi="Museo Sans 100"/>
          <w:b/>
          <w:sz w:val="24"/>
          <w:szCs w:val="24"/>
        </w:rPr>
        <w:t xml:space="preserve">7) MARLENY ARACELY PONCE DE MONCHEZ, </w:t>
      </w:r>
      <w:r w:rsidRPr="00E166CE">
        <w:rPr>
          <w:rFonts w:ascii="Museo Sans 100" w:hAnsi="Museo Sans 100"/>
          <w:sz w:val="24"/>
          <w:szCs w:val="24"/>
        </w:rPr>
        <w:t xml:space="preserve">y su menor hijo </w:t>
      </w:r>
      <w:r w:rsidR="00EB1709">
        <w:rPr>
          <w:rFonts w:ascii="Museo Sans 100" w:hAnsi="Museo Sans 100"/>
          <w:b/>
          <w:sz w:val="24"/>
          <w:szCs w:val="24"/>
        </w:rPr>
        <w:t>----</w:t>
      </w:r>
      <w:r w:rsidRPr="00E166CE">
        <w:rPr>
          <w:rFonts w:ascii="Museo Sans 100" w:hAnsi="Museo Sans 100"/>
          <w:b/>
          <w:sz w:val="24"/>
          <w:szCs w:val="24"/>
        </w:rPr>
        <w:t>;</w:t>
      </w:r>
      <w:r w:rsidRPr="00E166CE">
        <w:rPr>
          <w:rFonts w:ascii="Museo Sans 100" w:hAnsi="Museo Sans 100"/>
          <w:sz w:val="24"/>
          <w:szCs w:val="24"/>
        </w:rPr>
        <w:t xml:space="preserve"> de </w:t>
      </w:r>
      <w:r w:rsidR="00E166CE" w:rsidRPr="00E166CE">
        <w:rPr>
          <w:rFonts w:ascii="Museo Sans 100" w:hAnsi="Museo Sans 100"/>
          <w:sz w:val="24"/>
          <w:szCs w:val="24"/>
        </w:rPr>
        <w:t xml:space="preserve">las </w:t>
      </w:r>
      <w:r w:rsidRPr="00E166CE">
        <w:rPr>
          <w:rFonts w:ascii="Museo Sans 100" w:hAnsi="Museo Sans 100"/>
          <w:sz w:val="24"/>
          <w:szCs w:val="24"/>
        </w:rPr>
        <w:t xml:space="preserve">generales antes expresadas, </w:t>
      </w:r>
      <w:r w:rsidR="00E166CE" w:rsidRPr="00E166CE">
        <w:rPr>
          <w:rFonts w:ascii="Museo Sans 100" w:hAnsi="Museo Sans 100"/>
          <w:sz w:val="24"/>
          <w:szCs w:val="24"/>
        </w:rPr>
        <w:t xml:space="preserve">ubicados </w:t>
      </w:r>
      <w:r w:rsidRPr="00E166CE">
        <w:rPr>
          <w:rFonts w:ascii="Museo Sans 100" w:eastAsia="Times New Roman" w:hAnsi="Museo Sans 100"/>
          <w:sz w:val="24"/>
          <w:szCs w:val="24"/>
          <w:lang w:eastAsia="es-ES"/>
        </w:rPr>
        <w:t xml:space="preserve">en la </w:t>
      </w:r>
      <w:r w:rsidRPr="00E166CE">
        <w:rPr>
          <w:rFonts w:ascii="Museo Sans 100" w:hAnsi="Museo Sans 100" w:cs="Arial"/>
          <w:b/>
          <w:sz w:val="24"/>
          <w:szCs w:val="24"/>
        </w:rPr>
        <w:t xml:space="preserve">HACIENDA SANTA CLARA ASEN. COM. NUM DOCE, COQUERA UNO, </w:t>
      </w:r>
      <w:r w:rsidRPr="00E166CE">
        <w:rPr>
          <w:rFonts w:ascii="Museo Sans 100" w:hAnsi="Museo Sans 100" w:cs="Arial"/>
          <w:sz w:val="24"/>
          <w:szCs w:val="24"/>
        </w:rPr>
        <w:t xml:space="preserve">y según planos como HACIENDA SANTA CLARA PORCION 1, LOTE A, denominado el proyecto como </w:t>
      </w:r>
      <w:r w:rsidRPr="00E166CE">
        <w:rPr>
          <w:rFonts w:ascii="Museo Sans 100" w:hAnsi="Museo Sans 100" w:cs="Arial"/>
          <w:b/>
          <w:sz w:val="24"/>
          <w:szCs w:val="24"/>
        </w:rPr>
        <w:t>ASENTAMIENTO COMUNITARIO # 12, COQUERA 1</w:t>
      </w:r>
      <w:r w:rsidRPr="00E166CE">
        <w:rPr>
          <w:rFonts w:ascii="Museo Sans 100" w:hAnsi="Museo Sans 100" w:cs="Arial"/>
          <w:sz w:val="24"/>
          <w:szCs w:val="24"/>
        </w:rPr>
        <w:t xml:space="preserve">, </w:t>
      </w:r>
      <w:r w:rsidR="00E166CE" w:rsidRPr="00E166CE">
        <w:rPr>
          <w:rFonts w:ascii="Museo Sans 100" w:hAnsi="Museo Sans 100" w:cs="Arial"/>
          <w:sz w:val="24"/>
          <w:szCs w:val="24"/>
        </w:rPr>
        <w:t>situ</w:t>
      </w:r>
      <w:r w:rsidRPr="00E166CE">
        <w:rPr>
          <w:rFonts w:ascii="Museo Sans 100" w:hAnsi="Museo Sans 100" w:cs="Arial"/>
          <w:sz w:val="24"/>
          <w:szCs w:val="24"/>
        </w:rPr>
        <w:t xml:space="preserve">ado en cantón </w:t>
      </w:r>
      <w:proofErr w:type="spellStart"/>
      <w:r w:rsidRPr="00E166CE">
        <w:rPr>
          <w:rFonts w:ascii="Museo Sans 100" w:hAnsi="Museo Sans 100" w:cs="Arial"/>
          <w:sz w:val="24"/>
          <w:szCs w:val="24"/>
        </w:rPr>
        <w:t>Tecualuya</w:t>
      </w:r>
      <w:proofErr w:type="spellEnd"/>
      <w:r w:rsidRPr="00E166CE">
        <w:rPr>
          <w:rFonts w:ascii="Museo Sans 100" w:hAnsi="Museo Sans 100" w:cs="Arial"/>
          <w:sz w:val="24"/>
          <w:szCs w:val="24"/>
        </w:rPr>
        <w:t>, jurisdicción San Luis Talpa, departamento de La Paz</w:t>
      </w:r>
      <w:r w:rsidRPr="00E166CE">
        <w:rPr>
          <w:rFonts w:ascii="Museo Sans 100" w:hAnsi="Museo Sans 100"/>
          <w:sz w:val="24"/>
          <w:szCs w:val="24"/>
        </w:rPr>
        <w:t>,</w:t>
      </w:r>
      <w:r w:rsidRPr="00E166CE">
        <w:rPr>
          <w:rFonts w:ascii="Museo Sans 100" w:hAnsi="Museo Sans 100"/>
          <w:b/>
          <w:sz w:val="24"/>
          <w:szCs w:val="24"/>
        </w:rPr>
        <w:t xml:space="preserve"> </w:t>
      </w:r>
      <w:r w:rsidRPr="00E166CE">
        <w:rPr>
          <w:rFonts w:ascii="Museo Sans 100" w:hAnsi="Museo Sans 100"/>
          <w:sz w:val="24"/>
          <w:szCs w:val="24"/>
        </w:rPr>
        <w:t>quedando las adjudicaciones conforme al cuadro de valores y extensiones siguiente:</w:t>
      </w:r>
    </w:p>
    <w:p w:rsidR="007C5065" w:rsidRDefault="007C5065" w:rsidP="007C5065">
      <w:pPr>
        <w:jc w:val="both"/>
        <w:rPr>
          <w:rFonts w:ascii="Museo Sans 100" w:hAnsi="Museo Sans 100"/>
          <w:b/>
          <w:sz w:val="24"/>
          <w:szCs w:val="24"/>
          <w:u w:val="single"/>
        </w:rPr>
      </w:pPr>
    </w:p>
    <w:tbl>
      <w:tblPr>
        <w:tblW w:w="9061" w:type="dxa"/>
        <w:jc w:val="center"/>
        <w:tblLayout w:type="fixed"/>
        <w:tblCellMar>
          <w:left w:w="25" w:type="dxa"/>
          <w:right w:w="0" w:type="dxa"/>
        </w:tblCellMar>
        <w:tblLook w:val="0000" w:firstRow="0" w:lastRow="0" w:firstColumn="0" w:lastColumn="0" w:noHBand="0" w:noVBand="0"/>
      </w:tblPr>
      <w:tblGrid>
        <w:gridCol w:w="2560"/>
        <w:gridCol w:w="974"/>
        <w:gridCol w:w="2481"/>
        <w:gridCol w:w="568"/>
        <w:gridCol w:w="570"/>
        <w:gridCol w:w="608"/>
        <w:gridCol w:w="650"/>
        <w:gridCol w:w="650"/>
      </w:tblGrid>
      <w:tr w:rsidR="007C5065" w:rsidTr="00E166CE">
        <w:trPr>
          <w:trHeight w:val="271"/>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C5065" w:rsidTr="00E166CE">
        <w:trPr>
          <w:trHeight w:val="243"/>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rPr>
                <w:rFonts w:ascii="Times New Roman" w:hAnsi="Times New Roman"/>
                <w:b/>
                <w:bCs/>
                <w:sz w:val="14"/>
                <w:szCs w:val="14"/>
              </w:rPr>
            </w:pPr>
          </w:p>
        </w:tc>
      </w:tr>
    </w:tbl>
    <w:p w:rsidR="007C5065" w:rsidRDefault="007C5065" w:rsidP="007C5065">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7C5065" w:rsidTr="00E166CE">
        <w:tc>
          <w:tcPr>
            <w:tcW w:w="2600"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3"/>
        <w:gridCol w:w="968"/>
        <w:gridCol w:w="2463"/>
        <w:gridCol w:w="564"/>
        <w:gridCol w:w="564"/>
        <w:gridCol w:w="605"/>
        <w:gridCol w:w="645"/>
        <w:gridCol w:w="653"/>
      </w:tblGrid>
      <w:tr w:rsidR="007C5065" w:rsidTr="00E166CE">
        <w:trPr>
          <w:trHeight w:val="264"/>
          <w:jc w:val="center"/>
        </w:trPr>
        <w:tc>
          <w:tcPr>
            <w:tcW w:w="2543" w:type="dxa"/>
            <w:vMerge w:val="restart"/>
            <w:tcBorders>
              <w:top w:val="single" w:sz="2" w:space="0" w:color="auto"/>
              <w:left w:val="single" w:sz="2" w:space="0" w:color="auto"/>
              <w:bottom w:val="single" w:sz="2" w:space="0" w:color="auto"/>
              <w:right w:val="single" w:sz="2" w:space="0" w:color="auto"/>
            </w:tcBorders>
          </w:tcPr>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7C5065"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COQUERA 1 </w:t>
            </w:r>
          </w:p>
        </w:tc>
        <w:tc>
          <w:tcPr>
            <w:tcW w:w="564"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EB1709" w:rsidP="00EB170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986.32 </w:t>
            </w:r>
          </w:p>
        </w:tc>
        <w:tc>
          <w:tcPr>
            <w:tcW w:w="645"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3856.51 </w:t>
            </w:r>
          </w:p>
        </w:tc>
        <w:tc>
          <w:tcPr>
            <w:tcW w:w="649"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33744.46 </w:t>
            </w:r>
          </w:p>
        </w:tc>
      </w:tr>
      <w:tr w:rsidR="007C5065" w:rsidTr="00E166CE">
        <w:trPr>
          <w:trHeight w:val="138"/>
          <w:jc w:val="center"/>
        </w:trPr>
        <w:tc>
          <w:tcPr>
            <w:tcW w:w="2543"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986.32 </w:t>
            </w:r>
          </w:p>
        </w:tc>
        <w:tc>
          <w:tcPr>
            <w:tcW w:w="645"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3856.51 </w:t>
            </w:r>
          </w:p>
        </w:tc>
        <w:tc>
          <w:tcPr>
            <w:tcW w:w="649"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33744.46 </w:t>
            </w:r>
          </w:p>
        </w:tc>
      </w:tr>
      <w:tr w:rsidR="007C5065" w:rsidTr="00E166CE">
        <w:trPr>
          <w:trHeight w:val="403"/>
          <w:jc w:val="center"/>
        </w:trPr>
        <w:tc>
          <w:tcPr>
            <w:tcW w:w="2543"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986.32 </w:t>
            </w:r>
          </w:p>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3856.51 </w:t>
            </w:r>
          </w:p>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33744.46 </w:t>
            </w:r>
          </w:p>
        </w:tc>
      </w:tr>
    </w:tbl>
    <w:p w:rsidR="00E166CE" w:rsidRDefault="00E166CE" w:rsidP="007C5065">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0"/>
        <w:gridCol w:w="967"/>
        <w:gridCol w:w="2459"/>
        <w:gridCol w:w="564"/>
        <w:gridCol w:w="564"/>
        <w:gridCol w:w="604"/>
        <w:gridCol w:w="645"/>
        <w:gridCol w:w="648"/>
      </w:tblGrid>
      <w:tr w:rsidR="007C5065" w:rsidTr="00E166CE">
        <w:trPr>
          <w:trHeight w:val="257"/>
          <w:jc w:val="center"/>
        </w:trPr>
        <w:tc>
          <w:tcPr>
            <w:tcW w:w="2540" w:type="dxa"/>
            <w:vMerge w:val="restart"/>
            <w:tcBorders>
              <w:top w:val="single" w:sz="2" w:space="0" w:color="auto"/>
              <w:left w:val="single" w:sz="2" w:space="0" w:color="auto"/>
              <w:bottom w:val="single" w:sz="2" w:space="0" w:color="auto"/>
              <w:right w:val="single" w:sz="2" w:space="0" w:color="auto"/>
            </w:tcBorders>
          </w:tcPr>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7C5065"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COQUERA 1 </w:t>
            </w:r>
          </w:p>
        </w:tc>
        <w:tc>
          <w:tcPr>
            <w:tcW w:w="564"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304.84 </w:t>
            </w:r>
          </w:p>
        </w:tc>
        <w:tc>
          <w:tcPr>
            <w:tcW w:w="645"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1234.60 </w:t>
            </w:r>
          </w:p>
        </w:tc>
        <w:tc>
          <w:tcPr>
            <w:tcW w:w="645"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10802.75 </w:t>
            </w:r>
          </w:p>
        </w:tc>
      </w:tr>
      <w:tr w:rsidR="007C5065" w:rsidTr="00E166CE">
        <w:trPr>
          <w:trHeight w:val="134"/>
          <w:jc w:val="center"/>
        </w:trPr>
        <w:tc>
          <w:tcPr>
            <w:tcW w:w="2540"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304.84 </w:t>
            </w:r>
          </w:p>
        </w:tc>
        <w:tc>
          <w:tcPr>
            <w:tcW w:w="645"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1234.60 </w:t>
            </w:r>
          </w:p>
        </w:tc>
        <w:tc>
          <w:tcPr>
            <w:tcW w:w="645"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10802.75 </w:t>
            </w:r>
          </w:p>
        </w:tc>
      </w:tr>
      <w:tr w:rsidR="007C5065" w:rsidTr="00E166CE">
        <w:trPr>
          <w:trHeight w:val="392"/>
          <w:jc w:val="center"/>
        </w:trPr>
        <w:tc>
          <w:tcPr>
            <w:tcW w:w="2540"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304.84 </w:t>
            </w:r>
          </w:p>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1234.60 </w:t>
            </w:r>
          </w:p>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10802.75 </w:t>
            </w:r>
          </w:p>
        </w:tc>
      </w:tr>
    </w:tbl>
    <w:p w:rsidR="007C5065" w:rsidRDefault="007C5065" w:rsidP="007C5065">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4"/>
        <w:gridCol w:w="969"/>
        <w:gridCol w:w="2463"/>
        <w:gridCol w:w="565"/>
        <w:gridCol w:w="565"/>
        <w:gridCol w:w="604"/>
        <w:gridCol w:w="645"/>
        <w:gridCol w:w="650"/>
      </w:tblGrid>
      <w:tr w:rsidR="007C5065" w:rsidTr="00E166CE">
        <w:trPr>
          <w:trHeight w:val="253"/>
          <w:jc w:val="center"/>
        </w:trPr>
        <w:tc>
          <w:tcPr>
            <w:tcW w:w="2544" w:type="dxa"/>
            <w:vMerge w:val="restart"/>
            <w:tcBorders>
              <w:top w:val="single" w:sz="2" w:space="0" w:color="auto"/>
              <w:left w:val="single" w:sz="2" w:space="0" w:color="auto"/>
              <w:bottom w:val="single" w:sz="2" w:space="0" w:color="auto"/>
              <w:right w:val="single" w:sz="2" w:space="0" w:color="auto"/>
            </w:tcBorders>
          </w:tcPr>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9"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7C5065"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COQUERA 1 </w:t>
            </w:r>
          </w:p>
        </w:tc>
        <w:tc>
          <w:tcPr>
            <w:tcW w:w="565"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1587.57 </w:t>
            </w:r>
          </w:p>
        </w:tc>
        <w:tc>
          <w:tcPr>
            <w:tcW w:w="645"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5508.87 </w:t>
            </w:r>
          </w:p>
        </w:tc>
        <w:tc>
          <w:tcPr>
            <w:tcW w:w="647"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48202.61 </w:t>
            </w:r>
          </w:p>
        </w:tc>
      </w:tr>
      <w:tr w:rsidR="007C5065" w:rsidTr="00E166CE">
        <w:trPr>
          <w:trHeight w:val="131"/>
          <w:jc w:val="center"/>
        </w:trPr>
        <w:tc>
          <w:tcPr>
            <w:tcW w:w="2544"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1587.57 </w:t>
            </w:r>
          </w:p>
        </w:tc>
        <w:tc>
          <w:tcPr>
            <w:tcW w:w="645"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5508.87 </w:t>
            </w:r>
          </w:p>
        </w:tc>
        <w:tc>
          <w:tcPr>
            <w:tcW w:w="647"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48202.61 </w:t>
            </w:r>
          </w:p>
        </w:tc>
      </w:tr>
      <w:tr w:rsidR="007C5065" w:rsidTr="00E166CE">
        <w:trPr>
          <w:trHeight w:val="386"/>
          <w:jc w:val="center"/>
        </w:trPr>
        <w:tc>
          <w:tcPr>
            <w:tcW w:w="2544"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1587.57 </w:t>
            </w:r>
          </w:p>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5508.87 </w:t>
            </w:r>
          </w:p>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48202.61 </w:t>
            </w:r>
          </w:p>
        </w:tc>
      </w:tr>
    </w:tbl>
    <w:p w:rsidR="007C5065" w:rsidRDefault="007C5065" w:rsidP="007C5065">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9"/>
        <w:gridCol w:w="967"/>
        <w:gridCol w:w="2459"/>
        <w:gridCol w:w="563"/>
        <w:gridCol w:w="563"/>
        <w:gridCol w:w="604"/>
        <w:gridCol w:w="644"/>
        <w:gridCol w:w="651"/>
      </w:tblGrid>
      <w:tr w:rsidR="007C5065" w:rsidTr="00E166CE">
        <w:trPr>
          <w:trHeight w:val="264"/>
          <w:jc w:val="center"/>
        </w:trPr>
        <w:tc>
          <w:tcPr>
            <w:tcW w:w="2539" w:type="dxa"/>
            <w:vMerge w:val="restart"/>
            <w:tcBorders>
              <w:top w:val="single" w:sz="2" w:space="0" w:color="auto"/>
              <w:left w:val="single" w:sz="2" w:space="0" w:color="auto"/>
              <w:bottom w:val="single" w:sz="2" w:space="0" w:color="auto"/>
              <w:right w:val="single" w:sz="2" w:space="0" w:color="auto"/>
            </w:tcBorders>
          </w:tcPr>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7C5065"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COQUERA 1 </w:t>
            </w:r>
          </w:p>
        </w:tc>
        <w:tc>
          <w:tcPr>
            <w:tcW w:w="563"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1225.40 </w:t>
            </w:r>
          </w:p>
        </w:tc>
        <w:tc>
          <w:tcPr>
            <w:tcW w:w="644"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4607.50 </w:t>
            </w:r>
          </w:p>
        </w:tc>
        <w:tc>
          <w:tcPr>
            <w:tcW w:w="648"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40315.63 </w:t>
            </w:r>
          </w:p>
        </w:tc>
      </w:tr>
      <w:tr w:rsidR="007C5065" w:rsidTr="00E166CE">
        <w:trPr>
          <w:trHeight w:val="138"/>
          <w:jc w:val="center"/>
        </w:trPr>
        <w:tc>
          <w:tcPr>
            <w:tcW w:w="2539"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1225.40 </w:t>
            </w:r>
          </w:p>
        </w:tc>
        <w:tc>
          <w:tcPr>
            <w:tcW w:w="644"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4607.50 </w:t>
            </w:r>
          </w:p>
        </w:tc>
        <w:tc>
          <w:tcPr>
            <w:tcW w:w="648"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40315.63 </w:t>
            </w:r>
          </w:p>
        </w:tc>
      </w:tr>
      <w:tr w:rsidR="007C5065" w:rsidTr="00E166CE">
        <w:trPr>
          <w:trHeight w:val="403"/>
          <w:jc w:val="center"/>
        </w:trPr>
        <w:tc>
          <w:tcPr>
            <w:tcW w:w="2539"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1225.40 </w:t>
            </w:r>
          </w:p>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4607.50 </w:t>
            </w:r>
          </w:p>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40315.63 </w:t>
            </w:r>
          </w:p>
        </w:tc>
      </w:tr>
    </w:tbl>
    <w:p w:rsidR="007C5065" w:rsidRDefault="007C5065" w:rsidP="007C5065">
      <w:pPr>
        <w:widowControl w:val="0"/>
        <w:autoSpaceDE w:val="0"/>
        <w:autoSpaceDN w:val="0"/>
        <w:adjustRightInd w:val="0"/>
        <w:rPr>
          <w:rFonts w:ascii="Times New Roman" w:hAnsi="Times New Roman"/>
          <w:sz w:val="14"/>
          <w:szCs w:val="14"/>
        </w:rPr>
      </w:pPr>
    </w:p>
    <w:tbl>
      <w:tblPr>
        <w:tblW w:w="9019" w:type="dxa"/>
        <w:jc w:val="center"/>
        <w:tblLayout w:type="fixed"/>
        <w:tblCellMar>
          <w:left w:w="25" w:type="dxa"/>
          <w:right w:w="0" w:type="dxa"/>
        </w:tblCellMar>
        <w:tblLook w:val="0000" w:firstRow="0" w:lastRow="0" w:firstColumn="0" w:lastColumn="0" w:noHBand="0" w:noVBand="0"/>
      </w:tblPr>
      <w:tblGrid>
        <w:gridCol w:w="2547"/>
        <w:gridCol w:w="970"/>
        <w:gridCol w:w="2467"/>
        <w:gridCol w:w="565"/>
        <w:gridCol w:w="565"/>
        <w:gridCol w:w="604"/>
        <w:gridCol w:w="646"/>
        <w:gridCol w:w="655"/>
      </w:tblGrid>
      <w:tr w:rsidR="007C5065" w:rsidTr="00E166CE">
        <w:trPr>
          <w:trHeight w:val="260"/>
          <w:jc w:val="center"/>
        </w:trPr>
        <w:tc>
          <w:tcPr>
            <w:tcW w:w="2547" w:type="dxa"/>
            <w:vMerge w:val="restart"/>
            <w:tcBorders>
              <w:top w:val="single" w:sz="2" w:space="0" w:color="auto"/>
              <w:left w:val="single" w:sz="2" w:space="0" w:color="auto"/>
              <w:bottom w:val="single" w:sz="2" w:space="0" w:color="auto"/>
              <w:right w:val="single" w:sz="2" w:space="0" w:color="auto"/>
            </w:tcBorders>
          </w:tcPr>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7C5065"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COQUERA 1 </w:t>
            </w:r>
          </w:p>
        </w:tc>
        <w:tc>
          <w:tcPr>
            <w:tcW w:w="565"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1005.90 </w:t>
            </w:r>
          </w:p>
        </w:tc>
        <w:tc>
          <w:tcPr>
            <w:tcW w:w="646"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3782.18 </w:t>
            </w:r>
          </w:p>
        </w:tc>
        <w:tc>
          <w:tcPr>
            <w:tcW w:w="652"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33094.08 </w:t>
            </w:r>
          </w:p>
        </w:tc>
      </w:tr>
      <w:tr w:rsidR="007C5065" w:rsidTr="00E166CE">
        <w:trPr>
          <w:trHeight w:val="135"/>
          <w:jc w:val="center"/>
        </w:trPr>
        <w:tc>
          <w:tcPr>
            <w:tcW w:w="2547"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1005.90 </w:t>
            </w:r>
          </w:p>
        </w:tc>
        <w:tc>
          <w:tcPr>
            <w:tcW w:w="646"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3782.18 </w:t>
            </w:r>
          </w:p>
        </w:tc>
        <w:tc>
          <w:tcPr>
            <w:tcW w:w="652"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33094.08 </w:t>
            </w:r>
          </w:p>
        </w:tc>
      </w:tr>
      <w:tr w:rsidR="007C5065" w:rsidTr="00E166CE">
        <w:trPr>
          <w:trHeight w:val="397"/>
          <w:jc w:val="center"/>
        </w:trPr>
        <w:tc>
          <w:tcPr>
            <w:tcW w:w="2547"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1005.90 </w:t>
            </w:r>
          </w:p>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3782.18 </w:t>
            </w:r>
          </w:p>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33094.08 </w:t>
            </w:r>
          </w:p>
        </w:tc>
      </w:tr>
    </w:tbl>
    <w:p w:rsidR="007C5065" w:rsidRDefault="007C5065" w:rsidP="007C5065">
      <w:pPr>
        <w:widowControl w:val="0"/>
        <w:autoSpaceDE w:val="0"/>
        <w:autoSpaceDN w:val="0"/>
        <w:adjustRightInd w:val="0"/>
        <w:rPr>
          <w:rFonts w:ascii="Times New Roman" w:hAnsi="Times New Roman"/>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2"/>
        <w:gridCol w:w="2471"/>
        <w:gridCol w:w="566"/>
        <w:gridCol w:w="566"/>
        <w:gridCol w:w="606"/>
        <w:gridCol w:w="647"/>
        <w:gridCol w:w="655"/>
      </w:tblGrid>
      <w:tr w:rsidR="007C5065" w:rsidTr="00EB1709">
        <w:trPr>
          <w:trHeight w:val="253"/>
          <w:jc w:val="center"/>
        </w:trPr>
        <w:tc>
          <w:tcPr>
            <w:tcW w:w="2552" w:type="dxa"/>
            <w:vMerge w:val="restart"/>
            <w:tcBorders>
              <w:top w:val="single" w:sz="2" w:space="0" w:color="auto"/>
              <w:left w:val="single" w:sz="2" w:space="0" w:color="auto"/>
              <w:bottom w:val="single" w:sz="2" w:space="0" w:color="auto"/>
              <w:right w:val="single" w:sz="2" w:space="0" w:color="auto"/>
            </w:tcBorders>
          </w:tcPr>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7C5065"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COQUERA 1 </w:t>
            </w:r>
          </w:p>
        </w:tc>
        <w:tc>
          <w:tcPr>
            <w:tcW w:w="566"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419.96 </w:t>
            </w:r>
          </w:p>
        </w:tc>
        <w:tc>
          <w:tcPr>
            <w:tcW w:w="647"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1700.84 </w:t>
            </w:r>
          </w:p>
        </w:tc>
        <w:tc>
          <w:tcPr>
            <w:tcW w:w="655"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14882.35 </w:t>
            </w:r>
          </w:p>
        </w:tc>
      </w:tr>
      <w:tr w:rsidR="007C5065" w:rsidTr="00EB1709">
        <w:trPr>
          <w:trHeight w:val="131"/>
          <w:jc w:val="center"/>
        </w:trPr>
        <w:tc>
          <w:tcPr>
            <w:tcW w:w="2552"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419.96 </w:t>
            </w:r>
          </w:p>
        </w:tc>
        <w:tc>
          <w:tcPr>
            <w:tcW w:w="647"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1700.84 </w:t>
            </w:r>
          </w:p>
        </w:tc>
        <w:tc>
          <w:tcPr>
            <w:tcW w:w="655"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14882.35 </w:t>
            </w:r>
          </w:p>
        </w:tc>
      </w:tr>
      <w:tr w:rsidR="007C5065" w:rsidTr="00E166CE">
        <w:trPr>
          <w:trHeight w:val="386"/>
          <w:jc w:val="center"/>
        </w:trPr>
        <w:tc>
          <w:tcPr>
            <w:tcW w:w="2552"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419.96 </w:t>
            </w:r>
          </w:p>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1700.84 </w:t>
            </w:r>
          </w:p>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14882.35 </w:t>
            </w:r>
          </w:p>
        </w:tc>
      </w:tr>
    </w:tbl>
    <w:p w:rsidR="007C5065" w:rsidRDefault="007C5065" w:rsidP="007C5065">
      <w:pPr>
        <w:widowControl w:val="0"/>
        <w:autoSpaceDE w:val="0"/>
        <w:autoSpaceDN w:val="0"/>
        <w:adjustRightInd w:val="0"/>
        <w:rPr>
          <w:rFonts w:ascii="Times New Roman" w:hAnsi="Times New Roman"/>
          <w:sz w:val="14"/>
          <w:szCs w:val="14"/>
        </w:rPr>
      </w:pPr>
    </w:p>
    <w:tbl>
      <w:tblPr>
        <w:tblW w:w="9079" w:type="dxa"/>
        <w:jc w:val="center"/>
        <w:tblLayout w:type="fixed"/>
        <w:tblCellMar>
          <w:left w:w="25" w:type="dxa"/>
          <w:right w:w="0" w:type="dxa"/>
        </w:tblCellMar>
        <w:tblLook w:val="0000" w:firstRow="0" w:lastRow="0" w:firstColumn="0" w:lastColumn="0" w:noHBand="0" w:noVBand="0"/>
      </w:tblPr>
      <w:tblGrid>
        <w:gridCol w:w="2564"/>
        <w:gridCol w:w="977"/>
        <w:gridCol w:w="2482"/>
        <w:gridCol w:w="569"/>
        <w:gridCol w:w="569"/>
        <w:gridCol w:w="609"/>
        <w:gridCol w:w="650"/>
        <w:gridCol w:w="659"/>
      </w:tblGrid>
      <w:tr w:rsidR="007C5065" w:rsidTr="00E166CE">
        <w:trPr>
          <w:trHeight w:val="256"/>
          <w:jc w:val="center"/>
        </w:trPr>
        <w:tc>
          <w:tcPr>
            <w:tcW w:w="2564" w:type="dxa"/>
            <w:vMerge w:val="restart"/>
            <w:tcBorders>
              <w:top w:val="single" w:sz="2" w:space="0" w:color="auto"/>
              <w:left w:val="single" w:sz="2" w:space="0" w:color="auto"/>
              <w:bottom w:val="single" w:sz="2" w:space="0" w:color="auto"/>
              <w:right w:val="single" w:sz="2" w:space="0" w:color="auto"/>
            </w:tcBorders>
          </w:tcPr>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7C5065"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COQUERA 1 </w:t>
            </w:r>
          </w:p>
        </w:tc>
        <w:tc>
          <w:tcPr>
            <w:tcW w:w="569"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p w:rsidR="007C5065" w:rsidRDefault="00EB1709" w:rsidP="007C50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5065">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1128.31 </w:t>
            </w:r>
          </w:p>
        </w:tc>
        <w:tc>
          <w:tcPr>
            <w:tcW w:w="650"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4242.45 </w:t>
            </w:r>
          </w:p>
        </w:tc>
        <w:tc>
          <w:tcPr>
            <w:tcW w:w="656"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p>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37121.44 </w:t>
            </w:r>
          </w:p>
        </w:tc>
      </w:tr>
      <w:tr w:rsidR="007C5065" w:rsidTr="00E166CE">
        <w:trPr>
          <w:trHeight w:val="132"/>
          <w:jc w:val="center"/>
        </w:trPr>
        <w:tc>
          <w:tcPr>
            <w:tcW w:w="2564"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1128.31 </w:t>
            </w:r>
          </w:p>
        </w:tc>
        <w:tc>
          <w:tcPr>
            <w:tcW w:w="650"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4242.45 </w:t>
            </w:r>
          </w:p>
        </w:tc>
        <w:tc>
          <w:tcPr>
            <w:tcW w:w="656" w:type="dxa"/>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37121.44 </w:t>
            </w:r>
          </w:p>
        </w:tc>
      </w:tr>
      <w:tr w:rsidR="007C5065" w:rsidTr="00E166CE">
        <w:trPr>
          <w:trHeight w:val="391"/>
          <w:jc w:val="center"/>
        </w:trPr>
        <w:tc>
          <w:tcPr>
            <w:tcW w:w="2564" w:type="dxa"/>
            <w:vMerge/>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rPr>
                <w:rFonts w:ascii="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7C5065" w:rsidRDefault="007C5065" w:rsidP="007C5065">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1128.31 </w:t>
            </w:r>
          </w:p>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4242.45 </w:t>
            </w:r>
          </w:p>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37121.44 </w:t>
            </w:r>
          </w:p>
        </w:tc>
      </w:tr>
    </w:tbl>
    <w:p w:rsidR="007C5065" w:rsidRDefault="007C5065" w:rsidP="007C5065">
      <w:pPr>
        <w:widowControl w:val="0"/>
        <w:autoSpaceDE w:val="0"/>
        <w:autoSpaceDN w:val="0"/>
        <w:adjustRightInd w:val="0"/>
        <w:rPr>
          <w:rFonts w:ascii="Times New Roman" w:hAnsi="Times New Roman"/>
          <w:sz w:val="14"/>
          <w:szCs w:val="14"/>
        </w:rPr>
      </w:pPr>
    </w:p>
    <w:tbl>
      <w:tblPr>
        <w:tblW w:w="9074" w:type="dxa"/>
        <w:jc w:val="center"/>
        <w:tblLayout w:type="fixed"/>
        <w:tblCellMar>
          <w:left w:w="25" w:type="dxa"/>
          <w:right w:w="0" w:type="dxa"/>
        </w:tblCellMar>
        <w:tblLook w:val="0000" w:firstRow="0" w:lastRow="0" w:firstColumn="0" w:lastColumn="0" w:noHBand="0" w:noVBand="0"/>
      </w:tblPr>
      <w:tblGrid>
        <w:gridCol w:w="3541"/>
        <w:gridCol w:w="2483"/>
        <w:gridCol w:w="1750"/>
        <w:gridCol w:w="650"/>
        <w:gridCol w:w="650"/>
      </w:tblGrid>
      <w:tr w:rsidR="007C5065" w:rsidTr="00E166CE">
        <w:trPr>
          <w:trHeight w:val="284"/>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7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6658.30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24932.95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218163.31 </w:t>
            </w:r>
          </w:p>
        </w:tc>
      </w:tr>
      <w:tr w:rsidR="007C5065" w:rsidTr="00E166CE">
        <w:trPr>
          <w:trHeight w:val="273"/>
          <w:jc w:val="center"/>
        </w:trPr>
        <w:tc>
          <w:tcPr>
            <w:tcW w:w="3541" w:type="dxa"/>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7C5065" w:rsidRDefault="007C5065" w:rsidP="007C506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E166CE" w:rsidRDefault="00E166CE" w:rsidP="007C5065">
      <w:pPr>
        <w:jc w:val="both"/>
        <w:rPr>
          <w:rFonts w:ascii="Museo Sans 100" w:hAnsi="Museo Sans 100"/>
          <w:b/>
          <w:sz w:val="24"/>
          <w:szCs w:val="24"/>
          <w:u w:val="single"/>
        </w:rPr>
      </w:pPr>
    </w:p>
    <w:p w:rsidR="007C5065" w:rsidRPr="007D1769" w:rsidRDefault="007C5065" w:rsidP="007C5065">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Advertir a los adjudicatarios a través de una cláusula especial en las escrituras de compraventa de los inmuebles, que deberán</w:t>
      </w:r>
      <w:r>
        <w:rPr>
          <w:rFonts w:ascii="Museo Sans 100" w:hAnsi="Museo Sans 100"/>
          <w:sz w:val="24"/>
          <w:szCs w:val="24"/>
        </w:rPr>
        <w:t xml:space="preserve"> implementar </w:t>
      </w:r>
      <w:r w:rsidRPr="008A5559">
        <w:rPr>
          <w:rFonts w:ascii="Museo Sans 100" w:hAnsi="Museo Sans 100"/>
          <w:sz w:val="24"/>
          <w:szCs w:val="24"/>
        </w:rPr>
        <w:t xml:space="preserve">las medidas </w:t>
      </w:r>
      <w:r>
        <w:rPr>
          <w:rFonts w:ascii="Museo Sans 100" w:hAnsi="Museo Sans 100"/>
          <w:sz w:val="24"/>
          <w:szCs w:val="24"/>
        </w:rPr>
        <w:t xml:space="preserve">emitidas por la Unidad Ambiental Institucional, </w:t>
      </w:r>
      <w:r w:rsidRPr="008A5559">
        <w:rPr>
          <w:rFonts w:ascii="Museo Sans 100" w:hAnsi="Museo Sans 100"/>
          <w:sz w:val="24"/>
          <w:szCs w:val="24"/>
        </w:rPr>
        <w:t>re</w:t>
      </w:r>
      <w:r w:rsidR="00313FF0">
        <w:rPr>
          <w:rFonts w:ascii="Museo Sans 100" w:hAnsi="Museo Sans 100"/>
          <w:sz w:val="24"/>
          <w:szCs w:val="24"/>
        </w:rPr>
        <w:t>lacionadas en el considerado IV</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A671CF" w:rsidRPr="00B111C4" w:rsidRDefault="00A671CF" w:rsidP="00A671CF">
      <w:pPr>
        <w:rPr>
          <w:rFonts w:ascii="Times New Roman" w:hAnsi="Times New Roman"/>
          <w:sz w:val="26"/>
          <w:szCs w:val="26"/>
        </w:rPr>
      </w:pPr>
      <w:r w:rsidRPr="00B111C4">
        <w:rPr>
          <w:rFonts w:ascii="Times New Roman" w:hAnsi="Times New Roman"/>
          <w:sz w:val="26"/>
          <w:szCs w:val="26"/>
        </w:rPr>
        <w:t xml:space="preserve">                                                                                  </w:t>
      </w:r>
    </w:p>
    <w:p w:rsidR="00A671CF" w:rsidRPr="00DC3183" w:rsidRDefault="00A671CF" w:rsidP="00DC3183">
      <w:pPr>
        <w:jc w:val="both"/>
        <w:rPr>
          <w:rFonts w:ascii="Museo Sans 100" w:hAnsi="Museo Sans 100"/>
          <w:b/>
          <w:sz w:val="24"/>
          <w:szCs w:val="24"/>
        </w:rPr>
      </w:pPr>
      <w:r w:rsidRPr="00DC3183">
        <w:rPr>
          <w:rFonts w:ascii="Museo Sans 100" w:hAnsi="Museo Sans 100"/>
          <w:sz w:val="24"/>
          <w:szCs w:val="24"/>
        </w:rPr>
        <w:t>““””XIV) A solicitud de los señores:</w:t>
      </w:r>
      <w:r w:rsidRPr="00DC3183">
        <w:rPr>
          <w:rFonts w:ascii="Museo Sans 100" w:eastAsia="Times New Roman" w:hAnsi="Museo Sans 100"/>
          <w:b/>
          <w:sz w:val="24"/>
          <w:szCs w:val="24"/>
        </w:rPr>
        <w:t xml:space="preserve"> 1)</w:t>
      </w:r>
      <w:r w:rsidRPr="00DC3183">
        <w:rPr>
          <w:rFonts w:ascii="Museo Sans 100" w:hAnsi="Museo Sans 100"/>
          <w:sz w:val="24"/>
          <w:szCs w:val="24"/>
        </w:rPr>
        <w:t xml:space="preserve"> </w:t>
      </w:r>
      <w:r w:rsidRPr="00DC3183">
        <w:rPr>
          <w:rFonts w:ascii="Museo Sans 100" w:hAnsi="Museo Sans 100"/>
          <w:b/>
          <w:sz w:val="24"/>
          <w:szCs w:val="24"/>
        </w:rPr>
        <w:t xml:space="preserve">ANA LUZ FLORES DE ALONSO, </w:t>
      </w:r>
      <w:r w:rsidRPr="00DC3183">
        <w:rPr>
          <w:rFonts w:ascii="Museo Sans 100" w:hAnsi="Museo Sans 100"/>
          <w:sz w:val="24"/>
          <w:szCs w:val="24"/>
        </w:rPr>
        <w:t xml:space="preserve">de </w:t>
      </w:r>
      <w:r w:rsidR="00853FCE">
        <w:rPr>
          <w:rFonts w:ascii="Museo Sans 100" w:hAnsi="Museo Sans 100"/>
          <w:sz w:val="24"/>
          <w:szCs w:val="24"/>
        </w:rPr>
        <w:t>----</w:t>
      </w:r>
      <w:r w:rsidRPr="00DC3183">
        <w:rPr>
          <w:rFonts w:ascii="Museo Sans 100" w:hAnsi="Museo Sans 100"/>
          <w:sz w:val="24"/>
          <w:szCs w:val="24"/>
        </w:rPr>
        <w:t xml:space="preserve"> años de edad, </w:t>
      </w:r>
      <w:r w:rsidR="00853FCE">
        <w:rPr>
          <w:rFonts w:ascii="Museo Sans 100" w:hAnsi="Museo Sans 100"/>
          <w:sz w:val="24"/>
          <w:szCs w:val="24"/>
        </w:rPr>
        <w:t>----</w:t>
      </w:r>
      <w:r w:rsidRPr="00DC3183">
        <w:rPr>
          <w:rFonts w:ascii="Museo Sans 100" w:hAnsi="Museo Sans 100"/>
          <w:sz w:val="24"/>
          <w:szCs w:val="24"/>
        </w:rPr>
        <w:t xml:space="preserve">, del domicilio de </w:t>
      </w:r>
      <w:r w:rsidR="00853FCE">
        <w:rPr>
          <w:rFonts w:ascii="Museo Sans 100" w:hAnsi="Museo Sans 100"/>
          <w:sz w:val="24"/>
          <w:szCs w:val="24"/>
        </w:rPr>
        <w:t>----</w:t>
      </w:r>
      <w:r w:rsidRPr="00DC3183">
        <w:rPr>
          <w:rFonts w:ascii="Museo Sans 100" w:hAnsi="Museo Sans 100"/>
          <w:sz w:val="24"/>
          <w:szCs w:val="24"/>
        </w:rPr>
        <w:t xml:space="preserve">, departamento de </w:t>
      </w:r>
      <w:r w:rsidR="00853FCE">
        <w:rPr>
          <w:rFonts w:ascii="Museo Sans 100" w:hAnsi="Museo Sans 100"/>
          <w:sz w:val="24"/>
          <w:szCs w:val="24"/>
        </w:rPr>
        <w:t>----</w:t>
      </w:r>
      <w:r w:rsidRPr="00DC3183">
        <w:rPr>
          <w:rFonts w:ascii="Museo Sans 100" w:hAnsi="Museo Sans 100"/>
          <w:sz w:val="24"/>
          <w:szCs w:val="24"/>
        </w:rPr>
        <w:t xml:space="preserve">, con Documento Único de Identidad número </w:t>
      </w:r>
      <w:r w:rsidR="00853FCE">
        <w:rPr>
          <w:rFonts w:ascii="Museo Sans 100" w:hAnsi="Museo Sans 100"/>
          <w:sz w:val="24"/>
          <w:szCs w:val="24"/>
        </w:rPr>
        <w:t>----</w:t>
      </w:r>
      <w:r w:rsidRPr="00DC3183">
        <w:rPr>
          <w:rFonts w:ascii="Museo Sans 100" w:hAnsi="Museo Sans 100"/>
          <w:sz w:val="24"/>
          <w:szCs w:val="24"/>
        </w:rPr>
        <w:t xml:space="preserve">, y </w:t>
      </w:r>
      <w:r w:rsidR="00853FCE">
        <w:rPr>
          <w:rFonts w:ascii="Museo Sans 100" w:hAnsi="Museo Sans 100"/>
          <w:sz w:val="24"/>
          <w:szCs w:val="24"/>
        </w:rPr>
        <w:t>----</w:t>
      </w:r>
      <w:r w:rsidRPr="00DC3183">
        <w:rPr>
          <w:rFonts w:ascii="Museo Sans 100" w:hAnsi="Museo Sans 100"/>
          <w:sz w:val="24"/>
          <w:szCs w:val="24"/>
        </w:rPr>
        <w:t xml:space="preserve"> </w:t>
      </w:r>
      <w:r w:rsidRPr="00DC3183">
        <w:rPr>
          <w:rFonts w:ascii="Museo Sans 100" w:hAnsi="Museo Sans 100"/>
          <w:b/>
          <w:sz w:val="24"/>
          <w:szCs w:val="24"/>
        </w:rPr>
        <w:t xml:space="preserve">ILEANA PATRICIA ALONSO DE SALAMANCA, </w:t>
      </w:r>
      <w:r w:rsidRPr="00DC3183">
        <w:rPr>
          <w:rFonts w:ascii="Museo Sans 100" w:hAnsi="Museo Sans 100"/>
          <w:sz w:val="24"/>
          <w:szCs w:val="24"/>
        </w:rPr>
        <w:t xml:space="preserve">de </w:t>
      </w:r>
      <w:r w:rsidR="00853FCE">
        <w:rPr>
          <w:rFonts w:ascii="Museo Sans 100" w:hAnsi="Museo Sans 100"/>
          <w:sz w:val="24"/>
          <w:szCs w:val="24"/>
        </w:rPr>
        <w:t>----</w:t>
      </w:r>
      <w:r w:rsidRPr="00DC3183">
        <w:rPr>
          <w:rFonts w:ascii="Museo Sans 100" w:hAnsi="Museo Sans 100"/>
          <w:sz w:val="24"/>
          <w:szCs w:val="24"/>
        </w:rPr>
        <w:t xml:space="preserve"> años de edad, </w:t>
      </w:r>
      <w:r w:rsidR="00853FCE">
        <w:rPr>
          <w:rFonts w:ascii="Museo Sans 100" w:hAnsi="Museo Sans 100"/>
          <w:sz w:val="24"/>
          <w:szCs w:val="24"/>
        </w:rPr>
        <w:t>----</w:t>
      </w:r>
      <w:r w:rsidRPr="00DC3183">
        <w:rPr>
          <w:rFonts w:ascii="Museo Sans 100" w:hAnsi="Museo Sans 100"/>
          <w:sz w:val="24"/>
          <w:szCs w:val="24"/>
        </w:rPr>
        <w:t xml:space="preserve">, del domicilio de </w:t>
      </w:r>
      <w:r w:rsidR="00853FCE">
        <w:rPr>
          <w:rFonts w:ascii="Museo Sans 100" w:hAnsi="Museo Sans 100"/>
          <w:sz w:val="24"/>
          <w:szCs w:val="24"/>
        </w:rPr>
        <w:t>----</w:t>
      </w:r>
      <w:r w:rsidRPr="00DC3183">
        <w:rPr>
          <w:rFonts w:ascii="Museo Sans 100" w:hAnsi="Museo Sans 100"/>
          <w:sz w:val="24"/>
          <w:szCs w:val="24"/>
        </w:rPr>
        <w:t xml:space="preserve">, departamento de </w:t>
      </w:r>
      <w:r w:rsidR="00853FCE">
        <w:rPr>
          <w:rFonts w:ascii="Museo Sans 100" w:hAnsi="Museo Sans 100"/>
          <w:sz w:val="24"/>
          <w:szCs w:val="24"/>
        </w:rPr>
        <w:t>----</w:t>
      </w:r>
      <w:r w:rsidRPr="00DC3183">
        <w:rPr>
          <w:rFonts w:ascii="Museo Sans 100" w:hAnsi="Museo Sans 100"/>
          <w:sz w:val="24"/>
          <w:szCs w:val="24"/>
        </w:rPr>
        <w:t xml:space="preserve">, con Documento Único de Identidad número </w:t>
      </w:r>
      <w:r w:rsidR="00853FCE">
        <w:rPr>
          <w:rFonts w:ascii="Museo Sans 100" w:hAnsi="Museo Sans 100"/>
          <w:sz w:val="24"/>
          <w:szCs w:val="24"/>
        </w:rPr>
        <w:t>----</w:t>
      </w:r>
      <w:r w:rsidRPr="00DC3183">
        <w:rPr>
          <w:rFonts w:ascii="Museo Sans 100" w:hAnsi="Museo Sans 100"/>
          <w:sz w:val="24"/>
          <w:szCs w:val="24"/>
        </w:rPr>
        <w:t xml:space="preserve">; </w:t>
      </w:r>
      <w:r w:rsidRPr="00DC3183">
        <w:rPr>
          <w:rFonts w:ascii="Museo Sans 100" w:hAnsi="Museo Sans 100"/>
          <w:b/>
          <w:sz w:val="24"/>
          <w:szCs w:val="24"/>
        </w:rPr>
        <w:t xml:space="preserve">2) DAVID OSVALDO MOZ FLORES, </w:t>
      </w:r>
      <w:r w:rsidRPr="00DC3183">
        <w:rPr>
          <w:rFonts w:ascii="Museo Sans 100" w:hAnsi="Museo Sans 100"/>
          <w:sz w:val="24"/>
          <w:szCs w:val="24"/>
        </w:rPr>
        <w:t xml:space="preserve">de </w:t>
      </w:r>
      <w:r w:rsidR="00853FCE">
        <w:rPr>
          <w:rFonts w:ascii="Museo Sans 100" w:hAnsi="Museo Sans 100"/>
          <w:sz w:val="24"/>
          <w:szCs w:val="24"/>
        </w:rPr>
        <w:t>----</w:t>
      </w:r>
      <w:r w:rsidRPr="00DC3183">
        <w:rPr>
          <w:rFonts w:ascii="Museo Sans 100" w:hAnsi="Museo Sans 100"/>
          <w:sz w:val="24"/>
          <w:szCs w:val="24"/>
        </w:rPr>
        <w:t xml:space="preserve"> años de edad, </w:t>
      </w:r>
      <w:r w:rsidR="00853FCE">
        <w:rPr>
          <w:rFonts w:ascii="Museo Sans 100" w:hAnsi="Museo Sans 100"/>
          <w:sz w:val="24"/>
          <w:szCs w:val="24"/>
        </w:rPr>
        <w:t>---</w:t>
      </w:r>
      <w:r w:rsidRPr="00DC3183">
        <w:rPr>
          <w:rFonts w:ascii="Museo Sans 100" w:hAnsi="Museo Sans 100"/>
          <w:sz w:val="24"/>
          <w:szCs w:val="24"/>
        </w:rPr>
        <w:t xml:space="preserve">, del domicilio de </w:t>
      </w:r>
      <w:r w:rsidR="00853FCE">
        <w:rPr>
          <w:rFonts w:ascii="Museo Sans 100" w:hAnsi="Museo Sans 100"/>
          <w:sz w:val="24"/>
          <w:szCs w:val="24"/>
        </w:rPr>
        <w:t>----</w:t>
      </w:r>
      <w:r w:rsidRPr="00DC3183">
        <w:rPr>
          <w:rFonts w:ascii="Museo Sans 100" w:hAnsi="Museo Sans 100"/>
          <w:sz w:val="24"/>
          <w:szCs w:val="24"/>
        </w:rPr>
        <w:t xml:space="preserve">, departamento de </w:t>
      </w:r>
      <w:r w:rsidR="00FB7701">
        <w:rPr>
          <w:rFonts w:ascii="Museo Sans 100" w:hAnsi="Museo Sans 100"/>
          <w:sz w:val="24"/>
          <w:szCs w:val="24"/>
        </w:rPr>
        <w:t>----</w:t>
      </w:r>
      <w:r w:rsidRPr="00DC3183">
        <w:rPr>
          <w:rFonts w:ascii="Museo Sans 100" w:hAnsi="Museo Sans 100"/>
          <w:sz w:val="24"/>
          <w:szCs w:val="24"/>
        </w:rPr>
        <w:t xml:space="preserve">, con Documento Único de Identidad número </w:t>
      </w:r>
      <w:r w:rsidR="00FB7701">
        <w:rPr>
          <w:rFonts w:ascii="Museo Sans 100" w:hAnsi="Museo Sans 100"/>
          <w:sz w:val="24"/>
          <w:szCs w:val="24"/>
        </w:rPr>
        <w:t>----</w:t>
      </w:r>
      <w:r w:rsidRPr="00DC3183">
        <w:rPr>
          <w:rFonts w:ascii="Museo Sans 100" w:hAnsi="Museo Sans 100"/>
          <w:sz w:val="24"/>
          <w:szCs w:val="24"/>
        </w:rPr>
        <w:t xml:space="preserve">, y su menor hija </w:t>
      </w:r>
      <w:r w:rsidR="00FB7701">
        <w:rPr>
          <w:rFonts w:ascii="Museo Sans 100" w:hAnsi="Museo Sans 100"/>
          <w:b/>
          <w:sz w:val="24"/>
          <w:szCs w:val="24"/>
        </w:rPr>
        <w:t>----</w:t>
      </w:r>
      <w:r w:rsidRPr="00DC3183">
        <w:rPr>
          <w:rFonts w:ascii="Museo Sans 100" w:hAnsi="Museo Sans 100"/>
          <w:b/>
          <w:sz w:val="24"/>
          <w:szCs w:val="24"/>
        </w:rPr>
        <w:t xml:space="preserve">; 3) FELICITAS ESCOBAR LOPEZ, </w:t>
      </w:r>
      <w:r w:rsidRPr="00DC3183">
        <w:rPr>
          <w:rFonts w:ascii="Museo Sans 100" w:hAnsi="Museo Sans 100"/>
          <w:sz w:val="24"/>
          <w:szCs w:val="24"/>
        </w:rPr>
        <w:t xml:space="preserve">de </w:t>
      </w:r>
      <w:r w:rsidR="00FB7701">
        <w:rPr>
          <w:rFonts w:ascii="Museo Sans 100" w:hAnsi="Museo Sans 100"/>
          <w:sz w:val="24"/>
          <w:szCs w:val="24"/>
        </w:rPr>
        <w:t>----</w:t>
      </w:r>
      <w:r w:rsidRPr="00DC3183">
        <w:rPr>
          <w:rFonts w:ascii="Museo Sans 100" w:hAnsi="Museo Sans 100"/>
          <w:sz w:val="24"/>
          <w:szCs w:val="24"/>
        </w:rPr>
        <w:t xml:space="preserve"> años de edad, </w:t>
      </w:r>
      <w:r w:rsidR="00FB7701">
        <w:rPr>
          <w:rFonts w:ascii="Museo Sans 100" w:hAnsi="Museo Sans 100"/>
          <w:sz w:val="24"/>
          <w:szCs w:val="24"/>
        </w:rPr>
        <w:t>----</w:t>
      </w:r>
      <w:r w:rsidRPr="00DC3183">
        <w:rPr>
          <w:rFonts w:ascii="Museo Sans 100" w:hAnsi="Museo Sans 100"/>
          <w:sz w:val="24"/>
          <w:szCs w:val="24"/>
        </w:rPr>
        <w:t xml:space="preserve">, del domicilio de </w:t>
      </w:r>
      <w:r w:rsidR="00FB7701">
        <w:rPr>
          <w:rFonts w:ascii="Museo Sans 100" w:hAnsi="Museo Sans 100"/>
          <w:sz w:val="24"/>
          <w:szCs w:val="24"/>
        </w:rPr>
        <w:t>----</w:t>
      </w:r>
      <w:r w:rsidRPr="00DC3183">
        <w:rPr>
          <w:rFonts w:ascii="Museo Sans 100" w:hAnsi="Museo Sans 100"/>
          <w:sz w:val="24"/>
          <w:szCs w:val="24"/>
        </w:rPr>
        <w:t xml:space="preserve">, departamento de </w:t>
      </w:r>
      <w:r w:rsidR="00FB7701">
        <w:rPr>
          <w:rFonts w:ascii="Museo Sans 100" w:hAnsi="Museo Sans 100"/>
          <w:sz w:val="24"/>
          <w:szCs w:val="24"/>
        </w:rPr>
        <w:t>----</w:t>
      </w:r>
      <w:r w:rsidRPr="00DC3183">
        <w:rPr>
          <w:rFonts w:ascii="Museo Sans 100" w:hAnsi="Museo Sans 100"/>
          <w:sz w:val="24"/>
          <w:szCs w:val="24"/>
        </w:rPr>
        <w:t xml:space="preserve">, con Documento Único de Identidad número </w:t>
      </w:r>
      <w:r w:rsidR="00FB7701">
        <w:rPr>
          <w:rFonts w:ascii="Museo Sans 100" w:hAnsi="Museo Sans 100"/>
          <w:sz w:val="24"/>
          <w:szCs w:val="24"/>
        </w:rPr>
        <w:t>----</w:t>
      </w:r>
      <w:r w:rsidRPr="00DC3183">
        <w:rPr>
          <w:rFonts w:ascii="Museo Sans 100" w:hAnsi="Museo Sans 100"/>
          <w:sz w:val="24"/>
          <w:szCs w:val="24"/>
        </w:rPr>
        <w:t xml:space="preserve">, y </w:t>
      </w:r>
      <w:r w:rsidR="00FB7701">
        <w:rPr>
          <w:rFonts w:ascii="Museo Sans 100" w:hAnsi="Museo Sans 100"/>
          <w:sz w:val="24"/>
          <w:szCs w:val="24"/>
        </w:rPr>
        <w:t>----</w:t>
      </w:r>
      <w:r w:rsidRPr="00DC3183">
        <w:rPr>
          <w:rFonts w:ascii="Museo Sans 100" w:hAnsi="Museo Sans 100"/>
          <w:sz w:val="24"/>
          <w:szCs w:val="24"/>
        </w:rPr>
        <w:t xml:space="preserve"> </w:t>
      </w:r>
      <w:r w:rsidRPr="00DC3183">
        <w:rPr>
          <w:rFonts w:ascii="Museo Sans 100" w:hAnsi="Museo Sans 100"/>
          <w:b/>
          <w:sz w:val="24"/>
          <w:szCs w:val="24"/>
        </w:rPr>
        <w:t xml:space="preserve">ANA ELIZABETH ESCOBAR DE VASQUEZ, </w:t>
      </w:r>
      <w:r w:rsidRPr="00DC3183">
        <w:rPr>
          <w:rFonts w:ascii="Museo Sans 100" w:hAnsi="Museo Sans 100"/>
          <w:sz w:val="24"/>
          <w:szCs w:val="24"/>
        </w:rPr>
        <w:t xml:space="preserve">de </w:t>
      </w:r>
      <w:r w:rsidR="00FB7701">
        <w:rPr>
          <w:rFonts w:ascii="Museo Sans 100" w:hAnsi="Museo Sans 100"/>
          <w:sz w:val="24"/>
          <w:szCs w:val="24"/>
        </w:rPr>
        <w:t>----</w:t>
      </w:r>
      <w:r w:rsidRPr="00DC3183">
        <w:rPr>
          <w:rFonts w:ascii="Museo Sans 100" w:hAnsi="Museo Sans 100"/>
          <w:sz w:val="24"/>
          <w:szCs w:val="24"/>
        </w:rPr>
        <w:t xml:space="preserve"> años de edad, </w:t>
      </w:r>
      <w:r w:rsidR="00FB7701">
        <w:rPr>
          <w:rFonts w:ascii="Museo Sans 100" w:hAnsi="Museo Sans 100"/>
          <w:sz w:val="24"/>
          <w:szCs w:val="24"/>
        </w:rPr>
        <w:t>---</w:t>
      </w:r>
      <w:r w:rsidRPr="00DC3183">
        <w:rPr>
          <w:rFonts w:ascii="Museo Sans 100" w:hAnsi="Museo Sans 100"/>
          <w:sz w:val="24"/>
          <w:szCs w:val="24"/>
        </w:rPr>
        <w:t xml:space="preserve">, del domicilio de </w:t>
      </w:r>
      <w:r w:rsidR="00FB7701">
        <w:rPr>
          <w:rFonts w:ascii="Museo Sans 100" w:hAnsi="Museo Sans 100"/>
          <w:sz w:val="24"/>
          <w:szCs w:val="24"/>
        </w:rPr>
        <w:t>----</w:t>
      </w:r>
      <w:r w:rsidRPr="00DC3183">
        <w:rPr>
          <w:rFonts w:ascii="Museo Sans 100" w:hAnsi="Museo Sans 100"/>
          <w:sz w:val="24"/>
          <w:szCs w:val="24"/>
        </w:rPr>
        <w:t xml:space="preserve">, departamento de </w:t>
      </w:r>
      <w:r w:rsidR="00FB7701">
        <w:rPr>
          <w:rFonts w:ascii="Museo Sans 100" w:hAnsi="Museo Sans 100"/>
          <w:sz w:val="24"/>
          <w:szCs w:val="24"/>
        </w:rPr>
        <w:t>----</w:t>
      </w:r>
      <w:r w:rsidRPr="00DC3183">
        <w:rPr>
          <w:rFonts w:ascii="Museo Sans 100" w:hAnsi="Museo Sans 100"/>
          <w:sz w:val="24"/>
          <w:szCs w:val="24"/>
        </w:rPr>
        <w:t xml:space="preserve">, con Documento Único de Identidad número </w:t>
      </w:r>
      <w:r w:rsidR="00FB7701">
        <w:rPr>
          <w:rFonts w:ascii="Museo Sans 100" w:hAnsi="Museo Sans 100"/>
          <w:sz w:val="24"/>
          <w:szCs w:val="24"/>
        </w:rPr>
        <w:t>----</w:t>
      </w:r>
      <w:r w:rsidRPr="00DC3183">
        <w:rPr>
          <w:rFonts w:ascii="Museo Sans 100" w:hAnsi="Museo Sans 100"/>
          <w:sz w:val="24"/>
          <w:szCs w:val="24"/>
        </w:rPr>
        <w:t xml:space="preserve">; </w:t>
      </w:r>
      <w:r w:rsidRPr="00DC3183">
        <w:rPr>
          <w:rFonts w:ascii="Museo Sans 100" w:hAnsi="Museo Sans 100"/>
          <w:b/>
          <w:sz w:val="24"/>
          <w:szCs w:val="24"/>
        </w:rPr>
        <w:t xml:space="preserve">4) JULIO ALONSO REYES GRANDE, </w:t>
      </w:r>
      <w:r w:rsidRPr="00DC3183">
        <w:rPr>
          <w:rFonts w:ascii="Museo Sans 100" w:hAnsi="Museo Sans 100"/>
          <w:sz w:val="24"/>
          <w:szCs w:val="24"/>
        </w:rPr>
        <w:t xml:space="preserve">de </w:t>
      </w:r>
      <w:r w:rsidR="00FB7701">
        <w:rPr>
          <w:rFonts w:ascii="Museo Sans 100" w:hAnsi="Museo Sans 100"/>
          <w:sz w:val="24"/>
          <w:szCs w:val="24"/>
        </w:rPr>
        <w:t>---</w:t>
      </w:r>
      <w:r w:rsidRPr="00DC3183">
        <w:rPr>
          <w:rFonts w:ascii="Museo Sans 100" w:hAnsi="Museo Sans 100"/>
          <w:sz w:val="24"/>
          <w:szCs w:val="24"/>
        </w:rPr>
        <w:t xml:space="preserve"> años de edad, </w:t>
      </w:r>
      <w:r w:rsidR="00FB7701">
        <w:rPr>
          <w:rFonts w:ascii="Museo Sans 100" w:hAnsi="Museo Sans 100"/>
          <w:sz w:val="24"/>
          <w:szCs w:val="24"/>
        </w:rPr>
        <w:t>---</w:t>
      </w:r>
      <w:r w:rsidRPr="00DC3183">
        <w:rPr>
          <w:rFonts w:ascii="Museo Sans 100" w:hAnsi="Museo Sans 100"/>
          <w:sz w:val="24"/>
          <w:szCs w:val="24"/>
        </w:rPr>
        <w:t xml:space="preserve">, del domicilio de </w:t>
      </w:r>
      <w:r w:rsidR="00FB7701">
        <w:rPr>
          <w:rFonts w:ascii="Museo Sans 100" w:hAnsi="Museo Sans 100"/>
          <w:sz w:val="24"/>
          <w:szCs w:val="24"/>
        </w:rPr>
        <w:t>---</w:t>
      </w:r>
      <w:r w:rsidRPr="00DC3183">
        <w:rPr>
          <w:rFonts w:ascii="Museo Sans 100" w:hAnsi="Museo Sans 100"/>
          <w:sz w:val="24"/>
          <w:szCs w:val="24"/>
        </w:rPr>
        <w:t xml:space="preserve">, departamento de </w:t>
      </w:r>
      <w:r w:rsidR="00FB7701">
        <w:rPr>
          <w:rFonts w:ascii="Museo Sans 100" w:hAnsi="Museo Sans 100"/>
          <w:sz w:val="24"/>
          <w:szCs w:val="24"/>
        </w:rPr>
        <w:t>----</w:t>
      </w:r>
      <w:r w:rsidRPr="00DC3183">
        <w:rPr>
          <w:rFonts w:ascii="Museo Sans 100" w:hAnsi="Museo Sans 100"/>
          <w:sz w:val="24"/>
          <w:szCs w:val="24"/>
        </w:rPr>
        <w:t xml:space="preserve">, con Documento Único de Identidad número </w:t>
      </w:r>
      <w:r w:rsidR="00FB7701">
        <w:rPr>
          <w:rFonts w:ascii="Museo Sans 100" w:hAnsi="Museo Sans 100"/>
          <w:sz w:val="24"/>
          <w:szCs w:val="24"/>
        </w:rPr>
        <w:t>---</w:t>
      </w:r>
      <w:r w:rsidRPr="00DC3183">
        <w:rPr>
          <w:rFonts w:ascii="Museo Sans 100" w:hAnsi="Museo Sans 100"/>
          <w:sz w:val="24"/>
          <w:szCs w:val="24"/>
        </w:rPr>
        <w:t>, y su menor hermana</w:t>
      </w:r>
      <w:r w:rsidRPr="00DC3183">
        <w:rPr>
          <w:rFonts w:ascii="Museo Sans 100" w:hAnsi="Museo Sans 100"/>
          <w:b/>
          <w:sz w:val="24"/>
          <w:szCs w:val="24"/>
        </w:rPr>
        <w:t xml:space="preserve"> </w:t>
      </w:r>
      <w:r w:rsidR="00FB7701">
        <w:rPr>
          <w:rFonts w:ascii="Museo Sans 100" w:hAnsi="Museo Sans 100"/>
          <w:b/>
          <w:sz w:val="24"/>
          <w:szCs w:val="24"/>
        </w:rPr>
        <w:t>---</w:t>
      </w:r>
      <w:r w:rsidRPr="00DC3183">
        <w:rPr>
          <w:rFonts w:ascii="Museo Sans 100" w:hAnsi="Museo Sans 100"/>
          <w:b/>
          <w:sz w:val="24"/>
          <w:szCs w:val="24"/>
        </w:rPr>
        <w:t xml:space="preserve">, </w:t>
      </w:r>
      <w:r w:rsidRPr="00DC3183">
        <w:rPr>
          <w:rFonts w:ascii="Museo Sans 100" w:hAnsi="Museo Sans 100"/>
          <w:sz w:val="24"/>
          <w:szCs w:val="24"/>
        </w:rPr>
        <w:t xml:space="preserve">quien será representada por su madre OLIMPIA YANIRA REYES DE PEREZ; y </w:t>
      </w:r>
      <w:r w:rsidRPr="00DC3183">
        <w:rPr>
          <w:rFonts w:ascii="Museo Sans 100" w:hAnsi="Museo Sans 100"/>
          <w:b/>
          <w:sz w:val="24"/>
          <w:szCs w:val="24"/>
        </w:rPr>
        <w:t xml:space="preserve">5) PEDRO FLORES, </w:t>
      </w:r>
      <w:r w:rsidRPr="00DC3183">
        <w:rPr>
          <w:rFonts w:ascii="Museo Sans 100" w:hAnsi="Museo Sans 100"/>
          <w:sz w:val="24"/>
          <w:szCs w:val="24"/>
        </w:rPr>
        <w:t>conocido por</w:t>
      </w:r>
      <w:r w:rsidRPr="00DC3183">
        <w:rPr>
          <w:rFonts w:ascii="Museo Sans 100" w:hAnsi="Museo Sans 100"/>
          <w:b/>
          <w:sz w:val="24"/>
          <w:szCs w:val="24"/>
        </w:rPr>
        <w:t xml:space="preserve"> PEDRO FLORES ESCOBAR, </w:t>
      </w:r>
      <w:r w:rsidRPr="00DC3183">
        <w:rPr>
          <w:rFonts w:ascii="Museo Sans 100" w:hAnsi="Museo Sans 100"/>
          <w:sz w:val="24"/>
          <w:szCs w:val="24"/>
        </w:rPr>
        <w:t xml:space="preserve">de </w:t>
      </w:r>
      <w:r w:rsidR="00FB7701">
        <w:rPr>
          <w:rFonts w:ascii="Museo Sans 100" w:hAnsi="Museo Sans 100"/>
          <w:sz w:val="24"/>
          <w:szCs w:val="24"/>
        </w:rPr>
        <w:t>----</w:t>
      </w:r>
      <w:r w:rsidRPr="00DC3183">
        <w:rPr>
          <w:rFonts w:ascii="Museo Sans 100" w:hAnsi="Museo Sans 100"/>
          <w:sz w:val="24"/>
          <w:szCs w:val="24"/>
        </w:rPr>
        <w:t xml:space="preserve"> años de edad, </w:t>
      </w:r>
      <w:r w:rsidR="00FB7701">
        <w:rPr>
          <w:rFonts w:ascii="Museo Sans 100" w:hAnsi="Museo Sans 100"/>
          <w:sz w:val="24"/>
          <w:szCs w:val="24"/>
        </w:rPr>
        <w:t>----</w:t>
      </w:r>
      <w:r w:rsidRPr="00DC3183">
        <w:rPr>
          <w:rFonts w:ascii="Museo Sans 100" w:hAnsi="Museo Sans 100"/>
          <w:sz w:val="24"/>
          <w:szCs w:val="24"/>
        </w:rPr>
        <w:t xml:space="preserve">, del domicilio de </w:t>
      </w:r>
      <w:r w:rsidR="00FB7701">
        <w:rPr>
          <w:rFonts w:ascii="Museo Sans 100" w:hAnsi="Museo Sans 100"/>
          <w:sz w:val="24"/>
          <w:szCs w:val="24"/>
        </w:rPr>
        <w:t>----</w:t>
      </w:r>
      <w:r w:rsidRPr="00DC3183">
        <w:rPr>
          <w:rFonts w:ascii="Museo Sans 100" w:hAnsi="Museo Sans 100"/>
          <w:sz w:val="24"/>
          <w:szCs w:val="24"/>
        </w:rPr>
        <w:t xml:space="preserve">, departamento de </w:t>
      </w:r>
      <w:r w:rsidR="00FB7701">
        <w:rPr>
          <w:rFonts w:ascii="Museo Sans 100" w:hAnsi="Museo Sans 100"/>
          <w:sz w:val="24"/>
          <w:szCs w:val="24"/>
        </w:rPr>
        <w:t>---</w:t>
      </w:r>
      <w:r w:rsidRPr="00DC3183">
        <w:rPr>
          <w:rFonts w:ascii="Museo Sans 100" w:hAnsi="Museo Sans 100"/>
          <w:sz w:val="24"/>
          <w:szCs w:val="24"/>
        </w:rPr>
        <w:t xml:space="preserve">, con Documento Único de Identidad número </w:t>
      </w:r>
      <w:r w:rsidR="00FB7701">
        <w:rPr>
          <w:rFonts w:ascii="Museo Sans 100" w:hAnsi="Museo Sans 100"/>
          <w:sz w:val="24"/>
          <w:szCs w:val="24"/>
        </w:rPr>
        <w:t>----</w:t>
      </w:r>
      <w:r w:rsidRPr="00DC3183">
        <w:rPr>
          <w:rFonts w:ascii="Museo Sans 100" w:hAnsi="Museo Sans 100"/>
          <w:sz w:val="24"/>
          <w:szCs w:val="24"/>
        </w:rPr>
        <w:t xml:space="preserve">, y su menor nieta </w:t>
      </w:r>
      <w:r w:rsidR="00FB7701">
        <w:rPr>
          <w:rFonts w:ascii="Museo Sans 100" w:hAnsi="Museo Sans 100"/>
          <w:b/>
          <w:sz w:val="24"/>
          <w:szCs w:val="24"/>
        </w:rPr>
        <w:t>----</w:t>
      </w:r>
      <w:r w:rsidRPr="00DC3183">
        <w:rPr>
          <w:rFonts w:ascii="Museo Sans 100" w:hAnsi="Museo Sans 100"/>
          <w:b/>
          <w:sz w:val="24"/>
          <w:szCs w:val="24"/>
        </w:rPr>
        <w:t xml:space="preserve">, </w:t>
      </w:r>
      <w:r w:rsidRPr="00DC3183">
        <w:rPr>
          <w:rFonts w:ascii="Museo Sans 100" w:hAnsi="Museo Sans 100"/>
          <w:sz w:val="24"/>
          <w:szCs w:val="24"/>
        </w:rPr>
        <w:t>quien será representada por sus padres WALTER STANLEY FLORES LARA y SONIA ERICA RIVERA DE FLORES;</w:t>
      </w:r>
      <w:r w:rsidRPr="00DC3183">
        <w:rPr>
          <w:rFonts w:ascii="Museo Sans 100" w:eastAsia="Times New Roman" w:hAnsi="Museo Sans 100"/>
          <w:sz w:val="24"/>
          <w:szCs w:val="24"/>
          <w:lang w:val="es-ES_tradnl"/>
        </w:rPr>
        <w:t xml:space="preserve"> el</w:t>
      </w:r>
      <w:r w:rsidRPr="00DC3183">
        <w:rPr>
          <w:rFonts w:ascii="Museo Sans 100" w:hAnsi="Museo Sans 100"/>
          <w:sz w:val="24"/>
          <w:szCs w:val="24"/>
        </w:rPr>
        <w:t xml:space="preserve"> señor Presidente somete a consideración de Junta Directiva, dictamen jurídico 397, relacionado con la adjudicación en venta de  05 solares para vivienda, </w:t>
      </w:r>
      <w:r w:rsidRPr="00DC3183">
        <w:rPr>
          <w:rFonts w:ascii="Museo Sans 100" w:eastAsia="Times New Roman" w:hAnsi="Museo Sans 100"/>
          <w:sz w:val="24"/>
          <w:szCs w:val="24"/>
        </w:rPr>
        <w:t xml:space="preserve">ubicados en </w:t>
      </w:r>
      <w:r w:rsidRPr="00DC3183">
        <w:rPr>
          <w:rFonts w:ascii="Museo Sans 100" w:hAnsi="Museo Sans 100" w:cs="Arial"/>
          <w:b/>
          <w:sz w:val="24"/>
          <w:szCs w:val="24"/>
        </w:rPr>
        <w:t xml:space="preserve">HACIENDA SANTA CLARA ASEN. COM. NUM DOCE, COQUERA DOS, </w:t>
      </w:r>
      <w:r w:rsidRPr="00DC3183">
        <w:rPr>
          <w:rFonts w:ascii="Museo Sans 100" w:hAnsi="Museo Sans 100" w:cs="Arial"/>
          <w:sz w:val="24"/>
          <w:szCs w:val="24"/>
        </w:rPr>
        <w:t xml:space="preserve">y según planos como HACIENDA SANTA CLARA PORCION 1, LOTE A, denominado el proyecto como </w:t>
      </w:r>
      <w:r w:rsidRPr="00DC3183">
        <w:rPr>
          <w:rFonts w:ascii="Museo Sans 100" w:hAnsi="Museo Sans 100" w:cs="Arial"/>
          <w:b/>
          <w:sz w:val="24"/>
          <w:szCs w:val="24"/>
        </w:rPr>
        <w:t>ASENTAMIENTO COMUNITARIO # 12, COQUERA 2</w:t>
      </w:r>
      <w:r w:rsidRPr="00DC3183">
        <w:rPr>
          <w:rFonts w:ascii="Museo Sans 100" w:hAnsi="Museo Sans 100" w:cs="Arial"/>
          <w:sz w:val="24"/>
          <w:szCs w:val="24"/>
        </w:rPr>
        <w:t xml:space="preserve">, situado en cantón </w:t>
      </w:r>
      <w:proofErr w:type="spellStart"/>
      <w:r w:rsidRPr="00DC3183">
        <w:rPr>
          <w:rFonts w:ascii="Museo Sans 100" w:hAnsi="Museo Sans 100" w:cs="Arial"/>
          <w:sz w:val="24"/>
          <w:szCs w:val="24"/>
        </w:rPr>
        <w:t>Tecualuya</w:t>
      </w:r>
      <w:proofErr w:type="spellEnd"/>
      <w:r w:rsidRPr="00DC3183">
        <w:rPr>
          <w:rFonts w:ascii="Museo Sans 100" w:hAnsi="Museo Sans 100" w:cs="Arial"/>
          <w:sz w:val="24"/>
          <w:szCs w:val="24"/>
        </w:rPr>
        <w:t xml:space="preserve">, jurisdicción San </w:t>
      </w:r>
      <w:r w:rsidRPr="00DC3183">
        <w:rPr>
          <w:rFonts w:ascii="Museo Sans 100" w:hAnsi="Museo Sans 100" w:cs="Arial"/>
          <w:sz w:val="24"/>
          <w:szCs w:val="24"/>
        </w:rPr>
        <w:lastRenderedPageBreak/>
        <w:t>Luis Talpa, departamento de La Paz</w:t>
      </w:r>
      <w:r w:rsidRPr="00DC3183">
        <w:rPr>
          <w:rFonts w:ascii="Museo Sans 100" w:hAnsi="Museo Sans 100"/>
          <w:bCs/>
          <w:sz w:val="24"/>
          <w:szCs w:val="24"/>
        </w:rPr>
        <w:t xml:space="preserve">, </w:t>
      </w:r>
      <w:r w:rsidRPr="00DC3183">
        <w:rPr>
          <w:rFonts w:ascii="Museo Sans 100" w:hAnsi="Museo Sans 100"/>
          <w:b/>
          <w:sz w:val="24"/>
          <w:szCs w:val="24"/>
        </w:rPr>
        <w:t xml:space="preserve">código de proyecto 081316, SSE 1918, entrega 01, </w:t>
      </w:r>
      <w:r w:rsidRPr="00DC3183">
        <w:rPr>
          <w:rFonts w:ascii="Museo Sans 100" w:hAnsi="Museo Sans 100"/>
          <w:sz w:val="24"/>
          <w:szCs w:val="24"/>
        </w:rPr>
        <w:t>en el cual la Gerencia Legal hace las siguientes consideraciones:</w:t>
      </w:r>
    </w:p>
    <w:p w:rsidR="00A671CF" w:rsidRPr="00DC3183" w:rsidRDefault="00A671CF" w:rsidP="00DC3183">
      <w:pPr>
        <w:jc w:val="both"/>
        <w:rPr>
          <w:rFonts w:ascii="Museo Sans 100" w:hAnsi="Museo Sans 100"/>
          <w:sz w:val="24"/>
          <w:szCs w:val="24"/>
        </w:rPr>
      </w:pPr>
    </w:p>
    <w:p w:rsidR="00A671CF" w:rsidRPr="00FB7701" w:rsidRDefault="00A671CF" w:rsidP="00DC3183">
      <w:pPr>
        <w:pStyle w:val="Prrafodelista"/>
        <w:numPr>
          <w:ilvl w:val="0"/>
          <w:numId w:val="16"/>
        </w:numPr>
        <w:ind w:left="1134" w:right="141" w:hanging="708"/>
        <w:contextualSpacing/>
        <w:jc w:val="both"/>
        <w:rPr>
          <w:rFonts w:ascii="Museo Sans 100" w:hAnsi="Museo Sans 100"/>
          <w:b/>
          <w:sz w:val="24"/>
          <w:szCs w:val="24"/>
          <w:lang w:val="es-ES" w:eastAsia="es-ES"/>
        </w:rPr>
      </w:pPr>
      <w:r w:rsidRPr="00DC3183">
        <w:rPr>
          <w:rFonts w:ascii="Museo Sans 100" w:hAnsi="Museo Sans 100"/>
          <w:sz w:val="24"/>
          <w:szCs w:val="24"/>
          <w:lang w:val="es-ES"/>
        </w:rPr>
        <w:t xml:space="preserve">Que </w:t>
      </w:r>
      <w:r w:rsidRPr="00DC3183">
        <w:rPr>
          <w:rFonts w:ascii="Museo Sans 100" w:hAnsi="Museo Sans 100"/>
          <w:sz w:val="24"/>
          <w:szCs w:val="24"/>
        </w:rPr>
        <w:t>Mediante el Punto XXVIII del Acta de Sesión Ordinaria 48-2003, de fecha 18 de diciembre de 2003, la Junta Directiva Institucional, acordó aceptar la Donación propuesta por la Asociación Cooperativa de Producción Agropecuaria “Santa</w:t>
      </w:r>
      <w:r w:rsidRPr="00DC3183">
        <w:rPr>
          <w:rFonts w:ascii="Museo Sans 100" w:hAnsi="Museo Sans 100"/>
          <w:b/>
          <w:sz w:val="24"/>
          <w:szCs w:val="24"/>
        </w:rPr>
        <w:t xml:space="preserve"> </w:t>
      </w:r>
      <w:r w:rsidRPr="00DC3183">
        <w:rPr>
          <w:rFonts w:ascii="Museo Sans 100" w:hAnsi="Museo Sans 100"/>
          <w:sz w:val="24"/>
          <w:szCs w:val="24"/>
        </w:rPr>
        <w:t xml:space="preserve">Clara N° 2” de Responsabilidad Limitada, de 2 inmuebles con un área total de 177,731.92 Mts.², equivalente a 17 </w:t>
      </w:r>
      <w:proofErr w:type="spellStart"/>
      <w:r w:rsidRPr="00DC3183">
        <w:rPr>
          <w:rFonts w:ascii="Museo Sans 100" w:hAnsi="Museo Sans 100"/>
          <w:sz w:val="24"/>
          <w:szCs w:val="24"/>
        </w:rPr>
        <w:t>Hás</w:t>
      </w:r>
      <w:proofErr w:type="spellEnd"/>
      <w:r w:rsidRPr="00DC3183">
        <w:rPr>
          <w:rFonts w:ascii="Museo Sans 100" w:hAnsi="Museo Sans 100"/>
          <w:sz w:val="24"/>
          <w:szCs w:val="24"/>
        </w:rPr>
        <w:t xml:space="preserve">. 77 </w:t>
      </w:r>
      <w:proofErr w:type="spellStart"/>
      <w:r w:rsidRPr="00DC3183">
        <w:rPr>
          <w:rFonts w:ascii="Museo Sans 100" w:hAnsi="Museo Sans 100"/>
          <w:sz w:val="24"/>
          <w:szCs w:val="24"/>
        </w:rPr>
        <w:t>Ás</w:t>
      </w:r>
      <w:proofErr w:type="spellEnd"/>
      <w:r w:rsidRPr="00DC3183">
        <w:rPr>
          <w:rFonts w:ascii="Museo Sans 100" w:hAnsi="Museo Sans 100"/>
          <w:sz w:val="24"/>
          <w:szCs w:val="24"/>
        </w:rPr>
        <w:t xml:space="preserve">. 31.92 </w:t>
      </w:r>
      <w:proofErr w:type="spellStart"/>
      <w:r w:rsidRPr="00DC3183">
        <w:rPr>
          <w:rFonts w:ascii="Museo Sans 100" w:hAnsi="Museo Sans 100"/>
          <w:sz w:val="24"/>
          <w:szCs w:val="24"/>
        </w:rPr>
        <w:t>Cás</w:t>
      </w:r>
      <w:proofErr w:type="spellEnd"/>
      <w:r w:rsidRPr="00DC3183">
        <w:rPr>
          <w:rFonts w:ascii="Museo Sans 100" w:hAnsi="Museo Sans 100"/>
          <w:sz w:val="24"/>
          <w:szCs w:val="24"/>
        </w:rPr>
        <w:t xml:space="preserve">., con un valor total de $58,125.34, a razón de </w:t>
      </w:r>
      <w:r w:rsidRPr="00FB7701">
        <w:rPr>
          <w:rFonts w:ascii="Museo Sans 100" w:hAnsi="Museo Sans 100"/>
          <w:sz w:val="24"/>
          <w:szCs w:val="24"/>
        </w:rPr>
        <w:t>$3,270.39 por hectárea, y de $0.327039 por metro cuadrado, la cual está formada por dos lotes identificados de la siguiente manera:</w:t>
      </w:r>
    </w:p>
    <w:p w:rsidR="00DC3183" w:rsidRPr="00DC3183" w:rsidRDefault="00DC3183" w:rsidP="00DC3183">
      <w:pPr>
        <w:pStyle w:val="Prrafodelista"/>
        <w:ind w:left="1134" w:right="141"/>
        <w:contextualSpacing/>
        <w:jc w:val="both"/>
        <w:rPr>
          <w:rFonts w:ascii="Museo Sans 100" w:hAnsi="Museo Sans 100"/>
          <w:b/>
          <w:sz w:val="24"/>
          <w:szCs w:val="24"/>
          <w:lang w:val="es-ES" w:eastAsia="es-ES"/>
        </w:rPr>
      </w:pPr>
    </w:p>
    <w:tbl>
      <w:tblPr>
        <w:tblStyle w:val="Tablaconcuadrcula"/>
        <w:tblW w:w="8004" w:type="dxa"/>
        <w:tblInd w:w="1056" w:type="dxa"/>
        <w:tblLayout w:type="fixed"/>
        <w:tblLook w:val="04A0" w:firstRow="1" w:lastRow="0" w:firstColumn="1" w:lastColumn="0" w:noHBand="0" w:noVBand="1"/>
      </w:tblPr>
      <w:tblGrid>
        <w:gridCol w:w="1974"/>
        <w:gridCol w:w="1645"/>
        <w:gridCol w:w="987"/>
        <w:gridCol w:w="1864"/>
        <w:gridCol w:w="1534"/>
      </w:tblGrid>
      <w:tr w:rsidR="00A671CF" w:rsidRPr="00626EA9" w:rsidTr="00A671CF">
        <w:trPr>
          <w:trHeight w:val="472"/>
        </w:trPr>
        <w:tc>
          <w:tcPr>
            <w:tcW w:w="3619" w:type="dxa"/>
            <w:gridSpan w:val="2"/>
            <w:shd w:val="clear" w:color="auto" w:fill="BFBFBF" w:themeFill="background1" w:themeFillShade="BF"/>
            <w:vAlign w:val="center"/>
          </w:tcPr>
          <w:p w:rsidR="00A671CF" w:rsidRPr="00DC3183" w:rsidRDefault="00A671CF" w:rsidP="00DC3183">
            <w:pPr>
              <w:jc w:val="center"/>
              <w:rPr>
                <w:rFonts w:ascii="Museo Sans 100" w:hAnsi="Museo Sans 100"/>
                <w:b/>
                <w:sz w:val="16"/>
                <w:szCs w:val="16"/>
              </w:rPr>
            </w:pPr>
            <w:r w:rsidRPr="00DC3183">
              <w:rPr>
                <w:rFonts w:ascii="Museo Sans 100" w:hAnsi="Museo Sans 100"/>
                <w:b/>
                <w:sz w:val="16"/>
                <w:szCs w:val="16"/>
              </w:rPr>
              <w:t>DENOMINACIÓN</w:t>
            </w:r>
          </w:p>
        </w:tc>
        <w:tc>
          <w:tcPr>
            <w:tcW w:w="987" w:type="dxa"/>
            <w:vMerge w:val="restart"/>
            <w:shd w:val="clear" w:color="auto" w:fill="BFBFBF" w:themeFill="background1" w:themeFillShade="BF"/>
            <w:vAlign w:val="center"/>
          </w:tcPr>
          <w:p w:rsidR="00A671CF" w:rsidRPr="00DC3183" w:rsidRDefault="00A671CF" w:rsidP="00DC3183">
            <w:pPr>
              <w:jc w:val="center"/>
              <w:rPr>
                <w:rFonts w:ascii="Museo Sans 100" w:hAnsi="Museo Sans 100"/>
                <w:b/>
                <w:sz w:val="16"/>
                <w:szCs w:val="16"/>
              </w:rPr>
            </w:pPr>
            <w:r w:rsidRPr="00DC3183">
              <w:rPr>
                <w:rFonts w:ascii="Museo Sans 100" w:hAnsi="Museo Sans 100"/>
                <w:b/>
                <w:sz w:val="16"/>
                <w:szCs w:val="16"/>
              </w:rPr>
              <w:t>ÁREA Mts.²</w:t>
            </w:r>
          </w:p>
        </w:tc>
        <w:tc>
          <w:tcPr>
            <w:tcW w:w="1864" w:type="dxa"/>
            <w:vMerge w:val="restart"/>
            <w:shd w:val="clear" w:color="auto" w:fill="BFBFBF" w:themeFill="background1" w:themeFillShade="BF"/>
            <w:vAlign w:val="center"/>
          </w:tcPr>
          <w:p w:rsidR="00A671CF" w:rsidRPr="00DC3183" w:rsidRDefault="00A671CF" w:rsidP="00DC3183">
            <w:pPr>
              <w:jc w:val="center"/>
              <w:rPr>
                <w:rFonts w:ascii="Museo Sans 100" w:hAnsi="Museo Sans 100"/>
                <w:b/>
                <w:sz w:val="16"/>
                <w:szCs w:val="16"/>
              </w:rPr>
            </w:pPr>
            <w:r w:rsidRPr="00DC3183">
              <w:rPr>
                <w:rFonts w:ascii="Museo Sans 100" w:hAnsi="Museo Sans 100"/>
                <w:b/>
                <w:sz w:val="16"/>
                <w:szCs w:val="16"/>
              </w:rPr>
              <w:t xml:space="preserve">ÁREA </w:t>
            </w:r>
            <w:proofErr w:type="spellStart"/>
            <w:r w:rsidRPr="00DC3183">
              <w:rPr>
                <w:rFonts w:ascii="Museo Sans 100" w:hAnsi="Museo Sans 100"/>
                <w:b/>
                <w:sz w:val="16"/>
                <w:szCs w:val="16"/>
              </w:rPr>
              <w:t>Hás</w:t>
            </w:r>
            <w:proofErr w:type="spellEnd"/>
            <w:r w:rsidRPr="00DC3183">
              <w:rPr>
                <w:rFonts w:ascii="Museo Sans 100" w:hAnsi="Museo Sans 100"/>
                <w:b/>
                <w:sz w:val="16"/>
                <w:szCs w:val="16"/>
              </w:rPr>
              <w:t>.</w:t>
            </w:r>
          </w:p>
        </w:tc>
        <w:tc>
          <w:tcPr>
            <w:tcW w:w="1534" w:type="dxa"/>
            <w:vMerge w:val="restart"/>
            <w:shd w:val="clear" w:color="auto" w:fill="BFBFBF" w:themeFill="background1" w:themeFillShade="BF"/>
            <w:vAlign w:val="center"/>
          </w:tcPr>
          <w:p w:rsidR="00A671CF" w:rsidRPr="00DC3183" w:rsidRDefault="00A671CF" w:rsidP="00DC3183">
            <w:pPr>
              <w:jc w:val="center"/>
              <w:rPr>
                <w:rFonts w:ascii="Museo Sans 100" w:hAnsi="Museo Sans 100"/>
                <w:b/>
                <w:sz w:val="16"/>
                <w:szCs w:val="16"/>
              </w:rPr>
            </w:pPr>
            <w:r w:rsidRPr="00DC3183">
              <w:rPr>
                <w:rFonts w:ascii="Museo Sans 100" w:hAnsi="Museo Sans 100"/>
                <w:b/>
                <w:sz w:val="16"/>
                <w:szCs w:val="16"/>
              </w:rPr>
              <w:t>MATRICULA</w:t>
            </w:r>
          </w:p>
        </w:tc>
      </w:tr>
      <w:tr w:rsidR="00A671CF" w:rsidRPr="00626EA9" w:rsidTr="00A671CF">
        <w:trPr>
          <w:trHeight w:val="969"/>
        </w:trPr>
        <w:tc>
          <w:tcPr>
            <w:tcW w:w="1974" w:type="dxa"/>
            <w:shd w:val="clear" w:color="auto" w:fill="BFBFBF" w:themeFill="background1" w:themeFillShade="BF"/>
            <w:vAlign w:val="center"/>
          </w:tcPr>
          <w:p w:rsidR="00A671CF" w:rsidRPr="00DC3183" w:rsidRDefault="00A671CF" w:rsidP="00DC3183">
            <w:pPr>
              <w:jc w:val="center"/>
              <w:rPr>
                <w:rFonts w:ascii="Museo Sans 100" w:hAnsi="Museo Sans 100"/>
                <w:b/>
                <w:sz w:val="16"/>
                <w:szCs w:val="16"/>
              </w:rPr>
            </w:pPr>
            <w:r w:rsidRPr="00DC3183">
              <w:rPr>
                <w:rFonts w:ascii="Museo Sans 100" w:hAnsi="Museo Sans 100"/>
                <w:b/>
                <w:sz w:val="16"/>
                <w:szCs w:val="16"/>
              </w:rPr>
              <w:t>Según Punto XXVIII de Acta S.O. N° 48-23 de fecha 18-12-2003</w:t>
            </w:r>
          </w:p>
        </w:tc>
        <w:tc>
          <w:tcPr>
            <w:tcW w:w="1645" w:type="dxa"/>
            <w:shd w:val="clear" w:color="auto" w:fill="BFBFBF" w:themeFill="background1" w:themeFillShade="BF"/>
            <w:vAlign w:val="center"/>
          </w:tcPr>
          <w:p w:rsidR="00A671CF" w:rsidRPr="00DC3183" w:rsidRDefault="00A671CF" w:rsidP="00DC3183">
            <w:pPr>
              <w:jc w:val="center"/>
              <w:rPr>
                <w:rFonts w:ascii="Museo Sans 100" w:hAnsi="Museo Sans 100"/>
                <w:b/>
                <w:sz w:val="16"/>
                <w:szCs w:val="16"/>
              </w:rPr>
            </w:pPr>
            <w:r w:rsidRPr="00DC3183">
              <w:rPr>
                <w:rFonts w:ascii="Museo Sans 100" w:hAnsi="Museo Sans 100"/>
                <w:b/>
                <w:sz w:val="16"/>
                <w:szCs w:val="16"/>
              </w:rPr>
              <w:t xml:space="preserve">Según Razón de Inscripción </w:t>
            </w:r>
          </w:p>
        </w:tc>
        <w:tc>
          <w:tcPr>
            <w:tcW w:w="987" w:type="dxa"/>
            <w:vMerge/>
            <w:shd w:val="clear" w:color="auto" w:fill="BFBFBF" w:themeFill="background1" w:themeFillShade="BF"/>
            <w:vAlign w:val="center"/>
          </w:tcPr>
          <w:p w:rsidR="00A671CF" w:rsidRPr="00DC3183" w:rsidRDefault="00A671CF" w:rsidP="00DC3183">
            <w:pPr>
              <w:jc w:val="center"/>
              <w:rPr>
                <w:rFonts w:ascii="Museo Sans 100" w:hAnsi="Museo Sans 100"/>
                <w:b/>
                <w:sz w:val="16"/>
                <w:szCs w:val="16"/>
              </w:rPr>
            </w:pPr>
          </w:p>
        </w:tc>
        <w:tc>
          <w:tcPr>
            <w:tcW w:w="1864" w:type="dxa"/>
            <w:vMerge/>
            <w:shd w:val="clear" w:color="auto" w:fill="BFBFBF" w:themeFill="background1" w:themeFillShade="BF"/>
            <w:vAlign w:val="center"/>
          </w:tcPr>
          <w:p w:rsidR="00A671CF" w:rsidRPr="00DC3183" w:rsidRDefault="00A671CF" w:rsidP="00DC3183">
            <w:pPr>
              <w:jc w:val="center"/>
              <w:rPr>
                <w:rFonts w:ascii="Museo Sans 100" w:hAnsi="Museo Sans 100"/>
                <w:sz w:val="16"/>
                <w:szCs w:val="16"/>
              </w:rPr>
            </w:pPr>
          </w:p>
        </w:tc>
        <w:tc>
          <w:tcPr>
            <w:tcW w:w="1534" w:type="dxa"/>
            <w:vMerge/>
            <w:shd w:val="clear" w:color="auto" w:fill="BFBFBF" w:themeFill="background1" w:themeFillShade="BF"/>
            <w:vAlign w:val="center"/>
          </w:tcPr>
          <w:p w:rsidR="00A671CF" w:rsidRPr="00DC3183" w:rsidRDefault="00A671CF" w:rsidP="00DC3183">
            <w:pPr>
              <w:jc w:val="center"/>
              <w:rPr>
                <w:rFonts w:ascii="Museo Sans 100" w:hAnsi="Museo Sans 100"/>
                <w:b/>
                <w:sz w:val="16"/>
                <w:szCs w:val="16"/>
              </w:rPr>
            </w:pPr>
          </w:p>
        </w:tc>
      </w:tr>
      <w:tr w:rsidR="00A671CF" w:rsidRPr="00626EA9" w:rsidTr="00A671CF">
        <w:trPr>
          <w:trHeight w:val="510"/>
        </w:trPr>
        <w:tc>
          <w:tcPr>
            <w:tcW w:w="1974" w:type="dxa"/>
            <w:vAlign w:val="center"/>
          </w:tcPr>
          <w:p w:rsidR="00A671CF" w:rsidRPr="00DC3183" w:rsidRDefault="00A671CF" w:rsidP="00DC3183">
            <w:pPr>
              <w:jc w:val="center"/>
              <w:rPr>
                <w:rFonts w:ascii="Museo Sans 100" w:hAnsi="Museo Sans 100"/>
                <w:sz w:val="16"/>
                <w:szCs w:val="16"/>
              </w:rPr>
            </w:pPr>
            <w:r w:rsidRPr="00DC3183">
              <w:rPr>
                <w:rFonts w:ascii="Museo Sans 100" w:hAnsi="Museo Sans 100"/>
                <w:sz w:val="16"/>
                <w:szCs w:val="16"/>
              </w:rPr>
              <w:t>Lote Cooperativa 1-6 de la Porción No.1</w:t>
            </w:r>
          </w:p>
        </w:tc>
        <w:tc>
          <w:tcPr>
            <w:tcW w:w="1645" w:type="dxa"/>
            <w:vAlign w:val="center"/>
          </w:tcPr>
          <w:p w:rsidR="00A671CF" w:rsidRPr="00DC3183" w:rsidRDefault="00A671CF" w:rsidP="00DC3183">
            <w:pPr>
              <w:jc w:val="center"/>
              <w:rPr>
                <w:rFonts w:ascii="Museo Sans 100" w:hAnsi="Museo Sans 100"/>
                <w:sz w:val="16"/>
                <w:szCs w:val="16"/>
              </w:rPr>
            </w:pPr>
            <w:r w:rsidRPr="00DC3183">
              <w:rPr>
                <w:rFonts w:ascii="Museo Sans 100" w:hAnsi="Museo Sans 100"/>
                <w:sz w:val="16"/>
                <w:szCs w:val="16"/>
              </w:rPr>
              <w:t>Hda. Sta. Clara, Porción #1, lote “A” (IG) Remedición</w:t>
            </w:r>
          </w:p>
        </w:tc>
        <w:tc>
          <w:tcPr>
            <w:tcW w:w="987" w:type="dxa"/>
            <w:vAlign w:val="center"/>
          </w:tcPr>
          <w:p w:rsidR="00A671CF" w:rsidRPr="00DC3183" w:rsidRDefault="00A671CF" w:rsidP="00DC3183">
            <w:pPr>
              <w:jc w:val="center"/>
              <w:rPr>
                <w:rFonts w:ascii="Museo Sans 100" w:hAnsi="Museo Sans 100"/>
                <w:sz w:val="16"/>
                <w:szCs w:val="16"/>
              </w:rPr>
            </w:pPr>
            <w:r w:rsidRPr="00DC3183">
              <w:rPr>
                <w:rFonts w:ascii="Museo Sans 100" w:hAnsi="Museo Sans 100"/>
                <w:sz w:val="16"/>
                <w:szCs w:val="16"/>
              </w:rPr>
              <w:t>165,334.44</w:t>
            </w:r>
          </w:p>
        </w:tc>
        <w:tc>
          <w:tcPr>
            <w:tcW w:w="1864" w:type="dxa"/>
            <w:vAlign w:val="center"/>
          </w:tcPr>
          <w:p w:rsidR="00A671CF" w:rsidRPr="00DC3183" w:rsidRDefault="00A671CF" w:rsidP="00DC3183">
            <w:pPr>
              <w:jc w:val="center"/>
              <w:rPr>
                <w:rFonts w:ascii="Museo Sans 100" w:hAnsi="Museo Sans 100"/>
                <w:sz w:val="16"/>
                <w:szCs w:val="16"/>
              </w:rPr>
            </w:pPr>
            <w:r w:rsidRPr="00DC3183">
              <w:rPr>
                <w:rFonts w:ascii="Museo Sans 100" w:hAnsi="Museo Sans 100"/>
                <w:sz w:val="16"/>
                <w:szCs w:val="16"/>
              </w:rPr>
              <w:t xml:space="preserve">16 </w:t>
            </w:r>
            <w:proofErr w:type="spellStart"/>
            <w:r w:rsidRPr="00DC3183">
              <w:rPr>
                <w:rFonts w:ascii="Museo Sans 100" w:hAnsi="Museo Sans 100"/>
                <w:sz w:val="16"/>
                <w:szCs w:val="16"/>
              </w:rPr>
              <w:t>Hás</w:t>
            </w:r>
            <w:proofErr w:type="spellEnd"/>
            <w:r w:rsidRPr="00DC3183">
              <w:rPr>
                <w:rFonts w:ascii="Museo Sans 100" w:hAnsi="Museo Sans 100"/>
                <w:sz w:val="16"/>
                <w:szCs w:val="16"/>
              </w:rPr>
              <w:t xml:space="preserve">. 53 </w:t>
            </w:r>
            <w:proofErr w:type="spellStart"/>
            <w:r w:rsidRPr="00DC3183">
              <w:rPr>
                <w:rFonts w:ascii="Museo Sans 100" w:hAnsi="Museo Sans 100"/>
                <w:sz w:val="16"/>
                <w:szCs w:val="16"/>
              </w:rPr>
              <w:t>Ás</w:t>
            </w:r>
            <w:proofErr w:type="spellEnd"/>
            <w:r w:rsidRPr="00DC3183">
              <w:rPr>
                <w:rFonts w:ascii="Museo Sans 100" w:hAnsi="Museo Sans 100"/>
                <w:sz w:val="16"/>
                <w:szCs w:val="16"/>
              </w:rPr>
              <w:t xml:space="preserve">. 34.44 </w:t>
            </w:r>
            <w:proofErr w:type="spellStart"/>
            <w:r w:rsidRPr="00DC3183">
              <w:rPr>
                <w:rFonts w:ascii="Museo Sans 100" w:hAnsi="Museo Sans 100"/>
                <w:sz w:val="16"/>
                <w:szCs w:val="16"/>
              </w:rPr>
              <w:t>Cás</w:t>
            </w:r>
            <w:proofErr w:type="spellEnd"/>
          </w:p>
        </w:tc>
        <w:tc>
          <w:tcPr>
            <w:tcW w:w="1534" w:type="dxa"/>
            <w:vAlign w:val="center"/>
          </w:tcPr>
          <w:p w:rsidR="00A671CF" w:rsidRPr="00DC3183" w:rsidRDefault="00FB7701" w:rsidP="00FB7701">
            <w:pPr>
              <w:jc w:val="center"/>
              <w:rPr>
                <w:rFonts w:ascii="Museo Sans 100" w:hAnsi="Museo Sans 100"/>
                <w:sz w:val="16"/>
                <w:szCs w:val="16"/>
              </w:rPr>
            </w:pPr>
            <w:r>
              <w:rPr>
                <w:rFonts w:ascii="Museo Sans 100" w:hAnsi="Museo Sans 100"/>
                <w:sz w:val="16"/>
                <w:szCs w:val="16"/>
              </w:rPr>
              <w:t>----</w:t>
            </w:r>
            <w:r w:rsidR="00A671CF" w:rsidRPr="00DC3183">
              <w:rPr>
                <w:rFonts w:ascii="Museo Sans 100" w:hAnsi="Museo Sans 100"/>
                <w:sz w:val="16"/>
                <w:szCs w:val="16"/>
              </w:rPr>
              <w:t xml:space="preserve">-00000 asiento </w:t>
            </w:r>
            <w:r>
              <w:rPr>
                <w:rFonts w:ascii="Museo Sans 100" w:hAnsi="Museo Sans 100"/>
                <w:sz w:val="16"/>
                <w:szCs w:val="16"/>
              </w:rPr>
              <w:t>----</w:t>
            </w:r>
          </w:p>
        </w:tc>
      </w:tr>
      <w:tr w:rsidR="00A671CF" w:rsidRPr="00626EA9" w:rsidTr="00A671CF">
        <w:trPr>
          <w:trHeight w:val="504"/>
        </w:trPr>
        <w:tc>
          <w:tcPr>
            <w:tcW w:w="1974" w:type="dxa"/>
            <w:vAlign w:val="center"/>
          </w:tcPr>
          <w:p w:rsidR="00A671CF" w:rsidRPr="00DC3183" w:rsidRDefault="00A671CF" w:rsidP="00DC3183">
            <w:pPr>
              <w:jc w:val="center"/>
              <w:rPr>
                <w:rFonts w:ascii="Museo Sans 100" w:hAnsi="Museo Sans 100"/>
                <w:sz w:val="16"/>
                <w:szCs w:val="16"/>
              </w:rPr>
            </w:pPr>
            <w:r w:rsidRPr="00DC3183">
              <w:rPr>
                <w:rFonts w:ascii="Museo Sans 100" w:hAnsi="Museo Sans 100"/>
                <w:sz w:val="16"/>
                <w:szCs w:val="16"/>
              </w:rPr>
              <w:t>Lote Cooperativa 4-2 de la Porción No.2</w:t>
            </w:r>
          </w:p>
        </w:tc>
        <w:tc>
          <w:tcPr>
            <w:tcW w:w="1645" w:type="dxa"/>
            <w:vAlign w:val="center"/>
          </w:tcPr>
          <w:p w:rsidR="00A671CF" w:rsidRPr="00DC3183" w:rsidRDefault="00A671CF" w:rsidP="00DC3183">
            <w:pPr>
              <w:jc w:val="center"/>
              <w:rPr>
                <w:rFonts w:ascii="Museo Sans 100" w:hAnsi="Museo Sans 100"/>
                <w:sz w:val="16"/>
                <w:szCs w:val="16"/>
              </w:rPr>
            </w:pPr>
            <w:r w:rsidRPr="00DC3183">
              <w:rPr>
                <w:rFonts w:ascii="Museo Sans 100" w:hAnsi="Museo Sans 100"/>
                <w:sz w:val="16"/>
                <w:szCs w:val="16"/>
              </w:rPr>
              <w:t xml:space="preserve">Hda. Sta. Clara, Porción #2, lote “B” (IG) </w:t>
            </w:r>
            <w:proofErr w:type="spellStart"/>
            <w:r w:rsidRPr="00DC3183">
              <w:rPr>
                <w:rFonts w:ascii="Museo Sans 100" w:hAnsi="Museo Sans 100"/>
                <w:sz w:val="16"/>
                <w:szCs w:val="16"/>
              </w:rPr>
              <w:t>Remed</w:t>
            </w:r>
            <w:proofErr w:type="spellEnd"/>
            <w:r w:rsidRPr="00DC3183">
              <w:rPr>
                <w:rFonts w:ascii="Museo Sans 100" w:hAnsi="Museo Sans 100"/>
                <w:sz w:val="16"/>
                <w:szCs w:val="16"/>
              </w:rPr>
              <w:t>.</w:t>
            </w:r>
          </w:p>
        </w:tc>
        <w:tc>
          <w:tcPr>
            <w:tcW w:w="987" w:type="dxa"/>
            <w:vAlign w:val="center"/>
          </w:tcPr>
          <w:p w:rsidR="00A671CF" w:rsidRPr="00DC3183" w:rsidRDefault="00A671CF" w:rsidP="00DC3183">
            <w:pPr>
              <w:jc w:val="center"/>
              <w:rPr>
                <w:rFonts w:ascii="Museo Sans 100" w:hAnsi="Museo Sans 100"/>
                <w:sz w:val="16"/>
                <w:szCs w:val="16"/>
              </w:rPr>
            </w:pPr>
            <w:r w:rsidRPr="00DC3183">
              <w:rPr>
                <w:rFonts w:ascii="Museo Sans 100" w:hAnsi="Museo Sans 100"/>
                <w:sz w:val="16"/>
                <w:szCs w:val="16"/>
              </w:rPr>
              <w:t>12,397.48</w:t>
            </w:r>
          </w:p>
        </w:tc>
        <w:tc>
          <w:tcPr>
            <w:tcW w:w="1864" w:type="dxa"/>
            <w:vAlign w:val="center"/>
          </w:tcPr>
          <w:p w:rsidR="00A671CF" w:rsidRPr="00DC3183" w:rsidRDefault="00A671CF" w:rsidP="00DC3183">
            <w:pPr>
              <w:jc w:val="center"/>
              <w:rPr>
                <w:rFonts w:ascii="Museo Sans 100" w:hAnsi="Museo Sans 100"/>
                <w:sz w:val="16"/>
                <w:szCs w:val="16"/>
              </w:rPr>
            </w:pPr>
            <w:r w:rsidRPr="00DC3183">
              <w:rPr>
                <w:rFonts w:ascii="Museo Sans 100" w:hAnsi="Museo Sans 100"/>
                <w:sz w:val="16"/>
                <w:szCs w:val="16"/>
              </w:rPr>
              <w:t xml:space="preserve">1 </w:t>
            </w:r>
            <w:proofErr w:type="spellStart"/>
            <w:r w:rsidRPr="00DC3183">
              <w:rPr>
                <w:rFonts w:ascii="Museo Sans 100" w:hAnsi="Museo Sans 100"/>
                <w:sz w:val="16"/>
                <w:szCs w:val="16"/>
              </w:rPr>
              <w:t>Hás</w:t>
            </w:r>
            <w:proofErr w:type="spellEnd"/>
            <w:r w:rsidRPr="00DC3183">
              <w:rPr>
                <w:rFonts w:ascii="Museo Sans 100" w:hAnsi="Museo Sans 100"/>
                <w:sz w:val="16"/>
                <w:szCs w:val="16"/>
              </w:rPr>
              <w:t xml:space="preserve">. 23 </w:t>
            </w:r>
            <w:proofErr w:type="spellStart"/>
            <w:r w:rsidRPr="00DC3183">
              <w:rPr>
                <w:rFonts w:ascii="Museo Sans 100" w:hAnsi="Museo Sans 100"/>
                <w:sz w:val="16"/>
                <w:szCs w:val="16"/>
              </w:rPr>
              <w:t>Ás</w:t>
            </w:r>
            <w:proofErr w:type="spellEnd"/>
            <w:r w:rsidRPr="00DC3183">
              <w:rPr>
                <w:rFonts w:ascii="Museo Sans 100" w:hAnsi="Museo Sans 100"/>
                <w:sz w:val="16"/>
                <w:szCs w:val="16"/>
              </w:rPr>
              <w:t xml:space="preserve">. 97.48 </w:t>
            </w:r>
            <w:proofErr w:type="spellStart"/>
            <w:r w:rsidRPr="00DC3183">
              <w:rPr>
                <w:rFonts w:ascii="Museo Sans 100" w:hAnsi="Museo Sans 100"/>
                <w:sz w:val="16"/>
                <w:szCs w:val="16"/>
              </w:rPr>
              <w:t>Cás</w:t>
            </w:r>
            <w:proofErr w:type="spellEnd"/>
            <w:r w:rsidRPr="00DC3183">
              <w:rPr>
                <w:rFonts w:ascii="Museo Sans 100" w:hAnsi="Museo Sans 100"/>
                <w:sz w:val="16"/>
                <w:szCs w:val="16"/>
              </w:rPr>
              <w:t>.</w:t>
            </w:r>
          </w:p>
        </w:tc>
        <w:tc>
          <w:tcPr>
            <w:tcW w:w="1534" w:type="dxa"/>
            <w:vAlign w:val="center"/>
          </w:tcPr>
          <w:p w:rsidR="00A671CF" w:rsidRPr="00DC3183" w:rsidRDefault="00FB7701" w:rsidP="00DC3183">
            <w:pPr>
              <w:jc w:val="center"/>
              <w:rPr>
                <w:rFonts w:ascii="Museo Sans 100" w:hAnsi="Museo Sans 100"/>
                <w:sz w:val="16"/>
                <w:szCs w:val="16"/>
              </w:rPr>
            </w:pPr>
            <w:r>
              <w:rPr>
                <w:rFonts w:ascii="Museo Sans 100" w:hAnsi="Museo Sans 100"/>
                <w:sz w:val="16"/>
                <w:szCs w:val="16"/>
              </w:rPr>
              <w:t>----</w:t>
            </w:r>
            <w:r w:rsidR="00A671CF" w:rsidRPr="00DC3183">
              <w:rPr>
                <w:rFonts w:ascii="Museo Sans 100" w:hAnsi="Museo Sans 100"/>
                <w:sz w:val="16"/>
                <w:szCs w:val="16"/>
              </w:rPr>
              <w:t>-00000</w:t>
            </w:r>
          </w:p>
          <w:p w:rsidR="00A671CF" w:rsidRPr="00DC3183" w:rsidRDefault="00A671CF" w:rsidP="00FB7701">
            <w:pPr>
              <w:jc w:val="center"/>
              <w:rPr>
                <w:rFonts w:ascii="Museo Sans 100" w:hAnsi="Museo Sans 100"/>
                <w:sz w:val="16"/>
                <w:szCs w:val="16"/>
              </w:rPr>
            </w:pPr>
            <w:r w:rsidRPr="00DC3183">
              <w:rPr>
                <w:rFonts w:ascii="Museo Sans 100" w:hAnsi="Museo Sans 100"/>
                <w:sz w:val="16"/>
                <w:szCs w:val="16"/>
              </w:rPr>
              <w:t xml:space="preserve">asiento </w:t>
            </w:r>
            <w:r w:rsidR="00FB7701">
              <w:rPr>
                <w:rFonts w:ascii="Museo Sans 100" w:hAnsi="Museo Sans 100"/>
                <w:sz w:val="16"/>
                <w:szCs w:val="16"/>
              </w:rPr>
              <w:t>----</w:t>
            </w:r>
          </w:p>
        </w:tc>
      </w:tr>
      <w:tr w:rsidR="00A671CF" w:rsidRPr="00626EA9" w:rsidTr="00A671CF">
        <w:trPr>
          <w:trHeight w:val="441"/>
        </w:trPr>
        <w:tc>
          <w:tcPr>
            <w:tcW w:w="1974" w:type="dxa"/>
            <w:shd w:val="clear" w:color="auto" w:fill="BFBFBF" w:themeFill="background1" w:themeFillShade="BF"/>
            <w:vAlign w:val="center"/>
          </w:tcPr>
          <w:p w:rsidR="00A671CF" w:rsidRPr="00DC3183" w:rsidRDefault="00A671CF" w:rsidP="000A50A0">
            <w:pPr>
              <w:jc w:val="center"/>
              <w:rPr>
                <w:rFonts w:ascii="Museo Sans 100" w:hAnsi="Museo Sans 100"/>
                <w:b/>
                <w:sz w:val="16"/>
                <w:szCs w:val="16"/>
              </w:rPr>
            </w:pPr>
            <w:r w:rsidRPr="00DC3183">
              <w:rPr>
                <w:rFonts w:ascii="Museo Sans 100" w:hAnsi="Museo Sans 100"/>
                <w:b/>
                <w:sz w:val="16"/>
                <w:szCs w:val="16"/>
              </w:rPr>
              <w:t>TOTAL</w:t>
            </w:r>
          </w:p>
        </w:tc>
        <w:tc>
          <w:tcPr>
            <w:tcW w:w="1645" w:type="dxa"/>
            <w:shd w:val="clear" w:color="auto" w:fill="BFBFBF" w:themeFill="background1" w:themeFillShade="BF"/>
            <w:vAlign w:val="center"/>
          </w:tcPr>
          <w:p w:rsidR="00A671CF" w:rsidRPr="00DC3183" w:rsidRDefault="00A671CF" w:rsidP="000A50A0">
            <w:pPr>
              <w:jc w:val="center"/>
              <w:rPr>
                <w:rFonts w:ascii="Museo Sans 100" w:hAnsi="Museo Sans 100"/>
                <w:b/>
                <w:sz w:val="16"/>
                <w:szCs w:val="16"/>
              </w:rPr>
            </w:pPr>
          </w:p>
        </w:tc>
        <w:tc>
          <w:tcPr>
            <w:tcW w:w="987" w:type="dxa"/>
            <w:shd w:val="clear" w:color="auto" w:fill="BFBFBF" w:themeFill="background1" w:themeFillShade="BF"/>
            <w:vAlign w:val="center"/>
          </w:tcPr>
          <w:p w:rsidR="00A671CF" w:rsidRPr="00DC3183" w:rsidRDefault="00A671CF" w:rsidP="000A50A0">
            <w:pPr>
              <w:jc w:val="center"/>
              <w:rPr>
                <w:rFonts w:ascii="Museo Sans 100" w:hAnsi="Museo Sans 100"/>
                <w:b/>
                <w:sz w:val="16"/>
                <w:szCs w:val="16"/>
              </w:rPr>
            </w:pPr>
            <w:r w:rsidRPr="00DC3183">
              <w:rPr>
                <w:rFonts w:ascii="Museo Sans 100" w:hAnsi="Museo Sans 100"/>
                <w:b/>
                <w:sz w:val="16"/>
                <w:szCs w:val="16"/>
              </w:rPr>
              <w:t>177,731.92</w:t>
            </w:r>
          </w:p>
        </w:tc>
        <w:tc>
          <w:tcPr>
            <w:tcW w:w="1864" w:type="dxa"/>
            <w:shd w:val="clear" w:color="auto" w:fill="BFBFBF" w:themeFill="background1" w:themeFillShade="BF"/>
            <w:vAlign w:val="center"/>
          </w:tcPr>
          <w:p w:rsidR="00A671CF" w:rsidRPr="00DC3183" w:rsidRDefault="00A671CF" w:rsidP="000A50A0">
            <w:pPr>
              <w:jc w:val="center"/>
              <w:rPr>
                <w:rFonts w:ascii="Museo Sans 100" w:hAnsi="Museo Sans 100"/>
                <w:sz w:val="16"/>
                <w:szCs w:val="16"/>
              </w:rPr>
            </w:pPr>
            <w:r w:rsidRPr="00DC3183">
              <w:rPr>
                <w:rFonts w:ascii="Museo Sans 100" w:hAnsi="Museo Sans 100"/>
                <w:b/>
                <w:sz w:val="16"/>
                <w:szCs w:val="16"/>
              </w:rPr>
              <w:t xml:space="preserve">17 </w:t>
            </w:r>
            <w:proofErr w:type="spellStart"/>
            <w:r w:rsidRPr="00DC3183">
              <w:rPr>
                <w:rFonts w:ascii="Museo Sans 100" w:hAnsi="Museo Sans 100"/>
                <w:b/>
                <w:sz w:val="16"/>
                <w:szCs w:val="16"/>
              </w:rPr>
              <w:t>Hás</w:t>
            </w:r>
            <w:proofErr w:type="spellEnd"/>
            <w:r w:rsidRPr="00DC3183">
              <w:rPr>
                <w:rFonts w:ascii="Museo Sans 100" w:hAnsi="Museo Sans 100"/>
                <w:b/>
                <w:sz w:val="16"/>
                <w:szCs w:val="16"/>
              </w:rPr>
              <w:t xml:space="preserve">. 77 </w:t>
            </w:r>
            <w:proofErr w:type="spellStart"/>
            <w:r w:rsidRPr="00DC3183">
              <w:rPr>
                <w:rFonts w:ascii="Museo Sans 100" w:hAnsi="Museo Sans 100"/>
                <w:b/>
                <w:sz w:val="16"/>
                <w:szCs w:val="16"/>
              </w:rPr>
              <w:t>Ás</w:t>
            </w:r>
            <w:proofErr w:type="spellEnd"/>
            <w:r w:rsidRPr="00DC3183">
              <w:rPr>
                <w:rFonts w:ascii="Museo Sans 100" w:hAnsi="Museo Sans 100"/>
                <w:b/>
                <w:sz w:val="16"/>
                <w:szCs w:val="16"/>
              </w:rPr>
              <w:t xml:space="preserve">. 31.92 </w:t>
            </w:r>
            <w:proofErr w:type="spellStart"/>
            <w:r w:rsidRPr="00DC3183">
              <w:rPr>
                <w:rFonts w:ascii="Museo Sans 100" w:hAnsi="Museo Sans 100"/>
                <w:b/>
                <w:sz w:val="16"/>
                <w:szCs w:val="16"/>
              </w:rPr>
              <w:t>Cás</w:t>
            </w:r>
            <w:proofErr w:type="spellEnd"/>
            <w:r w:rsidRPr="00DC3183">
              <w:rPr>
                <w:rFonts w:ascii="Museo Sans 100" w:hAnsi="Museo Sans 100"/>
                <w:sz w:val="16"/>
                <w:szCs w:val="16"/>
              </w:rPr>
              <w:t>.</w:t>
            </w:r>
          </w:p>
        </w:tc>
        <w:tc>
          <w:tcPr>
            <w:tcW w:w="1534" w:type="dxa"/>
            <w:shd w:val="clear" w:color="auto" w:fill="BFBFBF" w:themeFill="background1" w:themeFillShade="BF"/>
            <w:vAlign w:val="center"/>
          </w:tcPr>
          <w:p w:rsidR="00A671CF" w:rsidRPr="00DC3183" w:rsidRDefault="00A671CF" w:rsidP="000A50A0">
            <w:pPr>
              <w:spacing w:line="360" w:lineRule="auto"/>
              <w:jc w:val="center"/>
              <w:rPr>
                <w:rFonts w:ascii="Museo Sans 100" w:hAnsi="Museo Sans 100"/>
                <w:b/>
                <w:sz w:val="16"/>
                <w:szCs w:val="16"/>
              </w:rPr>
            </w:pPr>
          </w:p>
        </w:tc>
      </w:tr>
    </w:tbl>
    <w:p w:rsidR="00DC3183" w:rsidRDefault="00DC3183" w:rsidP="00DC3183">
      <w:pPr>
        <w:ind w:left="1134"/>
        <w:jc w:val="both"/>
        <w:rPr>
          <w:rFonts w:ascii="Museo Sans 100" w:hAnsi="Museo Sans 100"/>
          <w:sz w:val="24"/>
          <w:szCs w:val="24"/>
        </w:rPr>
      </w:pPr>
    </w:p>
    <w:p w:rsidR="00A671CF" w:rsidRPr="00DC3183" w:rsidRDefault="00A671CF" w:rsidP="00DC3183">
      <w:pPr>
        <w:ind w:left="1134"/>
        <w:jc w:val="both"/>
        <w:rPr>
          <w:rFonts w:ascii="Museo Sans 100" w:hAnsi="Museo Sans 100"/>
          <w:sz w:val="24"/>
          <w:szCs w:val="24"/>
        </w:rPr>
      </w:pPr>
      <w:r w:rsidRPr="00DC3183">
        <w:rPr>
          <w:rFonts w:ascii="Museo Sans 100" w:hAnsi="Museo Sans 100"/>
          <w:sz w:val="24"/>
          <w:szCs w:val="24"/>
        </w:rPr>
        <w:t xml:space="preserve">Lo anterior consta en Escritura Pública de Donación Número </w:t>
      </w:r>
      <w:r w:rsidR="00FB7701">
        <w:rPr>
          <w:rFonts w:ascii="Museo Sans 100" w:hAnsi="Museo Sans 100"/>
          <w:sz w:val="24"/>
          <w:szCs w:val="24"/>
        </w:rPr>
        <w:t>----</w:t>
      </w:r>
      <w:r w:rsidRPr="00DC3183">
        <w:rPr>
          <w:rFonts w:ascii="Museo Sans 100" w:hAnsi="Museo Sans 100"/>
          <w:sz w:val="24"/>
          <w:szCs w:val="24"/>
        </w:rPr>
        <w:t xml:space="preserve">, del Libro </w:t>
      </w:r>
      <w:r w:rsidR="00FB7701">
        <w:rPr>
          <w:rFonts w:ascii="Museo Sans 100" w:hAnsi="Museo Sans 100"/>
          <w:sz w:val="24"/>
          <w:szCs w:val="24"/>
        </w:rPr>
        <w:t>---</w:t>
      </w:r>
      <w:r w:rsidRPr="00DC3183">
        <w:rPr>
          <w:rFonts w:ascii="Museo Sans 100" w:hAnsi="Museo Sans 100"/>
          <w:sz w:val="24"/>
          <w:szCs w:val="24"/>
        </w:rPr>
        <w:t xml:space="preserve">, otorgada ante los oficios notariales de Marisol Pastora Sandino el día </w:t>
      </w:r>
      <w:r w:rsidR="00FB7701">
        <w:rPr>
          <w:rFonts w:ascii="Museo Sans 100" w:hAnsi="Museo Sans 100"/>
          <w:sz w:val="24"/>
          <w:szCs w:val="24"/>
        </w:rPr>
        <w:t>---</w:t>
      </w:r>
      <w:r w:rsidRPr="00DC3183">
        <w:rPr>
          <w:rFonts w:ascii="Museo Sans 100" w:hAnsi="Museo Sans 100"/>
          <w:sz w:val="24"/>
          <w:szCs w:val="24"/>
        </w:rPr>
        <w:t xml:space="preserve"> de </w:t>
      </w:r>
      <w:r w:rsidR="00FB7701">
        <w:rPr>
          <w:rFonts w:ascii="Museo Sans 100" w:hAnsi="Museo Sans 100"/>
          <w:sz w:val="24"/>
          <w:szCs w:val="24"/>
        </w:rPr>
        <w:t>---</w:t>
      </w:r>
      <w:r w:rsidRPr="00DC3183">
        <w:rPr>
          <w:rFonts w:ascii="Museo Sans 100" w:hAnsi="Museo Sans 100"/>
          <w:sz w:val="24"/>
          <w:szCs w:val="24"/>
        </w:rPr>
        <w:t xml:space="preserve"> de </w:t>
      </w:r>
      <w:r w:rsidR="00FB7701">
        <w:rPr>
          <w:rFonts w:ascii="Museo Sans 100" w:hAnsi="Museo Sans 100"/>
          <w:sz w:val="24"/>
          <w:szCs w:val="24"/>
        </w:rPr>
        <w:t>---</w:t>
      </w:r>
      <w:r w:rsidRPr="00DC3183">
        <w:rPr>
          <w:rFonts w:ascii="Museo Sans 100" w:hAnsi="Museo Sans 100"/>
          <w:sz w:val="24"/>
          <w:szCs w:val="24"/>
        </w:rPr>
        <w:t>, e inscritas a las matriculas antes relacionadas, en el Registro de la Propiedad Raíz e Hipotecas de la Tercera Sección del Centro, departamento de La Paz.</w:t>
      </w:r>
    </w:p>
    <w:p w:rsidR="00A671CF" w:rsidRPr="00DC3183" w:rsidRDefault="00A671CF" w:rsidP="00DC3183">
      <w:pPr>
        <w:pStyle w:val="Prrafodelista"/>
        <w:ind w:left="0"/>
        <w:jc w:val="both"/>
        <w:rPr>
          <w:rFonts w:ascii="Museo Sans 100" w:hAnsi="Museo Sans 100"/>
          <w:color w:val="FF0000"/>
          <w:sz w:val="24"/>
          <w:szCs w:val="24"/>
        </w:rPr>
      </w:pPr>
    </w:p>
    <w:p w:rsidR="00A671CF" w:rsidRDefault="00A671CF" w:rsidP="00DC3183">
      <w:pPr>
        <w:pStyle w:val="Prrafodelista"/>
        <w:ind w:left="1134" w:hanging="708"/>
        <w:contextualSpacing/>
        <w:jc w:val="both"/>
        <w:rPr>
          <w:rFonts w:ascii="Museo Sans 100" w:hAnsi="Museo Sans 100"/>
          <w:sz w:val="24"/>
          <w:szCs w:val="24"/>
        </w:rPr>
      </w:pPr>
      <w:r w:rsidRPr="00DC3183">
        <w:rPr>
          <w:rFonts w:ascii="Museo Sans 100" w:hAnsi="Museo Sans 100"/>
          <w:sz w:val="24"/>
          <w:szCs w:val="24"/>
        </w:rPr>
        <w:t>II.</w:t>
      </w:r>
      <w:r w:rsidRPr="00DC3183">
        <w:rPr>
          <w:rFonts w:ascii="Museo Sans 100" w:hAnsi="Museo Sans 100"/>
          <w:sz w:val="24"/>
          <w:szCs w:val="24"/>
        </w:rPr>
        <w:tab/>
        <w:t xml:space="preserve">El ISTA desarrolló un proyecto para beneficiar a personas incluidas en el Sistema de Nuevas Opciones de Tenencia de la Tierra, por lo que la Junta Directiva Institucional acordó en el Punto XVIII del Acta de Sesión Ordinaria 24-2005, de fecha 30 de junio de 2005, aprobar el Proyecto de Asentamiento Comunitario desarrollado en la HACIENDA SANTA CLARA N° 2, (2ª ETAPA ASENTAMIENTO COMUNITARIO N° 12), ubicado en cantón </w:t>
      </w:r>
      <w:proofErr w:type="spellStart"/>
      <w:r w:rsidRPr="00DC3183">
        <w:rPr>
          <w:rFonts w:ascii="Museo Sans 100" w:hAnsi="Museo Sans 100"/>
          <w:sz w:val="24"/>
          <w:szCs w:val="24"/>
        </w:rPr>
        <w:t>Tecualuya</w:t>
      </w:r>
      <w:proofErr w:type="spellEnd"/>
      <w:r w:rsidRPr="00DC3183">
        <w:rPr>
          <w:rFonts w:ascii="Museo Sans 100" w:hAnsi="Museo Sans 100"/>
          <w:sz w:val="24"/>
          <w:szCs w:val="24"/>
        </w:rPr>
        <w:t xml:space="preserve">, jurisdicción de San Luis Talpa, departamento de La Paz, con un área de 17 </w:t>
      </w:r>
      <w:proofErr w:type="spellStart"/>
      <w:r w:rsidRPr="00DC3183">
        <w:rPr>
          <w:rFonts w:ascii="Museo Sans 100" w:hAnsi="Museo Sans 100"/>
          <w:sz w:val="24"/>
          <w:szCs w:val="24"/>
        </w:rPr>
        <w:t>Hás</w:t>
      </w:r>
      <w:proofErr w:type="spellEnd"/>
      <w:r w:rsidRPr="00DC3183">
        <w:rPr>
          <w:rFonts w:ascii="Museo Sans 100" w:hAnsi="Museo Sans 100"/>
          <w:sz w:val="24"/>
          <w:szCs w:val="24"/>
        </w:rPr>
        <w:t xml:space="preserve">. 77 </w:t>
      </w:r>
      <w:proofErr w:type="spellStart"/>
      <w:r w:rsidRPr="00DC3183">
        <w:rPr>
          <w:rFonts w:ascii="Museo Sans 100" w:hAnsi="Museo Sans 100"/>
          <w:sz w:val="24"/>
          <w:szCs w:val="24"/>
        </w:rPr>
        <w:t>Ás</w:t>
      </w:r>
      <w:proofErr w:type="spellEnd"/>
      <w:r w:rsidRPr="00DC3183">
        <w:rPr>
          <w:rFonts w:ascii="Museo Sans 100" w:hAnsi="Museo Sans 100"/>
          <w:sz w:val="24"/>
          <w:szCs w:val="24"/>
        </w:rPr>
        <w:t xml:space="preserve">. 31.92 </w:t>
      </w:r>
      <w:proofErr w:type="spellStart"/>
      <w:r w:rsidRPr="00DC3183">
        <w:rPr>
          <w:rFonts w:ascii="Museo Sans 100" w:hAnsi="Museo Sans 100"/>
          <w:sz w:val="24"/>
          <w:szCs w:val="24"/>
        </w:rPr>
        <w:t>Cás</w:t>
      </w:r>
      <w:proofErr w:type="spellEnd"/>
      <w:r w:rsidRPr="00DC3183">
        <w:rPr>
          <w:rFonts w:ascii="Museo Sans 100" w:hAnsi="Museo Sans 100"/>
          <w:sz w:val="24"/>
          <w:szCs w:val="24"/>
        </w:rPr>
        <w:t>., equivalentes a 177,731.92 Mts.², quedando distribuido de la siguiente manera: Á</w:t>
      </w:r>
      <w:r w:rsidRPr="00DC3183">
        <w:rPr>
          <w:rFonts w:ascii="Museo Sans 100" w:hAnsi="Museo Sans 100" w:cs="Arial"/>
          <w:sz w:val="24"/>
          <w:szCs w:val="24"/>
        </w:rPr>
        <w:t xml:space="preserve">rea para </w:t>
      </w:r>
      <w:r w:rsidR="00FB7701">
        <w:rPr>
          <w:rFonts w:ascii="Museo Sans 100" w:hAnsi="Museo Sans 100" w:cs="Arial"/>
          <w:sz w:val="24"/>
          <w:szCs w:val="24"/>
        </w:rPr>
        <w:t>---</w:t>
      </w:r>
      <w:r w:rsidRPr="00DC3183">
        <w:rPr>
          <w:rFonts w:ascii="Museo Sans 100" w:hAnsi="Museo Sans 100" w:cs="Arial"/>
          <w:sz w:val="24"/>
          <w:szCs w:val="24"/>
        </w:rPr>
        <w:t xml:space="preserve"> solares (polígonos A, B y C), área de chatarra, área casco de hacienda 2, área ermita, área escuela, área cocotal, área clínica, área A-A, área coquera (1 y 2), área corral (1 y 2), área solares futuros (sin número 1 y 2), área iglesia </w:t>
      </w:r>
      <w:r w:rsidRPr="00DC3183">
        <w:rPr>
          <w:rFonts w:ascii="Museo Sans 100" w:hAnsi="Museo Sans 100" w:cs="Arial"/>
          <w:sz w:val="24"/>
          <w:szCs w:val="24"/>
        </w:rPr>
        <w:lastRenderedPageBreak/>
        <w:t xml:space="preserve">evangélica, área calles. </w:t>
      </w:r>
      <w:r w:rsidRPr="00DC3183">
        <w:rPr>
          <w:rFonts w:ascii="Museo Sans 100" w:hAnsi="Museo Sans 100"/>
          <w:sz w:val="24"/>
          <w:szCs w:val="24"/>
        </w:rPr>
        <w:t>Dentro de los inmuebles que conforman dicho proyecto se encuentran las descritas de la forma siguiente:</w:t>
      </w:r>
    </w:p>
    <w:tbl>
      <w:tblPr>
        <w:tblStyle w:val="Tablaconcuadrcula"/>
        <w:tblW w:w="7503" w:type="dxa"/>
        <w:tblInd w:w="1555" w:type="dxa"/>
        <w:tblLayout w:type="fixed"/>
        <w:tblLook w:val="04A0" w:firstRow="1" w:lastRow="0" w:firstColumn="1" w:lastColumn="0" w:noHBand="0" w:noVBand="1"/>
      </w:tblPr>
      <w:tblGrid>
        <w:gridCol w:w="3676"/>
        <w:gridCol w:w="1559"/>
        <w:gridCol w:w="2268"/>
      </w:tblGrid>
      <w:tr w:rsidR="00A671CF" w:rsidRPr="00626EA9" w:rsidTr="00DC3183">
        <w:trPr>
          <w:trHeight w:val="20"/>
        </w:trPr>
        <w:tc>
          <w:tcPr>
            <w:tcW w:w="3676" w:type="dxa"/>
            <w:shd w:val="clear" w:color="auto" w:fill="BFBFBF" w:themeFill="background1" w:themeFillShade="BF"/>
            <w:vAlign w:val="center"/>
          </w:tcPr>
          <w:p w:rsidR="00A671CF" w:rsidRPr="00DC3183" w:rsidRDefault="00A671CF" w:rsidP="000A50A0">
            <w:pPr>
              <w:spacing w:line="360" w:lineRule="auto"/>
              <w:jc w:val="center"/>
              <w:rPr>
                <w:rFonts w:ascii="Museo Sans 100" w:hAnsi="Museo Sans 100"/>
                <w:b/>
                <w:sz w:val="16"/>
                <w:szCs w:val="16"/>
              </w:rPr>
            </w:pPr>
            <w:r w:rsidRPr="00DC3183">
              <w:rPr>
                <w:rFonts w:ascii="Museo Sans 100" w:hAnsi="Museo Sans 100"/>
                <w:b/>
                <w:sz w:val="16"/>
                <w:szCs w:val="16"/>
              </w:rPr>
              <w:t>DENOMINACIÓN</w:t>
            </w:r>
          </w:p>
        </w:tc>
        <w:tc>
          <w:tcPr>
            <w:tcW w:w="1559" w:type="dxa"/>
            <w:shd w:val="clear" w:color="auto" w:fill="BFBFBF" w:themeFill="background1" w:themeFillShade="BF"/>
            <w:vAlign w:val="center"/>
          </w:tcPr>
          <w:p w:rsidR="00A671CF" w:rsidRPr="00DC3183" w:rsidRDefault="00A671CF" w:rsidP="000A50A0">
            <w:pPr>
              <w:spacing w:line="360" w:lineRule="auto"/>
              <w:jc w:val="center"/>
              <w:rPr>
                <w:rFonts w:ascii="Museo Sans 100" w:hAnsi="Museo Sans 100"/>
                <w:b/>
                <w:sz w:val="16"/>
                <w:szCs w:val="16"/>
              </w:rPr>
            </w:pPr>
            <w:r w:rsidRPr="00DC3183">
              <w:rPr>
                <w:rFonts w:ascii="Museo Sans 100" w:hAnsi="Museo Sans 100"/>
                <w:b/>
                <w:sz w:val="16"/>
                <w:szCs w:val="16"/>
              </w:rPr>
              <w:t>ÁREA Mts.²</w:t>
            </w:r>
          </w:p>
        </w:tc>
        <w:tc>
          <w:tcPr>
            <w:tcW w:w="2268" w:type="dxa"/>
            <w:shd w:val="clear" w:color="auto" w:fill="BFBFBF" w:themeFill="background1" w:themeFillShade="BF"/>
            <w:vAlign w:val="center"/>
          </w:tcPr>
          <w:p w:rsidR="00A671CF" w:rsidRPr="00DC3183" w:rsidRDefault="00A671CF" w:rsidP="000A50A0">
            <w:pPr>
              <w:spacing w:line="360" w:lineRule="auto"/>
              <w:jc w:val="center"/>
              <w:rPr>
                <w:rFonts w:ascii="Museo Sans 100" w:hAnsi="Museo Sans 100"/>
                <w:b/>
                <w:sz w:val="16"/>
                <w:szCs w:val="16"/>
              </w:rPr>
            </w:pPr>
            <w:r w:rsidRPr="00DC3183">
              <w:rPr>
                <w:rFonts w:ascii="Museo Sans 100" w:hAnsi="Museo Sans 100"/>
                <w:b/>
                <w:sz w:val="16"/>
                <w:szCs w:val="16"/>
              </w:rPr>
              <w:t>MATRICULA</w:t>
            </w:r>
          </w:p>
        </w:tc>
      </w:tr>
      <w:tr w:rsidR="00A671CF" w:rsidRPr="00626EA9" w:rsidTr="00DC3183">
        <w:trPr>
          <w:trHeight w:val="20"/>
        </w:trPr>
        <w:tc>
          <w:tcPr>
            <w:tcW w:w="3676" w:type="dxa"/>
            <w:vAlign w:val="center"/>
          </w:tcPr>
          <w:p w:rsidR="00A671CF" w:rsidRPr="00DC3183" w:rsidRDefault="00A671CF" w:rsidP="000A50A0">
            <w:pPr>
              <w:jc w:val="center"/>
              <w:rPr>
                <w:rFonts w:ascii="Museo Sans 100" w:hAnsi="Museo Sans 100"/>
                <w:sz w:val="16"/>
                <w:szCs w:val="16"/>
              </w:rPr>
            </w:pPr>
            <w:r w:rsidRPr="00DC3183">
              <w:rPr>
                <w:rFonts w:ascii="Museo Sans 100" w:hAnsi="Museo Sans 100"/>
                <w:sz w:val="16"/>
                <w:szCs w:val="16"/>
              </w:rPr>
              <w:t>HACIENDA SANTA CLARA, AS. COM.#12,COQUERA 1</w:t>
            </w:r>
          </w:p>
        </w:tc>
        <w:tc>
          <w:tcPr>
            <w:tcW w:w="1559" w:type="dxa"/>
            <w:vAlign w:val="center"/>
          </w:tcPr>
          <w:p w:rsidR="00A671CF" w:rsidRPr="00DC3183" w:rsidRDefault="00A671CF" w:rsidP="000A50A0">
            <w:pPr>
              <w:jc w:val="center"/>
              <w:rPr>
                <w:rFonts w:ascii="Museo Sans 100" w:hAnsi="Museo Sans 100"/>
                <w:sz w:val="16"/>
                <w:szCs w:val="16"/>
              </w:rPr>
            </w:pPr>
            <w:r w:rsidRPr="00DC3183">
              <w:rPr>
                <w:rFonts w:ascii="Museo Sans 100" w:hAnsi="Museo Sans 100"/>
                <w:sz w:val="16"/>
                <w:szCs w:val="16"/>
              </w:rPr>
              <w:t>11,444.73</w:t>
            </w:r>
          </w:p>
        </w:tc>
        <w:tc>
          <w:tcPr>
            <w:tcW w:w="2268" w:type="dxa"/>
            <w:vAlign w:val="center"/>
          </w:tcPr>
          <w:p w:rsidR="00A671CF" w:rsidRPr="00DC3183" w:rsidRDefault="00FB7701" w:rsidP="000A50A0">
            <w:pPr>
              <w:jc w:val="center"/>
              <w:rPr>
                <w:rFonts w:ascii="Museo Sans 100" w:hAnsi="Museo Sans 100"/>
                <w:sz w:val="16"/>
                <w:szCs w:val="16"/>
              </w:rPr>
            </w:pPr>
            <w:r>
              <w:rPr>
                <w:rFonts w:ascii="Museo Sans 100" w:hAnsi="Museo Sans 100"/>
                <w:sz w:val="16"/>
                <w:szCs w:val="16"/>
              </w:rPr>
              <w:t>----</w:t>
            </w:r>
            <w:r w:rsidR="00A671CF" w:rsidRPr="00DC3183">
              <w:rPr>
                <w:rFonts w:ascii="Museo Sans 100" w:hAnsi="Museo Sans 100"/>
                <w:sz w:val="16"/>
                <w:szCs w:val="16"/>
              </w:rPr>
              <w:t>-00000</w:t>
            </w:r>
          </w:p>
        </w:tc>
      </w:tr>
      <w:tr w:rsidR="00A671CF" w:rsidRPr="00626EA9" w:rsidTr="00DC3183">
        <w:trPr>
          <w:trHeight w:val="20"/>
        </w:trPr>
        <w:tc>
          <w:tcPr>
            <w:tcW w:w="3676" w:type="dxa"/>
            <w:vAlign w:val="center"/>
          </w:tcPr>
          <w:p w:rsidR="00A671CF" w:rsidRPr="00DC3183" w:rsidRDefault="00A671CF" w:rsidP="000A50A0">
            <w:pPr>
              <w:jc w:val="center"/>
              <w:rPr>
                <w:rFonts w:ascii="Museo Sans 100" w:hAnsi="Museo Sans 100"/>
                <w:sz w:val="16"/>
                <w:szCs w:val="16"/>
              </w:rPr>
            </w:pPr>
            <w:r w:rsidRPr="00DC3183">
              <w:rPr>
                <w:rFonts w:ascii="Museo Sans 100" w:hAnsi="Museo Sans 100"/>
                <w:sz w:val="16"/>
                <w:szCs w:val="16"/>
              </w:rPr>
              <w:t>HACIENDA SANTA CLARA, AS. COM.#12,COQUERA 2</w:t>
            </w:r>
          </w:p>
        </w:tc>
        <w:tc>
          <w:tcPr>
            <w:tcW w:w="1559" w:type="dxa"/>
            <w:vAlign w:val="center"/>
          </w:tcPr>
          <w:p w:rsidR="00A671CF" w:rsidRPr="00DC3183" w:rsidRDefault="00A671CF" w:rsidP="000A50A0">
            <w:pPr>
              <w:jc w:val="center"/>
              <w:rPr>
                <w:rFonts w:ascii="Museo Sans 100" w:hAnsi="Museo Sans 100"/>
                <w:sz w:val="16"/>
                <w:szCs w:val="16"/>
              </w:rPr>
            </w:pPr>
            <w:r w:rsidRPr="00DC3183">
              <w:rPr>
                <w:rFonts w:ascii="Museo Sans 100" w:hAnsi="Museo Sans 100"/>
                <w:sz w:val="16"/>
                <w:szCs w:val="16"/>
              </w:rPr>
              <w:t>8,754.27</w:t>
            </w:r>
          </w:p>
        </w:tc>
        <w:tc>
          <w:tcPr>
            <w:tcW w:w="2268" w:type="dxa"/>
            <w:vAlign w:val="center"/>
          </w:tcPr>
          <w:p w:rsidR="00A671CF" w:rsidRPr="00DC3183" w:rsidRDefault="00FB7701" w:rsidP="000A50A0">
            <w:pPr>
              <w:jc w:val="center"/>
              <w:rPr>
                <w:rFonts w:ascii="Museo Sans 100" w:hAnsi="Museo Sans 100"/>
                <w:sz w:val="16"/>
                <w:szCs w:val="16"/>
              </w:rPr>
            </w:pPr>
            <w:r>
              <w:rPr>
                <w:rFonts w:ascii="Museo Sans 100" w:hAnsi="Museo Sans 100"/>
                <w:sz w:val="16"/>
                <w:szCs w:val="16"/>
              </w:rPr>
              <w:t>----</w:t>
            </w:r>
            <w:r w:rsidR="00A671CF" w:rsidRPr="00DC3183">
              <w:rPr>
                <w:rFonts w:ascii="Museo Sans 100" w:hAnsi="Museo Sans 100"/>
                <w:sz w:val="16"/>
                <w:szCs w:val="16"/>
              </w:rPr>
              <w:t>-00000</w:t>
            </w:r>
          </w:p>
        </w:tc>
      </w:tr>
      <w:tr w:rsidR="00A671CF" w:rsidRPr="00626EA9" w:rsidTr="00DC3183">
        <w:trPr>
          <w:trHeight w:val="20"/>
        </w:trPr>
        <w:tc>
          <w:tcPr>
            <w:tcW w:w="3676" w:type="dxa"/>
            <w:shd w:val="clear" w:color="auto" w:fill="BFBFBF" w:themeFill="background1" w:themeFillShade="BF"/>
            <w:vAlign w:val="center"/>
          </w:tcPr>
          <w:p w:rsidR="00A671CF" w:rsidRPr="00DC3183" w:rsidRDefault="00A671CF" w:rsidP="000A50A0">
            <w:pPr>
              <w:jc w:val="center"/>
              <w:rPr>
                <w:rFonts w:ascii="Museo Sans 100" w:hAnsi="Museo Sans 100"/>
                <w:b/>
                <w:sz w:val="16"/>
                <w:szCs w:val="16"/>
              </w:rPr>
            </w:pPr>
            <w:r w:rsidRPr="00DC3183">
              <w:rPr>
                <w:rFonts w:ascii="Museo Sans 100" w:hAnsi="Museo Sans 100"/>
                <w:b/>
                <w:sz w:val="16"/>
                <w:szCs w:val="16"/>
              </w:rPr>
              <w:t>TOTAL</w:t>
            </w:r>
          </w:p>
        </w:tc>
        <w:tc>
          <w:tcPr>
            <w:tcW w:w="1559" w:type="dxa"/>
            <w:shd w:val="clear" w:color="auto" w:fill="BFBFBF" w:themeFill="background1" w:themeFillShade="BF"/>
            <w:vAlign w:val="center"/>
          </w:tcPr>
          <w:p w:rsidR="00A671CF" w:rsidRPr="00DC3183" w:rsidRDefault="00A671CF" w:rsidP="000A50A0">
            <w:pPr>
              <w:jc w:val="center"/>
              <w:rPr>
                <w:rFonts w:ascii="Museo Sans 100" w:hAnsi="Museo Sans 100"/>
                <w:b/>
                <w:sz w:val="16"/>
                <w:szCs w:val="16"/>
              </w:rPr>
            </w:pPr>
            <w:r w:rsidRPr="00DC3183">
              <w:rPr>
                <w:rFonts w:ascii="Museo Sans 100" w:hAnsi="Museo Sans 100"/>
                <w:b/>
                <w:sz w:val="16"/>
                <w:szCs w:val="16"/>
              </w:rPr>
              <w:t>20,199.00</w:t>
            </w:r>
          </w:p>
        </w:tc>
        <w:tc>
          <w:tcPr>
            <w:tcW w:w="2268" w:type="dxa"/>
            <w:shd w:val="clear" w:color="auto" w:fill="BFBFBF" w:themeFill="background1" w:themeFillShade="BF"/>
            <w:vAlign w:val="center"/>
          </w:tcPr>
          <w:p w:rsidR="00A671CF" w:rsidRPr="00DC3183" w:rsidRDefault="00A671CF" w:rsidP="000A50A0">
            <w:pPr>
              <w:jc w:val="center"/>
              <w:rPr>
                <w:rFonts w:ascii="Museo Sans 100" w:hAnsi="Museo Sans 100"/>
                <w:b/>
                <w:sz w:val="16"/>
                <w:szCs w:val="16"/>
              </w:rPr>
            </w:pPr>
          </w:p>
        </w:tc>
      </w:tr>
    </w:tbl>
    <w:p w:rsidR="00DC3183" w:rsidRDefault="00DC3183" w:rsidP="00DC3183">
      <w:pPr>
        <w:pStyle w:val="Prrafodelista"/>
        <w:ind w:left="1134" w:hanging="708"/>
        <w:contextualSpacing/>
        <w:jc w:val="both"/>
        <w:rPr>
          <w:rFonts w:ascii="Museo Sans 300" w:hAnsi="Museo Sans 300"/>
          <w:sz w:val="26"/>
          <w:szCs w:val="26"/>
        </w:rPr>
      </w:pPr>
    </w:p>
    <w:p w:rsidR="00A671CF" w:rsidRPr="00DC3183" w:rsidRDefault="00DC3183" w:rsidP="00DC3183">
      <w:pPr>
        <w:pStyle w:val="Prrafodelista"/>
        <w:ind w:left="1134" w:hanging="708"/>
        <w:contextualSpacing/>
        <w:jc w:val="both"/>
        <w:rPr>
          <w:rFonts w:ascii="Museo Sans 100" w:hAnsi="Museo Sans 100"/>
          <w:b/>
          <w:sz w:val="24"/>
          <w:szCs w:val="24"/>
          <w:u w:val="single"/>
        </w:rPr>
      </w:pPr>
      <w:r>
        <w:rPr>
          <w:rFonts w:ascii="Museo Sans 300" w:hAnsi="Museo Sans 300"/>
          <w:sz w:val="26"/>
          <w:szCs w:val="26"/>
        </w:rPr>
        <w:t>III.</w:t>
      </w:r>
      <w:r>
        <w:rPr>
          <w:rFonts w:ascii="Museo Sans 300" w:hAnsi="Museo Sans 300"/>
          <w:sz w:val="26"/>
          <w:szCs w:val="26"/>
        </w:rPr>
        <w:tab/>
      </w:r>
      <w:r w:rsidR="00A671CF" w:rsidRPr="00DC3183">
        <w:rPr>
          <w:rFonts w:ascii="Museo Sans 100" w:hAnsi="Museo Sans 100"/>
          <w:sz w:val="24"/>
          <w:szCs w:val="24"/>
        </w:rPr>
        <w:t xml:space="preserve">Mediante el </w:t>
      </w:r>
      <w:r w:rsidR="00A671CF" w:rsidRPr="00DC3183">
        <w:rPr>
          <w:rFonts w:ascii="Museo Sans 100" w:hAnsi="Museo Sans 100" w:cs="Arial"/>
          <w:sz w:val="24"/>
          <w:szCs w:val="24"/>
        </w:rPr>
        <w:t xml:space="preserve">Punto X del Acta de Sesión Ordinaria 29-2019, de fecha 20 de noviembre de 2019, se modificó el </w:t>
      </w:r>
      <w:r w:rsidR="00A671CF" w:rsidRPr="00DC3183">
        <w:rPr>
          <w:rFonts w:ascii="Museo Sans 100" w:hAnsi="Museo Sans 100"/>
          <w:sz w:val="24"/>
          <w:szCs w:val="24"/>
        </w:rPr>
        <w:t xml:space="preserve">Punto XVIII del Acta de Sesión Ordinaria 24-2005, de fecha 30 de junio de 2005, </w:t>
      </w:r>
      <w:r w:rsidR="00A671CF" w:rsidRPr="00DC3183">
        <w:rPr>
          <w:rFonts w:ascii="Museo Sans 100" w:hAnsi="Museo Sans 100" w:cs="Arial"/>
          <w:sz w:val="24"/>
          <w:szCs w:val="24"/>
        </w:rPr>
        <w:t xml:space="preserve">en el sentido de que en el citado Proyecto se aprobaron nuevos planos en los inmuebles identificados como a) HACIENDA SANTA CLARA PORCION 1, LOTE “A” denominado el proyecto como ASENTAMIENTO COMUNITARIO # 12, COQUERA 1, y b) HACIENDA SANTA CLARA PORCION 1, LOTE “A” denominado el proyecto como ASENTAMIENTO COMUNITARIO # 12, COQUERA 2, siendo en el segundo inmueble en donde se desarrolla el presente Proyecto, </w:t>
      </w:r>
      <w:r w:rsidR="00A671CF" w:rsidRPr="00DC3183">
        <w:rPr>
          <w:rFonts w:ascii="Museo Sans 100" w:hAnsi="Museo Sans 100"/>
          <w:bCs/>
          <w:sz w:val="24"/>
          <w:szCs w:val="24"/>
        </w:rPr>
        <w:t xml:space="preserve">con un extensión superficial de </w:t>
      </w:r>
      <w:r w:rsidR="00A671CF" w:rsidRPr="00DC3183">
        <w:rPr>
          <w:rFonts w:ascii="Museo Sans 100" w:hAnsi="Museo Sans 100" w:cs="Arial"/>
          <w:sz w:val="24"/>
          <w:szCs w:val="24"/>
        </w:rPr>
        <w:t xml:space="preserve">8,754.27 </w:t>
      </w:r>
      <w:r w:rsidR="00A671CF" w:rsidRPr="00DC3183">
        <w:rPr>
          <w:rFonts w:ascii="Museo Sans 100" w:hAnsi="Museo Sans 100"/>
          <w:sz w:val="24"/>
          <w:szCs w:val="24"/>
        </w:rPr>
        <w:t>Mts</w:t>
      </w:r>
      <w:r w:rsidR="00A671CF" w:rsidRPr="00DC3183">
        <w:rPr>
          <w:rFonts w:ascii="Museo Sans 100" w:hAnsi="Museo Sans 100"/>
          <w:sz w:val="24"/>
          <w:szCs w:val="24"/>
          <w:vertAlign w:val="superscript"/>
        </w:rPr>
        <w:t>2</w:t>
      </w:r>
      <w:r w:rsidR="00A671CF" w:rsidRPr="00DC3183">
        <w:rPr>
          <w:rFonts w:ascii="Museo Sans 100" w:hAnsi="Museo Sans 100"/>
          <w:bCs/>
          <w:sz w:val="24"/>
          <w:szCs w:val="24"/>
        </w:rPr>
        <w:t>,</w:t>
      </w:r>
      <w:r w:rsidR="00A671CF" w:rsidRPr="00DC3183">
        <w:rPr>
          <w:rFonts w:ascii="Museo Sans 100" w:hAnsi="Museo Sans 100"/>
          <w:b/>
          <w:bCs/>
          <w:sz w:val="24"/>
          <w:szCs w:val="24"/>
        </w:rPr>
        <w:t xml:space="preserve"> </w:t>
      </w:r>
      <w:r w:rsidR="00A671CF" w:rsidRPr="00DC3183">
        <w:rPr>
          <w:rFonts w:ascii="Museo Sans 100" w:hAnsi="Museo Sans 100"/>
          <w:sz w:val="24"/>
          <w:szCs w:val="24"/>
        </w:rPr>
        <w:t xml:space="preserve">inscrita a la Matrícula </w:t>
      </w:r>
      <w:r w:rsidR="00FB7701">
        <w:rPr>
          <w:rFonts w:ascii="Museo Sans 100" w:hAnsi="Museo Sans 100"/>
          <w:bCs/>
          <w:sz w:val="24"/>
          <w:szCs w:val="24"/>
        </w:rPr>
        <w:t>----</w:t>
      </w:r>
      <w:r w:rsidR="00A671CF" w:rsidRPr="00DC3183">
        <w:rPr>
          <w:rFonts w:ascii="Museo Sans 100" w:hAnsi="Museo Sans 100"/>
          <w:bCs/>
          <w:sz w:val="24"/>
          <w:szCs w:val="24"/>
        </w:rPr>
        <w:t xml:space="preserve">-00000, </w:t>
      </w:r>
      <w:r w:rsidR="00A671CF" w:rsidRPr="00DC3183">
        <w:rPr>
          <w:rFonts w:ascii="Museo Sans 100" w:hAnsi="Museo Sans 100"/>
          <w:sz w:val="24"/>
          <w:szCs w:val="24"/>
        </w:rPr>
        <w:t xml:space="preserve">del Registro de la Propiedad Raíz e Hipotecas de la Tercera Sección del Centro, departamento de La Paz, que comprende: </w:t>
      </w:r>
      <w:r w:rsidR="00FB7701">
        <w:rPr>
          <w:rFonts w:ascii="Museo Sans 100" w:hAnsi="Museo Sans 100" w:cs="Arial"/>
          <w:sz w:val="24"/>
          <w:szCs w:val="24"/>
        </w:rPr>
        <w:t>----</w:t>
      </w:r>
      <w:r w:rsidR="00A671CF" w:rsidRPr="00DC3183">
        <w:rPr>
          <w:rFonts w:ascii="Museo Sans 100" w:hAnsi="Museo Sans 100" w:cs="Arial"/>
          <w:sz w:val="24"/>
          <w:szCs w:val="24"/>
        </w:rPr>
        <w:t xml:space="preserve"> solares de vivienda (Polígono “A”) y Calle. </w:t>
      </w:r>
      <w:r w:rsidR="00A671CF" w:rsidRPr="00DC3183">
        <w:rPr>
          <w:rFonts w:ascii="Museo Sans 100" w:hAnsi="Museo Sans 100"/>
          <w:sz w:val="24"/>
          <w:szCs w:val="24"/>
        </w:rPr>
        <w:t xml:space="preserve">Aprobándose </w:t>
      </w:r>
      <w:r w:rsidR="00A671CF" w:rsidRPr="00DC3183">
        <w:rPr>
          <w:rFonts w:ascii="Museo Sans 100" w:eastAsia="Times New Roman" w:hAnsi="Museo Sans 100"/>
          <w:sz w:val="24"/>
          <w:szCs w:val="24"/>
          <w:lang w:val="es-ES" w:eastAsia="es-ES"/>
        </w:rPr>
        <w:t xml:space="preserve">los Valores de Referencia de la Zona de: $2.47 por metro cuadrado, para los solares que forman parte de la </w:t>
      </w:r>
      <w:r w:rsidR="00A671CF" w:rsidRPr="00DC3183">
        <w:rPr>
          <w:rFonts w:ascii="Museo Sans 100" w:hAnsi="Museo Sans 100" w:cs="Arial"/>
          <w:b/>
          <w:sz w:val="24"/>
          <w:szCs w:val="24"/>
        </w:rPr>
        <w:t xml:space="preserve">HACIENDA SANTA CLARA PORCIÓN 1, LOTE “A”, </w:t>
      </w:r>
      <w:r w:rsidR="00A671CF" w:rsidRPr="00DC3183">
        <w:rPr>
          <w:rFonts w:ascii="Museo Sans 100" w:hAnsi="Museo Sans 100" w:cs="Arial"/>
          <w:sz w:val="24"/>
          <w:szCs w:val="24"/>
        </w:rPr>
        <w:t>denominado el proyecto como</w:t>
      </w:r>
      <w:r w:rsidR="00A671CF" w:rsidRPr="00DC3183">
        <w:rPr>
          <w:rFonts w:ascii="Museo Sans 100" w:hAnsi="Museo Sans 100" w:cs="Arial"/>
          <w:b/>
          <w:sz w:val="24"/>
          <w:szCs w:val="24"/>
        </w:rPr>
        <w:t xml:space="preserve"> ASENTAMIENTO COMUNITARIO # 12, COQUERA 2”</w:t>
      </w:r>
      <w:r w:rsidR="0016195D" w:rsidRPr="00DC3183">
        <w:rPr>
          <w:rFonts w:ascii="Museo Sans 100" w:hAnsi="Museo Sans 100"/>
          <w:sz w:val="24"/>
          <w:szCs w:val="24"/>
        </w:rPr>
        <w:t>, por lo que se recomienda</w:t>
      </w:r>
      <w:r w:rsidR="00A671CF" w:rsidRPr="00DC3183">
        <w:rPr>
          <w:rFonts w:ascii="Museo Sans 100" w:hAnsi="Museo Sans 100"/>
          <w:sz w:val="24"/>
          <w:szCs w:val="24"/>
        </w:rPr>
        <w:t xml:space="preserve"> </w:t>
      </w:r>
      <w:r w:rsidR="0016195D" w:rsidRPr="00DC3183">
        <w:rPr>
          <w:rFonts w:ascii="Museo Sans 100" w:hAnsi="Museo Sans 100"/>
          <w:sz w:val="24"/>
          <w:szCs w:val="24"/>
        </w:rPr>
        <w:t>el</w:t>
      </w:r>
      <w:r w:rsidR="00A671CF" w:rsidRPr="00DC3183">
        <w:rPr>
          <w:rFonts w:ascii="Museo Sans 100" w:hAnsi="Museo Sans 100"/>
          <w:sz w:val="24"/>
          <w:szCs w:val="24"/>
        </w:rPr>
        <w:t xml:space="preserve"> precio de venta por metro cuadrado para éstos de: $3.280000, $3.860000, y $4.050000, de acuerdo al procedimiento establecido en el Instructivo “Criterios de Avalúos para la Transferencia de Inmuebles Propiedad de ISTA”, aprobado en el Punto XV del Acta de Sesión Ordinaria 03-2015, de fecha 21 de enero de 2015. </w:t>
      </w:r>
      <w:r w:rsidR="00A671CF" w:rsidRPr="00DC3183">
        <w:rPr>
          <w:rFonts w:ascii="Museo Sans 100" w:eastAsia="Times New Roman" w:hAnsi="Museo Sans 100"/>
          <w:bCs/>
          <w:sz w:val="24"/>
          <w:szCs w:val="24"/>
        </w:rPr>
        <w:t xml:space="preserve">Dentro del Proyecto relacionado se encuentran los inmuebles objeto del presente </w:t>
      </w:r>
      <w:r w:rsidR="0016195D" w:rsidRPr="00DC3183">
        <w:rPr>
          <w:rFonts w:ascii="Museo Sans 100" w:eastAsia="Times New Roman" w:hAnsi="Museo Sans 100"/>
          <w:bCs/>
          <w:sz w:val="24"/>
          <w:szCs w:val="24"/>
        </w:rPr>
        <w:t>punto de acta</w:t>
      </w:r>
      <w:r w:rsidR="00A671CF" w:rsidRPr="00DC3183">
        <w:rPr>
          <w:rFonts w:ascii="Museo Sans 100" w:eastAsia="Times New Roman" w:hAnsi="Museo Sans 100"/>
          <w:bCs/>
          <w:sz w:val="24"/>
          <w:szCs w:val="24"/>
        </w:rPr>
        <w:t xml:space="preserve">. </w:t>
      </w:r>
    </w:p>
    <w:p w:rsidR="00A671CF" w:rsidRPr="00DC3183" w:rsidRDefault="00A671CF" w:rsidP="00DC3183">
      <w:pPr>
        <w:pStyle w:val="Prrafodelista"/>
        <w:jc w:val="both"/>
        <w:rPr>
          <w:rFonts w:ascii="Museo Sans 100" w:hAnsi="Museo Sans 100" w:cs="Arial"/>
          <w:color w:val="FF0000"/>
          <w:sz w:val="24"/>
          <w:szCs w:val="24"/>
        </w:rPr>
      </w:pPr>
    </w:p>
    <w:p w:rsidR="00A671CF" w:rsidRPr="00DC3183" w:rsidRDefault="0016195D" w:rsidP="00DC3183">
      <w:pPr>
        <w:pStyle w:val="Prrafodelista"/>
        <w:ind w:left="1134" w:hanging="708"/>
        <w:contextualSpacing/>
        <w:jc w:val="both"/>
        <w:rPr>
          <w:rFonts w:ascii="Museo Sans 100" w:hAnsi="Museo Sans 100"/>
          <w:b/>
          <w:sz w:val="24"/>
          <w:szCs w:val="24"/>
          <w:u w:val="single"/>
        </w:rPr>
      </w:pPr>
      <w:r w:rsidRPr="00DC3183">
        <w:rPr>
          <w:rFonts w:ascii="Museo Sans 100" w:eastAsia="Times New Roman" w:hAnsi="Museo Sans 100"/>
          <w:sz w:val="24"/>
          <w:szCs w:val="24"/>
          <w:lang w:eastAsia="es-ES"/>
        </w:rPr>
        <w:t>IV.</w:t>
      </w:r>
      <w:r w:rsidRPr="00DC3183">
        <w:rPr>
          <w:rFonts w:ascii="Museo Sans 100" w:eastAsia="Times New Roman" w:hAnsi="Museo Sans 100"/>
          <w:sz w:val="24"/>
          <w:szCs w:val="24"/>
          <w:lang w:eastAsia="es-ES"/>
        </w:rPr>
        <w:tab/>
      </w:r>
      <w:r w:rsidR="00A671CF" w:rsidRPr="00DC3183">
        <w:rPr>
          <w:rFonts w:ascii="Museo Sans 100" w:eastAsia="Times New Roman" w:hAnsi="Museo Sans 100"/>
          <w:sz w:val="24"/>
          <w:szCs w:val="24"/>
          <w:lang w:eastAsia="es-ES"/>
        </w:rPr>
        <w:t xml:space="preserve">Es necesario </w:t>
      </w:r>
      <w:r w:rsidR="00A671CF" w:rsidRPr="00DC3183">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00A671CF" w:rsidRPr="00DC3183">
        <w:rPr>
          <w:rFonts w:ascii="Museo Sans 100" w:hAnsi="Museo Sans 100"/>
          <w:sz w:val="24"/>
          <w:szCs w:val="24"/>
        </w:rPr>
        <w:t>cumplir las medidas ambientales</w:t>
      </w:r>
      <w:r w:rsidR="00A671CF" w:rsidRPr="00DC3183">
        <w:rPr>
          <w:rFonts w:ascii="Museo Sans 100" w:eastAsia="Times New Roman" w:hAnsi="Museo Sans 100"/>
          <w:sz w:val="24"/>
          <w:szCs w:val="24"/>
          <w:lang w:val="es-ES" w:eastAsia="es-ES"/>
        </w:rPr>
        <w:t xml:space="preserve"> emitidas por la Unidad Ambiental Institucional, referentes a:</w:t>
      </w:r>
    </w:p>
    <w:p w:rsidR="00A671CF" w:rsidRPr="00DC3183" w:rsidRDefault="00A671CF" w:rsidP="00386B07">
      <w:pPr>
        <w:pStyle w:val="Prrafodelista"/>
        <w:numPr>
          <w:ilvl w:val="0"/>
          <w:numId w:val="17"/>
        </w:numPr>
        <w:ind w:left="1418" w:hanging="284"/>
        <w:contextualSpacing/>
        <w:jc w:val="both"/>
        <w:rPr>
          <w:rFonts w:ascii="Museo Sans 100" w:hAnsi="Museo Sans 100"/>
        </w:rPr>
      </w:pPr>
      <w:r w:rsidRPr="00DC3183">
        <w:rPr>
          <w:rFonts w:ascii="Museo Sans 100" w:hAnsi="Museo Sans 100"/>
        </w:rPr>
        <w:t>Reforestar las áreas aledañas a las viviendas;</w:t>
      </w:r>
    </w:p>
    <w:p w:rsidR="00A671CF" w:rsidRPr="00DC3183" w:rsidRDefault="00A671CF" w:rsidP="00386B07">
      <w:pPr>
        <w:pStyle w:val="Prrafodelista"/>
        <w:numPr>
          <w:ilvl w:val="0"/>
          <w:numId w:val="17"/>
        </w:numPr>
        <w:ind w:left="1418" w:hanging="284"/>
        <w:contextualSpacing/>
        <w:jc w:val="both"/>
        <w:rPr>
          <w:rFonts w:ascii="Museo Sans 100" w:hAnsi="Museo Sans 100"/>
        </w:rPr>
      </w:pPr>
      <w:r w:rsidRPr="00DC3183">
        <w:rPr>
          <w:rFonts w:ascii="Museo Sans 100" w:hAnsi="Museo Sans 100"/>
        </w:rPr>
        <w:t>Buen manejo y disposición de los desechos sólidos y aguas servidas; y</w:t>
      </w:r>
    </w:p>
    <w:p w:rsidR="00A671CF" w:rsidRPr="00DC3183" w:rsidRDefault="00A671CF" w:rsidP="00386B07">
      <w:pPr>
        <w:pStyle w:val="Prrafodelista"/>
        <w:numPr>
          <w:ilvl w:val="0"/>
          <w:numId w:val="17"/>
        </w:numPr>
        <w:ind w:left="1418" w:hanging="284"/>
        <w:contextualSpacing/>
        <w:jc w:val="both"/>
        <w:rPr>
          <w:rFonts w:ascii="Museo Sans 100" w:hAnsi="Museo Sans 100"/>
        </w:rPr>
      </w:pPr>
      <w:r w:rsidRPr="00DC3183">
        <w:rPr>
          <w:rFonts w:ascii="Museo Sans 100" w:hAnsi="Museo Sans 100"/>
        </w:rPr>
        <w:t xml:space="preserve">Búsqueda de mecanismos de </w:t>
      </w:r>
      <w:proofErr w:type="spellStart"/>
      <w:r w:rsidRPr="00DC3183">
        <w:rPr>
          <w:rFonts w:ascii="Museo Sans 100" w:hAnsi="Museo Sans 100"/>
        </w:rPr>
        <w:t>asociatividad</w:t>
      </w:r>
      <w:proofErr w:type="spellEnd"/>
      <w:r w:rsidRPr="00DC3183">
        <w:rPr>
          <w:rFonts w:ascii="Museo Sans 100" w:hAnsi="Museo Sans 100"/>
        </w:rPr>
        <w:t xml:space="preserve"> para gestionar ante organismos cooperantes, recursos financieros y asistencia técnica para implementar proyectos de letrinas aboneras y sistemas de conducción de aguas negras</w:t>
      </w:r>
      <w:r w:rsidRPr="00DC3183">
        <w:rPr>
          <w:rFonts w:ascii="Museo Sans 100" w:hAnsi="Museo Sans 100" w:cs="Arial"/>
        </w:rPr>
        <w:t>.</w:t>
      </w:r>
    </w:p>
    <w:p w:rsidR="00A671CF" w:rsidRPr="00DC3183" w:rsidRDefault="00A671CF" w:rsidP="00DC3183">
      <w:pPr>
        <w:ind w:left="1134"/>
        <w:jc w:val="both"/>
        <w:rPr>
          <w:rFonts w:ascii="Museo Sans 100" w:hAnsi="Museo Sans 100"/>
          <w:sz w:val="24"/>
          <w:szCs w:val="24"/>
        </w:rPr>
      </w:pPr>
      <w:r w:rsidRPr="00DC3183">
        <w:rPr>
          <w:rFonts w:ascii="Museo Sans 100" w:eastAsia="Times New Roman" w:hAnsi="Museo Sans 100"/>
          <w:sz w:val="24"/>
          <w:szCs w:val="24"/>
          <w:lang w:val="es-ES" w:eastAsia="es-ES"/>
        </w:rPr>
        <w:t xml:space="preserve">Lo anterior, de conformidad a lo establecido en el Acuerdo Segundo del Punto </w:t>
      </w:r>
      <w:r w:rsidRPr="00DC3183">
        <w:rPr>
          <w:rFonts w:ascii="Museo Sans 100" w:hAnsi="Museo Sans 100"/>
          <w:sz w:val="24"/>
          <w:szCs w:val="24"/>
        </w:rPr>
        <w:t>X del Acta de Sesión Ordinaria 29-2019, de fecha 20 de noviembre de 2019.</w:t>
      </w:r>
    </w:p>
    <w:p w:rsidR="0016195D" w:rsidRPr="00DC3183" w:rsidRDefault="0016195D" w:rsidP="00DC3183">
      <w:pPr>
        <w:ind w:left="1134"/>
        <w:jc w:val="both"/>
        <w:rPr>
          <w:rFonts w:ascii="Museo Sans 100" w:hAnsi="Museo Sans 100"/>
          <w:sz w:val="24"/>
          <w:szCs w:val="24"/>
        </w:rPr>
      </w:pPr>
    </w:p>
    <w:p w:rsidR="00A671CF" w:rsidRPr="00DC3183" w:rsidRDefault="0016195D" w:rsidP="00DC3183">
      <w:pPr>
        <w:pStyle w:val="Prrafodelista"/>
        <w:ind w:left="1134" w:hanging="708"/>
        <w:contextualSpacing/>
        <w:jc w:val="both"/>
        <w:rPr>
          <w:rFonts w:ascii="Museo Sans 100" w:hAnsi="Museo Sans 100"/>
          <w:sz w:val="24"/>
          <w:szCs w:val="24"/>
        </w:rPr>
      </w:pPr>
      <w:r w:rsidRPr="00DC3183">
        <w:rPr>
          <w:rFonts w:ascii="Museo Sans 100" w:hAnsi="Museo Sans 100"/>
          <w:sz w:val="24"/>
          <w:szCs w:val="24"/>
        </w:rPr>
        <w:t>V.</w:t>
      </w:r>
      <w:r w:rsidRPr="00DC3183">
        <w:rPr>
          <w:rFonts w:ascii="Museo Sans 100" w:hAnsi="Museo Sans 100"/>
          <w:sz w:val="24"/>
          <w:szCs w:val="24"/>
        </w:rPr>
        <w:tab/>
      </w:r>
      <w:r w:rsidR="00A671CF" w:rsidRPr="00DC3183">
        <w:rPr>
          <w:rFonts w:ascii="Museo Sans 100" w:hAnsi="Museo Sans 100"/>
          <w:sz w:val="24"/>
          <w:szCs w:val="24"/>
        </w:rPr>
        <w:t xml:space="preserve">Según valúos de fecha 11 de diciembre de 2019, realizados por el Departamento de Asignación Individual y Avalúos, se recomienda el precio de venta para los inmuebles, según detalle consignado en el cuadro de valores y extensiones que se relacionará en el Acuerdo Primero del presente </w:t>
      </w:r>
      <w:r w:rsidRPr="00DC3183">
        <w:rPr>
          <w:rFonts w:ascii="Museo Sans 100" w:hAnsi="Museo Sans 100"/>
          <w:sz w:val="24"/>
          <w:szCs w:val="24"/>
        </w:rPr>
        <w:t>punto de acta</w:t>
      </w:r>
      <w:r w:rsidR="00A671CF" w:rsidRPr="00DC3183">
        <w:rPr>
          <w:rFonts w:ascii="Museo Sans 100" w:hAnsi="Museo Sans 100"/>
          <w:sz w:val="24"/>
          <w:szCs w:val="24"/>
        </w:rPr>
        <w:t xml:space="preserve">, y que han sido requeridos por los solicitantes calificados dentro del Programa de Nuevas Opciones de Tenencia de la Tierra. </w:t>
      </w:r>
    </w:p>
    <w:p w:rsidR="0016195D" w:rsidRPr="00DC3183" w:rsidRDefault="0016195D" w:rsidP="00DC3183">
      <w:pPr>
        <w:pStyle w:val="Prrafodelista"/>
        <w:ind w:left="1134" w:hanging="708"/>
        <w:contextualSpacing/>
        <w:jc w:val="both"/>
        <w:rPr>
          <w:rFonts w:ascii="Museo Sans 100" w:hAnsi="Museo Sans 100"/>
          <w:sz w:val="24"/>
          <w:szCs w:val="24"/>
        </w:rPr>
      </w:pPr>
    </w:p>
    <w:p w:rsidR="00A671CF" w:rsidRPr="00DC3183" w:rsidRDefault="0016195D" w:rsidP="00DC3183">
      <w:pPr>
        <w:pStyle w:val="Prrafodelista"/>
        <w:ind w:left="1134" w:hanging="708"/>
        <w:contextualSpacing/>
        <w:jc w:val="both"/>
        <w:rPr>
          <w:rFonts w:ascii="Museo Sans 100" w:hAnsi="Museo Sans 100"/>
          <w:sz w:val="24"/>
          <w:szCs w:val="24"/>
        </w:rPr>
      </w:pPr>
      <w:r w:rsidRPr="00DC3183">
        <w:rPr>
          <w:rFonts w:ascii="Museo Sans 100" w:hAnsi="Museo Sans 100"/>
          <w:sz w:val="24"/>
          <w:szCs w:val="24"/>
        </w:rPr>
        <w:t>VI.</w:t>
      </w:r>
      <w:r w:rsidRPr="00DC3183">
        <w:rPr>
          <w:rFonts w:ascii="Museo Sans 100" w:hAnsi="Museo Sans 100"/>
          <w:sz w:val="24"/>
          <w:szCs w:val="24"/>
        </w:rPr>
        <w:tab/>
      </w:r>
      <w:r w:rsidR="00A671CF" w:rsidRPr="00DC3183">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A671CF" w:rsidRPr="00DC3183">
          <w:rPr>
            <w:rFonts w:ascii="Museo Sans 100" w:hAnsi="Museo Sans 100"/>
            <w:sz w:val="24"/>
            <w:szCs w:val="24"/>
          </w:rPr>
          <w:t>500 metros cuadrados</w:t>
        </w:r>
      </w:smartTag>
      <w:r w:rsidR="00A671CF" w:rsidRPr="00DC3183">
        <w:rPr>
          <w:rFonts w:ascii="Museo Sans 100" w:hAnsi="Museo Sans 100"/>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A671CF" w:rsidRPr="00DC3183" w:rsidRDefault="00A671CF" w:rsidP="00DC3183">
      <w:pPr>
        <w:pStyle w:val="Prrafodelista"/>
        <w:ind w:left="357"/>
        <w:jc w:val="both"/>
        <w:rPr>
          <w:rFonts w:ascii="Museo Sans 100" w:hAnsi="Museo Sans 100"/>
          <w:color w:val="FF0000"/>
          <w:sz w:val="24"/>
          <w:szCs w:val="24"/>
        </w:rPr>
      </w:pPr>
    </w:p>
    <w:p w:rsidR="00A671CF" w:rsidRDefault="0016195D" w:rsidP="00DC3183">
      <w:pPr>
        <w:pStyle w:val="Prrafodelista"/>
        <w:tabs>
          <w:tab w:val="left" w:pos="1778"/>
        </w:tabs>
        <w:ind w:left="1134" w:hanging="708"/>
        <w:contextualSpacing/>
        <w:jc w:val="both"/>
        <w:rPr>
          <w:rFonts w:ascii="Museo Sans 100" w:hAnsi="Museo Sans 100"/>
          <w:sz w:val="24"/>
          <w:szCs w:val="24"/>
        </w:rPr>
      </w:pPr>
      <w:r w:rsidRPr="00DC3183">
        <w:rPr>
          <w:rFonts w:ascii="Museo Sans 100" w:hAnsi="Museo Sans 100"/>
          <w:sz w:val="24"/>
          <w:szCs w:val="24"/>
        </w:rPr>
        <w:t>V</w:t>
      </w:r>
      <w:r w:rsidR="00DC3183">
        <w:rPr>
          <w:rFonts w:ascii="Museo Sans 100" w:hAnsi="Museo Sans 100"/>
          <w:sz w:val="24"/>
          <w:szCs w:val="24"/>
        </w:rPr>
        <w:t>I</w:t>
      </w:r>
      <w:r w:rsidRPr="00DC3183">
        <w:rPr>
          <w:rFonts w:ascii="Museo Sans 100" w:hAnsi="Museo Sans 100"/>
          <w:sz w:val="24"/>
          <w:szCs w:val="24"/>
        </w:rPr>
        <w:t>I.</w:t>
      </w:r>
      <w:r w:rsidRPr="00DC3183">
        <w:rPr>
          <w:rFonts w:ascii="Museo Sans 100" w:hAnsi="Museo Sans 100"/>
          <w:sz w:val="24"/>
          <w:szCs w:val="24"/>
        </w:rPr>
        <w:tab/>
      </w:r>
      <w:r w:rsidR="00A671CF" w:rsidRPr="00DC3183">
        <w:rPr>
          <w:rFonts w:ascii="Museo Sans 100" w:hAnsi="Museo Sans 100"/>
          <w:sz w:val="24"/>
          <w:szCs w:val="24"/>
        </w:rPr>
        <w:t xml:space="preserve">Los solicitantes se encuentran </w:t>
      </w:r>
      <w:r w:rsidRPr="00DC3183">
        <w:rPr>
          <w:rFonts w:ascii="Museo Sans 100" w:hAnsi="Museo Sans 100"/>
          <w:sz w:val="24"/>
          <w:szCs w:val="24"/>
        </w:rPr>
        <w:t xml:space="preserve">´poseyendo los inmuebles </w:t>
      </w:r>
      <w:r w:rsidR="00A671CF" w:rsidRPr="00DC3183">
        <w:rPr>
          <w:rFonts w:ascii="Museo Sans 100" w:hAnsi="Museo Sans 100"/>
          <w:sz w:val="24"/>
          <w:szCs w:val="24"/>
        </w:rPr>
        <w:t>de forma quieta, pacífica y sin interrupción, de acuerdo al detalle siguiente:</w:t>
      </w:r>
    </w:p>
    <w:p w:rsidR="00DC3183" w:rsidRPr="00DC3183" w:rsidRDefault="00DC3183" w:rsidP="00DC3183">
      <w:pPr>
        <w:pStyle w:val="Prrafodelista"/>
        <w:tabs>
          <w:tab w:val="left" w:pos="1778"/>
        </w:tabs>
        <w:ind w:left="1134" w:hanging="708"/>
        <w:contextualSpacing/>
        <w:jc w:val="both"/>
        <w:rPr>
          <w:rFonts w:ascii="Museo Sans 100" w:hAnsi="Museo Sans 100"/>
          <w:sz w:val="24"/>
          <w:szCs w:val="24"/>
        </w:rPr>
      </w:pPr>
    </w:p>
    <w:tbl>
      <w:tblPr>
        <w:tblW w:w="8178" w:type="dxa"/>
        <w:tblInd w:w="876" w:type="dxa"/>
        <w:tblLayout w:type="fixed"/>
        <w:tblCellMar>
          <w:left w:w="0" w:type="dxa"/>
          <w:right w:w="0" w:type="dxa"/>
        </w:tblCellMar>
        <w:tblLook w:val="04A0" w:firstRow="1" w:lastRow="0" w:firstColumn="1" w:lastColumn="0" w:noHBand="0" w:noVBand="1"/>
      </w:tblPr>
      <w:tblGrid>
        <w:gridCol w:w="485"/>
        <w:gridCol w:w="2673"/>
        <w:gridCol w:w="1959"/>
        <w:gridCol w:w="1170"/>
        <w:gridCol w:w="1891"/>
      </w:tblGrid>
      <w:tr w:rsidR="00A671CF" w:rsidRPr="007F3CA8" w:rsidTr="0016195D">
        <w:trPr>
          <w:trHeight w:val="813"/>
        </w:trPr>
        <w:tc>
          <w:tcPr>
            <w:tcW w:w="4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671CF" w:rsidRPr="007F3CA8" w:rsidRDefault="00A671CF" w:rsidP="000A50A0">
            <w:pPr>
              <w:tabs>
                <w:tab w:val="left" w:pos="1778"/>
              </w:tabs>
              <w:jc w:val="center"/>
              <w:rPr>
                <w:rFonts w:ascii="Museo Sans 300" w:eastAsia="Times New Roman" w:hAnsi="Museo Sans 300"/>
                <w:b/>
                <w:bCs/>
              </w:rPr>
            </w:pPr>
            <w:r w:rsidRPr="007F3CA8">
              <w:rPr>
                <w:rFonts w:ascii="Museo Sans 300" w:eastAsia="Times New Roman" w:hAnsi="Museo Sans 300"/>
                <w:b/>
                <w:bCs/>
              </w:rPr>
              <w:t>N°</w:t>
            </w:r>
          </w:p>
        </w:tc>
        <w:tc>
          <w:tcPr>
            <w:tcW w:w="2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671CF" w:rsidRPr="007F3CA8" w:rsidRDefault="00A671CF" w:rsidP="000A50A0">
            <w:pPr>
              <w:tabs>
                <w:tab w:val="left" w:pos="1778"/>
              </w:tabs>
              <w:jc w:val="center"/>
              <w:rPr>
                <w:rFonts w:ascii="Museo Sans 300" w:eastAsia="Times New Roman" w:hAnsi="Museo Sans 300"/>
                <w:b/>
                <w:bCs/>
              </w:rPr>
            </w:pPr>
            <w:r w:rsidRPr="007F3CA8">
              <w:rPr>
                <w:rFonts w:ascii="Museo Sans 300" w:eastAsia="Times New Roman" w:hAnsi="Museo Sans 300"/>
                <w:b/>
                <w:bCs/>
              </w:rPr>
              <w:t>NOMBRE DEL BENEFICIARIO</w:t>
            </w:r>
          </w:p>
        </w:tc>
        <w:tc>
          <w:tcPr>
            <w:tcW w:w="19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671CF" w:rsidRPr="007F3CA8" w:rsidRDefault="00A671CF" w:rsidP="000A50A0">
            <w:pPr>
              <w:tabs>
                <w:tab w:val="left" w:pos="1778"/>
              </w:tabs>
              <w:jc w:val="center"/>
              <w:rPr>
                <w:rFonts w:ascii="Museo Sans 300" w:eastAsia="Times New Roman" w:hAnsi="Museo Sans 300"/>
                <w:b/>
                <w:bCs/>
              </w:rPr>
            </w:pPr>
            <w:r w:rsidRPr="007F3CA8">
              <w:rPr>
                <w:rFonts w:ascii="Museo Sans 300" w:eastAsia="Times New Roman" w:hAnsi="Museo Sans 300"/>
                <w:b/>
                <w:bCs/>
              </w:rPr>
              <w:t>FECHA DE LEVANTAMIENTO DE ACTA DE POSESIÓN</w:t>
            </w:r>
          </w:p>
        </w:tc>
        <w:tc>
          <w:tcPr>
            <w:tcW w:w="117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671CF" w:rsidRPr="007F3CA8" w:rsidRDefault="00A671CF" w:rsidP="000A50A0">
            <w:pPr>
              <w:tabs>
                <w:tab w:val="left" w:pos="1778"/>
              </w:tabs>
              <w:jc w:val="center"/>
              <w:rPr>
                <w:rFonts w:ascii="Museo Sans 300" w:eastAsia="Times New Roman" w:hAnsi="Museo Sans 300"/>
                <w:b/>
                <w:bCs/>
              </w:rPr>
            </w:pPr>
            <w:r w:rsidRPr="007F3CA8">
              <w:rPr>
                <w:rFonts w:ascii="Museo Sans 300" w:eastAsia="Times New Roman" w:hAnsi="Museo Sans 300"/>
                <w:b/>
                <w:bCs/>
              </w:rPr>
              <w:t>PERIODO DE POSESION</w:t>
            </w:r>
          </w:p>
          <w:p w:rsidR="00A671CF" w:rsidRPr="007F3CA8" w:rsidRDefault="00A671CF" w:rsidP="000A50A0">
            <w:pPr>
              <w:tabs>
                <w:tab w:val="left" w:pos="1778"/>
              </w:tabs>
              <w:jc w:val="center"/>
              <w:rPr>
                <w:rFonts w:ascii="Museo Sans 300" w:eastAsia="Times New Roman" w:hAnsi="Museo Sans 300"/>
                <w:b/>
                <w:bCs/>
              </w:rPr>
            </w:pPr>
            <w:r w:rsidRPr="007F3CA8">
              <w:rPr>
                <w:rFonts w:ascii="Museo Sans 300" w:eastAsia="Times New Roman" w:hAnsi="Museo Sans 300"/>
                <w:b/>
                <w:bCs/>
              </w:rPr>
              <w:t>(EN AÑOS)</w:t>
            </w:r>
          </w:p>
        </w:tc>
        <w:tc>
          <w:tcPr>
            <w:tcW w:w="189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671CF" w:rsidRPr="007F3CA8" w:rsidRDefault="00A671CF" w:rsidP="000A50A0">
            <w:pPr>
              <w:tabs>
                <w:tab w:val="left" w:pos="1778"/>
              </w:tabs>
              <w:jc w:val="center"/>
              <w:rPr>
                <w:rFonts w:ascii="Museo Sans 300" w:eastAsia="Times New Roman" w:hAnsi="Museo Sans 300"/>
                <w:b/>
                <w:bCs/>
              </w:rPr>
            </w:pPr>
            <w:r w:rsidRPr="007F3CA8">
              <w:rPr>
                <w:rFonts w:ascii="Museo Sans 300" w:eastAsia="Times New Roman" w:hAnsi="Museo Sans 300"/>
                <w:b/>
                <w:bCs/>
              </w:rPr>
              <w:t>TECNICO  DE LA OFICINA REGIONAL PARACENTRAL</w:t>
            </w:r>
          </w:p>
        </w:tc>
      </w:tr>
      <w:tr w:rsidR="00A671CF" w:rsidRPr="007F3CA8" w:rsidTr="0016195D">
        <w:trPr>
          <w:trHeight w:val="241"/>
        </w:trPr>
        <w:tc>
          <w:tcPr>
            <w:tcW w:w="485"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b/>
              </w:rPr>
            </w:pPr>
            <w:r w:rsidRPr="007F3CA8">
              <w:rPr>
                <w:rFonts w:ascii="Museo Sans 300" w:eastAsia="Times New Roman" w:hAnsi="Museo Sans 300"/>
                <w:b/>
              </w:rPr>
              <w:t>1</w:t>
            </w:r>
          </w:p>
        </w:tc>
        <w:tc>
          <w:tcPr>
            <w:tcW w:w="2673"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both"/>
              <w:rPr>
                <w:rFonts w:ascii="Museo Sans 300" w:eastAsia="Times New Roman" w:hAnsi="Museo Sans 300"/>
              </w:rPr>
            </w:pPr>
            <w:r w:rsidRPr="007F3CA8">
              <w:rPr>
                <w:rFonts w:ascii="Museo Sans 300" w:eastAsia="Times New Roman" w:hAnsi="Museo Sans 300"/>
              </w:rPr>
              <w:t>Ana Luz Flores de Alonso</w:t>
            </w:r>
          </w:p>
        </w:tc>
        <w:tc>
          <w:tcPr>
            <w:tcW w:w="1959"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rPr>
            </w:pPr>
            <w:r w:rsidRPr="007F3CA8">
              <w:rPr>
                <w:rFonts w:ascii="Museo Sans 300" w:eastAsia="Times New Roman" w:hAnsi="Museo Sans 300"/>
              </w:rPr>
              <w:t>10/12/2019</w:t>
            </w:r>
          </w:p>
        </w:tc>
        <w:tc>
          <w:tcPr>
            <w:tcW w:w="1170"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rPr>
            </w:pPr>
            <w:r w:rsidRPr="007F3CA8">
              <w:rPr>
                <w:rFonts w:ascii="Museo Sans 300" w:eastAsia="Times New Roman" w:hAnsi="Museo Sans 300"/>
              </w:rPr>
              <w:t>10</w:t>
            </w:r>
          </w:p>
        </w:tc>
        <w:tc>
          <w:tcPr>
            <w:tcW w:w="1891"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rPr>
            </w:pPr>
            <w:r w:rsidRPr="007F3CA8">
              <w:rPr>
                <w:rFonts w:ascii="Museo Sans 300" w:eastAsia="Times New Roman" w:hAnsi="Museo Sans 300"/>
              </w:rPr>
              <w:t>Hernán Rojas</w:t>
            </w:r>
          </w:p>
        </w:tc>
      </w:tr>
      <w:tr w:rsidR="00A671CF" w:rsidRPr="007F3CA8" w:rsidTr="0016195D">
        <w:trPr>
          <w:trHeight w:val="241"/>
        </w:trPr>
        <w:tc>
          <w:tcPr>
            <w:tcW w:w="485"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b/>
              </w:rPr>
            </w:pPr>
            <w:r w:rsidRPr="007F3CA8">
              <w:rPr>
                <w:rFonts w:ascii="Museo Sans 300" w:eastAsia="Times New Roman" w:hAnsi="Museo Sans 300"/>
                <w:b/>
              </w:rPr>
              <w:t>2</w:t>
            </w:r>
          </w:p>
        </w:tc>
        <w:tc>
          <w:tcPr>
            <w:tcW w:w="2673"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both"/>
              <w:rPr>
                <w:rFonts w:ascii="Museo Sans 300" w:eastAsia="Times New Roman" w:hAnsi="Museo Sans 300"/>
              </w:rPr>
            </w:pPr>
            <w:r w:rsidRPr="007F3CA8">
              <w:rPr>
                <w:rFonts w:ascii="Museo Sans 300" w:eastAsia="Times New Roman" w:hAnsi="Museo Sans 300"/>
              </w:rPr>
              <w:t xml:space="preserve">David Osvaldo </w:t>
            </w:r>
            <w:proofErr w:type="spellStart"/>
            <w:r w:rsidRPr="007F3CA8">
              <w:rPr>
                <w:rFonts w:ascii="Museo Sans 300" w:eastAsia="Times New Roman" w:hAnsi="Museo Sans 300"/>
              </w:rPr>
              <w:t>Moz</w:t>
            </w:r>
            <w:proofErr w:type="spellEnd"/>
            <w:r w:rsidRPr="007F3CA8">
              <w:rPr>
                <w:rFonts w:ascii="Museo Sans 300" w:eastAsia="Times New Roman" w:hAnsi="Museo Sans 300"/>
              </w:rPr>
              <w:t xml:space="preserve"> Flores</w:t>
            </w:r>
          </w:p>
        </w:tc>
        <w:tc>
          <w:tcPr>
            <w:tcW w:w="1959"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rPr>
            </w:pPr>
            <w:r w:rsidRPr="007F3CA8">
              <w:rPr>
                <w:rFonts w:ascii="Museo Sans 300" w:eastAsia="Times New Roman" w:hAnsi="Museo Sans 300"/>
              </w:rPr>
              <w:t>10/12/2019</w:t>
            </w:r>
          </w:p>
        </w:tc>
        <w:tc>
          <w:tcPr>
            <w:tcW w:w="1170"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rPr>
            </w:pPr>
            <w:r w:rsidRPr="007F3CA8">
              <w:rPr>
                <w:rFonts w:ascii="Museo Sans 300" w:eastAsia="Times New Roman" w:hAnsi="Museo Sans 300"/>
              </w:rPr>
              <w:t>15</w:t>
            </w:r>
          </w:p>
        </w:tc>
        <w:tc>
          <w:tcPr>
            <w:tcW w:w="1891"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rPr>
            </w:pPr>
            <w:r w:rsidRPr="007F3CA8">
              <w:rPr>
                <w:rFonts w:ascii="Museo Sans 300" w:eastAsia="Times New Roman" w:hAnsi="Museo Sans 300"/>
              </w:rPr>
              <w:t>Hernán Rojas</w:t>
            </w:r>
          </w:p>
        </w:tc>
      </w:tr>
      <w:tr w:rsidR="00A671CF" w:rsidRPr="007F3CA8" w:rsidTr="0016195D">
        <w:trPr>
          <w:trHeight w:val="241"/>
        </w:trPr>
        <w:tc>
          <w:tcPr>
            <w:tcW w:w="485"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b/>
              </w:rPr>
            </w:pPr>
            <w:r w:rsidRPr="007F3CA8">
              <w:rPr>
                <w:rFonts w:ascii="Museo Sans 300" w:eastAsia="Times New Roman" w:hAnsi="Museo Sans 300"/>
                <w:b/>
              </w:rPr>
              <w:t>3</w:t>
            </w:r>
          </w:p>
        </w:tc>
        <w:tc>
          <w:tcPr>
            <w:tcW w:w="2673"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both"/>
              <w:rPr>
                <w:rFonts w:ascii="Museo Sans 300" w:eastAsia="Times New Roman" w:hAnsi="Museo Sans 300"/>
              </w:rPr>
            </w:pPr>
            <w:r w:rsidRPr="007F3CA8">
              <w:rPr>
                <w:rFonts w:ascii="Museo Sans 300" w:eastAsia="Times New Roman" w:hAnsi="Museo Sans 300"/>
              </w:rPr>
              <w:t>Felicitas Escobar López</w:t>
            </w:r>
          </w:p>
        </w:tc>
        <w:tc>
          <w:tcPr>
            <w:tcW w:w="1959"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rPr>
            </w:pPr>
            <w:r w:rsidRPr="007F3CA8">
              <w:rPr>
                <w:rFonts w:ascii="Museo Sans 300" w:eastAsia="Times New Roman" w:hAnsi="Museo Sans 300"/>
              </w:rPr>
              <w:t>10/12/2019</w:t>
            </w:r>
          </w:p>
        </w:tc>
        <w:tc>
          <w:tcPr>
            <w:tcW w:w="1170"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rPr>
            </w:pPr>
            <w:r w:rsidRPr="007F3CA8">
              <w:rPr>
                <w:rFonts w:ascii="Museo Sans 300" w:eastAsia="Times New Roman" w:hAnsi="Museo Sans 300"/>
              </w:rPr>
              <w:t>12</w:t>
            </w:r>
          </w:p>
        </w:tc>
        <w:tc>
          <w:tcPr>
            <w:tcW w:w="1891"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rPr>
            </w:pPr>
            <w:r w:rsidRPr="007F3CA8">
              <w:rPr>
                <w:rFonts w:ascii="Museo Sans 300" w:eastAsia="Times New Roman" w:hAnsi="Museo Sans 300"/>
              </w:rPr>
              <w:t>Hernán Rojas</w:t>
            </w:r>
          </w:p>
        </w:tc>
      </w:tr>
      <w:tr w:rsidR="00A671CF" w:rsidRPr="007F3CA8" w:rsidTr="0016195D">
        <w:trPr>
          <w:trHeight w:val="241"/>
        </w:trPr>
        <w:tc>
          <w:tcPr>
            <w:tcW w:w="485"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b/>
              </w:rPr>
            </w:pPr>
            <w:r w:rsidRPr="007F3CA8">
              <w:rPr>
                <w:rFonts w:ascii="Museo Sans 300" w:eastAsia="Times New Roman" w:hAnsi="Museo Sans 300"/>
                <w:b/>
              </w:rPr>
              <w:t>4</w:t>
            </w:r>
          </w:p>
        </w:tc>
        <w:tc>
          <w:tcPr>
            <w:tcW w:w="2673"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both"/>
              <w:rPr>
                <w:rFonts w:ascii="Museo Sans 300" w:eastAsia="Times New Roman" w:hAnsi="Museo Sans 300"/>
              </w:rPr>
            </w:pPr>
            <w:r w:rsidRPr="007F3CA8">
              <w:rPr>
                <w:rFonts w:ascii="Museo Sans 300" w:eastAsia="Times New Roman" w:hAnsi="Museo Sans 300"/>
              </w:rPr>
              <w:t>Julio Alonso Reyes Grande</w:t>
            </w:r>
          </w:p>
        </w:tc>
        <w:tc>
          <w:tcPr>
            <w:tcW w:w="1959"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rPr>
            </w:pPr>
            <w:r w:rsidRPr="007F3CA8">
              <w:rPr>
                <w:rFonts w:ascii="Museo Sans 300" w:eastAsia="Times New Roman" w:hAnsi="Museo Sans 300"/>
              </w:rPr>
              <w:t>10/12/2019</w:t>
            </w:r>
          </w:p>
        </w:tc>
        <w:tc>
          <w:tcPr>
            <w:tcW w:w="1170"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rPr>
            </w:pPr>
            <w:r w:rsidRPr="007F3CA8">
              <w:rPr>
                <w:rFonts w:ascii="Museo Sans 300" w:eastAsia="Times New Roman" w:hAnsi="Museo Sans 300"/>
              </w:rPr>
              <w:t>1</w:t>
            </w:r>
          </w:p>
        </w:tc>
        <w:tc>
          <w:tcPr>
            <w:tcW w:w="1891"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rPr>
            </w:pPr>
            <w:r w:rsidRPr="007F3CA8">
              <w:rPr>
                <w:rFonts w:ascii="Museo Sans 300" w:eastAsia="Times New Roman" w:hAnsi="Museo Sans 300"/>
              </w:rPr>
              <w:t>Hernán Rojas</w:t>
            </w:r>
          </w:p>
        </w:tc>
      </w:tr>
      <w:tr w:rsidR="00A671CF" w:rsidRPr="007F3CA8" w:rsidTr="0016195D">
        <w:trPr>
          <w:trHeight w:val="241"/>
        </w:trPr>
        <w:tc>
          <w:tcPr>
            <w:tcW w:w="485"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b/>
              </w:rPr>
            </w:pPr>
            <w:r w:rsidRPr="007F3CA8">
              <w:rPr>
                <w:rFonts w:ascii="Museo Sans 300" w:eastAsia="Times New Roman" w:hAnsi="Museo Sans 300"/>
                <w:b/>
              </w:rPr>
              <w:t>5</w:t>
            </w:r>
          </w:p>
        </w:tc>
        <w:tc>
          <w:tcPr>
            <w:tcW w:w="2673"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both"/>
              <w:rPr>
                <w:rFonts w:ascii="Museo Sans 300" w:eastAsia="Times New Roman" w:hAnsi="Museo Sans 300"/>
              </w:rPr>
            </w:pPr>
            <w:r w:rsidRPr="007F3CA8">
              <w:rPr>
                <w:rFonts w:ascii="Museo Sans 300" w:eastAsia="Times New Roman" w:hAnsi="Museo Sans 300"/>
              </w:rPr>
              <w:t>Pedro Flores</w:t>
            </w:r>
          </w:p>
        </w:tc>
        <w:tc>
          <w:tcPr>
            <w:tcW w:w="1959"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rPr>
            </w:pPr>
            <w:r w:rsidRPr="007F3CA8">
              <w:rPr>
                <w:rFonts w:ascii="Museo Sans 300" w:eastAsia="Times New Roman" w:hAnsi="Museo Sans 300"/>
              </w:rPr>
              <w:t>10/12/2019</w:t>
            </w:r>
          </w:p>
        </w:tc>
        <w:tc>
          <w:tcPr>
            <w:tcW w:w="1170"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rPr>
            </w:pPr>
            <w:r w:rsidRPr="007F3CA8">
              <w:rPr>
                <w:rFonts w:ascii="Museo Sans 300" w:eastAsia="Times New Roman" w:hAnsi="Museo Sans 300"/>
              </w:rPr>
              <w:t>10</w:t>
            </w:r>
          </w:p>
        </w:tc>
        <w:tc>
          <w:tcPr>
            <w:tcW w:w="1891" w:type="dxa"/>
            <w:tcBorders>
              <w:top w:val="single" w:sz="4" w:space="0" w:color="auto"/>
              <w:left w:val="single" w:sz="4" w:space="0" w:color="auto"/>
              <w:bottom w:val="single" w:sz="4" w:space="0" w:color="auto"/>
              <w:right w:val="single" w:sz="4" w:space="0" w:color="auto"/>
            </w:tcBorders>
            <w:vAlign w:val="center"/>
          </w:tcPr>
          <w:p w:rsidR="00A671CF" w:rsidRPr="007F3CA8" w:rsidRDefault="00A671CF" w:rsidP="000A50A0">
            <w:pPr>
              <w:tabs>
                <w:tab w:val="left" w:pos="1778"/>
              </w:tabs>
              <w:jc w:val="center"/>
              <w:rPr>
                <w:rFonts w:ascii="Museo Sans 300" w:eastAsia="Times New Roman" w:hAnsi="Museo Sans 300"/>
              </w:rPr>
            </w:pPr>
            <w:r w:rsidRPr="007F3CA8">
              <w:rPr>
                <w:rFonts w:ascii="Museo Sans 300" w:eastAsia="Times New Roman" w:hAnsi="Museo Sans 300"/>
              </w:rPr>
              <w:t>Hernán Rojas</w:t>
            </w:r>
          </w:p>
        </w:tc>
      </w:tr>
    </w:tbl>
    <w:p w:rsidR="00DC3183" w:rsidRDefault="00DC3183" w:rsidP="00DC3183">
      <w:pPr>
        <w:pStyle w:val="Prrafodelista"/>
        <w:ind w:left="1134" w:right="141" w:hanging="1134"/>
        <w:contextualSpacing/>
        <w:jc w:val="both"/>
        <w:rPr>
          <w:rFonts w:ascii="Museo Sans 100" w:hAnsi="Museo Sans 100"/>
          <w:sz w:val="24"/>
          <w:szCs w:val="24"/>
          <w:lang w:val="es-ES"/>
        </w:rPr>
      </w:pPr>
    </w:p>
    <w:p w:rsidR="00A671CF" w:rsidRPr="00DC3183" w:rsidRDefault="0016195D" w:rsidP="00DC3183">
      <w:pPr>
        <w:pStyle w:val="Prrafodelista"/>
        <w:ind w:left="1134" w:hanging="850"/>
        <w:contextualSpacing/>
        <w:jc w:val="both"/>
        <w:rPr>
          <w:rFonts w:ascii="Museo Sans 100" w:eastAsia="Times New Roman" w:hAnsi="Museo Sans 100"/>
          <w:b/>
          <w:sz w:val="24"/>
          <w:szCs w:val="24"/>
        </w:rPr>
      </w:pPr>
      <w:r w:rsidRPr="00DC3183">
        <w:rPr>
          <w:rFonts w:ascii="Museo Sans 100" w:hAnsi="Museo Sans 100"/>
          <w:sz w:val="24"/>
          <w:szCs w:val="24"/>
        </w:rPr>
        <w:t>VI</w:t>
      </w:r>
      <w:r w:rsidR="00DC3183" w:rsidRPr="00DC3183">
        <w:rPr>
          <w:rFonts w:ascii="Museo Sans 100" w:hAnsi="Museo Sans 100"/>
          <w:sz w:val="24"/>
          <w:szCs w:val="24"/>
        </w:rPr>
        <w:t>I</w:t>
      </w:r>
      <w:r w:rsidRPr="00DC3183">
        <w:rPr>
          <w:rFonts w:ascii="Museo Sans 100" w:hAnsi="Museo Sans 100"/>
          <w:sz w:val="24"/>
          <w:szCs w:val="24"/>
        </w:rPr>
        <w:t>I.</w:t>
      </w:r>
      <w:r>
        <w:rPr>
          <w:rFonts w:ascii="Museo Sans 300" w:hAnsi="Museo Sans 300"/>
          <w:sz w:val="26"/>
          <w:szCs w:val="26"/>
        </w:rPr>
        <w:tab/>
      </w:r>
      <w:r w:rsidR="00A671CF" w:rsidRPr="00DC3183">
        <w:rPr>
          <w:rFonts w:ascii="Museo Sans 100" w:hAnsi="Museo Sans 100"/>
          <w:sz w:val="24"/>
          <w:szCs w:val="24"/>
        </w:rPr>
        <w:t>De acuerdo a declaraciones simples contenidas en las solicitudes de adjudicación de inmueble</w:t>
      </w:r>
      <w:r w:rsidRPr="00DC3183">
        <w:rPr>
          <w:rFonts w:ascii="Museo Sans 100" w:hAnsi="Museo Sans 100"/>
          <w:sz w:val="24"/>
          <w:szCs w:val="24"/>
        </w:rPr>
        <w:t>s</w:t>
      </w:r>
      <w:r w:rsidR="00A671CF" w:rsidRPr="00DC3183">
        <w:rPr>
          <w:rFonts w:ascii="Museo Sans 100" w:hAnsi="Museo Sans 100"/>
          <w:sz w:val="24"/>
          <w:szCs w:val="24"/>
        </w:rPr>
        <w:t xml:space="preserve"> de fecha 10 de diciembre de 2019</w:t>
      </w:r>
      <w:r w:rsidR="00A671CF" w:rsidRPr="00DC3183">
        <w:rPr>
          <w:rFonts w:ascii="Museo Sans 100" w:eastAsia="Times New Roman" w:hAnsi="Museo Sans 100"/>
          <w:sz w:val="24"/>
          <w:szCs w:val="24"/>
        </w:rPr>
        <w:t>, los peticionarios manifiestan que ni ellos ni las integrantes de su grupo familiar son empleados del ISTA, situación robustecida mediante consulta realizada en la base de datos de empleados de este Instituto.</w:t>
      </w:r>
    </w:p>
    <w:p w:rsidR="00FB7701" w:rsidRDefault="00FB7701" w:rsidP="00DC3183">
      <w:pPr>
        <w:jc w:val="both"/>
        <w:rPr>
          <w:rFonts w:ascii="Museo Sans 100" w:eastAsia="Times New Roman" w:hAnsi="Museo Sans 100"/>
          <w:sz w:val="24"/>
          <w:szCs w:val="24"/>
        </w:rPr>
      </w:pPr>
    </w:p>
    <w:p w:rsidR="00A671CF" w:rsidRPr="00DC3183" w:rsidRDefault="00A671CF" w:rsidP="00DC3183">
      <w:pPr>
        <w:jc w:val="both"/>
        <w:rPr>
          <w:rFonts w:ascii="Museo Sans 100" w:eastAsia="Times New Roman" w:hAnsi="Museo Sans 100"/>
          <w:sz w:val="24"/>
          <w:szCs w:val="24"/>
        </w:rPr>
      </w:pPr>
      <w:r w:rsidRPr="00DC3183">
        <w:rPr>
          <w:rFonts w:ascii="Museo Sans 100" w:eastAsia="Times New Roman" w:hAnsi="Museo Sans 100"/>
          <w:sz w:val="24"/>
          <w:szCs w:val="24"/>
        </w:rPr>
        <w:lastRenderedPageBreak/>
        <w:t>Se ha tenido a la vista: Informe Técnico del Departamento de Asignación Individual y Avalúos, Cuadro de Valores y Extensiones, reportes de valúo por solar, reportes de búsqueda de solicitantes para adjudicaciones generados por la Oficina Regional Paracentral, y los departamentos de Asignación Individual y Avalúos y Análisis Jurídico, copia de acuerdos de Junta Directiva, copia de Escritura de Donación a favor del ISTA,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Razón y Constancia de Inscripción de Compraventa a favor de beneficiario, y carencias de bienes; c</w:t>
      </w:r>
      <w:r w:rsidRPr="00DC3183">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DC3183" w:rsidRDefault="00DC3183" w:rsidP="00DC3183">
      <w:pPr>
        <w:jc w:val="both"/>
        <w:rPr>
          <w:rFonts w:ascii="Museo Sans 100" w:hAnsi="Museo Sans 100"/>
          <w:sz w:val="24"/>
          <w:szCs w:val="24"/>
        </w:rPr>
      </w:pPr>
    </w:p>
    <w:p w:rsidR="00A671CF" w:rsidRDefault="00A671CF" w:rsidP="00DC3183">
      <w:pPr>
        <w:jc w:val="both"/>
        <w:rPr>
          <w:rFonts w:ascii="Museo Sans 100" w:hAnsi="Museo Sans 100"/>
          <w:sz w:val="24"/>
          <w:szCs w:val="24"/>
        </w:rPr>
      </w:pPr>
      <w:r w:rsidRPr="00DC318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C3183">
        <w:rPr>
          <w:rFonts w:ascii="Museo Sans 100" w:hAnsi="Museo Sans 100"/>
          <w:bCs/>
          <w:sz w:val="24"/>
          <w:szCs w:val="24"/>
        </w:rPr>
        <w:t>Ley del Régimen Especial de la Tierra en Propiedad de Las Asociaciones Cooperativas, Comunales y Comunitarias Campesinas  Beneficiarios de la Reforma Agraria</w:t>
      </w:r>
      <w:r w:rsidRPr="00DC3183">
        <w:rPr>
          <w:rFonts w:ascii="Museo Sans 100" w:hAnsi="Museo Sans 100"/>
          <w:sz w:val="24"/>
          <w:szCs w:val="24"/>
        </w:rPr>
        <w:t xml:space="preserve">, la Junta Directiva, </w:t>
      </w:r>
      <w:r w:rsidRPr="00DC3183">
        <w:rPr>
          <w:rFonts w:ascii="Museo Sans 100" w:hAnsi="Museo Sans 100"/>
          <w:b/>
          <w:sz w:val="24"/>
          <w:szCs w:val="24"/>
          <w:u w:val="single"/>
        </w:rPr>
        <w:t>ACUERDA: PRIMERO:</w:t>
      </w:r>
      <w:r w:rsidRPr="00DC3183">
        <w:rPr>
          <w:rFonts w:ascii="Museo Sans 100" w:hAnsi="Museo Sans 100"/>
          <w:b/>
          <w:sz w:val="24"/>
          <w:szCs w:val="24"/>
        </w:rPr>
        <w:t xml:space="preserve"> </w:t>
      </w:r>
      <w:r w:rsidRPr="00DC3183">
        <w:rPr>
          <w:rFonts w:ascii="Museo Sans 100" w:hAnsi="Museo Sans 100"/>
          <w:sz w:val="24"/>
          <w:szCs w:val="24"/>
        </w:rPr>
        <w:t>Aprobar la adjudicación y transferencia por compraventa de 05 solares para vivienda a favor de los señores:</w:t>
      </w:r>
      <w:r w:rsidRPr="00DC3183">
        <w:rPr>
          <w:rFonts w:ascii="Museo Sans 100" w:eastAsia="Times New Roman" w:hAnsi="Museo Sans 100"/>
          <w:b/>
          <w:sz w:val="24"/>
          <w:szCs w:val="24"/>
        </w:rPr>
        <w:t xml:space="preserve"> 1)</w:t>
      </w:r>
      <w:r w:rsidRPr="00DC3183">
        <w:rPr>
          <w:rFonts w:ascii="Museo Sans 100" w:hAnsi="Museo Sans 100"/>
          <w:b/>
          <w:sz w:val="24"/>
          <w:szCs w:val="24"/>
        </w:rPr>
        <w:t xml:space="preserve"> ANA LUZ FLORES DE ALONSO, </w:t>
      </w:r>
      <w:r w:rsidRPr="00DC3183">
        <w:rPr>
          <w:rFonts w:ascii="Museo Sans 100" w:hAnsi="Museo Sans 100"/>
          <w:sz w:val="24"/>
          <w:szCs w:val="24"/>
        </w:rPr>
        <w:t xml:space="preserve">y </w:t>
      </w:r>
      <w:r w:rsidR="00FB7701">
        <w:rPr>
          <w:rFonts w:ascii="Museo Sans 100" w:hAnsi="Museo Sans 100"/>
          <w:sz w:val="24"/>
          <w:szCs w:val="24"/>
        </w:rPr>
        <w:t>----</w:t>
      </w:r>
      <w:r w:rsidRPr="00DC3183">
        <w:rPr>
          <w:rFonts w:ascii="Museo Sans 100" w:hAnsi="Museo Sans 100"/>
          <w:sz w:val="24"/>
          <w:szCs w:val="24"/>
        </w:rPr>
        <w:t xml:space="preserve"> </w:t>
      </w:r>
      <w:r w:rsidRPr="00DC3183">
        <w:rPr>
          <w:rFonts w:ascii="Museo Sans 100" w:hAnsi="Museo Sans 100"/>
          <w:b/>
          <w:sz w:val="24"/>
          <w:szCs w:val="24"/>
        </w:rPr>
        <w:t>ILEANA PATRICIA ALONSO DE SALAMANCA</w:t>
      </w:r>
      <w:r w:rsidRPr="00DC3183">
        <w:rPr>
          <w:rFonts w:ascii="Museo Sans 100" w:hAnsi="Museo Sans 100"/>
          <w:sz w:val="24"/>
          <w:szCs w:val="24"/>
        </w:rPr>
        <w:t xml:space="preserve">; </w:t>
      </w:r>
      <w:r w:rsidRPr="00DC3183">
        <w:rPr>
          <w:rFonts w:ascii="Museo Sans 100" w:hAnsi="Museo Sans 100"/>
          <w:b/>
          <w:sz w:val="24"/>
          <w:szCs w:val="24"/>
        </w:rPr>
        <w:t xml:space="preserve">2) DAVID OSVALDO MOZ FLORES, </w:t>
      </w:r>
      <w:r w:rsidRPr="00DC3183">
        <w:rPr>
          <w:rFonts w:ascii="Museo Sans 100" w:hAnsi="Museo Sans 100"/>
          <w:sz w:val="24"/>
          <w:szCs w:val="24"/>
        </w:rPr>
        <w:t xml:space="preserve">y su menor hija </w:t>
      </w:r>
      <w:r w:rsidR="00FB7701">
        <w:rPr>
          <w:rFonts w:ascii="Museo Sans 100" w:hAnsi="Museo Sans 100"/>
          <w:b/>
          <w:sz w:val="24"/>
          <w:szCs w:val="24"/>
        </w:rPr>
        <w:t>---</w:t>
      </w:r>
      <w:r w:rsidRPr="00DC3183">
        <w:rPr>
          <w:rFonts w:ascii="Museo Sans 100" w:hAnsi="Museo Sans 100"/>
          <w:b/>
          <w:sz w:val="24"/>
          <w:szCs w:val="24"/>
        </w:rPr>
        <w:t xml:space="preserve">; 3) FELICITAS ESCOBAR LOPEZ, </w:t>
      </w:r>
      <w:r w:rsidRPr="00DC3183">
        <w:rPr>
          <w:rFonts w:ascii="Museo Sans 100" w:hAnsi="Museo Sans 100"/>
          <w:sz w:val="24"/>
          <w:szCs w:val="24"/>
        </w:rPr>
        <w:t xml:space="preserve">y </w:t>
      </w:r>
      <w:r w:rsidR="00FB7701">
        <w:rPr>
          <w:rFonts w:ascii="Museo Sans 100" w:hAnsi="Museo Sans 100"/>
          <w:sz w:val="24"/>
          <w:szCs w:val="24"/>
        </w:rPr>
        <w:t>---</w:t>
      </w:r>
      <w:r w:rsidRPr="00DC3183">
        <w:rPr>
          <w:rFonts w:ascii="Museo Sans 100" w:hAnsi="Museo Sans 100"/>
          <w:sz w:val="24"/>
          <w:szCs w:val="24"/>
        </w:rPr>
        <w:t xml:space="preserve"> </w:t>
      </w:r>
      <w:r w:rsidRPr="00DC3183">
        <w:rPr>
          <w:rFonts w:ascii="Museo Sans 100" w:hAnsi="Museo Sans 100"/>
          <w:b/>
          <w:sz w:val="24"/>
          <w:szCs w:val="24"/>
        </w:rPr>
        <w:t>ANA ELIZABETH ESCOBAR DE VASQUEZ;</w:t>
      </w:r>
      <w:r w:rsidRPr="00DC3183">
        <w:rPr>
          <w:rFonts w:ascii="Museo Sans 100" w:hAnsi="Museo Sans 100"/>
          <w:sz w:val="24"/>
          <w:szCs w:val="24"/>
        </w:rPr>
        <w:t xml:space="preserve"> </w:t>
      </w:r>
      <w:r w:rsidRPr="00DC3183">
        <w:rPr>
          <w:rFonts w:ascii="Museo Sans 100" w:hAnsi="Museo Sans 100"/>
          <w:b/>
          <w:sz w:val="24"/>
          <w:szCs w:val="24"/>
        </w:rPr>
        <w:t xml:space="preserve">4) JULIO ALONSO REYES GRANDE, </w:t>
      </w:r>
      <w:r w:rsidRPr="00DC3183">
        <w:rPr>
          <w:rFonts w:ascii="Museo Sans 100" w:hAnsi="Museo Sans 100"/>
          <w:sz w:val="24"/>
          <w:szCs w:val="24"/>
        </w:rPr>
        <w:t>y su menor hermana</w:t>
      </w:r>
      <w:r w:rsidRPr="00DC3183">
        <w:rPr>
          <w:rFonts w:ascii="Museo Sans 100" w:hAnsi="Museo Sans 100"/>
          <w:b/>
          <w:sz w:val="24"/>
          <w:szCs w:val="24"/>
        </w:rPr>
        <w:t xml:space="preserve"> </w:t>
      </w:r>
      <w:r w:rsidR="00FB7701">
        <w:rPr>
          <w:rFonts w:ascii="Museo Sans 100" w:hAnsi="Museo Sans 100"/>
          <w:b/>
          <w:sz w:val="24"/>
          <w:szCs w:val="24"/>
        </w:rPr>
        <w:t>----</w:t>
      </w:r>
      <w:r w:rsidRPr="00DC3183">
        <w:rPr>
          <w:rFonts w:ascii="Museo Sans 100" w:hAnsi="Museo Sans 100"/>
          <w:b/>
          <w:sz w:val="24"/>
          <w:szCs w:val="24"/>
        </w:rPr>
        <w:t xml:space="preserve">, </w:t>
      </w:r>
      <w:r w:rsidRPr="00DC3183">
        <w:rPr>
          <w:rFonts w:ascii="Museo Sans 100" w:hAnsi="Museo Sans 100"/>
          <w:sz w:val="24"/>
          <w:szCs w:val="24"/>
        </w:rPr>
        <w:t xml:space="preserve">quien será representada por su madre OLIMPIA YANIRA REYES DE PEREZ; y </w:t>
      </w:r>
      <w:r w:rsidRPr="00DC3183">
        <w:rPr>
          <w:rFonts w:ascii="Museo Sans 100" w:hAnsi="Museo Sans 100"/>
          <w:b/>
          <w:sz w:val="24"/>
          <w:szCs w:val="24"/>
        </w:rPr>
        <w:t xml:space="preserve">5) PEDRO FLORES, </w:t>
      </w:r>
      <w:r w:rsidRPr="00DC3183">
        <w:rPr>
          <w:rFonts w:ascii="Museo Sans 100" w:hAnsi="Museo Sans 100"/>
          <w:sz w:val="24"/>
          <w:szCs w:val="24"/>
        </w:rPr>
        <w:t>conocido por</w:t>
      </w:r>
      <w:r w:rsidRPr="00DC3183">
        <w:rPr>
          <w:rFonts w:ascii="Museo Sans 100" w:hAnsi="Museo Sans 100"/>
          <w:b/>
          <w:sz w:val="24"/>
          <w:szCs w:val="24"/>
        </w:rPr>
        <w:t xml:space="preserve"> PEDRO FLORES ESCOBAR, </w:t>
      </w:r>
      <w:r w:rsidRPr="00DC3183">
        <w:rPr>
          <w:rFonts w:ascii="Museo Sans 100" w:hAnsi="Museo Sans 100"/>
          <w:sz w:val="24"/>
          <w:szCs w:val="24"/>
        </w:rPr>
        <w:t xml:space="preserve">y su menor nieta </w:t>
      </w:r>
      <w:r w:rsidR="00FB7701">
        <w:rPr>
          <w:rFonts w:ascii="Museo Sans 100" w:hAnsi="Museo Sans 100"/>
          <w:b/>
          <w:sz w:val="24"/>
          <w:szCs w:val="24"/>
        </w:rPr>
        <w:t>----</w:t>
      </w:r>
      <w:r w:rsidRPr="00DC3183">
        <w:rPr>
          <w:rFonts w:ascii="Museo Sans 100" w:hAnsi="Museo Sans 100"/>
          <w:b/>
          <w:sz w:val="24"/>
          <w:szCs w:val="24"/>
        </w:rPr>
        <w:t xml:space="preserve">, </w:t>
      </w:r>
      <w:r w:rsidRPr="00DC3183">
        <w:rPr>
          <w:rFonts w:ascii="Museo Sans 100" w:hAnsi="Museo Sans 100"/>
          <w:sz w:val="24"/>
          <w:szCs w:val="24"/>
        </w:rPr>
        <w:t xml:space="preserve">quien será representada por sus padres WALTER STANLEY FLORES LARA y SONIA ERICA RIVERA DE FLORES; de </w:t>
      </w:r>
      <w:r w:rsidR="0016195D" w:rsidRPr="00DC3183">
        <w:rPr>
          <w:rFonts w:ascii="Museo Sans 100" w:hAnsi="Museo Sans 100"/>
          <w:sz w:val="24"/>
          <w:szCs w:val="24"/>
        </w:rPr>
        <w:t xml:space="preserve">las </w:t>
      </w:r>
      <w:r w:rsidRPr="00DC3183">
        <w:rPr>
          <w:rFonts w:ascii="Museo Sans 100" w:hAnsi="Museo Sans 100"/>
          <w:sz w:val="24"/>
          <w:szCs w:val="24"/>
        </w:rPr>
        <w:t xml:space="preserve">generales antes expresadas, </w:t>
      </w:r>
      <w:r w:rsidR="0016195D" w:rsidRPr="00DC3183">
        <w:rPr>
          <w:rFonts w:ascii="Museo Sans 100" w:hAnsi="Museo Sans 100"/>
          <w:sz w:val="24"/>
          <w:szCs w:val="24"/>
        </w:rPr>
        <w:t xml:space="preserve">ubicados </w:t>
      </w:r>
      <w:r w:rsidRPr="00DC3183">
        <w:rPr>
          <w:rFonts w:ascii="Museo Sans 100" w:eastAsia="Times New Roman" w:hAnsi="Museo Sans 100"/>
          <w:sz w:val="24"/>
          <w:szCs w:val="24"/>
          <w:lang w:eastAsia="es-ES"/>
        </w:rPr>
        <w:t xml:space="preserve">en la </w:t>
      </w:r>
      <w:r w:rsidRPr="00DC3183">
        <w:rPr>
          <w:rFonts w:ascii="Museo Sans 100" w:hAnsi="Museo Sans 100" w:cs="Arial"/>
          <w:b/>
          <w:sz w:val="24"/>
          <w:szCs w:val="24"/>
        </w:rPr>
        <w:t>HACIENDA SANTA CLARA ASEN. COM. NUM DOCE, COQUERA DOS</w:t>
      </w:r>
      <w:r w:rsidRPr="00DC3183">
        <w:rPr>
          <w:rFonts w:ascii="Museo Sans 100" w:hAnsi="Museo Sans 100" w:cs="Arial"/>
          <w:sz w:val="24"/>
          <w:szCs w:val="24"/>
        </w:rPr>
        <w:t>, y según planos aprobados</w:t>
      </w:r>
      <w:r w:rsidRPr="00DC3183">
        <w:rPr>
          <w:rFonts w:ascii="Museo Sans 100" w:hAnsi="Museo Sans 100" w:cs="Arial"/>
          <w:b/>
          <w:sz w:val="24"/>
          <w:szCs w:val="24"/>
        </w:rPr>
        <w:t xml:space="preserve"> </w:t>
      </w:r>
      <w:r w:rsidRPr="00DC3183">
        <w:rPr>
          <w:rFonts w:ascii="Museo Sans 100" w:hAnsi="Museo Sans 100" w:cs="Arial"/>
          <w:sz w:val="24"/>
          <w:szCs w:val="24"/>
        </w:rPr>
        <w:t xml:space="preserve">como HACIENDA SANTA CLARA PORCION 1, LOTE A denominado como </w:t>
      </w:r>
      <w:r w:rsidRPr="00DC3183">
        <w:rPr>
          <w:rFonts w:ascii="Museo Sans 100" w:hAnsi="Museo Sans 100" w:cs="Arial"/>
          <w:b/>
          <w:sz w:val="24"/>
          <w:szCs w:val="24"/>
        </w:rPr>
        <w:t>ASENTAMIENTO COMUNITARIO # 12, COQUERA 2</w:t>
      </w:r>
      <w:r w:rsidRPr="00DC3183">
        <w:rPr>
          <w:rFonts w:ascii="Museo Sans 100" w:hAnsi="Museo Sans 100" w:cs="Arial"/>
          <w:sz w:val="24"/>
          <w:szCs w:val="24"/>
        </w:rPr>
        <w:t xml:space="preserve">, </w:t>
      </w:r>
      <w:r w:rsidR="0016195D" w:rsidRPr="00DC3183">
        <w:rPr>
          <w:rFonts w:ascii="Museo Sans 100" w:hAnsi="Museo Sans 100" w:cs="Arial"/>
          <w:sz w:val="24"/>
          <w:szCs w:val="24"/>
        </w:rPr>
        <w:t>situado</w:t>
      </w:r>
      <w:r w:rsidRPr="00DC3183">
        <w:rPr>
          <w:rFonts w:ascii="Museo Sans 100" w:hAnsi="Museo Sans 100" w:cs="Arial"/>
          <w:sz w:val="24"/>
          <w:szCs w:val="24"/>
        </w:rPr>
        <w:t xml:space="preserve"> en cantón </w:t>
      </w:r>
      <w:proofErr w:type="spellStart"/>
      <w:r w:rsidRPr="00DC3183">
        <w:rPr>
          <w:rFonts w:ascii="Museo Sans 100" w:hAnsi="Museo Sans 100" w:cs="Arial"/>
          <w:sz w:val="24"/>
          <w:szCs w:val="24"/>
        </w:rPr>
        <w:t>Tecualuya</w:t>
      </w:r>
      <w:proofErr w:type="spellEnd"/>
      <w:r w:rsidRPr="00DC3183">
        <w:rPr>
          <w:rFonts w:ascii="Museo Sans 100" w:hAnsi="Museo Sans 100" w:cs="Arial"/>
          <w:sz w:val="24"/>
          <w:szCs w:val="24"/>
        </w:rPr>
        <w:t>, jurisdicción San Luis Talpa, departamento de La Paz</w:t>
      </w:r>
      <w:r w:rsidRPr="00DC3183">
        <w:rPr>
          <w:rFonts w:ascii="Museo Sans 100" w:hAnsi="Museo Sans 100"/>
          <w:sz w:val="24"/>
          <w:szCs w:val="24"/>
        </w:rPr>
        <w:t>,</w:t>
      </w:r>
      <w:r w:rsidRPr="00DC3183">
        <w:rPr>
          <w:rFonts w:ascii="Museo Sans 100" w:hAnsi="Museo Sans 100"/>
          <w:b/>
          <w:sz w:val="24"/>
          <w:szCs w:val="24"/>
        </w:rPr>
        <w:t xml:space="preserve"> </w:t>
      </w:r>
      <w:r w:rsidRPr="00DC3183">
        <w:rPr>
          <w:rFonts w:ascii="Museo Sans 100" w:hAnsi="Museo Sans 100"/>
          <w:sz w:val="24"/>
          <w:szCs w:val="24"/>
        </w:rPr>
        <w:t>quedando las adjudicaciones conforme al cuadro de valores y extensiones siguiente:</w:t>
      </w:r>
    </w:p>
    <w:p w:rsidR="00DC3183" w:rsidRPr="00DC3183" w:rsidRDefault="00DC3183" w:rsidP="00DC3183">
      <w:pPr>
        <w:jc w:val="both"/>
        <w:rPr>
          <w:rFonts w:ascii="Museo Sans 100" w:hAnsi="Museo Sans 100"/>
          <w:sz w:val="24"/>
          <w:szCs w:val="24"/>
        </w:rPr>
      </w:pPr>
    </w:p>
    <w:tbl>
      <w:tblPr>
        <w:tblW w:w="9150" w:type="dxa"/>
        <w:jc w:val="center"/>
        <w:tblLayout w:type="fixed"/>
        <w:tblCellMar>
          <w:left w:w="25" w:type="dxa"/>
          <w:right w:w="0" w:type="dxa"/>
        </w:tblCellMar>
        <w:tblLook w:val="0000" w:firstRow="0" w:lastRow="0" w:firstColumn="0" w:lastColumn="0" w:noHBand="0" w:noVBand="0"/>
      </w:tblPr>
      <w:tblGrid>
        <w:gridCol w:w="2586"/>
        <w:gridCol w:w="984"/>
        <w:gridCol w:w="2506"/>
        <w:gridCol w:w="574"/>
        <w:gridCol w:w="574"/>
        <w:gridCol w:w="614"/>
        <w:gridCol w:w="656"/>
        <w:gridCol w:w="656"/>
      </w:tblGrid>
      <w:tr w:rsidR="00A671CF" w:rsidTr="0016195D">
        <w:trPr>
          <w:trHeight w:val="271"/>
          <w:jc w:val="center"/>
        </w:trPr>
        <w:tc>
          <w:tcPr>
            <w:tcW w:w="2586" w:type="dxa"/>
            <w:vMerge w:val="restart"/>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90" w:type="dxa"/>
            <w:gridSpan w:val="2"/>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rPr>
                <w:rFonts w:ascii="Times New Roman" w:hAnsi="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6195D" w:rsidTr="00DC3183">
        <w:trPr>
          <w:trHeight w:val="243"/>
          <w:jc w:val="center"/>
        </w:trPr>
        <w:tc>
          <w:tcPr>
            <w:tcW w:w="2586" w:type="dxa"/>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4" w:type="dxa"/>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06" w:type="dxa"/>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rPr>
                <w:rFonts w:ascii="Times New Roman" w:hAnsi="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rPr>
                <w:rFonts w:ascii="Times New Roman" w:hAnsi="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rPr>
                <w:rFonts w:ascii="Times New Roman" w:hAnsi="Times New Roman"/>
                <w:b/>
                <w:bCs/>
                <w:sz w:val="14"/>
                <w:szCs w:val="14"/>
              </w:rPr>
            </w:pPr>
          </w:p>
        </w:tc>
      </w:tr>
    </w:tbl>
    <w:p w:rsidR="00A671CF" w:rsidRDefault="00A671CF" w:rsidP="00A671CF">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671CF" w:rsidTr="0016195D">
        <w:tc>
          <w:tcPr>
            <w:tcW w:w="2600"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A671CF" w:rsidRDefault="00A671CF" w:rsidP="00A671C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154" w:type="dxa"/>
        <w:jc w:val="center"/>
        <w:tblLayout w:type="fixed"/>
        <w:tblCellMar>
          <w:left w:w="25" w:type="dxa"/>
          <w:right w:w="0" w:type="dxa"/>
        </w:tblCellMar>
        <w:tblLook w:val="0000" w:firstRow="0" w:lastRow="0" w:firstColumn="0" w:lastColumn="0" w:noHBand="0" w:noVBand="0"/>
      </w:tblPr>
      <w:tblGrid>
        <w:gridCol w:w="2585"/>
        <w:gridCol w:w="984"/>
        <w:gridCol w:w="2504"/>
        <w:gridCol w:w="573"/>
        <w:gridCol w:w="573"/>
        <w:gridCol w:w="615"/>
        <w:gridCol w:w="656"/>
        <w:gridCol w:w="664"/>
      </w:tblGrid>
      <w:tr w:rsidR="0016195D" w:rsidTr="0016195D">
        <w:trPr>
          <w:trHeight w:val="241"/>
          <w:jc w:val="center"/>
        </w:trPr>
        <w:tc>
          <w:tcPr>
            <w:tcW w:w="2585" w:type="dxa"/>
            <w:vMerge w:val="restart"/>
            <w:tcBorders>
              <w:top w:val="single" w:sz="2" w:space="0" w:color="auto"/>
              <w:left w:val="single" w:sz="2" w:space="0" w:color="auto"/>
              <w:bottom w:val="single" w:sz="2" w:space="0" w:color="auto"/>
              <w:right w:val="single" w:sz="2" w:space="0" w:color="auto"/>
            </w:tcBorders>
          </w:tcPr>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671CF">
              <w:rPr>
                <w:rFonts w:ascii="Times New Roman" w:hAnsi="Times New Roman"/>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671CF" w:rsidRDefault="00FB7701" w:rsidP="00FB770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671CF">
              <w:rPr>
                <w:rFonts w:ascii="Times New Roman" w:hAnsi="Times New Roman"/>
                <w:sz w:val="14"/>
                <w:szCs w:val="14"/>
              </w:rPr>
              <w:t xml:space="preserve">-00000 </w:t>
            </w:r>
          </w:p>
        </w:tc>
        <w:tc>
          <w:tcPr>
            <w:tcW w:w="2504"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p w:rsidR="00A671CF" w:rsidRDefault="00A671CF"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COQUERA 2 </w:t>
            </w:r>
          </w:p>
        </w:tc>
        <w:tc>
          <w:tcPr>
            <w:tcW w:w="573"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5"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p>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615.79 </w:t>
            </w:r>
          </w:p>
        </w:tc>
        <w:tc>
          <w:tcPr>
            <w:tcW w:w="656"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p>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2376.95 </w:t>
            </w:r>
          </w:p>
        </w:tc>
        <w:tc>
          <w:tcPr>
            <w:tcW w:w="661"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p>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20798.31 </w:t>
            </w:r>
          </w:p>
        </w:tc>
      </w:tr>
      <w:tr w:rsidR="0016195D" w:rsidTr="0016195D">
        <w:trPr>
          <w:trHeight w:val="125"/>
          <w:jc w:val="center"/>
        </w:trPr>
        <w:tc>
          <w:tcPr>
            <w:tcW w:w="2585"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2504"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615.79 </w:t>
            </w:r>
          </w:p>
        </w:tc>
        <w:tc>
          <w:tcPr>
            <w:tcW w:w="656"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2376.95 </w:t>
            </w:r>
          </w:p>
        </w:tc>
        <w:tc>
          <w:tcPr>
            <w:tcW w:w="661"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20798.31 </w:t>
            </w:r>
          </w:p>
        </w:tc>
      </w:tr>
      <w:tr w:rsidR="00A671CF" w:rsidTr="0016195D">
        <w:trPr>
          <w:trHeight w:val="368"/>
          <w:jc w:val="center"/>
        </w:trPr>
        <w:tc>
          <w:tcPr>
            <w:tcW w:w="2585"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6569" w:type="dxa"/>
            <w:gridSpan w:val="7"/>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615.79 </w:t>
            </w:r>
          </w:p>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2376.95 </w:t>
            </w:r>
          </w:p>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20798.31 </w:t>
            </w:r>
          </w:p>
        </w:tc>
      </w:tr>
    </w:tbl>
    <w:p w:rsidR="00DC3183" w:rsidRDefault="00DC3183" w:rsidP="00A671CF">
      <w:pPr>
        <w:widowControl w:val="0"/>
        <w:autoSpaceDE w:val="0"/>
        <w:autoSpaceDN w:val="0"/>
        <w:adjustRightInd w:val="0"/>
        <w:rPr>
          <w:rFonts w:ascii="Times New Roman" w:hAnsi="Times New Roman"/>
          <w:sz w:val="14"/>
          <w:szCs w:val="14"/>
        </w:rPr>
      </w:pPr>
    </w:p>
    <w:tbl>
      <w:tblPr>
        <w:tblW w:w="9140" w:type="dxa"/>
        <w:jc w:val="center"/>
        <w:tblLayout w:type="fixed"/>
        <w:tblCellMar>
          <w:left w:w="25" w:type="dxa"/>
          <w:right w:w="0" w:type="dxa"/>
        </w:tblCellMar>
        <w:tblLook w:val="0000" w:firstRow="0" w:lastRow="0" w:firstColumn="0" w:lastColumn="0" w:noHBand="0" w:noVBand="0"/>
      </w:tblPr>
      <w:tblGrid>
        <w:gridCol w:w="2581"/>
        <w:gridCol w:w="982"/>
        <w:gridCol w:w="2500"/>
        <w:gridCol w:w="573"/>
        <w:gridCol w:w="573"/>
        <w:gridCol w:w="613"/>
        <w:gridCol w:w="655"/>
        <w:gridCol w:w="663"/>
      </w:tblGrid>
      <w:tr w:rsidR="00A671CF" w:rsidTr="0016195D">
        <w:trPr>
          <w:trHeight w:val="269"/>
          <w:jc w:val="center"/>
        </w:trPr>
        <w:tc>
          <w:tcPr>
            <w:tcW w:w="2581" w:type="dxa"/>
            <w:vMerge w:val="restart"/>
            <w:tcBorders>
              <w:top w:val="single" w:sz="2" w:space="0" w:color="auto"/>
              <w:left w:val="single" w:sz="2" w:space="0" w:color="auto"/>
              <w:bottom w:val="single" w:sz="2" w:space="0" w:color="auto"/>
              <w:right w:val="single" w:sz="2" w:space="0" w:color="auto"/>
            </w:tcBorders>
          </w:tcPr>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671CF">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671CF">
              <w:rPr>
                <w:rFonts w:ascii="Times New Roman" w:hAnsi="Times New Roman"/>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p w:rsidR="00A671CF" w:rsidRDefault="00A671CF"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COQUERA 2 </w:t>
            </w:r>
          </w:p>
        </w:tc>
        <w:tc>
          <w:tcPr>
            <w:tcW w:w="573"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671CF">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p>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1198.71 </w:t>
            </w:r>
          </w:p>
        </w:tc>
        <w:tc>
          <w:tcPr>
            <w:tcW w:w="655"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p>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3931.77 </w:t>
            </w:r>
          </w:p>
        </w:tc>
        <w:tc>
          <w:tcPr>
            <w:tcW w:w="659"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p>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34402.99 </w:t>
            </w:r>
          </w:p>
        </w:tc>
      </w:tr>
      <w:tr w:rsidR="00A671CF" w:rsidTr="0016195D">
        <w:trPr>
          <w:trHeight w:val="141"/>
          <w:jc w:val="center"/>
        </w:trPr>
        <w:tc>
          <w:tcPr>
            <w:tcW w:w="2581"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1198.71 </w:t>
            </w:r>
          </w:p>
        </w:tc>
        <w:tc>
          <w:tcPr>
            <w:tcW w:w="655"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3931.77 </w:t>
            </w:r>
          </w:p>
        </w:tc>
        <w:tc>
          <w:tcPr>
            <w:tcW w:w="659"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34402.99 </w:t>
            </w:r>
          </w:p>
        </w:tc>
      </w:tr>
      <w:tr w:rsidR="00A671CF" w:rsidTr="0016195D">
        <w:trPr>
          <w:trHeight w:val="412"/>
          <w:jc w:val="center"/>
        </w:trPr>
        <w:tc>
          <w:tcPr>
            <w:tcW w:w="2581"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6559" w:type="dxa"/>
            <w:gridSpan w:val="7"/>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1198.71 </w:t>
            </w:r>
          </w:p>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3931.77 </w:t>
            </w:r>
          </w:p>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34402.99 </w:t>
            </w:r>
          </w:p>
        </w:tc>
      </w:tr>
    </w:tbl>
    <w:p w:rsidR="00A671CF" w:rsidRDefault="00A671CF" w:rsidP="00A671CF">
      <w:pPr>
        <w:widowControl w:val="0"/>
        <w:autoSpaceDE w:val="0"/>
        <w:autoSpaceDN w:val="0"/>
        <w:adjustRightInd w:val="0"/>
        <w:rPr>
          <w:rFonts w:ascii="Times New Roman" w:hAnsi="Times New Roman"/>
          <w:sz w:val="14"/>
          <w:szCs w:val="14"/>
        </w:rPr>
      </w:pPr>
    </w:p>
    <w:tbl>
      <w:tblPr>
        <w:tblW w:w="9140" w:type="dxa"/>
        <w:jc w:val="center"/>
        <w:tblLayout w:type="fixed"/>
        <w:tblCellMar>
          <w:left w:w="25" w:type="dxa"/>
          <w:right w:w="0" w:type="dxa"/>
        </w:tblCellMar>
        <w:tblLook w:val="0000" w:firstRow="0" w:lastRow="0" w:firstColumn="0" w:lastColumn="0" w:noHBand="0" w:noVBand="0"/>
      </w:tblPr>
      <w:tblGrid>
        <w:gridCol w:w="2582"/>
        <w:gridCol w:w="983"/>
        <w:gridCol w:w="2500"/>
        <w:gridCol w:w="573"/>
        <w:gridCol w:w="573"/>
        <w:gridCol w:w="614"/>
        <w:gridCol w:w="655"/>
        <w:gridCol w:w="660"/>
      </w:tblGrid>
      <w:tr w:rsidR="00A671CF" w:rsidTr="0016195D">
        <w:trPr>
          <w:trHeight w:val="245"/>
          <w:jc w:val="center"/>
        </w:trPr>
        <w:tc>
          <w:tcPr>
            <w:tcW w:w="2582" w:type="dxa"/>
            <w:vMerge w:val="restart"/>
            <w:tcBorders>
              <w:top w:val="single" w:sz="2" w:space="0" w:color="auto"/>
              <w:left w:val="single" w:sz="2" w:space="0" w:color="auto"/>
              <w:bottom w:val="single" w:sz="2" w:space="0" w:color="auto"/>
              <w:right w:val="single" w:sz="2" w:space="0" w:color="auto"/>
            </w:tcBorders>
          </w:tcPr>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671CF">
              <w:rPr>
                <w:rFonts w:ascii="Times New Roman"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671CF">
              <w:rPr>
                <w:rFonts w:ascii="Times New Roman" w:hAnsi="Times New Roman"/>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p w:rsidR="00A671CF" w:rsidRDefault="00A671CF"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COQUERA 2 </w:t>
            </w:r>
          </w:p>
        </w:tc>
        <w:tc>
          <w:tcPr>
            <w:tcW w:w="573"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p>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140.14 </w:t>
            </w:r>
          </w:p>
        </w:tc>
        <w:tc>
          <w:tcPr>
            <w:tcW w:w="655"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p>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560.56 </w:t>
            </w:r>
          </w:p>
        </w:tc>
        <w:tc>
          <w:tcPr>
            <w:tcW w:w="657"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p>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4904.90 </w:t>
            </w:r>
          </w:p>
        </w:tc>
      </w:tr>
      <w:tr w:rsidR="00A671CF" w:rsidTr="0016195D">
        <w:trPr>
          <w:trHeight w:val="127"/>
          <w:jc w:val="center"/>
        </w:trPr>
        <w:tc>
          <w:tcPr>
            <w:tcW w:w="2582"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140.14 </w:t>
            </w:r>
          </w:p>
        </w:tc>
        <w:tc>
          <w:tcPr>
            <w:tcW w:w="655"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560.56 </w:t>
            </w:r>
          </w:p>
        </w:tc>
        <w:tc>
          <w:tcPr>
            <w:tcW w:w="657"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4904.90 </w:t>
            </w:r>
          </w:p>
        </w:tc>
      </w:tr>
      <w:tr w:rsidR="00A671CF" w:rsidTr="0016195D">
        <w:trPr>
          <w:trHeight w:val="374"/>
          <w:jc w:val="center"/>
        </w:trPr>
        <w:tc>
          <w:tcPr>
            <w:tcW w:w="2582"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140.14 </w:t>
            </w:r>
          </w:p>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560.56 </w:t>
            </w:r>
          </w:p>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4904.90 </w:t>
            </w:r>
          </w:p>
        </w:tc>
      </w:tr>
    </w:tbl>
    <w:p w:rsidR="00A671CF" w:rsidRDefault="00A671CF" w:rsidP="00A671CF">
      <w:pPr>
        <w:widowControl w:val="0"/>
        <w:autoSpaceDE w:val="0"/>
        <w:autoSpaceDN w:val="0"/>
        <w:adjustRightInd w:val="0"/>
        <w:rPr>
          <w:rFonts w:ascii="Times New Roman" w:hAnsi="Times New Roman"/>
          <w:sz w:val="14"/>
          <w:szCs w:val="14"/>
        </w:rPr>
      </w:pPr>
    </w:p>
    <w:tbl>
      <w:tblPr>
        <w:tblW w:w="9138" w:type="dxa"/>
        <w:jc w:val="center"/>
        <w:tblLayout w:type="fixed"/>
        <w:tblCellMar>
          <w:left w:w="25" w:type="dxa"/>
          <w:right w:w="0" w:type="dxa"/>
        </w:tblCellMar>
        <w:tblLook w:val="0000" w:firstRow="0" w:lastRow="0" w:firstColumn="0" w:lastColumn="0" w:noHBand="0" w:noVBand="0"/>
      </w:tblPr>
      <w:tblGrid>
        <w:gridCol w:w="2581"/>
        <w:gridCol w:w="983"/>
        <w:gridCol w:w="2498"/>
        <w:gridCol w:w="572"/>
        <w:gridCol w:w="572"/>
        <w:gridCol w:w="612"/>
        <w:gridCol w:w="654"/>
        <w:gridCol w:w="666"/>
      </w:tblGrid>
      <w:tr w:rsidR="0016195D" w:rsidTr="0016195D">
        <w:trPr>
          <w:trHeight w:val="249"/>
          <w:jc w:val="center"/>
        </w:trPr>
        <w:tc>
          <w:tcPr>
            <w:tcW w:w="2581" w:type="dxa"/>
            <w:vMerge w:val="restart"/>
            <w:tcBorders>
              <w:top w:val="single" w:sz="2" w:space="0" w:color="auto"/>
              <w:left w:val="single" w:sz="2" w:space="0" w:color="auto"/>
              <w:bottom w:val="single" w:sz="2" w:space="0" w:color="auto"/>
              <w:right w:val="single" w:sz="2" w:space="0" w:color="auto"/>
            </w:tcBorders>
          </w:tcPr>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83"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671CF">
              <w:rPr>
                <w:rFonts w:ascii="Times New Roman" w:hAnsi="Times New Roman"/>
                <w:sz w:val="14"/>
                <w:szCs w:val="14"/>
              </w:rPr>
              <w:t xml:space="preserve">-00000 </w:t>
            </w:r>
          </w:p>
        </w:tc>
        <w:tc>
          <w:tcPr>
            <w:tcW w:w="2498"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p w:rsidR="00A671CF" w:rsidRDefault="00A671CF"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COQUERA 2 </w:t>
            </w:r>
          </w:p>
        </w:tc>
        <w:tc>
          <w:tcPr>
            <w:tcW w:w="572"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671CF">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p>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463.42 </w:t>
            </w:r>
          </w:p>
        </w:tc>
        <w:tc>
          <w:tcPr>
            <w:tcW w:w="654"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p>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1853.68 </w:t>
            </w:r>
          </w:p>
        </w:tc>
        <w:tc>
          <w:tcPr>
            <w:tcW w:w="663"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p>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16219.70 </w:t>
            </w:r>
          </w:p>
        </w:tc>
      </w:tr>
      <w:tr w:rsidR="0016195D" w:rsidTr="0016195D">
        <w:trPr>
          <w:trHeight w:val="129"/>
          <w:jc w:val="center"/>
        </w:trPr>
        <w:tc>
          <w:tcPr>
            <w:tcW w:w="2581"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463.42 </w:t>
            </w:r>
          </w:p>
        </w:tc>
        <w:tc>
          <w:tcPr>
            <w:tcW w:w="654"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1853.68 </w:t>
            </w:r>
          </w:p>
        </w:tc>
        <w:tc>
          <w:tcPr>
            <w:tcW w:w="663"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16219.70 </w:t>
            </w:r>
          </w:p>
        </w:tc>
      </w:tr>
      <w:tr w:rsidR="00A671CF" w:rsidTr="0016195D">
        <w:trPr>
          <w:trHeight w:val="380"/>
          <w:jc w:val="center"/>
        </w:trPr>
        <w:tc>
          <w:tcPr>
            <w:tcW w:w="2581"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6557" w:type="dxa"/>
            <w:gridSpan w:val="7"/>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463.42 </w:t>
            </w:r>
          </w:p>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1853.68 </w:t>
            </w:r>
          </w:p>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16219.70 </w:t>
            </w:r>
          </w:p>
        </w:tc>
      </w:tr>
    </w:tbl>
    <w:p w:rsidR="00A671CF" w:rsidRDefault="00A671CF" w:rsidP="00A671CF">
      <w:pPr>
        <w:widowControl w:val="0"/>
        <w:autoSpaceDE w:val="0"/>
        <w:autoSpaceDN w:val="0"/>
        <w:adjustRightInd w:val="0"/>
        <w:rPr>
          <w:rFonts w:ascii="Times New Roman"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80"/>
        <w:gridCol w:w="2491"/>
        <w:gridCol w:w="570"/>
        <w:gridCol w:w="570"/>
        <w:gridCol w:w="611"/>
        <w:gridCol w:w="652"/>
        <w:gridCol w:w="662"/>
      </w:tblGrid>
      <w:tr w:rsidR="0016195D" w:rsidTr="0016195D">
        <w:trPr>
          <w:trHeight w:val="256"/>
          <w:jc w:val="center"/>
        </w:trPr>
        <w:tc>
          <w:tcPr>
            <w:tcW w:w="2573" w:type="dxa"/>
            <w:vMerge w:val="restart"/>
            <w:tcBorders>
              <w:top w:val="single" w:sz="2" w:space="0" w:color="auto"/>
              <w:left w:val="single" w:sz="2" w:space="0" w:color="auto"/>
              <w:bottom w:val="single" w:sz="2" w:space="0" w:color="auto"/>
              <w:right w:val="single" w:sz="2" w:space="0" w:color="auto"/>
            </w:tcBorders>
          </w:tcPr>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671CF">
              <w:rPr>
                <w:rFonts w:ascii="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671CF">
              <w:rPr>
                <w:rFonts w:ascii="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p w:rsidR="00A671CF" w:rsidRDefault="00A671CF"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COQUERA 2 </w:t>
            </w:r>
          </w:p>
        </w:tc>
        <w:tc>
          <w:tcPr>
            <w:tcW w:w="570"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p w:rsidR="00A671CF" w:rsidRDefault="00FB7701" w:rsidP="000A50A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p>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375.32 </w:t>
            </w:r>
          </w:p>
        </w:tc>
        <w:tc>
          <w:tcPr>
            <w:tcW w:w="652"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p>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1501.28 </w:t>
            </w:r>
          </w:p>
        </w:tc>
        <w:tc>
          <w:tcPr>
            <w:tcW w:w="660"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p>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13136.20 </w:t>
            </w:r>
          </w:p>
        </w:tc>
      </w:tr>
      <w:tr w:rsidR="0016195D" w:rsidTr="0016195D">
        <w:trPr>
          <w:trHeight w:val="132"/>
          <w:jc w:val="center"/>
        </w:trPr>
        <w:tc>
          <w:tcPr>
            <w:tcW w:w="2573"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375.32 </w:t>
            </w:r>
          </w:p>
        </w:tc>
        <w:tc>
          <w:tcPr>
            <w:tcW w:w="652"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1501.28 </w:t>
            </w:r>
          </w:p>
        </w:tc>
        <w:tc>
          <w:tcPr>
            <w:tcW w:w="660" w:type="dxa"/>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13136.20 </w:t>
            </w:r>
          </w:p>
        </w:tc>
      </w:tr>
      <w:tr w:rsidR="00A671CF" w:rsidTr="0016195D">
        <w:trPr>
          <w:trHeight w:val="391"/>
          <w:jc w:val="center"/>
        </w:trPr>
        <w:tc>
          <w:tcPr>
            <w:tcW w:w="2573" w:type="dxa"/>
            <w:vMerge/>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rPr>
                <w:rFonts w:ascii="Times New Roman"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A671CF" w:rsidRDefault="00A671CF" w:rsidP="000A50A0">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375.32 </w:t>
            </w:r>
          </w:p>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1501.28 </w:t>
            </w:r>
          </w:p>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13136.20 </w:t>
            </w:r>
          </w:p>
        </w:tc>
      </w:tr>
    </w:tbl>
    <w:p w:rsidR="00A671CF" w:rsidRDefault="00A671CF" w:rsidP="00A671CF">
      <w:pPr>
        <w:widowControl w:val="0"/>
        <w:autoSpaceDE w:val="0"/>
        <w:autoSpaceDN w:val="0"/>
        <w:adjustRightInd w:val="0"/>
        <w:rPr>
          <w:rFonts w:ascii="Times New Roman" w:hAnsi="Times New Roman"/>
          <w:sz w:val="14"/>
          <w:szCs w:val="14"/>
        </w:rPr>
      </w:pPr>
    </w:p>
    <w:tbl>
      <w:tblPr>
        <w:tblW w:w="9075" w:type="dxa"/>
        <w:jc w:val="center"/>
        <w:tblLayout w:type="fixed"/>
        <w:tblCellMar>
          <w:left w:w="25" w:type="dxa"/>
          <w:right w:w="0" w:type="dxa"/>
        </w:tblCellMar>
        <w:tblLook w:val="0000" w:firstRow="0" w:lastRow="0" w:firstColumn="0" w:lastColumn="0" w:noHBand="0" w:noVBand="0"/>
      </w:tblPr>
      <w:tblGrid>
        <w:gridCol w:w="3542"/>
        <w:gridCol w:w="2483"/>
        <w:gridCol w:w="1750"/>
        <w:gridCol w:w="650"/>
        <w:gridCol w:w="650"/>
      </w:tblGrid>
      <w:tr w:rsidR="00A671CF" w:rsidTr="0016195D">
        <w:trPr>
          <w:trHeight w:val="293"/>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5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2793.38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10224.24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89462.10 </w:t>
            </w:r>
          </w:p>
        </w:tc>
      </w:tr>
      <w:tr w:rsidR="00A671CF" w:rsidTr="0016195D">
        <w:trPr>
          <w:trHeight w:val="281"/>
          <w:jc w:val="center"/>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671CF" w:rsidRDefault="00A671CF" w:rsidP="000A50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DC3183" w:rsidRDefault="00DC3183" w:rsidP="00A671CF">
      <w:pPr>
        <w:jc w:val="both"/>
        <w:rPr>
          <w:rFonts w:ascii="Museo Sans 100" w:hAnsi="Museo Sans 100"/>
          <w:b/>
          <w:sz w:val="24"/>
          <w:szCs w:val="24"/>
          <w:u w:val="single"/>
        </w:rPr>
      </w:pPr>
    </w:p>
    <w:p w:rsidR="00A671CF" w:rsidRPr="007D1769" w:rsidRDefault="00A671CF" w:rsidP="00A671CF">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Advertir a los adjudicatarios a través de una cláusula especial en las escrituras de compraventa de los inmuebles, que deberán</w:t>
      </w:r>
      <w:r>
        <w:rPr>
          <w:rFonts w:ascii="Museo Sans 100" w:hAnsi="Museo Sans 100"/>
          <w:sz w:val="24"/>
          <w:szCs w:val="24"/>
        </w:rPr>
        <w:t xml:space="preserve"> implementar </w:t>
      </w:r>
      <w:r w:rsidRPr="008A5559">
        <w:rPr>
          <w:rFonts w:ascii="Museo Sans 100" w:hAnsi="Museo Sans 100"/>
          <w:sz w:val="24"/>
          <w:szCs w:val="24"/>
        </w:rPr>
        <w:t xml:space="preserve">las medidas </w:t>
      </w:r>
      <w:r>
        <w:rPr>
          <w:rFonts w:ascii="Museo Sans 100" w:hAnsi="Museo Sans 100"/>
          <w:sz w:val="24"/>
          <w:szCs w:val="24"/>
        </w:rPr>
        <w:t xml:space="preserve">emitidas por la Unidad Ambiental Institucional, </w:t>
      </w:r>
      <w:r w:rsidRPr="008A5559">
        <w:rPr>
          <w:rFonts w:ascii="Museo Sans 100" w:hAnsi="Museo Sans 100"/>
          <w:sz w:val="24"/>
          <w:szCs w:val="24"/>
        </w:rPr>
        <w:t>re</w:t>
      </w:r>
      <w:r>
        <w:rPr>
          <w:rFonts w:ascii="Museo Sans 100" w:hAnsi="Museo Sans 100"/>
          <w:sz w:val="24"/>
          <w:szCs w:val="24"/>
        </w:rPr>
        <w:t>lacionadas en el considerado IV</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A671CF" w:rsidRDefault="00A671CF" w:rsidP="00A671CF">
      <w:pPr>
        <w:tabs>
          <w:tab w:val="left" w:pos="1080"/>
        </w:tabs>
        <w:jc w:val="center"/>
        <w:rPr>
          <w:rFonts w:ascii="Museo Sans 100" w:hAnsi="Museo Sans 100"/>
          <w:sz w:val="24"/>
          <w:szCs w:val="24"/>
        </w:rPr>
      </w:pPr>
    </w:p>
    <w:p w:rsidR="00FB7245" w:rsidRPr="002E5690" w:rsidRDefault="00FB7245" w:rsidP="002E5690">
      <w:pPr>
        <w:jc w:val="both"/>
        <w:rPr>
          <w:rFonts w:ascii="Museo Sans 100" w:hAnsi="Museo Sans 100"/>
          <w:sz w:val="24"/>
          <w:szCs w:val="24"/>
        </w:rPr>
      </w:pPr>
      <w:r w:rsidRPr="002E5690">
        <w:rPr>
          <w:rFonts w:ascii="Museo Sans 100" w:eastAsia="Times New Roman" w:hAnsi="Museo Sans 100"/>
          <w:sz w:val="24"/>
          <w:szCs w:val="24"/>
        </w:rPr>
        <w:t xml:space="preserve">“””””XV) El señor Presidente somete a consideración de Junta Directiva, dictamen jurídico 398, </w:t>
      </w:r>
      <w:r w:rsidR="00B27A6D" w:rsidRPr="002E5690">
        <w:rPr>
          <w:rFonts w:ascii="Museo Sans 100" w:eastAsia="Times New Roman" w:hAnsi="Museo Sans 100"/>
          <w:sz w:val="24"/>
          <w:szCs w:val="24"/>
        </w:rPr>
        <w:t xml:space="preserve">solicitado por el Departamento de Proyectos de Parcelación mediante oficio </w:t>
      </w:r>
      <w:r w:rsidRPr="002E5690">
        <w:rPr>
          <w:rFonts w:ascii="Museo Sans 100" w:hAnsi="Museo Sans 100"/>
          <w:color w:val="000000" w:themeColor="text1"/>
          <w:sz w:val="24"/>
          <w:szCs w:val="24"/>
        </w:rPr>
        <w:t>con referencia</w:t>
      </w:r>
      <w:r w:rsidRPr="002E5690">
        <w:rPr>
          <w:rFonts w:ascii="Museo Sans 100" w:hAnsi="Museo Sans 100"/>
          <w:b/>
          <w:color w:val="000000" w:themeColor="text1"/>
          <w:sz w:val="24"/>
          <w:szCs w:val="24"/>
        </w:rPr>
        <w:t xml:space="preserve"> SGD-03-0915-19, </w:t>
      </w:r>
      <w:r w:rsidRPr="002E5690">
        <w:rPr>
          <w:rFonts w:ascii="Museo Sans 100" w:eastAsia="Times New Roman" w:hAnsi="Museo Sans 100"/>
          <w:color w:val="000000" w:themeColor="text1"/>
          <w:sz w:val="24"/>
          <w:szCs w:val="24"/>
          <w:lang w:val="es-ES" w:eastAsia="es-ES"/>
        </w:rPr>
        <w:t xml:space="preserve">de fecha </w:t>
      </w:r>
      <w:r w:rsidR="00B27A6D" w:rsidRPr="002E5690">
        <w:rPr>
          <w:rFonts w:ascii="Museo Sans 100" w:hAnsi="Museo Sans 100"/>
          <w:color w:val="000000" w:themeColor="text1"/>
          <w:sz w:val="24"/>
          <w:szCs w:val="24"/>
        </w:rPr>
        <w:t>12 de d</w:t>
      </w:r>
      <w:r w:rsidRPr="002E5690">
        <w:rPr>
          <w:rFonts w:ascii="Museo Sans 100" w:hAnsi="Museo Sans 100"/>
          <w:color w:val="000000" w:themeColor="text1"/>
          <w:sz w:val="24"/>
          <w:szCs w:val="24"/>
        </w:rPr>
        <w:t>iciembre de 2019</w:t>
      </w:r>
      <w:r w:rsidRPr="002E5690">
        <w:rPr>
          <w:rFonts w:ascii="Museo Sans 100" w:eastAsia="Times New Roman" w:hAnsi="Museo Sans 100"/>
          <w:color w:val="000000" w:themeColor="text1"/>
          <w:sz w:val="24"/>
          <w:szCs w:val="24"/>
          <w:lang w:val="es-ES" w:eastAsia="es-ES"/>
        </w:rPr>
        <w:t xml:space="preserve">, </w:t>
      </w:r>
      <w:r w:rsidR="00B27A6D" w:rsidRPr="002E5690">
        <w:rPr>
          <w:rFonts w:ascii="Museo Sans 100" w:eastAsia="Times New Roman" w:hAnsi="Museo Sans 100"/>
          <w:color w:val="000000" w:themeColor="text1"/>
          <w:sz w:val="24"/>
          <w:szCs w:val="24"/>
          <w:lang w:val="es-ES" w:eastAsia="es-ES"/>
        </w:rPr>
        <w:t xml:space="preserve">referente a </w:t>
      </w:r>
      <w:r w:rsidRPr="002E5690">
        <w:rPr>
          <w:rFonts w:ascii="Museo Sans 100" w:eastAsia="Times New Roman" w:hAnsi="Museo Sans 100"/>
          <w:sz w:val="24"/>
          <w:szCs w:val="24"/>
          <w:lang w:val="es-ES" w:eastAsia="es-ES"/>
        </w:rPr>
        <w:t xml:space="preserve">la </w:t>
      </w:r>
      <w:r w:rsidRPr="002E5690">
        <w:rPr>
          <w:rFonts w:ascii="Museo Sans 100" w:eastAsia="Times New Roman" w:hAnsi="Museo Sans 100"/>
          <w:b/>
          <w:sz w:val="24"/>
          <w:szCs w:val="24"/>
          <w:lang w:val="es-ES" w:eastAsia="es-ES"/>
        </w:rPr>
        <w:t>modificación del Acuerdo Primero del Punto XVIII</w:t>
      </w:r>
      <w:r w:rsidRPr="002E5690">
        <w:rPr>
          <w:rFonts w:ascii="Museo Sans 100" w:eastAsia="Times New Roman" w:hAnsi="Museo Sans 100"/>
          <w:sz w:val="24"/>
          <w:szCs w:val="24"/>
          <w:lang w:val="es-ES" w:eastAsia="es-ES"/>
        </w:rPr>
        <w:t xml:space="preserve"> del Acta de Sesión Ordinaria 09-2019, de  fecha 3 de mayo de 2019, en el sentido de </w:t>
      </w:r>
      <w:r w:rsidRPr="002E5690">
        <w:rPr>
          <w:rFonts w:ascii="Museo Sans 100" w:hAnsi="Museo Sans 100"/>
          <w:b/>
          <w:sz w:val="24"/>
          <w:szCs w:val="24"/>
        </w:rPr>
        <w:t xml:space="preserve">AUTORIZAR </w:t>
      </w:r>
      <w:r w:rsidRPr="002E5690">
        <w:rPr>
          <w:rFonts w:ascii="Museo Sans 100" w:hAnsi="Museo Sans 100"/>
          <w:sz w:val="24"/>
          <w:szCs w:val="24"/>
        </w:rPr>
        <w:t xml:space="preserve">a la </w:t>
      </w:r>
      <w:r w:rsidRPr="002E5690">
        <w:rPr>
          <w:rFonts w:ascii="Museo Sans 100" w:hAnsi="Museo Sans 100"/>
          <w:b/>
          <w:sz w:val="24"/>
          <w:szCs w:val="24"/>
        </w:rPr>
        <w:t xml:space="preserve">ASOCIACIÓN COOPERATIVA DE PRODUCCIÓN </w:t>
      </w:r>
      <w:r w:rsidRPr="002E5690">
        <w:rPr>
          <w:rFonts w:ascii="Museo Sans 100" w:hAnsi="Museo Sans 100"/>
          <w:b/>
          <w:sz w:val="24"/>
          <w:szCs w:val="24"/>
        </w:rPr>
        <w:lastRenderedPageBreak/>
        <w:t>AGROPECUARIA “LOS LAGARTOS”, DE R.L.,</w:t>
      </w:r>
      <w:r w:rsidRPr="002E5690">
        <w:rPr>
          <w:rFonts w:ascii="Museo Sans 100" w:eastAsia="Times New Roman" w:hAnsi="Museo Sans 100"/>
          <w:sz w:val="24"/>
          <w:szCs w:val="24"/>
          <w:lang w:val="es-ES" w:eastAsia="es-ES"/>
        </w:rPr>
        <w:t xml:space="preserve"> </w:t>
      </w:r>
      <w:r w:rsidRPr="002E5690">
        <w:rPr>
          <w:rFonts w:ascii="Museo Sans 100" w:eastAsia="Times New Roman" w:hAnsi="Museo Sans 100"/>
          <w:color w:val="000000" w:themeColor="text1"/>
          <w:sz w:val="24"/>
          <w:szCs w:val="24"/>
          <w:lang w:val="es-ES" w:eastAsia="es-ES"/>
        </w:rPr>
        <w:t xml:space="preserve">para que transfiera en propiedad a título de venta solares para vivienda a favor de </w:t>
      </w:r>
      <w:r w:rsidR="005A423B">
        <w:rPr>
          <w:rFonts w:ascii="Museo Sans 100" w:hAnsi="Museo Sans 100"/>
          <w:b/>
          <w:color w:val="000000" w:themeColor="text1"/>
          <w:sz w:val="24"/>
          <w:szCs w:val="24"/>
        </w:rPr>
        <w:t>----</w:t>
      </w:r>
      <w:r w:rsidRPr="002E5690">
        <w:rPr>
          <w:rFonts w:ascii="Museo Sans 100" w:hAnsi="Museo Sans 100"/>
          <w:b/>
          <w:color w:val="000000" w:themeColor="text1"/>
          <w:sz w:val="24"/>
          <w:szCs w:val="24"/>
        </w:rPr>
        <w:t xml:space="preserve"> asociados </w:t>
      </w:r>
      <w:r w:rsidRPr="002E5690">
        <w:rPr>
          <w:rFonts w:ascii="Museo Sans 100" w:hAnsi="Museo Sans 100"/>
          <w:color w:val="000000" w:themeColor="text1"/>
          <w:sz w:val="24"/>
          <w:szCs w:val="24"/>
        </w:rPr>
        <w:t xml:space="preserve">y </w:t>
      </w:r>
      <w:r w:rsidR="005A423B">
        <w:rPr>
          <w:rFonts w:ascii="Museo Sans 100" w:hAnsi="Museo Sans 100"/>
          <w:b/>
          <w:color w:val="000000" w:themeColor="text1"/>
          <w:sz w:val="24"/>
          <w:szCs w:val="24"/>
        </w:rPr>
        <w:t>----</w:t>
      </w:r>
      <w:r w:rsidRPr="002E5690">
        <w:rPr>
          <w:rFonts w:ascii="Museo Sans 100" w:hAnsi="Museo Sans 100"/>
          <w:b/>
          <w:color w:val="000000" w:themeColor="text1"/>
          <w:sz w:val="24"/>
          <w:szCs w:val="24"/>
        </w:rPr>
        <w:t xml:space="preserve"> colonos</w:t>
      </w:r>
      <w:r w:rsidRPr="002E5690">
        <w:rPr>
          <w:rFonts w:ascii="Museo Sans 100" w:hAnsi="Museo Sans 100"/>
          <w:color w:val="000000" w:themeColor="text1"/>
          <w:sz w:val="24"/>
          <w:szCs w:val="24"/>
        </w:rPr>
        <w:t>, con sus respectivos grupos familiares</w:t>
      </w:r>
      <w:r w:rsidRPr="002E5690">
        <w:rPr>
          <w:rFonts w:ascii="Museo Sans 100" w:eastAsia="Times New Roman" w:hAnsi="Museo Sans 100"/>
          <w:color w:val="000000" w:themeColor="text1"/>
          <w:sz w:val="24"/>
          <w:szCs w:val="24"/>
          <w:lang w:val="es-ES" w:eastAsia="es-ES"/>
        </w:rPr>
        <w:t>, resultantes de</w:t>
      </w:r>
      <w:r w:rsidRPr="002E5690">
        <w:rPr>
          <w:rFonts w:ascii="Museo Sans 100" w:hAnsi="Museo Sans 100"/>
          <w:sz w:val="24"/>
          <w:szCs w:val="24"/>
        </w:rPr>
        <w:t xml:space="preserve"> </w:t>
      </w:r>
      <w:r w:rsidRPr="002E5690">
        <w:rPr>
          <w:rFonts w:ascii="Museo Sans 100" w:hAnsi="Museo Sans 100"/>
          <w:color w:val="000000" w:themeColor="text1"/>
          <w:sz w:val="24"/>
          <w:szCs w:val="24"/>
        </w:rPr>
        <w:t xml:space="preserve">33 Porciones </w:t>
      </w:r>
      <w:r w:rsidRPr="002E5690">
        <w:rPr>
          <w:rFonts w:ascii="Museo Sans 100" w:hAnsi="Museo Sans 100"/>
          <w:sz w:val="24"/>
          <w:szCs w:val="24"/>
        </w:rPr>
        <w:t xml:space="preserve">que constituyen la Primera Etapa del Proyecto de Asentamiento Comunitario que desarrolla la </w:t>
      </w:r>
      <w:r w:rsidR="00B27A6D" w:rsidRPr="002E5690">
        <w:rPr>
          <w:rFonts w:ascii="Museo Sans 100" w:hAnsi="Museo Sans 100"/>
          <w:sz w:val="24"/>
          <w:szCs w:val="24"/>
        </w:rPr>
        <w:t>referida</w:t>
      </w:r>
      <w:r w:rsidRPr="002E5690">
        <w:rPr>
          <w:rFonts w:ascii="Museo Sans 100" w:hAnsi="Museo Sans 100"/>
          <w:sz w:val="24"/>
          <w:szCs w:val="24"/>
        </w:rPr>
        <w:t xml:space="preserve"> Asociación Cooperativa,</w:t>
      </w:r>
      <w:r w:rsidRPr="002E5690">
        <w:rPr>
          <w:rFonts w:ascii="Museo Sans 100" w:hAnsi="Museo Sans 100"/>
          <w:color w:val="000000" w:themeColor="text1"/>
          <w:sz w:val="24"/>
          <w:szCs w:val="24"/>
        </w:rPr>
        <w:t xml:space="preserve"> las cuales se encuentran aprobadas por el Centro Nacional de Registro</w:t>
      </w:r>
      <w:r w:rsidR="00B27A6D" w:rsidRPr="002E5690">
        <w:rPr>
          <w:rFonts w:ascii="Museo Sans 100" w:hAnsi="Museo Sans 100"/>
          <w:color w:val="000000" w:themeColor="text1"/>
          <w:sz w:val="24"/>
          <w:szCs w:val="24"/>
        </w:rPr>
        <w:t>s</w:t>
      </w:r>
      <w:r w:rsidRPr="002E5690">
        <w:rPr>
          <w:rFonts w:ascii="Museo Sans 100" w:hAnsi="Museo Sans 100"/>
          <w:color w:val="000000" w:themeColor="text1"/>
          <w:sz w:val="24"/>
          <w:szCs w:val="24"/>
        </w:rPr>
        <w:t>,</w:t>
      </w:r>
      <w:r w:rsidRPr="002E5690">
        <w:rPr>
          <w:rFonts w:ascii="Museo Sans 100" w:hAnsi="Museo Sans 100"/>
          <w:sz w:val="24"/>
          <w:szCs w:val="24"/>
        </w:rPr>
        <w:t xml:space="preserve">  quedando pendiente para transferir en una segunda etapa </w:t>
      </w:r>
      <w:r w:rsidR="007F3AA9">
        <w:rPr>
          <w:rFonts w:ascii="Museo Sans 100" w:hAnsi="Museo Sans 100"/>
          <w:sz w:val="24"/>
          <w:szCs w:val="24"/>
        </w:rPr>
        <w:t xml:space="preserve">de </w:t>
      </w:r>
      <w:r w:rsidRPr="002E5690">
        <w:rPr>
          <w:rFonts w:ascii="Museo Sans 100" w:hAnsi="Museo Sans 100"/>
          <w:sz w:val="24"/>
          <w:szCs w:val="24"/>
        </w:rPr>
        <w:t xml:space="preserve">8 porciones, a favor de otro grupo de asociados y colonos, la que se acordará oportunamente a través de Asamblea General extraordinaria de asociados. </w:t>
      </w:r>
      <w:r w:rsidR="003A4274">
        <w:rPr>
          <w:rFonts w:ascii="Museo Sans 100" w:hAnsi="Museo Sans 100"/>
          <w:sz w:val="24"/>
          <w:szCs w:val="24"/>
        </w:rPr>
        <w:t xml:space="preserve"> </w:t>
      </w:r>
      <w:r w:rsidRPr="002E5690">
        <w:rPr>
          <w:rFonts w:ascii="Museo Sans 100" w:hAnsi="Museo Sans 100"/>
          <w:sz w:val="24"/>
          <w:szCs w:val="24"/>
        </w:rPr>
        <w:t>Al respecto después de analizado el expediente del caso e informe técnico, la Gerencia Legal hace las siguientes</w:t>
      </w:r>
      <w:r w:rsidRPr="002E5690">
        <w:rPr>
          <w:rFonts w:ascii="Museo Sans 100" w:hAnsi="Museo Sans 100"/>
          <w:b/>
          <w:sz w:val="24"/>
          <w:szCs w:val="24"/>
        </w:rPr>
        <w:t xml:space="preserve"> consideraciones</w:t>
      </w:r>
      <w:r w:rsidRPr="002E5690">
        <w:rPr>
          <w:rFonts w:ascii="Museo Sans 100" w:hAnsi="Museo Sans 100"/>
          <w:sz w:val="24"/>
          <w:szCs w:val="24"/>
        </w:rPr>
        <w:t>:</w:t>
      </w:r>
    </w:p>
    <w:p w:rsidR="00FB7245" w:rsidRPr="002E5690" w:rsidRDefault="00FB7245" w:rsidP="002E5690">
      <w:pPr>
        <w:jc w:val="both"/>
        <w:rPr>
          <w:rFonts w:ascii="Museo Sans 100" w:hAnsi="Museo Sans 100"/>
          <w:sz w:val="24"/>
          <w:szCs w:val="24"/>
        </w:rPr>
      </w:pPr>
    </w:p>
    <w:p w:rsidR="00FB7245" w:rsidRPr="002E5690" w:rsidRDefault="00FB7245" w:rsidP="00386B07">
      <w:pPr>
        <w:pStyle w:val="Prrafodelista"/>
        <w:numPr>
          <w:ilvl w:val="0"/>
          <w:numId w:val="19"/>
        </w:numPr>
        <w:tabs>
          <w:tab w:val="left" w:pos="7671"/>
        </w:tabs>
        <w:contextualSpacing/>
        <w:jc w:val="both"/>
        <w:rPr>
          <w:rFonts w:ascii="Museo Sans 100" w:hAnsi="Museo Sans 100"/>
          <w:b/>
          <w:color w:val="FF0000"/>
          <w:sz w:val="24"/>
          <w:szCs w:val="24"/>
          <w:lang w:val="es-MX"/>
        </w:rPr>
      </w:pPr>
      <w:r w:rsidRPr="002E5690">
        <w:rPr>
          <w:rFonts w:ascii="Museo Sans 100" w:eastAsia="Times New Roman" w:hAnsi="Museo Sans 100"/>
          <w:sz w:val="24"/>
          <w:szCs w:val="24"/>
          <w:lang w:eastAsia="es-ES"/>
        </w:rPr>
        <w:t xml:space="preserve">Que en el Punto XVIII del Acta de Sesión Ordinaria 09-2019 de fecha 3 de mayo 2019, la Junta Directiva acordó Modificar el Acuerdo Primero del Punto XXIII del Acta de Sesión Ordinaria 19-2018, de fecha 24 de septiembre de 2018, en los siguientes términos: </w:t>
      </w:r>
      <w:r w:rsidRPr="002E5690">
        <w:rPr>
          <w:rFonts w:ascii="Museo Sans 100" w:hAnsi="Museo Sans 100"/>
          <w:b/>
          <w:sz w:val="24"/>
          <w:szCs w:val="24"/>
        </w:rPr>
        <w:t>a)</w:t>
      </w:r>
      <w:r w:rsidRPr="002E5690">
        <w:rPr>
          <w:rFonts w:ascii="Museo Sans 100" w:hAnsi="Museo Sans 100"/>
          <w:sz w:val="24"/>
          <w:szCs w:val="24"/>
        </w:rPr>
        <w:t xml:space="preserve"> Corregir las áreas y cantidad de inmuebles </w:t>
      </w:r>
      <w:r w:rsidRPr="002E5690">
        <w:rPr>
          <w:rFonts w:ascii="Museo Sans 100" w:hAnsi="Museo Sans 100"/>
          <w:color w:val="000000" w:themeColor="text1"/>
          <w:sz w:val="24"/>
          <w:szCs w:val="24"/>
        </w:rPr>
        <w:t xml:space="preserve">resultantes del Proyecto de Asentamiento Comunitario, </w:t>
      </w:r>
      <w:r w:rsidRPr="002E5690">
        <w:rPr>
          <w:rFonts w:ascii="Museo Sans 100" w:hAnsi="Museo Sans 100"/>
          <w:sz w:val="24"/>
          <w:szCs w:val="24"/>
        </w:rPr>
        <w:t xml:space="preserve">siendo las correctas las establecidas en el considerando IV del referido </w:t>
      </w:r>
      <w:r w:rsidR="00B27A6D" w:rsidRPr="002E5690">
        <w:rPr>
          <w:rFonts w:ascii="Museo Sans 100" w:hAnsi="Museo Sans 100"/>
          <w:sz w:val="24"/>
          <w:szCs w:val="24"/>
        </w:rPr>
        <w:t>punto de acta</w:t>
      </w:r>
      <w:r w:rsidRPr="002E5690">
        <w:rPr>
          <w:rFonts w:ascii="Museo Sans 100" w:hAnsi="Museo Sans 100"/>
          <w:sz w:val="24"/>
          <w:szCs w:val="24"/>
        </w:rPr>
        <w:t xml:space="preserve">, y </w:t>
      </w:r>
      <w:r w:rsidRPr="002E5690">
        <w:rPr>
          <w:rFonts w:ascii="Museo Sans 100" w:hAnsi="Museo Sans 100"/>
          <w:b/>
          <w:sz w:val="24"/>
          <w:szCs w:val="24"/>
        </w:rPr>
        <w:t>b)</w:t>
      </w:r>
      <w:r w:rsidRPr="002E5690">
        <w:rPr>
          <w:rFonts w:ascii="Museo Sans 100" w:hAnsi="Museo Sans 100"/>
          <w:sz w:val="24"/>
          <w:szCs w:val="24"/>
        </w:rPr>
        <w:t xml:space="preserve"> excluir los inmuebles identificados como: </w:t>
      </w:r>
      <w:r w:rsidRPr="002E5690">
        <w:rPr>
          <w:rFonts w:ascii="Museo Sans 100" w:eastAsia="Times New Roman" w:hAnsi="Museo Sans 100"/>
          <w:b/>
          <w:bCs/>
          <w:sz w:val="24"/>
          <w:szCs w:val="24"/>
        </w:rPr>
        <w:t xml:space="preserve">LOS NACANES PRIMERA PORCION DEL INMUEBLE “C”, </w:t>
      </w:r>
      <w:r w:rsidRPr="002E5690">
        <w:rPr>
          <w:rFonts w:ascii="Museo Sans 100" w:eastAsia="Times New Roman" w:hAnsi="Museo Sans 100"/>
          <w:sz w:val="24"/>
          <w:szCs w:val="24"/>
        </w:rPr>
        <w:t xml:space="preserve">de una extensión superficial de </w:t>
      </w:r>
      <w:r w:rsidRPr="002E5690">
        <w:rPr>
          <w:rFonts w:ascii="Museo Sans 100" w:eastAsia="Times New Roman" w:hAnsi="Museo Sans 100"/>
          <w:b/>
          <w:sz w:val="24"/>
          <w:szCs w:val="24"/>
        </w:rPr>
        <w:t>1,048,693.25</w:t>
      </w:r>
      <w:r w:rsidR="00B27A6D" w:rsidRPr="002E5690">
        <w:rPr>
          <w:rFonts w:ascii="Museo Sans 100" w:eastAsia="Times New Roman" w:hAnsi="Museo Sans 100"/>
          <w:b/>
          <w:bCs/>
          <w:sz w:val="24"/>
          <w:szCs w:val="24"/>
        </w:rPr>
        <w:t xml:space="preserve"> Mts²</w:t>
      </w:r>
      <w:r w:rsidRPr="002E5690">
        <w:rPr>
          <w:rFonts w:ascii="Museo Sans 100" w:eastAsia="Times New Roman" w:hAnsi="Museo Sans 100"/>
          <w:bCs/>
          <w:sz w:val="24"/>
          <w:szCs w:val="24"/>
        </w:rPr>
        <w:t>.</w:t>
      </w:r>
      <w:r w:rsidRPr="002E5690">
        <w:rPr>
          <w:rFonts w:ascii="Museo Sans 100" w:eastAsia="Times New Roman" w:hAnsi="Museo Sans 100"/>
          <w:sz w:val="24"/>
          <w:szCs w:val="24"/>
        </w:rPr>
        <w:t xml:space="preserve"> inscrita bajo la Matrícula </w:t>
      </w:r>
      <w:r w:rsidR="005A423B">
        <w:rPr>
          <w:rFonts w:ascii="Museo Sans 100" w:eastAsia="Times New Roman" w:hAnsi="Museo Sans 100"/>
          <w:b/>
          <w:bCs/>
          <w:sz w:val="24"/>
          <w:szCs w:val="24"/>
        </w:rPr>
        <w:t>----</w:t>
      </w:r>
      <w:r w:rsidRPr="002E5690">
        <w:rPr>
          <w:rFonts w:ascii="Museo Sans 100" w:eastAsia="Times New Roman" w:hAnsi="Museo Sans 100"/>
          <w:b/>
          <w:bCs/>
          <w:sz w:val="24"/>
          <w:szCs w:val="24"/>
        </w:rPr>
        <w:t>-00000;</w:t>
      </w:r>
      <w:r w:rsidRPr="002E5690">
        <w:rPr>
          <w:rFonts w:ascii="Museo Sans 100" w:eastAsia="Times New Roman" w:hAnsi="Museo Sans 100"/>
          <w:bCs/>
          <w:sz w:val="24"/>
          <w:szCs w:val="24"/>
        </w:rPr>
        <w:t xml:space="preserve"> </w:t>
      </w:r>
      <w:r w:rsidRPr="002E5690">
        <w:rPr>
          <w:rFonts w:ascii="Museo Sans 100" w:eastAsia="Times New Roman" w:hAnsi="Museo Sans 100"/>
          <w:b/>
          <w:bCs/>
          <w:sz w:val="24"/>
          <w:szCs w:val="24"/>
        </w:rPr>
        <w:t>EL MODELO Y EL SALITRILLO, SEGUNDA PORCION DEL INMUEBLE “C”,</w:t>
      </w:r>
      <w:r w:rsidRPr="002E5690">
        <w:rPr>
          <w:rFonts w:ascii="Museo Sans 100" w:eastAsia="Times New Roman" w:hAnsi="Museo Sans 100"/>
          <w:bCs/>
          <w:sz w:val="24"/>
          <w:szCs w:val="24"/>
        </w:rPr>
        <w:t xml:space="preserve"> </w:t>
      </w:r>
      <w:r w:rsidRPr="002E5690">
        <w:rPr>
          <w:rFonts w:ascii="Museo Sans 100" w:eastAsia="Times New Roman" w:hAnsi="Museo Sans 100"/>
          <w:sz w:val="24"/>
          <w:szCs w:val="24"/>
        </w:rPr>
        <w:t xml:space="preserve">de una extensión superficial de </w:t>
      </w:r>
      <w:r w:rsidRPr="002E5690">
        <w:rPr>
          <w:rFonts w:ascii="Museo Sans 100" w:eastAsia="Times New Roman" w:hAnsi="Museo Sans 100"/>
          <w:b/>
          <w:bCs/>
          <w:sz w:val="24"/>
          <w:szCs w:val="24"/>
        </w:rPr>
        <w:t xml:space="preserve">834,067,26 </w:t>
      </w:r>
      <w:r w:rsidR="00B27A6D" w:rsidRPr="002E5690">
        <w:rPr>
          <w:rFonts w:ascii="Museo Sans 100" w:eastAsia="Times New Roman" w:hAnsi="Museo Sans 100"/>
          <w:b/>
          <w:bCs/>
          <w:sz w:val="24"/>
          <w:szCs w:val="24"/>
        </w:rPr>
        <w:t>Mts²</w:t>
      </w:r>
      <w:r w:rsidRPr="002E5690">
        <w:rPr>
          <w:rFonts w:ascii="Museo Sans 100" w:eastAsia="Times New Roman" w:hAnsi="Museo Sans 100"/>
          <w:b/>
          <w:bCs/>
          <w:sz w:val="24"/>
          <w:szCs w:val="24"/>
        </w:rPr>
        <w:t>.</w:t>
      </w:r>
      <w:r w:rsidRPr="002E5690">
        <w:rPr>
          <w:rFonts w:ascii="Museo Sans 100" w:eastAsia="Times New Roman" w:hAnsi="Museo Sans 100"/>
          <w:sz w:val="24"/>
          <w:szCs w:val="24"/>
        </w:rPr>
        <w:t xml:space="preserve"> inscrita bajo la Matrícula </w:t>
      </w:r>
      <w:r w:rsidR="005A423B">
        <w:rPr>
          <w:rFonts w:ascii="Museo Sans 100" w:eastAsia="Times New Roman" w:hAnsi="Museo Sans 100"/>
          <w:b/>
          <w:bCs/>
          <w:sz w:val="24"/>
          <w:szCs w:val="24"/>
        </w:rPr>
        <w:t>---</w:t>
      </w:r>
      <w:r w:rsidRPr="002E5690">
        <w:rPr>
          <w:rFonts w:ascii="Museo Sans 100" w:eastAsia="Times New Roman" w:hAnsi="Museo Sans 100"/>
          <w:b/>
          <w:bCs/>
          <w:sz w:val="24"/>
          <w:szCs w:val="24"/>
        </w:rPr>
        <w:t>-00000</w:t>
      </w:r>
      <w:r w:rsidRPr="002E5690">
        <w:rPr>
          <w:rFonts w:ascii="Museo Sans 100" w:eastAsia="Times New Roman" w:hAnsi="Museo Sans 100"/>
          <w:b/>
          <w:sz w:val="24"/>
          <w:szCs w:val="24"/>
        </w:rPr>
        <w:t>;</w:t>
      </w:r>
      <w:r w:rsidRPr="002E5690">
        <w:rPr>
          <w:rFonts w:ascii="Museo Sans 100" w:eastAsia="Times New Roman" w:hAnsi="Museo Sans 100"/>
          <w:sz w:val="24"/>
          <w:szCs w:val="24"/>
        </w:rPr>
        <w:t xml:space="preserve"> </w:t>
      </w:r>
      <w:r w:rsidRPr="002E5690">
        <w:rPr>
          <w:rFonts w:ascii="Museo Sans 100" w:eastAsia="Times New Roman" w:hAnsi="Museo Sans 100"/>
          <w:b/>
          <w:bCs/>
          <w:sz w:val="24"/>
          <w:szCs w:val="24"/>
        </w:rPr>
        <w:t>EL BOTADERO TERCERA PORCION DEL INMUEBLE “C”,</w:t>
      </w:r>
      <w:r w:rsidRPr="002E5690">
        <w:rPr>
          <w:rFonts w:ascii="Museo Sans 100" w:eastAsia="Times New Roman" w:hAnsi="Museo Sans 100"/>
          <w:bCs/>
          <w:sz w:val="24"/>
          <w:szCs w:val="24"/>
        </w:rPr>
        <w:t xml:space="preserve"> </w:t>
      </w:r>
      <w:r w:rsidRPr="002E5690">
        <w:rPr>
          <w:rFonts w:ascii="Museo Sans 100" w:eastAsia="Times New Roman" w:hAnsi="Museo Sans 100"/>
          <w:sz w:val="24"/>
          <w:szCs w:val="24"/>
        </w:rPr>
        <w:t xml:space="preserve">de una extensión superficial de </w:t>
      </w:r>
      <w:r w:rsidR="00B27A6D" w:rsidRPr="002E5690">
        <w:rPr>
          <w:rFonts w:ascii="Museo Sans 100" w:eastAsia="Times New Roman" w:hAnsi="Museo Sans 100"/>
          <w:b/>
          <w:bCs/>
          <w:sz w:val="24"/>
          <w:szCs w:val="24"/>
        </w:rPr>
        <w:t>76,111.50 Mts²</w:t>
      </w:r>
      <w:r w:rsidRPr="002E5690">
        <w:rPr>
          <w:rFonts w:ascii="Museo Sans 100" w:eastAsia="Times New Roman" w:hAnsi="Museo Sans 100"/>
          <w:b/>
          <w:bCs/>
          <w:sz w:val="24"/>
          <w:szCs w:val="24"/>
        </w:rPr>
        <w:t>.</w:t>
      </w:r>
      <w:r w:rsidRPr="002E5690">
        <w:rPr>
          <w:rFonts w:ascii="Museo Sans 100" w:eastAsia="Times New Roman" w:hAnsi="Museo Sans 100"/>
          <w:sz w:val="24"/>
          <w:szCs w:val="24"/>
        </w:rPr>
        <w:t xml:space="preserve"> inscrita bajo la Matrícula </w:t>
      </w:r>
      <w:r w:rsidR="005A423B">
        <w:rPr>
          <w:rFonts w:ascii="Museo Sans 100" w:eastAsia="Times New Roman" w:hAnsi="Museo Sans 100"/>
          <w:b/>
          <w:bCs/>
          <w:sz w:val="24"/>
          <w:szCs w:val="24"/>
        </w:rPr>
        <w:t>----</w:t>
      </w:r>
      <w:r w:rsidRPr="002E5690">
        <w:rPr>
          <w:rFonts w:ascii="Museo Sans 100" w:eastAsia="Times New Roman" w:hAnsi="Museo Sans 100"/>
          <w:b/>
          <w:bCs/>
          <w:sz w:val="24"/>
          <w:szCs w:val="24"/>
        </w:rPr>
        <w:t>-00000; y TABLÓN NÚMERO CUATRO, CUARTA PORCION DEL INMUEBLE “C”,</w:t>
      </w:r>
      <w:r w:rsidRPr="002E5690">
        <w:rPr>
          <w:rFonts w:ascii="Museo Sans 100" w:eastAsia="Times New Roman" w:hAnsi="Museo Sans 100"/>
          <w:bCs/>
          <w:sz w:val="24"/>
          <w:szCs w:val="24"/>
        </w:rPr>
        <w:t xml:space="preserve"> </w:t>
      </w:r>
      <w:r w:rsidRPr="002E5690">
        <w:rPr>
          <w:rFonts w:ascii="Museo Sans 100" w:eastAsia="Times New Roman" w:hAnsi="Museo Sans 100"/>
          <w:sz w:val="24"/>
          <w:szCs w:val="24"/>
        </w:rPr>
        <w:t xml:space="preserve">de una extensión superficial de </w:t>
      </w:r>
      <w:r w:rsidRPr="002E5690">
        <w:rPr>
          <w:rFonts w:ascii="Museo Sans 100" w:eastAsia="Times New Roman" w:hAnsi="Museo Sans 100"/>
          <w:b/>
          <w:bCs/>
          <w:sz w:val="24"/>
          <w:szCs w:val="24"/>
        </w:rPr>
        <w:t xml:space="preserve">61,190.50 </w:t>
      </w:r>
      <w:r w:rsidR="00B27A6D" w:rsidRPr="002E5690">
        <w:rPr>
          <w:rFonts w:ascii="Museo Sans 100" w:eastAsia="Times New Roman" w:hAnsi="Museo Sans 100"/>
          <w:b/>
          <w:bCs/>
          <w:sz w:val="24"/>
          <w:szCs w:val="24"/>
        </w:rPr>
        <w:t>Mts²</w:t>
      </w:r>
      <w:r w:rsidRPr="002E5690">
        <w:rPr>
          <w:rFonts w:ascii="Museo Sans 100" w:eastAsia="Times New Roman" w:hAnsi="Museo Sans 100"/>
          <w:b/>
          <w:bCs/>
          <w:sz w:val="24"/>
          <w:szCs w:val="24"/>
        </w:rPr>
        <w:t>.</w:t>
      </w:r>
      <w:r w:rsidRPr="002E5690">
        <w:rPr>
          <w:rFonts w:ascii="Museo Sans 100" w:eastAsia="Times New Roman" w:hAnsi="Museo Sans 100"/>
          <w:sz w:val="24"/>
          <w:szCs w:val="24"/>
        </w:rPr>
        <w:t xml:space="preserve"> Inscrita bajo la Matrícula </w:t>
      </w:r>
      <w:r w:rsidR="005A423B">
        <w:rPr>
          <w:rFonts w:ascii="Museo Sans 100" w:eastAsia="Times New Roman" w:hAnsi="Museo Sans 100"/>
          <w:b/>
          <w:bCs/>
          <w:sz w:val="24"/>
          <w:szCs w:val="24"/>
        </w:rPr>
        <w:t>----</w:t>
      </w:r>
      <w:r w:rsidRPr="002E5690">
        <w:rPr>
          <w:rFonts w:ascii="Museo Sans 100" w:eastAsia="Times New Roman" w:hAnsi="Museo Sans 100"/>
          <w:b/>
          <w:bCs/>
          <w:sz w:val="24"/>
          <w:szCs w:val="24"/>
        </w:rPr>
        <w:t>-00000</w:t>
      </w:r>
      <w:r w:rsidRPr="002E5690">
        <w:rPr>
          <w:rFonts w:ascii="Museo Sans 100" w:hAnsi="Museo Sans 100"/>
          <w:b/>
          <w:sz w:val="24"/>
          <w:szCs w:val="24"/>
        </w:rPr>
        <w:t>;</w:t>
      </w:r>
      <w:r w:rsidRPr="002E5690">
        <w:rPr>
          <w:rFonts w:ascii="Museo Sans 100" w:hAnsi="Museo Sans 100"/>
          <w:sz w:val="24"/>
          <w:szCs w:val="24"/>
        </w:rPr>
        <w:t xml:space="preserve"> por no formar parte del proyecto.</w:t>
      </w:r>
    </w:p>
    <w:p w:rsidR="00FB7245" w:rsidRPr="002E5690" w:rsidRDefault="00FB7245" w:rsidP="002E5690">
      <w:pPr>
        <w:pStyle w:val="Prrafodelista"/>
        <w:tabs>
          <w:tab w:val="left" w:pos="7671"/>
        </w:tabs>
        <w:ind w:left="795"/>
        <w:jc w:val="both"/>
        <w:rPr>
          <w:rFonts w:ascii="Museo Sans 100" w:hAnsi="Museo Sans 100"/>
          <w:b/>
          <w:color w:val="FF0000"/>
          <w:sz w:val="24"/>
          <w:szCs w:val="24"/>
          <w:lang w:val="es-MX"/>
        </w:rPr>
      </w:pPr>
    </w:p>
    <w:p w:rsidR="00FB7245" w:rsidRPr="005A423B" w:rsidRDefault="00FB7245" w:rsidP="003A4274">
      <w:pPr>
        <w:pStyle w:val="Prrafodelista"/>
        <w:numPr>
          <w:ilvl w:val="0"/>
          <w:numId w:val="19"/>
        </w:numPr>
        <w:tabs>
          <w:tab w:val="left" w:pos="7671"/>
        </w:tabs>
        <w:contextualSpacing/>
        <w:jc w:val="both"/>
        <w:rPr>
          <w:rFonts w:ascii="Museo Sans 100" w:eastAsia="Times New Roman" w:hAnsi="Museo Sans 100"/>
          <w:sz w:val="24"/>
          <w:szCs w:val="24"/>
          <w:lang w:val="es-ES" w:eastAsia="es-ES"/>
        </w:rPr>
      </w:pPr>
      <w:r w:rsidRPr="002E5690">
        <w:rPr>
          <w:rFonts w:ascii="Museo Sans 100" w:hAnsi="Museo Sans 100"/>
          <w:sz w:val="24"/>
          <w:szCs w:val="24"/>
        </w:rPr>
        <w:t xml:space="preserve">En el Acuerdo objeto de Modificación se estableció, que de conformidad a los planos aprobados, el proyecto sería desarrollado </w:t>
      </w:r>
      <w:r w:rsidRPr="002E5690">
        <w:rPr>
          <w:rFonts w:ascii="Museo Sans 100" w:hAnsi="Museo Sans 100"/>
          <w:color w:val="000000" w:themeColor="text1"/>
          <w:sz w:val="24"/>
          <w:szCs w:val="24"/>
        </w:rPr>
        <w:t xml:space="preserve">en 12 inmuebles </w:t>
      </w:r>
      <w:r w:rsidRPr="002E5690">
        <w:rPr>
          <w:rFonts w:ascii="Museo Sans 100" w:hAnsi="Museo Sans 100"/>
          <w:sz w:val="24"/>
          <w:szCs w:val="24"/>
        </w:rPr>
        <w:t>propiedad de la ACPA Los Lagartos de R.L., identificados registralmente como:</w:t>
      </w:r>
      <w:r w:rsidRPr="002E5690">
        <w:rPr>
          <w:rFonts w:ascii="Museo Sans 100" w:eastAsia="Times New Roman" w:hAnsi="Museo Sans 100"/>
          <w:b/>
          <w:sz w:val="24"/>
          <w:szCs w:val="24"/>
          <w:lang w:val="es-ES" w:eastAsia="es-ES"/>
        </w:rPr>
        <w:t xml:space="preserve"> 1)</w:t>
      </w:r>
      <w:r w:rsidRPr="002E5690">
        <w:rPr>
          <w:rFonts w:ascii="Museo Sans 100" w:eastAsia="Times New Roman" w:hAnsi="Museo Sans 100"/>
          <w:b/>
          <w:bCs/>
          <w:sz w:val="24"/>
          <w:szCs w:val="24"/>
        </w:rPr>
        <w:t xml:space="preserve"> HACIENDA LOS LAGARTOS INMUEBLE “A”, </w:t>
      </w:r>
      <w:r w:rsidRPr="002E5690">
        <w:rPr>
          <w:rFonts w:ascii="Museo Sans 100" w:eastAsia="Times New Roman" w:hAnsi="Museo Sans 100"/>
          <w:sz w:val="24"/>
          <w:szCs w:val="24"/>
        </w:rPr>
        <w:t xml:space="preserve">de una extensión superficial de </w:t>
      </w:r>
      <w:r w:rsidRPr="002E5690">
        <w:rPr>
          <w:rFonts w:ascii="Museo Sans 100" w:eastAsia="Times New Roman" w:hAnsi="Museo Sans 100"/>
          <w:b/>
          <w:bCs/>
          <w:sz w:val="24"/>
          <w:szCs w:val="24"/>
        </w:rPr>
        <w:t xml:space="preserve">5,302,399.95 </w:t>
      </w:r>
      <w:r w:rsidR="00B27A6D" w:rsidRPr="002E5690">
        <w:rPr>
          <w:rFonts w:ascii="Museo Sans 100" w:eastAsia="Times New Roman" w:hAnsi="Museo Sans 100"/>
          <w:b/>
          <w:bCs/>
          <w:sz w:val="24"/>
          <w:szCs w:val="24"/>
        </w:rPr>
        <w:t>Mts²</w:t>
      </w:r>
      <w:r w:rsidRPr="002E5690">
        <w:rPr>
          <w:rFonts w:ascii="Museo Sans 100" w:eastAsia="Times New Roman" w:hAnsi="Museo Sans 100"/>
          <w:b/>
          <w:bCs/>
          <w:sz w:val="24"/>
          <w:szCs w:val="24"/>
        </w:rPr>
        <w:t>.</w:t>
      </w:r>
      <w:r w:rsidRPr="002E5690">
        <w:rPr>
          <w:rFonts w:ascii="Museo Sans 100" w:eastAsia="Times New Roman" w:hAnsi="Museo Sans 100"/>
          <w:sz w:val="24"/>
          <w:szCs w:val="24"/>
        </w:rPr>
        <w:t xml:space="preserve"> Inscrita bajo la Matrícula </w:t>
      </w:r>
      <w:r w:rsidR="005A423B">
        <w:rPr>
          <w:rFonts w:ascii="Museo Sans 100" w:eastAsia="Times New Roman" w:hAnsi="Museo Sans 100"/>
          <w:b/>
          <w:bCs/>
          <w:sz w:val="24"/>
          <w:szCs w:val="24"/>
        </w:rPr>
        <w:t>----</w:t>
      </w:r>
      <w:r w:rsidRPr="002E5690">
        <w:rPr>
          <w:rFonts w:ascii="Museo Sans 100" w:eastAsia="Times New Roman" w:hAnsi="Museo Sans 100"/>
          <w:b/>
          <w:bCs/>
          <w:sz w:val="24"/>
          <w:szCs w:val="24"/>
        </w:rPr>
        <w:t>-</w:t>
      </w:r>
      <w:r w:rsidRPr="003A4274">
        <w:rPr>
          <w:rFonts w:ascii="Museo Sans 100" w:eastAsia="Times New Roman" w:hAnsi="Museo Sans 100"/>
          <w:b/>
          <w:bCs/>
          <w:sz w:val="24"/>
          <w:szCs w:val="24"/>
        </w:rPr>
        <w:t>00000;</w:t>
      </w:r>
      <w:r w:rsidRPr="003A4274">
        <w:rPr>
          <w:rFonts w:ascii="Museo Sans 100" w:eastAsia="Times New Roman" w:hAnsi="Museo Sans 100"/>
          <w:sz w:val="24"/>
          <w:szCs w:val="24"/>
        </w:rPr>
        <w:t xml:space="preserve"> </w:t>
      </w:r>
      <w:r w:rsidRPr="003A4274">
        <w:rPr>
          <w:rFonts w:ascii="Museo Sans 100" w:eastAsia="Times New Roman" w:hAnsi="Museo Sans 100"/>
          <w:b/>
          <w:sz w:val="24"/>
          <w:szCs w:val="24"/>
        </w:rPr>
        <w:t>2)</w:t>
      </w:r>
      <w:r w:rsidRPr="003A4274">
        <w:rPr>
          <w:rFonts w:ascii="Museo Sans 100" w:eastAsia="Times New Roman" w:hAnsi="Museo Sans 100"/>
          <w:sz w:val="24"/>
          <w:szCs w:val="24"/>
        </w:rPr>
        <w:t xml:space="preserve"> </w:t>
      </w:r>
      <w:r w:rsidRPr="003A4274">
        <w:rPr>
          <w:rFonts w:ascii="Museo Sans 100" w:eastAsia="Times New Roman" w:hAnsi="Museo Sans 100"/>
          <w:b/>
          <w:bCs/>
          <w:sz w:val="24"/>
          <w:szCs w:val="24"/>
        </w:rPr>
        <w:t xml:space="preserve">HACIENDA LOS LAGARTOS INMUEBLE “A”, SEGUNDA PORCION, </w:t>
      </w:r>
      <w:r w:rsidRPr="003A4274">
        <w:rPr>
          <w:rFonts w:ascii="Museo Sans 100" w:eastAsia="Times New Roman" w:hAnsi="Museo Sans 100"/>
          <w:sz w:val="24"/>
          <w:szCs w:val="24"/>
        </w:rPr>
        <w:t xml:space="preserve">de una extensión superficial de </w:t>
      </w:r>
      <w:r w:rsidRPr="003A4274">
        <w:rPr>
          <w:rFonts w:ascii="Museo Sans 100" w:eastAsia="Times New Roman" w:hAnsi="Museo Sans 100"/>
          <w:b/>
          <w:bCs/>
          <w:sz w:val="24"/>
          <w:szCs w:val="24"/>
        </w:rPr>
        <w:t xml:space="preserve">3,365,211.23 </w:t>
      </w:r>
      <w:r w:rsidR="00B27A6D" w:rsidRPr="003A4274">
        <w:rPr>
          <w:rFonts w:ascii="Museo Sans 100" w:eastAsia="Times New Roman" w:hAnsi="Museo Sans 100"/>
          <w:b/>
          <w:bCs/>
          <w:sz w:val="24"/>
          <w:szCs w:val="24"/>
        </w:rPr>
        <w:t>Mts²</w:t>
      </w:r>
      <w:r w:rsidRPr="003A4274">
        <w:rPr>
          <w:rFonts w:ascii="Museo Sans 100" w:eastAsia="Times New Roman" w:hAnsi="Museo Sans 100"/>
          <w:b/>
          <w:bCs/>
          <w:sz w:val="24"/>
          <w:szCs w:val="24"/>
        </w:rPr>
        <w:t>.</w:t>
      </w:r>
      <w:r w:rsidRPr="003A4274">
        <w:rPr>
          <w:rFonts w:ascii="Museo Sans 100" w:eastAsia="Times New Roman" w:hAnsi="Museo Sans 100"/>
          <w:sz w:val="24"/>
          <w:szCs w:val="24"/>
        </w:rPr>
        <w:t xml:space="preserve"> Inscrita bajo la </w:t>
      </w:r>
      <w:r w:rsidRPr="005A423B">
        <w:rPr>
          <w:rFonts w:ascii="Museo Sans 100" w:eastAsia="Times New Roman" w:hAnsi="Museo Sans 100"/>
          <w:sz w:val="24"/>
          <w:szCs w:val="24"/>
        </w:rPr>
        <w:t xml:space="preserve">Matrícula </w:t>
      </w:r>
      <w:r w:rsidR="005A423B">
        <w:rPr>
          <w:rFonts w:ascii="Museo Sans 100" w:eastAsia="Times New Roman" w:hAnsi="Museo Sans 100"/>
          <w:b/>
          <w:bCs/>
          <w:sz w:val="24"/>
          <w:szCs w:val="24"/>
        </w:rPr>
        <w:t>----</w:t>
      </w:r>
      <w:r w:rsidRPr="005A423B">
        <w:rPr>
          <w:rFonts w:ascii="Museo Sans 100" w:eastAsia="Times New Roman" w:hAnsi="Museo Sans 100"/>
          <w:b/>
          <w:bCs/>
          <w:sz w:val="24"/>
          <w:szCs w:val="24"/>
        </w:rPr>
        <w:t xml:space="preserve">-00000, 3) HACIENDA LA PUERTA PORCIÓN PRIMERA DEL INMUEBLE “B”, </w:t>
      </w:r>
      <w:r w:rsidRPr="005A423B">
        <w:rPr>
          <w:rFonts w:ascii="Museo Sans 100" w:eastAsia="Times New Roman" w:hAnsi="Museo Sans 100"/>
          <w:sz w:val="24"/>
          <w:szCs w:val="24"/>
        </w:rPr>
        <w:t xml:space="preserve">de una extensión superficial de </w:t>
      </w:r>
      <w:r w:rsidR="00B27A6D" w:rsidRPr="005A423B">
        <w:rPr>
          <w:rFonts w:ascii="Museo Sans 100" w:eastAsia="Times New Roman" w:hAnsi="Museo Sans 100"/>
          <w:b/>
          <w:bCs/>
          <w:sz w:val="24"/>
          <w:szCs w:val="24"/>
        </w:rPr>
        <w:t>259,442.00 Mts²</w:t>
      </w:r>
      <w:r w:rsidRPr="005A423B">
        <w:rPr>
          <w:rFonts w:ascii="Museo Sans 100" w:eastAsia="Times New Roman" w:hAnsi="Museo Sans 100"/>
          <w:b/>
          <w:bCs/>
          <w:sz w:val="24"/>
          <w:szCs w:val="24"/>
        </w:rPr>
        <w:t>.</w:t>
      </w:r>
      <w:r w:rsidRPr="005A423B">
        <w:rPr>
          <w:rFonts w:ascii="Museo Sans 100" w:eastAsia="Times New Roman" w:hAnsi="Museo Sans 100"/>
          <w:sz w:val="24"/>
          <w:szCs w:val="24"/>
        </w:rPr>
        <w:t xml:space="preserve"> Inscrita bajo la Matrícula </w:t>
      </w:r>
      <w:r w:rsidR="005A423B">
        <w:rPr>
          <w:rFonts w:ascii="Museo Sans 100" w:eastAsia="Times New Roman" w:hAnsi="Museo Sans 100"/>
          <w:b/>
          <w:bCs/>
          <w:sz w:val="24"/>
          <w:szCs w:val="24"/>
        </w:rPr>
        <w:t>---</w:t>
      </w:r>
      <w:r w:rsidRPr="005A423B">
        <w:rPr>
          <w:rFonts w:ascii="Museo Sans 100" w:eastAsia="Times New Roman" w:hAnsi="Museo Sans 100"/>
          <w:b/>
          <w:bCs/>
          <w:sz w:val="24"/>
          <w:szCs w:val="24"/>
        </w:rPr>
        <w:t xml:space="preserve">-00000; 4) HACIENDA LOS LAGARTOS TERCERA PORCION DEL INMUEBLE “A”, </w:t>
      </w:r>
      <w:r w:rsidRPr="005A423B">
        <w:rPr>
          <w:rFonts w:ascii="Museo Sans 100" w:eastAsia="Times New Roman" w:hAnsi="Museo Sans 100"/>
          <w:sz w:val="24"/>
          <w:szCs w:val="24"/>
        </w:rPr>
        <w:t xml:space="preserve">de una extensión superficial de </w:t>
      </w:r>
      <w:r w:rsidR="00B27A6D" w:rsidRPr="005A423B">
        <w:rPr>
          <w:rFonts w:ascii="Museo Sans 100" w:eastAsia="Times New Roman" w:hAnsi="Museo Sans 100"/>
          <w:b/>
          <w:bCs/>
          <w:sz w:val="24"/>
          <w:szCs w:val="24"/>
        </w:rPr>
        <w:t>1,423,353.93 Mts²</w:t>
      </w:r>
      <w:r w:rsidRPr="005A423B">
        <w:rPr>
          <w:rFonts w:ascii="Museo Sans 100" w:eastAsia="Times New Roman" w:hAnsi="Museo Sans 100"/>
          <w:b/>
          <w:bCs/>
          <w:sz w:val="24"/>
          <w:szCs w:val="24"/>
        </w:rPr>
        <w:t>.</w:t>
      </w:r>
      <w:r w:rsidRPr="005A423B">
        <w:rPr>
          <w:rFonts w:ascii="Museo Sans 100" w:eastAsia="Times New Roman" w:hAnsi="Museo Sans 100"/>
          <w:sz w:val="24"/>
          <w:szCs w:val="24"/>
        </w:rPr>
        <w:t xml:space="preserve"> Inscrita bajo la Matrícula </w:t>
      </w:r>
      <w:r w:rsidR="005A423B">
        <w:rPr>
          <w:rFonts w:ascii="Museo Sans 100" w:eastAsia="Times New Roman" w:hAnsi="Museo Sans 100"/>
          <w:b/>
          <w:bCs/>
          <w:sz w:val="24"/>
          <w:szCs w:val="24"/>
        </w:rPr>
        <w:t>----</w:t>
      </w:r>
      <w:r w:rsidRPr="005A423B">
        <w:rPr>
          <w:rFonts w:ascii="Museo Sans 100" w:eastAsia="Times New Roman" w:hAnsi="Museo Sans 100"/>
          <w:b/>
          <w:bCs/>
          <w:sz w:val="24"/>
          <w:szCs w:val="24"/>
        </w:rPr>
        <w:t xml:space="preserve">-00000; 5) PRIMERA PORCION DEL INMUEBLE “C”, </w:t>
      </w:r>
      <w:r w:rsidRPr="005A423B">
        <w:rPr>
          <w:rFonts w:ascii="Museo Sans 100" w:eastAsia="Times New Roman" w:hAnsi="Museo Sans 100"/>
          <w:sz w:val="24"/>
          <w:szCs w:val="24"/>
        </w:rPr>
        <w:t xml:space="preserve">de una extensión superficial de </w:t>
      </w:r>
      <w:r w:rsidRPr="005A423B">
        <w:rPr>
          <w:rFonts w:ascii="Museo Sans 100" w:eastAsia="Times New Roman" w:hAnsi="Museo Sans 100"/>
          <w:b/>
          <w:sz w:val="24"/>
          <w:szCs w:val="24"/>
        </w:rPr>
        <w:t>214,665.27</w:t>
      </w:r>
      <w:r w:rsidRPr="005A423B">
        <w:rPr>
          <w:rFonts w:ascii="Museo Sans 100" w:eastAsia="Times New Roman" w:hAnsi="Museo Sans 100"/>
          <w:sz w:val="24"/>
          <w:szCs w:val="24"/>
        </w:rPr>
        <w:t xml:space="preserve"> </w:t>
      </w:r>
      <w:r w:rsidR="00B27A6D" w:rsidRPr="005A423B">
        <w:rPr>
          <w:rFonts w:ascii="Museo Sans 100" w:eastAsia="Times New Roman" w:hAnsi="Museo Sans 100"/>
          <w:b/>
          <w:bCs/>
          <w:sz w:val="24"/>
          <w:szCs w:val="24"/>
        </w:rPr>
        <w:t>Mts²</w:t>
      </w:r>
      <w:r w:rsidRPr="005A423B">
        <w:rPr>
          <w:rFonts w:ascii="Museo Sans 100" w:eastAsia="Times New Roman" w:hAnsi="Museo Sans 100"/>
          <w:b/>
          <w:bCs/>
          <w:sz w:val="24"/>
          <w:szCs w:val="24"/>
        </w:rPr>
        <w:t>.</w:t>
      </w:r>
      <w:r w:rsidRPr="005A423B">
        <w:rPr>
          <w:rFonts w:ascii="Museo Sans 100" w:eastAsia="Times New Roman" w:hAnsi="Museo Sans 100"/>
          <w:sz w:val="24"/>
          <w:szCs w:val="24"/>
        </w:rPr>
        <w:t xml:space="preserve"> inscrita bajo la Matrícula </w:t>
      </w:r>
      <w:r w:rsidR="005A423B">
        <w:rPr>
          <w:rFonts w:ascii="Museo Sans 100" w:eastAsia="Times New Roman" w:hAnsi="Museo Sans 100"/>
          <w:b/>
          <w:bCs/>
          <w:sz w:val="24"/>
          <w:szCs w:val="24"/>
        </w:rPr>
        <w:t>---</w:t>
      </w:r>
      <w:r w:rsidRPr="005A423B">
        <w:rPr>
          <w:rFonts w:ascii="Museo Sans 100" w:eastAsia="Times New Roman" w:hAnsi="Museo Sans 100"/>
          <w:b/>
          <w:bCs/>
          <w:sz w:val="24"/>
          <w:szCs w:val="24"/>
        </w:rPr>
        <w:t xml:space="preserve">-00000; 6) SEXTA PORCION DEL INMUEBLE “B”, </w:t>
      </w:r>
      <w:r w:rsidRPr="005A423B">
        <w:rPr>
          <w:rFonts w:ascii="Museo Sans 100" w:eastAsia="Times New Roman" w:hAnsi="Museo Sans 100"/>
          <w:b/>
          <w:bCs/>
          <w:sz w:val="24"/>
          <w:szCs w:val="24"/>
        </w:rPr>
        <w:lastRenderedPageBreak/>
        <w:t xml:space="preserve">LUGAR LLAMADO LOMA ALTA, </w:t>
      </w:r>
      <w:r w:rsidRPr="005A423B">
        <w:rPr>
          <w:rFonts w:ascii="Museo Sans 100" w:eastAsia="Times New Roman" w:hAnsi="Museo Sans 100"/>
          <w:sz w:val="24"/>
          <w:szCs w:val="24"/>
        </w:rPr>
        <w:t xml:space="preserve">de una extensión superficial de </w:t>
      </w:r>
      <w:r w:rsidR="00B27A6D" w:rsidRPr="005A423B">
        <w:rPr>
          <w:rFonts w:ascii="Museo Sans 100" w:eastAsia="Times New Roman" w:hAnsi="Museo Sans 100"/>
          <w:b/>
          <w:bCs/>
          <w:sz w:val="24"/>
          <w:szCs w:val="24"/>
        </w:rPr>
        <w:t>67,016.30 Mts²</w:t>
      </w:r>
      <w:r w:rsidRPr="005A423B">
        <w:rPr>
          <w:rFonts w:ascii="Museo Sans 100" w:eastAsia="Times New Roman" w:hAnsi="Museo Sans 100"/>
          <w:b/>
          <w:bCs/>
          <w:sz w:val="24"/>
          <w:szCs w:val="24"/>
        </w:rPr>
        <w:t>.</w:t>
      </w:r>
      <w:r w:rsidRPr="005A423B">
        <w:rPr>
          <w:rFonts w:ascii="Museo Sans 100" w:eastAsia="Times New Roman" w:hAnsi="Museo Sans 100"/>
          <w:sz w:val="24"/>
          <w:szCs w:val="24"/>
        </w:rPr>
        <w:t xml:space="preserve"> Inscrita bajo la Matrícula </w:t>
      </w:r>
      <w:r w:rsidR="005A423B">
        <w:rPr>
          <w:rFonts w:ascii="Museo Sans 100" w:eastAsia="Times New Roman" w:hAnsi="Museo Sans 100"/>
          <w:b/>
          <w:bCs/>
          <w:sz w:val="24"/>
          <w:szCs w:val="24"/>
        </w:rPr>
        <w:t>----</w:t>
      </w:r>
      <w:r w:rsidRPr="005A423B">
        <w:rPr>
          <w:rFonts w:ascii="Museo Sans 100" w:eastAsia="Times New Roman" w:hAnsi="Museo Sans 100"/>
          <w:b/>
          <w:bCs/>
          <w:sz w:val="24"/>
          <w:szCs w:val="24"/>
        </w:rPr>
        <w:t xml:space="preserve">-00000; 7) HACIENDA  LA PUERTA INMUEBLE “B” PORCIÓN SEGUNDA, PORCION DENOMINADA LA PUERTA, </w:t>
      </w:r>
      <w:r w:rsidRPr="005A423B">
        <w:rPr>
          <w:rFonts w:ascii="Museo Sans 100" w:eastAsia="Times New Roman" w:hAnsi="Museo Sans 100"/>
          <w:sz w:val="24"/>
          <w:szCs w:val="24"/>
        </w:rPr>
        <w:t xml:space="preserve">de una extensión superficial de </w:t>
      </w:r>
      <w:r w:rsidR="00B27A6D" w:rsidRPr="005A423B">
        <w:rPr>
          <w:rFonts w:ascii="Museo Sans 100" w:eastAsia="Times New Roman" w:hAnsi="Museo Sans 100"/>
          <w:b/>
          <w:bCs/>
          <w:sz w:val="24"/>
          <w:szCs w:val="24"/>
        </w:rPr>
        <w:t>4,480,000.00 Mts²</w:t>
      </w:r>
      <w:r w:rsidRPr="005A423B">
        <w:rPr>
          <w:rFonts w:ascii="Museo Sans 100" w:eastAsia="Times New Roman" w:hAnsi="Museo Sans 100"/>
          <w:b/>
          <w:bCs/>
          <w:sz w:val="24"/>
          <w:szCs w:val="24"/>
        </w:rPr>
        <w:t>.</w:t>
      </w:r>
      <w:r w:rsidRPr="005A423B">
        <w:rPr>
          <w:rFonts w:ascii="Museo Sans 100" w:eastAsia="Times New Roman" w:hAnsi="Museo Sans 100"/>
          <w:sz w:val="24"/>
          <w:szCs w:val="24"/>
        </w:rPr>
        <w:t xml:space="preserve"> inscrita bajo la Matrícula </w:t>
      </w:r>
      <w:r w:rsidR="005A423B">
        <w:rPr>
          <w:rFonts w:ascii="Museo Sans 100" w:eastAsia="Times New Roman" w:hAnsi="Museo Sans 100"/>
          <w:b/>
          <w:bCs/>
          <w:sz w:val="24"/>
          <w:szCs w:val="24"/>
        </w:rPr>
        <w:t>----</w:t>
      </w:r>
      <w:r w:rsidRPr="005A423B">
        <w:rPr>
          <w:rFonts w:ascii="Museo Sans 100" w:eastAsia="Times New Roman" w:hAnsi="Museo Sans 100"/>
          <w:b/>
          <w:bCs/>
          <w:sz w:val="24"/>
          <w:szCs w:val="24"/>
        </w:rPr>
        <w:t xml:space="preserve">00000; 8) HACIENDA LA PUERTA TERCERA PORCIÓN DEL INMUEBLE “B”, </w:t>
      </w:r>
      <w:r w:rsidRPr="005A423B">
        <w:rPr>
          <w:rFonts w:ascii="Museo Sans 100" w:eastAsia="Times New Roman" w:hAnsi="Museo Sans 100"/>
          <w:sz w:val="24"/>
          <w:szCs w:val="24"/>
        </w:rPr>
        <w:t xml:space="preserve">de una extensión superficial de </w:t>
      </w:r>
      <w:r w:rsidRPr="005A423B">
        <w:rPr>
          <w:rFonts w:ascii="Museo Sans 100" w:eastAsia="Times New Roman" w:hAnsi="Museo Sans 100"/>
          <w:b/>
          <w:bCs/>
          <w:sz w:val="24"/>
          <w:szCs w:val="24"/>
        </w:rPr>
        <w:t xml:space="preserve">307,500.00 </w:t>
      </w:r>
      <w:r w:rsidR="00B27A6D" w:rsidRPr="005A423B">
        <w:rPr>
          <w:rFonts w:ascii="Museo Sans 100" w:eastAsia="Times New Roman" w:hAnsi="Museo Sans 100"/>
          <w:b/>
          <w:bCs/>
          <w:sz w:val="24"/>
          <w:szCs w:val="24"/>
        </w:rPr>
        <w:t>Mts²</w:t>
      </w:r>
      <w:r w:rsidRPr="005A423B">
        <w:rPr>
          <w:rFonts w:ascii="Museo Sans 100" w:eastAsia="Times New Roman" w:hAnsi="Museo Sans 100"/>
          <w:b/>
          <w:bCs/>
          <w:sz w:val="24"/>
          <w:szCs w:val="24"/>
        </w:rPr>
        <w:t>.</w:t>
      </w:r>
      <w:r w:rsidRPr="005A423B">
        <w:rPr>
          <w:rFonts w:ascii="Museo Sans 100" w:eastAsia="Times New Roman" w:hAnsi="Museo Sans 100"/>
          <w:sz w:val="24"/>
          <w:szCs w:val="24"/>
        </w:rPr>
        <w:t xml:space="preserve"> Inscrita bajo la Matrícula </w:t>
      </w:r>
      <w:r w:rsidR="005A423B">
        <w:rPr>
          <w:rFonts w:ascii="Museo Sans 100" w:eastAsia="Times New Roman" w:hAnsi="Museo Sans 100"/>
          <w:b/>
          <w:bCs/>
          <w:sz w:val="24"/>
          <w:szCs w:val="24"/>
        </w:rPr>
        <w:t>----</w:t>
      </w:r>
      <w:r w:rsidRPr="005A423B">
        <w:rPr>
          <w:rFonts w:ascii="Museo Sans 100" w:eastAsia="Times New Roman" w:hAnsi="Museo Sans 100"/>
          <w:b/>
          <w:bCs/>
          <w:sz w:val="24"/>
          <w:szCs w:val="24"/>
        </w:rPr>
        <w:t xml:space="preserve">-00000; 9) CUARTA PORCION INMUEBLE “B”, EN EL VALLE GUASCOLIO O HUASCOLIO, </w:t>
      </w:r>
      <w:r w:rsidRPr="005A423B">
        <w:rPr>
          <w:rFonts w:ascii="Museo Sans 100" w:eastAsia="Times New Roman" w:hAnsi="Museo Sans 100"/>
          <w:sz w:val="24"/>
          <w:szCs w:val="24"/>
        </w:rPr>
        <w:t xml:space="preserve">de una extensión superficial de </w:t>
      </w:r>
      <w:r w:rsidRPr="005A423B">
        <w:rPr>
          <w:rFonts w:ascii="Museo Sans 100" w:eastAsia="Times New Roman" w:hAnsi="Museo Sans 100"/>
          <w:b/>
          <w:bCs/>
          <w:sz w:val="24"/>
          <w:szCs w:val="24"/>
        </w:rPr>
        <w:t xml:space="preserve">41,700.00 </w:t>
      </w:r>
      <w:r w:rsidR="00B27A6D" w:rsidRPr="005A423B">
        <w:rPr>
          <w:rFonts w:ascii="Museo Sans 100" w:eastAsia="Times New Roman" w:hAnsi="Museo Sans 100"/>
          <w:b/>
          <w:bCs/>
          <w:sz w:val="24"/>
          <w:szCs w:val="24"/>
        </w:rPr>
        <w:t>Mts²</w:t>
      </w:r>
      <w:r w:rsidRPr="005A423B">
        <w:rPr>
          <w:rFonts w:ascii="Museo Sans 100" w:eastAsia="Times New Roman" w:hAnsi="Museo Sans 100"/>
          <w:b/>
          <w:bCs/>
          <w:sz w:val="24"/>
          <w:szCs w:val="24"/>
        </w:rPr>
        <w:t>.</w:t>
      </w:r>
      <w:r w:rsidRPr="005A423B">
        <w:rPr>
          <w:rFonts w:ascii="Museo Sans 100" w:eastAsia="Times New Roman" w:hAnsi="Museo Sans 100"/>
          <w:sz w:val="24"/>
          <w:szCs w:val="24"/>
        </w:rPr>
        <w:t xml:space="preserve"> Inscrita bajo la Matrícula </w:t>
      </w:r>
      <w:r w:rsidR="005A423B">
        <w:rPr>
          <w:rFonts w:ascii="Museo Sans 100" w:eastAsia="Times New Roman" w:hAnsi="Museo Sans 100"/>
          <w:b/>
          <w:bCs/>
          <w:sz w:val="24"/>
          <w:szCs w:val="24"/>
        </w:rPr>
        <w:t>----</w:t>
      </w:r>
      <w:r w:rsidRPr="005A423B">
        <w:rPr>
          <w:rFonts w:ascii="Museo Sans 100" w:eastAsia="Times New Roman" w:hAnsi="Museo Sans 100"/>
          <w:b/>
          <w:bCs/>
          <w:sz w:val="24"/>
          <w:szCs w:val="24"/>
        </w:rPr>
        <w:t>-00000</w:t>
      </w:r>
      <w:r w:rsidRPr="005A423B">
        <w:rPr>
          <w:rFonts w:ascii="Museo Sans 100" w:eastAsia="Times New Roman" w:hAnsi="Museo Sans 100"/>
          <w:sz w:val="24"/>
          <w:szCs w:val="24"/>
        </w:rPr>
        <w:t xml:space="preserve">; </w:t>
      </w:r>
      <w:r w:rsidRPr="005A423B">
        <w:rPr>
          <w:rFonts w:ascii="Museo Sans 100" w:eastAsia="Times New Roman" w:hAnsi="Museo Sans 100"/>
          <w:b/>
          <w:sz w:val="24"/>
          <w:szCs w:val="24"/>
        </w:rPr>
        <w:t>10)</w:t>
      </w:r>
      <w:r w:rsidRPr="005A423B">
        <w:rPr>
          <w:rFonts w:ascii="Museo Sans 100" w:eastAsia="Times New Roman" w:hAnsi="Museo Sans 100"/>
          <w:sz w:val="24"/>
          <w:szCs w:val="24"/>
        </w:rPr>
        <w:t xml:space="preserve"> </w:t>
      </w:r>
      <w:r w:rsidRPr="005A423B">
        <w:rPr>
          <w:rFonts w:ascii="Museo Sans 100" w:eastAsia="Times New Roman" w:hAnsi="Museo Sans 100"/>
          <w:b/>
          <w:bCs/>
          <w:sz w:val="24"/>
          <w:szCs w:val="24"/>
        </w:rPr>
        <w:t xml:space="preserve">SEPTIMA PORCION DEL INMUEBLE “B”, EN EL UJUSHTE LIMPIO Y LAS PLAHUISTES, </w:t>
      </w:r>
      <w:r w:rsidRPr="005A423B">
        <w:rPr>
          <w:rFonts w:ascii="Museo Sans 100" w:eastAsia="Times New Roman" w:hAnsi="Museo Sans 100"/>
          <w:sz w:val="24"/>
          <w:szCs w:val="24"/>
        </w:rPr>
        <w:t xml:space="preserve">de una extensión superficial de </w:t>
      </w:r>
      <w:r w:rsidRPr="005A423B">
        <w:rPr>
          <w:rFonts w:ascii="Museo Sans 100" w:eastAsia="Times New Roman" w:hAnsi="Museo Sans 100"/>
          <w:b/>
          <w:sz w:val="24"/>
          <w:szCs w:val="24"/>
        </w:rPr>
        <w:t>28</w:t>
      </w:r>
      <w:r w:rsidRPr="005A423B">
        <w:rPr>
          <w:rFonts w:ascii="Museo Sans 100" w:eastAsia="Times New Roman" w:hAnsi="Museo Sans 100"/>
          <w:b/>
          <w:bCs/>
          <w:sz w:val="24"/>
          <w:szCs w:val="24"/>
        </w:rPr>
        <w:t xml:space="preserve">,000.00 </w:t>
      </w:r>
      <w:r w:rsidR="00B27A6D" w:rsidRPr="005A423B">
        <w:rPr>
          <w:rFonts w:ascii="Museo Sans 100" w:eastAsia="Times New Roman" w:hAnsi="Museo Sans 100"/>
          <w:b/>
          <w:bCs/>
          <w:sz w:val="24"/>
          <w:szCs w:val="24"/>
        </w:rPr>
        <w:t>Mts²</w:t>
      </w:r>
      <w:r w:rsidRPr="005A423B">
        <w:rPr>
          <w:rFonts w:ascii="Museo Sans 100" w:eastAsia="Times New Roman" w:hAnsi="Museo Sans 100"/>
          <w:b/>
          <w:bCs/>
          <w:sz w:val="24"/>
          <w:szCs w:val="24"/>
        </w:rPr>
        <w:t>.</w:t>
      </w:r>
      <w:r w:rsidRPr="005A423B">
        <w:rPr>
          <w:rFonts w:ascii="Museo Sans 100" w:eastAsia="Times New Roman" w:hAnsi="Museo Sans 100"/>
          <w:sz w:val="24"/>
          <w:szCs w:val="24"/>
        </w:rPr>
        <w:t xml:space="preserve"> inscrita bajo la </w:t>
      </w:r>
      <w:r w:rsidR="005A423B">
        <w:rPr>
          <w:rFonts w:ascii="Museo Sans 100" w:eastAsia="Times New Roman" w:hAnsi="Museo Sans 100"/>
          <w:sz w:val="24"/>
          <w:szCs w:val="24"/>
        </w:rPr>
        <w:t>----</w:t>
      </w:r>
      <w:r w:rsidRPr="005A423B">
        <w:rPr>
          <w:rFonts w:ascii="Museo Sans 100" w:eastAsia="Times New Roman" w:hAnsi="Museo Sans 100"/>
          <w:sz w:val="24"/>
          <w:szCs w:val="24"/>
        </w:rPr>
        <w:t xml:space="preserve"> </w:t>
      </w:r>
      <w:r w:rsidRPr="005A423B">
        <w:rPr>
          <w:rFonts w:ascii="Museo Sans 100" w:eastAsia="Times New Roman" w:hAnsi="Museo Sans 100"/>
          <w:b/>
          <w:bCs/>
          <w:sz w:val="24"/>
          <w:szCs w:val="24"/>
        </w:rPr>
        <w:t>10007278-00000</w:t>
      </w:r>
      <w:r w:rsidRPr="005A423B">
        <w:rPr>
          <w:rFonts w:ascii="Museo Sans 100" w:eastAsia="Times New Roman" w:hAnsi="Museo Sans 100"/>
          <w:sz w:val="24"/>
          <w:szCs w:val="24"/>
        </w:rPr>
        <w:t xml:space="preserve">; </w:t>
      </w:r>
      <w:r w:rsidRPr="005A423B">
        <w:rPr>
          <w:rFonts w:ascii="Museo Sans 100" w:eastAsia="Times New Roman" w:hAnsi="Museo Sans 100"/>
          <w:b/>
          <w:sz w:val="24"/>
          <w:szCs w:val="24"/>
        </w:rPr>
        <w:t>11)</w:t>
      </w:r>
      <w:r w:rsidRPr="005A423B">
        <w:rPr>
          <w:rFonts w:ascii="Museo Sans 100" w:eastAsia="Times New Roman" w:hAnsi="Museo Sans 100"/>
          <w:sz w:val="24"/>
          <w:szCs w:val="24"/>
        </w:rPr>
        <w:t xml:space="preserve"> </w:t>
      </w:r>
      <w:r w:rsidRPr="005A423B">
        <w:rPr>
          <w:rFonts w:ascii="Museo Sans 100" w:eastAsia="Times New Roman" w:hAnsi="Museo Sans 100"/>
          <w:b/>
          <w:bCs/>
          <w:sz w:val="24"/>
          <w:szCs w:val="24"/>
        </w:rPr>
        <w:t xml:space="preserve">QUINTA PORCION DEL INMUEBLE “B” PORCION “a”, </w:t>
      </w:r>
      <w:r w:rsidRPr="005A423B">
        <w:rPr>
          <w:rFonts w:ascii="Museo Sans 100" w:eastAsia="Times New Roman" w:hAnsi="Museo Sans 100"/>
          <w:sz w:val="24"/>
          <w:szCs w:val="24"/>
        </w:rPr>
        <w:t xml:space="preserve">de una extensión superficial de </w:t>
      </w:r>
      <w:r w:rsidR="00B27A6D" w:rsidRPr="005A423B">
        <w:rPr>
          <w:rFonts w:ascii="Museo Sans 100" w:eastAsia="Times New Roman" w:hAnsi="Museo Sans 100"/>
          <w:b/>
          <w:bCs/>
          <w:sz w:val="24"/>
          <w:szCs w:val="24"/>
        </w:rPr>
        <w:t>5,000.00 Mts²</w:t>
      </w:r>
      <w:r w:rsidRPr="005A423B">
        <w:rPr>
          <w:rFonts w:ascii="Museo Sans 100" w:eastAsia="Times New Roman" w:hAnsi="Museo Sans 100"/>
          <w:b/>
          <w:bCs/>
          <w:sz w:val="24"/>
          <w:szCs w:val="24"/>
        </w:rPr>
        <w:t>.</w:t>
      </w:r>
      <w:r w:rsidRPr="005A423B">
        <w:rPr>
          <w:rFonts w:ascii="Museo Sans 100" w:eastAsia="Times New Roman" w:hAnsi="Museo Sans 100"/>
          <w:sz w:val="24"/>
          <w:szCs w:val="24"/>
        </w:rPr>
        <w:t xml:space="preserve"> inscrita bajo la Matrícula </w:t>
      </w:r>
      <w:r w:rsidR="005A423B">
        <w:rPr>
          <w:rFonts w:ascii="Museo Sans 100" w:eastAsia="Times New Roman" w:hAnsi="Museo Sans 100"/>
          <w:b/>
          <w:bCs/>
          <w:sz w:val="24"/>
          <w:szCs w:val="24"/>
        </w:rPr>
        <w:t>---</w:t>
      </w:r>
      <w:r w:rsidRPr="005A423B">
        <w:rPr>
          <w:rFonts w:ascii="Museo Sans 100" w:eastAsia="Times New Roman" w:hAnsi="Museo Sans 100"/>
          <w:b/>
          <w:bCs/>
          <w:sz w:val="24"/>
          <w:szCs w:val="24"/>
        </w:rPr>
        <w:t>-00000;</w:t>
      </w:r>
      <w:r w:rsidRPr="005A423B">
        <w:rPr>
          <w:rFonts w:ascii="Museo Sans 100" w:eastAsia="Times New Roman" w:hAnsi="Museo Sans 100"/>
          <w:b/>
          <w:sz w:val="24"/>
          <w:szCs w:val="24"/>
        </w:rPr>
        <w:t xml:space="preserve"> 12)</w:t>
      </w:r>
      <w:r w:rsidRPr="005A423B">
        <w:rPr>
          <w:rFonts w:ascii="Museo Sans 100" w:eastAsia="Times New Roman" w:hAnsi="Museo Sans 100"/>
          <w:sz w:val="24"/>
          <w:szCs w:val="24"/>
        </w:rPr>
        <w:t xml:space="preserve"> </w:t>
      </w:r>
      <w:r w:rsidRPr="005A423B">
        <w:rPr>
          <w:rFonts w:ascii="Museo Sans 100" w:eastAsia="Times New Roman" w:hAnsi="Museo Sans 100"/>
          <w:b/>
          <w:bCs/>
          <w:sz w:val="24"/>
          <w:szCs w:val="24"/>
        </w:rPr>
        <w:t xml:space="preserve">QUINTA PORCION DEL INMUEBLE “B” PORCION “b”, </w:t>
      </w:r>
      <w:r w:rsidRPr="005A423B">
        <w:rPr>
          <w:rFonts w:ascii="Museo Sans 100" w:eastAsia="Times New Roman" w:hAnsi="Museo Sans 100"/>
          <w:sz w:val="24"/>
          <w:szCs w:val="24"/>
        </w:rPr>
        <w:t xml:space="preserve">de una extensión superficial de </w:t>
      </w:r>
      <w:r w:rsidR="00B27A6D" w:rsidRPr="005A423B">
        <w:rPr>
          <w:rFonts w:ascii="Museo Sans 100" w:eastAsia="Times New Roman" w:hAnsi="Museo Sans 100"/>
          <w:b/>
          <w:bCs/>
          <w:sz w:val="24"/>
          <w:szCs w:val="24"/>
        </w:rPr>
        <w:t>2,700.00 Mts²</w:t>
      </w:r>
      <w:r w:rsidRPr="005A423B">
        <w:rPr>
          <w:rFonts w:ascii="Museo Sans 100" w:eastAsia="Times New Roman" w:hAnsi="Museo Sans 100"/>
          <w:b/>
          <w:bCs/>
          <w:sz w:val="24"/>
          <w:szCs w:val="24"/>
        </w:rPr>
        <w:t>.</w:t>
      </w:r>
      <w:r w:rsidRPr="005A423B">
        <w:rPr>
          <w:rFonts w:ascii="Museo Sans 100" w:eastAsia="Times New Roman" w:hAnsi="Museo Sans 100"/>
          <w:sz w:val="24"/>
          <w:szCs w:val="24"/>
        </w:rPr>
        <w:t xml:space="preserve"> inscrita bajo la Matrícula </w:t>
      </w:r>
      <w:r w:rsidR="005A423B">
        <w:rPr>
          <w:rFonts w:ascii="Museo Sans 100" w:eastAsia="Times New Roman" w:hAnsi="Museo Sans 100"/>
          <w:b/>
          <w:bCs/>
          <w:sz w:val="24"/>
          <w:szCs w:val="24"/>
        </w:rPr>
        <w:t>----</w:t>
      </w:r>
      <w:r w:rsidRPr="005A423B">
        <w:rPr>
          <w:rFonts w:ascii="Museo Sans 100" w:eastAsia="Times New Roman" w:hAnsi="Museo Sans 100"/>
          <w:b/>
          <w:bCs/>
          <w:sz w:val="24"/>
          <w:szCs w:val="24"/>
        </w:rPr>
        <w:t xml:space="preserve">-00000; </w:t>
      </w:r>
      <w:r w:rsidRPr="005A423B">
        <w:rPr>
          <w:rFonts w:ascii="Museo Sans 100" w:eastAsia="Times New Roman" w:hAnsi="Museo Sans 100"/>
          <w:bCs/>
          <w:sz w:val="24"/>
          <w:szCs w:val="24"/>
        </w:rPr>
        <w:t>todas del Registro de</w:t>
      </w:r>
      <w:r w:rsidRPr="005A423B">
        <w:rPr>
          <w:rFonts w:ascii="Museo Sans 100" w:eastAsia="Times New Roman" w:hAnsi="Museo Sans 100"/>
          <w:b/>
          <w:bCs/>
          <w:sz w:val="24"/>
          <w:szCs w:val="24"/>
        </w:rPr>
        <w:t xml:space="preserve"> </w:t>
      </w:r>
      <w:r w:rsidRPr="005A423B">
        <w:rPr>
          <w:rFonts w:ascii="Museo Sans 100" w:eastAsia="Times New Roman" w:hAnsi="Museo Sans 100"/>
          <w:sz w:val="24"/>
          <w:szCs w:val="24"/>
        </w:rPr>
        <w:t>Propiedad Raíz e Hipotecas de la Tercera Sección de Occidente, departamento de Sonsonate</w:t>
      </w:r>
      <w:r w:rsidRPr="005A423B">
        <w:rPr>
          <w:rFonts w:ascii="Museo Sans 100" w:hAnsi="Museo Sans 100"/>
          <w:sz w:val="24"/>
          <w:szCs w:val="24"/>
        </w:rPr>
        <w:t>,</w:t>
      </w:r>
      <w:r w:rsidRPr="005A423B">
        <w:rPr>
          <w:rFonts w:ascii="Museo Sans 100" w:hAnsi="Museo Sans 100"/>
          <w:color w:val="000000" w:themeColor="text1"/>
          <w:sz w:val="24"/>
          <w:szCs w:val="24"/>
        </w:rPr>
        <w:t xml:space="preserve"> ubicados en </w:t>
      </w:r>
      <w:r w:rsidRPr="005A423B">
        <w:rPr>
          <w:rFonts w:ascii="Museo Sans 100" w:eastAsia="Times New Roman" w:hAnsi="Museo Sans 100"/>
          <w:sz w:val="24"/>
          <w:szCs w:val="24"/>
        </w:rPr>
        <w:t>jurisdicción de Armenia y San Julián,</w:t>
      </w:r>
      <w:r w:rsidRPr="005A423B">
        <w:rPr>
          <w:rFonts w:ascii="Museo Sans 100" w:hAnsi="Museo Sans 100"/>
          <w:color w:val="000000" w:themeColor="text1"/>
          <w:sz w:val="24"/>
          <w:szCs w:val="24"/>
        </w:rPr>
        <w:t xml:space="preserve"> departamento </w:t>
      </w:r>
      <w:r w:rsidRPr="005A423B">
        <w:rPr>
          <w:rFonts w:ascii="Museo Sans 100" w:hAnsi="Museo Sans 100"/>
          <w:color w:val="000000"/>
          <w:sz w:val="24"/>
          <w:szCs w:val="24"/>
        </w:rPr>
        <w:t>de Sonsonate</w:t>
      </w:r>
      <w:r w:rsidRPr="005A423B">
        <w:rPr>
          <w:rFonts w:ascii="Museo Sans 100" w:eastAsia="MS Mincho" w:hAnsi="Museo Sans 100"/>
          <w:color w:val="000000" w:themeColor="text1"/>
          <w:sz w:val="24"/>
          <w:szCs w:val="24"/>
          <w:lang w:eastAsia="es-ES"/>
        </w:rPr>
        <w:t>; sin embargo, después  de realizar el  levantamiento topográfico conforme a la realidad de campo en los inmuebles antes relacionados, se generaron nuevas porciones, presentándose consecuentemente nuevos planos de desmembración simple a fin de asignar su propia matrícula a cada una de aquellas, sobre las cuales finalmente se ejecutaría la Desmembración en cabeza de su Dueño, tal como se detalla a continuación:</w:t>
      </w:r>
    </w:p>
    <w:p w:rsidR="007F3AA9" w:rsidRDefault="007F3AA9" w:rsidP="007F3AA9">
      <w:pPr>
        <w:pStyle w:val="Prrafodelista"/>
        <w:tabs>
          <w:tab w:val="left" w:pos="7671"/>
        </w:tabs>
        <w:ind w:left="795"/>
        <w:contextualSpacing/>
        <w:jc w:val="both"/>
        <w:rPr>
          <w:rFonts w:ascii="Museo Sans 100" w:eastAsia="Times New Roman" w:hAnsi="Museo Sans 100"/>
          <w:sz w:val="24"/>
          <w:szCs w:val="24"/>
          <w:lang w:val="es-ES" w:eastAsia="es-ES"/>
        </w:rPr>
      </w:pPr>
    </w:p>
    <w:p w:rsidR="00FB7245" w:rsidRDefault="00FB7245" w:rsidP="00386B07">
      <w:pPr>
        <w:pStyle w:val="Prrafodelista"/>
        <w:numPr>
          <w:ilvl w:val="0"/>
          <w:numId w:val="58"/>
        </w:numPr>
        <w:tabs>
          <w:tab w:val="left" w:pos="7671"/>
        </w:tabs>
        <w:ind w:left="1151" w:hanging="357"/>
        <w:contextualSpacing/>
        <w:jc w:val="both"/>
        <w:rPr>
          <w:rFonts w:ascii="Museo Sans 100" w:hAnsi="Museo Sans 100"/>
          <w:b/>
          <w:color w:val="000000" w:themeColor="text1"/>
          <w:sz w:val="24"/>
          <w:szCs w:val="24"/>
          <w:lang w:val="es-MX"/>
        </w:rPr>
      </w:pPr>
      <w:r w:rsidRPr="002E5690">
        <w:rPr>
          <w:rFonts w:ascii="Museo Sans 100" w:hAnsi="Museo Sans 100"/>
          <w:b/>
          <w:color w:val="000000" w:themeColor="text1"/>
          <w:sz w:val="24"/>
          <w:szCs w:val="24"/>
          <w:lang w:val="es-MX"/>
        </w:rPr>
        <w:t xml:space="preserve">HACIENDA LOS LAGARTOS INMUEBLE “A” MATRICULA SEGÚN ANTECEDENTE </w:t>
      </w:r>
      <w:r w:rsidR="005A423B">
        <w:rPr>
          <w:rFonts w:ascii="Museo Sans 100" w:hAnsi="Museo Sans 100"/>
          <w:b/>
          <w:color w:val="000000" w:themeColor="text1"/>
          <w:sz w:val="24"/>
          <w:szCs w:val="24"/>
          <w:lang w:val="es-MX"/>
        </w:rPr>
        <w:t>----</w:t>
      </w:r>
      <w:r w:rsidRPr="002E5690">
        <w:rPr>
          <w:rFonts w:ascii="Museo Sans 100" w:hAnsi="Museo Sans 100"/>
          <w:b/>
          <w:color w:val="000000" w:themeColor="text1"/>
          <w:sz w:val="24"/>
          <w:szCs w:val="24"/>
          <w:lang w:val="es-MX"/>
        </w:rPr>
        <w:t>-00000</w:t>
      </w:r>
    </w:p>
    <w:p w:rsidR="007F3AA9" w:rsidRPr="002E5690" w:rsidRDefault="007F3AA9" w:rsidP="007F3AA9">
      <w:pPr>
        <w:pStyle w:val="Prrafodelista"/>
        <w:tabs>
          <w:tab w:val="left" w:pos="7671"/>
        </w:tabs>
        <w:ind w:left="1151"/>
        <w:contextualSpacing/>
        <w:jc w:val="both"/>
        <w:rPr>
          <w:rFonts w:ascii="Museo Sans 100" w:hAnsi="Museo Sans 100"/>
          <w:b/>
          <w:color w:val="000000" w:themeColor="text1"/>
          <w:sz w:val="24"/>
          <w:szCs w:val="24"/>
          <w:lang w:val="es-MX"/>
        </w:rPr>
      </w:pPr>
    </w:p>
    <w:tbl>
      <w:tblPr>
        <w:tblW w:w="8271" w:type="dxa"/>
        <w:tblInd w:w="799" w:type="dxa"/>
        <w:tblCellMar>
          <w:left w:w="70" w:type="dxa"/>
          <w:right w:w="70" w:type="dxa"/>
        </w:tblCellMar>
        <w:tblLook w:val="04A0" w:firstRow="1" w:lastRow="0" w:firstColumn="1" w:lastColumn="0" w:noHBand="0" w:noVBand="1"/>
      </w:tblPr>
      <w:tblGrid>
        <w:gridCol w:w="3858"/>
        <w:gridCol w:w="2628"/>
        <w:gridCol w:w="1785"/>
      </w:tblGrid>
      <w:tr w:rsidR="00FB7245" w:rsidRPr="00D634A4" w:rsidTr="007F3AA9">
        <w:trPr>
          <w:trHeight w:val="263"/>
        </w:trPr>
        <w:tc>
          <w:tcPr>
            <w:tcW w:w="8271"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2E5690" w:rsidRDefault="00FB7245" w:rsidP="005A423B">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 xml:space="preserve">EL CUJINAL UNO, MATRICULA: </w:t>
            </w:r>
            <w:r w:rsidR="005A423B">
              <w:rPr>
                <w:rFonts w:ascii="Museo Sans 100" w:eastAsia="Times New Roman" w:hAnsi="Museo Sans 100"/>
                <w:b/>
                <w:bCs/>
                <w:color w:val="000000" w:themeColor="text1"/>
              </w:rPr>
              <w:t>----</w:t>
            </w:r>
            <w:r w:rsidRPr="002E5690">
              <w:rPr>
                <w:rFonts w:ascii="Museo Sans 100" w:eastAsia="Times New Roman" w:hAnsi="Museo Sans 100"/>
                <w:b/>
                <w:bCs/>
                <w:color w:val="000000" w:themeColor="text1"/>
              </w:rPr>
              <w:t>-00000</w:t>
            </w:r>
          </w:p>
        </w:tc>
      </w:tr>
      <w:tr w:rsidR="00FB7245" w:rsidRPr="00D634A4" w:rsidTr="003A4274">
        <w:trPr>
          <w:trHeight w:val="263"/>
        </w:trPr>
        <w:tc>
          <w:tcPr>
            <w:tcW w:w="38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DESCRIPCION</w:t>
            </w:r>
          </w:p>
        </w:tc>
        <w:tc>
          <w:tcPr>
            <w:tcW w:w="262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AREAS (Has.)</w:t>
            </w:r>
          </w:p>
        </w:tc>
        <w:tc>
          <w:tcPr>
            <w:tcW w:w="178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AREAS(m2)</w:t>
            </w:r>
          </w:p>
        </w:tc>
      </w:tr>
      <w:tr w:rsidR="00FB7245" w:rsidRPr="00D634A4" w:rsidTr="003A4274">
        <w:trPr>
          <w:trHeight w:val="263"/>
        </w:trPr>
        <w:tc>
          <w:tcPr>
            <w:tcW w:w="38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5A423B">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Asentamiento Comunitario (</w:t>
            </w:r>
            <w:r w:rsidR="005A423B">
              <w:rPr>
                <w:rFonts w:ascii="Museo Sans 100" w:eastAsia="Times New Roman" w:hAnsi="Museo Sans 100"/>
                <w:b/>
                <w:bCs/>
                <w:color w:val="000000" w:themeColor="text1"/>
              </w:rPr>
              <w:t>---</w:t>
            </w:r>
            <w:r w:rsidRPr="002E5690">
              <w:rPr>
                <w:rFonts w:ascii="Museo Sans 100" w:eastAsia="Times New Roman" w:hAnsi="Museo Sans 100"/>
                <w:b/>
                <w:bCs/>
                <w:color w:val="000000" w:themeColor="text1"/>
              </w:rPr>
              <w:t>)</w:t>
            </w:r>
          </w:p>
        </w:tc>
        <w:tc>
          <w:tcPr>
            <w:tcW w:w="2628"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 </w:t>
            </w:r>
          </w:p>
        </w:tc>
        <w:tc>
          <w:tcPr>
            <w:tcW w:w="1785"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 </w:t>
            </w:r>
          </w:p>
        </w:tc>
      </w:tr>
      <w:tr w:rsidR="00FB7245" w:rsidRPr="00D634A4" w:rsidTr="003A4274">
        <w:trPr>
          <w:trHeight w:val="263"/>
        </w:trPr>
        <w:tc>
          <w:tcPr>
            <w:tcW w:w="38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5A423B">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POLIGONO A (</w:t>
            </w:r>
            <w:r w:rsidR="005A423B">
              <w:rPr>
                <w:rFonts w:ascii="Museo Sans 100" w:eastAsia="Times New Roman" w:hAnsi="Museo Sans 100"/>
                <w:color w:val="000000" w:themeColor="text1"/>
              </w:rPr>
              <w:t>----</w:t>
            </w:r>
            <w:r w:rsidRPr="002E5690">
              <w:rPr>
                <w:rFonts w:ascii="Museo Sans 100" w:eastAsia="Times New Roman" w:hAnsi="Museo Sans 100"/>
                <w:color w:val="000000" w:themeColor="text1"/>
              </w:rPr>
              <w:t xml:space="preserve"> Solar)</w:t>
            </w:r>
          </w:p>
        </w:tc>
        <w:tc>
          <w:tcPr>
            <w:tcW w:w="2628"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color w:val="000000" w:themeColor="text1"/>
              </w:rPr>
            </w:pPr>
            <w:r w:rsidRPr="002E5690">
              <w:rPr>
                <w:rFonts w:ascii="Museo Sans 100" w:eastAsia="Times New Roman" w:hAnsi="Museo Sans 100"/>
                <w:color w:val="000000" w:themeColor="text1"/>
              </w:rPr>
              <w:t xml:space="preserve">0 Has 16 As 4.54 Cas </w:t>
            </w:r>
          </w:p>
        </w:tc>
        <w:tc>
          <w:tcPr>
            <w:tcW w:w="1785"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1,604.54</w:t>
            </w:r>
          </w:p>
        </w:tc>
      </w:tr>
      <w:tr w:rsidR="00FB7245" w:rsidRPr="00D634A4" w:rsidTr="003A4274">
        <w:trPr>
          <w:trHeight w:val="263"/>
        </w:trPr>
        <w:tc>
          <w:tcPr>
            <w:tcW w:w="38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5A423B">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POLIGONO B (</w:t>
            </w:r>
            <w:r w:rsidR="005A423B">
              <w:rPr>
                <w:rFonts w:ascii="Museo Sans 100" w:eastAsia="Times New Roman" w:hAnsi="Museo Sans 100"/>
                <w:color w:val="000000" w:themeColor="text1"/>
              </w:rPr>
              <w:t>---</w:t>
            </w:r>
            <w:r w:rsidRPr="002E5690">
              <w:rPr>
                <w:rFonts w:ascii="Museo Sans 100" w:eastAsia="Times New Roman" w:hAnsi="Museo Sans 100"/>
                <w:color w:val="000000" w:themeColor="text1"/>
              </w:rPr>
              <w:t xml:space="preserve"> Solares)</w:t>
            </w:r>
          </w:p>
        </w:tc>
        <w:tc>
          <w:tcPr>
            <w:tcW w:w="262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color w:val="000000" w:themeColor="text1"/>
              </w:rPr>
            </w:pPr>
            <w:r w:rsidRPr="002E5690">
              <w:rPr>
                <w:rFonts w:ascii="Museo Sans 100" w:eastAsia="Times New Roman" w:hAnsi="Museo Sans 100"/>
                <w:color w:val="000000" w:themeColor="text1"/>
              </w:rPr>
              <w:t xml:space="preserve">1 Has 33 As 71.5 Cas </w:t>
            </w:r>
          </w:p>
        </w:tc>
        <w:tc>
          <w:tcPr>
            <w:tcW w:w="178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13,371.50</w:t>
            </w:r>
          </w:p>
        </w:tc>
      </w:tr>
      <w:tr w:rsidR="00FB7245" w:rsidRPr="00D634A4" w:rsidTr="003A4274">
        <w:trPr>
          <w:trHeight w:val="263"/>
        </w:trPr>
        <w:tc>
          <w:tcPr>
            <w:tcW w:w="38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5A423B">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POLIGONO C (</w:t>
            </w:r>
            <w:r w:rsidR="005A423B">
              <w:rPr>
                <w:rFonts w:ascii="Museo Sans 100" w:eastAsia="Times New Roman" w:hAnsi="Museo Sans 100"/>
                <w:color w:val="000000" w:themeColor="text1"/>
              </w:rPr>
              <w:t>----</w:t>
            </w:r>
            <w:r w:rsidRPr="002E5690">
              <w:rPr>
                <w:rFonts w:ascii="Museo Sans 100" w:eastAsia="Times New Roman" w:hAnsi="Museo Sans 100"/>
                <w:color w:val="000000" w:themeColor="text1"/>
              </w:rPr>
              <w:t>Solares)</w:t>
            </w:r>
          </w:p>
        </w:tc>
        <w:tc>
          <w:tcPr>
            <w:tcW w:w="2628"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color w:val="000000" w:themeColor="text1"/>
              </w:rPr>
            </w:pPr>
            <w:r w:rsidRPr="002E5690">
              <w:rPr>
                <w:rFonts w:ascii="Museo Sans 100" w:eastAsia="Times New Roman" w:hAnsi="Museo Sans 100"/>
                <w:color w:val="000000" w:themeColor="text1"/>
              </w:rPr>
              <w:t xml:space="preserve">0 Has 18 As 77.75 Cas </w:t>
            </w:r>
          </w:p>
        </w:tc>
        <w:tc>
          <w:tcPr>
            <w:tcW w:w="1785" w:type="dxa"/>
            <w:tcBorders>
              <w:top w:val="nil"/>
              <w:left w:val="nil"/>
              <w:bottom w:val="single" w:sz="4" w:space="0" w:color="auto"/>
              <w:right w:val="single" w:sz="4" w:space="0" w:color="auto"/>
            </w:tcBorders>
            <w:shd w:val="clear" w:color="auto" w:fill="FFFFFF" w:themeFill="background1"/>
            <w:noWrap/>
            <w:vAlign w:val="bottom"/>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1,877.75</w:t>
            </w:r>
          </w:p>
        </w:tc>
      </w:tr>
      <w:tr w:rsidR="00FB7245" w:rsidRPr="00D634A4" w:rsidTr="003A4274">
        <w:trPr>
          <w:trHeight w:val="263"/>
        </w:trPr>
        <w:tc>
          <w:tcPr>
            <w:tcW w:w="38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SUBTOTAL</w:t>
            </w:r>
          </w:p>
        </w:tc>
        <w:tc>
          <w:tcPr>
            <w:tcW w:w="2628"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 xml:space="preserve">1 Has 68 As 53.79 Cas </w:t>
            </w:r>
          </w:p>
        </w:tc>
        <w:tc>
          <w:tcPr>
            <w:tcW w:w="1785"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16,853.79</w:t>
            </w:r>
          </w:p>
        </w:tc>
      </w:tr>
      <w:tr w:rsidR="00FB7245" w:rsidRPr="00D634A4" w:rsidTr="003A4274">
        <w:trPr>
          <w:trHeight w:val="263"/>
        </w:trPr>
        <w:tc>
          <w:tcPr>
            <w:tcW w:w="38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2E5690"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Áreas</w:t>
            </w:r>
            <w:r w:rsidR="00FB7245" w:rsidRPr="002E5690">
              <w:rPr>
                <w:rFonts w:ascii="Museo Sans 100" w:eastAsia="Times New Roman" w:hAnsi="Museo Sans 100"/>
                <w:b/>
                <w:bCs/>
                <w:color w:val="000000" w:themeColor="text1"/>
              </w:rPr>
              <w:t xml:space="preserve"> Complementarias (1):</w:t>
            </w:r>
          </w:p>
        </w:tc>
        <w:tc>
          <w:tcPr>
            <w:tcW w:w="2628"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 </w:t>
            </w:r>
          </w:p>
        </w:tc>
        <w:tc>
          <w:tcPr>
            <w:tcW w:w="1785"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 </w:t>
            </w:r>
          </w:p>
        </w:tc>
      </w:tr>
      <w:tr w:rsidR="00FB7245" w:rsidRPr="00D634A4" w:rsidTr="003A4274">
        <w:trPr>
          <w:trHeight w:val="263"/>
        </w:trPr>
        <w:tc>
          <w:tcPr>
            <w:tcW w:w="38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CANCHA</w:t>
            </w:r>
          </w:p>
        </w:tc>
        <w:tc>
          <w:tcPr>
            <w:tcW w:w="2628"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color w:val="000000" w:themeColor="text1"/>
              </w:rPr>
            </w:pPr>
            <w:r w:rsidRPr="002E5690">
              <w:rPr>
                <w:rFonts w:ascii="Museo Sans 100" w:eastAsia="Times New Roman" w:hAnsi="Museo Sans 100"/>
                <w:color w:val="000000" w:themeColor="text1"/>
              </w:rPr>
              <w:t xml:space="preserve">0 Has 64 As 39.27 Cas </w:t>
            </w:r>
          </w:p>
        </w:tc>
        <w:tc>
          <w:tcPr>
            <w:tcW w:w="1785"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6,439.27</w:t>
            </w:r>
          </w:p>
        </w:tc>
      </w:tr>
      <w:tr w:rsidR="00FB7245" w:rsidRPr="00D634A4" w:rsidTr="003A4274">
        <w:trPr>
          <w:trHeight w:val="263"/>
        </w:trPr>
        <w:tc>
          <w:tcPr>
            <w:tcW w:w="38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SUBTOTAL</w:t>
            </w:r>
          </w:p>
        </w:tc>
        <w:tc>
          <w:tcPr>
            <w:tcW w:w="2628"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 xml:space="preserve">0 Has 64 As 39.27 Cas </w:t>
            </w:r>
          </w:p>
        </w:tc>
        <w:tc>
          <w:tcPr>
            <w:tcW w:w="1785"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6,439.27</w:t>
            </w:r>
          </w:p>
        </w:tc>
      </w:tr>
      <w:tr w:rsidR="00FB7245" w:rsidRPr="00D634A4" w:rsidTr="003A4274">
        <w:trPr>
          <w:trHeight w:val="263"/>
        </w:trPr>
        <w:tc>
          <w:tcPr>
            <w:tcW w:w="38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CALLE</w:t>
            </w:r>
          </w:p>
        </w:tc>
        <w:tc>
          <w:tcPr>
            <w:tcW w:w="2628"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color w:val="000000" w:themeColor="text1"/>
              </w:rPr>
            </w:pPr>
            <w:r w:rsidRPr="002E5690">
              <w:rPr>
                <w:rFonts w:ascii="Museo Sans 100" w:eastAsia="Times New Roman" w:hAnsi="Museo Sans 100"/>
                <w:color w:val="000000" w:themeColor="text1"/>
              </w:rPr>
              <w:t xml:space="preserve">0 Has 23 As 28 Cas </w:t>
            </w:r>
          </w:p>
        </w:tc>
        <w:tc>
          <w:tcPr>
            <w:tcW w:w="1785"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2,328.00</w:t>
            </w:r>
          </w:p>
        </w:tc>
      </w:tr>
      <w:tr w:rsidR="00FB7245" w:rsidRPr="00D634A4" w:rsidTr="003A4274">
        <w:trPr>
          <w:trHeight w:val="263"/>
        </w:trPr>
        <w:tc>
          <w:tcPr>
            <w:tcW w:w="38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AREA TOTAL DE PROYECTO</w:t>
            </w:r>
          </w:p>
        </w:tc>
        <w:tc>
          <w:tcPr>
            <w:tcW w:w="2628"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 xml:space="preserve">2 Has 56 As 21.06 Cas </w:t>
            </w:r>
          </w:p>
        </w:tc>
        <w:tc>
          <w:tcPr>
            <w:tcW w:w="1785"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25,621.06</w:t>
            </w:r>
          </w:p>
        </w:tc>
      </w:tr>
    </w:tbl>
    <w:p w:rsidR="00FB7245" w:rsidRPr="00D634A4" w:rsidRDefault="00FB7245" w:rsidP="00FB7245">
      <w:pPr>
        <w:jc w:val="center"/>
        <w:rPr>
          <w:rFonts w:ascii="Museo 500" w:hAnsi="Museo 500"/>
          <w:color w:val="000000" w:themeColor="text1"/>
          <w:sz w:val="24"/>
          <w:szCs w:val="24"/>
          <w:lang w:val="es-MX"/>
        </w:rPr>
      </w:pPr>
    </w:p>
    <w:p w:rsidR="00FB7245" w:rsidRPr="002E5690" w:rsidRDefault="005A423B" w:rsidP="00386B07">
      <w:pPr>
        <w:numPr>
          <w:ilvl w:val="0"/>
          <w:numId w:val="21"/>
        </w:numPr>
        <w:spacing w:after="80"/>
        <w:ind w:left="1701" w:hanging="567"/>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2E5690">
        <w:rPr>
          <w:rFonts w:ascii="Museo Sans 100" w:hAnsi="Museo Sans 100"/>
          <w:color w:val="000000" w:themeColor="text1"/>
          <w:sz w:val="24"/>
          <w:szCs w:val="24"/>
          <w:lang w:val="es-MX"/>
        </w:rPr>
        <w:t xml:space="preserve"> SOLARES</w:t>
      </w:r>
    </w:p>
    <w:p w:rsidR="00FB7245" w:rsidRPr="002E5690" w:rsidRDefault="00FB7245" w:rsidP="00386B07">
      <w:pPr>
        <w:numPr>
          <w:ilvl w:val="0"/>
          <w:numId w:val="21"/>
        </w:numPr>
        <w:spacing w:after="80"/>
        <w:ind w:left="1701" w:hanging="567"/>
        <w:contextualSpacing/>
        <w:rPr>
          <w:rFonts w:ascii="Museo Sans 100" w:hAnsi="Museo Sans 100"/>
          <w:color w:val="000000" w:themeColor="text1"/>
          <w:sz w:val="24"/>
          <w:szCs w:val="24"/>
          <w:lang w:val="es-MX"/>
        </w:rPr>
      </w:pPr>
      <w:r w:rsidRPr="002E5690">
        <w:rPr>
          <w:rFonts w:ascii="Museo Sans 100" w:hAnsi="Museo Sans 100"/>
          <w:color w:val="000000" w:themeColor="text1"/>
          <w:sz w:val="24"/>
          <w:szCs w:val="24"/>
          <w:lang w:val="es-MX"/>
        </w:rPr>
        <w:t>1 CANCHA</w:t>
      </w:r>
    </w:p>
    <w:p w:rsidR="00FB7245" w:rsidRPr="002E5690" w:rsidRDefault="00FB7245" w:rsidP="00386B07">
      <w:pPr>
        <w:numPr>
          <w:ilvl w:val="0"/>
          <w:numId w:val="21"/>
        </w:numPr>
        <w:spacing w:after="80"/>
        <w:ind w:left="1701" w:hanging="567"/>
        <w:contextualSpacing/>
        <w:rPr>
          <w:rFonts w:ascii="Museo Sans 100" w:hAnsi="Museo Sans 100"/>
          <w:color w:val="000000" w:themeColor="text1"/>
          <w:sz w:val="24"/>
          <w:szCs w:val="24"/>
          <w:lang w:val="es-MX"/>
        </w:rPr>
      </w:pPr>
      <w:r w:rsidRPr="002E5690">
        <w:rPr>
          <w:rFonts w:ascii="Museo Sans 100" w:hAnsi="Museo Sans 100"/>
          <w:color w:val="000000" w:themeColor="text1"/>
          <w:sz w:val="24"/>
          <w:szCs w:val="24"/>
          <w:lang w:val="es-MX"/>
        </w:rPr>
        <w:lastRenderedPageBreak/>
        <w:t>CALLES</w:t>
      </w:r>
    </w:p>
    <w:p w:rsidR="00FB7245" w:rsidRDefault="00FB7245" w:rsidP="00FB7245">
      <w:pPr>
        <w:contextualSpacing/>
        <w:rPr>
          <w:rFonts w:ascii="Museo 500" w:hAnsi="Museo 500"/>
          <w:color w:val="000000" w:themeColor="text1"/>
          <w:sz w:val="24"/>
          <w:szCs w:val="24"/>
          <w:lang w:val="es-MX"/>
        </w:rPr>
      </w:pPr>
    </w:p>
    <w:tbl>
      <w:tblPr>
        <w:tblW w:w="8235" w:type="dxa"/>
        <w:tblInd w:w="831" w:type="dxa"/>
        <w:tblCellMar>
          <w:left w:w="70" w:type="dxa"/>
          <w:right w:w="70" w:type="dxa"/>
        </w:tblCellMar>
        <w:tblLook w:val="04A0" w:firstRow="1" w:lastRow="0" w:firstColumn="1" w:lastColumn="0" w:noHBand="0" w:noVBand="1"/>
      </w:tblPr>
      <w:tblGrid>
        <w:gridCol w:w="3778"/>
        <w:gridCol w:w="2673"/>
        <w:gridCol w:w="1784"/>
      </w:tblGrid>
      <w:tr w:rsidR="00FB7245" w:rsidRPr="00D634A4" w:rsidTr="007F3AA9">
        <w:trPr>
          <w:trHeight w:val="245"/>
        </w:trPr>
        <w:tc>
          <w:tcPr>
            <w:tcW w:w="823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2E5690" w:rsidRDefault="00FB7245" w:rsidP="005A423B">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EL CUJINAL DOS, MATRICULA</w:t>
            </w:r>
            <w:r w:rsidR="005A423B">
              <w:rPr>
                <w:rFonts w:ascii="Museo Sans 100" w:eastAsia="Times New Roman" w:hAnsi="Museo Sans 100"/>
                <w:b/>
                <w:bCs/>
                <w:color w:val="000000" w:themeColor="text1"/>
              </w:rPr>
              <w:t>----</w:t>
            </w:r>
            <w:r w:rsidRPr="002E5690">
              <w:rPr>
                <w:rFonts w:ascii="Museo Sans 100" w:eastAsia="Times New Roman" w:hAnsi="Museo Sans 100"/>
                <w:b/>
                <w:bCs/>
                <w:color w:val="000000" w:themeColor="text1"/>
              </w:rPr>
              <w:t>-00000</w:t>
            </w:r>
          </w:p>
        </w:tc>
      </w:tr>
      <w:tr w:rsidR="00FB7245" w:rsidRPr="00D634A4" w:rsidTr="007F3AA9">
        <w:trPr>
          <w:trHeight w:val="245"/>
        </w:trPr>
        <w:tc>
          <w:tcPr>
            <w:tcW w:w="37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DESCRIPCION</w:t>
            </w:r>
          </w:p>
        </w:tc>
        <w:tc>
          <w:tcPr>
            <w:tcW w:w="2673"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AREAS (Has.)</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AREAS(m2)</w:t>
            </w:r>
          </w:p>
        </w:tc>
      </w:tr>
      <w:tr w:rsidR="00FB7245" w:rsidRPr="00D634A4" w:rsidTr="007F3AA9">
        <w:trPr>
          <w:trHeight w:val="245"/>
        </w:trPr>
        <w:tc>
          <w:tcPr>
            <w:tcW w:w="37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5A423B">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Asentamiento Comunitario (</w:t>
            </w:r>
            <w:r w:rsidR="005A423B">
              <w:rPr>
                <w:rFonts w:ascii="Museo Sans 100" w:eastAsia="Times New Roman" w:hAnsi="Museo Sans 100"/>
                <w:b/>
                <w:bCs/>
                <w:color w:val="000000" w:themeColor="text1"/>
              </w:rPr>
              <w:t>---</w:t>
            </w:r>
            <w:r w:rsidRPr="002E5690">
              <w:rPr>
                <w:rFonts w:ascii="Museo Sans 100" w:eastAsia="Times New Roman" w:hAnsi="Museo Sans 100"/>
                <w:b/>
                <w:bCs/>
                <w:color w:val="000000" w:themeColor="text1"/>
              </w:rPr>
              <w:t>)</w:t>
            </w:r>
          </w:p>
        </w:tc>
        <w:tc>
          <w:tcPr>
            <w:tcW w:w="2673"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 </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 </w:t>
            </w:r>
          </w:p>
        </w:tc>
      </w:tr>
      <w:tr w:rsidR="00FB7245" w:rsidRPr="00D634A4" w:rsidTr="007F3AA9">
        <w:trPr>
          <w:trHeight w:val="245"/>
        </w:trPr>
        <w:tc>
          <w:tcPr>
            <w:tcW w:w="37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5A423B">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POLIGONO A (</w:t>
            </w:r>
            <w:r w:rsidR="005A423B">
              <w:rPr>
                <w:rFonts w:ascii="Museo Sans 100" w:eastAsia="Times New Roman" w:hAnsi="Museo Sans 100"/>
                <w:color w:val="000000" w:themeColor="text1"/>
              </w:rPr>
              <w:t>---</w:t>
            </w:r>
            <w:r w:rsidRPr="002E5690">
              <w:rPr>
                <w:rFonts w:ascii="Museo Sans 100" w:eastAsia="Times New Roman" w:hAnsi="Museo Sans 100"/>
                <w:color w:val="000000" w:themeColor="text1"/>
              </w:rPr>
              <w:t>Solar)</w:t>
            </w:r>
          </w:p>
        </w:tc>
        <w:tc>
          <w:tcPr>
            <w:tcW w:w="267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color w:val="000000" w:themeColor="text1"/>
              </w:rPr>
            </w:pPr>
            <w:r w:rsidRPr="002E5690">
              <w:rPr>
                <w:rFonts w:ascii="Museo Sans 100" w:eastAsia="Times New Roman" w:hAnsi="Museo Sans 100"/>
                <w:color w:val="000000" w:themeColor="text1"/>
              </w:rPr>
              <w:t xml:space="preserve">0 Has 3 As 18.77 Cas </w:t>
            </w:r>
          </w:p>
        </w:tc>
        <w:tc>
          <w:tcPr>
            <w:tcW w:w="178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318.77</w:t>
            </w:r>
          </w:p>
        </w:tc>
      </w:tr>
      <w:tr w:rsidR="00FB7245" w:rsidRPr="00D634A4" w:rsidTr="007F3AA9">
        <w:trPr>
          <w:trHeight w:val="245"/>
        </w:trPr>
        <w:tc>
          <w:tcPr>
            <w:tcW w:w="37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5A423B">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POLIGONO B (</w:t>
            </w:r>
            <w:r w:rsidR="005A423B">
              <w:rPr>
                <w:rFonts w:ascii="Museo Sans 100" w:eastAsia="Times New Roman" w:hAnsi="Museo Sans 100"/>
                <w:color w:val="000000" w:themeColor="text1"/>
              </w:rPr>
              <w:t>---</w:t>
            </w:r>
            <w:r w:rsidRPr="002E5690">
              <w:rPr>
                <w:rFonts w:ascii="Museo Sans 100" w:eastAsia="Times New Roman" w:hAnsi="Museo Sans 100"/>
                <w:color w:val="000000" w:themeColor="text1"/>
              </w:rPr>
              <w:t xml:space="preserve"> Solares)</w:t>
            </w:r>
          </w:p>
        </w:tc>
        <w:tc>
          <w:tcPr>
            <w:tcW w:w="267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color w:val="000000" w:themeColor="text1"/>
              </w:rPr>
            </w:pPr>
            <w:r w:rsidRPr="002E5690">
              <w:rPr>
                <w:rFonts w:ascii="Museo Sans 100" w:eastAsia="Times New Roman" w:hAnsi="Museo Sans 100"/>
                <w:color w:val="000000" w:themeColor="text1"/>
              </w:rPr>
              <w:t xml:space="preserve">0 Has 24 As 53.02 Cas </w:t>
            </w:r>
          </w:p>
        </w:tc>
        <w:tc>
          <w:tcPr>
            <w:tcW w:w="178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2,453.02</w:t>
            </w:r>
          </w:p>
        </w:tc>
      </w:tr>
      <w:tr w:rsidR="00FB7245" w:rsidRPr="00D634A4" w:rsidTr="007F3AA9">
        <w:trPr>
          <w:trHeight w:val="245"/>
        </w:trPr>
        <w:tc>
          <w:tcPr>
            <w:tcW w:w="37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SUBTOTAL</w:t>
            </w:r>
          </w:p>
        </w:tc>
        <w:tc>
          <w:tcPr>
            <w:tcW w:w="2673"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 xml:space="preserve">0 Has 27 As 71.79 Cas </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2,771.79</w:t>
            </w:r>
          </w:p>
        </w:tc>
      </w:tr>
      <w:tr w:rsidR="00FB7245" w:rsidRPr="00D634A4" w:rsidTr="007F3AA9">
        <w:trPr>
          <w:trHeight w:val="245"/>
        </w:trPr>
        <w:tc>
          <w:tcPr>
            <w:tcW w:w="37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CALLE</w:t>
            </w:r>
          </w:p>
        </w:tc>
        <w:tc>
          <w:tcPr>
            <w:tcW w:w="2673"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color w:val="000000" w:themeColor="text1"/>
              </w:rPr>
            </w:pPr>
            <w:r w:rsidRPr="002E5690">
              <w:rPr>
                <w:rFonts w:ascii="Museo Sans 100" w:eastAsia="Times New Roman" w:hAnsi="Museo Sans 100"/>
                <w:color w:val="000000" w:themeColor="text1"/>
              </w:rPr>
              <w:t xml:space="preserve">0 Has 0 As 58.29 Cas </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58.29</w:t>
            </w:r>
          </w:p>
        </w:tc>
      </w:tr>
      <w:tr w:rsidR="00FB7245" w:rsidRPr="00D634A4" w:rsidTr="007F3AA9">
        <w:trPr>
          <w:trHeight w:val="245"/>
        </w:trPr>
        <w:tc>
          <w:tcPr>
            <w:tcW w:w="37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AREA TOTAL DE PROYECTO</w:t>
            </w:r>
          </w:p>
        </w:tc>
        <w:tc>
          <w:tcPr>
            <w:tcW w:w="2673"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 xml:space="preserve">0 Has 28 As 30.08 Cas </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2,830.08</w:t>
            </w:r>
          </w:p>
        </w:tc>
      </w:tr>
    </w:tbl>
    <w:p w:rsidR="00FB7245" w:rsidRPr="00D634A4" w:rsidRDefault="00FB7245" w:rsidP="00FB7245">
      <w:pPr>
        <w:jc w:val="center"/>
        <w:rPr>
          <w:rFonts w:ascii="Museo 500" w:hAnsi="Museo 500"/>
          <w:color w:val="000000" w:themeColor="text1"/>
          <w:sz w:val="24"/>
          <w:szCs w:val="24"/>
          <w:lang w:val="es-MX"/>
        </w:rPr>
      </w:pPr>
    </w:p>
    <w:p w:rsidR="00FB7245" w:rsidRPr="002E5690" w:rsidRDefault="005A423B" w:rsidP="00386B07">
      <w:pPr>
        <w:numPr>
          <w:ilvl w:val="0"/>
          <w:numId w:val="22"/>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2E5690">
        <w:rPr>
          <w:rFonts w:ascii="Museo Sans 100" w:hAnsi="Museo Sans 100"/>
          <w:color w:val="000000" w:themeColor="text1"/>
          <w:sz w:val="24"/>
          <w:szCs w:val="24"/>
          <w:lang w:val="es-MX"/>
        </w:rPr>
        <w:t xml:space="preserve"> SOLARES</w:t>
      </w:r>
    </w:p>
    <w:p w:rsidR="00FB7245" w:rsidRPr="002E5690" w:rsidRDefault="00FB7245" w:rsidP="00386B07">
      <w:pPr>
        <w:numPr>
          <w:ilvl w:val="0"/>
          <w:numId w:val="22"/>
        </w:numPr>
        <w:spacing w:after="80"/>
        <w:contextualSpacing/>
        <w:rPr>
          <w:rFonts w:ascii="Museo Sans 100" w:hAnsi="Museo Sans 100"/>
          <w:color w:val="000000" w:themeColor="text1"/>
          <w:sz w:val="24"/>
          <w:szCs w:val="24"/>
          <w:lang w:val="es-MX"/>
        </w:rPr>
      </w:pPr>
      <w:r w:rsidRPr="002E5690">
        <w:rPr>
          <w:rFonts w:ascii="Museo Sans 100" w:hAnsi="Museo Sans 100"/>
          <w:color w:val="000000" w:themeColor="text1"/>
          <w:sz w:val="24"/>
          <w:szCs w:val="24"/>
          <w:lang w:val="es-MX"/>
        </w:rPr>
        <w:t>CALLES</w:t>
      </w:r>
    </w:p>
    <w:p w:rsidR="00FB7245" w:rsidRDefault="00FB7245" w:rsidP="00FB7245">
      <w:pPr>
        <w:jc w:val="center"/>
        <w:rPr>
          <w:rFonts w:ascii="Museo 500" w:hAnsi="Museo 500"/>
          <w:color w:val="000000" w:themeColor="text1"/>
          <w:sz w:val="24"/>
          <w:szCs w:val="24"/>
          <w:lang w:val="es-MX"/>
        </w:rPr>
      </w:pPr>
    </w:p>
    <w:tbl>
      <w:tblPr>
        <w:tblW w:w="8386" w:type="dxa"/>
        <w:tblInd w:w="681" w:type="dxa"/>
        <w:tblCellMar>
          <w:left w:w="70" w:type="dxa"/>
          <w:right w:w="70" w:type="dxa"/>
        </w:tblCellMar>
        <w:tblLook w:val="04A0" w:firstRow="1" w:lastRow="0" w:firstColumn="1" w:lastColumn="0" w:noHBand="0" w:noVBand="1"/>
      </w:tblPr>
      <w:tblGrid>
        <w:gridCol w:w="3859"/>
        <w:gridCol w:w="2705"/>
        <w:gridCol w:w="1822"/>
      </w:tblGrid>
      <w:tr w:rsidR="00FB7245" w:rsidRPr="00D634A4" w:rsidTr="007F3AA9">
        <w:trPr>
          <w:trHeight w:val="259"/>
        </w:trPr>
        <w:tc>
          <w:tcPr>
            <w:tcW w:w="838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2E5690" w:rsidRDefault="00FB7245" w:rsidP="005A423B">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 xml:space="preserve">EL GASHOL, MATRICULA: </w:t>
            </w:r>
            <w:r w:rsidR="005A423B">
              <w:rPr>
                <w:rFonts w:ascii="Museo Sans 100" w:eastAsia="Times New Roman" w:hAnsi="Museo Sans 100"/>
                <w:b/>
                <w:bCs/>
                <w:color w:val="000000" w:themeColor="text1"/>
              </w:rPr>
              <w:t>----</w:t>
            </w:r>
            <w:r w:rsidRPr="002E5690">
              <w:rPr>
                <w:rFonts w:ascii="Museo Sans 100" w:eastAsia="Times New Roman" w:hAnsi="Museo Sans 100"/>
                <w:b/>
                <w:bCs/>
                <w:color w:val="000000" w:themeColor="text1"/>
              </w:rPr>
              <w:t>-00000</w:t>
            </w:r>
          </w:p>
        </w:tc>
      </w:tr>
      <w:tr w:rsidR="00FB7245" w:rsidRPr="00D634A4" w:rsidTr="007F3AA9">
        <w:trPr>
          <w:trHeight w:val="259"/>
        </w:trPr>
        <w:tc>
          <w:tcPr>
            <w:tcW w:w="385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DESCRIPCION</w:t>
            </w:r>
          </w:p>
        </w:tc>
        <w:tc>
          <w:tcPr>
            <w:tcW w:w="2705"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AREAS (Has.)</w:t>
            </w:r>
          </w:p>
        </w:tc>
        <w:tc>
          <w:tcPr>
            <w:tcW w:w="1822"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AREAS(m2)</w:t>
            </w:r>
          </w:p>
        </w:tc>
      </w:tr>
      <w:tr w:rsidR="00FB7245" w:rsidRPr="00D634A4" w:rsidTr="007F3AA9">
        <w:trPr>
          <w:trHeight w:val="259"/>
        </w:trPr>
        <w:tc>
          <w:tcPr>
            <w:tcW w:w="385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E5690" w:rsidRDefault="00FB7245" w:rsidP="005A423B">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Asentamiento Comunitario (</w:t>
            </w:r>
            <w:r w:rsidR="005A423B">
              <w:rPr>
                <w:rFonts w:ascii="Museo Sans 100" w:eastAsia="Times New Roman" w:hAnsi="Museo Sans 100"/>
                <w:b/>
                <w:bCs/>
                <w:color w:val="000000" w:themeColor="text1"/>
              </w:rPr>
              <w:t>---</w:t>
            </w:r>
            <w:r w:rsidRPr="002E5690">
              <w:rPr>
                <w:rFonts w:ascii="Museo Sans 100" w:eastAsia="Times New Roman" w:hAnsi="Museo Sans 100"/>
                <w:b/>
                <w:bCs/>
                <w:color w:val="000000" w:themeColor="text1"/>
              </w:rPr>
              <w:t>)</w:t>
            </w:r>
          </w:p>
        </w:tc>
        <w:tc>
          <w:tcPr>
            <w:tcW w:w="2705" w:type="dxa"/>
            <w:tcBorders>
              <w:top w:val="nil"/>
              <w:left w:val="nil"/>
              <w:bottom w:val="single" w:sz="4" w:space="0" w:color="auto"/>
              <w:right w:val="single" w:sz="4" w:space="0" w:color="auto"/>
            </w:tcBorders>
            <w:shd w:val="clear" w:color="auto" w:fill="FFFFFF" w:themeFill="background1"/>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 </w:t>
            </w:r>
          </w:p>
        </w:tc>
        <w:tc>
          <w:tcPr>
            <w:tcW w:w="1822" w:type="dxa"/>
            <w:tcBorders>
              <w:top w:val="nil"/>
              <w:left w:val="nil"/>
              <w:bottom w:val="single" w:sz="4" w:space="0" w:color="auto"/>
              <w:right w:val="single" w:sz="4" w:space="0" w:color="auto"/>
            </w:tcBorders>
            <w:shd w:val="clear" w:color="auto" w:fill="FFFFFF" w:themeFill="background1"/>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 </w:t>
            </w:r>
          </w:p>
        </w:tc>
      </w:tr>
      <w:tr w:rsidR="00FB7245" w:rsidRPr="00D634A4" w:rsidTr="007F3AA9">
        <w:trPr>
          <w:trHeight w:val="259"/>
        </w:trPr>
        <w:tc>
          <w:tcPr>
            <w:tcW w:w="385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E5690" w:rsidRDefault="00FB7245" w:rsidP="005A423B">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POLIGONO A (</w:t>
            </w:r>
            <w:r w:rsidR="005A423B">
              <w:rPr>
                <w:rFonts w:ascii="Museo Sans 100" w:eastAsia="Times New Roman" w:hAnsi="Museo Sans 100"/>
                <w:color w:val="000000" w:themeColor="text1"/>
              </w:rPr>
              <w:t>---</w:t>
            </w:r>
            <w:r w:rsidRPr="002E5690">
              <w:rPr>
                <w:rFonts w:ascii="Museo Sans 100" w:eastAsia="Times New Roman" w:hAnsi="Museo Sans 100"/>
                <w:color w:val="000000" w:themeColor="text1"/>
              </w:rPr>
              <w:t xml:space="preserve"> solares)</w:t>
            </w:r>
          </w:p>
        </w:tc>
        <w:tc>
          <w:tcPr>
            <w:tcW w:w="2705"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color w:val="000000" w:themeColor="text1"/>
              </w:rPr>
            </w:pPr>
            <w:r w:rsidRPr="002E5690">
              <w:rPr>
                <w:rFonts w:ascii="Museo Sans 100" w:eastAsia="Times New Roman" w:hAnsi="Museo Sans 100"/>
                <w:color w:val="000000" w:themeColor="text1"/>
              </w:rPr>
              <w:t xml:space="preserve">0 Has 17 As 59.79 Cas </w:t>
            </w:r>
          </w:p>
        </w:tc>
        <w:tc>
          <w:tcPr>
            <w:tcW w:w="1822"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1,759.79</w:t>
            </w:r>
          </w:p>
        </w:tc>
      </w:tr>
      <w:tr w:rsidR="00FB7245" w:rsidRPr="00D634A4" w:rsidTr="007F3AA9">
        <w:trPr>
          <w:trHeight w:val="259"/>
        </w:trPr>
        <w:tc>
          <w:tcPr>
            <w:tcW w:w="385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E5690" w:rsidRDefault="00FB7245" w:rsidP="005A423B">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POLIGONO B (</w:t>
            </w:r>
            <w:r w:rsidR="005A423B">
              <w:rPr>
                <w:rFonts w:ascii="Museo Sans 100" w:eastAsia="Times New Roman" w:hAnsi="Museo Sans 100"/>
                <w:color w:val="000000" w:themeColor="text1"/>
              </w:rPr>
              <w:t>---</w:t>
            </w:r>
            <w:r w:rsidRPr="002E5690">
              <w:rPr>
                <w:rFonts w:ascii="Museo Sans 100" w:eastAsia="Times New Roman" w:hAnsi="Museo Sans 100"/>
                <w:color w:val="000000" w:themeColor="text1"/>
              </w:rPr>
              <w:t xml:space="preserve"> solares)</w:t>
            </w:r>
          </w:p>
        </w:tc>
        <w:tc>
          <w:tcPr>
            <w:tcW w:w="2705"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color w:val="000000" w:themeColor="text1"/>
              </w:rPr>
            </w:pPr>
            <w:r w:rsidRPr="002E5690">
              <w:rPr>
                <w:rFonts w:ascii="Museo Sans 100" w:eastAsia="Times New Roman" w:hAnsi="Museo Sans 100"/>
                <w:color w:val="000000" w:themeColor="text1"/>
              </w:rPr>
              <w:t xml:space="preserve">0 Has 21 As 11.21 Cas </w:t>
            </w:r>
          </w:p>
        </w:tc>
        <w:tc>
          <w:tcPr>
            <w:tcW w:w="1822"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2,111.21</w:t>
            </w:r>
          </w:p>
        </w:tc>
      </w:tr>
      <w:tr w:rsidR="00FB7245" w:rsidRPr="00D634A4" w:rsidTr="007F3AA9">
        <w:trPr>
          <w:trHeight w:val="259"/>
        </w:trPr>
        <w:tc>
          <w:tcPr>
            <w:tcW w:w="385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E5690" w:rsidRDefault="00FB7245" w:rsidP="005A423B">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POLIGONO C (</w:t>
            </w:r>
            <w:r w:rsidR="005A423B">
              <w:rPr>
                <w:rFonts w:ascii="Museo Sans 100" w:eastAsia="Times New Roman" w:hAnsi="Museo Sans 100"/>
                <w:color w:val="000000" w:themeColor="text1"/>
              </w:rPr>
              <w:t>---</w:t>
            </w:r>
            <w:r w:rsidRPr="002E5690">
              <w:rPr>
                <w:rFonts w:ascii="Museo Sans 100" w:eastAsia="Times New Roman" w:hAnsi="Museo Sans 100"/>
                <w:color w:val="000000" w:themeColor="text1"/>
              </w:rPr>
              <w:t xml:space="preserve"> solares)</w:t>
            </w:r>
          </w:p>
        </w:tc>
        <w:tc>
          <w:tcPr>
            <w:tcW w:w="2705"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color w:val="000000" w:themeColor="text1"/>
              </w:rPr>
            </w:pPr>
            <w:r w:rsidRPr="002E5690">
              <w:rPr>
                <w:rFonts w:ascii="Museo Sans 100" w:eastAsia="Times New Roman" w:hAnsi="Museo Sans 100"/>
                <w:color w:val="000000" w:themeColor="text1"/>
              </w:rPr>
              <w:t xml:space="preserve">0 Has 19 As 84.63 Cas </w:t>
            </w:r>
          </w:p>
        </w:tc>
        <w:tc>
          <w:tcPr>
            <w:tcW w:w="1822"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1,984.63</w:t>
            </w:r>
          </w:p>
        </w:tc>
      </w:tr>
      <w:tr w:rsidR="00FB7245" w:rsidRPr="00D634A4" w:rsidTr="007F3AA9">
        <w:trPr>
          <w:trHeight w:val="259"/>
        </w:trPr>
        <w:tc>
          <w:tcPr>
            <w:tcW w:w="385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E5690" w:rsidRDefault="00FB7245" w:rsidP="005A423B">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POLIGONO D (</w:t>
            </w:r>
            <w:r w:rsidR="005A423B">
              <w:rPr>
                <w:rFonts w:ascii="Museo Sans 100" w:eastAsia="Times New Roman" w:hAnsi="Museo Sans 100"/>
                <w:color w:val="000000" w:themeColor="text1"/>
              </w:rPr>
              <w:t>---</w:t>
            </w:r>
            <w:r w:rsidRPr="002E5690">
              <w:rPr>
                <w:rFonts w:ascii="Museo Sans 100" w:eastAsia="Times New Roman" w:hAnsi="Museo Sans 100"/>
                <w:color w:val="000000" w:themeColor="text1"/>
              </w:rPr>
              <w:t xml:space="preserve"> solares)</w:t>
            </w:r>
          </w:p>
        </w:tc>
        <w:tc>
          <w:tcPr>
            <w:tcW w:w="2705"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color w:val="000000" w:themeColor="text1"/>
              </w:rPr>
            </w:pPr>
            <w:r w:rsidRPr="002E5690">
              <w:rPr>
                <w:rFonts w:ascii="Museo Sans 100" w:eastAsia="Times New Roman" w:hAnsi="Museo Sans 100"/>
                <w:color w:val="000000" w:themeColor="text1"/>
              </w:rPr>
              <w:t xml:space="preserve">0 Has 18 As 40.05 Cas </w:t>
            </w:r>
          </w:p>
        </w:tc>
        <w:tc>
          <w:tcPr>
            <w:tcW w:w="1822"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1,840.05</w:t>
            </w:r>
          </w:p>
        </w:tc>
      </w:tr>
      <w:tr w:rsidR="00FB7245" w:rsidRPr="00D634A4" w:rsidTr="007F3AA9">
        <w:trPr>
          <w:trHeight w:val="259"/>
        </w:trPr>
        <w:tc>
          <w:tcPr>
            <w:tcW w:w="385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SUBTOTAL</w:t>
            </w:r>
          </w:p>
        </w:tc>
        <w:tc>
          <w:tcPr>
            <w:tcW w:w="2705"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 xml:space="preserve">0 Has 76 As 95.68 Cas </w:t>
            </w:r>
          </w:p>
        </w:tc>
        <w:tc>
          <w:tcPr>
            <w:tcW w:w="1822" w:type="dxa"/>
            <w:tcBorders>
              <w:top w:val="nil"/>
              <w:left w:val="nil"/>
              <w:bottom w:val="single" w:sz="4" w:space="0" w:color="auto"/>
              <w:right w:val="single" w:sz="4" w:space="0" w:color="auto"/>
            </w:tcBorders>
            <w:shd w:val="clear" w:color="auto" w:fill="FFFFFF" w:themeFill="background1"/>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7,695.68</w:t>
            </w:r>
          </w:p>
        </w:tc>
      </w:tr>
      <w:tr w:rsidR="00FB7245" w:rsidRPr="00D634A4" w:rsidTr="007F3AA9">
        <w:trPr>
          <w:trHeight w:val="259"/>
        </w:trPr>
        <w:tc>
          <w:tcPr>
            <w:tcW w:w="385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Áreas Complementarias (1):</w:t>
            </w:r>
          </w:p>
        </w:tc>
        <w:tc>
          <w:tcPr>
            <w:tcW w:w="2705" w:type="dxa"/>
            <w:tcBorders>
              <w:top w:val="nil"/>
              <w:left w:val="nil"/>
              <w:bottom w:val="single" w:sz="4" w:space="0" w:color="auto"/>
              <w:right w:val="single" w:sz="4" w:space="0" w:color="auto"/>
            </w:tcBorders>
            <w:shd w:val="clear" w:color="auto" w:fill="FFFFFF" w:themeFill="background1"/>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 </w:t>
            </w:r>
          </w:p>
        </w:tc>
        <w:tc>
          <w:tcPr>
            <w:tcW w:w="1822" w:type="dxa"/>
            <w:tcBorders>
              <w:top w:val="nil"/>
              <w:left w:val="nil"/>
              <w:bottom w:val="single" w:sz="4" w:space="0" w:color="auto"/>
              <w:right w:val="single" w:sz="4" w:space="0" w:color="auto"/>
            </w:tcBorders>
            <w:shd w:val="clear" w:color="auto" w:fill="FFFFFF" w:themeFill="background1"/>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 </w:t>
            </w:r>
          </w:p>
        </w:tc>
      </w:tr>
      <w:tr w:rsidR="00FB7245" w:rsidRPr="00D634A4" w:rsidTr="007F3AA9">
        <w:trPr>
          <w:trHeight w:val="259"/>
        </w:trPr>
        <w:tc>
          <w:tcPr>
            <w:tcW w:w="385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IGLESIA</w:t>
            </w:r>
          </w:p>
        </w:tc>
        <w:tc>
          <w:tcPr>
            <w:tcW w:w="2705"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color w:val="000000" w:themeColor="text1"/>
              </w:rPr>
            </w:pPr>
            <w:r w:rsidRPr="002E5690">
              <w:rPr>
                <w:rFonts w:ascii="Museo Sans 100" w:eastAsia="Times New Roman" w:hAnsi="Museo Sans 100"/>
                <w:color w:val="000000" w:themeColor="text1"/>
              </w:rPr>
              <w:t xml:space="preserve">0 Has 1 As 41.77 Cas </w:t>
            </w:r>
          </w:p>
        </w:tc>
        <w:tc>
          <w:tcPr>
            <w:tcW w:w="1822" w:type="dxa"/>
            <w:tcBorders>
              <w:top w:val="nil"/>
              <w:left w:val="nil"/>
              <w:bottom w:val="single" w:sz="4" w:space="0" w:color="auto"/>
              <w:right w:val="single" w:sz="4" w:space="0" w:color="auto"/>
            </w:tcBorders>
            <w:shd w:val="clear" w:color="auto" w:fill="FFFFFF" w:themeFill="background1"/>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141.77</w:t>
            </w:r>
          </w:p>
        </w:tc>
      </w:tr>
      <w:tr w:rsidR="00FB7245" w:rsidRPr="00D634A4" w:rsidTr="007F3AA9">
        <w:trPr>
          <w:trHeight w:val="259"/>
        </w:trPr>
        <w:tc>
          <w:tcPr>
            <w:tcW w:w="385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SUBTOTAL</w:t>
            </w:r>
          </w:p>
        </w:tc>
        <w:tc>
          <w:tcPr>
            <w:tcW w:w="2705"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 xml:space="preserve">0 Has 1 As 41.77 Cas </w:t>
            </w:r>
          </w:p>
        </w:tc>
        <w:tc>
          <w:tcPr>
            <w:tcW w:w="1822" w:type="dxa"/>
            <w:tcBorders>
              <w:top w:val="nil"/>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141.77</w:t>
            </w:r>
          </w:p>
        </w:tc>
      </w:tr>
      <w:tr w:rsidR="00FB7245" w:rsidRPr="00D634A4" w:rsidTr="007F3AA9">
        <w:trPr>
          <w:trHeight w:val="259"/>
        </w:trPr>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CALLES</w:t>
            </w:r>
          </w:p>
        </w:tc>
        <w:tc>
          <w:tcPr>
            <w:tcW w:w="270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color w:val="000000" w:themeColor="text1"/>
              </w:rPr>
            </w:pPr>
            <w:r w:rsidRPr="002E5690">
              <w:rPr>
                <w:rFonts w:ascii="Museo Sans 100" w:eastAsia="Times New Roman" w:hAnsi="Museo Sans 100"/>
                <w:color w:val="000000" w:themeColor="text1"/>
              </w:rPr>
              <w:t xml:space="preserve">0 Has 5 As 74.36 Cas </w:t>
            </w:r>
          </w:p>
        </w:tc>
        <w:tc>
          <w:tcPr>
            <w:tcW w:w="1822" w:type="dxa"/>
            <w:tcBorders>
              <w:top w:val="single" w:sz="4" w:space="0" w:color="auto"/>
              <w:left w:val="nil"/>
              <w:bottom w:val="single" w:sz="4" w:space="0" w:color="auto"/>
              <w:right w:val="single" w:sz="4" w:space="0" w:color="auto"/>
            </w:tcBorders>
            <w:shd w:val="clear" w:color="auto" w:fill="FFFFFF" w:themeFill="background1"/>
            <w:vAlign w:val="center"/>
            <w:hideMark/>
          </w:tcPr>
          <w:p w:rsidR="00FB7245" w:rsidRPr="002E5690" w:rsidRDefault="00FB7245" w:rsidP="00FB7245">
            <w:pPr>
              <w:jc w:val="center"/>
              <w:rPr>
                <w:rFonts w:ascii="Museo Sans 100" w:eastAsia="Times New Roman" w:hAnsi="Museo Sans 100"/>
                <w:color w:val="000000" w:themeColor="text1"/>
              </w:rPr>
            </w:pPr>
            <w:r w:rsidRPr="002E5690">
              <w:rPr>
                <w:rFonts w:ascii="Museo Sans 100" w:eastAsia="Times New Roman" w:hAnsi="Museo Sans 100"/>
                <w:color w:val="000000" w:themeColor="text1"/>
              </w:rPr>
              <w:t>574.36</w:t>
            </w:r>
          </w:p>
        </w:tc>
      </w:tr>
      <w:tr w:rsidR="00FB7245" w:rsidRPr="00D634A4" w:rsidTr="007F3AA9">
        <w:trPr>
          <w:trHeight w:val="259"/>
        </w:trPr>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AREA TOTAL DE PROYECTO</w:t>
            </w:r>
          </w:p>
        </w:tc>
        <w:tc>
          <w:tcPr>
            <w:tcW w:w="270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2E5690" w:rsidRDefault="00FB7245" w:rsidP="00FB7245">
            <w:pP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 xml:space="preserve">0 Has 84 As 11.81 Cas </w:t>
            </w:r>
          </w:p>
        </w:tc>
        <w:tc>
          <w:tcPr>
            <w:tcW w:w="1822" w:type="dxa"/>
            <w:tcBorders>
              <w:top w:val="single" w:sz="4" w:space="0" w:color="auto"/>
              <w:left w:val="nil"/>
              <w:bottom w:val="single" w:sz="4" w:space="0" w:color="auto"/>
              <w:right w:val="single" w:sz="4" w:space="0" w:color="auto"/>
            </w:tcBorders>
            <w:shd w:val="clear" w:color="auto" w:fill="FFFFFF" w:themeFill="background1"/>
            <w:vAlign w:val="center"/>
            <w:hideMark/>
          </w:tcPr>
          <w:p w:rsidR="00FB7245" w:rsidRPr="002E5690" w:rsidRDefault="00FB7245" w:rsidP="00FB7245">
            <w:pPr>
              <w:jc w:val="center"/>
              <w:rPr>
                <w:rFonts w:ascii="Museo Sans 100" w:eastAsia="Times New Roman" w:hAnsi="Museo Sans 100"/>
                <w:b/>
                <w:bCs/>
                <w:color w:val="000000" w:themeColor="text1"/>
              </w:rPr>
            </w:pPr>
            <w:r w:rsidRPr="002E5690">
              <w:rPr>
                <w:rFonts w:ascii="Museo Sans 100" w:eastAsia="Times New Roman" w:hAnsi="Museo Sans 100"/>
                <w:b/>
                <w:bCs/>
                <w:color w:val="000000" w:themeColor="text1"/>
              </w:rPr>
              <w:t>8,411.81</w:t>
            </w:r>
          </w:p>
        </w:tc>
      </w:tr>
    </w:tbl>
    <w:p w:rsidR="00FB7245" w:rsidRPr="002E5690" w:rsidRDefault="005A423B" w:rsidP="00386B07">
      <w:pPr>
        <w:numPr>
          <w:ilvl w:val="0"/>
          <w:numId w:val="24"/>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2E5690">
        <w:rPr>
          <w:rFonts w:ascii="Museo Sans 100" w:hAnsi="Museo Sans 100"/>
          <w:color w:val="000000" w:themeColor="text1"/>
          <w:sz w:val="24"/>
          <w:szCs w:val="24"/>
          <w:lang w:val="es-MX"/>
        </w:rPr>
        <w:t xml:space="preserve"> SOLARES</w:t>
      </w:r>
    </w:p>
    <w:p w:rsidR="00FB7245" w:rsidRPr="002E5690" w:rsidRDefault="00FB7245" w:rsidP="00386B07">
      <w:pPr>
        <w:numPr>
          <w:ilvl w:val="0"/>
          <w:numId w:val="24"/>
        </w:numPr>
        <w:spacing w:after="80"/>
        <w:contextualSpacing/>
        <w:rPr>
          <w:rFonts w:ascii="Museo Sans 100" w:hAnsi="Museo Sans 100"/>
          <w:color w:val="000000" w:themeColor="text1"/>
          <w:sz w:val="24"/>
          <w:szCs w:val="24"/>
          <w:lang w:val="es-MX"/>
        </w:rPr>
      </w:pPr>
      <w:r w:rsidRPr="002E5690">
        <w:rPr>
          <w:rFonts w:ascii="Museo Sans 100" w:hAnsi="Museo Sans 100"/>
          <w:color w:val="000000" w:themeColor="text1"/>
          <w:sz w:val="24"/>
          <w:szCs w:val="24"/>
          <w:lang w:val="es-MX"/>
        </w:rPr>
        <w:t>1 IGLESIA</w:t>
      </w:r>
    </w:p>
    <w:p w:rsidR="00FB7245" w:rsidRPr="002E5690" w:rsidRDefault="00FB7245" w:rsidP="00386B07">
      <w:pPr>
        <w:numPr>
          <w:ilvl w:val="0"/>
          <w:numId w:val="24"/>
        </w:numPr>
        <w:spacing w:after="80"/>
        <w:contextualSpacing/>
        <w:rPr>
          <w:rFonts w:ascii="Museo Sans 100" w:hAnsi="Museo Sans 100"/>
          <w:color w:val="000000" w:themeColor="text1"/>
          <w:sz w:val="24"/>
          <w:szCs w:val="24"/>
          <w:lang w:val="es-MX"/>
        </w:rPr>
      </w:pPr>
      <w:r w:rsidRPr="002E5690">
        <w:rPr>
          <w:rFonts w:ascii="Museo Sans 100" w:hAnsi="Museo Sans 100"/>
          <w:color w:val="000000" w:themeColor="text1"/>
          <w:sz w:val="24"/>
          <w:szCs w:val="24"/>
          <w:lang w:val="es-MX"/>
        </w:rPr>
        <w:t>CALLES</w:t>
      </w:r>
    </w:p>
    <w:p w:rsidR="003A4274" w:rsidRDefault="003A4274" w:rsidP="003A4274">
      <w:pPr>
        <w:pStyle w:val="Prrafodelista"/>
        <w:tabs>
          <w:tab w:val="left" w:pos="7671"/>
        </w:tabs>
        <w:ind w:left="2130" w:hanging="2130"/>
        <w:contextualSpacing/>
        <w:jc w:val="both"/>
        <w:rPr>
          <w:rFonts w:ascii="Museo Sans 100" w:hAnsi="Museo Sans 100"/>
          <w:sz w:val="24"/>
          <w:szCs w:val="24"/>
          <w:lang w:val="es-ES"/>
        </w:rPr>
      </w:pPr>
    </w:p>
    <w:tbl>
      <w:tblPr>
        <w:tblW w:w="8363" w:type="dxa"/>
        <w:tblInd w:w="704" w:type="dxa"/>
        <w:tblCellMar>
          <w:left w:w="70" w:type="dxa"/>
          <w:right w:w="70" w:type="dxa"/>
        </w:tblCellMar>
        <w:tblLook w:val="04A0" w:firstRow="1" w:lastRow="0" w:firstColumn="1" w:lastColumn="0" w:noHBand="0" w:noVBand="1"/>
      </w:tblPr>
      <w:tblGrid>
        <w:gridCol w:w="3950"/>
        <w:gridCol w:w="2638"/>
        <w:gridCol w:w="1775"/>
      </w:tblGrid>
      <w:tr w:rsidR="00FB7245" w:rsidRPr="00D634A4" w:rsidTr="007F3AA9">
        <w:trPr>
          <w:trHeight w:val="246"/>
        </w:trPr>
        <w:tc>
          <w:tcPr>
            <w:tcW w:w="8363"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48090E" w:rsidRDefault="00FB7245" w:rsidP="005A423B">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 xml:space="preserve">EL OLVIDO UNO PORCION UNO, MATRICULA: </w:t>
            </w:r>
            <w:r w:rsidR="005A423B">
              <w:rPr>
                <w:rFonts w:ascii="Museo Sans 100" w:eastAsia="Times New Roman" w:hAnsi="Museo Sans 100"/>
                <w:b/>
                <w:bCs/>
                <w:color w:val="000000" w:themeColor="text1"/>
              </w:rPr>
              <w:t>----</w:t>
            </w:r>
            <w:r w:rsidRPr="0048090E">
              <w:rPr>
                <w:rFonts w:ascii="Museo Sans 100" w:eastAsia="Times New Roman" w:hAnsi="Museo Sans 100"/>
                <w:b/>
                <w:bCs/>
                <w:color w:val="000000" w:themeColor="text1"/>
              </w:rPr>
              <w:t>-00000</w:t>
            </w:r>
          </w:p>
        </w:tc>
      </w:tr>
      <w:tr w:rsidR="00FB7245" w:rsidRPr="00D634A4" w:rsidTr="007F3AA9">
        <w:trPr>
          <w:trHeight w:val="246"/>
        </w:trPr>
        <w:tc>
          <w:tcPr>
            <w:tcW w:w="39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DESCRIPCION</w:t>
            </w:r>
          </w:p>
        </w:tc>
        <w:tc>
          <w:tcPr>
            <w:tcW w:w="263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AREAS (Has.)</w:t>
            </w:r>
          </w:p>
        </w:tc>
        <w:tc>
          <w:tcPr>
            <w:tcW w:w="177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AREAS(m2)</w:t>
            </w:r>
          </w:p>
        </w:tc>
      </w:tr>
      <w:tr w:rsidR="00FB7245" w:rsidRPr="00D634A4" w:rsidTr="007F3AA9">
        <w:trPr>
          <w:trHeight w:val="246"/>
        </w:trPr>
        <w:tc>
          <w:tcPr>
            <w:tcW w:w="39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5A423B">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Asentamiento Comunitario (</w:t>
            </w:r>
            <w:r w:rsidR="005A423B">
              <w:rPr>
                <w:rFonts w:ascii="Museo Sans 100" w:eastAsia="Times New Roman" w:hAnsi="Museo Sans 100"/>
                <w:b/>
                <w:bCs/>
                <w:color w:val="000000" w:themeColor="text1"/>
              </w:rPr>
              <w:t>---</w:t>
            </w:r>
            <w:r w:rsidRPr="0048090E">
              <w:rPr>
                <w:rFonts w:ascii="Museo Sans 100" w:eastAsia="Times New Roman" w:hAnsi="Museo Sans 100"/>
                <w:b/>
                <w:bCs/>
                <w:color w:val="000000" w:themeColor="text1"/>
              </w:rPr>
              <w:t>):</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 </w:t>
            </w:r>
          </w:p>
        </w:tc>
        <w:tc>
          <w:tcPr>
            <w:tcW w:w="17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 </w:t>
            </w:r>
          </w:p>
        </w:tc>
      </w:tr>
      <w:tr w:rsidR="00FB7245" w:rsidRPr="00D634A4" w:rsidTr="007F3AA9">
        <w:trPr>
          <w:trHeight w:val="246"/>
        </w:trPr>
        <w:tc>
          <w:tcPr>
            <w:tcW w:w="3950" w:type="dxa"/>
            <w:tcBorders>
              <w:top w:val="nil"/>
              <w:left w:val="single" w:sz="4" w:space="0" w:color="auto"/>
              <w:bottom w:val="nil"/>
              <w:right w:val="single" w:sz="4" w:space="0" w:color="auto"/>
            </w:tcBorders>
            <w:shd w:val="clear" w:color="auto" w:fill="FFFFFF" w:themeFill="background1"/>
            <w:noWrap/>
            <w:vAlign w:val="center"/>
            <w:hideMark/>
          </w:tcPr>
          <w:p w:rsidR="00FB7245" w:rsidRPr="0048090E" w:rsidRDefault="00FB7245" w:rsidP="005A423B">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POLIGONO A (</w:t>
            </w:r>
            <w:r w:rsidR="005A423B">
              <w:rPr>
                <w:rFonts w:ascii="Museo Sans 100" w:eastAsia="Times New Roman" w:hAnsi="Museo Sans 100"/>
                <w:color w:val="000000" w:themeColor="text1"/>
              </w:rPr>
              <w:t>---</w:t>
            </w:r>
            <w:r w:rsidRPr="0048090E">
              <w:rPr>
                <w:rFonts w:ascii="Museo Sans 100" w:eastAsia="Times New Roman" w:hAnsi="Museo Sans 100"/>
                <w:color w:val="000000" w:themeColor="text1"/>
              </w:rPr>
              <w:t xml:space="preserve"> solares)</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59 As 97.54 Cas </w:t>
            </w:r>
          </w:p>
        </w:tc>
        <w:tc>
          <w:tcPr>
            <w:tcW w:w="1775" w:type="dxa"/>
            <w:tcBorders>
              <w:top w:val="nil"/>
              <w:left w:val="nil"/>
              <w:bottom w:val="nil"/>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5,997.54</w:t>
            </w:r>
          </w:p>
        </w:tc>
      </w:tr>
      <w:tr w:rsidR="00FB7245" w:rsidRPr="00D634A4" w:rsidTr="007F3AA9">
        <w:trPr>
          <w:trHeight w:val="246"/>
        </w:trPr>
        <w:tc>
          <w:tcPr>
            <w:tcW w:w="3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SUBTOTAL</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 xml:space="preserve">0 Has 59 As 97.54 Cas </w:t>
            </w:r>
          </w:p>
        </w:tc>
        <w:tc>
          <w:tcPr>
            <w:tcW w:w="1775" w:type="dxa"/>
            <w:tcBorders>
              <w:top w:val="single" w:sz="4" w:space="0" w:color="auto"/>
              <w:left w:val="nil"/>
              <w:bottom w:val="single" w:sz="4" w:space="0" w:color="auto"/>
              <w:right w:val="single" w:sz="4" w:space="0" w:color="auto"/>
            </w:tcBorders>
            <w:shd w:val="clear" w:color="auto" w:fill="FFFFFF" w:themeFill="background1"/>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5,997.54</w:t>
            </w:r>
          </w:p>
        </w:tc>
      </w:tr>
      <w:tr w:rsidR="00FB7245" w:rsidRPr="00D634A4" w:rsidTr="007F3AA9">
        <w:trPr>
          <w:trHeight w:val="246"/>
        </w:trPr>
        <w:tc>
          <w:tcPr>
            <w:tcW w:w="3950"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Áreas Complementarias (1):</w:t>
            </w:r>
          </w:p>
        </w:tc>
        <w:tc>
          <w:tcPr>
            <w:tcW w:w="2638" w:type="dxa"/>
            <w:tcBorders>
              <w:top w:val="nil"/>
              <w:left w:val="nil"/>
              <w:bottom w:val="single" w:sz="4" w:space="0" w:color="auto"/>
              <w:right w:val="single" w:sz="4" w:space="0" w:color="auto"/>
            </w:tcBorders>
            <w:shd w:val="clear" w:color="auto" w:fill="FFFFFF" w:themeFill="background1"/>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 </w:t>
            </w:r>
          </w:p>
        </w:tc>
        <w:tc>
          <w:tcPr>
            <w:tcW w:w="1775" w:type="dxa"/>
            <w:tcBorders>
              <w:top w:val="nil"/>
              <w:left w:val="nil"/>
              <w:bottom w:val="single" w:sz="4" w:space="0" w:color="auto"/>
              <w:right w:val="single" w:sz="4" w:space="0" w:color="auto"/>
            </w:tcBorders>
            <w:shd w:val="clear" w:color="auto" w:fill="FFFFFF" w:themeFill="background1"/>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 </w:t>
            </w:r>
          </w:p>
        </w:tc>
      </w:tr>
      <w:tr w:rsidR="00FB7245" w:rsidRPr="00D634A4" w:rsidTr="007F3AA9">
        <w:trPr>
          <w:trHeight w:val="246"/>
        </w:trPr>
        <w:tc>
          <w:tcPr>
            <w:tcW w:w="3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AREA COOPERATIVA</w:t>
            </w:r>
          </w:p>
        </w:tc>
        <w:tc>
          <w:tcPr>
            <w:tcW w:w="263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8 As 96.92 Cas </w:t>
            </w:r>
          </w:p>
        </w:tc>
        <w:tc>
          <w:tcPr>
            <w:tcW w:w="1775" w:type="dxa"/>
            <w:tcBorders>
              <w:top w:val="single" w:sz="4" w:space="0" w:color="auto"/>
              <w:left w:val="nil"/>
              <w:bottom w:val="single" w:sz="4" w:space="0" w:color="auto"/>
              <w:right w:val="single" w:sz="4" w:space="0" w:color="auto"/>
            </w:tcBorders>
            <w:shd w:val="clear" w:color="auto" w:fill="FFFFFF" w:themeFill="background1"/>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896.92</w:t>
            </w:r>
          </w:p>
        </w:tc>
      </w:tr>
      <w:tr w:rsidR="00FB7245" w:rsidRPr="00D634A4" w:rsidTr="007F3AA9">
        <w:trPr>
          <w:trHeight w:val="246"/>
        </w:trPr>
        <w:tc>
          <w:tcPr>
            <w:tcW w:w="39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SUBTOTAL</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 xml:space="preserve">0 Has 8 As 96.92 Cas </w:t>
            </w:r>
          </w:p>
        </w:tc>
        <w:tc>
          <w:tcPr>
            <w:tcW w:w="17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896.92</w:t>
            </w:r>
          </w:p>
        </w:tc>
      </w:tr>
      <w:tr w:rsidR="00FB7245" w:rsidRPr="00D634A4" w:rsidTr="007F3AA9">
        <w:trPr>
          <w:trHeight w:val="246"/>
        </w:trPr>
        <w:tc>
          <w:tcPr>
            <w:tcW w:w="39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CALLES</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1 As 60.36 Cas </w:t>
            </w:r>
          </w:p>
        </w:tc>
        <w:tc>
          <w:tcPr>
            <w:tcW w:w="17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160.36</w:t>
            </w:r>
          </w:p>
        </w:tc>
      </w:tr>
      <w:tr w:rsidR="00FB7245" w:rsidRPr="00D634A4" w:rsidTr="007F3AA9">
        <w:trPr>
          <w:trHeight w:val="246"/>
        </w:trPr>
        <w:tc>
          <w:tcPr>
            <w:tcW w:w="39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TOTAL DE PROYECTO</w:t>
            </w:r>
          </w:p>
        </w:tc>
        <w:tc>
          <w:tcPr>
            <w:tcW w:w="263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 xml:space="preserve">0 Has 70 As 54.82 Cas </w:t>
            </w:r>
          </w:p>
        </w:tc>
        <w:tc>
          <w:tcPr>
            <w:tcW w:w="177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7,054.82</w:t>
            </w:r>
          </w:p>
        </w:tc>
      </w:tr>
    </w:tbl>
    <w:p w:rsidR="00FB7245" w:rsidRPr="00CE3B59" w:rsidRDefault="005A423B" w:rsidP="00386B07">
      <w:pPr>
        <w:numPr>
          <w:ilvl w:val="0"/>
          <w:numId w:val="25"/>
        </w:numPr>
        <w:spacing w:after="80"/>
        <w:contextualSpacing/>
        <w:rPr>
          <w:rFonts w:ascii="Museo Sans 100" w:hAnsi="Museo Sans 100"/>
          <w:color w:val="000000" w:themeColor="text1"/>
          <w:lang w:val="es-MX"/>
        </w:rPr>
      </w:pPr>
      <w:r>
        <w:rPr>
          <w:rFonts w:ascii="Museo Sans 100" w:hAnsi="Museo Sans 100"/>
          <w:color w:val="000000" w:themeColor="text1"/>
          <w:lang w:val="es-MX"/>
        </w:rPr>
        <w:t>---</w:t>
      </w:r>
      <w:r w:rsidR="00FB7245" w:rsidRPr="00CE3B59">
        <w:rPr>
          <w:rFonts w:ascii="Museo Sans 100" w:hAnsi="Museo Sans 100"/>
          <w:color w:val="000000" w:themeColor="text1"/>
          <w:lang w:val="es-MX"/>
        </w:rPr>
        <w:t xml:space="preserve"> SOLARES</w:t>
      </w:r>
    </w:p>
    <w:p w:rsidR="00FB7245" w:rsidRPr="00CE3B59" w:rsidRDefault="00FB7245" w:rsidP="00386B07">
      <w:pPr>
        <w:numPr>
          <w:ilvl w:val="0"/>
          <w:numId w:val="25"/>
        </w:numPr>
        <w:spacing w:after="80"/>
        <w:contextualSpacing/>
        <w:rPr>
          <w:rFonts w:ascii="Museo Sans 100" w:hAnsi="Museo Sans 100"/>
          <w:color w:val="000000" w:themeColor="text1"/>
          <w:lang w:val="es-MX"/>
        </w:rPr>
      </w:pPr>
      <w:r w:rsidRPr="00CE3B59">
        <w:rPr>
          <w:rFonts w:ascii="Museo Sans 100" w:hAnsi="Museo Sans 100"/>
          <w:color w:val="000000" w:themeColor="text1"/>
          <w:lang w:val="es-MX"/>
        </w:rPr>
        <w:t>1 AREA DE COOPERATIVA</w:t>
      </w:r>
    </w:p>
    <w:p w:rsidR="00FB7245" w:rsidRPr="00CE3B59" w:rsidRDefault="00FB7245" w:rsidP="00386B07">
      <w:pPr>
        <w:numPr>
          <w:ilvl w:val="0"/>
          <w:numId w:val="25"/>
        </w:numPr>
        <w:spacing w:after="80"/>
        <w:contextualSpacing/>
        <w:rPr>
          <w:rFonts w:ascii="Museo Sans 100" w:hAnsi="Museo Sans 100"/>
          <w:color w:val="000000" w:themeColor="text1"/>
          <w:lang w:val="es-MX"/>
        </w:rPr>
      </w:pPr>
      <w:r w:rsidRPr="00CE3B59">
        <w:rPr>
          <w:rFonts w:ascii="Museo Sans 100" w:hAnsi="Museo Sans 100"/>
          <w:color w:val="000000" w:themeColor="text1"/>
          <w:lang w:val="es-MX"/>
        </w:rPr>
        <w:t>CALLES</w:t>
      </w:r>
    </w:p>
    <w:p w:rsidR="00FB7245" w:rsidRPr="00D634A4" w:rsidRDefault="00FB7245" w:rsidP="00FB7245">
      <w:pPr>
        <w:contextualSpacing/>
        <w:rPr>
          <w:rFonts w:ascii="Museo 500" w:hAnsi="Museo 500"/>
          <w:color w:val="000000" w:themeColor="text1"/>
          <w:sz w:val="24"/>
          <w:szCs w:val="24"/>
          <w:lang w:val="es-MX"/>
        </w:rPr>
      </w:pPr>
    </w:p>
    <w:tbl>
      <w:tblPr>
        <w:tblW w:w="8369" w:type="dxa"/>
        <w:tblInd w:w="704" w:type="dxa"/>
        <w:tblCellMar>
          <w:left w:w="70" w:type="dxa"/>
          <w:right w:w="70" w:type="dxa"/>
        </w:tblCellMar>
        <w:tblLook w:val="04A0" w:firstRow="1" w:lastRow="0" w:firstColumn="1" w:lastColumn="0" w:noHBand="0" w:noVBand="1"/>
      </w:tblPr>
      <w:tblGrid>
        <w:gridCol w:w="4124"/>
        <w:gridCol w:w="2528"/>
        <w:gridCol w:w="1717"/>
      </w:tblGrid>
      <w:tr w:rsidR="00FB7245" w:rsidRPr="00D634A4" w:rsidTr="007F3AA9">
        <w:trPr>
          <w:trHeight w:val="266"/>
        </w:trPr>
        <w:tc>
          <w:tcPr>
            <w:tcW w:w="836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48090E" w:rsidRDefault="00FB7245" w:rsidP="005A423B">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lastRenderedPageBreak/>
              <w:t xml:space="preserve">EL OLVIDO UNO PORCION DOS, MATRICULA: </w:t>
            </w:r>
            <w:r w:rsidR="005A423B">
              <w:rPr>
                <w:rFonts w:ascii="Museo Sans 100" w:eastAsia="Times New Roman" w:hAnsi="Museo Sans 100"/>
                <w:b/>
                <w:bCs/>
                <w:color w:val="000000" w:themeColor="text1"/>
              </w:rPr>
              <w:t>----</w:t>
            </w:r>
            <w:r w:rsidRPr="0048090E">
              <w:rPr>
                <w:rFonts w:ascii="Museo Sans 100" w:eastAsia="Times New Roman" w:hAnsi="Museo Sans 100"/>
                <w:b/>
                <w:bCs/>
                <w:color w:val="000000" w:themeColor="text1"/>
              </w:rPr>
              <w:t>-00000</w:t>
            </w:r>
          </w:p>
        </w:tc>
      </w:tr>
      <w:tr w:rsidR="00FB7245" w:rsidRPr="00D634A4" w:rsidTr="007F3AA9">
        <w:trPr>
          <w:trHeight w:val="266"/>
        </w:trPr>
        <w:tc>
          <w:tcPr>
            <w:tcW w:w="41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DESCRIPCION</w:t>
            </w:r>
          </w:p>
        </w:tc>
        <w:tc>
          <w:tcPr>
            <w:tcW w:w="252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AREAS (Has.)</w:t>
            </w:r>
          </w:p>
        </w:tc>
        <w:tc>
          <w:tcPr>
            <w:tcW w:w="17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AREAS(m2)</w:t>
            </w:r>
          </w:p>
        </w:tc>
      </w:tr>
      <w:tr w:rsidR="00FB7245" w:rsidRPr="00D634A4" w:rsidTr="007F3AA9">
        <w:trPr>
          <w:trHeight w:val="266"/>
        </w:trPr>
        <w:tc>
          <w:tcPr>
            <w:tcW w:w="41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5A423B">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Asentamiento Comunitario (</w:t>
            </w:r>
            <w:r w:rsidR="005A423B">
              <w:rPr>
                <w:rFonts w:ascii="Museo Sans 100" w:eastAsia="Times New Roman" w:hAnsi="Museo Sans 100"/>
                <w:b/>
                <w:bCs/>
                <w:color w:val="000000" w:themeColor="text1"/>
              </w:rPr>
              <w:t>---</w:t>
            </w:r>
            <w:r w:rsidRPr="0048090E">
              <w:rPr>
                <w:rFonts w:ascii="Museo Sans 100" w:eastAsia="Times New Roman" w:hAnsi="Museo Sans 100"/>
                <w:b/>
                <w:bCs/>
                <w:color w:val="000000" w:themeColor="text1"/>
              </w:rPr>
              <w:t>)</w:t>
            </w:r>
          </w:p>
        </w:tc>
        <w:tc>
          <w:tcPr>
            <w:tcW w:w="2528"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 </w:t>
            </w:r>
          </w:p>
        </w:tc>
        <w:tc>
          <w:tcPr>
            <w:tcW w:w="1717"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 </w:t>
            </w:r>
          </w:p>
        </w:tc>
      </w:tr>
      <w:tr w:rsidR="00FB7245" w:rsidRPr="00D634A4" w:rsidTr="007F3AA9">
        <w:trPr>
          <w:trHeight w:val="266"/>
        </w:trPr>
        <w:tc>
          <w:tcPr>
            <w:tcW w:w="41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5A423B">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POLIGONO C (</w:t>
            </w:r>
            <w:r w:rsidR="005A423B">
              <w:rPr>
                <w:rFonts w:ascii="Museo Sans 100" w:eastAsia="Times New Roman" w:hAnsi="Museo Sans 100"/>
                <w:color w:val="000000" w:themeColor="text1"/>
              </w:rPr>
              <w:t>---</w:t>
            </w:r>
            <w:r w:rsidRPr="0048090E">
              <w:rPr>
                <w:rFonts w:ascii="Museo Sans 100" w:eastAsia="Times New Roman" w:hAnsi="Museo Sans 100"/>
                <w:color w:val="000000" w:themeColor="text1"/>
              </w:rPr>
              <w:t xml:space="preserve"> solares)</w:t>
            </w:r>
          </w:p>
        </w:tc>
        <w:tc>
          <w:tcPr>
            <w:tcW w:w="2528"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41 As 81.44 Cas </w:t>
            </w:r>
          </w:p>
        </w:tc>
        <w:tc>
          <w:tcPr>
            <w:tcW w:w="1717"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4,181.44</w:t>
            </w:r>
          </w:p>
        </w:tc>
      </w:tr>
      <w:tr w:rsidR="00FB7245" w:rsidRPr="00D634A4" w:rsidTr="007F3AA9">
        <w:trPr>
          <w:trHeight w:val="266"/>
        </w:trPr>
        <w:tc>
          <w:tcPr>
            <w:tcW w:w="41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5A423B">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POLIGONO D (</w:t>
            </w:r>
            <w:r w:rsidR="005A423B">
              <w:rPr>
                <w:rFonts w:ascii="Museo Sans 100" w:eastAsia="Times New Roman" w:hAnsi="Museo Sans 100"/>
                <w:color w:val="000000" w:themeColor="text1"/>
              </w:rPr>
              <w:t>---</w:t>
            </w:r>
            <w:r w:rsidRPr="0048090E">
              <w:rPr>
                <w:rFonts w:ascii="Museo Sans 100" w:eastAsia="Times New Roman" w:hAnsi="Museo Sans 100"/>
                <w:color w:val="000000" w:themeColor="text1"/>
              </w:rPr>
              <w:t xml:space="preserve"> solares)</w:t>
            </w:r>
          </w:p>
        </w:tc>
        <w:tc>
          <w:tcPr>
            <w:tcW w:w="2528"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31 As 97.94 Cas </w:t>
            </w:r>
          </w:p>
        </w:tc>
        <w:tc>
          <w:tcPr>
            <w:tcW w:w="1717"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3,197.94</w:t>
            </w:r>
          </w:p>
        </w:tc>
      </w:tr>
      <w:tr w:rsidR="00FB7245" w:rsidRPr="00D634A4" w:rsidTr="007F3AA9">
        <w:trPr>
          <w:trHeight w:val="266"/>
        </w:trPr>
        <w:tc>
          <w:tcPr>
            <w:tcW w:w="41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SUBTOTAL</w:t>
            </w:r>
          </w:p>
        </w:tc>
        <w:tc>
          <w:tcPr>
            <w:tcW w:w="2528"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 xml:space="preserve">0 Has 73 As 79.38 Cas </w:t>
            </w:r>
          </w:p>
        </w:tc>
        <w:tc>
          <w:tcPr>
            <w:tcW w:w="1717"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7,379.38</w:t>
            </w:r>
          </w:p>
        </w:tc>
      </w:tr>
      <w:tr w:rsidR="00FB7245" w:rsidRPr="00D634A4" w:rsidTr="007F3AA9">
        <w:trPr>
          <w:trHeight w:val="266"/>
        </w:trPr>
        <w:tc>
          <w:tcPr>
            <w:tcW w:w="41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CALLES</w:t>
            </w:r>
          </w:p>
        </w:tc>
        <w:tc>
          <w:tcPr>
            <w:tcW w:w="2528"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2 As 70.99 Cas </w:t>
            </w:r>
          </w:p>
        </w:tc>
        <w:tc>
          <w:tcPr>
            <w:tcW w:w="1717"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270.99</w:t>
            </w:r>
          </w:p>
        </w:tc>
      </w:tr>
      <w:tr w:rsidR="00FB7245" w:rsidRPr="00D634A4" w:rsidTr="007F3AA9">
        <w:trPr>
          <w:trHeight w:val="266"/>
        </w:trPr>
        <w:tc>
          <w:tcPr>
            <w:tcW w:w="41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AREA TOTAL DE PROYECTO</w:t>
            </w:r>
          </w:p>
        </w:tc>
        <w:tc>
          <w:tcPr>
            <w:tcW w:w="2528"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 xml:space="preserve">0 Has 76 As 50.37 Cas </w:t>
            </w:r>
          </w:p>
        </w:tc>
        <w:tc>
          <w:tcPr>
            <w:tcW w:w="1717"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7,650.37</w:t>
            </w:r>
          </w:p>
        </w:tc>
      </w:tr>
    </w:tbl>
    <w:p w:rsidR="00FB7245" w:rsidRPr="00CE3B59" w:rsidRDefault="005A423B" w:rsidP="00386B07">
      <w:pPr>
        <w:numPr>
          <w:ilvl w:val="0"/>
          <w:numId w:val="26"/>
        </w:numPr>
        <w:spacing w:after="80"/>
        <w:contextualSpacing/>
        <w:rPr>
          <w:rFonts w:ascii="Museo Sans 100" w:hAnsi="Museo Sans 100"/>
          <w:color w:val="000000" w:themeColor="text1"/>
          <w:lang w:val="es-MX"/>
        </w:rPr>
      </w:pPr>
      <w:r>
        <w:rPr>
          <w:rFonts w:ascii="Museo Sans 100" w:hAnsi="Museo Sans 100"/>
          <w:color w:val="000000" w:themeColor="text1"/>
          <w:lang w:val="es-MX"/>
        </w:rPr>
        <w:t>---</w:t>
      </w:r>
      <w:r w:rsidR="00FB7245" w:rsidRPr="00CE3B59">
        <w:rPr>
          <w:rFonts w:ascii="Museo Sans 100" w:hAnsi="Museo Sans 100"/>
          <w:color w:val="000000" w:themeColor="text1"/>
          <w:lang w:val="es-MX"/>
        </w:rPr>
        <w:t xml:space="preserve"> SOLARES</w:t>
      </w:r>
    </w:p>
    <w:p w:rsidR="00FB7245" w:rsidRPr="00CE3B59" w:rsidRDefault="00FB7245" w:rsidP="00386B07">
      <w:pPr>
        <w:numPr>
          <w:ilvl w:val="0"/>
          <w:numId w:val="26"/>
        </w:numPr>
        <w:spacing w:after="80"/>
        <w:contextualSpacing/>
        <w:rPr>
          <w:rFonts w:ascii="Museo Sans 100" w:hAnsi="Museo Sans 100"/>
          <w:color w:val="000000" w:themeColor="text1"/>
          <w:lang w:val="es-MX"/>
        </w:rPr>
      </w:pPr>
      <w:r w:rsidRPr="00CE3B59">
        <w:rPr>
          <w:rFonts w:ascii="Museo Sans 100" w:hAnsi="Museo Sans 100"/>
          <w:color w:val="000000" w:themeColor="text1"/>
          <w:lang w:val="es-MX"/>
        </w:rPr>
        <w:t>CALLES</w:t>
      </w:r>
    </w:p>
    <w:p w:rsidR="00FB7245" w:rsidRDefault="00FB7245" w:rsidP="00FB7245">
      <w:pPr>
        <w:rPr>
          <w:rFonts w:ascii="Museo 500" w:hAnsi="Museo 500"/>
          <w:color w:val="000000" w:themeColor="text1"/>
          <w:sz w:val="24"/>
          <w:szCs w:val="24"/>
          <w:lang w:val="es-MX"/>
        </w:rPr>
      </w:pPr>
    </w:p>
    <w:tbl>
      <w:tblPr>
        <w:tblW w:w="8363" w:type="dxa"/>
        <w:tblInd w:w="704" w:type="dxa"/>
        <w:tblCellMar>
          <w:left w:w="70" w:type="dxa"/>
          <w:right w:w="70" w:type="dxa"/>
        </w:tblCellMar>
        <w:tblLook w:val="04A0" w:firstRow="1" w:lastRow="0" w:firstColumn="1" w:lastColumn="0" w:noHBand="0" w:noVBand="1"/>
      </w:tblPr>
      <w:tblGrid>
        <w:gridCol w:w="4014"/>
        <w:gridCol w:w="2598"/>
        <w:gridCol w:w="1751"/>
      </w:tblGrid>
      <w:tr w:rsidR="00FB7245" w:rsidRPr="00D634A4" w:rsidTr="00CE3B59">
        <w:trPr>
          <w:trHeight w:val="227"/>
        </w:trPr>
        <w:tc>
          <w:tcPr>
            <w:tcW w:w="836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5A423B">
            <w:pPr>
              <w:jc w:val="center"/>
              <w:rPr>
                <w:rFonts w:ascii="Museo Sans 100" w:eastAsia="Times New Roman" w:hAnsi="Museo Sans 100"/>
                <w:b/>
                <w:bCs/>
                <w:color w:val="000000" w:themeColor="text1"/>
              </w:rPr>
            </w:pPr>
            <w:r w:rsidRPr="00CE3B59">
              <w:rPr>
                <w:rFonts w:ascii="Museo Sans 100" w:eastAsia="Times New Roman" w:hAnsi="Museo Sans 100"/>
                <w:b/>
                <w:bCs/>
                <w:color w:val="000000" w:themeColor="text1"/>
              </w:rPr>
              <w:t xml:space="preserve">EL OLVIDO UNO PORCION TRES, MATRICULA: </w:t>
            </w:r>
            <w:r w:rsidR="005A423B">
              <w:rPr>
                <w:rFonts w:ascii="Museo Sans 100" w:eastAsia="Times New Roman" w:hAnsi="Museo Sans 100"/>
                <w:b/>
                <w:bCs/>
                <w:color w:val="000000" w:themeColor="text1"/>
              </w:rPr>
              <w:t>---</w:t>
            </w:r>
            <w:r w:rsidRPr="00CE3B59">
              <w:rPr>
                <w:rFonts w:ascii="Museo Sans 100" w:eastAsia="Times New Roman" w:hAnsi="Museo Sans 100"/>
                <w:b/>
                <w:bCs/>
                <w:color w:val="000000" w:themeColor="text1"/>
              </w:rPr>
              <w:t>-00000</w:t>
            </w:r>
          </w:p>
        </w:tc>
      </w:tr>
      <w:tr w:rsidR="00FB7245" w:rsidRPr="00D634A4" w:rsidTr="00CE3B59">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rPr>
            </w:pPr>
            <w:r w:rsidRPr="00CE3B59">
              <w:rPr>
                <w:rFonts w:ascii="Museo Sans 100" w:eastAsia="Times New Roman" w:hAnsi="Museo Sans 100"/>
                <w:b/>
                <w:bCs/>
                <w:color w:val="000000" w:themeColor="text1"/>
              </w:rPr>
              <w:t>DESCRIPCION</w:t>
            </w:r>
          </w:p>
        </w:tc>
        <w:tc>
          <w:tcPr>
            <w:tcW w:w="2598"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rPr>
            </w:pPr>
            <w:r w:rsidRPr="00CE3B59">
              <w:rPr>
                <w:rFonts w:ascii="Museo Sans 100" w:eastAsia="Times New Roman" w:hAnsi="Museo Sans 100"/>
                <w:b/>
                <w:bCs/>
                <w:color w:val="000000" w:themeColor="text1"/>
              </w:rPr>
              <w:t>AREAS (Has.)</w:t>
            </w:r>
          </w:p>
        </w:tc>
        <w:tc>
          <w:tcPr>
            <w:tcW w:w="1751"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rPr>
            </w:pPr>
            <w:r w:rsidRPr="00CE3B59">
              <w:rPr>
                <w:rFonts w:ascii="Museo Sans 100" w:eastAsia="Times New Roman" w:hAnsi="Museo Sans 100"/>
                <w:b/>
                <w:bCs/>
                <w:color w:val="000000" w:themeColor="text1"/>
              </w:rPr>
              <w:t>AREAS(m2)</w:t>
            </w:r>
          </w:p>
        </w:tc>
      </w:tr>
      <w:tr w:rsidR="00FB7245" w:rsidRPr="00D634A4" w:rsidTr="00CE3B59">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5A423B">
            <w:pPr>
              <w:jc w:val="center"/>
              <w:rPr>
                <w:rFonts w:ascii="Museo Sans 100" w:eastAsia="Times New Roman" w:hAnsi="Museo Sans 100"/>
                <w:b/>
                <w:bCs/>
                <w:color w:val="000000" w:themeColor="text1"/>
              </w:rPr>
            </w:pPr>
            <w:r w:rsidRPr="00CE3B59">
              <w:rPr>
                <w:rFonts w:ascii="Museo Sans 100" w:eastAsia="Times New Roman" w:hAnsi="Museo Sans 100"/>
                <w:b/>
                <w:bCs/>
                <w:color w:val="000000" w:themeColor="text1"/>
              </w:rPr>
              <w:t>Asentamiento Comunitario (</w:t>
            </w:r>
            <w:r w:rsidR="005A423B">
              <w:rPr>
                <w:rFonts w:ascii="Museo Sans 100" w:eastAsia="Times New Roman" w:hAnsi="Museo Sans 100"/>
                <w:b/>
                <w:bCs/>
                <w:color w:val="000000" w:themeColor="text1"/>
              </w:rPr>
              <w:t>---</w:t>
            </w:r>
            <w:r w:rsidRPr="00CE3B59">
              <w:rPr>
                <w:rFonts w:ascii="Museo Sans 100" w:eastAsia="Times New Roman" w:hAnsi="Museo Sans 100"/>
                <w:b/>
                <w:bCs/>
                <w:color w:val="000000" w:themeColor="text1"/>
              </w:rPr>
              <w:t>)</w:t>
            </w:r>
          </w:p>
        </w:tc>
        <w:tc>
          <w:tcPr>
            <w:tcW w:w="2598"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 </w:t>
            </w:r>
          </w:p>
        </w:tc>
        <w:tc>
          <w:tcPr>
            <w:tcW w:w="1751"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 </w:t>
            </w:r>
          </w:p>
        </w:tc>
      </w:tr>
      <w:tr w:rsidR="00FB7245" w:rsidRPr="00D634A4" w:rsidTr="00CE3B59">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5A423B">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 xml:space="preserve">POLIGONO E </w:t>
            </w:r>
            <w:r w:rsidR="005A423B">
              <w:rPr>
                <w:rFonts w:ascii="Museo Sans 100" w:eastAsia="Times New Roman" w:hAnsi="Museo Sans 100"/>
                <w:color w:val="000000" w:themeColor="text1"/>
              </w:rPr>
              <w:t>---</w:t>
            </w:r>
            <w:r w:rsidRPr="00CE3B59">
              <w:rPr>
                <w:rFonts w:ascii="Museo Sans 100" w:eastAsia="Times New Roman" w:hAnsi="Museo Sans 100"/>
                <w:color w:val="000000" w:themeColor="text1"/>
              </w:rPr>
              <w:t xml:space="preserve"> solares)</w:t>
            </w:r>
          </w:p>
        </w:tc>
        <w:tc>
          <w:tcPr>
            <w:tcW w:w="2598"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rPr>
            </w:pPr>
            <w:r w:rsidRPr="00CE3B59">
              <w:rPr>
                <w:rFonts w:ascii="Museo Sans 100" w:eastAsia="Times New Roman" w:hAnsi="Museo Sans 100"/>
                <w:color w:val="000000" w:themeColor="text1"/>
              </w:rPr>
              <w:t xml:space="preserve">1 Has 71 As 84.4 Cas </w:t>
            </w:r>
          </w:p>
        </w:tc>
        <w:tc>
          <w:tcPr>
            <w:tcW w:w="1751"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17,184.40</w:t>
            </w:r>
          </w:p>
        </w:tc>
      </w:tr>
      <w:tr w:rsidR="00FB7245" w:rsidRPr="00D634A4" w:rsidTr="00CE3B59">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5A423B">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POLIGONO F (</w:t>
            </w:r>
            <w:r w:rsidR="005A423B">
              <w:rPr>
                <w:rFonts w:ascii="Museo Sans 100" w:eastAsia="Times New Roman" w:hAnsi="Museo Sans 100"/>
                <w:color w:val="000000" w:themeColor="text1"/>
              </w:rPr>
              <w:t>--</w:t>
            </w:r>
            <w:r w:rsidRPr="00CE3B59">
              <w:rPr>
                <w:rFonts w:ascii="Museo Sans 100" w:eastAsia="Times New Roman" w:hAnsi="Museo Sans 100"/>
                <w:color w:val="000000" w:themeColor="text1"/>
              </w:rPr>
              <w:t xml:space="preserve"> solares)</w:t>
            </w:r>
          </w:p>
        </w:tc>
        <w:tc>
          <w:tcPr>
            <w:tcW w:w="2598"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rPr>
            </w:pPr>
            <w:r w:rsidRPr="00CE3B59">
              <w:rPr>
                <w:rFonts w:ascii="Museo Sans 100" w:eastAsia="Times New Roman" w:hAnsi="Museo Sans 100"/>
                <w:color w:val="000000" w:themeColor="text1"/>
              </w:rPr>
              <w:t xml:space="preserve">0 Has 29 As 58.61 Cas </w:t>
            </w:r>
          </w:p>
        </w:tc>
        <w:tc>
          <w:tcPr>
            <w:tcW w:w="1751"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2,958.61</w:t>
            </w:r>
          </w:p>
        </w:tc>
      </w:tr>
      <w:tr w:rsidR="00FB7245" w:rsidRPr="00D634A4" w:rsidTr="00CE3B59">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5A423B">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POLIGONO G (</w:t>
            </w:r>
            <w:r w:rsidR="005A423B">
              <w:rPr>
                <w:rFonts w:ascii="Museo Sans 100" w:eastAsia="Times New Roman" w:hAnsi="Museo Sans 100"/>
                <w:color w:val="000000" w:themeColor="text1"/>
              </w:rPr>
              <w:t>---</w:t>
            </w:r>
            <w:r w:rsidRPr="00CE3B59">
              <w:rPr>
                <w:rFonts w:ascii="Museo Sans 100" w:eastAsia="Times New Roman" w:hAnsi="Museo Sans 100"/>
                <w:color w:val="000000" w:themeColor="text1"/>
              </w:rPr>
              <w:t xml:space="preserve"> solares)</w:t>
            </w:r>
          </w:p>
        </w:tc>
        <w:tc>
          <w:tcPr>
            <w:tcW w:w="2598"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rPr>
            </w:pPr>
            <w:r w:rsidRPr="00CE3B59">
              <w:rPr>
                <w:rFonts w:ascii="Museo Sans 100" w:eastAsia="Times New Roman" w:hAnsi="Museo Sans 100"/>
                <w:color w:val="000000" w:themeColor="text1"/>
              </w:rPr>
              <w:t xml:space="preserve">1 Has 33 As 42.1 Cas </w:t>
            </w:r>
          </w:p>
        </w:tc>
        <w:tc>
          <w:tcPr>
            <w:tcW w:w="1751"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13,342.10</w:t>
            </w:r>
          </w:p>
        </w:tc>
      </w:tr>
      <w:tr w:rsidR="00FB7245" w:rsidRPr="00D634A4" w:rsidTr="00CE3B59">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5A423B">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POLIGONO H (</w:t>
            </w:r>
            <w:r w:rsidR="005A423B">
              <w:rPr>
                <w:rFonts w:ascii="Museo Sans 100" w:eastAsia="Times New Roman" w:hAnsi="Museo Sans 100"/>
                <w:color w:val="000000" w:themeColor="text1"/>
              </w:rPr>
              <w:t>--</w:t>
            </w:r>
            <w:r w:rsidRPr="00CE3B59">
              <w:rPr>
                <w:rFonts w:ascii="Museo Sans 100" w:eastAsia="Times New Roman" w:hAnsi="Museo Sans 100"/>
                <w:color w:val="000000" w:themeColor="text1"/>
              </w:rPr>
              <w:t>solares)</w:t>
            </w:r>
          </w:p>
        </w:tc>
        <w:tc>
          <w:tcPr>
            <w:tcW w:w="2598"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rPr>
            </w:pPr>
            <w:r w:rsidRPr="00CE3B59">
              <w:rPr>
                <w:rFonts w:ascii="Museo Sans 100" w:eastAsia="Times New Roman" w:hAnsi="Museo Sans 100"/>
                <w:color w:val="000000" w:themeColor="text1"/>
              </w:rPr>
              <w:t xml:space="preserve">0 Has 5 As 61.75 Cas </w:t>
            </w:r>
          </w:p>
        </w:tc>
        <w:tc>
          <w:tcPr>
            <w:tcW w:w="1751"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561.75</w:t>
            </w:r>
          </w:p>
        </w:tc>
      </w:tr>
      <w:tr w:rsidR="00FB7245" w:rsidRPr="00D634A4" w:rsidTr="00CE3B59">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5A423B">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POLIGONO I (</w:t>
            </w:r>
            <w:r w:rsidR="005A423B">
              <w:rPr>
                <w:rFonts w:ascii="Museo Sans 100" w:eastAsia="Times New Roman" w:hAnsi="Museo Sans 100"/>
                <w:color w:val="000000" w:themeColor="text1"/>
              </w:rPr>
              <w:t>---</w:t>
            </w:r>
            <w:r w:rsidRPr="00CE3B59">
              <w:rPr>
                <w:rFonts w:ascii="Museo Sans 100" w:eastAsia="Times New Roman" w:hAnsi="Museo Sans 100"/>
                <w:color w:val="000000" w:themeColor="text1"/>
              </w:rPr>
              <w:t xml:space="preserve"> solares)</w:t>
            </w:r>
          </w:p>
        </w:tc>
        <w:tc>
          <w:tcPr>
            <w:tcW w:w="2598"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rPr>
            </w:pPr>
            <w:r w:rsidRPr="00CE3B59">
              <w:rPr>
                <w:rFonts w:ascii="Museo Sans 100" w:eastAsia="Times New Roman" w:hAnsi="Museo Sans 100"/>
                <w:color w:val="000000" w:themeColor="text1"/>
              </w:rPr>
              <w:t xml:space="preserve">0 Has 23 As 93.88 Cas </w:t>
            </w:r>
          </w:p>
        </w:tc>
        <w:tc>
          <w:tcPr>
            <w:tcW w:w="1751"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2,393.88</w:t>
            </w:r>
          </w:p>
        </w:tc>
      </w:tr>
      <w:tr w:rsidR="00FB7245" w:rsidRPr="00D634A4" w:rsidTr="00CE3B59">
        <w:trPr>
          <w:trHeight w:val="227"/>
        </w:trPr>
        <w:tc>
          <w:tcPr>
            <w:tcW w:w="4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5A423B">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POLIGONO J (</w:t>
            </w:r>
            <w:r w:rsidR="005A423B">
              <w:rPr>
                <w:rFonts w:ascii="Museo Sans 100" w:eastAsia="Times New Roman" w:hAnsi="Museo Sans 100"/>
                <w:color w:val="000000" w:themeColor="text1"/>
              </w:rPr>
              <w:t>---</w:t>
            </w:r>
            <w:r w:rsidRPr="00CE3B59">
              <w:rPr>
                <w:rFonts w:ascii="Museo Sans 100" w:eastAsia="Times New Roman" w:hAnsi="Museo Sans 100"/>
                <w:color w:val="000000" w:themeColor="text1"/>
              </w:rPr>
              <w:t xml:space="preserve"> solares)</w:t>
            </w:r>
          </w:p>
        </w:tc>
        <w:tc>
          <w:tcPr>
            <w:tcW w:w="259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rPr>
            </w:pPr>
            <w:r w:rsidRPr="00CE3B59">
              <w:rPr>
                <w:rFonts w:ascii="Museo Sans 100" w:eastAsia="Times New Roman" w:hAnsi="Museo Sans 100"/>
                <w:color w:val="000000" w:themeColor="text1"/>
              </w:rPr>
              <w:t xml:space="preserve">0 Has 39 As 33.3 Cas </w:t>
            </w:r>
          </w:p>
        </w:tc>
        <w:tc>
          <w:tcPr>
            <w:tcW w:w="17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3,933.30</w:t>
            </w:r>
          </w:p>
        </w:tc>
      </w:tr>
      <w:tr w:rsidR="00FB7245" w:rsidRPr="00D634A4" w:rsidTr="00CE3B59">
        <w:trPr>
          <w:trHeight w:val="227"/>
        </w:trPr>
        <w:tc>
          <w:tcPr>
            <w:tcW w:w="4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5A423B">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POLIGONO K (</w:t>
            </w:r>
            <w:r w:rsidR="005A423B">
              <w:rPr>
                <w:rFonts w:ascii="Museo Sans 100" w:eastAsia="Times New Roman" w:hAnsi="Museo Sans 100"/>
                <w:color w:val="000000" w:themeColor="text1"/>
              </w:rPr>
              <w:t>---</w:t>
            </w:r>
            <w:r w:rsidRPr="00CE3B59">
              <w:rPr>
                <w:rFonts w:ascii="Museo Sans 100" w:eastAsia="Times New Roman" w:hAnsi="Museo Sans 100"/>
                <w:color w:val="000000" w:themeColor="text1"/>
              </w:rPr>
              <w:t xml:space="preserve"> solares)</w:t>
            </w:r>
          </w:p>
        </w:tc>
        <w:tc>
          <w:tcPr>
            <w:tcW w:w="259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rPr>
            </w:pPr>
            <w:r w:rsidRPr="00CE3B59">
              <w:rPr>
                <w:rFonts w:ascii="Museo Sans 100" w:eastAsia="Times New Roman" w:hAnsi="Museo Sans 100"/>
                <w:color w:val="000000" w:themeColor="text1"/>
              </w:rPr>
              <w:t xml:space="preserve">0 Has 4 As 88.09 Cas </w:t>
            </w:r>
          </w:p>
        </w:tc>
        <w:tc>
          <w:tcPr>
            <w:tcW w:w="17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488.09</w:t>
            </w:r>
          </w:p>
        </w:tc>
      </w:tr>
      <w:tr w:rsidR="00FB7245" w:rsidRPr="00D634A4" w:rsidTr="00CE3B59">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b/>
                <w:bCs/>
                <w:color w:val="000000" w:themeColor="text1"/>
              </w:rPr>
            </w:pPr>
            <w:r w:rsidRPr="00CE3B59">
              <w:rPr>
                <w:rFonts w:ascii="Museo Sans 100" w:eastAsia="Times New Roman" w:hAnsi="Museo Sans 100"/>
                <w:b/>
                <w:bCs/>
                <w:color w:val="000000" w:themeColor="text1"/>
              </w:rPr>
              <w:t>SUBTOTAL</w:t>
            </w:r>
          </w:p>
        </w:tc>
        <w:tc>
          <w:tcPr>
            <w:tcW w:w="2598"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b/>
                <w:bCs/>
                <w:color w:val="000000" w:themeColor="text1"/>
              </w:rPr>
            </w:pPr>
            <w:r w:rsidRPr="00CE3B59">
              <w:rPr>
                <w:rFonts w:ascii="Museo Sans 100" w:eastAsia="Times New Roman" w:hAnsi="Museo Sans 100"/>
                <w:b/>
                <w:bCs/>
                <w:color w:val="000000" w:themeColor="text1"/>
              </w:rPr>
              <w:t xml:space="preserve">4 Has 8 As 62.13 Cas </w:t>
            </w:r>
          </w:p>
        </w:tc>
        <w:tc>
          <w:tcPr>
            <w:tcW w:w="1751"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b/>
                <w:bCs/>
                <w:color w:val="000000" w:themeColor="text1"/>
              </w:rPr>
            </w:pPr>
            <w:r w:rsidRPr="00CE3B59">
              <w:rPr>
                <w:rFonts w:ascii="Museo Sans 100" w:eastAsia="Times New Roman" w:hAnsi="Museo Sans 100"/>
                <w:b/>
                <w:bCs/>
                <w:color w:val="000000" w:themeColor="text1"/>
              </w:rPr>
              <w:t>40,862.13</w:t>
            </w:r>
          </w:p>
        </w:tc>
      </w:tr>
      <w:tr w:rsidR="00FB7245" w:rsidRPr="00D634A4" w:rsidTr="00CE3B59">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b/>
                <w:bCs/>
                <w:color w:val="000000" w:themeColor="text1"/>
              </w:rPr>
            </w:pPr>
            <w:r w:rsidRPr="00CE3B59">
              <w:rPr>
                <w:rFonts w:ascii="Museo Sans 100" w:eastAsia="Times New Roman" w:hAnsi="Museo Sans 100"/>
                <w:b/>
                <w:bCs/>
                <w:color w:val="000000" w:themeColor="text1"/>
              </w:rPr>
              <w:t>Áreas Complementarias (4):</w:t>
            </w:r>
          </w:p>
        </w:tc>
        <w:tc>
          <w:tcPr>
            <w:tcW w:w="2598"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 </w:t>
            </w:r>
          </w:p>
        </w:tc>
        <w:tc>
          <w:tcPr>
            <w:tcW w:w="1751"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 </w:t>
            </w:r>
          </w:p>
        </w:tc>
      </w:tr>
      <w:tr w:rsidR="00FB7245" w:rsidRPr="00D634A4" w:rsidTr="00CE3B59">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CANCHA 1</w:t>
            </w:r>
          </w:p>
        </w:tc>
        <w:tc>
          <w:tcPr>
            <w:tcW w:w="2598"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rPr>
            </w:pPr>
            <w:r w:rsidRPr="00CE3B59">
              <w:rPr>
                <w:rFonts w:ascii="Museo Sans 100" w:eastAsia="Times New Roman" w:hAnsi="Museo Sans 100"/>
                <w:color w:val="000000" w:themeColor="text1"/>
              </w:rPr>
              <w:t xml:space="preserve">0 Has 26 As 69.05 Cas </w:t>
            </w:r>
          </w:p>
        </w:tc>
        <w:tc>
          <w:tcPr>
            <w:tcW w:w="1751"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2,669.05</w:t>
            </w:r>
          </w:p>
        </w:tc>
      </w:tr>
      <w:tr w:rsidR="00FB7245" w:rsidRPr="00D634A4" w:rsidTr="00CE3B59">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CANCHA 2</w:t>
            </w:r>
          </w:p>
        </w:tc>
        <w:tc>
          <w:tcPr>
            <w:tcW w:w="2598"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rPr>
            </w:pPr>
            <w:r w:rsidRPr="00CE3B59">
              <w:rPr>
                <w:rFonts w:ascii="Museo Sans 100" w:eastAsia="Times New Roman" w:hAnsi="Museo Sans 100"/>
                <w:color w:val="000000" w:themeColor="text1"/>
              </w:rPr>
              <w:t xml:space="preserve">0 Has 77 As 11.76 Cas </w:t>
            </w:r>
          </w:p>
        </w:tc>
        <w:tc>
          <w:tcPr>
            <w:tcW w:w="1751"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7,711.76</w:t>
            </w:r>
          </w:p>
        </w:tc>
      </w:tr>
      <w:tr w:rsidR="00FB7245" w:rsidRPr="00D634A4" w:rsidTr="00CE3B59">
        <w:trPr>
          <w:trHeight w:val="227"/>
        </w:trPr>
        <w:tc>
          <w:tcPr>
            <w:tcW w:w="4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ZONA VERDE</w:t>
            </w:r>
          </w:p>
        </w:tc>
        <w:tc>
          <w:tcPr>
            <w:tcW w:w="259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rPr>
            </w:pPr>
            <w:r w:rsidRPr="00CE3B59">
              <w:rPr>
                <w:rFonts w:ascii="Museo Sans 100" w:eastAsia="Times New Roman" w:hAnsi="Museo Sans 100"/>
                <w:color w:val="000000" w:themeColor="text1"/>
              </w:rPr>
              <w:t xml:space="preserve">0 Has 22 As 1.88 Cas </w:t>
            </w:r>
          </w:p>
        </w:tc>
        <w:tc>
          <w:tcPr>
            <w:tcW w:w="17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2,201.88</w:t>
            </w:r>
          </w:p>
        </w:tc>
      </w:tr>
      <w:tr w:rsidR="00FB7245" w:rsidRPr="00D634A4" w:rsidTr="00CE3B59">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TANQUE</w:t>
            </w:r>
          </w:p>
        </w:tc>
        <w:tc>
          <w:tcPr>
            <w:tcW w:w="2598"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rPr>
            </w:pPr>
            <w:r w:rsidRPr="00CE3B59">
              <w:rPr>
                <w:rFonts w:ascii="Museo Sans 100" w:eastAsia="Times New Roman" w:hAnsi="Museo Sans 100"/>
                <w:color w:val="000000" w:themeColor="text1"/>
              </w:rPr>
              <w:t xml:space="preserve">0 Has 1 As 0.77 Cas </w:t>
            </w:r>
          </w:p>
        </w:tc>
        <w:tc>
          <w:tcPr>
            <w:tcW w:w="1751"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100.77</w:t>
            </w:r>
          </w:p>
        </w:tc>
      </w:tr>
      <w:tr w:rsidR="00FB7245" w:rsidRPr="00D634A4" w:rsidTr="00CE3B59">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b/>
                <w:bCs/>
                <w:color w:val="000000" w:themeColor="text1"/>
              </w:rPr>
            </w:pPr>
            <w:r w:rsidRPr="00CE3B59">
              <w:rPr>
                <w:rFonts w:ascii="Museo Sans 100" w:eastAsia="Times New Roman" w:hAnsi="Museo Sans 100"/>
                <w:b/>
                <w:bCs/>
                <w:color w:val="000000" w:themeColor="text1"/>
              </w:rPr>
              <w:t>SUBTOTAL</w:t>
            </w:r>
          </w:p>
        </w:tc>
        <w:tc>
          <w:tcPr>
            <w:tcW w:w="2598"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b/>
                <w:bCs/>
                <w:color w:val="000000" w:themeColor="text1"/>
              </w:rPr>
            </w:pPr>
            <w:r w:rsidRPr="00CE3B59">
              <w:rPr>
                <w:rFonts w:ascii="Museo Sans 100" w:eastAsia="Times New Roman" w:hAnsi="Museo Sans 100"/>
                <w:b/>
                <w:bCs/>
                <w:color w:val="000000" w:themeColor="text1"/>
              </w:rPr>
              <w:t xml:space="preserve">1 Has 26 As 83.46 Cas </w:t>
            </w:r>
          </w:p>
        </w:tc>
        <w:tc>
          <w:tcPr>
            <w:tcW w:w="1751"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b/>
                <w:bCs/>
                <w:color w:val="000000" w:themeColor="text1"/>
              </w:rPr>
            </w:pPr>
            <w:r w:rsidRPr="00CE3B59">
              <w:rPr>
                <w:rFonts w:ascii="Museo Sans 100" w:eastAsia="Times New Roman" w:hAnsi="Museo Sans 100"/>
                <w:b/>
                <w:bCs/>
                <w:color w:val="000000" w:themeColor="text1"/>
              </w:rPr>
              <w:t>12,683.46</w:t>
            </w:r>
          </w:p>
        </w:tc>
      </w:tr>
      <w:tr w:rsidR="00FB7245" w:rsidRPr="00D634A4" w:rsidTr="00CE3B59">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CALLES</w:t>
            </w:r>
          </w:p>
        </w:tc>
        <w:tc>
          <w:tcPr>
            <w:tcW w:w="2598"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rPr>
            </w:pPr>
            <w:r w:rsidRPr="00CE3B59">
              <w:rPr>
                <w:rFonts w:ascii="Museo Sans 100" w:eastAsia="Times New Roman" w:hAnsi="Museo Sans 100"/>
                <w:color w:val="000000" w:themeColor="text1"/>
              </w:rPr>
              <w:t xml:space="preserve">0 Has 48 As 48.64 Cas </w:t>
            </w:r>
          </w:p>
        </w:tc>
        <w:tc>
          <w:tcPr>
            <w:tcW w:w="1751"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rPr>
            </w:pPr>
            <w:r w:rsidRPr="00CE3B59">
              <w:rPr>
                <w:rFonts w:ascii="Museo Sans 100" w:eastAsia="Times New Roman" w:hAnsi="Museo Sans 100"/>
                <w:color w:val="000000" w:themeColor="text1"/>
              </w:rPr>
              <w:t>4,848.64</w:t>
            </w:r>
          </w:p>
        </w:tc>
      </w:tr>
      <w:tr w:rsidR="00FB7245" w:rsidRPr="00D634A4" w:rsidTr="00CE3B59">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b/>
                <w:bCs/>
                <w:color w:val="000000" w:themeColor="text1"/>
              </w:rPr>
            </w:pPr>
            <w:r w:rsidRPr="00CE3B59">
              <w:rPr>
                <w:rFonts w:ascii="Museo Sans 100" w:eastAsia="Times New Roman" w:hAnsi="Museo Sans 100"/>
                <w:b/>
                <w:bCs/>
                <w:color w:val="000000" w:themeColor="text1"/>
              </w:rPr>
              <w:t>AREA TOTAL DE PROYECTO</w:t>
            </w:r>
          </w:p>
        </w:tc>
        <w:tc>
          <w:tcPr>
            <w:tcW w:w="2598"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b/>
                <w:bCs/>
                <w:color w:val="000000" w:themeColor="text1"/>
              </w:rPr>
            </w:pPr>
            <w:r w:rsidRPr="00CE3B59">
              <w:rPr>
                <w:rFonts w:ascii="Museo Sans 100" w:eastAsia="Times New Roman" w:hAnsi="Museo Sans 100"/>
                <w:b/>
                <w:bCs/>
                <w:color w:val="000000" w:themeColor="text1"/>
              </w:rPr>
              <w:t xml:space="preserve">5 Has 83 As 94.23 Cas </w:t>
            </w:r>
          </w:p>
        </w:tc>
        <w:tc>
          <w:tcPr>
            <w:tcW w:w="1751"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b/>
                <w:bCs/>
                <w:color w:val="000000" w:themeColor="text1"/>
              </w:rPr>
            </w:pPr>
            <w:r w:rsidRPr="00CE3B59">
              <w:rPr>
                <w:rFonts w:ascii="Museo Sans 100" w:eastAsia="Times New Roman" w:hAnsi="Museo Sans 100"/>
                <w:b/>
                <w:bCs/>
                <w:color w:val="000000" w:themeColor="text1"/>
              </w:rPr>
              <w:t>58,394.23</w:t>
            </w:r>
          </w:p>
        </w:tc>
      </w:tr>
    </w:tbl>
    <w:p w:rsidR="00CE3B59" w:rsidRPr="00D634A4" w:rsidRDefault="00CE3B59" w:rsidP="00FB7245">
      <w:pPr>
        <w:rPr>
          <w:rFonts w:ascii="Museo 500" w:hAnsi="Museo 500"/>
          <w:color w:val="000000" w:themeColor="text1"/>
          <w:sz w:val="24"/>
          <w:szCs w:val="24"/>
          <w:lang w:val="es-MX"/>
        </w:rPr>
      </w:pPr>
    </w:p>
    <w:p w:rsidR="00FB7245" w:rsidRPr="00CE3B59" w:rsidRDefault="005A423B" w:rsidP="00386B07">
      <w:pPr>
        <w:numPr>
          <w:ilvl w:val="0"/>
          <w:numId w:val="27"/>
        </w:numPr>
        <w:spacing w:after="80"/>
        <w:contextualSpacing/>
        <w:rPr>
          <w:rFonts w:ascii="Museo Sans 100" w:hAnsi="Museo Sans 100"/>
          <w:color w:val="000000" w:themeColor="text1"/>
          <w:sz w:val="22"/>
          <w:szCs w:val="22"/>
          <w:lang w:val="es-MX"/>
        </w:rPr>
      </w:pPr>
      <w:r>
        <w:rPr>
          <w:rFonts w:ascii="Museo Sans 100" w:hAnsi="Museo Sans 100"/>
          <w:color w:val="000000" w:themeColor="text1"/>
          <w:sz w:val="22"/>
          <w:szCs w:val="22"/>
          <w:lang w:val="es-MX"/>
        </w:rPr>
        <w:t>----</w:t>
      </w:r>
      <w:r w:rsidR="00FB7245" w:rsidRPr="00CE3B59">
        <w:rPr>
          <w:rFonts w:ascii="Museo Sans 100" w:hAnsi="Museo Sans 100"/>
          <w:color w:val="000000" w:themeColor="text1"/>
          <w:sz w:val="22"/>
          <w:szCs w:val="22"/>
          <w:lang w:val="es-MX"/>
        </w:rPr>
        <w:t xml:space="preserve"> SOLARES</w:t>
      </w:r>
    </w:p>
    <w:p w:rsidR="00FB7245" w:rsidRPr="00CE3B59" w:rsidRDefault="00FB7245" w:rsidP="00386B07">
      <w:pPr>
        <w:numPr>
          <w:ilvl w:val="0"/>
          <w:numId w:val="27"/>
        </w:numPr>
        <w:spacing w:after="80"/>
        <w:contextualSpacing/>
        <w:rPr>
          <w:rFonts w:ascii="Museo Sans 100" w:hAnsi="Museo Sans 100"/>
          <w:color w:val="000000" w:themeColor="text1"/>
          <w:sz w:val="22"/>
          <w:szCs w:val="22"/>
          <w:lang w:val="es-MX"/>
        </w:rPr>
      </w:pPr>
      <w:r w:rsidRPr="00CE3B59">
        <w:rPr>
          <w:rFonts w:ascii="Museo Sans 100" w:hAnsi="Museo Sans 100"/>
          <w:color w:val="000000" w:themeColor="text1"/>
          <w:sz w:val="22"/>
          <w:szCs w:val="22"/>
          <w:lang w:val="es-MX"/>
        </w:rPr>
        <w:t>2 CANCHAS</w:t>
      </w:r>
    </w:p>
    <w:p w:rsidR="00FB7245" w:rsidRPr="00CE3B59" w:rsidRDefault="00FB7245" w:rsidP="00386B07">
      <w:pPr>
        <w:numPr>
          <w:ilvl w:val="0"/>
          <w:numId w:val="27"/>
        </w:numPr>
        <w:spacing w:after="80"/>
        <w:contextualSpacing/>
        <w:rPr>
          <w:rFonts w:ascii="Museo Sans 100" w:hAnsi="Museo Sans 100"/>
          <w:color w:val="000000" w:themeColor="text1"/>
          <w:sz w:val="22"/>
          <w:szCs w:val="22"/>
          <w:lang w:val="es-MX"/>
        </w:rPr>
      </w:pPr>
      <w:r w:rsidRPr="00CE3B59">
        <w:rPr>
          <w:rFonts w:ascii="Museo Sans 100" w:hAnsi="Museo Sans 100"/>
          <w:color w:val="000000" w:themeColor="text1"/>
          <w:sz w:val="22"/>
          <w:szCs w:val="22"/>
          <w:lang w:val="es-MX"/>
        </w:rPr>
        <w:t>1 ZONA VERDE</w:t>
      </w:r>
    </w:p>
    <w:p w:rsidR="00FB7245" w:rsidRPr="00CE3B59" w:rsidRDefault="00FB7245" w:rsidP="00386B07">
      <w:pPr>
        <w:numPr>
          <w:ilvl w:val="0"/>
          <w:numId w:val="27"/>
        </w:numPr>
        <w:spacing w:after="80"/>
        <w:contextualSpacing/>
        <w:rPr>
          <w:rFonts w:ascii="Museo Sans 100" w:hAnsi="Museo Sans 100"/>
          <w:color w:val="000000" w:themeColor="text1"/>
          <w:sz w:val="22"/>
          <w:szCs w:val="22"/>
          <w:lang w:val="es-MX"/>
        </w:rPr>
      </w:pPr>
      <w:r w:rsidRPr="00CE3B59">
        <w:rPr>
          <w:rFonts w:ascii="Museo Sans 100" w:hAnsi="Museo Sans 100"/>
          <w:color w:val="000000" w:themeColor="text1"/>
          <w:sz w:val="22"/>
          <w:szCs w:val="22"/>
          <w:lang w:val="es-MX"/>
        </w:rPr>
        <w:t>1 TANQUE</w:t>
      </w:r>
    </w:p>
    <w:p w:rsidR="00FB7245" w:rsidRPr="00CE3B59" w:rsidRDefault="00FB7245" w:rsidP="00386B07">
      <w:pPr>
        <w:numPr>
          <w:ilvl w:val="0"/>
          <w:numId w:val="27"/>
        </w:numPr>
        <w:spacing w:after="80"/>
        <w:contextualSpacing/>
        <w:rPr>
          <w:rFonts w:ascii="Museo Sans 100" w:hAnsi="Museo Sans 100"/>
          <w:color w:val="000000" w:themeColor="text1"/>
          <w:sz w:val="22"/>
          <w:szCs w:val="22"/>
          <w:lang w:val="es-MX"/>
        </w:rPr>
      </w:pPr>
      <w:r w:rsidRPr="00CE3B59">
        <w:rPr>
          <w:rFonts w:ascii="Museo Sans 100" w:hAnsi="Museo Sans 100"/>
          <w:color w:val="000000" w:themeColor="text1"/>
          <w:sz w:val="22"/>
          <w:szCs w:val="22"/>
          <w:lang w:val="es-MX"/>
        </w:rPr>
        <w:t>CALLES</w:t>
      </w:r>
    </w:p>
    <w:p w:rsidR="00FB7245" w:rsidRDefault="00FB7245" w:rsidP="00FB7245">
      <w:pPr>
        <w:rPr>
          <w:rFonts w:ascii="Museo 500" w:hAnsi="Museo 500"/>
          <w:color w:val="000000" w:themeColor="text1"/>
          <w:sz w:val="24"/>
          <w:szCs w:val="24"/>
          <w:lang w:val="es-MX"/>
        </w:rPr>
      </w:pPr>
    </w:p>
    <w:tbl>
      <w:tblPr>
        <w:tblW w:w="8286" w:type="dxa"/>
        <w:tblInd w:w="704" w:type="dxa"/>
        <w:tblCellMar>
          <w:left w:w="70" w:type="dxa"/>
          <w:right w:w="70" w:type="dxa"/>
        </w:tblCellMar>
        <w:tblLook w:val="04A0" w:firstRow="1" w:lastRow="0" w:firstColumn="1" w:lastColumn="0" w:noHBand="0" w:noVBand="1"/>
      </w:tblPr>
      <w:tblGrid>
        <w:gridCol w:w="3954"/>
        <w:gridCol w:w="2580"/>
        <w:gridCol w:w="1752"/>
      </w:tblGrid>
      <w:tr w:rsidR="00FB7245" w:rsidRPr="00D634A4" w:rsidTr="00CE3B59">
        <w:trPr>
          <w:trHeight w:val="216"/>
        </w:trPr>
        <w:tc>
          <w:tcPr>
            <w:tcW w:w="8286" w:type="dxa"/>
            <w:gridSpan w:val="3"/>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 xml:space="preserve">EL OLVIDO UNO PORCION CUATRO, </w:t>
            </w:r>
          </w:p>
          <w:p w:rsidR="00FB7245" w:rsidRPr="00CE3B59" w:rsidRDefault="00FB7245" w:rsidP="005A423B">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 xml:space="preserve">MATRICULA  </w:t>
            </w:r>
            <w:r w:rsidR="005A423B">
              <w:rPr>
                <w:rFonts w:ascii="Museo Sans 100" w:eastAsia="Times New Roman" w:hAnsi="Museo Sans 100"/>
                <w:b/>
                <w:bCs/>
                <w:color w:val="000000" w:themeColor="text1"/>
                <w:sz w:val="18"/>
                <w:szCs w:val="18"/>
              </w:rPr>
              <w:t>----</w:t>
            </w:r>
            <w:r w:rsidRPr="00CE3B59">
              <w:rPr>
                <w:rFonts w:ascii="Museo Sans 100" w:eastAsia="Times New Roman" w:hAnsi="Museo Sans 100"/>
                <w:b/>
                <w:bCs/>
                <w:color w:val="000000" w:themeColor="text1"/>
                <w:sz w:val="18"/>
                <w:szCs w:val="18"/>
              </w:rPr>
              <w:t>-00000</w:t>
            </w:r>
          </w:p>
        </w:tc>
      </w:tr>
      <w:tr w:rsidR="00FB7245" w:rsidRPr="00D634A4" w:rsidTr="00CE3B59">
        <w:trPr>
          <w:trHeight w:val="216"/>
        </w:trPr>
        <w:tc>
          <w:tcPr>
            <w:tcW w:w="8286" w:type="dxa"/>
            <w:gridSpan w:val="3"/>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7245" w:rsidRPr="00CE3B59" w:rsidRDefault="00FB7245" w:rsidP="00FB7245">
            <w:pPr>
              <w:rPr>
                <w:rFonts w:ascii="Museo Sans 100" w:eastAsia="Times New Roman" w:hAnsi="Museo Sans 100"/>
                <w:b/>
                <w:bCs/>
                <w:color w:val="000000" w:themeColor="text1"/>
                <w:sz w:val="18"/>
                <w:szCs w:val="18"/>
              </w:rPr>
            </w:pPr>
          </w:p>
        </w:tc>
      </w:tr>
      <w:tr w:rsidR="00FB7245" w:rsidRPr="00D634A4" w:rsidTr="00CE3B59">
        <w:trPr>
          <w:trHeight w:val="20"/>
        </w:trPr>
        <w:tc>
          <w:tcPr>
            <w:tcW w:w="395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DESCRIPCION</w:t>
            </w:r>
          </w:p>
        </w:tc>
        <w:tc>
          <w:tcPr>
            <w:tcW w:w="2580"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AREAS (Has.)</w:t>
            </w:r>
          </w:p>
        </w:tc>
        <w:tc>
          <w:tcPr>
            <w:tcW w:w="1752"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AREAS(m2)</w:t>
            </w:r>
          </w:p>
        </w:tc>
      </w:tr>
      <w:tr w:rsidR="00FB7245" w:rsidRPr="00D634A4" w:rsidTr="00CE3B59">
        <w:trPr>
          <w:trHeight w:val="20"/>
        </w:trPr>
        <w:tc>
          <w:tcPr>
            <w:tcW w:w="395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5A423B">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ASENTAMIENTO COMUNITARIO (</w:t>
            </w:r>
            <w:r w:rsidR="005A423B">
              <w:rPr>
                <w:rFonts w:ascii="Museo Sans 100" w:eastAsia="Times New Roman" w:hAnsi="Museo Sans 100"/>
                <w:b/>
                <w:bCs/>
                <w:color w:val="000000" w:themeColor="text1"/>
                <w:sz w:val="18"/>
                <w:szCs w:val="18"/>
              </w:rPr>
              <w:t>---</w:t>
            </w:r>
            <w:r w:rsidRPr="00CE3B59">
              <w:rPr>
                <w:rFonts w:ascii="Museo Sans 100" w:eastAsia="Times New Roman" w:hAnsi="Museo Sans 100"/>
                <w:b/>
                <w:bCs/>
                <w:color w:val="000000" w:themeColor="text1"/>
                <w:sz w:val="18"/>
                <w:szCs w:val="18"/>
              </w:rPr>
              <w:t>):</w:t>
            </w:r>
          </w:p>
        </w:tc>
        <w:tc>
          <w:tcPr>
            <w:tcW w:w="2580"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w:t>
            </w:r>
          </w:p>
        </w:tc>
        <w:tc>
          <w:tcPr>
            <w:tcW w:w="1752"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w:t>
            </w:r>
          </w:p>
        </w:tc>
      </w:tr>
      <w:tr w:rsidR="00FB7245" w:rsidRPr="00D634A4" w:rsidTr="00CE3B59">
        <w:trPr>
          <w:trHeight w:val="20"/>
        </w:trPr>
        <w:tc>
          <w:tcPr>
            <w:tcW w:w="395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5A423B">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POLIGONO A (</w:t>
            </w:r>
            <w:r w:rsidR="005A423B">
              <w:rPr>
                <w:rFonts w:ascii="Museo Sans 100" w:eastAsia="Times New Roman" w:hAnsi="Museo Sans 100"/>
                <w:color w:val="000000" w:themeColor="text1"/>
                <w:sz w:val="18"/>
                <w:szCs w:val="18"/>
              </w:rPr>
              <w:t>---</w:t>
            </w:r>
            <w:r w:rsidRPr="00CE3B59">
              <w:rPr>
                <w:rFonts w:ascii="Museo Sans 100" w:eastAsia="Times New Roman" w:hAnsi="Museo Sans 100"/>
                <w:color w:val="000000" w:themeColor="text1"/>
                <w:sz w:val="18"/>
                <w:szCs w:val="18"/>
              </w:rPr>
              <w:t xml:space="preserve"> solares)</w:t>
            </w:r>
          </w:p>
        </w:tc>
        <w:tc>
          <w:tcPr>
            <w:tcW w:w="2580"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xml:space="preserve">0 Has 28 As 20.92 Cas </w:t>
            </w:r>
          </w:p>
        </w:tc>
        <w:tc>
          <w:tcPr>
            <w:tcW w:w="1752"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2,820.92</w:t>
            </w:r>
          </w:p>
        </w:tc>
      </w:tr>
      <w:tr w:rsidR="00FB7245" w:rsidRPr="00D634A4" w:rsidTr="00CE3B59">
        <w:trPr>
          <w:trHeight w:val="20"/>
        </w:trPr>
        <w:tc>
          <w:tcPr>
            <w:tcW w:w="3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5A423B">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POLIGONO B (</w:t>
            </w:r>
            <w:r w:rsidR="005A423B">
              <w:rPr>
                <w:rFonts w:ascii="Museo Sans 100" w:eastAsia="Times New Roman" w:hAnsi="Museo Sans 100"/>
                <w:color w:val="000000" w:themeColor="text1"/>
                <w:sz w:val="18"/>
                <w:szCs w:val="18"/>
              </w:rPr>
              <w:t>---</w:t>
            </w:r>
            <w:r w:rsidRPr="00CE3B59">
              <w:rPr>
                <w:rFonts w:ascii="Museo Sans 100" w:eastAsia="Times New Roman" w:hAnsi="Museo Sans 100"/>
                <w:color w:val="000000" w:themeColor="text1"/>
                <w:sz w:val="18"/>
                <w:szCs w:val="18"/>
              </w:rPr>
              <w:t>solares)</w:t>
            </w:r>
          </w:p>
        </w:tc>
        <w:tc>
          <w:tcPr>
            <w:tcW w:w="25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xml:space="preserve">0 Has 25 As 62.97 Cas </w:t>
            </w:r>
          </w:p>
        </w:tc>
        <w:tc>
          <w:tcPr>
            <w:tcW w:w="17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2,562.97</w:t>
            </w:r>
          </w:p>
        </w:tc>
      </w:tr>
      <w:tr w:rsidR="00FB7245" w:rsidRPr="00D634A4" w:rsidTr="00CE3B59">
        <w:trPr>
          <w:trHeight w:val="20"/>
        </w:trPr>
        <w:tc>
          <w:tcPr>
            <w:tcW w:w="3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5A423B">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POLIGONO C (</w:t>
            </w:r>
            <w:r w:rsidR="005A423B">
              <w:rPr>
                <w:rFonts w:ascii="Museo Sans 100" w:eastAsia="Times New Roman" w:hAnsi="Museo Sans 100"/>
                <w:color w:val="000000" w:themeColor="text1"/>
                <w:sz w:val="18"/>
                <w:szCs w:val="18"/>
              </w:rPr>
              <w:t>---</w:t>
            </w:r>
            <w:r w:rsidRPr="00CE3B59">
              <w:rPr>
                <w:rFonts w:ascii="Museo Sans 100" w:eastAsia="Times New Roman" w:hAnsi="Museo Sans 100"/>
                <w:color w:val="000000" w:themeColor="text1"/>
                <w:sz w:val="18"/>
                <w:szCs w:val="18"/>
              </w:rPr>
              <w:t xml:space="preserve"> solares)</w:t>
            </w:r>
          </w:p>
        </w:tc>
        <w:tc>
          <w:tcPr>
            <w:tcW w:w="25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xml:space="preserve">0 Has 10 As 90.61 Cas </w:t>
            </w:r>
          </w:p>
        </w:tc>
        <w:tc>
          <w:tcPr>
            <w:tcW w:w="17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1,090.61</w:t>
            </w:r>
          </w:p>
        </w:tc>
      </w:tr>
      <w:tr w:rsidR="00FB7245" w:rsidRPr="00D634A4" w:rsidTr="00CE3B59">
        <w:trPr>
          <w:trHeight w:val="20"/>
        </w:trPr>
        <w:tc>
          <w:tcPr>
            <w:tcW w:w="395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5A423B">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POLIGONO D (</w:t>
            </w:r>
            <w:r w:rsidR="005A423B">
              <w:rPr>
                <w:rFonts w:ascii="Museo Sans 100" w:eastAsia="Times New Roman" w:hAnsi="Museo Sans 100"/>
                <w:color w:val="000000" w:themeColor="text1"/>
                <w:sz w:val="18"/>
                <w:szCs w:val="18"/>
              </w:rPr>
              <w:t>---</w:t>
            </w:r>
            <w:r w:rsidRPr="00CE3B59">
              <w:rPr>
                <w:rFonts w:ascii="Museo Sans 100" w:eastAsia="Times New Roman" w:hAnsi="Museo Sans 100"/>
                <w:color w:val="000000" w:themeColor="text1"/>
                <w:sz w:val="18"/>
                <w:szCs w:val="18"/>
              </w:rPr>
              <w:t xml:space="preserve"> solares)</w:t>
            </w:r>
          </w:p>
        </w:tc>
        <w:tc>
          <w:tcPr>
            <w:tcW w:w="2580"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xml:space="preserve">0 Has 32 As 31.63 Cas </w:t>
            </w:r>
          </w:p>
        </w:tc>
        <w:tc>
          <w:tcPr>
            <w:tcW w:w="1752"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3,231.63</w:t>
            </w:r>
          </w:p>
        </w:tc>
      </w:tr>
      <w:tr w:rsidR="00FB7245" w:rsidRPr="00D634A4" w:rsidTr="00CE3B59">
        <w:trPr>
          <w:trHeight w:val="20"/>
        </w:trPr>
        <w:tc>
          <w:tcPr>
            <w:tcW w:w="395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5A423B">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POLIGONO E (</w:t>
            </w:r>
            <w:r w:rsidR="005A423B">
              <w:rPr>
                <w:rFonts w:ascii="Museo Sans 100" w:eastAsia="Times New Roman" w:hAnsi="Museo Sans 100"/>
                <w:color w:val="000000" w:themeColor="text1"/>
                <w:sz w:val="18"/>
                <w:szCs w:val="18"/>
              </w:rPr>
              <w:t>----</w:t>
            </w:r>
            <w:r w:rsidRPr="00CE3B59">
              <w:rPr>
                <w:rFonts w:ascii="Museo Sans 100" w:eastAsia="Times New Roman" w:hAnsi="Museo Sans 100"/>
                <w:color w:val="000000" w:themeColor="text1"/>
                <w:sz w:val="18"/>
                <w:szCs w:val="18"/>
              </w:rPr>
              <w:t>solares)</w:t>
            </w:r>
          </w:p>
        </w:tc>
        <w:tc>
          <w:tcPr>
            <w:tcW w:w="2580"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xml:space="preserve">0 Has 2 As 69.92 Cas </w:t>
            </w:r>
          </w:p>
        </w:tc>
        <w:tc>
          <w:tcPr>
            <w:tcW w:w="1752"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269.92</w:t>
            </w:r>
          </w:p>
        </w:tc>
      </w:tr>
      <w:tr w:rsidR="00FB7245" w:rsidRPr="00D634A4" w:rsidTr="00CE3B59">
        <w:trPr>
          <w:trHeight w:val="20"/>
        </w:trPr>
        <w:tc>
          <w:tcPr>
            <w:tcW w:w="395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SUBTOTAL</w:t>
            </w:r>
          </w:p>
        </w:tc>
        <w:tc>
          <w:tcPr>
            <w:tcW w:w="2580"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 xml:space="preserve">0 Has 99 As 76.05 Cas </w:t>
            </w:r>
          </w:p>
        </w:tc>
        <w:tc>
          <w:tcPr>
            <w:tcW w:w="1752"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9,976.05</w:t>
            </w:r>
          </w:p>
        </w:tc>
      </w:tr>
      <w:tr w:rsidR="00FB7245" w:rsidRPr="00D634A4" w:rsidTr="00CE3B59">
        <w:trPr>
          <w:trHeight w:val="20"/>
        </w:trPr>
        <w:tc>
          <w:tcPr>
            <w:tcW w:w="39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Áreas Complementarias (2):</w:t>
            </w:r>
          </w:p>
        </w:tc>
        <w:tc>
          <w:tcPr>
            <w:tcW w:w="2580"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w:t>
            </w:r>
          </w:p>
        </w:tc>
        <w:tc>
          <w:tcPr>
            <w:tcW w:w="1752"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w:t>
            </w:r>
          </w:p>
        </w:tc>
      </w:tr>
      <w:tr w:rsidR="00FB7245" w:rsidRPr="00D634A4" w:rsidTr="00CE3B59">
        <w:trPr>
          <w:trHeight w:val="20"/>
        </w:trPr>
        <w:tc>
          <w:tcPr>
            <w:tcW w:w="395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lastRenderedPageBreak/>
              <w:t>IGLESIA 1</w:t>
            </w:r>
          </w:p>
        </w:tc>
        <w:tc>
          <w:tcPr>
            <w:tcW w:w="2580"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xml:space="preserve">0 Has 2 As 62.1 Cas </w:t>
            </w:r>
          </w:p>
        </w:tc>
        <w:tc>
          <w:tcPr>
            <w:tcW w:w="1752"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262.1</w:t>
            </w:r>
          </w:p>
        </w:tc>
      </w:tr>
      <w:tr w:rsidR="00FB7245" w:rsidRPr="00D634A4" w:rsidTr="00CE3B59">
        <w:trPr>
          <w:trHeight w:val="20"/>
        </w:trPr>
        <w:tc>
          <w:tcPr>
            <w:tcW w:w="395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IGLESIA 2</w:t>
            </w:r>
          </w:p>
        </w:tc>
        <w:tc>
          <w:tcPr>
            <w:tcW w:w="2580"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xml:space="preserve">0 Has 4 As 47.34 Cas </w:t>
            </w:r>
          </w:p>
        </w:tc>
        <w:tc>
          <w:tcPr>
            <w:tcW w:w="1752"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447.34</w:t>
            </w:r>
          </w:p>
        </w:tc>
      </w:tr>
      <w:tr w:rsidR="00FB7245" w:rsidRPr="00D634A4" w:rsidTr="00CE3B59">
        <w:trPr>
          <w:trHeight w:val="20"/>
        </w:trPr>
        <w:tc>
          <w:tcPr>
            <w:tcW w:w="39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SUBTOTAL</w:t>
            </w:r>
          </w:p>
        </w:tc>
        <w:tc>
          <w:tcPr>
            <w:tcW w:w="2580"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 xml:space="preserve">0 Has 7 As 9.44 Cas </w:t>
            </w:r>
          </w:p>
        </w:tc>
        <w:tc>
          <w:tcPr>
            <w:tcW w:w="1752"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709.44</w:t>
            </w:r>
          </w:p>
        </w:tc>
      </w:tr>
      <w:tr w:rsidR="00FB7245" w:rsidRPr="00D634A4" w:rsidTr="00CE3B59">
        <w:trPr>
          <w:trHeight w:val="20"/>
        </w:trPr>
        <w:tc>
          <w:tcPr>
            <w:tcW w:w="395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CALLES</w:t>
            </w:r>
          </w:p>
        </w:tc>
        <w:tc>
          <w:tcPr>
            <w:tcW w:w="2580"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xml:space="preserve">0 Has 8 As 37.19 Cas </w:t>
            </w:r>
          </w:p>
        </w:tc>
        <w:tc>
          <w:tcPr>
            <w:tcW w:w="1752"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837.19</w:t>
            </w:r>
          </w:p>
        </w:tc>
      </w:tr>
      <w:tr w:rsidR="00FB7245" w:rsidRPr="00D634A4" w:rsidTr="00CE3B59">
        <w:trPr>
          <w:trHeight w:val="20"/>
        </w:trPr>
        <w:tc>
          <w:tcPr>
            <w:tcW w:w="395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AREA TOTAL DE PROYECTO</w:t>
            </w:r>
          </w:p>
        </w:tc>
        <w:tc>
          <w:tcPr>
            <w:tcW w:w="2580"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 xml:space="preserve">1 Has 15 As 22.68 Cas </w:t>
            </w:r>
          </w:p>
        </w:tc>
        <w:tc>
          <w:tcPr>
            <w:tcW w:w="1752"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11,522.68</w:t>
            </w:r>
          </w:p>
        </w:tc>
      </w:tr>
    </w:tbl>
    <w:p w:rsidR="00FB7245" w:rsidRPr="00CE3B59" w:rsidRDefault="00FB7245" w:rsidP="00386B07">
      <w:pPr>
        <w:numPr>
          <w:ilvl w:val="0"/>
          <w:numId w:val="28"/>
        </w:numPr>
        <w:spacing w:after="80"/>
        <w:contextualSpacing/>
        <w:rPr>
          <w:rFonts w:ascii="Museo Sans 100" w:hAnsi="Museo Sans 100"/>
          <w:color w:val="000000" w:themeColor="text1"/>
          <w:sz w:val="22"/>
          <w:szCs w:val="22"/>
          <w:lang w:val="es-MX"/>
        </w:rPr>
      </w:pPr>
      <w:r w:rsidRPr="00CE3B59">
        <w:rPr>
          <w:rFonts w:ascii="Museo Sans 100" w:hAnsi="Museo Sans 100"/>
          <w:color w:val="000000" w:themeColor="text1"/>
          <w:sz w:val="22"/>
          <w:szCs w:val="22"/>
          <w:lang w:val="es-MX"/>
        </w:rPr>
        <w:t>37 SOLARES</w:t>
      </w:r>
    </w:p>
    <w:p w:rsidR="00FB7245" w:rsidRPr="00CE3B59" w:rsidRDefault="00FB7245" w:rsidP="00386B07">
      <w:pPr>
        <w:numPr>
          <w:ilvl w:val="0"/>
          <w:numId w:val="28"/>
        </w:numPr>
        <w:spacing w:after="80"/>
        <w:contextualSpacing/>
        <w:rPr>
          <w:rFonts w:ascii="Museo Sans 100" w:hAnsi="Museo Sans 100"/>
          <w:color w:val="000000" w:themeColor="text1"/>
          <w:sz w:val="22"/>
          <w:szCs w:val="22"/>
          <w:lang w:val="es-MX"/>
        </w:rPr>
      </w:pPr>
      <w:r w:rsidRPr="00CE3B59">
        <w:rPr>
          <w:rFonts w:ascii="Museo Sans 100" w:hAnsi="Museo Sans 100"/>
          <w:color w:val="000000" w:themeColor="text1"/>
          <w:sz w:val="22"/>
          <w:szCs w:val="22"/>
          <w:lang w:val="es-MX"/>
        </w:rPr>
        <w:t>2 IGLESIAS</w:t>
      </w:r>
    </w:p>
    <w:p w:rsidR="00FB7245" w:rsidRPr="00CE3B59" w:rsidRDefault="00FB7245" w:rsidP="00386B07">
      <w:pPr>
        <w:numPr>
          <w:ilvl w:val="0"/>
          <w:numId w:val="28"/>
        </w:numPr>
        <w:spacing w:after="80"/>
        <w:contextualSpacing/>
        <w:rPr>
          <w:rFonts w:ascii="Museo Sans 100" w:hAnsi="Museo Sans 100"/>
          <w:color w:val="000000" w:themeColor="text1"/>
          <w:sz w:val="22"/>
          <w:szCs w:val="22"/>
          <w:lang w:val="es-MX"/>
        </w:rPr>
      </w:pPr>
      <w:r w:rsidRPr="00CE3B59">
        <w:rPr>
          <w:rFonts w:ascii="Museo Sans 100" w:hAnsi="Museo Sans 100"/>
          <w:color w:val="000000" w:themeColor="text1"/>
          <w:sz w:val="22"/>
          <w:szCs w:val="22"/>
          <w:lang w:val="es-MX"/>
        </w:rPr>
        <w:t>CALLES</w:t>
      </w:r>
    </w:p>
    <w:p w:rsidR="00FB7245" w:rsidRDefault="00FB7245" w:rsidP="00FB7245">
      <w:pPr>
        <w:rPr>
          <w:rFonts w:ascii="Museo 500" w:hAnsi="Museo 500"/>
          <w:color w:val="000000" w:themeColor="text1"/>
          <w:sz w:val="24"/>
          <w:szCs w:val="24"/>
          <w:lang w:val="es-MX"/>
        </w:rPr>
      </w:pPr>
    </w:p>
    <w:tbl>
      <w:tblPr>
        <w:tblW w:w="8322" w:type="dxa"/>
        <w:tblInd w:w="666" w:type="dxa"/>
        <w:tblCellMar>
          <w:left w:w="70" w:type="dxa"/>
          <w:right w:w="70" w:type="dxa"/>
        </w:tblCellMar>
        <w:tblLook w:val="04A0" w:firstRow="1" w:lastRow="0" w:firstColumn="1" w:lastColumn="0" w:noHBand="0" w:noVBand="1"/>
      </w:tblPr>
      <w:tblGrid>
        <w:gridCol w:w="3863"/>
        <w:gridCol w:w="2656"/>
        <w:gridCol w:w="1803"/>
      </w:tblGrid>
      <w:tr w:rsidR="00FB7245" w:rsidRPr="00CE3B59" w:rsidTr="007F3AA9">
        <w:trPr>
          <w:trHeight w:val="285"/>
        </w:trPr>
        <w:tc>
          <w:tcPr>
            <w:tcW w:w="8322" w:type="dxa"/>
            <w:gridSpan w:val="3"/>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7245" w:rsidRPr="00CE3B59" w:rsidRDefault="00FB7245" w:rsidP="005A423B">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 xml:space="preserve">EL CASCO HACIENDA PORCION UNO,                                                                        MATRICULA: </w:t>
            </w:r>
            <w:r w:rsidR="005A423B">
              <w:rPr>
                <w:rFonts w:ascii="Museo Sans 100" w:eastAsia="Times New Roman" w:hAnsi="Museo Sans 100"/>
                <w:b/>
                <w:bCs/>
                <w:color w:val="000000" w:themeColor="text1"/>
                <w:sz w:val="18"/>
                <w:szCs w:val="18"/>
              </w:rPr>
              <w:t>---</w:t>
            </w:r>
            <w:r w:rsidRPr="00CE3B59">
              <w:rPr>
                <w:rFonts w:ascii="Museo Sans 100" w:eastAsia="Times New Roman" w:hAnsi="Museo Sans 100"/>
                <w:b/>
                <w:bCs/>
                <w:color w:val="000000" w:themeColor="text1"/>
                <w:sz w:val="18"/>
                <w:szCs w:val="18"/>
              </w:rPr>
              <w:t xml:space="preserve">-00000 </w:t>
            </w:r>
          </w:p>
        </w:tc>
      </w:tr>
      <w:tr w:rsidR="00FB7245" w:rsidRPr="00CE3B59" w:rsidTr="007F3AA9">
        <w:trPr>
          <w:trHeight w:val="285"/>
        </w:trPr>
        <w:tc>
          <w:tcPr>
            <w:tcW w:w="8322" w:type="dxa"/>
            <w:gridSpan w:val="3"/>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7245" w:rsidRPr="00CE3B59" w:rsidRDefault="00FB7245" w:rsidP="00FB7245">
            <w:pPr>
              <w:rPr>
                <w:rFonts w:ascii="Museo Sans 100" w:eastAsia="Times New Roman" w:hAnsi="Museo Sans 100"/>
                <w:b/>
                <w:bCs/>
                <w:color w:val="000000" w:themeColor="text1"/>
                <w:sz w:val="18"/>
                <w:szCs w:val="18"/>
              </w:rPr>
            </w:pPr>
          </w:p>
        </w:tc>
      </w:tr>
      <w:tr w:rsidR="00FB7245" w:rsidRPr="00CE3B59" w:rsidTr="00CE3B59">
        <w:trPr>
          <w:trHeight w:val="22"/>
        </w:trPr>
        <w:tc>
          <w:tcPr>
            <w:tcW w:w="38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DESCRIPCION</w:t>
            </w:r>
          </w:p>
        </w:tc>
        <w:tc>
          <w:tcPr>
            <w:tcW w:w="2656"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AREAS (Has.)</w:t>
            </w:r>
          </w:p>
        </w:tc>
        <w:tc>
          <w:tcPr>
            <w:tcW w:w="1803"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AREAS(m2)</w:t>
            </w:r>
          </w:p>
        </w:tc>
      </w:tr>
      <w:tr w:rsidR="00FB7245" w:rsidRPr="00CE3B59" w:rsidTr="00CE3B59">
        <w:trPr>
          <w:trHeight w:val="22"/>
        </w:trPr>
        <w:tc>
          <w:tcPr>
            <w:tcW w:w="38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5A423B">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ASENTAMIENTO COMUNITARIO (</w:t>
            </w:r>
            <w:r w:rsidR="005A423B">
              <w:rPr>
                <w:rFonts w:ascii="Museo Sans 100" w:eastAsia="Times New Roman" w:hAnsi="Museo Sans 100"/>
                <w:b/>
                <w:bCs/>
                <w:color w:val="000000" w:themeColor="text1"/>
                <w:sz w:val="18"/>
                <w:szCs w:val="18"/>
              </w:rPr>
              <w:t>---</w:t>
            </w:r>
            <w:r w:rsidRPr="00CE3B59">
              <w:rPr>
                <w:rFonts w:ascii="Museo Sans 100" w:eastAsia="Times New Roman" w:hAnsi="Museo Sans 100"/>
                <w:b/>
                <w:bCs/>
                <w:color w:val="000000" w:themeColor="text1"/>
                <w:sz w:val="18"/>
                <w:szCs w:val="18"/>
              </w:rPr>
              <w:t>):</w:t>
            </w:r>
          </w:p>
        </w:tc>
        <w:tc>
          <w:tcPr>
            <w:tcW w:w="265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w:t>
            </w:r>
          </w:p>
        </w:tc>
        <w:tc>
          <w:tcPr>
            <w:tcW w:w="180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w:t>
            </w:r>
          </w:p>
        </w:tc>
      </w:tr>
      <w:tr w:rsidR="00FB7245" w:rsidRPr="00CE3B59" w:rsidTr="00CE3B59">
        <w:trPr>
          <w:trHeight w:val="22"/>
        </w:trPr>
        <w:tc>
          <w:tcPr>
            <w:tcW w:w="38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5A423B">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POLIGONO D (</w:t>
            </w:r>
            <w:r w:rsidR="005A423B">
              <w:rPr>
                <w:rFonts w:ascii="Museo Sans 100" w:eastAsia="Times New Roman" w:hAnsi="Museo Sans 100"/>
                <w:color w:val="000000" w:themeColor="text1"/>
                <w:sz w:val="18"/>
                <w:szCs w:val="18"/>
              </w:rPr>
              <w:t>---</w:t>
            </w:r>
            <w:r w:rsidRPr="00CE3B59">
              <w:rPr>
                <w:rFonts w:ascii="Museo Sans 100" w:eastAsia="Times New Roman" w:hAnsi="Museo Sans 100"/>
                <w:color w:val="000000" w:themeColor="text1"/>
                <w:sz w:val="18"/>
                <w:szCs w:val="18"/>
              </w:rPr>
              <w:t xml:space="preserve"> solares)</w:t>
            </w:r>
          </w:p>
        </w:tc>
        <w:tc>
          <w:tcPr>
            <w:tcW w:w="2656"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xml:space="preserve">0 Has 20 As 91.07 Cas </w:t>
            </w:r>
          </w:p>
        </w:tc>
        <w:tc>
          <w:tcPr>
            <w:tcW w:w="1803"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2,091.07</w:t>
            </w:r>
          </w:p>
        </w:tc>
      </w:tr>
      <w:tr w:rsidR="00FB7245" w:rsidRPr="00CE3B59" w:rsidTr="00CE3B59">
        <w:trPr>
          <w:trHeight w:val="22"/>
        </w:trPr>
        <w:tc>
          <w:tcPr>
            <w:tcW w:w="38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5A423B">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POLIGONO F (</w:t>
            </w:r>
            <w:r w:rsidR="005A423B">
              <w:rPr>
                <w:rFonts w:ascii="Museo Sans 100" w:eastAsia="Times New Roman" w:hAnsi="Museo Sans 100"/>
                <w:color w:val="000000" w:themeColor="text1"/>
                <w:sz w:val="18"/>
                <w:szCs w:val="18"/>
              </w:rPr>
              <w:t>---</w:t>
            </w:r>
            <w:r w:rsidRPr="00CE3B59">
              <w:rPr>
                <w:rFonts w:ascii="Museo Sans 100" w:eastAsia="Times New Roman" w:hAnsi="Museo Sans 100"/>
                <w:color w:val="000000" w:themeColor="text1"/>
                <w:sz w:val="18"/>
                <w:szCs w:val="18"/>
              </w:rPr>
              <w:t xml:space="preserve"> solares)</w:t>
            </w:r>
          </w:p>
        </w:tc>
        <w:tc>
          <w:tcPr>
            <w:tcW w:w="265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xml:space="preserve">1 Has 54 As 1.37 Cas </w:t>
            </w:r>
          </w:p>
        </w:tc>
        <w:tc>
          <w:tcPr>
            <w:tcW w:w="180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15,401.37</w:t>
            </w:r>
          </w:p>
        </w:tc>
      </w:tr>
      <w:tr w:rsidR="00FB7245" w:rsidRPr="00CE3B59" w:rsidTr="00CE3B59">
        <w:trPr>
          <w:trHeight w:val="22"/>
        </w:trPr>
        <w:tc>
          <w:tcPr>
            <w:tcW w:w="38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SUBTOTAL</w:t>
            </w:r>
          </w:p>
        </w:tc>
        <w:tc>
          <w:tcPr>
            <w:tcW w:w="265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 xml:space="preserve">1 Has 74 As 92.44 Cas </w:t>
            </w:r>
          </w:p>
        </w:tc>
        <w:tc>
          <w:tcPr>
            <w:tcW w:w="180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17,492.44</w:t>
            </w:r>
          </w:p>
        </w:tc>
      </w:tr>
      <w:tr w:rsidR="00FB7245" w:rsidRPr="00CE3B59" w:rsidTr="00CE3B59">
        <w:trPr>
          <w:trHeight w:val="22"/>
        </w:trPr>
        <w:tc>
          <w:tcPr>
            <w:tcW w:w="386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Áreas Complementarias (4):</w:t>
            </w:r>
          </w:p>
        </w:tc>
        <w:tc>
          <w:tcPr>
            <w:tcW w:w="2656"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w:t>
            </w:r>
          </w:p>
        </w:tc>
        <w:tc>
          <w:tcPr>
            <w:tcW w:w="1803"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w:t>
            </w:r>
          </w:p>
        </w:tc>
      </w:tr>
      <w:tr w:rsidR="00FB7245" w:rsidRPr="00CE3B59" w:rsidTr="00CE3B59">
        <w:trPr>
          <w:trHeight w:val="22"/>
        </w:trPr>
        <w:tc>
          <w:tcPr>
            <w:tcW w:w="38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COOPERATIVA UNO</w:t>
            </w:r>
          </w:p>
        </w:tc>
        <w:tc>
          <w:tcPr>
            <w:tcW w:w="2656"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xml:space="preserve">0 Has 28 As 4.92 Cas </w:t>
            </w:r>
          </w:p>
        </w:tc>
        <w:tc>
          <w:tcPr>
            <w:tcW w:w="1803"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2,804.92</w:t>
            </w:r>
          </w:p>
        </w:tc>
      </w:tr>
      <w:tr w:rsidR="00FB7245" w:rsidRPr="00CE3B59" w:rsidTr="00CE3B59">
        <w:trPr>
          <w:trHeight w:val="22"/>
        </w:trPr>
        <w:tc>
          <w:tcPr>
            <w:tcW w:w="38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COOPERATIVA DOS</w:t>
            </w:r>
          </w:p>
        </w:tc>
        <w:tc>
          <w:tcPr>
            <w:tcW w:w="2656"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xml:space="preserve">0 Has 2 As 93.09 Cas </w:t>
            </w:r>
          </w:p>
        </w:tc>
        <w:tc>
          <w:tcPr>
            <w:tcW w:w="1803"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293.09</w:t>
            </w:r>
          </w:p>
        </w:tc>
      </w:tr>
      <w:tr w:rsidR="00FB7245" w:rsidRPr="00CE3B59" w:rsidTr="00CE3B59">
        <w:trPr>
          <w:trHeight w:val="22"/>
        </w:trPr>
        <w:tc>
          <w:tcPr>
            <w:tcW w:w="386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CANCHA</w:t>
            </w:r>
          </w:p>
        </w:tc>
        <w:tc>
          <w:tcPr>
            <w:tcW w:w="2656"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xml:space="preserve">0 Has 4 As 82.31 Cas </w:t>
            </w:r>
          </w:p>
        </w:tc>
        <w:tc>
          <w:tcPr>
            <w:tcW w:w="1803"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482.31</w:t>
            </w:r>
          </w:p>
        </w:tc>
      </w:tr>
      <w:tr w:rsidR="00FB7245" w:rsidRPr="00CE3B59" w:rsidTr="00CE3B59">
        <w:trPr>
          <w:trHeight w:val="22"/>
        </w:trPr>
        <w:tc>
          <w:tcPr>
            <w:tcW w:w="386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JUEGOS</w:t>
            </w:r>
          </w:p>
        </w:tc>
        <w:tc>
          <w:tcPr>
            <w:tcW w:w="2656"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xml:space="preserve">0 Has 8 As 18.92 Cas </w:t>
            </w:r>
          </w:p>
        </w:tc>
        <w:tc>
          <w:tcPr>
            <w:tcW w:w="1803"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818.92</w:t>
            </w:r>
          </w:p>
        </w:tc>
      </w:tr>
      <w:tr w:rsidR="00FB7245" w:rsidRPr="00CE3B59" w:rsidTr="00CE3B59">
        <w:trPr>
          <w:trHeight w:val="22"/>
        </w:trPr>
        <w:tc>
          <w:tcPr>
            <w:tcW w:w="386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SUBTOTAL</w:t>
            </w:r>
          </w:p>
        </w:tc>
        <w:tc>
          <w:tcPr>
            <w:tcW w:w="2656"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 xml:space="preserve">0 Has 43 As 99.24 Cas </w:t>
            </w:r>
          </w:p>
        </w:tc>
        <w:tc>
          <w:tcPr>
            <w:tcW w:w="1803"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4,399.24</w:t>
            </w:r>
          </w:p>
        </w:tc>
      </w:tr>
      <w:tr w:rsidR="00FB7245" w:rsidRPr="00CE3B59" w:rsidTr="00CE3B59">
        <w:trPr>
          <w:trHeight w:val="22"/>
        </w:trPr>
        <w:tc>
          <w:tcPr>
            <w:tcW w:w="38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QUEBRADA</w:t>
            </w:r>
          </w:p>
        </w:tc>
        <w:tc>
          <w:tcPr>
            <w:tcW w:w="2656"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xml:space="preserve">0 Has 3 As 50.72 Cas </w:t>
            </w:r>
          </w:p>
        </w:tc>
        <w:tc>
          <w:tcPr>
            <w:tcW w:w="1803"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350.72</w:t>
            </w:r>
          </w:p>
        </w:tc>
      </w:tr>
      <w:tr w:rsidR="00FB7245" w:rsidRPr="00CE3B59" w:rsidTr="00CE3B59">
        <w:trPr>
          <w:trHeight w:val="22"/>
        </w:trPr>
        <w:tc>
          <w:tcPr>
            <w:tcW w:w="38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CALLE</w:t>
            </w:r>
          </w:p>
        </w:tc>
        <w:tc>
          <w:tcPr>
            <w:tcW w:w="2656"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 xml:space="preserve">0 Has 9 As 1.39 Cas </w:t>
            </w:r>
          </w:p>
        </w:tc>
        <w:tc>
          <w:tcPr>
            <w:tcW w:w="1803" w:type="dxa"/>
            <w:tcBorders>
              <w:top w:val="nil"/>
              <w:left w:val="nil"/>
              <w:bottom w:val="single" w:sz="4" w:space="0" w:color="auto"/>
              <w:right w:val="single" w:sz="4" w:space="0" w:color="auto"/>
            </w:tcBorders>
            <w:shd w:val="clear" w:color="auto" w:fill="FFFFFF" w:themeFill="background1"/>
            <w:vAlign w:val="center"/>
            <w:hideMark/>
          </w:tcPr>
          <w:p w:rsidR="00FB7245" w:rsidRPr="00CE3B59" w:rsidRDefault="00FB7245" w:rsidP="00FB7245">
            <w:pPr>
              <w:jc w:val="center"/>
              <w:rPr>
                <w:rFonts w:ascii="Museo Sans 100" w:eastAsia="Times New Roman" w:hAnsi="Museo Sans 100"/>
                <w:color w:val="000000" w:themeColor="text1"/>
                <w:sz w:val="18"/>
                <w:szCs w:val="18"/>
              </w:rPr>
            </w:pPr>
            <w:r w:rsidRPr="00CE3B59">
              <w:rPr>
                <w:rFonts w:ascii="Museo Sans 100" w:eastAsia="Times New Roman" w:hAnsi="Museo Sans 100"/>
                <w:color w:val="000000" w:themeColor="text1"/>
                <w:sz w:val="18"/>
                <w:szCs w:val="18"/>
              </w:rPr>
              <w:t>901.39</w:t>
            </w:r>
          </w:p>
        </w:tc>
      </w:tr>
      <w:tr w:rsidR="00FB7245" w:rsidRPr="00CE3B59" w:rsidTr="00CE3B59">
        <w:trPr>
          <w:trHeight w:val="22"/>
        </w:trPr>
        <w:tc>
          <w:tcPr>
            <w:tcW w:w="38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SUBTOTAL</w:t>
            </w:r>
          </w:p>
        </w:tc>
        <w:tc>
          <w:tcPr>
            <w:tcW w:w="2656"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 xml:space="preserve">0 Has 12 As 52.11 Cas </w:t>
            </w:r>
          </w:p>
        </w:tc>
        <w:tc>
          <w:tcPr>
            <w:tcW w:w="1803"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1,252.11</w:t>
            </w:r>
          </w:p>
        </w:tc>
      </w:tr>
      <w:tr w:rsidR="00FB7245" w:rsidRPr="00CE3B59" w:rsidTr="00CE3B59">
        <w:trPr>
          <w:trHeight w:val="22"/>
        </w:trPr>
        <w:tc>
          <w:tcPr>
            <w:tcW w:w="38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AREA TOTAL DE PROYECTO</w:t>
            </w:r>
          </w:p>
        </w:tc>
        <w:tc>
          <w:tcPr>
            <w:tcW w:w="2656"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 xml:space="preserve">2 Has 31 As 43.79 Cas </w:t>
            </w:r>
          </w:p>
        </w:tc>
        <w:tc>
          <w:tcPr>
            <w:tcW w:w="1803" w:type="dxa"/>
            <w:tcBorders>
              <w:top w:val="nil"/>
              <w:left w:val="nil"/>
              <w:bottom w:val="single" w:sz="4" w:space="0" w:color="auto"/>
              <w:right w:val="single" w:sz="4" w:space="0" w:color="auto"/>
            </w:tcBorders>
            <w:shd w:val="clear" w:color="auto" w:fill="FFFFFF" w:themeFill="background1"/>
            <w:noWrap/>
            <w:vAlign w:val="center"/>
            <w:hideMark/>
          </w:tcPr>
          <w:p w:rsidR="00FB7245" w:rsidRPr="00CE3B59" w:rsidRDefault="00FB7245" w:rsidP="00FB7245">
            <w:pPr>
              <w:jc w:val="center"/>
              <w:rPr>
                <w:rFonts w:ascii="Museo Sans 100" w:eastAsia="Times New Roman" w:hAnsi="Museo Sans 100"/>
                <w:b/>
                <w:bCs/>
                <w:color w:val="000000" w:themeColor="text1"/>
                <w:sz w:val="18"/>
                <w:szCs w:val="18"/>
              </w:rPr>
            </w:pPr>
            <w:r w:rsidRPr="00CE3B59">
              <w:rPr>
                <w:rFonts w:ascii="Museo Sans 100" w:eastAsia="Times New Roman" w:hAnsi="Museo Sans 100"/>
                <w:b/>
                <w:bCs/>
                <w:color w:val="000000" w:themeColor="text1"/>
                <w:sz w:val="18"/>
                <w:szCs w:val="18"/>
              </w:rPr>
              <w:t>23,143.79</w:t>
            </w:r>
          </w:p>
        </w:tc>
      </w:tr>
    </w:tbl>
    <w:p w:rsidR="00FB7245" w:rsidRDefault="00FB7245" w:rsidP="00FB7245">
      <w:pPr>
        <w:jc w:val="center"/>
        <w:rPr>
          <w:rFonts w:ascii="Museo 500" w:hAnsi="Museo 500"/>
          <w:color w:val="000000" w:themeColor="text1"/>
          <w:sz w:val="24"/>
          <w:szCs w:val="24"/>
          <w:lang w:val="es-MX"/>
        </w:rPr>
      </w:pPr>
    </w:p>
    <w:p w:rsidR="00FB7245" w:rsidRPr="0048090E" w:rsidRDefault="005A423B" w:rsidP="00386B07">
      <w:pPr>
        <w:numPr>
          <w:ilvl w:val="0"/>
          <w:numId w:val="29"/>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48090E">
        <w:rPr>
          <w:rFonts w:ascii="Museo Sans 100" w:hAnsi="Museo Sans 100"/>
          <w:color w:val="000000" w:themeColor="text1"/>
          <w:sz w:val="24"/>
          <w:szCs w:val="24"/>
          <w:lang w:val="es-MX"/>
        </w:rPr>
        <w:t xml:space="preserve"> SOLARES</w:t>
      </w:r>
    </w:p>
    <w:p w:rsidR="00FB7245" w:rsidRPr="0048090E" w:rsidRDefault="00FB7245" w:rsidP="00386B07">
      <w:pPr>
        <w:numPr>
          <w:ilvl w:val="0"/>
          <w:numId w:val="29"/>
        </w:numPr>
        <w:spacing w:after="80"/>
        <w:contextualSpacing/>
        <w:rPr>
          <w:rFonts w:ascii="Museo Sans 100" w:hAnsi="Museo Sans 100"/>
          <w:color w:val="000000" w:themeColor="text1"/>
          <w:sz w:val="24"/>
          <w:szCs w:val="24"/>
          <w:lang w:val="es-MX"/>
        </w:rPr>
      </w:pPr>
      <w:r w:rsidRPr="0048090E">
        <w:rPr>
          <w:rFonts w:ascii="Museo Sans 100" w:hAnsi="Museo Sans 100"/>
          <w:color w:val="000000" w:themeColor="text1"/>
          <w:sz w:val="24"/>
          <w:szCs w:val="24"/>
          <w:lang w:val="es-MX"/>
        </w:rPr>
        <w:t>2 AREAS DE COOPERATIVA</w:t>
      </w:r>
    </w:p>
    <w:p w:rsidR="00FB7245" w:rsidRPr="0048090E" w:rsidRDefault="00FB7245" w:rsidP="00386B07">
      <w:pPr>
        <w:numPr>
          <w:ilvl w:val="0"/>
          <w:numId w:val="29"/>
        </w:numPr>
        <w:spacing w:after="80"/>
        <w:contextualSpacing/>
        <w:rPr>
          <w:rFonts w:ascii="Museo Sans 100" w:hAnsi="Museo Sans 100"/>
          <w:color w:val="000000" w:themeColor="text1"/>
          <w:sz w:val="24"/>
          <w:szCs w:val="24"/>
          <w:lang w:val="es-MX"/>
        </w:rPr>
      </w:pPr>
      <w:r w:rsidRPr="0048090E">
        <w:rPr>
          <w:rFonts w:ascii="Museo Sans 100" w:hAnsi="Museo Sans 100"/>
          <w:color w:val="000000" w:themeColor="text1"/>
          <w:sz w:val="24"/>
          <w:szCs w:val="24"/>
          <w:lang w:val="es-MX"/>
        </w:rPr>
        <w:t>1 CANCHA</w:t>
      </w:r>
    </w:p>
    <w:p w:rsidR="00FB7245" w:rsidRPr="0048090E" w:rsidRDefault="00FB7245" w:rsidP="00386B07">
      <w:pPr>
        <w:numPr>
          <w:ilvl w:val="0"/>
          <w:numId w:val="29"/>
        </w:numPr>
        <w:spacing w:after="80"/>
        <w:contextualSpacing/>
        <w:rPr>
          <w:rFonts w:ascii="Museo Sans 100" w:hAnsi="Museo Sans 100"/>
          <w:color w:val="000000" w:themeColor="text1"/>
          <w:sz w:val="24"/>
          <w:szCs w:val="24"/>
          <w:lang w:val="es-MX"/>
        </w:rPr>
      </w:pPr>
      <w:r w:rsidRPr="0048090E">
        <w:rPr>
          <w:rFonts w:ascii="Museo Sans 100" w:hAnsi="Museo Sans 100"/>
          <w:color w:val="000000" w:themeColor="text1"/>
          <w:sz w:val="24"/>
          <w:szCs w:val="24"/>
          <w:lang w:val="es-MX"/>
        </w:rPr>
        <w:t>1 JUEGOS</w:t>
      </w:r>
    </w:p>
    <w:p w:rsidR="00FB7245" w:rsidRPr="0048090E" w:rsidRDefault="00FB7245" w:rsidP="00386B07">
      <w:pPr>
        <w:numPr>
          <w:ilvl w:val="0"/>
          <w:numId w:val="29"/>
        </w:numPr>
        <w:spacing w:after="80"/>
        <w:contextualSpacing/>
        <w:rPr>
          <w:rFonts w:ascii="Museo Sans 100" w:hAnsi="Museo Sans 100"/>
          <w:color w:val="000000" w:themeColor="text1"/>
          <w:sz w:val="24"/>
          <w:szCs w:val="24"/>
          <w:lang w:val="es-MX"/>
        </w:rPr>
      </w:pPr>
      <w:r w:rsidRPr="0048090E">
        <w:rPr>
          <w:rFonts w:ascii="Museo Sans 100" w:hAnsi="Museo Sans 100"/>
          <w:color w:val="000000" w:themeColor="text1"/>
          <w:sz w:val="24"/>
          <w:szCs w:val="24"/>
          <w:lang w:val="es-MX"/>
        </w:rPr>
        <w:t>1 QUEBRADA</w:t>
      </w:r>
    </w:p>
    <w:p w:rsidR="00FB7245" w:rsidRPr="0048090E" w:rsidRDefault="00FB7245" w:rsidP="00386B07">
      <w:pPr>
        <w:numPr>
          <w:ilvl w:val="0"/>
          <w:numId w:val="29"/>
        </w:numPr>
        <w:spacing w:after="80"/>
        <w:contextualSpacing/>
        <w:rPr>
          <w:rFonts w:ascii="Museo Sans 100" w:hAnsi="Museo Sans 100"/>
          <w:color w:val="000000" w:themeColor="text1"/>
          <w:sz w:val="24"/>
          <w:szCs w:val="24"/>
          <w:lang w:val="es-MX"/>
        </w:rPr>
      </w:pPr>
      <w:r w:rsidRPr="0048090E">
        <w:rPr>
          <w:rFonts w:ascii="Museo Sans 100" w:hAnsi="Museo Sans 100"/>
          <w:color w:val="000000" w:themeColor="text1"/>
          <w:sz w:val="24"/>
          <w:szCs w:val="24"/>
          <w:lang w:val="es-MX"/>
        </w:rPr>
        <w:t>CALLES</w:t>
      </w:r>
    </w:p>
    <w:p w:rsidR="00FB7245" w:rsidRDefault="00FB7245" w:rsidP="00FB7245">
      <w:pPr>
        <w:rPr>
          <w:rFonts w:ascii="Museo 500" w:hAnsi="Museo 500"/>
          <w:color w:val="000000" w:themeColor="text1"/>
          <w:sz w:val="24"/>
          <w:szCs w:val="24"/>
          <w:lang w:val="es-MX"/>
        </w:rPr>
      </w:pPr>
    </w:p>
    <w:tbl>
      <w:tblPr>
        <w:tblW w:w="7781" w:type="dxa"/>
        <w:tblInd w:w="521" w:type="dxa"/>
        <w:tblCellMar>
          <w:left w:w="70" w:type="dxa"/>
          <w:right w:w="70" w:type="dxa"/>
        </w:tblCellMar>
        <w:tblLook w:val="04A0" w:firstRow="1" w:lastRow="0" w:firstColumn="1" w:lastColumn="0" w:noHBand="0" w:noVBand="1"/>
      </w:tblPr>
      <w:tblGrid>
        <w:gridCol w:w="3782"/>
        <w:gridCol w:w="2575"/>
        <w:gridCol w:w="1424"/>
      </w:tblGrid>
      <w:tr w:rsidR="00FB7245" w:rsidRPr="00D634A4" w:rsidTr="00397DDF">
        <w:trPr>
          <w:trHeight w:val="274"/>
        </w:trPr>
        <w:tc>
          <w:tcPr>
            <w:tcW w:w="7781"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48090E" w:rsidRDefault="00FB7245" w:rsidP="005A423B">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 xml:space="preserve">EL CASCO HACIENDA PORCION DOS MATRICULA </w:t>
            </w:r>
            <w:r w:rsidR="005A423B">
              <w:rPr>
                <w:rFonts w:ascii="Museo Sans 100" w:eastAsia="Times New Roman" w:hAnsi="Museo Sans 100"/>
                <w:b/>
                <w:bCs/>
                <w:color w:val="000000" w:themeColor="text1"/>
              </w:rPr>
              <w:t>----</w:t>
            </w:r>
            <w:r w:rsidRPr="0048090E">
              <w:rPr>
                <w:rFonts w:ascii="Museo Sans 100" w:eastAsia="Times New Roman" w:hAnsi="Museo Sans 100"/>
                <w:b/>
                <w:bCs/>
                <w:color w:val="000000" w:themeColor="text1"/>
              </w:rPr>
              <w:t>-00000</w:t>
            </w:r>
          </w:p>
        </w:tc>
      </w:tr>
      <w:tr w:rsidR="00FB7245" w:rsidRPr="00D634A4" w:rsidTr="00397DDF">
        <w:trPr>
          <w:trHeight w:val="274"/>
        </w:trPr>
        <w:tc>
          <w:tcPr>
            <w:tcW w:w="37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DESCRIPCION</w:t>
            </w:r>
          </w:p>
        </w:tc>
        <w:tc>
          <w:tcPr>
            <w:tcW w:w="257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AREAS (Has.)</w:t>
            </w:r>
          </w:p>
        </w:tc>
        <w:tc>
          <w:tcPr>
            <w:tcW w:w="142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AREAS(m2)</w:t>
            </w:r>
          </w:p>
        </w:tc>
      </w:tr>
      <w:tr w:rsidR="00FB7245" w:rsidRPr="00D634A4" w:rsidTr="00397DDF">
        <w:trPr>
          <w:trHeight w:val="274"/>
        </w:trPr>
        <w:tc>
          <w:tcPr>
            <w:tcW w:w="37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5A423B">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Asentamiento Comunitario (</w:t>
            </w:r>
            <w:r w:rsidR="005A423B">
              <w:rPr>
                <w:rFonts w:ascii="Museo Sans 100" w:eastAsia="Times New Roman" w:hAnsi="Museo Sans 100"/>
                <w:b/>
                <w:bCs/>
                <w:color w:val="000000" w:themeColor="text1"/>
              </w:rPr>
              <w:t>---</w:t>
            </w:r>
            <w:r w:rsidRPr="0048090E">
              <w:rPr>
                <w:rFonts w:ascii="Museo Sans 100" w:eastAsia="Times New Roman" w:hAnsi="Museo Sans 100"/>
                <w:b/>
                <w:bCs/>
                <w:color w:val="000000" w:themeColor="text1"/>
              </w:rPr>
              <w:t>)</w:t>
            </w:r>
          </w:p>
        </w:tc>
        <w:tc>
          <w:tcPr>
            <w:tcW w:w="257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 </w:t>
            </w:r>
          </w:p>
        </w:tc>
        <w:tc>
          <w:tcPr>
            <w:tcW w:w="142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 </w:t>
            </w:r>
          </w:p>
        </w:tc>
      </w:tr>
      <w:tr w:rsidR="00FB7245" w:rsidRPr="00D634A4" w:rsidTr="00397DDF">
        <w:trPr>
          <w:trHeight w:val="274"/>
        </w:trPr>
        <w:tc>
          <w:tcPr>
            <w:tcW w:w="37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5A423B">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POLIGONO A (</w:t>
            </w:r>
            <w:r w:rsidR="005A423B">
              <w:rPr>
                <w:rFonts w:ascii="Museo Sans 100" w:eastAsia="Times New Roman" w:hAnsi="Museo Sans 100"/>
                <w:color w:val="000000" w:themeColor="text1"/>
              </w:rPr>
              <w:t>---</w:t>
            </w:r>
            <w:r w:rsidRPr="0048090E">
              <w:rPr>
                <w:rFonts w:ascii="Museo Sans 100" w:eastAsia="Times New Roman" w:hAnsi="Museo Sans 100"/>
                <w:color w:val="000000" w:themeColor="text1"/>
              </w:rPr>
              <w:t xml:space="preserve"> solares)</w:t>
            </w:r>
          </w:p>
        </w:tc>
        <w:tc>
          <w:tcPr>
            <w:tcW w:w="257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15 As 42.09 Cas </w:t>
            </w:r>
          </w:p>
        </w:tc>
        <w:tc>
          <w:tcPr>
            <w:tcW w:w="142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48090E" w:rsidRDefault="00FB7245" w:rsidP="00FB7245">
            <w:pPr>
              <w:jc w:val="right"/>
              <w:rPr>
                <w:rFonts w:ascii="Museo Sans 100" w:eastAsia="Times New Roman" w:hAnsi="Museo Sans 100"/>
                <w:color w:val="000000" w:themeColor="text1"/>
              </w:rPr>
            </w:pPr>
            <w:r w:rsidRPr="0048090E">
              <w:rPr>
                <w:rFonts w:ascii="Museo Sans 100" w:eastAsia="Times New Roman" w:hAnsi="Museo Sans 100"/>
                <w:color w:val="000000" w:themeColor="text1"/>
              </w:rPr>
              <w:t>1,542.09</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5A423B">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POLIGONO B (</w:t>
            </w:r>
            <w:r w:rsidR="005A423B">
              <w:rPr>
                <w:rFonts w:ascii="Museo Sans 100" w:eastAsia="Times New Roman" w:hAnsi="Museo Sans 100"/>
                <w:color w:val="000000" w:themeColor="text1"/>
              </w:rPr>
              <w:t>---</w:t>
            </w:r>
            <w:r w:rsidRPr="0048090E">
              <w:rPr>
                <w:rFonts w:ascii="Museo Sans 100" w:eastAsia="Times New Roman" w:hAnsi="Museo Sans 100"/>
                <w:color w:val="000000" w:themeColor="text1"/>
              </w:rPr>
              <w:t xml:space="preserve"> solares)</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8 As 3.66 Cas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FB7245" w:rsidRPr="0048090E" w:rsidRDefault="00FB7245" w:rsidP="00FB7245">
            <w:pPr>
              <w:jc w:val="right"/>
              <w:rPr>
                <w:rFonts w:ascii="Museo Sans 100" w:eastAsia="Times New Roman" w:hAnsi="Museo Sans 100"/>
                <w:color w:val="000000" w:themeColor="text1"/>
              </w:rPr>
            </w:pPr>
            <w:r w:rsidRPr="0048090E">
              <w:rPr>
                <w:rFonts w:ascii="Museo Sans 100" w:eastAsia="Times New Roman" w:hAnsi="Museo Sans 100"/>
                <w:color w:val="000000" w:themeColor="text1"/>
              </w:rPr>
              <w:t>803.66</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5A423B">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POLIGONO C (</w:t>
            </w:r>
            <w:r w:rsidR="005A423B">
              <w:rPr>
                <w:rFonts w:ascii="Museo Sans 100" w:eastAsia="Times New Roman" w:hAnsi="Museo Sans 100"/>
                <w:color w:val="000000" w:themeColor="text1"/>
              </w:rPr>
              <w:t>---</w:t>
            </w:r>
            <w:r w:rsidRPr="0048090E">
              <w:rPr>
                <w:rFonts w:ascii="Museo Sans 100" w:eastAsia="Times New Roman" w:hAnsi="Museo Sans 100"/>
                <w:color w:val="000000" w:themeColor="text1"/>
              </w:rPr>
              <w:t xml:space="preserve"> solares)</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3 As 2.68 Cas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FB7245" w:rsidRPr="0048090E" w:rsidRDefault="00FB7245" w:rsidP="00FB7245">
            <w:pPr>
              <w:jc w:val="right"/>
              <w:rPr>
                <w:rFonts w:ascii="Museo Sans 100" w:eastAsia="Times New Roman" w:hAnsi="Museo Sans 100"/>
                <w:color w:val="000000" w:themeColor="text1"/>
              </w:rPr>
            </w:pPr>
            <w:r w:rsidRPr="0048090E">
              <w:rPr>
                <w:rFonts w:ascii="Museo Sans 100" w:eastAsia="Times New Roman" w:hAnsi="Museo Sans 100"/>
                <w:color w:val="000000" w:themeColor="text1"/>
              </w:rPr>
              <w:t>302.68</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5A423B">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POLIGONO E (</w:t>
            </w:r>
            <w:r w:rsidR="005A423B">
              <w:rPr>
                <w:rFonts w:ascii="Museo Sans 100" w:eastAsia="Times New Roman" w:hAnsi="Museo Sans 100"/>
                <w:color w:val="000000" w:themeColor="text1"/>
              </w:rPr>
              <w:t>---</w:t>
            </w:r>
            <w:r w:rsidRPr="0048090E">
              <w:rPr>
                <w:rFonts w:ascii="Museo Sans 100" w:eastAsia="Times New Roman" w:hAnsi="Museo Sans 100"/>
                <w:color w:val="000000" w:themeColor="text1"/>
              </w:rPr>
              <w:t xml:space="preserve"> solares)</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15 As 72.74 Cas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FB7245" w:rsidRPr="0048090E" w:rsidRDefault="00FB7245" w:rsidP="00FB7245">
            <w:pPr>
              <w:jc w:val="right"/>
              <w:rPr>
                <w:rFonts w:ascii="Museo Sans 100" w:eastAsia="Times New Roman" w:hAnsi="Museo Sans 100"/>
                <w:color w:val="000000" w:themeColor="text1"/>
              </w:rPr>
            </w:pPr>
            <w:r w:rsidRPr="0048090E">
              <w:rPr>
                <w:rFonts w:ascii="Museo Sans 100" w:eastAsia="Times New Roman" w:hAnsi="Museo Sans 100"/>
                <w:color w:val="000000" w:themeColor="text1"/>
              </w:rPr>
              <w:t>1,572.74</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5A423B">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POLIGONO G (</w:t>
            </w:r>
            <w:r w:rsidR="005A423B">
              <w:rPr>
                <w:rFonts w:ascii="Museo Sans 100" w:eastAsia="Times New Roman" w:hAnsi="Museo Sans 100"/>
                <w:color w:val="000000" w:themeColor="text1"/>
              </w:rPr>
              <w:t>---</w:t>
            </w:r>
            <w:r w:rsidRPr="0048090E">
              <w:rPr>
                <w:rFonts w:ascii="Museo Sans 100" w:eastAsia="Times New Roman" w:hAnsi="Museo Sans 100"/>
                <w:color w:val="000000" w:themeColor="text1"/>
              </w:rPr>
              <w:t xml:space="preserve"> solares)</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28 As 61.89 Cas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FB7245" w:rsidRPr="0048090E" w:rsidRDefault="00FB7245" w:rsidP="00FB7245">
            <w:pPr>
              <w:jc w:val="right"/>
              <w:rPr>
                <w:rFonts w:ascii="Museo Sans 100" w:eastAsia="Times New Roman" w:hAnsi="Museo Sans 100"/>
                <w:color w:val="000000" w:themeColor="text1"/>
              </w:rPr>
            </w:pPr>
            <w:r w:rsidRPr="0048090E">
              <w:rPr>
                <w:rFonts w:ascii="Museo Sans 100" w:eastAsia="Times New Roman" w:hAnsi="Museo Sans 100"/>
                <w:color w:val="000000" w:themeColor="text1"/>
              </w:rPr>
              <w:t>2,861.89</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5A423B">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POLIGONO H (</w:t>
            </w:r>
            <w:r w:rsidR="005A423B">
              <w:rPr>
                <w:rFonts w:ascii="Museo Sans 100" w:eastAsia="Times New Roman" w:hAnsi="Museo Sans 100"/>
                <w:color w:val="000000" w:themeColor="text1"/>
              </w:rPr>
              <w:t>---</w:t>
            </w:r>
            <w:r w:rsidRPr="0048090E">
              <w:rPr>
                <w:rFonts w:ascii="Museo Sans 100" w:eastAsia="Times New Roman" w:hAnsi="Museo Sans 100"/>
                <w:color w:val="000000" w:themeColor="text1"/>
              </w:rPr>
              <w:t xml:space="preserve"> solares)</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1 As 96.5 Cas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FB7245" w:rsidRPr="0048090E" w:rsidRDefault="00FB7245" w:rsidP="00FB7245">
            <w:pPr>
              <w:jc w:val="right"/>
              <w:rPr>
                <w:rFonts w:ascii="Museo Sans 100" w:eastAsia="Times New Roman" w:hAnsi="Museo Sans 100"/>
                <w:color w:val="000000" w:themeColor="text1"/>
              </w:rPr>
            </w:pPr>
            <w:r w:rsidRPr="0048090E">
              <w:rPr>
                <w:rFonts w:ascii="Museo Sans 100" w:eastAsia="Times New Roman" w:hAnsi="Museo Sans 100"/>
                <w:color w:val="000000" w:themeColor="text1"/>
              </w:rPr>
              <w:t>196.50</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5A423B">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POLIGONO I (</w:t>
            </w:r>
            <w:r w:rsidR="005A423B">
              <w:rPr>
                <w:rFonts w:ascii="Museo Sans 100" w:eastAsia="Times New Roman" w:hAnsi="Museo Sans 100"/>
                <w:color w:val="000000" w:themeColor="text1"/>
              </w:rPr>
              <w:t>---</w:t>
            </w:r>
            <w:r w:rsidRPr="0048090E">
              <w:rPr>
                <w:rFonts w:ascii="Museo Sans 100" w:eastAsia="Times New Roman" w:hAnsi="Museo Sans 100"/>
                <w:color w:val="000000" w:themeColor="text1"/>
              </w:rPr>
              <w:t xml:space="preserve"> solares)</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22 As 56.35 Cas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FB7245" w:rsidRPr="0048090E" w:rsidRDefault="00FB7245" w:rsidP="00FB7245">
            <w:pPr>
              <w:jc w:val="right"/>
              <w:rPr>
                <w:rFonts w:ascii="Museo Sans 100" w:eastAsia="Times New Roman" w:hAnsi="Museo Sans 100"/>
                <w:color w:val="000000" w:themeColor="text1"/>
              </w:rPr>
            </w:pPr>
            <w:r w:rsidRPr="0048090E">
              <w:rPr>
                <w:rFonts w:ascii="Museo Sans 100" w:eastAsia="Times New Roman" w:hAnsi="Museo Sans 100"/>
                <w:color w:val="000000" w:themeColor="text1"/>
              </w:rPr>
              <w:t>2,256.35</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5A423B">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POLIGONO J (</w:t>
            </w:r>
            <w:r w:rsidR="005A423B">
              <w:rPr>
                <w:rFonts w:ascii="Museo Sans 100" w:eastAsia="Times New Roman" w:hAnsi="Museo Sans 100"/>
                <w:color w:val="000000" w:themeColor="text1"/>
              </w:rPr>
              <w:t>---</w:t>
            </w:r>
            <w:r w:rsidRPr="0048090E">
              <w:rPr>
                <w:rFonts w:ascii="Museo Sans 100" w:eastAsia="Times New Roman" w:hAnsi="Museo Sans 100"/>
                <w:color w:val="000000" w:themeColor="text1"/>
              </w:rPr>
              <w:t xml:space="preserve"> solares)</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22 As 29.15 Cas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FB7245" w:rsidRPr="0048090E" w:rsidRDefault="00FB7245" w:rsidP="00FB7245">
            <w:pPr>
              <w:jc w:val="right"/>
              <w:rPr>
                <w:rFonts w:ascii="Museo Sans 100" w:eastAsia="Times New Roman" w:hAnsi="Museo Sans 100"/>
                <w:color w:val="000000" w:themeColor="text1"/>
              </w:rPr>
            </w:pPr>
            <w:r w:rsidRPr="0048090E">
              <w:rPr>
                <w:rFonts w:ascii="Museo Sans 100" w:eastAsia="Times New Roman" w:hAnsi="Museo Sans 100"/>
                <w:color w:val="000000" w:themeColor="text1"/>
              </w:rPr>
              <w:t>2,229.15</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5A423B">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POLIGONO K (</w:t>
            </w:r>
            <w:r w:rsidR="005A423B">
              <w:rPr>
                <w:rFonts w:ascii="Museo Sans 100" w:eastAsia="Times New Roman" w:hAnsi="Museo Sans 100"/>
                <w:color w:val="000000" w:themeColor="text1"/>
              </w:rPr>
              <w:t>---</w:t>
            </w:r>
            <w:r w:rsidRPr="0048090E">
              <w:rPr>
                <w:rFonts w:ascii="Museo Sans 100" w:eastAsia="Times New Roman" w:hAnsi="Museo Sans 100"/>
                <w:color w:val="000000" w:themeColor="text1"/>
              </w:rPr>
              <w:t>solares)</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9 As 91.5 Cas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FB7245" w:rsidRPr="0048090E" w:rsidRDefault="00FB7245" w:rsidP="00FB7245">
            <w:pPr>
              <w:jc w:val="right"/>
              <w:rPr>
                <w:rFonts w:ascii="Museo Sans 100" w:eastAsia="Times New Roman" w:hAnsi="Museo Sans 100"/>
                <w:color w:val="000000" w:themeColor="text1"/>
              </w:rPr>
            </w:pPr>
            <w:r w:rsidRPr="0048090E">
              <w:rPr>
                <w:rFonts w:ascii="Museo Sans 100" w:eastAsia="Times New Roman" w:hAnsi="Museo Sans 100"/>
                <w:color w:val="000000" w:themeColor="text1"/>
              </w:rPr>
              <w:t>991.50</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5A423B">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POLIGONO L (</w:t>
            </w:r>
            <w:r w:rsidR="005A423B">
              <w:rPr>
                <w:rFonts w:ascii="Museo Sans 100" w:eastAsia="Times New Roman" w:hAnsi="Museo Sans 100"/>
                <w:color w:val="000000" w:themeColor="text1"/>
              </w:rPr>
              <w:t>---</w:t>
            </w:r>
            <w:r w:rsidRPr="0048090E">
              <w:rPr>
                <w:rFonts w:ascii="Museo Sans 100" w:eastAsia="Times New Roman" w:hAnsi="Museo Sans 100"/>
                <w:color w:val="000000" w:themeColor="text1"/>
              </w:rPr>
              <w:t xml:space="preserve"> solares)</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95 As 33.01 Cas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FB7245" w:rsidRPr="0048090E" w:rsidRDefault="00FB7245" w:rsidP="00FB7245">
            <w:pPr>
              <w:jc w:val="right"/>
              <w:rPr>
                <w:rFonts w:ascii="Museo Sans 100" w:eastAsia="Times New Roman" w:hAnsi="Museo Sans 100"/>
                <w:color w:val="000000" w:themeColor="text1"/>
              </w:rPr>
            </w:pPr>
            <w:r w:rsidRPr="0048090E">
              <w:rPr>
                <w:rFonts w:ascii="Museo Sans 100" w:eastAsia="Times New Roman" w:hAnsi="Museo Sans 100"/>
                <w:color w:val="000000" w:themeColor="text1"/>
              </w:rPr>
              <w:t>9,533.01</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5A423B">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lastRenderedPageBreak/>
              <w:t>POLIGONO M (</w:t>
            </w:r>
            <w:r w:rsidR="005A423B">
              <w:rPr>
                <w:rFonts w:ascii="Museo Sans 100" w:eastAsia="Times New Roman" w:hAnsi="Museo Sans 100"/>
                <w:color w:val="000000" w:themeColor="text1"/>
              </w:rPr>
              <w:t>---</w:t>
            </w:r>
            <w:r w:rsidRPr="0048090E">
              <w:rPr>
                <w:rFonts w:ascii="Museo Sans 100" w:eastAsia="Times New Roman" w:hAnsi="Museo Sans 100"/>
                <w:color w:val="000000" w:themeColor="text1"/>
              </w:rPr>
              <w:t xml:space="preserve"> solares)</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64 As 0.21 Cas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FB7245" w:rsidRPr="0048090E" w:rsidRDefault="00FB7245" w:rsidP="00FB7245">
            <w:pPr>
              <w:jc w:val="right"/>
              <w:rPr>
                <w:rFonts w:ascii="Museo Sans 100" w:eastAsia="Times New Roman" w:hAnsi="Museo Sans 100"/>
                <w:color w:val="000000" w:themeColor="text1"/>
              </w:rPr>
            </w:pPr>
            <w:r w:rsidRPr="0048090E">
              <w:rPr>
                <w:rFonts w:ascii="Museo Sans 100" w:eastAsia="Times New Roman" w:hAnsi="Museo Sans 100"/>
                <w:color w:val="000000" w:themeColor="text1"/>
              </w:rPr>
              <w:t>6,400.21</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SUBTOTAL</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 xml:space="preserve">2 Has 86 As 89.78 Cas </w:t>
            </w:r>
          </w:p>
        </w:tc>
        <w:tc>
          <w:tcPr>
            <w:tcW w:w="1424"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28,689.78</w:t>
            </w:r>
          </w:p>
        </w:tc>
      </w:tr>
      <w:tr w:rsidR="00FB7245" w:rsidRPr="00D634A4" w:rsidTr="00397DDF">
        <w:trPr>
          <w:trHeight w:val="274"/>
        </w:trPr>
        <w:tc>
          <w:tcPr>
            <w:tcW w:w="37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Áreas Complementarias (10)</w:t>
            </w:r>
          </w:p>
        </w:tc>
        <w:tc>
          <w:tcPr>
            <w:tcW w:w="257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w:t>
            </w:r>
          </w:p>
        </w:tc>
        <w:tc>
          <w:tcPr>
            <w:tcW w:w="142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 </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AREA DE COOPERATIVA (5)</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44 As 21.78 Cas </w:t>
            </w:r>
          </w:p>
        </w:tc>
        <w:tc>
          <w:tcPr>
            <w:tcW w:w="1424"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4,421.78</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TANQUES (2)</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1 As 51.19 Cas </w:t>
            </w:r>
          </w:p>
        </w:tc>
        <w:tc>
          <w:tcPr>
            <w:tcW w:w="1424"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151.19</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CASA COMUNAL</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4 As 86.13 Cas </w:t>
            </w:r>
          </w:p>
        </w:tc>
        <w:tc>
          <w:tcPr>
            <w:tcW w:w="1424"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486.13</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SANITARIOS</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1 As 39.2 Cas </w:t>
            </w:r>
          </w:p>
        </w:tc>
        <w:tc>
          <w:tcPr>
            <w:tcW w:w="1424"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139.20</w:t>
            </w:r>
          </w:p>
        </w:tc>
      </w:tr>
      <w:tr w:rsidR="00FB7245" w:rsidRPr="00D634A4" w:rsidTr="00397DDF">
        <w:trPr>
          <w:trHeight w:val="274"/>
        </w:trPr>
        <w:tc>
          <w:tcPr>
            <w:tcW w:w="37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CANALETA</w:t>
            </w:r>
          </w:p>
        </w:tc>
        <w:tc>
          <w:tcPr>
            <w:tcW w:w="257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1 As 19.81 Cas </w:t>
            </w:r>
          </w:p>
        </w:tc>
        <w:tc>
          <w:tcPr>
            <w:tcW w:w="142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119.81</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SUBTOTAL</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 xml:space="preserve">0 Has 53 As 18.11 Cas </w:t>
            </w:r>
          </w:p>
        </w:tc>
        <w:tc>
          <w:tcPr>
            <w:tcW w:w="1424"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5,318.11</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QUEBRADA (2)</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4 As 45.98 Cas </w:t>
            </w:r>
          </w:p>
        </w:tc>
        <w:tc>
          <w:tcPr>
            <w:tcW w:w="1424"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445.98</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CALLES</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color w:val="000000" w:themeColor="text1"/>
              </w:rPr>
            </w:pPr>
            <w:r w:rsidRPr="0048090E">
              <w:rPr>
                <w:rFonts w:ascii="Museo Sans 100" w:eastAsia="Times New Roman" w:hAnsi="Museo Sans 100"/>
                <w:color w:val="000000" w:themeColor="text1"/>
              </w:rPr>
              <w:t xml:space="preserve">0 Has 26 As 13.61 Cas </w:t>
            </w:r>
          </w:p>
        </w:tc>
        <w:tc>
          <w:tcPr>
            <w:tcW w:w="1424"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color w:val="000000" w:themeColor="text1"/>
              </w:rPr>
            </w:pPr>
            <w:r w:rsidRPr="0048090E">
              <w:rPr>
                <w:rFonts w:ascii="Museo Sans 100" w:eastAsia="Times New Roman" w:hAnsi="Museo Sans 100"/>
                <w:color w:val="000000" w:themeColor="text1"/>
              </w:rPr>
              <w:t>2,613.61</w:t>
            </w:r>
          </w:p>
        </w:tc>
      </w:tr>
      <w:tr w:rsidR="00FB7245" w:rsidRPr="00D634A4" w:rsidTr="00397DDF">
        <w:trPr>
          <w:trHeight w:val="274"/>
        </w:trPr>
        <w:tc>
          <w:tcPr>
            <w:tcW w:w="37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AREA TOTAL DE PROYECTO</w:t>
            </w:r>
          </w:p>
        </w:tc>
        <w:tc>
          <w:tcPr>
            <w:tcW w:w="2575"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 xml:space="preserve">3 Has 70 As 67.48 Cas </w:t>
            </w:r>
          </w:p>
        </w:tc>
        <w:tc>
          <w:tcPr>
            <w:tcW w:w="1424" w:type="dxa"/>
            <w:tcBorders>
              <w:top w:val="nil"/>
              <w:left w:val="nil"/>
              <w:bottom w:val="single" w:sz="4" w:space="0" w:color="auto"/>
              <w:right w:val="single" w:sz="4" w:space="0" w:color="auto"/>
            </w:tcBorders>
            <w:shd w:val="clear" w:color="auto" w:fill="FFFFFF" w:themeFill="background1"/>
            <w:noWrap/>
            <w:vAlign w:val="center"/>
            <w:hideMark/>
          </w:tcPr>
          <w:p w:rsidR="00FB7245" w:rsidRPr="0048090E" w:rsidRDefault="00FB7245" w:rsidP="00FB7245">
            <w:pPr>
              <w:jc w:val="center"/>
              <w:rPr>
                <w:rFonts w:ascii="Museo Sans 100" w:eastAsia="Times New Roman" w:hAnsi="Museo Sans 100"/>
                <w:b/>
                <w:bCs/>
                <w:color w:val="000000" w:themeColor="text1"/>
              </w:rPr>
            </w:pPr>
            <w:r w:rsidRPr="0048090E">
              <w:rPr>
                <w:rFonts w:ascii="Museo Sans 100" w:eastAsia="Times New Roman" w:hAnsi="Museo Sans 100"/>
                <w:b/>
                <w:bCs/>
                <w:color w:val="000000" w:themeColor="text1"/>
              </w:rPr>
              <w:t>37,067.48</w:t>
            </w:r>
          </w:p>
        </w:tc>
      </w:tr>
    </w:tbl>
    <w:p w:rsidR="00FB7245" w:rsidRPr="00E1407E" w:rsidRDefault="005A423B" w:rsidP="00386B07">
      <w:pPr>
        <w:numPr>
          <w:ilvl w:val="0"/>
          <w:numId w:val="30"/>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E1407E">
        <w:rPr>
          <w:rFonts w:ascii="Museo Sans 100" w:hAnsi="Museo Sans 100"/>
          <w:color w:val="000000" w:themeColor="text1"/>
          <w:sz w:val="24"/>
          <w:szCs w:val="24"/>
          <w:lang w:val="es-MX"/>
        </w:rPr>
        <w:t xml:space="preserve"> SOLARES</w:t>
      </w:r>
    </w:p>
    <w:p w:rsidR="00FB7245" w:rsidRPr="00E1407E" w:rsidRDefault="00FB7245" w:rsidP="00386B07">
      <w:pPr>
        <w:numPr>
          <w:ilvl w:val="0"/>
          <w:numId w:val="30"/>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5 AREAS DE COOPERATIVA</w:t>
      </w:r>
    </w:p>
    <w:p w:rsidR="00FB7245" w:rsidRPr="00E1407E" w:rsidRDefault="00FB7245" w:rsidP="00386B07">
      <w:pPr>
        <w:numPr>
          <w:ilvl w:val="0"/>
          <w:numId w:val="30"/>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2 TANQUES</w:t>
      </w:r>
    </w:p>
    <w:p w:rsidR="00FB7245" w:rsidRPr="00E1407E" w:rsidRDefault="00FB7245" w:rsidP="00386B07">
      <w:pPr>
        <w:numPr>
          <w:ilvl w:val="0"/>
          <w:numId w:val="30"/>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1 CASA COMUNAL</w:t>
      </w:r>
    </w:p>
    <w:p w:rsidR="00FB7245" w:rsidRPr="00E1407E" w:rsidRDefault="00FB7245" w:rsidP="00386B07">
      <w:pPr>
        <w:numPr>
          <w:ilvl w:val="0"/>
          <w:numId w:val="30"/>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1 SANITARIO</w:t>
      </w:r>
    </w:p>
    <w:p w:rsidR="00FB7245" w:rsidRPr="00E1407E" w:rsidRDefault="00FB7245" w:rsidP="00386B07">
      <w:pPr>
        <w:numPr>
          <w:ilvl w:val="0"/>
          <w:numId w:val="30"/>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1 CANALETA</w:t>
      </w:r>
    </w:p>
    <w:p w:rsidR="00FB7245" w:rsidRPr="00E1407E" w:rsidRDefault="00FB7245" w:rsidP="00386B07">
      <w:pPr>
        <w:numPr>
          <w:ilvl w:val="0"/>
          <w:numId w:val="30"/>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CALLES</w:t>
      </w:r>
    </w:p>
    <w:p w:rsidR="007F3AA9" w:rsidRDefault="007F3AA9" w:rsidP="007F3AA9">
      <w:pPr>
        <w:pStyle w:val="Prrafodelista"/>
        <w:tabs>
          <w:tab w:val="left" w:pos="7671"/>
        </w:tabs>
        <w:ind w:left="2130" w:hanging="2130"/>
        <w:contextualSpacing/>
        <w:jc w:val="both"/>
        <w:rPr>
          <w:rFonts w:ascii="Museo Sans 100" w:hAnsi="Museo Sans 100"/>
          <w:sz w:val="24"/>
          <w:szCs w:val="24"/>
          <w:lang w:val="es-ES"/>
        </w:rPr>
      </w:pPr>
    </w:p>
    <w:p w:rsidR="00FB7245" w:rsidRPr="00D634A4" w:rsidRDefault="00FB7245" w:rsidP="00FB7245">
      <w:pPr>
        <w:rPr>
          <w:rFonts w:ascii="Museo 500" w:hAnsi="Museo 500"/>
          <w:color w:val="000000" w:themeColor="text1"/>
          <w:sz w:val="24"/>
          <w:szCs w:val="24"/>
          <w:lang w:val="es-MX"/>
        </w:rPr>
      </w:pPr>
    </w:p>
    <w:tbl>
      <w:tblPr>
        <w:tblW w:w="7719" w:type="dxa"/>
        <w:jc w:val="center"/>
        <w:tblCellMar>
          <w:left w:w="70" w:type="dxa"/>
          <w:right w:w="70" w:type="dxa"/>
        </w:tblCellMar>
        <w:tblLook w:val="04A0" w:firstRow="1" w:lastRow="0" w:firstColumn="1" w:lastColumn="0" w:noHBand="0" w:noVBand="1"/>
      </w:tblPr>
      <w:tblGrid>
        <w:gridCol w:w="3601"/>
        <w:gridCol w:w="2452"/>
        <w:gridCol w:w="1666"/>
      </w:tblGrid>
      <w:tr w:rsidR="00FB7245" w:rsidRPr="00D634A4" w:rsidTr="007F3AA9">
        <w:trPr>
          <w:trHeight w:val="302"/>
          <w:jc w:val="center"/>
        </w:trPr>
        <w:tc>
          <w:tcPr>
            <w:tcW w:w="7719"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E1407E" w:rsidRDefault="00FB7245" w:rsidP="005A423B">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EL SALITRILLO PORCION UNO MATRICULA </w:t>
            </w:r>
            <w:r w:rsidR="005A423B">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-00000</w:t>
            </w:r>
          </w:p>
        </w:tc>
      </w:tr>
      <w:tr w:rsidR="00FB7245" w:rsidRPr="00D634A4" w:rsidTr="007F3AA9">
        <w:trPr>
          <w:trHeight w:val="302"/>
          <w:jc w:val="center"/>
        </w:trPr>
        <w:tc>
          <w:tcPr>
            <w:tcW w:w="36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DESCRIPCION</w:t>
            </w:r>
          </w:p>
        </w:tc>
        <w:tc>
          <w:tcPr>
            <w:tcW w:w="245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 (Has.)</w:t>
            </w:r>
          </w:p>
        </w:tc>
        <w:tc>
          <w:tcPr>
            <w:tcW w:w="16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AREAS(m2)</w:t>
            </w:r>
          </w:p>
        </w:tc>
      </w:tr>
      <w:tr w:rsidR="00FB7245" w:rsidRPr="00D634A4" w:rsidTr="007F3AA9">
        <w:trPr>
          <w:trHeight w:val="302"/>
          <w:jc w:val="center"/>
        </w:trPr>
        <w:tc>
          <w:tcPr>
            <w:tcW w:w="360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Asentamiento Comunitario (</w:t>
            </w:r>
            <w:r w:rsidR="005A423B">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w:t>
            </w:r>
          </w:p>
        </w:tc>
        <w:tc>
          <w:tcPr>
            <w:tcW w:w="2452"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c>
          <w:tcPr>
            <w:tcW w:w="1665"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r>
      <w:tr w:rsidR="00FB7245" w:rsidRPr="00D634A4" w:rsidTr="007F3AA9">
        <w:trPr>
          <w:trHeight w:val="302"/>
          <w:jc w:val="center"/>
        </w:trPr>
        <w:tc>
          <w:tcPr>
            <w:tcW w:w="360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A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452"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1 Has 4 As 61.12 Cas </w:t>
            </w:r>
          </w:p>
        </w:tc>
        <w:tc>
          <w:tcPr>
            <w:tcW w:w="1665"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10,461.12</w:t>
            </w:r>
          </w:p>
        </w:tc>
      </w:tr>
      <w:tr w:rsidR="00FB7245" w:rsidRPr="00D634A4" w:rsidTr="007F3AA9">
        <w:trPr>
          <w:trHeight w:val="302"/>
          <w:jc w:val="center"/>
        </w:trPr>
        <w:tc>
          <w:tcPr>
            <w:tcW w:w="360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POLIGONO B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452"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20 As 20.89 Cas </w:t>
            </w:r>
          </w:p>
        </w:tc>
        <w:tc>
          <w:tcPr>
            <w:tcW w:w="1665"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2,020.89</w:t>
            </w:r>
          </w:p>
        </w:tc>
      </w:tr>
      <w:tr w:rsidR="00FB7245" w:rsidRPr="00D634A4" w:rsidTr="007F3AA9">
        <w:trPr>
          <w:trHeight w:val="302"/>
          <w:jc w:val="center"/>
        </w:trPr>
        <w:tc>
          <w:tcPr>
            <w:tcW w:w="360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C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452"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26 As 1.78 Cas </w:t>
            </w:r>
          </w:p>
        </w:tc>
        <w:tc>
          <w:tcPr>
            <w:tcW w:w="1665"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2,601.78</w:t>
            </w:r>
          </w:p>
        </w:tc>
      </w:tr>
      <w:tr w:rsidR="00FB7245" w:rsidRPr="00D634A4" w:rsidTr="007F3AA9">
        <w:trPr>
          <w:trHeight w:val="302"/>
          <w:jc w:val="center"/>
        </w:trPr>
        <w:tc>
          <w:tcPr>
            <w:tcW w:w="360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5A423B" w:rsidP="005A423B">
            <w:pPr>
              <w:jc w:val="center"/>
              <w:rPr>
                <w:rFonts w:ascii="Museo Sans 100" w:eastAsia="Times New Roman" w:hAnsi="Museo Sans 100"/>
                <w:color w:val="000000" w:themeColor="text1"/>
              </w:rPr>
            </w:pPr>
            <w:r>
              <w:rPr>
                <w:rFonts w:ascii="Museo Sans 100" w:eastAsia="Times New Roman" w:hAnsi="Museo Sans 100"/>
                <w:color w:val="000000" w:themeColor="text1"/>
              </w:rPr>
              <w:t>POLIGONO D (----</w:t>
            </w:r>
            <w:r w:rsidR="00FB7245" w:rsidRPr="00E1407E">
              <w:rPr>
                <w:rFonts w:ascii="Museo Sans 100" w:eastAsia="Times New Roman" w:hAnsi="Museo Sans 100"/>
                <w:color w:val="000000" w:themeColor="text1"/>
              </w:rPr>
              <w:t xml:space="preserve"> solares)</w:t>
            </w:r>
          </w:p>
        </w:tc>
        <w:tc>
          <w:tcPr>
            <w:tcW w:w="2452"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46 As 49.97 Cas </w:t>
            </w:r>
          </w:p>
        </w:tc>
        <w:tc>
          <w:tcPr>
            <w:tcW w:w="1665"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4,649.97</w:t>
            </w:r>
          </w:p>
        </w:tc>
      </w:tr>
      <w:tr w:rsidR="00FB7245" w:rsidRPr="00D634A4" w:rsidTr="007F3AA9">
        <w:trPr>
          <w:trHeight w:val="302"/>
          <w:jc w:val="center"/>
        </w:trPr>
        <w:tc>
          <w:tcPr>
            <w:tcW w:w="360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E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452"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81 As 53.05 Cas </w:t>
            </w:r>
          </w:p>
        </w:tc>
        <w:tc>
          <w:tcPr>
            <w:tcW w:w="1665"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8,153.05</w:t>
            </w:r>
          </w:p>
        </w:tc>
      </w:tr>
      <w:tr w:rsidR="00FB7245" w:rsidRPr="00D634A4" w:rsidTr="007F3AA9">
        <w:trPr>
          <w:trHeight w:val="302"/>
          <w:jc w:val="center"/>
        </w:trPr>
        <w:tc>
          <w:tcPr>
            <w:tcW w:w="360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F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452"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35 As 52.02 Cas </w:t>
            </w:r>
          </w:p>
        </w:tc>
        <w:tc>
          <w:tcPr>
            <w:tcW w:w="1665"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3,552.02</w:t>
            </w:r>
          </w:p>
        </w:tc>
      </w:tr>
      <w:tr w:rsidR="00FB7245" w:rsidRPr="00D634A4" w:rsidTr="007F3AA9">
        <w:trPr>
          <w:trHeight w:val="302"/>
          <w:jc w:val="center"/>
        </w:trPr>
        <w:tc>
          <w:tcPr>
            <w:tcW w:w="36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G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4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1 Has 52 As 80.18 Cas </w:t>
            </w:r>
          </w:p>
        </w:tc>
        <w:tc>
          <w:tcPr>
            <w:tcW w:w="16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15,280.18</w:t>
            </w:r>
          </w:p>
        </w:tc>
      </w:tr>
      <w:tr w:rsidR="00FB7245" w:rsidRPr="00D634A4" w:rsidTr="007F3AA9">
        <w:trPr>
          <w:trHeight w:val="302"/>
          <w:jc w:val="center"/>
        </w:trPr>
        <w:tc>
          <w:tcPr>
            <w:tcW w:w="360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SUBTOTAL</w:t>
            </w:r>
          </w:p>
        </w:tc>
        <w:tc>
          <w:tcPr>
            <w:tcW w:w="2452"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4 Has 67 As 19.01 Cas </w:t>
            </w:r>
          </w:p>
        </w:tc>
        <w:tc>
          <w:tcPr>
            <w:tcW w:w="1665"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46,719.01</w:t>
            </w:r>
          </w:p>
        </w:tc>
      </w:tr>
      <w:tr w:rsidR="00FB7245" w:rsidRPr="00D634A4" w:rsidTr="007F3AA9">
        <w:trPr>
          <w:trHeight w:val="302"/>
          <w:jc w:val="center"/>
        </w:trPr>
        <w:tc>
          <w:tcPr>
            <w:tcW w:w="360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Áreas Complementarias (1)</w:t>
            </w:r>
          </w:p>
        </w:tc>
        <w:tc>
          <w:tcPr>
            <w:tcW w:w="2452"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w:t>
            </w:r>
          </w:p>
        </w:tc>
        <w:tc>
          <w:tcPr>
            <w:tcW w:w="1665"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w:t>
            </w:r>
          </w:p>
        </w:tc>
      </w:tr>
      <w:tr w:rsidR="00FB7245" w:rsidRPr="00D634A4" w:rsidTr="007F3AA9">
        <w:trPr>
          <w:trHeight w:val="302"/>
          <w:jc w:val="center"/>
        </w:trPr>
        <w:tc>
          <w:tcPr>
            <w:tcW w:w="360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COOPERATIVA 1</w:t>
            </w:r>
          </w:p>
        </w:tc>
        <w:tc>
          <w:tcPr>
            <w:tcW w:w="2452"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0 As 7.14 Cas </w:t>
            </w:r>
          </w:p>
        </w:tc>
        <w:tc>
          <w:tcPr>
            <w:tcW w:w="1665"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7.14</w:t>
            </w:r>
          </w:p>
        </w:tc>
      </w:tr>
      <w:tr w:rsidR="00FB7245" w:rsidRPr="00D634A4" w:rsidTr="007F3AA9">
        <w:trPr>
          <w:trHeight w:val="302"/>
          <w:jc w:val="center"/>
        </w:trPr>
        <w:tc>
          <w:tcPr>
            <w:tcW w:w="360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SUBTOTAL</w:t>
            </w:r>
          </w:p>
        </w:tc>
        <w:tc>
          <w:tcPr>
            <w:tcW w:w="2452"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0 Has 0 As 7.14 Cas </w:t>
            </w:r>
          </w:p>
        </w:tc>
        <w:tc>
          <w:tcPr>
            <w:tcW w:w="1665"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7.14</w:t>
            </w:r>
          </w:p>
        </w:tc>
      </w:tr>
      <w:tr w:rsidR="00FB7245" w:rsidRPr="00D634A4" w:rsidTr="007F3AA9">
        <w:trPr>
          <w:trHeight w:val="302"/>
          <w:jc w:val="center"/>
        </w:trPr>
        <w:tc>
          <w:tcPr>
            <w:tcW w:w="360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CALLE</w:t>
            </w:r>
          </w:p>
        </w:tc>
        <w:tc>
          <w:tcPr>
            <w:tcW w:w="2452"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75 As 84.35 Cas </w:t>
            </w:r>
          </w:p>
        </w:tc>
        <w:tc>
          <w:tcPr>
            <w:tcW w:w="1665"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7,584.35</w:t>
            </w:r>
          </w:p>
        </w:tc>
      </w:tr>
      <w:tr w:rsidR="00FB7245" w:rsidRPr="00D634A4" w:rsidTr="007F3AA9">
        <w:trPr>
          <w:trHeight w:val="302"/>
          <w:jc w:val="center"/>
        </w:trPr>
        <w:tc>
          <w:tcPr>
            <w:tcW w:w="360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 TOTAL DE PROYECTO</w:t>
            </w:r>
          </w:p>
        </w:tc>
        <w:tc>
          <w:tcPr>
            <w:tcW w:w="2452"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5 Has 43 As 10.5 Cas </w:t>
            </w:r>
          </w:p>
        </w:tc>
        <w:tc>
          <w:tcPr>
            <w:tcW w:w="1665"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54,310.50</w:t>
            </w:r>
          </w:p>
        </w:tc>
      </w:tr>
    </w:tbl>
    <w:p w:rsidR="00FB7245" w:rsidRPr="00D634A4" w:rsidRDefault="00FB7245" w:rsidP="00FB7245">
      <w:pPr>
        <w:jc w:val="center"/>
        <w:rPr>
          <w:rFonts w:ascii="Museo 500" w:hAnsi="Museo 500"/>
          <w:color w:val="000000" w:themeColor="text1"/>
          <w:sz w:val="24"/>
          <w:szCs w:val="24"/>
          <w:lang w:val="es-MX"/>
        </w:rPr>
      </w:pPr>
    </w:p>
    <w:p w:rsidR="00FB7245" w:rsidRPr="00E1407E" w:rsidRDefault="005A423B" w:rsidP="00386B07">
      <w:pPr>
        <w:numPr>
          <w:ilvl w:val="0"/>
          <w:numId w:val="31"/>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E1407E">
        <w:rPr>
          <w:rFonts w:ascii="Museo Sans 100" w:hAnsi="Museo Sans 100"/>
          <w:color w:val="000000" w:themeColor="text1"/>
          <w:sz w:val="24"/>
          <w:szCs w:val="24"/>
          <w:lang w:val="es-MX"/>
        </w:rPr>
        <w:t xml:space="preserve"> SOLARES</w:t>
      </w:r>
    </w:p>
    <w:p w:rsidR="00FB7245" w:rsidRPr="00E1407E" w:rsidRDefault="00FB7245" w:rsidP="00386B07">
      <w:pPr>
        <w:numPr>
          <w:ilvl w:val="0"/>
          <w:numId w:val="31"/>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1 AREA COOPERATIVA</w:t>
      </w:r>
    </w:p>
    <w:p w:rsidR="00FB7245" w:rsidRPr="00E1407E" w:rsidRDefault="00FB7245" w:rsidP="00386B07">
      <w:pPr>
        <w:numPr>
          <w:ilvl w:val="0"/>
          <w:numId w:val="31"/>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lastRenderedPageBreak/>
        <w:t>CALLES</w:t>
      </w:r>
    </w:p>
    <w:p w:rsidR="00FB7245" w:rsidRDefault="00FB7245" w:rsidP="00FB7245">
      <w:pPr>
        <w:spacing w:after="80"/>
        <w:contextualSpacing/>
        <w:rPr>
          <w:rFonts w:ascii="Museo 500" w:hAnsi="Museo 500"/>
          <w:color w:val="000000" w:themeColor="text1"/>
          <w:sz w:val="24"/>
          <w:szCs w:val="24"/>
          <w:lang w:val="es-MX"/>
        </w:rPr>
      </w:pPr>
    </w:p>
    <w:tbl>
      <w:tblPr>
        <w:tblW w:w="7808" w:type="dxa"/>
        <w:jc w:val="center"/>
        <w:tblCellMar>
          <w:left w:w="70" w:type="dxa"/>
          <w:right w:w="70" w:type="dxa"/>
        </w:tblCellMar>
        <w:tblLook w:val="04A0" w:firstRow="1" w:lastRow="0" w:firstColumn="1" w:lastColumn="0" w:noHBand="0" w:noVBand="1"/>
      </w:tblPr>
      <w:tblGrid>
        <w:gridCol w:w="3583"/>
        <w:gridCol w:w="2529"/>
        <w:gridCol w:w="1696"/>
      </w:tblGrid>
      <w:tr w:rsidR="00FB7245" w:rsidRPr="00D634A4" w:rsidTr="007F3AA9">
        <w:trPr>
          <w:trHeight w:val="291"/>
          <w:jc w:val="center"/>
        </w:trPr>
        <w:tc>
          <w:tcPr>
            <w:tcW w:w="7808"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E1407E" w:rsidRDefault="00FB7245" w:rsidP="005A423B">
            <w:pPr>
              <w:jc w:val="center"/>
              <w:rPr>
                <w:rFonts w:ascii="Museo Sans 100" w:eastAsia="Times New Roman" w:hAnsi="Museo Sans 100"/>
                <w:b/>
                <w:bCs/>
                <w:color w:val="000000" w:themeColor="text1"/>
              </w:rPr>
            </w:pPr>
            <w:r w:rsidRPr="00E1407E">
              <w:rPr>
                <w:rFonts w:ascii="Museo Sans 100" w:hAnsi="Museo Sans 100"/>
                <w:color w:val="000000" w:themeColor="text1"/>
                <w:lang w:val="es-MX"/>
              </w:rPr>
              <w:br w:type="page"/>
            </w:r>
            <w:r w:rsidRPr="00E1407E">
              <w:rPr>
                <w:rFonts w:ascii="Museo Sans 100" w:eastAsia="Times New Roman" w:hAnsi="Museo Sans 100"/>
                <w:b/>
                <w:bCs/>
                <w:color w:val="000000" w:themeColor="text1"/>
              </w:rPr>
              <w:t xml:space="preserve">EL SALITRILLO PORCION DOS MATRICULA </w:t>
            </w:r>
            <w:r w:rsidR="005A423B">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-00000</w:t>
            </w:r>
          </w:p>
        </w:tc>
      </w:tr>
      <w:tr w:rsidR="00FB7245" w:rsidRPr="00D634A4" w:rsidTr="007F3AA9">
        <w:trPr>
          <w:trHeight w:val="291"/>
          <w:jc w:val="center"/>
        </w:trPr>
        <w:tc>
          <w:tcPr>
            <w:tcW w:w="35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DESCRIPCION</w:t>
            </w:r>
          </w:p>
        </w:tc>
        <w:tc>
          <w:tcPr>
            <w:tcW w:w="252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 (Has.)</w:t>
            </w:r>
          </w:p>
        </w:tc>
        <w:tc>
          <w:tcPr>
            <w:tcW w:w="169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AREAS(m²)</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Asentamiento Comunitario (</w:t>
            </w:r>
            <w:r w:rsidR="005A423B">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w:t>
            </w:r>
          </w:p>
        </w:tc>
        <w:tc>
          <w:tcPr>
            <w:tcW w:w="2529"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A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30 As 68.87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3,068.87</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B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21 As 41.31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2,141.31</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C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60 As 51.37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6,051.37</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D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 </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33 As 43.91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3,343.91</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E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34 As 47.01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3,447.01</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F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26 As 0.16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2,600.16</w:t>
            </w:r>
          </w:p>
        </w:tc>
      </w:tr>
      <w:tr w:rsidR="00FB7245" w:rsidRPr="00D634A4" w:rsidTr="007F3AA9">
        <w:trPr>
          <w:trHeight w:val="291"/>
          <w:jc w:val="center"/>
        </w:trPr>
        <w:tc>
          <w:tcPr>
            <w:tcW w:w="35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G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22 As 37.5 Cas </w:t>
            </w:r>
          </w:p>
        </w:tc>
        <w:tc>
          <w:tcPr>
            <w:tcW w:w="169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2,237.50</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H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16 As 28.61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1,628.61</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I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2 As 97.08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297.08</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J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1 As 56.4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156.40</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5A423B" w:rsidP="005A423B">
            <w:pPr>
              <w:jc w:val="center"/>
              <w:rPr>
                <w:rFonts w:ascii="Museo Sans 100" w:eastAsia="Times New Roman" w:hAnsi="Museo Sans 100"/>
                <w:color w:val="000000" w:themeColor="text1"/>
              </w:rPr>
            </w:pPr>
            <w:r>
              <w:rPr>
                <w:rFonts w:ascii="Museo Sans 100" w:eastAsia="Times New Roman" w:hAnsi="Museo Sans 100"/>
                <w:color w:val="000000" w:themeColor="text1"/>
              </w:rPr>
              <w:t>POLÍGONO K (---</w:t>
            </w:r>
            <w:r w:rsidR="00FB7245" w:rsidRPr="00E1407E">
              <w:rPr>
                <w:rFonts w:ascii="Museo Sans 100" w:eastAsia="Times New Roman" w:hAnsi="Museo Sans 100"/>
                <w:color w:val="000000" w:themeColor="text1"/>
              </w:rPr>
              <w:t>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27 As 25.68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2,725.68</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L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7 As 44.94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744.94</w:t>
            </w:r>
          </w:p>
        </w:tc>
      </w:tr>
      <w:tr w:rsidR="00FB7245" w:rsidRPr="00D634A4" w:rsidTr="007F3AA9">
        <w:trPr>
          <w:trHeight w:val="291"/>
          <w:jc w:val="center"/>
        </w:trPr>
        <w:tc>
          <w:tcPr>
            <w:tcW w:w="35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M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26 As 37.05 Cas </w:t>
            </w:r>
          </w:p>
        </w:tc>
        <w:tc>
          <w:tcPr>
            <w:tcW w:w="169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2,637.05</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N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50 As 58.43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5,058.43</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O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28 As 91.38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2,891.38</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P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11 As 8.17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1,108.17</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Q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8 As 78.33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878.33</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R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26 As 22.92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2,622.92</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S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33 As 26.33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3,326.33</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T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75 As 47.13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7,547.13</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5A423B">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POLÍGONO U (</w:t>
            </w:r>
            <w:r w:rsidR="005A423B">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44 As 74.51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4,474.51</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SUBTOTAL</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5 Has 89 As 87.09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58,987.09</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Áreas complementarias (6)</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IGLESIA (3)</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6 As 42.65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642.65</w:t>
            </w:r>
          </w:p>
        </w:tc>
      </w:tr>
      <w:tr w:rsidR="00FB7245" w:rsidRPr="00D634A4" w:rsidTr="007F3AA9">
        <w:trPr>
          <w:trHeight w:val="291"/>
          <w:jc w:val="center"/>
        </w:trPr>
        <w:tc>
          <w:tcPr>
            <w:tcW w:w="35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CANALETA</w:t>
            </w:r>
          </w:p>
        </w:tc>
        <w:tc>
          <w:tcPr>
            <w:tcW w:w="25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0 As 62.47 Cas </w:t>
            </w:r>
          </w:p>
        </w:tc>
        <w:tc>
          <w:tcPr>
            <w:tcW w:w="169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62.47</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COOPERATIVA (2)</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0 As 25.17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25.17</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SUBTOTAL</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0 Has 7 As 30.29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730.29</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QUEBRADA</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22 As 45.4 Cas </w:t>
            </w:r>
          </w:p>
        </w:tc>
        <w:tc>
          <w:tcPr>
            <w:tcW w:w="1696"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2,245.40</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 CALLE</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74 As 18.67 Cas </w:t>
            </w:r>
          </w:p>
        </w:tc>
        <w:tc>
          <w:tcPr>
            <w:tcW w:w="1696"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7,418.67</w:t>
            </w:r>
          </w:p>
        </w:tc>
      </w:tr>
      <w:tr w:rsidR="00FB7245" w:rsidRPr="00D634A4" w:rsidTr="007F3AA9">
        <w:trPr>
          <w:trHeight w:val="291"/>
          <w:jc w:val="center"/>
        </w:trPr>
        <w:tc>
          <w:tcPr>
            <w:tcW w:w="35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 TOTAL DE PROYECTO</w:t>
            </w:r>
          </w:p>
        </w:tc>
        <w:tc>
          <w:tcPr>
            <w:tcW w:w="2529"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6 Has 93 As 81.45 Cas </w:t>
            </w:r>
          </w:p>
        </w:tc>
        <w:tc>
          <w:tcPr>
            <w:tcW w:w="1696"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69,381.45</w:t>
            </w:r>
          </w:p>
        </w:tc>
      </w:tr>
    </w:tbl>
    <w:p w:rsidR="00FB7245" w:rsidRPr="00D634A4" w:rsidRDefault="00FB7245" w:rsidP="00FB7245">
      <w:pPr>
        <w:spacing w:after="80"/>
        <w:contextualSpacing/>
        <w:rPr>
          <w:rFonts w:ascii="Museo 500" w:hAnsi="Museo 500"/>
          <w:color w:val="000000" w:themeColor="text1"/>
          <w:sz w:val="24"/>
          <w:szCs w:val="24"/>
          <w:lang w:val="es-MX"/>
        </w:rPr>
      </w:pPr>
    </w:p>
    <w:p w:rsidR="00FB7245" w:rsidRPr="00E1407E" w:rsidRDefault="005A423B" w:rsidP="00386B07">
      <w:pPr>
        <w:numPr>
          <w:ilvl w:val="0"/>
          <w:numId w:val="32"/>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E1407E">
        <w:rPr>
          <w:rFonts w:ascii="Museo Sans 100" w:hAnsi="Museo Sans 100"/>
          <w:color w:val="000000" w:themeColor="text1"/>
          <w:sz w:val="24"/>
          <w:szCs w:val="24"/>
          <w:lang w:val="es-MX"/>
        </w:rPr>
        <w:t xml:space="preserve"> SOLARES</w:t>
      </w:r>
    </w:p>
    <w:p w:rsidR="00FB7245" w:rsidRPr="00E1407E" w:rsidRDefault="00FB7245" w:rsidP="00386B07">
      <w:pPr>
        <w:numPr>
          <w:ilvl w:val="0"/>
          <w:numId w:val="32"/>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3 IGLESIAS</w:t>
      </w:r>
    </w:p>
    <w:p w:rsidR="00FB7245" w:rsidRPr="00E1407E" w:rsidRDefault="00FB7245" w:rsidP="00386B07">
      <w:pPr>
        <w:numPr>
          <w:ilvl w:val="0"/>
          <w:numId w:val="32"/>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1 CANALETA</w:t>
      </w:r>
    </w:p>
    <w:p w:rsidR="00FB7245" w:rsidRPr="00E1407E" w:rsidRDefault="00FB7245" w:rsidP="00386B07">
      <w:pPr>
        <w:numPr>
          <w:ilvl w:val="0"/>
          <w:numId w:val="32"/>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2 AREAS DE COOPERATIVA</w:t>
      </w:r>
    </w:p>
    <w:p w:rsidR="00FB7245" w:rsidRPr="00E1407E" w:rsidRDefault="00FB7245" w:rsidP="00386B07">
      <w:pPr>
        <w:numPr>
          <w:ilvl w:val="0"/>
          <w:numId w:val="32"/>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1 QUEBRADA</w:t>
      </w:r>
    </w:p>
    <w:p w:rsidR="00FB7245" w:rsidRDefault="00FB7245" w:rsidP="00386B07">
      <w:pPr>
        <w:numPr>
          <w:ilvl w:val="0"/>
          <w:numId w:val="32"/>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lastRenderedPageBreak/>
        <w:t>CALLES</w:t>
      </w:r>
    </w:p>
    <w:p w:rsidR="00E1407E" w:rsidRPr="00E1407E" w:rsidRDefault="00E1407E" w:rsidP="00E1407E">
      <w:pPr>
        <w:spacing w:after="80"/>
        <w:ind w:left="2130"/>
        <w:contextualSpacing/>
        <w:rPr>
          <w:rFonts w:ascii="Museo Sans 100" w:hAnsi="Museo Sans 100"/>
          <w:color w:val="000000" w:themeColor="text1"/>
          <w:sz w:val="24"/>
          <w:szCs w:val="24"/>
          <w:lang w:val="es-MX"/>
        </w:rPr>
      </w:pPr>
    </w:p>
    <w:p w:rsidR="00E1407E" w:rsidRPr="00D634A4" w:rsidRDefault="00E1407E" w:rsidP="00FB7245">
      <w:pPr>
        <w:rPr>
          <w:rFonts w:ascii="Museo 500" w:hAnsi="Museo 500"/>
          <w:color w:val="000000" w:themeColor="text1"/>
          <w:sz w:val="24"/>
          <w:szCs w:val="24"/>
          <w:lang w:val="es-MX"/>
        </w:rPr>
      </w:pPr>
    </w:p>
    <w:tbl>
      <w:tblPr>
        <w:tblW w:w="7743" w:type="dxa"/>
        <w:jc w:val="center"/>
        <w:tblCellMar>
          <w:left w:w="70" w:type="dxa"/>
          <w:right w:w="70" w:type="dxa"/>
        </w:tblCellMar>
        <w:tblLook w:val="04A0" w:firstRow="1" w:lastRow="0" w:firstColumn="1" w:lastColumn="0" w:noHBand="0" w:noVBand="1"/>
      </w:tblPr>
      <w:tblGrid>
        <w:gridCol w:w="3682"/>
        <w:gridCol w:w="2548"/>
        <w:gridCol w:w="1513"/>
      </w:tblGrid>
      <w:tr w:rsidR="00FB7245" w:rsidRPr="00D634A4" w:rsidTr="009E1599">
        <w:trPr>
          <w:trHeight w:val="276"/>
          <w:jc w:val="center"/>
        </w:trPr>
        <w:tc>
          <w:tcPr>
            <w:tcW w:w="774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E1407E" w:rsidRDefault="00FB7245" w:rsidP="002A2500">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LA CAMANDULA PORCIÓN CUATRO MATRICULA </w:t>
            </w:r>
            <w:r w:rsidR="002A2500">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-00000</w:t>
            </w:r>
          </w:p>
        </w:tc>
      </w:tr>
      <w:tr w:rsidR="00FB7245" w:rsidRPr="00D634A4" w:rsidTr="009E1599">
        <w:trPr>
          <w:trHeight w:val="276"/>
          <w:jc w:val="center"/>
        </w:trPr>
        <w:tc>
          <w:tcPr>
            <w:tcW w:w="36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DESCRIPCIÓN </w:t>
            </w:r>
          </w:p>
        </w:tc>
        <w:tc>
          <w:tcPr>
            <w:tcW w:w="2548"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 (Has.)</w:t>
            </w:r>
          </w:p>
        </w:tc>
        <w:tc>
          <w:tcPr>
            <w:tcW w:w="1512"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ÁREA(M2)</w:t>
            </w:r>
          </w:p>
        </w:tc>
      </w:tr>
      <w:tr w:rsidR="00FB7245" w:rsidRPr="00D634A4" w:rsidTr="009E1599">
        <w:trPr>
          <w:trHeight w:val="276"/>
          <w:jc w:val="center"/>
        </w:trPr>
        <w:tc>
          <w:tcPr>
            <w:tcW w:w="36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Asentamiento Comunitario(</w:t>
            </w:r>
            <w:r w:rsidR="002A2500">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w:t>
            </w:r>
          </w:p>
        </w:tc>
        <w:tc>
          <w:tcPr>
            <w:tcW w:w="2548"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c>
          <w:tcPr>
            <w:tcW w:w="1512"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r>
      <w:tr w:rsidR="00FB7245" w:rsidRPr="00D634A4" w:rsidTr="009E1599">
        <w:trPr>
          <w:trHeight w:val="276"/>
          <w:jc w:val="center"/>
        </w:trPr>
        <w:tc>
          <w:tcPr>
            <w:tcW w:w="36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rPr>
                <w:rFonts w:ascii="Museo Sans 100" w:eastAsia="Times New Roman" w:hAnsi="Museo Sans 100"/>
                <w:color w:val="000000" w:themeColor="text1"/>
              </w:rPr>
            </w:pPr>
            <w:r w:rsidRPr="00E1407E">
              <w:rPr>
                <w:rFonts w:ascii="Museo Sans 100" w:eastAsia="Times New Roman" w:hAnsi="Museo Sans 100"/>
                <w:color w:val="000000" w:themeColor="text1"/>
              </w:rPr>
              <w:t>POLÍGONO A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48"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70 As 53.12 Cas </w:t>
            </w:r>
          </w:p>
        </w:tc>
        <w:tc>
          <w:tcPr>
            <w:tcW w:w="1512"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7,053.12</w:t>
            </w:r>
          </w:p>
        </w:tc>
      </w:tr>
      <w:tr w:rsidR="00FB7245" w:rsidRPr="00D634A4" w:rsidTr="009E1599">
        <w:trPr>
          <w:trHeight w:val="276"/>
          <w:jc w:val="center"/>
        </w:trPr>
        <w:tc>
          <w:tcPr>
            <w:tcW w:w="36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rPr>
                <w:rFonts w:ascii="Museo Sans 100" w:eastAsia="Times New Roman" w:hAnsi="Museo Sans 100"/>
                <w:color w:val="000000" w:themeColor="text1"/>
              </w:rPr>
            </w:pPr>
            <w:r w:rsidRPr="00E1407E">
              <w:rPr>
                <w:rFonts w:ascii="Museo Sans 100" w:eastAsia="Times New Roman" w:hAnsi="Museo Sans 100"/>
                <w:color w:val="000000" w:themeColor="text1"/>
              </w:rPr>
              <w:t>POLÍGONO B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48"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61 As 26.07 Cas </w:t>
            </w:r>
          </w:p>
        </w:tc>
        <w:tc>
          <w:tcPr>
            <w:tcW w:w="1512"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6,126.07</w:t>
            </w:r>
          </w:p>
        </w:tc>
      </w:tr>
      <w:tr w:rsidR="00FB7245" w:rsidRPr="00D634A4" w:rsidTr="009E1599">
        <w:trPr>
          <w:trHeight w:val="276"/>
          <w:jc w:val="center"/>
        </w:trPr>
        <w:tc>
          <w:tcPr>
            <w:tcW w:w="36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SUBTOTAL</w:t>
            </w:r>
          </w:p>
        </w:tc>
        <w:tc>
          <w:tcPr>
            <w:tcW w:w="2548"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1 Has 31 As 79.19 Cas </w:t>
            </w:r>
          </w:p>
        </w:tc>
        <w:tc>
          <w:tcPr>
            <w:tcW w:w="1512"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13,179.19</w:t>
            </w:r>
          </w:p>
        </w:tc>
      </w:tr>
      <w:tr w:rsidR="00FB7245" w:rsidRPr="00D634A4" w:rsidTr="009E1599">
        <w:trPr>
          <w:trHeight w:val="276"/>
          <w:jc w:val="center"/>
        </w:trPr>
        <w:tc>
          <w:tcPr>
            <w:tcW w:w="36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Áreas complementarias(1)</w:t>
            </w:r>
          </w:p>
        </w:tc>
        <w:tc>
          <w:tcPr>
            <w:tcW w:w="2548"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c>
          <w:tcPr>
            <w:tcW w:w="1512"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r>
      <w:tr w:rsidR="00FB7245" w:rsidRPr="00D634A4" w:rsidTr="009E1599">
        <w:trPr>
          <w:trHeight w:val="276"/>
          <w:jc w:val="center"/>
        </w:trPr>
        <w:tc>
          <w:tcPr>
            <w:tcW w:w="36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CANALETA</w:t>
            </w:r>
          </w:p>
        </w:tc>
        <w:tc>
          <w:tcPr>
            <w:tcW w:w="2548"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0 As 79.35 Cas </w:t>
            </w:r>
          </w:p>
        </w:tc>
        <w:tc>
          <w:tcPr>
            <w:tcW w:w="1512"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79.35</w:t>
            </w:r>
          </w:p>
        </w:tc>
      </w:tr>
      <w:tr w:rsidR="00FB7245" w:rsidRPr="00D634A4" w:rsidTr="009E1599">
        <w:trPr>
          <w:trHeight w:val="276"/>
          <w:jc w:val="center"/>
        </w:trPr>
        <w:tc>
          <w:tcPr>
            <w:tcW w:w="36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SUBTOTAL</w:t>
            </w:r>
          </w:p>
        </w:tc>
        <w:tc>
          <w:tcPr>
            <w:tcW w:w="2548"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0 Has 0 As 79.35 Cas </w:t>
            </w:r>
          </w:p>
        </w:tc>
        <w:tc>
          <w:tcPr>
            <w:tcW w:w="1512"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79.35</w:t>
            </w:r>
          </w:p>
        </w:tc>
      </w:tr>
      <w:tr w:rsidR="00FB7245" w:rsidRPr="00D634A4" w:rsidTr="009E1599">
        <w:trPr>
          <w:trHeight w:val="276"/>
          <w:jc w:val="center"/>
        </w:trPr>
        <w:tc>
          <w:tcPr>
            <w:tcW w:w="36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CALLES</w:t>
            </w:r>
          </w:p>
        </w:tc>
        <w:tc>
          <w:tcPr>
            <w:tcW w:w="254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6 As 25.48 Cas </w:t>
            </w:r>
          </w:p>
        </w:tc>
        <w:tc>
          <w:tcPr>
            <w:tcW w:w="151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625.48</w:t>
            </w:r>
          </w:p>
        </w:tc>
      </w:tr>
      <w:tr w:rsidR="00FB7245" w:rsidRPr="00D634A4" w:rsidTr="009E1599">
        <w:trPr>
          <w:trHeight w:val="276"/>
          <w:jc w:val="center"/>
        </w:trPr>
        <w:tc>
          <w:tcPr>
            <w:tcW w:w="36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ÁREA TOTAL DEL PROYECTO</w:t>
            </w:r>
          </w:p>
        </w:tc>
        <w:tc>
          <w:tcPr>
            <w:tcW w:w="2548"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1 Has 38 As 84.02 Cas </w:t>
            </w:r>
          </w:p>
        </w:tc>
        <w:tc>
          <w:tcPr>
            <w:tcW w:w="1512"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13,884.02</w:t>
            </w:r>
          </w:p>
        </w:tc>
      </w:tr>
    </w:tbl>
    <w:p w:rsidR="00FB7245" w:rsidRDefault="00FB7245" w:rsidP="00FB7245">
      <w:pPr>
        <w:jc w:val="center"/>
        <w:rPr>
          <w:rFonts w:ascii="Museo 500" w:hAnsi="Museo 500"/>
          <w:color w:val="000000" w:themeColor="text1"/>
          <w:sz w:val="24"/>
          <w:szCs w:val="24"/>
          <w:lang w:val="es-MX"/>
        </w:rPr>
      </w:pPr>
    </w:p>
    <w:p w:rsidR="00FB7245" w:rsidRPr="00E1407E" w:rsidRDefault="002A2500" w:rsidP="00386B07">
      <w:pPr>
        <w:numPr>
          <w:ilvl w:val="0"/>
          <w:numId w:val="33"/>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E1407E">
        <w:rPr>
          <w:rFonts w:ascii="Museo Sans 100" w:hAnsi="Museo Sans 100"/>
          <w:color w:val="000000" w:themeColor="text1"/>
          <w:sz w:val="24"/>
          <w:szCs w:val="24"/>
          <w:lang w:val="es-MX"/>
        </w:rPr>
        <w:t xml:space="preserve"> SOLARES</w:t>
      </w:r>
    </w:p>
    <w:p w:rsidR="00FB7245" w:rsidRPr="00E1407E" w:rsidRDefault="00FB7245" w:rsidP="00386B07">
      <w:pPr>
        <w:numPr>
          <w:ilvl w:val="0"/>
          <w:numId w:val="33"/>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1 CANALETA</w:t>
      </w:r>
    </w:p>
    <w:p w:rsidR="00FB7245" w:rsidRPr="00E1407E" w:rsidRDefault="00FB7245" w:rsidP="00386B07">
      <w:pPr>
        <w:numPr>
          <w:ilvl w:val="0"/>
          <w:numId w:val="33"/>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CALLES</w:t>
      </w:r>
    </w:p>
    <w:p w:rsidR="00FB7245" w:rsidRPr="00D634A4" w:rsidRDefault="00FB7245" w:rsidP="00FB7245">
      <w:pPr>
        <w:rPr>
          <w:rFonts w:ascii="Museo 500" w:hAnsi="Museo 500"/>
          <w:color w:val="000000" w:themeColor="text1"/>
          <w:sz w:val="24"/>
          <w:szCs w:val="24"/>
          <w:lang w:val="es-MX"/>
        </w:rPr>
      </w:pPr>
    </w:p>
    <w:tbl>
      <w:tblPr>
        <w:tblW w:w="8056" w:type="dxa"/>
        <w:jc w:val="center"/>
        <w:tblCellMar>
          <w:left w:w="70" w:type="dxa"/>
          <w:right w:w="70" w:type="dxa"/>
        </w:tblCellMar>
        <w:tblLook w:val="04A0" w:firstRow="1" w:lastRow="0" w:firstColumn="1" w:lastColumn="0" w:noHBand="0" w:noVBand="1"/>
      </w:tblPr>
      <w:tblGrid>
        <w:gridCol w:w="3707"/>
        <w:gridCol w:w="2600"/>
        <w:gridCol w:w="1749"/>
      </w:tblGrid>
      <w:tr w:rsidR="00FB7245" w:rsidRPr="00D634A4" w:rsidTr="00397DDF">
        <w:trPr>
          <w:trHeight w:val="300"/>
          <w:jc w:val="center"/>
        </w:trPr>
        <w:tc>
          <w:tcPr>
            <w:tcW w:w="80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E1407E" w:rsidRDefault="00FB7245" w:rsidP="002A2500">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LA CAMANDULA PORCION CINCO MATRICULA </w:t>
            </w:r>
            <w:r w:rsidR="002A2500">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-00000</w:t>
            </w:r>
          </w:p>
        </w:tc>
      </w:tr>
      <w:tr w:rsidR="00FB7245" w:rsidRPr="00D634A4" w:rsidTr="00397DDF">
        <w:trPr>
          <w:trHeight w:val="300"/>
          <w:jc w:val="center"/>
        </w:trPr>
        <w:tc>
          <w:tcPr>
            <w:tcW w:w="370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DESCRIPCION</w:t>
            </w:r>
          </w:p>
        </w:tc>
        <w:tc>
          <w:tcPr>
            <w:tcW w:w="2600"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 (Has.)</w:t>
            </w:r>
          </w:p>
        </w:tc>
        <w:tc>
          <w:tcPr>
            <w:tcW w:w="1748"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AREAS(m2)</w:t>
            </w:r>
          </w:p>
        </w:tc>
      </w:tr>
      <w:tr w:rsidR="00FB7245" w:rsidRPr="00D634A4" w:rsidTr="00397DDF">
        <w:trPr>
          <w:trHeight w:val="300"/>
          <w:jc w:val="center"/>
        </w:trPr>
        <w:tc>
          <w:tcPr>
            <w:tcW w:w="370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E1407E" w:rsidRDefault="00FB7245" w:rsidP="002A2500">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Asentamiento Comunitario (</w:t>
            </w:r>
            <w:r w:rsidR="002A2500">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w:t>
            </w:r>
          </w:p>
        </w:tc>
        <w:tc>
          <w:tcPr>
            <w:tcW w:w="2600" w:type="dxa"/>
            <w:tcBorders>
              <w:top w:val="nil"/>
              <w:left w:val="nil"/>
              <w:bottom w:val="single" w:sz="4" w:space="0" w:color="auto"/>
              <w:right w:val="single" w:sz="4"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c>
          <w:tcPr>
            <w:tcW w:w="1748" w:type="dxa"/>
            <w:tcBorders>
              <w:top w:val="nil"/>
              <w:left w:val="nil"/>
              <w:bottom w:val="single" w:sz="4" w:space="0" w:color="auto"/>
              <w:right w:val="single" w:sz="4"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r>
      <w:tr w:rsidR="00FB7245" w:rsidRPr="00D634A4" w:rsidTr="00397DDF">
        <w:trPr>
          <w:trHeight w:val="300"/>
          <w:jc w:val="center"/>
        </w:trPr>
        <w:tc>
          <w:tcPr>
            <w:tcW w:w="370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A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w:t>
            </w:r>
          </w:p>
        </w:tc>
        <w:tc>
          <w:tcPr>
            <w:tcW w:w="2600"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14 As 66.74 Cas </w:t>
            </w:r>
          </w:p>
        </w:tc>
        <w:tc>
          <w:tcPr>
            <w:tcW w:w="1748" w:type="dxa"/>
            <w:tcBorders>
              <w:top w:val="nil"/>
              <w:left w:val="nil"/>
              <w:bottom w:val="single" w:sz="4" w:space="0" w:color="auto"/>
              <w:right w:val="single" w:sz="4"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1,466.74</w:t>
            </w:r>
          </w:p>
        </w:tc>
      </w:tr>
      <w:tr w:rsidR="00FB7245" w:rsidRPr="00D634A4" w:rsidTr="00397DDF">
        <w:trPr>
          <w:trHeight w:val="300"/>
          <w:jc w:val="center"/>
        </w:trPr>
        <w:tc>
          <w:tcPr>
            <w:tcW w:w="370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SUBTOTAL</w:t>
            </w:r>
          </w:p>
        </w:tc>
        <w:tc>
          <w:tcPr>
            <w:tcW w:w="2600"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0 Has 14 As 66.74 Cas </w:t>
            </w:r>
          </w:p>
        </w:tc>
        <w:tc>
          <w:tcPr>
            <w:tcW w:w="1748" w:type="dxa"/>
            <w:tcBorders>
              <w:top w:val="nil"/>
              <w:left w:val="nil"/>
              <w:bottom w:val="single" w:sz="4" w:space="0" w:color="auto"/>
              <w:right w:val="single" w:sz="4"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1,466.74</w:t>
            </w:r>
          </w:p>
        </w:tc>
      </w:tr>
      <w:tr w:rsidR="00FB7245" w:rsidRPr="00D634A4" w:rsidTr="00397DDF">
        <w:trPr>
          <w:trHeight w:val="300"/>
          <w:jc w:val="center"/>
        </w:trPr>
        <w:tc>
          <w:tcPr>
            <w:tcW w:w="370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 TOTAL DE PROYECTO</w:t>
            </w:r>
          </w:p>
        </w:tc>
        <w:tc>
          <w:tcPr>
            <w:tcW w:w="2600"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0 Has 14 As 66.74 Cas </w:t>
            </w:r>
          </w:p>
        </w:tc>
        <w:tc>
          <w:tcPr>
            <w:tcW w:w="1748" w:type="dxa"/>
            <w:tcBorders>
              <w:top w:val="nil"/>
              <w:left w:val="nil"/>
              <w:bottom w:val="single" w:sz="4" w:space="0" w:color="auto"/>
              <w:right w:val="single" w:sz="4"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1,466.74</w:t>
            </w:r>
          </w:p>
        </w:tc>
      </w:tr>
    </w:tbl>
    <w:p w:rsidR="00FB7245" w:rsidRPr="00D634A4" w:rsidRDefault="00FB7245" w:rsidP="00FB7245">
      <w:pPr>
        <w:jc w:val="center"/>
        <w:rPr>
          <w:rFonts w:ascii="Museo 500" w:hAnsi="Museo 500"/>
          <w:color w:val="000000" w:themeColor="text1"/>
          <w:sz w:val="24"/>
          <w:szCs w:val="24"/>
          <w:lang w:val="es-MX"/>
        </w:rPr>
      </w:pPr>
    </w:p>
    <w:p w:rsidR="00FB7245" w:rsidRPr="00E1407E" w:rsidRDefault="002A2500" w:rsidP="00386B07">
      <w:pPr>
        <w:numPr>
          <w:ilvl w:val="0"/>
          <w:numId w:val="34"/>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E1407E">
        <w:rPr>
          <w:rFonts w:ascii="Museo Sans 100" w:hAnsi="Museo Sans 100"/>
          <w:color w:val="000000" w:themeColor="text1"/>
          <w:sz w:val="24"/>
          <w:szCs w:val="24"/>
          <w:lang w:val="es-MX"/>
        </w:rPr>
        <w:t>SOLARES</w:t>
      </w:r>
    </w:p>
    <w:p w:rsidR="00FB7245" w:rsidRPr="00D634A4" w:rsidRDefault="00FB7245" w:rsidP="00FB7245">
      <w:pPr>
        <w:spacing w:after="80"/>
        <w:ind w:left="2130"/>
        <w:contextualSpacing/>
        <w:rPr>
          <w:rFonts w:ascii="Museo 500" w:hAnsi="Museo 500"/>
          <w:color w:val="000000" w:themeColor="text1"/>
          <w:sz w:val="24"/>
          <w:szCs w:val="24"/>
          <w:lang w:val="es-MX"/>
        </w:rPr>
      </w:pPr>
    </w:p>
    <w:tbl>
      <w:tblPr>
        <w:tblW w:w="7981" w:type="dxa"/>
        <w:jc w:val="center"/>
        <w:tblCellMar>
          <w:left w:w="70" w:type="dxa"/>
          <w:right w:w="70" w:type="dxa"/>
        </w:tblCellMar>
        <w:tblLook w:val="04A0" w:firstRow="1" w:lastRow="0" w:firstColumn="1" w:lastColumn="0" w:noHBand="0" w:noVBand="1"/>
      </w:tblPr>
      <w:tblGrid>
        <w:gridCol w:w="3673"/>
        <w:gridCol w:w="2576"/>
        <w:gridCol w:w="1732"/>
      </w:tblGrid>
      <w:tr w:rsidR="00FB7245" w:rsidRPr="00D634A4" w:rsidTr="00397DDF">
        <w:trPr>
          <w:trHeight w:val="272"/>
          <w:jc w:val="center"/>
        </w:trPr>
        <w:tc>
          <w:tcPr>
            <w:tcW w:w="798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E1407E" w:rsidRDefault="00FB7245" w:rsidP="002A2500">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EL BOTADERO MATRICULA </w:t>
            </w:r>
            <w:r w:rsidR="002A2500">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-00000</w:t>
            </w:r>
          </w:p>
        </w:tc>
      </w:tr>
      <w:tr w:rsidR="00FB7245" w:rsidRPr="00D634A4" w:rsidTr="007361E5">
        <w:trPr>
          <w:trHeight w:val="272"/>
          <w:jc w:val="center"/>
        </w:trPr>
        <w:tc>
          <w:tcPr>
            <w:tcW w:w="36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DESCRIPCION</w:t>
            </w:r>
          </w:p>
        </w:tc>
        <w:tc>
          <w:tcPr>
            <w:tcW w:w="2576"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 (Has.)</w:t>
            </w:r>
          </w:p>
        </w:tc>
        <w:tc>
          <w:tcPr>
            <w:tcW w:w="1732"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AREAS(m2)</w:t>
            </w:r>
          </w:p>
        </w:tc>
      </w:tr>
      <w:tr w:rsidR="00FB7245" w:rsidRPr="00D634A4" w:rsidTr="007361E5">
        <w:trPr>
          <w:trHeight w:val="272"/>
          <w:jc w:val="center"/>
        </w:trPr>
        <w:tc>
          <w:tcPr>
            <w:tcW w:w="6249"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FB7245" w:rsidRPr="00E1407E" w:rsidRDefault="00FB7245" w:rsidP="002A2500">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Asentamiento Comunitario (</w:t>
            </w:r>
            <w:r w:rsidR="002A2500">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w:t>
            </w:r>
          </w:p>
        </w:tc>
        <w:tc>
          <w:tcPr>
            <w:tcW w:w="1732" w:type="dxa"/>
            <w:tcBorders>
              <w:top w:val="nil"/>
              <w:left w:val="nil"/>
              <w:bottom w:val="single" w:sz="4" w:space="0" w:color="auto"/>
              <w:right w:val="single" w:sz="4"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r>
      <w:tr w:rsidR="00FB7245" w:rsidRPr="00D634A4" w:rsidTr="007361E5">
        <w:trPr>
          <w:trHeight w:val="272"/>
          <w:jc w:val="center"/>
        </w:trPr>
        <w:tc>
          <w:tcPr>
            <w:tcW w:w="367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A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solares)</w:t>
            </w:r>
          </w:p>
        </w:tc>
        <w:tc>
          <w:tcPr>
            <w:tcW w:w="2576"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35 As 43.62 Cas </w:t>
            </w:r>
          </w:p>
        </w:tc>
        <w:tc>
          <w:tcPr>
            <w:tcW w:w="1732"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3,543.62</w:t>
            </w:r>
          </w:p>
        </w:tc>
      </w:tr>
      <w:tr w:rsidR="00FB7245" w:rsidRPr="00D634A4" w:rsidTr="007361E5">
        <w:trPr>
          <w:trHeight w:val="272"/>
          <w:jc w:val="center"/>
        </w:trPr>
        <w:tc>
          <w:tcPr>
            <w:tcW w:w="367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SUBTOTAL</w:t>
            </w:r>
          </w:p>
        </w:tc>
        <w:tc>
          <w:tcPr>
            <w:tcW w:w="2576"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0 Has 35 As 43.62 Cas </w:t>
            </w:r>
          </w:p>
        </w:tc>
        <w:tc>
          <w:tcPr>
            <w:tcW w:w="1732" w:type="dxa"/>
            <w:tcBorders>
              <w:top w:val="nil"/>
              <w:left w:val="nil"/>
              <w:bottom w:val="single" w:sz="4" w:space="0" w:color="auto"/>
              <w:right w:val="single" w:sz="4"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3,543.62</w:t>
            </w:r>
          </w:p>
        </w:tc>
      </w:tr>
      <w:tr w:rsidR="00FB7245" w:rsidRPr="00D634A4" w:rsidTr="007361E5">
        <w:trPr>
          <w:trHeight w:val="272"/>
          <w:jc w:val="center"/>
        </w:trPr>
        <w:tc>
          <w:tcPr>
            <w:tcW w:w="367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CALLES</w:t>
            </w:r>
          </w:p>
        </w:tc>
        <w:tc>
          <w:tcPr>
            <w:tcW w:w="2576"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10 As 88.96 Cas </w:t>
            </w:r>
          </w:p>
        </w:tc>
        <w:tc>
          <w:tcPr>
            <w:tcW w:w="1732"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1,088.96</w:t>
            </w:r>
          </w:p>
        </w:tc>
      </w:tr>
      <w:tr w:rsidR="00FB7245" w:rsidRPr="00D634A4" w:rsidTr="007361E5">
        <w:trPr>
          <w:trHeight w:val="272"/>
          <w:jc w:val="center"/>
        </w:trPr>
        <w:tc>
          <w:tcPr>
            <w:tcW w:w="367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 TOTAL DE PROYECTO</w:t>
            </w:r>
          </w:p>
        </w:tc>
        <w:tc>
          <w:tcPr>
            <w:tcW w:w="2576"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0 Has 46 As 32.58 Cas </w:t>
            </w:r>
          </w:p>
        </w:tc>
        <w:tc>
          <w:tcPr>
            <w:tcW w:w="1732"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4,632.58</w:t>
            </w:r>
          </w:p>
        </w:tc>
      </w:tr>
    </w:tbl>
    <w:p w:rsidR="00FB7245" w:rsidRPr="00D634A4" w:rsidRDefault="00FB7245" w:rsidP="00FB7245">
      <w:pPr>
        <w:rPr>
          <w:rFonts w:ascii="Museo 500" w:hAnsi="Museo 500"/>
          <w:color w:val="000000" w:themeColor="text1"/>
          <w:sz w:val="24"/>
          <w:szCs w:val="24"/>
          <w:lang w:val="es-MX"/>
        </w:rPr>
      </w:pPr>
    </w:p>
    <w:p w:rsidR="00FB7245" w:rsidRPr="00E1407E" w:rsidRDefault="002A2500" w:rsidP="00386B07">
      <w:pPr>
        <w:numPr>
          <w:ilvl w:val="0"/>
          <w:numId w:val="34"/>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E1407E">
        <w:rPr>
          <w:rFonts w:ascii="Museo Sans 100" w:hAnsi="Museo Sans 100"/>
          <w:color w:val="000000" w:themeColor="text1"/>
          <w:sz w:val="24"/>
          <w:szCs w:val="24"/>
          <w:lang w:val="es-MX"/>
        </w:rPr>
        <w:t xml:space="preserve"> SOLARES</w:t>
      </w:r>
    </w:p>
    <w:p w:rsidR="00FB7245" w:rsidRPr="00E1407E" w:rsidRDefault="00FB7245" w:rsidP="00386B07">
      <w:pPr>
        <w:numPr>
          <w:ilvl w:val="0"/>
          <w:numId w:val="34"/>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CALLES</w:t>
      </w:r>
    </w:p>
    <w:p w:rsidR="00FB7245" w:rsidRDefault="00FB7245" w:rsidP="00FB7245">
      <w:pPr>
        <w:rPr>
          <w:rFonts w:ascii="Museo 500" w:hAnsi="Museo 500"/>
          <w:color w:val="000000" w:themeColor="text1"/>
          <w:sz w:val="24"/>
          <w:szCs w:val="24"/>
          <w:lang w:val="es-MX"/>
        </w:rPr>
      </w:pPr>
    </w:p>
    <w:tbl>
      <w:tblPr>
        <w:tblW w:w="7937" w:type="dxa"/>
        <w:jc w:val="center"/>
        <w:tblCellMar>
          <w:left w:w="70" w:type="dxa"/>
          <w:right w:w="70" w:type="dxa"/>
        </w:tblCellMar>
        <w:tblLook w:val="04A0" w:firstRow="1" w:lastRow="0" w:firstColumn="1" w:lastColumn="0" w:noHBand="0" w:noVBand="1"/>
      </w:tblPr>
      <w:tblGrid>
        <w:gridCol w:w="3828"/>
        <w:gridCol w:w="2653"/>
        <w:gridCol w:w="1456"/>
      </w:tblGrid>
      <w:tr w:rsidR="00FB7245" w:rsidRPr="00D634A4" w:rsidTr="00E1407E">
        <w:trPr>
          <w:trHeight w:val="273"/>
          <w:jc w:val="center"/>
        </w:trPr>
        <w:tc>
          <w:tcPr>
            <w:tcW w:w="7937" w:type="dxa"/>
            <w:gridSpan w:val="3"/>
            <w:tcBorders>
              <w:top w:val="single" w:sz="4" w:space="0" w:color="auto"/>
              <w:left w:val="single" w:sz="4" w:space="0" w:color="auto"/>
              <w:bottom w:val="nil"/>
              <w:right w:val="single" w:sz="4" w:space="0" w:color="000000"/>
            </w:tcBorders>
            <w:shd w:val="clear" w:color="000000" w:fill="D9D9D9"/>
            <w:vAlign w:val="center"/>
            <w:hideMark/>
          </w:tcPr>
          <w:p w:rsidR="00FB7245" w:rsidRPr="00E1407E" w:rsidRDefault="00FB7245" w:rsidP="002A2500">
            <w:pPr>
              <w:shd w:val="clear" w:color="auto" w:fill="FFFFFF" w:themeFill="background1"/>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EL OLVIDO UNO PORCION CINCO MATRICULA </w:t>
            </w:r>
            <w:r w:rsidR="002A2500">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-00000</w:t>
            </w:r>
          </w:p>
        </w:tc>
      </w:tr>
      <w:tr w:rsidR="00FB7245" w:rsidRPr="00D634A4" w:rsidTr="009E1599">
        <w:trPr>
          <w:trHeight w:val="273"/>
          <w:jc w:val="center"/>
        </w:trPr>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B7245" w:rsidRPr="00E1407E" w:rsidRDefault="00FB7245" w:rsidP="00E1407E">
            <w:pPr>
              <w:shd w:val="clear" w:color="auto" w:fill="FFFFFF" w:themeFill="background1"/>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DESCRIPCION</w:t>
            </w:r>
          </w:p>
        </w:tc>
        <w:tc>
          <w:tcPr>
            <w:tcW w:w="2653" w:type="dxa"/>
            <w:tcBorders>
              <w:top w:val="single" w:sz="4" w:space="0" w:color="auto"/>
              <w:left w:val="nil"/>
              <w:bottom w:val="single" w:sz="4" w:space="0" w:color="auto"/>
              <w:right w:val="single" w:sz="4" w:space="0" w:color="auto"/>
            </w:tcBorders>
            <w:shd w:val="clear" w:color="000000" w:fill="D9D9D9"/>
            <w:noWrap/>
            <w:vAlign w:val="center"/>
            <w:hideMark/>
          </w:tcPr>
          <w:p w:rsidR="00FB7245" w:rsidRPr="00E1407E" w:rsidRDefault="00FB7245" w:rsidP="00E1407E">
            <w:pPr>
              <w:shd w:val="clear" w:color="auto" w:fill="FFFFFF" w:themeFill="background1"/>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 (Has.)</w:t>
            </w:r>
          </w:p>
        </w:tc>
        <w:tc>
          <w:tcPr>
            <w:tcW w:w="1456" w:type="dxa"/>
            <w:tcBorders>
              <w:top w:val="single" w:sz="4" w:space="0" w:color="auto"/>
              <w:left w:val="nil"/>
              <w:bottom w:val="single" w:sz="4" w:space="0" w:color="auto"/>
              <w:right w:val="single" w:sz="4" w:space="0" w:color="auto"/>
            </w:tcBorders>
            <w:shd w:val="clear" w:color="000000" w:fill="D9D9D9"/>
            <w:noWrap/>
            <w:vAlign w:val="center"/>
            <w:hideMark/>
          </w:tcPr>
          <w:p w:rsidR="00FB7245" w:rsidRPr="00E1407E" w:rsidRDefault="00FB7245" w:rsidP="00E1407E">
            <w:pPr>
              <w:shd w:val="clear" w:color="auto" w:fill="FFFFFF" w:themeFill="background1"/>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AREAS(m2)</w:t>
            </w:r>
          </w:p>
        </w:tc>
      </w:tr>
      <w:tr w:rsidR="00FB7245" w:rsidRPr="00D634A4" w:rsidTr="009E1599">
        <w:trPr>
          <w:trHeight w:val="273"/>
          <w:jc w:val="center"/>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FB7245" w:rsidRPr="00E1407E" w:rsidRDefault="00FB7245" w:rsidP="002A2500">
            <w:pPr>
              <w:shd w:val="clear" w:color="auto" w:fill="FFFFFF" w:themeFill="background1"/>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Asentamiento Comunitario (</w:t>
            </w:r>
            <w:r w:rsidR="002A2500">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w:t>
            </w:r>
          </w:p>
        </w:tc>
        <w:tc>
          <w:tcPr>
            <w:tcW w:w="2653" w:type="dxa"/>
            <w:tcBorders>
              <w:top w:val="nil"/>
              <w:left w:val="nil"/>
              <w:bottom w:val="single" w:sz="4" w:space="0" w:color="auto"/>
              <w:right w:val="single" w:sz="4" w:space="0" w:color="auto"/>
            </w:tcBorders>
            <w:shd w:val="clear" w:color="auto" w:fill="auto"/>
            <w:noWrap/>
            <w:vAlign w:val="center"/>
            <w:hideMark/>
          </w:tcPr>
          <w:p w:rsidR="00FB7245" w:rsidRPr="00E1407E" w:rsidRDefault="00FB7245" w:rsidP="00E1407E">
            <w:pPr>
              <w:shd w:val="clear" w:color="auto" w:fill="FFFFFF" w:themeFill="background1"/>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c>
          <w:tcPr>
            <w:tcW w:w="1456" w:type="dxa"/>
            <w:tcBorders>
              <w:top w:val="nil"/>
              <w:left w:val="nil"/>
              <w:bottom w:val="single" w:sz="4" w:space="0" w:color="auto"/>
              <w:right w:val="single" w:sz="4" w:space="0" w:color="auto"/>
            </w:tcBorders>
            <w:shd w:val="clear" w:color="auto" w:fill="auto"/>
            <w:noWrap/>
            <w:vAlign w:val="center"/>
            <w:hideMark/>
          </w:tcPr>
          <w:p w:rsidR="00FB7245" w:rsidRPr="00E1407E" w:rsidRDefault="00FB7245" w:rsidP="00E1407E">
            <w:pPr>
              <w:shd w:val="clear" w:color="auto" w:fill="FFFFFF" w:themeFill="background1"/>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r>
      <w:tr w:rsidR="00FB7245" w:rsidRPr="00D634A4" w:rsidTr="009E1599">
        <w:trPr>
          <w:trHeight w:val="273"/>
          <w:jc w:val="center"/>
        </w:trPr>
        <w:tc>
          <w:tcPr>
            <w:tcW w:w="3828" w:type="dxa"/>
            <w:tcBorders>
              <w:top w:val="nil"/>
              <w:left w:val="single" w:sz="4" w:space="0" w:color="auto"/>
              <w:bottom w:val="nil"/>
              <w:right w:val="single" w:sz="4" w:space="0" w:color="auto"/>
            </w:tcBorders>
            <w:shd w:val="clear" w:color="auto" w:fill="auto"/>
            <w:noWrap/>
            <w:vAlign w:val="center"/>
            <w:hideMark/>
          </w:tcPr>
          <w:p w:rsidR="00FB7245" w:rsidRPr="00E1407E" w:rsidRDefault="00FB7245" w:rsidP="002A2500">
            <w:pPr>
              <w:shd w:val="clear" w:color="auto" w:fill="FFFFFF" w:themeFill="background1"/>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lastRenderedPageBreak/>
              <w:t>POLIGONO B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653" w:type="dxa"/>
            <w:tcBorders>
              <w:top w:val="nil"/>
              <w:left w:val="nil"/>
              <w:bottom w:val="single" w:sz="4" w:space="0" w:color="auto"/>
              <w:right w:val="single" w:sz="4" w:space="0" w:color="auto"/>
            </w:tcBorders>
            <w:shd w:val="clear" w:color="auto" w:fill="auto"/>
            <w:noWrap/>
            <w:vAlign w:val="center"/>
            <w:hideMark/>
          </w:tcPr>
          <w:p w:rsidR="00FB7245" w:rsidRPr="00E1407E" w:rsidRDefault="00FB7245" w:rsidP="00E1407E">
            <w:pPr>
              <w:shd w:val="clear" w:color="auto" w:fill="FFFFFF" w:themeFill="background1"/>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36 As 89.35 Cas </w:t>
            </w:r>
          </w:p>
        </w:tc>
        <w:tc>
          <w:tcPr>
            <w:tcW w:w="1456" w:type="dxa"/>
            <w:tcBorders>
              <w:top w:val="nil"/>
              <w:left w:val="nil"/>
              <w:bottom w:val="nil"/>
              <w:right w:val="single" w:sz="4" w:space="0" w:color="auto"/>
            </w:tcBorders>
            <w:shd w:val="clear" w:color="auto" w:fill="auto"/>
            <w:noWrap/>
            <w:vAlign w:val="center"/>
            <w:hideMark/>
          </w:tcPr>
          <w:p w:rsidR="00FB7245" w:rsidRPr="00E1407E" w:rsidRDefault="00FB7245" w:rsidP="00E1407E">
            <w:pPr>
              <w:shd w:val="clear" w:color="auto" w:fill="FFFFFF" w:themeFill="background1"/>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3,689.35</w:t>
            </w:r>
          </w:p>
        </w:tc>
      </w:tr>
      <w:tr w:rsidR="00FB7245" w:rsidRPr="00D634A4" w:rsidTr="009E1599">
        <w:trPr>
          <w:trHeight w:val="273"/>
          <w:jc w:val="center"/>
        </w:trPr>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B7245" w:rsidRPr="00E1407E" w:rsidRDefault="00FB7245" w:rsidP="00E1407E">
            <w:pPr>
              <w:shd w:val="clear" w:color="auto" w:fill="FFFFFF" w:themeFill="background1"/>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ÁREA TOTAL DEL PROYECTO</w:t>
            </w:r>
          </w:p>
        </w:tc>
        <w:tc>
          <w:tcPr>
            <w:tcW w:w="2653" w:type="dxa"/>
            <w:tcBorders>
              <w:top w:val="nil"/>
              <w:left w:val="nil"/>
              <w:bottom w:val="single" w:sz="4" w:space="0" w:color="auto"/>
              <w:right w:val="single" w:sz="4" w:space="0" w:color="auto"/>
            </w:tcBorders>
            <w:shd w:val="clear" w:color="000000" w:fill="D9D9D9"/>
            <w:noWrap/>
            <w:vAlign w:val="center"/>
            <w:hideMark/>
          </w:tcPr>
          <w:p w:rsidR="00FB7245" w:rsidRPr="00E1407E" w:rsidRDefault="00FB7245" w:rsidP="00E1407E">
            <w:pPr>
              <w:shd w:val="clear" w:color="auto" w:fill="FFFFFF" w:themeFill="background1"/>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0 Has 36 As 89.35 Cas </w:t>
            </w:r>
          </w:p>
        </w:tc>
        <w:tc>
          <w:tcPr>
            <w:tcW w:w="1456" w:type="dxa"/>
            <w:tcBorders>
              <w:top w:val="single" w:sz="4" w:space="0" w:color="auto"/>
              <w:left w:val="nil"/>
              <w:bottom w:val="single" w:sz="4" w:space="0" w:color="auto"/>
              <w:right w:val="single" w:sz="4" w:space="0" w:color="auto"/>
            </w:tcBorders>
            <w:shd w:val="clear" w:color="000000" w:fill="D9D9D9"/>
            <w:noWrap/>
            <w:vAlign w:val="center"/>
            <w:hideMark/>
          </w:tcPr>
          <w:p w:rsidR="00FB7245" w:rsidRPr="00E1407E" w:rsidRDefault="00FB7245" w:rsidP="00E1407E">
            <w:pPr>
              <w:shd w:val="clear" w:color="auto" w:fill="FFFFFF" w:themeFill="background1"/>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3,689.35</w:t>
            </w:r>
          </w:p>
        </w:tc>
      </w:tr>
    </w:tbl>
    <w:p w:rsidR="00FB7245" w:rsidRPr="00D634A4" w:rsidRDefault="00FB7245" w:rsidP="00E1407E">
      <w:pPr>
        <w:shd w:val="clear" w:color="auto" w:fill="FFFFFF" w:themeFill="background1"/>
        <w:jc w:val="center"/>
        <w:rPr>
          <w:rFonts w:ascii="Museo 500" w:hAnsi="Museo 500"/>
          <w:color w:val="000000" w:themeColor="text1"/>
          <w:sz w:val="24"/>
          <w:szCs w:val="24"/>
          <w:lang w:val="es-MX"/>
        </w:rPr>
      </w:pPr>
    </w:p>
    <w:p w:rsidR="00FB7245" w:rsidRPr="009E1599" w:rsidRDefault="002A2500" w:rsidP="00386B07">
      <w:pPr>
        <w:numPr>
          <w:ilvl w:val="0"/>
          <w:numId w:val="35"/>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9E1599">
        <w:rPr>
          <w:rFonts w:ascii="Museo Sans 100" w:hAnsi="Museo Sans 100"/>
          <w:color w:val="000000" w:themeColor="text1"/>
          <w:sz w:val="24"/>
          <w:szCs w:val="24"/>
          <w:lang w:val="es-MX"/>
        </w:rPr>
        <w:t xml:space="preserve"> SOLARES</w:t>
      </w:r>
    </w:p>
    <w:p w:rsidR="00FB7245" w:rsidRPr="00D634A4" w:rsidRDefault="00FB7245" w:rsidP="00386B07">
      <w:pPr>
        <w:pStyle w:val="Prrafodelista"/>
        <w:numPr>
          <w:ilvl w:val="0"/>
          <w:numId w:val="58"/>
        </w:numPr>
        <w:spacing w:after="160" w:line="259" w:lineRule="auto"/>
        <w:contextualSpacing/>
        <w:rPr>
          <w:rFonts w:ascii="Museo 500" w:hAnsi="Museo 500"/>
          <w:b/>
          <w:color w:val="000000" w:themeColor="text1"/>
          <w:sz w:val="24"/>
          <w:szCs w:val="24"/>
          <w:lang w:val="es-MX"/>
        </w:rPr>
      </w:pPr>
      <w:r w:rsidRPr="00D634A4">
        <w:rPr>
          <w:rFonts w:ascii="Museo 500" w:hAnsi="Museo 500"/>
          <w:b/>
          <w:color w:val="000000" w:themeColor="text1"/>
          <w:sz w:val="24"/>
          <w:szCs w:val="24"/>
          <w:lang w:val="es-MX"/>
        </w:rPr>
        <w:t xml:space="preserve">HACIENDA LOS LAGARTOS, INMUEBLE “A” SEGUNDA PORCION MATRICULA SEGÚN ANTECEDENTE </w:t>
      </w:r>
      <w:r w:rsidR="002A2500">
        <w:rPr>
          <w:rFonts w:ascii="Museo 500" w:hAnsi="Museo 500"/>
          <w:b/>
          <w:color w:val="000000" w:themeColor="text1"/>
          <w:sz w:val="24"/>
          <w:szCs w:val="24"/>
          <w:lang w:val="es-MX"/>
        </w:rPr>
        <w:t>----</w:t>
      </w:r>
      <w:r w:rsidRPr="00D634A4">
        <w:rPr>
          <w:rFonts w:ascii="Museo 500" w:hAnsi="Museo 500"/>
          <w:b/>
          <w:color w:val="000000" w:themeColor="text1"/>
          <w:sz w:val="24"/>
          <w:szCs w:val="24"/>
          <w:lang w:val="es-MX"/>
        </w:rPr>
        <w:t>-00000</w:t>
      </w:r>
    </w:p>
    <w:tbl>
      <w:tblPr>
        <w:tblW w:w="8067" w:type="dxa"/>
        <w:jc w:val="center"/>
        <w:tblCellMar>
          <w:left w:w="70" w:type="dxa"/>
          <w:right w:w="70" w:type="dxa"/>
        </w:tblCellMar>
        <w:tblLook w:val="04A0" w:firstRow="1" w:lastRow="0" w:firstColumn="1" w:lastColumn="0" w:noHBand="0" w:noVBand="1"/>
      </w:tblPr>
      <w:tblGrid>
        <w:gridCol w:w="3764"/>
        <w:gridCol w:w="2563"/>
        <w:gridCol w:w="1740"/>
      </w:tblGrid>
      <w:tr w:rsidR="00FB7245" w:rsidRPr="00D634A4" w:rsidTr="00E1407E">
        <w:trPr>
          <w:trHeight w:val="227"/>
          <w:jc w:val="center"/>
        </w:trPr>
        <w:tc>
          <w:tcPr>
            <w:tcW w:w="806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EL HUASCALIO PORCION CUATRO</w:t>
            </w:r>
          </w:p>
        </w:tc>
      </w:tr>
      <w:tr w:rsidR="00FB7245" w:rsidRPr="00D634A4" w:rsidTr="00E1407E">
        <w:trPr>
          <w:trHeight w:val="227"/>
          <w:jc w:val="center"/>
        </w:trPr>
        <w:tc>
          <w:tcPr>
            <w:tcW w:w="8067" w:type="dxa"/>
            <w:gridSpan w:val="3"/>
            <w:tcBorders>
              <w:top w:val="single" w:sz="4" w:space="0" w:color="auto"/>
              <w:left w:val="single" w:sz="8" w:space="0" w:color="auto"/>
              <w:bottom w:val="single" w:sz="4" w:space="0" w:color="auto"/>
              <w:right w:val="single" w:sz="8" w:space="0" w:color="000000"/>
            </w:tcBorders>
            <w:shd w:val="clear" w:color="auto" w:fill="FFFFFF" w:themeFill="background1"/>
            <w:vAlign w:val="center"/>
            <w:hideMark/>
          </w:tcPr>
          <w:p w:rsidR="00FB7245" w:rsidRPr="00E1407E" w:rsidRDefault="00FB7245" w:rsidP="002A2500">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MATRICULA: </w:t>
            </w:r>
            <w:r w:rsidR="002A2500">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-00000</w:t>
            </w:r>
          </w:p>
        </w:tc>
      </w:tr>
      <w:tr w:rsidR="00FB7245" w:rsidRPr="00D634A4" w:rsidTr="007361E5">
        <w:trPr>
          <w:trHeight w:val="227"/>
          <w:jc w:val="center"/>
        </w:trPr>
        <w:tc>
          <w:tcPr>
            <w:tcW w:w="3764"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DESCRIPCION</w:t>
            </w:r>
          </w:p>
        </w:tc>
        <w:tc>
          <w:tcPr>
            <w:tcW w:w="2563"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 (Has.)</w:t>
            </w:r>
          </w:p>
        </w:tc>
        <w:tc>
          <w:tcPr>
            <w:tcW w:w="1740"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AREAS(m2)</w:t>
            </w:r>
          </w:p>
        </w:tc>
      </w:tr>
      <w:tr w:rsidR="00FB7245" w:rsidRPr="00D634A4" w:rsidTr="007361E5">
        <w:trPr>
          <w:trHeight w:val="227"/>
          <w:jc w:val="center"/>
        </w:trPr>
        <w:tc>
          <w:tcPr>
            <w:tcW w:w="3764"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Asentamiento Comunitario (</w:t>
            </w:r>
            <w:r w:rsidR="002A2500">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w:t>
            </w:r>
          </w:p>
        </w:tc>
        <w:tc>
          <w:tcPr>
            <w:tcW w:w="2563"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c>
          <w:tcPr>
            <w:tcW w:w="1740"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r>
      <w:tr w:rsidR="00FB7245" w:rsidRPr="00D634A4" w:rsidTr="007361E5">
        <w:trPr>
          <w:trHeight w:val="227"/>
          <w:jc w:val="center"/>
        </w:trPr>
        <w:tc>
          <w:tcPr>
            <w:tcW w:w="3764"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A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solares)</w:t>
            </w:r>
          </w:p>
        </w:tc>
        <w:tc>
          <w:tcPr>
            <w:tcW w:w="2563"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46 As 94.61 Cas </w:t>
            </w:r>
          </w:p>
        </w:tc>
        <w:tc>
          <w:tcPr>
            <w:tcW w:w="1740"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4,694.61</w:t>
            </w:r>
          </w:p>
        </w:tc>
      </w:tr>
      <w:tr w:rsidR="00FB7245" w:rsidRPr="00D634A4" w:rsidTr="007361E5">
        <w:trPr>
          <w:trHeight w:val="227"/>
          <w:jc w:val="center"/>
        </w:trPr>
        <w:tc>
          <w:tcPr>
            <w:tcW w:w="3764"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B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solar)</w:t>
            </w:r>
          </w:p>
        </w:tc>
        <w:tc>
          <w:tcPr>
            <w:tcW w:w="2563"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10 As 25.47 Cas </w:t>
            </w:r>
          </w:p>
        </w:tc>
        <w:tc>
          <w:tcPr>
            <w:tcW w:w="1740"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1,025.47</w:t>
            </w:r>
          </w:p>
        </w:tc>
      </w:tr>
      <w:tr w:rsidR="00FB7245" w:rsidRPr="00D634A4" w:rsidTr="007361E5">
        <w:trPr>
          <w:trHeight w:val="227"/>
          <w:jc w:val="center"/>
        </w:trPr>
        <w:tc>
          <w:tcPr>
            <w:tcW w:w="376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C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w:t>
            </w:r>
          </w:p>
        </w:tc>
        <w:tc>
          <w:tcPr>
            <w:tcW w:w="256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8 As 96.25 Cas </w:t>
            </w:r>
          </w:p>
        </w:tc>
        <w:tc>
          <w:tcPr>
            <w:tcW w:w="174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896.25</w:t>
            </w:r>
          </w:p>
        </w:tc>
      </w:tr>
      <w:tr w:rsidR="00FB7245" w:rsidRPr="00D634A4" w:rsidTr="007361E5">
        <w:trPr>
          <w:trHeight w:val="227"/>
          <w:jc w:val="center"/>
        </w:trPr>
        <w:tc>
          <w:tcPr>
            <w:tcW w:w="3764"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D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solares)</w:t>
            </w:r>
          </w:p>
        </w:tc>
        <w:tc>
          <w:tcPr>
            <w:tcW w:w="2563"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20 As 66.46 Cas </w:t>
            </w:r>
          </w:p>
        </w:tc>
        <w:tc>
          <w:tcPr>
            <w:tcW w:w="1740"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2,066.46</w:t>
            </w:r>
          </w:p>
        </w:tc>
      </w:tr>
      <w:tr w:rsidR="00FB7245" w:rsidRPr="00D634A4" w:rsidTr="007361E5">
        <w:trPr>
          <w:trHeight w:val="227"/>
          <w:jc w:val="center"/>
        </w:trPr>
        <w:tc>
          <w:tcPr>
            <w:tcW w:w="3764"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E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63"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10 As 46.16 Cas </w:t>
            </w:r>
          </w:p>
        </w:tc>
        <w:tc>
          <w:tcPr>
            <w:tcW w:w="1740"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1,046.16</w:t>
            </w:r>
          </w:p>
        </w:tc>
      </w:tr>
      <w:tr w:rsidR="00FB7245" w:rsidRPr="00D634A4" w:rsidTr="007361E5">
        <w:trPr>
          <w:trHeight w:val="227"/>
          <w:jc w:val="center"/>
        </w:trPr>
        <w:tc>
          <w:tcPr>
            <w:tcW w:w="376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SUBTOTAL</w:t>
            </w:r>
          </w:p>
        </w:tc>
        <w:tc>
          <w:tcPr>
            <w:tcW w:w="256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0 Has 97 As 28.95 Cas </w:t>
            </w:r>
          </w:p>
        </w:tc>
        <w:tc>
          <w:tcPr>
            <w:tcW w:w="174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9,728.95</w:t>
            </w:r>
          </w:p>
        </w:tc>
      </w:tr>
      <w:tr w:rsidR="00FB7245" w:rsidRPr="00D634A4" w:rsidTr="007361E5">
        <w:trPr>
          <w:trHeight w:val="227"/>
          <w:jc w:val="center"/>
        </w:trPr>
        <w:tc>
          <w:tcPr>
            <w:tcW w:w="3764"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CALLE</w:t>
            </w:r>
          </w:p>
        </w:tc>
        <w:tc>
          <w:tcPr>
            <w:tcW w:w="2563"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8 As 50.62 Cas </w:t>
            </w:r>
          </w:p>
        </w:tc>
        <w:tc>
          <w:tcPr>
            <w:tcW w:w="1740"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850.62</w:t>
            </w:r>
          </w:p>
        </w:tc>
      </w:tr>
      <w:tr w:rsidR="00FB7245" w:rsidRPr="00D634A4" w:rsidTr="007361E5">
        <w:trPr>
          <w:trHeight w:val="227"/>
          <w:jc w:val="center"/>
        </w:trPr>
        <w:tc>
          <w:tcPr>
            <w:tcW w:w="3764"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SUBTOTAL</w:t>
            </w:r>
          </w:p>
        </w:tc>
        <w:tc>
          <w:tcPr>
            <w:tcW w:w="2563"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0 Has 8 As 50.62 Cas </w:t>
            </w:r>
          </w:p>
        </w:tc>
        <w:tc>
          <w:tcPr>
            <w:tcW w:w="1740"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850.62</w:t>
            </w:r>
          </w:p>
        </w:tc>
      </w:tr>
      <w:tr w:rsidR="00FB7245" w:rsidRPr="00D634A4" w:rsidTr="007361E5">
        <w:trPr>
          <w:trHeight w:val="227"/>
          <w:jc w:val="center"/>
        </w:trPr>
        <w:tc>
          <w:tcPr>
            <w:tcW w:w="3764" w:type="dxa"/>
            <w:tcBorders>
              <w:top w:val="nil"/>
              <w:left w:val="single" w:sz="8" w:space="0" w:color="auto"/>
              <w:bottom w:val="single" w:sz="8"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 TOTAL DE PROYECTO</w:t>
            </w:r>
          </w:p>
        </w:tc>
        <w:tc>
          <w:tcPr>
            <w:tcW w:w="2563" w:type="dxa"/>
            <w:tcBorders>
              <w:top w:val="nil"/>
              <w:left w:val="nil"/>
              <w:bottom w:val="single" w:sz="8"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1 Has 5 As 79.57 Cas </w:t>
            </w:r>
          </w:p>
        </w:tc>
        <w:tc>
          <w:tcPr>
            <w:tcW w:w="1740" w:type="dxa"/>
            <w:tcBorders>
              <w:top w:val="nil"/>
              <w:left w:val="nil"/>
              <w:bottom w:val="single" w:sz="8" w:space="0" w:color="auto"/>
              <w:right w:val="single" w:sz="8"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10,579.57</w:t>
            </w:r>
          </w:p>
        </w:tc>
      </w:tr>
    </w:tbl>
    <w:p w:rsidR="00FB7245" w:rsidRPr="00D634A4" w:rsidRDefault="00FB7245" w:rsidP="00FB7245">
      <w:pPr>
        <w:jc w:val="center"/>
        <w:rPr>
          <w:rFonts w:ascii="Museo 500" w:hAnsi="Museo 500"/>
          <w:color w:val="000000" w:themeColor="text1"/>
          <w:sz w:val="24"/>
          <w:szCs w:val="24"/>
          <w:lang w:val="es-MX"/>
        </w:rPr>
      </w:pPr>
    </w:p>
    <w:p w:rsidR="00FB7245" w:rsidRPr="00E1407E" w:rsidRDefault="002A2500" w:rsidP="00386B07">
      <w:pPr>
        <w:numPr>
          <w:ilvl w:val="0"/>
          <w:numId w:val="35"/>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E1407E">
        <w:rPr>
          <w:rFonts w:ascii="Museo Sans 100" w:hAnsi="Museo Sans 100"/>
          <w:color w:val="000000" w:themeColor="text1"/>
          <w:sz w:val="24"/>
          <w:szCs w:val="24"/>
          <w:lang w:val="es-MX"/>
        </w:rPr>
        <w:t xml:space="preserve"> SOLARES</w:t>
      </w:r>
    </w:p>
    <w:p w:rsidR="00FB7245" w:rsidRPr="00E1407E" w:rsidRDefault="00FB7245" w:rsidP="00386B07">
      <w:pPr>
        <w:numPr>
          <w:ilvl w:val="0"/>
          <w:numId w:val="35"/>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CALLES</w:t>
      </w:r>
    </w:p>
    <w:p w:rsidR="00FB7245" w:rsidRDefault="00FB7245" w:rsidP="00FB7245">
      <w:pPr>
        <w:rPr>
          <w:rFonts w:ascii="Museo 500" w:hAnsi="Museo 500"/>
          <w:color w:val="000000" w:themeColor="text1"/>
          <w:sz w:val="24"/>
          <w:szCs w:val="24"/>
          <w:lang w:val="es-MX"/>
        </w:rPr>
      </w:pPr>
    </w:p>
    <w:tbl>
      <w:tblPr>
        <w:tblW w:w="7975" w:type="dxa"/>
        <w:jc w:val="center"/>
        <w:tblCellMar>
          <w:left w:w="70" w:type="dxa"/>
          <w:right w:w="70" w:type="dxa"/>
        </w:tblCellMar>
        <w:tblLook w:val="04A0" w:firstRow="1" w:lastRow="0" w:firstColumn="1" w:lastColumn="0" w:noHBand="0" w:noVBand="1"/>
      </w:tblPr>
      <w:tblGrid>
        <w:gridCol w:w="3440"/>
        <w:gridCol w:w="2804"/>
        <w:gridCol w:w="1731"/>
      </w:tblGrid>
      <w:tr w:rsidR="00FB7245" w:rsidRPr="00E1407E" w:rsidTr="00E1407E">
        <w:trPr>
          <w:trHeight w:val="227"/>
          <w:jc w:val="center"/>
        </w:trPr>
        <w:tc>
          <w:tcPr>
            <w:tcW w:w="7975" w:type="dxa"/>
            <w:gridSpan w:val="3"/>
            <w:tcBorders>
              <w:top w:val="single" w:sz="8" w:space="0" w:color="auto"/>
              <w:left w:val="single" w:sz="8" w:space="0" w:color="auto"/>
              <w:bottom w:val="nil"/>
              <w:right w:val="single" w:sz="8" w:space="0" w:color="000000"/>
            </w:tcBorders>
            <w:shd w:val="clear" w:color="auto" w:fill="FFFFFF" w:themeFill="background1"/>
            <w:vAlign w:val="center"/>
            <w:hideMark/>
          </w:tcPr>
          <w:p w:rsidR="00FB7245" w:rsidRPr="00E1407E" w:rsidRDefault="00FB7245" w:rsidP="002A2500">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LA CAMANDULA PORCION DOS MATRICULA: </w:t>
            </w:r>
            <w:r w:rsidR="002A2500">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-00000</w:t>
            </w:r>
          </w:p>
        </w:tc>
      </w:tr>
      <w:tr w:rsidR="00FB7245" w:rsidRPr="00E1407E" w:rsidTr="00E1407E">
        <w:trPr>
          <w:trHeight w:val="227"/>
          <w:jc w:val="center"/>
        </w:trPr>
        <w:tc>
          <w:tcPr>
            <w:tcW w:w="344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DESCRIPCION</w:t>
            </w:r>
          </w:p>
        </w:tc>
        <w:tc>
          <w:tcPr>
            <w:tcW w:w="28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 (Has.)</w:t>
            </w:r>
          </w:p>
        </w:tc>
        <w:tc>
          <w:tcPr>
            <w:tcW w:w="1731"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AREAS(m2)</w:t>
            </w:r>
          </w:p>
        </w:tc>
      </w:tr>
      <w:tr w:rsidR="00FB7245" w:rsidRPr="00E1407E" w:rsidTr="00E1407E">
        <w:trPr>
          <w:trHeight w:val="227"/>
          <w:jc w:val="center"/>
        </w:trPr>
        <w:tc>
          <w:tcPr>
            <w:tcW w:w="7975"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Asentamiento Comunitario (</w:t>
            </w:r>
            <w:r w:rsidR="002A2500">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w:t>
            </w:r>
          </w:p>
        </w:tc>
      </w:tr>
      <w:tr w:rsidR="00FB7245" w:rsidRPr="00E1407E" w:rsidTr="00E1407E">
        <w:trPr>
          <w:trHeight w:val="227"/>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A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52 As 10.74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5,210.74</w:t>
            </w:r>
          </w:p>
        </w:tc>
      </w:tr>
      <w:tr w:rsidR="00FB7245" w:rsidRPr="00E1407E" w:rsidTr="00E1407E">
        <w:trPr>
          <w:trHeight w:val="227"/>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B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52 As 23.98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5,223.98</w:t>
            </w:r>
          </w:p>
        </w:tc>
      </w:tr>
      <w:tr w:rsidR="00FB7245" w:rsidRPr="00E1407E" w:rsidTr="00E1407E">
        <w:trPr>
          <w:trHeight w:val="227"/>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C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19 As 0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1,900.00</w:t>
            </w:r>
          </w:p>
        </w:tc>
      </w:tr>
      <w:tr w:rsidR="00FB7245" w:rsidRPr="00E1407E" w:rsidTr="00E1407E">
        <w:trPr>
          <w:trHeight w:val="227"/>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D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83 As 53.88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8,353.88</w:t>
            </w:r>
          </w:p>
        </w:tc>
      </w:tr>
      <w:tr w:rsidR="00FB7245" w:rsidRPr="00E1407E" w:rsidTr="00E1407E">
        <w:trPr>
          <w:trHeight w:val="227"/>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E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1 Has 58 As 29.48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15,829.48</w:t>
            </w:r>
          </w:p>
        </w:tc>
      </w:tr>
      <w:tr w:rsidR="00FB7245" w:rsidRPr="00E1407E" w:rsidTr="00E1407E">
        <w:trPr>
          <w:trHeight w:val="227"/>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F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9 As 83.84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983.84</w:t>
            </w:r>
          </w:p>
        </w:tc>
      </w:tr>
      <w:tr w:rsidR="00FB7245" w:rsidRPr="00E1407E" w:rsidTr="00E1407E">
        <w:trPr>
          <w:trHeight w:val="227"/>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G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1 Has 45 As 79.44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14,579.44</w:t>
            </w:r>
          </w:p>
        </w:tc>
      </w:tr>
      <w:tr w:rsidR="00FB7245" w:rsidRPr="00E1407E" w:rsidTr="00E1407E">
        <w:trPr>
          <w:trHeight w:val="227"/>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H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31 As 12.06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3,112.06</w:t>
            </w:r>
          </w:p>
        </w:tc>
      </w:tr>
      <w:tr w:rsidR="00FB7245" w:rsidRPr="00E1407E" w:rsidTr="00E1407E">
        <w:trPr>
          <w:trHeight w:val="227"/>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K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62 As 89.71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6,289.71</w:t>
            </w:r>
          </w:p>
        </w:tc>
      </w:tr>
      <w:tr w:rsidR="00FB7245" w:rsidRPr="00E1407E" w:rsidTr="00E1407E">
        <w:trPr>
          <w:trHeight w:val="227"/>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L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35 As 19.01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3,519.01</w:t>
            </w:r>
          </w:p>
        </w:tc>
      </w:tr>
      <w:tr w:rsidR="00FB7245" w:rsidRPr="00E1407E" w:rsidTr="00E1407E">
        <w:trPr>
          <w:trHeight w:val="227"/>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M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8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1 Has 14 As 54.95 Cas </w:t>
            </w:r>
          </w:p>
        </w:tc>
        <w:tc>
          <w:tcPr>
            <w:tcW w:w="173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11,454.95</w:t>
            </w:r>
          </w:p>
        </w:tc>
      </w:tr>
      <w:tr w:rsidR="00FB7245" w:rsidRPr="00E1407E" w:rsidTr="00E1407E">
        <w:trPr>
          <w:trHeight w:val="227"/>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P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33 As 85.02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3,385.02</w:t>
            </w:r>
          </w:p>
        </w:tc>
      </w:tr>
      <w:tr w:rsidR="00FB7245" w:rsidRPr="00E1407E" w:rsidTr="00E1407E">
        <w:trPr>
          <w:trHeight w:val="227"/>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Q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1 Has 55 As 85.28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15,585.28</w:t>
            </w:r>
          </w:p>
        </w:tc>
      </w:tr>
      <w:tr w:rsidR="00FB7245" w:rsidRPr="00E1407E" w:rsidTr="00E1407E">
        <w:trPr>
          <w:trHeight w:val="227"/>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S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69 As 48.79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6,948.79</w:t>
            </w:r>
          </w:p>
        </w:tc>
      </w:tr>
      <w:tr w:rsidR="00FB7245" w:rsidRPr="00E1407E" w:rsidTr="00E1407E">
        <w:trPr>
          <w:trHeight w:val="227"/>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U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12 As 82.14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1,282.14</w:t>
            </w:r>
          </w:p>
        </w:tc>
      </w:tr>
      <w:tr w:rsidR="00FB7245" w:rsidRPr="00E1407E" w:rsidTr="00E1407E">
        <w:trPr>
          <w:trHeight w:val="227"/>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V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8 As 93.02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893.02</w:t>
            </w:r>
          </w:p>
        </w:tc>
      </w:tr>
      <w:tr w:rsidR="00FB7245" w:rsidRPr="00E1407E" w:rsidTr="00E1407E">
        <w:trPr>
          <w:trHeight w:val="227"/>
          <w:jc w:val="center"/>
        </w:trPr>
        <w:tc>
          <w:tcPr>
            <w:tcW w:w="3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W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6 As 78.11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678.11</w:t>
            </w:r>
          </w:p>
        </w:tc>
      </w:tr>
      <w:tr w:rsidR="00FB7245" w:rsidRPr="00E1407E" w:rsidTr="00E1407E">
        <w:trPr>
          <w:trHeight w:val="227"/>
          <w:jc w:val="center"/>
        </w:trPr>
        <w:tc>
          <w:tcPr>
            <w:tcW w:w="3440"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SUBTOTAL</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10 Has 52 As 29.45 Cas </w:t>
            </w:r>
          </w:p>
        </w:tc>
        <w:tc>
          <w:tcPr>
            <w:tcW w:w="1731" w:type="dxa"/>
            <w:tcBorders>
              <w:top w:val="nil"/>
              <w:left w:val="nil"/>
              <w:bottom w:val="single" w:sz="4" w:space="0" w:color="auto"/>
              <w:right w:val="nil"/>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105,229.45</w:t>
            </w:r>
          </w:p>
        </w:tc>
      </w:tr>
      <w:tr w:rsidR="00FB7245" w:rsidRPr="00E1407E" w:rsidTr="00E1407E">
        <w:trPr>
          <w:trHeight w:val="227"/>
          <w:jc w:val="center"/>
        </w:trPr>
        <w:tc>
          <w:tcPr>
            <w:tcW w:w="3440"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Áreas Complementarias (5):</w:t>
            </w:r>
          </w:p>
        </w:tc>
        <w:tc>
          <w:tcPr>
            <w:tcW w:w="2804"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c>
          <w:tcPr>
            <w:tcW w:w="1731"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r>
      <w:tr w:rsidR="00FB7245" w:rsidRPr="00E1407E" w:rsidTr="009E1599">
        <w:trPr>
          <w:trHeight w:val="227"/>
          <w:jc w:val="center"/>
        </w:trPr>
        <w:tc>
          <w:tcPr>
            <w:tcW w:w="344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CANCHA 1</w:t>
            </w:r>
          </w:p>
        </w:tc>
        <w:tc>
          <w:tcPr>
            <w:tcW w:w="28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78 As 24.52 Cas </w:t>
            </w:r>
          </w:p>
        </w:tc>
        <w:tc>
          <w:tcPr>
            <w:tcW w:w="173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7,824.52</w:t>
            </w:r>
          </w:p>
        </w:tc>
      </w:tr>
      <w:tr w:rsidR="00FB7245" w:rsidRPr="00E1407E" w:rsidTr="00E1407E">
        <w:trPr>
          <w:trHeight w:val="227"/>
          <w:jc w:val="center"/>
        </w:trPr>
        <w:tc>
          <w:tcPr>
            <w:tcW w:w="3440"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lastRenderedPageBreak/>
              <w:t>CANCHA2</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4 As 66.46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466.46</w:t>
            </w:r>
          </w:p>
        </w:tc>
      </w:tr>
      <w:tr w:rsidR="00FB7245" w:rsidRPr="00E1407E" w:rsidTr="00E1407E">
        <w:trPr>
          <w:trHeight w:val="227"/>
          <w:jc w:val="center"/>
        </w:trPr>
        <w:tc>
          <w:tcPr>
            <w:tcW w:w="3440"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CANCHA 3</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53 As 0.17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5,300.17</w:t>
            </w:r>
          </w:p>
        </w:tc>
      </w:tr>
      <w:tr w:rsidR="00FB7245" w:rsidRPr="00E1407E" w:rsidTr="00E1407E">
        <w:trPr>
          <w:trHeight w:val="227"/>
          <w:jc w:val="center"/>
        </w:trPr>
        <w:tc>
          <w:tcPr>
            <w:tcW w:w="3440"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TANQUE</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1 As 12.16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112.16</w:t>
            </w:r>
          </w:p>
        </w:tc>
      </w:tr>
      <w:tr w:rsidR="00FB7245" w:rsidRPr="00E1407E" w:rsidTr="00E1407E">
        <w:trPr>
          <w:trHeight w:val="227"/>
          <w:jc w:val="center"/>
        </w:trPr>
        <w:tc>
          <w:tcPr>
            <w:tcW w:w="3440"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AREA VERDE</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6 As 69.45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669.45</w:t>
            </w:r>
          </w:p>
        </w:tc>
      </w:tr>
      <w:tr w:rsidR="00FB7245" w:rsidRPr="00E1407E" w:rsidTr="00E1407E">
        <w:trPr>
          <w:trHeight w:val="227"/>
          <w:jc w:val="center"/>
        </w:trPr>
        <w:tc>
          <w:tcPr>
            <w:tcW w:w="3440"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SUBTOTAL</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1 Has 43 As 72.76 Cas </w:t>
            </w:r>
          </w:p>
        </w:tc>
        <w:tc>
          <w:tcPr>
            <w:tcW w:w="1731"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14,372.76</w:t>
            </w:r>
          </w:p>
        </w:tc>
      </w:tr>
      <w:tr w:rsidR="00FB7245" w:rsidRPr="00E1407E" w:rsidTr="00E1407E">
        <w:trPr>
          <w:trHeight w:val="227"/>
          <w:jc w:val="center"/>
        </w:trPr>
        <w:tc>
          <w:tcPr>
            <w:tcW w:w="3440"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CALLE</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1 Has 76 As 96.46 Cas </w:t>
            </w:r>
          </w:p>
        </w:tc>
        <w:tc>
          <w:tcPr>
            <w:tcW w:w="1731"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17,696.46</w:t>
            </w:r>
          </w:p>
        </w:tc>
      </w:tr>
      <w:tr w:rsidR="00FB7245" w:rsidRPr="00E1407E" w:rsidTr="00E1407E">
        <w:trPr>
          <w:trHeight w:val="227"/>
          <w:jc w:val="center"/>
        </w:trPr>
        <w:tc>
          <w:tcPr>
            <w:tcW w:w="3440"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SUBTOTAL</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1 Has 76 As 96.46 Cas </w:t>
            </w:r>
          </w:p>
        </w:tc>
        <w:tc>
          <w:tcPr>
            <w:tcW w:w="1731"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17,696.46</w:t>
            </w:r>
          </w:p>
        </w:tc>
      </w:tr>
      <w:tr w:rsidR="00FB7245" w:rsidRPr="00E1407E" w:rsidTr="00E1407E">
        <w:trPr>
          <w:trHeight w:val="227"/>
          <w:jc w:val="center"/>
        </w:trPr>
        <w:tc>
          <w:tcPr>
            <w:tcW w:w="3440" w:type="dxa"/>
            <w:tcBorders>
              <w:top w:val="nil"/>
              <w:left w:val="single" w:sz="8" w:space="0" w:color="auto"/>
              <w:bottom w:val="single" w:sz="8"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 TOTAL DE PROYECTO</w:t>
            </w:r>
          </w:p>
        </w:tc>
        <w:tc>
          <w:tcPr>
            <w:tcW w:w="2804"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13 Has 72 As 98.67 Cas </w:t>
            </w:r>
          </w:p>
        </w:tc>
        <w:tc>
          <w:tcPr>
            <w:tcW w:w="1731" w:type="dxa"/>
            <w:tcBorders>
              <w:top w:val="nil"/>
              <w:left w:val="nil"/>
              <w:bottom w:val="single" w:sz="8"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137,298.67</w:t>
            </w:r>
          </w:p>
        </w:tc>
      </w:tr>
    </w:tbl>
    <w:p w:rsidR="007361E5" w:rsidRPr="00D634A4" w:rsidRDefault="007361E5" w:rsidP="00FB7245">
      <w:pPr>
        <w:jc w:val="center"/>
        <w:rPr>
          <w:rFonts w:ascii="Museo 500" w:hAnsi="Museo 500"/>
          <w:color w:val="000000" w:themeColor="text1"/>
          <w:sz w:val="24"/>
          <w:szCs w:val="24"/>
          <w:lang w:val="es-MX"/>
        </w:rPr>
      </w:pPr>
    </w:p>
    <w:p w:rsidR="00FB7245" w:rsidRPr="00E1407E" w:rsidRDefault="002A2500" w:rsidP="00386B07">
      <w:pPr>
        <w:numPr>
          <w:ilvl w:val="0"/>
          <w:numId w:val="36"/>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E1407E">
        <w:rPr>
          <w:rFonts w:ascii="Museo Sans 100" w:hAnsi="Museo Sans 100"/>
          <w:color w:val="000000" w:themeColor="text1"/>
          <w:sz w:val="24"/>
          <w:szCs w:val="24"/>
          <w:lang w:val="es-MX"/>
        </w:rPr>
        <w:t xml:space="preserve"> SOLARES</w:t>
      </w:r>
    </w:p>
    <w:p w:rsidR="00FB7245" w:rsidRPr="00E1407E" w:rsidRDefault="00FB7245" w:rsidP="00386B07">
      <w:pPr>
        <w:numPr>
          <w:ilvl w:val="0"/>
          <w:numId w:val="36"/>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3 CANCHAS</w:t>
      </w:r>
    </w:p>
    <w:p w:rsidR="00FB7245" w:rsidRPr="00E1407E" w:rsidRDefault="00FB7245" w:rsidP="00386B07">
      <w:pPr>
        <w:numPr>
          <w:ilvl w:val="0"/>
          <w:numId w:val="36"/>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1 TANQUE</w:t>
      </w:r>
    </w:p>
    <w:p w:rsidR="00FB7245" w:rsidRPr="00E1407E" w:rsidRDefault="00FB7245" w:rsidP="00386B07">
      <w:pPr>
        <w:numPr>
          <w:ilvl w:val="0"/>
          <w:numId w:val="36"/>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1 AREA VERDE</w:t>
      </w:r>
    </w:p>
    <w:p w:rsidR="00FB7245" w:rsidRPr="00E1407E" w:rsidRDefault="00FB7245" w:rsidP="00386B07">
      <w:pPr>
        <w:numPr>
          <w:ilvl w:val="0"/>
          <w:numId w:val="36"/>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CALLES</w:t>
      </w:r>
    </w:p>
    <w:p w:rsidR="00FB7245" w:rsidRDefault="00FB7245" w:rsidP="00FB7245">
      <w:pPr>
        <w:rPr>
          <w:rFonts w:ascii="Museo 500" w:hAnsi="Museo 500"/>
          <w:color w:val="000000" w:themeColor="text1"/>
          <w:sz w:val="24"/>
          <w:szCs w:val="24"/>
          <w:lang w:val="es-MX"/>
        </w:rPr>
      </w:pPr>
    </w:p>
    <w:p w:rsidR="00E1407E" w:rsidRPr="00D634A4" w:rsidRDefault="00E1407E" w:rsidP="00FB7245">
      <w:pPr>
        <w:rPr>
          <w:rFonts w:ascii="Museo 500" w:hAnsi="Museo 500"/>
          <w:color w:val="000000" w:themeColor="text1"/>
          <w:sz w:val="24"/>
          <w:szCs w:val="24"/>
          <w:lang w:val="es-MX"/>
        </w:rPr>
      </w:pPr>
    </w:p>
    <w:tbl>
      <w:tblPr>
        <w:tblW w:w="7846" w:type="dxa"/>
        <w:jc w:val="center"/>
        <w:tblCellMar>
          <w:left w:w="70" w:type="dxa"/>
          <w:right w:w="70" w:type="dxa"/>
        </w:tblCellMar>
        <w:tblLook w:val="04A0" w:firstRow="1" w:lastRow="0" w:firstColumn="1" w:lastColumn="0" w:noHBand="0" w:noVBand="1"/>
      </w:tblPr>
      <w:tblGrid>
        <w:gridCol w:w="3275"/>
        <w:gridCol w:w="2887"/>
        <w:gridCol w:w="1684"/>
      </w:tblGrid>
      <w:tr w:rsidR="00FB7245" w:rsidRPr="00D634A4" w:rsidTr="00397DDF">
        <w:trPr>
          <w:trHeight w:val="283"/>
          <w:jc w:val="center"/>
        </w:trPr>
        <w:tc>
          <w:tcPr>
            <w:tcW w:w="7846"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FB7245" w:rsidRPr="00397DDF" w:rsidRDefault="00FB7245" w:rsidP="002A2500">
            <w:pPr>
              <w:jc w:val="center"/>
              <w:rPr>
                <w:rFonts w:ascii="Museo Sans 100" w:eastAsia="Times New Roman" w:hAnsi="Museo Sans 100"/>
                <w:b/>
                <w:bCs/>
                <w:color w:val="000000" w:themeColor="text1"/>
              </w:rPr>
            </w:pPr>
            <w:r w:rsidRPr="00397DDF">
              <w:rPr>
                <w:rFonts w:ascii="Museo Sans 100" w:eastAsia="Times New Roman" w:hAnsi="Museo Sans 100"/>
                <w:b/>
                <w:bCs/>
                <w:color w:val="000000" w:themeColor="text1"/>
              </w:rPr>
              <w:t xml:space="preserve">LA CAMANDULA PORCION TRES MATRICULA: </w:t>
            </w:r>
            <w:r w:rsidR="002A2500">
              <w:rPr>
                <w:rFonts w:ascii="Museo Sans 100" w:eastAsia="Times New Roman" w:hAnsi="Museo Sans 100"/>
                <w:b/>
                <w:bCs/>
                <w:color w:val="000000" w:themeColor="text1"/>
              </w:rPr>
              <w:t>---</w:t>
            </w:r>
            <w:r w:rsidRPr="00397DDF">
              <w:rPr>
                <w:rFonts w:ascii="Museo Sans 100" w:eastAsia="Times New Roman" w:hAnsi="Museo Sans 100"/>
                <w:b/>
                <w:bCs/>
                <w:color w:val="000000" w:themeColor="text1"/>
              </w:rPr>
              <w:t>-00000</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FB7245">
            <w:pPr>
              <w:jc w:val="center"/>
              <w:rPr>
                <w:rFonts w:ascii="Museo Sans 100" w:eastAsia="Times New Roman" w:hAnsi="Museo Sans 100"/>
                <w:b/>
                <w:bCs/>
                <w:color w:val="000000" w:themeColor="text1"/>
              </w:rPr>
            </w:pPr>
            <w:r w:rsidRPr="00397DDF">
              <w:rPr>
                <w:rFonts w:ascii="Museo Sans 100" w:eastAsia="Times New Roman" w:hAnsi="Museo Sans 100"/>
                <w:b/>
                <w:bCs/>
                <w:color w:val="000000" w:themeColor="text1"/>
              </w:rPr>
              <w:t>DESCRIPCION</w:t>
            </w:r>
          </w:p>
        </w:tc>
        <w:tc>
          <w:tcPr>
            <w:tcW w:w="2887" w:type="dxa"/>
            <w:tcBorders>
              <w:top w:val="nil"/>
              <w:left w:val="nil"/>
              <w:bottom w:val="single" w:sz="4" w:space="0" w:color="auto"/>
              <w:right w:val="single" w:sz="4" w:space="0" w:color="auto"/>
            </w:tcBorders>
            <w:shd w:val="clear" w:color="auto" w:fill="FFFFFF" w:themeFill="background1"/>
            <w:noWrap/>
            <w:vAlign w:val="bottom"/>
            <w:hideMark/>
          </w:tcPr>
          <w:p w:rsidR="00FB7245" w:rsidRPr="00397DDF" w:rsidRDefault="00FB7245" w:rsidP="00FB7245">
            <w:pPr>
              <w:jc w:val="center"/>
              <w:rPr>
                <w:rFonts w:ascii="Museo Sans 100" w:eastAsia="Times New Roman" w:hAnsi="Museo Sans 100"/>
                <w:b/>
                <w:bCs/>
                <w:color w:val="000000" w:themeColor="text1"/>
              </w:rPr>
            </w:pPr>
            <w:r w:rsidRPr="00397DDF">
              <w:rPr>
                <w:rFonts w:ascii="Museo Sans 100" w:eastAsia="Times New Roman" w:hAnsi="Museo Sans 100"/>
                <w:b/>
                <w:bCs/>
                <w:color w:val="000000" w:themeColor="text1"/>
              </w:rPr>
              <w:t>AREAS (Has.)</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center"/>
              <w:rPr>
                <w:rFonts w:ascii="Museo Sans 100" w:eastAsia="Times New Roman" w:hAnsi="Museo Sans 100"/>
                <w:b/>
                <w:bCs/>
                <w:color w:val="000000" w:themeColor="text1"/>
              </w:rPr>
            </w:pPr>
            <w:r w:rsidRPr="00397DDF">
              <w:rPr>
                <w:rFonts w:ascii="Museo Sans 100" w:eastAsia="Times New Roman" w:hAnsi="Museo Sans 100"/>
                <w:b/>
                <w:bCs/>
                <w:color w:val="000000" w:themeColor="text1"/>
              </w:rPr>
              <w:t>AREAS(m2)</w:t>
            </w:r>
          </w:p>
        </w:tc>
      </w:tr>
      <w:tr w:rsidR="00FB7245" w:rsidRPr="00D634A4" w:rsidTr="009E1599">
        <w:trPr>
          <w:trHeight w:val="283"/>
          <w:jc w:val="center"/>
        </w:trPr>
        <w:tc>
          <w:tcPr>
            <w:tcW w:w="327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2A2500">
            <w:pPr>
              <w:jc w:val="center"/>
              <w:rPr>
                <w:rFonts w:ascii="Museo Sans 100" w:eastAsia="Times New Roman" w:hAnsi="Museo Sans 100"/>
                <w:b/>
                <w:bCs/>
                <w:color w:val="000000" w:themeColor="text1"/>
              </w:rPr>
            </w:pPr>
            <w:r w:rsidRPr="00397DDF">
              <w:rPr>
                <w:rFonts w:ascii="Museo Sans 100" w:eastAsia="Times New Roman" w:hAnsi="Museo Sans 100"/>
                <w:b/>
                <w:bCs/>
                <w:color w:val="000000" w:themeColor="text1"/>
              </w:rPr>
              <w:t>ASENTAMIENTO COMUNITARIO (</w:t>
            </w:r>
            <w:r w:rsidR="002A2500">
              <w:rPr>
                <w:rFonts w:ascii="Museo Sans 100" w:eastAsia="Times New Roman" w:hAnsi="Museo Sans 100"/>
                <w:b/>
                <w:bCs/>
                <w:color w:val="000000" w:themeColor="text1"/>
              </w:rPr>
              <w:t>----</w:t>
            </w:r>
            <w:r w:rsidRPr="00397DDF">
              <w:rPr>
                <w:rFonts w:ascii="Museo Sans 100" w:eastAsia="Times New Roman" w:hAnsi="Museo Sans 100"/>
                <w:b/>
                <w:bCs/>
                <w:color w:val="000000" w:themeColor="text1"/>
              </w:rPr>
              <w:t>):</w:t>
            </w:r>
          </w:p>
        </w:tc>
        <w:tc>
          <w:tcPr>
            <w:tcW w:w="288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397DDF" w:rsidRDefault="00FB7245" w:rsidP="00FB7245">
            <w:pPr>
              <w:rPr>
                <w:rFonts w:ascii="Museo Sans 100" w:eastAsia="Times New Roman" w:hAnsi="Museo Sans 100"/>
                <w:color w:val="000000" w:themeColor="text1"/>
              </w:rPr>
            </w:pPr>
            <w:r w:rsidRPr="00397DDF">
              <w:rPr>
                <w:rFonts w:ascii="Museo Sans 100" w:eastAsia="Times New Roman" w:hAnsi="Museo Sans 100"/>
                <w:color w:val="000000" w:themeColor="text1"/>
              </w:rPr>
              <w:t> </w:t>
            </w:r>
          </w:p>
        </w:tc>
        <w:tc>
          <w:tcPr>
            <w:tcW w:w="1684"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rPr>
                <w:rFonts w:ascii="Museo Sans 100" w:eastAsia="Times New Roman" w:hAnsi="Museo Sans 100"/>
                <w:color w:val="000000" w:themeColor="text1"/>
              </w:rPr>
            </w:pPr>
            <w:r w:rsidRPr="00397DDF">
              <w:rPr>
                <w:rFonts w:ascii="Museo Sans 100" w:eastAsia="Times New Roman" w:hAnsi="Museo Sans 100"/>
                <w:color w:val="000000" w:themeColor="text1"/>
              </w:rPr>
              <w:t> </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2A2500">
            <w:pPr>
              <w:jc w:val="center"/>
              <w:rPr>
                <w:rFonts w:ascii="Museo Sans 100" w:eastAsia="Times New Roman" w:hAnsi="Museo Sans 100"/>
                <w:color w:val="000000" w:themeColor="text1"/>
              </w:rPr>
            </w:pPr>
            <w:r w:rsidRPr="00397DDF">
              <w:rPr>
                <w:rFonts w:ascii="Museo Sans 100" w:eastAsia="Times New Roman" w:hAnsi="Museo Sans 100"/>
                <w:color w:val="000000" w:themeColor="text1"/>
              </w:rPr>
              <w:t>POLIGONO I (</w:t>
            </w:r>
            <w:r w:rsidR="002A2500">
              <w:rPr>
                <w:rFonts w:ascii="Museo Sans 100" w:eastAsia="Times New Roman" w:hAnsi="Museo Sans 100"/>
                <w:color w:val="000000" w:themeColor="text1"/>
              </w:rPr>
              <w:t>---</w:t>
            </w:r>
            <w:r w:rsidRPr="00397DDF">
              <w:rPr>
                <w:rFonts w:ascii="Museo Sans 100" w:eastAsia="Times New Roman" w:hAnsi="Museo Sans 100"/>
                <w:color w:val="000000" w:themeColor="text1"/>
              </w:rPr>
              <w:t xml:space="preserve"> solares)</w:t>
            </w:r>
          </w:p>
        </w:tc>
        <w:tc>
          <w:tcPr>
            <w:tcW w:w="2887" w:type="dxa"/>
            <w:tcBorders>
              <w:top w:val="nil"/>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color w:val="000000" w:themeColor="text1"/>
              </w:rPr>
            </w:pPr>
            <w:r w:rsidRPr="00397DDF">
              <w:rPr>
                <w:rFonts w:ascii="Museo Sans 100" w:eastAsia="Times New Roman" w:hAnsi="Museo Sans 100"/>
                <w:color w:val="000000" w:themeColor="text1"/>
              </w:rPr>
              <w:t xml:space="preserve">0 Has 30 As 32.47 Cas </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color w:val="000000" w:themeColor="text1"/>
              </w:rPr>
            </w:pPr>
            <w:r w:rsidRPr="00397DDF">
              <w:rPr>
                <w:rFonts w:ascii="Museo Sans 100" w:eastAsia="Times New Roman" w:hAnsi="Museo Sans 100"/>
                <w:color w:val="000000" w:themeColor="text1"/>
              </w:rPr>
              <w:t>3,032.47</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2A2500">
            <w:pPr>
              <w:jc w:val="center"/>
              <w:rPr>
                <w:rFonts w:ascii="Museo Sans 100" w:eastAsia="Times New Roman" w:hAnsi="Museo Sans 100"/>
                <w:color w:val="000000" w:themeColor="text1"/>
              </w:rPr>
            </w:pPr>
            <w:r w:rsidRPr="00397DDF">
              <w:rPr>
                <w:rFonts w:ascii="Museo Sans 100" w:eastAsia="Times New Roman" w:hAnsi="Museo Sans 100"/>
                <w:color w:val="000000" w:themeColor="text1"/>
              </w:rPr>
              <w:t>POLIGONO J (</w:t>
            </w:r>
            <w:r w:rsidR="002A2500">
              <w:rPr>
                <w:rFonts w:ascii="Museo Sans 100" w:eastAsia="Times New Roman" w:hAnsi="Museo Sans 100"/>
                <w:color w:val="000000" w:themeColor="text1"/>
              </w:rPr>
              <w:t>---</w:t>
            </w:r>
            <w:r w:rsidRPr="00397DDF">
              <w:rPr>
                <w:rFonts w:ascii="Museo Sans 100" w:eastAsia="Times New Roman" w:hAnsi="Museo Sans 100"/>
                <w:color w:val="000000" w:themeColor="text1"/>
              </w:rPr>
              <w:t>solares)</w:t>
            </w:r>
          </w:p>
        </w:tc>
        <w:tc>
          <w:tcPr>
            <w:tcW w:w="2887" w:type="dxa"/>
            <w:tcBorders>
              <w:top w:val="nil"/>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color w:val="000000" w:themeColor="text1"/>
              </w:rPr>
            </w:pPr>
            <w:r w:rsidRPr="00397DDF">
              <w:rPr>
                <w:rFonts w:ascii="Museo Sans 100" w:eastAsia="Times New Roman" w:hAnsi="Museo Sans 100"/>
                <w:color w:val="000000" w:themeColor="text1"/>
              </w:rPr>
              <w:t xml:space="preserve">0 Has 79 As 15.45 Cas </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color w:val="000000" w:themeColor="text1"/>
              </w:rPr>
            </w:pPr>
            <w:r w:rsidRPr="00397DDF">
              <w:rPr>
                <w:rFonts w:ascii="Museo Sans 100" w:eastAsia="Times New Roman" w:hAnsi="Museo Sans 100"/>
                <w:color w:val="000000" w:themeColor="text1"/>
              </w:rPr>
              <w:t>7,915.45</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2A2500">
            <w:pPr>
              <w:jc w:val="center"/>
              <w:rPr>
                <w:rFonts w:ascii="Museo Sans 100" w:eastAsia="Times New Roman" w:hAnsi="Museo Sans 100"/>
                <w:color w:val="000000" w:themeColor="text1"/>
              </w:rPr>
            </w:pPr>
            <w:r w:rsidRPr="00397DDF">
              <w:rPr>
                <w:rFonts w:ascii="Museo Sans 100" w:eastAsia="Times New Roman" w:hAnsi="Museo Sans 100"/>
                <w:color w:val="000000" w:themeColor="text1"/>
              </w:rPr>
              <w:t>POLIGONO N (</w:t>
            </w:r>
            <w:r w:rsidR="002A2500">
              <w:rPr>
                <w:rFonts w:ascii="Museo Sans 100" w:eastAsia="Times New Roman" w:hAnsi="Museo Sans 100"/>
                <w:color w:val="000000" w:themeColor="text1"/>
              </w:rPr>
              <w:t>---</w:t>
            </w:r>
            <w:r w:rsidRPr="00397DDF">
              <w:rPr>
                <w:rFonts w:ascii="Museo Sans 100" w:eastAsia="Times New Roman" w:hAnsi="Museo Sans 100"/>
                <w:color w:val="000000" w:themeColor="text1"/>
              </w:rPr>
              <w:t>solares)</w:t>
            </w:r>
          </w:p>
        </w:tc>
        <w:tc>
          <w:tcPr>
            <w:tcW w:w="2887" w:type="dxa"/>
            <w:tcBorders>
              <w:top w:val="nil"/>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color w:val="000000" w:themeColor="text1"/>
              </w:rPr>
            </w:pPr>
            <w:r w:rsidRPr="00397DDF">
              <w:rPr>
                <w:rFonts w:ascii="Museo Sans 100" w:eastAsia="Times New Roman" w:hAnsi="Museo Sans 100"/>
                <w:color w:val="000000" w:themeColor="text1"/>
              </w:rPr>
              <w:t xml:space="preserve">0 Has 46 As 36.16 Cas </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color w:val="000000" w:themeColor="text1"/>
              </w:rPr>
            </w:pPr>
            <w:r w:rsidRPr="00397DDF">
              <w:rPr>
                <w:rFonts w:ascii="Museo Sans 100" w:eastAsia="Times New Roman" w:hAnsi="Museo Sans 100"/>
                <w:color w:val="000000" w:themeColor="text1"/>
              </w:rPr>
              <w:t>4,636.16</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2A2500" w:rsidP="002A2500">
            <w:pPr>
              <w:jc w:val="center"/>
              <w:rPr>
                <w:rFonts w:ascii="Museo Sans 100" w:eastAsia="Times New Roman" w:hAnsi="Museo Sans 100"/>
                <w:color w:val="000000" w:themeColor="text1"/>
              </w:rPr>
            </w:pPr>
            <w:r>
              <w:rPr>
                <w:rFonts w:ascii="Museo Sans 100" w:eastAsia="Times New Roman" w:hAnsi="Museo Sans 100"/>
                <w:color w:val="000000" w:themeColor="text1"/>
              </w:rPr>
              <w:t>POLIGONO O (---</w:t>
            </w:r>
            <w:r w:rsidR="00FB7245" w:rsidRPr="00397DDF">
              <w:rPr>
                <w:rFonts w:ascii="Museo Sans 100" w:eastAsia="Times New Roman" w:hAnsi="Museo Sans 100"/>
                <w:color w:val="000000" w:themeColor="text1"/>
              </w:rPr>
              <w:t xml:space="preserve"> solares)</w:t>
            </w:r>
          </w:p>
        </w:tc>
        <w:tc>
          <w:tcPr>
            <w:tcW w:w="2887" w:type="dxa"/>
            <w:tcBorders>
              <w:top w:val="nil"/>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color w:val="000000" w:themeColor="text1"/>
              </w:rPr>
            </w:pPr>
            <w:r w:rsidRPr="00397DDF">
              <w:rPr>
                <w:rFonts w:ascii="Museo Sans 100" w:eastAsia="Times New Roman" w:hAnsi="Museo Sans 100"/>
                <w:color w:val="000000" w:themeColor="text1"/>
              </w:rPr>
              <w:t xml:space="preserve">0 Has 85 As 98.08 Cas </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color w:val="000000" w:themeColor="text1"/>
              </w:rPr>
            </w:pPr>
            <w:r w:rsidRPr="00397DDF">
              <w:rPr>
                <w:rFonts w:ascii="Museo Sans 100" w:eastAsia="Times New Roman" w:hAnsi="Museo Sans 100"/>
                <w:color w:val="000000" w:themeColor="text1"/>
              </w:rPr>
              <w:t>8,598.08</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2A2500"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POLIGONO R (---</w:t>
            </w:r>
            <w:r w:rsidR="00FB7245" w:rsidRPr="00397DDF">
              <w:rPr>
                <w:rFonts w:ascii="Museo Sans 100" w:eastAsia="Times New Roman" w:hAnsi="Museo Sans 100"/>
                <w:color w:val="000000" w:themeColor="text1"/>
              </w:rPr>
              <w:t xml:space="preserve"> solares)</w:t>
            </w:r>
          </w:p>
        </w:tc>
        <w:tc>
          <w:tcPr>
            <w:tcW w:w="2887" w:type="dxa"/>
            <w:tcBorders>
              <w:top w:val="nil"/>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color w:val="000000" w:themeColor="text1"/>
              </w:rPr>
            </w:pPr>
            <w:r w:rsidRPr="00397DDF">
              <w:rPr>
                <w:rFonts w:ascii="Museo Sans 100" w:eastAsia="Times New Roman" w:hAnsi="Museo Sans 100"/>
                <w:color w:val="000000" w:themeColor="text1"/>
              </w:rPr>
              <w:t xml:space="preserve">0 Has 49 As 62.29 Cas </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color w:val="000000" w:themeColor="text1"/>
              </w:rPr>
            </w:pPr>
            <w:r w:rsidRPr="00397DDF">
              <w:rPr>
                <w:rFonts w:ascii="Museo Sans 100" w:eastAsia="Times New Roman" w:hAnsi="Museo Sans 100"/>
                <w:color w:val="000000" w:themeColor="text1"/>
              </w:rPr>
              <w:t>4,962.29</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2A2500">
            <w:pPr>
              <w:jc w:val="center"/>
              <w:rPr>
                <w:rFonts w:ascii="Museo Sans 100" w:eastAsia="Times New Roman" w:hAnsi="Museo Sans 100"/>
                <w:color w:val="000000" w:themeColor="text1"/>
              </w:rPr>
            </w:pPr>
            <w:r w:rsidRPr="00397DDF">
              <w:rPr>
                <w:rFonts w:ascii="Museo Sans 100" w:eastAsia="Times New Roman" w:hAnsi="Museo Sans 100"/>
                <w:color w:val="000000" w:themeColor="text1"/>
              </w:rPr>
              <w:t>POLIGONO T (</w:t>
            </w:r>
            <w:r w:rsidR="002A2500">
              <w:rPr>
                <w:rFonts w:ascii="Museo Sans 100" w:eastAsia="Times New Roman" w:hAnsi="Museo Sans 100"/>
                <w:color w:val="000000" w:themeColor="text1"/>
              </w:rPr>
              <w:t>---</w:t>
            </w:r>
            <w:r w:rsidRPr="00397DDF">
              <w:rPr>
                <w:rFonts w:ascii="Museo Sans 100" w:eastAsia="Times New Roman" w:hAnsi="Museo Sans 100"/>
                <w:color w:val="000000" w:themeColor="text1"/>
              </w:rPr>
              <w:t xml:space="preserve"> solares)</w:t>
            </w:r>
          </w:p>
        </w:tc>
        <w:tc>
          <w:tcPr>
            <w:tcW w:w="2887" w:type="dxa"/>
            <w:tcBorders>
              <w:top w:val="nil"/>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color w:val="000000" w:themeColor="text1"/>
              </w:rPr>
            </w:pPr>
            <w:r w:rsidRPr="00397DDF">
              <w:rPr>
                <w:rFonts w:ascii="Museo Sans 100" w:eastAsia="Times New Roman" w:hAnsi="Museo Sans 100"/>
                <w:color w:val="000000" w:themeColor="text1"/>
              </w:rPr>
              <w:t xml:space="preserve">0 Has 14 As 24.16 Cas </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color w:val="000000" w:themeColor="text1"/>
              </w:rPr>
            </w:pPr>
            <w:r w:rsidRPr="00397DDF">
              <w:rPr>
                <w:rFonts w:ascii="Museo Sans 100" w:eastAsia="Times New Roman" w:hAnsi="Museo Sans 100"/>
                <w:color w:val="000000" w:themeColor="text1"/>
              </w:rPr>
              <w:t>1,424.16</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FB7245">
            <w:pPr>
              <w:jc w:val="center"/>
              <w:rPr>
                <w:rFonts w:ascii="Museo Sans 100" w:eastAsia="Times New Roman" w:hAnsi="Museo Sans 100"/>
                <w:b/>
                <w:bCs/>
                <w:color w:val="000000" w:themeColor="text1"/>
              </w:rPr>
            </w:pPr>
            <w:r w:rsidRPr="00397DDF">
              <w:rPr>
                <w:rFonts w:ascii="Museo Sans 100" w:eastAsia="Times New Roman" w:hAnsi="Museo Sans 100"/>
                <w:b/>
                <w:bCs/>
                <w:color w:val="000000" w:themeColor="text1"/>
              </w:rPr>
              <w:t>SUBTOTAL</w:t>
            </w:r>
          </w:p>
        </w:tc>
        <w:tc>
          <w:tcPr>
            <w:tcW w:w="2887" w:type="dxa"/>
            <w:tcBorders>
              <w:top w:val="nil"/>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b/>
                <w:bCs/>
                <w:color w:val="000000" w:themeColor="text1"/>
              </w:rPr>
            </w:pPr>
            <w:r w:rsidRPr="00397DDF">
              <w:rPr>
                <w:rFonts w:ascii="Museo Sans 100" w:eastAsia="Times New Roman" w:hAnsi="Museo Sans 100"/>
                <w:b/>
                <w:bCs/>
                <w:color w:val="000000" w:themeColor="text1"/>
              </w:rPr>
              <w:t xml:space="preserve">3 Has 5 As 68.61 Cas </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b/>
                <w:bCs/>
                <w:color w:val="000000" w:themeColor="text1"/>
              </w:rPr>
            </w:pPr>
            <w:r w:rsidRPr="00397DDF">
              <w:rPr>
                <w:rFonts w:ascii="Museo Sans 100" w:eastAsia="Times New Roman" w:hAnsi="Museo Sans 100"/>
                <w:b/>
                <w:bCs/>
                <w:color w:val="000000" w:themeColor="text1"/>
              </w:rPr>
              <w:t>30,568.61</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FB7245">
            <w:pPr>
              <w:jc w:val="center"/>
              <w:rPr>
                <w:rFonts w:ascii="Museo Sans 100" w:eastAsia="Times New Roman" w:hAnsi="Museo Sans 100"/>
                <w:b/>
                <w:bCs/>
                <w:color w:val="000000" w:themeColor="text1"/>
              </w:rPr>
            </w:pPr>
            <w:r w:rsidRPr="00397DDF">
              <w:rPr>
                <w:rFonts w:ascii="Museo Sans 100" w:eastAsia="Times New Roman" w:hAnsi="Museo Sans 100"/>
                <w:b/>
                <w:bCs/>
                <w:color w:val="000000" w:themeColor="text1"/>
              </w:rPr>
              <w:t>Áreas Complementarias (7):</w:t>
            </w:r>
          </w:p>
        </w:tc>
        <w:tc>
          <w:tcPr>
            <w:tcW w:w="2887" w:type="dxa"/>
            <w:tcBorders>
              <w:top w:val="nil"/>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b/>
                <w:bCs/>
                <w:color w:val="000000" w:themeColor="text1"/>
              </w:rPr>
            </w:pPr>
            <w:r w:rsidRPr="00397DDF">
              <w:rPr>
                <w:rFonts w:ascii="Museo Sans 100" w:eastAsia="Times New Roman" w:hAnsi="Museo Sans 100"/>
                <w:b/>
                <w:bCs/>
                <w:color w:val="000000" w:themeColor="text1"/>
              </w:rPr>
              <w:t> </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rPr>
                <w:rFonts w:ascii="Museo Sans 100" w:eastAsia="Times New Roman" w:hAnsi="Museo Sans 100"/>
                <w:b/>
                <w:bCs/>
                <w:color w:val="000000" w:themeColor="text1"/>
              </w:rPr>
            </w:pPr>
            <w:r w:rsidRPr="00397DDF">
              <w:rPr>
                <w:rFonts w:ascii="Museo Sans 100" w:eastAsia="Times New Roman" w:hAnsi="Museo Sans 100"/>
                <w:b/>
                <w:bCs/>
                <w:color w:val="000000" w:themeColor="text1"/>
              </w:rPr>
              <w:t> </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FB7245">
            <w:pPr>
              <w:jc w:val="center"/>
              <w:rPr>
                <w:rFonts w:ascii="Museo Sans 100" w:eastAsia="Times New Roman" w:hAnsi="Museo Sans 100"/>
                <w:color w:val="000000" w:themeColor="text1"/>
              </w:rPr>
            </w:pPr>
            <w:r w:rsidRPr="00397DDF">
              <w:rPr>
                <w:rFonts w:ascii="Museo Sans 100" w:eastAsia="Times New Roman" w:hAnsi="Museo Sans 100"/>
                <w:color w:val="000000" w:themeColor="text1"/>
              </w:rPr>
              <w:t>ZONA DE PROTECCION 1</w:t>
            </w:r>
          </w:p>
        </w:tc>
        <w:tc>
          <w:tcPr>
            <w:tcW w:w="2887" w:type="dxa"/>
            <w:tcBorders>
              <w:top w:val="nil"/>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color w:val="000000" w:themeColor="text1"/>
              </w:rPr>
            </w:pPr>
            <w:r w:rsidRPr="00397DDF">
              <w:rPr>
                <w:rFonts w:ascii="Museo Sans 100" w:eastAsia="Times New Roman" w:hAnsi="Museo Sans 100"/>
                <w:color w:val="000000" w:themeColor="text1"/>
              </w:rPr>
              <w:t xml:space="preserve">0 Has 1 As 42.72 Cas </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color w:val="000000" w:themeColor="text1"/>
              </w:rPr>
            </w:pPr>
            <w:r w:rsidRPr="00397DDF">
              <w:rPr>
                <w:rFonts w:ascii="Museo Sans 100" w:eastAsia="Times New Roman" w:hAnsi="Museo Sans 100"/>
                <w:color w:val="000000" w:themeColor="text1"/>
              </w:rPr>
              <w:t>142.72</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FB7245">
            <w:pPr>
              <w:jc w:val="center"/>
              <w:rPr>
                <w:rFonts w:ascii="Museo Sans 100" w:eastAsia="Times New Roman" w:hAnsi="Museo Sans 100"/>
                <w:color w:val="000000" w:themeColor="text1"/>
              </w:rPr>
            </w:pPr>
            <w:r w:rsidRPr="00397DDF">
              <w:rPr>
                <w:rFonts w:ascii="Museo Sans 100" w:eastAsia="Times New Roman" w:hAnsi="Museo Sans 100"/>
                <w:color w:val="000000" w:themeColor="text1"/>
              </w:rPr>
              <w:t>ZONA DE PROTECCION 2</w:t>
            </w:r>
          </w:p>
        </w:tc>
        <w:tc>
          <w:tcPr>
            <w:tcW w:w="2887" w:type="dxa"/>
            <w:tcBorders>
              <w:top w:val="nil"/>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color w:val="000000" w:themeColor="text1"/>
              </w:rPr>
            </w:pPr>
            <w:r w:rsidRPr="00397DDF">
              <w:rPr>
                <w:rFonts w:ascii="Museo Sans 100" w:eastAsia="Times New Roman" w:hAnsi="Museo Sans 100"/>
                <w:color w:val="000000" w:themeColor="text1"/>
              </w:rPr>
              <w:t xml:space="preserve">0 Has 1 As 89.2 Cas </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color w:val="000000" w:themeColor="text1"/>
              </w:rPr>
            </w:pPr>
            <w:r w:rsidRPr="00397DDF">
              <w:rPr>
                <w:rFonts w:ascii="Museo Sans 100" w:eastAsia="Times New Roman" w:hAnsi="Museo Sans 100"/>
                <w:color w:val="000000" w:themeColor="text1"/>
              </w:rPr>
              <w:t>189.2</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FB7245">
            <w:pPr>
              <w:jc w:val="center"/>
              <w:rPr>
                <w:rFonts w:ascii="Museo Sans 100" w:eastAsia="Times New Roman" w:hAnsi="Museo Sans 100"/>
                <w:color w:val="000000" w:themeColor="text1"/>
              </w:rPr>
            </w:pPr>
            <w:r w:rsidRPr="00397DDF">
              <w:rPr>
                <w:rFonts w:ascii="Museo Sans 100" w:eastAsia="Times New Roman" w:hAnsi="Museo Sans 100"/>
                <w:color w:val="000000" w:themeColor="text1"/>
              </w:rPr>
              <w:t>ZONA DE PROTECCION 3</w:t>
            </w:r>
          </w:p>
        </w:tc>
        <w:tc>
          <w:tcPr>
            <w:tcW w:w="2887" w:type="dxa"/>
            <w:tcBorders>
              <w:top w:val="nil"/>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color w:val="000000" w:themeColor="text1"/>
              </w:rPr>
            </w:pPr>
            <w:r w:rsidRPr="00397DDF">
              <w:rPr>
                <w:rFonts w:ascii="Museo Sans 100" w:eastAsia="Times New Roman" w:hAnsi="Museo Sans 100"/>
                <w:color w:val="000000" w:themeColor="text1"/>
              </w:rPr>
              <w:t xml:space="preserve">0 Has 1 As 36.82 Cas </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color w:val="000000" w:themeColor="text1"/>
              </w:rPr>
            </w:pPr>
            <w:r w:rsidRPr="00397DDF">
              <w:rPr>
                <w:rFonts w:ascii="Museo Sans 100" w:eastAsia="Times New Roman" w:hAnsi="Museo Sans 100"/>
                <w:color w:val="000000" w:themeColor="text1"/>
              </w:rPr>
              <w:t>136.82</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FB7245">
            <w:pPr>
              <w:jc w:val="center"/>
              <w:rPr>
                <w:rFonts w:ascii="Museo Sans 100" w:eastAsia="Times New Roman" w:hAnsi="Museo Sans 100"/>
                <w:color w:val="000000" w:themeColor="text1"/>
              </w:rPr>
            </w:pPr>
            <w:r w:rsidRPr="00397DDF">
              <w:rPr>
                <w:rFonts w:ascii="Museo Sans 100" w:eastAsia="Times New Roman" w:hAnsi="Museo Sans 100"/>
                <w:color w:val="000000" w:themeColor="text1"/>
              </w:rPr>
              <w:t>ZONA DE PROTECCION 4</w:t>
            </w:r>
          </w:p>
        </w:tc>
        <w:tc>
          <w:tcPr>
            <w:tcW w:w="2887" w:type="dxa"/>
            <w:tcBorders>
              <w:top w:val="nil"/>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color w:val="000000" w:themeColor="text1"/>
              </w:rPr>
            </w:pPr>
            <w:r w:rsidRPr="00397DDF">
              <w:rPr>
                <w:rFonts w:ascii="Museo Sans 100" w:eastAsia="Times New Roman" w:hAnsi="Museo Sans 100"/>
                <w:color w:val="000000" w:themeColor="text1"/>
              </w:rPr>
              <w:t xml:space="preserve">0 Has 1 As 43.51 Cas </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color w:val="000000" w:themeColor="text1"/>
              </w:rPr>
            </w:pPr>
            <w:r w:rsidRPr="00397DDF">
              <w:rPr>
                <w:rFonts w:ascii="Museo Sans 100" w:eastAsia="Times New Roman" w:hAnsi="Museo Sans 100"/>
                <w:color w:val="000000" w:themeColor="text1"/>
              </w:rPr>
              <w:t>143.51</w:t>
            </w:r>
          </w:p>
        </w:tc>
      </w:tr>
      <w:tr w:rsidR="00FB7245" w:rsidRPr="00D634A4" w:rsidTr="009E1599">
        <w:trPr>
          <w:trHeight w:val="283"/>
          <w:jc w:val="center"/>
        </w:trPr>
        <w:tc>
          <w:tcPr>
            <w:tcW w:w="327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FB7245">
            <w:pPr>
              <w:jc w:val="center"/>
              <w:rPr>
                <w:rFonts w:ascii="Museo Sans 100" w:eastAsia="Times New Roman" w:hAnsi="Museo Sans 100"/>
                <w:color w:val="000000" w:themeColor="text1"/>
              </w:rPr>
            </w:pPr>
            <w:r w:rsidRPr="00397DDF">
              <w:rPr>
                <w:rFonts w:ascii="Museo Sans 100" w:eastAsia="Times New Roman" w:hAnsi="Museo Sans 100"/>
                <w:color w:val="000000" w:themeColor="text1"/>
              </w:rPr>
              <w:t>ZONA DE PROTECCION 5</w:t>
            </w:r>
          </w:p>
        </w:tc>
        <w:tc>
          <w:tcPr>
            <w:tcW w:w="288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color w:val="000000" w:themeColor="text1"/>
              </w:rPr>
            </w:pPr>
            <w:r w:rsidRPr="00397DDF">
              <w:rPr>
                <w:rFonts w:ascii="Museo Sans 100" w:eastAsia="Times New Roman" w:hAnsi="Museo Sans 100"/>
                <w:color w:val="000000" w:themeColor="text1"/>
              </w:rPr>
              <w:t xml:space="preserve">0 Has 1 As 73.75 Cas </w:t>
            </w:r>
          </w:p>
        </w:tc>
        <w:tc>
          <w:tcPr>
            <w:tcW w:w="1684"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color w:val="000000" w:themeColor="text1"/>
              </w:rPr>
            </w:pPr>
            <w:r w:rsidRPr="00397DDF">
              <w:rPr>
                <w:rFonts w:ascii="Museo Sans 100" w:eastAsia="Times New Roman" w:hAnsi="Museo Sans 100"/>
                <w:color w:val="000000" w:themeColor="text1"/>
              </w:rPr>
              <w:t>173.75</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FB7245">
            <w:pPr>
              <w:jc w:val="center"/>
              <w:rPr>
                <w:rFonts w:ascii="Museo Sans 100" w:eastAsia="Times New Roman" w:hAnsi="Museo Sans 100"/>
                <w:color w:val="000000" w:themeColor="text1"/>
              </w:rPr>
            </w:pPr>
            <w:r w:rsidRPr="00397DDF">
              <w:rPr>
                <w:rFonts w:ascii="Museo Sans 100" w:eastAsia="Times New Roman" w:hAnsi="Museo Sans 100"/>
                <w:color w:val="000000" w:themeColor="text1"/>
              </w:rPr>
              <w:t>ZONA DE PROTECCION 6</w:t>
            </w:r>
          </w:p>
        </w:tc>
        <w:tc>
          <w:tcPr>
            <w:tcW w:w="2887" w:type="dxa"/>
            <w:tcBorders>
              <w:top w:val="nil"/>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color w:val="000000" w:themeColor="text1"/>
              </w:rPr>
            </w:pPr>
            <w:r w:rsidRPr="00397DDF">
              <w:rPr>
                <w:rFonts w:ascii="Museo Sans 100" w:eastAsia="Times New Roman" w:hAnsi="Museo Sans 100"/>
                <w:color w:val="000000" w:themeColor="text1"/>
              </w:rPr>
              <w:t xml:space="preserve">0 Has 1 As 46.52 Cas </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color w:val="000000" w:themeColor="text1"/>
              </w:rPr>
            </w:pPr>
            <w:r w:rsidRPr="00397DDF">
              <w:rPr>
                <w:rFonts w:ascii="Museo Sans 100" w:eastAsia="Times New Roman" w:hAnsi="Museo Sans 100"/>
                <w:color w:val="000000" w:themeColor="text1"/>
              </w:rPr>
              <w:t>146.52</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FB7245">
            <w:pPr>
              <w:jc w:val="center"/>
              <w:rPr>
                <w:rFonts w:ascii="Museo Sans 100" w:eastAsia="Times New Roman" w:hAnsi="Museo Sans 100"/>
                <w:color w:val="000000" w:themeColor="text1"/>
              </w:rPr>
            </w:pPr>
            <w:r w:rsidRPr="00397DDF">
              <w:rPr>
                <w:rFonts w:ascii="Museo Sans 100" w:eastAsia="Times New Roman" w:hAnsi="Museo Sans 100"/>
                <w:color w:val="000000" w:themeColor="text1"/>
              </w:rPr>
              <w:t>DESAGUE</w:t>
            </w:r>
          </w:p>
        </w:tc>
        <w:tc>
          <w:tcPr>
            <w:tcW w:w="2887" w:type="dxa"/>
            <w:tcBorders>
              <w:top w:val="nil"/>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color w:val="000000" w:themeColor="text1"/>
              </w:rPr>
            </w:pPr>
            <w:r w:rsidRPr="00397DDF">
              <w:rPr>
                <w:rFonts w:ascii="Museo Sans 100" w:eastAsia="Times New Roman" w:hAnsi="Museo Sans 100"/>
                <w:color w:val="000000" w:themeColor="text1"/>
              </w:rPr>
              <w:t xml:space="preserve">0 Has 1 As 81.65 Cas </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color w:val="000000" w:themeColor="text1"/>
              </w:rPr>
            </w:pPr>
            <w:r w:rsidRPr="00397DDF">
              <w:rPr>
                <w:rFonts w:ascii="Museo Sans 100" w:eastAsia="Times New Roman" w:hAnsi="Museo Sans 100"/>
                <w:color w:val="000000" w:themeColor="text1"/>
              </w:rPr>
              <w:t>181.65</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FB7245">
            <w:pPr>
              <w:jc w:val="center"/>
              <w:rPr>
                <w:rFonts w:ascii="Museo Sans 100" w:eastAsia="Times New Roman" w:hAnsi="Museo Sans 100"/>
                <w:b/>
                <w:bCs/>
                <w:color w:val="000000" w:themeColor="text1"/>
              </w:rPr>
            </w:pPr>
            <w:r w:rsidRPr="00397DDF">
              <w:rPr>
                <w:rFonts w:ascii="Museo Sans 100" w:eastAsia="Times New Roman" w:hAnsi="Museo Sans 100"/>
                <w:b/>
                <w:bCs/>
                <w:color w:val="000000" w:themeColor="text1"/>
              </w:rPr>
              <w:t>SUBTOTAL</w:t>
            </w:r>
          </w:p>
        </w:tc>
        <w:tc>
          <w:tcPr>
            <w:tcW w:w="2887" w:type="dxa"/>
            <w:tcBorders>
              <w:top w:val="nil"/>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b/>
                <w:bCs/>
                <w:color w:val="000000" w:themeColor="text1"/>
              </w:rPr>
            </w:pPr>
            <w:r w:rsidRPr="00397DDF">
              <w:rPr>
                <w:rFonts w:ascii="Museo Sans 100" w:eastAsia="Times New Roman" w:hAnsi="Museo Sans 100"/>
                <w:b/>
                <w:bCs/>
                <w:color w:val="000000" w:themeColor="text1"/>
              </w:rPr>
              <w:t xml:space="preserve">0 Has 11 As 14.17 Cas </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b/>
                <w:bCs/>
                <w:color w:val="000000" w:themeColor="text1"/>
              </w:rPr>
            </w:pPr>
            <w:r w:rsidRPr="00397DDF">
              <w:rPr>
                <w:rFonts w:ascii="Museo Sans 100" w:eastAsia="Times New Roman" w:hAnsi="Museo Sans 100"/>
                <w:b/>
                <w:bCs/>
                <w:color w:val="000000" w:themeColor="text1"/>
              </w:rPr>
              <w:t>1,114.17</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FB7245">
            <w:pPr>
              <w:jc w:val="center"/>
              <w:rPr>
                <w:rFonts w:ascii="Museo Sans 100" w:eastAsia="Times New Roman" w:hAnsi="Museo Sans 100"/>
                <w:color w:val="000000" w:themeColor="text1"/>
              </w:rPr>
            </w:pPr>
            <w:r w:rsidRPr="00397DDF">
              <w:rPr>
                <w:rFonts w:ascii="Museo Sans 100" w:eastAsia="Times New Roman" w:hAnsi="Museo Sans 100"/>
                <w:color w:val="000000" w:themeColor="text1"/>
              </w:rPr>
              <w:t>QUEBRADAS</w:t>
            </w:r>
          </w:p>
        </w:tc>
        <w:tc>
          <w:tcPr>
            <w:tcW w:w="2887" w:type="dxa"/>
            <w:tcBorders>
              <w:top w:val="nil"/>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color w:val="000000" w:themeColor="text1"/>
              </w:rPr>
            </w:pPr>
            <w:r w:rsidRPr="00397DDF">
              <w:rPr>
                <w:rFonts w:ascii="Museo Sans 100" w:eastAsia="Times New Roman" w:hAnsi="Museo Sans 100"/>
                <w:color w:val="000000" w:themeColor="text1"/>
              </w:rPr>
              <w:t xml:space="preserve">0 Has 8 As 4.63 Cas </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color w:val="000000" w:themeColor="text1"/>
              </w:rPr>
            </w:pPr>
            <w:r w:rsidRPr="00397DDF">
              <w:rPr>
                <w:rFonts w:ascii="Museo Sans 100" w:eastAsia="Times New Roman" w:hAnsi="Museo Sans 100"/>
                <w:color w:val="000000" w:themeColor="text1"/>
              </w:rPr>
              <w:t>804.63</w:t>
            </w:r>
          </w:p>
        </w:tc>
      </w:tr>
      <w:tr w:rsidR="00FB7245" w:rsidRPr="00D634A4" w:rsidTr="009E1599">
        <w:trPr>
          <w:trHeight w:val="283"/>
          <w:jc w:val="center"/>
        </w:trPr>
        <w:tc>
          <w:tcPr>
            <w:tcW w:w="327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397DDF" w:rsidRDefault="00FB7245" w:rsidP="00FB7245">
            <w:pPr>
              <w:jc w:val="center"/>
              <w:rPr>
                <w:rFonts w:ascii="Museo Sans 100" w:eastAsia="Times New Roman" w:hAnsi="Museo Sans 100"/>
                <w:color w:val="000000" w:themeColor="text1"/>
              </w:rPr>
            </w:pPr>
            <w:r w:rsidRPr="00397DDF">
              <w:rPr>
                <w:rFonts w:ascii="Museo Sans 100" w:eastAsia="Times New Roman" w:hAnsi="Museo Sans 100"/>
                <w:color w:val="000000" w:themeColor="text1"/>
              </w:rPr>
              <w:t>CALLES</w:t>
            </w:r>
          </w:p>
        </w:tc>
        <w:tc>
          <w:tcPr>
            <w:tcW w:w="2887" w:type="dxa"/>
            <w:tcBorders>
              <w:top w:val="nil"/>
              <w:left w:val="nil"/>
              <w:bottom w:val="single" w:sz="4"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color w:val="000000" w:themeColor="text1"/>
              </w:rPr>
            </w:pPr>
            <w:r w:rsidRPr="00397DDF">
              <w:rPr>
                <w:rFonts w:ascii="Museo Sans 100" w:eastAsia="Times New Roman" w:hAnsi="Museo Sans 100"/>
                <w:color w:val="000000" w:themeColor="text1"/>
              </w:rPr>
              <w:t xml:space="preserve">0 Has 10 As 68.97 Cas </w:t>
            </w:r>
          </w:p>
        </w:tc>
        <w:tc>
          <w:tcPr>
            <w:tcW w:w="1684" w:type="dxa"/>
            <w:tcBorders>
              <w:top w:val="nil"/>
              <w:left w:val="nil"/>
              <w:bottom w:val="single" w:sz="4"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color w:val="000000" w:themeColor="text1"/>
              </w:rPr>
            </w:pPr>
            <w:r w:rsidRPr="00397DDF">
              <w:rPr>
                <w:rFonts w:ascii="Museo Sans 100" w:eastAsia="Times New Roman" w:hAnsi="Museo Sans 100"/>
                <w:color w:val="000000" w:themeColor="text1"/>
              </w:rPr>
              <w:t>1,068.97</w:t>
            </w:r>
          </w:p>
        </w:tc>
      </w:tr>
      <w:tr w:rsidR="00FB7245" w:rsidRPr="00D634A4" w:rsidTr="009E1599">
        <w:trPr>
          <w:trHeight w:val="283"/>
          <w:jc w:val="center"/>
        </w:trPr>
        <w:tc>
          <w:tcPr>
            <w:tcW w:w="3275" w:type="dxa"/>
            <w:tcBorders>
              <w:top w:val="nil"/>
              <w:left w:val="single" w:sz="8" w:space="0" w:color="auto"/>
              <w:bottom w:val="single" w:sz="8" w:space="0" w:color="auto"/>
              <w:right w:val="single" w:sz="4" w:space="0" w:color="auto"/>
            </w:tcBorders>
            <w:shd w:val="clear" w:color="auto" w:fill="FFFFFF" w:themeFill="background1"/>
            <w:noWrap/>
            <w:vAlign w:val="bottom"/>
            <w:hideMark/>
          </w:tcPr>
          <w:p w:rsidR="00FB7245" w:rsidRPr="00397DDF" w:rsidRDefault="00FB7245" w:rsidP="00FB7245">
            <w:pPr>
              <w:jc w:val="center"/>
              <w:rPr>
                <w:rFonts w:ascii="Museo Sans 100" w:eastAsia="Times New Roman" w:hAnsi="Museo Sans 100"/>
                <w:b/>
                <w:bCs/>
                <w:color w:val="000000" w:themeColor="text1"/>
              </w:rPr>
            </w:pPr>
            <w:r w:rsidRPr="00397DDF">
              <w:rPr>
                <w:rFonts w:ascii="Museo Sans 100" w:eastAsia="Times New Roman" w:hAnsi="Museo Sans 100"/>
                <w:b/>
                <w:bCs/>
                <w:color w:val="000000" w:themeColor="text1"/>
              </w:rPr>
              <w:t>AREA TOTAL DE PROYECTO</w:t>
            </w:r>
          </w:p>
        </w:tc>
        <w:tc>
          <w:tcPr>
            <w:tcW w:w="2887" w:type="dxa"/>
            <w:tcBorders>
              <w:top w:val="nil"/>
              <w:left w:val="nil"/>
              <w:bottom w:val="single" w:sz="8" w:space="0" w:color="auto"/>
              <w:right w:val="single" w:sz="4" w:space="0" w:color="auto"/>
            </w:tcBorders>
            <w:shd w:val="clear" w:color="auto" w:fill="FFFFFF" w:themeFill="background1"/>
            <w:noWrap/>
            <w:vAlign w:val="center"/>
            <w:hideMark/>
          </w:tcPr>
          <w:p w:rsidR="00FB7245" w:rsidRPr="00397DDF" w:rsidRDefault="00FB7245" w:rsidP="00FB7245">
            <w:pPr>
              <w:rPr>
                <w:rFonts w:ascii="Museo Sans 100" w:eastAsia="Times New Roman" w:hAnsi="Museo Sans 100"/>
                <w:b/>
                <w:bCs/>
                <w:color w:val="000000" w:themeColor="text1"/>
              </w:rPr>
            </w:pPr>
            <w:r w:rsidRPr="00397DDF">
              <w:rPr>
                <w:rFonts w:ascii="Museo Sans 100" w:eastAsia="Times New Roman" w:hAnsi="Museo Sans 100"/>
                <w:b/>
                <w:bCs/>
                <w:color w:val="000000" w:themeColor="text1"/>
              </w:rPr>
              <w:t xml:space="preserve">3 Has 35 As 56.38 Cas </w:t>
            </w:r>
          </w:p>
        </w:tc>
        <w:tc>
          <w:tcPr>
            <w:tcW w:w="1684" w:type="dxa"/>
            <w:tcBorders>
              <w:top w:val="nil"/>
              <w:left w:val="nil"/>
              <w:bottom w:val="single" w:sz="8" w:space="0" w:color="auto"/>
              <w:right w:val="single" w:sz="8" w:space="0" w:color="auto"/>
            </w:tcBorders>
            <w:shd w:val="clear" w:color="auto" w:fill="FFFFFF" w:themeFill="background1"/>
            <w:noWrap/>
            <w:vAlign w:val="bottom"/>
            <w:hideMark/>
          </w:tcPr>
          <w:p w:rsidR="00FB7245" w:rsidRPr="00397DDF" w:rsidRDefault="00FB7245" w:rsidP="00FB7245">
            <w:pPr>
              <w:jc w:val="right"/>
              <w:rPr>
                <w:rFonts w:ascii="Museo Sans 100" w:eastAsia="Times New Roman" w:hAnsi="Museo Sans 100"/>
                <w:b/>
                <w:bCs/>
                <w:color w:val="000000" w:themeColor="text1"/>
              </w:rPr>
            </w:pPr>
            <w:r w:rsidRPr="00397DDF">
              <w:rPr>
                <w:rFonts w:ascii="Museo Sans 100" w:eastAsia="Times New Roman" w:hAnsi="Museo Sans 100"/>
                <w:b/>
                <w:bCs/>
                <w:color w:val="000000" w:themeColor="text1"/>
              </w:rPr>
              <w:t>33,556.38</w:t>
            </w:r>
          </w:p>
        </w:tc>
      </w:tr>
    </w:tbl>
    <w:p w:rsidR="00FB7245" w:rsidRPr="00D634A4" w:rsidRDefault="00FB7245" w:rsidP="00FB7245">
      <w:pPr>
        <w:spacing w:after="80"/>
        <w:ind w:left="2130"/>
        <w:contextualSpacing/>
        <w:rPr>
          <w:rFonts w:ascii="Museo 500" w:hAnsi="Museo 500"/>
          <w:color w:val="000000" w:themeColor="text1"/>
          <w:sz w:val="24"/>
          <w:szCs w:val="24"/>
          <w:lang w:val="es-MX"/>
        </w:rPr>
      </w:pPr>
    </w:p>
    <w:p w:rsidR="00FB7245" w:rsidRPr="00E1407E" w:rsidRDefault="002A2500" w:rsidP="00386B07">
      <w:pPr>
        <w:numPr>
          <w:ilvl w:val="0"/>
          <w:numId w:val="37"/>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E1407E">
        <w:rPr>
          <w:rFonts w:ascii="Museo Sans 100" w:hAnsi="Museo Sans 100"/>
          <w:color w:val="000000" w:themeColor="text1"/>
          <w:sz w:val="24"/>
          <w:szCs w:val="24"/>
          <w:lang w:val="es-MX"/>
        </w:rPr>
        <w:t xml:space="preserve"> SOLARES</w:t>
      </w:r>
    </w:p>
    <w:p w:rsidR="00FB7245" w:rsidRPr="00E1407E" w:rsidRDefault="00FB7245" w:rsidP="00386B07">
      <w:pPr>
        <w:numPr>
          <w:ilvl w:val="0"/>
          <w:numId w:val="37"/>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6 ZONAS DE PROTECCION</w:t>
      </w:r>
    </w:p>
    <w:p w:rsidR="00FB7245" w:rsidRPr="00E1407E" w:rsidRDefault="00FB7245" w:rsidP="00386B07">
      <w:pPr>
        <w:numPr>
          <w:ilvl w:val="0"/>
          <w:numId w:val="37"/>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1 DESAGUE</w:t>
      </w:r>
    </w:p>
    <w:p w:rsidR="00FB7245" w:rsidRPr="00E1407E" w:rsidRDefault="00FB7245" w:rsidP="00386B07">
      <w:pPr>
        <w:numPr>
          <w:ilvl w:val="0"/>
          <w:numId w:val="37"/>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lastRenderedPageBreak/>
        <w:t>1 QUEBRADA</w:t>
      </w:r>
    </w:p>
    <w:p w:rsidR="00FB7245" w:rsidRPr="00E1407E" w:rsidRDefault="00FB7245" w:rsidP="00386B07">
      <w:pPr>
        <w:numPr>
          <w:ilvl w:val="0"/>
          <w:numId w:val="37"/>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CALLES</w:t>
      </w:r>
    </w:p>
    <w:p w:rsidR="00FB7245" w:rsidRDefault="00FB7245" w:rsidP="00FB7245">
      <w:pPr>
        <w:rPr>
          <w:rFonts w:ascii="Museo 500" w:hAnsi="Museo 500"/>
          <w:color w:val="000000" w:themeColor="text1"/>
          <w:sz w:val="24"/>
          <w:szCs w:val="24"/>
          <w:lang w:val="es-MX"/>
        </w:rPr>
      </w:pPr>
    </w:p>
    <w:tbl>
      <w:tblPr>
        <w:tblW w:w="7947" w:type="dxa"/>
        <w:jc w:val="center"/>
        <w:tblCellMar>
          <w:left w:w="70" w:type="dxa"/>
          <w:right w:w="70" w:type="dxa"/>
        </w:tblCellMar>
        <w:tblLook w:val="04A0" w:firstRow="1" w:lastRow="0" w:firstColumn="1" w:lastColumn="0" w:noHBand="0" w:noVBand="1"/>
      </w:tblPr>
      <w:tblGrid>
        <w:gridCol w:w="3708"/>
        <w:gridCol w:w="2525"/>
        <w:gridCol w:w="1714"/>
      </w:tblGrid>
      <w:tr w:rsidR="00FB7245" w:rsidRPr="00D634A4" w:rsidTr="00E1407E">
        <w:trPr>
          <w:trHeight w:val="283"/>
          <w:jc w:val="center"/>
        </w:trPr>
        <w:tc>
          <w:tcPr>
            <w:tcW w:w="794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FB7245" w:rsidRPr="00E1407E" w:rsidRDefault="00FB7245" w:rsidP="002A2500">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LAS BRISAS  MATRICULA: </w:t>
            </w:r>
            <w:r w:rsidR="002A2500">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-0000</w:t>
            </w:r>
          </w:p>
        </w:tc>
      </w:tr>
      <w:tr w:rsidR="00FB7245" w:rsidRPr="00D634A4" w:rsidTr="009E1599">
        <w:trPr>
          <w:trHeight w:val="283"/>
          <w:jc w:val="center"/>
        </w:trPr>
        <w:tc>
          <w:tcPr>
            <w:tcW w:w="370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DESCRIPCION</w:t>
            </w:r>
          </w:p>
        </w:tc>
        <w:tc>
          <w:tcPr>
            <w:tcW w:w="2525"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 (Has.)</w:t>
            </w:r>
          </w:p>
        </w:tc>
        <w:tc>
          <w:tcPr>
            <w:tcW w:w="1714"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AREAS(m2)</w:t>
            </w:r>
          </w:p>
        </w:tc>
      </w:tr>
      <w:tr w:rsidR="00FB7245" w:rsidRPr="00D634A4" w:rsidTr="009E1599">
        <w:trPr>
          <w:trHeight w:val="283"/>
          <w:jc w:val="center"/>
        </w:trPr>
        <w:tc>
          <w:tcPr>
            <w:tcW w:w="370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Asentamiento Comunitario (</w:t>
            </w:r>
            <w:r w:rsidR="002A2500">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w:t>
            </w:r>
          </w:p>
        </w:tc>
        <w:tc>
          <w:tcPr>
            <w:tcW w:w="2525" w:type="dxa"/>
            <w:tcBorders>
              <w:top w:val="nil"/>
              <w:left w:val="nil"/>
              <w:bottom w:val="single" w:sz="4" w:space="0" w:color="auto"/>
              <w:right w:val="single" w:sz="4" w:space="0" w:color="auto"/>
            </w:tcBorders>
            <w:shd w:val="clear" w:color="auto" w:fill="FFFFFF" w:themeFill="background1"/>
            <w:noWrap/>
            <w:vAlign w:val="bottom"/>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c>
          <w:tcPr>
            <w:tcW w:w="1714"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r>
      <w:tr w:rsidR="00FB7245" w:rsidRPr="00D634A4" w:rsidTr="009E1599">
        <w:trPr>
          <w:trHeight w:val="283"/>
          <w:jc w:val="center"/>
        </w:trPr>
        <w:tc>
          <w:tcPr>
            <w:tcW w:w="370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A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5"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52 As 65.6 Cas </w:t>
            </w:r>
          </w:p>
        </w:tc>
        <w:tc>
          <w:tcPr>
            <w:tcW w:w="1714"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5,265.60</w:t>
            </w:r>
          </w:p>
        </w:tc>
      </w:tr>
      <w:tr w:rsidR="00FB7245" w:rsidRPr="00D634A4" w:rsidTr="009E1599">
        <w:trPr>
          <w:trHeight w:val="283"/>
          <w:jc w:val="center"/>
        </w:trPr>
        <w:tc>
          <w:tcPr>
            <w:tcW w:w="370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B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5"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39 As 25.75 Cas </w:t>
            </w:r>
          </w:p>
        </w:tc>
        <w:tc>
          <w:tcPr>
            <w:tcW w:w="1714"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3,925.75</w:t>
            </w:r>
          </w:p>
        </w:tc>
      </w:tr>
      <w:tr w:rsidR="00FB7245" w:rsidRPr="00D634A4" w:rsidTr="009E1599">
        <w:trPr>
          <w:trHeight w:val="283"/>
          <w:jc w:val="center"/>
        </w:trPr>
        <w:tc>
          <w:tcPr>
            <w:tcW w:w="370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C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5"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96 As 30.76 Cas </w:t>
            </w:r>
          </w:p>
        </w:tc>
        <w:tc>
          <w:tcPr>
            <w:tcW w:w="1714"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9,630.76</w:t>
            </w:r>
          </w:p>
        </w:tc>
      </w:tr>
      <w:tr w:rsidR="00FB7245" w:rsidRPr="00D634A4" w:rsidTr="009E1599">
        <w:trPr>
          <w:trHeight w:val="283"/>
          <w:jc w:val="center"/>
        </w:trPr>
        <w:tc>
          <w:tcPr>
            <w:tcW w:w="370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D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solares)</w:t>
            </w:r>
          </w:p>
        </w:tc>
        <w:tc>
          <w:tcPr>
            <w:tcW w:w="2525"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22 As 85.15 Cas </w:t>
            </w:r>
          </w:p>
        </w:tc>
        <w:tc>
          <w:tcPr>
            <w:tcW w:w="1714"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2,285.15</w:t>
            </w:r>
          </w:p>
        </w:tc>
      </w:tr>
      <w:tr w:rsidR="00FB7245" w:rsidRPr="00D634A4" w:rsidTr="009E1599">
        <w:trPr>
          <w:trHeight w:val="283"/>
          <w:jc w:val="center"/>
        </w:trPr>
        <w:tc>
          <w:tcPr>
            <w:tcW w:w="370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E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5"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13 As 92.39 Cas </w:t>
            </w:r>
          </w:p>
        </w:tc>
        <w:tc>
          <w:tcPr>
            <w:tcW w:w="1714"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1,392.39</w:t>
            </w:r>
          </w:p>
        </w:tc>
      </w:tr>
      <w:tr w:rsidR="00FB7245" w:rsidRPr="00D634A4" w:rsidTr="009E1599">
        <w:trPr>
          <w:trHeight w:val="283"/>
          <w:jc w:val="center"/>
        </w:trPr>
        <w:tc>
          <w:tcPr>
            <w:tcW w:w="370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F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w:t>
            </w:r>
          </w:p>
        </w:tc>
        <w:tc>
          <w:tcPr>
            <w:tcW w:w="2525"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9 As 43.33 Cas </w:t>
            </w:r>
          </w:p>
        </w:tc>
        <w:tc>
          <w:tcPr>
            <w:tcW w:w="1714"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943.33</w:t>
            </w:r>
          </w:p>
        </w:tc>
      </w:tr>
      <w:tr w:rsidR="00FB7245" w:rsidRPr="00D634A4" w:rsidTr="009E1599">
        <w:trPr>
          <w:trHeight w:val="283"/>
          <w:jc w:val="center"/>
        </w:trPr>
        <w:tc>
          <w:tcPr>
            <w:tcW w:w="37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G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62 As 76.67 Cas </w:t>
            </w:r>
          </w:p>
        </w:tc>
        <w:tc>
          <w:tcPr>
            <w:tcW w:w="1714"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6,276.67</w:t>
            </w:r>
          </w:p>
        </w:tc>
      </w:tr>
      <w:tr w:rsidR="00FB7245" w:rsidRPr="00D634A4" w:rsidTr="009E1599">
        <w:trPr>
          <w:trHeight w:val="283"/>
          <w:jc w:val="center"/>
        </w:trPr>
        <w:tc>
          <w:tcPr>
            <w:tcW w:w="37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H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solares)</w:t>
            </w:r>
          </w:p>
        </w:tc>
        <w:tc>
          <w:tcPr>
            <w:tcW w:w="25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8 As 21.29 Cas </w:t>
            </w:r>
          </w:p>
        </w:tc>
        <w:tc>
          <w:tcPr>
            <w:tcW w:w="1714"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821.29</w:t>
            </w:r>
          </w:p>
        </w:tc>
      </w:tr>
      <w:tr w:rsidR="00FB7245" w:rsidRPr="00D634A4" w:rsidTr="009E1599">
        <w:trPr>
          <w:trHeight w:val="283"/>
          <w:jc w:val="center"/>
        </w:trPr>
        <w:tc>
          <w:tcPr>
            <w:tcW w:w="370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I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5"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2 Has 4 As 39 Cas </w:t>
            </w:r>
          </w:p>
        </w:tc>
        <w:tc>
          <w:tcPr>
            <w:tcW w:w="1714"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20,439.00</w:t>
            </w:r>
          </w:p>
        </w:tc>
      </w:tr>
      <w:tr w:rsidR="00FB7245" w:rsidRPr="00D634A4" w:rsidTr="009E1599">
        <w:trPr>
          <w:trHeight w:val="283"/>
          <w:jc w:val="center"/>
        </w:trPr>
        <w:tc>
          <w:tcPr>
            <w:tcW w:w="370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J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5"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21 As 9.95 Cas </w:t>
            </w:r>
          </w:p>
        </w:tc>
        <w:tc>
          <w:tcPr>
            <w:tcW w:w="1714"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2,109.95</w:t>
            </w:r>
          </w:p>
        </w:tc>
      </w:tr>
      <w:tr w:rsidR="00FB7245" w:rsidRPr="00D634A4" w:rsidTr="009E1599">
        <w:trPr>
          <w:trHeight w:val="283"/>
          <w:jc w:val="center"/>
        </w:trPr>
        <w:tc>
          <w:tcPr>
            <w:tcW w:w="370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SUBTOTAL</w:t>
            </w:r>
          </w:p>
        </w:tc>
        <w:tc>
          <w:tcPr>
            <w:tcW w:w="2525"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5 Has 30 As 89.89 Cas </w:t>
            </w:r>
          </w:p>
        </w:tc>
        <w:tc>
          <w:tcPr>
            <w:tcW w:w="1714"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53,089.89</w:t>
            </w:r>
          </w:p>
        </w:tc>
      </w:tr>
      <w:tr w:rsidR="00FB7245" w:rsidRPr="00D634A4" w:rsidTr="009E1599">
        <w:trPr>
          <w:trHeight w:val="283"/>
          <w:jc w:val="center"/>
        </w:trPr>
        <w:tc>
          <w:tcPr>
            <w:tcW w:w="370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Áreas Complementarias (1):</w:t>
            </w:r>
          </w:p>
        </w:tc>
        <w:tc>
          <w:tcPr>
            <w:tcW w:w="2525"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w:t>
            </w:r>
          </w:p>
        </w:tc>
        <w:tc>
          <w:tcPr>
            <w:tcW w:w="1714"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w:t>
            </w:r>
          </w:p>
        </w:tc>
      </w:tr>
      <w:tr w:rsidR="00FB7245" w:rsidRPr="00D634A4" w:rsidTr="009E1599">
        <w:trPr>
          <w:trHeight w:val="283"/>
          <w:jc w:val="center"/>
        </w:trPr>
        <w:tc>
          <w:tcPr>
            <w:tcW w:w="370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IGLESIA</w:t>
            </w:r>
          </w:p>
        </w:tc>
        <w:tc>
          <w:tcPr>
            <w:tcW w:w="2525"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8 As 80.43 Cas </w:t>
            </w:r>
          </w:p>
        </w:tc>
        <w:tc>
          <w:tcPr>
            <w:tcW w:w="1714"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880.43</w:t>
            </w:r>
          </w:p>
        </w:tc>
      </w:tr>
      <w:tr w:rsidR="00FB7245" w:rsidRPr="00D634A4" w:rsidTr="009E1599">
        <w:trPr>
          <w:trHeight w:val="283"/>
          <w:jc w:val="center"/>
        </w:trPr>
        <w:tc>
          <w:tcPr>
            <w:tcW w:w="370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SUBTOTAL</w:t>
            </w:r>
          </w:p>
        </w:tc>
        <w:tc>
          <w:tcPr>
            <w:tcW w:w="2525"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0 Has 8 As 80.43 Cas </w:t>
            </w:r>
          </w:p>
        </w:tc>
        <w:tc>
          <w:tcPr>
            <w:tcW w:w="1714"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880.43</w:t>
            </w:r>
          </w:p>
        </w:tc>
      </w:tr>
      <w:tr w:rsidR="00FB7245" w:rsidRPr="00D634A4" w:rsidTr="009E1599">
        <w:trPr>
          <w:trHeight w:val="283"/>
          <w:jc w:val="center"/>
        </w:trPr>
        <w:tc>
          <w:tcPr>
            <w:tcW w:w="370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CALLES</w:t>
            </w:r>
          </w:p>
        </w:tc>
        <w:tc>
          <w:tcPr>
            <w:tcW w:w="2525"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67 As 66.65 Cas </w:t>
            </w:r>
          </w:p>
        </w:tc>
        <w:tc>
          <w:tcPr>
            <w:tcW w:w="1714"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6,766.65</w:t>
            </w:r>
          </w:p>
        </w:tc>
      </w:tr>
      <w:tr w:rsidR="00FB7245" w:rsidRPr="00D634A4" w:rsidTr="009E1599">
        <w:trPr>
          <w:trHeight w:val="283"/>
          <w:jc w:val="center"/>
        </w:trPr>
        <w:tc>
          <w:tcPr>
            <w:tcW w:w="3708" w:type="dxa"/>
            <w:tcBorders>
              <w:top w:val="nil"/>
              <w:left w:val="single" w:sz="8" w:space="0" w:color="auto"/>
              <w:bottom w:val="single" w:sz="8" w:space="0" w:color="auto"/>
              <w:right w:val="single" w:sz="4" w:space="0" w:color="auto"/>
            </w:tcBorders>
            <w:shd w:val="clear" w:color="auto" w:fill="FFFFFF" w:themeFill="background1"/>
            <w:noWrap/>
            <w:vAlign w:val="bottom"/>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 TOTAL DE PROYECTO</w:t>
            </w:r>
          </w:p>
        </w:tc>
        <w:tc>
          <w:tcPr>
            <w:tcW w:w="2525" w:type="dxa"/>
            <w:tcBorders>
              <w:top w:val="nil"/>
              <w:left w:val="nil"/>
              <w:bottom w:val="single" w:sz="8"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6 Has 7 As 36.97 Cas </w:t>
            </w:r>
          </w:p>
        </w:tc>
        <w:tc>
          <w:tcPr>
            <w:tcW w:w="1714" w:type="dxa"/>
            <w:tcBorders>
              <w:top w:val="nil"/>
              <w:left w:val="nil"/>
              <w:bottom w:val="single" w:sz="8"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60,736.97</w:t>
            </w:r>
          </w:p>
        </w:tc>
      </w:tr>
    </w:tbl>
    <w:p w:rsidR="00FB7245" w:rsidRPr="00D634A4" w:rsidRDefault="00FB7245" w:rsidP="00FB7245">
      <w:pPr>
        <w:jc w:val="center"/>
        <w:rPr>
          <w:rFonts w:ascii="Museo 500" w:hAnsi="Museo 500"/>
          <w:color w:val="000000" w:themeColor="text1"/>
          <w:sz w:val="24"/>
          <w:szCs w:val="24"/>
          <w:lang w:val="es-MX"/>
        </w:rPr>
      </w:pPr>
    </w:p>
    <w:p w:rsidR="00FB7245" w:rsidRPr="00E1407E" w:rsidRDefault="002A2500" w:rsidP="00386B07">
      <w:pPr>
        <w:numPr>
          <w:ilvl w:val="0"/>
          <w:numId w:val="38"/>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E1407E">
        <w:rPr>
          <w:rFonts w:ascii="Museo Sans 100" w:hAnsi="Museo Sans 100"/>
          <w:color w:val="000000" w:themeColor="text1"/>
          <w:sz w:val="24"/>
          <w:szCs w:val="24"/>
          <w:lang w:val="es-MX"/>
        </w:rPr>
        <w:t xml:space="preserve"> SOLARES</w:t>
      </w:r>
    </w:p>
    <w:p w:rsidR="00FB7245" w:rsidRPr="00E1407E" w:rsidRDefault="00FB7245" w:rsidP="00386B07">
      <w:pPr>
        <w:numPr>
          <w:ilvl w:val="0"/>
          <w:numId w:val="38"/>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1 IGLESIA</w:t>
      </w:r>
    </w:p>
    <w:p w:rsidR="00FB7245" w:rsidRPr="00E1407E" w:rsidRDefault="00FB7245" w:rsidP="00386B07">
      <w:pPr>
        <w:numPr>
          <w:ilvl w:val="0"/>
          <w:numId w:val="38"/>
        </w:numPr>
        <w:spacing w:after="80"/>
        <w:contextualSpacing/>
        <w:rPr>
          <w:rFonts w:ascii="Museo Sans 100" w:hAnsi="Museo Sans 100"/>
          <w:color w:val="000000" w:themeColor="text1"/>
          <w:sz w:val="24"/>
          <w:szCs w:val="24"/>
          <w:lang w:val="es-MX"/>
        </w:rPr>
      </w:pPr>
      <w:r w:rsidRPr="00E1407E">
        <w:rPr>
          <w:rFonts w:ascii="Museo Sans 100" w:hAnsi="Museo Sans 100"/>
          <w:color w:val="000000" w:themeColor="text1"/>
          <w:sz w:val="24"/>
          <w:szCs w:val="24"/>
          <w:lang w:val="es-MX"/>
        </w:rPr>
        <w:t>CALLES</w:t>
      </w:r>
    </w:p>
    <w:p w:rsidR="00FB7245" w:rsidRPr="00D634A4" w:rsidRDefault="00FB7245" w:rsidP="00FB7245">
      <w:pPr>
        <w:rPr>
          <w:rFonts w:ascii="Museo 500" w:hAnsi="Museo 500"/>
          <w:color w:val="000000" w:themeColor="text1"/>
          <w:sz w:val="24"/>
          <w:szCs w:val="24"/>
          <w:lang w:val="es-MX"/>
        </w:rPr>
      </w:pPr>
    </w:p>
    <w:tbl>
      <w:tblPr>
        <w:tblW w:w="7816" w:type="dxa"/>
        <w:jc w:val="center"/>
        <w:tblCellMar>
          <w:left w:w="70" w:type="dxa"/>
          <w:right w:w="70" w:type="dxa"/>
        </w:tblCellMar>
        <w:tblLook w:val="04A0" w:firstRow="1" w:lastRow="0" w:firstColumn="1" w:lastColumn="0" w:noHBand="0" w:noVBand="1"/>
      </w:tblPr>
      <w:tblGrid>
        <w:gridCol w:w="3597"/>
        <w:gridCol w:w="2523"/>
        <w:gridCol w:w="1696"/>
      </w:tblGrid>
      <w:tr w:rsidR="00FB7245" w:rsidRPr="00D634A4" w:rsidTr="002076C8">
        <w:trPr>
          <w:trHeight w:val="283"/>
          <w:jc w:val="center"/>
        </w:trPr>
        <w:tc>
          <w:tcPr>
            <w:tcW w:w="7816"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FB7245" w:rsidRPr="00E1407E" w:rsidRDefault="00FB7245" w:rsidP="002A2500">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EL HUASCALIO PORCION UNO MATRICULA: </w:t>
            </w:r>
            <w:r w:rsidR="002A2500">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-00000</w:t>
            </w:r>
          </w:p>
        </w:tc>
      </w:tr>
      <w:tr w:rsidR="00FB7245" w:rsidRPr="00D634A4" w:rsidTr="009E1599">
        <w:trPr>
          <w:trHeight w:val="283"/>
          <w:jc w:val="center"/>
        </w:trPr>
        <w:tc>
          <w:tcPr>
            <w:tcW w:w="3597"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DESCRIPCION</w:t>
            </w:r>
          </w:p>
        </w:tc>
        <w:tc>
          <w:tcPr>
            <w:tcW w:w="2523"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 (Has.)</w:t>
            </w:r>
          </w:p>
        </w:tc>
        <w:tc>
          <w:tcPr>
            <w:tcW w:w="1696" w:type="dxa"/>
            <w:tcBorders>
              <w:top w:val="nil"/>
              <w:left w:val="nil"/>
              <w:bottom w:val="single" w:sz="4" w:space="0" w:color="auto"/>
              <w:right w:val="single" w:sz="8" w:space="0" w:color="auto"/>
            </w:tcBorders>
            <w:shd w:val="clear" w:color="auto" w:fill="FFFFFF" w:themeFill="background1"/>
            <w:noWrap/>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AREAS(m2)</w:t>
            </w:r>
          </w:p>
        </w:tc>
      </w:tr>
      <w:tr w:rsidR="00FB7245" w:rsidRPr="00D634A4" w:rsidTr="009E1599">
        <w:trPr>
          <w:trHeight w:val="283"/>
          <w:jc w:val="center"/>
        </w:trPr>
        <w:tc>
          <w:tcPr>
            <w:tcW w:w="3597" w:type="dxa"/>
            <w:tcBorders>
              <w:top w:val="nil"/>
              <w:left w:val="single" w:sz="8" w:space="0" w:color="auto"/>
              <w:bottom w:val="single" w:sz="4" w:space="0" w:color="auto"/>
              <w:right w:val="single" w:sz="4" w:space="0" w:color="auto"/>
            </w:tcBorders>
            <w:shd w:val="clear" w:color="auto" w:fill="FFFFFF" w:themeFill="background1"/>
            <w:vAlign w:val="center"/>
            <w:hideMark/>
          </w:tcPr>
          <w:p w:rsidR="00FB7245" w:rsidRPr="00E1407E" w:rsidRDefault="00FB7245" w:rsidP="002A2500">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Asentamiento Comunitario (</w:t>
            </w:r>
            <w:r w:rsidR="002A2500">
              <w:rPr>
                <w:rFonts w:ascii="Museo Sans 100" w:eastAsia="Times New Roman" w:hAnsi="Museo Sans 100"/>
                <w:b/>
                <w:bCs/>
                <w:color w:val="000000" w:themeColor="text1"/>
              </w:rPr>
              <w:t>----</w:t>
            </w:r>
            <w:r w:rsidRPr="00E1407E">
              <w:rPr>
                <w:rFonts w:ascii="Museo Sans 100" w:eastAsia="Times New Roman" w:hAnsi="Museo Sans 100"/>
                <w:b/>
                <w:bCs/>
                <w:color w:val="000000" w:themeColor="text1"/>
              </w:rPr>
              <w:t>)</w:t>
            </w:r>
          </w:p>
        </w:tc>
        <w:tc>
          <w:tcPr>
            <w:tcW w:w="2523" w:type="dxa"/>
            <w:tcBorders>
              <w:top w:val="nil"/>
              <w:left w:val="nil"/>
              <w:bottom w:val="single" w:sz="4" w:space="0" w:color="auto"/>
              <w:right w:val="single" w:sz="4"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c>
          <w:tcPr>
            <w:tcW w:w="1696" w:type="dxa"/>
            <w:tcBorders>
              <w:top w:val="nil"/>
              <w:left w:val="nil"/>
              <w:bottom w:val="single" w:sz="4" w:space="0" w:color="auto"/>
              <w:right w:val="single" w:sz="8"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 </w:t>
            </w:r>
          </w:p>
        </w:tc>
      </w:tr>
      <w:tr w:rsidR="00FB7245" w:rsidRPr="00D634A4" w:rsidTr="009E1599">
        <w:trPr>
          <w:trHeight w:val="283"/>
          <w:jc w:val="center"/>
        </w:trPr>
        <w:tc>
          <w:tcPr>
            <w:tcW w:w="3597" w:type="dxa"/>
            <w:tcBorders>
              <w:top w:val="nil"/>
              <w:left w:val="single" w:sz="8" w:space="0" w:color="auto"/>
              <w:bottom w:val="single" w:sz="4" w:space="0" w:color="auto"/>
              <w:right w:val="single" w:sz="4" w:space="0" w:color="auto"/>
            </w:tcBorders>
            <w:shd w:val="clear" w:color="auto" w:fill="FFFFFF" w:themeFill="background1"/>
            <w:vAlign w:val="center"/>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A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3"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1 Has 24 As 75.03 Cas </w:t>
            </w:r>
          </w:p>
        </w:tc>
        <w:tc>
          <w:tcPr>
            <w:tcW w:w="1696"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12,475.03</w:t>
            </w:r>
          </w:p>
        </w:tc>
      </w:tr>
      <w:tr w:rsidR="00FB7245" w:rsidRPr="00D634A4" w:rsidTr="009E1599">
        <w:trPr>
          <w:trHeight w:val="283"/>
          <w:jc w:val="center"/>
        </w:trPr>
        <w:tc>
          <w:tcPr>
            <w:tcW w:w="3597" w:type="dxa"/>
            <w:tcBorders>
              <w:top w:val="nil"/>
              <w:left w:val="single" w:sz="8" w:space="0" w:color="auto"/>
              <w:bottom w:val="single" w:sz="4" w:space="0" w:color="auto"/>
              <w:right w:val="single" w:sz="4" w:space="0" w:color="auto"/>
            </w:tcBorders>
            <w:shd w:val="clear" w:color="auto" w:fill="FFFFFF" w:themeFill="background1"/>
            <w:vAlign w:val="center"/>
            <w:hideMark/>
          </w:tcPr>
          <w:p w:rsidR="00FB7245" w:rsidRPr="00E1407E" w:rsidRDefault="00FB7245" w:rsidP="002A2500">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POLIGONO B (</w:t>
            </w:r>
            <w:r w:rsidR="002A2500">
              <w:rPr>
                <w:rFonts w:ascii="Museo Sans 100" w:eastAsia="Times New Roman" w:hAnsi="Museo Sans 100"/>
                <w:color w:val="000000" w:themeColor="text1"/>
              </w:rPr>
              <w:t>---</w:t>
            </w:r>
            <w:r w:rsidRPr="00E1407E">
              <w:rPr>
                <w:rFonts w:ascii="Museo Sans 100" w:eastAsia="Times New Roman" w:hAnsi="Museo Sans 100"/>
                <w:color w:val="000000" w:themeColor="text1"/>
              </w:rPr>
              <w:t xml:space="preserve"> solares)</w:t>
            </w:r>
          </w:p>
        </w:tc>
        <w:tc>
          <w:tcPr>
            <w:tcW w:w="2523"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82 As 78.33 Cas </w:t>
            </w:r>
          </w:p>
        </w:tc>
        <w:tc>
          <w:tcPr>
            <w:tcW w:w="1696" w:type="dxa"/>
            <w:tcBorders>
              <w:top w:val="nil"/>
              <w:left w:val="nil"/>
              <w:bottom w:val="single" w:sz="4" w:space="0" w:color="auto"/>
              <w:right w:val="single" w:sz="8" w:space="0" w:color="auto"/>
            </w:tcBorders>
            <w:shd w:val="clear" w:color="auto" w:fill="FFFFFF" w:themeFill="background1"/>
            <w:noWrap/>
            <w:vAlign w:val="bottom"/>
            <w:hideMark/>
          </w:tcPr>
          <w:p w:rsidR="00FB7245" w:rsidRPr="00E1407E" w:rsidRDefault="00FB7245" w:rsidP="00FB7245">
            <w:pPr>
              <w:jc w:val="right"/>
              <w:rPr>
                <w:rFonts w:ascii="Museo Sans 100" w:eastAsia="Times New Roman" w:hAnsi="Museo Sans 100"/>
                <w:color w:val="000000" w:themeColor="text1"/>
              </w:rPr>
            </w:pPr>
            <w:r w:rsidRPr="00E1407E">
              <w:rPr>
                <w:rFonts w:ascii="Museo Sans 100" w:eastAsia="Times New Roman" w:hAnsi="Museo Sans 100"/>
                <w:color w:val="000000" w:themeColor="text1"/>
              </w:rPr>
              <w:t>8,278.33</w:t>
            </w:r>
          </w:p>
        </w:tc>
      </w:tr>
      <w:tr w:rsidR="00FB7245" w:rsidRPr="00D634A4" w:rsidTr="009E1599">
        <w:trPr>
          <w:trHeight w:val="283"/>
          <w:jc w:val="center"/>
        </w:trPr>
        <w:tc>
          <w:tcPr>
            <w:tcW w:w="3597" w:type="dxa"/>
            <w:tcBorders>
              <w:top w:val="nil"/>
              <w:left w:val="single" w:sz="8" w:space="0" w:color="auto"/>
              <w:bottom w:val="single" w:sz="4" w:space="0" w:color="auto"/>
              <w:right w:val="single" w:sz="4"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SUBTOTAL</w:t>
            </w:r>
          </w:p>
        </w:tc>
        <w:tc>
          <w:tcPr>
            <w:tcW w:w="2523"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2 Has 7 As 53.36 Cas </w:t>
            </w:r>
          </w:p>
        </w:tc>
        <w:tc>
          <w:tcPr>
            <w:tcW w:w="1696" w:type="dxa"/>
            <w:tcBorders>
              <w:top w:val="nil"/>
              <w:left w:val="nil"/>
              <w:bottom w:val="single" w:sz="4" w:space="0" w:color="auto"/>
              <w:right w:val="single" w:sz="8"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20,753.36</w:t>
            </w:r>
          </w:p>
        </w:tc>
      </w:tr>
      <w:tr w:rsidR="00FB7245" w:rsidRPr="00D634A4" w:rsidTr="009E1599">
        <w:trPr>
          <w:trHeight w:val="283"/>
          <w:jc w:val="center"/>
        </w:trPr>
        <w:tc>
          <w:tcPr>
            <w:tcW w:w="3597"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CALLES</w:t>
            </w:r>
          </w:p>
        </w:tc>
        <w:tc>
          <w:tcPr>
            <w:tcW w:w="25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color w:val="000000" w:themeColor="text1"/>
              </w:rPr>
            </w:pPr>
            <w:r w:rsidRPr="00E1407E">
              <w:rPr>
                <w:rFonts w:ascii="Museo Sans 100" w:eastAsia="Times New Roman" w:hAnsi="Museo Sans 100"/>
                <w:color w:val="000000" w:themeColor="text1"/>
              </w:rPr>
              <w:t xml:space="preserve">0 Has 35 As 79.47 Cas </w:t>
            </w:r>
          </w:p>
        </w:tc>
        <w:tc>
          <w:tcPr>
            <w:tcW w:w="1696" w:type="dxa"/>
            <w:tcBorders>
              <w:top w:val="single" w:sz="4" w:space="0" w:color="auto"/>
              <w:left w:val="nil"/>
              <w:bottom w:val="single" w:sz="4" w:space="0" w:color="auto"/>
              <w:right w:val="single" w:sz="8"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color w:val="000000" w:themeColor="text1"/>
              </w:rPr>
            </w:pPr>
            <w:r w:rsidRPr="00E1407E">
              <w:rPr>
                <w:rFonts w:ascii="Museo Sans 100" w:eastAsia="Times New Roman" w:hAnsi="Museo Sans 100"/>
                <w:color w:val="000000" w:themeColor="text1"/>
              </w:rPr>
              <w:t>3,579.47</w:t>
            </w:r>
          </w:p>
        </w:tc>
      </w:tr>
      <w:tr w:rsidR="00FB7245" w:rsidRPr="00D634A4" w:rsidTr="009E1599">
        <w:trPr>
          <w:trHeight w:val="283"/>
          <w:jc w:val="center"/>
        </w:trPr>
        <w:tc>
          <w:tcPr>
            <w:tcW w:w="3597" w:type="dxa"/>
            <w:tcBorders>
              <w:top w:val="nil"/>
              <w:left w:val="single" w:sz="8" w:space="0" w:color="auto"/>
              <w:bottom w:val="single" w:sz="4" w:space="0" w:color="auto"/>
              <w:right w:val="single" w:sz="4"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SUBTOTAL</w:t>
            </w:r>
          </w:p>
        </w:tc>
        <w:tc>
          <w:tcPr>
            <w:tcW w:w="2523" w:type="dxa"/>
            <w:tcBorders>
              <w:top w:val="nil"/>
              <w:left w:val="nil"/>
              <w:bottom w:val="single" w:sz="4"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0 Has 35 As 79.47 Cas </w:t>
            </w:r>
          </w:p>
        </w:tc>
        <w:tc>
          <w:tcPr>
            <w:tcW w:w="1696" w:type="dxa"/>
            <w:tcBorders>
              <w:top w:val="nil"/>
              <w:left w:val="nil"/>
              <w:bottom w:val="single" w:sz="4" w:space="0" w:color="auto"/>
              <w:right w:val="single" w:sz="8"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3,579.47</w:t>
            </w:r>
          </w:p>
        </w:tc>
      </w:tr>
      <w:tr w:rsidR="00FB7245" w:rsidRPr="00D634A4" w:rsidTr="009E1599">
        <w:trPr>
          <w:trHeight w:val="283"/>
          <w:jc w:val="center"/>
        </w:trPr>
        <w:tc>
          <w:tcPr>
            <w:tcW w:w="3597" w:type="dxa"/>
            <w:tcBorders>
              <w:top w:val="nil"/>
              <w:left w:val="single" w:sz="8" w:space="0" w:color="auto"/>
              <w:bottom w:val="single" w:sz="8" w:space="0" w:color="auto"/>
              <w:right w:val="single" w:sz="4"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AREA TOTAL DE PROYECTO</w:t>
            </w:r>
          </w:p>
        </w:tc>
        <w:tc>
          <w:tcPr>
            <w:tcW w:w="2523" w:type="dxa"/>
            <w:tcBorders>
              <w:top w:val="nil"/>
              <w:left w:val="nil"/>
              <w:bottom w:val="single" w:sz="8" w:space="0" w:color="auto"/>
              <w:right w:val="single" w:sz="4" w:space="0" w:color="auto"/>
            </w:tcBorders>
            <w:shd w:val="clear" w:color="auto" w:fill="FFFFFF" w:themeFill="background1"/>
            <w:noWrap/>
            <w:vAlign w:val="center"/>
            <w:hideMark/>
          </w:tcPr>
          <w:p w:rsidR="00FB7245" w:rsidRPr="00E1407E" w:rsidRDefault="00FB7245" w:rsidP="00FB7245">
            <w:pP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 xml:space="preserve">2 Has 43 As 32.83 Cas </w:t>
            </w:r>
          </w:p>
        </w:tc>
        <w:tc>
          <w:tcPr>
            <w:tcW w:w="1696" w:type="dxa"/>
            <w:tcBorders>
              <w:top w:val="nil"/>
              <w:left w:val="nil"/>
              <w:bottom w:val="single" w:sz="8" w:space="0" w:color="auto"/>
              <w:right w:val="single" w:sz="8" w:space="0" w:color="auto"/>
            </w:tcBorders>
            <w:shd w:val="clear" w:color="auto" w:fill="FFFFFF" w:themeFill="background1"/>
            <w:vAlign w:val="center"/>
            <w:hideMark/>
          </w:tcPr>
          <w:p w:rsidR="00FB7245" w:rsidRPr="00E1407E" w:rsidRDefault="00FB7245" w:rsidP="00FB7245">
            <w:pPr>
              <w:jc w:val="center"/>
              <w:rPr>
                <w:rFonts w:ascii="Museo Sans 100" w:eastAsia="Times New Roman" w:hAnsi="Museo Sans 100"/>
                <w:b/>
                <w:bCs/>
                <w:color w:val="000000" w:themeColor="text1"/>
              </w:rPr>
            </w:pPr>
            <w:r w:rsidRPr="00E1407E">
              <w:rPr>
                <w:rFonts w:ascii="Museo Sans 100" w:eastAsia="Times New Roman" w:hAnsi="Museo Sans 100"/>
                <w:b/>
                <w:bCs/>
                <w:color w:val="000000" w:themeColor="text1"/>
              </w:rPr>
              <w:t>24,332.83</w:t>
            </w:r>
          </w:p>
        </w:tc>
      </w:tr>
    </w:tbl>
    <w:p w:rsidR="00FB7245" w:rsidRPr="00D634A4" w:rsidRDefault="00FB7245" w:rsidP="00FB7245">
      <w:pPr>
        <w:jc w:val="center"/>
        <w:rPr>
          <w:rFonts w:ascii="Museo 500" w:hAnsi="Museo 500"/>
          <w:color w:val="000000" w:themeColor="text1"/>
          <w:sz w:val="24"/>
          <w:szCs w:val="24"/>
          <w:lang w:val="es-MX"/>
        </w:rPr>
      </w:pPr>
    </w:p>
    <w:p w:rsidR="00FB7245" w:rsidRPr="002076C8" w:rsidRDefault="002A2500" w:rsidP="00386B07">
      <w:pPr>
        <w:numPr>
          <w:ilvl w:val="0"/>
          <w:numId w:val="39"/>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2076C8">
        <w:rPr>
          <w:rFonts w:ascii="Museo Sans 100" w:hAnsi="Museo Sans 100"/>
          <w:color w:val="000000" w:themeColor="text1"/>
          <w:sz w:val="24"/>
          <w:szCs w:val="24"/>
          <w:lang w:val="es-MX"/>
        </w:rPr>
        <w:t xml:space="preserve"> SOLARES</w:t>
      </w:r>
    </w:p>
    <w:p w:rsidR="00FB7245" w:rsidRPr="002076C8" w:rsidRDefault="00FB7245" w:rsidP="00386B07">
      <w:pPr>
        <w:numPr>
          <w:ilvl w:val="0"/>
          <w:numId w:val="39"/>
        </w:numPr>
        <w:spacing w:after="80"/>
        <w:contextualSpacing/>
        <w:rPr>
          <w:rFonts w:ascii="Museo Sans 100" w:hAnsi="Museo Sans 100"/>
          <w:color w:val="000000" w:themeColor="text1"/>
          <w:sz w:val="24"/>
          <w:szCs w:val="24"/>
          <w:lang w:val="es-MX"/>
        </w:rPr>
      </w:pPr>
      <w:r w:rsidRPr="002076C8">
        <w:rPr>
          <w:rFonts w:ascii="Museo Sans 100" w:hAnsi="Museo Sans 100"/>
          <w:color w:val="000000" w:themeColor="text1"/>
          <w:sz w:val="24"/>
          <w:szCs w:val="24"/>
          <w:lang w:val="es-MX"/>
        </w:rPr>
        <w:t>CALLES</w:t>
      </w:r>
    </w:p>
    <w:p w:rsidR="00FB7245" w:rsidRDefault="00FB7245" w:rsidP="00FB7245">
      <w:pPr>
        <w:rPr>
          <w:rFonts w:ascii="Museo 500" w:hAnsi="Museo 500"/>
          <w:color w:val="000000" w:themeColor="text1"/>
          <w:sz w:val="24"/>
          <w:szCs w:val="24"/>
          <w:lang w:val="es-MX"/>
        </w:rPr>
      </w:pPr>
    </w:p>
    <w:tbl>
      <w:tblPr>
        <w:tblW w:w="7756" w:type="dxa"/>
        <w:jc w:val="center"/>
        <w:tblCellMar>
          <w:left w:w="70" w:type="dxa"/>
          <w:right w:w="70" w:type="dxa"/>
        </w:tblCellMar>
        <w:tblLook w:val="04A0" w:firstRow="1" w:lastRow="0" w:firstColumn="1" w:lastColumn="0" w:noHBand="0" w:noVBand="1"/>
      </w:tblPr>
      <w:tblGrid>
        <w:gridCol w:w="3570"/>
        <w:gridCol w:w="2503"/>
        <w:gridCol w:w="1683"/>
      </w:tblGrid>
      <w:tr w:rsidR="00FB7245" w:rsidRPr="00D634A4" w:rsidTr="002076C8">
        <w:trPr>
          <w:trHeight w:val="227"/>
          <w:jc w:val="center"/>
        </w:trPr>
        <w:tc>
          <w:tcPr>
            <w:tcW w:w="7756"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FB7245" w:rsidRPr="002076C8" w:rsidRDefault="00FB7245" w:rsidP="002A2500">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EL HUASCALIO PORCION DOS matricula:</w:t>
            </w:r>
            <w:r w:rsidR="002A2500">
              <w:rPr>
                <w:rFonts w:ascii="Museo Sans 100" w:eastAsia="Times New Roman" w:hAnsi="Museo Sans 100"/>
                <w:b/>
                <w:bCs/>
                <w:color w:val="000000" w:themeColor="text1"/>
              </w:rPr>
              <w:t>----</w:t>
            </w:r>
            <w:r w:rsidRPr="002076C8">
              <w:rPr>
                <w:rFonts w:ascii="Museo Sans 100" w:eastAsia="Times New Roman" w:hAnsi="Museo Sans 100"/>
                <w:b/>
                <w:bCs/>
                <w:color w:val="000000" w:themeColor="text1"/>
              </w:rPr>
              <w:t>-00000</w:t>
            </w:r>
          </w:p>
        </w:tc>
      </w:tr>
      <w:tr w:rsidR="00FB7245" w:rsidRPr="00D634A4" w:rsidTr="002A2500">
        <w:trPr>
          <w:trHeight w:val="227"/>
          <w:jc w:val="center"/>
        </w:trPr>
        <w:tc>
          <w:tcPr>
            <w:tcW w:w="3570"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lastRenderedPageBreak/>
              <w:t>DESCRIPCION</w:t>
            </w:r>
          </w:p>
        </w:tc>
        <w:tc>
          <w:tcPr>
            <w:tcW w:w="2503"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AREAS (Has.)</w:t>
            </w:r>
          </w:p>
        </w:tc>
        <w:tc>
          <w:tcPr>
            <w:tcW w:w="1683" w:type="dxa"/>
            <w:tcBorders>
              <w:top w:val="nil"/>
              <w:left w:val="nil"/>
              <w:bottom w:val="single" w:sz="4" w:space="0" w:color="auto"/>
              <w:right w:val="single" w:sz="8" w:space="0" w:color="auto"/>
            </w:tcBorders>
            <w:shd w:val="clear" w:color="auto" w:fill="FFFFFF" w:themeFill="background1"/>
            <w:noWrap/>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AREAS(m2)</w:t>
            </w:r>
          </w:p>
        </w:tc>
      </w:tr>
      <w:tr w:rsidR="00FB7245" w:rsidRPr="00D634A4" w:rsidTr="002A2500">
        <w:trPr>
          <w:trHeight w:val="227"/>
          <w:jc w:val="center"/>
        </w:trPr>
        <w:tc>
          <w:tcPr>
            <w:tcW w:w="3570" w:type="dxa"/>
            <w:tcBorders>
              <w:top w:val="nil"/>
              <w:left w:val="single" w:sz="8" w:space="0" w:color="auto"/>
              <w:bottom w:val="single" w:sz="4" w:space="0" w:color="auto"/>
              <w:right w:val="single" w:sz="4" w:space="0" w:color="auto"/>
            </w:tcBorders>
            <w:shd w:val="clear" w:color="auto" w:fill="FFFFFF" w:themeFill="background1"/>
            <w:vAlign w:val="center"/>
            <w:hideMark/>
          </w:tcPr>
          <w:p w:rsidR="00FB7245" w:rsidRPr="002076C8" w:rsidRDefault="00FB7245" w:rsidP="002A2500">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Asentamiento Comunitario (</w:t>
            </w:r>
            <w:r w:rsidR="002A2500">
              <w:rPr>
                <w:rFonts w:ascii="Museo Sans 100" w:eastAsia="Times New Roman" w:hAnsi="Museo Sans 100"/>
                <w:b/>
                <w:bCs/>
                <w:color w:val="000000" w:themeColor="text1"/>
              </w:rPr>
              <w:t>----</w:t>
            </w:r>
            <w:r w:rsidRPr="002076C8">
              <w:rPr>
                <w:rFonts w:ascii="Museo Sans 100" w:eastAsia="Times New Roman" w:hAnsi="Museo Sans 100"/>
                <w:b/>
                <w:bCs/>
                <w:color w:val="000000" w:themeColor="text1"/>
              </w:rPr>
              <w:t>)</w:t>
            </w:r>
          </w:p>
        </w:tc>
        <w:tc>
          <w:tcPr>
            <w:tcW w:w="2503"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 </w:t>
            </w:r>
          </w:p>
        </w:tc>
        <w:tc>
          <w:tcPr>
            <w:tcW w:w="1683" w:type="dxa"/>
            <w:tcBorders>
              <w:top w:val="nil"/>
              <w:left w:val="nil"/>
              <w:bottom w:val="single" w:sz="4" w:space="0" w:color="auto"/>
              <w:right w:val="single" w:sz="8"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 </w:t>
            </w:r>
          </w:p>
        </w:tc>
      </w:tr>
      <w:tr w:rsidR="00FB7245" w:rsidRPr="00D634A4" w:rsidTr="002A2500">
        <w:trPr>
          <w:trHeight w:val="227"/>
          <w:jc w:val="center"/>
        </w:trPr>
        <w:tc>
          <w:tcPr>
            <w:tcW w:w="3570" w:type="dxa"/>
            <w:tcBorders>
              <w:top w:val="nil"/>
              <w:left w:val="single" w:sz="8" w:space="0" w:color="auto"/>
              <w:bottom w:val="single" w:sz="4" w:space="0" w:color="auto"/>
              <w:right w:val="single" w:sz="4" w:space="0" w:color="auto"/>
            </w:tcBorders>
            <w:shd w:val="clear" w:color="auto" w:fill="FFFFFF" w:themeFill="background1"/>
            <w:vAlign w:val="center"/>
            <w:hideMark/>
          </w:tcPr>
          <w:p w:rsidR="00FB7245" w:rsidRPr="002076C8" w:rsidRDefault="00FB7245" w:rsidP="002A2500">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A (</w:t>
            </w:r>
            <w:r w:rsidR="002A2500">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503"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20 As 41.13 Cas </w:t>
            </w:r>
          </w:p>
        </w:tc>
        <w:tc>
          <w:tcPr>
            <w:tcW w:w="1683" w:type="dxa"/>
            <w:tcBorders>
              <w:top w:val="nil"/>
              <w:left w:val="nil"/>
              <w:bottom w:val="single" w:sz="4" w:space="0" w:color="auto"/>
              <w:right w:val="single" w:sz="8"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2,041.13</w:t>
            </w:r>
          </w:p>
        </w:tc>
      </w:tr>
      <w:tr w:rsidR="00FB7245" w:rsidRPr="00D634A4" w:rsidTr="002A2500">
        <w:trPr>
          <w:trHeight w:val="227"/>
          <w:jc w:val="center"/>
        </w:trPr>
        <w:tc>
          <w:tcPr>
            <w:tcW w:w="3570" w:type="dxa"/>
            <w:tcBorders>
              <w:top w:val="nil"/>
              <w:left w:val="single" w:sz="8" w:space="0" w:color="auto"/>
              <w:bottom w:val="single" w:sz="4" w:space="0" w:color="auto"/>
              <w:right w:val="single" w:sz="4" w:space="0" w:color="auto"/>
            </w:tcBorders>
            <w:shd w:val="clear" w:color="auto" w:fill="FFFFFF" w:themeFill="background1"/>
            <w:vAlign w:val="center"/>
            <w:hideMark/>
          </w:tcPr>
          <w:p w:rsidR="00FB7245" w:rsidRPr="002076C8" w:rsidRDefault="00FB7245" w:rsidP="002A2500">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B (</w:t>
            </w:r>
            <w:r w:rsidR="002A2500">
              <w:rPr>
                <w:rFonts w:ascii="Museo Sans 100" w:eastAsia="Times New Roman" w:hAnsi="Museo Sans 100"/>
                <w:color w:val="000000" w:themeColor="text1"/>
              </w:rPr>
              <w:t>---</w:t>
            </w:r>
            <w:r w:rsidRPr="002076C8">
              <w:rPr>
                <w:rFonts w:ascii="Museo Sans 100" w:eastAsia="Times New Roman" w:hAnsi="Museo Sans 100"/>
                <w:color w:val="000000" w:themeColor="text1"/>
              </w:rPr>
              <w:t>solares)</w:t>
            </w:r>
          </w:p>
        </w:tc>
        <w:tc>
          <w:tcPr>
            <w:tcW w:w="2503"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13 As 64.68 Cas </w:t>
            </w:r>
          </w:p>
        </w:tc>
        <w:tc>
          <w:tcPr>
            <w:tcW w:w="1683" w:type="dxa"/>
            <w:tcBorders>
              <w:top w:val="nil"/>
              <w:left w:val="nil"/>
              <w:bottom w:val="single" w:sz="4" w:space="0" w:color="auto"/>
              <w:right w:val="single" w:sz="8"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1,364.68</w:t>
            </w:r>
          </w:p>
        </w:tc>
      </w:tr>
      <w:tr w:rsidR="00FB7245" w:rsidRPr="00D634A4" w:rsidTr="002A2500">
        <w:trPr>
          <w:trHeight w:val="227"/>
          <w:jc w:val="center"/>
        </w:trPr>
        <w:tc>
          <w:tcPr>
            <w:tcW w:w="3570" w:type="dxa"/>
            <w:tcBorders>
              <w:top w:val="nil"/>
              <w:left w:val="single" w:sz="8"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SUBTOTAL</w:t>
            </w:r>
          </w:p>
        </w:tc>
        <w:tc>
          <w:tcPr>
            <w:tcW w:w="2503"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0 Has 34 As 5.81 Cas </w:t>
            </w:r>
          </w:p>
        </w:tc>
        <w:tc>
          <w:tcPr>
            <w:tcW w:w="1683" w:type="dxa"/>
            <w:tcBorders>
              <w:top w:val="nil"/>
              <w:left w:val="nil"/>
              <w:bottom w:val="single" w:sz="4" w:space="0" w:color="auto"/>
              <w:right w:val="single" w:sz="8" w:space="0" w:color="auto"/>
            </w:tcBorders>
            <w:shd w:val="clear" w:color="auto" w:fill="FFFFFF" w:themeFill="background1"/>
            <w:vAlign w:val="center"/>
            <w:hideMark/>
          </w:tcPr>
          <w:p w:rsidR="00FB7245" w:rsidRPr="002076C8" w:rsidRDefault="00FB7245" w:rsidP="002A2500">
            <w:pPr>
              <w:jc w:val="right"/>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3,405.81</w:t>
            </w:r>
          </w:p>
        </w:tc>
      </w:tr>
      <w:tr w:rsidR="00FB7245" w:rsidRPr="00D634A4" w:rsidTr="002A2500">
        <w:trPr>
          <w:trHeight w:val="227"/>
          <w:jc w:val="center"/>
        </w:trPr>
        <w:tc>
          <w:tcPr>
            <w:tcW w:w="3570" w:type="dxa"/>
            <w:tcBorders>
              <w:top w:val="nil"/>
              <w:left w:val="single" w:sz="8"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CALLE</w:t>
            </w:r>
          </w:p>
        </w:tc>
        <w:tc>
          <w:tcPr>
            <w:tcW w:w="2503"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1 As 34.87 Cas </w:t>
            </w:r>
          </w:p>
        </w:tc>
        <w:tc>
          <w:tcPr>
            <w:tcW w:w="1683" w:type="dxa"/>
            <w:tcBorders>
              <w:top w:val="nil"/>
              <w:left w:val="nil"/>
              <w:bottom w:val="single" w:sz="4" w:space="0" w:color="auto"/>
              <w:right w:val="single" w:sz="8" w:space="0" w:color="auto"/>
            </w:tcBorders>
            <w:shd w:val="clear" w:color="auto" w:fill="FFFFFF" w:themeFill="background1"/>
            <w:vAlign w:val="center"/>
            <w:hideMark/>
          </w:tcPr>
          <w:p w:rsidR="00FB7245" w:rsidRPr="002076C8" w:rsidRDefault="00FB7245" w:rsidP="002A2500">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134.87</w:t>
            </w:r>
          </w:p>
        </w:tc>
      </w:tr>
      <w:tr w:rsidR="00FB7245" w:rsidRPr="00D634A4" w:rsidTr="002A2500">
        <w:trPr>
          <w:trHeight w:val="227"/>
          <w:jc w:val="center"/>
        </w:trPr>
        <w:tc>
          <w:tcPr>
            <w:tcW w:w="3570" w:type="dxa"/>
            <w:tcBorders>
              <w:top w:val="nil"/>
              <w:left w:val="single" w:sz="8"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SUBTOTAL</w:t>
            </w:r>
          </w:p>
        </w:tc>
        <w:tc>
          <w:tcPr>
            <w:tcW w:w="2503"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0 Has 1 As 34.87 Cas </w:t>
            </w:r>
          </w:p>
        </w:tc>
        <w:tc>
          <w:tcPr>
            <w:tcW w:w="1683" w:type="dxa"/>
            <w:tcBorders>
              <w:top w:val="nil"/>
              <w:left w:val="nil"/>
              <w:bottom w:val="single" w:sz="4" w:space="0" w:color="auto"/>
              <w:right w:val="single" w:sz="8" w:space="0" w:color="auto"/>
            </w:tcBorders>
            <w:shd w:val="clear" w:color="auto" w:fill="FFFFFF" w:themeFill="background1"/>
            <w:vAlign w:val="center"/>
            <w:hideMark/>
          </w:tcPr>
          <w:p w:rsidR="00FB7245" w:rsidRPr="002076C8" w:rsidRDefault="00FB7245" w:rsidP="002A2500">
            <w:pPr>
              <w:jc w:val="right"/>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134.87</w:t>
            </w:r>
          </w:p>
        </w:tc>
      </w:tr>
      <w:tr w:rsidR="00FB7245" w:rsidRPr="00D634A4" w:rsidTr="002A2500">
        <w:trPr>
          <w:trHeight w:val="227"/>
          <w:jc w:val="center"/>
        </w:trPr>
        <w:tc>
          <w:tcPr>
            <w:tcW w:w="3570" w:type="dxa"/>
            <w:tcBorders>
              <w:top w:val="nil"/>
              <w:left w:val="single" w:sz="8" w:space="0" w:color="auto"/>
              <w:bottom w:val="single" w:sz="8"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 TOTAL DE PROYECTO</w:t>
            </w:r>
          </w:p>
        </w:tc>
        <w:tc>
          <w:tcPr>
            <w:tcW w:w="2503" w:type="dxa"/>
            <w:tcBorders>
              <w:top w:val="nil"/>
              <w:left w:val="nil"/>
              <w:bottom w:val="single" w:sz="8"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0 Has 35 As 40.68 Cas </w:t>
            </w:r>
          </w:p>
        </w:tc>
        <w:tc>
          <w:tcPr>
            <w:tcW w:w="1683" w:type="dxa"/>
            <w:tcBorders>
              <w:top w:val="nil"/>
              <w:left w:val="nil"/>
              <w:bottom w:val="single" w:sz="8" w:space="0" w:color="auto"/>
              <w:right w:val="single" w:sz="8" w:space="0" w:color="auto"/>
            </w:tcBorders>
            <w:shd w:val="clear" w:color="auto" w:fill="FFFFFF" w:themeFill="background1"/>
            <w:vAlign w:val="center"/>
            <w:hideMark/>
          </w:tcPr>
          <w:p w:rsidR="00FB7245" w:rsidRPr="002076C8" w:rsidRDefault="00FB7245" w:rsidP="002A2500">
            <w:pPr>
              <w:jc w:val="right"/>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3,540.68</w:t>
            </w:r>
          </w:p>
        </w:tc>
      </w:tr>
    </w:tbl>
    <w:p w:rsidR="00FB7245" w:rsidRPr="00D634A4" w:rsidRDefault="00FB7245" w:rsidP="00FB7245">
      <w:pPr>
        <w:rPr>
          <w:rFonts w:ascii="Museo 500" w:hAnsi="Museo 500"/>
          <w:color w:val="000000" w:themeColor="text1"/>
          <w:sz w:val="24"/>
          <w:szCs w:val="24"/>
          <w:lang w:val="es-MX"/>
        </w:rPr>
      </w:pPr>
    </w:p>
    <w:p w:rsidR="00FB7245" w:rsidRPr="002076C8" w:rsidRDefault="002A2500" w:rsidP="00386B07">
      <w:pPr>
        <w:numPr>
          <w:ilvl w:val="0"/>
          <w:numId w:val="57"/>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2076C8">
        <w:rPr>
          <w:rFonts w:ascii="Museo Sans 100" w:hAnsi="Museo Sans 100"/>
          <w:color w:val="000000" w:themeColor="text1"/>
          <w:sz w:val="24"/>
          <w:szCs w:val="24"/>
          <w:lang w:val="es-MX"/>
        </w:rPr>
        <w:t xml:space="preserve"> SOLARES</w:t>
      </w:r>
    </w:p>
    <w:p w:rsidR="00FB7245" w:rsidRPr="002076C8" w:rsidRDefault="00FB7245" w:rsidP="00386B07">
      <w:pPr>
        <w:numPr>
          <w:ilvl w:val="0"/>
          <w:numId w:val="57"/>
        </w:numPr>
        <w:spacing w:after="80"/>
        <w:contextualSpacing/>
        <w:rPr>
          <w:rFonts w:ascii="Museo Sans 100" w:hAnsi="Museo Sans 100"/>
          <w:color w:val="000000" w:themeColor="text1"/>
          <w:sz w:val="24"/>
          <w:szCs w:val="24"/>
          <w:lang w:val="es-MX"/>
        </w:rPr>
      </w:pPr>
      <w:r w:rsidRPr="002076C8">
        <w:rPr>
          <w:rFonts w:ascii="Museo Sans 100" w:hAnsi="Museo Sans 100"/>
          <w:color w:val="000000" w:themeColor="text1"/>
          <w:sz w:val="24"/>
          <w:szCs w:val="24"/>
          <w:lang w:val="es-MX"/>
        </w:rPr>
        <w:t>CALLES</w:t>
      </w:r>
    </w:p>
    <w:p w:rsidR="00FB7245" w:rsidRDefault="00FB7245" w:rsidP="00FB7245">
      <w:pPr>
        <w:rPr>
          <w:rFonts w:ascii="Museo 500" w:hAnsi="Museo 500"/>
          <w:color w:val="000000" w:themeColor="text1"/>
          <w:sz w:val="24"/>
          <w:szCs w:val="24"/>
          <w:lang w:val="es-MX"/>
        </w:rPr>
      </w:pPr>
    </w:p>
    <w:p w:rsidR="00627153" w:rsidRPr="00D634A4" w:rsidRDefault="00627153" w:rsidP="00FB7245">
      <w:pPr>
        <w:rPr>
          <w:rFonts w:ascii="Museo 500" w:hAnsi="Museo 500"/>
          <w:color w:val="000000" w:themeColor="text1"/>
          <w:sz w:val="24"/>
          <w:szCs w:val="24"/>
          <w:lang w:val="es-MX"/>
        </w:rPr>
      </w:pPr>
    </w:p>
    <w:tbl>
      <w:tblPr>
        <w:tblW w:w="7684" w:type="dxa"/>
        <w:jc w:val="center"/>
        <w:tblCellMar>
          <w:left w:w="70" w:type="dxa"/>
          <w:right w:w="70" w:type="dxa"/>
        </w:tblCellMar>
        <w:tblLook w:val="04A0" w:firstRow="1" w:lastRow="0" w:firstColumn="1" w:lastColumn="0" w:noHBand="0" w:noVBand="1"/>
      </w:tblPr>
      <w:tblGrid>
        <w:gridCol w:w="3526"/>
        <w:gridCol w:w="2495"/>
        <w:gridCol w:w="1663"/>
      </w:tblGrid>
      <w:tr w:rsidR="00FB7245" w:rsidRPr="00D634A4" w:rsidTr="002076C8">
        <w:trPr>
          <w:trHeight w:val="227"/>
          <w:jc w:val="center"/>
        </w:trPr>
        <w:tc>
          <w:tcPr>
            <w:tcW w:w="7684"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FB7245" w:rsidRPr="002076C8" w:rsidRDefault="00FB7245" w:rsidP="002A2500">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EL CASCO HACIENDA PORCION TRES MATRICULA: </w:t>
            </w:r>
            <w:r w:rsidR="002A2500">
              <w:rPr>
                <w:rFonts w:ascii="Museo Sans 100" w:eastAsia="Times New Roman" w:hAnsi="Museo Sans 100"/>
                <w:b/>
                <w:bCs/>
                <w:color w:val="000000" w:themeColor="text1"/>
              </w:rPr>
              <w:t>----</w:t>
            </w:r>
            <w:r w:rsidRPr="002076C8">
              <w:rPr>
                <w:rFonts w:ascii="Museo Sans 100" w:eastAsia="Times New Roman" w:hAnsi="Museo Sans 100"/>
                <w:b/>
                <w:bCs/>
                <w:color w:val="000000" w:themeColor="text1"/>
              </w:rPr>
              <w:t>-00000</w:t>
            </w:r>
          </w:p>
        </w:tc>
      </w:tr>
      <w:tr w:rsidR="00FB7245" w:rsidRPr="00D634A4" w:rsidTr="002076C8">
        <w:trPr>
          <w:trHeight w:val="227"/>
          <w:jc w:val="center"/>
        </w:trPr>
        <w:tc>
          <w:tcPr>
            <w:tcW w:w="3526"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DESCRIPCION</w:t>
            </w:r>
          </w:p>
        </w:tc>
        <w:tc>
          <w:tcPr>
            <w:tcW w:w="2495"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AREAS (Has.)</w:t>
            </w:r>
          </w:p>
        </w:tc>
        <w:tc>
          <w:tcPr>
            <w:tcW w:w="1661" w:type="dxa"/>
            <w:tcBorders>
              <w:top w:val="nil"/>
              <w:left w:val="nil"/>
              <w:bottom w:val="single" w:sz="4" w:space="0" w:color="auto"/>
              <w:right w:val="single" w:sz="8"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AREAS(m2)</w:t>
            </w:r>
          </w:p>
        </w:tc>
      </w:tr>
      <w:tr w:rsidR="00FB7245" w:rsidRPr="00D634A4" w:rsidTr="002076C8">
        <w:trPr>
          <w:trHeight w:val="227"/>
          <w:jc w:val="center"/>
        </w:trPr>
        <w:tc>
          <w:tcPr>
            <w:tcW w:w="35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2A2500">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Asentamiento Comunitario (</w:t>
            </w:r>
            <w:r w:rsidR="002A2500">
              <w:rPr>
                <w:rFonts w:ascii="Museo Sans 100" w:eastAsia="Times New Roman" w:hAnsi="Museo Sans 100"/>
                <w:b/>
                <w:bCs/>
                <w:color w:val="000000" w:themeColor="text1"/>
              </w:rPr>
              <w:t>---</w:t>
            </w:r>
            <w:r w:rsidRPr="002076C8">
              <w:rPr>
                <w:rFonts w:ascii="Museo Sans 100" w:eastAsia="Times New Roman" w:hAnsi="Museo Sans 100"/>
                <w:b/>
                <w:bCs/>
                <w:color w:val="000000" w:themeColor="text1"/>
              </w:rPr>
              <w:t>)</w:t>
            </w:r>
          </w:p>
        </w:tc>
        <w:tc>
          <w:tcPr>
            <w:tcW w:w="249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w:t>
            </w:r>
          </w:p>
        </w:tc>
        <w:tc>
          <w:tcPr>
            <w:tcW w:w="1661"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w:t>
            </w:r>
          </w:p>
        </w:tc>
      </w:tr>
      <w:tr w:rsidR="00FB7245" w:rsidRPr="00D634A4" w:rsidTr="002076C8">
        <w:trPr>
          <w:trHeight w:val="227"/>
          <w:jc w:val="center"/>
        </w:trPr>
        <w:tc>
          <w:tcPr>
            <w:tcW w:w="3526"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2A2500">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A (</w:t>
            </w:r>
            <w:r w:rsidR="002A2500">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495"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33 As 21.93 Cas </w:t>
            </w:r>
          </w:p>
        </w:tc>
        <w:tc>
          <w:tcPr>
            <w:tcW w:w="1661" w:type="dxa"/>
            <w:tcBorders>
              <w:top w:val="nil"/>
              <w:left w:val="nil"/>
              <w:bottom w:val="single" w:sz="4" w:space="0" w:color="auto"/>
              <w:right w:val="single" w:sz="8"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3,321.93</w:t>
            </w:r>
          </w:p>
        </w:tc>
      </w:tr>
      <w:tr w:rsidR="00FB7245" w:rsidRPr="00D634A4" w:rsidTr="002076C8">
        <w:trPr>
          <w:trHeight w:val="227"/>
          <w:jc w:val="center"/>
        </w:trPr>
        <w:tc>
          <w:tcPr>
            <w:tcW w:w="3526"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SUBTOTAL</w:t>
            </w:r>
          </w:p>
        </w:tc>
        <w:tc>
          <w:tcPr>
            <w:tcW w:w="2495"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0 Has 33 As 21.93 Cas </w:t>
            </w:r>
          </w:p>
        </w:tc>
        <w:tc>
          <w:tcPr>
            <w:tcW w:w="1661" w:type="dxa"/>
            <w:tcBorders>
              <w:top w:val="nil"/>
              <w:left w:val="nil"/>
              <w:bottom w:val="single" w:sz="4" w:space="0" w:color="auto"/>
              <w:right w:val="single" w:sz="8"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3,321.93</w:t>
            </w:r>
          </w:p>
        </w:tc>
      </w:tr>
      <w:tr w:rsidR="00FB7245" w:rsidRPr="00D634A4" w:rsidTr="002076C8">
        <w:trPr>
          <w:trHeight w:val="227"/>
          <w:jc w:val="center"/>
        </w:trPr>
        <w:tc>
          <w:tcPr>
            <w:tcW w:w="3526"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CALLE</w:t>
            </w:r>
          </w:p>
        </w:tc>
        <w:tc>
          <w:tcPr>
            <w:tcW w:w="2495"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2 As 3.66 Cas </w:t>
            </w:r>
          </w:p>
        </w:tc>
        <w:tc>
          <w:tcPr>
            <w:tcW w:w="1661" w:type="dxa"/>
            <w:tcBorders>
              <w:top w:val="nil"/>
              <w:left w:val="nil"/>
              <w:bottom w:val="single" w:sz="4" w:space="0" w:color="auto"/>
              <w:right w:val="single" w:sz="8"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203.66</w:t>
            </w:r>
          </w:p>
        </w:tc>
      </w:tr>
      <w:tr w:rsidR="00FB7245" w:rsidRPr="00D634A4" w:rsidTr="002076C8">
        <w:trPr>
          <w:trHeight w:val="227"/>
          <w:jc w:val="center"/>
        </w:trPr>
        <w:tc>
          <w:tcPr>
            <w:tcW w:w="3526"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SUBTOTAL</w:t>
            </w:r>
          </w:p>
        </w:tc>
        <w:tc>
          <w:tcPr>
            <w:tcW w:w="2495"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0 Has 2 As 3.66 Cas </w:t>
            </w:r>
          </w:p>
        </w:tc>
        <w:tc>
          <w:tcPr>
            <w:tcW w:w="1661" w:type="dxa"/>
            <w:tcBorders>
              <w:top w:val="nil"/>
              <w:left w:val="nil"/>
              <w:bottom w:val="single" w:sz="4" w:space="0" w:color="auto"/>
              <w:right w:val="single" w:sz="8"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203.66</w:t>
            </w:r>
          </w:p>
        </w:tc>
      </w:tr>
      <w:tr w:rsidR="00FB7245" w:rsidRPr="00D634A4" w:rsidTr="002076C8">
        <w:trPr>
          <w:trHeight w:val="227"/>
          <w:jc w:val="center"/>
        </w:trPr>
        <w:tc>
          <w:tcPr>
            <w:tcW w:w="3526" w:type="dxa"/>
            <w:tcBorders>
              <w:top w:val="nil"/>
              <w:left w:val="single" w:sz="8" w:space="0" w:color="auto"/>
              <w:bottom w:val="single" w:sz="8"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 TOTAL DE PROYECTO</w:t>
            </w:r>
          </w:p>
        </w:tc>
        <w:tc>
          <w:tcPr>
            <w:tcW w:w="2495" w:type="dxa"/>
            <w:tcBorders>
              <w:top w:val="nil"/>
              <w:left w:val="nil"/>
              <w:bottom w:val="single" w:sz="8"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0 Has 35 As 25.59 Cas </w:t>
            </w:r>
          </w:p>
        </w:tc>
        <w:tc>
          <w:tcPr>
            <w:tcW w:w="1661" w:type="dxa"/>
            <w:tcBorders>
              <w:top w:val="nil"/>
              <w:left w:val="nil"/>
              <w:bottom w:val="single" w:sz="8" w:space="0" w:color="auto"/>
              <w:right w:val="single" w:sz="8"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3,525.59</w:t>
            </w:r>
          </w:p>
        </w:tc>
      </w:tr>
    </w:tbl>
    <w:p w:rsidR="00FB7245" w:rsidRPr="00D634A4" w:rsidRDefault="00FB7245" w:rsidP="00FB7245">
      <w:pPr>
        <w:jc w:val="center"/>
        <w:rPr>
          <w:rFonts w:ascii="Museo 500" w:hAnsi="Museo 500"/>
          <w:color w:val="000000" w:themeColor="text1"/>
          <w:sz w:val="24"/>
          <w:szCs w:val="24"/>
          <w:lang w:val="es-MX"/>
        </w:rPr>
      </w:pPr>
    </w:p>
    <w:p w:rsidR="00FB7245" w:rsidRPr="002076C8" w:rsidRDefault="002A2500" w:rsidP="00386B07">
      <w:pPr>
        <w:numPr>
          <w:ilvl w:val="0"/>
          <w:numId w:val="40"/>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2076C8">
        <w:rPr>
          <w:rFonts w:ascii="Museo Sans 100" w:hAnsi="Museo Sans 100"/>
          <w:color w:val="000000" w:themeColor="text1"/>
          <w:sz w:val="24"/>
          <w:szCs w:val="24"/>
          <w:lang w:val="es-MX"/>
        </w:rPr>
        <w:t xml:space="preserve"> SOLARES</w:t>
      </w:r>
    </w:p>
    <w:p w:rsidR="00FB7245" w:rsidRPr="002076C8" w:rsidRDefault="00FB7245" w:rsidP="00386B07">
      <w:pPr>
        <w:numPr>
          <w:ilvl w:val="0"/>
          <w:numId w:val="40"/>
        </w:numPr>
        <w:spacing w:after="80"/>
        <w:contextualSpacing/>
        <w:rPr>
          <w:rFonts w:ascii="Museo Sans 100" w:hAnsi="Museo Sans 100"/>
          <w:color w:val="000000" w:themeColor="text1"/>
          <w:sz w:val="24"/>
          <w:szCs w:val="24"/>
          <w:lang w:val="es-MX"/>
        </w:rPr>
      </w:pPr>
      <w:r w:rsidRPr="002076C8">
        <w:rPr>
          <w:rFonts w:ascii="Museo Sans 100" w:hAnsi="Museo Sans 100"/>
          <w:color w:val="000000" w:themeColor="text1"/>
          <w:sz w:val="24"/>
          <w:szCs w:val="24"/>
          <w:lang w:val="es-MX"/>
        </w:rPr>
        <w:t>CALLES</w:t>
      </w:r>
    </w:p>
    <w:p w:rsidR="00FB7245" w:rsidRDefault="00FB7245" w:rsidP="00FB7245">
      <w:pPr>
        <w:jc w:val="center"/>
        <w:rPr>
          <w:rFonts w:ascii="Museo 500" w:hAnsi="Museo 500"/>
          <w:color w:val="000000" w:themeColor="text1"/>
          <w:sz w:val="24"/>
          <w:szCs w:val="24"/>
          <w:lang w:val="es-MX"/>
        </w:rPr>
      </w:pPr>
    </w:p>
    <w:p w:rsidR="00627153" w:rsidRPr="00D634A4" w:rsidRDefault="00627153" w:rsidP="00FB7245">
      <w:pPr>
        <w:jc w:val="center"/>
        <w:rPr>
          <w:rFonts w:ascii="Museo 500" w:hAnsi="Museo 500"/>
          <w:color w:val="000000" w:themeColor="text1"/>
          <w:sz w:val="24"/>
          <w:szCs w:val="24"/>
          <w:lang w:val="es-MX"/>
        </w:rPr>
      </w:pPr>
    </w:p>
    <w:tbl>
      <w:tblPr>
        <w:tblW w:w="7637" w:type="dxa"/>
        <w:jc w:val="center"/>
        <w:tblCellMar>
          <w:left w:w="70" w:type="dxa"/>
          <w:right w:w="70" w:type="dxa"/>
        </w:tblCellMar>
        <w:tblLook w:val="04A0" w:firstRow="1" w:lastRow="0" w:firstColumn="1" w:lastColumn="0" w:noHBand="0" w:noVBand="1"/>
      </w:tblPr>
      <w:tblGrid>
        <w:gridCol w:w="3504"/>
        <w:gridCol w:w="2480"/>
        <w:gridCol w:w="1653"/>
      </w:tblGrid>
      <w:tr w:rsidR="00FB7245" w:rsidRPr="00D634A4" w:rsidTr="002076C8">
        <w:trPr>
          <w:trHeight w:val="230"/>
          <w:jc w:val="center"/>
        </w:trPr>
        <w:tc>
          <w:tcPr>
            <w:tcW w:w="7637"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EL CASCO HACIENDA PORCION CUATRO,</w:t>
            </w:r>
          </w:p>
          <w:p w:rsidR="00FB7245" w:rsidRPr="002076C8" w:rsidRDefault="00FB7245" w:rsidP="002A2500">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MATRICULA </w:t>
            </w:r>
            <w:r w:rsidR="002A2500">
              <w:rPr>
                <w:rFonts w:ascii="Museo Sans 100" w:eastAsia="Times New Roman" w:hAnsi="Museo Sans 100"/>
                <w:b/>
                <w:bCs/>
                <w:color w:val="000000" w:themeColor="text1"/>
              </w:rPr>
              <w:t>----</w:t>
            </w:r>
            <w:r w:rsidRPr="002076C8">
              <w:rPr>
                <w:rFonts w:ascii="Museo Sans 100" w:eastAsia="Times New Roman" w:hAnsi="Museo Sans 100"/>
                <w:b/>
                <w:bCs/>
                <w:color w:val="000000" w:themeColor="text1"/>
              </w:rPr>
              <w:t>-00000</w:t>
            </w:r>
          </w:p>
        </w:tc>
      </w:tr>
      <w:tr w:rsidR="00FB7245" w:rsidRPr="00D634A4" w:rsidTr="002076C8">
        <w:trPr>
          <w:trHeight w:val="230"/>
          <w:jc w:val="center"/>
        </w:trPr>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DESCRIPCION</w:t>
            </w:r>
          </w:p>
        </w:tc>
        <w:tc>
          <w:tcPr>
            <w:tcW w:w="24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AREAS (Has.)</w:t>
            </w:r>
          </w:p>
        </w:tc>
        <w:tc>
          <w:tcPr>
            <w:tcW w:w="165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AREAS(m2)</w:t>
            </w:r>
          </w:p>
        </w:tc>
      </w:tr>
      <w:tr w:rsidR="00FB7245" w:rsidRPr="00D634A4" w:rsidTr="002076C8">
        <w:trPr>
          <w:trHeight w:val="23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2A2500">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Asentamiento Comunitario (</w:t>
            </w:r>
            <w:r w:rsidR="002A2500">
              <w:rPr>
                <w:rFonts w:ascii="Museo Sans 100" w:eastAsia="Times New Roman" w:hAnsi="Museo Sans 100"/>
                <w:b/>
                <w:bCs/>
                <w:color w:val="000000" w:themeColor="text1"/>
              </w:rPr>
              <w:t>----</w:t>
            </w:r>
            <w:r w:rsidRPr="002076C8">
              <w:rPr>
                <w:rFonts w:ascii="Museo Sans 100" w:eastAsia="Times New Roman" w:hAnsi="Museo Sans 100"/>
                <w:b/>
                <w:bCs/>
                <w:color w:val="000000" w:themeColor="text1"/>
              </w:rPr>
              <w:t>)</w:t>
            </w:r>
          </w:p>
        </w:tc>
        <w:tc>
          <w:tcPr>
            <w:tcW w:w="2480"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w:t>
            </w:r>
          </w:p>
        </w:tc>
        <w:tc>
          <w:tcPr>
            <w:tcW w:w="1652"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w:t>
            </w:r>
          </w:p>
        </w:tc>
      </w:tr>
      <w:tr w:rsidR="00FB7245" w:rsidRPr="00D634A4" w:rsidTr="002076C8">
        <w:trPr>
          <w:trHeight w:val="23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2A2500">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A (</w:t>
            </w:r>
            <w:r w:rsidR="002A2500">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48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69 As 84.01 Cas </w:t>
            </w:r>
          </w:p>
        </w:tc>
        <w:tc>
          <w:tcPr>
            <w:tcW w:w="1652"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6,984.01</w:t>
            </w:r>
          </w:p>
        </w:tc>
      </w:tr>
      <w:tr w:rsidR="00FB7245" w:rsidRPr="00D634A4" w:rsidTr="002076C8">
        <w:trPr>
          <w:trHeight w:val="23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SUBTOTAL</w:t>
            </w:r>
          </w:p>
        </w:tc>
        <w:tc>
          <w:tcPr>
            <w:tcW w:w="248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0 Has 69 As 84.01 Cas </w:t>
            </w:r>
          </w:p>
        </w:tc>
        <w:tc>
          <w:tcPr>
            <w:tcW w:w="1652"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6,984.01</w:t>
            </w:r>
          </w:p>
        </w:tc>
      </w:tr>
      <w:tr w:rsidR="00FB7245" w:rsidRPr="00D634A4" w:rsidTr="002076C8">
        <w:trPr>
          <w:trHeight w:val="23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 TOTAL DE PROYECTO</w:t>
            </w:r>
          </w:p>
        </w:tc>
        <w:tc>
          <w:tcPr>
            <w:tcW w:w="248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0 Has 69 As 84.01 Cas </w:t>
            </w:r>
          </w:p>
        </w:tc>
        <w:tc>
          <w:tcPr>
            <w:tcW w:w="1652"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6,984.01</w:t>
            </w:r>
          </w:p>
        </w:tc>
      </w:tr>
    </w:tbl>
    <w:p w:rsidR="00FB7245" w:rsidRPr="00D634A4" w:rsidRDefault="00FB7245" w:rsidP="00FB7245">
      <w:pPr>
        <w:spacing w:after="80"/>
        <w:ind w:left="2130"/>
        <w:contextualSpacing/>
        <w:rPr>
          <w:rFonts w:ascii="Museo 500" w:hAnsi="Museo 500"/>
          <w:color w:val="000000" w:themeColor="text1"/>
          <w:sz w:val="24"/>
          <w:szCs w:val="24"/>
          <w:lang w:val="es-MX"/>
        </w:rPr>
      </w:pPr>
    </w:p>
    <w:p w:rsidR="00FB7245" w:rsidRPr="002076C8" w:rsidRDefault="002A2500" w:rsidP="00386B07">
      <w:pPr>
        <w:numPr>
          <w:ilvl w:val="0"/>
          <w:numId w:val="41"/>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2076C8">
        <w:rPr>
          <w:rFonts w:ascii="Museo Sans 100" w:hAnsi="Museo Sans 100"/>
          <w:color w:val="000000" w:themeColor="text1"/>
          <w:sz w:val="24"/>
          <w:szCs w:val="24"/>
          <w:lang w:val="es-MX"/>
        </w:rPr>
        <w:t xml:space="preserve"> SOLARES </w:t>
      </w:r>
    </w:p>
    <w:p w:rsidR="00FB7245" w:rsidRDefault="00FB7245" w:rsidP="00FB7245">
      <w:pPr>
        <w:rPr>
          <w:rFonts w:ascii="Museo Sans 100" w:hAnsi="Museo Sans 100"/>
          <w:color w:val="000000" w:themeColor="text1"/>
          <w:sz w:val="24"/>
          <w:szCs w:val="24"/>
          <w:lang w:val="es-MX"/>
        </w:rPr>
      </w:pPr>
    </w:p>
    <w:tbl>
      <w:tblPr>
        <w:tblW w:w="7726" w:type="dxa"/>
        <w:jc w:val="center"/>
        <w:tblCellMar>
          <w:left w:w="70" w:type="dxa"/>
          <w:right w:w="70" w:type="dxa"/>
        </w:tblCellMar>
        <w:tblLook w:val="04A0" w:firstRow="1" w:lastRow="0" w:firstColumn="1" w:lastColumn="0" w:noHBand="0" w:noVBand="1"/>
      </w:tblPr>
      <w:tblGrid>
        <w:gridCol w:w="3556"/>
        <w:gridCol w:w="2494"/>
        <w:gridCol w:w="1676"/>
      </w:tblGrid>
      <w:tr w:rsidR="00FB7245" w:rsidRPr="00D634A4" w:rsidTr="002076C8">
        <w:trPr>
          <w:trHeight w:val="227"/>
          <w:jc w:val="center"/>
        </w:trPr>
        <w:tc>
          <w:tcPr>
            <w:tcW w:w="772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2A2500">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EL INGENIO MATRICULA </w:t>
            </w:r>
            <w:r w:rsidR="002A2500">
              <w:rPr>
                <w:rFonts w:ascii="Museo Sans 100" w:eastAsia="Times New Roman" w:hAnsi="Museo Sans 100"/>
                <w:b/>
                <w:bCs/>
                <w:color w:val="000000" w:themeColor="text1"/>
              </w:rPr>
              <w:t>----</w:t>
            </w:r>
            <w:r w:rsidRPr="002076C8">
              <w:rPr>
                <w:rFonts w:ascii="Museo Sans 100" w:eastAsia="Times New Roman" w:hAnsi="Museo Sans 100"/>
                <w:b/>
                <w:bCs/>
                <w:color w:val="000000" w:themeColor="text1"/>
              </w:rPr>
              <w:t xml:space="preserve">-00000 </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DESCRIPCION</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AREAS (Has.)</w:t>
            </w:r>
          </w:p>
        </w:tc>
        <w:tc>
          <w:tcPr>
            <w:tcW w:w="1676"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AREAS(m2)</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2A2500">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Asentamiento Comunitario (</w:t>
            </w:r>
            <w:r w:rsidR="002A2500">
              <w:rPr>
                <w:rFonts w:ascii="Museo Sans 100" w:eastAsia="Times New Roman" w:hAnsi="Museo Sans 100"/>
                <w:b/>
                <w:bCs/>
                <w:color w:val="000000" w:themeColor="text1"/>
              </w:rPr>
              <w:t>---</w:t>
            </w:r>
            <w:r w:rsidRPr="002076C8">
              <w:rPr>
                <w:rFonts w:ascii="Museo Sans 100" w:eastAsia="Times New Roman" w:hAnsi="Museo Sans 100"/>
                <w:b/>
                <w:bCs/>
                <w:color w:val="000000" w:themeColor="text1"/>
              </w:rPr>
              <w:t>)</w:t>
            </w:r>
          </w:p>
        </w:tc>
        <w:tc>
          <w:tcPr>
            <w:tcW w:w="2494"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 </w:t>
            </w:r>
          </w:p>
        </w:tc>
        <w:tc>
          <w:tcPr>
            <w:tcW w:w="1676"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 </w:t>
            </w:r>
          </w:p>
        </w:tc>
      </w:tr>
      <w:tr w:rsidR="00FB7245" w:rsidRPr="00D634A4" w:rsidTr="009E1599">
        <w:trPr>
          <w:trHeight w:val="227"/>
          <w:jc w:val="center"/>
        </w:trPr>
        <w:tc>
          <w:tcPr>
            <w:tcW w:w="3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2A2500">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A (</w:t>
            </w:r>
            <w:r w:rsidR="002A2500">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26 As 25.55 Cas </w:t>
            </w:r>
          </w:p>
        </w:tc>
        <w:tc>
          <w:tcPr>
            <w:tcW w:w="16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2,625.55</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2A2500">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B (</w:t>
            </w:r>
            <w:r w:rsidR="002A2500">
              <w:rPr>
                <w:rFonts w:ascii="Museo Sans 100" w:eastAsia="Times New Roman" w:hAnsi="Museo Sans 100"/>
                <w:color w:val="000000" w:themeColor="text1"/>
              </w:rPr>
              <w:t>----</w:t>
            </w:r>
            <w:r w:rsidRPr="002076C8">
              <w:rPr>
                <w:rFonts w:ascii="Museo Sans 100" w:eastAsia="Times New Roman" w:hAnsi="Museo Sans 100"/>
                <w:color w:val="000000" w:themeColor="text1"/>
              </w:rPr>
              <w:t>solares)</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11 As 34.01 Cas </w:t>
            </w:r>
          </w:p>
        </w:tc>
        <w:tc>
          <w:tcPr>
            <w:tcW w:w="1676"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1,134.01</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2A2500">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C (</w:t>
            </w:r>
            <w:r w:rsidR="002A2500">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18 As 10.97 Cas </w:t>
            </w:r>
          </w:p>
        </w:tc>
        <w:tc>
          <w:tcPr>
            <w:tcW w:w="1676"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1,810.97</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2A2500">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D (</w:t>
            </w:r>
            <w:r w:rsidR="002A2500">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36 As 98.61 Cas </w:t>
            </w:r>
          </w:p>
        </w:tc>
        <w:tc>
          <w:tcPr>
            <w:tcW w:w="1676"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3,698.61</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2A2500">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E (</w:t>
            </w:r>
            <w:r w:rsidR="002A2500">
              <w:rPr>
                <w:rFonts w:ascii="Museo Sans 100" w:eastAsia="Times New Roman" w:hAnsi="Museo Sans 100"/>
                <w:color w:val="000000" w:themeColor="text1"/>
              </w:rPr>
              <w:t>----</w:t>
            </w:r>
            <w:r w:rsidRPr="002076C8">
              <w:rPr>
                <w:rFonts w:ascii="Museo Sans 100" w:eastAsia="Times New Roman" w:hAnsi="Museo Sans 100"/>
                <w:color w:val="000000" w:themeColor="text1"/>
              </w:rPr>
              <w:t>solares)</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26 As 73.95 Cas </w:t>
            </w:r>
          </w:p>
        </w:tc>
        <w:tc>
          <w:tcPr>
            <w:tcW w:w="1676"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2,673.95</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2A2500">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F (</w:t>
            </w:r>
            <w:r w:rsidR="002A2500">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32 As 48.07 Cas </w:t>
            </w:r>
          </w:p>
        </w:tc>
        <w:tc>
          <w:tcPr>
            <w:tcW w:w="1676"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3,248.07</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2A2500">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G (</w:t>
            </w:r>
            <w:r w:rsidR="002A2500">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62 As 80.98 Cas </w:t>
            </w:r>
          </w:p>
        </w:tc>
        <w:tc>
          <w:tcPr>
            <w:tcW w:w="1676"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6,280.98</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2A2500">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lastRenderedPageBreak/>
              <w:t>POLIGONO H (</w:t>
            </w:r>
            <w:r w:rsidR="002A2500">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22 As 73.13 Cas </w:t>
            </w:r>
          </w:p>
        </w:tc>
        <w:tc>
          <w:tcPr>
            <w:tcW w:w="1676"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2,273.13</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2A2500">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I (</w:t>
            </w:r>
            <w:r w:rsidR="002A2500">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2 As 4.36 Cas </w:t>
            </w:r>
          </w:p>
        </w:tc>
        <w:tc>
          <w:tcPr>
            <w:tcW w:w="1676"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204.36</w:t>
            </w:r>
          </w:p>
        </w:tc>
      </w:tr>
      <w:tr w:rsidR="00FB7245" w:rsidRPr="00D634A4" w:rsidTr="009E1599">
        <w:trPr>
          <w:trHeight w:val="227"/>
          <w:jc w:val="center"/>
        </w:trPr>
        <w:tc>
          <w:tcPr>
            <w:tcW w:w="3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2076C8" w:rsidRDefault="00FB7245" w:rsidP="002A2500">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J (</w:t>
            </w:r>
            <w:r w:rsidR="002A2500">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25 As 60.23 Cas </w:t>
            </w:r>
          </w:p>
        </w:tc>
        <w:tc>
          <w:tcPr>
            <w:tcW w:w="16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2,560.23</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076C8" w:rsidRDefault="00FB7245" w:rsidP="002A2500">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K (</w:t>
            </w:r>
            <w:r w:rsidR="002A2500">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22 As 85.55 Cas </w:t>
            </w:r>
          </w:p>
        </w:tc>
        <w:tc>
          <w:tcPr>
            <w:tcW w:w="1676"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2,285.55</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076C8" w:rsidRDefault="00FB7245" w:rsidP="002A2500">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L (</w:t>
            </w:r>
            <w:r w:rsidR="002A2500">
              <w:rPr>
                <w:rFonts w:ascii="Museo Sans 100" w:eastAsia="Times New Roman" w:hAnsi="Museo Sans 100"/>
                <w:color w:val="000000" w:themeColor="text1"/>
              </w:rPr>
              <w:t>---</w:t>
            </w:r>
            <w:r w:rsidRPr="002076C8">
              <w:rPr>
                <w:rFonts w:ascii="Museo Sans 100" w:eastAsia="Times New Roman" w:hAnsi="Museo Sans 100"/>
                <w:color w:val="000000" w:themeColor="text1"/>
              </w:rPr>
              <w:t>solares)</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22 As 44.46 Cas </w:t>
            </w:r>
          </w:p>
        </w:tc>
        <w:tc>
          <w:tcPr>
            <w:tcW w:w="1676"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2,244.46</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SUBTOTAL</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3 Has 10 As 39.87 Cas </w:t>
            </w:r>
          </w:p>
        </w:tc>
        <w:tc>
          <w:tcPr>
            <w:tcW w:w="1676"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31,039.87</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Áreas Complementarias: (12)</w:t>
            </w:r>
          </w:p>
        </w:tc>
        <w:tc>
          <w:tcPr>
            <w:tcW w:w="2494"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 </w:t>
            </w:r>
          </w:p>
        </w:tc>
        <w:tc>
          <w:tcPr>
            <w:tcW w:w="1676"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 </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IGLESIA</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1 As 93.66 Cas </w:t>
            </w:r>
          </w:p>
        </w:tc>
        <w:tc>
          <w:tcPr>
            <w:tcW w:w="1676"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193.66</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AREA DE COOPERATIVA 1</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0 As 58.41 Cas </w:t>
            </w:r>
          </w:p>
        </w:tc>
        <w:tc>
          <w:tcPr>
            <w:tcW w:w="1676"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58.41</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AREA DE COOPERATIVA 2</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0 As 17.45 Cas </w:t>
            </w:r>
          </w:p>
        </w:tc>
        <w:tc>
          <w:tcPr>
            <w:tcW w:w="1676"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17.45</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CANALETA 1</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2 As 23.7 Cas </w:t>
            </w:r>
          </w:p>
        </w:tc>
        <w:tc>
          <w:tcPr>
            <w:tcW w:w="1676"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223.70</w:t>
            </w:r>
          </w:p>
        </w:tc>
      </w:tr>
      <w:tr w:rsidR="00FB7245" w:rsidRPr="00D634A4" w:rsidTr="009E1599">
        <w:trPr>
          <w:trHeight w:val="227"/>
          <w:jc w:val="center"/>
        </w:trPr>
        <w:tc>
          <w:tcPr>
            <w:tcW w:w="3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CANALETA 2</w:t>
            </w:r>
          </w:p>
        </w:tc>
        <w:tc>
          <w:tcPr>
            <w:tcW w:w="2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3 As 45.23 Cas </w:t>
            </w:r>
          </w:p>
        </w:tc>
        <w:tc>
          <w:tcPr>
            <w:tcW w:w="1676" w:type="dxa"/>
            <w:tcBorders>
              <w:top w:val="single" w:sz="4" w:space="0" w:color="auto"/>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345.23</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CANALETA 3</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0 As 8.25 Cas </w:t>
            </w:r>
          </w:p>
        </w:tc>
        <w:tc>
          <w:tcPr>
            <w:tcW w:w="1676"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8.25</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ZONA DE PROTECCION 1</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1 As 52.26 Cas </w:t>
            </w:r>
          </w:p>
        </w:tc>
        <w:tc>
          <w:tcPr>
            <w:tcW w:w="1676"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152.26</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ZONA DE PROTECCION 2</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1 As 55.24 Cas </w:t>
            </w:r>
          </w:p>
        </w:tc>
        <w:tc>
          <w:tcPr>
            <w:tcW w:w="1676"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155.24</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ZONA DE PROTECCION 3</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1 As 72.88 Cas </w:t>
            </w:r>
          </w:p>
        </w:tc>
        <w:tc>
          <w:tcPr>
            <w:tcW w:w="1676"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172.88</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ZONA DE PROTECCION 4</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1 As 17.53 Cas </w:t>
            </w:r>
          </w:p>
        </w:tc>
        <w:tc>
          <w:tcPr>
            <w:tcW w:w="1676"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117.53</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ZONA DE PROTECCION 5</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0 As 8.52 Cas </w:t>
            </w:r>
          </w:p>
        </w:tc>
        <w:tc>
          <w:tcPr>
            <w:tcW w:w="1676"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8.52</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ZONA DE PROTECCION 6</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0 As 16.25 Cas </w:t>
            </w:r>
          </w:p>
        </w:tc>
        <w:tc>
          <w:tcPr>
            <w:tcW w:w="1676"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16.25</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SUBTOTAL</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0 Has 14 As 69.38 Cas </w:t>
            </w:r>
          </w:p>
        </w:tc>
        <w:tc>
          <w:tcPr>
            <w:tcW w:w="1676"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1,469.38</w:t>
            </w:r>
          </w:p>
        </w:tc>
      </w:tr>
      <w:tr w:rsidR="00FB7245" w:rsidRPr="00D634A4" w:rsidTr="009E1599">
        <w:trPr>
          <w:trHeight w:val="227"/>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CALLES</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43 As 5.45 Cas </w:t>
            </w:r>
          </w:p>
        </w:tc>
        <w:tc>
          <w:tcPr>
            <w:tcW w:w="1676"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4,305.45</w:t>
            </w:r>
          </w:p>
        </w:tc>
      </w:tr>
      <w:tr w:rsidR="00FB7245" w:rsidRPr="00D634A4" w:rsidTr="009E1599">
        <w:trPr>
          <w:trHeight w:val="299"/>
          <w:jc w:val="center"/>
        </w:trPr>
        <w:tc>
          <w:tcPr>
            <w:tcW w:w="355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 TOTAL DE PROYECTO</w:t>
            </w:r>
          </w:p>
        </w:tc>
        <w:tc>
          <w:tcPr>
            <w:tcW w:w="2494"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3 Has 68 As 14.7 Cas </w:t>
            </w:r>
          </w:p>
        </w:tc>
        <w:tc>
          <w:tcPr>
            <w:tcW w:w="1676"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36,814.70</w:t>
            </w:r>
          </w:p>
        </w:tc>
      </w:tr>
    </w:tbl>
    <w:p w:rsidR="00FB7245" w:rsidRPr="00D634A4" w:rsidRDefault="00FB7245" w:rsidP="00FB7245">
      <w:pPr>
        <w:spacing w:after="80"/>
        <w:ind w:left="2130"/>
        <w:contextualSpacing/>
        <w:rPr>
          <w:rFonts w:ascii="Museo 500" w:hAnsi="Museo 500"/>
          <w:color w:val="000000" w:themeColor="text1"/>
          <w:sz w:val="24"/>
          <w:szCs w:val="24"/>
          <w:lang w:val="es-MX"/>
        </w:rPr>
      </w:pPr>
    </w:p>
    <w:p w:rsidR="00FB7245" w:rsidRPr="002076C8" w:rsidRDefault="002A2500" w:rsidP="00386B07">
      <w:pPr>
        <w:numPr>
          <w:ilvl w:val="0"/>
          <w:numId w:val="41"/>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2076C8">
        <w:rPr>
          <w:rFonts w:ascii="Museo Sans 100" w:hAnsi="Museo Sans 100"/>
          <w:color w:val="000000" w:themeColor="text1"/>
          <w:sz w:val="24"/>
          <w:szCs w:val="24"/>
          <w:lang w:val="es-MX"/>
        </w:rPr>
        <w:t xml:space="preserve"> SOLARES</w:t>
      </w:r>
    </w:p>
    <w:p w:rsidR="00FB7245" w:rsidRPr="002076C8" w:rsidRDefault="00FB7245" w:rsidP="00386B07">
      <w:pPr>
        <w:numPr>
          <w:ilvl w:val="0"/>
          <w:numId w:val="41"/>
        </w:numPr>
        <w:spacing w:after="80"/>
        <w:contextualSpacing/>
        <w:rPr>
          <w:rFonts w:ascii="Museo Sans 100" w:hAnsi="Museo Sans 100"/>
          <w:color w:val="000000" w:themeColor="text1"/>
          <w:sz w:val="24"/>
          <w:szCs w:val="24"/>
          <w:lang w:val="es-MX"/>
        </w:rPr>
      </w:pPr>
      <w:r w:rsidRPr="002076C8">
        <w:rPr>
          <w:rFonts w:ascii="Museo Sans 100" w:hAnsi="Museo Sans 100"/>
          <w:color w:val="000000" w:themeColor="text1"/>
          <w:sz w:val="24"/>
          <w:szCs w:val="24"/>
          <w:lang w:val="es-MX"/>
        </w:rPr>
        <w:t>1 IGLESIA</w:t>
      </w:r>
    </w:p>
    <w:p w:rsidR="00FB7245" w:rsidRPr="002076C8" w:rsidRDefault="00FB7245" w:rsidP="00386B07">
      <w:pPr>
        <w:numPr>
          <w:ilvl w:val="0"/>
          <w:numId w:val="41"/>
        </w:numPr>
        <w:spacing w:after="80"/>
        <w:contextualSpacing/>
        <w:rPr>
          <w:rFonts w:ascii="Museo Sans 100" w:hAnsi="Museo Sans 100"/>
          <w:color w:val="000000" w:themeColor="text1"/>
          <w:sz w:val="24"/>
          <w:szCs w:val="24"/>
          <w:lang w:val="es-MX"/>
        </w:rPr>
      </w:pPr>
      <w:r w:rsidRPr="002076C8">
        <w:rPr>
          <w:rFonts w:ascii="Museo Sans 100" w:hAnsi="Museo Sans 100"/>
          <w:color w:val="000000" w:themeColor="text1"/>
          <w:sz w:val="24"/>
          <w:szCs w:val="24"/>
          <w:lang w:val="es-MX"/>
        </w:rPr>
        <w:t>2 AREA DE COOPERATIVA</w:t>
      </w:r>
    </w:p>
    <w:p w:rsidR="00FB7245" w:rsidRPr="002076C8" w:rsidRDefault="00FB7245" w:rsidP="00386B07">
      <w:pPr>
        <w:numPr>
          <w:ilvl w:val="0"/>
          <w:numId w:val="41"/>
        </w:numPr>
        <w:spacing w:after="80"/>
        <w:contextualSpacing/>
        <w:rPr>
          <w:rFonts w:ascii="Museo Sans 100" w:hAnsi="Museo Sans 100"/>
          <w:color w:val="000000" w:themeColor="text1"/>
          <w:sz w:val="24"/>
          <w:szCs w:val="24"/>
          <w:lang w:val="es-MX"/>
        </w:rPr>
      </w:pPr>
      <w:r w:rsidRPr="002076C8">
        <w:rPr>
          <w:rFonts w:ascii="Museo Sans 100" w:hAnsi="Museo Sans 100"/>
          <w:color w:val="000000" w:themeColor="text1"/>
          <w:sz w:val="24"/>
          <w:szCs w:val="24"/>
          <w:lang w:val="es-MX"/>
        </w:rPr>
        <w:t>3 CANALETAS</w:t>
      </w:r>
    </w:p>
    <w:p w:rsidR="00FB7245" w:rsidRPr="002076C8" w:rsidRDefault="00FB7245" w:rsidP="00386B07">
      <w:pPr>
        <w:numPr>
          <w:ilvl w:val="0"/>
          <w:numId w:val="41"/>
        </w:numPr>
        <w:spacing w:after="80"/>
        <w:contextualSpacing/>
        <w:rPr>
          <w:rFonts w:ascii="Museo Sans 100" w:hAnsi="Museo Sans 100"/>
          <w:color w:val="000000" w:themeColor="text1"/>
          <w:sz w:val="24"/>
          <w:szCs w:val="24"/>
          <w:lang w:val="es-MX"/>
        </w:rPr>
      </w:pPr>
      <w:r w:rsidRPr="002076C8">
        <w:rPr>
          <w:rFonts w:ascii="Museo Sans 100" w:hAnsi="Museo Sans 100"/>
          <w:color w:val="000000" w:themeColor="text1"/>
          <w:sz w:val="24"/>
          <w:szCs w:val="24"/>
          <w:lang w:val="es-MX"/>
        </w:rPr>
        <w:t>6 ZONAS DE PROTECCION</w:t>
      </w:r>
    </w:p>
    <w:p w:rsidR="00FB7245" w:rsidRPr="002076C8" w:rsidRDefault="00FB7245" w:rsidP="00386B07">
      <w:pPr>
        <w:numPr>
          <w:ilvl w:val="0"/>
          <w:numId w:val="41"/>
        </w:numPr>
        <w:spacing w:after="80"/>
        <w:contextualSpacing/>
        <w:rPr>
          <w:rFonts w:ascii="Museo Sans 100" w:hAnsi="Museo Sans 100"/>
          <w:color w:val="000000" w:themeColor="text1"/>
          <w:sz w:val="24"/>
          <w:szCs w:val="24"/>
          <w:lang w:val="es-MX"/>
        </w:rPr>
      </w:pPr>
      <w:r w:rsidRPr="002076C8">
        <w:rPr>
          <w:rFonts w:ascii="Museo Sans 100" w:hAnsi="Museo Sans 100"/>
          <w:color w:val="000000" w:themeColor="text1"/>
          <w:sz w:val="24"/>
          <w:szCs w:val="24"/>
          <w:lang w:val="es-MX"/>
        </w:rPr>
        <w:t>CALLES</w:t>
      </w:r>
    </w:p>
    <w:p w:rsidR="00FB7245" w:rsidRDefault="00FB7245" w:rsidP="00FB7245">
      <w:pPr>
        <w:spacing w:after="80"/>
        <w:ind w:left="2130"/>
        <w:contextualSpacing/>
        <w:rPr>
          <w:rFonts w:ascii="Museo 500" w:hAnsi="Museo 500"/>
          <w:color w:val="000000" w:themeColor="text1"/>
          <w:sz w:val="24"/>
          <w:szCs w:val="24"/>
          <w:lang w:val="es-MX"/>
        </w:rPr>
      </w:pPr>
    </w:p>
    <w:tbl>
      <w:tblPr>
        <w:tblW w:w="7900" w:type="dxa"/>
        <w:jc w:val="center"/>
        <w:tblCellMar>
          <w:left w:w="70" w:type="dxa"/>
          <w:right w:w="70" w:type="dxa"/>
        </w:tblCellMar>
        <w:tblLook w:val="04A0" w:firstRow="1" w:lastRow="0" w:firstColumn="1" w:lastColumn="0" w:noHBand="0" w:noVBand="1"/>
      </w:tblPr>
      <w:tblGrid>
        <w:gridCol w:w="3686"/>
        <w:gridCol w:w="2510"/>
        <w:gridCol w:w="1704"/>
      </w:tblGrid>
      <w:tr w:rsidR="00FB7245" w:rsidRPr="00D634A4" w:rsidTr="002076C8">
        <w:trPr>
          <w:trHeight w:val="227"/>
          <w:jc w:val="center"/>
        </w:trPr>
        <w:tc>
          <w:tcPr>
            <w:tcW w:w="7900"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2076C8" w:rsidRDefault="00FB7245" w:rsidP="001E1CA2">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CONTRERAS Y EL ESTABLO MATRICULA </w:t>
            </w:r>
            <w:r w:rsidR="001E1CA2">
              <w:rPr>
                <w:rFonts w:ascii="Museo Sans 100" w:eastAsia="Times New Roman" w:hAnsi="Museo Sans 100"/>
                <w:b/>
                <w:bCs/>
                <w:color w:val="000000" w:themeColor="text1"/>
              </w:rPr>
              <w:t>----</w:t>
            </w:r>
            <w:r w:rsidRPr="002076C8">
              <w:rPr>
                <w:rFonts w:ascii="Museo Sans 100" w:eastAsia="Times New Roman" w:hAnsi="Museo Sans 100"/>
                <w:b/>
                <w:bCs/>
                <w:color w:val="000000" w:themeColor="text1"/>
              </w:rPr>
              <w:t>-00000</w:t>
            </w:r>
          </w:p>
        </w:tc>
      </w:tr>
      <w:tr w:rsidR="00FB7245" w:rsidRPr="00D634A4" w:rsidTr="009E1599">
        <w:trPr>
          <w:trHeight w:val="227"/>
          <w:jc w:val="center"/>
        </w:trPr>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DESCRIPCION</w:t>
            </w:r>
          </w:p>
        </w:tc>
        <w:tc>
          <w:tcPr>
            <w:tcW w:w="25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AREAS (Has.)</w:t>
            </w:r>
          </w:p>
        </w:tc>
        <w:tc>
          <w:tcPr>
            <w:tcW w:w="17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AREAS(m2)</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866BF2">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Asentamiento Comunitario (</w:t>
            </w:r>
            <w:r w:rsidR="00866BF2">
              <w:rPr>
                <w:rFonts w:ascii="Museo Sans 100" w:eastAsia="Times New Roman" w:hAnsi="Museo Sans 100"/>
                <w:b/>
                <w:bCs/>
                <w:color w:val="000000" w:themeColor="text1"/>
              </w:rPr>
              <w:t>----</w:t>
            </w:r>
            <w:r w:rsidRPr="002076C8">
              <w:rPr>
                <w:rFonts w:ascii="Museo Sans 100" w:eastAsia="Times New Roman" w:hAnsi="Museo Sans 100"/>
                <w:b/>
                <w:bCs/>
                <w:color w:val="000000" w:themeColor="text1"/>
              </w:rPr>
              <w:t>)</w:t>
            </w:r>
          </w:p>
        </w:tc>
        <w:tc>
          <w:tcPr>
            <w:tcW w:w="2510"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w:t>
            </w:r>
          </w:p>
        </w:tc>
      </w:tr>
      <w:tr w:rsidR="00FB7245" w:rsidRPr="00D634A4" w:rsidTr="009E1599">
        <w:trPr>
          <w:trHeight w:val="227"/>
          <w:jc w:val="center"/>
        </w:trPr>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866BF2">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A (</w:t>
            </w:r>
            <w:r w:rsidR="00866BF2">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51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45 As 30.32 Cas </w:t>
            </w:r>
          </w:p>
        </w:tc>
        <w:tc>
          <w:tcPr>
            <w:tcW w:w="17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4,530.32</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866BF2">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B (</w:t>
            </w:r>
            <w:r w:rsidR="00866BF2">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23 As 54.65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2,354.65</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866BF2">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C (</w:t>
            </w:r>
            <w:r w:rsidR="00866BF2">
              <w:rPr>
                <w:rFonts w:ascii="Museo Sans 100" w:eastAsia="Times New Roman" w:hAnsi="Museo Sans 100"/>
                <w:color w:val="000000" w:themeColor="text1"/>
              </w:rPr>
              <w:t>---</w:t>
            </w:r>
            <w:r w:rsidRPr="002076C8">
              <w:rPr>
                <w:rFonts w:ascii="Museo Sans 100" w:eastAsia="Times New Roman" w:hAnsi="Museo Sans 100"/>
                <w:color w:val="000000" w:themeColor="text1"/>
              </w:rPr>
              <w:t>Solares)</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10 As 83.12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1,083.12</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866BF2">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D (</w:t>
            </w:r>
            <w:r w:rsidR="00866BF2">
              <w:rPr>
                <w:rFonts w:ascii="Museo Sans 100" w:eastAsia="Times New Roman" w:hAnsi="Museo Sans 100"/>
                <w:color w:val="000000" w:themeColor="text1"/>
              </w:rPr>
              <w:t>---</w:t>
            </w:r>
            <w:r w:rsidRPr="002076C8">
              <w:rPr>
                <w:rFonts w:ascii="Museo Sans 100" w:eastAsia="Times New Roman" w:hAnsi="Museo Sans 100"/>
                <w:color w:val="000000" w:themeColor="text1"/>
              </w:rPr>
              <w:t>Solares)</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5 As 11.08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511.08</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866BF2">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E (</w:t>
            </w:r>
            <w:r w:rsidR="00866BF2">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15 As 25.5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1,525.50</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866BF2">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F (</w:t>
            </w:r>
            <w:r w:rsidR="00866BF2">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21 As 82.02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2,182.02</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866BF2" w:rsidP="00866BF2">
            <w:pPr>
              <w:jc w:val="center"/>
              <w:rPr>
                <w:rFonts w:ascii="Museo Sans 100" w:eastAsia="Times New Roman" w:hAnsi="Museo Sans 100"/>
                <w:color w:val="000000" w:themeColor="text1"/>
              </w:rPr>
            </w:pPr>
            <w:r>
              <w:rPr>
                <w:rFonts w:ascii="Museo Sans 100" w:eastAsia="Times New Roman" w:hAnsi="Museo Sans 100"/>
                <w:color w:val="000000" w:themeColor="text1"/>
              </w:rPr>
              <w:t>POLIGONO G (----</w:t>
            </w:r>
            <w:r w:rsidR="00FB7245" w:rsidRPr="002076C8">
              <w:rPr>
                <w:rFonts w:ascii="Museo Sans 100" w:eastAsia="Times New Roman" w:hAnsi="Museo Sans 100"/>
                <w:color w:val="000000" w:themeColor="text1"/>
              </w:rPr>
              <w:t xml:space="preserve"> Solares)</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60 As 90.18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6,090.18</w:t>
            </w:r>
          </w:p>
        </w:tc>
      </w:tr>
      <w:tr w:rsidR="00FB7245" w:rsidRPr="00D634A4" w:rsidTr="009E1599">
        <w:trPr>
          <w:trHeight w:val="227"/>
          <w:jc w:val="center"/>
        </w:trPr>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866BF2">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H (</w:t>
            </w:r>
            <w:r w:rsidR="00866BF2">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51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48 As 70.82 Cas </w:t>
            </w:r>
          </w:p>
        </w:tc>
        <w:tc>
          <w:tcPr>
            <w:tcW w:w="17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4,870.82</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866BF2">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I (</w:t>
            </w:r>
            <w:r w:rsidR="00866BF2">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39 As 76.57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3,976.57</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866BF2">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J (</w:t>
            </w:r>
            <w:r w:rsidR="00866BF2">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17 As 11.41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1,711.41</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866BF2">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K (</w:t>
            </w:r>
            <w:r w:rsidR="00866BF2">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4 As 57.98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457.98</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866BF2">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L (</w:t>
            </w:r>
            <w:r w:rsidR="00866BF2">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66 As 11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6,611.00</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SUBTOTAL</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3 Has 59 As 4.65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35,904.65</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Áreas Complementarias (5):</w:t>
            </w:r>
          </w:p>
        </w:tc>
        <w:tc>
          <w:tcPr>
            <w:tcW w:w="2510"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lastRenderedPageBreak/>
              <w:t>CANCHA</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82 As 35.48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8,235.48</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AREA VERDE</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11 As 74.61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1,174.61</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ZONA DE PROTECCION 1</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0 As 25.54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25.54</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ZONA DE PROTECCION 2</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0 As 38.54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38.54</w:t>
            </w:r>
          </w:p>
        </w:tc>
      </w:tr>
      <w:tr w:rsidR="00FB7245" w:rsidRPr="00D634A4" w:rsidTr="009E1599">
        <w:trPr>
          <w:trHeight w:val="227"/>
          <w:jc w:val="center"/>
        </w:trPr>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ZONA DE PROTECCION 3</w:t>
            </w:r>
          </w:p>
        </w:tc>
        <w:tc>
          <w:tcPr>
            <w:tcW w:w="251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0 As 13.48 Cas </w:t>
            </w:r>
          </w:p>
        </w:tc>
        <w:tc>
          <w:tcPr>
            <w:tcW w:w="17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13.48</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SUBTOTAL</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0 Has 94 As 87.65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9,487.65</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QUEBRADA</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0 As 49.8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49.80</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CALLE</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81 As 72.73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color w:val="000000" w:themeColor="text1"/>
              </w:rPr>
            </w:pPr>
            <w:r w:rsidRPr="002076C8">
              <w:rPr>
                <w:rFonts w:ascii="Museo Sans 100" w:eastAsia="Times New Roman" w:hAnsi="Museo Sans 100"/>
                <w:color w:val="000000" w:themeColor="text1"/>
              </w:rPr>
              <w:t>8,172.73</w:t>
            </w:r>
          </w:p>
        </w:tc>
      </w:tr>
      <w:tr w:rsidR="00FB7245" w:rsidRPr="00D634A4" w:rsidTr="009E1599">
        <w:trPr>
          <w:trHeight w:val="227"/>
          <w:jc w:val="center"/>
        </w:trPr>
        <w:tc>
          <w:tcPr>
            <w:tcW w:w="36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 TOTAL DE PROYECTO</w:t>
            </w:r>
          </w:p>
        </w:tc>
        <w:tc>
          <w:tcPr>
            <w:tcW w:w="2510"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5 Has 36 As 14.83 Cas </w:t>
            </w:r>
          </w:p>
        </w:tc>
        <w:tc>
          <w:tcPr>
            <w:tcW w:w="1704" w:type="dxa"/>
            <w:tcBorders>
              <w:top w:val="nil"/>
              <w:left w:val="nil"/>
              <w:bottom w:val="single" w:sz="4" w:space="0" w:color="auto"/>
              <w:right w:val="single" w:sz="4" w:space="0" w:color="auto"/>
            </w:tcBorders>
            <w:shd w:val="clear" w:color="auto" w:fill="FFFFFF" w:themeFill="background1"/>
            <w:noWrap/>
            <w:vAlign w:val="bottom"/>
            <w:hideMark/>
          </w:tcPr>
          <w:p w:rsidR="00FB7245" w:rsidRPr="002076C8" w:rsidRDefault="00FB7245" w:rsidP="00FB7245">
            <w:pPr>
              <w:jc w:val="right"/>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53,614.83</w:t>
            </w:r>
          </w:p>
        </w:tc>
      </w:tr>
    </w:tbl>
    <w:p w:rsidR="00FB7245" w:rsidRPr="00D634A4" w:rsidRDefault="00FB7245" w:rsidP="00FB7245">
      <w:pPr>
        <w:spacing w:after="80"/>
        <w:ind w:left="2130"/>
        <w:contextualSpacing/>
        <w:rPr>
          <w:rFonts w:ascii="Museo 500" w:hAnsi="Museo 500"/>
          <w:color w:val="000000" w:themeColor="text1"/>
          <w:sz w:val="24"/>
          <w:szCs w:val="24"/>
          <w:lang w:val="es-MX"/>
        </w:rPr>
      </w:pPr>
    </w:p>
    <w:p w:rsidR="00FB7245" w:rsidRPr="002076C8" w:rsidRDefault="00866BF2" w:rsidP="00386B07">
      <w:pPr>
        <w:numPr>
          <w:ilvl w:val="0"/>
          <w:numId w:val="42"/>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2076C8">
        <w:rPr>
          <w:rFonts w:ascii="Museo Sans 100" w:hAnsi="Museo Sans 100"/>
          <w:color w:val="000000" w:themeColor="text1"/>
          <w:sz w:val="24"/>
          <w:szCs w:val="24"/>
          <w:lang w:val="es-MX"/>
        </w:rPr>
        <w:t xml:space="preserve"> SOLARES</w:t>
      </w:r>
    </w:p>
    <w:p w:rsidR="00FB7245" w:rsidRPr="002076C8" w:rsidRDefault="00FB7245" w:rsidP="00386B07">
      <w:pPr>
        <w:numPr>
          <w:ilvl w:val="0"/>
          <w:numId w:val="42"/>
        </w:numPr>
        <w:spacing w:after="80"/>
        <w:contextualSpacing/>
        <w:rPr>
          <w:rFonts w:ascii="Museo Sans 100" w:hAnsi="Museo Sans 100"/>
          <w:color w:val="000000" w:themeColor="text1"/>
          <w:sz w:val="24"/>
          <w:szCs w:val="24"/>
          <w:lang w:val="es-MX"/>
        </w:rPr>
      </w:pPr>
      <w:r w:rsidRPr="002076C8">
        <w:rPr>
          <w:rFonts w:ascii="Museo Sans 100" w:hAnsi="Museo Sans 100"/>
          <w:color w:val="000000" w:themeColor="text1"/>
          <w:sz w:val="24"/>
          <w:szCs w:val="24"/>
          <w:lang w:val="es-MX"/>
        </w:rPr>
        <w:t>1 CANCHA</w:t>
      </w:r>
    </w:p>
    <w:p w:rsidR="00FB7245" w:rsidRPr="002076C8" w:rsidRDefault="00FB7245" w:rsidP="00386B07">
      <w:pPr>
        <w:numPr>
          <w:ilvl w:val="0"/>
          <w:numId w:val="42"/>
        </w:numPr>
        <w:spacing w:after="80"/>
        <w:contextualSpacing/>
        <w:rPr>
          <w:rFonts w:ascii="Museo Sans 100" w:hAnsi="Museo Sans 100"/>
          <w:color w:val="000000" w:themeColor="text1"/>
          <w:sz w:val="24"/>
          <w:szCs w:val="24"/>
          <w:lang w:val="es-MX"/>
        </w:rPr>
      </w:pPr>
      <w:r w:rsidRPr="002076C8">
        <w:rPr>
          <w:rFonts w:ascii="Museo Sans 100" w:hAnsi="Museo Sans 100"/>
          <w:color w:val="000000" w:themeColor="text1"/>
          <w:sz w:val="24"/>
          <w:szCs w:val="24"/>
          <w:lang w:val="es-MX"/>
        </w:rPr>
        <w:t>1 AREA VERDE</w:t>
      </w:r>
    </w:p>
    <w:p w:rsidR="00FB7245" w:rsidRPr="002076C8" w:rsidRDefault="00FB7245" w:rsidP="00386B07">
      <w:pPr>
        <w:numPr>
          <w:ilvl w:val="0"/>
          <w:numId w:val="42"/>
        </w:numPr>
        <w:spacing w:after="80"/>
        <w:contextualSpacing/>
        <w:rPr>
          <w:rFonts w:ascii="Museo Sans 100" w:hAnsi="Museo Sans 100"/>
          <w:color w:val="000000" w:themeColor="text1"/>
          <w:sz w:val="24"/>
          <w:szCs w:val="24"/>
          <w:lang w:val="es-MX"/>
        </w:rPr>
      </w:pPr>
      <w:r w:rsidRPr="002076C8">
        <w:rPr>
          <w:rFonts w:ascii="Museo Sans 100" w:hAnsi="Museo Sans 100"/>
          <w:color w:val="000000" w:themeColor="text1"/>
          <w:sz w:val="24"/>
          <w:szCs w:val="24"/>
          <w:lang w:val="es-MX"/>
        </w:rPr>
        <w:t>3 ZONAS DE PROTECCION</w:t>
      </w:r>
    </w:p>
    <w:p w:rsidR="00FB7245" w:rsidRPr="002076C8" w:rsidRDefault="00FB7245" w:rsidP="00386B07">
      <w:pPr>
        <w:numPr>
          <w:ilvl w:val="0"/>
          <w:numId w:val="42"/>
        </w:numPr>
        <w:spacing w:after="80"/>
        <w:contextualSpacing/>
        <w:rPr>
          <w:rFonts w:ascii="Museo Sans 100" w:hAnsi="Museo Sans 100"/>
          <w:color w:val="000000" w:themeColor="text1"/>
          <w:sz w:val="24"/>
          <w:szCs w:val="24"/>
          <w:lang w:val="es-MX"/>
        </w:rPr>
      </w:pPr>
      <w:r w:rsidRPr="002076C8">
        <w:rPr>
          <w:rFonts w:ascii="Museo Sans 100" w:hAnsi="Museo Sans 100"/>
          <w:color w:val="000000" w:themeColor="text1"/>
          <w:sz w:val="24"/>
          <w:szCs w:val="24"/>
          <w:lang w:val="es-MX"/>
        </w:rPr>
        <w:t>1 QUEBRADA</w:t>
      </w:r>
    </w:p>
    <w:p w:rsidR="00FB7245" w:rsidRPr="002076C8" w:rsidRDefault="00FB7245" w:rsidP="00386B07">
      <w:pPr>
        <w:numPr>
          <w:ilvl w:val="0"/>
          <w:numId w:val="42"/>
        </w:numPr>
        <w:spacing w:after="80"/>
        <w:contextualSpacing/>
        <w:rPr>
          <w:rFonts w:ascii="Museo Sans 100" w:hAnsi="Museo Sans 100"/>
          <w:color w:val="000000" w:themeColor="text1"/>
          <w:sz w:val="24"/>
          <w:szCs w:val="24"/>
          <w:lang w:val="es-MX"/>
        </w:rPr>
      </w:pPr>
      <w:r w:rsidRPr="002076C8">
        <w:rPr>
          <w:rFonts w:ascii="Museo Sans 100" w:hAnsi="Museo Sans 100"/>
          <w:color w:val="000000" w:themeColor="text1"/>
          <w:sz w:val="24"/>
          <w:szCs w:val="24"/>
          <w:lang w:val="es-MX"/>
        </w:rPr>
        <w:t>CALLES</w:t>
      </w:r>
    </w:p>
    <w:p w:rsidR="00FB7245" w:rsidRPr="00D634A4" w:rsidRDefault="00FB7245" w:rsidP="00FB7245">
      <w:pPr>
        <w:rPr>
          <w:rFonts w:ascii="Museo 500" w:hAnsi="Museo 500"/>
          <w:color w:val="000000" w:themeColor="text1"/>
          <w:sz w:val="24"/>
          <w:szCs w:val="24"/>
          <w:lang w:val="es-MX"/>
        </w:rPr>
      </w:pPr>
    </w:p>
    <w:tbl>
      <w:tblPr>
        <w:tblW w:w="7756" w:type="dxa"/>
        <w:jc w:val="center"/>
        <w:tblCellMar>
          <w:left w:w="70" w:type="dxa"/>
          <w:right w:w="70" w:type="dxa"/>
        </w:tblCellMar>
        <w:tblLook w:val="04A0" w:firstRow="1" w:lastRow="0" w:firstColumn="1" w:lastColumn="0" w:noHBand="0" w:noVBand="1"/>
      </w:tblPr>
      <w:tblGrid>
        <w:gridCol w:w="3569"/>
        <w:gridCol w:w="2503"/>
        <w:gridCol w:w="1684"/>
      </w:tblGrid>
      <w:tr w:rsidR="00FB7245" w:rsidRPr="00D634A4" w:rsidTr="00642B18">
        <w:trPr>
          <w:trHeight w:val="227"/>
          <w:jc w:val="center"/>
        </w:trPr>
        <w:tc>
          <w:tcPr>
            <w:tcW w:w="77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866BF2">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LOS ANGELES PORCION TRES MATRICULA </w:t>
            </w:r>
            <w:r w:rsidR="00866BF2">
              <w:rPr>
                <w:rFonts w:ascii="Museo Sans 100" w:eastAsia="Times New Roman" w:hAnsi="Museo Sans 100"/>
                <w:b/>
                <w:bCs/>
                <w:color w:val="000000" w:themeColor="text1"/>
              </w:rPr>
              <w:t>-----</w:t>
            </w:r>
            <w:r w:rsidRPr="002076C8">
              <w:rPr>
                <w:rFonts w:ascii="Museo Sans 100" w:eastAsia="Times New Roman" w:hAnsi="Museo Sans 100"/>
                <w:b/>
                <w:bCs/>
                <w:color w:val="000000" w:themeColor="text1"/>
              </w:rPr>
              <w:t xml:space="preserve">-00000 </w:t>
            </w:r>
          </w:p>
        </w:tc>
      </w:tr>
      <w:tr w:rsidR="00FB7245" w:rsidRPr="00D634A4" w:rsidTr="00642B18">
        <w:trPr>
          <w:trHeight w:val="227"/>
          <w:jc w:val="center"/>
        </w:trPr>
        <w:tc>
          <w:tcPr>
            <w:tcW w:w="356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DESCRIPCION</w:t>
            </w:r>
          </w:p>
        </w:tc>
        <w:tc>
          <w:tcPr>
            <w:tcW w:w="2503"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AREAS (Has.)</w:t>
            </w:r>
          </w:p>
        </w:tc>
        <w:tc>
          <w:tcPr>
            <w:tcW w:w="1682"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AREAS(m2)</w:t>
            </w:r>
          </w:p>
        </w:tc>
      </w:tr>
      <w:tr w:rsidR="00FB7245" w:rsidRPr="00D634A4" w:rsidTr="00642B18">
        <w:trPr>
          <w:trHeight w:val="227"/>
          <w:jc w:val="center"/>
        </w:trPr>
        <w:tc>
          <w:tcPr>
            <w:tcW w:w="356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866BF2">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Asentamiento Comunitario (</w:t>
            </w:r>
            <w:r w:rsidR="00866BF2">
              <w:rPr>
                <w:rFonts w:ascii="Museo Sans 100" w:eastAsia="Times New Roman" w:hAnsi="Museo Sans 100"/>
                <w:b/>
                <w:bCs/>
                <w:color w:val="000000" w:themeColor="text1"/>
              </w:rPr>
              <w:t>----</w:t>
            </w:r>
            <w:r w:rsidRPr="002076C8">
              <w:rPr>
                <w:rFonts w:ascii="Museo Sans 100" w:eastAsia="Times New Roman" w:hAnsi="Museo Sans 100"/>
                <w:b/>
                <w:bCs/>
                <w:color w:val="000000" w:themeColor="text1"/>
              </w:rPr>
              <w:t>)</w:t>
            </w:r>
          </w:p>
        </w:tc>
        <w:tc>
          <w:tcPr>
            <w:tcW w:w="2503"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 </w:t>
            </w:r>
          </w:p>
        </w:tc>
        <w:tc>
          <w:tcPr>
            <w:tcW w:w="1682"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 </w:t>
            </w:r>
          </w:p>
        </w:tc>
      </w:tr>
      <w:tr w:rsidR="00FB7245" w:rsidRPr="00D634A4" w:rsidTr="00642B18">
        <w:trPr>
          <w:trHeight w:val="227"/>
          <w:jc w:val="center"/>
        </w:trPr>
        <w:tc>
          <w:tcPr>
            <w:tcW w:w="356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866BF2">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POLIGONO A (</w:t>
            </w:r>
            <w:r w:rsidR="00866BF2">
              <w:rPr>
                <w:rFonts w:ascii="Museo Sans 100" w:eastAsia="Times New Roman" w:hAnsi="Museo Sans 100"/>
                <w:color w:val="000000" w:themeColor="text1"/>
              </w:rPr>
              <w:t>----</w:t>
            </w:r>
            <w:r w:rsidRPr="002076C8">
              <w:rPr>
                <w:rFonts w:ascii="Museo Sans 100" w:eastAsia="Times New Roman" w:hAnsi="Museo Sans 100"/>
                <w:color w:val="000000" w:themeColor="text1"/>
              </w:rPr>
              <w:t xml:space="preserve"> solares)</w:t>
            </w:r>
          </w:p>
        </w:tc>
        <w:tc>
          <w:tcPr>
            <w:tcW w:w="2503"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16 As 18.21 Cas </w:t>
            </w:r>
          </w:p>
        </w:tc>
        <w:tc>
          <w:tcPr>
            <w:tcW w:w="1682"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1,618.21</w:t>
            </w:r>
          </w:p>
        </w:tc>
      </w:tr>
      <w:tr w:rsidR="00FB7245" w:rsidRPr="00D634A4" w:rsidTr="00642B18">
        <w:trPr>
          <w:trHeight w:val="227"/>
          <w:jc w:val="center"/>
        </w:trPr>
        <w:tc>
          <w:tcPr>
            <w:tcW w:w="356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SUB TOTAL</w:t>
            </w:r>
          </w:p>
        </w:tc>
        <w:tc>
          <w:tcPr>
            <w:tcW w:w="2503"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0 Has 16 As 18.21 Cas </w:t>
            </w:r>
          </w:p>
        </w:tc>
        <w:tc>
          <w:tcPr>
            <w:tcW w:w="1682"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1,618.21</w:t>
            </w:r>
          </w:p>
        </w:tc>
      </w:tr>
      <w:tr w:rsidR="00FB7245" w:rsidRPr="00D634A4" w:rsidTr="00642B18">
        <w:trPr>
          <w:trHeight w:val="227"/>
          <w:jc w:val="center"/>
        </w:trPr>
        <w:tc>
          <w:tcPr>
            <w:tcW w:w="356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CALLES</w:t>
            </w:r>
          </w:p>
        </w:tc>
        <w:tc>
          <w:tcPr>
            <w:tcW w:w="2503"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color w:val="000000" w:themeColor="text1"/>
              </w:rPr>
            </w:pPr>
            <w:r w:rsidRPr="002076C8">
              <w:rPr>
                <w:rFonts w:ascii="Museo Sans 100" w:eastAsia="Times New Roman" w:hAnsi="Museo Sans 100"/>
                <w:color w:val="000000" w:themeColor="text1"/>
              </w:rPr>
              <w:t xml:space="preserve">0 Has 0 As 82.4 Cas </w:t>
            </w:r>
          </w:p>
        </w:tc>
        <w:tc>
          <w:tcPr>
            <w:tcW w:w="1682"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color w:val="000000" w:themeColor="text1"/>
              </w:rPr>
            </w:pPr>
            <w:r w:rsidRPr="002076C8">
              <w:rPr>
                <w:rFonts w:ascii="Museo Sans 100" w:eastAsia="Times New Roman" w:hAnsi="Museo Sans 100"/>
                <w:color w:val="000000" w:themeColor="text1"/>
              </w:rPr>
              <w:t>82.40</w:t>
            </w:r>
          </w:p>
        </w:tc>
      </w:tr>
      <w:tr w:rsidR="00FB7245" w:rsidRPr="00D634A4" w:rsidTr="00642B18">
        <w:trPr>
          <w:trHeight w:val="227"/>
          <w:jc w:val="center"/>
        </w:trPr>
        <w:tc>
          <w:tcPr>
            <w:tcW w:w="356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AREA TOTAL DEL PROYECTO</w:t>
            </w:r>
          </w:p>
        </w:tc>
        <w:tc>
          <w:tcPr>
            <w:tcW w:w="2503" w:type="dxa"/>
            <w:tcBorders>
              <w:top w:val="nil"/>
              <w:left w:val="nil"/>
              <w:bottom w:val="single" w:sz="4" w:space="0" w:color="auto"/>
              <w:right w:val="single" w:sz="4" w:space="0" w:color="auto"/>
            </w:tcBorders>
            <w:shd w:val="clear" w:color="auto" w:fill="FFFFFF" w:themeFill="background1"/>
            <w:noWrap/>
            <w:vAlign w:val="center"/>
            <w:hideMark/>
          </w:tcPr>
          <w:p w:rsidR="00FB7245" w:rsidRPr="002076C8" w:rsidRDefault="00FB7245" w:rsidP="00FB7245">
            <w:pP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 xml:space="preserve">0 Has 17 As 0.61 Cas </w:t>
            </w:r>
          </w:p>
        </w:tc>
        <w:tc>
          <w:tcPr>
            <w:tcW w:w="1682" w:type="dxa"/>
            <w:tcBorders>
              <w:top w:val="nil"/>
              <w:left w:val="nil"/>
              <w:bottom w:val="single" w:sz="4" w:space="0" w:color="auto"/>
              <w:right w:val="single" w:sz="4" w:space="0" w:color="auto"/>
            </w:tcBorders>
            <w:shd w:val="clear" w:color="auto" w:fill="FFFFFF" w:themeFill="background1"/>
            <w:vAlign w:val="center"/>
            <w:hideMark/>
          </w:tcPr>
          <w:p w:rsidR="00FB7245" w:rsidRPr="002076C8" w:rsidRDefault="00FB7245" w:rsidP="00FB7245">
            <w:pPr>
              <w:jc w:val="center"/>
              <w:rPr>
                <w:rFonts w:ascii="Museo Sans 100" w:eastAsia="Times New Roman" w:hAnsi="Museo Sans 100"/>
                <w:b/>
                <w:bCs/>
                <w:color w:val="000000" w:themeColor="text1"/>
              </w:rPr>
            </w:pPr>
            <w:r w:rsidRPr="002076C8">
              <w:rPr>
                <w:rFonts w:ascii="Museo Sans 100" w:eastAsia="Times New Roman" w:hAnsi="Museo Sans 100"/>
                <w:b/>
                <w:bCs/>
                <w:color w:val="000000" w:themeColor="text1"/>
              </w:rPr>
              <w:t>1,700.61</w:t>
            </w:r>
          </w:p>
        </w:tc>
      </w:tr>
    </w:tbl>
    <w:p w:rsidR="00FB7245" w:rsidRPr="00D634A4" w:rsidRDefault="00FB7245" w:rsidP="00FB7245">
      <w:pPr>
        <w:spacing w:after="80"/>
        <w:ind w:left="2130"/>
        <w:contextualSpacing/>
        <w:rPr>
          <w:rFonts w:ascii="Museo 500" w:hAnsi="Museo 500"/>
          <w:color w:val="000000" w:themeColor="text1"/>
          <w:sz w:val="24"/>
          <w:szCs w:val="24"/>
          <w:lang w:val="es-MX"/>
        </w:rPr>
      </w:pPr>
    </w:p>
    <w:p w:rsidR="00FB7245" w:rsidRPr="00642B18" w:rsidRDefault="00866BF2" w:rsidP="00386B07">
      <w:pPr>
        <w:numPr>
          <w:ilvl w:val="0"/>
          <w:numId w:val="44"/>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642B18">
        <w:rPr>
          <w:rFonts w:ascii="Museo Sans 100" w:hAnsi="Museo Sans 100"/>
          <w:color w:val="000000" w:themeColor="text1"/>
          <w:sz w:val="24"/>
          <w:szCs w:val="24"/>
          <w:lang w:val="es-MX"/>
        </w:rPr>
        <w:t xml:space="preserve"> SOLARES</w:t>
      </w:r>
    </w:p>
    <w:p w:rsidR="00FB7245" w:rsidRPr="00642B18" w:rsidRDefault="00FB7245" w:rsidP="00386B07">
      <w:pPr>
        <w:numPr>
          <w:ilvl w:val="0"/>
          <w:numId w:val="44"/>
        </w:numPr>
        <w:spacing w:after="80"/>
        <w:contextualSpacing/>
        <w:rPr>
          <w:rFonts w:ascii="Museo Sans 100" w:hAnsi="Museo Sans 100"/>
          <w:color w:val="000000" w:themeColor="text1"/>
          <w:sz w:val="24"/>
          <w:szCs w:val="24"/>
          <w:lang w:val="es-MX"/>
        </w:rPr>
      </w:pPr>
      <w:r w:rsidRPr="00642B18">
        <w:rPr>
          <w:rFonts w:ascii="Museo Sans 100" w:hAnsi="Museo Sans 100"/>
          <w:color w:val="000000" w:themeColor="text1"/>
          <w:sz w:val="24"/>
          <w:szCs w:val="24"/>
          <w:lang w:val="es-MX"/>
        </w:rPr>
        <w:t>CALLES</w:t>
      </w:r>
    </w:p>
    <w:p w:rsidR="00FB7245" w:rsidRDefault="00FB7245" w:rsidP="00FB7245">
      <w:pPr>
        <w:rPr>
          <w:rFonts w:ascii="Museo 500" w:hAnsi="Museo 500"/>
          <w:color w:val="000000" w:themeColor="text1"/>
          <w:sz w:val="24"/>
          <w:szCs w:val="24"/>
          <w:lang w:val="es-MX"/>
        </w:rPr>
      </w:pPr>
    </w:p>
    <w:tbl>
      <w:tblPr>
        <w:tblW w:w="7606" w:type="dxa"/>
        <w:jc w:val="center"/>
        <w:tblCellMar>
          <w:left w:w="70" w:type="dxa"/>
          <w:right w:w="70" w:type="dxa"/>
        </w:tblCellMar>
        <w:tblLook w:val="04A0" w:firstRow="1" w:lastRow="0" w:firstColumn="1" w:lastColumn="0" w:noHBand="0" w:noVBand="1"/>
      </w:tblPr>
      <w:tblGrid>
        <w:gridCol w:w="3501"/>
        <w:gridCol w:w="2455"/>
        <w:gridCol w:w="1650"/>
      </w:tblGrid>
      <w:tr w:rsidR="00FB7245" w:rsidRPr="00D634A4" w:rsidTr="00642B18">
        <w:trPr>
          <w:trHeight w:val="227"/>
          <w:jc w:val="center"/>
        </w:trPr>
        <w:tc>
          <w:tcPr>
            <w:tcW w:w="76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642B18" w:rsidRDefault="00FB7245" w:rsidP="00866BF2">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LOS ANGELES PORCION CUATRO MATRICULA </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-00000</w:t>
            </w:r>
          </w:p>
        </w:tc>
      </w:tr>
      <w:tr w:rsidR="00FB7245" w:rsidRPr="00D634A4" w:rsidTr="009E1599">
        <w:trPr>
          <w:trHeight w:val="227"/>
          <w:jc w:val="center"/>
        </w:trPr>
        <w:tc>
          <w:tcPr>
            <w:tcW w:w="35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DESCRIPCION</w:t>
            </w:r>
          </w:p>
        </w:tc>
        <w:tc>
          <w:tcPr>
            <w:tcW w:w="2455"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AREAS (Has.)</w:t>
            </w:r>
          </w:p>
        </w:tc>
        <w:tc>
          <w:tcPr>
            <w:tcW w:w="165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AREAS(m2)</w:t>
            </w:r>
          </w:p>
        </w:tc>
      </w:tr>
      <w:tr w:rsidR="00FB7245" w:rsidRPr="00D634A4" w:rsidTr="009E1599">
        <w:trPr>
          <w:trHeight w:val="227"/>
          <w:jc w:val="center"/>
        </w:trPr>
        <w:tc>
          <w:tcPr>
            <w:tcW w:w="35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642B18" w:rsidRDefault="00FB7245" w:rsidP="00866BF2">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Asentamiento Comunitario (</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w:t>
            </w:r>
          </w:p>
        </w:tc>
        <w:tc>
          <w:tcPr>
            <w:tcW w:w="2455" w:type="dxa"/>
            <w:tcBorders>
              <w:top w:val="nil"/>
              <w:left w:val="nil"/>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c>
          <w:tcPr>
            <w:tcW w:w="1650" w:type="dxa"/>
            <w:tcBorders>
              <w:top w:val="nil"/>
              <w:left w:val="nil"/>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r>
      <w:tr w:rsidR="00FB7245" w:rsidRPr="00D634A4" w:rsidTr="009E1599">
        <w:trPr>
          <w:trHeight w:val="227"/>
          <w:jc w:val="center"/>
        </w:trPr>
        <w:tc>
          <w:tcPr>
            <w:tcW w:w="35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642B18" w:rsidRDefault="00FB7245" w:rsidP="00866BF2">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POLIGONO A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w:t>
            </w:r>
          </w:p>
        </w:tc>
        <w:tc>
          <w:tcPr>
            <w:tcW w:w="2455"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13 As 43.71 Cas </w:t>
            </w:r>
          </w:p>
        </w:tc>
        <w:tc>
          <w:tcPr>
            <w:tcW w:w="1650" w:type="dxa"/>
            <w:tcBorders>
              <w:top w:val="nil"/>
              <w:left w:val="nil"/>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1,343.71</w:t>
            </w:r>
          </w:p>
        </w:tc>
      </w:tr>
      <w:tr w:rsidR="00FB7245" w:rsidRPr="00D634A4" w:rsidTr="009E1599">
        <w:trPr>
          <w:trHeight w:val="227"/>
          <w:jc w:val="center"/>
        </w:trPr>
        <w:tc>
          <w:tcPr>
            <w:tcW w:w="3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 TOTAL DE PROYECTO</w:t>
            </w:r>
          </w:p>
        </w:tc>
        <w:tc>
          <w:tcPr>
            <w:tcW w:w="245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13 As 43.71 Cas </w:t>
            </w:r>
          </w:p>
        </w:tc>
        <w:tc>
          <w:tcPr>
            <w:tcW w:w="1650" w:type="dxa"/>
            <w:tcBorders>
              <w:top w:val="single" w:sz="4" w:space="0" w:color="auto"/>
              <w:left w:val="nil"/>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1,343.71</w:t>
            </w:r>
          </w:p>
        </w:tc>
      </w:tr>
    </w:tbl>
    <w:p w:rsidR="00FB7245" w:rsidRPr="00642B18" w:rsidRDefault="00866BF2" w:rsidP="00386B07">
      <w:pPr>
        <w:numPr>
          <w:ilvl w:val="0"/>
          <w:numId w:val="43"/>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642B18">
        <w:rPr>
          <w:rFonts w:ascii="Museo Sans 100" w:hAnsi="Museo Sans 100"/>
          <w:color w:val="000000" w:themeColor="text1"/>
          <w:sz w:val="24"/>
          <w:szCs w:val="24"/>
          <w:lang w:val="es-MX"/>
        </w:rPr>
        <w:t xml:space="preserve"> SOLAR</w:t>
      </w:r>
    </w:p>
    <w:p w:rsidR="00FB7245" w:rsidRDefault="00FB7245" w:rsidP="00FB7245">
      <w:pPr>
        <w:rPr>
          <w:rFonts w:ascii="Museo 500" w:hAnsi="Museo 500"/>
          <w:color w:val="000000" w:themeColor="text1"/>
          <w:sz w:val="24"/>
          <w:szCs w:val="24"/>
          <w:lang w:val="es-MX"/>
        </w:rPr>
      </w:pPr>
    </w:p>
    <w:p w:rsidR="00FB7245" w:rsidRPr="00D634A4" w:rsidRDefault="00FB7245" w:rsidP="00386B07">
      <w:pPr>
        <w:numPr>
          <w:ilvl w:val="0"/>
          <w:numId w:val="58"/>
        </w:numPr>
        <w:spacing w:after="80"/>
        <w:contextualSpacing/>
        <w:jc w:val="center"/>
        <w:rPr>
          <w:rFonts w:ascii="Museo 500" w:hAnsi="Museo 500"/>
          <w:b/>
          <w:color w:val="000000" w:themeColor="text1"/>
          <w:sz w:val="24"/>
          <w:szCs w:val="24"/>
          <w:lang w:val="es-MX"/>
        </w:rPr>
      </w:pPr>
      <w:r w:rsidRPr="00D634A4">
        <w:rPr>
          <w:rFonts w:ascii="Museo 500" w:hAnsi="Museo 500"/>
          <w:b/>
          <w:color w:val="000000" w:themeColor="text1"/>
          <w:sz w:val="24"/>
          <w:szCs w:val="24"/>
          <w:lang w:val="es-MX"/>
        </w:rPr>
        <w:t>HACIENDA LA PUERTA, PORCION PRIMERA DEL INMUEBLE “B”</w:t>
      </w:r>
    </w:p>
    <w:p w:rsidR="00FB7245" w:rsidRDefault="00FB7245" w:rsidP="00FB7245">
      <w:pPr>
        <w:jc w:val="center"/>
        <w:rPr>
          <w:rFonts w:ascii="Museo 500" w:hAnsi="Museo 500"/>
          <w:b/>
          <w:color w:val="000000" w:themeColor="text1"/>
          <w:sz w:val="24"/>
          <w:szCs w:val="24"/>
          <w:lang w:val="es-MX"/>
        </w:rPr>
      </w:pPr>
      <w:r w:rsidRPr="00D634A4">
        <w:rPr>
          <w:rFonts w:ascii="Museo 500" w:hAnsi="Museo 500"/>
          <w:b/>
          <w:color w:val="000000" w:themeColor="text1"/>
          <w:sz w:val="24"/>
          <w:szCs w:val="24"/>
          <w:lang w:val="es-MX"/>
        </w:rPr>
        <w:t xml:space="preserve">MATRICULA SEGÚN ANTECEDENTE </w:t>
      </w:r>
      <w:r w:rsidR="00866BF2">
        <w:rPr>
          <w:rFonts w:ascii="Museo 500" w:hAnsi="Museo 500"/>
          <w:b/>
          <w:color w:val="000000" w:themeColor="text1"/>
          <w:sz w:val="24"/>
          <w:szCs w:val="24"/>
          <w:lang w:val="es-MX"/>
        </w:rPr>
        <w:t>----</w:t>
      </w:r>
      <w:r w:rsidRPr="00D634A4">
        <w:rPr>
          <w:rFonts w:ascii="Museo 500" w:hAnsi="Museo 500"/>
          <w:b/>
          <w:color w:val="000000" w:themeColor="text1"/>
          <w:sz w:val="24"/>
          <w:szCs w:val="24"/>
          <w:lang w:val="es-MX"/>
        </w:rPr>
        <w:t>-00000</w:t>
      </w:r>
    </w:p>
    <w:p w:rsidR="009E1599" w:rsidRPr="00D634A4" w:rsidRDefault="009E1599" w:rsidP="00FB7245">
      <w:pPr>
        <w:jc w:val="center"/>
        <w:rPr>
          <w:rFonts w:ascii="Museo 500" w:hAnsi="Museo 500"/>
          <w:b/>
          <w:color w:val="000000" w:themeColor="text1"/>
          <w:sz w:val="24"/>
          <w:szCs w:val="24"/>
          <w:lang w:val="es-MX"/>
        </w:rPr>
      </w:pPr>
    </w:p>
    <w:tbl>
      <w:tblPr>
        <w:tblW w:w="7606" w:type="dxa"/>
        <w:jc w:val="center"/>
        <w:tblCellMar>
          <w:left w:w="70" w:type="dxa"/>
          <w:right w:w="70" w:type="dxa"/>
        </w:tblCellMar>
        <w:tblLook w:val="04A0" w:firstRow="1" w:lastRow="0" w:firstColumn="1" w:lastColumn="0" w:noHBand="0" w:noVBand="1"/>
      </w:tblPr>
      <w:tblGrid>
        <w:gridCol w:w="3490"/>
        <w:gridCol w:w="2470"/>
        <w:gridCol w:w="1646"/>
      </w:tblGrid>
      <w:tr w:rsidR="00FB7245" w:rsidRPr="00D634A4" w:rsidTr="009E1599">
        <w:trPr>
          <w:trHeight w:val="246"/>
          <w:jc w:val="center"/>
        </w:trPr>
        <w:tc>
          <w:tcPr>
            <w:tcW w:w="7606"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642B18" w:rsidRDefault="00FB7245" w:rsidP="00866BF2">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EL ONCE DOS PORCION UNO MATRICULA </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-00000</w:t>
            </w:r>
          </w:p>
        </w:tc>
      </w:tr>
      <w:tr w:rsidR="00FB7245" w:rsidRPr="00D634A4" w:rsidTr="009E1599">
        <w:trPr>
          <w:trHeight w:val="246"/>
          <w:jc w:val="center"/>
        </w:trPr>
        <w:tc>
          <w:tcPr>
            <w:tcW w:w="34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DESCRIPCION</w:t>
            </w:r>
          </w:p>
        </w:tc>
        <w:tc>
          <w:tcPr>
            <w:tcW w:w="24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AREAS (Has.)</w:t>
            </w:r>
          </w:p>
        </w:tc>
        <w:tc>
          <w:tcPr>
            <w:tcW w:w="16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AREAS(m2)</w:t>
            </w:r>
          </w:p>
        </w:tc>
      </w:tr>
      <w:tr w:rsidR="00FB7245" w:rsidRPr="00D634A4" w:rsidTr="009E1599">
        <w:trPr>
          <w:trHeight w:val="246"/>
          <w:jc w:val="center"/>
        </w:trPr>
        <w:tc>
          <w:tcPr>
            <w:tcW w:w="349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Asentamiento Comunitario (</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w:t>
            </w:r>
          </w:p>
        </w:tc>
        <w:tc>
          <w:tcPr>
            <w:tcW w:w="2470"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c>
          <w:tcPr>
            <w:tcW w:w="164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r>
      <w:tr w:rsidR="00FB7245" w:rsidRPr="00D634A4" w:rsidTr="009E1599">
        <w:trPr>
          <w:trHeight w:val="246"/>
          <w:jc w:val="center"/>
        </w:trPr>
        <w:tc>
          <w:tcPr>
            <w:tcW w:w="349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POLIGONO A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solares)</w:t>
            </w:r>
          </w:p>
        </w:tc>
        <w:tc>
          <w:tcPr>
            <w:tcW w:w="247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15 As 16.94 Cas </w:t>
            </w:r>
          </w:p>
        </w:tc>
        <w:tc>
          <w:tcPr>
            <w:tcW w:w="164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1,516.94</w:t>
            </w:r>
          </w:p>
        </w:tc>
      </w:tr>
      <w:tr w:rsidR="00FB7245" w:rsidRPr="00D634A4" w:rsidTr="009E1599">
        <w:trPr>
          <w:trHeight w:val="246"/>
          <w:jc w:val="center"/>
        </w:trPr>
        <w:tc>
          <w:tcPr>
            <w:tcW w:w="349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POLIGONO B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solares)</w:t>
            </w:r>
          </w:p>
        </w:tc>
        <w:tc>
          <w:tcPr>
            <w:tcW w:w="247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17 As 94.3 Cas </w:t>
            </w:r>
          </w:p>
        </w:tc>
        <w:tc>
          <w:tcPr>
            <w:tcW w:w="164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1,794.30</w:t>
            </w:r>
          </w:p>
        </w:tc>
      </w:tr>
      <w:tr w:rsidR="00FB7245" w:rsidRPr="00D634A4" w:rsidTr="009E1599">
        <w:trPr>
          <w:trHeight w:val="246"/>
          <w:jc w:val="center"/>
        </w:trPr>
        <w:tc>
          <w:tcPr>
            <w:tcW w:w="349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POLIGONO C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w:t>
            </w:r>
          </w:p>
        </w:tc>
        <w:tc>
          <w:tcPr>
            <w:tcW w:w="247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4 As 51.93 Cas </w:t>
            </w:r>
          </w:p>
        </w:tc>
        <w:tc>
          <w:tcPr>
            <w:tcW w:w="164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451.93</w:t>
            </w:r>
          </w:p>
        </w:tc>
      </w:tr>
      <w:tr w:rsidR="00FB7245" w:rsidRPr="00D634A4" w:rsidTr="009E1599">
        <w:trPr>
          <w:trHeight w:val="246"/>
          <w:jc w:val="center"/>
        </w:trPr>
        <w:tc>
          <w:tcPr>
            <w:tcW w:w="349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SUBTOTAL</w:t>
            </w:r>
          </w:p>
        </w:tc>
        <w:tc>
          <w:tcPr>
            <w:tcW w:w="247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37 As 63.17 Cas </w:t>
            </w:r>
          </w:p>
        </w:tc>
        <w:tc>
          <w:tcPr>
            <w:tcW w:w="164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3,763.17</w:t>
            </w:r>
          </w:p>
        </w:tc>
      </w:tr>
      <w:tr w:rsidR="00FB7245" w:rsidRPr="00D634A4" w:rsidTr="009E1599">
        <w:trPr>
          <w:trHeight w:val="246"/>
          <w:jc w:val="center"/>
        </w:trPr>
        <w:tc>
          <w:tcPr>
            <w:tcW w:w="349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lastRenderedPageBreak/>
              <w:t>CALLE</w:t>
            </w:r>
          </w:p>
        </w:tc>
        <w:tc>
          <w:tcPr>
            <w:tcW w:w="247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3 As 8.5 Cas </w:t>
            </w:r>
          </w:p>
        </w:tc>
        <w:tc>
          <w:tcPr>
            <w:tcW w:w="164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308.50</w:t>
            </w:r>
          </w:p>
        </w:tc>
      </w:tr>
      <w:tr w:rsidR="00FB7245" w:rsidRPr="00D634A4" w:rsidTr="009E1599">
        <w:trPr>
          <w:trHeight w:val="246"/>
          <w:jc w:val="center"/>
        </w:trPr>
        <w:tc>
          <w:tcPr>
            <w:tcW w:w="349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SUBTOTAL</w:t>
            </w:r>
          </w:p>
        </w:tc>
        <w:tc>
          <w:tcPr>
            <w:tcW w:w="247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3 As 8.5 Cas </w:t>
            </w:r>
          </w:p>
        </w:tc>
        <w:tc>
          <w:tcPr>
            <w:tcW w:w="164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308.50</w:t>
            </w:r>
          </w:p>
        </w:tc>
      </w:tr>
      <w:tr w:rsidR="00FB7245" w:rsidRPr="00D634A4" w:rsidTr="009E1599">
        <w:trPr>
          <w:trHeight w:val="246"/>
          <w:jc w:val="center"/>
        </w:trPr>
        <w:tc>
          <w:tcPr>
            <w:tcW w:w="349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 TOTAL DE PROYECTO</w:t>
            </w:r>
          </w:p>
        </w:tc>
        <w:tc>
          <w:tcPr>
            <w:tcW w:w="247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40 As 71.67 Cas </w:t>
            </w:r>
          </w:p>
        </w:tc>
        <w:tc>
          <w:tcPr>
            <w:tcW w:w="164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4,071.67</w:t>
            </w:r>
          </w:p>
        </w:tc>
      </w:tr>
    </w:tbl>
    <w:p w:rsidR="00FB7245" w:rsidRPr="00642B18" w:rsidRDefault="00866BF2" w:rsidP="00386B07">
      <w:pPr>
        <w:numPr>
          <w:ilvl w:val="0"/>
          <w:numId w:val="43"/>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642B18">
        <w:rPr>
          <w:rFonts w:ascii="Museo Sans 100" w:hAnsi="Museo Sans 100"/>
          <w:color w:val="000000" w:themeColor="text1"/>
          <w:sz w:val="24"/>
          <w:szCs w:val="24"/>
          <w:lang w:val="es-MX"/>
        </w:rPr>
        <w:t xml:space="preserve"> SOLARES</w:t>
      </w:r>
    </w:p>
    <w:p w:rsidR="00FB7245" w:rsidRDefault="00FB7245" w:rsidP="00386B07">
      <w:pPr>
        <w:numPr>
          <w:ilvl w:val="0"/>
          <w:numId w:val="43"/>
        </w:numPr>
        <w:spacing w:after="80"/>
        <w:contextualSpacing/>
        <w:rPr>
          <w:rFonts w:ascii="Museo Sans 100" w:hAnsi="Museo Sans 100"/>
          <w:color w:val="000000" w:themeColor="text1"/>
          <w:sz w:val="24"/>
          <w:szCs w:val="24"/>
          <w:lang w:val="es-MX"/>
        </w:rPr>
      </w:pPr>
      <w:r w:rsidRPr="00642B18">
        <w:rPr>
          <w:rFonts w:ascii="Museo Sans 100" w:hAnsi="Museo Sans 100"/>
          <w:color w:val="000000" w:themeColor="text1"/>
          <w:sz w:val="24"/>
          <w:szCs w:val="24"/>
          <w:lang w:val="es-MX"/>
        </w:rPr>
        <w:t>CALLES</w:t>
      </w:r>
    </w:p>
    <w:p w:rsidR="00866BF2" w:rsidRPr="00642B18" w:rsidRDefault="00866BF2" w:rsidP="00866BF2">
      <w:pPr>
        <w:spacing w:after="80"/>
        <w:ind w:left="2130"/>
        <w:contextualSpacing/>
        <w:rPr>
          <w:rFonts w:ascii="Museo Sans 100" w:hAnsi="Museo Sans 100"/>
          <w:color w:val="000000" w:themeColor="text1"/>
          <w:sz w:val="24"/>
          <w:szCs w:val="24"/>
          <w:lang w:val="es-MX"/>
        </w:rPr>
      </w:pPr>
    </w:p>
    <w:p w:rsidR="00FB7245" w:rsidRDefault="00FB7245" w:rsidP="00FB7245">
      <w:pPr>
        <w:spacing w:after="80"/>
        <w:contextualSpacing/>
        <w:rPr>
          <w:rFonts w:ascii="Museo 500" w:hAnsi="Museo 500"/>
          <w:color w:val="000000" w:themeColor="text1"/>
          <w:sz w:val="24"/>
          <w:szCs w:val="24"/>
          <w:lang w:val="es-MX"/>
        </w:rPr>
      </w:pPr>
    </w:p>
    <w:tbl>
      <w:tblPr>
        <w:tblW w:w="7602" w:type="dxa"/>
        <w:jc w:val="center"/>
        <w:tblCellMar>
          <w:left w:w="70" w:type="dxa"/>
          <w:right w:w="70" w:type="dxa"/>
        </w:tblCellMar>
        <w:tblLook w:val="04A0" w:firstRow="1" w:lastRow="0" w:firstColumn="1" w:lastColumn="0" w:noHBand="0" w:noVBand="1"/>
      </w:tblPr>
      <w:tblGrid>
        <w:gridCol w:w="3554"/>
        <w:gridCol w:w="2560"/>
        <w:gridCol w:w="1488"/>
      </w:tblGrid>
      <w:tr w:rsidR="00FB7245" w:rsidRPr="00D634A4" w:rsidTr="00642B18">
        <w:trPr>
          <w:trHeight w:val="227"/>
          <w:jc w:val="center"/>
        </w:trPr>
        <w:tc>
          <w:tcPr>
            <w:tcW w:w="7602"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642B18" w:rsidRDefault="00FB7245" w:rsidP="00866BF2">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EL ONCE DOS PORCION DOS MATRICULA, </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-00000</w:t>
            </w:r>
          </w:p>
        </w:tc>
      </w:tr>
      <w:tr w:rsidR="00FB7245" w:rsidRPr="00D634A4" w:rsidTr="00642B18">
        <w:trPr>
          <w:trHeight w:val="227"/>
          <w:jc w:val="center"/>
        </w:trPr>
        <w:tc>
          <w:tcPr>
            <w:tcW w:w="35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DESCRIPCIÓN </w:t>
            </w:r>
          </w:p>
        </w:tc>
        <w:tc>
          <w:tcPr>
            <w:tcW w:w="25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 (Has.)</w:t>
            </w:r>
          </w:p>
        </w:tc>
        <w:tc>
          <w:tcPr>
            <w:tcW w:w="148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ÁREA(M2)</w:t>
            </w:r>
          </w:p>
        </w:tc>
      </w:tr>
      <w:tr w:rsidR="00FB7245" w:rsidRPr="00D634A4" w:rsidTr="00642B18">
        <w:trPr>
          <w:trHeight w:val="227"/>
          <w:jc w:val="center"/>
        </w:trPr>
        <w:tc>
          <w:tcPr>
            <w:tcW w:w="35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Asentamiento Comunitario(</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w:t>
            </w:r>
          </w:p>
        </w:tc>
        <w:tc>
          <w:tcPr>
            <w:tcW w:w="2560"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c>
          <w:tcPr>
            <w:tcW w:w="1488"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r>
      <w:tr w:rsidR="00FB7245" w:rsidRPr="00D634A4" w:rsidTr="00642B18">
        <w:trPr>
          <w:trHeight w:val="227"/>
          <w:jc w:val="center"/>
        </w:trPr>
        <w:tc>
          <w:tcPr>
            <w:tcW w:w="35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POLÍGONO A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Solares)</w:t>
            </w:r>
          </w:p>
        </w:tc>
        <w:tc>
          <w:tcPr>
            <w:tcW w:w="256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56 As 72.01 Cas </w:t>
            </w:r>
          </w:p>
        </w:tc>
        <w:tc>
          <w:tcPr>
            <w:tcW w:w="1488"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5,672.01</w:t>
            </w:r>
          </w:p>
        </w:tc>
      </w:tr>
      <w:tr w:rsidR="00FB7245" w:rsidRPr="00D634A4" w:rsidTr="00642B18">
        <w:trPr>
          <w:trHeight w:val="227"/>
          <w:jc w:val="center"/>
        </w:trPr>
        <w:tc>
          <w:tcPr>
            <w:tcW w:w="35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POLÍGONO B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Solares)</w:t>
            </w:r>
          </w:p>
        </w:tc>
        <w:tc>
          <w:tcPr>
            <w:tcW w:w="256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12 As 91.37 Cas </w:t>
            </w:r>
          </w:p>
        </w:tc>
        <w:tc>
          <w:tcPr>
            <w:tcW w:w="1488"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1,291.37</w:t>
            </w:r>
          </w:p>
        </w:tc>
      </w:tr>
      <w:tr w:rsidR="00FB7245" w:rsidRPr="00D634A4" w:rsidTr="00642B18">
        <w:trPr>
          <w:trHeight w:val="227"/>
          <w:jc w:val="center"/>
        </w:trPr>
        <w:tc>
          <w:tcPr>
            <w:tcW w:w="35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SUBTOTAL</w:t>
            </w:r>
          </w:p>
        </w:tc>
        <w:tc>
          <w:tcPr>
            <w:tcW w:w="256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69 As 63.38 Cas </w:t>
            </w:r>
          </w:p>
        </w:tc>
        <w:tc>
          <w:tcPr>
            <w:tcW w:w="1488"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6,963.38</w:t>
            </w:r>
          </w:p>
        </w:tc>
      </w:tr>
      <w:tr w:rsidR="00FB7245" w:rsidRPr="00D634A4" w:rsidTr="00642B18">
        <w:trPr>
          <w:trHeight w:val="227"/>
          <w:jc w:val="center"/>
        </w:trPr>
        <w:tc>
          <w:tcPr>
            <w:tcW w:w="35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CALLES</w:t>
            </w:r>
          </w:p>
        </w:tc>
        <w:tc>
          <w:tcPr>
            <w:tcW w:w="256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1 As 13.8 Cas </w:t>
            </w:r>
          </w:p>
        </w:tc>
        <w:tc>
          <w:tcPr>
            <w:tcW w:w="1488"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113.80</w:t>
            </w:r>
          </w:p>
        </w:tc>
      </w:tr>
      <w:tr w:rsidR="00FB7245" w:rsidRPr="00D634A4" w:rsidTr="00642B18">
        <w:trPr>
          <w:trHeight w:val="227"/>
          <w:jc w:val="center"/>
        </w:trPr>
        <w:tc>
          <w:tcPr>
            <w:tcW w:w="35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ÁREA TOTAL DEL PROYECTO</w:t>
            </w:r>
          </w:p>
        </w:tc>
        <w:tc>
          <w:tcPr>
            <w:tcW w:w="256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70 As 77.18 Cas </w:t>
            </w:r>
          </w:p>
        </w:tc>
        <w:tc>
          <w:tcPr>
            <w:tcW w:w="1488"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7,077.18</w:t>
            </w:r>
          </w:p>
        </w:tc>
      </w:tr>
    </w:tbl>
    <w:p w:rsidR="00FB7245" w:rsidRPr="00642B18" w:rsidRDefault="00866BF2" w:rsidP="00386B07">
      <w:pPr>
        <w:numPr>
          <w:ilvl w:val="0"/>
          <w:numId w:val="45"/>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642B18">
        <w:rPr>
          <w:rFonts w:ascii="Museo Sans 100" w:hAnsi="Museo Sans 100"/>
          <w:color w:val="000000" w:themeColor="text1"/>
          <w:sz w:val="24"/>
          <w:szCs w:val="24"/>
          <w:lang w:val="es-MX"/>
        </w:rPr>
        <w:t xml:space="preserve"> SOLARES</w:t>
      </w:r>
    </w:p>
    <w:p w:rsidR="00FB7245" w:rsidRPr="00642B18" w:rsidRDefault="00FB7245" w:rsidP="00386B07">
      <w:pPr>
        <w:numPr>
          <w:ilvl w:val="0"/>
          <w:numId w:val="45"/>
        </w:numPr>
        <w:spacing w:after="80"/>
        <w:contextualSpacing/>
        <w:rPr>
          <w:rFonts w:ascii="Museo Sans 100" w:hAnsi="Museo Sans 100"/>
          <w:color w:val="000000" w:themeColor="text1"/>
          <w:sz w:val="24"/>
          <w:szCs w:val="24"/>
          <w:lang w:val="es-MX"/>
        </w:rPr>
      </w:pPr>
      <w:r w:rsidRPr="00642B18">
        <w:rPr>
          <w:rFonts w:ascii="Museo Sans 100" w:hAnsi="Museo Sans 100"/>
          <w:color w:val="000000" w:themeColor="text1"/>
          <w:sz w:val="24"/>
          <w:szCs w:val="24"/>
          <w:lang w:val="es-MX"/>
        </w:rPr>
        <w:t>CALLES</w:t>
      </w:r>
    </w:p>
    <w:p w:rsidR="00FB7245" w:rsidRDefault="00FB7245" w:rsidP="00FB7245">
      <w:pPr>
        <w:spacing w:after="80"/>
        <w:contextualSpacing/>
        <w:rPr>
          <w:rFonts w:ascii="Museo 500" w:hAnsi="Museo 500"/>
          <w:color w:val="000000" w:themeColor="text1"/>
          <w:sz w:val="24"/>
          <w:szCs w:val="24"/>
          <w:lang w:val="es-MX"/>
        </w:rPr>
      </w:pPr>
    </w:p>
    <w:tbl>
      <w:tblPr>
        <w:tblW w:w="7522" w:type="dxa"/>
        <w:jc w:val="center"/>
        <w:tblCellMar>
          <w:left w:w="70" w:type="dxa"/>
          <w:right w:w="70" w:type="dxa"/>
        </w:tblCellMar>
        <w:tblLook w:val="04A0" w:firstRow="1" w:lastRow="0" w:firstColumn="1" w:lastColumn="0" w:noHBand="0" w:noVBand="1"/>
      </w:tblPr>
      <w:tblGrid>
        <w:gridCol w:w="3589"/>
        <w:gridCol w:w="2444"/>
        <w:gridCol w:w="1489"/>
      </w:tblGrid>
      <w:tr w:rsidR="00FB7245" w:rsidRPr="00D634A4" w:rsidTr="00642B18">
        <w:trPr>
          <w:trHeight w:val="227"/>
          <w:jc w:val="center"/>
        </w:trPr>
        <w:tc>
          <w:tcPr>
            <w:tcW w:w="752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642B18" w:rsidRDefault="00FB7245" w:rsidP="00866BF2">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LA CAMANDULA PORCIÓN SEIS MATRICULA </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-00000</w:t>
            </w:r>
          </w:p>
        </w:tc>
      </w:tr>
      <w:tr w:rsidR="00FB7245" w:rsidRPr="00D634A4" w:rsidTr="00627153">
        <w:trPr>
          <w:trHeight w:val="227"/>
          <w:jc w:val="center"/>
        </w:trPr>
        <w:tc>
          <w:tcPr>
            <w:tcW w:w="358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DESCRIPCIÓN </w:t>
            </w:r>
          </w:p>
        </w:tc>
        <w:tc>
          <w:tcPr>
            <w:tcW w:w="2444"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 (Has.)</w:t>
            </w:r>
          </w:p>
        </w:tc>
        <w:tc>
          <w:tcPr>
            <w:tcW w:w="1489"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ÁREA(M2)</w:t>
            </w:r>
          </w:p>
        </w:tc>
      </w:tr>
      <w:tr w:rsidR="00FB7245" w:rsidRPr="00D634A4" w:rsidTr="00627153">
        <w:trPr>
          <w:trHeight w:val="227"/>
          <w:jc w:val="center"/>
        </w:trPr>
        <w:tc>
          <w:tcPr>
            <w:tcW w:w="35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Asentamiento Comunitario(</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w:t>
            </w:r>
          </w:p>
        </w:tc>
        <w:tc>
          <w:tcPr>
            <w:tcW w:w="244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c>
          <w:tcPr>
            <w:tcW w:w="148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r>
      <w:tr w:rsidR="00FB7245" w:rsidRPr="00D634A4" w:rsidTr="00627153">
        <w:trPr>
          <w:trHeight w:val="227"/>
          <w:jc w:val="center"/>
        </w:trPr>
        <w:tc>
          <w:tcPr>
            <w:tcW w:w="358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rPr>
                <w:rFonts w:ascii="Museo Sans 100" w:eastAsia="Times New Roman" w:hAnsi="Museo Sans 100"/>
                <w:color w:val="000000" w:themeColor="text1"/>
              </w:rPr>
            </w:pPr>
            <w:r w:rsidRPr="00642B18">
              <w:rPr>
                <w:rFonts w:ascii="Museo Sans 100" w:eastAsia="Times New Roman" w:hAnsi="Museo Sans 100"/>
                <w:color w:val="000000" w:themeColor="text1"/>
              </w:rPr>
              <w:t>POLÍGONO A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Solares)</w:t>
            </w:r>
          </w:p>
        </w:tc>
        <w:tc>
          <w:tcPr>
            <w:tcW w:w="2444"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8 As 56.57 Cas </w:t>
            </w:r>
          </w:p>
        </w:tc>
        <w:tc>
          <w:tcPr>
            <w:tcW w:w="1489"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856.57</w:t>
            </w:r>
          </w:p>
        </w:tc>
      </w:tr>
      <w:tr w:rsidR="00FB7245" w:rsidRPr="00D634A4" w:rsidTr="00627153">
        <w:trPr>
          <w:trHeight w:val="227"/>
          <w:jc w:val="center"/>
        </w:trPr>
        <w:tc>
          <w:tcPr>
            <w:tcW w:w="358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SUBTOTAL</w:t>
            </w:r>
          </w:p>
        </w:tc>
        <w:tc>
          <w:tcPr>
            <w:tcW w:w="2444"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8 As 56.57 Cas </w:t>
            </w:r>
          </w:p>
        </w:tc>
        <w:tc>
          <w:tcPr>
            <w:tcW w:w="1489" w:type="dxa"/>
            <w:tcBorders>
              <w:top w:val="nil"/>
              <w:left w:val="nil"/>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856.57</w:t>
            </w:r>
          </w:p>
        </w:tc>
      </w:tr>
      <w:tr w:rsidR="00FB7245" w:rsidRPr="00D634A4" w:rsidTr="00627153">
        <w:trPr>
          <w:trHeight w:val="227"/>
          <w:jc w:val="center"/>
        </w:trPr>
        <w:tc>
          <w:tcPr>
            <w:tcW w:w="358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Áreas complementarias(1)</w:t>
            </w:r>
          </w:p>
        </w:tc>
        <w:tc>
          <w:tcPr>
            <w:tcW w:w="2444"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w:t>
            </w:r>
          </w:p>
        </w:tc>
        <w:tc>
          <w:tcPr>
            <w:tcW w:w="1489" w:type="dxa"/>
            <w:tcBorders>
              <w:top w:val="nil"/>
              <w:left w:val="nil"/>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w:t>
            </w:r>
          </w:p>
        </w:tc>
      </w:tr>
      <w:tr w:rsidR="00FB7245" w:rsidRPr="00D634A4" w:rsidTr="00627153">
        <w:trPr>
          <w:trHeight w:val="227"/>
          <w:jc w:val="center"/>
        </w:trPr>
        <w:tc>
          <w:tcPr>
            <w:tcW w:w="358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IGLESIA</w:t>
            </w:r>
          </w:p>
        </w:tc>
        <w:tc>
          <w:tcPr>
            <w:tcW w:w="2444"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15 As 52.58 Cas </w:t>
            </w:r>
          </w:p>
        </w:tc>
        <w:tc>
          <w:tcPr>
            <w:tcW w:w="1489"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1,552.58</w:t>
            </w:r>
          </w:p>
        </w:tc>
      </w:tr>
      <w:tr w:rsidR="00FB7245" w:rsidRPr="00D634A4" w:rsidTr="00627153">
        <w:trPr>
          <w:trHeight w:val="227"/>
          <w:jc w:val="center"/>
        </w:trPr>
        <w:tc>
          <w:tcPr>
            <w:tcW w:w="3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SUBTOTAL</w:t>
            </w:r>
          </w:p>
        </w:tc>
        <w:tc>
          <w:tcPr>
            <w:tcW w:w="244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15 As 52.58 Cas </w:t>
            </w:r>
          </w:p>
        </w:tc>
        <w:tc>
          <w:tcPr>
            <w:tcW w:w="1489" w:type="dxa"/>
            <w:tcBorders>
              <w:top w:val="single" w:sz="4" w:space="0" w:color="auto"/>
              <w:left w:val="nil"/>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1,552.58</w:t>
            </w:r>
          </w:p>
        </w:tc>
      </w:tr>
      <w:tr w:rsidR="00FB7245" w:rsidRPr="00D634A4" w:rsidTr="00627153">
        <w:trPr>
          <w:trHeight w:val="227"/>
          <w:jc w:val="center"/>
        </w:trPr>
        <w:tc>
          <w:tcPr>
            <w:tcW w:w="358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 TOTAL DE PROYECTO</w:t>
            </w:r>
          </w:p>
        </w:tc>
        <w:tc>
          <w:tcPr>
            <w:tcW w:w="2444"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24 As 9.15 Cas </w:t>
            </w:r>
          </w:p>
        </w:tc>
        <w:tc>
          <w:tcPr>
            <w:tcW w:w="1489" w:type="dxa"/>
            <w:tcBorders>
              <w:top w:val="nil"/>
              <w:left w:val="nil"/>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2,409.15</w:t>
            </w:r>
          </w:p>
        </w:tc>
      </w:tr>
    </w:tbl>
    <w:p w:rsidR="00FB7245" w:rsidRPr="00D634A4" w:rsidRDefault="00FB7245" w:rsidP="00FB7245">
      <w:pPr>
        <w:spacing w:after="80"/>
        <w:ind w:left="2130"/>
        <w:contextualSpacing/>
        <w:rPr>
          <w:rFonts w:ascii="Museo 500" w:hAnsi="Museo 500"/>
          <w:color w:val="000000" w:themeColor="text1"/>
          <w:sz w:val="24"/>
          <w:szCs w:val="24"/>
          <w:lang w:val="es-MX"/>
        </w:rPr>
      </w:pPr>
    </w:p>
    <w:p w:rsidR="00FB7245" w:rsidRPr="00642B18" w:rsidRDefault="00866BF2" w:rsidP="00386B07">
      <w:pPr>
        <w:numPr>
          <w:ilvl w:val="0"/>
          <w:numId w:val="46"/>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 xml:space="preserve">---- </w:t>
      </w:r>
      <w:r w:rsidR="00FB7245" w:rsidRPr="00642B18">
        <w:rPr>
          <w:rFonts w:ascii="Museo Sans 100" w:hAnsi="Museo Sans 100"/>
          <w:color w:val="000000" w:themeColor="text1"/>
          <w:sz w:val="24"/>
          <w:szCs w:val="24"/>
          <w:lang w:val="es-MX"/>
        </w:rPr>
        <w:t>SOLARES</w:t>
      </w:r>
    </w:p>
    <w:p w:rsidR="00FB7245" w:rsidRPr="00642B18" w:rsidRDefault="00FB7245" w:rsidP="00386B07">
      <w:pPr>
        <w:numPr>
          <w:ilvl w:val="0"/>
          <w:numId w:val="46"/>
        </w:numPr>
        <w:spacing w:after="80"/>
        <w:contextualSpacing/>
        <w:rPr>
          <w:rFonts w:ascii="Museo Sans 100" w:hAnsi="Museo Sans 100"/>
          <w:color w:val="000000" w:themeColor="text1"/>
          <w:sz w:val="24"/>
          <w:szCs w:val="24"/>
          <w:lang w:val="es-MX"/>
        </w:rPr>
      </w:pPr>
      <w:r w:rsidRPr="00642B18">
        <w:rPr>
          <w:rFonts w:ascii="Museo Sans 100" w:hAnsi="Museo Sans 100"/>
          <w:color w:val="000000" w:themeColor="text1"/>
          <w:sz w:val="24"/>
          <w:szCs w:val="24"/>
          <w:lang w:val="es-MX"/>
        </w:rPr>
        <w:t>1 IGLESIA</w:t>
      </w:r>
    </w:p>
    <w:p w:rsidR="00FB7245" w:rsidRDefault="00FB7245" w:rsidP="00FB7245">
      <w:pPr>
        <w:spacing w:after="80"/>
        <w:contextualSpacing/>
        <w:rPr>
          <w:rFonts w:ascii="Museo 500" w:hAnsi="Museo 500"/>
          <w:color w:val="000000" w:themeColor="text1"/>
          <w:sz w:val="24"/>
          <w:szCs w:val="24"/>
          <w:lang w:val="es-MX"/>
        </w:rPr>
      </w:pPr>
    </w:p>
    <w:p w:rsidR="00FB7245" w:rsidRPr="00D634A4" w:rsidRDefault="00FB7245" w:rsidP="00FB7245">
      <w:pPr>
        <w:jc w:val="center"/>
        <w:rPr>
          <w:rFonts w:ascii="Museo 500" w:hAnsi="Museo 500"/>
          <w:b/>
          <w:color w:val="000000" w:themeColor="text1"/>
          <w:sz w:val="24"/>
          <w:szCs w:val="24"/>
          <w:lang w:val="es-MX"/>
        </w:rPr>
      </w:pPr>
      <w:r w:rsidRPr="00D634A4">
        <w:rPr>
          <w:rFonts w:ascii="Museo 500" w:hAnsi="Museo 500"/>
          <w:b/>
          <w:color w:val="000000" w:themeColor="text1"/>
          <w:sz w:val="24"/>
          <w:szCs w:val="24"/>
          <w:lang w:val="es-MX"/>
        </w:rPr>
        <w:t>4- HACIENDA LOS LAGARTOS TERCERA PORCION DEL INMUEBLE “A”</w:t>
      </w:r>
    </w:p>
    <w:p w:rsidR="00FB7245" w:rsidRDefault="00FB7245" w:rsidP="00FB7245">
      <w:pPr>
        <w:jc w:val="center"/>
        <w:rPr>
          <w:rFonts w:ascii="Museo 500" w:hAnsi="Museo 500"/>
          <w:b/>
          <w:color w:val="000000" w:themeColor="text1"/>
          <w:sz w:val="24"/>
          <w:szCs w:val="24"/>
          <w:lang w:val="es-MX"/>
        </w:rPr>
      </w:pPr>
      <w:r w:rsidRPr="00D634A4">
        <w:rPr>
          <w:rFonts w:ascii="Museo 500" w:hAnsi="Museo 500"/>
          <w:b/>
          <w:color w:val="000000" w:themeColor="text1"/>
          <w:sz w:val="24"/>
          <w:szCs w:val="24"/>
          <w:lang w:val="es-MX"/>
        </w:rPr>
        <w:t xml:space="preserve">MATRICULA SEGÚN ANTECEDENTE </w:t>
      </w:r>
      <w:r w:rsidR="00866BF2">
        <w:rPr>
          <w:rFonts w:ascii="Museo 500" w:hAnsi="Museo 500"/>
          <w:b/>
          <w:color w:val="000000" w:themeColor="text1"/>
          <w:sz w:val="24"/>
          <w:szCs w:val="24"/>
          <w:lang w:val="es-MX"/>
        </w:rPr>
        <w:t>---</w:t>
      </w:r>
      <w:r w:rsidRPr="00D634A4">
        <w:rPr>
          <w:rFonts w:ascii="Museo 500" w:hAnsi="Museo 500"/>
          <w:b/>
          <w:color w:val="000000" w:themeColor="text1"/>
          <w:sz w:val="24"/>
          <w:szCs w:val="24"/>
          <w:lang w:val="es-MX"/>
        </w:rPr>
        <w:t>-00000</w:t>
      </w:r>
    </w:p>
    <w:p w:rsidR="00642B18" w:rsidRPr="00D634A4" w:rsidRDefault="00642B18" w:rsidP="00FB7245">
      <w:pPr>
        <w:jc w:val="center"/>
        <w:rPr>
          <w:rFonts w:ascii="Museo 500" w:hAnsi="Museo 500"/>
          <w:b/>
          <w:color w:val="000000" w:themeColor="text1"/>
          <w:sz w:val="24"/>
          <w:szCs w:val="24"/>
          <w:lang w:val="es-MX"/>
        </w:rPr>
      </w:pPr>
    </w:p>
    <w:tbl>
      <w:tblPr>
        <w:tblW w:w="7526" w:type="dxa"/>
        <w:jc w:val="center"/>
        <w:tblCellMar>
          <w:left w:w="70" w:type="dxa"/>
          <w:right w:w="70" w:type="dxa"/>
        </w:tblCellMar>
        <w:tblLook w:val="04A0" w:firstRow="1" w:lastRow="0" w:firstColumn="1" w:lastColumn="0" w:noHBand="0" w:noVBand="1"/>
      </w:tblPr>
      <w:tblGrid>
        <w:gridCol w:w="3658"/>
        <w:gridCol w:w="2491"/>
        <w:gridCol w:w="1377"/>
      </w:tblGrid>
      <w:tr w:rsidR="00FB7245" w:rsidRPr="00D634A4" w:rsidTr="00642B18">
        <w:trPr>
          <w:trHeight w:val="224"/>
          <w:jc w:val="center"/>
        </w:trPr>
        <w:tc>
          <w:tcPr>
            <w:tcW w:w="7526"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642B18" w:rsidRDefault="00FB7245" w:rsidP="00866BF2">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LOS ANGELES PORCION UNO (MATRICULA: </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 xml:space="preserve">-00000) </w:t>
            </w:r>
          </w:p>
        </w:tc>
      </w:tr>
      <w:tr w:rsidR="00FB7245" w:rsidRPr="00D634A4" w:rsidTr="00642B18">
        <w:trPr>
          <w:trHeight w:val="224"/>
          <w:jc w:val="center"/>
        </w:trPr>
        <w:tc>
          <w:tcPr>
            <w:tcW w:w="36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DESCRIPCION</w:t>
            </w:r>
          </w:p>
        </w:tc>
        <w:tc>
          <w:tcPr>
            <w:tcW w:w="249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AREAS (Has.)</w:t>
            </w:r>
          </w:p>
        </w:tc>
        <w:tc>
          <w:tcPr>
            <w:tcW w:w="13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AREAS(m2)</w:t>
            </w:r>
          </w:p>
        </w:tc>
      </w:tr>
      <w:tr w:rsidR="00FB7245" w:rsidRPr="00D634A4" w:rsidTr="00642B18">
        <w:trPr>
          <w:trHeight w:val="224"/>
          <w:jc w:val="center"/>
        </w:trPr>
        <w:tc>
          <w:tcPr>
            <w:tcW w:w="365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Asentamiento Comunitario (</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w:t>
            </w:r>
          </w:p>
        </w:tc>
        <w:tc>
          <w:tcPr>
            <w:tcW w:w="2491"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c>
          <w:tcPr>
            <w:tcW w:w="137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r>
      <w:tr w:rsidR="00FB7245" w:rsidRPr="00D634A4" w:rsidTr="00642B18">
        <w:trPr>
          <w:trHeight w:val="224"/>
          <w:jc w:val="center"/>
        </w:trPr>
        <w:tc>
          <w:tcPr>
            <w:tcW w:w="365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POLIGONO A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Solares)</w:t>
            </w:r>
          </w:p>
        </w:tc>
        <w:tc>
          <w:tcPr>
            <w:tcW w:w="249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97 As 43.11 Cas </w:t>
            </w:r>
          </w:p>
        </w:tc>
        <w:tc>
          <w:tcPr>
            <w:tcW w:w="137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9,743.11</w:t>
            </w:r>
          </w:p>
        </w:tc>
      </w:tr>
      <w:tr w:rsidR="00FB7245" w:rsidRPr="00D634A4" w:rsidTr="00642B18">
        <w:trPr>
          <w:trHeight w:val="224"/>
          <w:jc w:val="center"/>
        </w:trPr>
        <w:tc>
          <w:tcPr>
            <w:tcW w:w="365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866BF2" w:rsidP="00866BF2">
            <w:pPr>
              <w:jc w:val="center"/>
              <w:rPr>
                <w:rFonts w:ascii="Museo Sans 100" w:eastAsia="Times New Roman" w:hAnsi="Museo Sans 100"/>
                <w:color w:val="000000" w:themeColor="text1"/>
              </w:rPr>
            </w:pPr>
            <w:r>
              <w:rPr>
                <w:rFonts w:ascii="Museo Sans 100" w:eastAsia="Times New Roman" w:hAnsi="Museo Sans 100"/>
                <w:color w:val="000000" w:themeColor="text1"/>
              </w:rPr>
              <w:t>POLIGONO B (----</w:t>
            </w:r>
            <w:r w:rsidR="00FB7245" w:rsidRPr="00642B18">
              <w:rPr>
                <w:rFonts w:ascii="Museo Sans 100" w:eastAsia="Times New Roman" w:hAnsi="Museo Sans 100"/>
                <w:color w:val="000000" w:themeColor="text1"/>
              </w:rPr>
              <w:t xml:space="preserve"> Solares)</w:t>
            </w:r>
          </w:p>
        </w:tc>
        <w:tc>
          <w:tcPr>
            <w:tcW w:w="249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78 As 67.1 Cas </w:t>
            </w:r>
          </w:p>
        </w:tc>
        <w:tc>
          <w:tcPr>
            <w:tcW w:w="137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7,867.10</w:t>
            </w:r>
          </w:p>
        </w:tc>
      </w:tr>
      <w:tr w:rsidR="00FB7245" w:rsidRPr="00D634A4" w:rsidTr="00642B18">
        <w:trPr>
          <w:trHeight w:val="224"/>
          <w:jc w:val="center"/>
        </w:trPr>
        <w:tc>
          <w:tcPr>
            <w:tcW w:w="365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POLIGONO C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Solares)</w:t>
            </w:r>
          </w:p>
        </w:tc>
        <w:tc>
          <w:tcPr>
            <w:tcW w:w="249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72 As 70.75 Cas </w:t>
            </w:r>
          </w:p>
        </w:tc>
        <w:tc>
          <w:tcPr>
            <w:tcW w:w="137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7,270.75</w:t>
            </w:r>
          </w:p>
        </w:tc>
      </w:tr>
      <w:tr w:rsidR="00FB7245" w:rsidRPr="00D634A4" w:rsidTr="00642B18">
        <w:trPr>
          <w:trHeight w:val="224"/>
          <w:jc w:val="center"/>
        </w:trPr>
        <w:tc>
          <w:tcPr>
            <w:tcW w:w="365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POLIGONO D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Solares)</w:t>
            </w:r>
          </w:p>
        </w:tc>
        <w:tc>
          <w:tcPr>
            <w:tcW w:w="249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23 As 43.48 Cas </w:t>
            </w:r>
          </w:p>
        </w:tc>
        <w:tc>
          <w:tcPr>
            <w:tcW w:w="137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2,343.48</w:t>
            </w:r>
          </w:p>
        </w:tc>
      </w:tr>
      <w:tr w:rsidR="00FB7245" w:rsidRPr="00D634A4" w:rsidTr="00642B18">
        <w:trPr>
          <w:trHeight w:val="224"/>
          <w:jc w:val="center"/>
        </w:trPr>
        <w:tc>
          <w:tcPr>
            <w:tcW w:w="365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POLIGONO E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Solares)</w:t>
            </w:r>
          </w:p>
        </w:tc>
        <w:tc>
          <w:tcPr>
            <w:tcW w:w="249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27 As 42.07 Cas </w:t>
            </w:r>
          </w:p>
        </w:tc>
        <w:tc>
          <w:tcPr>
            <w:tcW w:w="137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2,742.07</w:t>
            </w:r>
          </w:p>
        </w:tc>
      </w:tr>
      <w:tr w:rsidR="00FB7245" w:rsidRPr="00D634A4" w:rsidTr="00642B18">
        <w:trPr>
          <w:trHeight w:val="224"/>
          <w:jc w:val="center"/>
        </w:trPr>
        <w:tc>
          <w:tcPr>
            <w:tcW w:w="365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POLIGONO F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Solares)</w:t>
            </w:r>
          </w:p>
        </w:tc>
        <w:tc>
          <w:tcPr>
            <w:tcW w:w="249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4 As 5.67 Cas </w:t>
            </w:r>
          </w:p>
        </w:tc>
        <w:tc>
          <w:tcPr>
            <w:tcW w:w="137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405.67</w:t>
            </w:r>
          </w:p>
        </w:tc>
      </w:tr>
      <w:tr w:rsidR="00FB7245" w:rsidRPr="00D634A4" w:rsidTr="00642B18">
        <w:trPr>
          <w:trHeight w:val="224"/>
          <w:jc w:val="center"/>
        </w:trPr>
        <w:tc>
          <w:tcPr>
            <w:tcW w:w="365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POLIGONO G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Solares)</w:t>
            </w:r>
          </w:p>
        </w:tc>
        <w:tc>
          <w:tcPr>
            <w:tcW w:w="249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64 As 10.8 Cas </w:t>
            </w:r>
          </w:p>
        </w:tc>
        <w:tc>
          <w:tcPr>
            <w:tcW w:w="137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6,410.80</w:t>
            </w:r>
          </w:p>
        </w:tc>
      </w:tr>
      <w:tr w:rsidR="00FB7245" w:rsidRPr="00D634A4" w:rsidTr="00642B18">
        <w:trPr>
          <w:trHeight w:val="224"/>
          <w:jc w:val="center"/>
        </w:trPr>
        <w:tc>
          <w:tcPr>
            <w:tcW w:w="365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POLIGONO H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solares)</w:t>
            </w:r>
          </w:p>
        </w:tc>
        <w:tc>
          <w:tcPr>
            <w:tcW w:w="249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7 As 83.06 Cas </w:t>
            </w:r>
          </w:p>
        </w:tc>
        <w:tc>
          <w:tcPr>
            <w:tcW w:w="137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783.06</w:t>
            </w:r>
          </w:p>
        </w:tc>
      </w:tr>
      <w:tr w:rsidR="00FB7245" w:rsidRPr="00D634A4" w:rsidTr="00642B18">
        <w:trPr>
          <w:trHeight w:val="224"/>
          <w:jc w:val="center"/>
        </w:trPr>
        <w:tc>
          <w:tcPr>
            <w:tcW w:w="365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POLIGONO I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solares)</w:t>
            </w:r>
          </w:p>
        </w:tc>
        <w:tc>
          <w:tcPr>
            <w:tcW w:w="249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28 As 68.08 Cas </w:t>
            </w:r>
          </w:p>
        </w:tc>
        <w:tc>
          <w:tcPr>
            <w:tcW w:w="137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2,868.08</w:t>
            </w:r>
          </w:p>
        </w:tc>
      </w:tr>
      <w:tr w:rsidR="00FB7245" w:rsidRPr="00D634A4" w:rsidTr="00642B18">
        <w:trPr>
          <w:trHeight w:val="224"/>
          <w:jc w:val="center"/>
        </w:trPr>
        <w:tc>
          <w:tcPr>
            <w:tcW w:w="36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lastRenderedPageBreak/>
              <w:t>SUBTOTAL</w:t>
            </w:r>
          </w:p>
        </w:tc>
        <w:tc>
          <w:tcPr>
            <w:tcW w:w="249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4 Has 4 As 34.12 Cas </w:t>
            </w:r>
          </w:p>
        </w:tc>
        <w:tc>
          <w:tcPr>
            <w:tcW w:w="13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40,434.12</w:t>
            </w:r>
          </w:p>
        </w:tc>
      </w:tr>
      <w:tr w:rsidR="00FB7245" w:rsidRPr="00D634A4" w:rsidTr="00642B18">
        <w:trPr>
          <w:trHeight w:val="224"/>
          <w:jc w:val="center"/>
        </w:trPr>
        <w:tc>
          <w:tcPr>
            <w:tcW w:w="365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Áreas Complementarias (4):</w:t>
            </w:r>
          </w:p>
        </w:tc>
        <w:tc>
          <w:tcPr>
            <w:tcW w:w="2491"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c>
          <w:tcPr>
            <w:tcW w:w="137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r>
      <w:tr w:rsidR="00FB7245" w:rsidRPr="00D634A4" w:rsidTr="00642B18">
        <w:trPr>
          <w:trHeight w:val="224"/>
          <w:jc w:val="center"/>
        </w:trPr>
        <w:tc>
          <w:tcPr>
            <w:tcW w:w="365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IGLESIAS (3)</w:t>
            </w:r>
          </w:p>
        </w:tc>
        <w:tc>
          <w:tcPr>
            <w:tcW w:w="249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17 As 0.05 Cas </w:t>
            </w:r>
          </w:p>
        </w:tc>
        <w:tc>
          <w:tcPr>
            <w:tcW w:w="137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1,700.05</w:t>
            </w:r>
          </w:p>
        </w:tc>
      </w:tr>
      <w:tr w:rsidR="00FB7245" w:rsidRPr="00D634A4" w:rsidTr="00642B18">
        <w:trPr>
          <w:trHeight w:val="224"/>
          <w:jc w:val="center"/>
        </w:trPr>
        <w:tc>
          <w:tcPr>
            <w:tcW w:w="365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CANCHA</w:t>
            </w:r>
          </w:p>
        </w:tc>
        <w:tc>
          <w:tcPr>
            <w:tcW w:w="249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61 As 6.65 Cas </w:t>
            </w:r>
          </w:p>
        </w:tc>
        <w:tc>
          <w:tcPr>
            <w:tcW w:w="137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6,106.65</w:t>
            </w:r>
          </w:p>
        </w:tc>
      </w:tr>
      <w:tr w:rsidR="00FB7245" w:rsidRPr="00D634A4" w:rsidTr="00642B18">
        <w:trPr>
          <w:trHeight w:val="224"/>
          <w:jc w:val="center"/>
        </w:trPr>
        <w:tc>
          <w:tcPr>
            <w:tcW w:w="365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SUBTOTAL</w:t>
            </w:r>
          </w:p>
        </w:tc>
        <w:tc>
          <w:tcPr>
            <w:tcW w:w="249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78 As 6.7 Cas </w:t>
            </w:r>
          </w:p>
        </w:tc>
        <w:tc>
          <w:tcPr>
            <w:tcW w:w="137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7,806.70</w:t>
            </w:r>
          </w:p>
        </w:tc>
      </w:tr>
      <w:tr w:rsidR="00FB7245" w:rsidRPr="00D634A4" w:rsidTr="00642B18">
        <w:trPr>
          <w:trHeight w:val="224"/>
          <w:jc w:val="center"/>
        </w:trPr>
        <w:tc>
          <w:tcPr>
            <w:tcW w:w="365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CALLE</w:t>
            </w:r>
          </w:p>
        </w:tc>
        <w:tc>
          <w:tcPr>
            <w:tcW w:w="249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29 As 33.77 Cas </w:t>
            </w:r>
          </w:p>
        </w:tc>
        <w:tc>
          <w:tcPr>
            <w:tcW w:w="137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2,933.77</w:t>
            </w:r>
          </w:p>
        </w:tc>
      </w:tr>
      <w:tr w:rsidR="00FB7245" w:rsidRPr="00D634A4" w:rsidTr="00642B18">
        <w:trPr>
          <w:trHeight w:val="224"/>
          <w:jc w:val="center"/>
        </w:trPr>
        <w:tc>
          <w:tcPr>
            <w:tcW w:w="365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 TOTAL DE PROYECTO</w:t>
            </w:r>
          </w:p>
        </w:tc>
        <w:tc>
          <w:tcPr>
            <w:tcW w:w="249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5 Has 11 As 74.59 Cas </w:t>
            </w:r>
          </w:p>
        </w:tc>
        <w:tc>
          <w:tcPr>
            <w:tcW w:w="137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51,174.59</w:t>
            </w:r>
          </w:p>
        </w:tc>
      </w:tr>
    </w:tbl>
    <w:p w:rsidR="00FB7245" w:rsidRPr="00D634A4" w:rsidRDefault="00FB7245" w:rsidP="00FB7245">
      <w:pPr>
        <w:spacing w:after="80"/>
        <w:ind w:left="2130"/>
        <w:contextualSpacing/>
        <w:rPr>
          <w:rFonts w:ascii="Museo 500" w:hAnsi="Museo 500"/>
          <w:color w:val="000000" w:themeColor="text1"/>
          <w:sz w:val="24"/>
          <w:szCs w:val="24"/>
          <w:lang w:val="es-MX"/>
        </w:rPr>
      </w:pPr>
    </w:p>
    <w:p w:rsidR="00FB7245" w:rsidRPr="00642B18" w:rsidRDefault="00866BF2" w:rsidP="00386B07">
      <w:pPr>
        <w:numPr>
          <w:ilvl w:val="0"/>
          <w:numId w:val="47"/>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642B18">
        <w:rPr>
          <w:rFonts w:ascii="Museo Sans 100" w:hAnsi="Museo Sans 100"/>
          <w:color w:val="000000" w:themeColor="text1"/>
          <w:sz w:val="24"/>
          <w:szCs w:val="24"/>
          <w:lang w:val="es-MX"/>
        </w:rPr>
        <w:t xml:space="preserve"> SOLARES</w:t>
      </w:r>
    </w:p>
    <w:p w:rsidR="00FB7245" w:rsidRPr="00642B18" w:rsidRDefault="00FB7245" w:rsidP="00386B07">
      <w:pPr>
        <w:numPr>
          <w:ilvl w:val="0"/>
          <w:numId w:val="47"/>
        </w:numPr>
        <w:spacing w:after="80"/>
        <w:contextualSpacing/>
        <w:rPr>
          <w:rFonts w:ascii="Museo Sans 100" w:hAnsi="Museo Sans 100"/>
          <w:color w:val="000000" w:themeColor="text1"/>
          <w:sz w:val="24"/>
          <w:szCs w:val="24"/>
          <w:lang w:val="es-MX"/>
        </w:rPr>
      </w:pPr>
      <w:r w:rsidRPr="00642B18">
        <w:rPr>
          <w:rFonts w:ascii="Museo Sans 100" w:hAnsi="Museo Sans 100"/>
          <w:color w:val="000000" w:themeColor="text1"/>
          <w:sz w:val="24"/>
          <w:szCs w:val="24"/>
          <w:lang w:val="es-MX"/>
        </w:rPr>
        <w:t>3 IGLESIAS</w:t>
      </w:r>
    </w:p>
    <w:p w:rsidR="00FB7245" w:rsidRPr="00642B18" w:rsidRDefault="00FB7245" w:rsidP="00386B07">
      <w:pPr>
        <w:numPr>
          <w:ilvl w:val="0"/>
          <w:numId w:val="47"/>
        </w:numPr>
        <w:spacing w:after="80"/>
        <w:contextualSpacing/>
        <w:rPr>
          <w:rFonts w:ascii="Museo Sans 100" w:hAnsi="Museo Sans 100"/>
          <w:color w:val="000000" w:themeColor="text1"/>
          <w:sz w:val="24"/>
          <w:szCs w:val="24"/>
          <w:lang w:val="es-MX"/>
        </w:rPr>
      </w:pPr>
      <w:r w:rsidRPr="00642B18">
        <w:rPr>
          <w:rFonts w:ascii="Museo Sans 100" w:hAnsi="Museo Sans 100"/>
          <w:color w:val="000000" w:themeColor="text1"/>
          <w:sz w:val="24"/>
          <w:szCs w:val="24"/>
          <w:lang w:val="es-MX"/>
        </w:rPr>
        <w:t>1 CANCHA</w:t>
      </w:r>
    </w:p>
    <w:p w:rsidR="00FB7245" w:rsidRPr="00642B18" w:rsidRDefault="00FB7245" w:rsidP="00386B07">
      <w:pPr>
        <w:numPr>
          <w:ilvl w:val="0"/>
          <w:numId w:val="47"/>
        </w:numPr>
        <w:spacing w:after="80"/>
        <w:contextualSpacing/>
        <w:rPr>
          <w:rFonts w:ascii="Museo Sans 100" w:hAnsi="Museo Sans 100"/>
          <w:color w:val="000000" w:themeColor="text1"/>
          <w:sz w:val="24"/>
          <w:szCs w:val="24"/>
          <w:lang w:val="es-MX"/>
        </w:rPr>
      </w:pPr>
      <w:r w:rsidRPr="00642B18">
        <w:rPr>
          <w:rFonts w:ascii="Museo Sans 100" w:hAnsi="Museo Sans 100"/>
          <w:color w:val="000000" w:themeColor="text1"/>
          <w:sz w:val="24"/>
          <w:szCs w:val="24"/>
          <w:lang w:val="es-MX"/>
        </w:rPr>
        <w:t>CALLES</w:t>
      </w:r>
    </w:p>
    <w:p w:rsidR="00FB7245" w:rsidRDefault="00FB7245" w:rsidP="00FB7245">
      <w:pPr>
        <w:rPr>
          <w:rFonts w:ascii="Museo 500" w:hAnsi="Museo 500"/>
          <w:color w:val="000000" w:themeColor="text1"/>
          <w:sz w:val="24"/>
          <w:szCs w:val="24"/>
          <w:lang w:val="es-MX"/>
        </w:rPr>
      </w:pPr>
    </w:p>
    <w:p w:rsidR="009E1599" w:rsidRPr="00D634A4" w:rsidRDefault="009E1599" w:rsidP="00FB7245">
      <w:pPr>
        <w:rPr>
          <w:rFonts w:ascii="Museo 500" w:hAnsi="Museo 500"/>
          <w:color w:val="000000" w:themeColor="text1"/>
          <w:sz w:val="24"/>
          <w:szCs w:val="24"/>
          <w:lang w:val="es-MX"/>
        </w:rPr>
      </w:pPr>
    </w:p>
    <w:tbl>
      <w:tblPr>
        <w:tblW w:w="7486" w:type="dxa"/>
        <w:jc w:val="center"/>
        <w:tblCellMar>
          <w:left w:w="70" w:type="dxa"/>
          <w:right w:w="70" w:type="dxa"/>
        </w:tblCellMar>
        <w:tblLook w:val="04A0" w:firstRow="1" w:lastRow="0" w:firstColumn="1" w:lastColumn="0" w:noHBand="0" w:noVBand="1"/>
      </w:tblPr>
      <w:tblGrid>
        <w:gridCol w:w="3445"/>
        <w:gridCol w:w="2415"/>
        <w:gridCol w:w="1626"/>
      </w:tblGrid>
      <w:tr w:rsidR="00FB7245" w:rsidRPr="00D634A4" w:rsidTr="00642B18">
        <w:trPr>
          <w:trHeight w:val="245"/>
          <w:jc w:val="center"/>
        </w:trPr>
        <w:tc>
          <w:tcPr>
            <w:tcW w:w="7486"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642B18" w:rsidRDefault="00FB7245" w:rsidP="00866BF2">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LOS ANGELES PORCION DOS (MATRICULA: </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-00000)</w:t>
            </w:r>
          </w:p>
        </w:tc>
      </w:tr>
      <w:tr w:rsidR="00FB7245" w:rsidRPr="00D634A4" w:rsidTr="00642B18">
        <w:trPr>
          <w:trHeight w:val="245"/>
          <w:jc w:val="center"/>
        </w:trPr>
        <w:tc>
          <w:tcPr>
            <w:tcW w:w="34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DESCRIPCION</w:t>
            </w:r>
          </w:p>
        </w:tc>
        <w:tc>
          <w:tcPr>
            <w:tcW w:w="24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AREAS (Has.)</w:t>
            </w:r>
          </w:p>
        </w:tc>
        <w:tc>
          <w:tcPr>
            <w:tcW w:w="16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AREAS(m2)</w:t>
            </w:r>
          </w:p>
        </w:tc>
      </w:tr>
      <w:tr w:rsidR="00FB7245" w:rsidRPr="00D634A4" w:rsidTr="00642B18">
        <w:trPr>
          <w:trHeight w:val="245"/>
          <w:jc w:val="center"/>
        </w:trPr>
        <w:tc>
          <w:tcPr>
            <w:tcW w:w="3445"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642B18" w:rsidRDefault="00FB7245" w:rsidP="00866BF2">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Asentamiento Comunitario (</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w:t>
            </w:r>
          </w:p>
        </w:tc>
        <w:tc>
          <w:tcPr>
            <w:tcW w:w="2415" w:type="dxa"/>
            <w:tcBorders>
              <w:top w:val="nil"/>
              <w:left w:val="nil"/>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c>
          <w:tcPr>
            <w:tcW w:w="1625" w:type="dxa"/>
            <w:tcBorders>
              <w:top w:val="nil"/>
              <w:left w:val="nil"/>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r>
      <w:tr w:rsidR="00FB7245" w:rsidRPr="00D634A4" w:rsidTr="00642B18">
        <w:trPr>
          <w:trHeight w:val="245"/>
          <w:jc w:val="center"/>
        </w:trPr>
        <w:tc>
          <w:tcPr>
            <w:tcW w:w="3445"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642B18" w:rsidRDefault="00FB7245" w:rsidP="00866BF2">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POLIGONO A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w:t>
            </w:r>
          </w:p>
        </w:tc>
        <w:tc>
          <w:tcPr>
            <w:tcW w:w="2415"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1 Has 17 As 86.23 Cas </w:t>
            </w:r>
          </w:p>
        </w:tc>
        <w:tc>
          <w:tcPr>
            <w:tcW w:w="1625" w:type="dxa"/>
            <w:tcBorders>
              <w:top w:val="nil"/>
              <w:left w:val="nil"/>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11,786.23</w:t>
            </w:r>
          </w:p>
        </w:tc>
      </w:tr>
      <w:tr w:rsidR="00FB7245" w:rsidRPr="00D634A4" w:rsidTr="00642B18">
        <w:trPr>
          <w:trHeight w:val="245"/>
          <w:jc w:val="center"/>
        </w:trPr>
        <w:tc>
          <w:tcPr>
            <w:tcW w:w="3445"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 TOTAL DE PROYECTO</w:t>
            </w:r>
          </w:p>
        </w:tc>
        <w:tc>
          <w:tcPr>
            <w:tcW w:w="2415"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1 Has 17 As 86.23 Cas </w:t>
            </w:r>
          </w:p>
        </w:tc>
        <w:tc>
          <w:tcPr>
            <w:tcW w:w="1625" w:type="dxa"/>
            <w:tcBorders>
              <w:top w:val="nil"/>
              <w:left w:val="nil"/>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11,786.23</w:t>
            </w:r>
          </w:p>
        </w:tc>
      </w:tr>
    </w:tbl>
    <w:p w:rsidR="00FB7245" w:rsidRPr="00D634A4" w:rsidRDefault="00FB7245" w:rsidP="00FB7245">
      <w:pPr>
        <w:spacing w:after="80"/>
        <w:ind w:left="2130"/>
        <w:contextualSpacing/>
        <w:rPr>
          <w:rFonts w:ascii="Museo 500" w:hAnsi="Museo 500"/>
          <w:color w:val="000000" w:themeColor="text1"/>
          <w:sz w:val="24"/>
          <w:szCs w:val="24"/>
          <w:lang w:val="es-MX"/>
        </w:rPr>
      </w:pPr>
    </w:p>
    <w:p w:rsidR="00FB7245" w:rsidRPr="00642B18" w:rsidRDefault="00866BF2" w:rsidP="00386B07">
      <w:pPr>
        <w:numPr>
          <w:ilvl w:val="0"/>
          <w:numId w:val="48"/>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642B18">
        <w:rPr>
          <w:rFonts w:ascii="Museo Sans 100" w:hAnsi="Museo Sans 100"/>
          <w:color w:val="000000" w:themeColor="text1"/>
          <w:sz w:val="24"/>
          <w:szCs w:val="24"/>
          <w:lang w:val="es-MX"/>
        </w:rPr>
        <w:t xml:space="preserve"> SOLAR</w:t>
      </w:r>
    </w:p>
    <w:p w:rsidR="00FB7245" w:rsidRDefault="00FB7245" w:rsidP="00FB7245">
      <w:pPr>
        <w:rPr>
          <w:rFonts w:ascii="Museo 500" w:hAnsi="Museo 500"/>
          <w:color w:val="000000" w:themeColor="text1"/>
          <w:sz w:val="24"/>
          <w:szCs w:val="24"/>
          <w:lang w:val="es-MX"/>
        </w:rPr>
      </w:pPr>
    </w:p>
    <w:p w:rsidR="00627153" w:rsidRPr="00D634A4" w:rsidRDefault="00627153" w:rsidP="00FB7245">
      <w:pPr>
        <w:rPr>
          <w:rFonts w:ascii="Museo 500" w:hAnsi="Museo 500"/>
          <w:color w:val="000000" w:themeColor="text1"/>
          <w:sz w:val="24"/>
          <w:szCs w:val="24"/>
          <w:lang w:val="es-MX"/>
        </w:rPr>
      </w:pPr>
    </w:p>
    <w:tbl>
      <w:tblPr>
        <w:tblW w:w="7471" w:type="dxa"/>
        <w:jc w:val="center"/>
        <w:tblCellMar>
          <w:left w:w="70" w:type="dxa"/>
          <w:right w:w="70" w:type="dxa"/>
        </w:tblCellMar>
        <w:tblLook w:val="04A0" w:firstRow="1" w:lastRow="0" w:firstColumn="1" w:lastColumn="0" w:noHBand="0" w:noVBand="1"/>
      </w:tblPr>
      <w:tblGrid>
        <w:gridCol w:w="3428"/>
        <w:gridCol w:w="2426"/>
        <w:gridCol w:w="1617"/>
      </w:tblGrid>
      <w:tr w:rsidR="00FB7245" w:rsidRPr="00D634A4" w:rsidTr="009E1599">
        <w:trPr>
          <w:trHeight w:val="245"/>
          <w:jc w:val="center"/>
        </w:trPr>
        <w:tc>
          <w:tcPr>
            <w:tcW w:w="7471"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642B18" w:rsidRDefault="00FB7245" w:rsidP="00866BF2">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AGUA SHUCA (MATRICULA: </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-00000)</w:t>
            </w:r>
          </w:p>
        </w:tc>
      </w:tr>
      <w:tr w:rsidR="00FB7245" w:rsidRPr="00D634A4" w:rsidTr="009E1599">
        <w:trPr>
          <w:trHeight w:val="245"/>
          <w:jc w:val="center"/>
        </w:trPr>
        <w:tc>
          <w:tcPr>
            <w:tcW w:w="34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DESCRIPCION</w:t>
            </w:r>
          </w:p>
        </w:tc>
        <w:tc>
          <w:tcPr>
            <w:tcW w:w="242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AREAS (Has.)</w:t>
            </w:r>
          </w:p>
        </w:tc>
        <w:tc>
          <w:tcPr>
            <w:tcW w:w="16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AREAS(m2)</w:t>
            </w:r>
          </w:p>
        </w:tc>
      </w:tr>
      <w:tr w:rsidR="00FB7245" w:rsidRPr="00D634A4" w:rsidTr="009E1599">
        <w:trPr>
          <w:trHeight w:val="245"/>
          <w:jc w:val="center"/>
        </w:trPr>
        <w:tc>
          <w:tcPr>
            <w:tcW w:w="34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Asentamiento Comunitario (</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w:t>
            </w:r>
          </w:p>
        </w:tc>
        <w:tc>
          <w:tcPr>
            <w:tcW w:w="242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c>
          <w:tcPr>
            <w:tcW w:w="16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r>
      <w:tr w:rsidR="00FB7245" w:rsidRPr="00D634A4" w:rsidTr="009E1599">
        <w:trPr>
          <w:trHeight w:val="245"/>
          <w:jc w:val="center"/>
        </w:trPr>
        <w:tc>
          <w:tcPr>
            <w:tcW w:w="34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POLIGONO A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solares)</w:t>
            </w:r>
          </w:p>
        </w:tc>
        <w:tc>
          <w:tcPr>
            <w:tcW w:w="2426"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85 As 64.06 Cas </w:t>
            </w:r>
          </w:p>
        </w:tc>
        <w:tc>
          <w:tcPr>
            <w:tcW w:w="1617"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8,564.06</w:t>
            </w:r>
          </w:p>
        </w:tc>
      </w:tr>
      <w:tr w:rsidR="00FB7245" w:rsidRPr="00D634A4" w:rsidTr="009E1599">
        <w:trPr>
          <w:trHeight w:val="245"/>
          <w:jc w:val="center"/>
        </w:trPr>
        <w:tc>
          <w:tcPr>
            <w:tcW w:w="34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SUBTOTAL</w:t>
            </w:r>
          </w:p>
        </w:tc>
        <w:tc>
          <w:tcPr>
            <w:tcW w:w="2426"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85 As 64.06 Cas </w:t>
            </w:r>
          </w:p>
        </w:tc>
        <w:tc>
          <w:tcPr>
            <w:tcW w:w="1617"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8,564.06</w:t>
            </w:r>
          </w:p>
        </w:tc>
      </w:tr>
      <w:tr w:rsidR="00FB7245" w:rsidRPr="00D634A4" w:rsidTr="009E1599">
        <w:trPr>
          <w:trHeight w:val="245"/>
          <w:jc w:val="center"/>
        </w:trPr>
        <w:tc>
          <w:tcPr>
            <w:tcW w:w="34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CALLE</w:t>
            </w:r>
          </w:p>
        </w:tc>
        <w:tc>
          <w:tcPr>
            <w:tcW w:w="2426"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2 As 62.53 Cas </w:t>
            </w:r>
          </w:p>
        </w:tc>
        <w:tc>
          <w:tcPr>
            <w:tcW w:w="1617"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color w:val="000000" w:themeColor="text1"/>
              </w:rPr>
            </w:pPr>
            <w:r w:rsidRPr="00642B18">
              <w:rPr>
                <w:rFonts w:ascii="Museo Sans 100" w:eastAsia="Times New Roman" w:hAnsi="Museo Sans 100"/>
                <w:color w:val="000000" w:themeColor="text1"/>
              </w:rPr>
              <w:t>262.53</w:t>
            </w:r>
          </w:p>
        </w:tc>
      </w:tr>
      <w:tr w:rsidR="00FB7245" w:rsidRPr="00D634A4" w:rsidTr="009E1599">
        <w:trPr>
          <w:trHeight w:val="245"/>
          <w:jc w:val="center"/>
        </w:trPr>
        <w:tc>
          <w:tcPr>
            <w:tcW w:w="34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SUBTOTAL</w:t>
            </w:r>
          </w:p>
        </w:tc>
        <w:tc>
          <w:tcPr>
            <w:tcW w:w="2426"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2 As 62.53 Cas </w:t>
            </w:r>
          </w:p>
        </w:tc>
        <w:tc>
          <w:tcPr>
            <w:tcW w:w="1617"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262.53</w:t>
            </w:r>
          </w:p>
        </w:tc>
      </w:tr>
      <w:tr w:rsidR="00FB7245" w:rsidRPr="00D634A4" w:rsidTr="009E1599">
        <w:trPr>
          <w:trHeight w:val="245"/>
          <w:jc w:val="center"/>
        </w:trPr>
        <w:tc>
          <w:tcPr>
            <w:tcW w:w="34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 TOTAL DE PROYECTO</w:t>
            </w:r>
          </w:p>
        </w:tc>
        <w:tc>
          <w:tcPr>
            <w:tcW w:w="2426"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88 As 26.59 Cas </w:t>
            </w:r>
          </w:p>
        </w:tc>
        <w:tc>
          <w:tcPr>
            <w:tcW w:w="1617"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right"/>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8,826.59</w:t>
            </w:r>
          </w:p>
        </w:tc>
      </w:tr>
    </w:tbl>
    <w:p w:rsidR="00FB7245" w:rsidRPr="00D634A4" w:rsidRDefault="00FB7245" w:rsidP="00FB7245">
      <w:pPr>
        <w:jc w:val="center"/>
        <w:rPr>
          <w:rFonts w:ascii="Museo 500" w:hAnsi="Museo 500"/>
          <w:color w:val="000000" w:themeColor="text1"/>
          <w:sz w:val="24"/>
          <w:szCs w:val="24"/>
          <w:lang w:val="es-MX"/>
        </w:rPr>
      </w:pPr>
    </w:p>
    <w:p w:rsidR="00FB7245" w:rsidRPr="00642B18" w:rsidRDefault="00866BF2" w:rsidP="00386B07">
      <w:pPr>
        <w:numPr>
          <w:ilvl w:val="0"/>
          <w:numId w:val="48"/>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642B18">
        <w:rPr>
          <w:rFonts w:ascii="Museo Sans 100" w:hAnsi="Museo Sans 100"/>
          <w:color w:val="000000" w:themeColor="text1"/>
          <w:sz w:val="24"/>
          <w:szCs w:val="24"/>
          <w:lang w:val="es-MX"/>
        </w:rPr>
        <w:t xml:space="preserve"> SOLARES</w:t>
      </w:r>
    </w:p>
    <w:p w:rsidR="00FB7245" w:rsidRPr="00642B18" w:rsidRDefault="00FB7245" w:rsidP="00386B07">
      <w:pPr>
        <w:numPr>
          <w:ilvl w:val="0"/>
          <w:numId w:val="48"/>
        </w:numPr>
        <w:spacing w:after="80"/>
        <w:contextualSpacing/>
        <w:rPr>
          <w:rFonts w:ascii="Museo Sans 100" w:hAnsi="Museo Sans 100"/>
          <w:color w:val="000000" w:themeColor="text1"/>
          <w:sz w:val="24"/>
          <w:szCs w:val="24"/>
          <w:lang w:val="es-MX"/>
        </w:rPr>
      </w:pPr>
      <w:r w:rsidRPr="00642B18">
        <w:rPr>
          <w:rFonts w:ascii="Museo Sans 100" w:hAnsi="Museo Sans 100"/>
          <w:color w:val="000000" w:themeColor="text1"/>
          <w:sz w:val="24"/>
          <w:szCs w:val="24"/>
          <w:lang w:val="es-MX"/>
        </w:rPr>
        <w:t>CALLES</w:t>
      </w:r>
    </w:p>
    <w:p w:rsidR="00FB7245" w:rsidRPr="00642B18" w:rsidRDefault="00FB7245" w:rsidP="00FB7245">
      <w:pPr>
        <w:spacing w:after="80"/>
        <w:contextualSpacing/>
        <w:rPr>
          <w:rFonts w:ascii="Museo Sans 100" w:hAnsi="Museo Sans 100"/>
          <w:color w:val="000000" w:themeColor="text1"/>
          <w:sz w:val="24"/>
          <w:szCs w:val="24"/>
          <w:lang w:val="es-MX"/>
        </w:rPr>
      </w:pPr>
    </w:p>
    <w:p w:rsidR="00FB7245" w:rsidRPr="00D634A4" w:rsidRDefault="00FB7245" w:rsidP="00FB7245">
      <w:pPr>
        <w:contextualSpacing/>
        <w:rPr>
          <w:rFonts w:ascii="Museo 500" w:hAnsi="Museo 500"/>
          <w:color w:val="000000" w:themeColor="text1"/>
          <w:sz w:val="24"/>
          <w:szCs w:val="24"/>
          <w:lang w:val="es-MX"/>
        </w:rPr>
      </w:pPr>
    </w:p>
    <w:p w:rsidR="00FB7245" w:rsidRPr="00D634A4" w:rsidRDefault="00FB7245" w:rsidP="00FB7245">
      <w:pPr>
        <w:contextualSpacing/>
        <w:jc w:val="center"/>
        <w:rPr>
          <w:rFonts w:ascii="Museo 500" w:hAnsi="Museo 500"/>
          <w:b/>
          <w:color w:val="000000" w:themeColor="text1"/>
          <w:sz w:val="24"/>
          <w:szCs w:val="24"/>
          <w:lang w:val="es-MX"/>
        </w:rPr>
      </w:pPr>
      <w:r w:rsidRPr="00D634A4">
        <w:rPr>
          <w:rFonts w:ascii="Museo 500" w:hAnsi="Museo 500"/>
          <w:b/>
          <w:color w:val="000000" w:themeColor="text1"/>
          <w:sz w:val="24"/>
          <w:szCs w:val="24"/>
          <w:lang w:val="es-MX"/>
        </w:rPr>
        <w:t>5- PRIMERA PORCION DEL INMUEBLE “C”</w:t>
      </w:r>
    </w:p>
    <w:p w:rsidR="00FB7245" w:rsidRPr="00D634A4" w:rsidRDefault="00FB7245" w:rsidP="00FB7245">
      <w:pPr>
        <w:jc w:val="center"/>
        <w:rPr>
          <w:rFonts w:ascii="Museo 500" w:hAnsi="Museo 500"/>
          <w:b/>
          <w:color w:val="000000" w:themeColor="text1"/>
          <w:sz w:val="24"/>
          <w:szCs w:val="24"/>
          <w:lang w:val="es-MX"/>
        </w:rPr>
      </w:pPr>
      <w:r w:rsidRPr="00D634A4">
        <w:rPr>
          <w:rFonts w:ascii="Museo 500" w:hAnsi="Museo 500"/>
          <w:b/>
          <w:color w:val="000000" w:themeColor="text1"/>
          <w:sz w:val="24"/>
          <w:szCs w:val="24"/>
          <w:lang w:val="es-MX"/>
        </w:rPr>
        <w:t xml:space="preserve">MATRICULA SEGÚN ANTECEDENTE </w:t>
      </w:r>
      <w:r w:rsidR="00866BF2">
        <w:rPr>
          <w:rFonts w:ascii="Museo 500" w:hAnsi="Museo 500"/>
          <w:b/>
          <w:color w:val="000000" w:themeColor="text1"/>
          <w:sz w:val="24"/>
          <w:szCs w:val="24"/>
          <w:lang w:val="es-MX"/>
        </w:rPr>
        <w:t>----</w:t>
      </w:r>
      <w:r w:rsidRPr="00D634A4">
        <w:rPr>
          <w:rFonts w:ascii="Museo 500" w:hAnsi="Museo 500"/>
          <w:b/>
          <w:color w:val="000000" w:themeColor="text1"/>
          <w:sz w:val="24"/>
          <w:szCs w:val="24"/>
          <w:lang w:val="es-MX"/>
        </w:rPr>
        <w:t>-00000</w:t>
      </w:r>
    </w:p>
    <w:p w:rsidR="00FB7245" w:rsidRPr="00D634A4" w:rsidRDefault="00FB7245" w:rsidP="00FB7245">
      <w:pPr>
        <w:jc w:val="center"/>
        <w:rPr>
          <w:rFonts w:ascii="Museo 500" w:hAnsi="Museo 500"/>
          <w:color w:val="000000" w:themeColor="text1"/>
          <w:sz w:val="24"/>
          <w:szCs w:val="24"/>
          <w:lang w:val="es-MX"/>
        </w:rPr>
      </w:pPr>
    </w:p>
    <w:tbl>
      <w:tblPr>
        <w:tblW w:w="7441" w:type="dxa"/>
        <w:jc w:val="center"/>
        <w:tblCellMar>
          <w:left w:w="70" w:type="dxa"/>
          <w:right w:w="70" w:type="dxa"/>
        </w:tblCellMar>
        <w:tblLook w:val="04A0" w:firstRow="1" w:lastRow="0" w:firstColumn="1" w:lastColumn="0" w:noHBand="0" w:noVBand="1"/>
      </w:tblPr>
      <w:tblGrid>
        <w:gridCol w:w="3413"/>
        <w:gridCol w:w="2416"/>
        <w:gridCol w:w="1612"/>
      </w:tblGrid>
      <w:tr w:rsidR="00FB7245" w:rsidRPr="00D634A4" w:rsidTr="009E1599">
        <w:trPr>
          <w:trHeight w:val="260"/>
          <w:jc w:val="center"/>
        </w:trPr>
        <w:tc>
          <w:tcPr>
            <w:tcW w:w="7441"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LA JOYA</w:t>
            </w:r>
          </w:p>
        </w:tc>
      </w:tr>
      <w:tr w:rsidR="00FB7245" w:rsidRPr="00D634A4" w:rsidTr="009E1599">
        <w:trPr>
          <w:trHeight w:val="260"/>
          <w:jc w:val="center"/>
        </w:trPr>
        <w:tc>
          <w:tcPr>
            <w:tcW w:w="34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DESCRIPCION</w:t>
            </w:r>
          </w:p>
        </w:tc>
        <w:tc>
          <w:tcPr>
            <w:tcW w:w="24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AREAS (Has.)</w:t>
            </w:r>
          </w:p>
        </w:tc>
        <w:tc>
          <w:tcPr>
            <w:tcW w:w="161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AREAS(m2)</w:t>
            </w:r>
          </w:p>
        </w:tc>
      </w:tr>
      <w:tr w:rsidR="00FB7245" w:rsidRPr="00D634A4" w:rsidTr="009E1599">
        <w:trPr>
          <w:trHeight w:val="260"/>
          <w:jc w:val="center"/>
        </w:trPr>
        <w:tc>
          <w:tcPr>
            <w:tcW w:w="341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Asentamiento Comunitario (</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w:t>
            </w:r>
          </w:p>
        </w:tc>
        <w:tc>
          <w:tcPr>
            <w:tcW w:w="2416"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c>
          <w:tcPr>
            <w:tcW w:w="161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r>
      <w:tr w:rsidR="00FB7245" w:rsidRPr="00D634A4" w:rsidTr="009E1599">
        <w:trPr>
          <w:trHeight w:val="260"/>
          <w:jc w:val="center"/>
        </w:trPr>
        <w:tc>
          <w:tcPr>
            <w:tcW w:w="341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POLIGONO A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solares)</w:t>
            </w:r>
          </w:p>
        </w:tc>
        <w:tc>
          <w:tcPr>
            <w:tcW w:w="2416"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47 As 98.66 Cas </w:t>
            </w:r>
          </w:p>
        </w:tc>
        <w:tc>
          <w:tcPr>
            <w:tcW w:w="161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4,798.66</w:t>
            </w:r>
          </w:p>
        </w:tc>
      </w:tr>
      <w:tr w:rsidR="00FB7245" w:rsidRPr="00D634A4" w:rsidTr="009E1599">
        <w:trPr>
          <w:trHeight w:val="260"/>
          <w:jc w:val="center"/>
        </w:trPr>
        <w:tc>
          <w:tcPr>
            <w:tcW w:w="341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SUBTOTAL</w:t>
            </w:r>
          </w:p>
        </w:tc>
        <w:tc>
          <w:tcPr>
            <w:tcW w:w="2416"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47 As 98.66 Cas </w:t>
            </w:r>
          </w:p>
        </w:tc>
        <w:tc>
          <w:tcPr>
            <w:tcW w:w="161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4,798.66</w:t>
            </w:r>
          </w:p>
        </w:tc>
      </w:tr>
      <w:tr w:rsidR="00FB7245" w:rsidRPr="00D634A4" w:rsidTr="009E1599">
        <w:trPr>
          <w:trHeight w:val="260"/>
          <w:jc w:val="center"/>
        </w:trPr>
        <w:tc>
          <w:tcPr>
            <w:tcW w:w="341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Áreas Complementarias:</w:t>
            </w:r>
          </w:p>
        </w:tc>
        <w:tc>
          <w:tcPr>
            <w:tcW w:w="2416"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c>
          <w:tcPr>
            <w:tcW w:w="161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r>
      <w:tr w:rsidR="00FB7245" w:rsidRPr="00D634A4" w:rsidTr="009E1599">
        <w:trPr>
          <w:trHeight w:val="260"/>
          <w:jc w:val="center"/>
        </w:trPr>
        <w:tc>
          <w:tcPr>
            <w:tcW w:w="341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lastRenderedPageBreak/>
              <w:t>CALLE</w:t>
            </w:r>
          </w:p>
        </w:tc>
        <w:tc>
          <w:tcPr>
            <w:tcW w:w="2416"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1 As 89.39 Cas </w:t>
            </w:r>
          </w:p>
        </w:tc>
        <w:tc>
          <w:tcPr>
            <w:tcW w:w="161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189.39</w:t>
            </w:r>
          </w:p>
        </w:tc>
      </w:tr>
      <w:tr w:rsidR="00FB7245" w:rsidRPr="00D634A4" w:rsidTr="009E1599">
        <w:trPr>
          <w:trHeight w:val="260"/>
          <w:jc w:val="center"/>
        </w:trPr>
        <w:tc>
          <w:tcPr>
            <w:tcW w:w="341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SUBTOTAL</w:t>
            </w:r>
          </w:p>
        </w:tc>
        <w:tc>
          <w:tcPr>
            <w:tcW w:w="2416"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1 As 89.39 Cas </w:t>
            </w:r>
          </w:p>
        </w:tc>
        <w:tc>
          <w:tcPr>
            <w:tcW w:w="1611"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189.39</w:t>
            </w:r>
          </w:p>
        </w:tc>
      </w:tr>
      <w:tr w:rsidR="00FB7245" w:rsidRPr="00D634A4" w:rsidTr="009E1599">
        <w:trPr>
          <w:trHeight w:val="260"/>
          <w:jc w:val="center"/>
        </w:trPr>
        <w:tc>
          <w:tcPr>
            <w:tcW w:w="34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 TOTAL DE PROYECTO</w:t>
            </w:r>
          </w:p>
        </w:tc>
        <w:tc>
          <w:tcPr>
            <w:tcW w:w="24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49 As 88.05 Cas </w:t>
            </w:r>
          </w:p>
        </w:tc>
        <w:tc>
          <w:tcPr>
            <w:tcW w:w="16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4,988.05</w:t>
            </w:r>
          </w:p>
        </w:tc>
      </w:tr>
    </w:tbl>
    <w:p w:rsidR="00FB7245" w:rsidRPr="00D634A4" w:rsidRDefault="00FB7245" w:rsidP="00FB7245">
      <w:pPr>
        <w:jc w:val="center"/>
        <w:rPr>
          <w:rFonts w:ascii="Museo 500" w:hAnsi="Museo 500"/>
          <w:color w:val="000000" w:themeColor="text1"/>
          <w:sz w:val="24"/>
          <w:szCs w:val="24"/>
          <w:lang w:val="es-MX"/>
        </w:rPr>
      </w:pPr>
    </w:p>
    <w:p w:rsidR="00FB7245" w:rsidRPr="00642B18" w:rsidRDefault="00866BF2" w:rsidP="00386B07">
      <w:pPr>
        <w:numPr>
          <w:ilvl w:val="0"/>
          <w:numId w:val="49"/>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642B18">
        <w:rPr>
          <w:rFonts w:ascii="Museo Sans 100" w:hAnsi="Museo Sans 100"/>
          <w:color w:val="000000" w:themeColor="text1"/>
          <w:sz w:val="24"/>
          <w:szCs w:val="24"/>
          <w:lang w:val="es-MX"/>
        </w:rPr>
        <w:t xml:space="preserve"> SOLARES</w:t>
      </w:r>
    </w:p>
    <w:p w:rsidR="00FB7245" w:rsidRPr="00642B18" w:rsidRDefault="00FB7245" w:rsidP="00386B07">
      <w:pPr>
        <w:numPr>
          <w:ilvl w:val="0"/>
          <w:numId w:val="49"/>
        </w:numPr>
        <w:spacing w:after="80"/>
        <w:contextualSpacing/>
        <w:rPr>
          <w:rFonts w:ascii="Museo Sans 100" w:hAnsi="Museo Sans 100"/>
          <w:color w:val="000000" w:themeColor="text1"/>
          <w:sz w:val="24"/>
          <w:szCs w:val="24"/>
          <w:lang w:val="es-MX"/>
        </w:rPr>
      </w:pPr>
      <w:r w:rsidRPr="00642B18">
        <w:rPr>
          <w:rFonts w:ascii="Museo Sans 100" w:hAnsi="Museo Sans 100"/>
          <w:color w:val="000000" w:themeColor="text1"/>
          <w:sz w:val="24"/>
          <w:szCs w:val="24"/>
          <w:lang w:val="es-MX"/>
        </w:rPr>
        <w:t>CALLES</w:t>
      </w:r>
    </w:p>
    <w:p w:rsidR="00FB7245" w:rsidRDefault="00FB7245" w:rsidP="00FB7245">
      <w:pPr>
        <w:spacing w:after="80"/>
        <w:ind w:left="2130"/>
        <w:contextualSpacing/>
        <w:rPr>
          <w:rFonts w:ascii="Museo 500" w:hAnsi="Museo 500"/>
          <w:color w:val="000000" w:themeColor="text1"/>
          <w:sz w:val="24"/>
          <w:szCs w:val="24"/>
          <w:lang w:val="es-MX"/>
        </w:rPr>
      </w:pPr>
    </w:p>
    <w:p w:rsidR="00FB7245" w:rsidRPr="00D634A4" w:rsidRDefault="009E1599" w:rsidP="00FB7245">
      <w:pPr>
        <w:rPr>
          <w:rFonts w:ascii="Museo 500" w:hAnsi="Museo 500"/>
          <w:color w:val="000000" w:themeColor="text1"/>
          <w:sz w:val="24"/>
          <w:szCs w:val="24"/>
          <w:lang w:val="es-MX"/>
        </w:rPr>
      </w:pPr>
      <w:r>
        <w:rPr>
          <w:rFonts w:ascii="Museo 500" w:hAnsi="Museo 500"/>
          <w:color w:val="000000" w:themeColor="text1"/>
          <w:sz w:val="24"/>
          <w:szCs w:val="24"/>
          <w:lang w:val="es-MX"/>
        </w:rPr>
        <w:tab/>
      </w:r>
      <w:r w:rsidR="00FB7245" w:rsidRPr="00D634A4">
        <w:rPr>
          <w:rFonts w:ascii="Museo 500" w:hAnsi="Museo 500"/>
          <w:color w:val="000000" w:themeColor="text1"/>
          <w:sz w:val="24"/>
          <w:szCs w:val="24"/>
          <w:lang w:val="es-MX"/>
        </w:rPr>
        <w:t xml:space="preserve">6- </w:t>
      </w:r>
      <w:r w:rsidR="00FB7245" w:rsidRPr="00D634A4">
        <w:rPr>
          <w:rFonts w:ascii="Museo 500" w:hAnsi="Museo 500"/>
          <w:b/>
          <w:color w:val="000000" w:themeColor="text1"/>
          <w:sz w:val="24"/>
          <w:szCs w:val="24"/>
          <w:lang w:val="es-MX"/>
        </w:rPr>
        <w:t>SEXTA PORCION DEL INMUEBLE “B”, LUGAR LLAMADO LOMA ALTA,</w:t>
      </w:r>
    </w:p>
    <w:p w:rsidR="00FB7245" w:rsidRPr="00D634A4" w:rsidRDefault="00FB7245" w:rsidP="00FB7245">
      <w:pPr>
        <w:jc w:val="center"/>
        <w:rPr>
          <w:rFonts w:ascii="Museo 500" w:hAnsi="Museo 500"/>
          <w:b/>
          <w:color w:val="000000" w:themeColor="text1"/>
          <w:sz w:val="24"/>
          <w:szCs w:val="24"/>
          <w:lang w:val="es-MX"/>
        </w:rPr>
      </w:pPr>
      <w:r w:rsidRPr="00D634A4">
        <w:rPr>
          <w:rFonts w:ascii="Museo 500" w:hAnsi="Museo 500"/>
          <w:b/>
          <w:color w:val="000000" w:themeColor="text1"/>
          <w:sz w:val="24"/>
          <w:szCs w:val="24"/>
          <w:lang w:val="es-MX"/>
        </w:rPr>
        <w:t xml:space="preserve">MATRICULA SEGÚN ANTECEDENTE </w:t>
      </w:r>
      <w:r w:rsidR="00866BF2">
        <w:rPr>
          <w:rFonts w:ascii="Museo 500" w:hAnsi="Museo 500"/>
          <w:b/>
          <w:color w:val="000000" w:themeColor="text1"/>
          <w:sz w:val="24"/>
          <w:szCs w:val="24"/>
          <w:lang w:val="es-MX"/>
        </w:rPr>
        <w:t>----</w:t>
      </w:r>
      <w:r w:rsidRPr="00D634A4">
        <w:rPr>
          <w:rFonts w:ascii="Museo 500" w:hAnsi="Museo 500"/>
          <w:b/>
          <w:color w:val="000000" w:themeColor="text1"/>
          <w:sz w:val="24"/>
          <w:szCs w:val="24"/>
          <w:lang w:val="es-MX"/>
        </w:rPr>
        <w:t>-00000</w:t>
      </w:r>
    </w:p>
    <w:p w:rsidR="00FB7245" w:rsidRPr="00D634A4" w:rsidRDefault="00FB7245" w:rsidP="00FB7245">
      <w:pPr>
        <w:jc w:val="center"/>
        <w:rPr>
          <w:rFonts w:ascii="Museo 500" w:hAnsi="Museo 500"/>
          <w:color w:val="000000" w:themeColor="text1"/>
          <w:sz w:val="24"/>
          <w:szCs w:val="24"/>
          <w:lang w:val="es-MX"/>
        </w:rPr>
      </w:pPr>
    </w:p>
    <w:tbl>
      <w:tblPr>
        <w:tblW w:w="7561" w:type="dxa"/>
        <w:jc w:val="center"/>
        <w:tblCellMar>
          <w:left w:w="70" w:type="dxa"/>
          <w:right w:w="70" w:type="dxa"/>
        </w:tblCellMar>
        <w:tblLook w:val="04A0" w:firstRow="1" w:lastRow="0" w:firstColumn="1" w:lastColumn="0" w:noHBand="0" w:noVBand="1"/>
      </w:tblPr>
      <w:tblGrid>
        <w:gridCol w:w="3689"/>
        <w:gridCol w:w="2370"/>
        <w:gridCol w:w="1502"/>
      </w:tblGrid>
      <w:tr w:rsidR="00FB7245" w:rsidRPr="00D634A4" w:rsidTr="00642B18">
        <w:trPr>
          <w:trHeight w:val="294"/>
          <w:jc w:val="center"/>
        </w:trPr>
        <w:tc>
          <w:tcPr>
            <w:tcW w:w="7561"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642B18" w:rsidRDefault="00FB7245" w:rsidP="00866BF2">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LA CAMANDULA PORCIÓN OCHO MATRICULA: </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-00000</w:t>
            </w:r>
          </w:p>
        </w:tc>
      </w:tr>
      <w:tr w:rsidR="00FB7245" w:rsidRPr="00D634A4" w:rsidTr="00642B18">
        <w:trPr>
          <w:trHeight w:val="294"/>
          <w:jc w:val="center"/>
        </w:trPr>
        <w:tc>
          <w:tcPr>
            <w:tcW w:w="368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DESCRIPCIÓN </w:t>
            </w:r>
          </w:p>
        </w:tc>
        <w:tc>
          <w:tcPr>
            <w:tcW w:w="2370"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 (Has.)</w:t>
            </w:r>
          </w:p>
        </w:tc>
        <w:tc>
          <w:tcPr>
            <w:tcW w:w="1500"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ÁREA(M2)</w:t>
            </w:r>
          </w:p>
        </w:tc>
      </w:tr>
      <w:tr w:rsidR="00FB7245" w:rsidRPr="00D634A4" w:rsidTr="00642B18">
        <w:trPr>
          <w:trHeight w:val="294"/>
          <w:jc w:val="center"/>
        </w:trPr>
        <w:tc>
          <w:tcPr>
            <w:tcW w:w="368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Asentamiento Comunitario(</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w:t>
            </w:r>
          </w:p>
        </w:tc>
        <w:tc>
          <w:tcPr>
            <w:tcW w:w="2370"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c>
          <w:tcPr>
            <w:tcW w:w="1500"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r>
      <w:tr w:rsidR="00FB7245" w:rsidRPr="00D634A4" w:rsidTr="00642B18">
        <w:trPr>
          <w:trHeight w:val="294"/>
          <w:jc w:val="center"/>
        </w:trPr>
        <w:tc>
          <w:tcPr>
            <w:tcW w:w="368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866BF2">
            <w:pPr>
              <w:rPr>
                <w:rFonts w:ascii="Museo Sans 100" w:eastAsia="Times New Roman" w:hAnsi="Museo Sans 100"/>
                <w:color w:val="000000" w:themeColor="text1"/>
              </w:rPr>
            </w:pPr>
            <w:r w:rsidRPr="00642B18">
              <w:rPr>
                <w:rFonts w:ascii="Museo Sans 100" w:eastAsia="Times New Roman" w:hAnsi="Museo Sans 100"/>
                <w:color w:val="000000" w:themeColor="text1"/>
              </w:rPr>
              <w:t>POLÍGONO A (</w:t>
            </w:r>
            <w:r w:rsidR="00866BF2">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Solares)</w:t>
            </w:r>
          </w:p>
        </w:tc>
        <w:tc>
          <w:tcPr>
            <w:tcW w:w="237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17 As 9.38 Cas </w:t>
            </w:r>
          </w:p>
        </w:tc>
        <w:tc>
          <w:tcPr>
            <w:tcW w:w="150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1709.38</w:t>
            </w:r>
          </w:p>
        </w:tc>
      </w:tr>
      <w:tr w:rsidR="00FB7245" w:rsidRPr="00D634A4" w:rsidTr="00642B18">
        <w:trPr>
          <w:trHeight w:val="294"/>
          <w:jc w:val="center"/>
        </w:trPr>
        <w:tc>
          <w:tcPr>
            <w:tcW w:w="368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SUBTOTAL</w:t>
            </w:r>
          </w:p>
        </w:tc>
        <w:tc>
          <w:tcPr>
            <w:tcW w:w="237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17 As 9.38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1,709.38</w:t>
            </w:r>
          </w:p>
        </w:tc>
      </w:tr>
      <w:tr w:rsidR="00FB7245" w:rsidRPr="00D634A4" w:rsidTr="00642B18">
        <w:trPr>
          <w:trHeight w:val="294"/>
          <w:jc w:val="center"/>
        </w:trPr>
        <w:tc>
          <w:tcPr>
            <w:tcW w:w="368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 TOTAL DE PROYECTO</w:t>
            </w:r>
          </w:p>
        </w:tc>
        <w:tc>
          <w:tcPr>
            <w:tcW w:w="237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17 As 9.38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1,709.38</w:t>
            </w:r>
          </w:p>
        </w:tc>
      </w:tr>
    </w:tbl>
    <w:p w:rsidR="00FB7245" w:rsidRPr="00D634A4" w:rsidRDefault="00FB7245" w:rsidP="00FB7245">
      <w:pPr>
        <w:jc w:val="center"/>
        <w:rPr>
          <w:rFonts w:ascii="Museo 500" w:hAnsi="Museo 500"/>
          <w:color w:val="000000" w:themeColor="text1"/>
          <w:sz w:val="24"/>
          <w:szCs w:val="24"/>
          <w:lang w:val="es-MX"/>
        </w:rPr>
      </w:pPr>
    </w:p>
    <w:p w:rsidR="00FB7245" w:rsidRPr="00642B18" w:rsidRDefault="00866BF2" w:rsidP="00386B07">
      <w:pPr>
        <w:numPr>
          <w:ilvl w:val="0"/>
          <w:numId w:val="50"/>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642B18">
        <w:rPr>
          <w:rFonts w:ascii="Museo Sans 100" w:hAnsi="Museo Sans 100"/>
          <w:color w:val="000000" w:themeColor="text1"/>
          <w:sz w:val="24"/>
          <w:szCs w:val="24"/>
          <w:lang w:val="es-MX"/>
        </w:rPr>
        <w:t>SOLARES</w:t>
      </w:r>
    </w:p>
    <w:p w:rsidR="00FB7245" w:rsidRDefault="00FB7245" w:rsidP="00FB7245">
      <w:pPr>
        <w:rPr>
          <w:rFonts w:ascii="Museo 500" w:hAnsi="Museo 500"/>
          <w:color w:val="000000" w:themeColor="text1"/>
          <w:sz w:val="24"/>
          <w:szCs w:val="24"/>
          <w:lang w:val="es-MX"/>
        </w:rPr>
      </w:pPr>
    </w:p>
    <w:tbl>
      <w:tblPr>
        <w:tblW w:w="7559" w:type="dxa"/>
        <w:jc w:val="center"/>
        <w:tblCellMar>
          <w:left w:w="70" w:type="dxa"/>
          <w:right w:w="70" w:type="dxa"/>
        </w:tblCellMar>
        <w:tblLook w:val="04A0" w:firstRow="1" w:lastRow="0" w:firstColumn="1" w:lastColumn="0" w:noHBand="0" w:noVBand="1"/>
      </w:tblPr>
      <w:tblGrid>
        <w:gridCol w:w="3533"/>
        <w:gridCol w:w="2546"/>
        <w:gridCol w:w="1480"/>
      </w:tblGrid>
      <w:tr w:rsidR="00FB7245" w:rsidRPr="00D634A4" w:rsidTr="00642B18">
        <w:trPr>
          <w:trHeight w:val="227"/>
          <w:jc w:val="center"/>
        </w:trPr>
        <w:tc>
          <w:tcPr>
            <w:tcW w:w="7559"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FB7245" w:rsidRPr="00642B18" w:rsidRDefault="00FB7245" w:rsidP="00866BF2">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LA CAMANDULA PORCION NUEVE MATRICULA: </w:t>
            </w:r>
            <w:r w:rsidR="00866BF2">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-00000</w:t>
            </w:r>
          </w:p>
        </w:tc>
      </w:tr>
      <w:tr w:rsidR="00FB7245" w:rsidRPr="00D634A4" w:rsidTr="00642B18">
        <w:trPr>
          <w:trHeight w:val="227"/>
          <w:jc w:val="center"/>
        </w:trPr>
        <w:tc>
          <w:tcPr>
            <w:tcW w:w="353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DESCRIPCIÓN </w:t>
            </w:r>
          </w:p>
        </w:tc>
        <w:tc>
          <w:tcPr>
            <w:tcW w:w="254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AREA (Has.)</w:t>
            </w:r>
          </w:p>
        </w:tc>
        <w:tc>
          <w:tcPr>
            <w:tcW w:w="1480"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ÁREA(M2)</w:t>
            </w:r>
          </w:p>
        </w:tc>
      </w:tr>
      <w:tr w:rsidR="00FB7245" w:rsidRPr="00D634A4" w:rsidTr="00642B18">
        <w:trPr>
          <w:trHeight w:val="227"/>
          <w:jc w:val="center"/>
        </w:trPr>
        <w:tc>
          <w:tcPr>
            <w:tcW w:w="353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7B7529">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Asentamiento Comunitario(</w:t>
            </w:r>
            <w:r w:rsidR="007B7529">
              <w:rPr>
                <w:rFonts w:ascii="Museo Sans 100" w:eastAsia="Times New Roman" w:hAnsi="Museo Sans 100"/>
                <w:b/>
                <w:bCs/>
                <w:color w:val="000000" w:themeColor="text1"/>
              </w:rPr>
              <w:t>---</w:t>
            </w:r>
            <w:r w:rsidRPr="00642B18">
              <w:rPr>
                <w:rFonts w:ascii="Museo Sans 100" w:eastAsia="Times New Roman" w:hAnsi="Museo Sans 100"/>
                <w:b/>
                <w:bCs/>
                <w:color w:val="000000" w:themeColor="text1"/>
              </w:rPr>
              <w:t>)</w:t>
            </w:r>
          </w:p>
        </w:tc>
        <w:tc>
          <w:tcPr>
            <w:tcW w:w="2546"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c>
          <w:tcPr>
            <w:tcW w:w="1480"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w:t>
            </w:r>
          </w:p>
        </w:tc>
      </w:tr>
      <w:tr w:rsidR="00FB7245" w:rsidRPr="00D634A4" w:rsidTr="00642B18">
        <w:trPr>
          <w:trHeight w:val="227"/>
          <w:jc w:val="center"/>
        </w:trPr>
        <w:tc>
          <w:tcPr>
            <w:tcW w:w="353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7B7529">
            <w:pPr>
              <w:rPr>
                <w:rFonts w:ascii="Museo Sans 100" w:eastAsia="Times New Roman" w:hAnsi="Museo Sans 100"/>
                <w:color w:val="000000" w:themeColor="text1"/>
              </w:rPr>
            </w:pPr>
            <w:r w:rsidRPr="00642B18">
              <w:rPr>
                <w:rFonts w:ascii="Museo Sans 100" w:eastAsia="Times New Roman" w:hAnsi="Museo Sans 100"/>
                <w:color w:val="000000" w:themeColor="text1"/>
              </w:rPr>
              <w:t>POLÍGONO A (</w:t>
            </w:r>
            <w:r w:rsidR="007B7529">
              <w:rPr>
                <w:rFonts w:ascii="Museo Sans 100" w:eastAsia="Times New Roman" w:hAnsi="Museo Sans 100"/>
                <w:color w:val="000000" w:themeColor="text1"/>
              </w:rPr>
              <w:t>----</w:t>
            </w:r>
            <w:r w:rsidRPr="00642B18">
              <w:rPr>
                <w:rFonts w:ascii="Museo Sans 100" w:eastAsia="Times New Roman" w:hAnsi="Museo Sans 100"/>
                <w:color w:val="000000" w:themeColor="text1"/>
              </w:rPr>
              <w:t xml:space="preserve"> Solares)</w:t>
            </w:r>
          </w:p>
        </w:tc>
        <w:tc>
          <w:tcPr>
            <w:tcW w:w="2546"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11 As 15.19 Cas </w:t>
            </w:r>
          </w:p>
        </w:tc>
        <w:tc>
          <w:tcPr>
            <w:tcW w:w="148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1115.19</w:t>
            </w:r>
          </w:p>
        </w:tc>
      </w:tr>
      <w:tr w:rsidR="00FB7245" w:rsidRPr="00D634A4" w:rsidTr="00642B18">
        <w:trPr>
          <w:trHeight w:val="227"/>
          <w:jc w:val="center"/>
        </w:trPr>
        <w:tc>
          <w:tcPr>
            <w:tcW w:w="353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SUBTOTAL</w:t>
            </w:r>
          </w:p>
        </w:tc>
        <w:tc>
          <w:tcPr>
            <w:tcW w:w="2546"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11 As 15.19 Cas </w:t>
            </w:r>
          </w:p>
        </w:tc>
        <w:tc>
          <w:tcPr>
            <w:tcW w:w="1480" w:type="dxa"/>
            <w:tcBorders>
              <w:top w:val="nil"/>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1115.19</w:t>
            </w:r>
          </w:p>
        </w:tc>
      </w:tr>
      <w:tr w:rsidR="00FB7245" w:rsidRPr="00D634A4" w:rsidTr="00642B18">
        <w:trPr>
          <w:trHeight w:val="227"/>
          <w:jc w:val="center"/>
        </w:trPr>
        <w:tc>
          <w:tcPr>
            <w:tcW w:w="353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CALLE</w:t>
            </w:r>
          </w:p>
        </w:tc>
        <w:tc>
          <w:tcPr>
            <w:tcW w:w="2546"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color w:val="000000" w:themeColor="text1"/>
              </w:rPr>
            </w:pPr>
            <w:r w:rsidRPr="00642B18">
              <w:rPr>
                <w:rFonts w:ascii="Museo Sans 100" w:eastAsia="Times New Roman" w:hAnsi="Museo Sans 100"/>
                <w:color w:val="000000" w:themeColor="text1"/>
              </w:rPr>
              <w:t xml:space="preserve">0 Has 1 As 59.13 Cas </w:t>
            </w:r>
          </w:p>
        </w:tc>
        <w:tc>
          <w:tcPr>
            <w:tcW w:w="1480" w:type="dxa"/>
            <w:tcBorders>
              <w:top w:val="nil"/>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jc w:val="center"/>
              <w:rPr>
                <w:rFonts w:ascii="Museo Sans 100" w:eastAsia="Times New Roman" w:hAnsi="Museo Sans 100"/>
                <w:color w:val="000000" w:themeColor="text1"/>
              </w:rPr>
            </w:pPr>
            <w:r w:rsidRPr="00642B18">
              <w:rPr>
                <w:rFonts w:ascii="Museo Sans 100" w:eastAsia="Times New Roman" w:hAnsi="Museo Sans 100"/>
                <w:color w:val="000000" w:themeColor="text1"/>
              </w:rPr>
              <w:t>159.13</w:t>
            </w:r>
          </w:p>
        </w:tc>
      </w:tr>
      <w:tr w:rsidR="00FB7245" w:rsidRPr="00D634A4" w:rsidTr="00642B18">
        <w:trPr>
          <w:trHeight w:val="227"/>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ÁREA TOTAL DEL PROYECTO</w:t>
            </w:r>
          </w:p>
        </w:tc>
        <w:tc>
          <w:tcPr>
            <w:tcW w:w="254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642B18" w:rsidRDefault="00FB7245" w:rsidP="00FB7245">
            <w:pP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 xml:space="preserve">0 Has 12 As 74.32 Cas </w:t>
            </w:r>
          </w:p>
        </w:tc>
        <w:tc>
          <w:tcPr>
            <w:tcW w:w="14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42B18" w:rsidRDefault="00FB7245" w:rsidP="00FB7245">
            <w:pPr>
              <w:jc w:val="center"/>
              <w:rPr>
                <w:rFonts w:ascii="Museo Sans 100" w:eastAsia="Times New Roman" w:hAnsi="Museo Sans 100"/>
                <w:b/>
                <w:bCs/>
                <w:color w:val="000000" w:themeColor="text1"/>
              </w:rPr>
            </w:pPr>
            <w:r w:rsidRPr="00642B18">
              <w:rPr>
                <w:rFonts w:ascii="Museo Sans 100" w:eastAsia="Times New Roman" w:hAnsi="Museo Sans 100"/>
                <w:b/>
                <w:bCs/>
                <w:color w:val="000000" w:themeColor="text1"/>
              </w:rPr>
              <w:t>1274.32</w:t>
            </w:r>
          </w:p>
        </w:tc>
      </w:tr>
    </w:tbl>
    <w:p w:rsidR="00FB7245" w:rsidRPr="00642B18" w:rsidRDefault="007B7529" w:rsidP="00386B07">
      <w:pPr>
        <w:pStyle w:val="Prrafodelista"/>
        <w:numPr>
          <w:ilvl w:val="0"/>
          <w:numId w:val="60"/>
        </w:numPr>
        <w:ind w:left="2127" w:hanging="426"/>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642B18">
        <w:rPr>
          <w:rFonts w:ascii="Museo Sans 100" w:hAnsi="Museo Sans 100"/>
          <w:color w:val="000000" w:themeColor="text1"/>
          <w:sz w:val="24"/>
          <w:szCs w:val="24"/>
          <w:lang w:val="es-MX"/>
        </w:rPr>
        <w:t xml:space="preserve"> SOLARES</w:t>
      </w:r>
    </w:p>
    <w:p w:rsidR="00FB7245" w:rsidRPr="00642B18" w:rsidRDefault="00FB7245" w:rsidP="00386B07">
      <w:pPr>
        <w:numPr>
          <w:ilvl w:val="0"/>
          <w:numId w:val="50"/>
        </w:numPr>
        <w:contextualSpacing/>
        <w:rPr>
          <w:rFonts w:ascii="Museo Sans 100" w:hAnsi="Museo Sans 100"/>
          <w:color w:val="000000" w:themeColor="text1"/>
          <w:sz w:val="24"/>
          <w:szCs w:val="24"/>
          <w:lang w:val="es-MX"/>
        </w:rPr>
      </w:pPr>
      <w:r w:rsidRPr="00642B18">
        <w:rPr>
          <w:rFonts w:ascii="Museo Sans 100" w:hAnsi="Museo Sans 100"/>
          <w:color w:val="000000" w:themeColor="text1"/>
          <w:sz w:val="24"/>
          <w:szCs w:val="24"/>
          <w:lang w:val="es-MX"/>
        </w:rPr>
        <w:t>CALLE</w:t>
      </w:r>
    </w:p>
    <w:p w:rsidR="00FB7245" w:rsidRPr="00D634A4" w:rsidRDefault="00FB7245" w:rsidP="00FB7245">
      <w:pPr>
        <w:spacing w:after="80"/>
        <w:ind w:left="2130"/>
        <w:contextualSpacing/>
        <w:rPr>
          <w:rFonts w:ascii="Museo 500" w:hAnsi="Museo 500"/>
          <w:color w:val="000000" w:themeColor="text1"/>
          <w:sz w:val="24"/>
          <w:szCs w:val="24"/>
          <w:lang w:val="es-MX"/>
        </w:rPr>
      </w:pPr>
    </w:p>
    <w:p w:rsidR="00FB7245" w:rsidRPr="00D634A4" w:rsidRDefault="009E1599" w:rsidP="009E1599">
      <w:pPr>
        <w:jc w:val="both"/>
        <w:rPr>
          <w:rFonts w:ascii="Museo 500" w:hAnsi="Museo 500"/>
          <w:b/>
          <w:color w:val="000000" w:themeColor="text1"/>
          <w:sz w:val="24"/>
          <w:szCs w:val="24"/>
          <w:lang w:val="es-MX"/>
        </w:rPr>
      </w:pPr>
      <w:r>
        <w:rPr>
          <w:rFonts w:ascii="Museo 500" w:hAnsi="Museo 500"/>
          <w:b/>
          <w:color w:val="000000" w:themeColor="text1"/>
          <w:sz w:val="24"/>
          <w:szCs w:val="24"/>
          <w:lang w:val="es-MX"/>
        </w:rPr>
        <w:tab/>
      </w:r>
      <w:r w:rsidR="00FB7245" w:rsidRPr="00D634A4">
        <w:rPr>
          <w:rFonts w:ascii="Museo 500" w:hAnsi="Museo 500"/>
          <w:b/>
          <w:color w:val="000000" w:themeColor="text1"/>
          <w:sz w:val="24"/>
          <w:szCs w:val="24"/>
          <w:lang w:val="es-MX"/>
        </w:rPr>
        <w:t xml:space="preserve">HACIENDA LA PUERTA INMUEBLE "B" PORCION SEGUNDA, PORCION </w:t>
      </w:r>
      <w:r>
        <w:rPr>
          <w:rFonts w:ascii="Museo 500" w:hAnsi="Museo 500"/>
          <w:b/>
          <w:color w:val="000000" w:themeColor="text1"/>
          <w:sz w:val="24"/>
          <w:szCs w:val="24"/>
          <w:lang w:val="es-MX"/>
        </w:rPr>
        <w:tab/>
      </w:r>
      <w:r w:rsidR="00FB7245" w:rsidRPr="00D634A4">
        <w:rPr>
          <w:rFonts w:ascii="Museo 500" w:hAnsi="Museo 500"/>
          <w:b/>
          <w:color w:val="000000" w:themeColor="text1"/>
          <w:sz w:val="24"/>
          <w:szCs w:val="24"/>
          <w:lang w:val="es-MX"/>
        </w:rPr>
        <w:t xml:space="preserve">DENOMINADA LA PUERTA MATRICULA SEGÚN ANTECEDENTE </w:t>
      </w:r>
      <w:r w:rsidR="007B7529">
        <w:rPr>
          <w:rFonts w:ascii="Museo 500" w:hAnsi="Museo 500"/>
          <w:b/>
          <w:color w:val="000000" w:themeColor="text1"/>
          <w:sz w:val="24"/>
          <w:szCs w:val="24"/>
          <w:lang w:val="es-MX"/>
        </w:rPr>
        <w:t>----</w:t>
      </w:r>
      <w:r w:rsidR="00FB7245" w:rsidRPr="00D634A4">
        <w:rPr>
          <w:rFonts w:ascii="Museo 500" w:hAnsi="Museo 500"/>
          <w:b/>
          <w:color w:val="000000" w:themeColor="text1"/>
          <w:sz w:val="24"/>
          <w:szCs w:val="24"/>
          <w:lang w:val="es-MX"/>
        </w:rPr>
        <w:t>-</w:t>
      </w:r>
      <w:r w:rsidR="007B7529">
        <w:rPr>
          <w:rFonts w:ascii="Museo 500" w:hAnsi="Museo 500"/>
          <w:b/>
          <w:color w:val="000000" w:themeColor="text1"/>
          <w:sz w:val="24"/>
          <w:szCs w:val="24"/>
          <w:lang w:val="es-MX"/>
        </w:rPr>
        <w:tab/>
      </w:r>
      <w:r w:rsidR="00FB7245" w:rsidRPr="00D634A4">
        <w:rPr>
          <w:rFonts w:ascii="Museo 500" w:hAnsi="Museo 500"/>
          <w:b/>
          <w:color w:val="000000" w:themeColor="text1"/>
          <w:sz w:val="24"/>
          <w:szCs w:val="24"/>
          <w:lang w:val="es-MX"/>
        </w:rPr>
        <w:t>00000</w:t>
      </w:r>
    </w:p>
    <w:p w:rsidR="00FB7245" w:rsidRPr="00D634A4" w:rsidRDefault="00FB7245" w:rsidP="00FB7245">
      <w:pPr>
        <w:spacing w:after="80"/>
        <w:contextualSpacing/>
        <w:rPr>
          <w:rFonts w:ascii="Museo 500" w:hAnsi="Museo 500"/>
          <w:b/>
          <w:color w:val="000000" w:themeColor="text1"/>
          <w:sz w:val="24"/>
          <w:szCs w:val="24"/>
          <w:lang w:val="es-MX"/>
        </w:rPr>
      </w:pPr>
    </w:p>
    <w:p w:rsidR="00FB7245" w:rsidRPr="007F6234" w:rsidRDefault="009E1599" w:rsidP="007F6234">
      <w:pPr>
        <w:spacing w:after="80"/>
        <w:contextualSpacing/>
        <w:jc w:val="both"/>
        <w:rPr>
          <w:rFonts w:ascii="Museo Sans 100" w:hAnsi="Museo Sans 100"/>
          <w:b/>
          <w:color w:val="000000" w:themeColor="text1"/>
          <w:sz w:val="24"/>
          <w:szCs w:val="24"/>
          <w:lang w:val="es-MX"/>
        </w:rPr>
      </w:pPr>
      <w:r>
        <w:rPr>
          <w:rFonts w:ascii="Museo 500" w:hAnsi="Museo 500"/>
          <w:b/>
          <w:color w:val="000000" w:themeColor="text1"/>
          <w:sz w:val="24"/>
          <w:szCs w:val="24"/>
          <w:lang w:val="es-MX"/>
        </w:rPr>
        <w:tab/>
      </w:r>
      <w:r w:rsidR="00FB7245" w:rsidRPr="00D634A4">
        <w:rPr>
          <w:rFonts w:ascii="Museo 500" w:hAnsi="Museo 500"/>
          <w:b/>
          <w:color w:val="000000" w:themeColor="text1"/>
          <w:sz w:val="24"/>
          <w:szCs w:val="24"/>
          <w:lang w:val="es-MX"/>
        </w:rPr>
        <w:t xml:space="preserve">Nota: </w:t>
      </w:r>
      <w:r w:rsidR="00FB7245" w:rsidRPr="007F6234">
        <w:rPr>
          <w:rFonts w:ascii="Museo Sans 100" w:hAnsi="Museo Sans 100"/>
          <w:b/>
          <w:color w:val="000000" w:themeColor="text1"/>
          <w:sz w:val="24"/>
          <w:szCs w:val="24"/>
          <w:lang w:val="es-MX"/>
        </w:rPr>
        <w:t xml:space="preserve">El inmueble 7 será objeto de desmembración para generar el </w:t>
      </w:r>
      <w:r>
        <w:rPr>
          <w:rFonts w:ascii="Museo Sans 100" w:hAnsi="Museo Sans 100"/>
          <w:b/>
          <w:color w:val="000000" w:themeColor="text1"/>
          <w:sz w:val="24"/>
          <w:szCs w:val="24"/>
          <w:lang w:val="es-MX"/>
        </w:rPr>
        <w:tab/>
      </w:r>
      <w:r w:rsidR="00FB7245" w:rsidRPr="007F6234">
        <w:rPr>
          <w:rFonts w:ascii="Museo Sans 100" w:hAnsi="Museo Sans 100"/>
          <w:b/>
          <w:color w:val="000000" w:themeColor="text1"/>
          <w:sz w:val="24"/>
          <w:szCs w:val="24"/>
          <w:lang w:val="es-MX"/>
        </w:rPr>
        <w:t xml:space="preserve">inmueble El Once Uno Porción Dos, y su resto registral se reunirá con los </w:t>
      </w:r>
      <w:r>
        <w:rPr>
          <w:rFonts w:ascii="Museo Sans 100" w:hAnsi="Museo Sans 100"/>
          <w:b/>
          <w:color w:val="000000" w:themeColor="text1"/>
          <w:sz w:val="24"/>
          <w:szCs w:val="24"/>
          <w:lang w:val="es-MX"/>
        </w:rPr>
        <w:tab/>
      </w:r>
      <w:r w:rsidR="00FB7245" w:rsidRPr="007F6234">
        <w:rPr>
          <w:rFonts w:ascii="Museo Sans 100" w:hAnsi="Museo Sans 100"/>
          <w:b/>
          <w:color w:val="000000" w:themeColor="text1"/>
          <w:sz w:val="24"/>
          <w:szCs w:val="24"/>
          <w:lang w:val="es-MX"/>
        </w:rPr>
        <w:t>inmuebles 8,9 y 10.</w:t>
      </w:r>
    </w:p>
    <w:p w:rsidR="00FB7245" w:rsidRPr="00D634A4" w:rsidRDefault="00FB7245" w:rsidP="00FB7245">
      <w:pPr>
        <w:spacing w:after="80"/>
        <w:contextualSpacing/>
        <w:rPr>
          <w:rFonts w:ascii="Museo 500" w:hAnsi="Museo 500"/>
          <w:b/>
          <w:color w:val="000000" w:themeColor="text1"/>
          <w:sz w:val="24"/>
          <w:szCs w:val="24"/>
          <w:lang w:val="es-MX"/>
        </w:rPr>
      </w:pPr>
    </w:p>
    <w:tbl>
      <w:tblPr>
        <w:tblW w:w="7795" w:type="dxa"/>
        <w:jc w:val="center"/>
        <w:tblCellMar>
          <w:left w:w="70" w:type="dxa"/>
          <w:right w:w="70" w:type="dxa"/>
        </w:tblCellMar>
        <w:tblLook w:val="04A0" w:firstRow="1" w:lastRow="0" w:firstColumn="1" w:lastColumn="0" w:noHBand="0" w:noVBand="1"/>
      </w:tblPr>
      <w:tblGrid>
        <w:gridCol w:w="3637"/>
        <w:gridCol w:w="2476"/>
        <w:gridCol w:w="1682"/>
      </w:tblGrid>
      <w:tr w:rsidR="00FB7245" w:rsidRPr="00D634A4" w:rsidTr="004421B1">
        <w:trPr>
          <w:trHeight w:val="227"/>
          <w:jc w:val="center"/>
        </w:trPr>
        <w:tc>
          <w:tcPr>
            <w:tcW w:w="7795"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627153" w:rsidRDefault="00FB7245" w:rsidP="00FB7245">
            <w:pPr>
              <w:jc w:val="center"/>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 xml:space="preserve">EL ONCE UNO PORCION DOS </w:t>
            </w:r>
          </w:p>
        </w:tc>
      </w:tr>
      <w:tr w:rsidR="00FB7245" w:rsidRPr="00D634A4" w:rsidTr="004421B1">
        <w:trPr>
          <w:trHeight w:val="227"/>
          <w:jc w:val="center"/>
        </w:trPr>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DESCRIPCION</w:t>
            </w:r>
          </w:p>
        </w:tc>
        <w:tc>
          <w:tcPr>
            <w:tcW w:w="24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AREAS (Has.)</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AREAS(m2)</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7B7529">
            <w:pPr>
              <w:jc w:val="center"/>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 xml:space="preserve">Asentamiento Comunitario </w:t>
            </w:r>
            <w:r w:rsidR="007B7529">
              <w:rPr>
                <w:rFonts w:ascii="Museo Sans 100" w:eastAsia="Times New Roman" w:hAnsi="Museo Sans 100"/>
                <w:b/>
                <w:bCs/>
                <w:color w:val="000000" w:themeColor="text1"/>
                <w:sz w:val="19"/>
                <w:szCs w:val="19"/>
              </w:rPr>
              <w:t>---</w:t>
            </w:r>
            <w:r w:rsidRPr="00627153">
              <w:rPr>
                <w:rFonts w:ascii="Museo Sans 100" w:eastAsia="Times New Roman" w:hAnsi="Museo Sans 100"/>
                <w:b/>
                <w:bCs/>
                <w:color w:val="000000" w:themeColor="text1"/>
                <w:sz w:val="19"/>
                <w:szCs w:val="19"/>
              </w:rPr>
              <w:t>)</w:t>
            </w:r>
          </w:p>
        </w:tc>
        <w:tc>
          <w:tcPr>
            <w:tcW w:w="2476"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7B7529">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POLIGONO B (</w:t>
            </w:r>
            <w:r w:rsidR="007B7529">
              <w:rPr>
                <w:rFonts w:ascii="Museo Sans 100" w:eastAsia="Times New Roman" w:hAnsi="Museo Sans 100"/>
                <w:color w:val="000000" w:themeColor="text1"/>
                <w:sz w:val="19"/>
                <w:szCs w:val="19"/>
              </w:rPr>
              <w:t>----</w:t>
            </w:r>
            <w:r w:rsidRPr="00627153">
              <w:rPr>
                <w:rFonts w:ascii="Museo Sans 100" w:eastAsia="Times New Roman" w:hAnsi="Museo Sans 100"/>
                <w:color w:val="000000" w:themeColor="text1"/>
                <w:sz w:val="19"/>
                <w:szCs w:val="19"/>
              </w:rPr>
              <w:t xml:space="preserve"> solares)</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0 Has 72 As 94.44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7,294.44</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7B7529">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POLIGONO C (</w:t>
            </w:r>
            <w:r w:rsidR="007B7529">
              <w:rPr>
                <w:rFonts w:ascii="Museo Sans 100" w:eastAsia="Times New Roman" w:hAnsi="Museo Sans 100"/>
                <w:color w:val="000000" w:themeColor="text1"/>
                <w:sz w:val="19"/>
                <w:szCs w:val="19"/>
              </w:rPr>
              <w:t>----</w:t>
            </w:r>
            <w:r w:rsidRPr="00627153">
              <w:rPr>
                <w:rFonts w:ascii="Museo Sans 100" w:eastAsia="Times New Roman" w:hAnsi="Museo Sans 100"/>
                <w:color w:val="000000" w:themeColor="text1"/>
                <w:sz w:val="19"/>
                <w:szCs w:val="19"/>
              </w:rPr>
              <w:t xml:space="preserve"> solares)</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0 Has 86 As 28.15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8,628.15</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7B7529" w:rsidP="007B7529">
            <w:pPr>
              <w:jc w:val="center"/>
              <w:rPr>
                <w:rFonts w:ascii="Museo Sans 100" w:eastAsia="Times New Roman" w:hAnsi="Museo Sans 100"/>
                <w:color w:val="000000" w:themeColor="text1"/>
                <w:sz w:val="19"/>
                <w:szCs w:val="19"/>
              </w:rPr>
            </w:pPr>
            <w:r>
              <w:rPr>
                <w:rFonts w:ascii="Museo Sans 100" w:eastAsia="Times New Roman" w:hAnsi="Museo Sans 100"/>
                <w:color w:val="000000" w:themeColor="text1"/>
                <w:sz w:val="19"/>
                <w:szCs w:val="19"/>
              </w:rPr>
              <w:t>POLIGONO D (---</w:t>
            </w:r>
            <w:r w:rsidR="00FB7245" w:rsidRPr="00627153">
              <w:rPr>
                <w:rFonts w:ascii="Museo Sans 100" w:eastAsia="Times New Roman" w:hAnsi="Museo Sans 100"/>
                <w:color w:val="000000" w:themeColor="text1"/>
                <w:sz w:val="19"/>
                <w:szCs w:val="19"/>
              </w:rPr>
              <w:t xml:space="preserve"> solares)</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1 Has 32 As 27.14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13,227.14</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7B7529">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POLIGONO E (</w:t>
            </w:r>
            <w:r w:rsidR="007B7529">
              <w:rPr>
                <w:rFonts w:ascii="Museo Sans 100" w:eastAsia="Times New Roman" w:hAnsi="Museo Sans 100"/>
                <w:color w:val="000000" w:themeColor="text1"/>
                <w:sz w:val="19"/>
                <w:szCs w:val="19"/>
              </w:rPr>
              <w:t>---</w:t>
            </w:r>
            <w:r w:rsidRPr="00627153">
              <w:rPr>
                <w:rFonts w:ascii="Museo Sans 100" w:eastAsia="Times New Roman" w:hAnsi="Museo Sans 100"/>
                <w:color w:val="000000" w:themeColor="text1"/>
                <w:sz w:val="19"/>
                <w:szCs w:val="19"/>
              </w:rPr>
              <w:t xml:space="preserve"> solares)</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0 Has 56 As 86.88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5,686.88</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7B7529">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lastRenderedPageBreak/>
              <w:t>POLIGONO G (</w:t>
            </w:r>
            <w:r w:rsidR="007B7529">
              <w:rPr>
                <w:rFonts w:ascii="Museo Sans 100" w:eastAsia="Times New Roman" w:hAnsi="Museo Sans 100"/>
                <w:color w:val="000000" w:themeColor="text1"/>
                <w:sz w:val="19"/>
                <w:szCs w:val="19"/>
              </w:rPr>
              <w:t>---</w:t>
            </w:r>
            <w:r w:rsidRPr="00627153">
              <w:rPr>
                <w:rFonts w:ascii="Museo Sans 100" w:eastAsia="Times New Roman" w:hAnsi="Museo Sans 100"/>
                <w:color w:val="000000" w:themeColor="text1"/>
                <w:sz w:val="19"/>
                <w:szCs w:val="19"/>
              </w:rPr>
              <w:t xml:space="preserve"> solares)</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0 Has 34 As 64.16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3,464.16</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7B7529">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POLIGONO H (</w:t>
            </w:r>
            <w:r w:rsidR="007B7529">
              <w:rPr>
                <w:rFonts w:ascii="Museo Sans 100" w:eastAsia="Times New Roman" w:hAnsi="Museo Sans 100"/>
                <w:color w:val="000000" w:themeColor="text1"/>
                <w:sz w:val="19"/>
                <w:szCs w:val="19"/>
              </w:rPr>
              <w:t>---</w:t>
            </w:r>
            <w:r w:rsidRPr="00627153">
              <w:rPr>
                <w:rFonts w:ascii="Museo Sans 100" w:eastAsia="Times New Roman" w:hAnsi="Museo Sans 100"/>
                <w:color w:val="000000" w:themeColor="text1"/>
                <w:sz w:val="19"/>
                <w:szCs w:val="19"/>
              </w:rPr>
              <w:t xml:space="preserve"> solares)</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1 Has 1 As 11.71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10111.71</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7B7529">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POLIGONO I (</w:t>
            </w:r>
            <w:r w:rsidR="007B7529">
              <w:rPr>
                <w:rFonts w:ascii="Museo Sans 100" w:eastAsia="Times New Roman" w:hAnsi="Museo Sans 100"/>
                <w:color w:val="000000" w:themeColor="text1"/>
                <w:sz w:val="19"/>
                <w:szCs w:val="19"/>
              </w:rPr>
              <w:t>---</w:t>
            </w:r>
            <w:r w:rsidRPr="00627153">
              <w:rPr>
                <w:rFonts w:ascii="Museo Sans 100" w:eastAsia="Times New Roman" w:hAnsi="Museo Sans 100"/>
                <w:color w:val="000000" w:themeColor="text1"/>
                <w:sz w:val="19"/>
                <w:szCs w:val="19"/>
              </w:rPr>
              <w:t xml:space="preserve"> solares)</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0 Has 6 As 60.93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660.93</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SUBTOTAL</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 xml:space="preserve">4 Has 90 As 73.41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49,073.41</w:t>
            </w:r>
          </w:p>
        </w:tc>
      </w:tr>
      <w:tr w:rsidR="00FB7245" w:rsidRPr="00D634A4" w:rsidTr="004421B1">
        <w:trPr>
          <w:trHeight w:val="227"/>
          <w:jc w:val="center"/>
        </w:trPr>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Áreas complementarias  (10)</w:t>
            </w:r>
          </w:p>
        </w:tc>
        <w:tc>
          <w:tcPr>
            <w:tcW w:w="24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w:t>
            </w:r>
          </w:p>
        </w:tc>
      </w:tr>
      <w:tr w:rsidR="00FB7245" w:rsidRPr="00D634A4" w:rsidTr="004421B1">
        <w:trPr>
          <w:trHeight w:val="227"/>
          <w:jc w:val="center"/>
        </w:trPr>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ZONA VERDE 1</w:t>
            </w:r>
          </w:p>
        </w:tc>
        <w:tc>
          <w:tcPr>
            <w:tcW w:w="24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0 Has 4 As 81.16 Cas </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481.16</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ZONA VERDE 2</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0 Has 1 As 53.99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153.99</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ZONA VERDE 3</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0 Has 6 As 16.24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616.24</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ZONA VERDE 4</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0 Has 6 As 68.72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668.72</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ZONA DE PROTECCIÓN 1</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0 Has 3 As 98.96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398.96</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ZONA DE PROTECCIÓN 2</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0 Has 3 As 68.04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368.04</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ZONA DE PROTECCIÓN 3</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0 Has 4 As 65.02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465.02</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ZONA DE PROTECCIÓN 4</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0 Has 5 As 10.29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510.29</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ZONA DE PROTECCIÓN 5</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0 Has 3 As 86.82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386.82</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ZONA DE PROTECCIÓN 6</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0 Has 3 As 43.97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343.97</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SUBTOTAL</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 xml:space="preserve">0 Has 43 As 93.21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4,393.21</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QUEBRADAS (3)</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0 Has 16 As 72.89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1672.89</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CALLES</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 xml:space="preserve">0 Has 31 As 71.33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color w:val="000000" w:themeColor="text1"/>
                <w:sz w:val="19"/>
                <w:szCs w:val="19"/>
              </w:rPr>
            </w:pPr>
            <w:r w:rsidRPr="00627153">
              <w:rPr>
                <w:rFonts w:ascii="Museo Sans 100" w:eastAsia="Times New Roman" w:hAnsi="Museo Sans 100"/>
                <w:color w:val="000000" w:themeColor="text1"/>
                <w:sz w:val="19"/>
                <w:szCs w:val="19"/>
              </w:rPr>
              <w:t>3171.33</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SUBTOTAL</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 xml:space="preserve">0 Has 48 As 44.22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4,844.22</w:t>
            </w:r>
          </w:p>
        </w:tc>
      </w:tr>
      <w:tr w:rsidR="00FB7245" w:rsidRPr="00D634A4" w:rsidTr="004421B1">
        <w:trPr>
          <w:trHeight w:val="227"/>
          <w:jc w:val="center"/>
        </w:trPr>
        <w:tc>
          <w:tcPr>
            <w:tcW w:w="36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center"/>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AREA TOTAL DE PROYECTO</w:t>
            </w:r>
          </w:p>
        </w:tc>
        <w:tc>
          <w:tcPr>
            <w:tcW w:w="2476" w:type="dxa"/>
            <w:tcBorders>
              <w:top w:val="nil"/>
              <w:left w:val="nil"/>
              <w:bottom w:val="single" w:sz="4" w:space="0" w:color="auto"/>
              <w:right w:val="single" w:sz="4" w:space="0" w:color="auto"/>
            </w:tcBorders>
            <w:shd w:val="clear" w:color="auto" w:fill="FFFFFF" w:themeFill="background1"/>
            <w:noWrap/>
            <w:vAlign w:val="center"/>
            <w:hideMark/>
          </w:tcPr>
          <w:p w:rsidR="00FB7245" w:rsidRPr="00627153" w:rsidRDefault="00FB7245" w:rsidP="00FB7245">
            <w:pPr>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 xml:space="preserve">5 Has 83 As 10.84 Cas </w:t>
            </w:r>
          </w:p>
        </w:tc>
        <w:tc>
          <w:tcPr>
            <w:tcW w:w="1682" w:type="dxa"/>
            <w:tcBorders>
              <w:top w:val="nil"/>
              <w:left w:val="nil"/>
              <w:bottom w:val="single" w:sz="4" w:space="0" w:color="auto"/>
              <w:right w:val="single" w:sz="4" w:space="0" w:color="auto"/>
            </w:tcBorders>
            <w:shd w:val="clear" w:color="auto" w:fill="FFFFFF" w:themeFill="background1"/>
            <w:noWrap/>
            <w:vAlign w:val="bottom"/>
            <w:hideMark/>
          </w:tcPr>
          <w:p w:rsidR="00FB7245" w:rsidRPr="00627153" w:rsidRDefault="00FB7245" w:rsidP="00FB7245">
            <w:pPr>
              <w:jc w:val="right"/>
              <w:rPr>
                <w:rFonts w:ascii="Museo Sans 100" w:eastAsia="Times New Roman" w:hAnsi="Museo Sans 100"/>
                <w:b/>
                <w:bCs/>
                <w:color w:val="000000" w:themeColor="text1"/>
                <w:sz w:val="19"/>
                <w:szCs w:val="19"/>
              </w:rPr>
            </w:pPr>
            <w:r w:rsidRPr="00627153">
              <w:rPr>
                <w:rFonts w:ascii="Museo Sans 100" w:eastAsia="Times New Roman" w:hAnsi="Museo Sans 100"/>
                <w:b/>
                <w:bCs/>
                <w:color w:val="000000" w:themeColor="text1"/>
                <w:sz w:val="19"/>
                <w:szCs w:val="19"/>
              </w:rPr>
              <w:t>58,310.84</w:t>
            </w:r>
          </w:p>
        </w:tc>
      </w:tr>
    </w:tbl>
    <w:p w:rsidR="00FB7245" w:rsidRDefault="00FB7245" w:rsidP="00FB7245">
      <w:pPr>
        <w:spacing w:after="80"/>
        <w:contextualSpacing/>
        <w:rPr>
          <w:rFonts w:ascii="Museo 500" w:hAnsi="Museo 500"/>
          <w:color w:val="000000" w:themeColor="text1"/>
          <w:sz w:val="24"/>
          <w:szCs w:val="24"/>
          <w:lang w:val="es-MX"/>
        </w:rPr>
      </w:pPr>
    </w:p>
    <w:p w:rsidR="00FB7245" w:rsidRPr="007F6234" w:rsidRDefault="007B7529" w:rsidP="00386B07">
      <w:pPr>
        <w:numPr>
          <w:ilvl w:val="0"/>
          <w:numId w:val="51"/>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7F6234">
        <w:rPr>
          <w:rFonts w:ascii="Museo Sans 100" w:hAnsi="Museo Sans 100"/>
          <w:color w:val="000000" w:themeColor="text1"/>
          <w:sz w:val="24"/>
          <w:szCs w:val="24"/>
          <w:lang w:val="es-MX"/>
        </w:rPr>
        <w:t xml:space="preserve"> SOLARES</w:t>
      </w:r>
    </w:p>
    <w:p w:rsidR="00FB7245" w:rsidRPr="007F6234" w:rsidRDefault="00FB7245" w:rsidP="00386B07">
      <w:pPr>
        <w:numPr>
          <w:ilvl w:val="0"/>
          <w:numId w:val="51"/>
        </w:numPr>
        <w:spacing w:after="80"/>
        <w:contextualSpacing/>
        <w:rPr>
          <w:rFonts w:ascii="Museo Sans 100" w:hAnsi="Museo Sans 100"/>
          <w:color w:val="000000" w:themeColor="text1"/>
          <w:sz w:val="24"/>
          <w:szCs w:val="24"/>
          <w:lang w:val="es-MX"/>
        </w:rPr>
      </w:pPr>
      <w:r w:rsidRPr="007F6234">
        <w:rPr>
          <w:rFonts w:ascii="Museo Sans 100" w:hAnsi="Museo Sans 100"/>
          <w:color w:val="000000" w:themeColor="text1"/>
          <w:sz w:val="24"/>
          <w:szCs w:val="24"/>
          <w:lang w:val="es-MX"/>
        </w:rPr>
        <w:t>4 ZONAS VERDES</w:t>
      </w:r>
    </w:p>
    <w:p w:rsidR="00FB7245" w:rsidRPr="007F6234" w:rsidRDefault="00FB7245" w:rsidP="00386B07">
      <w:pPr>
        <w:numPr>
          <w:ilvl w:val="0"/>
          <w:numId w:val="51"/>
        </w:numPr>
        <w:spacing w:after="80"/>
        <w:contextualSpacing/>
        <w:rPr>
          <w:rFonts w:ascii="Museo Sans 100" w:hAnsi="Museo Sans 100"/>
          <w:color w:val="000000" w:themeColor="text1"/>
          <w:sz w:val="24"/>
          <w:szCs w:val="24"/>
          <w:lang w:val="es-MX"/>
        </w:rPr>
      </w:pPr>
      <w:r w:rsidRPr="007F6234">
        <w:rPr>
          <w:rFonts w:ascii="Museo Sans 100" w:hAnsi="Museo Sans 100"/>
          <w:color w:val="000000" w:themeColor="text1"/>
          <w:sz w:val="24"/>
          <w:szCs w:val="24"/>
          <w:lang w:val="es-MX"/>
        </w:rPr>
        <w:t>6 ZONAS DE PROTECCION</w:t>
      </w:r>
    </w:p>
    <w:p w:rsidR="00FB7245" w:rsidRPr="007F6234" w:rsidRDefault="00FB7245" w:rsidP="00386B07">
      <w:pPr>
        <w:numPr>
          <w:ilvl w:val="0"/>
          <w:numId w:val="51"/>
        </w:numPr>
        <w:spacing w:after="80"/>
        <w:contextualSpacing/>
        <w:rPr>
          <w:rFonts w:ascii="Museo Sans 100" w:hAnsi="Museo Sans 100"/>
          <w:color w:val="000000" w:themeColor="text1"/>
          <w:sz w:val="24"/>
          <w:szCs w:val="24"/>
          <w:lang w:val="es-MX"/>
        </w:rPr>
      </w:pPr>
      <w:r w:rsidRPr="007F6234">
        <w:rPr>
          <w:rFonts w:ascii="Museo Sans 100" w:hAnsi="Museo Sans 100"/>
          <w:color w:val="000000" w:themeColor="text1"/>
          <w:sz w:val="24"/>
          <w:szCs w:val="24"/>
          <w:lang w:val="es-MX"/>
        </w:rPr>
        <w:t>3 QUEBRADAS</w:t>
      </w:r>
    </w:p>
    <w:p w:rsidR="00FB7245" w:rsidRPr="007F6234" w:rsidRDefault="00FB7245" w:rsidP="00386B07">
      <w:pPr>
        <w:numPr>
          <w:ilvl w:val="0"/>
          <w:numId w:val="51"/>
        </w:numPr>
        <w:spacing w:after="80"/>
        <w:contextualSpacing/>
        <w:rPr>
          <w:rFonts w:ascii="Museo Sans 100" w:hAnsi="Museo Sans 100"/>
          <w:color w:val="000000" w:themeColor="text1"/>
          <w:sz w:val="24"/>
          <w:szCs w:val="24"/>
          <w:lang w:val="es-MX"/>
        </w:rPr>
      </w:pPr>
      <w:r w:rsidRPr="007F6234">
        <w:rPr>
          <w:rFonts w:ascii="Museo Sans 100" w:hAnsi="Museo Sans 100"/>
          <w:color w:val="000000" w:themeColor="text1"/>
          <w:sz w:val="24"/>
          <w:szCs w:val="24"/>
          <w:lang w:val="es-MX"/>
        </w:rPr>
        <w:t>CALLES</w:t>
      </w:r>
    </w:p>
    <w:p w:rsidR="00FB7245" w:rsidRPr="00D634A4" w:rsidRDefault="00FB7245" w:rsidP="007F6234">
      <w:pPr>
        <w:spacing w:after="80"/>
        <w:ind w:left="2130"/>
        <w:contextualSpacing/>
        <w:rPr>
          <w:rFonts w:ascii="Museo 500" w:hAnsi="Museo 500"/>
          <w:color w:val="000000" w:themeColor="text1"/>
          <w:sz w:val="24"/>
          <w:szCs w:val="24"/>
          <w:lang w:val="es-MX"/>
        </w:rPr>
      </w:pPr>
    </w:p>
    <w:p w:rsidR="00FB7245" w:rsidRDefault="00FB7245" w:rsidP="00386B07">
      <w:pPr>
        <w:numPr>
          <w:ilvl w:val="0"/>
          <w:numId w:val="23"/>
        </w:numPr>
        <w:spacing w:after="80"/>
        <w:ind w:left="1560" w:hanging="426"/>
        <w:contextualSpacing/>
        <w:rPr>
          <w:rFonts w:ascii="Museo 500" w:hAnsi="Museo 500"/>
          <w:b/>
          <w:color w:val="000000" w:themeColor="text1"/>
          <w:sz w:val="24"/>
          <w:szCs w:val="24"/>
          <w:lang w:val="es-MX"/>
        </w:rPr>
      </w:pPr>
      <w:r w:rsidRPr="00D634A4">
        <w:rPr>
          <w:rFonts w:ascii="Museo 500" w:hAnsi="Museo 500"/>
          <w:b/>
          <w:color w:val="000000" w:themeColor="text1"/>
          <w:sz w:val="24"/>
          <w:szCs w:val="24"/>
          <w:lang w:val="es-MX"/>
        </w:rPr>
        <w:t xml:space="preserve">HACIENDA LA PUERTA INMUEBLE "B" PORCION SEGUNDA, PORCION DENOMINADA LA PUERTA MATRICULA SEGÚN ANTECEDENTE </w:t>
      </w:r>
      <w:r w:rsidR="007B7529">
        <w:rPr>
          <w:rFonts w:ascii="Museo 500" w:hAnsi="Museo 500"/>
          <w:b/>
          <w:color w:val="000000" w:themeColor="text1"/>
          <w:sz w:val="24"/>
          <w:szCs w:val="24"/>
          <w:lang w:val="es-MX"/>
        </w:rPr>
        <w:t>----</w:t>
      </w:r>
      <w:r w:rsidRPr="00D634A4">
        <w:rPr>
          <w:rFonts w:ascii="Museo 500" w:hAnsi="Museo 500"/>
          <w:b/>
          <w:color w:val="000000" w:themeColor="text1"/>
          <w:sz w:val="24"/>
          <w:szCs w:val="24"/>
          <w:lang w:val="es-MX"/>
        </w:rPr>
        <w:t xml:space="preserve">-00000; </w:t>
      </w:r>
    </w:p>
    <w:p w:rsidR="007F6234" w:rsidRDefault="007F6234" w:rsidP="007F6234">
      <w:pPr>
        <w:spacing w:after="80"/>
        <w:ind w:left="720"/>
        <w:contextualSpacing/>
        <w:rPr>
          <w:rFonts w:ascii="Museo 500" w:hAnsi="Museo 500"/>
          <w:b/>
          <w:color w:val="000000" w:themeColor="text1"/>
          <w:sz w:val="24"/>
          <w:szCs w:val="24"/>
          <w:lang w:val="es-MX"/>
        </w:rPr>
      </w:pPr>
    </w:p>
    <w:p w:rsidR="003C77F9" w:rsidRPr="00D634A4" w:rsidRDefault="003C77F9" w:rsidP="007F6234">
      <w:pPr>
        <w:spacing w:after="80"/>
        <w:ind w:left="720"/>
        <w:contextualSpacing/>
        <w:rPr>
          <w:rFonts w:ascii="Museo 500" w:hAnsi="Museo 500"/>
          <w:b/>
          <w:color w:val="000000" w:themeColor="text1"/>
          <w:sz w:val="24"/>
          <w:szCs w:val="24"/>
          <w:lang w:val="es-MX"/>
        </w:rPr>
      </w:pPr>
    </w:p>
    <w:p w:rsidR="00FB7245" w:rsidRDefault="00FB7245" w:rsidP="00386B07">
      <w:pPr>
        <w:numPr>
          <w:ilvl w:val="0"/>
          <w:numId w:val="23"/>
        </w:numPr>
        <w:spacing w:after="80"/>
        <w:ind w:left="1276" w:hanging="425"/>
        <w:contextualSpacing/>
        <w:jc w:val="center"/>
        <w:rPr>
          <w:rFonts w:ascii="Museo 500" w:hAnsi="Museo 500"/>
          <w:b/>
          <w:color w:val="000000" w:themeColor="text1"/>
          <w:sz w:val="24"/>
          <w:szCs w:val="24"/>
          <w:lang w:val="es-MX"/>
        </w:rPr>
      </w:pPr>
      <w:r w:rsidRPr="00D634A4">
        <w:rPr>
          <w:rFonts w:ascii="Museo 500" w:hAnsi="Museo 500"/>
          <w:b/>
          <w:color w:val="000000" w:themeColor="text1"/>
          <w:sz w:val="24"/>
          <w:szCs w:val="24"/>
          <w:lang w:val="es-MX"/>
        </w:rPr>
        <w:t xml:space="preserve">HACIENDA LA PUERTA TERCERA PORCION DEL INMUEBLE "B" MATRICULA SEGÚN ANTECEDENTE </w:t>
      </w:r>
      <w:r w:rsidR="007B7529">
        <w:rPr>
          <w:rFonts w:ascii="Museo 500" w:hAnsi="Museo 500"/>
          <w:b/>
          <w:color w:val="000000" w:themeColor="text1"/>
          <w:sz w:val="24"/>
          <w:szCs w:val="24"/>
          <w:lang w:val="es-MX"/>
        </w:rPr>
        <w:t>----</w:t>
      </w:r>
      <w:r w:rsidRPr="00D634A4">
        <w:rPr>
          <w:rFonts w:ascii="Museo 500" w:hAnsi="Museo 500"/>
          <w:b/>
          <w:color w:val="000000" w:themeColor="text1"/>
          <w:sz w:val="24"/>
          <w:szCs w:val="24"/>
          <w:lang w:val="es-MX"/>
        </w:rPr>
        <w:t>-00000;</w:t>
      </w:r>
    </w:p>
    <w:p w:rsidR="003C77F9" w:rsidRPr="00D634A4" w:rsidRDefault="003C77F9" w:rsidP="003C77F9">
      <w:pPr>
        <w:spacing w:after="80"/>
        <w:ind w:left="1134"/>
        <w:contextualSpacing/>
        <w:jc w:val="center"/>
        <w:rPr>
          <w:rFonts w:ascii="Museo 500" w:hAnsi="Museo 500"/>
          <w:b/>
          <w:color w:val="000000" w:themeColor="text1"/>
          <w:sz w:val="24"/>
          <w:szCs w:val="24"/>
          <w:lang w:val="es-MX"/>
        </w:rPr>
      </w:pPr>
    </w:p>
    <w:p w:rsidR="00FB7245" w:rsidRDefault="00FB7245" w:rsidP="00386B07">
      <w:pPr>
        <w:numPr>
          <w:ilvl w:val="0"/>
          <w:numId w:val="23"/>
        </w:numPr>
        <w:spacing w:after="80"/>
        <w:ind w:left="1560" w:hanging="426"/>
        <w:contextualSpacing/>
        <w:jc w:val="both"/>
        <w:rPr>
          <w:rFonts w:ascii="Museo 500" w:hAnsi="Museo 500"/>
          <w:b/>
          <w:color w:val="000000" w:themeColor="text1"/>
          <w:sz w:val="24"/>
          <w:szCs w:val="24"/>
          <w:lang w:val="es-MX"/>
        </w:rPr>
      </w:pPr>
      <w:r w:rsidRPr="00D634A4">
        <w:rPr>
          <w:rFonts w:ascii="Museo 500" w:hAnsi="Museo 500"/>
          <w:b/>
          <w:color w:val="000000" w:themeColor="text1"/>
          <w:sz w:val="24"/>
          <w:szCs w:val="24"/>
          <w:lang w:val="es-MX"/>
        </w:rPr>
        <w:t xml:space="preserve">CUARTA PORCION INMUEBLE "B", EN EL VALLE </w:t>
      </w:r>
      <w:r w:rsidR="003C77F9">
        <w:rPr>
          <w:rFonts w:ascii="Museo 500" w:hAnsi="Museo 500"/>
          <w:b/>
          <w:color w:val="000000" w:themeColor="text1"/>
          <w:sz w:val="24"/>
          <w:szCs w:val="24"/>
          <w:lang w:val="es-MX"/>
        </w:rPr>
        <w:t xml:space="preserve"> </w:t>
      </w:r>
      <w:r w:rsidRPr="00D634A4">
        <w:rPr>
          <w:rFonts w:ascii="Museo 500" w:hAnsi="Museo 500"/>
          <w:b/>
          <w:color w:val="000000" w:themeColor="text1"/>
          <w:sz w:val="24"/>
          <w:szCs w:val="24"/>
          <w:lang w:val="es-MX"/>
        </w:rPr>
        <w:t xml:space="preserve">GUASCOLIO O </w:t>
      </w:r>
      <w:r w:rsidR="003C77F9">
        <w:rPr>
          <w:rFonts w:ascii="Museo 500" w:hAnsi="Museo 500"/>
          <w:b/>
          <w:color w:val="000000" w:themeColor="text1"/>
          <w:sz w:val="24"/>
          <w:szCs w:val="24"/>
          <w:lang w:val="es-MX"/>
        </w:rPr>
        <w:t xml:space="preserve"> </w:t>
      </w:r>
      <w:r w:rsidRPr="00D634A4">
        <w:rPr>
          <w:rFonts w:ascii="Museo 500" w:hAnsi="Museo 500"/>
          <w:b/>
          <w:color w:val="000000" w:themeColor="text1"/>
          <w:sz w:val="24"/>
          <w:szCs w:val="24"/>
          <w:lang w:val="es-MX"/>
        </w:rPr>
        <w:t>HUASCOLIO</w:t>
      </w:r>
      <w:r w:rsidR="003C77F9">
        <w:rPr>
          <w:rFonts w:ascii="Museo 500" w:hAnsi="Museo 500"/>
          <w:b/>
          <w:color w:val="000000" w:themeColor="text1"/>
          <w:sz w:val="24"/>
          <w:szCs w:val="24"/>
          <w:lang w:val="es-MX"/>
        </w:rPr>
        <w:t xml:space="preserve"> </w:t>
      </w:r>
      <w:r w:rsidRPr="003C77F9">
        <w:rPr>
          <w:rFonts w:ascii="Museo 500" w:hAnsi="Museo 500"/>
          <w:b/>
          <w:color w:val="000000" w:themeColor="text1"/>
          <w:sz w:val="24"/>
          <w:szCs w:val="24"/>
          <w:lang w:val="es-MX"/>
        </w:rPr>
        <w:t xml:space="preserve">MATRICULA SEGÚN ANTECENTE </w:t>
      </w:r>
      <w:r w:rsidR="007B7529">
        <w:rPr>
          <w:rFonts w:ascii="Museo 500" w:hAnsi="Museo 500"/>
          <w:b/>
          <w:color w:val="000000" w:themeColor="text1"/>
          <w:sz w:val="24"/>
          <w:szCs w:val="24"/>
          <w:lang w:val="es-MX"/>
        </w:rPr>
        <w:t>----</w:t>
      </w:r>
      <w:r w:rsidRPr="003C77F9">
        <w:rPr>
          <w:rFonts w:ascii="Museo 500" w:hAnsi="Museo 500"/>
          <w:b/>
          <w:color w:val="000000" w:themeColor="text1"/>
          <w:sz w:val="24"/>
          <w:szCs w:val="24"/>
          <w:lang w:val="es-MX"/>
        </w:rPr>
        <w:t xml:space="preserve">-00000; </w:t>
      </w:r>
    </w:p>
    <w:p w:rsidR="003C77F9" w:rsidRPr="003C77F9" w:rsidRDefault="003C77F9" w:rsidP="003C77F9">
      <w:pPr>
        <w:spacing w:after="80"/>
        <w:ind w:left="1134"/>
        <w:contextualSpacing/>
        <w:jc w:val="center"/>
        <w:rPr>
          <w:rFonts w:ascii="Museo 500" w:hAnsi="Museo 500"/>
          <w:b/>
          <w:color w:val="000000" w:themeColor="text1"/>
          <w:sz w:val="24"/>
          <w:szCs w:val="24"/>
          <w:lang w:val="es-MX"/>
        </w:rPr>
      </w:pPr>
    </w:p>
    <w:p w:rsidR="00FB7245" w:rsidRPr="00D634A4" w:rsidRDefault="00FB7245" w:rsidP="00386B07">
      <w:pPr>
        <w:numPr>
          <w:ilvl w:val="0"/>
          <w:numId w:val="23"/>
        </w:numPr>
        <w:spacing w:after="80"/>
        <w:ind w:left="1560" w:hanging="426"/>
        <w:contextualSpacing/>
        <w:jc w:val="both"/>
        <w:rPr>
          <w:rFonts w:ascii="Museo 500" w:hAnsi="Museo 500"/>
          <w:b/>
          <w:color w:val="000000" w:themeColor="text1"/>
          <w:sz w:val="24"/>
          <w:szCs w:val="24"/>
          <w:lang w:val="es-MX"/>
        </w:rPr>
      </w:pPr>
      <w:r w:rsidRPr="00D634A4">
        <w:rPr>
          <w:rFonts w:ascii="Museo 500" w:hAnsi="Museo 500"/>
          <w:b/>
          <w:color w:val="000000" w:themeColor="text1"/>
          <w:sz w:val="24"/>
          <w:szCs w:val="24"/>
          <w:lang w:val="es-MX"/>
        </w:rPr>
        <w:t xml:space="preserve">SEPTIMA PORCION DEL INMUEBLE "B", EN EL LUGAR LLAMADO UJUSHTE LIMPIO Y LAS PLAHUISTES MATRICULA SEGUN ANTECEDENTE </w:t>
      </w:r>
      <w:r w:rsidR="007B7529">
        <w:rPr>
          <w:rFonts w:ascii="Museo 500" w:hAnsi="Museo 500"/>
          <w:b/>
          <w:color w:val="000000" w:themeColor="text1"/>
          <w:sz w:val="24"/>
          <w:szCs w:val="24"/>
          <w:lang w:val="es-MX"/>
        </w:rPr>
        <w:t>----</w:t>
      </w:r>
      <w:r w:rsidRPr="00D634A4">
        <w:rPr>
          <w:rFonts w:ascii="Museo 500" w:hAnsi="Museo 500"/>
          <w:b/>
          <w:color w:val="000000" w:themeColor="text1"/>
          <w:sz w:val="24"/>
          <w:szCs w:val="24"/>
          <w:lang w:val="es-MX"/>
        </w:rPr>
        <w:t>-00000</w:t>
      </w:r>
    </w:p>
    <w:p w:rsidR="00FB7245" w:rsidRPr="00D634A4" w:rsidRDefault="00FB7245" w:rsidP="00FB7245">
      <w:pPr>
        <w:spacing w:after="80"/>
        <w:contextualSpacing/>
        <w:rPr>
          <w:rFonts w:ascii="Museo 500" w:hAnsi="Museo 500"/>
          <w:b/>
          <w:color w:val="000000" w:themeColor="text1"/>
          <w:sz w:val="24"/>
          <w:szCs w:val="24"/>
          <w:lang w:val="es-MX"/>
        </w:rPr>
      </w:pPr>
    </w:p>
    <w:p w:rsidR="00FB7245" w:rsidRDefault="00FB7245" w:rsidP="007F6234">
      <w:pPr>
        <w:spacing w:after="80"/>
        <w:ind w:firstLine="1134"/>
        <w:jc w:val="both"/>
        <w:rPr>
          <w:rFonts w:ascii="Museo Sans 100" w:hAnsi="Museo Sans 100"/>
          <w:b/>
          <w:color w:val="000000" w:themeColor="text1"/>
          <w:sz w:val="24"/>
          <w:szCs w:val="24"/>
          <w:lang w:val="es-MX"/>
        </w:rPr>
      </w:pPr>
      <w:r w:rsidRPr="00D634A4">
        <w:rPr>
          <w:rFonts w:ascii="Museo 500" w:hAnsi="Museo 500"/>
          <w:b/>
          <w:color w:val="000000" w:themeColor="text1"/>
          <w:sz w:val="24"/>
          <w:szCs w:val="24"/>
          <w:lang w:val="es-MX"/>
        </w:rPr>
        <w:t xml:space="preserve">Nota: </w:t>
      </w:r>
      <w:r w:rsidRPr="007F6234">
        <w:rPr>
          <w:rFonts w:ascii="Museo Sans 100" w:hAnsi="Museo Sans 100"/>
          <w:b/>
          <w:color w:val="000000" w:themeColor="text1"/>
          <w:sz w:val="24"/>
          <w:szCs w:val="24"/>
          <w:lang w:val="es-MX"/>
        </w:rPr>
        <w:t xml:space="preserve">el resto del inmueble 7, los inmuebles 8,9 y 10 serán reunidos </w:t>
      </w:r>
      <w:r w:rsidR="007F6234">
        <w:rPr>
          <w:rFonts w:ascii="Museo Sans 100" w:hAnsi="Museo Sans 100"/>
          <w:b/>
          <w:color w:val="000000" w:themeColor="text1"/>
          <w:sz w:val="24"/>
          <w:szCs w:val="24"/>
          <w:lang w:val="es-MX"/>
        </w:rPr>
        <w:tab/>
        <w:t xml:space="preserve"> </w:t>
      </w:r>
      <w:r w:rsidR="007F6234">
        <w:rPr>
          <w:rFonts w:ascii="Museo Sans 100" w:hAnsi="Museo Sans 100"/>
          <w:b/>
          <w:color w:val="000000" w:themeColor="text1"/>
          <w:sz w:val="24"/>
          <w:szCs w:val="24"/>
          <w:lang w:val="es-MX"/>
        </w:rPr>
        <w:tab/>
      </w:r>
      <w:r w:rsidRPr="007F6234">
        <w:rPr>
          <w:rFonts w:ascii="Museo Sans 100" w:hAnsi="Museo Sans 100"/>
          <w:b/>
          <w:color w:val="000000" w:themeColor="text1"/>
          <w:sz w:val="24"/>
          <w:szCs w:val="24"/>
          <w:lang w:val="es-MX"/>
        </w:rPr>
        <w:t xml:space="preserve">oportunamente de lo cual se generaran los inmuebles y áreas </w:t>
      </w:r>
      <w:r w:rsidR="007F6234">
        <w:rPr>
          <w:rFonts w:ascii="Museo Sans 100" w:hAnsi="Museo Sans 100"/>
          <w:b/>
          <w:color w:val="000000" w:themeColor="text1"/>
          <w:sz w:val="24"/>
          <w:szCs w:val="24"/>
          <w:lang w:val="es-MX"/>
        </w:rPr>
        <w:tab/>
      </w:r>
      <w:r w:rsidR="007F6234">
        <w:rPr>
          <w:rFonts w:ascii="Museo Sans 100" w:hAnsi="Museo Sans 100"/>
          <w:b/>
          <w:color w:val="000000" w:themeColor="text1"/>
          <w:sz w:val="24"/>
          <w:szCs w:val="24"/>
          <w:lang w:val="es-MX"/>
        </w:rPr>
        <w:tab/>
      </w:r>
      <w:r w:rsidR="007F6234">
        <w:rPr>
          <w:rFonts w:ascii="Museo Sans 100" w:hAnsi="Museo Sans 100"/>
          <w:b/>
          <w:color w:val="000000" w:themeColor="text1"/>
          <w:sz w:val="24"/>
          <w:szCs w:val="24"/>
          <w:lang w:val="es-MX"/>
        </w:rPr>
        <w:tab/>
      </w:r>
      <w:r w:rsidRPr="007F6234">
        <w:rPr>
          <w:rFonts w:ascii="Museo Sans 100" w:hAnsi="Museo Sans 100"/>
          <w:b/>
          <w:color w:val="000000" w:themeColor="text1"/>
          <w:sz w:val="24"/>
          <w:szCs w:val="24"/>
          <w:lang w:val="es-MX"/>
        </w:rPr>
        <w:t>siguientes:</w:t>
      </w:r>
    </w:p>
    <w:p w:rsidR="00627153" w:rsidRDefault="00627153" w:rsidP="007F6234">
      <w:pPr>
        <w:spacing w:after="80"/>
        <w:ind w:firstLine="1134"/>
        <w:jc w:val="both"/>
        <w:rPr>
          <w:rFonts w:ascii="Museo Sans 100" w:hAnsi="Museo Sans 100"/>
          <w:b/>
          <w:color w:val="000000" w:themeColor="text1"/>
          <w:sz w:val="24"/>
          <w:szCs w:val="24"/>
          <w:lang w:val="es-MX"/>
        </w:rPr>
      </w:pPr>
    </w:p>
    <w:tbl>
      <w:tblPr>
        <w:tblW w:w="7921" w:type="dxa"/>
        <w:tblInd w:w="1146" w:type="dxa"/>
        <w:tblCellMar>
          <w:left w:w="70" w:type="dxa"/>
          <w:right w:w="70" w:type="dxa"/>
        </w:tblCellMar>
        <w:tblLook w:val="04A0" w:firstRow="1" w:lastRow="0" w:firstColumn="1" w:lastColumn="0" w:noHBand="0" w:noVBand="1"/>
      </w:tblPr>
      <w:tblGrid>
        <w:gridCol w:w="3646"/>
        <w:gridCol w:w="2557"/>
        <w:gridCol w:w="1718"/>
      </w:tblGrid>
      <w:tr w:rsidR="00FB7245" w:rsidRPr="00D634A4" w:rsidTr="007F6234">
        <w:trPr>
          <w:trHeight w:val="227"/>
        </w:trPr>
        <w:tc>
          <w:tcPr>
            <w:tcW w:w="7921"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7F6234" w:rsidRDefault="00FB7245" w:rsidP="00FB7245">
            <w:pPr>
              <w:jc w:val="cente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LA CAMANDULA PORCION SIETE</w:t>
            </w:r>
          </w:p>
        </w:tc>
      </w:tr>
      <w:tr w:rsidR="00FB7245" w:rsidRPr="00D634A4" w:rsidTr="007F6234">
        <w:trPr>
          <w:trHeight w:val="227"/>
        </w:trPr>
        <w:tc>
          <w:tcPr>
            <w:tcW w:w="36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7F6234" w:rsidRDefault="00FB7245" w:rsidP="00FB7245">
            <w:pPr>
              <w:jc w:val="cente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DESCRIPCION</w:t>
            </w:r>
          </w:p>
        </w:tc>
        <w:tc>
          <w:tcPr>
            <w:tcW w:w="255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jc w:val="cente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AREAS (Has.)</w:t>
            </w:r>
          </w:p>
        </w:tc>
        <w:tc>
          <w:tcPr>
            <w:tcW w:w="17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jc w:val="cente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AREAS(m2)</w:t>
            </w:r>
          </w:p>
        </w:tc>
      </w:tr>
      <w:tr w:rsidR="00FB7245" w:rsidRPr="00D634A4" w:rsidTr="007F6234">
        <w:trPr>
          <w:trHeight w:val="227"/>
        </w:trPr>
        <w:tc>
          <w:tcPr>
            <w:tcW w:w="364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F6234" w:rsidRDefault="00FB7245" w:rsidP="007B7529">
            <w:pPr>
              <w:jc w:val="cente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Asentamiento Comunitario (</w:t>
            </w:r>
            <w:r w:rsidR="007B7529">
              <w:rPr>
                <w:rFonts w:ascii="Museo Sans 100" w:eastAsia="Times New Roman" w:hAnsi="Museo Sans 100"/>
                <w:b/>
                <w:bCs/>
                <w:color w:val="000000" w:themeColor="text1"/>
              </w:rPr>
              <w:t>----</w:t>
            </w:r>
            <w:r w:rsidRPr="007F6234">
              <w:rPr>
                <w:rFonts w:ascii="Museo Sans 100" w:eastAsia="Times New Roman" w:hAnsi="Museo Sans 100"/>
                <w:b/>
                <w:bCs/>
                <w:color w:val="000000" w:themeColor="text1"/>
              </w:rPr>
              <w:t>)</w:t>
            </w:r>
          </w:p>
        </w:tc>
        <w:tc>
          <w:tcPr>
            <w:tcW w:w="2557" w:type="dxa"/>
            <w:tcBorders>
              <w:top w:val="nil"/>
              <w:left w:val="nil"/>
              <w:bottom w:val="single" w:sz="4" w:space="0" w:color="auto"/>
              <w:right w:val="single" w:sz="4" w:space="0" w:color="auto"/>
            </w:tcBorders>
            <w:shd w:val="clear" w:color="auto" w:fill="FFFFFF" w:themeFill="background1"/>
            <w:vAlign w:val="center"/>
            <w:hideMark/>
          </w:tcPr>
          <w:p w:rsidR="00FB7245" w:rsidRPr="007F6234" w:rsidRDefault="00FB7245" w:rsidP="00FB7245">
            <w:pPr>
              <w:jc w:val="center"/>
              <w:rPr>
                <w:rFonts w:ascii="Museo Sans 100" w:eastAsia="Times New Roman" w:hAnsi="Museo Sans 100"/>
                <w:color w:val="000000" w:themeColor="text1"/>
              </w:rPr>
            </w:pPr>
            <w:r w:rsidRPr="007F6234">
              <w:rPr>
                <w:rFonts w:ascii="Museo Sans 100" w:eastAsia="Times New Roman" w:hAnsi="Museo Sans 100"/>
                <w:color w:val="000000" w:themeColor="text1"/>
              </w:rPr>
              <w:t> </w:t>
            </w:r>
          </w:p>
        </w:tc>
        <w:tc>
          <w:tcPr>
            <w:tcW w:w="1718" w:type="dxa"/>
            <w:tcBorders>
              <w:top w:val="nil"/>
              <w:left w:val="nil"/>
              <w:bottom w:val="single" w:sz="4" w:space="0" w:color="auto"/>
              <w:right w:val="single" w:sz="4" w:space="0" w:color="auto"/>
            </w:tcBorders>
            <w:shd w:val="clear" w:color="auto" w:fill="FFFFFF" w:themeFill="background1"/>
            <w:vAlign w:val="center"/>
            <w:hideMark/>
          </w:tcPr>
          <w:p w:rsidR="00FB7245" w:rsidRPr="007F6234" w:rsidRDefault="00FB7245" w:rsidP="00FB7245">
            <w:pPr>
              <w:jc w:val="center"/>
              <w:rPr>
                <w:rFonts w:ascii="Museo Sans 100" w:eastAsia="Times New Roman" w:hAnsi="Museo Sans 100"/>
                <w:color w:val="000000" w:themeColor="text1"/>
              </w:rPr>
            </w:pPr>
            <w:r w:rsidRPr="007F6234">
              <w:rPr>
                <w:rFonts w:ascii="Museo Sans 100" w:eastAsia="Times New Roman" w:hAnsi="Museo Sans 100"/>
                <w:color w:val="000000" w:themeColor="text1"/>
              </w:rPr>
              <w:t> </w:t>
            </w:r>
          </w:p>
        </w:tc>
      </w:tr>
      <w:tr w:rsidR="00FB7245" w:rsidRPr="00D634A4" w:rsidTr="007F6234">
        <w:trPr>
          <w:trHeight w:val="227"/>
        </w:trPr>
        <w:tc>
          <w:tcPr>
            <w:tcW w:w="364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F6234" w:rsidRDefault="00FB7245" w:rsidP="007B7529">
            <w:pPr>
              <w:jc w:val="center"/>
              <w:rPr>
                <w:rFonts w:ascii="Museo Sans 100" w:eastAsia="Times New Roman" w:hAnsi="Museo Sans 100"/>
                <w:color w:val="000000" w:themeColor="text1"/>
              </w:rPr>
            </w:pPr>
            <w:r w:rsidRPr="007F6234">
              <w:rPr>
                <w:rFonts w:ascii="Museo Sans 100" w:eastAsia="Times New Roman" w:hAnsi="Museo Sans 100"/>
                <w:color w:val="000000" w:themeColor="text1"/>
              </w:rPr>
              <w:t>POLIGONO A (</w:t>
            </w:r>
            <w:r w:rsidR="007B7529">
              <w:rPr>
                <w:rFonts w:ascii="Museo Sans 100" w:eastAsia="Times New Roman" w:hAnsi="Museo Sans 100"/>
                <w:color w:val="000000" w:themeColor="text1"/>
              </w:rPr>
              <w:t>---</w:t>
            </w:r>
            <w:r w:rsidRPr="007F6234">
              <w:rPr>
                <w:rFonts w:ascii="Museo Sans 100" w:eastAsia="Times New Roman" w:hAnsi="Museo Sans 100"/>
                <w:color w:val="000000" w:themeColor="text1"/>
              </w:rPr>
              <w:t xml:space="preserve"> solares)</w:t>
            </w:r>
          </w:p>
        </w:tc>
        <w:tc>
          <w:tcPr>
            <w:tcW w:w="2557"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color w:val="000000" w:themeColor="text1"/>
              </w:rPr>
            </w:pPr>
            <w:r w:rsidRPr="007F6234">
              <w:rPr>
                <w:rFonts w:ascii="Museo Sans 100" w:eastAsia="Times New Roman" w:hAnsi="Museo Sans 100"/>
                <w:color w:val="000000" w:themeColor="text1"/>
              </w:rPr>
              <w:t xml:space="preserve">0 Has 44 As 11.04 Cas </w:t>
            </w:r>
          </w:p>
        </w:tc>
        <w:tc>
          <w:tcPr>
            <w:tcW w:w="1718" w:type="dxa"/>
            <w:tcBorders>
              <w:top w:val="nil"/>
              <w:left w:val="nil"/>
              <w:bottom w:val="single" w:sz="4" w:space="0" w:color="auto"/>
              <w:right w:val="single" w:sz="4" w:space="0" w:color="auto"/>
            </w:tcBorders>
            <w:shd w:val="clear" w:color="auto" w:fill="FFFFFF" w:themeFill="background1"/>
            <w:vAlign w:val="center"/>
            <w:hideMark/>
          </w:tcPr>
          <w:p w:rsidR="00FB7245" w:rsidRPr="007F6234" w:rsidRDefault="00FB7245" w:rsidP="00FB7245">
            <w:pPr>
              <w:jc w:val="right"/>
              <w:rPr>
                <w:rFonts w:ascii="Museo Sans 100" w:eastAsia="Times New Roman" w:hAnsi="Museo Sans 100"/>
                <w:color w:val="000000" w:themeColor="text1"/>
              </w:rPr>
            </w:pPr>
            <w:r w:rsidRPr="007F6234">
              <w:rPr>
                <w:rFonts w:ascii="Museo Sans 100" w:eastAsia="Times New Roman" w:hAnsi="Museo Sans 100"/>
                <w:color w:val="000000" w:themeColor="text1"/>
              </w:rPr>
              <w:t>4,411.04</w:t>
            </w:r>
          </w:p>
        </w:tc>
      </w:tr>
      <w:tr w:rsidR="00FB7245" w:rsidRPr="00D634A4" w:rsidTr="007F6234">
        <w:trPr>
          <w:trHeight w:val="227"/>
        </w:trPr>
        <w:tc>
          <w:tcPr>
            <w:tcW w:w="364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F6234" w:rsidRDefault="00FB7245" w:rsidP="007B7529">
            <w:pPr>
              <w:jc w:val="center"/>
              <w:rPr>
                <w:rFonts w:ascii="Museo Sans 100" w:eastAsia="Times New Roman" w:hAnsi="Museo Sans 100"/>
                <w:color w:val="000000" w:themeColor="text1"/>
              </w:rPr>
            </w:pPr>
            <w:r w:rsidRPr="007F6234">
              <w:rPr>
                <w:rFonts w:ascii="Museo Sans 100" w:eastAsia="Times New Roman" w:hAnsi="Museo Sans 100"/>
                <w:color w:val="000000" w:themeColor="text1"/>
              </w:rPr>
              <w:t>POLIGONO B (</w:t>
            </w:r>
            <w:r w:rsidR="007B7529">
              <w:rPr>
                <w:rFonts w:ascii="Museo Sans 100" w:eastAsia="Times New Roman" w:hAnsi="Museo Sans 100"/>
                <w:color w:val="000000" w:themeColor="text1"/>
              </w:rPr>
              <w:t>----</w:t>
            </w:r>
            <w:r w:rsidRPr="007F6234">
              <w:rPr>
                <w:rFonts w:ascii="Museo Sans 100" w:eastAsia="Times New Roman" w:hAnsi="Museo Sans 100"/>
                <w:color w:val="000000" w:themeColor="text1"/>
              </w:rPr>
              <w:t xml:space="preserve"> solares)</w:t>
            </w:r>
          </w:p>
        </w:tc>
        <w:tc>
          <w:tcPr>
            <w:tcW w:w="2557"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color w:val="000000" w:themeColor="text1"/>
              </w:rPr>
            </w:pPr>
            <w:r w:rsidRPr="007F6234">
              <w:rPr>
                <w:rFonts w:ascii="Museo Sans 100" w:eastAsia="Times New Roman" w:hAnsi="Museo Sans 100"/>
                <w:color w:val="000000" w:themeColor="text1"/>
              </w:rPr>
              <w:t xml:space="preserve">0 Has 40 As 82.29 Cas </w:t>
            </w:r>
          </w:p>
        </w:tc>
        <w:tc>
          <w:tcPr>
            <w:tcW w:w="1718" w:type="dxa"/>
            <w:tcBorders>
              <w:top w:val="nil"/>
              <w:left w:val="nil"/>
              <w:bottom w:val="single" w:sz="4" w:space="0" w:color="auto"/>
              <w:right w:val="single" w:sz="4" w:space="0" w:color="auto"/>
            </w:tcBorders>
            <w:shd w:val="clear" w:color="auto" w:fill="FFFFFF" w:themeFill="background1"/>
            <w:vAlign w:val="center"/>
            <w:hideMark/>
          </w:tcPr>
          <w:p w:rsidR="00FB7245" w:rsidRPr="007F6234" w:rsidRDefault="00FB7245" w:rsidP="00FB7245">
            <w:pPr>
              <w:jc w:val="right"/>
              <w:rPr>
                <w:rFonts w:ascii="Museo Sans 100" w:eastAsia="Times New Roman" w:hAnsi="Museo Sans 100"/>
                <w:color w:val="000000" w:themeColor="text1"/>
              </w:rPr>
            </w:pPr>
            <w:r w:rsidRPr="007F6234">
              <w:rPr>
                <w:rFonts w:ascii="Museo Sans 100" w:eastAsia="Times New Roman" w:hAnsi="Museo Sans 100"/>
                <w:color w:val="000000" w:themeColor="text1"/>
              </w:rPr>
              <w:t>4,082.29</w:t>
            </w:r>
          </w:p>
        </w:tc>
      </w:tr>
      <w:tr w:rsidR="00FB7245" w:rsidRPr="00D634A4" w:rsidTr="007F6234">
        <w:trPr>
          <w:trHeight w:val="227"/>
        </w:trPr>
        <w:tc>
          <w:tcPr>
            <w:tcW w:w="364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F6234" w:rsidRDefault="00FB7245" w:rsidP="00FB7245">
            <w:pPr>
              <w:jc w:val="cente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SUBTOTAL</w:t>
            </w:r>
          </w:p>
        </w:tc>
        <w:tc>
          <w:tcPr>
            <w:tcW w:w="2557"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 xml:space="preserve">0 Has 84 As 93.33 Cas </w:t>
            </w:r>
          </w:p>
        </w:tc>
        <w:tc>
          <w:tcPr>
            <w:tcW w:w="1718" w:type="dxa"/>
            <w:tcBorders>
              <w:top w:val="nil"/>
              <w:left w:val="nil"/>
              <w:bottom w:val="single" w:sz="4" w:space="0" w:color="auto"/>
              <w:right w:val="single" w:sz="4" w:space="0" w:color="auto"/>
            </w:tcBorders>
            <w:shd w:val="clear" w:color="auto" w:fill="FFFFFF" w:themeFill="background1"/>
            <w:vAlign w:val="center"/>
            <w:hideMark/>
          </w:tcPr>
          <w:p w:rsidR="00FB7245" w:rsidRPr="007F6234" w:rsidRDefault="00FB7245" w:rsidP="00FB7245">
            <w:pPr>
              <w:jc w:val="right"/>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8,493.33</w:t>
            </w:r>
          </w:p>
        </w:tc>
      </w:tr>
      <w:tr w:rsidR="00FB7245" w:rsidRPr="00D634A4" w:rsidTr="007F6234">
        <w:trPr>
          <w:trHeight w:val="227"/>
        </w:trPr>
        <w:tc>
          <w:tcPr>
            <w:tcW w:w="364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F6234" w:rsidRDefault="00FB7245" w:rsidP="00FB7245">
            <w:pPr>
              <w:jc w:val="center"/>
              <w:rPr>
                <w:rFonts w:ascii="Museo Sans 100" w:eastAsia="Times New Roman" w:hAnsi="Museo Sans 100"/>
                <w:color w:val="000000" w:themeColor="text1"/>
              </w:rPr>
            </w:pPr>
            <w:r w:rsidRPr="007F6234">
              <w:rPr>
                <w:rFonts w:ascii="Museo Sans 100" w:eastAsia="Times New Roman" w:hAnsi="Museo Sans 100"/>
                <w:color w:val="000000" w:themeColor="text1"/>
              </w:rPr>
              <w:t>CALLES</w:t>
            </w:r>
          </w:p>
        </w:tc>
        <w:tc>
          <w:tcPr>
            <w:tcW w:w="2557"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color w:val="000000" w:themeColor="text1"/>
              </w:rPr>
            </w:pPr>
            <w:r w:rsidRPr="007F6234">
              <w:rPr>
                <w:rFonts w:ascii="Museo Sans 100" w:eastAsia="Times New Roman" w:hAnsi="Museo Sans 100"/>
                <w:color w:val="000000" w:themeColor="text1"/>
              </w:rPr>
              <w:t xml:space="preserve">0 Has 3 As 20.16 Cas </w:t>
            </w:r>
          </w:p>
        </w:tc>
        <w:tc>
          <w:tcPr>
            <w:tcW w:w="1718" w:type="dxa"/>
            <w:tcBorders>
              <w:top w:val="nil"/>
              <w:left w:val="nil"/>
              <w:bottom w:val="single" w:sz="4" w:space="0" w:color="auto"/>
              <w:right w:val="single" w:sz="4" w:space="0" w:color="auto"/>
            </w:tcBorders>
            <w:shd w:val="clear" w:color="auto" w:fill="FFFFFF" w:themeFill="background1"/>
            <w:vAlign w:val="center"/>
            <w:hideMark/>
          </w:tcPr>
          <w:p w:rsidR="00FB7245" w:rsidRPr="007F6234" w:rsidRDefault="00FB7245" w:rsidP="00FB7245">
            <w:pPr>
              <w:jc w:val="right"/>
              <w:rPr>
                <w:rFonts w:ascii="Museo Sans 100" w:eastAsia="Times New Roman" w:hAnsi="Museo Sans 100"/>
                <w:color w:val="000000" w:themeColor="text1"/>
              </w:rPr>
            </w:pPr>
            <w:r w:rsidRPr="007F6234">
              <w:rPr>
                <w:rFonts w:ascii="Museo Sans 100" w:eastAsia="Times New Roman" w:hAnsi="Museo Sans 100"/>
                <w:color w:val="000000" w:themeColor="text1"/>
              </w:rPr>
              <w:t>320.16</w:t>
            </w:r>
          </w:p>
        </w:tc>
      </w:tr>
      <w:tr w:rsidR="00FB7245" w:rsidRPr="00D634A4" w:rsidTr="007F6234">
        <w:trPr>
          <w:trHeight w:val="227"/>
        </w:trPr>
        <w:tc>
          <w:tcPr>
            <w:tcW w:w="364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F6234" w:rsidRDefault="00FB7245" w:rsidP="00FB7245">
            <w:pPr>
              <w:jc w:val="cente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SUBTOTAL</w:t>
            </w:r>
          </w:p>
        </w:tc>
        <w:tc>
          <w:tcPr>
            <w:tcW w:w="2557"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 xml:space="preserve">0 Has 3 As 20.16 Cas </w:t>
            </w:r>
          </w:p>
        </w:tc>
        <w:tc>
          <w:tcPr>
            <w:tcW w:w="1718" w:type="dxa"/>
            <w:tcBorders>
              <w:top w:val="nil"/>
              <w:left w:val="nil"/>
              <w:bottom w:val="single" w:sz="4" w:space="0" w:color="auto"/>
              <w:right w:val="single" w:sz="4" w:space="0" w:color="auto"/>
            </w:tcBorders>
            <w:shd w:val="clear" w:color="auto" w:fill="FFFFFF" w:themeFill="background1"/>
            <w:vAlign w:val="center"/>
            <w:hideMark/>
          </w:tcPr>
          <w:p w:rsidR="00FB7245" w:rsidRPr="007F6234" w:rsidRDefault="00FB7245" w:rsidP="00FB7245">
            <w:pPr>
              <w:jc w:val="right"/>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320.16</w:t>
            </w:r>
          </w:p>
        </w:tc>
      </w:tr>
      <w:tr w:rsidR="00FB7245" w:rsidRPr="00D634A4" w:rsidTr="007F6234">
        <w:trPr>
          <w:trHeight w:val="227"/>
        </w:trPr>
        <w:tc>
          <w:tcPr>
            <w:tcW w:w="364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F6234" w:rsidRDefault="00FB7245" w:rsidP="00FB7245">
            <w:pPr>
              <w:jc w:val="cente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AREA TOTAL DE PROYECTO</w:t>
            </w:r>
          </w:p>
        </w:tc>
        <w:tc>
          <w:tcPr>
            <w:tcW w:w="2557"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 xml:space="preserve">0 Has 88 As 13.49 Cas </w:t>
            </w:r>
          </w:p>
        </w:tc>
        <w:tc>
          <w:tcPr>
            <w:tcW w:w="1718" w:type="dxa"/>
            <w:tcBorders>
              <w:top w:val="nil"/>
              <w:left w:val="nil"/>
              <w:bottom w:val="single" w:sz="4" w:space="0" w:color="auto"/>
              <w:right w:val="single" w:sz="4" w:space="0" w:color="auto"/>
            </w:tcBorders>
            <w:shd w:val="clear" w:color="auto" w:fill="FFFFFF" w:themeFill="background1"/>
            <w:vAlign w:val="center"/>
            <w:hideMark/>
          </w:tcPr>
          <w:p w:rsidR="00FB7245" w:rsidRPr="007F6234" w:rsidRDefault="00FB7245" w:rsidP="00FB7245">
            <w:pPr>
              <w:jc w:val="right"/>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8,813.49</w:t>
            </w:r>
          </w:p>
        </w:tc>
      </w:tr>
    </w:tbl>
    <w:p w:rsidR="00FB7245" w:rsidRPr="00D634A4" w:rsidRDefault="00FB7245" w:rsidP="00FB7245">
      <w:pPr>
        <w:spacing w:after="80"/>
        <w:ind w:left="2130"/>
        <w:contextualSpacing/>
        <w:rPr>
          <w:rFonts w:ascii="Museo 500" w:hAnsi="Museo 500"/>
          <w:color w:val="000000" w:themeColor="text1"/>
          <w:sz w:val="24"/>
          <w:szCs w:val="24"/>
          <w:lang w:val="es-MX"/>
        </w:rPr>
      </w:pPr>
    </w:p>
    <w:p w:rsidR="00FB7245" w:rsidRPr="007F6234" w:rsidRDefault="007B7529" w:rsidP="00386B07">
      <w:pPr>
        <w:numPr>
          <w:ilvl w:val="0"/>
          <w:numId w:val="52"/>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7F6234">
        <w:rPr>
          <w:rFonts w:ascii="Museo Sans 100" w:hAnsi="Museo Sans 100"/>
          <w:color w:val="000000" w:themeColor="text1"/>
          <w:sz w:val="24"/>
          <w:szCs w:val="24"/>
          <w:lang w:val="es-MX"/>
        </w:rPr>
        <w:t xml:space="preserve"> SOLARES</w:t>
      </w:r>
    </w:p>
    <w:p w:rsidR="00FB7245" w:rsidRPr="007F6234" w:rsidRDefault="00FB7245" w:rsidP="00386B07">
      <w:pPr>
        <w:numPr>
          <w:ilvl w:val="0"/>
          <w:numId w:val="52"/>
        </w:numPr>
        <w:spacing w:after="80"/>
        <w:contextualSpacing/>
        <w:rPr>
          <w:rFonts w:ascii="Museo Sans 100" w:hAnsi="Museo Sans 100"/>
          <w:color w:val="000000" w:themeColor="text1"/>
          <w:sz w:val="24"/>
          <w:szCs w:val="24"/>
          <w:lang w:val="es-MX"/>
        </w:rPr>
      </w:pPr>
      <w:r w:rsidRPr="007F6234">
        <w:rPr>
          <w:rFonts w:ascii="Museo Sans 100" w:hAnsi="Museo Sans 100"/>
          <w:color w:val="000000" w:themeColor="text1"/>
          <w:sz w:val="24"/>
          <w:szCs w:val="24"/>
          <w:lang w:val="es-MX"/>
        </w:rPr>
        <w:t>CALLES</w:t>
      </w:r>
    </w:p>
    <w:p w:rsidR="00FB7245" w:rsidRDefault="00FB7245" w:rsidP="00FB7245">
      <w:pPr>
        <w:spacing w:after="80"/>
        <w:ind w:left="2130"/>
        <w:contextualSpacing/>
        <w:rPr>
          <w:rFonts w:ascii="Museo 500" w:hAnsi="Museo 500"/>
          <w:color w:val="000000" w:themeColor="text1"/>
          <w:sz w:val="24"/>
          <w:szCs w:val="24"/>
          <w:lang w:val="es-MX"/>
        </w:rPr>
      </w:pPr>
    </w:p>
    <w:p w:rsidR="00627153" w:rsidRDefault="00627153" w:rsidP="00FB7245">
      <w:pPr>
        <w:spacing w:after="80"/>
        <w:ind w:left="2130"/>
        <w:contextualSpacing/>
        <w:rPr>
          <w:rFonts w:ascii="Museo 500" w:hAnsi="Museo 500"/>
          <w:color w:val="000000" w:themeColor="text1"/>
          <w:sz w:val="24"/>
          <w:szCs w:val="24"/>
          <w:lang w:val="es-MX"/>
        </w:rPr>
      </w:pPr>
    </w:p>
    <w:p w:rsidR="00627153" w:rsidRDefault="00627153" w:rsidP="00FB7245">
      <w:pPr>
        <w:spacing w:after="80"/>
        <w:ind w:left="2130"/>
        <w:contextualSpacing/>
        <w:rPr>
          <w:rFonts w:ascii="Museo 500" w:hAnsi="Museo 500"/>
          <w:color w:val="000000" w:themeColor="text1"/>
          <w:sz w:val="24"/>
          <w:szCs w:val="24"/>
          <w:lang w:val="es-MX"/>
        </w:rPr>
      </w:pPr>
    </w:p>
    <w:p w:rsidR="00627153" w:rsidRDefault="00627153" w:rsidP="00FB7245">
      <w:pPr>
        <w:spacing w:after="80"/>
        <w:ind w:left="2130"/>
        <w:contextualSpacing/>
        <w:rPr>
          <w:rFonts w:ascii="Museo 500" w:hAnsi="Museo 500"/>
          <w:color w:val="000000" w:themeColor="text1"/>
          <w:sz w:val="24"/>
          <w:szCs w:val="24"/>
          <w:lang w:val="es-MX"/>
        </w:rPr>
      </w:pPr>
    </w:p>
    <w:tbl>
      <w:tblPr>
        <w:tblW w:w="7876" w:type="dxa"/>
        <w:tblInd w:w="1296" w:type="dxa"/>
        <w:tblCellMar>
          <w:left w:w="70" w:type="dxa"/>
          <w:right w:w="70" w:type="dxa"/>
        </w:tblCellMar>
        <w:tblLook w:val="04A0" w:firstRow="1" w:lastRow="0" w:firstColumn="1" w:lastColumn="0" w:noHBand="0" w:noVBand="1"/>
      </w:tblPr>
      <w:tblGrid>
        <w:gridCol w:w="3624"/>
        <w:gridCol w:w="2561"/>
        <w:gridCol w:w="1691"/>
      </w:tblGrid>
      <w:tr w:rsidR="00FB7245" w:rsidRPr="00D634A4" w:rsidTr="00627153">
        <w:trPr>
          <w:trHeight w:val="20"/>
        </w:trPr>
        <w:tc>
          <w:tcPr>
            <w:tcW w:w="7876" w:type="dxa"/>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FB7245" w:rsidRPr="007F6234" w:rsidRDefault="00FB7245" w:rsidP="00FB7245">
            <w:pPr>
              <w:jc w:val="cente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 xml:space="preserve">NUEVA ESPERANZA </w:t>
            </w:r>
          </w:p>
        </w:tc>
      </w:tr>
      <w:tr w:rsidR="00FB7245" w:rsidRPr="00D634A4" w:rsidTr="00627153">
        <w:trPr>
          <w:trHeight w:val="20"/>
        </w:trPr>
        <w:tc>
          <w:tcPr>
            <w:tcW w:w="7876" w:type="dxa"/>
            <w:gridSpan w:val="3"/>
            <w:tcBorders>
              <w:top w:val="single" w:sz="4" w:space="0" w:color="auto"/>
              <w:left w:val="single" w:sz="4" w:space="0" w:color="auto"/>
              <w:bottom w:val="nil"/>
              <w:right w:val="single" w:sz="4" w:space="0" w:color="000000"/>
            </w:tcBorders>
            <w:shd w:val="clear" w:color="auto" w:fill="FFFFFF" w:themeFill="background1"/>
            <w:vAlign w:val="center"/>
          </w:tcPr>
          <w:p w:rsidR="00FB7245" w:rsidRPr="007F6234" w:rsidRDefault="00FB7245" w:rsidP="00FB7245">
            <w:pPr>
              <w:jc w:val="center"/>
              <w:rPr>
                <w:rFonts w:ascii="Museo Sans 100" w:eastAsia="Times New Roman" w:hAnsi="Museo Sans 100"/>
                <w:b/>
                <w:bCs/>
                <w:color w:val="000000" w:themeColor="text1"/>
              </w:rPr>
            </w:pPr>
          </w:p>
        </w:tc>
      </w:tr>
      <w:tr w:rsidR="00FB7245" w:rsidRPr="00D634A4" w:rsidTr="00627153">
        <w:trPr>
          <w:trHeight w:val="20"/>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cente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DESCRIPCION</w:t>
            </w:r>
          </w:p>
        </w:tc>
        <w:tc>
          <w:tcPr>
            <w:tcW w:w="256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cente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AREAS (Has.)</w:t>
            </w:r>
          </w:p>
        </w:tc>
        <w:tc>
          <w:tcPr>
            <w:tcW w:w="169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cente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AREAS(m2)</w:t>
            </w:r>
          </w:p>
        </w:tc>
      </w:tr>
      <w:tr w:rsidR="00FB7245" w:rsidRPr="00D634A4" w:rsidTr="00627153">
        <w:trPr>
          <w:trHeight w:val="20"/>
        </w:trPr>
        <w:tc>
          <w:tcPr>
            <w:tcW w:w="362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7F6234" w:rsidRDefault="00FB7245" w:rsidP="007B7529">
            <w:pPr>
              <w:jc w:val="cente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ASENTAMIENTO COMUNITARIO (</w:t>
            </w:r>
            <w:r w:rsidR="007B7529">
              <w:rPr>
                <w:rFonts w:ascii="Museo Sans 100" w:eastAsia="Times New Roman" w:hAnsi="Museo Sans 100"/>
                <w:b/>
                <w:bCs/>
                <w:color w:val="000000" w:themeColor="text1"/>
              </w:rPr>
              <w:t>-</w:t>
            </w:r>
            <w:r w:rsidRPr="007F6234">
              <w:rPr>
                <w:rFonts w:ascii="Museo Sans 100" w:eastAsia="Times New Roman" w:hAnsi="Museo Sans 100"/>
                <w:b/>
                <w:bCs/>
                <w:color w:val="000000" w:themeColor="text1"/>
              </w:rPr>
              <w:t>):</w:t>
            </w:r>
          </w:p>
        </w:tc>
        <w:tc>
          <w:tcPr>
            <w:tcW w:w="2561" w:type="dxa"/>
            <w:tcBorders>
              <w:top w:val="nil"/>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rPr>
                <w:rFonts w:ascii="Museo Sans 100" w:eastAsia="Times New Roman" w:hAnsi="Museo Sans 100"/>
                <w:color w:val="000000" w:themeColor="text1"/>
              </w:rPr>
            </w:pPr>
            <w:r w:rsidRPr="007F6234">
              <w:rPr>
                <w:rFonts w:ascii="Museo Sans 100" w:eastAsia="Times New Roman" w:hAnsi="Museo Sans 100"/>
                <w:color w:val="000000" w:themeColor="text1"/>
              </w:rPr>
              <w:t> </w:t>
            </w:r>
          </w:p>
        </w:tc>
        <w:tc>
          <w:tcPr>
            <w:tcW w:w="1691" w:type="dxa"/>
            <w:tcBorders>
              <w:top w:val="nil"/>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rPr>
                <w:rFonts w:ascii="Museo Sans 100" w:eastAsia="Times New Roman" w:hAnsi="Museo Sans 100"/>
                <w:color w:val="000000" w:themeColor="text1"/>
              </w:rPr>
            </w:pPr>
            <w:r w:rsidRPr="007F6234">
              <w:rPr>
                <w:rFonts w:ascii="Museo Sans 100" w:eastAsia="Times New Roman" w:hAnsi="Museo Sans 100"/>
                <w:color w:val="000000" w:themeColor="text1"/>
              </w:rPr>
              <w:t> </w:t>
            </w:r>
          </w:p>
        </w:tc>
      </w:tr>
      <w:tr w:rsidR="00FB7245" w:rsidRPr="00D634A4" w:rsidTr="00627153">
        <w:trPr>
          <w:trHeight w:val="20"/>
        </w:trPr>
        <w:tc>
          <w:tcPr>
            <w:tcW w:w="362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7F6234" w:rsidRDefault="00FB7245" w:rsidP="007B7529">
            <w:pPr>
              <w:jc w:val="center"/>
              <w:rPr>
                <w:rFonts w:ascii="Museo Sans 100" w:eastAsia="Times New Roman" w:hAnsi="Museo Sans 100"/>
                <w:color w:val="000000" w:themeColor="text1"/>
              </w:rPr>
            </w:pPr>
            <w:r w:rsidRPr="007F6234">
              <w:rPr>
                <w:rFonts w:ascii="Museo Sans 100" w:eastAsia="Times New Roman" w:hAnsi="Museo Sans 100"/>
                <w:color w:val="000000" w:themeColor="text1"/>
              </w:rPr>
              <w:t>POLIGONO A (</w:t>
            </w:r>
            <w:r w:rsidR="007B7529">
              <w:rPr>
                <w:rFonts w:ascii="Museo Sans 100" w:eastAsia="Times New Roman" w:hAnsi="Museo Sans 100"/>
                <w:color w:val="000000" w:themeColor="text1"/>
              </w:rPr>
              <w:t>---</w:t>
            </w:r>
            <w:r w:rsidRPr="007F6234">
              <w:rPr>
                <w:rFonts w:ascii="Museo Sans 100" w:eastAsia="Times New Roman" w:hAnsi="Museo Sans 100"/>
                <w:color w:val="000000" w:themeColor="text1"/>
              </w:rPr>
              <w:t xml:space="preserve"> solares)</w:t>
            </w:r>
          </w:p>
        </w:tc>
        <w:tc>
          <w:tcPr>
            <w:tcW w:w="2561"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color w:val="000000" w:themeColor="text1"/>
              </w:rPr>
            </w:pPr>
            <w:r w:rsidRPr="007F6234">
              <w:rPr>
                <w:rFonts w:ascii="Museo Sans 100" w:eastAsia="Times New Roman" w:hAnsi="Museo Sans 100"/>
                <w:color w:val="000000" w:themeColor="text1"/>
              </w:rPr>
              <w:t xml:space="preserve">0 Has 75 As 78.9 Cas </w:t>
            </w:r>
          </w:p>
        </w:tc>
        <w:tc>
          <w:tcPr>
            <w:tcW w:w="1691" w:type="dxa"/>
            <w:tcBorders>
              <w:top w:val="nil"/>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right"/>
              <w:rPr>
                <w:rFonts w:ascii="Museo Sans 100" w:eastAsia="Times New Roman" w:hAnsi="Museo Sans 100"/>
                <w:color w:val="000000" w:themeColor="text1"/>
              </w:rPr>
            </w:pPr>
            <w:r w:rsidRPr="007F6234">
              <w:rPr>
                <w:rFonts w:ascii="Museo Sans 100" w:eastAsia="Times New Roman" w:hAnsi="Museo Sans 100"/>
                <w:color w:val="000000" w:themeColor="text1"/>
              </w:rPr>
              <w:t>7,578.90</w:t>
            </w:r>
          </w:p>
        </w:tc>
      </w:tr>
      <w:tr w:rsidR="00FB7245" w:rsidRPr="00D634A4" w:rsidTr="00627153">
        <w:trPr>
          <w:trHeight w:val="20"/>
        </w:trPr>
        <w:tc>
          <w:tcPr>
            <w:tcW w:w="362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7F6234" w:rsidRDefault="00FB7245" w:rsidP="007B7529">
            <w:pPr>
              <w:jc w:val="center"/>
              <w:rPr>
                <w:rFonts w:ascii="Museo Sans 100" w:eastAsia="Times New Roman" w:hAnsi="Museo Sans 100"/>
                <w:color w:val="000000" w:themeColor="text1"/>
              </w:rPr>
            </w:pPr>
            <w:r w:rsidRPr="007F6234">
              <w:rPr>
                <w:rFonts w:ascii="Museo Sans 100" w:eastAsia="Times New Roman" w:hAnsi="Museo Sans 100"/>
                <w:color w:val="000000" w:themeColor="text1"/>
              </w:rPr>
              <w:t>POLIGONO B (</w:t>
            </w:r>
            <w:r w:rsidR="007B7529">
              <w:rPr>
                <w:rFonts w:ascii="Museo Sans 100" w:eastAsia="Times New Roman" w:hAnsi="Museo Sans 100"/>
                <w:color w:val="000000" w:themeColor="text1"/>
              </w:rPr>
              <w:t>---</w:t>
            </w:r>
            <w:r w:rsidRPr="007F6234">
              <w:rPr>
                <w:rFonts w:ascii="Museo Sans 100" w:eastAsia="Times New Roman" w:hAnsi="Museo Sans 100"/>
                <w:color w:val="000000" w:themeColor="text1"/>
              </w:rPr>
              <w:t xml:space="preserve"> solar)</w:t>
            </w:r>
          </w:p>
        </w:tc>
        <w:tc>
          <w:tcPr>
            <w:tcW w:w="2561"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color w:val="000000" w:themeColor="text1"/>
              </w:rPr>
            </w:pPr>
            <w:r w:rsidRPr="007F6234">
              <w:rPr>
                <w:rFonts w:ascii="Museo Sans 100" w:eastAsia="Times New Roman" w:hAnsi="Museo Sans 100"/>
                <w:color w:val="000000" w:themeColor="text1"/>
              </w:rPr>
              <w:t xml:space="preserve">0 Has 10 As 28.39 Cas </w:t>
            </w:r>
          </w:p>
        </w:tc>
        <w:tc>
          <w:tcPr>
            <w:tcW w:w="1691" w:type="dxa"/>
            <w:tcBorders>
              <w:top w:val="nil"/>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right"/>
              <w:rPr>
                <w:rFonts w:ascii="Museo Sans 100" w:eastAsia="Times New Roman" w:hAnsi="Museo Sans 100"/>
                <w:color w:val="000000" w:themeColor="text1"/>
              </w:rPr>
            </w:pPr>
            <w:r w:rsidRPr="007F6234">
              <w:rPr>
                <w:rFonts w:ascii="Museo Sans 100" w:eastAsia="Times New Roman" w:hAnsi="Museo Sans 100"/>
                <w:color w:val="000000" w:themeColor="text1"/>
              </w:rPr>
              <w:t>1,028.39</w:t>
            </w:r>
          </w:p>
        </w:tc>
      </w:tr>
      <w:tr w:rsidR="00FB7245" w:rsidRPr="00D634A4" w:rsidTr="00627153">
        <w:trPr>
          <w:trHeight w:val="20"/>
        </w:trPr>
        <w:tc>
          <w:tcPr>
            <w:tcW w:w="362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7F6234" w:rsidRDefault="00FB7245" w:rsidP="007B7529">
            <w:pPr>
              <w:jc w:val="center"/>
              <w:rPr>
                <w:rFonts w:ascii="Museo Sans 100" w:eastAsia="Times New Roman" w:hAnsi="Museo Sans 100"/>
                <w:color w:val="000000" w:themeColor="text1"/>
              </w:rPr>
            </w:pPr>
            <w:r w:rsidRPr="007F6234">
              <w:rPr>
                <w:rFonts w:ascii="Museo Sans 100" w:eastAsia="Times New Roman" w:hAnsi="Museo Sans 100"/>
                <w:color w:val="000000" w:themeColor="text1"/>
              </w:rPr>
              <w:t>POLIGONO C (</w:t>
            </w:r>
            <w:r w:rsidR="007B7529">
              <w:rPr>
                <w:rFonts w:ascii="Museo Sans 100" w:eastAsia="Times New Roman" w:hAnsi="Museo Sans 100"/>
                <w:color w:val="000000" w:themeColor="text1"/>
              </w:rPr>
              <w:t>---</w:t>
            </w:r>
            <w:r w:rsidRPr="007F6234">
              <w:rPr>
                <w:rFonts w:ascii="Museo Sans 100" w:eastAsia="Times New Roman" w:hAnsi="Museo Sans 100"/>
                <w:color w:val="000000" w:themeColor="text1"/>
              </w:rPr>
              <w:t xml:space="preserve"> solares)</w:t>
            </w:r>
          </w:p>
        </w:tc>
        <w:tc>
          <w:tcPr>
            <w:tcW w:w="2561"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color w:val="000000" w:themeColor="text1"/>
              </w:rPr>
            </w:pPr>
            <w:r w:rsidRPr="007F6234">
              <w:rPr>
                <w:rFonts w:ascii="Museo Sans 100" w:eastAsia="Times New Roman" w:hAnsi="Museo Sans 100"/>
                <w:color w:val="000000" w:themeColor="text1"/>
              </w:rPr>
              <w:t xml:space="preserve">0 Has 28 As 0.6 Cas </w:t>
            </w:r>
          </w:p>
        </w:tc>
        <w:tc>
          <w:tcPr>
            <w:tcW w:w="1691" w:type="dxa"/>
            <w:tcBorders>
              <w:top w:val="nil"/>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right"/>
              <w:rPr>
                <w:rFonts w:ascii="Museo Sans 100" w:eastAsia="Times New Roman" w:hAnsi="Museo Sans 100"/>
                <w:color w:val="000000" w:themeColor="text1"/>
              </w:rPr>
            </w:pPr>
            <w:r w:rsidRPr="007F6234">
              <w:rPr>
                <w:rFonts w:ascii="Museo Sans 100" w:eastAsia="Times New Roman" w:hAnsi="Museo Sans 100"/>
                <w:color w:val="000000" w:themeColor="text1"/>
              </w:rPr>
              <w:t>2,800.60</w:t>
            </w:r>
          </w:p>
        </w:tc>
      </w:tr>
      <w:tr w:rsidR="00FB7245" w:rsidRPr="00D634A4" w:rsidTr="00627153">
        <w:trPr>
          <w:trHeight w:val="20"/>
        </w:trPr>
        <w:tc>
          <w:tcPr>
            <w:tcW w:w="362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7F6234" w:rsidRDefault="00FB7245" w:rsidP="007B7529">
            <w:pPr>
              <w:jc w:val="center"/>
              <w:rPr>
                <w:rFonts w:ascii="Museo Sans 100" w:eastAsia="Times New Roman" w:hAnsi="Museo Sans 100"/>
                <w:color w:val="000000" w:themeColor="text1"/>
              </w:rPr>
            </w:pPr>
            <w:r w:rsidRPr="007F6234">
              <w:rPr>
                <w:rFonts w:ascii="Museo Sans 100" w:eastAsia="Times New Roman" w:hAnsi="Museo Sans 100"/>
                <w:color w:val="000000" w:themeColor="text1"/>
              </w:rPr>
              <w:t>POLIGONO D (</w:t>
            </w:r>
            <w:r w:rsidR="007B7529">
              <w:rPr>
                <w:rFonts w:ascii="Museo Sans 100" w:eastAsia="Times New Roman" w:hAnsi="Museo Sans 100"/>
                <w:color w:val="000000" w:themeColor="text1"/>
              </w:rPr>
              <w:t>---</w:t>
            </w:r>
            <w:r w:rsidRPr="007F6234">
              <w:rPr>
                <w:rFonts w:ascii="Museo Sans 100" w:eastAsia="Times New Roman" w:hAnsi="Museo Sans 100"/>
                <w:color w:val="000000" w:themeColor="text1"/>
              </w:rPr>
              <w:t xml:space="preserve"> solar)</w:t>
            </w:r>
          </w:p>
        </w:tc>
        <w:tc>
          <w:tcPr>
            <w:tcW w:w="2561"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color w:val="000000" w:themeColor="text1"/>
              </w:rPr>
            </w:pPr>
            <w:r w:rsidRPr="007F6234">
              <w:rPr>
                <w:rFonts w:ascii="Museo Sans 100" w:eastAsia="Times New Roman" w:hAnsi="Museo Sans 100"/>
                <w:color w:val="000000" w:themeColor="text1"/>
              </w:rPr>
              <w:t xml:space="preserve">0 Has 11 As 37.39 Cas </w:t>
            </w:r>
          </w:p>
        </w:tc>
        <w:tc>
          <w:tcPr>
            <w:tcW w:w="1691" w:type="dxa"/>
            <w:tcBorders>
              <w:top w:val="nil"/>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right"/>
              <w:rPr>
                <w:rFonts w:ascii="Museo Sans 100" w:eastAsia="Times New Roman" w:hAnsi="Museo Sans 100"/>
                <w:color w:val="000000" w:themeColor="text1"/>
              </w:rPr>
            </w:pPr>
            <w:r w:rsidRPr="007F6234">
              <w:rPr>
                <w:rFonts w:ascii="Museo Sans 100" w:eastAsia="Times New Roman" w:hAnsi="Museo Sans 100"/>
                <w:color w:val="000000" w:themeColor="text1"/>
              </w:rPr>
              <w:t>1,137.39</w:t>
            </w:r>
          </w:p>
        </w:tc>
      </w:tr>
      <w:tr w:rsidR="00FB7245" w:rsidRPr="00D634A4" w:rsidTr="00627153">
        <w:trPr>
          <w:trHeight w:val="20"/>
        </w:trPr>
        <w:tc>
          <w:tcPr>
            <w:tcW w:w="362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7F6234" w:rsidRDefault="00FB7245" w:rsidP="007B7529">
            <w:pPr>
              <w:jc w:val="center"/>
              <w:rPr>
                <w:rFonts w:ascii="Museo Sans 100" w:eastAsia="Times New Roman" w:hAnsi="Museo Sans 100"/>
                <w:color w:val="000000" w:themeColor="text1"/>
              </w:rPr>
            </w:pPr>
            <w:r w:rsidRPr="007F6234">
              <w:rPr>
                <w:rFonts w:ascii="Museo Sans 100" w:eastAsia="Times New Roman" w:hAnsi="Museo Sans 100"/>
                <w:color w:val="000000" w:themeColor="text1"/>
              </w:rPr>
              <w:t>POLIGONO E (</w:t>
            </w:r>
            <w:r w:rsidR="007B7529">
              <w:rPr>
                <w:rFonts w:ascii="Museo Sans 100" w:eastAsia="Times New Roman" w:hAnsi="Museo Sans 100"/>
                <w:color w:val="000000" w:themeColor="text1"/>
              </w:rPr>
              <w:t>---</w:t>
            </w:r>
            <w:r w:rsidRPr="007F6234">
              <w:rPr>
                <w:rFonts w:ascii="Museo Sans 100" w:eastAsia="Times New Roman" w:hAnsi="Museo Sans 100"/>
                <w:color w:val="000000" w:themeColor="text1"/>
              </w:rPr>
              <w:t xml:space="preserve"> solar)</w:t>
            </w:r>
          </w:p>
        </w:tc>
        <w:tc>
          <w:tcPr>
            <w:tcW w:w="2561"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color w:val="000000" w:themeColor="text1"/>
              </w:rPr>
            </w:pPr>
            <w:r w:rsidRPr="007F6234">
              <w:rPr>
                <w:rFonts w:ascii="Museo Sans 100" w:eastAsia="Times New Roman" w:hAnsi="Museo Sans 100"/>
                <w:color w:val="000000" w:themeColor="text1"/>
              </w:rPr>
              <w:t xml:space="preserve">0 Has 4 As 59.92 Cas </w:t>
            </w:r>
          </w:p>
        </w:tc>
        <w:tc>
          <w:tcPr>
            <w:tcW w:w="1691" w:type="dxa"/>
            <w:tcBorders>
              <w:top w:val="nil"/>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right"/>
              <w:rPr>
                <w:rFonts w:ascii="Museo Sans 100" w:eastAsia="Times New Roman" w:hAnsi="Museo Sans 100"/>
                <w:color w:val="000000" w:themeColor="text1"/>
              </w:rPr>
            </w:pPr>
            <w:r w:rsidRPr="007F6234">
              <w:rPr>
                <w:rFonts w:ascii="Museo Sans 100" w:eastAsia="Times New Roman" w:hAnsi="Museo Sans 100"/>
                <w:color w:val="000000" w:themeColor="text1"/>
              </w:rPr>
              <w:t>459.92</w:t>
            </w:r>
          </w:p>
        </w:tc>
      </w:tr>
      <w:tr w:rsidR="00FB7245" w:rsidRPr="00D634A4" w:rsidTr="00627153">
        <w:trPr>
          <w:trHeight w:val="20"/>
        </w:trPr>
        <w:tc>
          <w:tcPr>
            <w:tcW w:w="362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7F6234" w:rsidRDefault="00FB7245" w:rsidP="007B7529">
            <w:pPr>
              <w:jc w:val="center"/>
              <w:rPr>
                <w:rFonts w:ascii="Museo Sans 100" w:eastAsia="Times New Roman" w:hAnsi="Museo Sans 100"/>
                <w:color w:val="000000" w:themeColor="text1"/>
              </w:rPr>
            </w:pPr>
            <w:r w:rsidRPr="007F6234">
              <w:rPr>
                <w:rFonts w:ascii="Museo Sans 100" w:eastAsia="Times New Roman" w:hAnsi="Museo Sans 100"/>
                <w:color w:val="000000" w:themeColor="text1"/>
              </w:rPr>
              <w:t>POLIGONO F (</w:t>
            </w:r>
            <w:r w:rsidR="007B7529">
              <w:rPr>
                <w:rFonts w:ascii="Museo Sans 100" w:eastAsia="Times New Roman" w:hAnsi="Museo Sans 100"/>
                <w:color w:val="000000" w:themeColor="text1"/>
              </w:rPr>
              <w:t>---</w:t>
            </w:r>
            <w:r w:rsidRPr="007F6234">
              <w:rPr>
                <w:rFonts w:ascii="Museo Sans 100" w:eastAsia="Times New Roman" w:hAnsi="Museo Sans 100"/>
                <w:color w:val="000000" w:themeColor="text1"/>
              </w:rPr>
              <w:t xml:space="preserve"> solares)</w:t>
            </w:r>
          </w:p>
        </w:tc>
        <w:tc>
          <w:tcPr>
            <w:tcW w:w="2561"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color w:val="000000" w:themeColor="text1"/>
              </w:rPr>
            </w:pPr>
            <w:r w:rsidRPr="007F6234">
              <w:rPr>
                <w:rFonts w:ascii="Museo Sans 100" w:eastAsia="Times New Roman" w:hAnsi="Museo Sans 100"/>
                <w:color w:val="000000" w:themeColor="text1"/>
              </w:rPr>
              <w:t xml:space="preserve">0 Has 13 As 17.75 Cas </w:t>
            </w:r>
          </w:p>
        </w:tc>
        <w:tc>
          <w:tcPr>
            <w:tcW w:w="1691" w:type="dxa"/>
            <w:tcBorders>
              <w:top w:val="nil"/>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right"/>
              <w:rPr>
                <w:rFonts w:ascii="Museo Sans 100" w:eastAsia="Times New Roman" w:hAnsi="Museo Sans 100"/>
                <w:color w:val="000000" w:themeColor="text1"/>
              </w:rPr>
            </w:pPr>
            <w:r w:rsidRPr="007F6234">
              <w:rPr>
                <w:rFonts w:ascii="Museo Sans 100" w:eastAsia="Times New Roman" w:hAnsi="Museo Sans 100"/>
                <w:color w:val="000000" w:themeColor="text1"/>
              </w:rPr>
              <w:t>1317.75</w:t>
            </w:r>
          </w:p>
        </w:tc>
      </w:tr>
      <w:tr w:rsidR="00FB7245" w:rsidRPr="00D634A4" w:rsidTr="00627153">
        <w:trPr>
          <w:trHeight w:val="20"/>
        </w:trPr>
        <w:tc>
          <w:tcPr>
            <w:tcW w:w="362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7F6234" w:rsidRDefault="00FB7245" w:rsidP="007B7529">
            <w:pPr>
              <w:jc w:val="center"/>
              <w:rPr>
                <w:rFonts w:ascii="Museo Sans 100" w:eastAsia="Times New Roman" w:hAnsi="Museo Sans 100"/>
                <w:color w:val="000000" w:themeColor="text1"/>
              </w:rPr>
            </w:pPr>
            <w:r w:rsidRPr="007F6234">
              <w:rPr>
                <w:rFonts w:ascii="Museo Sans 100" w:eastAsia="Times New Roman" w:hAnsi="Museo Sans 100"/>
                <w:color w:val="000000" w:themeColor="text1"/>
              </w:rPr>
              <w:t>POLIGONO G (</w:t>
            </w:r>
            <w:r w:rsidR="007B7529">
              <w:rPr>
                <w:rFonts w:ascii="Museo Sans 100" w:eastAsia="Times New Roman" w:hAnsi="Museo Sans 100"/>
                <w:color w:val="000000" w:themeColor="text1"/>
              </w:rPr>
              <w:t>---</w:t>
            </w:r>
            <w:r w:rsidRPr="007F6234">
              <w:rPr>
                <w:rFonts w:ascii="Museo Sans 100" w:eastAsia="Times New Roman" w:hAnsi="Museo Sans 100"/>
                <w:color w:val="000000" w:themeColor="text1"/>
              </w:rPr>
              <w:t xml:space="preserve"> solares)</w:t>
            </w:r>
          </w:p>
        </w:tc>
        <w:tc>
          <w:tcPr>
            <w:tcW w:w="2561"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color w:val="000000" w:themeColor="text1"/>
              </w:rPr>
            </w:pPr>
            <w:r w:rsidRPr="007F6234">
              <w:rPr>
                <w:rFonts w:ascii="Museo Sans 100" w:eastAsia="Times New Roman" w:hAnsi="Museo Sans 100"/>
                <w:color w:val="000000" w:themeColor="text1"/>
              </w:rPr>
              <w:t xml:space="preserve">0 Has 15 As 38.34 Cas </w:t>
            </w:r>
          </w:p>
        </w:tc>
        <w:tc>
          <w:tcPr>
            <w:tcW w:w="1691" w:type="dxa"/>
            <w:tcBorders>
              <w:top w:val="nil"/>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right"/>
              <w:rPr>
                <w:rFonts w:ascii="Museo Sans 100" w:eastAsia="Times New Roman" w:hAnsi="Museo Sans 100"/>
                <w:color w:val="000000" w:themeColor="text1"/>
              </w:rPr>
            </w:pPr>
            <w:r w:rsidRPr="007F6234">
              <w:rPr>
                <w:rFonts w:ascii="Museo Sans 100" w:eastAsia="Times New Roman" w:hAnsi="Museo Sans 100"/>
                <w:color w:val="000000" w:themeColor="text1"/>
              </w:rPr>
              <w:t>1538.34</w:t>
            </w:r>
          </w:p>
        </w:tc>
      </w:tr>
      <w:tr w:rsidR="00FB7245" w:rsidRPr="00D634A4" w:rsidTr="00627153">
        <w:trPr>
          <w:trHeight w:val="20"/>
        </w:trPr>
        <w:tc>
          <w:tcPr>
            <w:tcW w:w="362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7F6234" w:rsidRDefault="00FB7245" w:rsidP="007B7529">
            <w:pPr>
              <w:jc w:val="center"/>
              <w:rPr>
                <w:rFonts w:ascii="Museo Sans 100" w:eastAsia="Times New Roman" w:hAnsi="Museo Sans 100"/>
                <w:color w:val="000000" w:themeColor="text1"/>
              </w:rPr>
            </w:pPr>
            <w:r w:rsidRPr="007F6234">
              <w:rPr>
                <w:rFonts w:ascii="Museo Sans 100" w:eastAsia="Times New Roman" w:hAnsi="Museo Sans 100"/>
                <w:color w:val="000000" w:themeColor="text1"/>
              </w:rPr>
              <w:t>POLIGONO H (</w:t>
            </w:r>
            <w:r w:rsidR="007B7529">
              <w:rPr>
                <w:rFonts w:ascii="Museo Sans 100" w:eastAsia="Times New Roman" w:hAnsi="Museo Sans 100"/>
                <w:color w:val="000000" w:themeColor="text1"/>
              </w:rPr>
              <w:t>---</w:t>
            </w:r>
            <w:r w:rsidRPr="007F6234">
              <w:rPr>
                <w:rFonts w:ascii="Museo Sans 100" w:eastAsia="Times New Roman" w:hAnsi="Museo Sans 100"/>
                <w:color w:val="000000" w:themeColor="text1"/>
              </w:rPr>
              <w:t xml:space="preserve"> solares)</w:t>
            </w:r>
          </w:p>
        </w:tc>
        <w:tc>
          <w:tcPr>
            <w:tcW w:w="2561"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color w:val="000000" w:themeColor="text1"/>
              </w:rPr>
            </w:pPr>
            <w:r w:rsidRPr="007F6234">
              <w:rPr>
                <w:rFonts w:ascii="Museo Sans 100" w:eastAsia="Times New Roman" w:hAnsi="Museo Sans 100"/>
                <w:color w:val="000000" w:themeColor="text1"/>
              </w:rPr>
              <w:t xml:space="preserve">0 Has 22 As 19.62 Cas </w:t>
            </w:r>
          </w:p>
        </w:tc>
        <w:tc>
          <w:tcPr>
            <w:tcW w:w="1691" w:type="dxa"/>
            <w:tcBorders>
              <w:top w:val="nil"/>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right"/>
              <w:rPr>
                <w:rFonts w:ascii="Museo Sans 100" w:eastAsia="Times New Roman" w:hAnsi="Museo Sans 100"/>
                <w:color w:val="000000" w:themeColor="text1"/>
              </w:rPr>
            </w:pPr>
            <w:r w:rsidRPr="007F6234">
              <w:rPr>
                <w:rFonts w:ascii="Museo Sans 100" w:eastAsia="Times New Roman" w:hAnsi="Museo Sans 100"/>
                <w:color w:val="000000" w:themeColor="text1"/>
              </w:rPr>
              <w:t>2219.62</w:t>
            </w:r>
          </w:p>
        </w:tc>
      </w:tr>
      <w:tr w:rsidR="00FB7245" w:rsidRPr="00D634A4" w:rsidTr="00627153">
        <w:trPr>
          <w:trHeight w:val="20"/>
        </w:trPr>
        <w:tc>
          <w:tcPr>
            <w:tcW w:w="362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7F6234" w:rsidRDefault="00FB7245" w:rsidP="007B7529">
            <w:pPr>
              <w:jc w:val="center"/>
              <w:rPr>
                <w:rFonts w:ascii="Museo Sans 100" w:eastAsia="Times New Roman" w:hAnsi="Museo Sans 100"/>
                <w:color w:val="000000" w:themeColor="text1"/>
              </w:rPr>
            </w:pPr>
            <w:r w:rsidRPr="007F6234">
              <w:rPr>
                <w:rFonts w:ascii="Museo Sans 100" w:eastAsia="Times New Roman" w:hAnsi="Museo Sans 100"/>
                <w:color w:val="000000" w:themeColor="text1"/>
              </w:rPr>
              <w:t>POLIGONO I (</w:t>
            </w:r>
            <w:r w:rsidR="007B7529">
              <w:rPr>
                <w:rFonts w:ascii="Museo Sans 100" w:eastAsia="Times New Roman" w:hAnsi="Museo Sans 100"/>
                <w:color w:val="000000" w:themeColor="text1"/>
              </w:rPr>
              <w:t>----</w:t>
            </w:r>
            <w:r w:rsidRPr="007F6234">
              <w:rPr>
                <w:rFonts w:ascii="Museo Sans 100" w:eastAsia="Times New Roman" w:hAnsi="Museo Sans 100"/>
                <w:color w:val="000000" w:themeColor="text1"/>
              </w:rPr>
              <w:t xml:space="preserve"> solar)</w:t>
            </w:r>
          </w:p>
        </w:tc>
        <w:tc>
          <w:tcPr>
            <w:tcW w:w="2561"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color w:val="000000" w:themeColor="text1"/>
              </w:rPr>
            </w:pPr>
            <w:r w:rsidRPr="007F6234">
              <w:rPr>
                <w:rFonts w:ascii="Museo Sans 100" w:eastAsia="Times New Roman" w:hAnsi="Museo Sans 100"/>
                <w:color w:val="000000" w:themeColor="text1"/>
              </w:rPr>
              <w:t xml:space="preserve">0 Has 16 As 97.79 Cas </w:t>
            </w:r>
          </w:p>
        </w:tc>
        <w:tc>
          <w:tcPr>
            <w:tcW w:w="1691" w:type="dxa"/>
            <w:tcBorders>
              <w:top w:val="nil"/>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right"/>
              <w:rPr>
                <w:rFonts w:ascii="Museo Sans 100" w:eastAsia="Times New Roman" w:hAnsi="Museo Sans 100"/>
                <w:color w:val="000000" w:themeColor="text1"/>
              </w:rPr>
            </w:pPr>
            <w:r w:rsidRPr="007F6234">
              <w:rPr>
                <w:rFonts w:ascii="Museo Sans 100" w:eastAsia="Times New Roman" w:hAnsi="Museo Sans 100"/>
                <w:color w:val="000000" w:themeColor="text1"/>
              </w:rPr>
              <w:t>1697.79</w:t>
            </w:r>
          </w:p>
        </w:tc>
      </w:tr>
      <w:tr w:rsidR="00FB7245" w:rsidRPr="00D634A4" w:rsidTr="00627153">
        <w:trPr>
          <w:trHeight w:val="20"/>
        </w:trPr>
        <w:tc>
          <w:tcPr>
            <w:tcW w:w="362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cente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SUBTOTAL</w:t>
            </w:r>
          </w:p>
        </w:tc>
        <w:tc>
          <w:tcPr>
            <w:tcW w:w="2561"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 xml:space="preserve">1 Has 97 As 78.7 Cas </w:t>
            </w:r>
          </w:p>
        </w:tc>
        <w:tc>
          <w:tcPr>
            <w:tcW w:w="1691" w:type="dxa"/>
            <w:tcBorders>
              <w:top w:val="nil"/>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right"/>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19,778.70</w:t>
            </w:r>
          </w:p>
        </w:tc>
      </w:tr>
      <w:tr w:rsidR="00FB7245" w:rsidRPr="00D634A4" w:rsidTr="00627153">
        <w:trPr>
          <w:trHeight w:val="20"/>
        </w:trPr>
        <w:tc>
          <w:tcPr>
            <w:tcW w:w="362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center"/>
              <w:rPr>
                <w:rFonts w:ascii="Museo Sans 100" w:eastAsia="Times New Roman" w:hAnsi="Museo Sans 100"/>
                <w:color w:val="000000" w:themeColor="text1"/>
              </w:rPr>
            </w:pPr>
            <w:r w:rsidRPr="007F6234">
              <w:rPr>
                <w:rFonts w:ascii="Museo Sans 100" w:eastAsia="Times New Roman" w:hAnsi="Museo Sans 100"/>
                <w:color w:val="000000" w:themeColor="text1"/>
              </w:rPr>
              <w:t>QUEBRADAS (3)</w:t>
            </w:r>
          </w:p>
        </w:tc>
        <w:tc>
          <w:tcPr>
            <w:tcW w:w="2561"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color w:val="000000" w:themeColor="text1"/>
              </w:rPr>
            </w:pPr>
            <w:r w:rsidRPr="007F6234">
              <w:rPr>
                <w:rFonts w:ascii="Museo Sans 100" w:eastAsia="Times New Roman" w:hAnsi="Museo Sans 100"/>
                <w:color w:val="000000" w:themeColor="text1"/>
              </w:rPr>
              <w:t xml:space="preserve">0 Has 18 As 49.22 Cas </w:t>
            </w:r>
          </w:p>
        </w:tc>
        <w:tc>
          <w:tcPr>
            <w:tcW w:w="1691" w:type="dxa"/>
            <w:tcBorders>
              <w:top w:val="nil"/>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right"/>
              <w:rPr>
                <w:rFonts w:ascii="Museo Sans 100" w:eastAsia="Times New Roman" w:hAnsi="Museo Sans 100"/>
                <w:color w:val="000000" w:themeColor="text1"/>
              </w:rPr>
            </w:pPr>
            <w:r w:rsidRPr="007F6234">
              <w:rPr>
                <w:rFonts w:ascii="Museo Sans 100" w:eastAsia="Times New Roman" w:hAnsi="Museo Sans 100"/>
                <w:color w:val="000000" w:themeColor="text1"/>
              </w:rPr>
              <w:t>1849.22</w:t>
            </w:r>
          </w:p>
        </w:tc>
      </w:tr>
      <w:tr w:rsidR="00FB7245" w:rsidRPr="00D634A4" w:rsidTr="00627153">
        <w:trPr>
          <w:trHeight w:val="20"/>
        </w:trPr>
        <w:tc>
          <w:tcPr>
            <w:tcW w:w="362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center"/>
              <w:rPr>
                <w:rFonts w:ascii="Museo Sans 100" w:eastAsia="Times New Roman" w:hAnsi="Museo Sans 100"/>
                <w:color w:val="000000" w:themeColor="text1"/>
              </w:rPr>
            </w:pPr>
            <w:r w:rsidRPr="007F6234">
              <w:rPr>
                <w:rFonts w:ascii="Museo Sans 100" w:eastAsia="Times New Roman" w:hAnsi="Museo Sans 100"/>
                <w:color w:val="000000" w:themeColor="text1"/>
              </w:rPr>
              <w:t>CALLES</w:t>
            </w:r>
          </w:p>
        </w:tc>
        <w:tc>
          <w:tcPr>
            <w:tcW w:w="2561"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color w:val="000000" w:themeColor="text1"/>
              </w:rPr>
            </w:pPr>
            <w:r w:rsidRPr="007F6234">
              <w:rPr>
                <w:rFonts w:ascii="Museo Sans 100" w:eastAsia="Times New Roman" w:hAnsi="Museo Sans 100"/>
                <w:color w:val="000000" w:themeColor="text1"/>
              </w:rPr>
              <w:t xml:space="preserve">0 Has 33 As 36.73 Cas </w:t>
            </w:r>
          </w:p>
        </w:tc>
        <w:tc>
          <w:tcPr>
            <w:tcW w:w="1691" w:type="dxa"/>
            <w:tcBorders>
              <w:top w:val="nil"/>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right"/>
              <w:rPr>
                <w:rFonts w:ascii="Museo Sans 100" w:eastAsia="Times New Roman" w:hAnsi="Museo Sans 100"/>
                <w:color w:val="000000" w:themeColor="text1"/>
              </w:rPr>
            </w:pPr>
            <w:r w:rsidRPr="007F6234">
              <w:rPr>
                <w:rFonts w:ascii="Museo Sans 100" w:eastAsia="Times New Roman" w:hAnsi="Museo Sans 100"/>
                <w:color w:val="000000" w:themeColor="text1"/>
              </w:rPr>
              <w:t>3,336.73</w:t>
            </w:r>
          </w:p>
        </w:tc>
      </w:tr>
      <w:tr w:rsidR="00FB7245" w:rsidRPr="00D634A4" w:rsidTr="00627153">
        <w:trPr>
          <w:trHeight w:val="20"/>
        </w:trPr>
        <w:tc>
          <w:tcPr>
            <w:tcW w:w="362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cente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SUBTOTAL</w:t>
            </w:r>
          </w:p>
        </w:tc>
        <w:tc>
          <w:tcPr>
            <w:tcW w:w="2561"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 xml:space="preserve">0 Has 51 As 85.95 Cas </w:t>
            </w:r>
          </w:p>
        </w:tc>
        <w:tc>
          <w:tcPr>
            <w:tcW w:w="1691" w:type="dxa"/>
            <w:tcBorders>
              <w:top w:val="nil"/>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right"/>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5,185.95</w:t>
            </w:r>
          </w:p>
        </w:tc>
      </w:tr>
      <w:tr w:rsidR="00FB7245" w:rsidRPr="00D634A4" w:rsidTr="00627153">
        <w:trPr>
          <w:trHeight w:val="20"/>
        </w:trPr>
        <w:tc>
          <w:tcPr>
            <w:tcW w:w="362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cente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AREA TOTAL DE PROYECTO</w:t>
            </w:r>
          </w:p>
        </w:tc>
        <w:tc>
          <w:tcPr>
            <w:tcW w:w="2561" w:type="dxa"/>
            <w:tcBorders>
              <w:top w:val="nil"/>
              <w:left w:val="nil"/>
              <w:bottom w:val="single" w:sz="4" w:space="0" w:color="auto"/>
              <w:right w:val="single" w:sz="4" w:space="0" w:color="auto"/>
            </w:tcBorders>
            <w:shd w:val="clear" w:color="auto" w:fill="FFFFFF" w:themeFill="background1"/>
            <w:noWrap/>
            <w:vAlign w:val="center"/>
            <w:hideMark/>
          </w:tcPr>
          <w:p w:rsidR="00FB7245" w:rsidRPr="007F6234" w:rsidRDefault="00FB7245" w:rsidP="00FB7245">
            <w:pPr>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 xml:space="preserve">2 Has 49 As 64.65 Cas </w:t>
            </w:r>
          </w:p>
        </w:tc>
        <w:tc>
          <w:tcPr>
            <w:tcW w:w="1691" w:type="dxa"/>
            <w:tcBorders>
              <w:top w:val="nil"/>
              <w:left w:val="nil"/>
              <w:bottom w:val="single" w:sz="4" w:space="0" w:color="auto"/>
              <w:right w:val="single" w:sz="4" w:space="0" w:color="auto"/>
            </w:tcBorders>
            <w:shd w:val="clear" w:color="auto" w:fill="FFFFFF" w:themeFill="background1"/>
            <w:noWrap/>
            <w:vAlign w:val="bottom"/>
            <w:hideMark/>
          </w:tcPr>
          <w:p w:rsidR="00FB7245" w:rsidRPr="007F6234" w:rsidRDefault="00FB7245" w:rsidP="00FB7245">
            <w:pPr>
              <w:jc w:val="right"/>
              <w:rPr>
                <w:rFonts w:ascii="Museo Sans 100" w:eastAsia="Times New Roman" w:hAnsi="Museo Sans 100"/>
                <w:b/>
                <w:bCs/>
                <w:color w:val="000000" w:themeColor="text1"/>
              </w:rPr>
            </w:pPr>
            <w:r w:rsidRPr="007F6234">
              <w:rPr>
                <w:rFonts w:ascii="Museo Sans 100" w:eastAsia="Times New Roman" w:hAnsi="Museo Sans 100"/>
                <w:b/>
                <w:bCs/>
                <w:color w:val="000000" w:themeColor="text1"/>
              </w:rPr>
              <w:t>24,964.65</w:t>
            </w:r>
          </w:p>
        </w:tc>
      </w:tr>
    </w:tbl>
    <w:p w:rsidR="00FB7245" w:rsidRPr="00D634A4" w:rsidRDefault="00FB7245" w:rsidP="00FB7245">
      <w:pPr>
        <w:spacing w:after="80"/>
        <w:contextualSpacing/>
        <w:rPr>
          <w:rFonts w:ascii="Museo 500" w:hAnsi="Museo 500"/>
          <w:color w:val="000000" w:themeColor="text1"/>
          <w:sz w:val="24"/>
          <w:szCs w:val="24"/>
          <w:lang w:val="es-MX"/>
        </w:rPr>
      </w:pPr>
    </w:p>
    <w:p w:rsidR="00FB7245" w:rsidRPr="007F6234" w:rsidRDefault="007B7529" w:rsidP="00386B07">
      <w:pPr>
        <w:numPr>
          <w:ilvl w:val="0"/>
          <w:numId w:val="53"/>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7F6234">
        <w:rPr>
          <w:rFonts w:ascii="Museo Sans 100" w:hAnsi="Museo Sans 100"/>
          <w:color w:val="000000" w:themeColor="text1"/>
          <w:sz w:val="24"/>
          <w:szCs w:val="24"/>
          <w:lang w:val="es-MX"/>
        </w:rPr>
        <w:t xml:space="preserve"> SOLARES</w:t>
      </w:r>
    </w:p>
    <w:p w:rsidR="00FB7245" w:rsidRPr="007F6234" w:rsidRDefault="00FB7245" w:rsidP="00386B07">
      <w:pPr>
        <w:numPr>
          <w:ilvl w:val="0"/>
          <w:numId w:val="53"/>
        </w:numPr>
        <w:spacing w:after="80"/>
        <w:contextualSpacing/>
        <w:rPr>
          <w:rFonts w:ascii="Museo Sans 100" w:hAnsi="Museo Sans 100"/>
          <w:color w:val="000000" w:themeColor="text1"/>
          <w:sz w:val="24"/>
          <w:szCs w:val="24"/>
          <w:lang w:val="es-MX"/>
        </w:rPr>
      </w:pPr>
      <w:r w:rsidRPr="007F6234">
        <w:rPr>
          <w:rFonts w:ascii="Museo Sans 100" w:hAnsi="Museo Sans 100"/>
          <w:color w:val="000000" w:themeColor="text1"/>
          <w:sz w:val="24"/>
          <w:szCs w:val="24"/>
          <w:lang w:val="es-MX"/>
        </w:rPr>
        <w:t>3 QUEBRADAS</w:t>
      </w:r>
    </w:p>
    <w:p w:rsidR="00FB7245" w:rsidRPr="007F6234" w:rsidRDefault="00FB7245" w:rsidP="00386B07">
      <w:pPr>
        <w:numPr>
          <w:ilvl w:val="0"/>
          <w:numId w:val="53"/>
        </w:numPr>
        <w:spacing w:after="80"/>
        <w:contextualSpacing/>
        <w:rPr>
          <w:rFonts w:ascii="Museo Sans 100" w:hAnsi="Museo Sans 100"/>
          <w:color w:val="000000" w:themeColor="text1"/>
          <w:sz w:val="24"/>
          <w:szCs w:val="24"/>
          <w:lang w:val="es-MX"/>
        </w:rPr>
      </w:pPr>
      <w:r w:rsidRPr="007F6234">
        <w:rPr>
          <w:rFonts w:ascii="Museo Sans 100" w:hAnsi="Museo Sans 100"/>
          <w:color w:val="000000" w:themeColor="text1"/>
          <w:sz w:val="24"/>
          <w:szCs w:val="24"/>
          <w:lang w:val="es-MX"/>
        </w:rPr>
        <w:t>CALLES</w:t>
      </w:r>
    </w:p>
    <w:p w:rsidR="00FB7245" w:rsidRPr="00D634A4" w:rsidRDefault="00FB7245" w:rsidP="00FB7245">
      <w:pPr>
        <w:spacing w:after="80"/>
        <w:ind w:left="2130"/>
        <w:contextualSpacing/>
        <w:rPr>
          <w:rFonts w:ascii="Museo 500" w:hAnsi="Museo 500"/>
          <w:color w:val="000000" w:themeColor="text1"/>
          <w:sz w:val="24"/>
          <w:szCs w:val="24"/>
          <w:lang w:val="es-MX"/>
        </w:rPr>
      </w:pPr>
    </w:p>
    <w:tbl>
      <w:tblPr>
        <w:tblW w:w="7936" w:type="dxa"/>
        <w:tblInd w:w="1131" w:type="dxa"/>
        <w:tblCellMar>
          <w:left w:w="70" w:type="dxa"/>
          <w:right w:w="70" w:type="dxa"/>
        </w:tblCellMar>
        <w:tblLook w:val="04A0" w:firstRow="1" w:lastRow="0" w:firstColumn="1" w:lastColumn="0" w:noHBand="0" w:noVBand="1"/>
      </w:tblPr>
      <w:tblGrid>
        <w:gridCol w:w="3652"/>
        <w:gridCol w:w="2561"/>
        <w:gridCol w:w="1723"/>
      </w:tblGrid>
      <w:tr w:rsidR="00FB7245" w:rsidRPr="00F174DA" w:rsidTr="003C77F9">
        <w:trPr>
          <w:trHeight w:val="227"/>
        </w:trPr>
        <w:tc>
          <w:tcPr>
            <w:tcW w:w="793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FB7245" w:rsidRPr="00F174DA" w:rsidRDefault="00FB7245" w:rsidP="00F174DA">
            <w:pPr>
              <w:shd w:val="clear" w:color="auto" w:fill="FFFFFF" w:themeFill="background1"/>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CASA BLANCA</w:t>
            </w:r>
          </w:p>
        </w:tc>
      </w:tr>
      <w:tr w:rsidR="00FB7245" w:rsidRPr="00F174DA" w:rsidTr="003C77F9">
        <w:trPr>
          <w:trHeight w:val="297"/>
        </w:trPr>
        <w:tc>
          <w:tcPr>
            <w:tcW w:w="3652" w:type="dxa"/>
            <w:tcBorders>
              <w:top w:val="nil"/>
              <w:left w:val="single" w:sz="4" w:space="0" w:color="auto"/>
              <w:bottom w:val="single" w:sz="4" w:space="0" w:color="auto"/>
              <w:right w:val="single" w:sz="4" w:space="0" w:color="auto"/>
            </w:tcBorders>
            <w:shd w:val="clear" w:color="000000" w:fill="D9D9D9"/>
            <w:noWrap/>
            <w:vAlign w:val="center"/>
            <w:hideMark/>
          </w:tcPr>
          <w:p w:rsidR="00FB7245" w:rsidRPr="00F174DA" w:rsidRDefault="00FB7245" w:rsidP="00F174DA">
            <w:pPr>
              <w:shd w:val="clear" w:color="auto" w:fill="FFFFFF" w:themeFill="background1"/>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DESCRIPCION</w:t>
            </w:r>
          </w:p>
        </w:tc>
        <w:tc>
          <w:tcPr>
            <w:tcW w:w="2561" w:type="dxa"/>
            <w:tcBorders>
              <w:top w:val="nil"/>
              <w:left w:val="nil"/>
              <w:bottom w:val="single" w:sz="4" w:space="0" w:color="auto"/>
              <w:right w:val="single" w:sz="4" w:space="0" w:color="auto"/>
            </w:tcBorders>
            <w:shd w:val="clear" w:color="000000" w:fill="D9D9D9"/>
            <w:noWrap/>
            <w:vAlign w:val="center"/>
            <w:hideMark/>
          </w:tcPr>
          <w:p w:rsidR="00FB7245" w:rsidRPr="00F174DA" w:rsidRDefault="00FB7245" w:rsidP="00F174DA">
            <w:pPr>
              <w:shd w:val="clear" w:color="auto" w:fill="FFFFFF" w:themeFill="background1"/>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AREAS (Has.)</w:t>
            </w:r>
          </w:p>
        </w:tc>
        <w:tc>
          <w:tcPr>
            <w:tcW w:w="1723" w:type="dxa"/>
            <w:tcBorders>
              <w:top w:val="nil"/>
              <w:left w:val="nil"/>
              <w:bottom w:val="single" w:sz="4" w:space="0" w:color="auto"/>
              <w:right w:val="single" w:sz="4" w:space="0" w:color="auto"/>
            </w:tcBorders>
            <w:shd w:val="clear" w:color="000000" w:fill="D9D9D9"/>
            <w:noWrap/>
            <w:vAlign w:val="center"/>
            <w:hideMark/>
          </w:tcPr>
          <w:p w:rsidR="00FB7245" w:rsidRPr="00F174DA" w:rsidRDefault="00FB7245" w:rsidP="00F174DA">
            <w:pPr>
              <w:shd w:val="clear" w:color="auto" w:fill="FFFFFF" w:themeFill="background1"/>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AREAS(m2)</w:t>
            </w:r>
          </w:p>
        </w:tc>
      </w:tr>
      <w:tr w:rsidR="00FB7245" w:rsidRPr="00F174DA" w:rsidTr="003C77F9">
        <w:trPr>
          <w:trHeight w:val="297"/>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FB7245" w:rsidRPr="00F174DA" w:rsidRDefault="00FB7245" w:rsidP="007B7529">
            <w:pPr>
              <w:shd w:val="clear" w:color="auto" w:fill="FFFFFF" w:themeFill="background1"/>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Asentamiento Comunitario (</w:t>
            </w:r>
            <w:r w:rsidR="007B7529">
              <w:rPr>
                <w:rFonts w:ascii="Museo Sans 100" w:eastAsia="Times New Roman" w:hAnsi="Museo Sans 100"/>
                <w:b/>
                <w:bCs/>
                <w:color w:val="000000" w:themeColor="text1"/>
              </w:rPr>
              <w:t>---</w:t>
            </w:r>
            <w:r w:rsidRPr="00F174DA">
              <w:rPr>
                <w:rFonts w:ascii="Museo Sans 100" w:eastAsia="Times New Roman" w:hAnsi="Museo Sans 100"/>
                <w:b/>
                <w:bCs/>
                <w:color w:val="000000" w:themeColor="text1"/>
              </w:rPr>
              <w:t>)</w:t>
            </w:r>
          </w:p>
        </w:tc>
        <w:tc>
          <w:tcPr>
            <w:tcW w:w="2561" w:type="dxa"/>
            <w:tcBorders>
              <w:top w:val="nil"/>
              <w:left w:val="nil"/>
              <w:bottom w:val="single" w:sz="4" w:space="0" w:color="auto"/>
              <w:right w:val="single" w:sz="4" w:space="0" w:color="auto"/>
            </w:tcBorders>
            <w:shd w:val="clear" w:color="auto" w:fill="auto"/>
            <w:vAlign w:val="center"/>
            <w:hideMark/>
          </w:tcPr>
          <w:p w:rsidR="00FB7245" w:rsidRPr="00F174DA" w:rsidRDefault="00FB7245" w:rsidP="00F174DA">
            <w:pPr>
              <w:shd w:val="clear" w:color="auto" w:fill="FFFFFF" w:themeFill="background1"/>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w:t>
            </w:r>
          </w:p>
        </w:tc>
        <w:tc>
          <w:tcPr>
            <w:tcW w:w="1723" w:type="dxa"/>
            <w:tcBorders>
              <w:top w:val="nil"/>
              <w:left w:val="nil"/>
              <w:bottom w:val="single" w:sz="4" w:space="0" w:color="auto"/>
              <w:right w:val="single" w:sz="4" w:space="0" w:color="auto"/>
            </w:tcBorders>
            <w:shd w:val="clear" w:color="auto" w:fill="auto"/>
            <w:vAlign w:val="center"/>
            <w:hideMark/>
          </w:tcPr>
          <w:p w:rsidR="00FB7245" w:rsidRPr="00F174DA" w:rsidRDefault="00FB7245" w:rsidP="00F174DA">
            <w:pPr>
              <w:shd w:val="clear" w:color="auto" w:fill="FFFFFF" w:themeFill="background1"/>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w:t>
            </w:r>
          </w:p>
        </w:tc>
      </w:tr>
      <w:tr w:rsidR="00FB7245" w:rsidRPr="00F174DA" w:rsidTr="003C77F9">
        <w:trPr>
          <w:trHeight w:val="297"/>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FB7245" w:rsidRPr="00F174DA" w:rsidRDefault="00FB7245" w:rsidP="007B7529">
            <w:pPr>
              <w:shd w:val="clear" w:color="auto" w:fill="FFFFFF" w:themeFill="background1"/>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POLIGONO A (</w:t>
            </w:r>
            <w:r w:rsidR="007B7529">
              <w:rPr>
                <w:rFonts w:ascii="Museo Sans 100" w:eastAsia="Times New Roman" w:hAnsi="Museo Sans 100"/>
                <w:color w:val="000000" w:themeColor="text1"/>
              </w:rPr>
              <w:t>---</w:t>
            </w:r>
            <w:r w:rsidRPr="00F174DA">
              <w:rPr>
                <w:rFonts w:ascii="Museo Sans 100" w:eastAsia="Times New Roman" w:hAnsi="Museo Sans 100"/>
                <w:color w:val="000000" w:themeColor="text1"/>
              </w:rPr>
              <w:t>solar)</w:t>
            </w:r>
          </w:p>
        </w:tc>
        <w:tc>
          <w:tcPr>
            <w:tcW w:w="2561" w:type="dxa"/>
            <w:tcBorders>
              <w:top w:val="nil"/>
              <w:left w:val="nil"/>
              <w:bottom w:val="single" w:sz="4" w:space="0" w:color="auto"/>
              <w:right w:val="single" w:sz="4" w:space="0" w:color="auto"/>
            </w:tcBorders>
            <w:shd w:val="clear" w:color="auto" w:fill="auto"/>
            <w:noWrap/>
            <w:vAlign w:val="center"/>
            <w:hideMark/>
          </w:tcPr>
          <w:p w:rsidR="00FB7245" w:rsidRPr="00F174DA" w:rsidRDefault="00FB7245" w:rsidP="00F174DA">
            <w:pPr>
              <w:shd w:val="clear" w:color="auto" w:fill="FFFFFF" w:themeFill="background1"/>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6 As 83.79 Cas </w:t>
            </w:r>
          </w:p>
        </w:tc>
        <w:tc>
          <w:tcPr>
            <w:tcW w:w="1723" w:type="dxa"/>
            <w:tcBorders>
              <w:top w:val="nil"/>
              <w:left w:val="nil"/>
              <w:bottom w:val="single" w:sz="4" w:space="0" w:color="auto"/>
              <w:right w:val="single" w:sz="4" w:space="0" w:color="auto"/>
            </w:tcBorders>
            <w:shd w:val="clear" w:color="auto" w:fill="auto"/>
            <w:vAlign w:val="center"/>
            <w:hideMark/>
          </w:tcPr>
          <w:p w:rsidR="00FB7245" w:rsidRPr="00F174DA" w:rsidRDefault="00FB7245" w:rsidP="00F174DA">
            <w:pPr>
              <w:shd w:val="clear" w:color="auto" w:fill="FFFFFF" w:themeFill="background1"/>
              <w:jc w:val="right"/>
              <w:rPr>
                <w:rFonts w:ascii="Museo Sans 100" w:eastAsia="Times New Roman" w:hAnsi="Museo Sans 100"/>
                <w:color w:val="000000" w:themeColor="text1"/>
              </w:rPr>
            </w:pPr>
            <w:r w:rsidRPr="00F174DA">
              <w:rPr>
                <w:rFonts w:ascii="Museo Sans 100" w:eastAsia="Times New Roman" w:hAnsi="Museo Sans 100"/>
                <w:color w:val="000000" w:themeColor="text1"/>
              </w:rPr>
              <w:t>683.79</w:t>
            </w:r>
          </w:p>
        </w:tc>
      </w:tr>
      <w:tr w:rsidR="00FB7245" w:rsidRPr="00F174DA" w:rsidTr="003C77F9">
        <w:trPr>
          <w:trHeight w:val="297"/>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FB7245" w:rsidRPr="00F174DA" w:rsidRDefault="00FB7245" w:rsidP="007B7529">
            <w:pPr>
              <w:shd w:val="clear" w:color="auto" w:fill="FFFFFF" w:themeFill="background1"/>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POLIGONO B </w:t>
            </w:r>
            <w:r w:rsidR="007B7529">
              <w:rPr>
                <w:rFonts w:ascii="Museo Sans 100" w:eastAsia="Times New Roman" w:hAnsi="Museo Sans 100"/>
                <w:color w:val="000000" w:themeColor="text1"/>
              </w:rPr>
              <w:t>(---</w:t>
            </w:r>
            <w:r w:rsidRPr="00F174DA">
              <w:rPr>
                <w:rFonts w:ascii="Museo Sans 100" w:eastAsia="Times New Roman" w:hAnsi="Museo Sans 100"/>
                <w:color w:val="000000" w:themeColor="text1"/>
              </w:rPr>
              <w:t xml:space="preserve"> solar)</w:t>
            </w:r>
          </w:p>
        </w:tc>
        <w:tc>
          <w:tcPr>
            <w:tcW w:w="2561" w:type="dxa"/>
            <w:tcBorders>
              <w:top w:val="nil"/>
              <w:left w:val="nil"/>
              <w:bottom w:val="single" w:sz="4" w:space="0" w:color="auto"/>
              <w:right w:val="single" w:sz="4" w:space="0" w:color="auto"/>
            </w:tcBorders>
            <w:shd w:val="clear" w:color="auto" w:fill="auto"/>
            <w:noWrap/>
            <w:vAlign w:val="center"/>
            <w:hideMark/>
          </w:tcPr>
          <w:p w:rsidR="00FB7245" w:rsidRPr="00F174DA" w:rsidRDefault="00FB7245" w:rsidP="00F174DA">
            <w:pPr>
              <w:shd w:val="clear" w:color="auto" w:fill="FFFFFF" w:themeFill="background1"/>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8 As 43.23 Cas </w:t>
            </w:r>
          </w:p>
        </w:tc>
        <w:tc>
          <w:tcPr>
            <w:tcW w:w="1723" w:type="dxa"/>
            <w:tcBorders>
              <w:top w:val="nil"/>
              <w:left w:val="nil"/>
              <w:bottom w:val="single" w:sz="4" w:space="0" w:color="auto"/>
              <w:right w:val="single" w:sz="4" w:space="0" w:color="auto"/>
            </w:tcBorders>
            <w:shd w:val="clear" w:color="auto" w:fill="auto"/>
            <w:vAlign w:val="center"/>
            <w:hideMark/>
          </w:tcPr>
          <w:p w:rsidR="00FB7245" w:rsidRPr="00F174DA" w:rsidRDefault="00FB7245" w:rsidP="00F174DA">
            <w:pPr>
              <w:shd w:val="clear" w:color="auto" w:fill="FFFFFF" w:themeFill="background1"/>
              <w:jc w:val="right"/>
              <w:rPr>
                <w:rFonts w:ascii="Museo Sans 100" w:eastAsia="Times New Roman" w:hAnsi="Museo Sans 100"/>
                <w:color w:val="000000" w:themeColor="text1"/>
              </w:rPr>
            </w:pPr>
            <w:r w:rsidRPr="00F174DA">
              <w:rPr>
                <w:rFonts w:ascii="Museo Sans 100" w:eastAsia="Times New Roman" w:hAnsi="Museo Sans 100"/>
                <w:color w:val="000000" w:themeColor="text1"/>
              </w:rPr>
              <w:t>843.23</w:t>
            </w:r>
          </w:p>
        </w:tc>
      </w:tr>
      <w:tr w:rsidR="00FB7245" w:rsidRPr="00F174DA" w:rsidTr="003C77F9">
        <w:trPr>
          <w:trHeight w:val="297"/>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FB7245" w:rsidRPr="00F174DA" w:rsidRDefault="00FB7245" w:rsidP="007B7529">
            <w:pPr>
              <w:shd w:val="clear" w:color="auto" w:fill="FFFFFF" w:themeFill="background1"/>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lastRenderedPageBreak/>
              <w:t>POLIGONO C (</w:t>
            </w:r>
            <w:r w:rsidR="007B7529">
              <w:rPr>
                <w:rFonts w:ascii="Museo Sans 100" w:eastAsia="Times New Roman" w:hAnsi="Museo Sans 100"/>
                <w:color w:val="000000" w:themeColor="text1"/>
              </w:rPr>
              <w:t>---</w:t>
            </w:r>
            <w:r w:rsidRPr="00F174DA">
              <w:rPr>
                <w:rFonts w:ascii="Museo Sans 100" w:eastAsia="Times New Roman" w:hAnsi="Museo Sans 100"/>
                <w:color w:val="000000" w:themeColor="text1"/>
              </w:rPr>
              <w:t xml:space="preserve"> solares)</w:t>
            </w:r>
          </w:p>
        </w:tc>
        <w:tc>
          <w:tcPr>
            <w:tcW w:w="2561" w:type="dxa"/>
            <w:tcBorders>
              <w:top w:val="nil"/>
              <w:left w:val="nil"/>
              <w:bottom w:val="single" w:sz="4" w:space="0" w:color="auto"/>
              <w:right w:val="single" w:sz="4" w:space="0" w:color="auto"/>
            </w:tcBorders>
            <w:shd w:val="clear" w:color="auto" w:fill="auto"/>
            <w:noWrap/>
            <w:vAlign w:val="center"/>
            <w:hideMark/>
          </w:tcPr>
          <w:p w:rsidR="00FB7245" w:rsidRPr="00F174DA" w:rsidRDefault="00FB7245" w:rsidP="00F174DA">
            <w:pPr>
              <w:shd w:val="clear" w:color="auto" w:fill="FFFFFF" w:themeFill="background1"/>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1 Has 40 As 96.9 Cas </w:t>
            </w:r>
          </w:p>
        </w:tc>
        <w:tc>
          <w:tcPr>
            <w:tcW w:w="1723" w:type="dxa"/>
            <w:tcBorders>
              <w:top w:val="nil"/>
              <w:left w:val="nil"/>
              <w:bottom w:val="single" w:sz="4" w:space="0" w:color="auto"/>
              <w:right w:val="single" w:sz="4" w:space="0" w:color="auto"/>
            </w:tcBorders>
            <w:shd w:val="clear" w:color="auto" w:fill="auto"/>
            <w:vAlign w:val="center"/>
            <w:hideMark/>
          </w:tcPr>
          <w:p w:rsidR="00FB7245" w:rsidRPr="00F174DA" w:rsidRDefault="00FB7245" w:rsidP="00F174DA">
            <w:pPr>
              <w:shd w:val="clear" w:color="auto" w:fill="FFFFFF" w:themeFill="background1"/>
              <w:jc w:val="right"/>
              <w:rPr>
                <w:rFonts w:ascii="Museo Sans 100" w:eastAsia="Times New Roman" w:hAnsi="Museo Sans 100"/>
                <w:color w:val="000000" w:themeColor="text1"/>
              </w:rPr>
            </w:pPr>
            <w:r w:rsidRPr="00F174DA">
              <w:rPr>
                <w:rFonts w:ascii="Museo Sans 100" w:eastAsia="Times New Roman" w:hAnsi="Museo Sans 100"/>
                <w:color w:val="000000" w:themeColor="text1"/>
              </w:rPr>
              <w:t>14,096.90</w:t>
            </w:r>
          </w:p>
        </w:tc>
      </w:tr>
      <w:tr w:rsidR="00FB7245" w:rsidRPr="00F174DA" w:rsidTr="003C77F9">
        <w:trPr>
          <w:trHeight w:val="297"/>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FB7245" w:rsidRPr="00F174DA" w:rsidRDefault="00FB7245" w:rsidP="007B7529">
            <w:pPr>
              <w:shd w:val="clear" w:color="auto" w:fill="FFFFFF" w:themeFill="background1"/>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POLIGONO D (</w:t>
            </w:r>
            <w:r w:rsidR="007B7529">
              <w:rPr>
                <w:rFonts w:ascii="Museo Sans 100" w:eastAsia="Times New Roman" w:hAnsi="Museo Sans 100"/>
                <w:color w:val="000000" w:themeColor="text1"/>
              </w:rPr>
              <w:t>---</w:t>
            </w:r>
            <w:r w:rsidRPr="00F174DA">
              <w:rPr>
                <w:rFonts w:ascii="Museo Sans 100" w:eastAsia="Times New Roman" w:hAnsi="Museo Sans 100"/>
                <w:color w:val="000000" w:themeColor="text1"/>
              </w:rPr>
              <w:t xml:space="preserve"> solares)</w:t>
            </w:r>
          </w:p>
        </w:tc>
        <w:tc>
          <w:tcPr>
            <w:tcW w:w="2561" w:type="dxa"/>
            <w:tcBorders>
              <w:top w:val="nil"/>
              <w:left w:val="nil"/>
              <w:bottom w:val="single" w:sz="4" w:space="0" w:color="auto"/>
              <w:right w:val="single" w:sz="4" w:space="0" w:color="auto"/>
            </w:tcBorders>
            <w:shd w:val="clear" w:color="auto" w:fill="auto"/>
            <w:noWrap/>
            <w:vAlign w:val="center"/>
            <w:hideMark/>
          </w:tcPr>
          <w:p w:rsidR="00FB7245" w:rsidRPr="00F174DA" w:rsidRDefault="00FB7245" w:rsidP="00F174DA">
            <w:pPr>
              <w:shd w:val="clear" w:color="auto" w:fill="FFFFFF" w:themeFill="background1"/>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1 Has 37 As 52.5 Cas </w:t>
            </w:r>
          </w:p>
        </w:tc>
        <w:tc>
          <w:tcPr>
            <w:tcW w:w="1723" w:type="dxa"/>
            <w:tcBorders>
              <w:top w:val="nil"/>
              <w:left w:val="nil"/>
              <w:bottom w:val="single" w:sz="4" w:space="0" w:color="auto"/>
              <w:right w:val="single" w:sz="4" w:space="0" w:color="auto"/>
            </w:tcBorders>
            <w:shd w:val="clear" w:color="auto" w:fill="auto"/>
            <w:vAlign w:val="center"/>
            <w:hideMark/>
          </w:tcPr>
          <w:p w:rsidR="00FB7245" w:rsidRPr="00F174DA" w:rsidRDefault="00FB7245" w:rsidP="00F174DA">
            <w:pPr>
              <w:shd w:val="clear" w:color="auto" w:fill="FFFFFF" w:themeFill="background1"/>
              <w:jc w:val="right"/>
              <w:rPr>
                <w:rFonts w:ascii="Museo Sans 100" w:eastAsia="Times New Roman" w:hAnsi="Museo Sans 100"/>
                <w:color w:val="000000" w:themeColor="text1"/>
              </w:rPr>
            </w:pPr>
            <w:r w:rsidRPr="00F174DA">
              <w:rPr>
                <w:rFonts w:ascii="Museo Sans 100" w:eastAsia="Times New Roman" w:hAnsi="Museo Sans 100"/>
                <w:color w:val="000000" w:themeColor="text1"/>
              </w:rPr>
              <w:t>13,752.50</w:t>
            </w:r>
          </w:p>
        </w:tc>
      </w:tr>
      <w:tr w:rsidR="00FB7245" w:rsidRPr="00F174DA" w:rsidTr="003C77F9">
        <w:trPr>
          <w:trHeight w:val="297"/>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FB7245" w:rsidRPr="00F174DA" w:rsidRDefault="00FB7245" w:rsidP="007B7529">
            <w:pPr>
              <w:shd w:val="clear" w:color="auto" w:fill="FFFFFF" w:themeFill="background1"/>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POLIGONO E (</w:t>
            </w:r>
            <w:r w:rsidR="007B7529">
              <w:rPr>
                <w:rFonts w:ascii="Museo Sans 100" w:eastAsia="Times New Roman" w:hAnsi="Museo Sans 100"/>
                <w:color w:val="000000" w:themeColor="text1"/>
              </w:rPr>
              <w:t>---</w:t>
            </w:r>
            <w:r w:rsidRPr="00F174DA">
              <w:rPr>
                <w:rFonts w:ascii="Museo Sans 100" w:eastAsia="Times New Roman" w:hAnsi="Museo Sans 100"/>
                <w:color w:val="000000" w:themeColor="text1"/>
              </w:rPr>
              <w:t xml:space="preserve"> solares)</w:t>
            </w:r>
          </w:p>
        </w:tc>
        <w:tc>
          <w:tcPr>
            <w:tcW w:w="2561" w:type="dxa"/>
            <w:tcBorders>
              <w:top w:val="nil"/>
              <w:left w:val="nil"/>
              <w:bottom w:val="single" w:sz="4" w:space="0" w:color="auto"/>
              <w:right w:val="single" w:sz="4" w:space="0" w:color="auto"/>
            </w:tcBorders>
            <w:shd w:val="clear" w:color="auto" w:fill="auto"/>
            <w:noWrap/>
            <w:vAlign w:val="center"/>
            <w:hideMark/>
          </w:tcPr>
          <w:p w:rsidR="00FB7245" w:rsidRPr="00F174DA" w:rsidRDefault="00FB7245" w:rsidP="00F174DA">
            <w:pPr>
              <w:shd w:val="clear" w:color="auto" w:fill="FFFFFF" w:themeFill="background1"/>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47 As 11.89 Cas </w:t>
            </w:r>
          </w:p>
        </w:tc>
        <w:tc>
          <w:tcPr>
            <w:tcW w:w="1723" w:type="dxa"/>
            <w:tcBorders>
              <w:top w:val="nil"/>
              <w:left w:val="nil"/>
              <w:bottom w:val="single" w:sz="4" w:space="0" w:color="auto"/>
              <w:right w:val="single" w:sz="4" w:space="0" w:color="auto"/>
            </w:tcBorders>
            <w:shd w:val="clear" w:color="auto" w:fill="auto"/>
            <w:vAlign w:val="center"/>
            <w:hideMark/>
          </w:tcPr>
          <w:p w:rsidR="00FB7245" w:rsidRPr="00F174DA" w:rsidRDefault="00FB7245" w:rsidP="00F174DA">
            <w:pPr>
              <w:shd w:val="clear" w:color="auto" w:fill="FFFFFF" w:themeFill="background1"/>
              <w:jc w:val="right"/>
              <w:rPr>
                <w:rFonts w:ascii="Museo Sans 100" w:eastAsia="Times New Roman" w:hAnsi="Museo Sans 100"/>
                <w:color w:val="000000" w:themeColor="text1"/>
              </w:rPr>
            </w:pPr>
            <w:r w:rsidRPr="00F174DA">
              <w:rPr>
                <w:rFonts w:ascii="Museo Sans 100" w:eastAsia="Times New Roman" w:hAnsi="Museo Sans 100"/>
                <w:color w:val="000000" w:themeColor="text1"/>
              </w:rPr>
              <w:t>4,711.89</w:t>
            </w:r>
          </w:p>
        </w:tc>
      </w:tr>
      <w:tr w:rsidR="00FB7245" w:rsidRPr="00F174DA" w:rsidTr="003C77F9">
        <w:trPr>
          <w:trHeight w:val="297"/>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FB7245" w:rsidRPr="00F174DA" w:rsidRDefault="00FB7245" w:rsidP="007B7529">
            <w:pPr>
              <w:shd w:val="clear" w:color="auto" w:fill="FFFFFF" w:themeFill="background1"/>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POLIGONO F (</w:t>
            </w:r>
            <w:r w:rsidR="007B7529">
              <w:rPr>
                <w:rFonts w:ascii="Museo Sans 100" w:eastAsia="Times New Roman" w:hAnsi="Museo Sans 100"/>
                <w:color w:val="000000" w:themeColor="text1"/>
              </w:rPr>
              <w:t>---</w:t>
            </w:r>
            <w:r w:rsidRPr="00F174DA">
              <w:rPr>
                <w:rFonts w:ascii="Museo Sans 100" w:eastAsia="Times New Roman" w:hAnsi="Museo Sans 100"/>
                <w:color w:val="000000" w:themeColor="text1"/>
              </w:rPr>
              <w:t xml:space="preserve"> solares)</w:t>
            </w:r>
          </w:p>
        </w:tc>
        <w:tc>
          <w:tcPr>
            <w:tcW w:w="2561" w:type="dxa"/>
            <w:tcBorders>
              <w:top w:val="nil"/>
              <w:left w:val="nil"/>
              <w:bottom w:val="single" w:sz="4" w:space="0" w:color="auto"/>
              <w:right w:val="single" w:sz="4" w:space="0" w:color="auto"/>
            </w:tcBorders>
            <w:shd w:val="clear" w:color="auto" w:fill="auto"/>
            <w:noWrap/>
            <w:vAlign w:val="center"/>
            <w:hideMark/>
          </w:tcPr>
          <w:p w:rsidR="00FB7245" w:rsidRPr="00F174DA" w:rsidRDefault="00FB7245" w:rsidP="00F174DA">
            <w:pPr>
              <w:shd w:val="clear" w:color="auto" w:fill="FFFFFF" w:themeFill="background1"/>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1 Has 19 As 55.89 Cas </w:t>
            </w:r>
          </w:p>
        </w:tc>
        <w:tc>
          <w:tcPr>
            <w:tcW w:w="1723" w:type="dxa"/>
            <w:tcBorders>
              <w:top w:val="nil"/>
              <w:left w:val="nil"/>
              <w:bottom w:val="single" w:sz="4" w:space="0" w:color="auto"/>
              <w:right w:val="single" w:sz="4" w:space="0" w:color="auto"/>
            </w:tcBorders>
            <w:shd w:val="clear" w:color="auto" w:fill="auto"/>
            <w:noWrap/>
            <w:vAlign w:val="bottom"/>
            <w:hideMark/>
          </w:tcPr>
          <w:p w:rsidR="00FB7245" w:rsidRPr="00F174DA" w:rsidRDefault="00FB7245" w:rsidP="00F174DA">
            <w:pPr>
              <w:shd w:val="clear" w:color="auto" w:fill="FFFFFF" w:themeFill="background1"/>
              <w:jc w:val="right"/>
              <w:rPr>
                <w:rFonts w:ascii="Museo Sans 100" w:eastAsia="Times New Roman" w:hAnsi="Museo Sans 100"/>
                <w:color w:val="000000" w:themeColor="text1"/>
              </w:rPr>
            </w:pPr>
            <w:r w:rsidRPr="00F174DA">
              <w:rPr>
                <w:rFonts w:ascii="Museo Sans 100" w:eastAsia="Times New Roman" w:hAnsi="Museo Sans 100"/>
                <w:color w:val="000000" w:themeColor="text1"/>
              </w:rPr>
              <w:t>11,955.89</w:t>
            </w:r>
          </w:p>
        </w:tc>
      </w:tr>
      <w:tr w:rsidR="00FB7245" w:rsidRPr="00F174DA" w:rsidTr="003C77F9">
        <w:trPr>
          <w:trHeight w:val="297"/>
        </w:trPr>
        <w:tc>
          <w:tcPr>
            <w:tcW w:w="3652" w:type="dxa"/>
            <w:tcBorders>
              <w:top w:val="nil"/>
              <w:left w:val="single" w:sz="4" w:space="0" w:color="auto"/>
              <w:bottom w:val="single" w:sz="4" w:space="0" w:color="auto"/>
              <w:right w:val="single" w:sz="4" w:space="0" w:color="auto"/>
            </w:tcBorders>
            <w:shd w:val="clear" w:color="000000" w:fill="D9D9D9"/>
            <w:vAlign w:val="center"/>
            <w:hideMark/>
          </w:tcPr>
          <w:p w:rsidR="00FB7245" w:rsidRPr="00F174DA" w:rsidRDefault="00FB7245" w:rsidP="00F174DA">
            <w:pPr>
              <w:shd w:val="clear" w:color="auto" w:fill="FFFFFF" w:themeFill="background1"/>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SUBTOTAL</w:t>
            </w:r>
          </w:p>
        </w:tc>
        <w:tc>
          <w:tcPr>
            <w:tcW w:w="2561" w:type="dxa"/>
            <w:tcBorders>
              <w:top w:val="nil"/>
              <w:left w:val="nil"/>
              <w:bottom w:val="single" w:sz="4" w:space="0" w:color="auto"/>
              <w:right w:val="single" w:sz="4" w:space="0" w:color="auto"/>
            </w:tcBorders>
            <w:shd w:val="clear" w:color="000000" w:fill="D9D9D9"/>
            <w:noWrap/>
            <w:vAlign w:val="center"/>
            <w:hideMark/>
          </w:tcPr>
          <w:p w:rsidR="00FB7245" w:rsidRPr="00F174DA" w:rsidRDefault="00FB7245" w:rsidP="00F174DA">
            <w:pPr>
              <w:shd w:val="clear" w:color="auto" w:fill="FFFFFF" w:themeFill="background1"/>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 xml:space="preserve">4 Has 60 As 44.2 Cas </w:t>
            </w:r>
          </w:p>
        </w:tc>
        <w:tc>
          <w:tcPr>
            <w:tcW w:w="1723" w:type="dxa"/>
            <w:tcBorders>
              <w:top w:val="nil"/>
              <w:left w:val="nil"/>
              <w:bottom w:val="single" w:sz="4" w:space="0" w:color="auto"/>
              <w:right w:val="single" w:sz="4" w:space="0" w:color="auto"/>
            </w:tcBorders>
            <w:shd w:val="clear" w:color="000000" w:fill="D9D9D9"/>
            <w:vAlign w:val="center"/>
            <w:hideMark/>
          </w:tcPr>
          <w:p w:rsidR="00FB7245" w:rsidRPr="00F174DA" w:rsidRDefault="00FB7245" w:rsidP="00F174DA">
            <w:pPr>
              <w:shd w:val="clear" w:color="auto" w:fill="FFFFFF" w:themeFill="background1"/>
              <w:jc w:val="right"/>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46,044.20</w:t>
            </w:r>
          </w:p>
        </w:tc>
      </w:tr>
      <w:tr w:rsidR="00FB7245" w:rsidRPr="00F174DA" w:rsidTr="003C77F9">
        <w:trPr>
          <w:trHeight w:val="297"/>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FB7245" w:rsidRPr="00F174DA" w:rsidRDefault="00FB7245" w:rsidP="00F174DA">
            <w:pPr>
              <w:shd w:val="clear" w:color="auto" w:fill="FFFFFF" w:themeFill="background1"/>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Área Complementaria (1)</w:t>
            </w:r>
          </w:p>
        </w:tc>
        <w:tc>
          <w:tcPr>
            <w:tcW w:w="2561" w:type="dxa"/>
            <w:tcBorders>
              <w:top w:val="nil"/>
              <w:left w:val="nil"/>
              <w:bottom w:val="single" w:sz="4" w:space="0" w:color="auto"/>
              <w:right w:val="single" w:sz="4" w:space="0" w:color="auto"/>
            </w:tcBorders>
            <w:shd w:val="clear" w:color="auto" w:fill="auto"/>
            <w:vAlign w:val="center"/>
            <w:hideMark/>
          </w:tcPr>
          <w:p w:rsidR="00FB7245" w:rsidRPr="00F174DA" w:rsidRDefault="00FB7245" w:rsidP="00F174DA">
            <w:pPr>
              <w:shd w:val="clear" w:color="auto" w:fill="FFFFFF" w:themeFill="background1"/>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w:t>
            </w:r>
          </w:p>
        </w:tc>
        <w:tc>
          <w:tcPr>
            <w:tcW w:w="1723" w:type="dxa"/>
            <w:tcBorders>
              <w:top w:val="nil"/>
              <w:left w:val="nil"/>
              <w:bottom w:val="single" w:sz="4" w:space="0" w:color="auto"/>
              <w:right w:val="single" w:sz="4" w:space="0" w:color="auto"/>
            </w:tcBorders>
            <w:shd w:val="clear" w:color="auto" w:fill="auto"/>
            <w:vAlign w:val="center"/>
            <w:hideMark/>
          </w:tcPr>
          <w:p w:rsidR="00FB7245" w:rsidRPr="00F174DA" w:rsidRDefault="00FB7245" w:rsidP="00F174DA">
            <w:pPr>
              <w:shd w:val="clear" w:color="auto" w:fill="FFFFFF" w:themeFill="background1"/>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w:t>
            </w:r>
          </w:p>
        </w:tc>
      </w:tr>
      <w:tr w:rsidR="00FB7245" w:rsidRPr="00F174DA" w:rsidTr="003C77F9">
        <w:trPr>
          <w:trHeight w:val="297"/>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FB7245" w:rsidRPr="00F174DA" w:rsidRDefault="00FB7245" w:rsidP="00F174DA">
            <w:pPr>
              <w:shd w:val="clear" w:color="auto" w:fill="FFFFFF" w:themeFill="background1"/>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ZONA VERDE</w:t>
            </w:r>
          </w:p>
        </w:tc>
        <w:tc>
          <w:tcPr>
            <w:tcW w:w="2561" w:type="dxa"/>
            <w:tcBorders>
              <w:top w:val="nil"/>
              <w:left w:val="nil"/>
              <w:bottom w:val="single" w:sz="4" w:space="0" w:color="auto"/>
              <w:right w:val="single" w:sz="4" w:space="0" w:color="auto"/>
            </w:tcBorders>
            <w:shd w:val="clear" w:color="auto" w:fill="auto"/>
            <w:noWrap/>
            <w:vAlign w:val="center"/>
            <w:hideMark/>
          </w:tcPr>
          <w:p w:rsidR="00FB7245" w:rsidRPr="00F174DA" w:rsidRDefault="00FB7245" w:rsidP="00F174DA">
            <w:pPr>
              <w:shd w:val="clear" w:color="auto" w:fill="FFFFFF" w:themeFill="background1"/>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4 As 32.21 Cas </w:t>
            </w:r>
          </w:p>
        </w:tc>
        <w:tc>
          <w:tcPr>
            <w:tcW w:w="1723" w:type="dxa"/>
            <w:tcBorders>
              <w:top w:val="nil"/>
              <w:left w:val="nil"/>
              <w:bottom w:val="single" w:sz="4" w:space="0" w:color="auto"/>
              <w:right w:val="single" w:sz="4" w:space="0" w:color="auto"/>
            </w:tcBorders>
            <w:shd w:val="clear" w:color="auto" w:fill="auto"/>
            <w:vAlign w:val="center"/>
            <w:hideMark/>
          </w:tcPr>
          <w:p w:rsidR="00FB7245" w:rsidRPr="00F174DA" w:rsidRDefault="00FB7245" w:rsidP="00F174DA">
            <w:pPr>
              <w:shd w:val="clear" w:color="auto" w:fill="FFFFFF" w:themeFill="background1"/>
              <w:jc w:val="right"/>
              <w:rPr>
                <w:rFonts w:ascii="Museo Sans 100" w:eastAsia="Times New Roman" w:hAnsi="Museo Sans 100"/>
                <w:color w:val="000000" w:themeColor="text1"/>
              </w:rPr>
            </w:pPr>
            <w:r w:rsidRPr="00F174DA">
              <w:rPr>
                <w:rFonts w:ascii="Museo Sans 100" w:eastAsia="Times New Roman" w:hAnsi="Museo Sans 100"/>
                <w:color w:val="000000" w:themeColor="text1"/>
              </w:rPr>
              <w:t>432.21</w:t>
            </w:r>
          </w:p>
        </w:tc>
      </w:tr>
      <w:tr w:rsidR="00FB7245" w:rsidRPr="00F174DA" w:rsidTr="003C77F9">
        <w:trPr>
          <w:trHeight w:val="297"/>
        </w:trPr>
        <w:tc>
          <w:tcPr>
            <w:tcW w:w="3652" w:type="dxa"/>
            <w:tcBorders>
              <w:top w:val="nil"/>
              <w:left w:val="single" w:sz="4" w:space="0" w:color="auto"/>
              <w:bottom w:val="single" w:sz="4" w:space="0" w:color="auto"/>
              <w:right w:val="single" w:sz="4" w:space="0" w:color="auto"/>
            </w:tcBorders>
            <w:shd w:val="clear" w:color="000000" w:fill="D9D9D9"/>
            <w:vAlign w:val="center"/>
            <w:hideMark/>
          </w:tcPr>
          <w:p w:rsidR="00FB7245" w:rsidRPr="00F174DA" w:rsidRDefault="00FB7245" w:rsidP="00F174DA">
            <w:pPr>
              <w:shd w:val="clear" w:color="auto" w:fill="FFFFFF" w:themeFill="background1"/>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SUBTOTAL</w:t>
            </w:r>
          </w:p>
        </w:tc>
        <w:tc>
          <w:tcPr>
            <w:tcW w:w="2561" w:type="dxa"/>
            <w:tcBorders>
              <w:top w:val="nil"/>
              <w:left w:val="nil"/>
              <w:bottom w:val="single" w:sz="4" w:space="0" w:color="auto"/>
              <w:right w:val="single" w:sz="4" w:space="0" w:color="auto"/>
            </w:tcBorders>
            <w:shd w:val="clear" w:color="000000" w:fill="D9D9D9"/>
            <w:noWrap/>
            <w:vAlign w:val="center"/>
            <w:hideMark/>
          </w:tcPr>
          <w:p w:rsidR="00FB7245" w:rsidRPr="00F174DA" w:rsidRDefault="00FB7245" w:rsidP="00F174DA">
            <w:pPr>
              <w:shd w:val="clear" w:color="auto" w:fill="FFFFFF" w:themeFill="background1"/>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 xml:space="preserve">0 Has 4 As 32.21 Cas </w:t>
            </w:r>
          </w:p>
        </w:tc>
        <w:tc>
          <w:tcPr>
            <w:tcW w:w="1723" w:type="dxa"/>
            <w:tcBorders>
              <w:top w:val="nil"/>
              <w:left w:val="nil"/>
              <w:bottom w:val="single" w:sz="4" w:space="0" w:color="auto"/>
              <w:right w:val="single" w:sz="4" w:space="0" w:color="auto"/>
            </w:tcBorders>
            <w:shd w:val="clear" w:color="000000" w:fill="D9D9D9"/>
            <w:noWrap/>
            <w:vAlign w:val="center"/>
            <w:hideMark/>
          </w:tcPr>
          <w:p w:rsidR="00FB7245" w:rsidRPr="00F174DA" w:rsidRDefault="00FB7245" w:rsidP="00F174DA">
            <w:pPr>
              <w:shd w:val="clear" w:color="auto" w:fill="FFFFFF" w:themeFill="background1"/>
              <w:jc w:val="right"/>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432.21</w:t>
            </w:r>
          </w:p>
        </w:tc>
      </w:tr>
      <w:tr w:rsidR="00FB7245" w:rsidRPr="00F174DA" w:rsidTr="003C77F9">
        <w:trPr>
          <w:trHeight w:val="297"/>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FB7245" w:rsidRPr="00F174DA" w:rsidRDefault="00FB7245" w:rsidP="00F174DA">
            <w:pPr>
              <w:shd w:val="clear" w:color="auto" w:fill="FFFFFF" w:themeFill="background1"/>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CALLES</w:t>
            </w:r>
          </w:p>
        </w:tc>
        <w:tc>
          <w:tcPr>
            <w:tcW w:w="2561" w:type="dxa"/>
            <w:tcBorders>
              <w:top w:val="nil"/>
              <w:left w:val="nil"/>
              <w:bottom w:val="single" w:sz="4" w:space="0" w:color="auto"/>
              <w:right w:val="single" w:sz="4" w:space="0" w:color="auto"/>
            </w:tcBorders>
            <w:shd w:val="clear" w:color="auto" w:fill="auto"/>
            <w:noWrap/>
            <w:vAlign w:val="center"/>
            <w:hideMark/>
          </w:tcPr>
          <w:p w:rsidR="00FB7245" w:rsidRPr="00F174DA" w:rsidRDefault="00FB7245" w:rsidP="00F174DA">
            <w:pPr>
              <w:shd w:val="clear" w:color="auto" w:fill="FFFFFF" w:themeFill="background1"/>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75 As 63.14 Cas </w:t>
            </w:r>
          </w:p>
        </w:tc>
        <w:tc>
          <w:tcPr>
            <w:tcW w:w="1723" w:type="dxa"/>
            <w:tcBorders>
              <w:top w:val="nil"/>
              <w:left w:val="nil"/>
              <w:bottom w:val="single" w:sz="4" w:space="0" w:color="auto"/>
              <w:right w:val="single" w:sz="4" w:space="0" w:color="auto"/>
            </w:tcBorders>
            <w:shd w:val="clear" w:color="auto" w:fill="auto"/>
            <w:vAlign w:val="center"/>
            <w:hideMark/>
          </w:tcPr>
          <w:p w:rsidR="00FB7245" w:rsidRPr="00F174DA" w:rsidRDefault="00FB7245" w:rsidP="00F174DA">
            <w:pPr>
              <w:shd w:val="clear" w:color="auto" w:fill="FFFFFF" w:themeFill="background1"/>
              <w:jc w:val="right"/>
              <w:rPr>
                <w:rFonts w:ascii="Museo Sans 100" w:eastAsia="Times New Roman" w:hAnsi="Museo Sans 100"/>
                <w:color w:val="000000" w:themeColor="text1"/>
              </w:rPr>
            </w:pPr>
            <w:r w:rsidRPr="00F174DA">
              <w:rPr>
                <w:rFonts w:ascii="Museo Sans 100" w:eastAsia="Times New Roman" w:hAnsi="Museo Sans 100"/>
                <w:color w:val="000000" w:themeColor="text1"/>
              </w:rPr>
              <w:t>7,563.14</w:t>
            </w:r>
          </w:p>
        </w:tc>
      </w:tr>
      <w:tr w:rsidR="00FB7245" w:rsidRPr="00F174DA" w:rsidTr="003C77F9">
        <w:trPr>
          <w:trHeight w:val="297"/>
        </w:trPr>
        <w:tc>
          <w:tcPr>
            <w:tcW w:w="3652" w:type="dxa"/>
            <w:tcBorders>
              <w:top w:val="nil"/>
              <w:left w:val="single" w:sz="4" w:space="0" w:color="auto"/>
              <w:bottom w:val="single" w:sz="4" w:space="0" w:color="auto"/>
              <w:right w:val="single" w:sz="4" w:space="0" w:color="auto"/>
            </w:tcBorders>
            <w:shd w:val="clear" w:color="000000" w:fill="D9D9D9"/>
            <w:vAlign w:val="center"/>
            <w:hideMark/>
          </w:tcPr>
          <w:p w:rsidR="00FB7245" w:rsidRPr="00F174DA" w:rsidRDefault="00FB7245" w:rsidP="00F174DA">
            <w:pPr>
              <w:shd w:val="clear" w:color="auto" w:fill="FFFFFF" w:themeFill="background1"/>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SUBTOTAL</w:t>
            </w:r>
          </w:p>
        </w:tc>
        <w:tc>
          <w:tcPr>
            <w:tcW w:w="2561" w:type="dxa"/>
            <w:tcBorders>
              <w:top w:val="nil"/>
              <w:left w:val="nil"/>
              <w:bottom w:val="single" w:sz="4" w:space="0" w:color="auto"/>
              <w:right w:val="single" w:sz="4" w:space="0" w:color="auto"/>
            </w:tcBorders>
            <w:shd w:val="clear" w:color="000000" w:fill="D9D9D9"/>
            <w:noWrap/>
            <w:vAlign w:val="center"/>
            <w:hideMark/>
          </w:tcPr>
          <w:p w:rsidR="00FB7245" w:rsidRPr="00F174DA" w:rsidRDefault="00FB7245" w:rsidP="00F174DA">
            <w:pPr>
              <w:shd w:val="clear" w:color="auto" w:fill="FFFFFF" w:themeFill="background1"/>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 xml:space="preserve">0 Has 75 As 63.14 Cas </w:t>
            </w:r>
          </w:p>
        </w:tc>
        <w:tc>
          <w:tcPr>
            <w:tcW w:w="1723" w:type="dxa"/>
            <w:tcBorders>
              <w:top w:val="nil"/>
              <w:left w:val="nil"/>
              <w:bottom w:val="single" w:sz="4" w:space="0" w:color="auto"/>
              <w:right w:val="single" w:sz="4" w:space="0" w:color="auto"/>
            </w:tcBorders>
            <w:shd w:val="clear" w:color="000000" w:fill="D9D9D9"/>
            <w:noWrap/>
            <w:vAlign w:val="center"/>
            <w:hideMark/>
          </w:tcPr>
          <w:p w:rsidR="00FB7245" w:rsidRPr="00F174DA" w:rsidRDefault="00FB7245" w:rsidP="00F174DA">
            <w:pPr>
              <w:shd w:val="clear" w:color="auto" w:fill="FFFFFF" w:themeFill="background1"/>
              <w:jc w:val="right"/>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7,563.14</w:t>
            </w:r>
          </w:p>
        </w:tc>
      </w:tr>
      <w:tr w:rsidR="00FB7245" w:rsidRPr="00F174DA" w:rsidTr="003C77F9">
        <w:trPr>
          <w:trHeight w:val="297"/>
        </w:trPr>
        <w:tc>
          <w:tcPr>
            <w:tcW w:w="3652" w:type="dxa"/>
            <w:tcBorders>
              <w:top w:val="nil"/>
              <w:left w:val="single" w:sz="4" w:space="0" w:color="auto"/>
              <w:bottom w:val="single" w:sz="4" w:space="0" w:color="auto"/>
              <w:right w:val="single" w:sz="4" w:space="0" w:color="auto"/>
            </w:tcBorders>
            <w:shd w:val="clear" w:color="000000" w:fill="D9D9D9"/>
            <w:vAlign w:val="center"/>
            <w:hideMark/>
          </w:tcPr>
          <w:p w:rsidR="00FB7245" w:rsidRPr="00F174DA" w:rsidRDefault="00FB7245" w:rsidP="00F174DA">
            <w:pPr>
              <w:shd w:val="clear" w:color="auto" w:fill="FFFFFF" w:themeFill="background1"/>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AREA TOTAL DE PROYECTO</w:t>
            </w:r>
          </w:p>
        </w:tc>
        <w:tc>
          <w:tcPr>
            <w:tcW w:w="2561" w:type="dxa"/>
            <w:tcBorders>
              <w:top w:val="nil"/>
              <w:left w:val="nil"/>
              <w:bottom w:val="single" w:sz="4" w:space="0" w:color="auto"/>
              <w:right w:val="single" w:sz="4" w:space="0" w:color="auto"/>
            </w:tcBorders>
            <w:shd w:val="clear" w:color="000000" w:fill="D9D9D9"/>
            <w:noWrap/>
            <w:vAlign w:val="center"/>
            <w:hideMark/>
          </w:tcPr>
          <w:p w:rsidR="00FB7245" w:rsidRPr="00F174DA" w:rsidRDefault="00FB7245" w:rsidP="00F174DA">
            <w:pPr>
              <w:shd w:val="clear" w:color="auto" w:fill="FFFFFF" w:themeFill="background1"/>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 xml:space="preserve">5 Has 40 As 39.55 Cas </w:t>
            </w:r>
          </w:p>
        </w:tc>
        <w:tc>
          <w:tcPr>
            <w:tcW w:w="1723" w:type="dxa"/>
            <w:tcBorders>
              <w:top w:val="nil"/>
              <w:left w:val="nil"/>
              <w:bottom w:val="single" w:sz="4" w:space="0" w:color="auto"/>
              <w:right w:val="single" w:sz="4" w:space="0" w:color="auto"/>
            </w:tcBorders>
            <w:shd w:val="clear" w:color="000000" w:fill="D9D9D9"/>
            <w:vAlign w:val="center"/>
            <w:hideMark/>
          </w:tcPr>
          <w:p w:rsidR="00FB7245" w:rsidRPr="00F174DA" w:rsidRDefault="00FB7245" w:rsidP="00F174DA">
            <w:pPr>
              <w:shd w:val="clear" w:color="auto" w:fill="FFFFFF" w:themeFill="background1"/>
              <w:jc w:val="right"/>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54,039.55</w:t>
            </w:r>
          </w:p>
        </w:tc>
      </w:tr>
    </w:tbl>
    <w:p w:rsidR="00FB7245" w:rsidRDefault="00FB7245" w:rsidP="00F174DA">
      <w:pPr>
        <w:shd w:val="clear" w:color="auto" w:fill="FFFFFF" w:themeFill="background1"/>
        <w:spacing w:after="80"/>
        <w:ind w:left="2130"/>
        <w:contextualSpacing/>
        <w:rPr>
          <w:rFonts w:ascii="Museo Sans 100" w:hAnsi="Museo Sans 100"/>
          <w:color w:val="000000" w:themeColor="text1"/>
          <w:lang w:val="es-MX"/>
        </w:rPr>
      </w:pPr>
    </w:p>
    <w:p w:rsidR="00FB7245" w:rsidRPr="00F174DA" w:rsidRDefault="007B7529" w:rsidP="00386B07">
      <w:pPr>
        <w:numPr>
          <w:ilvl w:val="0"/>
          <w:numId w:val="54"/>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F174DA">
        <w:rPr>
          <w:rFonts w:ascii="Museo Sans 100" w:hAnsi="Museo Sans 100"/>
          <w:color w:val="000000" w:themeColor="text1"/>
          <w:sz w:val="24"/>
          <w:szCs w:val="24"/>
          <w:lang w:val="es-MX"/>
        </w:rPr>
        <w:t xml:space="preserve"> SOLARES</w:t>
      </w:r>
    </w:p>
    <w:p w:rsidR="00FB7245" w:rsidRPr="00F174DA" w:rsidRDefault="00FB7245" w:rsidP="00386B07">
      <w:pPr>
        <w:numPr>
          <w:ilvl w:val="0"/>
          <w:numId w:val="54"/>
        </w:numPr>
        <w:spacing w:after="80"/>
        <w:contextualSpacing/>
        <w:rPr>
          <w:rFonts w:ascii="Museo Sans 100" w:hAnsi="Museo Sans 100"/>
          <w:color w:val="000000" w:themeColor="text1"/>
          <w:sz w:val="24"/>
          <w:szCs w:val="24"/>
          <w:lang w:val="es-MX"/>
        </w:rPr>
      </w:pPr>
      <w:r w:rsidRPr="00F174DA">
        <w:rPr>
          <w:rFonts w:ascii="Museo Sans 100" w:hAnsi="Museo Sans 100"/>
          <w:color w:val="000000" w:themeColor="text1"/>
          <w:sz w:val="24"/>
          <w:szCs w:val="24"/>
          <w:lang w:val="es-MX"/>
        </w:rPr>
        <w:t>1 ZONA VERDE</w:t>
      </w:r>
    </w:p>
    <w:p w:rsidR="00FB7245" w:rsidRPr="00F174DA" w:rsidRDefault="00FB7245" w:rsidP="00386B07">
      <w:pPr>
        <w:numPr>
          <w:ilvl w:val="0"/>
          <w:numId w:val="54"/>
        </w:numPr>
        <w:spacing w:after="80"/>
        <w:contextualSpacing/>
        <w:rPr>
          <w:rFonts w:ascii="Museo Sans 100" w:hAnsi="Museo Sans 100"/>
          <w:color w:val="000000" w:themeColor="text1"/>
          <w:sz w:val="24"/>
          <w:szCs w:val="24"/>
          <w:lang w:val="es-MX"/>
        </w:rPr>
      </w:pPr>
      <w:r w:rsidRPr="00F174DA">
        <w:rPr>
          <w:rFonts w:ascii="Museo Sans 100" w:hAnsi="Museo Sans 100"/>
          <w:color w:val="000000" w:themeColor="text1"/>
          <w:sz w:val="24"/>
          <w:szCs w:val="24"/>
          <w:lang w:val="es-MX"/>
        </w:rPr>
        <w:t>CALLES</w:t>
      </w:r>
    </w:p>
    <w:p w:rsidR="00FB7245" w:rsidRPr="00F174DA" w:rsidRDefault="00FB7245" w:rsidP="00FB7245">
      <w:pPr>
        <w:spacing w:after="80"/>
        <w:ind w:left="2130"/>
        <w:contextualSpacing/>
        <w:rPr>
          <w:rFonts w:ascii="Museo Sans 100" w:hAnsi="Museo Sans 100"/>
          <w:color w:val="000000" w:themeColor="text1"/>
          <w:sz w:val="24"/>
          <w:szCs w:val="24"/>
          <w:lang w:val="es-MX"/>
        </w:rPr>
      </w:pPr>
    </w:p>
    <w:tbl>
      <w:tblPr>
        <w:tblW w:w="7696" w:type="dxa"/>
        <w:tblInd w:w="1281" w:type="dxa"/>
        <w:tblCellMar>
          <w:left w:w="70" w:type="dxa"/>
          <w:right w:w="70" w:type="dxa"/>
        </w:tblCellMar>
        <w:tblLook w:val="04A0" w:firstRow="1" w:lastRow="0" w:firstColumn="1" w:lastColumn="0" w:noHBand="0" w:noVBand="1"/>
      </w:tblPr>
      <w:tblGrid>
        <w:gridCol w:w="3541"/>
        <w:gridCol w:w="2482"/>
        <w:gridCol w:w="1673"/>
      </w:tblGrid>
      <w:tr w:rsidR="00FB7245" w:rsidRPr="00D634A4" w:rsidTr="003C77F9">
        <w:trPr>
          <w:trHeight w:val="245"/>
        </w:trPr>
        <w:tc>
          <w:tcPr>
            <w:tcW w:w="7696"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EL HUASCALIO PORCION TRES</w:t>
            </w:r>
          </w:p>
        </w:tc>
      </w:tr>
      <w:tr w:rsidR="00FB7245" w:rsidRPr="00D634A4" w:rsidTr="003C77F9">
        <w:trPr>
          <w:trHeight w:val="245"/>
        </w:trPr>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DESCRIPCION</w:t>
            </w:r>
          </w:p>
        </w:tc>
        <w:tc>
          <w:tcPr>
            <w:tcW w:w="24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AREAS (Has.)</w:t>
            </w:r>
          </w:p>
        </w:tc>
        <w:tc>
          <w:tcPr>
            <w:tcW w:w="167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AREAS(m2)</w:t>
            </w:r>
          </w:p>
        </w:tc>
      </w:tr>
      <w:tr w:rsidR="00FB7245" w:rsidRPr="00D634A4" w:rsidTr="003C77F9">
        <w:trPr>
          <w:trHeight w:val="245"/>
        </w:trPr>
        <w:tc>
          <w:tcPr>
            <w:tcW w:w="3541"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7B7529">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Asentamiento Comunitario (</w:t>
            </w:r>
            <w:r w:rsidR="007B7529">
              <w:rPr>
                <w:rFonts w:ascii="Museo Sans 100" w:eastAsia="Times New Roman" w:hAnsi="Museo Sans 100"/>
                <w:b/>
                <w:bCs/>
                <w:color w:val="000000" w:themeColor="text1"/>
              </w:rPr>
              <w:t>----</w:t>
            </w:r>
            <w:r w:rsidRPr="00F174DA">
              <w:rPr>
                <w:rFonts w:ascii="Museo Sans 100" w:eastAsia="Times New Roman" w:hAnsi="Museo Sans 100"/>
                <w:b/>
                <w:bCs/>
                <w:color w:val="000000" w:themeColor="text1"/>
              </w:rPr>
              <w:t>)</w:t>
            </w:r>
          </w:p>
        </w:tc>
        <w:tc>
          <w:tcPr>
            <w:tcW w:w="2482"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w:t>
            </w:r>
          </w:p>
        </w:tc>
        <w:tc>
          <w:tcPr>
            <w:tcW w:w="1671"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w:t>
            </w:r>
          </w:p>
        </w:tc>
      </w:tr>
      <w:tr w:rsidR="00FB7245" w:rsidRPr="00D634A4" w:rsidTr="003C77F9">
        <w:trPr>
          <w:trHeight w:val="245"/>
        </w:trPr>
        <w:tc>
          <w:tcPr>
            <w:tcW w:w="3541"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7B7529">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POLIGONO C (</w:t>
            </w:r>
            <w:r w:rsidR="007B7529">
              <w:rPr>
                <w:rFonts w:ascii="Museo Sans 100" w:eastAsia="Times New Roman" w:hAnsi="Museo Sans 100"/>
                <w:color w:val="000000" w:themeColor="text1"/>
              </w:rPr>
              <w:t>---</w:t>
            </w:r>
            <w:r w:rsidRPr="00F174DA">
              <w:rPr>
                <w:rFonts w:ascii="Museo Sans 100" w:eastAsia="Times New Roman" w:hAnsi="Museo Sans 100"/>
                <w:color w:val="000000" w:themeColor="text1"/>
              </w:rPr>
              <w:t xml:space="preserve"> solar)</w:t>
            </w:r>
          </w:p>
        </w:tc>
        <w:tc>
          <w:tcPr>
            <w:tcW w:w="2482"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3 As 37.14 Cas </w:t>
            </w:r>
          </w:p>
        </w:tc>
        <w:tc>
          <w:tcPr>
            <w:tcW w:w="1671"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right"/>
              <w:rPr>
                <w:rFonts w:ascii="Museo Sans 100" w:eastAsia="Times New Roman" w:hAnsi="Museo Sans 100"/>
                <w:color w:val="000000" w:themeColor="text1"/>
              </w:rPr>
            </w:pPr>
            <w:r w:rsidRPr="00F174DA">
              <w:rPr>
                <w:rFonts w:ascii="Museo Sans 100" w:eastAsia="Times New Roman" w:hAnsi="Museo Sans 100"/>
                <w:color w:val="000000" w:themeColor="text1"/>
              </w:rPr>
              <w:t>337.14</w:t>
            </w:r>
          </w:p>
        </w:tc>
      </w:tr>
      <w:tr w:rsidR="00FB7245" w:rsidRPr="00D634A4" w:rsidTr="003C77F9">
        <w:trPr>
          <w:trHeight w:val="245"/>
        </w:trPr>
        <w:tc>
          <w:tcPr>
            <w:tcW w:w="3541"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SUBTOTAL</w:t>
            </w:r>
          </w:p>
        </w:tc>
        <w:tc>
          <w:tcPr>
            <w:tcW w:w="2482"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 xml:space="preserve">0 Has 3 As 37.14 Cas </w:t>
            </w:r>
          </w:p>
        </w:tc>
        <w:tc>
          <w:tcPr>
            <w:tcW w:w="1671"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right"/>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337.14</w:t>
            </w:r>
          </w:p>
        </w:tc>
      </w:tr>
      <w:tr w:rsidR="00FB7245" w:rsidRPr="00D634A4" w:rsidTr="003C77F9">
        <w:trPr>
          <w:trHeight w:val="245"/>
        </w:trPr>
        <w:tc>
          <w:tcPr>
            <w:tcW w:w="3541"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CALLES</w:t>
            </w:r>
          </w:p>
        </w:tc>
        <w:tc>
          <w:tcPr>
            <w:tcW w:w="2482"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1 As 40.62 Cas </w:t>
            </w:r>
          </w:p>
        </w:tc>
        <w:tc>
          <w:tcPr>
            <w:tcW w:w="1671"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right"/>
              <w:rPr>
                <w:rFonts w:ascii="Museo Sans 100" w:eastAsia="Times New Roman" w:hAnsi="Museo Sans 100"/>
                <w:color w:val="000000" w:themeColor="text1"/>
              </w:rPr>
            </w:pPr>
            <w:r w:rsidRPr="00F174DA">
              <w:rPr>
                <w:rFonts w:ascii="Museo Sans 100" w:eastAsia="Times New Roman" w:hAnsi="Museo Sans 100"/>
                <w:color w:val="000000" w:themeColor="text1"/>
              </w:rPr>
              <w:t>140.62</w:t>
            </w:r>
          </w:p>
        </w:tc>
      </w:tr>
      <w:tr w:rsidR="00FB7245" w:rsidRPr="00D634A4" w:rsidTr="003C77F9">
        <w:trPr>
          <w:trHeight w:val="245"/>
        </w:trPr>
        <w:tc>
          <w:tcPr>
            <w:tcW w:w="3541"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SUBTOTAL</w:t>
            </w:r>
          </w:p>
        </w:tc>
        <w:tc>
          <w:tcPr>
            <w:tcW w:w="2482"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 xml:space="preserve">0 Has 1 As 40.62 Cas </w:t>
            </w:r>
          </w:p>
        </w:tc>
        <w:tc>
          <w:tcPr>
            <w:tcW w:w="1671"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right"/>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140.62</w:t>
            </w:r>
          </w:p>
        </w:tc>
      </w:tr>
      <w:tr w:rsidR="00FB7245" w:rsidRPr="00D634A4" w:rsidTr="003C77F9">
        <w:trPr>
          <w:trHeight w:val="245"/>
        </w:trPr>
        <w:tc>
          <w:tcPr>
            <w:tcW w:w="3541"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AREA TOTAL DE PROYECTO</w:t>
            </w:r>
          </w:p>
        </w:tc>
        <w:tc>
          <w:tcPr>
            <w:tcW w:w="2482"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 xml:space="preserve">0 Has 4 As 77.76 Cas </w:t>
            </w:r>
          </w:p>
        </w:tc>
        <w:tc>
          <w:tcPr>
            <w:tcW w:w="1671"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right"/>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477.76</w:t>
            </w:r>
          </w:p>
        </w:tc>
      </w:tr>
    </w:tbl>
    <w:p w:rsidR="00FB7245" w:rsidRPr="00D634A4" w:rsidRDefault="00FB7245" w:rsidP="00FB7245">
      <w:pPr>
        <w:jc w:val="center"/>
        <w:rPr>
          <w:rFonts w:ascii="Museo 500" w:hAnsi="Museo 500"/>
          <w:color w:val="000000" w:themeColor="text1"/>
          <w:sz w:val="24"/>
          <w:szCs w:val="24"/>
          <w:lang w:val="es-MX"/>
        </w:rPr>
      </w:pPr>
    </w:p>
    <w:p w:rsidR="00FB7245" w:rsidRPr="00F174DA" w:rsidRDefault="007B7529" w:rsidP="00386B07">
      <w:pPr>
        <w:numPr>
          <w:ilvl w:val="0"/>
          <w:numId w:val="55"/>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t>---</w:t>
      </w:r>
      <w:r w:rsidR="00FB7245" w:rsidRPr="00F174DA">
        <w:rPr>
          <w:rFonts w:ascii="Museo Sans 100" w:hAnsi="Museo Sans 100"/>
          <w:color w:val="000000" w:themeColor="text1"/>
          <w:sz w:val="24"/>
          <w:szCs w:val="24"/>
          <w:lang w:val="es-MX"/>
        </w:rPr>
        <w:t xml:space="preserve"> SOLAR</w:t>
      </w:r>
    </w:p>
    <w:p w:rsidR="00FB7245" w:rsidRPr="00F174DA" w:rsidRDefault="00FB7245" w:rsidP="00386B07">
      <w:pPr>
        <w:numPr>
          <w:ilvl w:val="0"/>
          <w:numId w:val="55"/>
        </w:numPr>
        <w:spacing w:after="80"/>
        <w:contextualSpacing/>
        <w:rPr>
          <w:rFonts w:ascii="Museo Sans 100" w:hAnsi="Museo Sans 100"/>
          <w:color w:val="000000" w:themeColor="text1"/>
          <w:sz w:val="24"/>
          <w:szCs w:val="24"/>
          <w:lang w:val="es-MX"/>
        </w:rPr>
      </w:pPr>
      <w:r w:rsidRPr="00F174DA">
        <w:rPr>
          <w:rFonts w:ascii="Museo Sans 100" w:hAnsi="Museo Sans 100"/>
          <w:color w:val="000000" w:themeColor="text1"/>
          <w:sz w:val="24"/>
          <w:szCs w:val="24"/>
          <w:lang w:val="es-MX"/>
        </w:rPr>
        <w:t>CALLES</w:t>
      </w:r>
    </w:p>
    <w:p w:rsidR="00FB7245" w:rsidRPr="00D634A4" w:rsidRDefault="00FB7245" w:rsidP="00FB7245">
      <w:pPr>
        <w:spacing w:after="80"/>
        <w:contextualSpacing/>
        <w:rPr>
          <w:rFonts w:ascii="Museo 500" w:hAnsi="Museo 500"/>
          <w:color w:val="000000" w:themeColor="text1"/>
          <w:sz w:val="24"/>
          <w:szCs w:val="24"/>
          <w:lang w:val="es-MX"/>
        </w:rPr>
      </w:pPr>
    </w:p>
    <w:p w:rsidR="00FB7245" w:rsidRDefault="00F174DA" w:rsidP="00386B07">
      <w:pPr>
        <w:numPr>
          <w:ilvl w:val="0"/>
          <w:numId w:val="23"/>
        </w:numPr>
        <w:spacing w:after="80"/>
        <w:ind w:left="1134" w:hanging="141"/>
        <w:contextualSpacing/>
        <w:jc w:val="center"/>
        <w:rPr>
          <w:rFonts w:ascii="Museo 500" w:hAnsi="Museo 500"/>
          <w:b/>
          <w:color w:val="000000" w:themeColor="text1"/>
          <w:sz w:val="24"/>
          <w:szCs w:val="24"/>
          <w:lang w:val="es-MX"/>
        </w:rPr>
      </w:pPr>
      <w:r>
        <w:rPr>
          <w:rFonts w:ascii="Museo 500" w:hAnsi="Museo 500"/>
          <w:b/>
          <w:color w:val="000000" w:themeColor="text1"/>
          <w:sz w:val="24"/>
          <w:szCs w:val="24"/>
          <w:lang w:val="es-MX"/>
        </w:rPr>
        <w:t xml:space="preserve">   </w:t>
      </w:r>
      <w:r w:rsidR="00FB7245" w:rsidRPr="00D634A4">
        <w:rPr>
          <w:rFonts w:ascii="Museo 500" w:hAnsi="Museo 500"/>
          <w:b/>
          <w:color w:val="000000" w:themeColor="text1"/>
          <w:sz w:val="24"/>
          <w:szCs w:val="24"/>
          <w:lang w:val="es-MX"/>
        </w:rPr>
        <w:t xml:space="preserve">QUINTA PORCION, INMUEBLE "B", PORCION "a"; MATRICULA SEGÚN ANTECEDENTE  </w:t>
      </w:r>
      <w:r w:rsidR="007B7529">
        <w:rPr>
          <w:rFonts w:ascii="Museo 500" w:hAnsi="Museo 500"/>
          <w:b/>
          <w:color w:val="000000" w:themeColor="text1"/>
          <w:sz w:val="24"/>
          <w:szCs w:val="24"/>
          <w:lang w:val="es-MX"/>
        </w:rPr>
        <w:t>----</w:t>
      </w:r>
      <w:r w:rsidR="00FB7245" w:rsidRPr="00D634A4">
        <w:rPr>
          <w:rFonts w:ascii="Museo 500" w:hAnsi="Museo 500"/>
          <w:b/>
          <w:color w:val="000000" w:themeColor="text1"/>
          <w:sz w:val="24"/>
          <w:szCs w:val="24"/>
          <w:lang w:val="es-MX"/>
        </w:rPr>
        <w:t>-00000;</w:t>
      </w:r>
    </w:p>
    <w:p w:rsidR="003C77F9" w:rsidRPr="00D634A4" w:rsidRDefault="003C77F9" w:rsidP="003C77F9">
      <w:pPr>
        <w:spacing w:after="80"/>
        <w:ind w:left="1134"/>
        <w:contextualSpacing/>
        <w:jc w:val="center"/>
        <w:rPr>
          <w:rFonts w:ascii="Museo 500" w:hAnsi="Museo 500"/>
          <w:b/>
          <w:color w:val="000000" w:themeColor="text1"/>
          <w:sz w:val="24"/>
          <w:szCs w:val="24"/>
          <w:lang w:val="es-MX"/>
        </w:rPr>
      </w:pPr>
    </w:p>
    <w:p w:rsidR="00FB7245" w:rsidRPr="00D634A4" w:rsidRDefault="00FB7245" w:rsidP="00386B07">
      <w:pPr>
        <w:numPr>
          <w:ilvl w:val="0"/>
          <w:numId w:val="23"/>
        </w:numPr>
        <w:spacing w:after="80"/>
        <w:ind w:firstLine="131"/>
        <w:contextualSpacing/>
        <w:jc w:val="center"/>
        <w:rPr>
          <w:rFonts w:ascii="Museo 500" w:hAnsi="Museo 500"/>
          <w:b/>
          <w:color w:val="000000" w:themeColor="text1"/>
          <w:sz w:val="24"/>
          <w:szCs w:val="24"/>
          <w:lang w:val="es-MX"/>
        </w:rPr>
      </w:pPr>
      <w:r w:rsidRPr="00D634A4">
        <w:rPr>
          <w:rFonts w:ascii="Museo 500" w:hAnsi="Museo 500"/>
          <w:b/>
          <w:color w:val="000000" w:themeColor="text1"/>
          <w:sz w:val="24"/>
          <w:szCs w:val="24"/>
          <w:lang w:val="es-MX"/>
        </w:rPr>
        <w:t xml:space="preserve">QUINTA PORCION, INMUEBLE "B", PORCION "b" MATRICULA SEGÚN ANTECEDENTE </w:t>
      </w:r>
      <w:r w:rsidR="007B7529">
        <w:rPr>
          <w:rFonts w:ascii="Museo 500" w:hAnsi="Museo 500"/>
          <w:b/>
          <w:color w:val="000000" w:themeColor="text1"/>
          <w:sz w:val="24"/>
          <w:szCs w:val="24"/>
          <w:lang w:val="es-MX"/>
        </w:rPr>
        <w:t>----</w:t>
      </w:r>
      <w:r w:rsidRPr="00D634A4">
        <w:rPr>
          <w:rFonts w:ascii="Museo 500" w:hAnsi="Museo 500"/>
          <w:b/>
          <w:color w:val="000000" w:themeColor="text1"/>
          <w:sz w:val="24"/>
          <w:szCs w:val="24"/>
          <w:lang w:val="es-MX"/>
        </w:rPr>
        <w:t>-00000</w:t>
      </w:r>
    </w:p>
    <w:p w:rsidR="00FB7245" w:rsidRPr="00D634A4" w:rsidRDefault="00FB7245" w:rsidP="00FB7245">
      <w:pPr>
        <w:spacing w:after="80"/>
        <w:contextualSpacing/>
        <w:rPr>
          <w:rFonts w:ascii="Museo 500" w:hAnsi="Museo 500"/>
          <w:b/>
          <w:color w:val="000000" w:themeColor="text1"/>
          <w:sz w:val="24"/>
          <w:szCs w:val="24"/>
          <w:lang w:val="es-MX"/>
        </w:rPr>
      </w:pPr>
    </w:p>
    <w:p w:rsidR="00FB7245" w:rsidRPr="00F174DA" w:rsidRDefault="00FB7245" w:rsidP="00F174DA">
      <w:pPr>
        <w:tabs>
          <w:tab w:val="left" w:pos="142"/>
        </w:tabs>
        <w:spacing w:after="80"/>
        <w:ind w:left="1134"/>
        <w:contextualSpacing/>
        <w:jc w:val="both"/>
        <w:rPr>
          <w:rFonts w:ascii="Museo Sans 100" w:hAnsi="Museo Sans 100"/>
          <w:color w:val="000000" w:themeColor="text1"/>
          <w:sz w:val="24"/>
          <w:szCs w:val="24"/>
          <w:lang w:val="es-MX"/>
        </w:rPr>
      </w:pPr>
      <w:r w:rsidRPr="00D634A4">
        <w:rPr>
          <w:rFonts w:ascii="Museo 500" w:hAnsi="Museo 500"/>
          <w:b/>
          <w:color w:val="000000" w:themeColor="text1"/>
          <w:sz w:val="24"/>
          <w:szCs w:val="24"/>
          <w:lang w:val="es-MX"/>
        </w:rPr>
        <w:t xml:space="preserve">Nota: </w:t>
      </w:r>
      <w:r w:rsidRPr="00F174DA">
        <w:rPr>
          <w:rFonts w:ascii="Museo Sans 100" w:hAnsi="Museo Sans 100"/>
          <w:color w:val="000000" w:themeColor="text1"/>
          <w:sz w:val="24"/>
          <w:szCs w:val="24"/>
          <w:lang w:val="es-MX"/>
        </w:rPr>
        <w:t>Los inmuebles 11 y 12 serán reunidos oportunamente de lo cual se generará el inmueble y área siguiente:</w:t>
      </w:r>
    </w:p>
    <w:p w:rsidR="00FB7245" w:rsidRPr="00D634A4" w:rsidRDefault="00FB7245" w:rsidP="00FB7245">
      <w:pPr>
        <w:jc w:val="center"/>
        <w:rPr>
          <w:rFonts w:ascii="Museo 500" w:hAnsi="Museo 500"/>
          <w:color w:val="000000" w:themeColor="text1"/>
          <w:sz w:val="24"/>
          <w:szCs w:val="24"/>
          <w:lang w:val="es-MX"/>
        </w:rPr>
      </w:pPr>
    </w:p>
    <w:tbl>
      <w:tblPr>
        <w:tblW w:w="8353" w:type="dxa"/>
        <w:tblInd w:w="711" w:type="dxa"/>
        <w:tblCellMar>
          <w:left w:w="70" w:type="dxa"/>
          <w:right w:w="70" w:type="dxa"/>
        </w:tblCellMar>
        <w:tblLook w:val="04A0" w:firstRow="1" w:lastRow="0" w:firstColumn="1" w:lastColumn="0" w:noHBand="0" w:noVBand="1"/>
      </w:tblPr>
      <w:tblGrid>
        <w:gridCol w:w="3965"/>
        <w:gridCol w:w="2756"/>
        <w:gridCol w:w="1632"/>
      </w:tblGrid>
      <w:tr w:rsidR="00FB7245" w:rsidRPr="00D634A4" w:rsidTr="003C77F9">
        <w:trPr>
          <w:trHeight w:val="237"/>
        </w:trPr>
        <w:tc>
          <w:tcPr>
            <w:tcW w:w="8353" w:type="dxa"/>
            <w:gridSpan w:val="3"/>
            <w:tcBorders>
              <w:top w:val="single" w:sz="4" w:space="0" w:color="auto"/>
              <w:left w:val="single" w:sz="4" w:space="0" w:color="auto"/>
              <w:bottom w:val="nil"/>
              <w:right w:val="single" w:sz="4" w:space="0" w:color="000000"/>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EL ONCE UNO PORCION UNO</w:t>
            </w:r>
          </w:p>
        </w:tc>
      </w:tr>
      <w:tr w:rsidR="00FB7245" w:rsidRPr="00D634A4" w:rsidTr="003C77F9">
        <w:trPr>
          <w:trHeight w:val="237"/>
        </w:trPr>
        <w:tc>
          <w:tcPr>
            <w:tcW w:w="39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 xml:space="preserve">DESCRIPCIÓN </w:t>
            </w:r>
          </w:p>
        </w:tc>
        <w:tc>
          <w:tcPr>
            <w:tcW w:w="275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AREA (Has.)</w:t>
            </w:r>
          </w:p>
        </w:tc>
        <w:tc>
          <w:tcPr>
            <w:tcW w:w="163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ÁREA(M2)</w:t>
            </w:r>
          </w:p>
        </w:tc>
      </w:tr>
      <w:tr w:rsidR="00FB7245" w:rsidRPr="00D634A4" w:rsidTr="003C77F9">
        <w:trPr>
          <w:trHeight w:val="237"/>
        </w:trPr>
        <w:tc>
          <w:tcPr>
            <w:tcW w:w="396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F174DA" w:rsidRDefault="00FB7245" w:rsidP="007B7529">
            <w:pP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 xml:space="preserve">Asentamiento Comunitario( </w:t>
            </w:r>
            <w:r w:rsidR="007B7529">
              <w:rPr>
                <w:rFonts w:ascii="Museo Sans 100" w:eastAsia="Times New Roman" w:hAnsi="Museo Sans 100"/>
                <w:b/>
                <w:bCs/>
                <w:color w:val="000000" w:themeColor="text1"/>
              </w:rPr>
              <w:t>----</w:t>
            </w:r>
            <w:r w:rsidRPr="00F174DA">
              <w:rPr>
                <w:rFonts w:ascii="Museo Sans 100" w:eastAsia="Times New Roman" w:hAnsi="Museo Sans 100"/>
                <w:b/>
                <w:bCs/>
                <w:color w:val="000000" w:themeColor="text1"/>
              </w:rPr>
              <w:t xml:space="preserve"> )</w:t>
            </w:r>
          </w:p>
        </w:tc>
        <w:tc>
          <w:tcPr>
            <w:tcW w:w="2756" w:type="dxa"/>
            <w:tcBorders>
              <w:top w:val="nil"/>
              <w:left w:val="nil"/>
              <w:bottom w:val="single" w:sz="4" w:space="0" w:color="auto"/>
              <w:right w:val="single" w:sz="4" w:space="0" w:color="auto"/>
            </w:tcBorders>
            <w:shd w:val="clear" w:color="auto" w:fill="FFFFFF" w:themeFill="background1"/>
            <w:noWrap/>
            <w:vAlign w:val="bottom"/>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 </w:t>
            </w:r>
          </w:p>
        </w:tc>
        <w:tc>
          <w:tcPr>
            <w:tcW w:w="1632" w:type="dxa"/>
            <w:tcBorders>
              <w:top w:val="nil"/>
              <w:left w:val="nil"/>
              <w:bottom w:val="single" w:sz="4" w:space="0" w:color="auto"/>
              <w:right w:val="single" w:sz="4" w:space="0" w:color="auto"/>
            </w:tcBorders>
            <w:shd w:val="clear" w:color="auto" w:fill="FFFFFF" w:themeFill="background1"/>
            <w:noWrap/>
            <w:vAlign w:val="bottom"/>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 </w:t>
            </w:r>
          </w:p>
        </w:tc>
      </w:tr>
      <w:tr w:rsidR="00FB7245" w:rsidRPr="00D634A4" w:rsidTr="003C77F9">
        <w:trPr>
          <w:trHeight w:val="237"/>
        </w:trPr>
        <w:tc>
          <w:tcPr>
            <w:tcW w:w="396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F174DA" w:rsidRDefault="00FB7245" w:rsidP="007B7529">
            <w:pPr>
              <w:rPr>
                <w:rFonts w:ascii="Museo Sans 100" w:eastAsia="Times New Roman" w:hAnsi="Museo Sans 100"/>
                <w:color w:val="000000" w:themeColor="text1"/>
              </w:rPr>
            </w:pPr>
            <w:r w:rsidRPr="00F174DA">
              <w:rPr>
                <w:rFonts w:ascii="Museo Sans 100" w:eastAsia="Times New Roman" w:hAnsi="Museo Sans 100"/>
                <w:color w:val="000000" w:themeColor="text1"/>
              </w:rPr>
              <w:t>POLÍGONO A (</w:t>
            </w:r>
            <w:r w:rsidR="007B7529">
              <w:rPr>
                <w:rFonts w:ascii="Museo Sans 100" w:eastAsia="Times New Roman" w:hAnsi="Museo Sans 100"/>
                <w:color w:val="000000" w:themeColor="text1"/>
              </w:rPr>
              <w:t>----</w:t>
            </w:r>
            <w:r w:rsidRPr="00F174DA">
              <w:rPr>
                <w:rFonts w:ascii="Museo Sans 100" w:eastAsia="Times New Roman" w:hAnsi="Museo Sans 100"/>
                <w:color w:val="000000" w:themeColor="text1"/>
              </w:rPr>
              <w:t xml:space="preserve"> Solar )</w:t>
            </w:r>
          </w:p>
        </w:tc>
        <w:tc>
          <w:tcPr>
            <w:tcW w:w="2756"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11 As 38.15 Cas </w:t>
            </w:r>
          </w:p>
        </w:tc>
        <w:tc>
          <w:tcPr>
            <w:tcW w:w="1632"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1138.15</w:t>
            </w:r>
          </w:p>
        </w:tc>
      </w:tr>
      <w:tr w:rsidR="00FB7245" w:rsidRPr="00D634A4" w:rsidTr="003C77F9">
        <w:trPr>
          <w:trHeight w:val="237"/>
        </w:trPr>
        <w:tc>
          <w:tcPr>
            <w:tcW w:w="396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ÁREA TOTAL DEL PROYECTO</w:t>
            </w:r>
          </w:p>
        </w:tc>
        <w:tc>
          <w:tcPr>
            <w:tcW w:w="2756"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 xml:space="preserve">0 Has 11 As 38.15 Cas </w:t>
            </w:r>
          </w:p>
        </w:tc>
        <w:tc>
          <w:tcPr>
            <w:tcW w:w="1632" w:type="dxa"/>
            <w:tcBorders>
              <w:top w:val="nil"/>
              <w:left w:val="nil"/>
              <w:bottom w:val="single" w:sz="4" w:space="0" w:color="auto"/>
              <w:right w:val="single" w:sz="4" w:space="0" w:color="auto"/>
            </w:tcBorders>
            <w:shd w:val="clear" w:color="auto" w:fill="FFFFFF" w:themeFill="background1"/>
            <w:noWrap/>
            <w:vAlign w:val="bottom"/>
            <w:hideMark/>
          </w:tcPr>
          <w:p w:rsidR="00FB7245" w:rsidRPr="00F174DA" w:rsidRDefault="00FB7245" w:rsidP="00FB7245">
            <w:pPr>
              <w:jc w:val="center"/>
              <w:rPr>
                <w:rFonts w:ascii="Museo Sans 100" w:eastAsia="Times New Roman" w:hAnsi="Museo Sans 100"/>
                <w:bCs/>
                <w:color w:val="000000" w:themeColor="text1"/>
                <w:sz w:val="24"/>
                <w:szCs w:val="24"/>
              </w:rPr>
            </w:pPr>
            <w:r w:rsidRPr="00F174DA">
              <w:rPr>
                <w:rFonts w:ascii="Museo Sans 100" w:eastAsia="Times New Roman" w:hAnsi="Museo Sans 100"/>
                <w:bCs/>
                <w:color w:val="000000" w:themeColor="text1"/>
                <w:sz w:val="24"/>
                <w:szCs w:val="24"/>
              </w:rPr>
              <w:t>1138.15</w:t>
            </w:r>
          </w:p>
        </w:tc>
      </w:tr>
    </w:tbl>
    <w:p w:rsidR="00FB7245" w:rsidRPr="00D634A4" w:rsidRDefault="00FB7245" w:rsidP="00FB7245">
      <w:pPr>
        <w:jc w:val="center"/>
        <w:rPr>
          <w:rFonts w:ascii="Museo 500" w:hAnsi="Museo 500"/>
          <w:color w:val="000000" w:themeColor="text1"/>
          <w:sz w:val="24"/>
          <w:szCs w:val="24"/>
          <w:lang w:val="es-MX"/>
        </w:rPr>
      </w:pPr>
    </w:p>
    <w:p w:rsidR="00FB7245" w:rsidRPr="003C77F9" w:rsidRDefault="007B7529" w:rsidP="00386B07">
      <w:pPr>
        <w:numPr>
          <w:ilvl w:val="0"/>
          <w:numId w:val="56"/>
        </w:numPr>
        <w:spacing w:after="80"/>
        <w:contextualSpacing/>
        <w:rPr>
          <w:rFonts w:ascii="Museo Sans 100" w:hAnsi="Museo Sans 100"/>
          <w:color w:val="000000" w:themeColor="text1"/>
          <w:sz w:val="24"/>
          <w:szCs w:val="24"/>
          <w:lang w:val="es-MX"/>
        </w:rPr>
      </w:pPr>
      <w:r>
        <w:rPr>
          <w:rFonts w:ascii="Museo Sans 100" w:hAnsi="Museo Sans 100"/>
          <w:color w:val="000000" w:themeColor="text1"/>
          <w:sz w:val="24"/>
          <w:szCs w:val="24"/>
          <w:lang w:val="es-MX"/>
        </w:rPr>
        <w:lastRenderedPageBreak/>
        <w:t>----</w:t>
      </w:r>
      <w:r w:rsidR="00FB7245" w:rsidRPr="003C77F9">
        <w:rPr>
          <w:rFonts w:ascii="Museo Sans 100" w:hAnsi="Museo Sans 100"/>
          <w:color w:val="000000" w:themeColor="text1"/>
          <w:sz w:val="24"/>
          <w:szCs w:val="24"/>
          <w:lang w:val="es-MX"/>
        </w:rPr>
        <w:t xml:space="preserve"> SOLAR</w:t>
      </w:r>
    </w:p>
    <w:p w:rsidR="00FB7245" w:rsidRDefault="00FB7245" w:rsidP="00FB7245">
      <w:pPr>
        <w:rPr>
          <w:rFonts w:ascii="Museo 500" w:hAnsi="Museo 500"/>
          <w:color w:val="000000" w:themeColor="text1"/>
          <w:sz w:val="24"/>
          <w:szCs w:val="24"/>
          <w:lang w:val="es-MX"/>
        </w:rPr>
      </w:pPr>
    </w:p>
    <w:tbl>
      <w:tblPr>
        <w:tblW w:w="8496" w:type="dxa"/>
        <w:jc w:val="center"/>
        <w:tblCellMar>
          <w:left w:w="70" w:type="dxa"/>
          <w:right w:w="70" w:type="dxa"/>
        </w:tblCellMar>
        <w:tblLook w:val="04A0" w:firstRow="1" w:lastRow="0" w:firstColumn="1" w:lastColumn="0" w:noHBand="0" w:noVBand="1"/>
      </w:tblPr>
      <w:tblGrid>
        <w:gridCol w:w="3827"/>
        <w:gridCol w:w="1017"/>
        <w:gridCol w:w="2304"/>
        <w:gridCol w:w="1348"/>
      </w:tblGrid>
      <w:tr w:rsidR="00FB7245" w:rsidRPr="00D634A4" w:rsidTr="003C77F9">
        <w:trPr>
          <w:trHeight w:val="240"/>
          <w:jc w:val="center"/>
        </w:trPr>
        <w:tc>
          <w:tcPr>
            <w:tcW w:w="8496" w:type="dxa"/>
            <w:gridSpan w:val="4"/>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HACIENDA LOS LAGARTOS CUADRO RESUMEN GENERAL DE LOS  PROYECTOS</w:t>
            </w:r>
          </w:p>
        </w:tc>
      </w:tr>
      <w:tr w:rsidR="00FB7245" w:rsidRPr="00D634A4" w:rsidTr="003C77F9">
        <w:trPr>
          <w:trHeight w:val="240"/>
          <w:jc w:val="center"/>
        </w:trPr>
        <w:tc>
          <w:tcPr>
            <w:tcW w:w="8496" w:type="dxa"/>
            <w:gridSpan w:val="4"/>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FB7245" w:rsidRPr="00F174DA" w:rsidRDefault="00FB7245" w:rsidP="00FB7245">
            <w:pPr>
              <w:rPr>
                <w:rFonts w:ascii="Museo Sans 100" w:eastAsia="Times New Roman" w:hAnsi="Museo Sans 100"/>
                <w:b/>
                <w:bCs/>
                <w:color w:val="000000" w:themeColor="text1"/>
              </w:rPr>
            </w:pPr>
          </w:p>
        </w:tc>
      </w:tr>
      <w:tr w:rsidR="00FB7245" w:rsidRPr="00D634A4" w:rsidTr="003C77F9">
        <w:trPr>
          <w:trHeight w:val="19"/>
          <w:jc w:val="center"/>
        </w:trPr>
        <w:tc>
          <w:tcPr>
            <w:tcW w:w="849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ASENTAMIENTO COMUNITARIO (</w:t>
            </w:r>
            <w:r w:rsidR="004E0CD3">
              <w:rPr>
                <w:rFonts w:ascii="Museo Sans 100" w:eastAsia="Times New Roman" w:hAnsi="Museo Sans 100"/>
                <w:b/>
                <w:bCs/>
                <w:color w:val="000000" w:themeColor="text1"/>
              </w:rPr>
              <w:t>----</w:t>
            </w:r>
            <w:r w:rsidRPr="00F174DA">
              <w:rPr>
                <w:rFonts w:ascii="Museo Sans 100" w:eastAsia="Times New Roman" w:hAnsi="Museo Sans 100"/>
                <w:b/>
                <w:bCs/>
                <w:color w:val="000000" w:themeColor="text1"/>
              </w:rPr>
              <w:t>)</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DESCRIPCION DEL PROYECTO</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SOLARES</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AREAS (Has.)</w:t>
            </w:r>
          </w:p>
        </w:tc>
        <w:tc>
          <w:tcPr>
            <w:tcW w:w="1348"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AREAS(m2)</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EL CUJINAL UNO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1 Has 68 As 53.79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16,853.79</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EL CUJINAL DOS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27 As 71.79 Cas </w:t>
            </w:r>
          </w:p>
        </w:tc>
        <w:tc>
          <w:tcPr>
            <w:tcW w:w="1348"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2,771.79</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EL GASHOL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76 As 95.68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7,695.68</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EL OLVIDO UNO PORCION UNO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59 As 97.54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5,997.54</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EL OLVIDO UNO PORCION DOS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73 As 79.38 Cas </w:t>
            </w:r>
          </w:p>
        </w:tc>
        <w:tc>
          <w:tcPr>
            <w:tcW w:w="1348"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7,379.38</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EL OLVIDO UNO PORCION TRES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4 Has 8 As 62.13 Cas </w:t>
            </w:r>
          </w:p>
        </w:tc>
        <w:tc>
          <w:tcPr>
            <w:tcW w:w="1348"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40,862.13</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EL OLVIDO UNO PORCION CUATRO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99 As 76.05 Cas </w:t>
            </w:r>
          </w:p>
        </w:tc>
        <w:tc>
          <w:tcPr>
            <w:tcW w:w="1348"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9,976.05</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CASCO HACIENDA PORCION UNO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1 Has 74 As 92.44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17,492.44</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CASCO HACIENDA PORCION DOS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2 Has 86 As 89.78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28,689.78</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EL SALITRILLO PORCION UNO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4 Has 67 As 19.01 Cas </w:t>
            </w:r>
          </w:p>
        </w:tc>
        <w:tc>
          <w:tcPr>
            <w:tcW w:w="1348"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46,719.01</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EL SALITRILLO PORCION DOS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5 Has 89 As 87.09 Cas </w:t>
            </w:r>
          </w:p>
        </w:tc>
        <w:tc>
          <w:tcPr>
            <w:tcW w:w="1348"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58,987.09</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LA CAMANDULA PORCION CUATRO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1 Has 31 As 79.19 Cas </w:t>
            </w:r>
          </w:p>
        </w:tc>
        <w:tc>
          <w:tcPr>
            <w:tcW w:w="1348"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13,179.19</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LA CAMANDULA PORCION CINCO (2)</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14 As 66.74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1,466.74</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EL BOTADERO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35 As 43.62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3,543.62</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EL OLVIDO UNO PORCION CINCO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36 As 89.35 Cas </w:t>
            </w:r>
          </w:p>
        </w:tc>
        <w:tc>
          <w:tcPr>
            <w:tcW w:w="1348"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3,689.35</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EL HUASCALIO PORCION CUATRO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97 As 28.95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9,728.95</w:t>
            </w:r>
          </w:p>
        </w:tc>
      </w:tr>
      <w:tr w:rsidR="00FB7245" w:rsidRPr="00D634A4" w:rsidTr="003C77F9">
        <w:trPr>
          <w:trHeight w:val="19"/>
          <w:jc w:val="center"/>
        </w:trPr>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LA CAMANDULA PORCION DOS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10 Has 52 As 29.45 Cas </w:t>
            </w:r>
          </w:p>
        </w:tc>
        <w:tc>
          <w:tcPr>
            <w:tcW w:w="1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105,229.45</w:t>
            </w:r>
          </w:p>
        </w:tc>
      </w:tr>
      <w:tr w:rsidR="00FB7245" w:rsidRPr="00D634A4" w:rsidTr="003C77F9">
        <w:trPr>
          <w:trHeight w:val="19"/>
          <w:jc w:val="center"/>
        </w:trPr>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LA CAMANDULA PORCION TRES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3 Has 5 As 68.61 Cas </w:t>
            </w:r>
          </w:p>
        </w:tc>
        <w:tc>
          <w:tcPr>
            <w:tcW w:w="134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30,568.61</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LAS BRISAS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5 Has 30 As 89.89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53,089.89</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EL HUASCALIO PORCION UNO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2 Has 7 As 53.36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20,753.36</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EL HUASCALIO PORCION DOS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34 As 5.81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3,405.81</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CASCO HACIENDA PORCION TRES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33 As 21.93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3,321.93</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4E0CD3">
            <w:pPr>
              <w:rPr>
                <w:rFonts w:ascii="Museo Sans 100" w:eastAsia="Times New Roman" w:hAnsi="Museo Sans 100"/>
                <w:color w:val="000000" w:themeColor="text1"/>
              </w:rPr>
            </w:pPr>
            <w:r w:rsidRPr="00F174DA">
              <w:rPr>
                <w:rFonts w:ascii="Museo Sans 100" w:eastAsia="Times New Roman" w:hAnsi="Museo Sans 100"/>
                <w:color w:val="000000" w:themeColor="text1"/>
              </w:rPr>
              <w:t>CASCO HACIENDA PORCION CUATRO (</w:t>
            </w:r>
            <w:r w:rsidR="004E0CD3">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69 As 84.01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6,984.01</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t>EL INGENIO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3 Has 10 As 39.87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31,039.87</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t>CONTRERAS Y EL ESTABLO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3 Has 59 As 4.65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35,904.65</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t>LOS ANGELES PORCION TRES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16 As 18.21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1,618.21</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t>LOS ANGELES PORCION CUATRO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13 As 43.71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1,343.71</w:t>
            </w:r>
          </w:p>
        </w:tc>
      </w:tr>
      <w:tr w:rsidR="00FB7245" w:rsidRPr="00D634A4" w:rsidTr="003C77F9">
        <w:trPr>
          <w:trHeight w:val="19"/>
          <w:jc w:val="center"/>
        </w:trPr>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t>EL ONCE DOS PORCION UNO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37 As 63.17 Cas </w:t>
            </w:r>
          </w:p>
        </w:tc>
        <w:tc>
          <w:tcPr>
            <w:tcW w:w="134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3,763.17</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t>EL ONCE DOS PORCION DOS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69 As 63.38 Cas </w:t>
            </w:r>
          </w:p>
        </w:tc>
        <w:tc>
          <w:tcPr>
            <w:tcW w:w="1348"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6,963.38</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t>LA CAMANDULA PORCION SEIS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8 As 56.57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856.57</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t>LOS ANGELES PORCION UNO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4 Has 4 As 34.12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40,434.12</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t>LOS ANGELES PORCION DOS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1 Has 17 As 86.23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11,786.23</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t>AGUA SHUCA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85 As 64.06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8,564.06</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t>LA JOYA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47 As 98.66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4,798.66</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t>LA CAMANDULA PORCION OCHO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17 As 9.38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1,709.38</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t>LA CAMANDULA PORCION NUEVE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11 As 15.19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1,115.19</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t>EL ONCE UNO PORCION DOS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4 Has 90 As 73.41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49,073.41</w:t>
            </w:r>
          </w:p>
        </w:tc>
      </w:tr>
      <w:tr w:rsidR="00FB7245" w:rsidRPr="00D634A4" w:rsidTr="003C77F9">
        <w:trPr>
          <w:trHeight w:val="19"/>
          <w:jc w:val="center"/>
        </w:trPr>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t>LA CAMANDULA PORCION SIETE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84 As 93.33 Cas </w:t>
            </w:r>
          </w:p>
        </w:tc>
        <w:tc>
          <w:tcPr>
            <w:tcW w:w="1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8,493.33</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t>NUEVA ESPERANZA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1 Has 97 As 78.7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19,778.70</w:t>
            </w:r>
          </w:p>
        </w:tc>
      </w:tr>
      <w:tr w:rsidR="00FB7245" w:rsidRPr="00D634A4" w:rsidTr="00627153">
        <w:trPr>
          <w:trHeight w:val="19"/>
          <w:jc w:val="center"/>
        </w:trPr>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CASA BLANCA (63)</w:t>
            </w:r>
          </w:p>
        </w:tc>
        <w:tc>
          <w:tcPr>
            <w:tcW w:w="10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4 Has 60 As 44.2 Cas </w:t>
            </w:r>
          </w:p>
        </w:tc>
        <w:tc>
          <w:tcPr>
            <w:tcW w:w="1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46,044.20</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lastRenderedPageBreak/>
              <w:t>EL HUASCALIO PORCION TRES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3 As 37.14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337.14</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327766">
            <w:pPr>
              <w:rPr>
                <w:rFonts w:ascii="Museo Sans 100" w:eastAsia="Times New Roman" w:hAnsi="Museo Sans 100"/>
                <w:color w:val="000000" w:themeColor="text1"/>
              </w:rPr>
            </w:pPr>
            <w:r w:rsidRPr="00F174DA">
              <w:rPr>
                <w:rFonts w:ascii="Museo Sans 100" w:eastAsia="Times New Roman" w:hAnsi="Museo Sans 100"/>
                <w:color w:val="000000" w:themeColor="text1"/>
              </w:rPr>
              <w:t>EL ONCE UNO PORCION UNO (</w:t>
            </w:r>
            <w:r w:rsidR="00327766">
              <w:rPr>
                <w:rFonts w:ascii="Museo Sans 100" w:eastAsia="Times New Roman" w:hAnsi="Museo Sans 100"/>
                <w:color w:val="000000" w:themeColor="text1"/>
              </w:rPr>
              <w:t>---</w:t>
            </w:r>
            <w:r w:rsidRPr="00F174DA">
              <w:rPr>
                <w:rFonts w:ascii="Museo Sans 100" w:eastAsia="Times New Roman" w:hAnsi="Museo Sans 100"/>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color w:val="000000" w:themeColor="text1"/>
              </w:rPr>
            </w:pPr>
            <w:r>
              <w:rPr>
                <w:rFonts w:ascii="Museo Sans 100" w:eastAsia="Times New Roman" w:hAnsi="Museo Sans 100"/>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11 As 38.15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1,138.15</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F174DA" w:rsidRDefault="00FB7245" w:rsidP="00327766">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SUBTOTAL (</w:t>
            </w:r>
            <w:r w:rsidR="00327766">
              <w:rPr>
                <w:rFonts w:ascii="Museo Sans 100" w:eastAsia="Times New Roman" w:hAnsi="Museo Sans 100"/>
                <w:b/>
                <w:bCs/>
                <w:color w:val="000000" w:themeColor="text1"/>
              </w:rPr>
              <w:t>----</w:t>
            </w:r>
            <w:r w:rsidRPr="00F174DA">
              <w:rPr>
                <w:rFonts w:ascii="Museo Sans 100" w:eastAsia="Times New Roman" w:hAnsi="Museo Sans 100"/>
                <w:b/>
                <w:bCs/>
                <w:color w:val="000000" w:themeColor="text1"/>
              </w:rPr>
              <w:t>)</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327766" w:rsidP="00FB7245">
            <w:pPr>
              <w:jc w:val="center"/>
              <w:rPr>
                <w:rFonts w:ascii="Museo Sans 100" w:eastAsia="Times New Roman" w:hAnsi="Museo Sans 100"/>
                <w:b/>
                <w:bCs/>
                <w:color w:val="000000" w:themeColor="text1"/>
              </w:rPr>
            </w:pPr>
            <w:r>
              <w:rPr>
                <w:rFonts w:ascii="Museo Sans 100" w:eastAsia="Times New Roman" w:hAnsi="Museo Sans 100"/>
                <w:b/>
                <w:bCs/>
                <w:color w:val="000000" w:themeColor="text1"/>
              </w:rPr>
              <w:t>----</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 xml:space="preserve">77 Has 31 As 47.72 Cas </w:t>
            </w:r>
          </w:p>
        </w:tc>
        <w:tc>
          <w:tcPr>
            <w:tcW w:w="1348"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773,147.72</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AREAS COMPLEMENTARIAS</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w:t>
            </w:r>
          </w:p>
        </w:tc>
        <w:tc>
          <w:tcPr>
            <w:tcW w:w="1348"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CANALETAS (6)</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6</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8 As 38.81 Cas </w:t>
            </w:r>
          </w:p>
        </w:tc>
        <w:tc>
          <w:tcPr>
            <w:tcW w:w="1348"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838.81</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CANCHAS (9)</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9</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4 Has 52 As 35.67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45235.67</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TANQUE (4)</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4</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3 As 64.12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364.12</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SANITARIOS (1)</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1 As 39.2 Cas </w:t>
            </w:r>
          </w:p>
        </w:tc>
        <w:tc>
          <w:tcPr>
            <w:tcW w:w="1348"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139.20</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CASA COMUNAL (1)</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4 As 86.13 Cas </w:t>
            </w:r>
          </w:p>
        </w:tc>
        <w:tc>
          <w:tcPr>
            <w:tcW w:w="1348"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486.13</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IGLESIAS(12)</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12</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58 As 20.58 Cas </w:t>
            </w:r>
          </w:p>
        </w:tc>
        <w:tc>
          <w:tcPr>
            <w:tcW w:w="1348" w:type="dxa"/>
            <w:tcBorders>
              <w:top w:val="nil"/>
              <w:left w:val="nil"/>
              <w:bottom w:val="single" w:sz="4" w:space="0" w:color="auto"/>
              <w:right w:val="single" w:sz="4" w:space="0" w:color="auto"/>
            </w:tcBorders>
            <w:shd w:val="clear" w:color="auto" w:fill="FFFFFF" w:themeFill="background1"/>
            <w:noWrap/>
            <w:vAlign w:val="bottom"/>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5820.58</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COOPERATIVA(13)</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13</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85 As 24.88 Cas </w:t>
            </w:r>
          </w:p>
        </w:tc>
        <w:tc>
          <w:tcPr>
            <w:tcW w:w="1348" w:type="dxa"/>
            <w:tcBorders>
              <w:top w:val="nil"/>
              <w:left w:val="nil"/>
              <w:bottom w:val="single" w:sz="4" w:space="0" w:color="auto"/>
              <w:right w:val="single" w:sz="4" w:space="0" w:color="auto"/>
            </w:tcBorders>
            <w:shd w:val="clear" w:color="auto" w:fill="FFFFFF" w:themeFill="background1"/>
            <w:noWrap/>
            <w:vAlign w:val="bottom"/>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8524.88</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ZONAS VERDES (6)</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6</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45 As 54.2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4554.2</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AREAS VERDES(2)</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2</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18 As 44.06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1844.06</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ZONAS DE PROTECCION(21)</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21</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41 As 5.86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4105.86</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JUEGOS(1)</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8 As 18.92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818.92</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DESAGUE(1)</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1 As 81.65 Cas </w:t>
            </w:r>
          </w:p>
        </w:tc>
        <w:tc>
          <w:tcPr>
            <w:tcW w:w="1348" w:type="dxa"/>
            <w:tcBorders>
              <w:top w:val="nil"/>
              <w:left w:val="nil"/>
              <w:bottom w:val="single" w:sz="4" w:space="0" w:color="auto"/>
              <w:right w:val="single" w:sz="4" w:space="0" w:color="auto"/>
            </w:tcBorders>
            <w:shd w:val="clear" w:color="auto" w:fill="FFFFFF" w:themeFill="background1"/>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181.65</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QUEBRADAS</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 --</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0 Has 74 As 18.64 Cas </w:t>
            </w:r>
          </w:p>
        </w:tc>
        <w:tc>
          <w:tcPr>
            <w:tcW w:w="1348" w:type="dxa"/>
            <w:tcBorders>
              <w:top w:val="nil"/>
              <w:left w:val="nil"/>
              <w:bottom w:val="single" w:sz="4" w:space="0" w:color="auto"/>
              <w:right w:val="single" w:sz="4" w:space="0" w:color="auto"/>
            </w:tcBorders>
            <w:shd w:val="clear" w:color="auto" w:fill="FFFFFF" w:themeFill="background1"/>
            <w:noWrap/>
            <w:vAlign w:val="bottom"/>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7418.64</w:t>
            </w:r>
          </w:p>
        </w:tc>
      </w:tr>
      <w:tr w:rsidR="00FB7245" w:rsidRPr="00D634A4" w:rsidTr="003C77F9">
        <w:trPr>
          <w:trHeight w:val="19"/>
          <w:jc w:val="center"/>
        </w:trPr>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F174DA" w:rsidRDefault="00FB7245" w:rsidP="00FB7245">
            <w:pPr>
              <w:rPr>
                <w:rFonts w:ascii="Museo Sans 100" w:eastAsia="Times New Roman" w:hAnsi="Museo Sans 100"/>
                <w:color w:val="000000" w:themeColor="text1"/>
              </w:rPr>
            </w:pPr>
            <w:r w:rsidRPr="00F174DA">
              <w:rPr>
                <w:rFonts w:ascii="Museo Sans 100" w:eastAsia="Times New Roman" w:hAnsi="Museo Sans 100"/>
                <w:color w:val="000000" w:themeColor="text1"/>
              </w:rPr>
              <w:t>CALLES</w:t>
            </w:r>
          </w:p>
        </w:tc>
        <w:tc>
          <w:tcPr>
            <w:tcW w:w="10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 --</w:t>
            </w:r>
          </w:p>
        </w:tc>
        <w:tc>
          <w:tcPr>
            <w:tcW w:w="23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 xml:space="preserve">9 Has 6 As 70.67 Cas </w:t>
            </w:r>
          </w:p>
        </w:tc>
        <w:tc>
          <w:tcPr>
            <w:tcW w:w="134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color w:val="000000" w:themeColor="text1"/>
              </w:rPr>
            </w:pPr>
            <w:r w:rsidRPr="00F174DA">
              <w:rPr>
                <w:rFonts w:ascii="Museo Sans 100" w:eastAsia="Times New Roman" w:hAnsi="Museo Sans 100"/>
                <w:color w:val="000000" w:themeColor="text1"/>
              </w:rPr>
              <w:t>90670.67</w:t>
            </w:r>
          </w:p>
        </w:tc>
      </w:tr>
      <w:tr w:rsidR="00FB7245" w:rsidRPr="00D634A4" w:rsidTr="003C77F9">
        <w:trPr>
          <w:trHeight w:val="19"/>
          <w:jc w:val="center"/>
        </w:trPr>
        <w:tc>
          <w:tcPr>
            <w:tcW w:w="38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 xml:space="preserve">SUBTOTAL </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77</w:t>
            </w:r>
          </w:p>
        </w:tc>
        <w:tc>
          <w:tcPr>
            <w:tcW w:w="2304"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 xml:space="preserve">17 Has 10 As 3.39 Cas </w:t>
            </w:r>
          </w:p>
        </w:tc>
        <w:tc>
          <w:tcPr>
            <w:tcW w:w="1348" w:type="dxa"/>
            <w:tcBorders>
              <w:top w:val="nil"/>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171,003.39</w:t>
            </w:r>
          </w:p>
        </w:tc>
      </w:tr>
      <w:tr w:rsidR="00FB7245" w:rsidRPr="00D634A4" w:rsidTr="003C77F9">
        <w:trPr>
          <w:trHeight w:val="19"/>
          <w:jc w:val="center"/>
        </w:trPr>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TOTAL DEL PROYECTO</w:t>
            </w:r>
          </w:p>
        </w:tc>
        <w:tc>
          <w:tcPr>
            <w:tcW w:w="10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1452</w:t>
            </w:r>
          </w:p>
        </w:tc>
        <w:tc>
          <w:tcPr>
            <w:tcW w:w="23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 xml:space="preserve">94 Has 41 As 51.11 Cas </w:t>
            </w:r>
          </w:p>
        </w:tc>
        <w:tc>
          <w:tcPr>
            <w:tcW w:w="134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F174DA" w:rsidRDefault="00FB7245" w:rsidP="00FB7245">
            <w:pPr>
              <w:jc w:val="center"/>
              <w:rPr>
                <w:rFonts w:ascii="Museo Sans 100" w:eastAsia="Times New Roman" w:hAnsi="Museo Sans 100"/>
                <w:b/>
                <w:bCs/>
                <w:color w:val="000000" w:themeColor="text1"/>
              </w:rPr>
            </w:pPr>
            <w:r w:rsidRPr="00F174DA">
              <w:rPr>
                <w:rFonts w:ascii="Museo Sans 100" w:eastAsia="Times New Roman" w:hAnsi="Museo Sans 100"/>
                <w:b/>
                <w:bCs/>
                <w:color w:val="000000" w:themeColor="text1"/>
              </w:rPr>
              <w:t>944,151.11</w:t>
            </w:r>
          </w:p>
        </w:tc>
      </w:tr>
    </w:tbl>
    <w:p w:rsidR="00FB7245" w:rsidRPr="00D634A4" w:rsidRDefault="00FB7245" w:rsidP="00FB7245">
      <w:pPr>
        <w:spacing w:line="360" w:lineRule="auto"/>
        <w:rPr>
          <w:rFonts w:ascii="Museo 500" w:eastAsia="MS Mincho" w:hAnsi="Museo 500" w:cs="Arial"/>
          <w:color w:val="000000" w:themeColor="text1"/>
          <w:sz w:val="24"/>
          <w:szCs w:val="24"/>
        </w:rPr>
      </w:pPr>
    </w:p>
    <w:p w:rsidR="00FB7245" w:rsidRPr="00D634A4" w:rsidRDefault="00FB7245" w:rsidP="00F174DA">
      <w:pPr>
        <w:spacing w:line="360" w:lineRule="auto"/>
        <w:ind w:firstLine="1134"/>
        <w:jc w:val="both"/>
        <w:rPr>
          <w:rFonts w:ascii="Museo 500" w:eastAsia="MS Mincho" w:hAnsi="Museo 500" w:cs="Arial"/>
          <w:b/>
          <w:color w:val="000000" w:themeColor="text1"/>
          <w:sz w:val="24"/>
          <w:szCs w:val="24"/>
        </w:rPr>
      </w:pPr>
      <w:r w:rsidRPr="00D634A4">
        <w:rPr>
          <w:rFonts w:ascii="Museo 500" w:eastAsia="MS Mincho" w:hAnsi="Museo 500" w:cs="Arial"/>
          <w:b/>
          <w:color w:val="000000" w:themeColor="text1"/>
          <w:sz w:val="24"/>
          <w:szCs w:val="24"/>
        </w:rPr>
        <w:t>RESUMEN TOTAL DEL PROYECTO</w:t>
      </w:r>
    </w:p>
    <w:p w:rsidR="00FB7245" w:rsidRPr="00F174DA" w:rsidRDefault="00327766" w:rsidP="00386B07">
      <w:pPr>
        <w:numPr>
          <w:ilvl w:val="0"/>
          <w:numId w:val="20"/>
        </w:numPr>
        <w:ind w:firstLine="414"/>
        <w:contextualSpacing/>
        <w:jc w:val="both"/>
        <w:rPr>
          <w:rFonts w:ascii="Museo Sans 100" w:eastAsia="MS Mincho" w:hAnsi="Museo Sans 100" w:cs="Arial"/>
          <w:color w:val="000000" w:themeColor="text1"/>
          <w:sz w:val="24"/>
          <w:szCs w:val="24"/>
        </w:rPr>
      </w:pPr>
      <w:r>
        <w:rPr>
          <w:rFonts w:ascii="Museo Sans 100" w:eastAsia="MS Mincho" w:hAnsi="Museo Sans 100" w:cs="Arial"/>
          <w:color w:val="000000" w:themeColor="text1"/>
          <w:sz w:val="24"/>
          <w:szCs w:val="24"/>
        </w:rPr>
        <w:t>----</w:t>
      </w:r>
      <w:r w:rsidR="00FB7245" w:rsidRPr="00F174DA">
        <w:rPr>
          <w:rFonts w:ascii="Museo Sans 100" w:eastAsia="MS Mincho" w:hAnsi="Museo Sans 100" w:cs="Arial"/>
          <w:color w:val="000000" w:themeColor="text1"/>
          <w:sz w:val="24"/>
          <w:szCs w:val="24"/>
        </w:rPr>
        <w:t xml:space="preserve"> Solares.</w:t>
      </w:r>
    </w:p>
    <w:p w:rsidR="00FB7245" w:rsidRPr="00F174DA" w:rsidRDefault="00FB7245" w:rsidP="00386B07">
      <w:pPr>
        <w:numPr>
          <w:ilvl w:val="0"/>
          <w:numId w:val="20"/>
        </w:numPr>
        <w:ind w:firstLine="414"/>
        <w:contextualSpacing/>
        <w:jc w:val="both"/>
        <w:rPr>
          <w:rFonts w:ascii="Museo Sans 100" w:eastAsia="MS Mincho" w:hAnsi="Museo Sans 100" w:cs="Arial"/>
          <w:color w:val="000000" w:themeColor="text1"/>
          <w:sz w:val="24"/>
          <w:szCs w:val="24"/>
        </w:rPr>
      </w:pPr>
      <w:r w:rsidRPr="00F174DA">
        <w:rPr>
          <w:rFonts w:ascii="Museo Sans 100" w:eastAsia="MS Mincho" w:hAnsi="Museo Sans 100" w:cs="Arial"/>
          <w:color w:val="000000" w:themeColor="text1"/>
          <w:sz w:val="24"/>
          <w:szCs w:val="24"/>
        </w:rPr>
        <w:t>6 Canaletas.</w:t>
      </w:r>
    </w:p>
    <w:p w:rsidR="00FB7245" w:rsidRPr="00F174DA" w:rsidRDefault="00FB7245" w:rsidP="00386B07">
      <w:pPr>
        <w:numPr>
          <w:ilvl w:val="0"/>
          <w:numId w:val="20"/>
        </w:numPr>
        <w:ind w:firstLine="414"/>
        <w:contextualSpacing/>
        <w:jc w:val="both"/>
        <w:rPr>
          <w:rFonts w:ascii="Museo Sans 100" w:eastAsia="MS Mincho" w:hAnsi="Museo Sans 100" w:cs="Arial"/>
          <w:color w:val="000000" w:themeColor="text1"/>
          <w:sz w:val="24"/>
          <w:szCs w:val="24"/>
        </w:rPr>
      </w:pPr>
      <w:r w:rsidRPr="00F174DA">
        <w:rPr>
          <w:rFonts w:ascii="Museo Sans 100" w:eastAsia="MS Mincho" w:hAnsi="Museo Sans 100" w:cs="Arial"/>
          <w:color w:val="000000" w:themeColor="text1"/>
          <w:sz w:val="24"/>
          <w:szCs w:val="24"/>
        </w:rPr>
        <w:t>9 Canchas.</w:t>
      </w:r>
    </w:p>
    <w:p w:rsidR="00FB7245" w:rsidRPr="00F174DA" w:rsidRDefault="00FB7245" w:rsidP="00386B07">
      <w:pPr>
        <w:numPr>
          <w:ilvl w:val="0"/>
          <w:numId w:val="20"/>
        </w:numPr>
        <w:ind w:firstLine="414"/>
        <w:contextualSpacing/>
        <w:jc w:val="both"/>
        <w:rPr>
          <w:rFonts w:ascii="Museo Sans 100" w:eastAsia="MS Mincho" w:hAnsi="Museo Sans 100" w:cs="Arial"/>
          <w:color w:val="000000" w:themeColor="text1"/>
          <w:sz w:val="24"/>
          <w:szCs w:val="24"/>
        </w:rPr>
      </w:pPr>
      <w:r w:rsidRPr="00F174DA">
        <w:rPr>
          <w:rFonts w:ascii="Museo Sans 100" w:eastAsia="MS Mincho" w:hAnsi="Museo Sans 100" w:cs="Arial"/>
          <w:color w:val="000000" w:themeColor="text1"/>
          <w:sz w:val="24"/>
          <w:szCs w:val="24"/>
        </w:rPr>
        <w:t>4 Tanques.</w:t>
      </w:r>
    </w:p>
    <w:p w:rsidR="00FB7245" w:rsidRPr="00F174DA" w:rsidRDefault="00FB7245" w:rsidP="00386B07">
      <w:pPr>
        <w:numPr>
          <w:ilvl w:val="0"/>
          <w:numId w:val="20"/>
        </w:numPr>
        <w:ind w:firstLine="414"/>
        <w:contextualSpacing/>
        <w:jc w:val="both"/>
        <w:rPr>
          <w:rFonts w:ascii="Museo Sans 100" w:eastAsia="MS Mincho" w:hAnsi="Museo Sans 100" w:cs="Arial"/>
          <w:color w:val="000000" w:themeColor="text1"/>
          <w:sz w:val="24"/>
          <w:szCs w:val="24"/>
        </w:rPr>
      </w:pPr>
      <w:r w:rsidRPr="00F174DA">
        <w:rPr>
          <w:rFonts w:ascii="Museo Sans 100" w:eastAsia="MS Mincho" w:hAnsi="Museo Sans 100" w:cs="Arial"/>
          <w:color w:val="000000" w:themeColor="text1"/>
          <w:sz w:val="24"/>
          <w:szCs w:val="24"/>
        </w:rPr>
        <w:t>1 Sanitario.</w:t>
      </w:r>
    </w:p>
    <w:p w:rsidR="00FB7245" w:rsidRPr="00F174DA" w:rsidRDefault="00FB7245" w:rsidP="00386B07">
      <w:pPr>
        <w:numPr>
          <w:ilvl w:val="0"/>
          <w:numId w:val="20"/>
        </w:numPr>
        <w:ind w:firstLine="414"/>
        <w:contextualSpacing/>
        <w:jc w:val="both"/>
        <w:rPr>
          <w:rFonts w:ascii="Museo Sans 100" w:eastAsia="MS Mincho" w:hAnsi="Museo Sans 100" w:cs="Arial"/>
          <w:color w:val="000000" w:themeColor="text1"/>
          <w:sz w:val="24"/>
          <w:szCs w:val="24"/>
        </w:rPr>
      </w:pPr>
      <w:r w:rsidRPr="00F174DA">
        <w:rPr>
          <w:rFonts w:ascii="Museo Sans 100" w:eastAsia="MS Mincho" w:hAnsi="Museo Sans 100" w:cs="Arial"/>
          <w:color w:val="000000" w:themeColor="text1"/>
          <w:sz w:val="24"/>
          <w:szCs w:val="24"/>
        </w:rPr>
        <w:t>1 Casa Comunal.</w:t>
      </w:r>
    </w:p>
    <w:p w:rsidR="00FB7245" w:rsidRPr="00F174DA" w:rsidRDefault="00FB7245" w:rsidP="00386B07">
      <w:pPr>
        <w:numPr>
          <w:ilvl w:val="0"/>
          <w:numId w:val="20"/>
        </w:numPr>
        <w:ind w:firstLine="414"/>
        <w:contextualSpacing/>
        <w:jc w:val="both"/>
        <w:rPr>
          <w:rFonts w:ascii="Museo Sans 100" w:eastAsia="MS Mincho" w:hAnsi="Museo Sans 100" w:cs="Arial"/>
          <w:color w:val="000000" w:themeColor="text1"/>
          <w:sz w:val="24"/>
          <w:szCs w:val="24"/>
        </w:rPr>
      </w:pPr>
      <w:r w:rsidRPr="00F174DA">
        <w:rPr>
          <w:rFonts w:ascii="Museo Sans 100" w:eastAsia="MS Mincho" w:hAnsi="Museo Sans 100" w:cs="Arial"/>
          <w:color w:val="000000" w:themeColor="text1"/>
          <w:sz w:val="24"/>
          <w:szCs w:val="24"/>
        </w:rPr>
        <w:t>12 Iglesias.</w:t>
      </w:r>
    </w:p>
    <w:p w:rsidR="00FB7245" w:rsidRPr="00F174DA" w:rsidRDefault="00FB7245" w:rsidP="00386B07">
      <w:pPr>
        <w:numPr>
          <w:ilvl w:val="0"/>
          <w:numId w:val="20"/>
        </w:numPr>
        <w:ind w:firstLine="414"/>
        <w:contextualSpacing/>
        <w:jc w:val="both"/>
        <w:rPr>
          <w:rFonts w:ascii="Museo Sans 100" w:eastAsia="MS Mincho" w:hAnsi="Museo Sans 100" w:cs="Arial"/>
          <w:color w:val="000000" w:themeColor="text1"/>
          <w:sz w:val="24"/>
          <w:szCs w:val="24"/>
        </w:rPr>
      </w:pPr>
      <w:r w:rsidRPr="00F174DA">
        <w:rPr>
          <w:rFonts w:ascii="Museo Sans 100" w:eastAsia="MS Mincho" w:hAnsi="Museo Sans 100" w:cs="Arial"/>
          <w:color w:val="000000" w:themeColor="text1"/>
          <w:sz w:val="24"/>
          <w:szCs w:val="24"/>
        </w:rPr>
        <w:t>13 Cooperativas.</w:t>
      </w:r>
    </w:p>
    <w:p w:rsidR="00FB7245" w:rsidRPr="00F174DA" w:rsidRDefault="00FB7245" w:rsidP="00386B07">
      <w:pPr>
        <w:numPr>
          <w:ilvl w:val="0"/>
          <w:numId w:val="20"/>
        </w:numPr>
        <w:ind w:firstLine="414"/>
        <w:contextualSpacing/>
        <w:jc w:val="both"/>
        <w:rPr>
          <w:rFonts w:ascii="Museo Sans 100" w:eastAsia="MS Mincho" w:hAnsi="Museo Sans 100" w:cs="Arial"/>
          <w:color w:val="000000" w:themeColor="text1"/>
          <w:sz w:val="24"/>
          <w:szCs w:val="24"/>
        </w:rPr>
      </w:pPr>
      <w:r w:rsidRPr="00F174DA">
        <w:rPr>
          <w:rFonts w:ascii="Museo Sans 100" w:eastAsia="MS Mincho" w:hAnsi="Museo Sans 100" w:cs="Arial"/>
          <w:color w:val="000000" w:themeColor="text1"/>
          <w:sz w:val="24"/>
          <w:szCs w:val="24"/>
        </w:rPr>
        <w:t>6 Zonas Verdes.</w:t>
      </w:r>
    </w:p>
    <w:p w:rsidR="00FB7245" w:rsidRPr="00F174DA" w:rsidRDefault="00FB7245" w:rsidP="00386B07">
      <w:pPr>
        <w:numPr>
          <w:ilvl w:val="0"/>
          <w:numId w:val="20"/>
        </w:numPr>
        <w:ind w:firstLine="414"/>
        <w:contextualSpacing/>
        <w:jc w:val="both"/>
        <w:rPr>
          <w:rFonts w:ascii="Museo Sans 100" w:eastAsia="MS Mincho" w:hAnsi="Museo Sans 100" w:cs="Arial"/>
          <w:color w:val="000000" w:themeColor="text1"/>
          <w:sz w:val="24"/>
          <w:szCs w:val="24"/>
        </w:rPr>
      </w:pPr>
      <w:r w:rsidRPr="00F174DA">
        <w:rPr>
          <w:rFonts w:ascii="Museo Sans 100" w:eastAsia="MS Mincho" w:hAnsi="Museo Sans 100" w:cs="Arial"/>
          <w:color w:val="000000" w:themeColor="text1"/>
          <w:sz w:val="24"/>
          <w:szCs w:val="24"/>
        </w:rPr>
        <w:t>2 Áreas Verdes.</w:t>
      </w:r>
    </w:p>
    <w:p w:rsidR="00FB7245" w:rsidRPr="00F174DA" w:rsidRDefault="00FB7245" w:rsidP="00386B07">
      <w:pPr>
        <w:numPr>
          <w:ilvl w:val="0"/>
          <w:numId w:val="20"/>
        </w:numPr>
        <w:ind w:firstLine="414"/>
        <w:contextualSpacing/>
        <w:jc w:val="both"/>
        <w:rPr>
          <w:rFonts w:ascii="Museo Sans 100" w:eastAsia="MS Mincho" w:hAnsi="Museo Sans 100" w:cs="Arial"/>
          <w:color w:val="000000" w:themeColor="text1"/>
          <w:sz w:val="24"/>
          <w:szCs w:val="24"/>
        </w:rPr>
      </w:pPr>
      <w:r w:rsidRPr="00F174DA">
        <w:rPr>
          <w:rFonts w:ascii="Museo Sans 100" w:eastAsia="MS Mincho" w:hAnsi="Museo Sans 100" w:cs="Arial"/>
          <w:color w:val="000000" w:themeColor="text1"/>
          <w:sz w:val="24"/>
          <w:szCs w:val="24"/>
        </w:rPr>
        <w:t>21 Zonas de Protección.</w:t>
      </w:r>
    </w:p>
    <w:p w:rsidR="00FB7245" w:rsidRPr="00F174DA" w:rsidRDefault="00FB7245" w:rsidP="00386B07">
      <w:pPr>
        <w:numPr>
          <w:ilvl w:val="0"/>
          <w:numId w:val="20"/>
        </w:numPr>
        <w:ind w:firstLine="414"/>
        <w:contextualSpacing/>
        <w:jc w:val="both"/>
        <w:rPr>
          <w:rFonts w:ascii="Museo Sans 100" w:eastAsia="MS Mincho" w:hAnsi="Museo Sans 100" w:cs="Arial"/>
          <w:color w:val="000000" w:themeColor="text1"/>
          <w:sz w:val="24"/>
          <w:szCs w:val="24"/>
        </w:rPr>
      </w:pPr>
      <w:r w:rsidRPr="00F174DA">
        <w:rPr>
          <w:rFonts w:ascii="Museo Sans 100" w:eastAsia="MS Mincho" w:hAnsi="Museo Sans 100" w:cs="Arial"/>
          <w:color w:val="000000" w:themeColor="text1"/>
          <w:sz w:val="24"/>
          <w:szCs w:val="24"/>
        </w:rPr>
        <w:t>1 Juego.</w:t>
      </w:r>
    </w:p>
    <w:p w:rsidR="00FB7245" w:rsidRPr="00F174DA" w:rsidRDefault="00FB7245" w:rsidP="00386B07">
      <w:pPr>
        <w:numPr>
          <w:ilvl w:val="0"/>
          <w:numId w:val="20"/>
        </w:numPr>
        <w:ind w:firstLine="414"/>
        <w:contextualSpacing/>
        <w:jc w:val="both"/>
        <w:rPr>
          <w:rFonts w:ascii="Museo Sans 100" w:eastAsia="MS Mincho" w:hAnsi="Museo Sans 100" w:cs="Arial"/>
          <w:color w:val="000000" w:themeColor="text1"/>
          <w:sz w:val="24"/>
          <w:szCs w:val="24"/>
        </w:rPr>
      </w:pPr>
      <w:r w:rsidRPr="00F174DA">
        <w:rPr>
          <w:rFonts w:ascii="Museo Sans 100" w:eastAsia="MS Mincho" w:hAnsi="Museo Sans 100" w:cs="Arial"/>
          <w:color w:val="000000" w:themeColor="text1"/>
          <w:sz w:val="24"/>
          <w:szCs w:val="24"/>
        </w:rPr>
        <w:t>1 Desagüe</w:t>
      </w:r>
    </w:p>
    <w:p w:rsidR="00FB7245" w:rsidRPr="00F174DA" w:rsidRDefault="00FB7245" w:rsidP="00386B07">
      <w:pPr>
        <w:numPr>
          <w:ilvl w:val="0"/>
          <w:numId w:val="20"/>
        </w:numPr>
        <w:ind w:firstLine="414"/>
        <w:contextualSpacing/>
        <w:jc w:val="both"/>
        <w:rPr>
          <w:rFonts w:ascii="Museo Sans 100" w:eastAsia="MS Mincho" w:hAnsi="Museo Sans 100" w:cs="Arial"/>
          <w:color w:val="000000" w:themeColor="text1"/>
          <w:sz w:val="24"/>
          <w:szCs w:val="24"/>
        </w:rPr>
      </w:pPr>
      <w:r w:rsidRPr="00F174DA">
        <w:rPr>
          <w:rFonts w:ascii="Museo Sans 100" w:eastAsia="MS Mincho" w:hAnsi="Museo Sans 100" w:cs="Arial"/>
          <w:color w:val="000000" w:themeColor="text1"/>
          <w:sz w:val="24"/>
          <w:szCs w:val="24"/>
        </w:rPr>
        <w:t>Quebradas.</w:t>
      </w:r>
    </w:p>
    <w:p w:rsidR="00FB7245" w:rsidRPr="00F174DA" w:rsidRDefault="00FB7245" w:rsidP="00386B07">
      <w:pPr>
        <w:numPr>
          <w:ilvl w:val="0"/>
          <w:numId w:val="20"/>
        </w:numPr>
        <w:ind w:firstLine="414"/>
        <w:contextualSpacing/>
        <w:jc w:val="both"/>
        <w:rPr>
          <w:rFonts w:ascii="Museo Sans 100" w:eastAsia="MS Mincho" w:hAnsi="Museo Sans 100" w:cs="Arial"/>
          <w:color w:val="000000" w:themeColor="text1"/>
          <w:sz w:val="24"/>
          <w:szCs w:val="24"/>
        </w:rPr>
      </w:pPr>
      <w:r w:rsidRPr="00F174DA">
        <w:rPr>
          <w:rFonts w:ascii="Museo Sans 100" w:eastAsia="MS Mincho" w:hAnsi="Museo Sans 100" w:cs="Arial"/>
          <w:color w:val="000000" w:themeColor="text1"/>
          <w:sz w:val="24"/>
          <w:szCs w:val="24"/>
        </w:rPr>
        <w:t>Calles</w:t>
      </w:r>
    </w:p>
    <w:p w:rsidR="00FB7245" w:rsidRDefault="00FB7245" w:rsidP="00F174DA">
      <w:pPr>
        <w:tabs>
          <w:tab w:val="left" w:pos="7671"/>
        </w:tabs>
        <w:jc w:val="both"/>
        <w:rPr>
          <w:rFonts w:ascii="Museo Sans 100" w:eastAsia="Times New Roman" w:hAnsi="Museo Sans 100"/>
          <w:sz w:val="24"/>
          <w:szCs w:val="24"/>
          <w:lang w:val="es-ES" w:eastAsia="es-ES"/>
        </w:rPr>
      </w:pPr>
    </w:p>
    <w:p w:rsidR="00FB7245" w:rsidRPr="00F174DA" w:rsidRDefault="00FB7245" w:rsidP="00386B07">
      <w:pPr>
        <w:pStyle w:val="Prrafodelista"/>
        <w:numPr>
          <w:ilvl w:val="0"/>
          <w:numId w:val="19"/>
        </w:numPr>
        <w:tabs>
          <w:tab w:val="left" w:pos="7671"/>
        </w:tabs>
        <w:ind w:left="1134" w:hanging="708"/>
        <w:contextualSpacing/>
        <w:jc w:val="both"/>
        <w:rPr>
          <w:rFonts w:ascii="Museo Sans 100" w:eastAsia="Times New Roman" w:hAnsi="Museo Sans 100"/>
          <w:sz w:val="24"/>
          <w:szCs w:val="24"/>
          <w:lang w:val="es-ES" w:eastAsia="es-ES"/>
        </w:rPr>
      </w:pPr>
      <w:r w:rsidRPr="00F174DA">
        <w:rPr>
          <w:rFonts w:ascii="Museo Sans 100" w:eastAsia="Times New Roman" w:hAnsi="Museo Sans 100"/>
          <w:sz w:val="24"/>
          <w:szCs w:val="24"/>
          <w:lang w:val="es-ES" w:eastAsia="es-ES"/>
        </w:rPr>
        <w:t xml:space="preserve">Es importante aclarar, que en el </w:t>
      </w:r>
      <w:r w:rsidR="00F174DA">
        <w:rPr>
          <w:rFonts w:ascii="Museo Sans 100" w:eastAsia="Times New Roman" w:hAnsi="Museo Sans 100"/>
          <w:sz w:val="24"/>
          <w:szCs w:val="24"/>
          <w:lang w:val="es-ES" w:eastAsia="es-ES"/>
        </w:rPr>
        <w:t xml:space="preserve">Punto de Acta </w:t>
      </w:r>
      <w:r w:rsidRPr="00F174DA">
        <w:rPr>
          <w:rFonts w:ascii="Museo Sans 100" w:eastAsia="Times New Roman" w:hAnsi="Museo Sans 100"/>
          <w:sz w:val="24"/>
          <w:szCs w:val="24"/>
          <w:lang w:val="es-ES" w:eastAsia="es-ES"/>
        </w:rPr>
        <w:t xml:space="preserve"> </w:t>
      </w:r>
      <w:r w:rsidR="00F174DA">
        <w:rPr>
          <w:rFonts w:ascii="Museo Sans 100" w:eastAsia="Times New Roman" w:hAnsi="Museo Sans 100"/>
          <w:sz w:val="24"/>
          <w:szCs w:val="24"/>
          <w:lang w:val="es-ES" w:eastAsia="es-ES"/>
        </w:rPr>
        <w:t>que se modifica</w:t>
      </w:r>
      <w:r w:rsidRPr="00F174DA">
        <w:rPr>
          <w:rFonts w:ascii="Museo Sans 100" w:eastAsia="Times New Roman" w:hAnsi="Museo Sans 100"/>
          <w:sz w:val="24"/>
          <w:szCs w:val="24"/>
          <w:lang w:val="es-ES" w:eastAsia="es-ES"/>
        </w:rPr>
        <w:t xml:space="preserve">, se aprobó que el proyecto se ejecutaría en </w:t>
      </w:r>
      <w:r w:rsidR="00327766">
        <w:rPr>
          <w:rFonts w:ascii="Museo Sans 100" w:eastAsia="Times New Roman" w:hAnsi="Museo Sans 100"/>
          <w:sz w:val="24"/>
          <w:szCs w:val="24"/>
          <w:lang w:val="es-ES" w:eastAsia="es-ES"/>
        </w:rPr>
        <w:t>----</w:t>
      </w:r>
      <w:r w:rsidRPr="00F174DA">
        <w:rPr>
          <w:rFonts w:ascii="Museo Sans 100" w:eastAsia="Times New Roman" w:hAnsi="Museo Sans 100"/>
          <w:sz w:val="24"/>
          <w:szCs w:val="24"/>
          <w:lang w:val="es-ES" w:eastAsia="es-ES"/>
        </w:rPr>
        <w:t xml:space="preserve"> inmuebles Propiedad de la referida Asociación Cooperativa, de los cuales surgirían varias porciones haciendo un total de </w:t>
      </w:r>
      <w:r w:rsidR="00327766">
        <w:rPr>
          <w:rFonts w:ascii="Museo Sans 100" w:eastAsia="Times New Roman" w:hAnsi="Museo Sans 100"/>
          <w:sz w:val="24"/>
          <w:szCs w:val="24"/>
          <w:lang w:val="es-ES" w:eastAsia="es-ES"/>
        </w:rPr>
        <w:t>---</w:t>
      </w:r>
      <w:r w:rsidRPr="00F174DA">
        <w:rPr>
          <w:rFonts w:ascii="Museo Sans 100" w:eastAsia="Times New Roman" w:hAnsi="Museo Sans 100"/>
          <w:sz w:val="24"/>
          <w:szCs w:val="24"/>
          <w:lang w:val="es-ES" w:eastAsia="es-ES"/>
        </w:rPr>
        <w:t xml:space="preserve">; sin embargo, en ese momento </w:t>
      </w:r>
      <w:r w:rsidRPr="00F174DA">
        <w:rPr>
          <w:rFonts w:ascii="Museo Sans 100" w:eastAsia="Times New Roman" w:hAnsi="Museo Sans 100"/>
          <w:color w:val="000000" w:themeColor="text1"/>
          <w:sz w:val="24"/>
          <w:szCs w:val="24"/>
          <w:lang w:val="es-ES" w:eastAsia="es-ES"/>
        </w:rPr>
        <w:t xml:space="preserve">no habían sido aprobadas las Desmembraciones Simples, por lo que al inscribirse las </w:t>
      </w:r>
      <w:r w:rsidRPr="00F174DA">
        <w:rPr>
          <w:rFonts w:ascii="Museo Sans 100" w:eastAsia="Times New Roman" w:hAnsi="Museo Sans 100"/>
          <w:color w:val="000000" w:themeColor="text1"/>
          <w:sz w:val="24"/>
          <w:szCs w:val="24"/>
          <w:lang w:val="es-ES" w:eastAsia="es-ES"/>
        </w:rPr>
        <w:lastRenderedPageBreak/>
        <w:t xml:space="preserve">mismas, se generaron un total de </w:t>
      </w:r>
      <w:r w:rsidR="00327766">
        <w:rPr>
          <w:rFonts w:ascii="Museo Sans 100" w:eastAsia="Times New Roman" w:hAnsi="Museo Sans 100"/>
          <w:color w:val="000000" w:themeColor="text1"/>
          <w:sz w:val="24"/>
          <w:szCs w:val="24"/>
          <w:lang w:val="es-ES" w:eastAsia="es-ES"/>
        </w:rPr>
        <w:t>---</w:t>
      </w:r>
      <w:r w:rsidRPr="00F174DA">
        <w:rPr>
          <w:rFonts w:ascii="Museo Sans 100" w:eastAsia="Times New Roman" w:hAnsi="Museo Sans 100"/>
          <w:color w:val="000000" w:themeColor="text1"/>
          <w:sz w:val="24"/>
          <w:szCs w:val="24"/>
          <w:lang w:val="es-ES" w:eastAsia="es-ES"/>
        </w:rPr>
        <w:t xml:space="preserve"> porciones</w:t>
      </w:r>
      <w:r w:rsidRPr="00F174DA">
        <w:rPr>
          <w:rFonts w:ascii="Museo Sans 100" w:eastAsia="Times New Roman" w:hAnsi="Museo Sans 100"/>
          <w:sz w:val="24"/>
          <w:szCs w:val="24"/>
          <w:lang w:val="es-ES" w:eastAsia="es-ES"/>
        </w:rPr>
        <w:t>, que son las que comprenden el proyecto a desarrollar.</w:t>
      </w:r>
    </w:p>
    <w:p w:rsidR="00FB7245" w:rsidRPr="00F174DA" w:rsidRDefault="00FB7245" w:rsidP="00F174DA">
      <w:pPr>
        <w:pStyle w:val="Prrafodelista"/>
        <w:tabs>
          <w:tab w:val="left" w:pos="7671"/>
        </w:tabs>
        <w:ind w:left="795"/>
        <w:jc w:val="both"/>
        <w:rPr>
          <w:rFonts w:ascii="Museo Sans 100" w:eastAsia="Times New Roman" w:hAnsi="Museo Sans 100"/>
          <w:sz w:val="24"/>
          <w:szCs w:val="24"/>
          <w:lang w:val="es-ES" w:eastAsia="es-ES"/>
        </w:rPr>
      </w:pPr>
    </w:p>
    <w:p w:rsidR="00FB7245" w:rsidRPr="00F174DA" w:rsidRDefault="00FB7245" w:rsidP="00386B07">
      <w:pPr>
        <w:pStyle w:val="Prrafodelista"/>
        <w:numPr>
          <w:ilvl w:val="0"/>
          <w:numId w:val="19"/>
        </w:numPr>
        <w:tabs>
          <w:tab w:val="left" w:pos="7671"/>
        </w:tabs>
        <w:ind w:left="1134" w:hanging="708"/>
        <w:contextualSpacing/>
        <w:jc w:val="both"/>
        <w:rPr>
          <w:rFonts w:ascii="Museo Sans 100" w:eastAsia="Times New Roman" w:hAnsi="Museo Sans 100"/>
          <w:sz w:val="24"/>
          <w:szCs w:val="24"/>
          <w:lang w:val="es-ES" w:eastAsia="es-ES"/>
        </w:rPr>
      </w:pPr>
      <w:r w:rsidRPr="00F174DA">
        <w:rPr>
          <w:rFonts w:ascii="Museo Sans 100" w:eastAsia="Times New Roman" w:hAnsi="Museo Sans 100"/>
          <w:sz w:val="24"/>
          <w:szCs w:val="24"/>
          <w:lang w:val="es-ES" w:eastAsia="es-ES"/>
        </w:rPr>
        <w:t xml:space="preserve">Por lo que de las 41 porciones se acordó realizar el Proyecto en 2 fases, la Primera sobre </w:t>
      </w:r>
      <w:r w:rsidR="007A4877">
        <w:rPr>
          <w:rFonts w:ascii="Museo Sans 100" w:eastAsia="Times New Roman" w:hAnsi="Museo Sans 100"/>
          <w:sz w:val="24"/>
          <w:szCs w:val="24"/>
          <w:lang w:val="es-ES" w:eastAsia="es-ES"/>
        </w:rPr>
        <w:t xml:space="preserve">las </w:t>
      </w:r>
      <w:r w:rsidRPr="00F174DA">
        <w:rPr>
          <w:rFonts w:ascii="Museo Sans 100" w:eastAsia="Times New Roman" w:hAnsi="Museo Sans 100"/>
          <w:sz w:val="24"/>
          <w:szCs w:val="24"/>
          <w:lang w:val="es-ES" w:eastAsia="es-ES"/>
        </w:rPr>
        <w:t xml:space="preserve">que ya se encuentran aprobadas, y que hacen un total de </w:t>
      </w:r>
      <w:r w:rsidR="00327766">
        <w:rPr>
          <w:rFonts w:ascii="Museo Sans 100" w:eastAsia="Times New Roman" w:hAnsi="Museo Sans 100"/>
          <w:sz w:val="24"/>
          <w:szCs w:val="24"/>
          <w:lang w:val="es-ES" w:eastAsia="es-ES"/>
        </w:rPr>
        <w:t>---</w:t>
      </w:r>
      <w:r w:rsidRPr="00F174DA">
        <w:rPr>
          <w:rFonts w:ascii="Museo Sans 100" w:eastAsia="Times New Roman" w:hAnsi="Museo Sans 100"/>
          <w:sz w:val="24"/>
          <w:szCs w:val="24"/>
          <w:lang w:val="es-ES" w:eastAsia="es-ES"/>
        </w:rPr>
        <w:t xml:space="preserve">; la Segunda, se ejecutará posteriormente sobre las </w:t>
      </w:r>
      <w:r w:rsidR="00327766">
        <w:rPr>
          <w:rFonts w:ascii="Museo Sans 100" w:eastAsia="Times New Roman" w:hAnsi="Museo Sans 100"/>
          <w:sz w:val="24"/>
          <w:szCs w:val="24"/>
          <w:lang w:val="es-ES" w:eastAsia="es-ES"/>
        </w:rPr>
        <w:t>---</w:t>
      </w:r>
      <w:r w:rsidRPr="00F174DA">
        <w:rPr>
          <w:rFonts w:ascii="Museo Sans 100" w:eastAsia="Times New Roman" w:hAnsi="Museo Sans 100"/>
          <w:sz w:val="24"/>
          <w:szCs w:val="24"/>
          <w:lang w:val="es-ES" w:eastAsia="es-ES"/>
        </w:rPr>
        <w:t xml:space="preserve"> que están pendientes de aprobarse. En ese sentido, las </w:t>
      </w:r>
      <w:r w:rsidR="00327766">
        <w:rPr>
          <w:rFonts w:ascii="Museo Sans 100" w:eastAsia="Times New Roman" w:hAnsi="Museo Sans 100"/>
          <w:sz w:val="24"/>
          <w:szCs w:val="24"/>
          <w:lang w:val="es-ES" w:eastAsia="es-ES"/>
        </w:rPr>
        <w:t>---</w:t>
      </w:r>
      <w:r w:rsidRPr="00F174DA">
        <w:rPr>
          <w:rFonts w:ascii="Museo Sans 100" w:eastAsia="Times New Roman" w:hAnsi="Museo Sans 100"/>
          <w:sz w:val="24"/>
          <w:szCs w:val="24"/>
          <w:lang w:val="es-ES" w:eastAsia="es-ES"/>
        </w:rPr>
        <w:t xml:space="preserve"> porciones a trabajar son las que se detallan a continuación: </w:t>
      </w:r>
    </w:p>
    <w:p w:rsidR="00FB7245" w:rsidRPr="009B46D2" w:rsidRDefault="00FB7245" w:rsidP="00FB7245">
      <w:pPr>
        <w:tabs>
          <w:tab w:val="left" w:pos="7671"/>
        </w:tabs>
        <w:spacing w:line="360" w:lineRule="auto"/>
        <w:contextualSpacing/>
        <w:jc w:val="both"/>
        <w:rPr>
          <w:rFonts w:ascii="Museo 500" w:hAnsi="Museo 500"/>
          <w:lang w:val="es-ES" w:eastAsia="es-ES"/>
        </w:rPr>
      </w:pPr>
    </w:p>
    <w:p w:rsidR="00FB7245" w:rsidRPr="003C77F9" w:rsidRDefault="003C77F9" w:rsidP="00FB7245">
      <w:pPr>
        <w:spacing w:after="160"/>
        <w:jc w:val="center"/>
        <w:rPr>
          <w:rFonts w:ascii="Museo Sans 100" w:eastAsiaTheme="minorHAnsi" w:hAnsi="Museo Sans 100" w:cstheme="minorBidi"/>
          <w:b/>
          <w:sz w:val="24"/>
          <w:szCs w:val="24"/>
        </w:rPr>
      </w:pPr>
      <w:r>
        <w:rPr>
          <w:rFonts w:ascii="Museo Sans 100" w:eastAsiaTheme="minorHAnsi" w:hAnsi="Museo Sans 100" w:cstheme="minorBidi"/>
          <w:b/>
          <w:sz w:val="24"/>
          <w:szCs w:val="24"/>
        </w:rPr>
        <w:t xml:space="preserve">         </w:t>
      </w:r>
      <w:r w:rsidR="00FB7245" w:rsidRPr="003C77F9">
        <w:rPr>
          <w:rFonts w:ascii="Museo Sans 100" w:eastAsiaTheme="minorHAnsi" w:hAnsi="Museo Sans 100" w:cstheme="minorBidi"/>
          <w:b/>
          <w:sz w:val="24"/>
          <w:szCs w:val="24"/>
        </w:rPr>
        <w:t>RESUMEN DE PROYECTO, HACIENDA LOS LAGARTOS, EL CUJINAL UNO</w:t>
      </w:r>
    </w:p>
    <w:tbl>
      <w:tblPr>
        <w:tblW w:w="8022" w:type="dxa"/>
        <w:tblInd w:w="1056" w:type="dxa"/>
        <w:tblCellMar>
          <w:left w:w="70" w:type="dxa"/>
          <w:right w:w="70" w:type="dxa"/>
        </w:tblCellMar>
        <w:tblLook w:val="04A0" w:firstRow="1" w:lastRow="0" w:firstColumn="1" w:lastColumn="0" w:noHBand="0" w:noVBand="1"/>
      </w:tblPr>
      <w:tblGrid>
        <w:gridCol w:w="3804"/>
        <w:gridCol w:w="2837"/>
        <w:gridCol w:w="1381"/>
      </w:tblGrid>
      <w:tr w:rsidR="00FB7245" w:rsidRPr="009B46D2" w:rsidTr="007A4877">
        <w:trPr>
          <w:trHeight w:val="227"/>
        </w:trPr>
        <w:tc>
          <w:tcPr>
            <w:tcW w:w="8022"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CUADRO GENERAL DE AREAS, HACIENDA LOS LAGARTOS</w:t>
            </w:r>
          </w:p>
          <w:p w:rsidR="00FB7245" w:rsidRPr="007A4877" w:rsidRDefault="00FB7245" w:rsidP="00327766">
            <w:pPr>
              <w:jc w:val="center"/>
              <w:rPr>
                <w:rFonts w:ascii="Museo Sans 100" w:hAnsi="Museo Sans 100"/>
                <w:b/>
                <w:bCs/>
                <w:color w:val="000000"/>
              </w:rPr>
            </w:pPr>
            <w:r w:rsidRPr="007A4877">
              <w:rPr>
                <w:rFonts w:ascii="Museo Sans 100" w:hAnsi="Museo Sans 100"/>
                <w:b/>
                <w:bCs/>
                <w:color w:val="000000"/>
              </w:rPr>
              <w:t xml:space="preserve">EL CUJINAL UNO, MATRICULA: </w:t>
            </w:r>
            <w:r w:rsidR="00327766">
              <w:rPr>
                <w:rFonts w:ascii="Museo Sans 100" w:hAnsi="Museo Sans 100"/>
                <w:b/>
                <w:bCs/>
                <w:color w:val="000000"/>
              </w:rPr>
              <w:t>----</w:t>
            </w:r>
            <w:r w:rsidRPr="007A4877">
              <w:rPr>
                <w:rFonts w:ascii="Museo Sans 100" w:hAnsi="Museo Sans 100"/>
                <w:b/>
                <w:bCs/>
                <w:color w:val="000000"/>
              </w:rPr>
              <w:t>-00000</w:t>
            </w:r>
          </w:p>
        </w:tc>
      </w:tr>
      <w:tr w:rsidR="00FB7245" w:rsidRPr="009B46D2" w:rsidTr="007A4877">
        <w:trPr>
          <w:trHeight w:val="227"/>
        </w:trPr>
        <w:tc>
          <w:tcPr>
            <w:tcW w:w="38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DESCRIPCION</w:t>
            </w:r>
          </w:p>
        </w:tc>
        <w:tc>
          <w:tcPr>
            <w:tcW w:w="283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AREAS (Has.)</w:t>
            </w:r>
          </w:p>
        </w:tc>
        <w:tc>
          <w:tcPr>
            <w:tcW w:w="138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AREAS(m2)</w:t>
            </w:r>
          </w:p>
        </w:tc>
      </w:tr>
      <w:tr w:rsidR="00FB7245" w:rsidRPr="009B46D2" w:rsidTr="007A4877">
        <w:trPr>
          <w:trHeight w:val="227"/>
        </w:trPr>
        <w:tc>
          <w:tcPr>
            <w:tcW w:w="38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327766">
            <w:pPr>
              <w:jc w:val="center"/>
              <w:rPr>
                <w:rFonts w:ascii="Museo Sans 100" w:hAnsi="Museo Sans 100"/>
                <w:b/>
                <w:bCs/>
                <w:color w:val="000000"/>
              </w:rPr>
            </w:pPr>
            <w:r w:rsidRPr="007A4877">
              <w:rPr>
                <w:rFonts w:ascii="Museo Sans 100" w:hAnsi="Museo Sans 100"/>
                <w:b/>
                <w:bCs/>
                <w:color w:val="000000"/>
              </w:rPr>
              <w:t>Asentamiento Comunitario (</w:t>
            </w:r>
            <w:r w:rsidR="00327766">
              <w:rPr>
                <w:rFonts w:ascii="Museo Sans 100" w:hAnsi="Museo Sans 100"/>
                <w:b/>
                <w:bCs/>
                <w:color w:val="000000"/>
              </w:rPr>
              <w:t>----</w:t>
            </w:r>
            <w:r w:rsidRPr="007A4877">
              <w:rPr>
                <w:rFonts w:ascii="Museo Sans 100" w:hAnsi="Museo Sans 100"/>
                <w:b/>
                <w:bCs/>
                <w:color w:val="000000"/>
              </w:rPr>
              <w:t>)</w:t>
            </w:r>
          </w:p>
        </w:tc>
        <w:tc>
          <w:tcPr>
            <w:tcW w:w="2837"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 </w:t>
            </w:r>
          </w:p>
        </w:tc>
        <w:tc>
          <w:tcPr>
            <w:tcW w:w="138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 </w:t>
            </w:r>
          </w:p>
        </w:tc>
      </w:tr>
      <w:tr w:rsidR="00FB7245" w:rsidRPr="009B46D2" w:rsidTr="007A4877">
        <w:trPr>
          <w:trHeight w:val="227"/>
        </w:trPr>
        <w:tc>
          <w:tcPr>
            <w:tcW w:w="38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327766">
            <w:pPr>
              <w:jc w:val="center"/>
              <w:rPr>
                <w:rFonts w:ascii="Museo Sans 100" w:hAnsi="Museo Sans 100"/>
                <w:color w:val="000000"/>
              </w:rPr>
            </w:pPr>
            <w:r w:rsidRPr="007A4877">
              <w:rPr>
                <w:rFonts w:ascii="Museo Sans 100" w:hAnsi="Museo Sans 100"/>
                <w:color w:val="000000"/>
              </w:rPr>
              <w:t>POLIGONO A (</w:t>
            </w:r>
            <w:r w:rsidR="00327766">
              <w:rPr>
                <w:rFonts w:ascii="Museo Sans 100" w:hAnsi="Museo Sans 100"/>
                <w:color w:val="000000"/>
              </w:rPr>
              <w:t>----</w:t>
            </w:r>
            <w:r w:rsidRPr="007A4877">
              <w:rPr>
                <w:rFonts w:ascii="Museo Sans 100" w:hAnsi="Museo Sans 100"/>
                <w:color w:val="000000"/>
              </w:rPr>
              <w:t xml:space="preserve"> Solar)</w:t>
            </w:r>
          </w:p>
        </w:tc>
        <w:tc>
          <w:tcPr>
            <w:tcW w:w="2837"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color w:val="000000"/>
              </w:rPr>
            </w:pPr>
            <w:r w:rsidRPr="007A4877">
              <w:rPr>
                <w:rFonts w:ascii="Museo Sans 100" w:hAnsi="Museo Sans 100"/>
                <w:color w:val="000000"/>
              </w:rPr>
              <w:t xml:space="preserve">00 Has 16 As 04.54 Cas </w:t>
            </w:r>
          </w:p>
        </w:tc>
        <w:tc>
          <w:tcPr>
            <w:tcW w:w="138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1,604.54</w:t>
            </w:r>
          </w:p>
        </w:tc>
      </w:tr>
      <w:tr w:rsidR="00FB7245" w:rsidRPr="009B46D2" w:rsidTr="007A4877">
        <w:trPr>
          <w:trHeight w:val="227"/>
        </w:trPr>
        <w:tc>
          <w:tcPr>
            <w:tcW w:w="38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327766">
            <w:pPr>
              <w:jc w:val="center"/>
              <w:rPr>
                <w:rFonts w:ascii="Museo Sans 100" w:hAnsi="Museo Sans 100"/>
                <w:color w:val="000000"/>
              </w:rPr>
            </w:pPr>
            <w:r w:rsidRPr="007A4877">
              <w:rPr>
                <w:rFonts w:ascii="Museo Sans 100" w:hAnsi="Museo Sans 100"/>
                <w:color w:val="000000"/>
              </w:rPr>
              <w:t>POLIGONO B (</w:t>
            </w:r>
            <w:r w:rsidR="00327766">
              <w:rPr>
                <w:rFonts w:ascii="Museo Sans 100" w:hAnsi="Museo Sans 100"/>
                <w:color w:val="000000"/>
              </w:rPr>
              <w:t>---</w:t>
            </w:r>
            <w:r w:rsidRPr="007A4877">
              <w:rPr>
                <w:rFonts w:ascii="Museo Sans 100" w:hAnsi="Museo Sans 100"/>
                <w:color w:val="000000"/>
              </w:rPr>
              <w:t xml:space="preserve"> Solares)</w:t>
            </w:r>
          </w:p>
        </w:tc>
        <w:tc>
          <w:tcPr>
            <w:tcW w:w="2837"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color w:val="000000"/>
              </w:rPr>
            </w:pPr>
            <w:r w:rsidRPr="007A4877">
              <w:rPr>
                <w:rFonts w:ascii="Museo Sans 100" w:hAnsi="Museo Sans 100"/>
                <w:color w:val="000000"/>
              </w:rPr>
              <w:t xml:space="preserve">01 Has 33 As 71.50 Cas </w:t>
            </w:r>
          </w:p>
        </w:tc>
        <w:tc>
          <w:tcPr>
            <w:tcW w:w="1381" w:type="dxa"/>
            <w:tcBorders>
              <w:top w:val="nil"/>
              <w:left w:val="nil"/>
              <w:bottom w:val="single" w:sz="4" w:space="0" w:color="auto"/>
              <w:right w:val="single" w:sz="4" w:space="0" w:color="auto"/>
            </w:tcBorders>
            <w:shd w:val="clear" w:color="auto" w:fill="FFFFFF" w:themeFill="background1"/>
            <w:noWrap/>
            <w:vAlign w:val="bottom"/>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13,371.50</w:t>
            </w:r>
          </w:p>
        </w:tc>
      </w:tr>
      <w:tr w:rsidR="00FB7245" w:rsidRPr="009B46D2" w:rsidTr="007A4877">
        <w:trPr>
          <w:trHeight w:val="227"/>
        </w:trPr>
        <w:tc>
          <w:tcPr>
            <w:tcW w:w="38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327766">
            <w:pPr>
              <w:jc w:val="center"/>
              <w:rPr>
                <w:rFonts w:ascii="Museo Sans 100" w:hAnsi="Museo Sans 100"/>
                <w:color w:val="000000"/>
              </w:rPr>
            </w:pPr>
            <w:r w:rsidRPr="007A4877">
              <w:rPr>
                <w:rFonts w:ascii="Museo Sans 100" w:hAnsi="Museo Sans 100"/>
                <w:color w:val="000000"/>
              </w:rPr>
              <w:t>POLIGONO C (</w:t>
            </w:r>
            <w:r w:rsidR="00327766">
              <w:rPr>
                <w:rFonts w:ascii="Museo Sans 100" w:hAnsi="Museo Sans 100"/>
                <w:color w:val="000000"/>
              </w:rPr>
              <w:t>----</w:t>
            </w:r>
            <w:r w:rsidRPr="007A4877">
              <w:rPr>
                <w:rFonts w:ascii="Museo Sans 100" w:hAnsi="Museo Sans 100"/>
                <w:color w:val="000000"/>
              </w:rPr>
              <w:t xml:space="preserve"> Solares)</w:t>
            </w:r>
          </w:p>
        </w:tc>
        <w:tc>
          <w:tcPr>
            <w:tcW w:w="2837"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color w:val="000000"/>
              </w:rPr>
            </w:pPr>
            <w:r w:rsidRPr="007A4877">
              <w:rPr>
                <w:rFonts w:ascii="Museo Sans 100" w:hAnsi="Museo Sans 100"/>
                <w:color w:val="000000"/>
              </w:rPr>
              <w:t xml:space="preserve">00 Has 18 As 77.75 Cas </w:t>
            </w:r>
          </w:p>
        </w:tc>
        <w:tc>
          <w:tcPr>
            <w:tcW w:w="1381" w:type="dxa"/>
            <w:tcBorders>
              <w:top w:val="nil"/>
              <w:left w:val="nil"/>
              <w:bottom w:val="single" w:sz="4" w:space="0" w:color="auto"/>
              <w:right w:val="single" w:sz="4" w:space="0" w:color="auto"/>
            </w:tcBorders>
            <w:shd w:val="clear" w:color="auto" w:fill="FFFFFF" w:themeFill="background1"/>
            <w:noWrap/>
            <w:vAlign w:val="bottom"/>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1,877.75</w:t>
            </w:r>
          </w:p>
        </w:tc>
      </w:tr>
      <w:tr w:rsidR="00FB7245" w:rsidRPr="009B46D2" w:rsidTr="007A4877">
        <w:trPr>
          <w:trHeight w:val="227"/>
        </w:trPr>
        <w:tc>
          <w:tcPr>
            <w:tcW w:w="38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SUBTOTAL</w:t>
            </w:r>
          </w:p>
        </w:tc>
        <w:tc>
          <w:tcPr>
            <w:tcW w:w="2837"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b/>
                <w:bCs/>
                <w:color w:val="000000"/>
              </w:rPr>
            </w:pPr>
            <w:r w:rsidRPr="007A4877">
              <w:rPr>
                <w:rFonts w:ascii="Museo Sans 100" w:hAnsi="Museo Sans 100"/>
                <w:b/>
                <w:bCs/>
                <w:color w:val="000000"/>
              </w:rPr>
              <w:t xml:space="preserve">01 Has 68 As 53.79 Cas </w:t>
            </w:r>
          </w:p>
        </w:tc>
        <w:tc>
          <w:tcPr>
            <w:tcW w:w="138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16,853.79</w:t>
            </w:r>
          </w:p>
        </w:tc>
      </w:tr>
      <w:tr w:rsidR="00FB7245" w:rsidRPr="009B46D2" w:rsidTr="007A4877">
        <w:trPr>
          <w:trHeight w:val="227"/>
        </w:trPr>
        <w:tc>
          <w:tcPr>
            <w:tcW w:w="38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Áreas Complementarias (1):</w:t>
            </w:r>
          </w:p>
        </w:tc>
        <w:tc>
          <w:tcPr>
            <w:tcW w:w="2837"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 </w:t>
            </w:r>
          </w:p>
        </w:tc>
        <w:tc>
          <w:tcPr>
            <w:tcW w:w="138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 </w:t>
            </w:r>
          </w:p>
        </w:tc>
      </w:tr>
      <w:tr w:rsidR="00FB7245" w:rsidRPr="009B46D2" w:rsidTr="007A4877">
        <w:trPr>
          <w:trHeight w:val="227"/>
        </w:trPr>
        <w:tc>
          <w:tcPr>
            <w:tcW w:w="38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CANCHA</w:t>
            </w:r>
          </w:p>
        </w:tc>
        <w:tc>
          <w:tcPr>
            <w:tcW w:w="2837"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color w:val="000000"/>
              </w:rPr>
            </w:pPr>
            <w:r w:rsidRPr="007A4877">
              <w:rPr>
                <w:rFonts w:ascii="Museo Sans 100" w:hAnsi="Museo Sans 100"/>
                <w:color w:val="000000"/>
              </w:rPr>
              <w:t xml:space="preserve">00 Has 64 As 39.27 Cas </w:t>
            </w:r>
          </w:p>
        </w:tc>
        <w:tc>
          <w:tcPr>
            <w:tcW w:w="138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6,439.27</w:t>
            </w:r>
          </w:p>
        </w:tc>
      </w:tr>
      <w:tr w:rsidR="00FB7245" w:rsidRPr="009B46D2" w:rsidTr="007A4877">
        <w:trPr>
          <w:trHeight w:val="227"/>
        </w:trPr>
        <w:tc>
          <w:tcPr>
            <w:tcW w:w="38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SUBTOTAL</w:t>
            </w:r>
          </w:p>
        </w:tc>
        <w:tc>
          <w:tcPr>
            <w:tcW w:w="2837"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b/>
                <w:bCs/>
                <w:color w:val="000000"/>
              </w:rPr>
            </w:pPr>
            <w:r w:rsidRPr="007A4877">
              <w:rPr>
                <w:rFonts w:ascii="Museo Sans 100" w:hAnsi="Museo Sans 100"/>
                <w:b/>
                <w:bCs/>
                <w:color w:val="000000"/>
              </w:rPr>
              <w:t xml:space="preserve">00 Has 64 As 39.27 Cas </w:t>
            </w:r>
          </w:p>
        </w:tc>
        <w:tc>
          <w:tcPr>
            <w:tcW w:w="138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6,439.27</w:t>
            </w:r>
          </w:p>
        </w:tc>
      </w:tr>
      <w:tr w:rsidR="00FB7245" w:rsidRPr="009B46D2" w:rsidTr="007A4877">
        <w:trPr>
          <w:trHeight w:val="227"/>
        </w:trPr>
        <w:tc>
          <w:tcPr>
            <w:tcW w:w="38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CALLE</w:t>
            </w:r>
          </w:p>
        </w:tc>
        <w:tc>
          <w:tcPr>
            <w:tcW w:w="2837"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color w:val="000000"/>
              </w:rPr>
            </w:pPr>
            <w:r w:rsidRPr="007A4877">
              <w:rPr>
                <w:rFonts w:ascii="Museo Sans 100" w:hAnsi="Museo Sans 100"/>
                <w:color w:val="000000"/>
              </w:rPr>
              <w:t xml:space="preserve">00 Has 23 As 28.00 Cas </w:t>
            </w:r>
          </w:p>
        </w:tc>
        <w:tc>
          <w:tcPr>
            <w:tcW w:w="138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2,328.00</w:t>
            </w:r>
          </w:p>
        </w:tc>
      </w:tr>
      <w:tr w:rsidR="00FB7245" w:rsidRPr="009B46D2" w:rsidTr="007A4877">
        <w:trPr>
          <w:trHeight w:val="227"/>
        </w:trPr>
        <w:tc>
          <w:tcPr>
            <w:tcW w:w="38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AREA TOTAL DE PROYECTO</w:t>
            </w:r>
          </w:p>
        </w:tc>
        <w:tc>
          <w:tcPr>
            <w:tcW w:w="2837"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b/>
                <w:bCs/>
                <w:color w:val="000000"/>
              </w:rPr>
            </w:pPr>
            <w:r w:rsidRPr="007A4877">
              <w:rPr>
                <w:rFonts w:ascii="Museo Sans 100" w:hAnsi="Museo Sans 100"/>
                <w:b/>
                <w:bCs/>
                <w:color w:val="000000"/>
              </w:rPr>
              <w:t xml:space="preserve">02 Has 56 As 21.06 Cas </w:t>
            </w:r>
          </w:p>
        </w:tc>
        <w:tc>
          <w:tcPr>
            <w:tcW w:w="138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25,621.06</w:t>
            </w:r>
          </w:p>
        </w:tc>
      </w:tr>
    </w:tbl>
    <w:p w:rsidR="00FB7245" w:rsidRPr="007A4877" w:rsidRDefault="00327766" w:rsidP="00386B07">
      <w:pPr>
        <w:numPr>
          <w:ilvl w:val="0"/>
          <w:numId w:val="21"/>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7A4877">
        <w:rPr>
          <w:rFonts w:ascii="Museo Sans 100" w:eastAsiaTheme="minorHAnsi" w:hAnsi="Museo Sans 100" w:cstheme="minorBidi"/>
        </w:rPr>
        <w:t xml:space="preserve"> SOLARES</w:t>
      </w:r>
    </w:p>
    <w:p w:rsidR="00FB7245" w:rsidRPr="007A4877" w:rsidRDefault="00FB7245" w:rsidP="00386B07">
      <w:pPr>
        <w:numPr>
          <w:ilvl w:val="0"/>
          <w:numId w:val="21"/>
        </w:numPr>
        <w:spacing w:after="80"/>
        <w:contextualSpacing/>
        <w:rPr>
          <w:rFonts w:ascii="Museo Sans 100" w:eastAsiaTheme="minorHAnsi" w:hAnsi="Museo Sans 100" w:cstheme="minorBidi"/>
        </w:rPr>
      </w:pPr>
      <w:r w:rsidRPr="007A4877">
        <w:rPr>
          <w:rFonts w:ascii="Museo Sans 100" w:eastAsiaTheme="minorHAnsi" w:hAnsi="Museo Sans 100" w:cstheme="minorBidi"/>
        </w:rPr>
        <w:t>1 CANCHA</w:t>
      </w:r>
    </w:p>
    <w:p w:rsidR="00FB7245" w:rsidRPr="007A4877" w:rsidRDefault="00FB7245" w:rsidP="00386B07">
      <w:pPr>
        <w:numPr>
          <w:ilvl w:val="0"/>
          <w:numId w:val="21"/>
        </w:numPr>
        <w:spacing w:after="80"/>
        <w:contextualSpacing/>
        <w:rPr>
          <w:rFonts w:ascii="Museo Sans 100" w:eastAsiaTheme="minorHAnsi" w:hAnsi="Museo Sans 100" w:cstheme="minorBidi"/>
        </w:rPr>
      </w:pPr>
      <w:r w:rsidRPr="007A4877">
        <w:rPr>
          <w:rFonts w:ascii="Museo Sans 100" w:eastAsiaTheme="minorHAnsi" w:hAnsi="Museo Sans 100" w:cstheme="minorBidi"/>
        </w:rPr>
        <w:t>CALLES</w:t>
      </w:r>
    </w:p>
    <w:p w:rsidR="00FB7245" w:rsidRDefault="00FB7245" w:rsidP="00FB7245">
      <w:pPr>
        <w:spacing w:after="80"/>
        <w:contextualSpacing/>
        <w:rPr>
          <w:rFonts w:ascii="Museo 500" w:eastAsiaTheme="minorHAnsi" w:hAnsi="Museo 500" w:cstheme="minorBidi"/>
        </w:rPr>
      </w:pPr>
    </w:p>
    <w:p w:rsidR="00FB7245" w:rsidRPr="007A4877" w:rsidRDefault="007A4877" w:rsidP="00876E17">
      <w:pPr>
        <w:pStyle w:val="TITULOSINTERMEDIOS"/>
      </w:pPr>
      <w:r>
        <w:tab/>
      </w:r>
      <w:r w:rsidR="00FB7245" w:rsidRPr="007A4877">
        <w:t>RESUMEN DE PROYECTO, HACIENDO LOS LAGARTOS, EL CUJINAL DOS.</w:t>
      </w:r>
    </w:p>
    <w:tbl>
      <w:tblPr>
        <w:tblW w:w="8140" w:type="dxa"/>
        <w:tblInd w:w="921" w:type="dxa"/>
        <w:tblCellMar>
          <w:left w:w="70" w:type="dxa"/>
          <w:right w:w="70" w:type="dxa"/>
        </w:tblCellMar>
        <w:tblLook w:val="04A0" w:firstRow="1" w:lastRow="0" w:firstColumn="1" w:lastColumn="0" w:noHBand="0" w:noVBand="1"/>
      </w:tblPr>
      <w:tblGrid>
        <w:gridCol w:w="3763"/>
        <w:gridCol w:w="2956"/>
        <w:gridCol w:w="1421"/>
      </w:tblGrid>
      <w:tr w:rsidR="00FB7245" w:rsidRPr="009B46D2" w:rsidTr="007A4877">
        <w:trPr>
          <w:trHeight w:val="227"/>
        </w:trPr>
        <w:tc>
          <w:tcPr>
            <w:tcW w:w="81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7A4877" w:rsidRDefault="00FB7245" w:rsidP="007A4877">
            <w:pPr>
              <w:jc w:val="center"/>
              <w:rPr>
                <w:rFonts w:ascii="Museo Sans 100" w:hAnsi="Museo Sans 100"/>
                <w:b/>
                <w:bCs/>
                <w:color w:val="000000"/>
              </w:rPr>
            </w:pPr>
            <w:r w:rsidRPr="007A4877">
              <w:rPr>
                <w:rFonts w:ascii="Museo Sans 100" w:hAnsi="Museo Sans 100"/>
                <w:b/>
                <w:bCs/>
                <w:color w:val="000000"/>
              </w:rPr>
              <w:t>CUADRO GENERAL DE AREAS, HACIENDA LOS LAGARTOS</w:t>
            </w:r>
          </w:p>
          <w:p w:rsidR="00FB7245" w:rsidRPr="007A4877" w:rsidRDefault="00FB7245" w:rsidP="00327766">
            <w:pPr>
              <w:jc w:val="center"/>
              <w:rPr>
                <w:rFonts w:ascii="Museo Sans 100" w:hAnsi="Museo Sans 100"/>
                <w:b/>
                <w:bCs/>
                <w:color w:val="000000"/>
              </w:rPr>
            </w:pPr>
            <w:r w:rsidRPr="007A4877">
              <w:rPr>
                <w:rFonts w:ascii="Museo Sans 100" w:hAnsi="Museo Sans 100"/>
                <w:b/>
                <w:bCs/>
                <w:color w:val="000000"/>
              </w:rPr>
              <w:t xml:space="preserve">EL CUJINAL DOS, MATRICULA: </w:t>
            </w:r>
            <w:r w:rsidR="00327766">
              <w:rPr>
                <w:rFonts w:ascii="Museo Sans 100" w:hAnsi="Museo Sans 100"/>
                <w:b/>
                <w:bCs/>
                <w:color w:val="000000"/>
              </w:rPr>
              <w:t>----</w:t>
            </w:r>
            <w:r w:rsidRPr="007A4877">
              <w:rPr>
                <w:rFonts w:ascii="Museo Sans 100" w:hAnsi="Museo Sans 100"/>
                <w:b/>
                <w:bCs/>
                <w:color w:val="000000"/>
              </w:rPr>
              <w:t>-00000</w:t>
            </w:r>
          </w:p>
        </w:tc>
      </w:tr>
      <w:tr w:rsidR="00FB7245" w:rsidRPr="009B46D2" w:rsidTr="007A4877">
        <w:trPr>
          <w:trHeight w:val="227"/>
        </w:trPr>
        <w:tc>
          <w:tcPr>
            <w:tcW w:w="37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7A4877">
            <w:pPr>
              <w:jc w:val="center"/>
              <w:rPr>
                <w:rFonts w:ascii="Museo Sans 100" w:hAnsi="Museo Sans 100"/>
                <w:b/>
                <w:bCs/>
                <w:color w:val="000000"/>
              </w:rPr>
            </w:pPr>
            <w:r w:rsidRPr="007A4877">
              <w:rPr>
                <w:rFonts w:ascii="Museo Sans 100" w:hAnsi="Museo Sans 100"/>
                <w:b/>
                <w:bCs/>
                <w:color w:val="000000"/>
              </w:rPr>
              <w:t>DESCRIPCION</w:t>
            </w:r>
          </w:p>
        </w:tc>
        <w:tc>
          <w:tcPr>
            <w:tcW w:w="2956"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7A4877">
            <w:pPr>
              <w:jc w:val="center"/>
              <w:rPr>
                <w:rFonts w:ascii="Museo Sans 100" w:hAnsi="Museo Sans 100"/>
                <w:b/>
                <w:bCs/>
                <w:color w:val="000000"/>
              </w:rPr>
            </w:pPr>
            <w:r w:rsidRPr="007A4877">
              <w:rPr>
                <w:rFonts w:ascii="Museo Sans 100" w:hAnsi="Museo Sans 100"/>
                <w:b/>
                <w:bCs/>
                <w:color w:val="000000"/>
              </w:rPr>
              <w:t>AREAS (Has.)</w:t>
            </w:r>
          </w:p>
        </w:tc>
        <w:tc>
          <w:tcPr>
            <w:tcW w:w="142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7A4877">
            <w:pPr>
              <w:jc w:val="center"/>
              <w:rPr>
                <w:rFonts w:ascii="Museo Sans 100" w:hAnsi="Museo Sans 100"/>
                <w:b/>
                <w:bCs/>
                <w:color w:val="000000"/>
              </w:rPr>
            </w:pPr>
            <w:r w:rsidRPr="007A4877">
              <w:rPr>
                <w:rFonts w:ascii="Museo Sans 100" w:hAnsi="Museo Sans 100"/>
                <w:b/>
                <w:bCs/>
                <w:color w:val="000000"/>
              </w:rPr>
              <w:t>AREAS(m2)</w:t>
            </w:r>
          </w:p>
        </w:tc>
      </w:tr>
      <w:tr w:rsidR="00FB7245" w:rsidRPr="009B46D2" w:rsidTr="007A4877">
        <w:trPr>
          <w:trHeight w:val="227"/>
        </w:trPr>
        <w:tc>
          <w:tcPr>
            <w:tcW w:w="37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327766">
            <w:pPr>
              <w:jc w:val="center"/>
              <w:rPr>
                <w:rFonts w:ascii="Museo Sans 100" w:hAnsi="Museo Sans 100"/>
                <w:b/>
                <w:bCs/>
                <w:color w:val="000000"/>
              </w:rPr>
            </w:pPr>
            <w:r w:rsidRPr="007A4877">
              <w:rPr>
                <w:rFonts w:ascii="Museo Sans 100" w:hAnsi="Museo Sans 100"/>
                <w:b/>
                <w:bCs/>
                <w:color w:val="000000"/>
              </w:rPr>
              <w:t>Asentamiento Comunitario (</w:t>
            </w:r>
            <w:r w:rsidR="00327766">
              <w:rPr>
                <w:rFonts w:ascii="Museo Sans 100" w:hAnsi="Museo Sans 100"/>
                <w:b/>
                <w:bCs/>
                <w:color w:val="000000"/>
              </w:rPr>
              <w:t>---</w:t>
            </w:r>
            <w:r w:rsidRPr="007A4877">
              <w:rPr>
                <w:rFonts w:ascii="Museo Sans 100" w:hAnsi="Museo Sans 100"/>
                <w:b/>
                <w:bCs/>
                <w:color w:val="000000"/>
              </w:rPr>
              <w:t>)</w:t>
            </w:r>
          </w:p>
        </w:tc>
        <w:tc>
          <w:tcPr>
            <w:tcW w:w="2956"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7A4877">
            <w:pPr>
              <w:jc w:val="center"/>
              <w:rPr>
                <w:rFonts w:ascii="Museo Sans 100" w:hAnsi="Museo Sans 100"/>
                <w:color w:val="000000"/>
              </w:rPr>
            </w:pPr>
            <w:r w:rsidRPr="007A4877">
              <w:rPr>
                <w:rFonts w:ascii="Museo Sans 100" w:hAnsi="Museo Sans 100"/>
                <w:color w:val="000000"/>
              </w:rPr>
              <w:t> </w:t>
            </w:r>
          </w:p>
        </w:tc>
        <w:tc>
          <w:tcPr>
            <w:tcW w:w="142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7A4877">
            <w:pPr>
              <w:jc w:val="center"/>
              <w:rPr>
                <w:rFonts w:ascii="Museo Sans 100" w:hAnsi="Museo Sans 100"/>
                <w:color w:val="000000"/>
              </w:rPr>
            </w:pPr>
            <w:r w:rsidRPr="007A4877">
              <w:rPr>
                <w:rFonts w:ascii="Museo Sans 100" w:hAnsi="Museo Sans 100"/>
                <w:color w:val="000000"/>
              </w:rPr>
              <w:t> </w:t>
            </w:r>
          </w:p>
        </w:tc>
      </w:tr>
      <w:tr w:rsidR="00FB7245" w:rsidRPr="009B46D2" w:rsidTr="007A4877">
        <w:trPr>
          <w:trHeight w:val="227"/>
        </w:trPr>
        <w:tc>
          <w:tcPr>
            <w:tcW w:w="37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327766">
            <w:pPr>
              <w:jc w:val="center"/>
              <w:rPr>
                <w:rFonts w:ascii="Museo Sans 100" w:hAnsi="Museo Sans 100"/>
                <w:color w:val="000000"/>
              </w:rPr>
            </w:pPr>
            <w:r w:rsidRPr="007A4877">
              <w:rPr>
                <w:rFonts w:ascii="Museo Sans 100" w:hAnsi="Museo Sans 100"/>
                <w:color w:val="000000"/>
              </w:rPr>
              <w:t>POLIGONO A (</w:t>
            </w:r>
            <w:r w:rsidR="00327766">
              <w:rPr>
                <w:rFonts w:ascii="Museo Sans 100" w:hAnsi="Museo Sans 100"/>
                <w:color w:val="000000"/>
              </w:rPr>
              <w:t>---</w:t>
            </w:r>
            <w:r w:rsidRPr="007A4877">
              <w:rPr>
                <w:rFonts w:ascii="Museo Sans 100" w:hAnsi="Museo Sans 100"/>
                <w:color w:val="000000"/>
              </w:rPr>
              <w:t xml:space="preserve"> Solar)</w:t>
            </w:r>
          </w:p>
        </w:tc>
        <w:tc>
          <w:tcPr>
            <w:tcW w:w="2956"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7A4877">
            <w:pPr>
              <w:rPr>
                <w:rFonts w:ascii="Museo Sans 100" w:hAnsi="Museo Sans 100"/>
                <w:color w:val="000000"/>
              </w:rPr>
            </w:pPr>
            <w:r w:rsidRPr="007A4877">
              <w:rPr>
                <w:rFonts w:ascii="Museo Sans 100" w:hAnsi="Museo Sans 100"/>
                <w:color w:val="000000"/>
              </w:rPr>
              <w:t xml:space="preserve">00 Has 03 As 18.77 Cas </w:t>
            </w:r>
          </w:p>
        </w:tc>
        <w:tc>
          <w:tcPr>
            <w:tcW w:w="142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7A4877">
            <w:pPr>
              <w:jc w:val="center"/>
              <w:rPr>
                <w:rFonts w:ascii="Museo Sans 100" w:hAnsi="Museo Sans 100"/>
                <w:color w:val="000000"/>
              </w:rPr>
            </w:pPr>
            <w:r w:rsidRPr="007A4877">
              <w:rPr>
                <w:rFonts w:ascii="Museo Sans 100" w:hAnsi="Museo Sans 100"/>
                <w:color w:val="000000"/>
              </w:rPr>
              <w:t>318.77</w:t>
            </w:r>
          </w:p>
        </w:tc>
      </w:tr>
      <w:tr w:rsidR="00FB7245" w:rsidRPr="009B46D2" w:rsidTr="007A4877">
        <w:trPr>
          <w:trHeight w:val="227"/>
        </w:trPr>
        <w:tc>
          <w:tcPr>
            <w:tcW w:w="37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327766">
            <w:pPr>
              <w:jc w:val="center"/>
              <w:rPr>
                <w:rFonts w:ascii="Museo Sans 100" w:hAnsi="Museo Sans 100"/>
                <w:color w:val="000000"/>
              </w:rPr>
            </w:pPr>
            <w:r w:rsidRPr="007A4877">
              <w:rPr>
                <w:rFonts w:ascii="Museo Sans 100" w:hAnsi="Museo Sans 100"/>
                <w:color w:val="000000"/>
              </w:rPr>
              <w:t>POLIGONO B (</w:t>
            </w:r>
            <w:r w:rsidR="00327766">
              <w:rPr>
                <w:rFonts w:ascii="Museo Sans 100" w:hAnsi="Museo Sans 100"/>
                <w:color w:val="000000"/>
              </w:rPr>
              <w:t>---</w:t>
            </w:r>
            <w:r w:rsidRPr="007A4877">
              <w:rPr>
                <w:rFonts w:ascii="Museo Sans 100" w:hAnsi="Museo Sans 100"/>
                <w:color w:val="000000"/>
              </w:rPr>
              <w:t xml:space="preserve"> Solares)</w:t>
            </w:r>
          </w:p>
        </w:tc>
        <w:tc>
          <w:tcPr>
            <w:tcW w:w="2956"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7A4877">
            <w:pPr>
              <w:rPr>
                <w:rFonts w:ascii="Museo Sans 100" w:hAnsi="Museo Sans 100"/>
                <w:color w:val="000000"/>
              </w:rPr>
            </w:pPr>
            <w:r w:rsidRPr="007A4877">
              <w:rPr>
                <w:rFonts w:ascii="Museo Sans 100" w:hAnsi="Museo Sans 100"/>
                <w:color w:val="000000"/>
              </w:rPr>
              <w:t xml:space="preserve">00 Has 24 As 53.02 Cas </w:t>
            </w:r>
          </w:p>
        </w:tc>
        <w:tc>
          <w:tcPr>
            <w:tcW w:w="142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7A4877">
            <w:pPr>
              <w:jc w:val="center"/>
              <w:rPr>
                <w:rFonts w:ascii="Museo Sans 100" w:hAnsi="Museo Sans 100"/>
                <w:color w:val="000000"/>
              </w:rPr>
            </w:pPr>
            <w:r w:rsidRPr="007A4877">
              <w:rPr>
                <w:rFonts w:ascii="Museo Sans 100" w:hAnsi="Museo Sans 100"/>
                <w:color w:val="000000"/>
              </w:rPr>
              <w:t>2,453.02</w:t>
            </w:r>
          </w:p>
        </w:tc>
      </w:tr>
      <w:tr w:rsidR="00FB7245" w:rsidRPr="009B46D2" w:rsidTr="007A4877">
        <w:trPr>
          <w:trHeight w:val="227"/>
        </w:trPr>
        <w:tc>
          <w:tcPr>
            <w:tcW w:w="37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7A4877">
            <w:pPr>
              <w:jc w:val="center"/>
              <w:rPr>
                <w:rFonts w:ascii="Museo Sans 100" w:hAnsi="Museo Sans 100"/>
                <w:b/>
                <w:bCs/>
                <w:color w:val="000000"/>
              </w:rPr>
            </w:pPr>
            <w:r w:rsidRPr="007A4877">
              <w:rPr>
                <w:rFonts w:ascii="Museo Sans 100" w:hAnsi="Museo Sans 100"/>
                <w:b/>
                <w:bCs/>
                <w:color w:val="000000"/>
              </w:rPr>
              <w:t>SUBTOTAL</w:t>
            </w:r>
          </w:p>
        </w:tc>
        <w:tc>
          <w:tcPr>
            <w:tcW w:w="2956"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7A4877">
            <w:pPr>
              <w:rPr>
                <w:rFonts w:ascii="Museo Sans 100" w:hAnsi="Museo Sans 100"/>
                <w:b/>
                <w:bCs/>
                <w:color w:val="000000"/>
              </w:rPr>
            </w:pPr>
            <w:r w:rsidRPr="007A4877">
              <w:rPr>
                <w:rFonts w:ascii="Museo Sans 100" w:hAnsi="Museo Sans 100"/>
                <w:b/>
                <w:bCs/>
                <w:color w:val="000000"/>
              </w:rPr>
              <w:t xml:space="preserve">00 Has 27 As 71.79 Cas </w:t>
            </w:r>
          </w:p>
        </w:tc>
        <w:tc>
          <w:tcPr>
            <w:tcW w:w="142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7A4877">
            <w:pPr>
              <w:jc w:val="center"/>
              <w:rPr>
                <w:rFonts w:ascii="Museo Sans 100" w:hAnsi="Museo Sans 100"/>
                <w:b/>
                <w:bCs/>
                <w:color w:val="000000"/>
              </w:rPr>
            </w:pPr>
            <w:r w:rsidRPr="007A4877">
              <w:rPr>
                <w:rFonts w:ascii="Museo Sans 100" w:hAnsi="Museo Sans 100"/>
                <w:b/>
                <w:bCs/>
                <w:color w:val="000000"/>
              </w:rPr>
              <w:t>2,771.79</w:t>
            </w:r>
          </w:p>
        </w:tc>
      </w:tr>
      <w:tr w:rsidR="00FB7245" w:rsidRPr="009B46D2" w:rsidTr="007A4877">
        <w:trPr>
          <w:trHeight w:val="227"/>
        </w:trPr>
        <w:tc>
          <w:tcPr>
            <w:tcW w:w="37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7A4877">
            <w:pPr>
              <w:jc w:val="center"/>
              <w:rPr>
                <w:rFonts w:ascii="Museo Sans 100" w:hAnsi="Museo Sans 100"/>
                <w:color w:val="000000"/>
              </w:rPr>
            </w:pPr>
            <w:r w:rsidRPr="007A4877">
              <w:rPr>
                <w:rFonts w:ascii="Museo Sans 100" w:hAnsi="Museo Sans 100"/>
                <w:color w:val="000000"/>
              </w:rPr>
              <w:t>CALLE</w:t>
            </w:r>
          </w:p>
        </w:tc>
        <w:tc>
          <w:tcPr>
            <w:tcW w:w="2956"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7A4877">
            <w:pPr>
              <w:rPr>
                <w:rFonts w:ascii="Museo Sans 100" w:hAnsi="Museo Sans 100"/>
                <w:color w:val="000000"/>
              </w:rPr>
            </w:pPr>
            <w:r w:rsidRPr="007A4877">
              <w:rPr>
                <w:rFonts w:ascii="Museo Sans 100" w:hAnsi="Museo Sans 100"/>
                <w:color w:val="000000"/>
              </w:rPr>
              <w:t xml:space="preserve">00 Has 00 As 58.29 Cas </w:t>
            </w:r>
          </w:p>
        </w:tc>
        <w:tc>
          <w:tcPr>
            <w:tcW w:w="142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7A4877">
            <w:pPr>
              <w:jc w:val="center"/>
              <w:rPr>
                <w:rFonts w:ascii="Museo Sans 100" w:hAnsi="Museo Sans 100"/>
                <w:color w:val="000000"/>
              </w:rPr>
            </w:pPr>
            <w:r w:rsidRPr="007A4877">
              <w:rPr>
                <w:rFonts w:ascii="Museo Sans 100" w:hAnsi="Museo Sans 100"/>
                <w:color w:val="000000"/>
              </w:rPr>
              <w:t>58.29</w:t>
            </w:r>
          </w:p>
        </w:tc>
      </w:tr>
      <w:tr w:rsidR="00FB7245" w:rsidRPr="009B46D2" w:rsidTr="007A4877">
        <w:trPr>
          <w:trHeight w:val="227"/>
        </w:trPr>
        <w:tc>
          <w:tcPr>
            <w:tcW w:w="37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7A4877">
            <w:pPr>
              <w:jc w:val="center"/>
              <w:rPr>
                <w:rFonts w:ascii="Museo Sans 100" w:hAnsi="Museo Sans 100"/>
                <w:b/>
                <w:bCs/>
                <w:color w:val="000000"/>
              </w:rPr>
            </w:pPr>
            <w:r w:rsidRPr="007A4877">
              <w:rPr>
                <w:rFonts w:ascii="Museo Sans 100" w:hAnsi="Museo Sans 100"/>
                <w:b/>
                <w:bCs/>
                <w:color w:val="000000"/>
              </w:rPr>
              <w:t>AREA TOTAL DE PROYECTO</w:t>
            </w:r>
          </w:p>
        </w:tc>
        <w:tc>
          <w:tcPr>
            <w:tcW w:w="2956"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7A4877">
            <w:pPr>
              <w:rPr>
                <w:rFonts w:ascii="Museo Sans 100" w:hAnsi="Museo Sans 100"/>
                <w:b/>
                <w:bCs/>
                <w:color w:val="000000"/>
              </w:rPr>
            </w:pPr>
            <w:r w:rsidRPr="007A4877">
              <w:rPr>
                <w:rFonts w:ascii="Museo Sans 100" w:hAnsi="Museo Sans 100"/>
                <w:b/>
                <w:bCs/>
                <w:color w:val="000000"/>
              </w:rPr>
              <w:t xml:space="preserve">00 Has 28 As 30.08 Cas </w:t>
            </w:r>
          </w:p>
        </w:tc>
        <w:tc>
          <w:tcPr>
            <w:tcW w:w="142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7A4877">
            <w:pPr>
              <w:jc w:val="center"/>
              <w:rPr>
                <w:rFonts w:ascii="Museo Sans 100" w:hAnsi="Museo Sans 100"/>
                <w:b/>
                <w:bCs/>
                <w:color w:val="000000"/>
              </w:rPr>
            </w:pPr>
            <w:r w:rsidRPr="007A4877">
              <w:rPr>
                <w:rFonts w:ascii="Museo Sans 100" w:hAnsi="Museo Sans 100"/>
                <w:b/>
                <w:bCs/>
                <w:color w:val="000000"/>
              </w:rPr>
              <w:t>2,830.08</w:t>
            </w:r>
          </w:p>
        </w:tc>
      </w:tr>
    </w:tbl>
    <w:p w:rsidR="00FB7245" w:rsidRPr="009B46D2" w:rsidRDefault="00FB7245" w:rsidP="00FB7245">
      <w:pPr>
        <w:jc w:val="center"/>
        <w:rPr>
          <w:rFonts w:ascii="Museo 500" w:eastAsiaTheme="minorHAnsi" w:hAnsi="Museo 500" w:cstheme="minorBidi"/>
        </w:rPr>
      </w:pPr>
    </w:p>
    <w:p w:rsidR="00FB7245" w:rsidRPr="007A4877" w:rsidRDefault="00327766" w:rsidP="00386B07">
      <w:pPr>
        <w:numPr>
          <w:ilvl w:val="0"/>
          <w:numId w:val="22"/>
        </w:numPr>
        <w:contextualSpacing/>
        <w:rPr>
          <w:rFonts w:ascii="Museo Sans 100" w:eastAsiaTheme="minorHAnsi" w:hAnsi="Museo Sans 100" w:cstheme="minorBidi"/>
        </w:rPr>
      </w:pPr>
      <w:r>
        <w:rPr>
          <w:rFonts w:ascii="Museo Sans 100" w:eastAsiaTheme="minorHAnsi" w:hAnsi="Museo Sans 100" w:cstheme="minorBidi"/>
        </w:rPr>
        <w:t>---</w:t>
      </w:r>
      <w:r w:rsidR="00FB7245" w:rsidRPr="007A4877">
        <w:rPr>
          <w:rFonts w:ascii="Museo Sans 100" w:eastAsiaTheme="minorHAnsi" w:hAnsi="Museo Sans 100" w:cstheme="minorBidi"/>
        </w:rPr>
        <w:t xml:space="preserve"> SOLARES</w:t>
      </w:r>
    </w:p>
    <w:p w:rsidR="00FB7245" w:rsidRPr="007A4877" w:rsidRDefault="00FB7245" w:rsidP="00386B07">
      <w:pPr>
        <w:numPr>
          <w:ilvl w:val="0"/>
          <w:numId w:val="22"/>
        </w:numPr>
        <w:contextualSpacing/>
        <w:rPr>
          <w:rFonts w:ascii="Museo Sans 100" w:eastAsiaTheme="minorHAnsi" w:hAnsi="Museo Sans 100" w:cstheme="minorBidi"/>
        </w:rPr>
      </w:pPr>
      <w:r w:rsidRPr="007A4877">
        <w:rPr>
          <w:rFonts w:ascii="Museo Sans 100" w:eastAsiaTheme="minorHAnsi" w:hAnsi="Museo Sans 100" w:cstheme="minorBidi"/>
        </w:rPr>
        <w:t>CALLES</w:t>
      </w:r>
    </w:p>
    <w:p w:rsidR="00FB7245" w:rsidRPr="009B46D2" w:rsidRDefault="00FB7245" w:rsidP="00FB7245">
      <w:pPr>
        <w:rPr>
          <w:rFonts w:ascii="Museo 500" w:eastAsiaTheme="minorHAnsi" w:hAnsi="Museo 500" w:cstheme="minorBidi"/>
        </w:rPr>
      </w:pPr>
    </w:p>
    <w:p w:rsidR="00FB7245" w:rsidRPr="009B46D2" w:rsidRDefault="00FB7245" w:rsidP="00876E17">
      <w:pPr>
        <w:pStyle w:val="TITULOSINTERMEDIOS"/>
      </w:pPr>
      <w:r w:rsidRPr="009B46D2">
        <w:t>RESUMEN DE PROYECTO, HACIENDA LOS LAGARTOS, EL GASHOL.</w:t>
      </w:r>
    </w:p>
    <w:p w:rsidR="00FB7245" w:rsidRPr="009B46D2" w:rsidRDefault="00FB7245" w:rsidP="00FB7245">
      <w:pPr>
        <w:rPr>
          <w:rFonts w:ascii="Museo 500" w:eastAsiaTheme="minorHAnsi" w:hAnsi="Museo 500" w:cstheme="minorBidi"/>
        </w:rPr>
      </w:pPr>
    </w:p>
    <w:tbl>
      <w:tblPr>
        <w:tblW w:w="8351" w:type="dxa"/>
        <w:tblInd w:w="711" w:type="dxa"/>
        <w:tblCellMar>
          <w:left w:w="70" w:type="dxa"/>
          <w:right w:w="70" w:type="dxa"/>
        </w:tblCellMar>
        <w:tblLook w:val="04A0" w:firstRow="1" w:lastRow="0" w:firstColumn="1" w:lastColumn="0" w:noHBand="0" w:noVBand="1"/>
      </w:tblPr>
      <w:tblGrid>
        <w:gridCol w:w="3953"/>
        <w:gridCol w:w="2961"/>
        <w:gridCol w:w="1437"/>
      </w:tblGrid>
      <w:tr w:rsidR="00FB7245" w:rsidRPr="009B46D2" w:rsidTr="007A4877">
        <w:trPr>
          <w:trHeight w:val="227"/>
        </w:trPr>
        <w:tc>
          <w:tcPr>
            <w:tcW w:w="83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b/>
                <w:bCs/>
              </w:rPr>
            </w:pPr>
            <w:r w:rsidRPr="007A4877">
              <w:rPr>
                <w:rFonts w:ascii="Museo Sans 100" w:hAnsi="Museo Sans 100"/>
                <w:b/>
                <w:bCs/>
              </w:rPr>
              <w:t>CUADRO GENERAL DE AREAS, HACIENDA LOS LAGARTOS</w:t>
            </w:r>
          </w:p>
          <w:p w:rsidR="00FB7245" w:rsidRPr="007A4877" w:rsidRDefault="00FB7245" w:rsidP="00327766">
            <w:pPr>
              <w:jc w:val="center"/>
              <w:rPr>
                <w:rFonts w:ascii="Museo Sans 100" w:hAnsi="Museo Sans 100"/>
                <w:b/>
                <w:bCs/>
              </w:rPr>
            </w:pPr>
            <w:r w:rsidRPr="007A4877">
              <w:rPr>
                <w:rFonts w:ascii="Museo Sans 100" w:hAnsi="Museo Sans 100"/>
                <w:b/>
                <w:bCs/>
              </w:rPr>
              <w:t xml:space="preserve">EL GASHOL, MATRICULA: </w:t>
            </w:r>
            <w:r w:rsidR="00327766">
              <w:rPr>
                <w:rFonts w:ascii="Museo Sans 100" w:hAnsi="Museo Sans 100"/>
                <w:b/>
                <w:bCs/>
              </w:rPr>
              <w:t>----</w:t>
            </w:r>
            <w:r w:rsidRPr="007A4877">
              <w:rPr>
                <w:rFonts w:ascii="Museo Sans 100" w:hAnsi="Museo Sans 100"/>
                <w:b/>
                <w:bCs/>
              </w:rPr>
              <w:t>-00000</w:t>
            </w:r>
          </w:p>
        </w:tc>
      </w:tr>
      <w:tr w:rsidR="00FB7245" w:rsidRPr="009B46D2" w:rsidTr="007A4877">
        <w:trPr>
          <w:trHeight w:val="227"/>
        </w:trPr>
        <w:tc>
          <w:tcPr>
            <w:tcW w:w="395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DESCRIPCION</w:t>
            </w:r>
          </w:p>
        </w:tc>
        <w:tc>
          <w:tcPr>
            <w:tcW w:w="296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AREAS (Has.)</w:t>
            </w:r>
          </w:p>
        </w:tc>
        <w:tc>
          <w:tcPr>
            <w:tcW w:w="1437"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AREAS(m2)</w:t>
            </w:r>
          </w:p>
        </w:tc>
      </w:tr>
      <w:tr w:rsidR="00FB7245" w:rsidRPr="009B46D2" w:rsidTr="007A4877">
        <w:trPr>
          <w:trHeight w:val="227"/>
        </w:trPr>
        <w:tc>
          <w:tcPr>
            <w:tcW w:w="395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A4877" w:rsidRDefault="00FB7245" w:rsidP="00327766">
            <w:pPr>
              <w:jc w:val="center"/>
              <w:rPr>
                <w:rFonts w:ascii="Museo Sans 100" w:hAnsi="Museo Sans 100"/>
                <w:b/>
                <w:bCs/>
                <w:color w:val="000000"/>
              </w:rPr>
            </w:pPr>
            <w:r w:rsidRPr="007A4877">
              <w:rPr>
                <w:rFonts w:ascii="Museo Sans 100" w:hAnsi="Museo Sans 100"/>
                <w:b/>
                <w:bCs/>
                <w:color w:val="000000"/>
              </w:rPr>
              <w:lastRenderedPageBreak/>
              <w:t>Asentamiento Comunitario (</w:t>
            </w:r>
            <w:r w:rsidR="00327766">
              <w:rPr>
                <w:rFonts w:ascii="Museo Sans 100" w:hAnsi="Museo Sans 100"/>
                <w:b/>
                <w:bCs/>
                <w:color w:val="000000"/>
              </w:rPr>
              <w:t>---</w:t>
            </w:r>
            <w:r w:rsidRPr="007A4877">
              <w:rPr>
                <w:rFonts w:ascii="Museo Sans 100" w:hAnsi="Museo Sans 100"/>
                <w:b/>
                <w:bCs/>
                <w:color w:val="000000"/>
              </w:rPr>
              <w:t>)</w:t>
            </w:r>
          </w:p>
        </w:tc>
        <w:tc>
          <w:tcPr>
            <w:tcW w:w="2961" w:type="dxa"/>
            <w:tcBorders>
              <w:top w:val="nil"/>
              <w:left w:val="nil"/>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color w:val="2F75B5"/>
              </w:rPr>
            </w:pPr>
            <w:r w:rsidRPr="007A4877">
              <w:rPr>
                <w:rFonts w:ascii="Museo Sans 100" w:hAnsi="Museo Sans 100"/>
                <w:color w:val="2F75B5"/>
              </w:rPr>
              <w:t> </w:t>
            </w:r>
          </w:p>
        </w:tc>
        <w:tc>
          <w:tcPr>
            <w:tcW w:w="1437" w:type="dxa"/>
            <w:tcBorders>
              <w:top w:val="nil"/>
              <w:left w:val="nil"/>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rPr>
            </w:pPr>
            <w:r w:rsidRPr="007A4877">
              <w:rPr>
                <w:rFonts w:ascii="Museo Sans 100" w:hAnsi="Museo Sans 100"/>
              </w:rPr>
              <w:t> </w:t>
            </w:r>
          </w:p>
        </w:tc>
      </w:tr>
      <w:tr w:rsidR="00FB7245" w:rsidRPr="009B46D2" w:rsidTr="007A4877">
        <w:trPr>
          <w:trHeight w:val="227"/>
        </w:trPr>
        <w:tc>
          <w:tcPr>
            <w:tcW w:w="395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A4877" w:rsidRDefault="00FB7245" w:rsidP="00327766">
            <w:pPr>
              <w:jc w:val="center"/>
              <w:rPr>
                <w:rFonts w:ascii="Museo Sans 100" w:hAnsi="Museo Sans 100"/>
                <w:color w:val="000000"/>
              </w:rPr>
            </w:pPr>
            <w:r w:rsidRPr="007A4877">
              <w:rPr>
                <w:rFonts w:ascii="Museo Sans 100" w:hAnsi="Museo Sans 100"/>
                <w:color w:val="000000"/>
              </w:rPr>
              <w:t>POLIGONO A (</w:t>
            </w:r>
            <w:r w:rsidR="00327766">
              <w:rPr>
                <w:rFonts w:ascii="Museo Sans 100" w:hAnsi="Museo Sans 100"/>
                <w:color w:val="000000"/>
              </w:rPr>
              <w:t>---</w:t>
            </w:r>
            <w:r w:rsidRPr="007A4877">
              <w:rPr>
                <w:rFonts w:ascii="Museo Sans 100" w:hAnsi="Museo Sans 100"/>
                <w:color w:val="000000"/>
              </w:rPr>
              <w:t xml:space="preserve"> solares)</w:t>
            </w:r>
          </w:p>
        </w:tc>
        <w:tc>
          <w:tcPr>
            <w:tcW w:w="296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color w:val="000000"/>
              </w:rPr>
            </w:pPr>
            <w:r w:rsidRPr="007A4877">
              <w:rPr>
                <w:rFonts w:ascii="Museo Sans 100" w:hAnsi="Museo Sans 100"/>
                <w:color w:val="000000"/>
              </w:rPr>
              <w:t xml:space="preserve">00 Has 17 As 59.79 Cas </w:t>
            </w:r>
          </w:p>
        </w:tc>
        <w:tc>
          <w:tcPr>
            <w:tcW w:w="1437"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1,759.79</w:t>
            </w:r>
          </w:p>
        </w:tc>
      </w:tr>
      <w:tr w:rsidR="00FB7245" w:rsidRPr="009B46D2" w:rsidTr="007A4877">
        <w:trPr>
          <w:trHeight w:val="227"/>
        </w:trPr>
        <w:tc>
          <w:tcPr>
            <w:tcW w:w="395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A4877" w:rsidRDefault="00FB7245" w:rsidP="00327766">
            <w:pPr>
              <w:jc w:val="center"/>
              <w:rPr>
                <w:rFonts w:ascii="Museo Sans 100" w:hAnsi="Museo Sans 100"/>
                <w:color w:val="000000"/>
              </w:rPr>
            </w:pPr>
            <w:r w:rsidRPr="007A4877">
              <w:rPr>
                <w:rFonts w:ascii="Museo Sans 100" w:hAnsi="Museo Sans 100"/>
                <w:color w:val="000000"/>
              </w:rPr>
              <w:t>POLIGONO B (</w:t>
            </w:r>
            <w:r w:rsidR="00327766">
              <w:rPr>
                <w:rFonts w:ascii="Museo Sans 100" w:hAnsi="Museo Sans 100"/>
                <w:color w:val="000000"/>
              </w:rPr>
              <w:t>---</w:t>
            </w:r>
            <w:r w:rsidRPr="007A4877">
              <w:rPr>
                <w:rFonts w:ascii="Museo Sans 100" w:hAnsi="Museo Sans 100"/>
                <w:color w:val="000000"/>
              </w:rPr>
              <w:t xml:space="preserve"> solares)</w:t>
            </w:r>
          </w:p>
        </w:tc>
        <w:tc>
          <w:tcPr>
            <w:tcW w:w="296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color w:val="000000"/>
              </w:rPr>
            </w:pPr>
            <w:r w:rsidRPr="007A4877">
              <w:rPr>
                <w:rFonts w:ascii="Museo Sans 100" w:hAnsi="Museo Sans 100"/>
                <w:color w:val="000000"/>
              </w:rPr>
              <w:t xml:space="preserve">00 Has 21 As 11.21 Cas </w:t>
            </w:r>
          </w:p>
        </w:tc>
        <w:tc>
          <w:tcPr>
            <w:tcW w:w="1437"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2,111.21</w:t>
            </w:r>
          </w:p>
        </w:tc>
      </w:tr>
      <w:tr w:rsidR="00FB7245" w:rsidRPr="009B46D2" w:rsidTr="007A4877">
        <w:trPr>
          <w:trHeight w:val="227"/>
        </w:trPr>
        <w:tc>
          <w:tcPr>
            <w:tcW w:w="3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7A4877" w:rsidRDefault="00FB7245" w:rsidP="00327766">
            <w:pPr>
              <w:jc w:val="center"/>
              <w:rPr>
                <w:rFonts w:ascii="Museo Sans 100" w:hAnsi="Museo Sans 100"/>
                <w:color w:val="000000"/>
              </w:rPr>
            </w:pPr>
            <w:r w:rsidRPr="007A4877">
              <w:rPr>
                <w:rFonts w:ascii="Museo Sans 100" w:hAnsi="Museo Sans 100"/>
                <w:color w:val="000000"/>
              </w:rPr>
              <w:t>POLIGONO C (</w:t>
            </w:r>
            <w:r w:rsidR="00327766">
              <w:rPr>
                <w:rFonts w:ascii="Museo Sans 100" w:hAnsi="Museo Sans 100"/>
                <w:color w:val="000000"/>
              </w:rPr>
              <w:t>---</w:t>
            </w:r>
            <w:r w:rsidRPr="007A4877">
              <w:rPr>
                <w:rFonts w:ascii="Museo Sans 100" w:hAnsi="Museo Sans 100"/>
                <w:color w:val="000000"/>
              </w:rPr>
              <w:t xml:space="preserve"> solares)</w:t>
            </w:r>
          </w:p>
        </w:tc>
        <w:tc>
          <w:tcPr>
            <w:tcW w:w="296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color w:val="000000"/>
              </w:rPr>
            </w:pPr>
            <w:r w:rsidRPr="007A4877">
              <w:rPr>
                <w:rFonts w:ascii="Museo Sans 100" w:hAnsi="Museo Sans 100"/>
                <w:color w:val="000000"/>
              </w:rPr>
              <w:t xml:space="preserve">00 Has 19 As 84.63 Cas </w:t>
            </w:r>
          </w:p>
        </w:tc>
        <w:tc>
          <w:tcPr>
            <w:tcW w:w="143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1,984.63</w:t>
            </w:r>
          </w:p>
        </w:tc>
      </w:tr>
      <w:tr w:rsidR="00FB7245" w:rsidRPr="009B46D2" w:rsidTr="007A4877">
        <w:trPr>
          <w:trHeight w:val="227"/>
        </w:trPr>
        <w:tc>
          <w:tcPr>
            <w:tcW w:w="395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A4877" w:rsidRDefault="00FB7245" w:rsidP="00327766">
            <w:pPr>
              <w:jc w:val="center"/>
              <w:rPr>
                <w:rFonts w:ascii="Museo Sans 100" w:hAnsi="Museo Sans 100"/>
                <w:color w:val="000000"/>
              </w:rPr>
            </w:pPr>
            <w:r w:rsidRPr="007A4877">
              <w:rPr>
                <w:rFonts w:ascii="Museo Sans 100" w:hAnsi="Museo Sans 100"/>
                <w:color w:val="000000"/>
              </w:rPr>
              <w:t>POLIGONO D (</w:t>
            </w:r>
            <w:r w:rsidR="00327766">
              <w:rPr>
                <w:rFonts w:ascii="Museo Sans 100" w:hAnsi="Museo Sans 100"/>
                <w:color w:val="000000"/>
              </w:rPr>
              <w:t>---</w:t>
            </w:r>
            <w:r w:rsidRPr="007A4877">
              <w:rPr>
                <w:rFonts w:ascii="Museo Sans 100" w:hAnsi="Museo Sans 100"/>
                <w:color w:val="000000"/>
              </w:rPr>
              <w:t>solares)</w:t>
            </w:r>
          </w:p>
        </w:tc>
        <w:tc>
          <w:tcPr>
            <w:tcW w:w="296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color w:val="000000"/>
              </w:rPr>
            </w:pPr>
            <w:r w:rsidRPr="007A4877">
              <w:rPr>
                <w:rFonts w:ascii="Museo Sans 100" w:hAnsi="Museo Sans 100"/>
                <w:color w:val="000000"/>
              </w:rPr>
              <w:t xml:space="preserve">00 Has 18 As 40.05 Cas </w:t>
            </w:r>
          </w:p>
        </w:tc>
        <w:tc>
          <w:tcPr>
            <w:tcW w:w="1437"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1,840.05</w:t>
            </w:r>
          </w:p>
        </w:tc>
      </w:tr>
      <w:tr w:rsidR="00FB7245" w:rsidRPr="009B46D2" w:rsidTr="007A4877">
        <w:trPr>
          <w:trHeight w:val="227"/>
        </w:trPr>
        <w:tc>
          <w:tcPr>
            <w:tcW w:w="395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SUBTOTAL</w:t>
            </w:r>
          </w:p>
        </w:tc>
        <w:tc>
          <w:tcPr>
            <w:tcW w:w="296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b/>
                <w:bCs/>
                <w:color w:val="000000"/>
              </w:rPr>
            </w:pPr>
            <w:r w:rsidRPr="007A4877">
              <w:rPr>
                <w:rFonts w:ascii="Museo Sans 100" w:hAnsi="Museo Sans 100"/>
                <w:b/>
                <w:bCs/>
                <w:color w:val="000000"/>
              </w:rPr>
              <w:t xml:space="preserve">00 Has 76 As 95.68 Cas </w:t>
            </w:r>
          </w:p>
        </w:tc>
        <w:tc>
          <w:tcPr>
            <w:tcW w:w="1437" w:type="dxa"/>
            <w:tcBorders>
              <w:top w:val="nil"/>
              <w:left w:val="nil"/>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b/>
                <w:bCs/>
              </w:rPr>
            </w:pPr>
            <w:r w:rsidRPr="007A4877">
              <w:rPr>
                <w:rFonts w:ascii="Museo Sans 100" w:hAnsi="Museo Sans 100"/>
                <w:b/>
                <w:bCs/>
              </w:rPr>
              <w:t>7,695.68</w:t>
            </w:r>
          </w:p>
        </w:tc>
      </w:tr>
      <w:tr w:rsidR="00FB7245" w:rsidRPr="009B46D2" w:rsidTr="007A4877">
        <w:trPr>
          <w:trHeight w:val="227"/>
        </w:trPr>
        <w:tc>
          <w:tcPr>
            <w:tcW w:w="395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Áreas Complementarias (1):</w:t>
            </w:r>
          </w:p>
        </w:tc>
        <w:tc>
          <w:tcPr>
            <w:tcW w:w="2961" w:type="dxa"/>
            <w:tcBorders>
              <w:top w:val="nil"/>
              <w:left w:val="nil"/>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color w:val="2F75B5"/>
              </w:rPr>
            </w:pPr>
            <w:r w:rsidRPr="007A4877">
              <w:rPr>
                <w:rFonts w:ascii="Museo Sans 100" w:hAnsi="Museo Sans 100"/>
                <w:color w:val="2F75B5"/>
              </w:rPr>
              <w:t> </w:t>
            </w:r>
          </w:p>
        </w:tc>
        <w:tc>
          <w:tcPr>
            <w:tcW w:w="1437" w:type="dxa"/>
            <w:tcBorders>
              <w:top w:val="nil"/>
              <w:left w:val="nil"/>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rPr>
            </w:pPr>
            <w:r w:rsidRPr="007A4877">
              <w:rPr>
                <w:rFonts w:ascii="Museo Sans 100" w:hAnsi="Museo Sans 100"/>
              </w:rPr>
              <w:t> </w:t>
            </w:r>
          </w:p>
        </w:tc>
      </w:tr>
      <w:tr w:rsidR="00FB7245" w:rsidRPr="009B46D2" w:rsidTr="007A4877">
        <w:trPr>
          <w:trHeight w:val="227"/>
        </w:trPr>
        <w:tc>
          <w:tcPr>
            <w:tcW w:w="395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IGLESIA</w:t>
            </w:r>
          </w:p>
        </w:tc>
        <w:tc>
          <w:tcPr>
            <w:tcW w:w="296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color w:val="000000"/>
              </w:rPr>
            </w:pPr>
            <w:r w:rsidRPr="007A4877">
              <w:rPr>
                <w:rFonts w:ascii="Museo Sans 100" w:hAnsi="Museo Sans 100"/>
                <w:color w:val="000000"/>
              </w:rPr>
              <w:t xml:space="preserve">00 Has 01 As 41.77 Cas </w:t>
            </w:r>
          </w:p>
        </w:tc>
        <w:tc>
          <w:tcPr>
            <w:tcW w:w="1437" w:type="dxa"/>
            <w:tcBorders>
              <w:top w:val="nil"/>
              <w:left w:val="nil"/>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rPr>
            </w:pPr>
            <w:r w:rsidRPr="007A4877">
              <w:rPr>
                <w:rFonts w:ascii="Museo Sans 100" w:hAnsi="Museo Sans 100"/>
              </w:rPr>
              <w:t>141.77</w:t>
            </w:r>
          </w:p>
        </w:tc>
      </w:tr>
      <w:tr w:rsidR="00FB7245" w:rsidRPr="009B46D2" w:rsidTr="007A4877">
        <w:trPr>
          <w:trHeight w:val="227"/>
        </w:trPr>
        <w:tc>
          <w:tcPr>
            <w:tcW w:w="395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SUBTOTAL</w:t>
            </w:r>
          </w:p>
        </w:tc>
        <w:tc>
          <w:tcPr>
            <w:tcW w:w="296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b/>
                <w:bCs/>
                <w:color w:val="000000"/>
              </w:rPr>
            </w:pPr>
            <w:r w:rsidRPr="007A4877">
              <w:rPr>
                <w:rFonts w:ascii="Museo Sans 100" w:hAnsi="Museo Sans 100"/>
                <w:b/>
                <w:bCs/>
                <w:color w:val="000000"/>
              </w:rPr>
              <w:t xml:space="preserve">00 Has 01 As 41.77 Cas </w:t>
            </w:r>
          </w:p>
        </w:tc>
        <w:tc>
          <w:tcPr>
            <w:tcW w:w="1437"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141.77</w:t>
            </w:r>
          </w:p>
        </w:tc>
      </w:tr>
      <w:tr w:rsidR="00FB7245" w:rsidRPr="009B46D2" w:rsidTr="007A4877">
        <w:trPr>
          <w:trHeight w:val="227"/>
        </w:trPr>
        <w:tc>
          <w:tcPr>
            <w:tcW w:w="395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CALLES</w:t>
            </w:r>
          </w:p>
        </w:tc>
        <w:tc>
          <w:tcPr>
            <w:tcW w:w="296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color w:val="000000"/>
              </w:rPr>
            </w:pPr>
            <w:r w:rsidRPr="007A4877">
              <w:rPr>
                <w:rFonts w:ascii="Museo Sans 100" w:hAnsi="Museo Sans 100"/>
                <w:color w:val="000000"/>
              </w:rPr>
              <w:t xml:space="preserve">00 Has 05 As 74.36 Cas </w:t>
            </w:r>
          </w:p>
        </w:tc>
        <w:tc>
          <w:tcPr>
            <w:tcW w:w="1437" w:type="dxa"/>
            <w:tcBorders>
              <w:top w:val="nil"/>
              <w:left w:val="nil"/>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rPr>
            </w:pPr>
            <w:r w:rsidRPr="007A4877">
              <w:rPr>
                <w:rFonts w:ascii="Museo Sans 100" w:hAnsi="Museo Sans 100"/>
              </w:rPr>
              <w:t>574.36</w:t>
            </w:r>
          </w:p>
        </w:tc>
      </w:tr>
      <w:tr w:rsidR="00FB7245" w:rsidRPr="009B46D2" w:rsidTr="007A4877">
        <w:trPr>
          <w:trHeight w:val="227"/>
        </w:trPr>
        <w:tc>
          <w:tcPr>
            <w:tcW w:w="395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AREA TOTAL DE PROYECTO</w:t>
            </w:r>
          </w:p>
        </w:tc>
        <w:tc>
          <w:tcPr>
            <w:tcW w:w="2961"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b/>
                <w:bCs/>
                <w:color w:val="000000"/>
              </w:rPr>
            </w:pPr>
            <w:r w:rsidRPr="007A4877">
              <w:rPr>
                <w:rFonts w:ascii="Museo Sans 100" w:hAnsi="Museo Sans 100"/>
                <w:b/>
                <w:bCs/>
                <w:color w:val="000000"/>
              </w:rPr>
              <w:t xml:space="preserve">00 Has 84 As 11.81 Cas </w:t>
            </w:r>
          </w:p>
        </w:tc>
        <w:tc>
          <w:tcPr>
            <w:tcW w:w="1437" w:type="dxa"/>
            <w:tcBorders>
              <w:top w:val="nil"/>
              <w:left w:val="nil"/>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b/>
                <w:bCs/>
              </w:rPr>
            </w:pPr>
            <w:r w:rsidRPr="007A4877">
              <w:rPr>
                <w:rFonts w:ascii="Museo Sans 100" w:hAnsi="Museo Sans 100"/>
                <w:b/>
                <w:bCs/>
              </w:rPr>
              <w:t>8,411.81</w:t>
            </w:r>
          </w:p>
        </w:tc>
      </w:tr>
    </w:tbl>
    <w:p w:rsidR="00FB7245" w:rsidRPr="009B46D2" w:rsidRDefault="00FB7245" w:rsidP="00FB7245">
      <w:pPr>
        <w:spacing w:after="160"/>
        <w:jc w:val="center"/>
        <w:rPr>
          <w:rFonts w:ascii="Museo 500" w:eastAsiaTheme="minorHAnsi" w:hAnsi="Museo 500" w:cstheme="minorBidi"/>
        </w:rPr>
      </w:pPr>
    </w:p>
    <w:p w:rsidR="00FB7245" w:rsidRPr="007A4877" w:rsidRDefault="00327766" w:rsidP="00386B07">
      <w:pPr>
        <w:numPr>
          <w:ilvl w:val="0"/>
          <w:numId w:val="24"/>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7A4877">
        <w:rPr>
          <w:rFonts w:ascii="Museo Sans 100" w:eastAsiaTheme="minorHAnsi" w:hAnsi="Museo Sans 100" w:cstheme="minorBidi"/>
        </w:rPr>
        <w:t xml:space="preserve"> SOLARES</w:t>
      </w:r>
    </w:p>
    <w:p w:rsidR="00FB7245" w:rsidRPr="007A4877" w:rsidRDefault="00FB7245" w:rsidP="00386B07">
      <w:pPr>
        <w:numPr>
          <w:ilvl w:val="0"/>
          <w:numId w:val="24"/>
        </w:numPr>
        <w:spacing w:after="80"/>
        <w:contextualSpacing/>
        <w:rPr>
          <w:rFonts w:ascii="Museo Sans 100" w:eastAsiaTheme="minorHAnsi" w:hAnsi="Museo Sans 100" w:cstheme="minorBidi"/>
        </w:rPr>
      </w:pPr>
      <w:r w:rsidRPr="007A4877">
        <w:rPr>
          <w:rFonts w:ascii="Museo Sans 100" w:eastAsiaTheme="minorHAnsi" w:hAnsi="Museo Sans 100" w:cstheme="minorBidi"/>
        </w:rPr>
        <w:t>1 IGLESIA</w:t>
      </w:r>
    </w:p>
    <w:p w:rsidR="00FB7245" w:rsidRPr="007A4877" w:rsidRDefault="00FB7245" w:rsidP="00386B07">
      <w:pPr>
        <w:numPr>
          <w:ilvl w:val="0"/>
          <w:numId w:val="24"/>
        </w:numPr>
        <w:spacing w:after="80"/>
        <w:contextualSpacing/>
        <w:rPr>
          <w:rFonts w:ascii="Museo Sans 100" w:eastAsiaTheme="minorHAnsi" w:hAnsi="Museo Sans 100" w:cstheme="minorBidi"/>
        </w:rPr>
      </w:pPr>
      <w:r w:rsidRPr="007A4877">
        <w:rPr>
          <w:rFonts w:ascii="Museo Sans 100" w:eastAsiaTheme="minorHAnsi" w:hAnsi="Museo Sans 100" w:cstheme="minorBidi"/>
        </w:rPr>
        <w:t>CALLES</w:t>
      </w:r>
    </w:p>
    <w:p w:rsidR="00FB7245" w:rsidRDefault="00FB7245" w:rsidP="00FB7245">
      <w:pPr>
        <w:spacing w:after="160" w:line="259" w:lineRule="auto"/>
        <w:rPr>
          <w:rFonts w:ascii="Museo 500" w:eastAsiaTheme="minorHAnsi" w:hAnsi="Museo 500" w:cstheme="minorBidi"/>
        </w:rPr>
      </w:pPr>
    </w:p>
    <w:p w:rsidR="00FB7245" w:rsidRPr="00193138" w:rsidRDefault="00FB7245" w:rsidP="00FB7245">
      <w:pPr>
        <w:spacing w:after="160" w:line="259" w:lineRule="auto"/>
        <w:jc w:val="center"/>
        <w:rPr>
          <w:rFonts w:ascii="Museo 500" w:hAnsi="Museo 500"/>
          <w:b/>
        </w:rPr>
      </w:pPr>
      <w:r w:rsidRPr="00193138">
        <w:rPr>
          <w:rFonts w:ascii="Museo 500" w:hAnsi="Museo 500"/>
          <w:b/>
        </w:rPr>
        <w:t>RESUMEN DE PROYECTO, HACIENDA LOS LAGARTOS, EL OLVIDO UNO PORCION UNO.</w:t>
      </w:r>
    </w:p>
    <w:tbl>
      <w:tblPr>
        <w:tblW w:w="8089" w:type="dxa"/>
        <w:jc w:val="center"/>
        <w:tblCellMar>
          <w:left w:w="70" w:type="dxa"/>
          <w:right w:w="70" w:type="dxa"/>
        </w:tblCellMar>
        <w:tblLook w:val="04A0" w:firstRow="1" w:lastRow="0" w:firstColumn="1" w:lastColumn="0" w:noHBand="0" w:noVBand="1"/>
      </w:tblPr>
      <w:tblGrid>
        <w:gridCol w:w="3798"/>
        <w:gridCol w:w="2889"/>
        <w:gridCol w:w="1402"/>
      </w:tblGrid>
      <w:tr w:rsidR="00FB7245" w:rsidRPr="009B46D2" w:rsidTr="007A4877">
        <w:trPr>
          <w:trHeight w:val="227"/>
          <w:jc w:val="center"/>
        </w:trPr>
        <w:tc>
          <w:tcPr>
            <w:tcW w:w="8089"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7A4877" w:rsidRDefault="00FB7245" w:rsidP="00FB7245">
            <w:pPr>
              <w:jc w:val="center"/>
              <w:rPr>
                <w:rFonts w:ascii="Museo Sans 100" w:hAnsi="Museo Sans 100"/>
                <w:b/>
                <w:bCs/>
              </w:rPr>
            </w:pPr>
            <w:r w:rsidRPr="007A4877">
              <w:rPr>
                <w:rFonts w:ascii="Museo Sans 100" w:hAnsi="Museo Sans 100"/>
                <w:b/>
                <w:bCs/>
              </w:rPr>
              <w:t>CUADRO GENERAL DE AREAS, HACIENDA LOS LAGARTOS</w:t>
            </w:r>
          </w:p>
          <w:p w:rsidR="00FB7245" w:rsidRPr="007A4877" w:rsidRDefault="00FB7245" w:rsidP="00FB7245">
            <w:pPr>
              <w:jc w:val="center"/>
              <w:rPr>
                <w:rFonts w:ascii="Museo Sans 100" w:hAnsi="Museo Sans 100"/>
                <w:b/>
                <w:bCs/>
              </w:rPr>
            </w:pPr>
            <w:r w:rsidRPr="007A4877">
              <w:rPr>
                <w:rFonts w:ascii="Museo Sans 100" w:hAnsi="Museo Sans 100"/>
                <w:b/>
                <w:bCs/>
              </w:rPr>
              <w:t xml:space="preserve">EL OLVIDO UNO PORCION UNO, </w:t>
            </w:r>
          </w:p>
          <w:p w:rsidR="00FB7245" w:rsidRPr="007A4877" w:rsidRDefault="00FB7245" w:rsidP="00327766">
            <w:pPr>
              <w:jc w:val="center"/>
              <w:rPr>
                <w:rFonts w:ascii="Museo Sans 100" w:hAnsi="Museo Sans 100"/>
                <w:b/>
                <w:bCs/>
              </w:rPr>
            </w:pPr>
            <w:r w:rsidRPr="007A4877">
              <w:rPr>
                <w:rFonts w:ascii="Museo Sans 100" w:hAnsi="Museo Sans 100"/>
                <w:b/>
                <w:bCs/>
              </w:rPr>
              <w:t xml:space="preserve">MATRICULA: </w:t>
            </w:r>
            <w:r w:rsidR="00327766">
              <w:rPr>
                <w:rFonts w:ascii="Museo Sans 100" w:hAnsi="Museo Sans 100"/>
                <w:b/>
                <w:bCs/>
              </w:rPr>
              <w:t>---</w:t>
            </w:r>
            <w:r w:rsidRPr="007A4877">
              <w:rPr>
                <w:rFonts w:ascii="Museo Sans 100" w:hAnsi="Museo Sans 100"/>
                <w:b/>
                <w:bCs/>
              </w:rPr>
              <w:t>-00000</w:t>
            </w:r>
          </w:p>
        </w:tc>
      </w:tr>
      <w:tr w:rsidR="00FB7245" w:rsidRPr="009B46D2" w:rsidTr="003C77F9">
        <w:trPr>
          <w:trHeight w:val="227"/>
          <w:jc w:val="center"/>
        </w:trPr>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DESCRIPCION</w:t>
            </w:r>
          </w:p>
        </w:tc>
        <w:tc>
          <w:tcPr>
            <w:tcW w:w="28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AREAS (Has.)</w:t>
            </w:r>
          </w:p>
        </w:tc>
        <w:tc>
          <w:tcPr>
            <w:tcW w:w="14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AREAS(m2)</w:t>
            </w:r>
          </w:p>
        </w:tc>
      </w:tr>
      <w:tr w:rsidR="00FB7245" w:rsidRPr="009B46D2" w:rsidTr="003C77F9">
        <w:trPr>
          <w:trHeight w:val="227"/>
          <w:jc w:val="center"/>
        </w:trPr>
        <w:tc>
          <w:tcPr>
            <w:tcW w:w="379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327766">
            <w:pPr>
              <w:jc w:val="center"/>
              <w:rPr>
                <w:rFonts w:ascii="Museo Sans 100" w:hAnsi="Museo Sans 100"/>
                <w:b/>
                <w:bCs/>
                <w:color w:val="000000"/>
              </w:rPr>
            </w:pPr>
            <w:r w:rsidRPr="007A4877">
              <w:rPr>
                <w:rFonts w:ascii="Museo Sans 100" w:hAnsi="Museo Sans 100"/>
                <w:b/>
                <w:bCs/>
                <w:color w:val="000000"/>
              </w:rPr>
              <w:t>Asentamiento Comunitario (</w:t>
            </w:r>
            <w:r w:rsidR="00327766">
              <w:rPr>
                <w:rFonts w:ascii="Museo Sans 100" w:hAnsi="Museo Sans 100"/>
                <w:b/>
                <w:bCs/>
                <w:color w:val="000000"/>
              </w:rPr>
              <w:t>---</w:t>
            </w:r>
            <w:r w:rsidRPr="007A4877">
              <w:rPr>
                <w:rFonts w:ascii="Museo Sans 100" w:hAnsi="Museo Sans 100"/>
                <w:b/>
                <w:bCs/>
                <w:color w:val="000000"/>
              </w:rPr>
              <w:t>):</w:t>
            </w:r>
          </w:p>
        </w:tc>
        <w:tc>
          <w:tcPr>
            <w:tcW w:w="2889"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2F75B5"/>
              </w:rPr>
            </w:pPr>
            <w:r w:rsidRPr="007A4877">
              <w:rPr>
                <w:rFonts w:ascii="Museo Sans 100" w:hAnsi="Museo Sans 100"/>
                <w:color w:val="2F75B5"/>
              </w:rPr>
              <w:t> </w:t>
            </w:r>
          </w:p>
        </w:tc>
        <w:tc>
          <w:tcPr>
            <w:tcW w:w="1402"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2F75B5"/>
              </w:rPr>
            </w:pPr>
            <w:r w:rsidRPr="007A4877">
              <w:rPr>
                <w:rFonts w:ascii="Museo Sans 100" w:hAnsi="Museo Sans 100"/>
                <w:color w:val="2F75B5"/>
              </w:rPr>
              <w:t> </w:t>
            </w:r>
          </w:p>
        </w:tc>
      </w:tr>
      <w:tr w:rsidR="00FB7245" w:rsidRPr="009B46D2" w:rsidTr="003C77F9">
        <w:trPr>
          <w:trHeight w:val="227"/>
          <w:jc w:val="center"/>
        </w:trPr>
        <w:tc>
          <w:tcPr>
            <w:tcW w:w="3798" w:type="dxa"/>
            <w:tcBorders>
              <w:top w:val="nil"/>
              <w:left w:val="single" w:sz="4" w:space="0" w:color="auto"/>
              <w:bottom w:val="nil"/>
              <w:right w:val="single" w:sz="4" w:space="0" w:color="auto"/>
            </w:tcBorders>
            <w:shd w:val="clear" w:color="auto" w:fill="FFFFFF" w:themeFill="background1"/>
            <w:noWrap/>
            <w:vAlign w:val="center"/>
            <w:hideMark/>
          </w:tcPr>
          <w:p w:rsidR="00FB7245" w:rsidRPr="007A4877" w:rsidRDefault="00FB7245" w:rsidP="00327766">
            <w:pPr>
              <w:jc w:val="center"/>
              <w:rPr>
                <w:rFonts w:ascii="Museo Sans 100" w:hAnsi="Museo Sans 100"/>
                <w:color w:val="000000"/>
              </w:rPr>
            </w:pPr>
            <w:r w:rsidRPr="007A4877">
              <w:rPr>
                <w:rFonts w:ascii="Museo Sans 100" w:hAnsi="Museo Sans 100"/>
                <w:color w:val="000000"/>
              </w:rPr>
              <w:t>POLIGONO A (</w:t>
            </w:r>
            <w:r w:rsidR="00327766">
              <w:rPr>
                <w:rFonts w:ascii="Museo Sans 100" w:hAnsi="Museo Sans 100"/>
                <w:color w:val="000000"/>
              </w:rPr>
              <w:t>---</w:t>
            </w:r>
            <w:r w:rsidRPr="007A4877">
              <w:rPr>
                <w:rFonts w:ascii="Museo Sans 100" w:hAnsi="Museo Sans 100"/>
                <w:color w:val="000000"/>
              </w:rPr>
              <w:t xml:space="preserve"> solares)</w:t>
            </w:r>
          </w:p>
        </w:tc>
        <w:tc>
          <w:tcPr>
            <w:tcW w:w="2889"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color w:val="000000"/>
              </w:rPr>
            </w:pPr>
            <w:r w:rsidRPr="007A4877">
              <w:rPr>
                <w:rFonts w:ascii="Museo Sans 100" w:hAnsi="Museo Sans 100"/>
                <w:color w:val="000000"/>
              </w:rPr>
              <w:t xml:space="preserve">00 Has 59 As 97.54 Cas </w:t>
            </w:r>
          </w:p>
        </w:tc>
        <w:tc>
          <w:tcPr>
            <w:tcW w:w="1402" w:type="dxa"/>
            <w:tcBorders>
              <w:top w:val="nil"/>
              <w:left w:val="nil"/>
              <w:bottom w:val="nil"/>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rPr>
            </w:pPr>
            <w:r w:rsidRPr="007A4877">
              <w:rPr>
                <w:rFonts w:ascii="Museo Sans 100" w:hAnsi="Museo Sans 100"/>
              </w:rPr>
              <w:t>5,997.54</w:t>
            </w:r>
          </w:p>
        </w:tc>
      </w:tr>
      <w:tr w:rsidR="00FB7245" w:rsidRPr="009B46D2" w:rsidTr="003C77F9">
        <w:trPr>
          <w:trHeight w:val="227"/>
          <w:jc w:val="center"/>
        </w:trPr>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SUBTOTAL</w:t>
            </w:r>
          </w:p>
        </w:tc>
        <w:tc>
          <w:tcPr>
            <w:tcW w:w="2889"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b/>
                <w:bCs/>
                <w:color w:val="000000"/>
              </w:rPr>
            </w:pPr>
            <w:r w:rsidRPr="007A4877">
              <w:rPr>
                <w:rFonts w:ascii="Museo Sans 100" w:hAnsi="Museo Sans 100"/>
                <w:b/>
                <w:bCs/>
                <w:color w:val="000000"/>
              </w:rPr>
              <w:t xml:space="preserve">00 Has 59 As 97.54 Cas </w:t>
            </w:r>
          </w:p>
        </w:tc>
        <w:tc>
          <w:tcPr>
            <w:tcW w:w="1402" w:type="dxa"/>
            <w:tcBorders>
              <w:top w:val="single" w:sz="4" w:space="0" w:color="auto"/>
              <w:left w:val="nil"/>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b/>
                <w:bCs/>
              </w:rPr>
            </w:pPr>
            <w:r w:rsidRPr="007A4877">
              <w:rPr>
                <w:rFonts w:ascii="Museo Sans 100" w:hAnsi="Museo Sans 100"/>
                <w:b/>
                <w:bCs/>
              </w:rPr>
              <w:t>5,997.54</w:t>
            </w:r>
          </w:p>
        </w:tc>
      </w:tr>
      <w:tr w:rsidR="00FB7245" w:rsidRPr="009B46D2" w:rsidTr="003C77F9">
        <w:trPr>
          <w:trHeight w:val="227"/>
          <w:jc w:val="center"/>
        </w:trPr>
        <w:tc>
          <w:tcPr>
            <w:tcW w:w="3798"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Áreas Complementarias (1):</w:t>
            </w:r>
          </w:p>
        </w:tc>
        <w:tc>
          <w:tcPr>
            <w:tcW w:w="2889" w:type="dxa"/>
            <w:tcBorders>
              <w:top w:val="nil"/>
              <w:left w:val="nil"/>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color w:val="2F75B5"/>
              </w:rPr>
            </w:pPr>
            <w:r w:rsidRPr="007A4877">
              <w:rPr>
                <w:rFonts w:ascii="Museo Sans 100" w:hAnsi="Museo Sans 100"/>
                <w:color w:val="2F75B5"/>
              </w:rPr>
              <w:t> </w:t>
            </w:r>
          </w:p>
        </w:tc>
        <w:tc>
          <w:tcPr>
            <w:tcW w:w="1402" w:type="dxa"/>
            <w:tcBorders>
              <w:top w:val="nil"/>
              <w:left w:val="nil"/>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rPr>
            </w:pPr>
            <w:r w:rsidRPr="007A4877">
              <w:rPr>
                <w:rFonts w:ascii="Museo Sans 100" w:hAnsi="Museo Sans 100"/>
              </w:rPr>
              <w:t> </w:t>
            </w:r>
          </w:p>
        </w:tc>
      </w:tr>
      <w:tr w:rsidR="00FB7245" w:rsidRPr="009B46D2" w:rsidTr="003C77F9">
        <w:trPr>
          <w:trHeight w:val="227"/>
          <w:jc w:val="center"/>
        </w:trPr>
        <w:tc>
          <w:tcPr>
            <w:tcW w:w="3798"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AREA COOPERATIVA</w:t>
            </w:r>
          </w:p>
        </w:tc>
        <w:tc>
          <w:tcPr>
            <w:tcW w:w="2889"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color w:val="000000"/>
              </w:rPr>
            </w:pPr>
            <w:r w:rsidRPr="007A4877">
              <w:rPr>
                <w:rFonts w:ascii="Museo Sans 100" w:hAnsi="Museo Sans 100"/>
                <w:color w:val="000000"/>
              </w:rPr>
              <w:t xml:space="preserve">00 Has 08 As 96.92 Cas </w:t>
            </w:r>
          </w:p>
        </w:tc>
        <w:tc>
          <w:tcPr>
            <w:tcW w:w="1402" w:type="dxa"/>
            <w:tcBorders>
              <w:top w:val="nil"/>
              <w:left w:val="nil"/>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rPr>
            </w:pPr>
            <w:r w:rsidRPr="007A4877">
              <w:rPr>
                <w:rFonts w:ascii="Museo Sans 100" w:hAnsi="Museo Sans 100"/>
              </w:rPr>
              <w:t>896.92</w:t>
            </w:r>
          </w:p>
        </w:tc>
      </w:tr>
      <w:tr w:rsidR="00FB7245" w:rsidRPr="009B46D2" w:rsidTr="003C77F9">
        <w:trPr>
          <w:trHeight w:val="227"/>
          <w:jc w:val="center"/>
        </w:trPr>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SUBTOTAL</w:t>
            </w:r>
          </w:p>
        </w:tc>
        <w:tc>
          <w:tcPr>
            <w:tcW w:w="28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b/>
                <w:bCs/>
                <w:color w:val="000000"/>
              </w:rPr>
            </w:pPr>
            <w:r w:rsidRPr="007A4877">
              <w:rPr>
                <w:rFonts w:ascii="Museo Sans 100" w:hAnsi="Museo Sans 100"/>
                <w:b/>
                <w:bCs/>
                <w:color w:val="000000"/>
              </w:rPr>
              <w:t xml:space="preserve">00 Has 08 As 96.92 Cas </w:t>
            </w:r>
          </w:p>
        </w:tc>
        <w:tc>
          <w:tcPr>
            <w:tcW w:w="14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896.92</w:t>
            </w:r>
          </w:p>
        </w:tc>
      </w:tr>
      <w:tr w:rsidR="00FB7245" w:rsidRPr="009B46D2" w:rsidTr="003C77F9">
        <w:trPr>
          <w:trHeight w:val="227"/>
          <w:jc w:val="center"/>
        </w:trPr>
        <w:tc>
          <w:tcPr>
            <w:tcW w:w="379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CALLES</w:t>
            </w:r>
          </w:p>
        </w:tc>
        <w:tc>
          <w:tcPr>
            <w:tcW w:w="2889"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color w:val="000000"/>
              </w:rPr>
            </w:pPr>
            <w:r w:rsidRPr="007A4877">
              <w:rPr>
                <w:rFonts w:ascii="Museo Sans 100" w:hAnsi="Museo Sans 100"/>
                <w:color w:val="000000"/>
              </w:rPr>
              <w:t xml:space="preserve">00 Has 01 As 60.36 Cas </w:t>
            </w:r>
          </w:p>
        </w:tc>
        <w:tc>
          <w:tcPr>
            <w:tcW w:w="1402"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rPr>
            </w:pPr>
            <w:r w:rsidRPr="007A4877">
              <w:rPr>
                <w:rFonts w:ascii="Museo Sans 100" w:hAnsi="Museo Sans 100"/>
              </w:rPr>
              <w:t>160.36</w:t>
            </w:r>
          </w:p>
        </w:tc>
      </w:tr>
      <w:tr w:rsidR="00FB7245" w:rsidRPr="009B46D2" w:rsidTr="003C77F9">
        <w:trPr>
          <w:trHeight w:val="227"/>
          <w:jc w:val="center"/>
        </w:trPr>
        <w:tc>
          <w:tcPr>
            <w:tcW w:w="379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TOTAL DE PROYECTO</w:t>
            </w:r>
          </w:p>
        </w:tc>
        <w:tc>
          <w:tcPr>
            <w:tcW w:w="2889"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b/>
                <w:bCs/>
                <w:color w:val="000000"/>
              </w:rPr>
            </w:pPr>
            <w:r w:rsidRPr="007A4877">
              <w:rPr>
                <w:rFonts w:ascii="Museo Sans 100" w:hAnsi="Museo Sans 100"/>
                <w:b/>
                <w:bCs/>
                <w:color w:val="000000"/>
              </w:rPr>
              <w:t xml:space="preserve">00 Has 70 As 54.82 Cas </w:t>
            </w:r>
          </w:p>
        </w:tc>
        <w:tc>
          <w:tcPr>
            <w:tcW w:w="1402"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rPr>
            </w:pPr>
            <w:r w:rsidRPr="007A4877">
              <w:rPr>
                <w:rFonts w:ascii="Museo Sans 100" w:hAnsi="Museo Sans 100"/>
                <w:b/>
                <w:bCs/>
              </w:rPr>
              <w:t>7,054.82</w:t>
            </w:r>
          </w:p>
        </w:tc>
      </w:tr>
    </w:tbl>
    <w:p w:rsidR="00354FF9" w:rsidRDefault="00354FF9" w:rsidP="00354FF9">
      <w:pPr>
        <w:spacing w:after="80"/>
        <w:ind w:left="2130"/>
        <w:contextualSpacing/>
        <w:rPr>
          <w:rFonts w:ascii="Museo Sans 100" w:eastAsiaTheme="minorHAnsi" w:hAnsi="Museo Sans 100" w:cstheme="minorBidi"/>
        </w:rPr>
      </w:pPr>
    </w:p>
    <w:p w:rsidR="00FB7245" w:rsidRPr="007A4877" w:rsidRDefault="00327766" w:rsidP="00386B07">
      <w:pPr>
        <w:numPr>
          <w:ilvl w:val="0"/>
          <w:numId w:val="25"/>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7A4877">
        <w:rPr>
          <w:rFonts w:ascii="Museo Sans 100" w:eastAsiaTheme="minorHAnsi" w:hAnsi="Museo Sans 100" w:cstheme="minorBidi"/>
        </w:rPr>
        <w:t xml:space="preserve"> SOLARES</w:t>
      </w:r>
    </w:p>
    <w:p w:rsidR="00FB7245" w:rsidRPr="007A4877" w:rsidRDefault="00FB7245" w:rsidP="00386B07">
      <w:pPr>
        <w:numPr>
          <w:ilvl w:val="0"/>
          <w:numId w:val="25"/>
        </w:numPr>
        <w:spacing w:after="80"/>
        <w:contextualSpacing/>
        <w:rPr>
          <w:rFonts w:ascii="Museo Sans 100" w:eastAsiaTheme="minorHAnsi" w:hAnsi="Museo Sans 100" w:cstheme="minorBidi"/>
        </w:rPr>
      </w:pPr>
      <w:r w:rsidRPr="007A4877">
        <w:rPr>
          <w:rFonts w:ascii="Museo Sans 100" w:eastAsiaTheme="minorHAnsi" w:hAnsi="Museo Sans 100" w:cstheme="minorBidi"/>
        </w:rPr>
        <w:t>1 AREA DE COOPERATIVA</w:t>
      </w:r>
    </w:p>
    <w:p w:rsidR="00FB7245" w:rsidRPr="007A4877" w:rsidRDefault="00FB7245" w:rsidP="00386B07">
      <w:pPr>
        <w:numPr>
          <w:ilvl w:val="0"/>
          <w:numId w:val="25"/>
        </w:numPr>
        <w:spacing w:after="80"/>
        <w:contextualSpacing/>
        <w:rPr>
          <w:rFonts w:ascii="Museo Sans 100" w:eastAsiaTheme="minorHAnsi" w:hAnsi="Museo Sans 100" w:cstheme="minorBidi"/>
        </w:rPr>
      </w:pPr>
      <w:r w:rsidRPr="007A4877">
        <w:rPr>
          <w:rFonts w:ascii="Museo Sans 100" w:eastAsiaTheme="minorHAnsi" w:hAnsi="Museo Sans 100" w:cstheme="minorBidi"/>
        </w:rPr>
        <w:t>CALLES</w:t>
      </w:r>
    </w:p>
    <w:p w:rsidR="00FB7245" w:rsidRDefault="00FB7245" w:rsidP="00FB7245">
      <w:pPr>
        <w:spacing w:after="160" w:line="259" w:lineRule="auto"/>
        <w:rPr>
          <w:rFonts w:ascii="Museo 500" w:eastAsiaTheme="minorHAnsi" w:hAnsi="Museo 500" w:cstheme="minorBidi"/>
        </w:rPr>
      </w:pPr>
    </w:p>
    <w:p w:rsidR="00FB7245" w:rsidRPr="00193138" w:rsidRDefault="00FB7245" w:rsidP="00FB7245">
      <w:pPr>
        <w:spacing w:after="160" w:line="259" w:lineRule="auto"/>
        <w:jc w:val="center"/>
        <w:rPr>
          <w:rFonts w:ascii="Museo 500" w:eastAsiaTheme="minorHAnsi" w:hAnsi="Museo 500"/>
          <w:b/>
        </w:rPr>
      </w:pPr>
      <w:r w:rsidRPr="00193138">
        <w:rPr>
          <w:rFonts w:ascii="Museo 500" w:hAnsi="Museo 500"/>
          <w:b/>
        </w:rPr>
        <w:t>RESUMEN DE PROYECTO, HACIENDA LOS LAGARTOS, EL OLVIDO UNO PORCION DOS</w:t>
      </w:r>
    </w:p>
    <w:tbl>
      <w:tblPr>
        <w:tblW w:w="8140" w:type="dxa"/>
        <w:jc w:val="center"/>
        <w:tblCellMar>
          <w:left w:w="70" w:type="dxa"/>
          <w:right w:w="70" w:type="dxa"/>
        </w:tblCellMar>
        <w:tblLook w:val="04A0" w:firstRow="1" w:lastRow="0" w:firstColumn="1" w:lastColumn="0" w:noHBand="0" w:noVBand="1"/>
      </w:tblPr>
      <w:tblGrid>
        <w:gridCol w:w="3855"/>
        <w:gridCol w:w="2879"/>
        <w:gridCol w:w="1406"/>
      </w:tblGrid>
      <w:tr w:rsidR="00FB7245" w:rsidRPr="009B46D2" w:rsidTr="007A4877">
        <w:trPr>
          <w:trHeight w:val="227"/>
          <w:jc w:val="center"/>
        </w:trPr>
        <w:tc>
          <w:tcPr>
            <w:tcW w:w="81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CUADRO GENERAL DE AREAS, HACIENDA LOS LAGARTOS</w:t>
            </w:r>
          </w:p>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 xml:space="preserve">EL OLVIDO UNO PORCION DOS, </w:t>
            </w:r>
          </w:p>
          <w:p w:rsidR="00FB7245" w:rsidRPr="007A4877" w:rsidRDefault="00FB7245" w:rsidP="00327766">
            <w:pPr>
              <w:jc w:val="center"/>
              <w:rPr>
                <w:rFonts w:ascii="Museo Sans 100" w:hAnsi="Museo Sans 100"/>
                <w:b/>
                <w:bCs/>
                <w:color w:val="000000"/>
              </w:rPr>
            </w:pPr>
            <w:r w:rsidRPr="007A4877">
              <w:rPr>
                <w:rFonts w:ascii="Museo Sans 100" w:hAnsi="Museo Sans 100"/>
                <w:b/>
                <w:bCs/>
                <w:color w:val="000000"/>
              </w:rPr>
              <w:t xml:space="preserve">MATRICULA: </w:t>
            </w:r>
            <w:r w:rsidR="00327766">
              <w:rPr>
                <w:rFonts w:ascii="Museo Sans 100" w:hAnsi="Museo Sans 100"/>
                <w:b/>
                <w:bCs/>
                <w:color w:val="000000"/>
              </w:rPr>
              <w:t>---</w:t>
            </w:r>
            <w:r w:rsidRPr="007A4877">
              <w:rPr>
                <w:rFonts w:ascii="Museo Sans 100" w:hAnsi="Museo Sans 100"/>
                <w:b/>
                <w:bCs/>
                <w:color w:val="000000"/>
              </w:rPr>
              <w:t>-00000</w:t>
            </w:r>
          </w:p>
        </w:tc>
      </w:tr>
      <w:tr w:rsidR="00FB7245" w:rsidRPr="009B46D2" w:rsidTr="007A4877">
        <w:trPr>
          <w:trHeight w:val="227"/>
          <w:jc w:val="center"/>
        </w:trPr>
        <w:tc>
          <w:tcPr>
            <w:tcW w:w="38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DESCRIPCION</w:t>
            </w:r>
          </w:p>
        </w:tc>
        <w:tc>
          <w:tcPr>
            <w:tcW w:w="2879"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AREAS (Has.)</w:t>
            </w:r>
          </w:p>
        </w:tc>
        <w:tc>
          <w:tcPr>
            <w:tcW w:w="1406"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AREAS(m2)</w:t>
            </w:r>
          </w:p>
        </w:tc>
      </w:tr>
      <w:tr w:rsidR="00FB7245" w:rsidRPr="009B46D2" w:rsidTr="007A4877">
        <w:trPr>
          <w:trHeight w:val="227"/>
          <w:jc w:val="center"/>
        </w:trPr>
        <w:tc>
          <w:tcPr>
            <w:tcW w:w="38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327766">
            <w:pPr>
              <w:jc w:val="center"/>
              <w:rPr>
                <w:rFonts w:ascii="Museo Sans 100" w:hAnsi="Museo Sans 100"/>
                <w:b/>
                <w:bCs/>
                <w:color w:val="000000"/>
              </w:rPr>
            </w:pPr>
            <w:r w:rsidRPr="007A4877">
              <w:rPr>
                <w:rFonts w:ascii="Museo Sans 100" w:hAnsi="Museo Sans 100"/>
                <w:b/>
                <w:bCs/>
                <w:color w:val="000000"/>
              </w:rPr>
              <w:t>Asentamiento Comunitario (</w:t>
            </w:r>
            <w:r w:rsidR="00327766">
              <w:rPr>
                <w:rFonts w:ascii="Museo Sans 100" w:hAnsi="Museo Sans 100"/>
                <w:b/>
                <w:bCs/>
                <w:color w:val="000000"/>
              </w:rPr>
              <w:t>---</w:t>
            </w:r>
            <w:r w:rsidRPr="007A4877">
              <w:rPr>
                <w:rFonts w:ascii="Museo Sans 100" w:hAnsi="Museo Sans 100"/>
                <w:b/>
                <w:bCs/>
                <w:color w:val="000000"/>
              </w:rPr>
              <w:t>)</w:t>
            </w:r>
          </w:p>
        </w:tc>
        <w:tc>
          <w:tcPr>
            <w:tcW w:w="2879"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 </w:t>
            </w:r>
          </w:p>
        </w:tc>
        <w:tc>
          <w:tcPr>
            <w:tcW w:w="1406"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 </w:t>
            </w:r>
          </w:p>
        </w:tc>
      </w:tr>
      <w:tr w:rsidR="00FB7245" w:rsidRPr="009B46D2" w:rsidTr="007A4877">
        <w:trPr>
          <w:trHeight w:val="227"/>
          <w:jc w:val="center"/>
        </w:trPr>
        <w:tc>
          <w:tcPr>
            <w:tcW w:w="38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327766">
            <w:pPr>
              <w:jc w:val="center"/>
              <w:rPr>
                <w:rFonts w:ascii="Museo Sans 100" w:hAnsi="Museo Sans 100"/>
                <w:color w:val="000000"/>
              </w:rPr>
            </w:pPr>
            <w:r w:rsidRPr="007A4877">
              <w:rPr>
                <w:rFonts w:ascii="Museo Sans 100" w:hAnsi="Museo Sans 100"/>
                <w:color w:val="000000"/>
              </w:rPr>
              <w:t>POLIGONO C (</w:t>
            </w:r>
            <w:r w:rsidR="00327766">
              <w:rPr>
                <w:rFonts w:ascii="Museo Sans 100" w:hAnsi="Museo Sans 100"/>
                <w:color w:val="000000"/>
              </w:rPr>
              <w:t>---</w:t>
            </w:r>
            <w:r w:rsidRPr="007A4877">
              <w:rPr>
                <w:rFonts w:ascii="Museo Sans 100" w:hAnsi="Museo Sans 100"/>
                <w:color w:val="000000"/>
              </w:rPr>
              <w:t xml:space="preserve"> solares)</w:t>
            </w:r>
          </w:p>
        </w:tc>
        <w:tc>
          <w:tcPr>
            <w:tcW w:w="2879"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color w:val="000000"/>
              </w:rPr>
            </w:pPr>
            <w:r w:rsidRPr="007A4877">
              <w:rPr>
                <w:rFonts w:ascii="Museo Sans 100" w:hAnsi="Museo Sans 100"/>
                <w:color w:val="000000"/>
              </w:rPr>
              <w:t xml:space="preserve">00 Has 41 As 81.44 Cas </w:t>
            </w:r>
          </w:p>
        </w:tc>
        <w:tc>
          <w:tcPr>
            <w:tcW w:w="1406"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4,181.44</w:t>
            </w:r>
          </w:p>
        </w:tc>
      </w:tr>
      <w:tr w:rsidR="00FB7245" w:rsidRPr="009B46D2" w:rsidTr="007A4877">
        <w:trPr>
          <w:trHeight w:val="227"/>
          <w:jc w:val="center"/>
        </w:trPr>
        <w:tc>
          <w:tcPr>
            <w:tcW w:w="38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327766">
            <w:pPr>
              <w:jc w:val="center"/>
              <w:rPr>
                <w:rFonts w:ascii="Museo Sans 100" w:hAnsi="Museo Sans 100"/>
                <w:color w:val="000000"/>
              </w:rPr>
            </w:pPr>
            <w:r w:rsidRPr="007A4877">
              <w:rPr>
                <w:rFonts w:ascii="Museo Sans 100" w:hAnsi="Museo Sans 100"/>
                <w:color w:val="000000"/>
              </w:rPr>
              <w:t>POLIGONO D (</w:t>
            </w:r>
            <w:r w:rsidR="00327766">
              <w:rPr>
                <w:rFonts w:ascii="Museo Sans 100" w:hAnsi="Museo Sans 100"/>
                <w:color w:val="000000"/>
              </w:rPr>
              <w:t>---</w:t>
            </w:r>
            <w:r w:rsidRPr="007A4877">
              <w:rPr>
                <w:rFonts w:ascii="Museo Sans 100" w:hAnsi="Museo Sans 100"/>
                <w:color w:val="000000"/>
              </w:rPr>
              <w:t xml:space="preserve"> solares)</w:t>
            </w:r>
          </w:p>
        </w:tc>
        <w:tc>
          <w:tcPr>
            <w:tcW w:w="2879"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color w:val="000000"/>
              </w:rPr>
            </w:pPr>
            <w:r w:rsidRPr="007A4877">
              <w:rPr>
                <w:rFonts w:ascii="Museo Sans 100" w:hAnsi="Museo Sans 100"/>
                <w:color w:val="000000"/>
              </w:rPr>
              <w:t xml:space="preserve">00 Has 31 As 97.94 Cas </w:t>
            </w:r>
          </w:p>
        </w:tc>
        <w:tc>
          <w:tcPr>
            <w:tcW w:w="1406"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3,197.94</w:t>
            </w:r>
          </w:p>
        </w:tc>
      </w:tr>
      <w:tr w:rsidR="00FB7245" w:rsidRPr="009B46D2" w:rsidTr="007A4877">
        <w:trPr>
          <w:trHeight w:val="227"/>
          <w:jc w:val="center"/>
        </w:trPr>
        <w:tc>
          <w:tcPr>
            <w:tcW w:w="38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SUBTOTAL</w:t>
            </w:r>
          </w:p>
        </w:tc>
        <w:tc>
          <w:tcPr>
            <w:tcW w:w="2879"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b/>
                <w:bCs/>
                <w:color w:val="000000"/>
              </w:rPr>
            </w:pPr>
            <w:r w:rsidRPr="007A4877">
              <w:rPr>
                <w:rFonts w:ascii="Museo Sans 100" w:hAnsi="Museo Sans 100"/>
                <w:b/>
                <w:bCs/>
                <w:color w:val="000000"/>
              </w:rPr>
              <w:t xml:space="preserve">00 Has 73 As 79.38 Cas </w:t>
            </w:r>
          </w:p>
        </w:tc>
        <w:tc>
          <w:tcPr>
            <w:tcW w:w="1406"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7,379.38</w:t>
            </w:r>
          </w:p>
        </w:tc>
      </w:tr>
      <w:tr w:rsidR="00FB7245" w:rsidRPr="009B46D2" w:rsidTr="007A4877">
        <w:trPr>
          <w:trHeight w:val="227"/>
          <w:jc w:val="center"/>
        </w:trPr>
        <w:tc>
          <w:tcPr>
            <w:tcW w:w="38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CALLES</w:t>
            </w:r>
          </w:p>
        </w:tc>
        <w:tc>
          <w:tcPr>
            <w:tcW w:w="2879"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color w:val="000000"/>
              </w:rPr>
            </w:pPr>
            <w:r w:rsidRPr="007A4877">
              <w:rPr>
                <w:rFonts w:ascii="Museo Sans 100" w:hAnsi="Museo Sans 100"/>
                <w:color w:val="000000"/>
              </w:rPr>
              <w:t xml:space="preserve">00 Has 02 As 70.99 Cas </w:t>
            </w:r>
          </w:p>
        </w:tc>
        <w:tc>
          <w:tcPr>
            <w:tcW w:w="1406"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color w:val="000000"/>
              </w:rPr>
            </w:pPr>
            <w:r w:rsidRPr="007A4877">
              <w:rPr>
                <w:rFonts w:ascii="Museo Sans 100" w:hAnsi="Museo Sans 100"/>
                <w:color w:val="000000"/>
              </w:rPr>
              <w:t>270.99</w:t>
            </w:r>
          </w:p>
        </w:tc>
      </w:tr>
      <w:tr w:rsidR="00FB7245" w:rsidRPr="009B46D2" w:rsidTr="007A4877">
        <w:trPr>
          <w:trHeight w:val="296"/>
          <w:jc w:val="center"/>
        </w:trPr>
        <w:tc>
          <w:tcPr>
            <w:tcW w:w="38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AREA TOTAL DE PROYECTO</w:t>
            </w:r>
          </w:p>
        </w:tc>
        <w:tc>
          <w:tcPr>
            <w:tcW w:w="2879"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rPr>
                <w:rFonts w:ascii="Museo Sans 100" w:hAnsi="Museo Sans 100"/>
                <w:b/>
                <w:bCs/>
                <w:color w:val="000000"/>
              </w:rPr>
            </w:pPr>
            <w:r w:rsidRPr="007A4877">
              <w:rPr>
                <w:rFonts w:ascii="Museo Sans 100" w:hAnsi="Museo Sans 100"/>
                <w:b/>
                <w:bCs/>
                <w:color w:val="000000"/>
              </w:rPr>
              <w:t xml:space="preserve">00 Has 76 As 50.37 Cas </w:t>
            </w:r>
          </w:p>
        </w:tc>
        <w:tc>
          <w:tcPr>
            <w:tcW w:w="1406" w:type="dxa"/>
            <w:tcBorders>
              <w:top w:val="nil"/>
              <w:left w:val="nil"/>
              <w:bottom w:val="single" w:sz="4" w:space="0" w:color="auto"/>
              <w:right w:val="single" w:sz="4" w:space="0" w:color="auto"/>
            </w:tcBorders>
            <w:shd w:val="clear" w:color="auto" w:fill="FFFFFF" w:themeFill="background1"/>
            <w:noWrap/>
            <w:vAlign w:val="center"/>
            <w:hideMark/>
          </w:tcPr>
          <w:p w:rsidR="00FB7245" w:rsidRPr="007A4877" w:rsidRDefault="00FB7245" w:rsidP="00FB7245">
            <w:pPr>
              <w:jc w:val="center"/>
              <w:rPr>
                <w:rFonts w:ascii="Museo Sans 100" w:hAnsi="Museo Sans 100"/>
                <w:b/>
                <w:bCs/>
                <w:color w:val="000000"/>
              </w:rPr>
            </w:pPr>
            <w:r w:rsidRPr="007A4877">
              <w:rPr>
                <w:rFonts w:ascii="Museo Sans 100" w:hAnsi="Museo Sans 100"/>
                <w:b/>
                <w:bCs/>
                <w:color w:val="000000"/>
              </w:rPr>
              <w:t>7,650.37</w:t>
            </w:r>
          </w:p>
        </w:tc>
      </w:tr>
    </w:tbl>
    <w:p w:rsidR="00FB7245" w:rsidRPr="009B46D2" w:rsidRDefault="00FB7245" w:rsidP="00FB7245">
      <w:pPr>
        <w:spacing w:after="160"/>
        <w:rPr>
          <w:rFonts w:ascii="Museo 500" w:eastAsiaTheme="minorHAnsi" w:hAnsi="Museo 500" w:cstheme="minorBidi"/>
        </w:rPr>
      </w:pPr>
    </w:p>
    <w:p w:rsidR="00FB7245" w:rsidRPr="007A4877" w:rsidRDefault="00FB7245" w:rsidP="00386B07">
      <w:pPr>
        <w:numPr>
          <w:ilvl w:val="0"/>
          <w:numId w:val="26"/>
        </w:numPr>
        <w:spacing w:after="80"/>
        <w:contextualSpacing/>
        <w:rPr>
          <w:rFonts w:ascii="Museo Sans 100" w:eastAsiaTheme="minorHAnsi" w:hAnsi="Museo Sans 100" w:cstheme="minorBidi"/>
        </w:rPr>
      </w:pPr>
      <w:r w:rsidRPr="007A4877">
        <w:rPr>
          <w:rFonts w:ascii="Museo Sans 100" w:eastAsiaTheme="minorHAnsi" w:hAnsi="Museo Sans 100" w:cstheme="minorBidi"/>
        </w:rPr>
        <w:t>18 SOLARES</w:t>
      </w:r>
    </w:p>
    <w:p w:rsidR="00FB7245" w:rsidRPr="007A4877" w:rsidRDefault="00FB7245" w:rsidP="00386B07">
      <w:pPr>
        <w:numPr>
          <w:ilvl w:val="0"/>
          <w:numId w:val="26"/>
        </w:numPr>
        <w:spacing w:after="80"/>
        <w:contextualSpacing/>
        <w:rPr>
          <w:rFonts w:ascii="Museo Sans 100" w:eastAsiaTheme="minorHAnsi" w:hAnsi="Museo Sans 100" w:cstheme="minorBidi"/>
        </w:rPr>
      </w:pPr>
      <w:r w:rsidRPr="007A4877">
        <w:rPr>
          <w:rFonts w:ascii="Museo Sans 100" w:eastAsiaTheme="minorHAnsi" w:hAnsi="Museo Sans 100" w:cstheme="minorBidi"/>
        </w:rPr>
        <w:t>CALLES</w:t>
      </w:r>
    </w:p>
    <w:p w:rsidR="00FB7245" w:rsidRDefault="00FB7245" w:rsidP="00FB7245">
      <w:pPr>
        <w:spacing w:after="80"/>
        <w:ind w:hanging="3"/>
        <w:contextualSpacing/>
        <w:rPr>
          <w:rFonts w:ascii="Museo 500" w:eastAsiaTheme="minorHAnsi" w:hAnsi="Museo 500" w:cstheme="minorBidi"/>
        </w:rPr>
      </w:pPr>
    </w:p>
    <w:p w:rsidR="00FB7245" w:rsidRPr="009B46D2" w:rsidRDefault="00FB7245" w:rsidP="00876E17">
      <w:pPr>
        <w:pStyle w:val="TITULOSINTERMEDIOS"/>
      </w:pPr>
      <w:r w:rsidRPr="009B46D2">
        <w:t>RESUMEN DE PROYECTO, HACIENDA LOS LAGARTOS, EL OLVIDO UNO PORCION TRES.</w:t>
      </w:r>
    </w:p>
    <w:tbl>
      <w:tblPr>
        <w:tblW w:w="8177" w:type="dxa"/>
        <w:jc w:val="center"/>
        <w:tblCellMar>
          <w:left w:w="70" w:type="dxa"/>
          <w:right w:w="70" w:type="dxa"/>
        </w:tblCellMar>
        <w:tblLook w:val="04A0" w:firstRow="1" w:lastRow="0" w:firstColumn="1" w:lastColumn="0" w:noHBand="0" w:noVBand="1"/>
      </w:tblPr>
      <w:tblGrid>
        <w:gridCol w:w="3808"/>
        <w:gridCol w:w="2829"/>
        <w:gridCol w:w="1540"/>
      </w:tblGrid>
      <w:tr w:rsidR="00FB7245" w:rsidRPr="009B46D2" w:rsidTr="007A4877">
        <w:trPr>
          <w:trHeight w:val="227"/>
          <w:jc w:val="center"/>
        </w:trPr>
        <w:tc>
          <w:tcPr>
            <w:tcW w:w="817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b/>
                <w:bCs/>
                <w:sz w:val="18"/>
                <w:szCs w:val="18"/>
              </w:rPr>
            </w:pPr>
            <w:r w:rsidRPr="00354FF9">
              <w:rPr>
                <w:rFonts w:ascii="Museo Sans 100" w:eastAsiaTheme="minorHAnsi" w:hAnsi="Museo Sans 100"/>
                <w:sz w:val="18"/>
                <w:szCs w:val="18"/>
              </w:rPr>
              <w:br w:type="page"/>
            </w:r>
            <w:r w:rsidRPr="00354FF9">
              <w:rPr>
                <w:rFonts w:ascii="Museo Sans 100" w:hAnsi="Museo Sans 100"/>
                <w:b/>
                <w:bCs/>
                <w:sz w:val="18"/>
                <w:szCs w:val="18"/>
              </w:rPr>
              <w:t>CUADRO GENERAL DE AREAS, HACIENDA LOS LAGARTOS</w:t>
            </w:r>
          </w:p>
          <w:p w:rsidR="00FB7245" w:rsidRPr="00354FF9" w:rsidRDefault="00FB7245" w:rsidP="007A4877">
            <w:pPr>
              <w:jc w:val="center"/>
              <w:rPr>
                <w:rFonts w:ascii="Museo Sans 100" w:hAnsi="Museo Sans 100"/>
                <w:b/>
                <w:bCs/>
                <w:sz w:val="18"/>
                <w:szCs w:val="18"/>
              </w:rPr>
            </w:pPr>
            <w:r w:rsidRPr="00354FF9">
              <w:rPr>
                <w:rFonts w:ascii="Museo Sans 100" w:hAnsi="Museo Sans 100"/>
                <w:b/>
                <w:bCs/>
                <w:sz w:val="18"/>
                <w:szCs w:val="18"/>
              </w:rPr>
              <w:t xml:space="preserve">EL OLVIDO UNO PORCION TRES, </w:t>
            </w:r>
          </w:p>
          <w:p w:rsidR="00FB7245" w:rsidRPr="00354FF9" w:rsidRDefault="00FB7245" w:rsidP="00327766">
            <w:pPr>
              <w:jc w:val="center"/>
              <w:rPr>
                <w:rFonts w:ascii="Museo Sans 100" w:hAnsi="Museo Sans 100"/>
                <w:b/>
                <w:bCs/>
                <w:sz w:val="18"/>
                <w:szCs w:val="18"/>
              </w:rPr>
            </w:pPr>
            <w:r w:rsidRPr="00354FF9">
              <w:rPr>
                <w:rFonts w:ascii="Museo Sans 100" w:hAnsi="Museo Sans 100"/>
                <w:b/>
                <w:bCs/>
                <w:sz w:val="18"/>
                <w:szCs w:val="18"/>
              </w:rPr>
              <w:t xml:space="preserve">MATRICULA: </w:t>
            </w:r>
            <w:r w:rsidR="00327766">
              <w:rPr>
                <w:rFonts w:ascii="Museo Sans 100" w:hAnsi="Museo Sans 100"/>
                <w:b/>
                <w:bCs/>
                <w:sz w:val="18"/>
                <w:szCs w:val="18"/>
              </w:rPr>
              <w:t>----</w:t>
            </w:r>
            <w:r w:rsidRPr="00354FF9">
              <w:rPr>
                <w:rFonts w:ascii="Museo Sans 100" w:hAnsi="Museo Sans 100"/>
                <w:b/>
                <w:bCs/>
                <w:sz w:val="18"/>
                <w:szCs w:val="18"/>
              </w:rPr>
              <w:t>-00000</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b/>
                <w:bCs/>
                <w:color w:val="000000"/>
                <w:sz w:val="18"/>
                <w:szCs w:val="18"/>
              </w:rPr>
            </w:pPr>
            <w:r w:rsidRPr="00354FF9">
              <w:rPr>
                <w:rFonts w:ascii="Museo Sans 100" w:hAnsi="Museo Sans 100"/>
                <w:b/>
                <w:bCs/>
                <w:color w:val="000000"/>
                <w:sz w:val="18"/>
                <w:szCs w:val="18"/>
              </w:rPr>
              <w:t>DESCRIPCION</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b/>
                <w:bCs/>
                <w:color w:val="000000"/>
                <w:sz w:val="18"/>
                <w:szCs w:val="18"/>
              </w:rPr>
            </w:pPr>
            <w:r w:rsidRPr="00354FF9">
              <w:rPr>
                <w:rFonts w:ascii="Museo Sans 100" w:hAnsi="Museo Sans 100"/>
                <w:b/>
                <w:bCs/>
                <w:color w:val="000000"/>
                <w:sz w:val="18"/>
                <w:szCs w:val="18"/>
              </w:rPr>
              <w:t>AREAS (Has.)</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b/>
                <w:bCs/>
                <w:color w:val="000000"/>
                <w:sz w:val="18"/>
                <w:szCs w:val="18"/>
              </w:rPr>
            </w:pPr>
            <w:r w:rsidRPr="00354FF9">
              <w:rPr>
                <w:rFonts w:ascii="Museo Sans 100" w:hAnsi="Museo Sans 100"/>
                <w:b/>
                <w:bCs/>
                <w:color w:val="000000"/>
                <w:sz w:val="18"/>
                <w:szCs w:val="18"/>
              </w:rPr>
              <w:t>AREAS(m2)</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327766">
            <w:pPr>
              <w:jc w:val="center"/>
              <w:rPr>
                <w:rFonts w:ascii="Museo Sans 100" w:hAnsi="Museo Sans 100"/>
                <w:b/>
                <w:bCs/>
                <w:color w:val="000000"/>
                <w:sz w:val="18"/>
                <w:szCs w:val="18"/>
              </w:rPr>
            </w:pPr>
            <w:r w:rsidRPr="00354FF9">
              <w:rPr>
                <w:rFonts w:ascii="Museo Sans 100" w:hAnsi="Museo Sans 100"/>
                <w:b/>
                <w:bCs/>
                <w:color w:val="000000"/>
                <w:sz w:val="18"/>
                <w:szCs w:val="18"/>
              </w:rPr>
              <w:t>Asentamiento Comunitario (</w:t>
            </w:r>
            <w:r w:rsidR="00327766">
              <w:rPr>
                <w:rFonts w:ascii="Museo Sans 100" w:hAnsi="Museo Sans 100"/>
                <w:b/>
                <w:bCs/>
                <w:color w:val="000000"/>
                <w:sz w:val="18"/>
                <w:szCs w:val="18"/>
              </w:rPr>
              <w:t>---</w:t>
            </w:r>
            <w:r w:rsidRPr="00354FF9">
              <w:rPr>
                <w:rFonts w:ascii="Museo Sans 100" w:hAnsi="Museo Sans 100"/>
                <w:b/>
                <w:bCs/>
                <w:color w:val="000000"/>
                <w:sz w:val="18"/>
                <w:szCs w:val="18"/>
              </w:rPr>
              <w:t>)</w:t>
            </w:r>
          </w:p>
        </w:tc>
        <w:tc>
          <w:tcPr>
            <w:tcW w:w="2829" w:type="dxa"/>
            <w:tcBorders>
              <w:top w:val="nil"/>
              <w:left w:val="nil"/>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color w:val="2F75B5"/>
                <w:sz w:val="18"/>
                <w:szCs w:val="18"/>
              </w:rPr>
            </w:pPr>
            <w:r w:rsidRPr="00354FF9">
              <w:rPr>
                <w:rFonts w:ascii="Museo Sans 100" w:hAnsi="Museo Sans 100"/>
                <w:color w:val="2F75B5"/>
                <w:sz w:val="18"/>
                <w:szCs w:val="18"/>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sz w:val="18"/>
                <w:szCs w:val="18"/>
              </w:rPr>
            </w:pPr>
            <w:r w:rsidRPr="00354FF9">
              <w:rPr>
                <w:rFonts w:ascii="Museo Sans 100" w:hAnsi="Museo Sans 100"/>
                <w:sz w:val="18"/>
                <w:szCs w:val="18"/>
              </w:rPr>
              <w:t> </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327766">
            <w:pPr>
              <w:jc w:val="center"/>
              <w:rPr>
                <w:rFonts w:ascii="Museo Sans 100" w:hAnsi="Museo Sans 100"/>
                <w:color w:val="000000"/>
                <w:sz w:val="18"/>
                <w:szCs w:val="18"/>
              </w:rPr>
            </w:pPr>
            <w:r w:rsidRPr="00354FF9">
              <w:rPr>
                <w:rFonts w:ascii="Museo Sans 100" w:hAnsi="Museo Sans 100"/>
                <w:color w:val="000000"/>
                <w:sz w:val="18"/>
                <w:szCs w:val="18"/>
              </w:rPr>
              <w:t>POLIGONO E (</w:t>
            </w:r>
            <w:r w:rsidR="00327766">
              <w:rPr>
                <w:rFonts w:ascii="Museo Sans 100" w:hAnsi="Museo Sans 100"/>
                <w:color w:val="000000"/>
                <w:sz w:val="18"/>
                <w:szCs w:val="18"/>
              </w:rPr>
              <w:t>---</w:t>
            </w:r>
            <w:r w:rsidRPr="00354FF9">
              <w:rPr>
                <w:rFonts w:ascii="Museo Sans 100" w:hAnsi="Museo Sans 100"/>
                <w:color w:val="000000"/>
                <w:sz w:val="18"/>
                <w:szCs w:val="18"/>
              </w:rPr>
              <w:t xml:space="preserve"> solares)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01 Has 71 As 84.4 Cas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right"/>
              <w:rPr>
                <w:rFonts w:ascii="Museo Sans 100" w:hAnsi="Museo Sans 100"/>
                <w:color w:val="000000"/>
                <w:sz w:val="18"/>
                <w:szCs w:val="18"/>
              </w:rPr>
            </w:pPr>
            <w:r w:rsidRPr="00354FF9">
              <w:rPr>
                <w:rFonts w:ascii="Museo Sans 100" w:hAnsi="Museo Sans 100"/>
                <w:color w:val="000000"/>
                <w:sz w:val="18"/>
                <w:szCs w:val="18"/>
              </w:rPr>
              <w:t>17,184.40</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327766">
            <w:pPr>
              <w:jc w:val="center"/>
              <w:rPr>
                <w:rFonts w:ascii="Museo Sans 100" w:hAnsi="Museo Sans 100"/>
                <w:color w:val="000000"/>
                <w:sz w:val="18"/>
                <w:szCs w:val="18"/>
              </w:rPr>
            </w:pPr>
            <w:r w:rsidRPr="00354FF9">
              <w:rPr>
                <w:rFonts w:ascii="Museo Sans 100" w:hAnsi="Museo Sans 100"/>
                <w:color w:val="000000"/>
                <w:sz w:val="18"/>
                <w:szCs w:val="18"/>
              </w:rPr>
              <w:t>POLIGONO F (</w:t>
            </w:r>
            <w:r w:rsidR="00327766">
              <w:rPr>
                <w:rFonts w:ascii="Museo Sans 100" w:hAnsi="Museo Sans 100"/>
                <w:color w:val="000000"/>
                <w:sz w:val="18"/>
                <w:szCs w:val="18"/>
              </w:rPr>
              <w:t>---</w:t>
            </w:r>
            <w:r w:rsidRPr="00354FF9">
              <w:rPr>
                <w:rFonts w:ascii="Museo Sans 100" w:hAnsi="Museo Sans 100"/>
                <w:color w:val="000000"/>
                <w:sz w:val="18"/>
                <w:szCs w:val="18"/>
              </w:rPr>
              <w:t xml:space="preserve"> solares)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29 As 58.61 Cas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right"/>
              <w:rPr>
                <w:rFonts w:ascii="Museo Sans 100" w:hAnsi="Museo Sans 100"/>
                <w:color w:val="000000"/>
                <w:sz w:val="18"/>
                <w:szCs w:val="18"/>
              </w:rPr>
            </w:pPr>
            <w:r w:rsidRPr="00354FF9">
              <w:rPr>
                <w:rFonts w:ascii="Museo Sans 100" w:hAnsi="Museo Sans 100"/>
                <w:color w:val="000000"/>
                <w:sz w:val="18"/>
                <w:szCs w:val="18"/>
              </w:rPr>
              <w:t>2,958.61</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327766">
            <w:pPr>
              <w:jc w:val="center"/>
              <w:rPr>
                <w:rFonts w:ascii="Museo Sans 100" w:hAnsi="Museo Sans 100"/>
                <w:color w:val="000000"/>
                <w:sz w:val="18"/>
                <w:szCs w:val="18"/>
              </w:rPr>
            </w:pPr>
            <w:r w:rsidRPr="00354FF9">
              <w:rPr>
                <w:rFonts w:ascii="Museo Sans 100" w:hAnsi="Museo Sans 100"/>
                <w:color w:val="000000"/>
                <w:sz w:val="18"/>
                <w:szCs w:val="18"/>
              </w:rPr>
              <w:t>POLIGONO G (</w:t>
            </w:r>
            <w:r w:rsidR="00327766">
              <w:rPr>
                <w:rFonts w:ascii="Museo Sans 100" w:hAnsi="Museo Sans 100"/>
                <w:color w:val="000000"/>
                <w:sz w:val="18"/>
                <w:szCs w:val="18"/>
              </w:rPr>
              <w:t>---</w:t>
            </w:r>
            <w:r w:rsidRPr="00354FF9">
              <w:rPr>
                <w:rFonts w:ascii="Museo Sans 100" w:hAnsi="Museo Sans 100"/>
                <w:color w:val="000000"/>
                <w:sz w:val="18"/>
                <w:szCs w:val="18"/>
              </w:rPr>
              <w:t xml:space="preserve"> solares)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01 Has 33 As 42.1 Cas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right"/>
              <w:rPr>
                <w:rFonts w:ascii="Museo Sans 100" w:hAnsi="Museo Sans 100"/>
                <w:color w:val="000000"/>
                <w:sz w:val="18"/>
                <w:szCs w:val="18"/>
              </w:rPr>
            </w:pPr>
            <w:r w:rsidRPr="00354FF9">
              <w:rPr>
                <w:rFonts w:ascii="Museo Sans 100" w:hAnsi="Museo Sans 100"/>
                <w:color w:val="000000"/>
                <w:sz w:val="18"/>
                <w:szCs w:val="18"/>
              </w:rPr>
              <w:t>13,342.10</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327766">
            <w:pPr>
              <w:jc w:val="center"/>
              <w:rPr>
                <w:rFonts w:ascii="Museo Sans 100" w:hAnsi="Museo Sans 100"/>
                <w:color w:val="000000"/>
                <w:sz w:val="18"/>
                <w:szCs w:val="18"/>
              </w:rPr>
            </w:pPr>
            <w:r w:rsidRPr="00354FF9">
              <w:rPr>
                <w:rFonts w:ascii="Museo Sans 100" w:hAnsi="Museo Sans 100"/>
                <w:color w:val="000000"/>
                <w:sz w:val="18"/>
                <w:szCs w:val="18"/>
              </w:rPr>
              <w:t>POLIGONO H (</w:t>
            </w:r>
            <w:r w:rsidR="00327766">
              <w:rPr>
                <w:rFonts w:ascii="Museo Sans 100" w:hAnsi="Museo Sans 100"/>
                <w:color w:val="000000"/>
                <w:sz w:val="18"/>
                <w:szCs w:val="18"/>
              </w:rPr>
              <w:t>---</w:t>
            </w:r>
            <w:r w:rsidRPr="00354FF9">
              <w:rPr>
                <w:rFonts w:ascii="Museo Sans 100" w:hAnsi="Museo Sans 100"/>
                <w:color w:val="000000"/>
                <w:sz w:val="18"/>
                <w:szCs w:val="18"/>
              </w:rPr>
              <w:t xml:space="preserve"> solares)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5 As 61.75 Cas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right"/>
              <w:rPr>
                <w:rFonts w:ascii="Museo Sans 100" w:hAnsi="Museo Sans 100"/>
                <w:color w:val="000000"/>
                <w:sz w:val="18"/>
                <w:szCs w:val="18"/>
              </w:rPr>
            </w:pPr>
            <w:r w:rsidRPr="00354FF9">
              <w:rPr>
                <w:rFonts w:ascii="Museo Sans 100" w:hAnsi="Museo Sans 100"/>
                <w:color w:val="000000"/>
                <w:sz w:val="18"/>
                <w:szCs w:val="18"/>
              </w:rPr>
              <w:t>561.75</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327766">
            <w:pPr>
              <w:jc w:val="center"/>
              <w:rPr>
                <w:rFonts w:ascii="Museo Sans 100" w:hAnsi="Museo Sans 100"/>
                <w:color w:val="000000"/>
                <w:sz w:val="18"/>
                <w:szCs w:val="18"/>
              </w:rPr>
            </w:pPr>
            <w:r w:rsidRPr="00354FF9">
              <w:rPr>
                <w:rFonts w:ascii="Museo Sans 100" w:hAnsi="Museo Sans 100"/>
                <w:color w:val="000000"/>
                <w:sz w:val="18"/>
                <w:szCs w:val="18"/>
              </w:rPr>
              <w:t>POLIGONO I (</w:t>
            </w:r>
            <w:r w:rsidR="00327766">
              <w:rPr>
                <w:rFonts w:ascii="Museo Sans 100" w:hAnsi="Museo Sans 100"/>
                <w:color w:val="000000"/>
                <w:sz w:val="18"/>
                <w:szCs w:val="18"/>
              </w:rPr>
              <w:t>---</w:t>
            </w:r>
            <w:r w:rsidRPr="00354FF9">
              <w:rPr>
                <w:rFonts w:ascii="Museo Sans 100" w:hAnsi="Museo Sans 100"/>
                <w:color w:val="000000"/>
                <w:sz w:val="18"/>
                <w:szCs w:val="18"/>
              </w:rPr>
              <w:t xml:space="preserve"> solares)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23 As 93.88 Cas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right"/>
              <w:rPr>
                <w:rFonts w:ascii="Museo Sans 100" w:hAnsi="Museo Sans 100"/>
                <w:color w:val="000000"/>
                <w:sz w:val="18"/>
                <w:szCs w:val="18"/>
              </w:rPr>
            </w:pPr>
            <w:r w:rsidRPr="00354FF9">
              <w:rPr>
                <w:rFonts w:ascii="Museo Sans 100" w:hAnsi="Museo Sans 100"/>
                <w:color w:val="000000"/>
                <w:sz w:val="18"/>
                <w:szCs w:val="18"/>
              </w:rPr>
              <w:t>2,393.88</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327766">
            <w:pPr>
              <w:jc w:val="center"/>
              <w:rPr>
                <w:rFonts w:ascii="Museo Sans 100" w:hAnsi="Museo Sans 100"/>
                <w:color w:val="000000"/>
                <w:sz w:val="18"/>
                <w:szCs w:val="18"/>
              </w:rPr>
            </w:pPr>
            <w:r w:rsidRPr="00354FF9">
              <w:rPr>
                <w:rFonts w:ascii="Museo Sans 100" w:hAnsi="Museo Sans 100"/>
                <w:color w:val="000000"/>
                <w:sz w:val="18"/>
                <w:szCs w:val="18"/>
              </w:rPr>
              <w:t>POLIGONO J (</w:t>
            </w:r>
            <w:r w:rsidR="00327766">
              <w:rPr>
                <w:rFonts w:ascii="Museo Sans 100" w:hAnsi="Museo Sans 100"/>
                <w:color w:val="000000"/>
                <w:sz w:val="18"/>
                <w:szCs w:val="18"/>
              </w:rPr>
              <w:t>---</w:t>
            </w:r>
            <w:r w:rsidRPr="00354FF9">
              <w:rPr>
                <w:rFonts w:ascii="Museo Sans 100" w:hAnsi="Museo Sans 100"/>
                <w:color w:val="000000"/>
                <w:sz w:val="18"/>
                <w:szCs w:val="18"/>
              </w:rPr>
              <w:t xml:space="preserve"> solares)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39 As 33.3 Cas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right"/>
              <w:rPr>
                <w:rFonts w:ascii="Museo Sans 100" w:hAnsi="Museo Sans 100"/>
                <w:color w:val="000000"/>
                <w:sz w:val="18"/>
                <w:szCs w:val="18"/>
              </w:rPr>
            </w:pPr>
            <w:r w:rsidRPr="00354FF9">
              <w:rPr>
                <w:rFonts w:ascii="Museo Sans 100" w:hAnsi="Museo Sans 100"/>
                <w:color w:val="000000"/>
                <w:sz w:val="18"/>
                <w:szCs w:val="18"/>
              </w:rPr>
              <w:t>3,933.30</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327766">
            <w:pPr>
              <w:jc w:val="center"/>
              <w:rPr>
                <w:rFonts w:ascii="Museo Sans 100" w:hAnsi="Museo Sans 100"/>
                <w:color w:val="000000"/>
                <w:sz w:val="18"/>
                <w:szCs w:val="18"/>
              </w:rPr>
            </w:pPr>
            <w:r w:rsidRPr="00354FF9">
              <w:rPr>
                <w:rFonts w:ascii="Museo Sans 100" w:hAnsi="Museo Sans 100"/>
                <w:color w:val="000000"/>
                <w:sz w:val="18"/>
                <w:szCs w:val="18"/>
              </w:rPr>
              <w:t>POLIGONO K (</w:t>
            </w:r>
            <w:r w:rsidR="00327766">
              <w:rPr>
                <w:rFonts w:ascii="Museo Sans 100" w:hAnsi="Museo Sans 100"/>
                <w:color w:val="000000"/>
                <w:sz w:val="18"/>
                <w:szCs w:val="18"/>
              </w:rPr>
              <w:t>---</w:t>
            </w:r>
            <w:r w:rsidRPr="00354FF9">
              <w:rPr>
                <w:rFonts w:ascii="Museo Sans 100" w:hAnsi="Museo Sans 100"/>
                <w:color w:val="000000"/>
                <w:sz w:val="18"/>
                <w:szCs w:val="18"/>
              </w:rPr>
              <w:t xml:space="preserve"> solares)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4 As 88.09 Cas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right"/>
              <w:rPr>
                <w:rFonts w:ascii="Museo Sans 100" w:hAnsi="Museo Sans 100"/>
                <w:color w:val="000000"/>
                <w:sz w:val="18"/>
                <w:szCs w:val="18"/>
              </w:rPr>
            </w:pPr>
            <w:r w:rsidRPr="00354FF9">
              <w:rPr>
                <w:rFonts w:ascii="Museo Sans 100" w:hAnsi="Museo Sans 100"/>
                <w:color w:val="000000"/>
                <w:sz w:val="18"/>
                <w:szCs w:val="18"/>
              </w:rPr>
              <w:t>488.09</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b/>
                <w:bCs/>
                <w:color w:val="000000"/>
                <w:sz w:val="18"/>
                <w:szCs w:val="18"/>
              </w:rPr>
            </w:pPr>
            <w:r w:rsidRPr="00354FF9">
              <w:rPr>
                <w:rFonts w:ascii="Museo Sans 100" w:hAnsi="Museo Sans 100"/>
                <w:b/>
                <w:bCs/>
                <w:color w:val="000000"/>
                <w:sz w:val="18"/>
                <w:szCs w:val="18"/>
              </w:rPr>
              <w:t>SUBTOTAL</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b/>
                <w:bCs/>
                <w:color w:val="000000"/>
                <w:sz w:val="18"/>
                <w:szCs w:val="18"/>
              </w:rPr>
            </w:pPr>
            <w:r w:rsidRPr="00354FF9">
              <w:rPr>
                <w:rFonts w:ascii="Museo Sans 100" w:hAnsi="Museo Sans 100"/>
                <w:b/>
                <w:bCs/>
                <w:color w:val="000000"/>
                <w:sz w:val="18"/>
                <w:szCs w:val="18"/>
              </w:rPr>
              <w:t xml:space="preserve">04 Has 08 As 62.13 Cas </w:t>
            </w:r>
          </w:p>
        </w:tc>
        <w:tc>
          <w:tcPr>
            <w:tcW w:w="1540" w:type="dxa"/>
            <w:tcBorders>
              <w:top w:val="nil"/>
              <w:left w:val="nil"/>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b/>
                <w:bCs/>
                <w:sz w:val="18"/>
                <w:szCs w:val="18"/>
              </w:rPr>
            </w:pPr>
            <w:r w:rsidRPr="00354FF9">
              <w:rPr>
                <w:rFonts w:ascii="Museo Sans 100" w:hAnsi="Museo Sans 100"/>
                <w:b/>
                <w:bCs/>
                <w:sz w:val="18"/>
                <w:szCs w:val="18"/>
              </w:rPr>
              <w:t>40,862.13</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b/>
                <w:bCs/>
                <w:color w:val="000000"/>
                <w:sz w:val="18"/>
                <w:szCs w:val="18"/>
              </w:rPr>
            </w:pPr>
            <w:r w:rsidRPr="00354FF9">
              <w:rPr>
                <w:rFonts w:ascii="Museo Sans 100" w:hAnsi="Museo Sans 100"/>
                <w:b/>
                <w:bCs/>
                <w:color w:val="000000"/>
                <w:sz w:val="18"/>
                <w:szCs w:val="18"/>
              </w:rPr>
              <w:t>Áreas Complementarias (4):</w:t>
            </w:r>
          </w:p>
        </w:tc>
        <w:tc>
          <w:tcPr>
            <w:tcW w:w="2829" w:type="dxa"/>
            <w:tcBorders>
              <w:top w:val="nil"/>
              <w:left w:val="nil"/>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color w:val="2F75B5"/>
                <w:sz w:val="18"/>
                <w:szCs w:val="18"/>
              </w:rPr>
            </w:pPr>
            <w:r w:rsidRPr="00354FF9">
              <w:rPr>
                <w:rFonts w:ascii="Museo Sans 100" w:hAnsi="Museo Sans 100"/>
                <w:color w:val="2F75B5"/>
                <w:sz w:val="18"/>
                <w:szCs w:val="18"/>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sz w:val="18"/>
                <w:szCs w:val="18"/>
              </w:rPr>
            </w:pPr>
            <w:r w:rsidRPr="00354FF9">
              <w:rPr>
                <w:rFonts w:ascii="Museo Sans 100" w:hAnsi="Museo Sans 100"/>
                <w:sz w:val="18"/>
                <w:szCs w:val="18"/>
              </w:rPr>
              <w:t> </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color w:val="000000"/>
                <w:sz w:val="18"/>
                <w:szCs w:val="18"/>
              </w:rPr>
            </w:pPr>
            <w:r w:rsidRPr="00354FF9">
              <w:rPr>
                <w:rFonts w:ascii="Museo Sans 100" w:hAnsi="Museo Sans 100"/>
                <w:color w:val="000000"/>
                <w:sz w:val="18"/>
                <w:szCs w:val="18"/>
              </w:rPr>
              <w:t>CANCHA 1</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26 As 69.05 Cas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color w:val="000000"/>
                <w:sz w:val="18"/>
                <w:szCs w:val="18"/>
              </w:rPr>
            </w:pPr>
            <w:r w:rsidRPr="00354FF9">
              <w:rPr>
                <w:rFonts w:ascii="Museo Sans 100" w:hAnsi="Museo Sans 100"/>
                <w:color w:val="000000"/>
                <w:sz w:val="18"/>
                <w:szCs w:val="18"/>
              </w:rPr>
              <w:t>2,669.05</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color w:val="000000"/>
                <w:sz w:val="18"/>
                <w:szCs w:val="18"/>
              </w:rPr>
            </w:pPr>
            <w:r w:rsidRPr="00354FF9">
              <w:rPr>
                <w:rFonts w:ascii="Museo Sans 100" w:hAnsi="Museo Sans 100"/>
                <w:color w:val="000000"/>
                <w:sz w:val="18"/>
                <w:szCs w:val="18"/>
              </w:rPr>
              <w:t>CANCHA 2</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77 As 11.76 Cas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color w:val="000000"/>
                <w:sz w:val="18"/>
                <w:szCs w:val="18"/>
              </w:rPr>
            </w:pPr>
            <w:r w:rsidRPr="00354FF9">
              <w:rPr>
                <w:rFonts w:ascii="Museo Sans 100" w:hAnsi="Museo Sans 100"/>
                <w:color w:val="000000"/>
                <w:sz w:val="18"/>
                <w:szCs w:val="18"/>
              </w:rPr>
              <w:t>7,711.76</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color w:val="000000"/>
                <w:sz w:val="18"/>
                <w:szCs w:val="18"/>
              </w:rPr>
            </w:pPr>
            <w:r w:rsidRPr="00354FF9">
              <w:rPr>
                <w:rFonts w:ascii="Museo Sans 100" w:hAnsi="Museo Sans 100"/>
                <w:color w:val="000000"/>
                <w:sz w:val="18"/>
                <w:szCs w:val="18"/>
              </w:rPr>
              <w:t>ZONA VERDE</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22 As 01.88 Cas </w:t>
            </w:r>
          </w:p>
        </w:tc>
        <w:tc>
          <w:tcPr>
            <w:tcW w:w="1540" w:type="dxa"/>
            <w:tcBorders>
              <w:top w:val="nil"/>
              <w:left w:val="nil"/>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sz w:val="18"/>
                <w:szCs w:val="18"/>
              </w:rPr>
            </w:pPr>
            <w:r w:rsidRPr="00354FF9">
              <w:rPr>
                <w:rFonts w:ascii="Museo Sans 100" w:hAnsi="Museo Sans 100"/>
                <w:sz w:val="18"/>
                <w:szCs w:val="18"/>
              </w:rPr>
              <w:t>2,201.88</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color w:val="000000"/>
                <w:sz w:val="18"/>
                <w:szCs w:val="18"/>
              </w:rPr>
            </w:pPr>
            <w:r w:rsidRPr="00354FF9">
              <w:rPr>
                <w:rFonts w:ascii="Museo Sans 100" w:hAnsi="Museo Sans 100"/>
                <w:color w:val="000000"/>
                <w:sz w:val="18"/>
                <w:szCs w:val="18"/>
              </w:rPr>
              <w:t>TANQUE</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01 As 00.77 Cas </w:t>
            </w:r>
          </w:p>
        </w:tc>
        <w:tc>
          <w:tcPr>
            <w:tcW w:w="1540" w:type="dxa"/>
            <w:tcBorders>
              <w:top w:val="nil"/>
              <w:left w:val="nil"/>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sz w:val="18"/>
                <w:szCs w:val="18"/>
              </w:rPr>
            </w:pPr>
            <w:r w:rsidRPr="00354FF9">
              <w:rPr>
                <w:rFonts w:ascii="Museo Sans 100" w:hAnsi="Museo Sans 100"/>
                <w:sz w:val="18"/>
                <w:szCs w:val="18"/>
              </w:rPr>
              <w:t>100.77</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b/>
                <w:bCs/>
                <w:color w:val="000000"/>
                <w:sz w:val="18"/>
                <w:szCs w:val="18"/>
              </w:rPr>
            </w:pPr>
            <w:r w:rsidRPr="00354FF9">
              <w:rPr>
                <w:rFonts w:ascii="Museo Sans 100" w:hAnsi="Museo Sans 100"/>
                <w:b/>
                <w:bCs/>
                <w:color w:val="000000"/>
                <w:sz w:val="18"/>
                <w:szCs w:val="18"/>
              </w:rPr>
              <w:t>SUBTOTAL</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b/>
                <w:bCs/>
                <w:color w:val="000000"/>
                <w:sz w:val="18"/>
                <w:szCs w:val="18"/>
              </w:rPr>
            </w:pPr>
            <w:r w:rsidRPr="00354FF9">
              <w:rPr>
                <w:rFonts w:ascii="Museo Sans 100" w:hAnsi="Museo Sans 100"/>
                <w:b/>
                <w:bCs/>
                <w:color w:val="000000"/>
                <w:sz w:val="18"/>
                <w:szCs w:val="18"/>
              </w:rPr>
              <w:t xml:space="preserve">01 Has 26 As 83.46 Cas </w:t>
            </w:r>
          </w:p>
        </w:tc>
        <w:tc>
          <w:tcPr>
            <w:tcW w:w="1540" w:type="dxa"/>
            <w:tcBorders>
              <w:top w:val="nil"/>
              <w:left w:val="nil"/>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b/>
                <w:bCs/>
                <w:sz w:val="18"/>
                <w:szCs w:val="18"/>
              </w:rPr>
            </w:pPr>
            <w:r w:rsidRPr="00354FF9">
              <w:rPr>
                <w:rFonts w:ascii="Museo Sans 100" w:hAnsi="Museo Sans 100"/>
                <w:b/>
                <w:bCs/>
                <w:sz w:val="18"/>
                <w:szCs w:val="18"/>
              </w:rPr>
              <w:t>12,683.46</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color w:val="000000"/>
                <w:sz w:val="18"/>
                <w:szCs w:val="18"/>
              </w:rPr>
            </w:pPr>
            <w:r w:rsidRPr="00354FF9">
              <w:rPr>
                <w:rFonts w:ascii="Museo Sans 100" w:hAnsi="Museo Sans 100"/>
                <w:color w:val="000000"/>
                <w:sz w:val="18"/>
                <w:szCs w:val="18"/>
              </w:rPr>
              <w:t>CALLES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48 As 48.64 Cas </w:t>
            </w:r>
          </w:p>
        </w:tc>
        <w:tc>
          <w:tcPr>
            <w:tcW w:w="1540" w:type="dxa"/>
            <w:tcBorders>
              <w:top w:val="nil"/>
              <w:left w:val="nil"/>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sz w:val="18"/>
                <w:szCs w:val="18"/>
              </w:rPr>
            </w:pPr>
            <w:r w:rsidRPr="00354FF9">
              <w:rPr>
                <w:rFonts w:ascii="Museo Sans 100" w:hAnsi="Museo Sans 100"/>
                <w:sz w:val="18"/>
                <w:szCs w:val="18"/>
              </w:rPr>
              <w:t>4,848.64</w:t>
            </w:r>
          </w:p>
        </w:tc>
      </w:tr>
      <w:tr w:rsidR="00FB7245" w:rsidRPr="009B46D2" w:rsidTr="00354FF9">
        <w:trPr>
          <w:trHeight w:val="227"/>
          <w:jc w:val="center"/>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b/>
                <w:bCs/>
                <w:color w:val="000000"/>
                <w:sz w:val="18"/>
                <w:szCs w:val="18"/>
              </w:rPr>
            </w:pPr>
            <w:r w:rsidRPr="00354FF9">
              <w:rPr>
                <w:rFonts w:ascii="Museo Sans 100" w:hAnsi="Museo Sans 100"/>
                <w:b/>
                <w:bCs/>
                <w:color w:val="000000"/>
                <w:sz w:val="18"/>
                <w:szCs w:val="18"/>
              </w:rPr>
              <w:t>AREA TOTAL DE PROYECTO</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b/>
                <w:bCs/>
                <w:color w:val="000000"/>
                <w:sz w:val="18"/>
                <w:szCs w:val="18"/>
              </w:rPr>
            </w:pPr>
            <w:r w:rsidRPr="00354FF9">
              <w:rPr>
                <w:rFonts w:ascii="Museo Sans 100" w:hAnsi="Museo Sans 100"/>
                <w:b/>
                <w:bCs/>
                <w:color w:val="000000"/>
                <w:sz w:val="18"/>
                <w:szCs w:val="18"/>
              </w:rPr>
              <w:t xml:space="preserve">05 Has 83 As 94.23 Cas </w:t>
            </w:r>
          </w:p>
        </w:tc>
        <w:tc>
          <w:tcPr>
            <w:tcW w:w="1540" w:type="dxa"/>
            <w:tcBorders>
              <w:top w:val="nil"/>
              <w:left w:val="nil"/>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b/>
                <w:bCs/>
                <w:sz w:val="18"/>
                <w:szCs w:val="18"/>
              </w:rPr>
            </w:pPr>
            <w:r w:rsidRPr="00354FF9">
              <w:rPr>
                <w:rFonts w:ascii="Museo Sans 100" w:hAnsi="Museo Sans 100"/>
                <w:b/>
                <w:bCs/>
                <w:sz w:val="18"/>
                <w:szCs w:val="18"/>
              </w:rPr>
              <w:t>58,394.23</w:t>
            </w:r>
          </w:p>
        </w:tc>
      </w:tr>
    </w:tbl>
    <w:p w:rsidR="00354FF9" w:rsidRDefault="00354FF9" w:rsidP="00354FF9">
      <w:pPr>
        <w:spacing w:after="80"/>
        <w:ind w:left="2130"/>
        <w:contextualSpacing/>
        <w:rPr>
          <w:rFonts w:ascii="Museo Sans 100" w:eastAsiaTheme="minorHAnsi" w:hAnsi="Museo Sans 100" w:cstheme="minorBidi"/>
        </w:rPr>
      </w:pPr>
    </w:p>
    <w:p w:rsidR="00FB7245" w:rsidRPr="007A4877" w:rsidRDefault="00327766" w:rsidP="00386B07">
      <w:pPr>
        <w:numPr>
          <w:ilvl w:val="0"/>
          <w:numId w:val="27"/>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7A4877">
        <w:rPr>
          <w:rFonts w:ascii="Museo Sans 100" w:eastAsiaTheme="minorHAnsi" w:hAnsi="Museo Sans 100" w:cstheme="minorBidi"/>
        </w:rPr>
        <w:t xml:space="preserve"> SOLARES</w:t>
      </w:r>
    </w:p>
    <w:p w:rsidR="00FB7245" w:rsidRPr="007A4877" w:rsidRDefault="00FB7245" w:rsidP="00386B07">
      <w:pPr>
        <w:numPr>
          <w:ilvl w:val="0"/>
          <w:numId w:val="27"/>
        </w:numPr>
        <w:spacing w:after="80"/>
        <w:contextualSpacing/>
        <w:rPr>
          <w:rFonts w:ascii="Museo Sans 100" w:eastAsiaTheme="minorHAnsi" w:hAnsi="Museo Sans 100" w:cstheme="minorBidi"/>
        </w:rPr>
      </w:pPr>
      <w:r w:rsidRPr="007A4877">
        <w:rPr>
          <w:rFonts w:ascii="Museo Sans 100" w:eastAsiaTheme="minorHAnsi" w:hAnsi="Museo Sans 100" w:cstheme="minorBidi"/>
        </w:rPr>
        <w:t>2 CANCHAS</w:t>
      </w:r>
    </w:p>
    <w:p w:rsidR="00FB7245" w:rsidRPr="007A4877" w:rsidRDefault="00FB7245" w:rsidP="00386B07">
      <w:pPr>
        <w:numPr>
          <w:ilvl w:val="0"/>
          <w:numId w:val="27"/>
        </w:numPr>
        <w:spacing w:after="80"/>
        <w:contextualSpacing/>
        <w:rPr>
          <w:rFonts w:ascii="Museo Sans 100" w:eastAsiaTheme="minorHAnsi" w:hAnsi="Museo Sans 100" w:cstheme="minorBidi"/>
        </w:rPr>
      </w:pPr>
      <w:r w:rsidRPr="007A4877">
        <w:rPr>
          <w:rFonts w:ascii="Museo Sans 100" w:eastAsiaTheme="minorHAnsi" w:hAnsi="Museo Sans 100" w:cstheme="minorBidi"/>
        </w:rPr>
        <w:t>1 ZONA VERDE</w:t>
      </w:r>
    </w:p>
    <w:p w:rsidR="00FB7245" w:rsidRPr="007A4877" w:rsidRDefault="00FB7245" w:rsidP="00386B07">
      <w:pPr>
        <w:numPr>
          <w:ilvl w:val="0"/>
          <w:numId w:val="27"/>
        </w:numPr>
        <w:spacing w:after="80"/>
        <w:contextualSpacing/>
        <w:rPr>
          <w:rFonts w:ascii="Museo Sans 100" w:eastAsiaTheme="minorHAnsi" w:hAnsi="Museo Sans 100" w:cstheme="minorBidi"/>
        </w:rPr>
      </w:pPr>
      <w:r w:rsidRPr="007A4877">
        <w:rPr>
          <w:rFonts w:ascii="Museo Sans 100" w:eastAsiaTheme="minorHAnsi" w:hAnsi="Museo Sans 100" w:cstheme="minorBidi"/>
        </w:rPr>
        <w:t>1 TANQUE</w:t>
      </w:r>
    </w:p>
    <w:p w:rsidR="00FB7245" w:rsidRPr="007A4877" w:rsidRDefault="00FB7245" w:rsidP="00386B07">
      <w:pPr>
        <w:numPr>
          <w:ilvl w:val="0"/>
          <w:numId w:val="27"/>
        </w:numPr>
        <w:spacing w:after="80"/>
        <w:contextualSpacing/>
        <w:rPr>
          <w:rFonts w:ascii="Museo Sans 100" w:eastAsiaTheme="minorHAnsi" w:hAnsi="Museo Sans 100" w:cstheme="minorBidi"/>
        </w:rPr>
      </w:pPr>
      <w:r w:rsidRPr="007A4877">
        <w:rPr>
          <w:rFonts w:ascii="Museo Sans 100" w:eastAsiaTheme="minorHAnsi" w:hAnsi="Museo Sans 100" w:cstheme="minorBidi"/>
        </w:rPr>
        <w:t>CALLES</w:t>
      </w:r>
    </w:p>
    <w:p w:rsidR="00FB7245" w:rsidRDefault="00FB7245" w:rsidP="00FB7245">
      <w:pPr>
        <w:spacing w:after="80"/>
        <w:contextualSpacing/>
        <w:rPr>
          <w:rFonts w:ascii="Museo 500" w:eastAsiaTheme="minorHAnsi" w:hAnsi="Museo 500" w:cstheme="minorBidi"/>
        </w:rPr>
      </w:pPr>
    </w:p>
    <w:p w:rsidR="00876E17" w:rsidRPr="009B46D2" w:rsidRDefault="00876E17" w:rsidP="00FB7245">
      <w:pPr>
        <w:spacing w:after="80"/>
        <w:contextualSpacing/>
        <w:rPr>
          <w:rFonts w:ascii="Museo 500" w:eastAsiaTheme="minorHAnsi" w:hAnsi="Museo 500" w:cstheme="minorBidi"/>
        </w:rPr>
      </w:pPr>
    </w:p>
    <w:p w:rsidR="00FB7245" w:rsidRPr="00193138" w:rsidRDefault="00FB7245" w:rsidP="00FB7245">
      <w:pPr>
        <w:tabs>
          <w:tab w:val="left" w:pos="1200"/>
        </w:tabs>
        <w:spacing w:after="160" w:line="259" w:lineRule="auto"/>
        <w:jc w:val="center"/>
        <w:rPr>
          <w:rFonts w:ascii="Museo 500" w:hAnsi="Museo 500"/>
          <w:b/>
        </w:rPr>
      </w:pPr>
      <w:r w:rsidRPr="00193138">
        <w:rPr>
          <w:rFonts w:ascii="Museo 500" w:hAnsi="Museo 500"/>
          <w:b/>
        </w:rPr>
        <w:t>RESUMEN DE PROYECTO, HACIENDA LOS LAGARTOS, EL OLVIDO UNO PORCION CUATRO.</w:t>
      </w:r>
    </w:p>
    <w:tbl>
      <w:tblPr>
        <w:tblW w:w="8313" w:type="dxa"/>
        <w:jc w:val="center"/>
        <w:tblCellMar>
          <w:left w:w="70" w:type="dxa"/>
          <w:right w:w="70" w:type="dxa"/>
        </w:tblCellMar>
        <w:tblLook w:val="04A0" w:firstRow="1" w:lastRow="0" w:firstColumn="1" w:lastColumn="0" w:noHBand="0" w:noVBand="1"/>
      </w:tblPr>
      <w:tblGrid>
        <w:gridCol w:w="4074"/>
        <w:gridCol w:w="2854"/>
        <w:gridCol w:w="1385"/>
      </w:tblGrid>
      <w:tr w:rsidR="00FB7245" w:rsidRPr="009B46D2" w:rsidTr="007A4877">
        <w:trPr>
          <w:trHeight w:val="240"/>
          <w:jc w:val="center"/>
        </w:trPr>
        <w:tc>
          <w:tcPr>
            <w:tcW w:w="8313" w:type="dxa"/>
            <w:gridSpan w:val="3"/>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7245" w:rsidRPr="00354FF9" w:rsidRDefault="00FB7245" w:rsidP="007A4877">
            <w:pPr>
              <w:jc w:val="center"/>
              <w:rPr>
                <w:rFonts w:ascii="Museo Sans 100" w:hAnsi="Museo Sans 100"/>
                <w:b/>
                <w:bCs/>
                <w:sz w:val="18"/>
                <w:szCs w:val="18"/>
              </w:rPr>
            </w:pPr>
            <w:r w:rsidRPr="00354FF9">
              <w:rPr>
                <w:rFonts w:ascii="Museo Sans 100" w:hAnsi="Museo Sans 100"/>
                <w:b/>
                <w:bCs/>
                <w:sz w:val="18"/>
                <w:szCs w:val="18"/>
              </w:rPr>
              <w:t>CUADRO GENERAL DE AREAS, HACIENDA LOS LAGARTOS</w:t>
            </w:r>
          </w:p>
          <w:p w:rsidR="00FB7245" w:rsidRPr="00354FF9" w:rsidRDefault="00FB7245" w:rsidP="007A4877">
            <w:pPr>
              <w:jc w:val="center"/>
              <w:rPr>
                <w:rFonts w:ascii="Museo Sans 100" w:hAnsi="Museo Sans 100"/>
                <w:b/>
                <w:bCs/>
                <w:sz w:val="18"/>
                <w:szCs w:val="18"/>
              </w:rPr>
            </w:pPr>
            <w:r w:rsidRPr="00354FF9">
              <w:rPr>
                <w:rFonts w:ascii="Museo Sans 100" w:hAnsi="Museo Sans 100"/>
                <w:b/>
                <w:bCs/>
                <w:sz w:val="18"/>
                <w:szCs w:val="18"/>
              </w:rPr>
              <w:t xml:space="preserve">EL OLVIDO UNO PORCION CUATRO, </w:t>
            </w:r>
          </w:p>
          <w:p w:rsidR="00FB7245" w:rsidRPr="00354FF9" w:rsidRDefault="00FB7245" w:rsidP="00DC32B2">
            <w:pPr>
              <w:jc w:val="center"/>
              <w:rPr>
                <w:rFonts w:ascii="Museo Sans 100" w:hAnsi="Museo Sans 100"/>
                <w:b/>
                <w:bCs/>
                <w:sz w:val="18"/>
                <w:szCs w:val="18"/>
              </w:rPr>
            </w:pPr>
            <w:r w:rsidRPr="00354FF9">
              <w:rPr>
                <w:rFonts w:ascii="Museo Sans 100" w:hAnsi="Museo Sans 100"/>
                <w:b/>
                <w:bCs/>
                <w:sz w:val="18"/>
                <w:szCs w:val="18"/>
              </w:rPr>
              <w:t xml:space="preserve">MATRICULA  </w:t>
            </w:r>
            <w:r w:rsidR="00DC32B2">
              <w:rPr>
                <w:rFonts w:ascii="Museo Sans 100" w:hAnsi="Museo Sans 100"/>
                <w:b/>
                <w:bCs/>
                <w:sz w:val="18"/>
                <w:szCs w:val="18"/>
              </w:rPr>
              <w:t>----</w:t>
            </w:r>
            <w:r w:rsidRPr="00354FF9">
              <w:rPr>
                <w:rFonts w:ascii="Museo Sans 100" w:hAnsi="Museo Sans 100"/>
                <w:b/>
                <w:bCs/>
                <w:sz w:val="18"/>
                <w:szCs w:val="18"/>
              </w:rPr>
              <w:t>-00000</w:t>
            </w:r>
          </w:p>
        </w:tc>
      </w:tr>
      <w:tr w:rsidR="00FB7245" w:rsidRPr="009B46D2" w:rsidTr="007A4877">
        <w:trPr>
          <w:trHeight w:val="240"/>
          <w:jc w:val="center"/>
        </w:trPr>
        <w:tc>
          <w:tcPr>
            <w:tcW w:w="8313" w:type="dxa"/>
            <w:gridSpan w:val="3"/>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7245" w:rsidRPr="00354FF9" w:rsidRDefault="00FB7245" w:rsidP="007A4877">
            <w:pPr>
              <w:rPr>
                <w:rFonts w:ascii="Museo Sans 100" w:hAnsi="Museo Sans 100"/>
                <w:b/>
                <w:bCs/>
                <w:sz w:val="18"/>
                <w:szCs w:val="18"/>
              </w:rPr>
            </w:pPr>
          </w:p>
        </w:tc>
      </w:tr>
      <w:tr w:rsidR="00FB7245" w:rsidRPr="009B46D2" w:rsidTr="00354FF9">
        <w:trPr>
          <w:trHeight w:val="20"/>
          <w:jc w:val="center"/>
        </w:trPr>
        <w:tc>
          <w:tcPr>
            <w:tcW w:w="40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b/>
                <w:bCs/>
                <w:color w:val="000000"/>
                <w:sz w:val="18"/>
                <w:szCs w:val="18"/>
              </w:rPr>
            </w:pPr>
            <w:r w:rsidRPr="00354FF9">
              <w:rPr>
                <w:rFonts w:ascii="Museo Sans 100" w:hAnsi="Museo Sans 100"/>
                <w:b/>
                <w:bCs/>
                <w:color w:val="000000"/>
                <w:sz w:val="18"/>
                <w:szCs w:val="18"/>
              </w:rPr>
              <w:t>DESCRIPCION</w:t>
            </w:r>
          </w:p>
        </w:tc>
        <w:tc>
          <w:tcPr>
            <w:tcW w:w="2854"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b/>
                <w:bCs/>
                <w:color w:val="000000"/>
                <w:sz w:val="18"/>
                <w:szCs w:val="18"/>
              </w:rPr>
            </w:pPr>
            <w:r w:rsidRPr="00354FF9">
              <w:rPr>
                <w:rFonts w:ascii="Museo Sans 100" w:hAnsi="Museo Sans 100"/>
                <w:b/>
                <w:bCs/>
                <w:color w:val="000000"/>
                <w:sz w:val="18"/>
                <w:szCs w:val="18"/>
              </w:rPr>
              <w:t>AREAS (Has.)</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b/>
                <w:bCs/>
                <w:color w:val="000000"/>
                <w:sz w:val="18"/>
                <w:szCs w:val="18"/>
              </w:rPr>
            </w:pPr>
            <w:r w:rsidRPr="00354FF9">
              <w:rPr>
                <w:rFonts w:ascii="Museo Sans 100" w:hAnsi="Museo Sans 100"/>
                <w:b/>
                <w:bCs/>
                <w:color w:val="000000"/>
                <w:sz w:val="18"/>
                <w:szCs w:val="18"/>
              </w:rPr>
              <w:t>AREAS(m2)</w:t>
            </w:r>
          </w:p>
        </w:tc>
      </w:tr>
      <w:tr w:rsidR="00FB7245" w:rsidRPr="009B46D2" w:rsidTr="00354FF9">
        <w:trPr>
          <w:trHeight w:val="20"/>
          <w:jc w:val="center"/>
        </w:trPr>
        <w:tc>
          <w:tcPr>
            <w:tcW w:w="40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354FF9" w:rsidRDefault="00FB7245" w:rsidP="00DC32B2">
            <w:pPr>
              <w:jc w:val="center"/>
              <w:rPr>
                <w:rFonts w:ascii="Museo Sans 100" w:hAnsi="Museo Sans 100"/>
                <w:b/>
                <w:bCs/>
                <w:color w:val="000000"/>
                <w:sz w:val="18"/>
                <w:szCs w:val="18"/>
              </w:rPr>
            </w:pPr>
            <w:r w:rsidRPr="00354FF9">
              <w:rPr>
                <w:rFonts w:ascii="Museo Sans 100" w:hAnsi="Museo Sans 100"/>
                <w:b/>
                <w:bCs/>
                <w:color w:val="000000"/>
                <w:sz w:val="18"/>
                <w:szCs w:val="18"/>
              </w:rPr>
              <w:t>ASENTAMIENTO COMUNITARIO (</w:t>
            </w:r>
            <w:r w:rsidR="00DC32B2">
              <w:rPr>
                <w:rFonts w:ascii="Museo Sans 100" w:hAnsi="Museo Sans 100"/>
                <w:b/>
                <w:bCs/>
                <w:color w:val="000000"/>
                <w:sz w:val="18"/>
                <w:szCs w:val="18"/>
              </w:rPr>
              <w:t>---</w:t>
            </w:r>
            <w:r w:rsidRPr="00354FF9">
              <w:rPr>
                <w:rFonts w:ascii="Museo Sans 100" w:hAnsi="Museo Sans 100"/>
                <w:b/>
                <w:bCs/>
                <w:color w:val="000000"/>
                <w:sz w:val="18"/>
                <w:szCs w:val="18"/>
              </w:rPr>
              <w:t>):</w:t>
            </w:r>
          </w:p>
        </w:tc>
        <w:tc>
          <w:tcPr>
            <w:tcW w:w="2854"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color w:val="2F75B5"/>
                <w:sz w:val="18"/>
                <w:szCs w:val="18"/>
              </w:rPr>
            </w:pPr>
            <w:r w:rsidRPr="00354FF9">
              <w:rPr>
                <w:rFonts w:ascii="Museo Sans 100" w:hAnsi="Museo Sans 100"/>
                <w:color w:val="2F75B5"/>
                <w:sz w:val="18"/>
                <w:szCs w:val="18"/>
              </w:rPr>
              <w:t>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color w:val="2F75B5"/>
                <w:sz w:val="18"/>
                <w:szCs w:val="18"/>
              </w:rPr>
            </w:pPr>
            <w:r w:rsidRPr="00354FF9">
              <w:rPr>
                <w:rFonts w:ascii="Museo Sans 100" w:hAnsi="Museo Sans 100"/>
                <w:color w:val="2F75B5"/>
                <w:sz w:val="18"/>
                <w:szCs w:val="18"/>
              </w:rPr>
              <w:t> </w:t>
            </w:r>
          </w:p>
        </w:tc>
      </w:tr>
      <w:tr w:rsidR="00FB7245" w:rsidRPr="009B46D2" w:rsidTr="00354FF9">
        <w:trPr>
          <w:trHeight w:val="20"/>
          <w:jc w:val="center"/>
        </w:trPr>
        <w:tc>
          <w:tcPr>
            <w:tcW w:w="40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354FF9" w:rsidRDefault="00FB7245" w:rsidP="00DC32B2">
            <w:pPr>
              <w:jc w:val="center"/>
              <w:rPr>
                <w:rFonts w:ascii="Museo Sans 100" w:hAnsi="Museo Sans 100"/>
                <w:color w:val="000000"/>
                <w:sz w:val="18"/>
                <w:szCs w:val="18"/>
              </w:rPr>
            </w:pPr>
            <w:r w:rsidRPr="00354FF9">
              <w:rPr>
                <w:rFonts w:ascii="Museo Sans 100" w:hAnsi="Museo Sans 100"/>
                <w:color w:val="000000"/>
                <w:sz w:val="18"/>
                <w:szCs w:val="18"/>
              </w:rPr>
              <w:t>POLIGONO A (</w:t>
            </w:r>
            <w:r w:rsidR="00DC32B2">
              <w:rPr>
                <w:rFonts w:ascii="Museo Sans 100" w:hAnsi="Museo Sans 100"/>
                <w:color w:val="000000"/>
                <w:sz w:val="18"/>
                <w:szCs w:val="18"/>
              </w:rPr>
              <w:t>---</w:t>
            </w:r>
            <w:r w:rsidRPr="00354FF9">
              <w:rPr>
                <w:rFonts w:ascii="Museo Sans 100" w:hAnsi="Museo Sans 100"/>
                <w:color w:val="000000"/>
                <w:sz w:val="18"/>
                <w:szCs w:val="18"/>
              </w:rPr>
              <w:t xml:space="preserve"> solares)</w:t>
            </w:r>
          </w:p>
        </w:tc>
        <w:tc>
          <w:tcPr>
            <w:tcW w:w="2854"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28 As 20.92 Cas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color w:val="000000"/>
                <w:sz w:val="18"/>
                <w:szCs w:val="18"/>
              </w:rPr>
            </w:pPr>
            <w:r w:rsidRPr="00354FF9">
              <w:rPr>
                <w:rFonts w:ascii="Museo Sans 100" w:hAnsi="Museo Sans 100"/>
                <w:color w:val="000000"/>
                <w:sz w:val="18"/>
                <w:szCs w:val="18"/>
              </w:rPr>
              <w:t>2,820.92</w:t>
            </w:r>
          </w:p>
        </w:tc>
      </w:tr>
      <w:tr w:rsidR="00FB7245" w:rsidRPr="009B46D2" w:rsidTr="00354FF9">
        <w:trPr>
          <w:trHeight w:val="20"/>
          <w:jc w:val="center"/>
        </w:trPr>
        <w:tc>
          <w:tcPr>
            <w:tcW w:w="40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354FF9" w:rsidRDefault="00FB7245" w:rsidP="00DC32B2">
            <w:pPr>
              <w:jc w:val="center"/>
              <w:rPr>
                <w:rFonts w:ascii="Museo Sans 100" w:hAnsi="Museo Sans 100"/>
                <w:color w:val="000000"/>
                <w:sz w:val="18"/>
                <w:szCs w:val="18"/>
              </w:rPr>
            </w:pPr>
            <w:r w:rsidRPr="00354FF9">
              <w:rPr>
                <w:rFonts w:ascii="Museo Sans 100" w:hAnsi="Museo Sans 100"/>
                <w:color w:val="000000"/>
                <w:sz w:val="18"/>
                <w:szCs w:val="18"/>
              </w:rPr>
              <w:t>POLIGONO B (</w:t>
            </w:r>
            <w:r w:rsidR="00DC32B2">
              <w:rPr>
                <w:rFonts w:ascii="Museo Sans 100" w:hAnsi="Museo Sans 100"/>
                <w:color w:val="000000"/>
                <w:sz w:val="18"/>
                <w:szCs w:val="18"/>
              </w:rPr>
              <w:t>----</w:t>
            </w:r>
            <w:r w:rsidRPr="00354FF9">
              <w:rPr>
                <w:rFonts w:ascii="Museo Sans 100" w:hAnsi="Museo Sans 100"/>
                <w:color w:val="000000"/>
                <w:sz w:val="18"/>
                <w:szCs w:val="18"/>
              </w:rPr>
              <w:t xml:space="preserve"> solares)</w:t>
            </w:r>
          </w:p>
        </w:tc>
        <w:tc>
          <w:tcPr>
            <w:tcW w:w="2854"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25 As 62.97 Cas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color w:val="000000"/>
                <w:sz w:val="18"/>
                <w:szCs w:val="18"/>
              </w:rPr>
            </w:pPr>
            <w:r w:rsidRPr="00354FF9">
              <w:rPr>
                <w:rFonts w:ascii="Museo Sans 100" w:hAnsi="Museo Sans 100"/>
                <w:color w:val="000000"/>
                <w:sz w:val="18"/>
                <w:szCs w:val="18"/>
              </w:rPr>
              <w:t>2,562.97</w:t>
            </w:r>
          </w:p>
        </w:tc>
      </w:tr>
      <w:tr w:rsidR="00FB7245" w:rsidRPr="009B46D2" w:rsidTr="00354FF9">
        <w:trPr>
          <w:trHeight w:val="20"/>
          <w:jc w:val="center"/>
        </w:trPr>
        <w:tc>
          <w:tcPr>
            <w:tcW w:w="40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354FF9" w:rsidRDefault="00FB7245" w:rsidP="00DC32B2">
            <w:pPr>
              <w:jc w:val="center"/>
              <w:rPr>
                <w:rFonts w:ascii="Museo Sans 100" w:hAnsi="Museo Sans 100"/>
                <w:color w:val="000000"/>
                <w:sz w:val="18"/>
                <w:szCs w:val="18"/>
              </w:rPr>
            </w:pPr>
            <w:r w:rsidRPr="00354FF9">
              <w:rPr>
                <w:rFonts w:ascii="Museo Sans 100" w:hAnsi="Museo Sans 100"/>
                <w:color w:val="000000"/>
                <w:sz w:val="18"/>
                <w:szCs w:val="18"/>
              </w:rPr>
              <w:t>POLIGONO C (</w:t>
            </w:r>
            <w:r w:rsidR="00DC32B2">
              <w:rPr>
                <w:rFonts w:ascii="Museo Sans 100" w:hAnsi="Museo Sans 100"/>
                <w:color w:val="000000"/>
                <w:sz w:val="18"/>
                <w:szCs w:val="18"/>
              </w:rPr>
              <w:t>----</w:t>
            </w:r>
            <w:r w:rsidRPr="00354FF9">
              <w:rPr>
                <w:rFonts w:ascii="Museo Sans 100" w:hAnsi="Museo Sans 100"/>
                <w:color w:val="000000"/>
                <w:sz w:val="18"/>
                <w:szCs w:val="18"/>
              </w:rPr>
              <w:t xml:space="preserve"> solares)</w:t>
            </w:r>
          </w:p>
        </w:tc>
        <w:tc>
          <w:tcPr>
            <w:tcW w:w="2854"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10 As 90.61 Cas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color w:val="000000"/>
                <w:sz w:val="18"/>
                <w:szCs w:val="18"/>
              </w:rPr>
            </w:pPr>
            <w:r w:rsidRPr="00354FF9">
              <w:rPr>
                <w:rFonts w:ascii="Museo Sans 100" w:hAnsi="Museo Sans 100"/>
                <w:color w:val="000000"/>
                <w:sz w:val="18"/>
                <w:szCs w:val="18"/>
              </w:rPr>
              <w:t>1,090.61</w:t>
            </w:r>
          </w:p>
        </w:tc>
      </w:tr>
      <w:tr w:rsidR="00FB7245" w:rsidRPr="009B46D2" w:rsidTr="00354FF9">
        <w:trPr>
          <w:trHeight w:val="20"/>
          <w:jc w:val="center"/>
        </w:trPr>
        <w:tc>
          <w:tcPr>
            <w:tcW w:w="40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354FF9" w:rsidRDefault="00FB7245" w:rsidP="00DC32B2">
            <w:pPr>
              <w:jc w:val="center"/>
              <w:rPr>
                <w:rFonts w:ascii="Museo Sans 100" w:hAnsi="Museo Sans 100"/>
                <w:color w:val="000000"/>
                <w:sz w:val="18"/>
                <w:szCs w:val="18"/>
              </w:rPr>
            </w:pPr>
            <w:r w:rsidRPr="00354FF9">
              <w:rPr>
                <w:rFonts w:ascii="Museo Sans 100" w:hAnsi="Museo Sans 100"/>
                <w:color w:val="000000"/>
                <w:sz w:val="18"/>
                <w:szCs w:val="18"/>
              </w:rPr>
              <w:t>POLIGONO D (</w:t>
            </w:r>
            <w:r w:rsidR="00DC32B2">
              <w:rPr>
                <w:rFonts w:ascii="Museo Sans 100" w:hAnsi="Museo Sans 100"/>
                <w:color w:val="000000"/>
                <w:sz w:val="18"/>
                <w:szCs w:val="18"/>
              </w:rPr>
              <w:t>----</w:t>
            </w:r>
            <w:r w:rsidRPr="00354FF9">
              <w:rPr>
                <w:rFonts w:ascii="Museo Sans 100" w:hAnsi="Museo Sans 100"/>
                <w:color w:val="000000"/>
                <w:sz w:val="18"/>
                <w:szCs w:val="18"/>
              </w:rPr>
              <w:t xml:space="preserve"> solares)</w:t>
            </w:r>
          </w:p>
        </w:tc>
        <w:tc>
          <w:tcPr>
            <w:tcW w:w="2854"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32 As 31.63 Cas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color w:val="000000"/>
                <w:sz w:val="18"/>
                <w:szCs w:val="18"/>
              </w:rPr>
            </w:pPr>
            <w:r w:rsidRPr="00354FF9">
              <w:rPr>
                <w:rFonts w:ascii="Museo Sans 100" w:hAnsi="Museo Sans 100"/>
                <w:color w:val="000000"/>
                <w:sz w:val="18"/>
                <w:szCs w:val="18"/>
              </w:rPr>
              <w:t>3,231.63</w:t>
            </w:r>
          </w:p>
        </w:tc>
      </w:tr>
      <w:tr w:rsidR="00FB7245" w:rsidRPr="009B46D2" w:rsidTr="00354FF9">
        <w:trPr>
          <w:trHeight w:val="20"/>
          <w:jc w:val="center"/>
        </w:trPr>
        <w:tc>
          <w:tcPr>
            <w:tcW w:w="40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354FF9" w:rsidRDefault="00FB7245" w:rsidP="00DC32B2">
            <w:pPr>
              <w:jc w:val="center"/>
              <w:rPr>
                <w:rFonts w:ascii="Museo Sans 100" w:hAnsi="Museo Sans 100"/>
                <w:color w:val="000000"/>
                <w:sz w:val="18"/>
                <w:szCs w:val="18"/>
              </w:rPr>
            </w:pPr>
            <w:r w:rsidRPr="00354FF9">
              <w:rPr>
                <w:rFonts w:ascii="Museo Sans 100" w:hAnsi="Museo Sans 100"/>
                <w:color w:val="000000"/>
                <w:sz w:val="18"/>
                <w:szCs w:val="18"/>
              </w:rPr>
              <w:t>POLIGONO E (</w:t>
            </w:r>
            <w:r w:rsidR="00DC32B2">
              <w:rPr>
                <w:rFonts w:ascii="Museo Sans 100" w:hAnsi="Museo Sans 100"/>
                <w:color w:val="000000"/>
                <w:sz w:val="18"/>
                <w:szCs w:val="18"/>
              </w:rPr>
              <w:t>----</w:t>
            </w:r>
            <w:r w:rsidRPr="00354FF9">
              <w:rPr>
                <w:rFonts w:ascii="Museo Sans 100" w:hAnsi="Museo Sans 100"/>
                <w:color w:val="000000"/>
                <w:sz w:val="18"/>
                <w:szCs w:val="18"/>
              </w:rPr>
              <w:t xml:space="preserve"> solares)</w:t>
            </w:r>
          </w:p>
        </w:tc>
        <w:tc>
          <w:tcPr>
            <w:tcW w:w="2854"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02 As 69.92 Cas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color w:val="000000"/>
                <w:sz w:val="18"/>
                <w:szCs w:val="18"/>
              </w:rPr>
            </w:pPr>
            <w:r w:rsidRPr="00354FF9">
              <w:rPr>
                <w:rFonts w:ascii="Museo Sans 100" w:hAnsi="Museo Sans 100"/>
                <w:color w:val="000000"/>
                <w:sz w:val="18"/>
                <w:szCs w:val="18"/>
              </w:rPr>
              <w:t>269.92</w:t>
            </w:r>
          </w:p>
        </w:tc>
      </w:tr>
      <w:tr w:rsidR="00FB7245" w:rsidRPr="009B46D2" w:rsidTr="00354FF9">
        <w:trPr>
          <w:trHeight w:val="20"/>
          <w:jc w:val="center"/>
        </w:trPr>
        <w:tc>
          <w:tcPr>
            <w:tcW w:w="40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b/>
                <w:bCs/>
                <w:color w:val="000000"/>
                <w:sz w:val="18"/>
                <w:szCs w:val="18"/>
              </w:rPr>
            </w:pPr>
            <w:r w:rsidRPr="00354FF9">
              <w:rPr>
                <w:rFonts w:ascii="Museo Sans 100" w:hAnsi="Museo Sans 100"/>
                <w:b/>
                <w:bCs/>
                <w:color w:val="000000"/>
                <w:sz w:val="18"/>
                <w:szCs w:val="18"/>
              </w:rPr>
              <w:t>SUBTOTAL</w:t>
            </w:r>
          </w:p>
        </w:tc>
        <w:tc>
          <w:tcPr>
            <w:tcW w:w="2854"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b/>
                <w:bCs/>
                <w:color w:val="000000"/>
                <w:sz w:val="18"/>
                <w:szCs w:val="18"/>
              </w:rPr>
            </w:pPr>
            <w:r w:rsidRPr="00354FF9">
              <w:rPr>
                <w:rFonts w:ascii="Museo Sans 100" w:hAnsi="Museo Sans 100"/>
                <w:b/>
                <w:bCs/>
                <w:color w:val="000000"/>
                <w:sz w:val="18"/>
                <w:szCs w:val="18"/>
              </w:rPr>
              <w:t xml:space="preserve">00 Has 99 As 76.05 Cas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b/>
                <w:bCs/>
                <w:sz w:val="18"/>
                <w:szCs w:val="18"/>
              </w:rPr>
            </w:pPr>
            <w:r w:rsidRPr="00354FF9">
              <w:rPr>
                <w:rFonts w:ascii="Museo Sans 100" w:hAnsi="Museo Sans 100"/>
                <w:b/>
                <w:bCs/>
                <w:sz w:val="18"/>
                <w:szCs w:val="18"/>
              </w:rPr>
              <w:t>9,976.05</w:t>
            </w:r>
          </w:p>
        </w:tc>
      </w:tr>
      <w:tr w:rsidR="00FB7245" w:rsidRPr="009B46D2" w:rsidTr="00354FF9">
        <w:trPr>
          <w:trHeight w:val="20"/>
          <w:jc w:val="center"/>
        </w:trPr>
        <w:tc>
          <w:tcPr>
            <w:tcW w:w="4074"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b/>
                <w:bCs/>
                <w:color w:val="000000"/>
                <w:sz w:val="18"/>
                <w:szCs w:val="18"/>
              </w:rPr>
            </w:pPr>
            <w:r w:rsidRPr="00354FF9">
              <w:rPr>
                <w:rFonts w:ascii="Museo Sans 100" w:hAnsi="Museo Sans 100"/>
                <w:b/>
                <w:bCs/>
                <w:color w:val="000000"/>
                <w:sz w:val="18"/>
                <w:szCs w:val="18"/>
              </w:rPr>
              <w:t>Áreas Complementarias (2):</w:t>
            </w:r>
          </w:p>
        </w:tc>
        <w:tc>
          <w:tcPr>
            <w:tcW w:w="2854" w:type="dxa"/>
            <w:tcBorders>
              <w:top w:val="nil"/>
              <w:left w:val="nil"/>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color w:val="2F75B5"/>
                <w:sz w:val="18"/>
                <w:szCs w:val="18"/>
              </w:rPr>
            </w:pPr>
            <w:r w:rsidRPr="00354FF9">
              <w:rPr>
                <w:rFonts w:ascii="Museo Sans 100" w:hAnsi="Museo Sans 100"/>
                <w:color w:val="2F75B5"/>
                <w:sz w:val="18"/>
                <w:szCs w:val="18"/>
              </w:rPr>
              <w:t> </w:t>
            </w:r>
          </w:p>
        </w:tc>
        <w:tc>
          <w:tcPr>
            <w:tcW w:w="1385" w:type="dxa"/>
            <w:tcBorders>
              <w:top w:val="nil"/>
              <w:left w:val="nil"/>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sz w:val="18"/>
                <w:szCs w:val="18"/>
              </w:rPr>
            </w:pPr>
            <w:r w:rsidRPr="00354FF9">
              <w:rPr>
                <w:rFonts w:ascii="Museo Sans 100" w:hAnsi="Museo Sans 100"/>
                <w:sz w:val="18"/>
                <w:szCs w:val="18"/>
              </w:rPr>
              <w:t> </w:t>
            </w:r>
          </w:p>
        </w:tc>
      </w:tr>
      <w:tr w:rsidR="00FB7245" w:rsidRPr="009B46D2" w:rsidTr="00354FF9">
        <w:trPr>
          <w:trHeight w:val="20"/>
          <w:jc w:val="center"/>
        </w:trPr>
        <w:tc>
          <w:tcPr>
            <w:tcW w:w="40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color w:val="000000"/>
                <w:sz w:val="18"/>
                <w:szCs w:val="18"/>
              </w:rPr>
            </w:pPr>
            <w:r w:rsidRPr="00354FF9">
              <w:rPr>
                <w:rFonts w:ascii="Museo Sans 100" w:hAnsi="Museo Sans 100"/>
                <w:color w:val="000000"/>
                <w:sz w:val="18"/>
                <w:szCs w:val="18"/>
              </w:rPr>
              <w:t>IGLESIA 1</w:t>
            </w:r>
          </w:p>
        </w:tc>
        <w:tc>
          <w:tcPr>
            <w:tcW w:w="2854"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02 As 62.10 Cas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color w:val="000000"/>
                <w:sz w:val="18"/>
                <w:szCs w:val="18"/>
              </w:rPr>
            </w:pPr>
            <w:r w:rsidRPr="00354FF9">
              <w:rPr>
                <w:rFonts w:ascii="Museo Sans 100" w:hAnsi="Museo Sans 100"/>
                <w:color w:val="000000"/>
                <w:sz w:val="18"/>
                <w:szCs w:val="18"/>
              </w:rPr>
              <w:t>262.10</w:t>
            </w:r>
          </w:p>
        </w:tc>
      </w:tr>
      <w:tr w:rsidR="00FB7245" w:rsidRPr="009B46D2" w:rsidTr="00354FF9">
        <w:trPr>
          <w:trHeight w:val="20"/>
          <w:jc w:val="center"/>
        </w:trPr>
        <w:tc>
          <w:tcPr>
            <w:tcW w:w="40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color w:val="000000"/>
                <w:sz w:val="18"/>
                <w:szCs w:val="18"/>
              </w:rPr>
            </w:pPr>
            <w:r w:rsidRPr="00354FF9">
              <w:rPr>
                <w:rFonts w:ascii="Museo Sans 100" w:hAnsi="Museo Sans 100"/>
                <w:color w:val="000000"/>
                <w:sz w:val="18"/>
                <w:szCs w:val="18"/>
              </w:rPr>
              <w:t>IGLESIA 2</w:t>
            </w:r>
          </w:p>
        </w:tc>
        <w:tc>
          <w:tcPr>
            <w:tcW w:w="2854"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04 As 47.34 Cas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color w:val="000000"/>
                <w:sz w:val="18"/>
                <w:szCs w:val="18"/>
              </w:rPr>
            </w:pPr>
            <w:r w:rsidRPr="00354FF9">
              <w:rPr>
                <w:rFonts w:ascii="Museo Sans 100" w:hAnsi="Museo Sans 100"/>
                <w:color w:val="000000"/>
                <w:sz w:val="18"/>
                <w:szCs w:val="18"/>
              </w:rPr>
              <w:t>447.34</w:t>
            </w:r>
          </w:p>
        </w:tc>
      </w:tr>
      <w:tr w:rsidR="00FB7245" w:rsidRPr="009B46D2" w:rsidTr="00354FF9">
        <w:trPr>
          <w:trHeight w:val="20"/>
          <w:jc w:val="center"/>
        </w:trPr>
        <w:tc>
          <w:tcPr>
            <w:tcW w:w="4074"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b/>
                <w:bCs/>
                <w:color w:val="000000"/>
                <w:sz w:val="18"/>
                <w:szCs w:val="18"/>
              </w:rPr>
            </w:pPr>
            <w:r w:rsidRPr="00354FF9">
              <w:rPr>
                <w:rFonts w:ascii="Museo Sans 100" w:hAnsi="Museo Sans 100"/>
                <w:b/>
                <w:bCs/>
                <w:color w:val="000000"/>
                <w:sz w:val="18"/>
                <w:szCs w:val="18"/>
              </w:rPr>
              <w:t>SUBTOTAL</w:t>
            </w:r>
          </w:p>
        </w:tc>
        <w:tc>
          <w:tcPr>
            <w:tcW w:w="2854"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b/>
                <w:bCs/>
                <w:color w:val="000000"/>
                <w:sz w:val="18"/>
                <w:szCs w:val="18"/>
              </w:rPr>
            </w:pPr>
            <w:r w:rsidRPr="00354FF9">
              <w:rPr>
                <w:rFonts w:ascii="Museo Sans 100" w:hAnsi="Museo Sans 100"/>
                <w:b/>
                <w:bCs/>
                <w:color w:val="000000"/>
                <w:sz w:val="18"/>
                <w:szCs w:val="18"/>
              </w:rPr>
              <w:t xml:space="preserve">00 Has 07 As 09.44 Cas </w:t>
            </w:r>
          </w:p>
        </w:tc>
        <w:tc>
          <w:tcPr>
            <w:tcW w:w="1385" w:type="dxa"/>
            <w:tcBorders>
              <w:top w:val="nil"/>
              <w:left w:val="nil"/>
              <w:bottom w:val="single" w:sz="4" w:space="0" w:color="auto"/>
              <w:right w:val="single" w:sz="4" w:space="0" w:color="auto"/>
            </w:tcBorders>
            <w:shd w:val="clear" w:color="auto" w:fill="FFFFFF" w:themeFill="background1"/>
            <w:vAlign w:val="center"/>
            <w:hideMark/>
          </w:tcPr>
          <w:p w:rsidR="00FB7245" w:rsidRPr="00354FF9" w:rsidRDefault="00FB7245" w:rsidP="007A4877">
            <w:pPr>
              <w:jc w:val="center"/>
              <w:rPr>
                <w:rFonts w:ascii="Museo Sans 100" w:hAnsi="Museo Sans 100"/>
                <w:b/>
                <w:bCs/>
                <w:sz w:val="18"/>
                <w:szCs w:val="18"/>
              </w:rPr>
            </w:pPr>
            <w:r w:rsidRPr="00354FF9">
              <w:rPr>
                <w:rFonts w:ascii="Museo Sans 100" w:hAnsi="Museo Sans 100"/>
                <w:b/>
                <w:bCs/>
                <w:sz w:val="18"/>
                <w:szCs w:val="18"/>
              </w:rPr>
              <w:t>709.44</w:t>
            </w:r>
          </w:p>
        </w:tc>
      </w:tr>
      <w:tr w:rsidR="00FB7245" w:rsidRPr="009B46D2" w:rsidTr="00354FF9">
        <w:trPr>
          <w:trHeight w:val="20"/>
          <w:jc w:val="center"/>
        </w:trPr>
        <w:tc>
          <w:tcPr>
            <w:tcW w:w="40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color w:val="000000"/>
                <w:sz w:val="18"/>
                <w:szCs w:val="18"/>
              </w:rPr>
            </w:pPr>
            <w:r w:rsidRPr="00354FF9">
              <w:rPr>
                <w:rFonts w:ascii="Museo Sans 100" w:hAnsi="Museo Sans 100"/>
                <w:color w:val="000000"/>
                <w:sz w:val="18"/>
                <w:szCs w:val="18"/>
              </w:rPr>
              <w:lastRenderedPageBreak/>
              <w:t>CALLES</w:t>
            </w:r>
          </w:p>
        </w:tc>
        <w:tc>
          <w:tcPr>
            <w:tcW w:w="2854"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color w:val="000000"/>
                <w:sz w:val="18"/>
                <w:szCs w:val="18"/>
              </w:rPr>
            </w:pPr>
            <w:r w:rsidRPr="00354FF9">
              <w:rPr>
                <w:rFonts w:ascii="Museo Sans 100" w:hAnsi="Museo Sans 100"/>
                <w:color w:val="000000"/>
                <w:sz w:val="18"/>
                <w:szCs w:val="18"/>
              </w:rPr>
              <w:t xml:space="preserve">00 Has 08 As 37.19 Cas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sz w:val="18"/>
                <w:szCs w:val="18"/>
              </w:rPr>
            </w:pPr>
            <w:r w:rsidRPr="00354FF9">
              <w:rPr>
                <w:rFonts w:ascii="Museo Sans 100" w:hAnsi="Museo Sans 100"/>
                <w:sz w:val="18"/>
                <w:szCs w:val="18"/>
              </w:rPr>
              <w:t>837.19</w:t>
            </w:r>
          </w:p>
        </w:tc>
      </w:tr>
      <w:tr w:rsidR="00FB7245" w:rsidRPr="009B46D2" w:rsidTr="00354FF9">
        <w:trPr>
          <w:trHeight w:val="20"/>
          <w:jc w:val="center"/>
        </w:trPr>
        <w:tc>
          <w:tcPr>
            <w:tcW w:w="40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b/>
                <w:bCs/>
                <w:color w:val="000000"/>
                <w:sz w:val="18"/>
                <w:szCs w:val="18"/>
              </w:rPr>
            </w:pPr>
            <w:r w:rsidRPr="00354FF9">
              <w:rPr>
                <w:rFonts w:ascii="Museo Sans 100" w:hAnsi="Museo Sans 100"/>
                <w:b/>
                <w:bCs/>
                <w:color w:val="000000"/>
                <w:sz w:val="18"/>
                <w:szCs w:val="18"/>
              </w:rPr>
              <w:t>AREA TOTAL DE PROYECTO</w:t>
            </w:r>
          </w:p>
        </w:tc>
        <w:tc>
          <w:tcPr>
            <w:tcW w:w="2854"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rPr>
                <w:rFonts w:ascii="Museo Sans 100" w:hAnsi="Museo Sans 100"/>
                <w:b/>
                <w:bCs/>
                <w:color w:val="000000"/>
                <w:sz w:val="18"/>
                <w:szCs w:val="18"/>
              </w:rPr>
            </w:pPr>
            <w:r w:rsidRPr="00354FF9">
              <w:rPr>
                <w:rFonts w:ascii="Museo Sans 100" w:hAnsi="Museo Sans 100"/>
                <w:b/>
                <w:bCs/>
                <w:color w:val="000000"/>
                <w:sz w:val="18"/>
                <w:szCs w:val="18"/>
              </w:rPr>
              <w:t xml:space="preserve">01 Has 15 As 22.68 Cas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354FF9" w:rsidRDefault="00FB7245" w:rsidP="007A4877">
            <w:pPr>
              <w:jc w:val="center"/>
              <w:rPr>
                <w:rFonts w:ascii="Museo Sans 100" w:hAnsi="Museo Sans 100"/>
                <w:b/>
                <w:bCs/>
                <w:sz w:val="18"/>
                <w:szCs w:val="18"/>
              </w:rPr>
            </w:pPr>
            <w:r w:rsidRPr="00354FF9">
              <w:rPr>
                <w:rFonts w:ascii="Museo Sans 100" w:hAnsi="Museo Sans 100"/>
                <w:b/>
                <w:bCs/>
                <w:sz w:val="18"/>
                <w:szCs w:val="18"/>
              </w:rPr>
              <w:t>11,522.68</w:t>
            </w:r>
          </w:p>
        </w:tc>
      </w:tr>
    </w:tbl>
    <w:p w:rsidR="00FB7245" w:rsidRPr="007A4877" w:rsidRDefault="00DC32B2" w:rsidP="00386B07">
      <w:pPr>
        <w:numPr>
          <w:ilvl w:val="0"/>
          <w:numId w:val="28"/>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7A4877">
        <w:rPr>
          <w:rFonts w:ascii="Museo Sans 100" w:eastAsiaTheme="minorHAnsi" w:hAnsi="Museo Sans 100" w:cstheme="minorBidi"/>
        </w:rPr>
        <w:t xml:space="preserve"> SOLARES</w:t>
      </w:r>
    </w:p>
    <w:p w:rsidR="00FB7245" w:rsidRPr="007A4877" w:rsidRDefault="00FB7245" w:rsidP="00386B07">
      <w:pPr>
        <w:numPr>
          <w:ilvl w:val="0"/>
          <w:numId w:val="28"/>
        </w:numPr>
        <w:spacing w:after="80"/>
        <w:contextualSpacing/>
        <w:rPr>
          <w:rFonts w:ascii="Museo Sans 100" w:eastAsiaTheme="minorHAnsi" w:hAnsi="Museo Sans 100" w:cstheme="minorBidi"/>
        </w:rPr>
      </w:pPr>
      <w:r w:rsidRPr="007A4877">
        <w:rPr>
          <w:rFonts w:ascii="Museo Sans 100" w:eastAsiaTheme="minorHAnsi" w:hAnsi="Museo Sans 100" w:cstheme="minorBidi"/>
        </w:rPr>
        <w:t>2 IGLESIAS</w:t>
      </w:r>
    </w:p>
    <w:p w:rsidR="00FB7245" w:rsidRPr="007A4877" w:rsidRDefault="00FB7245" w:rsidP="00386B07">
      <w:pPr>
        <w:numPr>
          <w:ilvl w:val="0"/>
          <w:numId w:val="28"/>
        </w:numPr>
        <w:spacing w:after="80"/>
        <w:contextualSpacing/>
        <w:rPr>
          <w:rFonts w:ascii="Museo Sans 100" w:eastAsiaTheme="minorHAnsi" w:hAnsi="Museo Sans 100" w:cstheme="minorBidi"/>
        </w:rPr>
      </w:pPr>
      <w:r w:rsidRPr="007A4877">
        <w:rPr>
          <w:rFonts w:ascii="Museo Sans 100" w:eastAsiaTheme="minorHAnsi" w:hAnsi="Museo Sans 100" w:cstheme="minorBidi"/>
        </w:rPr>
        <w:t>CALLES</w:t>
      </w:r>
    </w:p>
    <w:p w:rsidR="00FB7245" w:rsidRPr="009B46D2" w:rsidRDefault="00FB7245" w:rsidP="00FB7245">
      <w:pPr>
        <w:rPr>
          <w:rFonts w:ascii="Museo 500" w:eastAsiaTheme="minorHAnsi" w:hAnsi="Museo 500" w:cstheme="minorBidi"/>
        </w:rPr>
      </w:pPr>
    </w:p>
    <w:p w:rsidR="00FB7245" w:rsidRPr="00876E17" w:rsidRDefault="00FB7245" w:rsidP="00876E17">
      <w:pPr>
        <w:pStyle w:val="TITULOSINTERMEDIOS"/>
      </w:pPr>
      <w:r w:rsidRPr="00876E17">
        <w:t>RESUMEN DE PROYECTO, HACIENDA LOS LAGARTOS, CASCO HACIENDA, PORCION UNO.</w:t>
      </w:r>
    </w:p>
    <w:tbl>
      <w:tblPr>
        <w:tblW w:w="8348" w:type="dxa"/>
        <w:jc w:val="center"/>
        <w:tblCellMar>
          <w:left w:w="70" w:type="dxa"/>
          <w:right w:w="70" w:type="dxa"/>
        </w:tblCellMar>
        <w:tblLook w:val="04A0" w:firstRow="1" w:lastRow="0" w:firstColumn="1" w:lastColumn="0" w:noHBand="0" w:noVBand="1"/>
      </w:tblPr>
      <w:tblGrid>
        <w:gridCol w:w="4099"/>
        <w:gridCol w:w="2864"/>
        <w:gridCol w:w="1385"/>
      </w:tblGrid>
      <w:tr w:rsidR="00FB7245" w:rsidRPr="009B46D2" w:rsidTr="00D85D2A">
        <w:trPr>
          <w:trHeight w:val="240"/>
          <w:jc w:val="center"/>
        </w:trPr>
        <w:tc>
          <w:tcPr>
            <w:tcW w:w="8348" w:type="dxa"/>
            <w:gridSpan w:val="3"/>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7245" w:rsidRPr="00D85D2A" w:rsidRDefault="00FB7245" w:rsidP="00FB7245">
            <w:pPr>
              <w:jc w:val="center"/>
              <w:rPr>
                <w:rFonts w:ascii="Museo Sans 100" w:hAnsi="Museo Sans 100"/>
                <w:b/>
                <w:bCs/>
              </w:rPr>
            </w:pPr>
            <w:r w:rsidRPr="00D85D2A">
              <w:rPr>
                <w:rFonts w:ascii="Museo Sans 100" w:hAnsi="Museo Sans 100"/>
                <w:b/>
                <w:bCs/>
              </w:rPr>
              <w:t>CUADRO GENERAL DE AREAS, HACIENDA LOS LAGARTOS</w:t>
            </w:r>
          </w:p>
          <w:p w:rsidR="00FB7245" w:rsidRPr="00D85D2A" w:rsidRDefault="00FB7245" w:rsidP="00FB7245">
            <w:pPr>
              <w:jc w:val="center"/>
              <w:rPr>
                <w:rFonts w:ascii="Museo Sans 100" w:hAnsi="Museo Sans 100"/>
                <w:b/>
                <w:bCs/>
              </w:rPr>
            </w:pPr>
            <w:r w:rsidRPr="00D85D2A">
              <w:rPr>
                <w:rFonts w:ascii="Museo Sans 100" w:hAnsi="Museo Sans 100"/>
                <w:b/>
                <w:bCs/>
              </w:rPr>
              <w:t xml:space="preserve"> CASCO HACIENDA PORCION UNO,</w:t>
            </w:r>
          </w:p>
          <w:p w:rsidR="00FB7245" w:rsidRPr="00D85D2A" w:rsidRDefault="00FB7245" w:rsidP="00DC32B2">
            <w:pPr>
              <w:jc w:val="center"/>
              <w:rPr>
                <w:rFonts w:ascii="Museo Sans 100" w:hAnsi="Museo Sans 100"/>
                <w:b/>
                <w:bCs/>
              </w:rPr>
            </w:pPr>
            <w:r w:rsidRPr="00D85D2A">
              <w:rPr>
                <w:rFonts w:ascii="Museo Sans 100" w:hAnsi="Museo Sans 100"/>
                <w:b/>
                <w:bCs/>
              </w:rPr>
              <w:t xml:space="preserve">MATRICULA: </w:t>
            </w:r>
            <w:r w:rsidR="00DC32B2">
              <w:rPr>
                <w:rFonts w:ascii="Museo Sans 100" w:hAnsi="Museo Sans 100"/>
                <w:b/>
                <w:bCs/>
              </w:rPr>
              <w:t>----</w:t>
            </w:r>
            <w:r w:rsidRPr="00D85D2A">
              <w:rPr>
                <w:rFonts w:ascii="Museo Sans 100" w:hAnsi="Museo Sans 100"/>
                <w:b/>
                <w:bCs/>
              </w:rPr>
              <w:t xml:space="preserve">-00000 </w:t>
            </w:r>
          </w:p>
        </w:tc>
      </w:tr>
      <w:tr w:rsidR="00FB7245" w:rsidRPr="009B46D2" w:rsidTr="00D85D2A">
        <w:trPr>
          <w:trHeight w:val="240"/>
          <w:jc w:val="center"/>
        </w:trPr>
        <w:tc>
          <w:tcPr>
            <w:tcW w:w="8348" w:type="dxa"/>
            <w:gridSpan w:val="3"/>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7245" w:rsidRPr="00D85D2A" w:rsidRDefault="00FB7245" w:rsidP="00FB7245">
            <w:pPr>
              <w:rPr>
                <w:rFonts w:ascii="Museo Sans 100" w:hAnsi="Museo Sans 100"/>
                <w:b/>
                <w:bCs/>
              </w:rPr>
            </w:pPr>
          </w:p>
        </w:tc>
      </w:tr>
      <w:tr w:rsidR="00FB7245" w:rsidRPr="009B46D2" w:rsidTr="00354FF9">
        <w:trPr>
          <w:trHeight w:val="20"/>
          <w:jc w:val="center"/>
        </w:trPr>
        <w:tc>
          <w:tcPr>
            <w:tcW w:w="40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DESCRIPCION</w:t>
            </w:r>
          </w:p>
        </w:tc>
        <w:tc>
          <w:tcPr>
            <w:tcW w:w="2864"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AREAS (Has.)</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AREAS(m2)</w:t>
            </w:r>
          </w:p>
        </w:tc>
      </w:tr>
      <w:tr w:rsidR="00FB7245" w:rsidRPr="009B46D2" w:rsidTr="00354FF9">
        <w:trPr>
          <w:trHeight w:val="20"/>
          <w:jc w:val="center"/>
        </w:trPr>
        <w:tc>
          <w:tcPr>
            <w:tcW w:w="40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DC32B2">
            <w:pPr>
              <w:jc w:val="center"/>
              <w:rPr>
                <w:rFonts w:ascii="Museo Sans 100" w:hAnsi="Museo Sans 100"/>
                <w:b/>
                <w:bCs/>
                <w:color w:val="000000"/>
              </w:rPr>
            </w:pPr>
            <w:r w:rsidRPr="00D85D2A">
              <w:rPr>
                <w:rFonts w:ascii="Museo Sans 100" w:hAnsi="Museo Sans 100"/>
                <w:b/>
                <w:bCs/>
                <w:color w:val="000000"/>
              </w:rPr>
              <w:t>ASENTAMIENTO COMUNITARIO (</w:t>
            </w:r>
            <w:r w:rsidR="00DC32B2">
              <w:rPr>
                <w:rFonts w:ascii="Museo Sans 100" w:hAnsi="Museo Sans 100"/>
                <w:b/>
                <w:bCs/>
                <w:color w:val="000000"/>
              </w:rPr>
              <w:t>----</w:t>
            </w:r>
            <w:r w:rsidRPr="00D85D2A">
              <w:rPr>
                <w:rFonts w:ascii="Museo Sans 100" w:hAnsi="Museo Sans 100"/>
                <w:b/>
                <w:bCs/>
                <w:color w:val="000000"/>
              </w:rPr>
              <w:t>):</w:t>
            </w:r>
          </w:p>
        </w:tc>
        <w:tc>
          <w:tcPr>
            <w:tcW w:w="2864"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2F75B5"/>
              </w:rPr>
            </w:pPr>
            <w:r w:rsidRPr="00D85D2A">
              <w:rPr>
                <w:rFonts w:ascii="Museo Sans 100" w:hAnsi="Museo Sans 100"/>
                <w:color w:val="2F75B5"/>
              </w:rPr>
              <w:t>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2F75B5"/>
              </w:rPr>
            </w:pPr>
            <w:r w:rsidRPr="00D85D2A">
              <w:rPr>
                <w:rFonts w:ascii="Museo Sans 100" w:hAnsi="Museo Sans 100"/>
                <w:color w:val="2F75B5"/>
              </w:rPr>
              <w:t> </w:t>
            </w:r>
          </w:p>
        </w:tc>
      </w:tr>
      <w:tr w:rsidR="00FB7245" w:rsidRPr="009B46D2" w:rsidTr="00354FF9">
        <w:trPr>
          <w:trHeight w:val="20"/>
          <w:jc w:val="center"/>
        </w:trPr>
        <w:tc>
          <w:tcPr>
            <w:tcW w:w="40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DC32B2">
            <w:pPr>
              <w:jc w:val="center"/>
              <w:rPr>
                <w:rFonts w:ascii="Museo Sans 100" w:hAnsi="Museo Sans 100"/>
                <w:color w:val="000000"/>
              </w:rPr>
            </w:pPr>
            <w:r w:rsidRPr="00D85D2A">
              <w:rPr>
                <w:rFonts w:ascii="Museo Sans 100" w:hAnsi="Museo Sans 100"/>
                <w:color w:val="000000"/>
              </w:rPr>
              <w:t>POLIGONO D (</w:t>
            </w:r>
            <w:r w:rsidR="00DC32B2">
              <w:rPr>
                <w:rFonts w:ascii="Museo Sans 100" w:hAnsi="Museo Sans 100"/>
                <w:color w:val="000000"/>
              </w:rPr>
              <w:t>----</w:t>
            </w:r>
            <w:r w:rsidRPr="00D85D2A">
              <w:rPr>
                <w:rFonts w:ascii="Museo Sans 100" w:hAnsi="Museo Sans 100"/>
                <w:color w:val="000000"/>
              </w:rPr>
              <w:t xml:space="preserve"> solares)</w:t>
            </w:r>
          </w:p>
        </w:tc>
        <w:tc>
          <w:tcPr>
            <w:tcW w:w="2864"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20 As 91.07 Cas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2,091.07</w:t>
            </w:r>
          </w:p>
        </w:tc>
      </w:tr>
      <w:tr w:rsidR="00FB7245" w:rsidRPr="009B46D2" w:rsidTr="00354FF9">
        <w:trPr>
          <w:trHeight w:val="20"/>
          <w:jc w:val="center"/>
        </w:trPr>
        <w:tc>
          <w:tcPr>
            <w:tcW w:w="40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DC32B2">
            <w:pPr>
              <w:jc w:val="center"/>
              <w:rPr>
                <w:rFonts w:ascii="Museo Sans 100" w:hAnsi="Museo Sans 100"/>
                <w:color w:val="000000"/>
              </w:rPr>
            </w:pPr>
            <w:r w:rsidRPr="00D85D2A">
              <w:rPr>
                <w:rFonts w:ascii="Museo Sans 100" w:hAnsi="Museo Sans 100"/>
                <w:color w:val="000000"/>
              </w:rPr>
              <w:t>POLIGONO F (</w:t>
            </w:r>
            <w:r w:rsidR="00DC32B2">
              <w:rPr>
                <w:rFonts w:ascii="Museo Sans 100" w:hAnsi="Museo Sans 100"/>
                <w:color w:val="000000"/>
              </w:rPr>
              <w:t>----</w:t>
            </w:r>
            <w:r w:rsidRPr="00D85D2A">
              <w:rPr>
                <w:rFonts w:ascii="Museo Sans 100" w:hAnsi="Museo Sans 100"/>
                <w:color w:val="000000"/>
              </w:rPr>
              <w:t xml:space="preserve"> solares)</w:t>
            </w:r>
          </w:p>
        </w:tc>
        <w:tc>
          <w:tcPr>
            <w:tcW w:w="2864"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01 Has 54 As 01.37 Cas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15,401.37</w:t>
            </w:r>
          </w:p>
        </w:tc>
      </w:tr>
      <w:tr w:rsidR="00FB7245" w:rsidRPr="009B46D2" w:rsidTr="00354FF9">
        <w:trPr>
          <w:trHeight w:val="20"/>
          <w:jc w:val="center"/>
        </w:trPr>
        <w:tc>
          <w:tcPr>
            <w:tcW w:w="40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SUBTOTAL</w:t>
            </w:r>
          </w:p>
        </w:tc>
        <w:tc>
          <w:tcPr>
            <w:tcW w:w="2864"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b/>
                <w:bCs/>
                <w:color w:val="000000"/>
              </w:rPr>
            </w:pPr>
            <w:r w:rsidRPr="00D85D2A">
              <w:rPr>
                <w:rFonts w:ascii="Museo Sans 100" w:hAnsi="Museo Sans 100"/>
                <w:b/>
                <w:bCs/>
                <w:color w:val="000000"/>
              </w:rPr>
              <w:t xml:space="preserve">01 Has 74 As 92.44 Cas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b/>
                <w:bCs/>
              </w:rPr>
            </w:pPr>
            <w:r w:rsidRPr="00D85D2A">
              <w:rPr>
                <w:rFonts w:ascii="Museo Sans 100" w:hAnsi="Museo Sans 100"/>
                <w:b/>
                <w:bCs/>
              </w:rPr>
              <w:t>17,492.44</w:t>
            </w:r>
          </w:p>
        </w:tc>
      </w:tr>
      <w:tr w:rsidR="00FB7245" w:rsidRPr="009B46D2" w:rsidTr="00354FF9">
        <w:trPr>
          <w:trHeight w:val="20"/>
          <w:jc w:val="center"/>
        </w:trPr>
        <w:tc>
          <w:tcPr>
            <w:tcW w:w="409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Áreas Complementarias (4):</w:t>
            </w:r>
          </w:p>
        </w:tc>
        <w:tc>
          <w:tcPr>
            <w:tcW w:w="2864" w:type="dxa"/>
            <w:tcBorders>
              <w:top w:val="nil"/>
              <w:left w:val="nil"/>
              <w:bottom w:val="single" w:sz="4" w:space="0" w:color="auto"/>
              <w:right w:val="single" w:sz="4" w:space="0" w:color="auto"/>
            </w:tcBorders>
            <w:shd w:val="clear" w:color="auto" w:fill="FFFFFF" w:themeFill="background1"/>
            <w:vAlign w:val="center"/>
            <w:hideMark/>
          </w:tcPr>
          <w:p w:rsidR="00FB7245" w:rsidRPr="00D85D2A" w:rsidRDefault="00FB7245" w:rsidP="00FB7245">
            <w:pPr>
              <w:jc w:val="center"/>
              <w:rPr>
                <w:rFonts w:ascii="Museo Sans 100" w:hAnsi="Museo Sans 100"/>
                <w:color w:val="2F75B5"/>
              </w:rPr>
            </w:pPr>
            <w:r w:rsidRPr="00D85D2A">
              <w:rPr>
                <w:rFonts w:ascii="Museo Sans 100" w:hAnsi="Museo Sans 100"/>
                <w:color w:val="2F75B5"/>
              </w:rPr>
              <w:t> </w:t>
            </w:r>
          </w:p>
        </w:tc>
        <w:tc>
          <w:tcPr>
            <w:tcW w:w="1385" w:type="dxa"/>
            <w:tcBorders>
              <w:top w:val="nil"/>
              <w:left w:val="nil"/>
              <w:bottom w:val="single" w:sz="4" w:space="0" w:color="auto"/>
              <w:right w:val="single" w:sz="4" w:space="0" w:color="auto"/>
            </w:tcBorders>
            <w:shd w:val="clear" w:color="auto" w:fill="FFFFFF" w:themeFill="background1"/>
            <w:vAlign w:val="center"/>
            <w:hideMark/>
          </w:tcPr>
          <w:p w:rsidR="00FB7245" w:rsidRPr="00D85D2A" w:rsidRDefault="00FB7245" w:rsidP="00FB7245">
            <w:pPr>
              <w:jc w:val="center"/>
              <w:rPr>
                <w:rFonts w:ascii="Museo Sans 100" w:hAnsi="Museo Sans 100"/>
              </w:rPr>
            </w:pPr>
            <w:r w:rsidRPr="00D85D2A">
              <w:rPr>
                <w:rFonts w:ascii="Museo Sans 100" w:hAnsi="Museo Sans 100"/>
              </w:rPr>
              <w:t> </w:t>
            </w:r>
          </w:p>
        </w:tc>
      </w:tr>
      <w:tr w:rsidR="00FB7245" w:rsidRPr="009B46D2" w:rsidTr="00354FF9">
        <w:trPr>
          <w:trHeight w:val="20"/>
          <w:jc w:val="center"/>
        </w:trPr>
        <w:tc>
          <w:tcPr>
            <w:tcW w:w="40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COOPERATIVA UNO</w:t>
            </w:r>
          </w:p>
        </w:tc>
        <w:tc>
          <w:tcPr>
            <w:tcW w:w="2864"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28 As 04.92 Cas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2,804.92</w:t>
            </w:r>
          </w:p>
        </w:tc>
      </w:tr>
      <w:tr w:rsidR="00FB7245" w:rsidRPr="009B46D2" w:rsidTr="00354FF9">
        <w:trPr>
          <w:trHeight w:val="20"/>
          <w:jc w:val="center"/>
        </w:trPr>
        <w:tc>
          <w:tcPr>
            <w:tcW w:w="40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COOPERATIVA DOS</w:t>
            </w:r>
          </w:p>
        </w:tc>
        <w:tc>
          <w:tcPr>
            <w:tcW w:w="2864"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02 As 93.09 Cas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293.09</w:t>
            </w:r>
          </w:p>
        </w:tc>
      </w:tr>
      <w:tr w:rsidR="00FB7245" w:rsidRPr="009B46D2" w:rsidTr="00354FF9">
        <w:trPr>
          <w:trHeight w:val="20"/>
          <w:jc w:val="center"/>
        </w:trPr>
        <w:tc>
          <w:tcPr>
            <w:tcW w:w="409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CANCHA</w:t>
            </w:r>
          </w:p>
        </w:tc>
        <w:tc>
          <w:tcPr>
            <w:tcW w:w="2864"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04 As 82.31 Cas </w:t>
            </w:r>
          </w:p>
        </w:tc>
        <w:tc>
          <w:tcPr>
            <w:tcW w:w="1385" w:type="dxa"/>
            <w:tcBorders>
              <w:top w:val="nil"/>
              <w:left w:val="nil"/>
              <w:bottom w:val="single" w:sz="4" w:space="0" w:color="auto"/>
              <w:right w:val="single" w:sz="4" w:space="0" w:color="auto"/>
            </w:tcBorders>
            <w:shd w:val="clear" w:color="auto" w:fill="FFFFFF" w:themeFill="background1"/>
            <w:vAlign w:val="center"/>
            <w:hideMark/>
          </w:tcPr>
          <w:p w:rsidR="00FB7245" w:rsidRPr="00D85D2A" w:rsidRDefault="00FB7245" w:rsidP="00FB7245">
            <w:pPr>
              <w:jc w:val="center"/>
              <w:rPr>
                <w:rFonts w:ascii="Museo Sans 100" w:hAnsi="Museo Sans 100"/>
              </w:rPr>
            </w:pPr>
            <w:r w:rsidRPr="00D85D2A">
              <w:rPr>
                <w:rFonts w:ascii="Museo Sans 100" w:hAnsi="Museo Sans 100"/>
              </w:rPr>
              <w:t>482.31</w:t>
            </w:r>
          </w:p>
        </w:tc>
      </w:tr>
      <w:tr w:rsidR="00FB7245" w:rsidRPr="009B46D2" w:rsidTr="00354FF9">
        <w:trPr>
          <w:trHeight w:val="20"/>
          <w:jc w:val="center"/>
        </w:trPr>
        <w:tc>
          <w:tcPr>
            <w:tcW w:w="409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JUEGOS</w:t>
            </w:r>
          </w:p>
        </w:tc>
        <w:tc>
          <w:tcPr>
            <w:tcW w:w="2864"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08 As 18.92 Cas </w:t>
            </w:r>
          </w:p>
        </w:tc>
        <w:tc>
          <w:tcPr>
            <w:tcW w:w="1385" w:type="dxa"/>
            <w:tcBorders>
              <w:top w:val="nil"/>
              <w:left w:val="nil"/>
              <w:bottom w:val="single" w:sz="4" w:space="0" w:color="auto"/>
              <w:right w:val="single" w:sz="4" w:space="0" w:color="auto"/>
            </w:tcBorders>
            <w:shd w:val="clear" w:color="auto" w:fill="FFFFFF" w:themeFill="background1"/>
            <w:vAlign w:val="center"/>
            <w:hideMark/>
          </w:tcPr>
          <w:p w:rsidR="00FB7245" w:rsidRPr="00D85D2A" w:rsidRDefault="00FB7245" w:rsidP="00FB7245">
            <w:pPr>
              <w:jc w:val="center"/>
              <w:rPr>
                <w:rFonts w:ascii="Museo Sans 100" w:hAnsi="Museo Sans 100"/>
              </w:rPr>
            </w:pPr>
            <w:r w:rsidRPr="00D85D2A">
              <w:rPr>
                <w:rFonts w:ascii="Museo Sans 100" w:hAnsi="Museo Sans 100"/>
              </w:rPr>
              <w:t>818.92</w:t>
            </w:r>
          </w:p>
        </w:tc>
      </w:tr>
      <w:tr w:rsidR="00FB7245" w:rsidRPr="009B46D2" w:rsidTr="00354FF9">
        <w:trPr>
          <w:trHeight w:val="20"/>
          <w:jc w:val="center"/>
        </w:trPr>
        <w:tc>
          <w:tcPr>
            <w:tcW w:w="409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SUBTOTAL</w:t>
            </w:r>
          </w:p>
        </w:tc>
        <w:tc>
          <w:tcPr>
            <w:tcW w:w="2864"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b/>
                <w:bCs/>
                <w:color w:val="000000"/>
              </w:rPr>
            </w:pPr>
            <w:r w:rsidRPr="00D85D2A">
              <w:rPr>
                <w:rFonts w:ascii="Museo Sans 100" w:hAnsi="Museo Sans 100"/>
                <w:b/>
                <w:bCs/>
                <w:color w:val="000000"/>
              </w:rPr>
              <w:t xml:space="preserve">00 Has 43 As 99.24 Cas </w:t>
            </w:r>
          </w:p>
        </w:tc>
        <w:tc>
          <w:tcPr>
            <w:tcW w:w="1385" w:type="dxa"/>
            <w:tcBorders>
              <w:top w:val="nil"/>
              <w:left w:val="nil"/>
              <w:bottom w:val="single" w:sz="4" w:space="0" w:color="auto"/>
              <w:right w:val="single" w:sz="4" w:space="0" w:color="auto"/>
            </w:tcBorders>
            <w:shd w:val="clear" w:color="auto" w:fill="FFFFFF" w:themeFill="background1"/>
            <w:vAlign w:val="center"/>
            <w:hideMark/>
          </w:tcPr>
          <w:p w:rsidR="00FB7245" w:rsidRPr="00D85D2A" w:rsidRDefault="00FB7245" w:rsidP="00FB7245">
            <w:pPr>
              <w:jc w:val="center"/>
              <w:rPr>
                <w:rFonts w:ascii="Museo Sans 100" w:hAnsi="Museo Sans 100"/>
              </w:rPr>
            </w:pPr>
            <w:r w:rsidRPr="00D85D2A">
              <w:rPr>
                <w:rFonts w:ascii="Museo Sans 100" w:hAnsi="Museo Sans 100"/>
              </w:rPr>
              <w:t>4,399.24</w:t>
            </w:r>
          </w:p>
        </w:tc>
      </w:tr>
      <w:tr w:rsidR="00FB7245" w:rsidRPr="009B46D2" w:rsidTr="00354FF9">
        <w:trPr>
          <w:trHeight w:val="20"/>
          <w:jc w:val="center"/>
        </w:trPr>
        <w:tc>
          <w:tcPr>
            <w:tcW w:w="40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QUEBRADA</w:t>
            </w:r>
          </w:p>
        </w:tc>
        <w:tc>
          <w:tcPr>
            <w:tcW w:w="2864"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03 As 50.72 Cas </w:t>
            </w:r>
          </w:p>
        </w:tc>
        <w:tc>
          <w:tcPr>
            <w:tcW w:w="1385" w:type="dxa"/>
            <w:tcBorders>
              <w:top w:val="nil"/>
              <w:left w:val="nil"/>
              <w:bottom w:val="single" w:sz="4" w:space="0" w:color="auto"/>
              <w:right w:val="single" w:sz="4" w:space="0" w:color="auto"/>
            </w:tcBorders>
            <w:shd w:val="clear" w:color="auto" w:fill="FFFFFF" w:themeFill="background1"/>
            <w:vAlign w:val="center"/>
            <w:hideMark/>
          </w:tcPr>
          <w:p w:rsidR="00FB7245" w:rsidRPr="00D85D2A" w:rsidRDefault="00FB7245" w:rsidP="00FB7245">
            <w:pPr>
              <w:jc w:val="center"/>
              <w:rPr>
                <w:rFonts w:ascii="Museo Sans 100" w:hAnsi="Museo Sans 100"/>
              </w:rPr>
            </w:pPr>
            <w:r w:rsidRPr="00D85D2A">
              <w:rPr>
                <w:rFonts w:ascii="Museo Sans 100" w:hAnsi="Museo Sans 100"/>
              </w:rPr>
              <w:t>350.72</w:t>
            </w:r>
          </w:p>
        </w:tc>
      </w:tr>
      <w:tr w:rsidR="00FB7245" w:rsidRPr="009B46D2" w:rsidTr="00354FF9">
        <w:trPr>
          <w:trHeight w:val="20"/>
          <w:jc w:val="center"/>
        </w:trPr>
        <w:tc>
          <w:tcPr>
            <w:tcW w:w="40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CALLE</w:t>
            </w:r>
          </w:p>
        </w:tc>
        <w:tc>
          <w:tcPr>
            <w:tcW w:w="2864"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09 As 01.39 Cas </w:t>
            </w:r>
          </w:p>
        </w:tc>
        <w:tc>
          <w:tcPr>
            <w:tcW w:w="1385" w:type="dxa"/>
            <w:tcBorders>
              <w:top w:val="nil"/>
              <w:left w:val="nil"/>
              <w:bottom w:val="single" w:sz="4" w:space="0" w:color="auto"/>
              <w:right w:val="single" w:sz="4" w:space="0" w:color="auto"/>
            </w:tcBorders>
            <w:shd w:val="clear" w:color="auto" w:fill="FFFFFF" w:themeFill="background1"/>
            <w:vAlign w:val="center"/>
            <w:hideMark/>
          </w:tcPr>
          <w:p w:rsidR="00FB7245" w:rsidRPr="00D85D2A" w:rsidRDefault="00FB7245" w:rsidP="00FB7245">
            <w:pPr>
              <w:jc w:val="center"/>
              <w:rPr>
                <w:rFonts w:ascii="Museo Sans 100" w:hAnsi="Museo Sans 100"/>
              </w:rPr>
            </w:pPr>
            <w:r w:rsidRPr="00D85D2A">
              <w:rPr>
                <w:rFonts w:ascii="Museo Sans 100" w:hAnsi="Museo Sans 100"/>
              </w:rPr>
              <w:t>901.39</w:t>
            </w:r>
          </w:p>
        </w:tc>
      </w:tr>
      <w:tr w:rsidR="00FB7245" w:rsidRPr="009B46D2" w:rsidTr="00354FF9">
        <w:trPr>
          <w:trHeight w:val="20"/>
          <w:jc w:val="center"/>
        </w:trPr>
        <w:tc>
          <w:tcPr>
            <w:tcW w:w="40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SUBTOTAL</w:t>
            </w:r>
          </w:p>
        </w:tc>
        <w:tc>
          <w:tcPr>
            <w:tcW w:w="2864"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b/>
                <w:bCs/>
                <w:color w:val="000000"/>
              </w:rPr>
            </w:pPr>
            <w:r w:rsidRPr="00D85D2A">
              <w:rPr>
                <w:rFonts w:ascii="Museo Sans 100" w:hAnsi="Museo Sans 100"/>
                <w:b/>
                <w:bCs/>
                <w:color w:val="000000"/>
              </w:rPr>
              <w:t xml:space="preserve">00 Has 12 As 52.11 Cas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b/>
                <w:bCs/>
              </w:rPr>
            </w:pPr>
            <w:r w:rsidRPr="00D85D2A">
              <w:rPr>
                <w:rFonts w:ascii="Museo Sans 100" w:hAnsi="Museo Sans 100"/>
                <w:b/>
                <w:bCs/>
              </w:rPr>
              <w:t>1,252.11</w:t>
            </w:r>
          </w:p>
        </w:tc>
      </w:tr>
      <w:tr w:rsidR="00FB7245" w:rsidRPr="009B46D2" w:rsidTr="00354FF9">
        <w:trPr>
          <w:trHeight w:val="20"/>
          <w:jc w:val="center"/>
        </w:trPr>
        <w:tc>
          <w:tcPr>
            <w:tcW w:w="409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AREA TOTAL DE PROYECTO</w:t>
            </w:r>
          </w:p>
        </w:tc>
        <w:tc>
          <w:tcPr>
            <w:tcW w:w="2864"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b/>
                <w:bCs/>
                <w:color w:val="000000"/>
              </w:rPr>
            </w:pPr>
            <w:r w:rsidRPr="00D85D2A">
              <w:rPr>
                <w:rFonts w:ascii="Museo Sans 100" w:hAnsi="Museo Sans 100"/>
                <w:b/>
                <w:bCs/>
                <w:color w:val="000000"/>
              </w:rPr>
              <w:t xml:space="preserve">02 Has 31 As 43.79 Cas </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b/>
                <w:bCs/>
              </w:rPr>
            </w:pPr>
            <w:r w:rsidRPr="00D85D2A">
              <w:rPr>
                <w:rFonts w:ascii="Museo Sans 100" w:hAnsi="Museo Sans 100"/>
                <w:b/>
                <w:bCs/>
              </w:rPr>
              <w:t>23,143.79</w:t>
            </w:r>
          </w:p>
        </w:tc>
      </w:tr>
    </w:tbl>
    <w:p w:rsidR="00FB7245" w:rsidRPr="00D85D2A" w:rsidRDefault="00DC32B2" w:rsidP="00386B07">
      <w:pPr>
        <w:numPr>
          <w:ilvl w:val="0"/>
          <w:numId w:val="29"/>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D85D2A">
        <w:rPr>
          <w:rFonts w:ascii="Museo Sans 100" w:eastAsiaTheme="minorHAnsi" w:hAnsi="Museo Sans 100" w:cstheme="minorBidi"/>
        </w:rPr>
        <w:t xml:space="preserve"> SOLARES</w:t>
      </w:r>
    </w:p>
    <w:p w:rsidR="00FB7245" w:rsidRPr="00D85D2A" w:rsidRDefault="00FB7245" w:rsidP="00386B07">
      <w:pPr>
        <w:numPr>
          <w:ilvl w:val="0"/>
          <w:numId w:val="29"/>
        </w:numPr>
        <w:spacing w:after="80"/>
        <w:contextualSpacing/>
        <w:rPr>
          <w:rFonts w:ascii="Museo Sans 100" w:eastAsiaTheme="minorHAnsi" w:hAnsi="Museo Sans 100" w:cstheme="minorBidi"/>
        </w:rPr>
      </w:pPr>
      <w:r w:rsidRPr="00D85D2A">
        <w:rPr>
          <w:rFonts w:ascii="Museo Sans 100" w:eastAsiaTheme="minorHAnsi" w:hAnsi="Museo Sans 100" w:cstheme="minorBidi"/>
        </w:rPr>
        <w:t>2 AREAS DE COOPERATIVA</w:t>
      </w:r>
    </w:p>
    <w:p w:rsidR="00FB7245" w:rsidRPr="00D85D2A" w:rsidRDefault="00FB7245" w:rsidP="00386B07">
      <w:pPr>
        <w:numPr>
          <w:ilvl w:val="0"/>
          <w:numId w:val="29"/>
        </w:numPr>
        <w:spacing w:after="80"/>
        <w:contextualSpacing/>
        <w:rPr>
          <w:rFonts w:ascii="Museo Sans 100" w:eastAsiaTheme="minorHAnsi" w:hAnsi="Museo Sans 100" w:cstheme="minorBidi"/>
        </w:rPr>
      </w:pPr>
      <w:r w:rsidRPr="00D85D2A">
        <w:rPr>
          <w:rFonts w:ascii="Museo Sans 100" w:eastAsiaTheme="minorHAnsi" w:hAnsi="Museo Sans 100" w:cstheme="minorBidi"/>
        </w:rPr>
        <w:t>1 CANCHA</w:t>
      </w:r>
    </w:p>
    <w:p w:rsidR="00FB7245" w:rsidRPr="00D85D2A" w:rsidRDefault="00FB7245" w:rsidP="00386B07">
      <w:pPr>
        <w:numPr>
          <w:ilvl w:val="0"/>
          <w:numId w:val="29"/>
        </w:numPr>
        <w:spacing w:after="80"/>
        <w:contextualSpacing/>
        <w:rPr>
          <w:rFonts w:ascii="Museo Sans 100" w:eastAsiaTheme="minorHAnsi" w:hAnsi="Museo Sans 100" w:cstheme="minorBidi"/>
        </w:rPr>
      </w:pPr>
      <w:r w:rsidRPr="00D85D2A">
        <w:rPr>
          <w:rFonts w:ascii="Museo Sans 100" w:eastAsiaTheme="minorHAnsi" w:hAnsi="Museo Sans 100" w:cstheme="minorBidi"/>
        </w:rPr>
        <w:t>1 JUEGOS</w:t>
      </w:r>
    </w:p>
    <w:p w:rsidR="00FB7245" w:rsidRPr="00D85D2A" w:rsidRDefault="00FB7245" w:rsidP="00386B07">
      <w:pPr>
        <w:numPr>
          <w:ilvl w:val="0"/>
          <w:numId w:val="29"/>
        </w:numPr>
        <w:spacing w:after="80"/>
        <w:contextualSpacing/>
        <w:rPr>
          <w:rFonts w:ascii="Museo Sans 100" w:eastAsiaTheme="minorHAnsi" w:hAnsi="Museo Sans 100" w:cstheme="minorBidi"/>
        </w:rPr>
      </w:pPr>
      <w:r w:rsidRPr="00D85D2A">
        <w:rPr>
          <w:rFonts w:ascii="Museo Sans 100" w:eastAsiaTheme="minorHAnsi" w:hAnsi="Museo Sans 100" w:cstheme="minorBidi"/>
        </w:rPr>
        <w:t>1 QUEBRADA</w:t>
      </w:r>
    </w:p>
    <w:p w:rsidR="00FB7245" w:rsidRPr="00D85D2A" w:rsidRDefault="00FB7245" w:rsidP="00386B07">
      <w:pPr>
        <w:numPr>
          <w:ilvl w:val="0"/>
          <w:numId w:val="29"/>
        </w:numPr>
        <w:spacing w:after="160" w:line="259" w:lineRule="auto"/>
        <w:contextualSpacing/>
        <w:rPr>
          <w:rFonts w:ascii="Museo Sans 100" w:eastAsiaTheme="minorHAnsi" w:hAnsi="Museo Sans 100" w:cstheme="minorBidi"/>
        </w:rPr>
      </w:pPr>
      <w:r w:rsidRPr="00D85D2A">
        <w:rPr>
          <w:rFonts w:ascii="Museo Sans 100" w:eastAsiaTheme="minorHAnsi" w:hAnsi="Museo Sans 100" w:cstheme="minorBidi"/>
        </w:rPr>
        <w:t>CALLES</w:t>
      </w:r>
    </w:p>
    <w:p w:rsidR="00FB7245" w:rsidRDefault="00FB7245" w:rsidP="00FB7245">
      <w:pPr>
        <w:spacing w:after="160" w:line="259" w:lineRule="auto"/>
        <w:ind w:left="2130"/>
        <w:contextualSpacing/>
        <w:rPr>
          <w:rFonts w:ascii="Museo 500" w:eastAsiaTheme="minorHAnsi" w:hAnsi="Museo 500" w:cstheme="minorBidi"/>
        </w:rPr>
      </w:pPr>
    </w:p>
    <w:p w:rsidR="00FB7245" w:rsidRDefault="00FB7245" w:rsidP="00FB7245">
      <w:pPr>
        <w:spacing w:after="160" w:line="259" w:lineRule="auto"/>
        <w:contextualSpacing/>
        <w:jc w:val="center"/>
        <w:rPr>
          <w:rFonts w:ascii="Museo 500" w:hAnsi="Museo 500"/>
          <w:b/>
        </w:rPr>
      </w:pPr>
      <w:r w:rsidRPr="00193138">
        <w:rPr>
          <w:rFonts w:ascii="Museo 500" w:hAnsi="Museo 500"/>
          <w:b/>
        </w:rPr>
        <w:t>RESUMEN DE PROYECTO, HACIENDA LOS LAGARTOS, CASCO HACIENDA PORCION DOS.</w:t>
      </w:r>
    </w:p>
    <w:p w:rsidR="00FB7245" w:rsidRPr="00193138" w:rsidRDefault="00FB7245" w:rsidP="00FB7245">
      <w:pPr>
        <w:spacing w:after="160" w:line="259" w:lineRule="auto"/>
        <w:contextualSpacing/>
        <w:jc w:val="center"/>
        <w:rPr>
          <w:rFonts w:ascii="Museo 500" w:eastAsiaTheme="minorHAnsi" w:hAnsi="Museo 500" w:cstheme="minorBidi"/>
          <w:b/>
        </w:rPr>
      </w:pPr>
    </w:p>
    <w:tbl>
      <w:tblPr>
        <w:tblW w:w="8108" w:type="dxa"/>
        <w:jc w:val="center"/>
        <w:tblCellMar>
          <w:left w:w="70" w:type="dxa"/>
          <w:right w:w="70" w:type="dxa"/>
        </w:tblCellMar>
        <w:tblLook w:val="04A0" w:firstRow="1" w:lastRow="0" w:firstColumn="1" w:lastColumn="0" w:noHBand="0" w:noVBand="1"/>
      </w:tblPr>
      <w:tblGrid>
        <w:gridCol w:w="3746"/>
        <w:gridCol w:w="2829"/>
        <w:gridCol w:w="1533"/>
      </w:tblGrid>
      <w:tr w:rsidR="00FB7245" w:rsidRPr="009B46D2" w:rsidTr="00D85D2A">
        <w:trPr>
          <w:trHeight w:val="227"/>
          <w:jc w:val="center"/>
        </w:trPr>
        <w:tc>
          <w:tcPr>
            <w:tcW w:w="8108"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D85D2A" w:rsidRDefault="00FB7245" w:rsidP="00FB7245">
            <w:pPr>
              <w:jc w:val="center"/>
              <w:rPr>
                <w:rFonts w:ascii="Museo Sans 100" w:hAnsi="Museo Sans 100"/>
                <w:b/>
                <w:bCs/>
              </w:rPr>
            </w:pPr>
            <w:r w:rsidRPr="00D85D2A">
              <w:rPr>
                <w:rFonts w:ascii="Museo Sans 100" w:hAnsi="Museo Sans 100"/>
              </w:rPr>
              <w:br w:type="page"/>
            </w:r>
            <w:r w:rsidRPr="00D85D2A">
              <w:rPr>
                <w:rFonts w:ascii="Museo Sans 100" w:hAnsi="Museo Sans 100"/>
                <w:b/>
                <w:bCs/>
              </w:rPr>
              <w:t>CUADRO GENERAL DE AREAS, HACIENDA LOS LAGARTOS</w:t>
            </w:r>
          </w:p>
          <w:p w:rsidR="00FB7245" w:rsidRPr="00D85D2A" w:rsidRDefault="00FB7245" w:rsidP="00DC32B2">
            <w:pPr>
              <w:rPr>
                <w:rFonts w:ascii="Museo Sans 100" w:hAnsi="Museo Sans 100"/>
                <w:b/>
                <w:bCs/>
              </w:rPr>
            </w:pPr>
            <w:r w:rsidRPr="00D85D2A">
              <w:rPr>
                <w:rFonts w:ascii="Museo Sans 100" w:hAnsi="Museo Sans 100"/>
                <w:b/>
                <w:bCs/>
              </w:rPr>
              <w:t xml:space="preserve">   CASCO HACIENDA PORCION DOS MATRICULA </w:t>
            </w:r>
            <w:r w:rsidR="00DC32B2">
              <w:rPr>
                <w:rFonts w:ascii="Museo Sans 100" w:hAnsi="Museo Sans 100"/>
                <w:b/>
                <w:bCs/>
              </w:rPr>
              <w:t>----</w:t>
            </w:r>
            <w:r w:rsidRPr="00D85D2A">
              <w:rPr>
                <w:rFonts w:ascii="Museo Sans 100" w:hAnsi="Museo Sans 100"/>
                <w:b/>
                <w:bCs/>
              </w:rPr>
              <w:t>-00000</w:t>
            </w:r>
          </w:p>
        </w:tc>
      </w:tr>
      <w:tr w:rsidR="00FB7245" w:rsidRPr="009B46D2" w:rsidTr="00354FF9">
        <w:trPr>
          <w:trHeight w:val="227"/>
          <w:jc w:val="center"/>
        </w:trPr>
        <w:tc>
          <w:tcPr>
            <w:tcW w:w="37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b/>
                <w:bCs/>
                <w:color w:val="000000"/>
                <w:highlight w:val="yellow"/>
              </w:rPr>
            </w:pPr>
            <w:r w:rsidRPr="00D85D2A">
              <w:rPr>
                <w:rFonts w:ascii="Museo Sans 100" w:hAnsi="Museo Sans 100"/>
                <w:b/>
                <w:bCs/>
                <w:color w:val="000000"/>
              </w:rPr>
              <w:t>DESCRIPCION</w:t>
            </w:r>
          </w:p>
        </w:tc>
        <w:tc>
          <w:tcPr>
            <w:tcW w:w="28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AREAS (Has.)</w:t>
            </w:r>
          </w:p>
        </w:tc>
        <w:tc>
          <w:tcPr>
            <w:tcW w:w="153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AREAS(m2)</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DC32B2">
            <w:pPr>
              <w:jc w:val="center"/>
              <w:rPr>
                <w:rFonts w:ascii="Museo Sans 100" w:hAnsi="Museo Sans 100"/>
                <w:b/>
                <w:bCs/>
                <w:color w:val="000000"/>
              </w:rPr>
            </w:pPr>
            <w:r w:rsidRPr="00D85D2A">
              <w:rPr>
                <w:rFonts w:ascii="Museo Sans 100" w:hAnsi="Museo Sans 100"/>
                <w:b/>
                <w:bCs/>
                <w:color w:val="000000"/>
              </w:rPr>
              <w:t>Asentamiento Comunitario (</w:t>
            </w:r>
            <w:r w:rsidR="00DC32B2">
              <w:rPr>
                <w:rFonts w:ascii="Museo Sans 100" w:hAnsi="Museo Sans 100"/>
                <w:b/>
                <w:bCs/>
                <w:color w:val="000000"/>
              </w:rPr>
              <w:t>---</w:t>
            </w:r>
            <w:r w:rsidRPr="00D85D2A">
              <w:rPr>
                <w:rFonts w:ascii="Museo Sans 100" w:hAnsi="Museo Sans 100"/>
                <w:b/>
                <w:bCs/>
                <w:color w:val="000000"/>
              </w:rPr>
              <w:t>)</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2F75B5"/>
              </w:rPr>
            </w:pPr>
            <w:r w:rsidRPr="00D85D2A">
              <w:rPr>
                <w:rFonts w:ascii="Museo Sans 100" w:hAnsi="Museo Sans 100"/>
                <w:color w:val="2F75B5"/>
              </w:rPr>
              <w:t> </w:t>
            </w:r>
          </w:p>
        </w:tc>
        <w:tc>
          <w:tcPr>
            <w:tcW w:w="1533"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rPr>
            </w:pPr>
            <w:r w:rsidRPr="00D85D2A">
              <w:rPr>
                <w:rFonts w:ascii="Museo Sans 100" w:hAnsi="Museo Sans 100"/>
              </w:rPr>
              <w:t> </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DC32B2">
            <w:pPr>
              <w:jc w:val="center"/>
              <w:rPr>
                <w:rFonts w:ascii="Museo Sans 100" w:hAnsi="Museo Sans 100"/>
                <w:color w:val="000000"/>
              </w:rPr>
            </w:pPr>
            <w:r w:rsidRPr="00D85D2A">
              <w:rPr>
                <w:rFonts w:ascii="Museo Sans 100" w:hAnsi="Museo Sans 100"/>
                <w:color w:val="000000"/>
              </w:rPr>
              <w:t>POLIGONO A (</w:t>
            </w:r>
            <w:r w:rsidR="00DC32B2">
              <w:rPr>
                <w:rFonts w:ascii="Museo Sans 100" w:hAnsi="Museo Sans 100"/>
                <w:color w:val="000000"/>
              </w:rPr>
              <w:t>----</w:t>
            </w:r>
            <w:r w:rsidRPr="00D85D2A">
              <w:rPr>
                <w:rFonts w:ascii="Museo Sans 100" w:hAnsi="Museo Sans 100"/>
                <w:color w:val="000000"/>
              </w:rPr>
              <w:t>solares)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15 As 42.09 Cas </w:t>
            </w:r>
          </w:p>
        </w:tc>
        <w:tc>
          <w:tcPr>
            <w:tcW w:w="1533"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1,542.09</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DC32B2">
            <w:pPr>
              <w:jc w:val="center"/>
              <w:rPr>
                <w:rFonts w:ascii="Museo Sans 100" w:hAnsi="Museo Sans 100"/>
                <w:color w:val="000000"/>
              </w:rPr>
            </w:pPr>
            <w:r w:rsidRPr="00D85D2A">
              <w:rPr>
                <w:rFonts w:ascii="Museo Sans 100" w:hAnsi="Museo Sans 100"/>
                <w:color w:val="000000"/>
              </w:rPr>
              <w:t>POLIGONO B (</w:t>
            </w:r>
            <w:r w:rsidR="00DC32B2">
              <w:rPr>
                <w:rFonts w:ascii="Museo Sans 100" w:hAnsi="Museo Sans 100"/>
                <w:color w:val="000000"/>
              </w:rPr>
              <w:t>---</w:t>
            </w:r>
            <w:r w:rsidRPr="00D85D2A">
              <w:rPr>
                <w:rFonts w:ascii="Museo Sans 100" w:hAnsi="Museo Sans 100"/>
                <w:color w:val="000000"/>
              </w:rPr>
              <w:t xml:space="preserve"> solares)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08 As 03.66 Cas </w:t>
            </w:r>
          </w:p>
        </w:tc>
        <w:tc>
          <w:tcPr>
            <w:tcW w:w="1533"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803.66</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DC32B2">
            <w:pPr>
              <w:jc w:val="center"/>
              <w:rPr>
                <w:rFonts w:ascii="Museo Sans 100" w:hAnsi="Museo Sans 100"/>
                <w:color w:val="000000"/>
              </w:rPr>
            </w:pPr>
            <w:r w:rsidRPr="00D85D2A">
              <w:rPr>
                <w:rFonts w:ascii="Museo Sans 100" w:hAnsi="Museo Sans 100"/>
                <w:color w:val="000000"/>
              </w:rPr>
              <w:t>POLIGONO C (</w:t>
            </w:r>
            <w:r w:rsidR="00DC32B2">
              <w:rPr>
                <w:rFonts w:ascii="Museo Sans 100" w:hAnsi="Museo Sans 100"/>
                <w:color w:val="000000"/>
              </w:rPr>
              <w:t>---</w:t>
            </w:r>
            <w:r w:rsidRPr="00D85D2A">
              <w:rPr>
                <w:rFonts w:ascii="Museo Sans 100" w:hAnsi="Museo Sans 100"/>
                <w:color w:val="000000"/>
              </w:rPr>
              <w:t xml:space="preserve"> solares)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03 As 02.68 Cas </w:t>
            </w:r>
          </w:p>
        </w:tc>
        <w:tc>
          <w:tcPr>
            <w:tcW w:w="1533"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302.68</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DC32B2">
            <w:pPr>
              <w:jc w:val="center"/>
              <w:rPr>
                <w:rFonts w:ascii="Museo Sans 100" w:hAnsi="Museo Sans 100"/>
                <w:color w:val="000000"/>
              </w:rPr>
            </w:pPr>
            <w:r w:rsidRPr="00D85D2A">
              <w:rPr>
                <w:rFonts w:ascii="Museo Sans 100" w:hAnsi="Museo Sans 100"/>
                <w:color w:val="000000"/>
              </w:rPr>
              <w:t>POLIGONO E (</w:t>
            </w:r>
            <w:r w:rsidR="00DC32B2">
              <w:rPr>
                <w:rFonts w:ascii="Museo Sans 100" w:hAnsi="Museo Sans 100"/>
                <w:color w:val="000000"/>
              </w:rPr>
              <w:t>---</w:t>
            </w:r>
            <w:r w:rsidRPr="00D85D2A">
              <w:rPr>
                <w:rFonts w:ascii="Museo Sans 100" w:hAnsi="Museo Sans 100"/>
                <w:color w:val="000000"/>
              </w:rPr>
              <w:t xml:space="preserve"> solares)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15 As 72.74 Cas </w:t>
            </w:r>
          </w:p>
        </w:tc>
        <w:tc>
          <w:tcPr>
            <w:tcW w:w="1533"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1,572.74</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DC32B2">
            <w:pPr>
              <w:jc w:val="center"/>
              <w:rPr>
                <w:rFonts w:ascii="Museo Sans 100" w:hAnsi="Museo Sans 100"/>
                <w:color w:val="000000"/>
              </w:rPr>
            </w:pPr>
            <w:r w:rsidRPr="00D85D2A">
              <w:rPr>
                <w:rFonts w:ascii="Museo Sans 100" w:hAnsi="Museo Sans 100"/>
                <w:color w:val="000000"/>
              </w:rPr>
              <w:t>POLIGONO G (</w:t>
            </w:r>
            <w:r w:rsidR="00DC32B2">
              <w:rPr>
                <w:rFonts w:ascii="Museo Sans 100" w:hAnsi="Museo Sans 100"/>
                <w:color w:val="000000"/>
              </w:rPr>
              <w:t>---</w:t>
            </w:r>
            <w:r w:rsidRPr="00D85D2A">
              <w:rPr>
                <w:rFonts w:ascii="Museo Sans 100" w:hAnsi="Museo Sans 100"/>
                <w:color w:val="000000"/>
              </w:rPr>
              <w:t xml:space="preserve"> solares)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28 As 61.89 Cas </w:t>
            </w:r>
          </w:p>
        </w:tc>
        <w:tc>
          <w:tcPr>
            <w:tcW w:w="1533"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2,861.89</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DC32B2">
            <w:pPr>
              <w:jc w:val="center"/>
              <w:rPr>
                <w:rFonts w:ascii="Museo Sans 100" w:hAnsi="Museo Sans 100"/>
                <w:color w:val="000000"/>
              </w:rPr>
            </w:pPr>
            <w:r w:rsidRPr="00D85D2A">
              <w:rPr>
                <w:rFonts w:ascii="Museo Sans 100" w:hAnsi="Museo Sans 100"/>
                <w:color w:val="000000"/>
              </w:rPr>
              <w:t>POLIGONO H (</w:t>
            </w:r>
            <w:r w:rsidR="00DC32B2">
              <w:rPr>
                <w:rFonts w:ascii="Museo Sans 100" w:hAnsi="Museo Sans 100"/>
                <w:color w:val="000000"/>
              </w:rPr>
              <w:t>---</w:t>
            </w:r>
            <w:r w:rsidRPr="00D85D2A">
              <w:rPr>
                <w:rFonts w:ascii="Museo Sans 100" w:hAnsi="Museo Sans 100"/>
                <w:color w:val="000000"/>
              </w:rPr>
              <w:t>solares)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01 As 96.50 Cas </w:t>
            </w:r>
          </w:p>
        </w:tc>
        <w:tc>
          <w:tcPr>
            <w:tcW w:w="1533"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196.50</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A475C2">
            <w:pPr>
              <w:jc w:val="center"/>
              <w:rPr>
                <w:rFonts w:ascii="Museo Sans 100" w:hAnsi="Museo Sans 100"/>
                <w:color w:val="000000"/>
              </w:rPr>
            </w:pPr>
            <w:r w:rsidRPr="00D85D2A">
              <w:rPr>
                <w:rFonts w:ascii="Museo Sans 100" w:hAnsi="Museo Sans 100"/>
                <w:color w:val="000000"/>
              </w:rPr>
              <w:t>POLIGONO I (</w:t>
            </w:r>
            <w:r w:rsidR="00A475C2">
              <w:rPr>
                <w:rFonts w:ascii="Museo Sans 100" w:hAnsi="Museo Sans 100"/>
                <w:color w:val="000000"/>
              </w:rPr>
              <w:t>---</w:t>
            </w:r>
            <w:r w:rsidRPr="00D85D2A">
              <w:rPr>
                <w:rFonts w:ascii="Museo Sans 100" w:hAnsi="Museo Sans 100"/>
                <w:color w:val="000000"/>
              </w:rPr>
              <w:t xml:space="preserve"> solares)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22 As 56.35 Cas </w:t>
            </w:r>
          </w:p>
        </w:tc>
        <w:tc>
          <w:tcPr>
            <w:tcW w:w="1533"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2,256.35</w:t>
            </w:r>
          </w:p>
        </w:tc>
      </w:tr>
      <w:tr w:rsidR="00FB7245" w:rsidRPr="009B46D2" w:rsidTr="00354FF9">
        <w:trPr>
          <w:trHeight w:val="227"/>
          <w:jc w:val="center"/>
        </w:trPr>
        <w:tc>
          <w:tcPr>
            <w:tcW w:w="37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A475C2">
            <w:pPr>
              <w:jc w:val="center"/>
              <w:rPr>
                <w:rFonts w:ascii="Museo Sans 100" w:hAnsi="Museo Sans 100"/>
                <w:color w:val="000000"/>
              </w:rPr>
            </w:pPr>
            <w:r w:rsidRPr="00D85D2A">
              <w:rPr>
                <w:rFonts w:ascii="Museo Sans 100" w:hAnsi="Museo Sans 100"/>
                <w:color w:val="000000"/>
              </w:rPr>
              <w:t>POLIGONO J (</w:t>
            </w:r>
            <w:r w:rsidR="00A475C2">
              <w:rPr>
                <w:rFonts w:ascii="Museo Sans 100" w:hAnsi="Museo Sans 100"/>
                <w:color w:val="000000"/>
              </w:rPr>
              <w:t>---</w:t>
            </w:r>
            <w:r w:rsidRPr="00D85D2A">
              <w:rPr>
                <w:rFonts w:ascii="Museo Sans 100" w:hAnsi="Museo Sans 100"/>
                <w:color w:val="000000"/>
              </w:rPr>
              <w:t xml:space="preserve"> solares)</w:t>
            </w:r>
          </w:p>
        </w:tc>
        <w:tc>
          <w:tcPr>
            <w:tcW w:w="28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22 As 29.15 Cas </w:t>
            </w:r>
          </w:p>
        </w:tc>
        <w:tc>
          <w:tcPr>
            <w:tcW w:w="153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2,229.15</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A475C2">
            <w:pPr>
              <w:jc w:val="center"/>
              <w:rPr>
                <w:rFonts w:ascii="Museo Sans 100" w:hAnsi="Museo Sans 100"/>
                <w:color w:val="000000"/>
              </w:rPr>
            </w:pPr>
            <w:r w:rsidRPr="00D85D2A">
              <w:rPr>
                <w:rFonts w:ascii="Museo Sans 100" w:hAnsi="Museo Sans 100"/>
                <w:color w:val="000000"/>
              </w:rPr>
              <w:t>POLIGONO K (</w:t>
            </w:r>
            <w:r w:rsidR="00A475C2">
              <w:rPr>
                <w:rFonts w:ascii="Museo Sans 100" w:hAnsi="Museo Sans 100"/>
                <w:color w:val="000000"/>
              </w:rPr>
              <w:t>----</w:t>
            </w:r>
            <w:r w:rsidRPr="00D85D2A">
              <w:rPr>
                <w:rFonts w:ascii="Museo Sans 100" w:hAnsi="Museo Sans 100"/>
                <w:color w:val="000000"/>
              </w:rPr>
              <w:t xml:space="preserve"> solares)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09 As 91.50 Cas </w:t>
            </w:r>
          </w:p>
        </w:tc>
        <w:tc>
          <w:tcPr>
            <w:tcW w:w="1533"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991.50</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A475C2">
            <w:pPr>
              <w:jc w:val="center"/>
              <w:rPr>
                <w:rFonts w:ascii="Museo Sans 100" w:hAnsi="Museo Sans 100"/>
                <w:color w:val="000000"/>
              </w:rPr>
            </w:pPr>
            <w:r w:rsidRPr="00D85D2A">
              <w:rPr>
                <w:rFonts w:ascii="Museo Sans 100" w:hAnsi="Museo Sans 100"/>
                <w:color w:val="000000"/>
              </w:rPr>
              <w:t>POLIGONO L (</w:t>
            </w:r>
            <w:r w:rsidR="00A475C2">
              <w:rPr>
                <w:rFonts w:ascii="Museo Sans 100" w:hAnsi="Museo Sans 100"/>
                <w:color w:val="000000"/>
              </w:rPr>
              <w:t>---</w:t>
            </w:r>
            <w:r w:rsidRPr="00D85D2A">
              <w:rPr>
                <w:rFonts w:ascii="Museo Sans 100" w:hAnsi="Museo Sans 100"/>
                <w:color w:val="000000"/>
              </w:rPr>
              <w:t xml:space="preserve"> solares)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95 As 33.01 Cas </w:t>
            </w:r>
          </w:p>
        </w:tc>
        <w:tc>
          <w:tcPr>
            <w:tcW w:w="1533"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9,533.01</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A475C2">
            <w:pPr>
              <w:jc w:val="center"/>
              <w:rPr>
                <w:rFonts w:ascii="Museo Sans 100" w:hAnsi="Museo Sans 100"/>
                <w:color w:val="000000"/>
              </w:rPr>
            </w:pPr>
            <w:r w:rsidRPr="00D85D2A">
              <w:rPr>
                <w:rFonts w:ascii="Museo Sans 100" w:hAnsi="Museo Sans 100"/>
                <w:color w:val="000000"/>
              </w:rPr>
              <w:t>POLIGONO M (</w:t>
            </w:r>
            <w:r w:rsidR="00A475C2">
              <w:rPr>
                <w:rFonts w:ascii="Museo Sans 100" w:hAnsi="Museo Sans 100"/>
                <w:color w:val="000000"/>
              </w:rPr>
              <w:t>---</w:t>
            </w:r>
            <w:r w:rsidRPr="00D85D2A">
              <w:rPr>
                <w:rFonts w:ascii="Museo Sans 100" w:hAnsi="Museo Sans 100"/>
                <w:color w:val="000000"/>
              </w:rPr>
              <w:t xml:space="preserve"> solares)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64 As 00.21 Cas </w:t>
            </w:r>
          </w:p>
        </w:tc>
        <w:tc>
          <w:tcPr>
            <w:tcW w:w="1533"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6,400.21</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lastRenderedPageBreak/>
              <w:t>SUBTOTAL</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b/>
                <w:bCs/>
                <w:color w:val="000000"/>
              </w:rPr>
            </w:pPr>
            <w:r w:rsidRPr="00D85D2A">
              <w:rPr>
                <w:rFonts w:ascii="Museo Sans 100" w:hAnsi="Museo Sans 100"/>
                <w:b/>
                <w:bCs/>
                <w:color w:val="000000"/>
              </w:rPr>
              <w:t xml:space="preserve">02 Has 86 As 89.78 Cas </w:t>
            </w:r>
          </w:p>
        </w:tc>
        <w:tc>
          <w:tcPr>
            <w:tcW w:w="1533"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b/>
                <w:bCs/>
              </w:rPr>
            </w:pPr>
            <w:r w:rsidRPr="00D85D2A">
              <w:rPr>
                <w:rFonts w:ascii="Museo Sans 100" w:hAnsi="Museo Sans 100"/>
                <w:b/>
                <w:bCs/>
              </w:rPr>
              <w:t>28,689.78</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Áreas Complementarias (10)</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w:t>
            </w:r>
          </w:p>
        </w:tc>
        <w:tc>
          <w:tcPr>
            <w:tcW w:w="1533"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 </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AREA DE COOPERATIVA (5)</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44 As 21.78 Cas </w:t>
            </w:r>
          </w:p>
        </w:tc>
        <w:tc>
          <w:tcPr>
            <w:tcW w:w="1533"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4,421.78</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TANQUES (2)</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01 As 51.19 Cas </w:t>
            </w:r>
          </w:p>
        </w:tc>
        <w:tc>
          <w:tcPr>
            <w:tcW w:w="1533"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151.19</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CASA COMUNAL</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04 As 86.13 Cas </w:t>
            </w:r>
          </w:p>
        </w:tc>
        <w:tc>
          <w:tcPr>
            <w:tcW w:w="1533"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486.13</w:t>
            </w:r>
          </w:p>
        </w:tc>
      </w:tr>
      <w:tr w:rsidR="00FB7245" w:rsidRPr="009B46D2" w:rsidTr="00354FF9">
        <w:trPr>
          <w:trHeight w:val="227"/>
          <w:jc w:val="center"/>
        </w:trPr>
        <w:tc>
          <w:tcPr>
            <w:tcW w:w="37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SANITARIOS.</w:t>
            </w:r>
          </w:p>
        </w:tc>
        <w:tc>
          <w:tcPr>
            <w:tcW w:w="28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01 As 39.20 Cas </w:t>
            </w:r>
          </w:p>
        </w:tc>
        <w:tc>
          <w:tcPr>
            <w:tcW w:w="153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rPr>
            </w:pPr>
            <w:r w:rsidRPr="00D85D2A">
              <w:rPr>
                <w:rFonts w:ascii="Museo Sans 100" w:hAnsi="Museo Sans 100"/>
              </w:rPr>
              <w:t>139.20</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CANALETA</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01 As 19.81 Cas </w:t>
            </w:r>
          </w:p>
        </w:tc>
        <w:tc>
          <w:tcPr>
            <w:tcW w:w="1533"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rPr>
            </w:pPr>
            <w:r w:rsidRPr="00D85D2A">
              <w:rPr>
                <w:rFonts w:ascii="Museo Sans 100" w:hAnsi="Museo Sans 100"/>
              </w:rPr>
              <w:t>119.81</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SUBTOTAL</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b/>
                <w:bCs/>
                <w:color w:val="000000"/>
              </w:rPr>
            </w:pPr>
            <w:r w:rsidRPr="00D85D2A">
              <w:rPr>
                <w:rFonts w:ascii="Museo Sans 100" w:hAnsi="Museo Sans 100"/>
                <w:b/>
                <w:bCs/>
                <w:color w:val="000000"/>
              </w:rPr>
              <w:t xml:space="preserve">00 Has 53 As 18.11 Cas </w:t>
            </w:r>
          </w:p>
        </w:tc>
        <w:tc>
          <w:tcPr>
            <w:tcW w:w="1533"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b/>
                <w:bCs/>
              </w:rPr>
            </w:pPr>
            <w:r w:rsidRPr="00D85D2A">
              <w:rPr>
                <w:rFonts w:ascii="Museo Sans 100" w:hAnsi="Museo Sans 100"/>
                <w:b/>
                <w:bCs/>
              </w:rPr>
              <w:t>5,318.11</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QUEBRADA (2)</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04 As 45.98 Cas </w:t>
            </w:r>
          </w:p>
        </w:tc>
        <w:tc>
          <w:tcPr>
            <w:tcW w:w="1533"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rPr>
            </w:pPr>
            <w:r w:rsidRPr="00D85D2A">
              <w:rPr>
                <w:rFonts w:ascii="Museo Sans 100" w:hAnsi="Museo Sans 100"/>
              </w:rPr>
              <w:t>445.98</w:t>
            </w:r>
          </w:p>
        </w:tc>
      </w:tr>
      <w:tr w:rsidR="00FB7245" w:rsidRPr="009B46D2" w:rsidTr="00354FF9">
        <w:trPr>
          <w:trHeight w:val="227"/>
          <w:jc w:val="center"/>
        </w:trPr>
        <w:tc>
          <w:tcPr>
            <w:tcW w:w="37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CALLES</w:t>
            </w:r>
          </w:p>
        </w:tc>
        <w:tc>
          <w:tcPr>
            <w:tcW w:w="2829"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26 As 13.61 Cas </w:t>
            </w:r>
          </w:p>
        </w:tc>
        <w:tc>
          <w:tcPr>
            <w:tcW w:w="1533"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jc w:val="center"/>
              <w:rPr>
                <w:rFonts w:ascii="Museo Sans 100" w:hAnsi="Museo Sans 100"/>
              </w:rPr>
            </w:pPr>
            <w:r w:rsidRPr="00D85D2A">
              <w:rPr>
                <w:rFonts w:ascii="Museo Sans 100" w:hAnsi="Museo Sans 100"/>
              </w:rPr>
              <w:t>2,613.61</w:t>
            </w:r>
          </w:p>
        </w:tc>
      </w:tr>
      <w:tr w:rsidR="00FB7245" w:rsidRPr="00D85D2A" w:rsidTr="00354FF9">
        <w:trPr>
          <w:trHeight w:val="299"/>
          <w:jc w:val="center"/>
        </w:trPr>
        <w:tc>
          <w:tcPr>
            <w:tcW w:w="3746" w:type="dxa"/>
            <w:tcBorders>
              <w:top w:val="nil"/>
              <w:left w:val="single" w:sz="4" w:space="0" w:color="auto"/>
              <w:bottom w:val="single" w:sz="4" w:space="0" w:color="auto"/>
              <w:right w:val="single" w:sz="4" w:space="0" w:color="auto"/>
            </w:tcBorders>
            <w:shd w:val="clear" w:color="000000" w:fill="D9D9D9"/>
            <w:noWrap/>
            <w:vAlign w:val="center"/>
            <w:hideMark/>
          </w:tcPr>
          <w:p w:rsidR="00FB7245" w:rsidRPr="00D85D2A" w:rsidRDefault="00FB7245" w:rsidP="00D85D2A">
            <w:pPr>
              <w:shd w:val="clear" w:color="auto" w:fill="FFFFFF" w:themeFill="background1"/>
              <w:jc w:val="center"/>
              <w:rPr>
                <w:rFonts w:ascii="Museo Sans 100" w:hAnsi="Museo Sans 100"/>
                <w:b/>
                <w:bCs/>
                <w:color w:val="000000"/>
              </w:rPr>
            </w:pPr>
            <w:r w:rsidRPr="00D85D2A">
              <w:rPr>
                <w:rFonts w:ascii="Museo Sans 100" w:hAnsi="Museo Sans 100"/>
                <w:b/>
                <w:bCs/>
                <w:color w:val="000000"/>
              </w:rPr>
              <w:t>AREA TOTAL DE PROYECTO</w:t>
            </w:r>
          </w:p>
        </w:tc>
        <w:tc>
          <w:tcPr>
            <w:tcW w:w="2829" w:type="dxa"/>
            <w:tcBorders>
              <w:top w:val="nil"/>
              <w:left w:val="nil"/>
              <w:bottom w:val="single" w:sz="4" w:space="0" w:color="auto"/>
              <w:right w:val="single" w:sz="4" w:space="0" w:color="auto"/>
            </w:tcBorders>
            <w:shd w:val="clear" w:color="000000" w:fill="D9D9D9"/>
            <w:noWrap/>
            <w:vAlign w:val="center"/>
            <w:hideMark/>
          </w:tcPr>
          <w:p w:rsidR="00FB7245" w:rsidRPr="00D85D2A" w:rsidRDefault="00FB7245" w:rsidP="00D85D2A">
            <w:pPr>
              <w:shd w:val="clear" w:color="auto" w:fill="FFFFFF" w:themeFill="background1"/>
              <w:rPr>
                <w:rFonts w:ascii="Museo Sans 100" w:hAnsi="Museo Sans 100"/>
                <w:b/>
                <w:bCs/>
                <w:color w:val="000000"/>
              </w:rPr>
            </w:pPr>
            <w:r w:rsidRPr="00D85D2A">
              <w:rPr>
                <w:rFonts w:ascii="Museo Sans 100" w:hAnsi="Museo Sans 100"/>
                <w:b/>
                <w:bCs/>
                <w:color w:val="000000"/>
              </w:rPr>
              <w:t xml:space="preserve">03 Has 70 As 67.48 Cas </w:t>
            </w:r>
          </w:p>
        </w:tc>
        <w:tc>
          <w:tcPr>
            <w:tcW w:w="1533" w:type="dxa"/>
            <w:tcBorders>
              <w:top w:val="nil"/>
              <w:left w:val="nil"/>
              <w:bottom w:val="single" w:sz="4" w:space="0" w:color="auto"/>
              <w:right w:val="single" w:sz="4" w:space="0" w:color="auto"/>
            </w:tcBorders>
            <w:shd w:val="clear" w:color="000000" w:fill="D9D9D9"/>
            <w:noWrap/>
            <w:vAlign w:val="center"/>
            <w:hideMark/>
          </w:tcPr>
          <w:p w:rsidR="00FB7245" w:rsidRPr="00D85D2A" w:rsidRDefault="00FB7245" w:rsidP="00D85D2A">
            <w:pPr>
              <w:shd w:val="clear" w:color="auto" w:fill="FFFFFF" w:themeFill="background1"/>
              <w:jc w:val="center"/>
              <w:rPr>
                <w:rFonts w:ascii="Museo Sans 100" w:hAnsi="Museo Sans 100"/>
                <w:b/>
                <w:bCs/>
              </w:rPr>
            </w:pPr>
            <w:r w:rsidRPr="00D85D2A">
              <w:rPr>
                <w:rFonts w:ascii="Museo Sans 100" w:hAnsi="Museo Sans 100"/>
                <w:b/>
                <w:bCs/>
              </w:rPr>
              <w:t>37,067.48</w:t>
            </w:r>
          </w:p>
        </w:tc>
      </w:tr>
    </w:tbl>
    <w:p w:rsidR="00FB7245" w:rsidRPr="00D85D2A" w:rsidRDefault="00A475C2" w:rsidP="00386B07">
      <w:pPr>
        <w:numPr>
          <w:ilvl w:val="0"/>
          <w:numId w:val="30"/>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D85D2A">
        <w:rPr>
          <w:rFonts w:ascii="Museo Sans 100" w:eastAsiaTheme="minorHAnsi" w:hAnsi="Museo Sans 100" w:cstheme="minorBidi"/>
        </w:rPr>
        <w:t xml:space="preserve"> SOLARES</w:t>
      </w:r>
    </w:p>
    <w:p w:rsidR="00FB7245" w:rsidRPr="00D85D2A" w:rsidRDefault="00FB7245" w:rsidP="00386B07">
      <w:pPr>
        <w:numPr>
          <w:ilvl w:val="0"/>
          <w:numId w:val="30"/>
        </w:numPr>
        <w:spacing w:after="80"/>
        <w:contextualSpacing/>
        <w:rPr>
          <w:rFonts w:ascii="Museo Sans 100" w:eastAsiaTheme="minorHAnsi" w:hAnsi="Museo Sans 100" w:cstheme="minorBidi"/>
        </w:rPr>
      </w:pPr>
      <w:r w:rsidRPr="00D85D2A">
        <w:rPr>
          <w:rFonts w:ascii="Museo Sans 100" w:eastAsiaTheme="minorHAnsi" w:hAnsi="Museo Sans 100" w:cstheme="minorBidi"/>
        </w:rPr>
        <w:t>5 AREAS DE COOPERATIVA</w:t>
      </w:r>
    </w:p>
    <w:p w:rsidR="00FB7245" w:rsidRPr="00D85D2A" w:rsidRDefault="00FB7245" w:rsidP="00386B07">
      <w:pPr>
        <w:numPr>
          <w:ilvl w:val="0"/>
          <w:numId w:val="30"/>
        </w:numPr>
        <w:spacing w:after="80"/>
        <w:contextualSpacing/>
        <w:rPr>
          <w:rFonts w:ascii="Museo Sans 100" w:eastAsiaTheme="minorHAnsi" w:hAnsi="Museo Sans 100" w:cstheme="minorBidi"/>
        </w:rPr>
      </w:pPr>
      <w:r w:rsidRPr="00D85D2A">
        <w:rPr>
          <w:rFonts w:ascii="Museo Sans 100" w:eastAsiaTheme="minorHAnsi" w:hAnsi="Museo Sans 100" w:cstheme="minorBidi"/>
        </w:rPr>
        <w:t>2 TANQUES</w:t>
      </w:r>
    </w:p>
    <w:p w:rsidR="00FB7245" w:rsidRPr="00D85D2A" w:rsidRDefault="00FB7245" w:rsidP="00386B07">
      <w:pPr>
        <w:numPr>
          <w:ilvl w:val="0"/>
          <w:numId w:val="30"/>
        </w:numPr>
        <w:spacing w:after="80"/>
        <w:contextualSpacing/>
        <w:rPr>
          <w:rFonts w:ascii="Museo Sans 100" w:eastAsiaTheme="minorHAnsi" w:hAnsi="Museo Sans 100" w:cstheme="minorBidi"/>
        </w:rPr>
      </w:pPr>
      <w:r w:rsidRPr="00D85D2A">
        <w:rPr>
          <w:rFonts w:ascii="Museo Sans 100" w:eastAsiaTheme="minorHAnsi" w:hAnsi="Museo Sans 100" w:cstheme="minorBidi"/>
        </w:rPr>
        <w:t>1 CASA COMUNAL</w:t>
      </w:r>
    </w:p>
    <w:p w:rsidR="00FB7245" w:rsidRPr="00D85D2A" w:rsidRDefault="00FB7245" w:rsidP="00386B07">
      <w:pPr>
        <w:numPr>
          <w:ilvl w:val="0"/>
          <w:numId w:val="30"/>
        </w:numPr>
        <w:spacing w:after="80"/>
        <w:contextualSpacing/>
        <w:rPr>
          <w:rFonts w:ascii="Museo Sans 100" w:eastAsiaTheme="minorHAnsi" w:hAnsi="Museo Sans 100" w:cstheme="minorBidi"/>
        </w:rPr>
      </w:pPr>
      <w:r w:rsidRPr="00D85D2A">
        <w:rPr>
          <w:rFonts w:ascii="Museo Sans 100" w:eastAsiaTheme="minorHAnsi" w:hAnsi="Museo Sans 100" w:cstheme="minorBidi"/>
        </w:rPr>
        <w:t>1 SANITARIO</w:t>
      </w:r>
    </w:p>
    <w:p w:rsidR="00FB7245" w:rsidRPr="00D85D2A" w:rsidRDefault="00FB7245" w:rsidP="00386B07">
      <w:pPr>
        <w:numPr>
          <w:ilvl w:val="0"/>
          <w:numId w:val="30"/>
        </w:numPr>
        <w:spacing w:after="80"/>
        <w:contextualSpacing/>
        <w:rPr>
          <w:rFonts w:ascii="Museo Sans 100" w:eastAsiaTheme="minorHAnsi" w:hAnsi="Museo Sans 100" w:cstheme="minorBidi"/>
        </w:rPr>
      </w:pPr>
      <w:r w:rsidRPr="00D85D2A">
        <w:rPr>
          <w:rFonts w:ascii="Museo Sans 100" w:eastAsiaTheme="minorHAnsi" w:hAnsi="Museo Sans 100" w:cstheme="minorBidi"/>
        </w:rPr>
        <w:t>1 CANALETA</w:t>
      </w:r>
    </w:p>
    <w:p w:rsidR="00FB7245" w:rsidRPr="00D85D2A" w:rsidRDefault="00FB7245" w:rsidP="00386B07">
      <w:pPr>
        <w:numPr>
          <w:ilvl w:val="0"/>
          <w:numId w:val="30"/>
        </w:numPr>
        <w:spacing w:after="80"/>
        <w:contextualSpacing/>
        <w:rPr>
          <w:rFonts w:ascii="Museo Sans 100" w:eastAsiaTheme="minorHAnsi" w:hAnsi="Museo Sans 100" w:cstheme="minorBidi"/>
        </w:rPr>
      </w:pPr>
      <w:r w:rsidRPr="00D85D2A">
        <w:rPr>
          <w:rFonts w:ascii="Museo Sans 100" w:eastAsiaTheme="minorHAnsi" w:hAnsi="Museo Sans 100" w:cstheme="minorBidi"/>
        </w:rPr>
        <w:t>2 QUEBRADAS</w:t>
      </w:r>
    </w:p>
    <w:p w:rsidR="00FB7245" w:rsidRPr="00D85D2A" w:rsidRDefault="00FB7245" w:rsidP="00386B07">
      <w:pPr>
        <w:numPr>
          <w:ilvl w:val="0"/>
          <w:numId w:val="30"/>
        </w:numPr>
        <w:spacing w:after="80"/>
        <w:contextualSpacing/>
        <w:rPr>
          <w:rFonts w:ascii="Museo Sans 100" w:eastAsiaTheme="minorHAnsi" w:hAnsi="Museo Sans 100" w:cstheme="minorBidi"/>
        </w:rPr>
      </w:pPr>
      <w:r w:rsidRPr="00D85D2A">
        <w:rPr>
          <w:rFonts w:ascii="Museo Sans 100" w:eastAsiaTheme="minorHAnsi" w:hAnsi="Museo Sans 100" w:cstheme="minorBidi"/>
        </w:rPr>
        <w:t>CALLES</w:t>
      </w:r>
    </w:p>
    <w:p w:rsidR="00FB7245" w:rsidRPr="00D85D2A" w:rsidRDefault="00FB7245" w:rsidP="00FB7245">
      <w:pPr>
        <w:spacing w:after="80"/>
        <w:ind w:left="2130"/>
        <w:contextualSpacing/>
        <w:rPr>
          <w:rFonts w:ascii="Museo Sans 100" w:eastAsiaTheme="minorHAnsi" w:hAnsi="Museo Sans 100" w:cstheme="minorBidi"/>
        </w:rPr>
      </w:pPr>
    </w:p>
    <w:p w:rsidR="00FB7245" w:rsidRDefault="00FB7245" w:rsidP="00FB7245">
      <w:pPr>
        <w:spacing w:after="160" w:line="259" w:lineRule="auto"/>
        <w:jc w:val="center"/>
        <w:rPr>
          <w:rFonts w:ascii="Museo 500" w:hAnsi="Museo 500"/>
          <w:b/>
        </w:rPr>
      </w:pPr>
      <w:r w:rsidRPr="00193138">
        <w:rPr>
          <w:rFonts w:ascii="Museo 500" w:hAnsi="Museo 500"/>
          <w:b/>
        </w:rPr>
        <w:t>RESUMEN DE PROYECTO, HACIENDA LOS LAGARTOS, EL SALITRILLO PORCION UNO.</w:t>
      </w:r>
    </w:p>
    <w:tbl>
      <w:tblPr>
        <w:tblW w:w="8264" w:type="dxa"/>
        <w:jc w:val="center"/>
        <w:tblCellMar>
          <w:left w:w="70" w:type="dxa"/>
          <w:right w:w="70" w:type="dxa"/>
        </w:tblCellMar>
        <w:tblLook w:val="04A0" w:firstRow="1" w:lastRow="0" w:firstColumn="1" w:lastColumn="0" w:noHBand="0" w:noVBand="1"/>
      </w:tblPr>
      <w:tblGrid>
        <w:gridCol w:w="3848"/>
        <w:gridCol w:w="3038"/>
        <w:gridCol w:w="1378"/>
      </w:tblGrid>
      <w:tr w:rsidR="00FB7245" w:rsidRPr="009B46D2" w:rsidTr="00D85D2A">
        <w:trPr>
          <w:trHeight w:val="227"/>
          <w:jc w:val="center"/>
        </w:trPr>
        <w:tc>
          <w:tcPr>
            <w:tcW w:w="8264"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D85D2A" w:rsidRDefault="00FB7245" w:rsidP="00FB7245">
            <w:pPr>
              <w:jc w:val="center"/>
              <w:rPr>
                <w:rFonts w:ascii="Museo Sans 100" w:hAnsi="Museo Sans 100"/>
                <w:b/>
                <w:bCs/>
              </w:rPr>
            </w:pPr>
            <w:r w:rsidRPr="00D85D2A">
              <w:rPr>
                <w:rFonts w:ascii="Museo Sans 100" w:hAnsi="Museo Sans 100"/>
                <w:b/>
                <w:bCs/>
              </w:rPr>
              <w:t>CUADRO GENERAL DE AREAS, HACIENDA LOS LAGARTOS</w:t>
            </w:r>
          </w:p>
          <w:p w:rsidR="00FB7245" w:rsidRPr="00D85D2A" w:rsidRDefault="00FB7245" w:rsidP="00A475C2">
            <w:pPr>
              <w:jc w:val="center"/>
              <w:rPr>
                <w:rFonts w:ascii="Museo Sans 100" w:hAnsi="Museo Sans 100"/>
                <w:b/>
                <w:bCs/>
              </w:rPr>
            </w:pPr>
            <w:r w:rsidRPr="00D85D2A">
              <w:rPr>
                <w:rFonts w:ascii="Museo Sans 100" w:hAnsi="Museo Sans 100"/>
                <w:b/>
                <w:bCs/>
              </w:rPr>
              <w:t xml:space="preserve">EL SALITRILLO PORCION UNO MATRICULA </w:t>
            </w:r>
            <w:r w:rsidR="00A475C2">
              <w:rPr>
                <w:rFonts w:ascii="Museo Sans 100" w:hAnsi="Museo Sans 100"/>
                <w:b/>
                <w:bCs/>
              </w:rPr>
              <w:t>----</w:t>
            </w:r>
            <w:r w:rsidRPr="00D85D2A">
              <w:rPr>
                <w:rFonts w:ascii="Museo Sans 100" w:hAnsi="Museo Sans 100"/>
                <w:b/>
                <w:bCs/>
              </w:rPr>
              <w:t>-00000</w:t>
            </w:r>
          </w:p>
        </w:tc>
      </w:tr>
      <w:tr w:rsidR="00FB7245" w:rsidRPr="009B46D2" w:rsidTr="00D85D2A">
        <w:trPr>
          <w:trHeight w:val="227"/>
          <w:jc w:val="center"/>
        </w:trPr>
        <w:tc>
          <w:tcPr>
            <w:tcW w:w="3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DESCRIPCION</w:t>
            </w:r>
          </w:p>
        </w:tc>
        <w:tc>
          <w:tcPr>
            <w:tcW w:w="303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AREAS (Has.)</w:t>
            </w:r>
          </w:p>
        </w:tc>
        <w:tc>
          <w:tcPr>
            <w:tcW w:w="137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AREAS(m2)</w:t>
            </w:r>
          </w:p>
        </w:tc>
      </w:tr>
      <w:tr w:rsidR="00FB7245" w:rsidRPr="009B46D2" w:rsidTr="00D85D2A">
        <w:trPr>
          <w:trHeight w:val="227"/>
          <w:jc w:val="center"/>
        </w:trPr>
        <w:tc>
          <w:tcPr>
            <w:tcW w:w="38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A475C2">
            <w:pPr>
              <w:jc w:val="center"/>
              <w:rPr>
                <w:rFonts w:ascii="Museo Sans 100" w:hAnsi="Museo Sans 100"/>
                <w:b/>
                <w:bCs/>
                <w:color w:val="000000"/>
              </w:rPr>
            </w:pPr>
            <w:r w:rsidRPr="00D85D2A">
              <w:rPr>
                <w:rFonts w:ascii="Museo Sans 100" w:hAnsi="Museo Sans 100"/>
                <w:b/>
                <w:bCs/>
                <w:color w:val="000000"/>
              </w:rPr>
              <w:t>Asentamiento Comunitario (</w:t>
            </w:r>
            <w:r w:rsidR="00A475C2">
              <w:rPr>
                <w:rFonts w:ascii="Museo Sans 100" w:hAnsi="Museo Sans 100"/>
                <w:b/>
                <w:bCs/>
                <w:color w:val="000000"/>
              </w:rPr>
              <w:t>----</w:t>
            </w:r>
            <w:r w:rsidRPr="00D85D2A">
              <w:rPr>
                <w:rFonts w:ascii="Museo Sans 100" w:hAnsi="Museo Sans 100"/>
                <w:b/>
                <w:bCs/>
                <w:color w:val="000000"/>
              </w:rPr>
              <w:t>)</w:t>
            </w:r>
          </w:p>
        </w:tc>
        <w:tc>
          <w:tcPr>
            <w:tcW w:w="3038"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rPr>
                <w:rFonts w:ascii="Museo Sans 100" w:hAnsi="Museo Sans 100"/>
                <w:color w:val="2F75B5"/>
              </w:rPr>
            </w:pPr>
            <w:r w:rsidRPr="00D85D2A">
              <w:rPr>
                <w:rFonts w:ascii="Museo Sans 100" w:hAnsi="Museo Sans 100"/>
                <w:color w:val="2F75B5"/>
              </w:rPr>
              <w:t> </w:t>
            </w:r>
          </w:p>
        </w:tc>
        <w:tc>
          <w:tcPr>
            <w:tcW w:w="1378"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rPr>
                <w:rFonts w:ascii="Museo Sans 100" w:hAnsi="Museo Sans 100"/>
              </w:rPr>
            </w:pPr>
            <w:r w:rsidRPr="00D85D2A">
              <w:rPr>
                <w:rFonts w:ascii="Museo Sans 100" w:hAnsi="Museo Sans 100"/>
              </w:rPr>
              <w:t> </w:t>
            </w:r>
          </w:p>
        </w:tc>
      </w:tr>
      <w:tr w:rsidR="00FB7245" w:rsidRPr="009B46D2" w:rsidTr="00D85D2A">
        <w:trPr>
          <w:trHeight w:val="227"/>
          <w:jc w:val="center"/>
        </w:trPr>
        <w:tc>
          <w:tcPr>
            <w:tcW w:w="38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A475C2">
            <w:pPr>
              <w:jc w:val="center"/>
              <w:rPr>
                <w:rFonts w:ascii="Museo Sans 100" w:hAnsi="Museo Sans 100"/>
                <w:color w:val="000000"/>
              </w:rPr>
            </w:pPr>
            <w:r w:rsidRPr="00D85D2A">
              <w:rPr>
                <w:rFonts w:ascii="Museo Sans 100" w:hAnsi="Museo Sans 100"/>
                <w:color w:val="000000"/>
              </w:rPr>
              <w:t>POLIGONO A (</w:t>
            </w:r>
            <w:r w:rsidR="00A475C2">
              <w:rPr>
                <w:rFonts w:ascii="Museo Sans 100" w:hAnsi="Museo Sans 100"/>
                <w:color w:val="000000"/>
              </w:rPr>
              <w:t>---</w:t>
            </w:r>
            <w:r w:rsidRPr="00D85D2A">
              <w:rPr>
                <w:rFonts w:ascii="Museo Sans 100" w:hAnsi="Museo Sans 100"/>
                <w:color w:val="000000"/>
              </w:rPr>
              <w:t xml:space="preserve"> solares)</w:t>
            </w:r>
          </w:p>
        </w:tc>
        <w:tc>
          <w:tcPr>
            <w:tcW w:w="3038"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01 Has 04 As 61.12 Cas </w:t>
            </w:r>
          </w:p>
        </w:tc>
        <w:tc>
          <w:tcPr>
            <w:tcW w:w="1378"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10,461.12</w:t>
            </w:r>
          </w:p>
        </w:tc>
      </w:tr>
      <w:tr w:rsidR="00FB7245" w:rsidRPr="009B46D2" w:rsidTr="00D85D2A">
        <w:trPr>
          <w:trHeight w:val="227"/>
          <w:jc w:val="center"/>
        </w:trPr>
        <w:tc>
          <w:tcPr>
            <w:tcW w:w="38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A475C2">
            <w:pPr>
              <w:jc w:val="center"/>
              <w:rPr>
                <w:rFonts w:ascii="Museo Sans 100" w:hAnsi="Museo Sans 100"/>
                <w:color w:val="000000"/>
              </w:rPr>
            </w:pPr>
            <w:r w:rsidRPr="00D85D2A">
              <w:rPr>
                <w:rFonts w:ascii="Museo Sans 100" w:hAnsi="Museo Sans 100"/>
                <w:color w:val="000000"/>
              </w:rPr>
              <w:t>POLIGONO B (</w:t>
            </w:r>
            <w:r w:rsidR="00A475C2">
              <w:rPr>
                <w:rFonts w:ascii="Museo Sans 100" w:hAnsi="Museo Sans 100"/>
                <w:color w:val="000000"/>
              </w:rPr>
              <w:t>---</w:t>
            </w:r>
            <w:r w:rsidRPr="00D85D2A">
              <w:rPr>
                <w:rFonts w:ascii="Museo Sans 100" w:hAnsi="Museo Sans 100"/>
                <w:color w:val="000000"/>
              </w:rPr>
              <w:t xml:space="preserve"> solares)</w:t>
            </w:r>
          </w:p>
        </w:tc>
        <w:tc>
          <w:tcPr>
            <w:tcW w:w="3038"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20 As 20.89 Cas </w:t>
            </w:r>
          </w:p>
        </w:tc>
        <w:tc>
          <w:tcPr>
            <w:tcW w:w="1378"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2,020.89</w:t>
            </w:r>
          </w:p>
        </w:tc>
      </w:tr>
      <w:tr w:rsidR="00FB7245" w:rsidRPr="009B46D2" w:rsidTr="00D85D2A">
        <w:trPr>
          <w:trHeight w:val="227"/>
          <w:jc w:val="center"/>
        </w:trPr>
        <w:tc>
          <w:tcPr>
            <w:tcW w:w="38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A475C2">
            <w:pPr>
              <w:jc w:val="center"/>
              <w:rPr>
                <w:rFonts w:ascii="Museo Sans 100" w:hAnsi="Museo Sans 100"/>
                <w:color w:val="000000"/>
              </w:rPr>
            </w:pPr>
            <w:r w:rsidRPr="00D85D2A">
              <w:rPr>
                <w:rFonts w:ascii="Museo Sans 100" w:hAnsi="Museo Sans 100"/>
                <w:color w:val="000000"/>
              </w:rPr>
              <w:t>POLIGONO C (</w:t>
            </w:r>
            <w:r w:rsidR="00A475C2">
              <w:rPr>
                <w:rFonts w:ascii="Museo Sans 100" w:hAnsi="Museo Sans 100"/>
                <w:color w:val="000000"/>
              </w:rPr>
              <w:t>---</w:t>
            </w:r>
            <w:r w:rsidRPr="00D85D2A">
              <w:rPr>
                <w:rFonts w:ascii="Museo Sans 100" w:hAnsi="Museo Sans 100"/>
                <w:color w:val="000000"/>
              </w:rPr>
              <w:t xml:space="preserve"> solares)</w:t>
            </w:r>
          </w:p>
        </w:tc>
        <w:tc>
          <w:tcPr>
            <w:tcW w:w="3038"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26 As 01.78 Cas </w:t>
            </w:r>
          </w:p>
        </w:tc>
        <w:tc>
          <w:tcPr>
            <w:tcW w:w="1378"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2,601.78</w:t>
            </w:r>
          </w:p>
        </w:tc>
      </w:tr>
      <w:tr w:rsidR="00FB7245" w:rsidRPr="009B46D2" w:rsidTr="00025BD6">
        <w:trPr>
          <w:trHeight w:val="227"/>
          <w:jc w:val="center"/>
        </w:trPr>
        <w:tc>
          <w:tcPr>
            <w:tcW w:w="3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A475C2">
            <w:pPr>
              <w:jc w:val="center"/>
              <w:rPr>
                <w:rFonts w:ascii="Museo Sans 100" w:hAnsi="Museo Sans 100"/>
                <w:color w:val="000000"/>
              </w:rPr>
            </w:pPr>
            <w:r w:rsidRPr="00D85D2A">
              <w:rPr>
                <w:rFonts w:ascii="Museo Sans 100" w:hAnsi="Museo Sans 100"/>
                <w:color w:val="000000"/>
              </w:rPr>
              <w:t>POLIGONO D (</w:t>
            </w:r>
            <w:r w:rsidR="00A475C2">
              <w:rPr>
                <w:rFonts w:ascii="Museo Sans 100" w:hAnsi="Museo Sans 100"/>
                <w:color w:val="000000"/>
              </w:rPr>
              <w:t>---</w:t>
            </w:r>
            <w:r w:rsidRPr="00D85D2A">
              <w:rPr>
                <w:rFonts w:ascii="Museo Sans 100" w:hAnsi="Museo Sans 100"/>
                <w:color w:val="000000"/>
              </w:rPr>
              <w:t xml:space="preserve"> solares)</w:t>
            </w:r>
          </w:p>
        </w:tc>
        <w:tc>
          <w:tcPr>
            <w:tcW w:w="303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46 As 49.97 Cas </w:t>
            </w:r>
          </w:p>
        </w:tc>
        <w:tc>
          <w:tcPr>
            <w:tcW w:w="137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4,649.97</w:t>
            </w:r>
          </w:p>
        </w:tc>
      </w:tr>
      <w:tr w:rsidR="00FB7245" w:rsidRPr="009B46D2" w:rsidTr="00D85D2A">
        <w:trPr>
          <w:trHeight w:val="227"/>
          <w:jc w:val="center"/>
        </w:trPr>
        <w:tc>
          <w:tcPr>
            <w:tcW w:w="3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A475C2">
            <w:pPr>
              <w:jc w:val="center"/>
              <w:rPr>
                <w:rFonts w:ascii="Museo Sans 100" w:hAnsi="Museo Sans 100"/>
                <w:color w:val="000000"/>
              </w:rPr>
            </w:pPr>
            <w:r w:rsidRPr="00D85D2A">
              <w:rPr>
                <w:rFonts w:ascii="Museo Sans 100" w:hAnsi="Museo Sans 100"/>
                <w:color w:val="000000"/>
              </w:rPr>
              <w:t>POLIGONO E (</w:t>
            </w:r>
            <w:r w:rsidR="00A475C2">
              <w:rPr>
                <w:rFonts w:ascii="Museo Sans 100" w:hAnsi="Museo Sans 100"/>
                <w:color w:val="000000"/>
              </w:rPr>
              <w:t>---</w:t>
            </w:r>
            <w:r w:rsidRPr="00D85D2A">
              <w:rPr>
                <w:rFonts w:ascii="Museo Sans 100" w:hAnsi="Museo Sans 100"/>
                <w:color w:val="000000"/>
              </w:rPr>
              <w:t xml:space="preserve"> solares)</w:t>
            </w:r>
          </w:p>
        </w:tc>
        <w:tc>
          <w:tcPr>
            <w:tcW w:w="303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81 As 53.05 Cas </w:t>
            </w:r>
          </w:p>
        </w:tc>
        <w:tc>
          <w:tcPr>
            <w:tcW w:w="137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8,153.05</w:t>
            </w:r>
          </w:p>
        </w:tc>
      </w:tr>
      <w:tr w:rsidR="00FB7245" w:rsidRPr="009B46D2" w:rsidTr="00D85D2A">
        <w:trPr>
          <w:trHeight w:val="227"/>
          <w:jc w:val="center"/>
        </w:trPr>
        <w:tc>
          <w:tcPr>
            <w:tcW w:w="38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A475C2">
            <w:pPr>
              <w:jc w:val="center"/>
              <w:rPr>
                <w:rFonts w:ascii="Museo Sans 100" w:hAnsi="Museo Sans 100"/>
                <w:color w:val="000000"/>
              </w:rPr>
            </w:pPr>
            <w:r w:rsidRPr="00D85D2A">
              <w:rPr>
                <w:rFonts w:ascii="Museo Sans 100" w:hAnsi="Museo Sans 100"/>
                <w:color w:val="000000"/>
              </w:rPr>
              <w:t>POLIGONO F (</w:t>
            </w:r>
            <w:r w:rsidR="00A475C2">
              <w:rPr>
                <w:rFonts w:ascii="Museo Sans 100" w:hAnsi="Museo Sans 100"/>
                <w:color w:val="000000"/>
              </w:rPr>
              <w:t>---</w:t>
            </w:r>
            <w:r w:rsidRPr="00D85D2A">
              <w:rPr>
                <w:rFonts w:ascii="Museo Sans 100" w:hAnsi="Museo Sans 100"/>
                <w:color w:val="000000"/>
              </w:rPr>
              <w:t xml:space="preserve"> solares)</w:t>
            </w:r>
          </w:p>
        </w:tc>
        <w:tc>
          <w:tcPr>
            <w:tcW w:w="3038"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35 As 52.02 Cas </w:t>
            </w:r>
          </w:p>
        </w:tc>
        <w:tc>
          <w:tcPr>
            <w:tcW w:w="1378"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3,552.02</w:t>
            </w:r>
          </w:p>
        </w:tc>
      </w:tr>
      <w:tr w:rsidR="00FB7245" w:rsidRPr="009B46D2" w:rsidTr="00D85D2A">
        <w:trPr>
          <w:trHeight w:val="227"/>
          <w:jc w:val="center"/>
        </w:trPr>
        <w:tc>
          <w:tcPr>
            <w:tcW w:w="38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A475C2">
            <w:pPr>
              <w:jc w:val="center"/>
              <w:rPr>
                <w:rFonts w:ascii="Museo Sans 100" w:hAnsi="Museo Sans 100"/>
                <w:color w:val="000000"/>
              </w:rPr>
            </w:pPr>
            <w:r w:rsidRPr="00D85D2A">
              <w:rPr>
                <w:rFonts w:ascii="Museo Sans 100" w:hAnsi="Museo Sans 100"/>
                <w:color w:val="000000"/>
              </w:rPr>
              <w:t>POLIGONO G (</w:t>
            </w:r>
            <w:r w:rsidR="00A475C2">
              <w:rPr>
                <w:rFonts w:ascii="Museo Sans 100" w:hAnsi="Museo Sans 100"/>
                <w:color w:val="000000"/>
              </w:rPr>
              <w:t>---</w:t>
            </w:r>
            <w:r w:rsidRPr="00D85D2A">
              <w:rPr>
                <w:rFonts w:ascii="Museo Sans 100" w:hAnsi="Museo Sans 100"/>
                <w:color w:val="000000"/>
              </w:rPr>
              <w:t xml:space="preserve"> solares)</w:t>
            </w:r>
          </w:p>
        </w:tc>
        <w:tc>
          <w:tcPr>
            <w:tcW w:w="3038"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01 Has 52 As 80.18 Cas </w:t>
            </w:r>
          </w:p>
        </w:tc>
        <w:tc>
          <w:tcPr>
            <w:tcW w:w="1378"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color w:val="000000"/>
              </w:rPr>
            </w:pPr>
            <w:r w:rsidRPr="00D85D2A">
              <w:rPr>
                <w:rFonts w:ascii="Museo Sans 100" w:hAnsi="Museo Sans 100"/>
                <w:color w:val="000000"/>
              </w:rPr>
              <w:t>15,280.18</w:t>
            </w:r>
          </w:p>
        </w:tc>
      </w:tr>
      <w:tr w:rsidR="00FB7245" w:rsidRPr="009B46D2" w:rsidTr="00D85D2A">
        <w:trPr>
          <w:trHeight w:val="227"/>
          <w:jc w:val="center"/>
        </w:trPr>
        <w:tc>
          <w:tcPr>
            <w:tcW w:w="38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SUBTOTAL</w:t>
            </w:r>
          </w:p>
        </w:tc>
        <w:tc>
          <w:tcPr>
            <w:tcW w:w="3038"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b/>
                <w:bCs/>
                <w:color w:val="000000"/>
              </w:rPr>
            </w:pPr>
            <w:r w:rsidRPr="00D85D2A">
              <w:rPr>
                <w:rFonts w:ascii="Museo Sans 100" w:hAnsi="Museo Sans 100"/>
                <w:b/>
                <w:bCs/>
                <w:color w:val="000000"/>
              </w:rPr>
              <w:t xml:space="preserve">04 Has 67 As 19.01 Cas </w:t>
            </w:r>
          </w:p>
        </w:tc>
        <w:tc>
          <w:tcPr>
            <w:tcW w:w="1378"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b/>
                <w:bCs/>
              </w:rPr>
            </w:pPr>
            <w:r w:rsidRPr="00D85D2A">
              <w:rPr>
                <w:rFonts w:ascii="Museo Sans 100" w:hAnsi="Museo Sans 100"/>
                <w:b/>
                <w:bCs/>
              </w:rPr>
              <w:t>46,719.01</w:t>
            </w:r>
          </w:p>
        </w:tc>
      </w:tr>
      <w:tr w:rsidR="00FB7245" w:rsidRPr="009B46D2" w:rsidTr="00D85D2A">
        <w:trPr>
          <w:trHeight w:val="227"/>
          <w:jc w:val="center"/>
        </w:trPr>
        <w:tc>
          <w:tcPr>
            <w:tcW w:w="38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Áreas Complementarias (1)</w:t>
            </w:r>
          </w:p>
        </w:tc>
        <w:tc>
          <w:tcPr>
            <w:tcW w:w="3038"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center"/>
              <w:rPr>
                <w:rFonts w:ascii="Museo Sans 100" w:hAnsi="Museo Sans 100"/>
                <w:b/>
                <w:bCs/>
              </w:rPr>
            </w:pPr>
            <w:r w:rsidRPr="00D85D2A">
              <w:rPr>
                <w:rFonts w:ascii="Museo Sans 100" w:hAnsi="Museo Sans 100"/>
                <w:b/>
                <w:bCs/>
              </w:rPr>
              <w:t> </w:t>
            </w:r>
          </w:p>
        </w:tc>
        <w:tc>
          <w:tcPr>
            <w:tcW w:w="1378"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rPr>
                <w:rFonts w:ascii="Museo Sans 100" w:hAnsi="Museo Sans 100"/>
                <w:b/>
                <w:bCs/>
              </w:rPr>
            </w:pPr>
            <w:r w:rsidRPr="00D85D2A">
              <w:rPr>
                <w:rFonts w:ascii="Museo Sans 100" w:hAnsi="Museo Sans 100"/>
                <w:b/>
                <w:bCs/>
              </w:rPr>
              <w:t> </w:t>
            </w:r>
          </w:p>
        </w:tc>
      </w:tr>
      <w:tr w:rsidR="00FB7245" w:rsidRPr="009B46D2" w:rsidTr="00D85D2A">
        <w:trPr>
          <w:trHeight w:val="227"/>
          <w:jc w:val="center"/>
        </w:trPr>
        <w:tc>
          <w:tcPr>
            <w:tcW w:w="38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COOPERATIVA 1</w:t>
            </w:r>
          </w:p>
        </w:tc>
        <w:tc>
          <w:tcPr>
            <w:tcW w:w="3038"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00 As 07.14 Cas </w:t>
            </w:r>
          </w:p>
        </w:tc>
        <w:tc>
          <w:tcPr>
            <w:tcW w:w="1378"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rPr>
            </w:pPr>
            <w:r w:rsidRPr="00D85D2A">
              <w:rPr>
                <w:rFonts w:ascii="Museo Sans 100" w:hAnsi="Museo Sans 100"/>
              </w:rPr>
              <w:t>7.14</w:t>
            </w:r>
          </w:p>
        </w:tc>
      </w:tr>
      <w:tr w:rsidR="00FB7245" w:rsidRPr="009B46D2" w:rsidTr="00D85D2A">
        <w:trPr>
          <w:trHeight w:val="227"/>
          <w:jc w:val="center"/>
        </w:trPr>
        <w:tc>
          <w:tcPr>
            <w:tcW w:w="38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SUBTOTAL</w:t>
            </w:r>
          </w:p>
        </w:tc>
        <w:tc>
          <w:tcPr>
            <w:tcW w:w="3038"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b/>
                <w:bCs/>
                <w:color w:val="000000"/>
              </w:rPr>
            </w:pPr>
            <w:r w:rsidRPr="00D85D2A">
              <w:rPr>
                <w:rFonts w:ascii="Museo Sans 100" w:hAnsi="Museo Sans 100"/>
                <w:b/>
                <w:bCs/>
                <w:color w:val="000000"/>
              </w:rPr>
              <w:t xml:space="preserve">00 Has 00 As 07.14 Cas </w:t>
            </w:r>
          </w:p>
        </w:tc>
        <w:tc>
          <w:tcPr>
            <w:tcW w:w="1378"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b/>
                <w:bCs/>
              </w:rPr>
            </w:pPr>
            <w:r w:rsidRPr="00D85D2A">
              <w:rPr>
                <w:rFonts w:ascii="Museo Sans 100" w:hAnsi="Museo Sans 100"/>
                <w:b/>
                <w:bCs/>
              </w:rPr>
              <w:t>7.14</w:t>
            </w:r>
          </w:p>
        </w:tc>
      </w:tr>
      <w:tr w:rsidR="00FB7245" w:rsidRPr="009B46D2" w:rsidTr="00D85D2A">
        <w:trPr>
          <w:trHeight w:val="227"/>
          <w:jc w:val="center"/>
        </w:trPr>
        <w:tc>
          <w:tcPr>
            <w:tcW w:w="38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center"/>
              <w:rPr>
                <w:rFonts w:ascii="Museo Sans 100" w:hAnsi="Museo Sans 100"/>
                <w:color w:val="000000"/>
              </w:rPr>
            </w:pPr>
            <w:r w:rsidRPr="00D85D2A">
              <w:rPr>
                <w:rFonts w:ascii="Museo Sans 100" w:hAnsi="Museo Sans 100"/>
                <w:color w:val="000000"/>
              </w:rPr>
              <w:t>CALLE</w:t>
            </w:r>
          </w:p>
        </w:tc>
        <w:tc>
          <w:tcPr>
            <w:tcW w:w="3038"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color w:val="000000"/>
              </w:rPr>
            </w:pPr>
            <w:r w:rsidRPr="00D85D2A">
              <w:rPr>
                <w:rFonts w:ascii="Museo Sans 100" w:hAnsi="Museo Sans 100"/>
                <w:color w:val="000000"/>
              </w:rPr>
              <w:t xml:space="preserve">00 Has 75 As 84.35 Cas </w:t>
            </w:r>
          </w:p>
        </w:tc>
        <w:tc>
          <w:tcPr>
            <w:tcW w:w="1378"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rPr>
            </w:pPr>
            <w:r w:rsidRPr="00D85D2A">
              <w:rPr>
                <w:rFonts w:ascii="Museo Sans 100" w:hAnsi="Museo Sans 100"/>
              </w:rPr>
              <w:t>7,584.35</w:t>
            </w:r>
          </w:p>
        </w:tc>
      </w:tr>
      <w:tr w:rsidR="00FB7245" w:rsidRPr="009B46D2" w:rsidTr="00D85D2A">
        <w:trPr>
          <w:trHeight w:val="227"/>
          <w:jc w:val="center"/>
        </w:trPr>
        <w:tc>
          <w:tcPr>
            <w:tcW w:w="38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center"/>
              <w:rPr>
                <w:rFonts w:ascii="Museo Sans 100" w:hAnsi="Museo Sans 100"/>
                <w:b/>
                <w:bCs/>
                <w:color w:val="000000"/>
              </w:rPr>
            </w:pPr>
            <w:r w:rsidRPr="00D85D2A">
              <w:rPr>
                <w:rFonts w:ascii="Museo Sans 100" w:hAnsi="Museo Sans 100"/>
                <w:b/>
                <w:bCs/>
                <w:color w:val="000000"/>
              </w:rPr>
              <w:t>AREA TOTAL DE PROYECTO</w:t>
            </w:r>
          </w:p>
        </w:tc>
        <w:tc>
          <w:tcPr>
            <w:tcW w:w="3038"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FB7245">
            <w:pPr>
              <w:rPr>
                <w:rFonts w:ascii="Museo Sans 100" w:hAnsi="Museo Sans 100"/>
                <w:b/>
                <w:bCs/>
                <w:color w:val="000000"/>
              </w:rPr>
            </w:pPr>
            <w:r w:rsidRPr="00D85D2A">
              <w:rPr>
                <w:rFonts w:ascii="Museo Sans 100" w:hAnsi="Museo Sans 100"/>
                <w:b/>
                <w:bCs/>
                <w:color w:val="000000"/>
              </w:rPr>
              <w:t xml:space="preserve">05 Has 43 As 10.5 Cas </w:t>
            </w:r>
          </w:p>
        </w:tc>
        <w:tc>
          <w:tcPr>
            <w:tcW w:w="1378"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FB7245">
            <w:pPr>
              <w:jc w:val="right"/>
              <w:rPr>
                <w:rFonts w:ascii="Museo Sans 100" w:hAnsi="Museo Sans 100"/>
                <w:b/>
                <w:bCs/>
              </w:rPr>
            </w:pPr>
            <w:r w:rsidRPr="00D85D2A">
              <w:rPr>
                <w:rFonts w:ascii="Museo Sans 100" w:hAnsi="Museo Sans 100"/>
                <w:b/>
                <w:bCs/>
              </w:rPr>
              <w:t>54,310.50</w:t>
            </w:r>
          </w:p>
        </w:tc>
      </w:tr>
    </w:tbl>
    <w:p w:rsidR="00FB7245" w:rsidRPr="00D85D2A" w:rsidRDefault="00A475C2" w:rsidP="00386B07">
      <w:pPr>
        <w:numPr>
          <w:ilvl w:val="0"/>
          <w:numId w:val="31"/>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D85D2A">
        <w:rPr>
          <w:rFonts w:ascii="Museo Sans 100" w:eastAsiaTheme="minorHAnsi" w:hAnsi="Museo Sans 100" w:cstheme="minorBidi"/>
        </w:rPr>
        <w:t xml:space="preserve"> SOLARES</w:t>
      </w:r>
    </w:p>
    <w:p w:rsidR="00FB7245" w:rsidRPr="00D85D2A" w:rsidRDefault="00FB7245" w:rsidP="00386B07">
      <w:pPr>
        <w:numPr>
          <w:ilvl w:val="0"/>
          <w:numId w:val="31"/>
        </w:numPr>
        <w:spacing w:after="80"/>
        <w:contextualSpacing/>
        <w:rPr>
          <w:rFonts w:ascii="Museo Sans 100" w:eastAsiaTheme="minorHAnsi" w:hAnsi="Museo Sans 100" w:cstheme="minorBidi"/>
        </w:rPr>
      </w:pPr>
      <w:r w:rsidRPr="00D85D2A">
        <w:rPr>
          <w:rFonts w:ascii="Museo Sans 100" w:eastAsiaTheme="minorHAnsi" w:hAnsi="Museo Sans 100" w:cstheme="minorBidi"/>
        </w:rPr>
        <w:t>1 AREA COOPERATIVA</w:t>
      </w:r>
    </w:p>
    <w:p w:rsidR="00FB7245" w:rsidRPr="00D85D2A" w:rsidRDefault="00FB7245" w:rsidP="00386B07">
      <w:pPr>
        <w:numPr>
          <w:ilvl w:val="0"/>
          <w:numId w:val="31"/>
        </w:numPr>
        <w:spacing w:after="80"/>
        <w:contextualSpacing/>
        <w:rPr>
          <w:rFonts w:ascii="Museo Sans 100" w:eastAsiaTheme="minorHAnsi" w:hAnsi="Museo Sans 100" w:cstheme="minorBidi"/>
        </w:rPr>
      </w:pPr>
      <w:r w:rsidRPr="00D85D2A">
        <w:rPr>
          <w:rFonts w:ascii="Museo Sans 100" w:eastAsiaTheme="minorHAnsi" w:hAnsi="Museo Sans 100" w:cstheme="minorBidi"/>
        </w:rPr>
        <w:t>CALLES</w:t>
      </w:r>
    </w:p>
    <w:p w:rsidR="00FB7245" w:rsidRPr="009B46D2" w:rsidRDefault="00FB7245" w:rsidP="00FB7245">
      <w:pPr>
        <w:spacing w:after="80"/>
        <w:contextualSpacing/>
        <w:rPr>
          <w:rFonts w:ascii="Museo 500" w:eastAsiaTheme="minorHAnsi" w:hAnsi="Museo 500" w:cstheme="minorBidi"/>
        </w:rPr>
      </w:pPr>
    </w:p>
    <w:p w:rsidR="00FB7245" w:rsidRDefault="00FB7245" w:rsidP="00876E17">
      <w:pPr>
        <w:pStyle w:val="TITULOSINTERMEDIOS"/>
      </w:pPr>
      <w:r w:rsidRPr="009B46D2">
        <w:t>RESUMEN DE PROYECTO, HACIENDA LOS LAGARTOS, EL SALITRILLO PORCION DOS.</w:t>
      </w:r>
    </w:p>
    <w:tbl>
      <w:tblPr>
        <w:tblW w:w="8299" w:type="dxa"/>
        <w:tblInd w:w="311" w:type="dxa"/>
        <w:tblCellMar>
          <w:left w:w="70" w:type="dxa"/>
          <w:right w:w="70" w:type="dxa"/>
        </w:tblCellMar>
        <w:tblLook w:val="04A0" w:firstRow="1" w:lastRow="0" w:firstColumn="1" w:lastColumn="0" w:noHBand="0" w:noVBand="1"/>
      </w:tblPr>
      <w:tblGrid>
        <w:gridCol w:w="4017"/>
        <w:gridCol w:w="2911"/>
        <w:gridCol w:w="1371"/>
      </w:tblGrid>
      <w:tr w:rsidR="00FB7245" w:rsidRPr="009B46D2" w:rsidTr="00354FF9">
        <w:trPr>
          <w:trHeight w:val="238"/>
        </w:trPr>
        <w:tc>
          <w:tcPr>
            <w:tcW w:w="8299"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025BD6" w:rsidRDefault="00FB7245" w:rsidP="00FB7245">
            <w:pPr>
              <w:jc w:val="center"/>
              <w:rPr>
                <w:rFonts w:ascii="Museo Sans 100" w:eastAsiaTheme="minorHAnsi" w:hAnsi="Museo Sans 100" w:cstheme="minorBidi"/>
                <w:b/>
              </w:rPr>
            </w:pPr>
            <w:r w:rsidRPr="00025BD6">
              <w:rPr>
                <w:rFonts w:ascii="Museo Sans 100" w:eastAsiaTheme="minorHAnsi" w:hAnsi="Museo Sans 100" w:cstheme="minorBidi"/>
              </w:rPr>
              <w:br w:type="page"/>
            </w:r>
            <w:r w:rsidRPr="00025BD6">
              <w:rPr>
                <w:rFonts w:ascii="Museo Sans 100" w:eastAsiaTheme="minorHAnsi" w:hAnsi="Museo Sans 100" w:cstheme="minorBidi"/>
                <w:b/>
              </w:rPr>
              <w:t>CUADRO GENERAL DE AREAS, HACIENDA LOS LAGARTOS</w:t>
            </w:r>
          </w:p>
          <w:p w:rsidR="00FB7245" w:rsidRPr="00025BD6" w:rsidRDefault="00FB7245" w:rsidP="00322CCE">
            <w:pPr>
              <w:jc w:val="center"/>
              <w:rPr>
                <w:rFonts w:ascii="Museo Sans 100" w:hAnsi="Museo Sans 100"/>
                <w:b/>
                <w:bCs/>
              </w:rPr>
            </w:pPr>
            <w:r w:rsidRPr="00025BD6">
              <w:rPr>
                <w:rFonts w:ascii="Museo Sans 100" w:hAnsi="Museo Sans 100"/>
                <w:b/>
                <w:bCs/>
              </w:rPr>
              <w:t xml:space="preserve">EL SALITRILLO PORCION DOS MATRICULA </w:t>
            </w:r>
            <w:r w:rsidR="00322CCE">
              <w:rPr>
                <w:rFonts w:ascii="Museo Sans 100" w:hAnsi="Museo Sans 100"/>
                <w:b/>
                <w:bCs/>
              </w:rPr>
              <w:t>---</w:t>
            </w:r>
            <w:r w:rsidRPr="00025BD6">
              <w:rPr>
                <w:rFonts w:ascii="Museo Sans 100" w:hAnsi="Museo Sans 100"/>
                <w:b/>
                <w:bCs/>
              </w:rPr>
              <w:t>-00000</w:t>
            </w:r>
          </w:p>
        </w:tc>
      </w:tr>
      <w:tr w:rsidR="00FB7245" w:rsidRPr="009B46D2" w:rsidTr="00025BD6">
        <w:trPr>
          <w:trHeight w:val="238"/>
        </w:trPr>
        <w:tc>
          <w:tcPr>
            <w:tcW w:w="40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center"/>
              <w:rPr>
                <w:rFonts w:ascii="Museo Sans 100" w:hAnsi="Museo Sans 100"/>
                <w:b/>
                <w:bCs/>
                <w:color w:val="000000"/>
              </w:rPr>
            </w:pPr>
            <w:r w:rsidRPr="00025BD6">
              <w:rPr>
                <w:rFonts w:ascii="Museo Sans 100" w:hAnsi="Museo Sans 100"/>
                <w:b/>
                <w:bCs/>
                <w:color w:val="000000"/>
              </w:rPr>
              <w:t>DESCRIPCION</w:t>
            </w:r>
          </w:p>
        </w:tc>
        <w:tc>
          <w:tcPr>
            <w:tcW w:w="291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center"/>
              <w:rPr>
                <w:rFonts w:ascii="Museo Sans 100" w:hAnsi="Museo Sans 100"/>
                <w:b/>
                <w:bCs/>
                <w:color w:val="000000"/>
              </w:rPr>
            </w:pPr>
            <w:r w:rsidRPr="00025BD6">
              <w:rPr>
                <w:rFonts w:ascii="Museo Sans 100" w:hAnsi="Museo Sans 100"/>
                <w:b/>
                <w:bCs/>
                <w:color w:val="000000"/>
              </w:rPr>
              <w:t>AREAS (Has.)</w:t>
            </w:r>
          </w:p>
        </w:tc>
        <w:tc>
          <w:tcPr>
            <w:tcW w:w="137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center"/>
              <w:rPr>
                <w:rFonts w:ascii="Museo Sans 100" w:hAnsi="Museo Sans 100"/>
                <w:b/>
                <w:bCs/>
                <w:color w:val="000000"/>
              </w:rPr>
            </w:pPr>
            <w:r w:rsidRPr="00025BD6">
              <w:rPr>
                <w:rFonts w:ascii="Museo Sans 100" w:hAnsi="Museo Sans 100"/>
                <w:b/>
                <w:bCs/>
                <w:color w:val="000000"/>
              </w:rPr>
              <w:t>AREAS(m²)</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b/>
                <w:bCs/>
                <w:color w:val="000000"/>
              </w:rPr>
            </w:pPr>
            <w:r w:rsidRPr="00025BD6">
              <w:rPr>
                <w:rFonts w:ascii="Museo Sans 100" w:hAnsi="Museo Sans 100"/>
                <w:b/>
                <w:bCs/>
                <w:color w:val="000000"/>
              </w:rPr>
              <w:t>Asentamiento Comunitario (</w:t>
            </w:r>
            <w:r w:rsidR="00322CCE">
              <w:rPr>
                <w:rFonts w:ascii="Museo Sans 100" w:hAnsi="Museo Sans 100"/>
                <w:b/>
                <w:bCs/>
                <w:color w:val="000000"/>
              </w:rPr>
              <w:t>---</w:t>
            </w:r>
            <w:r w:rsidRPr="00025BD6">
              <w:rPr>
                <w:rFonts w:ascii="Museo Sans 100" w:hAnsi="Museo Sans 100"/>
                <w:b/>
                <w:bCs/>
                <w:color w:val="000000"/>
              </w:rPr>
              <w:t>)</w:t>
            </w:r>
          </w:p>
        </w:tc>
        <w:tc>
          <w:tcPr>
            <w:tcW w:w="291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rPr>
                <w:rFonts w:ascii="Museo Sans 100" w:hAnsi="Museo Sans 100"/>
                <w:color w:val="2F75B5"/>
              </w:rPr>
            </w:pPr>
            <w:r w:rsidRPr="00025BD6">
              <w:rPr>
                <w:rFonts w:ascii="Museo Sans 100" w:hAnsi="Museo Sans 100"/>
                <w:color w:val="2F75B5"/>
              </w:rPr>
              <w:t>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rPr>
                <w:rFonts w:ascii="Museo Sans 100" w:hAnsi="Museo Sans 100"/>
              </w:rPr>
            </w:pPr>
            <w:r w:rsidRPr="00025BD6">
              <w:rPr>
                <w:rFonts w:ascii="Museo Sans 100" w:hAnsi="Museo Sans 100"/>
              </w:rPr>
              <w:t> </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A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30 As 68.87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3,068.87</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lastRenderedPageBreak/>
              <w:t>POLÍGONO B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21 As 41.31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2,141.31</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C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60 As 51.37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6,051.37</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D (</w:t>
            </w:r>
            <w:r w:rsidR="00322CCE">
              <w:rPr>
                <w:rFonts w:ascii="Museo Sans 100" w:hAnsi="Museo Sans 100"/>
                <w:color w:val="000000"/>
              </w:rPr>
              <w:t>----</w:t>
            </w:r>
            <w:r w:rsidRPr="00025BD6">
              <w:rPr>
                <w:rFonts w:ascii="Museo Sans 100" w:hAnsi="Museo Sans 100"/>
                <w:color w:val="000000"/>
              </w:rPr>
              <w:t xml:space="preserve"> solares) </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33 As 43.91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3,343.91</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E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34 As 47.01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3,447.01</w:t>
            </w:r>
          </w:p>
        </w:tc>
      </w:tr>
      <w:tr w:rsidR="00FB7245" w:rsidRPr="009B46D2" w:rsidTr="00025BD6">
        <w:trPr>
          <w:trHeight w:val="238"/>
        </w:trPr>
        <w:tc>
          <w:tcPr>
            <w:tcW w:w="40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F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26 As 00.16 Cas </w:t>
            </w:r>
          </w:p>
        </w:tc>
        <w:tc>
          <w:tcPr>
            <w:tcW w:w="137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2,600.16</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G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22 As 37.50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2,237.50</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H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16 As 28.61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1,628.61</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I (</w:t>
            </w:r>
            <w:r w:rsidR="00322CCE">
              <w:rPr>
                <w:rFonts w:ascii="Museo Sans 100" w:hAnsi="Museo Sans 100"/>
                <w:color w:val="000000"/>
              </w:rPr>
              <w:t>---</w:t>
            </w:r>
            <w:r w:rsidRPr="00025BD6">
              <w:rPr>
                <w:rFonts w:ascii="Museo Sans 100" w:hAnsi="Museo Sans 100"/>
                <w:color w:val="000000"/>
              </w:rPr>
              <w:t>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02 As 97.08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297.08</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J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01 As 56.40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156.40</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K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27 As 25.68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2,725.68</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L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07 As 44.94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744.94</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M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26 As 37.05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2,637.05</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N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50 As 58.43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5,058.43</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O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28 As 91.38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2,891.38</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P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11 As 08.17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1,108.17</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Q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08 As 78.33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878.33</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R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26 As 22.92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2,622.92</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S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33 As 26.33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3,326.33</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POLÍGONO T (</w:t>
            </w:r>
            <w:r w:rsidR="00322CCE">
              <w:rPr>
                <w:rFonts w:ascii="Museo Sans 100" w:hAnsi="Museo Sans 100"/>
                <w:color w:val="000000"/>
              </w:rPr>
              <w:t>---</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75 As 47.13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7,547.13</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322CCE">
            <w:pPr>
              <w:jc w:val="center"/>
              <w:rPr>
                <w:rFonts w:ascii="Museo Sans 100" w:hAnsi="Museo Sans 100"/>
                <w:color w:val="000000"/>
              </w:rPr>
            </w:pPr>
            <w:r w:rsidRPr="00025BD6">
              <w:rPr>
                <w:rFonts w:ascii="Museo Sans 100" w:hAnsi="Museo Sans 100"/>
                <w:color w:val="000000"/>
              </w:rPr>
              <w:t>PO</w:t>
            </w:r>
            <w:r w:rsidR="00322CCE">
              <w:rPr>
                <w:rFonts w:ascii="Museo Sans 100" w:hAnsi="Museo Sans 100"/>
                <w:color w:val="000000"/>
              </w:rPr>
              <w:t>LÍGONO U (---</w:t>
            </w:r>
            <w:r w:rsidRPr="00025BD6">
              <w:rPr>
                <w:rFonts w:ascii="Museo Sans 100" w:hAnsi="Museo Sans 100"/>
                <w:color w:val="000000"/>
              </w:rPr>
              <w:t xml:space="preserve"> solares)</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44 As 74.51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4,474.51</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center"/>
              <w:rPr>
                <w:rFonts w:ascii="Museo Sans 100" w:hAnsi="Museo Sans 100"/>
                <w:b/>
                <w:bCs/>
                <w:color w:val="000000"/>
              </w:rPr>
            </w:pPr>
            <w:r w:rsidRPr="00025BD6">
              <w:rPr>
                <w:rFonts w:ascii="Museo Sans 100" w:hAnsi="Museo Sans 100"/>
                <w:b/>
                <w:bCs/>
                <w:color w:val="000000"/>
              </w:rPr>
              <w:t>SUBTOTAL</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b/>
                <w:bCs/>
                <w:color w:val="000000"/>
              </w:rPr>
            </w:pPr>
            <w:r w:rsidRPr="00025BD6">
              <w:rPr>
                <w:rFonts w:ascii="Museo Sans 100" w:hAnsi="Museo Sans 100"/>
                <w:b/>
                <w:bCs/>
                <w:color w:val="000000"/>
              </w:rPr>
              <w:t xml:space="preserve">05 Has 89 As 87.09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b/>
                <w:bCs/>
              </w:rPr>
            </w:pPr>
            <w:r w:rsidRPr="00025BD6">
              <w:rPr>
                <w:rFonts w:ascii="Museo Sans 100" w:hAnsi="Museo Sans 100"/>
                <w:b/>
                <w:bCs/>
              </w:rPr>
              <w:t>58,987.09</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center"/>
              <w:rPr>
                <w:rFonts w:ascii="Museo Sans 100" w:hAnsi="Museo Sans 100"/>
                <w:b/>
                <w:bCs/>
                <w:color w:val="000000"/>
              </w:rPr>
            </w:pPr>
            <w:r w:rsidRPr="00025BD6">
              <w:rPr>
                <w:rFonts w:ascii="Museo Sans 100" w:hAnsi="Museo Sans 100"/>
                <w:b/>
                <w:bCs/>
                <w:color w:val="000000"/>
              </w:rPr>
              <w:t>Áreas complementarias (6)</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b/>
                <w:bCs/>
                <w:color w:val="000000"/>
              </w:rPr>
            </w:pPr>
            <w:r w:rsidRPr="00025BD6">
              <w:rPr>
                <w:rFonts w:ascii="Museo Sans 100" w:hAnsi="Museo Sans 100"/>
                <w:b/>
                <w:bCs/>
                <w:color w:val="000000"/>
              </w:rPr>
              <w:t>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rPr>
                <w:rFonts w:ascii="Museo Sans 100" w:hAnsi="Museo Sans 100"/>
                <w:b/>
                <w:bCs/>
              </w:rPr>
            </w:pPr>
            <w:r w:rsidRPr="00025BD6">
              <w:rPr>
                <w:rFonts w:ascii="Museo Sans 100" w:hAnsi="Museo Sans 100"/>
                <w:b/>
                <w:bCs/>
              </w:rPr>
              <w:t> </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center"/>
              <w:rPr>
                <w:rFonts w:ascii="Museo Sans 100" w:hAnsi="Museo Sans 100"/>
                <w:color w:val="000000"/>
              </w:rPr>
            </w:pPr>
            <w:r w:rsidRPr="00025BD6">
              <w:rPr>
                <w:rFonts w:ascii="Museo Sans 100" w:hAnsi="Museo Sans 100"/>
                <w:color w:val="000000"/>
              </w:rPr>
              <w:t>IGLESIA (3)</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06 As 42.65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642.65</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center"/>
              <w:rPr>
                <w:rFonts w:ascii="Museo Sans 100" w:hAnsi="Museo Sans 100"/>
                <w:color w:val="000000"/>
              </w:rPr>
            </w:pPr>
            <w:r w:rsidRPr="00025BD6">
              <w:rPr>
                <w:rFonts w:ascii="Museo Sans 100" w:hAnsi="Museo Sans 100"/>
                <w:color w:val="000000"/>
              </w:rPr>
              <w:t>CANALETA</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00 As 62.47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62.47</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center"/>
              <w:rPr>
                <w:rFonts w:ascii="Museo Sans 100" w:hAnsi="Museo Sans 100"/>
                <w:color w:val="000000"/>
              </w:rPr>
            </w:pPr>
            <w:r w:rsidRPr="00025BD6">
              <w:rPr>
                <w:rFonts w:ascii="Museo Sans 100" w:hAnsi="Museo Sans 100"/>
                <w:color w:val="000000"/>
              </w:rPr>
              <w:t>COOPERATIVA (2)</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00 As 25.17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25.17</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center"/>
              <w:rPr>
                <w:rFonts w:ascii="Museo Sans 100" w:hAnsi="Museo Sans 100"/>
                <w:b/>
                <w:bCs/>
                <w:color w:val="000000"/>
              </w:rPr>
            </w:pPr>
            <w:r w:rsidRPr="00025BD6">
              <w:rPr>
                <w:rFonts w:ascii="Museo Sans 100" w:hAnsi="Museo Sans 100"/>
                <w:b/>
                <w:bCs/>
                <w:color w:val="000000"/>
              </w:rPr>
              <w:t>SUBTOTAL</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b/>
                <w:bCs/>
                <w:color w:val="000000"/>
              </w:rPr>
            </w:pPr>
            <w:r w:rsidRPr="00025BD6">
              <w:rPr>
                <w:rFonts w:ascii="Museo Sans 100" w:hAnsi="Museo Sans 100"/>
                <w:b/>
                <w:bCs/>
                <w:color w:val="000000"/>
              </w:rPr>
              <w:t xml:space="preserve">00 Has 7 As 30.29 Cas </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b/>
                <w:bCs/>
              </w:rPr>
            </w:pPr>
            <w:r w:rsidRPr="00025BD6">
              <w:rPr>
                <w:rFonts w:ascii="Museo Sans 100" w:hAnsi="Museo Sans 100"/>
                <w:b/>
                <w:bCs/>
              </w:rPr>
              <w:t>730.29</w:t>
            </w:r>
          </w:p>
        </w:tc>
      </w:tr>
      <w:tr w:rsidR="00FB7245" w:rsidRPr="009B46D2" w:rsidTr="00025BD6">
        <w:trPr>
          <w:trHeight w:val="238"/>
        </w:trPr>
        <w:tc>
          <w:tcPr>
            <w:tcW w:w="40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025BD6" w:rsidRDefault="00FB7245" w:rsidP="00FB7245">
            <w:pPr>
              <w:jc w:val="center"/>
              <w:rPr>
                <w:rFonts w:ascii="Museo Sans 100" w:hAnsi="Museo Sans 100"/>
                <w:color w:val="000000"/>
              </w:rPr>
            </w:pPr>
            <w:r w:rsidRPr="00025BD6">
              <w:rPr>
                <w:rFonts w:ascii="Museo Sans 100" w:hAnsi="Museo Sans 100"/>
                <w:color w:val="000000"/>
              </w:rPr>
              <w:t>QUEBRADA</w:t>
            </w:r>
          </w:p>
        </w:tc>
        <w:tc>
          <w:tcPr>
            <w:tcW w:w="29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22 As 45.40 Cas </w:t>
            </w:r>
          </w:p>
        </w:tc>
        <w:tc>
          <w:tcPr>
            <w:tcW w:w="137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2,245.40</w:t>
            </w:r>
          </w:p>
        </w:tc>
      </w:tr>
      <w:tr w:rsidR="00FB7245" w:rsidRPr="009B46D2" w:rsidTr="00025BD6">
        <w:trPr>
          <w:trHeight w:val="238"/>
        </w:trPr>
        <w:tc>
          <w:tcPr>
            <w:tcW w:w="401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025BD6" w:rsidRDefault="00FB7245" w:rsidP="00FB7245">
            <w:pPr>
              <w:jc w:val="center"/>
              <w:rPr>
                <w:rFonts w:ascii="Museo Sans 100" w:hAnsi="Museo Sans 100"/>
                <w:color w:val="000000"/>
              </w:rPr>
            </w:pPr>
            <w:r w:rsidRPr="00025BD6">
              <w:rPr>
                <w:rFonts w:ascii="Museo Sans 100" w:hAnsi="Museo Sans 100"/>
                <w:color w:val="000000"/>
              </w:rPr>
              <w:t xml:space="preserve"> CALLE</w:t>
            </w:r>
          </w:p>
        </w:tc>
        <w:tc>
          <w:tcPr>
            <w:tcW w:w="291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color w:val="000000"/>
              </w:rPr>
            </w:pPr>
            <w:r w:rsidRPr="00025BD6">
              <w:rPr>
                <w:rFonts w:ascii="Museo Sans 100" w:hAnsi="Museo Sans 100"/>
                <w:color w:val="000000"/>
              </w:rPr>
              <w:t xml:space="preserve">00 Has 74 As 18.67 Cas </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jc w:val="right"/>
              <w:rPr>
                <w:rFonts w:ascii="Museo Sans 100" w:hAnsi="Museo Sans 100"/>
                <w:color w:val="000000"/>
              </w:rPr>
            </w:pPr>
            <w:r w:rsidRPr="00025BD6">
              <w:rPr>
                <w:rFonts w:ascii="Museo Sans 100" w:hAnsi="Museo Sans 100"/>
                <w:color w:val="000000"/>
              </w:rPr>
              <w:t>7,418.67</w:t>
            </w:r>
          </w:p>
        </w:tc>
      </w:tr>
      <w:tr w:rsidR="00FB7245" w:rsidRPr="009B46D2" w:rsidTr="00025BD6">
        <w:trPr>
          <w:trHeight w:val="238"/>
        </w:trPr>
        <w:tc>
          <w:tcPr>
            <w:tcW w:w="40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center"/>
              <w:rPr>
                <w:rFonts w:ascii="Museo Sans 100" w:hAnsi="Museo Sans 100"/>
                <w:b/>
                <w:bCs/>
                <w:color w:val="000000"/>
              </w:rPr>
            </w:pPr>
            <w:r w:rsidRPr="00025BD6">
              <w:rPr>
                <w:rFonts w:ascii="Museo Sans 100" w:hAnsi="Museo Sans 100"/>
                <w:b/>
                <w:bCs/>
                <w:color w:val="000000"/>
              </w:rPr>
              <w:t>AREA TOTAL DE PROYECTO</w:t>
            </w:r>
          </w:p>
        </w:tc>
        <w:tc>
          <w:tcPr>
            <w:tcW w:w="29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025BD6" w:rsidRDefault="00FB7245" w:rsidP="00FB7245">
            <w:pPr>
              <w:rPr>
                <w:rFonts w:ascii="Museo Sans 100" w:hAnsi="Museo Sans 100"/>
                <w:b/>
                <w:bCs/>
                <w:color w:val="000000"/>
              </w:rPr>
            </w:pPr>
            <w:r w:rsidRPr="00025BD6">
              <w:rPr>
                <w:rFonts w:ascii="Museo Sans 100" w:hAnsi="Museo Sans 100"/>
                <w:b/>
                <w:bCs/>
                <w:color w:val="000000"/>
              </w:rPr>
              <w:t xml:space="preserve">06 Has 93 As 81.45 Cas </w:t>
            </w:r>
          </w:p>
        </w:tc>
        <w:tc>
          <w:tcPr>
            <w:tcW w:w="137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025BD6" w:rsidRDefault="00FB7245" w:rsidP="00FB7245">
            <w:pPr>
              <w:jc w:val="right"/>
              <w:rPr>
                <w:rFonts w:ascii="Museo Sans 100" w:hAnsi="Museo Sans 100"/>
                <w:b/>
                <w:bCs/>
              </w:rPr>
            </w:pPr>
            <w:r w:rsidRPr="00025BD6">
              <w:rPr>
                <w:rFonts w:ascii="Museo Sans 100" w:hAnsi="Museo Sans 100"/>
                <w:b/>
                <w:bCs/>
              </w:rPr>
              <w:t>69,381.45</w:t>
            </w:r>
          </w:p>
        </w:tc>
      </w:tr>
    </w:tbl>
    <w:p w:rsidR="00FB7245" w:rsidRPr="00D85D2A" w:rsidRDefault="00322CCE" w:rsidP="00386B07">
      <w:pPr>
        <w:pStyle w:val="Prrafodelista"/>
        <w:numPr>
          <w:ilvl w:val="0"/>
          <w:numId w:val="32"/>
        </w:numPr>
        <w:spacing w:after="160" w:line="259" w:lineRule="auto"/>
        <w:contextualSpacing/>
        <w:rPr>
          <w:rFonts w:ascii="Museo Sans 100" w:hAnsi="Museo Sans 100"/>
        </w:rPr>
      </w:pPr>
      <w:r>
        <w:rPr>
          <w:rFonts w:ascii="Museo Sans 100" w:hAnsi="Museo Sans 100"/>
        </w:rPr>
        <w:t>----</w:t>
      </w:r>
      <w:r w:rsidR="00FB7245" w:rsidRPr="00D85D2A">
        <w:rPr>
          <w:rFonts w:ascii="Museo Sans 100" w:hAnsi="Museo Sans 100"/>
        </w:rPr>
        <w:t xml:space="preserve"> SOLARES</w:t>
      </w:r>
    </w:p>
    <w:p w:rsidR="00FB7245" w:rsidRPr="00D85D2A" w:rsidRDefault="00FB7245" w:rsidP="00386B07">
      <w:pPr>
        <w:pStyle w:val="Prrafodelista"/>
        <w:numPr>
          <w:ilvl w:val="0"/>
          <w:numId w:val="32"/>
        </w:numPr>
        <w:spacing w:after="160" w:line="259" w:lineRule="auto"/>
        <w:contextualSpacing/>
        <w:rPr>
          <w:rFonts w:ascii="Museo Sans 100" w:hAnsi="Museo Sans 100"/>
        </w:rPr>
      </w:pPr>
      <w:r w:rsidRPr="00D85D2A">
        <w:rPr>
          <w:rFonts w:ascii="Museo Sans 100" w:eastAsiaTheme="minorHAnsi" w:hAnsi="Museo Sans 100" w:cstheme="minorBidi"/>
        </w:rPr>
        <w:t>3 IGLESIAS</w:t>
      </w:r>
    </w:p>
    <w:p w:rsidR="00FB7245" w:rsidRPr="00D85D2A" w:rsidRDefault="00FB7245" w:rsidP="00386B07">
      <w:pPr>
        <w:pStyle w:val="Prrafodelista"/>
        <w:numPr>
          <w:ilvl w:val="0"/>
          <w:numId w:val="32"/>
        </w:numPr>
        <w:spacing w:after="160" w:line="259" w:lineRule="auto"/>
        <w:contextualSpacing/>
        <w:rPr>
          <w:rFonts w:ascii="Museo Sans 100" w:hAnsi="Museo Sans 100"/>
        </w:rPr>
      </w:pPr>
      <w:r w:rsidRPr="00D85D2A">
        <w:rPr>
          <w:rFonts w:ascii="Museo Sans 100" w:eastAsiaTheme="minorHAnsi" w:hAnsi="Museo Sans 100" w:cstheme="minorBidi"/>
        </w:rPr>
        <w:t>1 CANALETA</w:t>
      </w:r>
    </w:p>
    <w:p w:rsidR="00FB7245" w:rsidRPr="00D85D2A" w:rsidRDefault="00FB7245" w:rsidP="00386B07">
      <w:pPr>
        <w:pStyle w:val="Prrafodelista"/>
        <w:numPr>
          <w:ilvl w:val="0"/>
          <w:numId w:val="32"/>
        </w:numPr>
        <w:spacing w:after="160" w:line="259" w:lineRule="auto"/>
        <w:contextualSpacing/>
        <w:rPr>
          <w:rFonts w:ascii="Museo Sans 100" w:hAnsi="Museo Sans 100"/>
        </w:rPr>
      </w:pPr>
      <w:r w:rsidRPr="00D85D2A">
        <w:rPr>
          <w:rFonts w:ascii="Museo Sans 100" w:eastAsiaTheme="minorHAnsi" w:hAnsi="Museo Sans 100" w:cstheme="minorBidi"/>
        </w:rPr>
        <w:t>2 AREAS DE COOPERATIVA</w:t>
      </w:r>
    </w:p>
    <w:p w:rsidR="00FB7245" w:rsidRPr="00D85D2A" w:rsidRDefault="00FB7245" w:rsidP="00386B07">
      <w:pPr>
        <w:pStyle w:val="Prrafodelista"/>
        <w:numPr>
          <w:ilvl w:val="0"/>
          <w:numId w:val="32"/>
        </w:numPr>
        <w:spacing w:after="160" w:line="259" w:lineRule="auto"/>
        <w:contextualSpacing/>
        <w:rPr>
          <w:rFonts w:ascii="Museo Sans 100" w:hAnsi="Museo Sans 100"/>
        </w:rPr>
      </w:pPr>
      <w:r w:rsidRPr="00D85D2A">
        <w:rPr>
          <w:rFonts w:ascii="Museo Sans 100" w:eastAsiaTheme="minorHAnsi" w:hAnsi="Museo Sans 100" w:cstheme="minorBidi"/>
        </w:rPr>
        <w:t>1 QUEBRADA</w:t>
      </w:r>
    </w:p>
    <w:p w:rsidR="00FB7245" w:rsidRPr="00D85D2A" w:rsidRDefault="00FB7245" w:rsidP="00386B07">
      <w:pPr>
        <w:pStyle w:val="Prrafodelista"/>
        <w:numPr>
          <w:ilvl w:val="0"/>
          <w:numId w:val="32"/>
        </w:numPr>
        <w:spacing w:after="160" w:line="259" w:lineRule="auto"/>
        <w:contextualSpacing/>
        <w:rPr>
          <w:rFonts w:ascii="Museo Sans 100" w:hAnsi="Museo Sans 100"/>
        </w:rPr>
      </w:pPr>
      <w:r w:rsidRPr="00D85D2A">
        <w:rPr>
          <w:rFonts w:ascii="Museo Sans 100" w:eastAsiaTheme="minorHAnsi" w:hAnsi="Museo Sans 100" w:cstheme="minorBidi"/>
        </w:rPr>
        <w:t>CALLES</w:t>
      </w:r>
    </w:p>
    <w:p w:rsidR="00FB7245" w:rsidRPr="009B46D2" w:rsidRDefault="00FB7245" w:rsidP="00FB7245">
      <w:pPr>
        <w:pStyle w:val="Sinespaciado"/>
        <w:rPr>
          <w:rFonts w:ascii="Museo 500" w:hAnsi="Museo 500"/>
        </w:rPr>
      </w:pPr>
    </w:p>
    <w:p w:rsidR="00FB7245" w:rsidRPr="009B46D2" w:rsidRDefault="00D85D2A" w:rsidP="00876E17">
      <w:pPr>
        <w:pStyle w:val="TITULOSINTERMEDIOS"/>
      </w:pPr>
      <w:r>
        <w:tab/>
      </w:r>
      <w:r w:rsidR="00FB7245" w:rsidRPr="009B46D2">
        <w:t>RESUMEN DE PROYECTO, HACIENDA LOS LAGARTOS, LA CAMANDULA PORCION CUATRO.</w:t>
      </w:r>
    </w:p>
    <w:tbl>
      <w:tblPr>
        <w:tblW w:w="8215" w:type="dxa"/>
        <w:tblInd w:w="664" w:type="dxa"/>
        <w:tblCellMar>
          <w:left w:w="70" w:type="dxa"/>
          <w:right w:w="70" w:type="dxa"/>
        </w:tblCellMar>
        <w:tblLook w:val="04A0" w:firstRow="1" w:lastRow="0" w:firstColumn="1" w:lastColumn="0" w:noHBand="0" w:noVBand="1"/>
      </w:tblPr>
      <w:tblGrid>
        <w:gridCol w:w="3899"/>
        <w:gridCol w:w="2985"/>
        <w:gridCol w:w="1331"/>
      </w:tblGrid>
      <w:tr w:rsidR="00FB7245" w:rsidRPr="009B46D2" w:rsidTr="00354FF9">
        <w:trPr>
          <w:trHeight w:val="236"/>
        </w:trPr>
        <w:tc>
          <w:tcPr>
            <w:tcW w:w="8215"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D85D2A" w:rsidRDefault="00FB7245" w:rsidP="00D85D2A">
            <w:pPr>
              <w:jc w:val="center"/>
              <w:rPr>
                <w:rFonts w:ascii="Museo Sans 100" w:hAnsi="Museo Sans 100"/>
                <w:b/>
                <w:bCs/>
                <w:color w:val="000000"/>
              </w:rPr>
            </w:pPr>
            <w:r w:rsidRPr="00D85D2A">
              <w:rPr>
                <w:rFonts w:ascii="Museo Sans 100" w:hAnsi="Museo Sans 100"/>
                <w:b/>
                <w:bCs/>
                <w:color w:val="000000"/>
              </w:rPr>
              <w:t>CUADRO GENERAL DE AREAS, HACIENDA LOS LAGARTOS</w:t>
            </w:r>
          </w:p>
          <w:p w:rsidR="00FB7245" w:rsidRPr="00D85D2A" w:rsidRDefault="00FB7245" w:rsidP="00322CCE">
            <w:pPr>
              <w:jc w:val="center"/>
              <w:rPr>
                <w:rFonts w:ascii="Museo Sans 100" w:hAnsi="Museo Sans 100"/>
                <w:b/>
                <w:bCs/>
                <w:color w:val="000000"/>
              </w:rPr>
            </w:pPr>
            <w:r w:rsidRPr="00D85D2A">
              <w:rPr>
                <w:rFonts w:ascii="Museo Sans 100" w:hAnsi="Museo Sans 100"/>
                <w:b/>
                <w:bCs/>
                <w:color w:val="000000"/>
              </w:rPr>
              <w:t xml:space="preserve">LA CAMANDULA PORCIÓN CUATRO MATRICULA </w:t>
            </w:r>
            <w:r w:rsidR="00322CCE">
              <w:rPr>
                <w:rFonts w:ascii="Museo Sans 100" w:hAnsi="Museo Sans 100"/>
                <w:b/>
                <w:bCs/>
                <w:color w:val="000000"/>
              </w:rPr>
              <w:t>---</w:t>
            </w:r>
            <w:r w:rsidRPr="00D85D2A">
              <w:rPr>
                <w:rFonts w:ascii="Museo Sans 100" w:hAnsi="Museo Sans 100"/>
                <w:b/>
                <w:bCs/>
                <w:color w:val="000000"/>
              </w:rPr>
              <w:t>-00000</w:t>
            </w:r>
          </w:p>
        </w:tc>
      </w:tr>
      <w:tr w:rsidR="00FB7245" w:rsidRPr="009B46D2" w:rsidTr="00025BD6">
        <w:trPr>
          <w:trHeight w:val="236"/>
        </w:trPr>
        <w:tc>
          <w:tcPr>
            <w:tcW w:w="389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D85D2A">
            <w:pPr>
              <w:jc w:val="center"/>
              <w:rPr>
                <w:rFonts w:ascii="Museo Sans 100" w:hAnsi="Museo Sans 100"/>
                <w:b/>
                <w:bCs/>
                <w:color w:val="000000"/>
              </w:rPr>
            </w:pPr>
            <w:r w:rsidRPr="00D85D2A">
              <w:rPr>
                <w:rFonts w:ascii="Museo Sans 100" w:hAnsi="Museo Sans 100"/>
                <w:b/>
                <w:bCs/>
                <w:color w:val="000000"/>
              </w:rPr>
              <w:t xml:space="preserve">DESCRIPCIÓN </w:t>
            </w:r>
          </w:p>
        </w:tc>
        <w:tc>
          <w:tcPr>
            <w:tcW w:w="2985"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D85D2A">
            <w:pPr>
              <w:jc w:val="center"/>
              <w:rPr>
                <w:rFonts w:ascii="Museo Sans 100" w:hAnsi="Museo Sans 100"/>
                <w:b/>
                <w:bCs/>
                <w:color w:val="000000"/>
              </w:rPr>
            </w:pPr>
            <w:r w:rsidRPr="00D85D2A">
              <w:rPr>
                <w:rFonts w:ascii="Museo Sans 100" w:hAnsi="Museo Sans 100"/>
                <w:b/>
                <w:bCs/>
                <w:color w:val="000000"/>
              </w:rPr>
              <w:t>AREA (Has.)</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D85D2A">
            <w:pPr>
              <w:jc w:val="center"/>
              <w:rPr>
                <w:rFonts w:ascii="Museo Sans 100" w:hAnsi="Museo Sans 100"/>
                <w:b/>
                <w:bCs/>
                <w:color w:val="000000"/>
              </w:rPr>
            </w:pPr>
            <w:r w:rsidRPr="00D85D2A">
              <w:rPr>
                <w:rFonts w:ascii="Museo Sans 100" w:hAnsi="Museo Sans 100"/>
                <w:b/>
                <w:bCs/>
                <w:color w:val="000000"/>
              </w:rPr>
              <w:t>ÁREA(M2)</w:t>
            </w:r>
          </w:p>
        </w:tc>
      </w:tr>
      <w:tr w:rsidR="00FB7245" w:rsidRPr="009B46D2" w:rsidTr="00025BD6">
        <w:trPr>
          <w:trHeight w:val="236"/>
        </w:trPr>
        <w:tc>
          <w:tcPr>
            <w:tcW w:w="389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322CCE">
            <w:pPr>
              <w:rPr>
                <w:rFonts w:ascii="Museo Sans 100" w:hAnsi="Museo Sans 100"/>
                <w:b/>
                <w:bCs/>
                <w:color w:val="000000"/>
              </w:rPr>
            </w:pPr>
            <w:r w:rsidRPr="00D85D2A">
              <w:rPr>
                <w:rFonts w:ascii="Museo Sans 100" w:hAnsi="Museo Sans 100"/>
                <w:b/>
                <w:bCs/>
                <w:color w:val="000000"/>
              </w:rPr>
              <w:t>Asentamiento Comunitario(</w:t>
            </w:r>
            <w:r w:rsidR="00322CCE">
              <w:rPr>
                <w:rFonts w:ascii="Museo Sans 100" w:hAnsi="Museo Sans 100"/>
                <w:b/>
                <w:bCs/>
                <w:color w:val="000000"/>
              </w:rPr>
              <w:t>---</w:t>
            </w:r>
            <w:r w:rsidRPr="00D85D2A">
              <w:rPr>
                <w:rFonts w:ascii="Museo Sans 100" w:hAnsi="Museo Sans 100"/>
                <w:b/>
                <w:bCs/>
                <w:color w:val="000000"/>
              </w:rPr>
              <w:t>)</w:t>
            </w:r>
          </w:p>
        </w:tc>
        <w:tc>
          <w:tcPr>
            <w:tcW w:w="2985"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D85D2A">
            <w:pPr>
              <w:rPr>
                <w:rFonts w:ascii="Museo Sans 100" w:hAnsi="Museo Sans 100"/>
                <w:color w:val="000000"/>
              </w:rPr>
            </w:pPr>
            <w:r w:rsidRPr="00D85D2A">
              <w:rPr>
                <w:rFonts w:ascii="Museo Sans 100" w:hAnsi="Museo Sans 100"/>
                <w:color w:val="000000"/>
              </w:rPr>
              <w:t> </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D85D2A">
            <w:pPr>
              <w:rPr>
                <w:rFonts w:ascii="Museo Sans 100" w:hAnsi="Museo Sans 100"/>
                <w:color w:val="000000"/>
              </w:rPr>
            </w:pPr>
            <w:r w:rsidRPr="00D85D2A">
              <w:rPr>
                <w:rFonts w:ascii="Museo Sans 100" w:hAnsi="Museo Sans 100"/>
                <w:color w:val="000000"/>
              </w:rPr>
              <w:t> </w:t>
            </w:r>
          </w:p>
        </w:tc>
      </w:tr>
      <w:tr w:rsidR="00FB7245" w:rsidRPr="009B46D2" w:rsidTr="00025BD6">
        <w:trPr>
          <w:trHeight w:val="236"/>
        </w:trPr>
        <w:tc>
          <w:tcPr>
            <w:tcW w:w="389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322CCE">
            <w:pPr>
              <w:rPr>
                <w:rFonts w:ascii="Museo Sans 100" w:hAnsi="Museo Sans 100"/>
                <w:color w:val="000000"/>
              </w:rPr>
            </w:pPr>
            <w:r w:rsidRPr="00D85D2A">
              <w:rPr>
                <w:rFonts w:ascii="Museo Sans 100" w:hAnsi="Museo Sans 100"/>
                <w:color w:val="000000"/>
              </w:rPr>
              <w:t>POLÍGONO A (</w:t>
            </w:r>
            <w:r w:rsidR="00322CCE">
              <w:rPr>
                <w:rFonts w:ascii="Museo Sans 100" w:hAnsi="Museo Sans 100"/>
                <w:color w:val="000000"/>
              </w:rPr>
              <w:t>----</w:t>
            </w:r>
            <w:r w:rsidRPr="00D85D2A">
              <w:rPr>
                <w:rFonts w:ascii="Museo Sans 100" w:hAnsi="Museo Sans 100"/>
                <w:color w:val="000000"/>
              </w:rPr>
              <w:t xml:space="preserve"> Solares)</w:t>
            </w:r>
          </w:p>
        </w:tc>
        <w:tc>
          <w:tcPr>
            <w:tcW w:w="2985"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D85D2A">
            <w:pPr>
              <w:rPr>
                <w:rFonts w:ascii="Museo Sans 100" w:hAnsi="Museo Sans 100"/>
                <w:color w:val="000000"/>
              </w:rPr>
            </w:pPr>
            <w:r w:rsidRPr="00D85D2A">
              <w:rPr>
                <w:rFonts w:ascii="Museo Sans 100" w:hAnsi="Museo Sans 100"/>
                <w:color w:val="000000"/>
              </w:rPr>
              <w:t xml:space="preserve">00 Has 70 As 53.12 Cas </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D85D2A">
            <w:pPr>
              <w:jc w:val="right"/>
              <w:rPr>
                <w:rFonts w:ascii="Museo Sans 100" w:hAnsi="Museo Sans 100"/>
                <w:color w:val="000000"/>
              </w:rPr>
            </w:pPr>
            <w:r w:rsidRPr="00D85D2A">
              <w:rPr>
                <w:rFonts w:ascii="Museo Sans 100" w:hAnsi="Museo Sans 100"/>
                <w:color w:val="000000"/>
              </w:rPr>
              <w:t>7,053.12</w:t>
            </w:r>
          </w:p>
        </w:tc>
      </w:tr>
      <w:tr w:rsidR="00FB7245" w:rsidRPr="009B46D2" w:rsidTr="00025BD6">
        <w:trPr>
          <w:trHeight w:val="236"/>
        </w:trPr>
        <w:tc>
          <w:tcPr>
            <w:tcW w:w="389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322CCE">
            <w:pPr>
              <w:rPr>
                <w:rFonts w:ascii="Museo Sans 100" w:hAnsi="Museo Sans 100"/>
                <w:color w:val="000000"/>
              </w:rPr>
            </w:pPr>
            <w:r w:rsidRPr="00D85D2A">
              <w:rPr>
                <w:rFonts w:ascii="Museo Sans 100" w:hAnsi="Museo Sans 100"/>
                <w:color w:val="000000"/>
              </w:rPr>
              <w:t>POLÍGONO B (</w:t>
            </w:r>
            <w:r w:rsidR="00322CCE">
              <w:rPr>
                <w:rFonts w:ascii="Museo Sans 100" w:hAnsi="Museo Sans 100"/>
                <w:color w:val="000000"/>
              </w:rPr>
              <w:t xml:space="preserve">--- </w:t>
            </w:r>
            <w:r w:rsidRPr="00D85D2A">
              <w:rPr>
                <w:rFonts w:ascii="Museo Sans 100" w:hAnsi="Museo Sans 100"/>
                <w:color w:val="000000"/>
              </w:rPr>
              <w:t xml:space="preserve"> Solares)</w:t>
            </w:r>
          </w:p>
        </w:tc>
        <w:tc>
          <w:tcPr>
            <w:tcW w:w="2985"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D85D2A">
            <w:pPr>
              <w:rPr>
                <w:rFonts w:ascii="Museo Sans 100" w:hAnsi="Museo Sans 100"/>
                <w:color w:val="000000"/>
              </w:rPr>
            </w:pPr>
            <w:r w:rsidRPr="00D85D2A">
              <w:rPr>
                <w:rFonts w:ascii="Museo Sans 100" w:hAnsi="Museo Sans 100"/>
                <w:color w:val="000000"/>
              </w:rPr>
              <w:t xml:space="preserve">00 Has 61 As 26.07 Cas </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D85D2A">
            <w:pPr>
              <w:jc w:val="right"/>
              <w:rPr>
                <w:rFonts w:ascii="Museo Sans 100" w:hAnsi="Museo Sans 100"/>
                <w:color w:val="000000"/>
              </w:rPr>
            </w:pPr>
            <w:r w:rsidRPr="00D85D2A">
              <w:rPr>
                <w:rFonts w:ascii="Museo Sans 100" w:hAnsi="Museo Sans 100"/>
                <w:color w:val="000000"/>
              </w:rPr>
              <w:t>6,126.07</w:t>
            </w:r>
          </w:p>
        </w:tc>
      </w:tr>
      <w:tr w:rsidR="00FB7245" w:rsidRPr="009B46D2" w:rsidTr="00025BD6">
        <w:trPr>
          <w:trHeight w:val="236"/>
        </w:trPr>
        <w:tc>
          <w:tcPr>
            <w:tcW w:w="389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D85D2A">
            <w:pPr>
              <w:jc w:val="center"/>
              <w:rPr>
                <w:rFonts w:ascii="Museo Sans 100" w:hAnsi="Museo Sans 100"/>
                <w:b/>
                <w:bCs/>
                <w:color w:val="000000"/>
              </w:rPr>
            </w:pPr>
            <w:r w:rsidRPr="00D85D2A">
              <w:rPr>
                <w:rFonts w:ascii="Museo Sans 100" w:hAnsi="Museo Sans 100"/>
                <w:b/>
                <w:bCs/>
                <w:color w:val="000000"/>
              </w:rPr>
              <w:t>SUBTOTAL</w:t>
            </w:r>
          </w:p>
        </w:tc>
        <w:tc>
          <w:tcPr>
            <w:tcW w:w="2985"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D85D2A">
            <w:pPr>
              <w:rPr>
                <w:rFonts w:ascii="Museo Sans 100" w:hAnsi="Museo Sans 100"/>
                <w:b/>
                <w:bCs/>
                <w:color w:val="000000"/>
              </w:rPr>
            </w:pPr>
            <w:r w:rsidRPr="00D85D2A">
              <w:rPr>
                <w:rFonts w:ascii="Museo Sans 100" w:hAnsi="Museo Sans 100"/>
                <w:b/>
                <w:bCs/>
                <w:color w:val="000000"/>
              </w:rPr>
              <w:t xml:space="preserve">01 Has 31 As 79.19 Cas </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D85D2A">
            <w:pPr>
              <w:jc w:val="center"/>
              <w:rPr>
                <w:rFonts w:ascii="Museo Sans 100" w:hAnsi="Museo Sans 100"/>
                <w:b/>
                <w:bCs/>
                <w:color w:val="000000"/>
              </w:rPr>
            </w:pPr>
            <w:r w:rsidRPr="00D85D2A">
              <w:rPr>
                <w:rFonts w:ascii="Museo Sans 100" w:hAnsi="Museo Sans 100"/>
                <w:b/>
                <w:bCs/>
                <w:color w:val="000000"/>
              </w:rPr>
              <w:t>13,179.19</w:t>
            </w:r>
          </w:p>
        </w:tc>
      </w:tr>
      <w:tr w:rsidR="00FB7245" w:rsidRPr="009B46D2" w:rsidTr="00025BD6">
        <w:trPr>
          <w:trHeight w:val="236"/>
        </w:trPr>
        <w:tc>
          <w:tcPr>
            <w:tcW w:w="389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D85D2A">
            <w:pPr>
              <w:rPr>
                <w:rFonts w:ascii="Museo Sans 100" w:hAnsi="Museo Sans 100"/>
                <w:b/>
                <w:bCs/>
                <w:color w:val="000000"/>
              </w:rPr>
            </w:pPr>
            <w:r w:rsidRPr="00D85D2A">
              <w:rPr>
                <w:rFonts w:ascii="Museo Sans 100" w:hAnsi="Museo Sans 100"/>
                <w:b/>
                <w:bCs/>
                <w:color w:val="000000"/>
              </w:rPr>
              <w:t>Áreas complementarias(1)</w:t>
            </w:r>
          </w:p>
        </w:tc>
        <w:tc>
          <w:tcPr>
            <w:tcW w:w="2985"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D85D2A">
            <w:pPr>
              <w:rPr>
                <w:rFonts w:ascii="Museo Sans 100" w:hAnsi="Museo Sans 100"/>
                <w:color w:val="000000"/>
              </w:rPr>
            </w:pPr>
            <w:r w:rsidRPr="00D85D2A">
              <w:rPr>
                <w:rFonts w:ascii="Museo Sans 100" w:hAnsi="Museo Sans 100"/>
                <w:color w:val="000000"/>
              </w:rPr>
              <w:t> </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D85D2A">
            <w:pPr>
              <w:rPr>
                <w:rFonts w:ascii="Museo Sans 100" w:hAnsi="Museo Sans 100"/>
                <w:color w:val="000000"/>
              </w:rPr>
            </w:pPr>
            <w:r w:rsidRPr="00D85D2A">
              <w:rPr>
                <w:rFonts w:ascii="Museo Sans 100" w:hAnsi="Museo Sans 100"/>
                <w:color w:val="000000"/>
              </w:rPr>
              <w:t> </w:t>
            </w:r>
          </w:p>
        </w:tc>
      </w:tr>
      <w:tr w:rsidR="00FB7245" w:rsidRPr="009B46D2" w:rsidTr="00025BD6">
        <w:trPr>
          <w:trHeight w:val="236"/>
        </w:trPr>
        <w:tc>
          <w:tcPr>
            <w:tcW w:w="389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D85D2A">
            <w:pPr>
              <w:jc w:val="center"/>
              <w:rPr>
                <w:rFonts w:ascii="Museo Sans 100" w:hAnsi="Museo Sans 100"/>
                <w:color w:val="000000"/>
              </w:rPr>
            </w:pPr>
            <w:r w:rsidRPr="00D85D2A">
              <w:rPr>
                <w:rFonts w:ascii="Museo Sans 100" w:hAnsi="Museo Sans 100"/>
                <w:color w:val="000000"/>
              </w:rPr>
              <w:t>CANALETA</w:t>
            </w:r>
          </w:p>
        </w:tc>
        <w:tc>
          <w:tcPr>
            <w:tcW w:w="2985"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D85D2A">
            <w:pPr>
              <w:rPr>
                <w:rFonts w:ascii="Museo Sans 100" w:hAnsi="Museo Sans 100"/>
                <w:color w:val="000000"/>
              </w:rPr>
            </w:pPr>
            <w:r w:rsidRPr="00D85D2A">
              <w:rPr>
                <w:rFonts w:ascii="Museo Sans 100" w:hAnsi="Museo Sans 100"/>
                <w:color w:val="000000"/>
              </w:rPr>
              <w:t xml:space="preserve">00 Has 00 As 79.35 Cas </w:t>
            </w:r>
          </w:p>
        </w:tc>
        <w:tc>
          <w:tcPr>
            <w:tcW w:w="1331"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D85D2A">
            <w:pPr>
              <w:jc w:val="center"/>
              <w:rPr>
                <w:rFonts w:ascii="Museo Sans 100" w:hAnsi="Museo Sans 100"/>
                <w:color w:val="000000"/>
              </w:rPr>
            </w:pPr>
            <w:r w:rsidRPr="00D85D2A">
              <w:rPr>
                <w:rFonts w:ascii="Museo Sans 100" w:hAnsi="Museo Sans 100"/>
                <w:color w:val="000000"/>
              </w:rPr>
              <w:t>79.35</w:t>
            </w:r>
          </w:p>
        </w:tc>
      </w:tr>
      <w:tr w:rsidR="00FB7245" w:rsidRPr="009B46D2" w:rsidTr="00025BD6">
        <w:trPr>
          <w:trHeight w:val="236"/>
        </w:trPr>
        <w:tc>
          <w:tcPr>
            <w:tcW w:w="389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D85D2A">
            <w:pPr>
              <w:jc w:val="center"/>
              <w:rPr>
                <w:rFonts w:ascii="Museo Sans 100" w:hAnsi="Museo Sans 100"/>
                <w:b/>
                <w:bCs/>
                <w:color w:val="000000"/>
              </w:rPr>
            </w:pPr>
            <w:r w:rsidRPr="00D85D2A">
              <w:rPr>
                <w:rFonts w:ascii="Museo Sans 100" w:hAnsi="Museo Sans 100"/>
                <w:b/>
                <w:bCs/>
                <w:color w:val="000000"/>
              </w:rPr>
              <w:t>SUBTOTAL</w:t>
            </w:r>
          </w:p>
        </w:tc>
        <w:tc>
          <w:tcPr>
            <w:tcW w:w="2985"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D85D2A">
            <w:pPr>
              <w:rPr>
                <w:rFonts w:ascii="Museo Sans 100" w:hAnsi="Museo Sans 100"/>
                <w:b/>
                <w:bCs/>
                <w:color w:val="000000"/>
              </w:rPr>
            </w:pPr>
            <w:r w:rsidRPr="00D85D2A">
              <w:rPr>
                <w:rFonts w:ascii="Museo Sans 100" w:hAnsi="Museo Sans 100"/>
                <w:b/>
                <w:bCs/>
                <w:color w:val="000000"/>
              </w:rPr>
              <w:t xml:space="preserve">00 Has 00 As 79.35 Cas </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D85D2A">
            <w:pPr>
              <w:jc w:val="center"/>
              <w:rPr>
                <w:rFonts w:ascii="Museo Sans 100" w:hAnsi="Museo Sans 100"/>
                <w:b/>
                <w:bCs/>
                <w:color w:val="000000"/>
              </w:rPr>
            </w:pPr>
            <w:r w:rsidRPr="00D85D2A">
              <w:rPr>
                <w:rFonts w:ascii="Museo Sans 100" w:hAnsi="Museo Sans 100"/>
                <w:b/>
                <w:bCs/>
                <w:color w:val="000000"/>
              </w:rPr>
              <w:t>79.35</w:t>
            </w:r>
          </w:p>
        </w:tc>
      </w:tr>
      <w:tr w:rsidR="00FB7245" w:rsidRPr="009B46D2" w:rsidTr="00025BD6">
        <w:trPr>
          <w:trHeight w:val="236"/>
        </w:trPr>
        <w:tc>
          <w:tcPr>
            <w:tcW w:w="389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D85D2A">
            <w:pPr>
              <w:jc w:val="center"/>
              <w:rPr>
                <w:rFonts w:ascii="Museo Sans 100" w:hAnsi="Museo Sans 100"/>
                <w:color w:val="000000"/>
              </w:rPr>
            </w:pPr>
            <w:r w:rsidRPr="00D85D2A">
              <w:rPr>
                <w:rFonts w:ascii="Museo Sans 100" w:hAnsi="Museo Sans 100"/>
                <w:color w:val="000000"/>
              </w:rPr>
              <w:lastRenderedPageBreak/>
              <w:t>CALLES</w:t>
            </w:r>
          </w:p>
        </w:tc>
        <w:tc>
          <w:tcPr>
            <w:tcW w:w="2985"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D85D2A">
            <w:pPr>
              <w:rPr>
                <w:rFonts w:ascii="Museo Sans 100" w:hAnsi="Museo Sans 100"/>
                <w:color w:val="000000"/>
              </w:rPr>
            </w:pPr>
            <w:r w:rsidRPr="00D85D2A">
              <w:rPr>
                <w:rFonts w:ascii="Museo Sans 100" w:hAnsi="Museo Sans 100"/>
                <w:color w:val="000000"/>
              </w:rPr>
              <w:t xml:space="preserve">00 Has 06 As 25.48 Cas </w:t>
            </w:r>
          </w:p>
        </w:tc>
        <w:tc>
          <w:tcPr>
            <w:tcW w:w="1331"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D85D2A">
            <w:pPr>
              <w:jc w:val="center"/>
              <w:rPr>
                <w:rFonts w:ascii="Museo Sans 100" w:hAnsi="Museo Sans 100"/>
                <w:color w:val="000000"/>
              </w:rPr>
            </w:pPr>
            <w:r w:rsidRPr="00D85D2A">
              <w:rPr>
                <w:rFonts w:ascii="Museo Sans 100" w:hAnsi="Museo Sans 100"/>
                <w:color w:val="000000"/>
              </w:rPr>
              <w:t>625.48</w:t>
            </w:r>
          </w:p>
        </w:tc>
      </w:tr>
      <w:tr w:rsidR="00FB7245" w:rsidRPr="009B46D2" w:rsidTr="00025BD6">
        <w:trPr>
          <w:trHeight w:val="236"/>
        </w:trPr>
        <w:tc>
          <w:tcPr>
            <w:tcW w:w="389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D85D2A" w:rsidRDefault="00FB7245" w:rsidP="00D85D2A">
            <w:pPr>
              <w:jc w:val="center"/>
              <w:rPr>
                <w:rFonts w:ascii="Museo Sans 100" w:hAnsi="Museo Sans 100"/>
                <w:b/>
                <w:bCs/>
                <w:color w:val="000000"/>
              </w:rPr>
            </w:pPr>
            <w:r w:rsidRPr="00D85D2A">
              <w:rPr>
                <w:rFonts w:ascii="Museo Sans 100" w:hAnsi="Museo Sans 100"/>
                <w:b/>
                <w:bCs/>
                <w:color w:val="000000"/>
              </w:rPr>
              <w:t>ÁREA TOTAL DEL PROYECTO</w:t>
            </w:r>
          </w:p>
        </w:tc>
        <w:tc>
          <w:tcPr>
            <w:tcW w:w="2985" w:type="dxa"/>
            <w:tcBorders>
              <w:top w:val="nil"/>
              <w:left w:val="nil"/>
              <w:bottom w:val="single" w:sz="4" w:space="0" w:color="auto"/>
              <w:right w:val="single" w:sz="4" w:space="0" w:color="auto"/>
            </w:tcBorders>
            <w:shd w:val="clear" w:color="auto" w:fill="FFFFFF" w:themeFill="background1"/>
            <w:noWrap/>
            <w:vAlign w:val="center"/>
            <w:hideMark/>
          </w:tcPr>
          <w:p w:rsidR="00FB7245" w:rsidRPr="00D85D2A" w:rsidRDefault="00FB7245" w:rsidP="00D85D2A">
            <w:pPr>
              <w:rPr>
                <w:rFonts w:ascii="Museo Sans 100" w:hAnsi="Museo Sans 100"/>
                <w:b/>
                <w:bCs/>
                <w:color w:val="000000"/>
              </w:rPr>
            </w:pPr>
            <w:r w:rsidRPr="00D85D2A">
              <w:rPr>
                <w:rFonts w:ascii="Museo Sans 100" w:hAnsi="Museo Sans 100"/>
                <w:b/>
                <w:bCs/>
                <w:color w:val="000000"/>
              </w:rPr>
              <w:t xml:space="preserve">01 Has 38 As 84.02 Cas </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rsidR="00FB7245" w:rsidRPr="00D85D2A" w:rsidRDefault="00FB7245" w:rsidP="00D85D2A">
            <w:pPr>
              <w:jc w:val="center"/>
              <w:rPr>
                <w:rFonts w:ascii="Museo Sans 100" w:hAnsi="Museo Sans 100"/>
                <w:b/>
                <w:bCs/>
                <w:color w:val="000000"/>
              </w:rPr>
            </w:pPr>
            <w:r w:rsidRPr="00D85D2A">
              <w:rPr>
                <w:rFonts w:ascii="Museo Sans 100" w:hAnsi="Museo Sans 100"/>
                <w:b/>
                <w:bCs/>
                <w:color w:val="000000"/>
              </w:rPr>
              <w:t>13,884.02</w:t>
            </w:r>
          </w:p>
        </w:tc>
      </w:tr>
    </w:tbl>
    <w:p w:rsidR="00FB7245" w:rsidRPr="00D85D2A" w:rsidRDefault="00322CCE" w:rsidP="00386B07">
      <w:pPr>
        <w:numPr>
          <w:ilvl w:val="0"/>
          <w:numId w:val="33"/>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D85D2A">
        <w:rPr>
          <w:rFonts w:ascii="Museo Sans 100" w:eastAsiaTheme="minorHAnsi" w:hAnsi="Museo Sans 100" w:cstheme="minorBidi"/>
        </w:rPr>
        <w:t xml:space="preserve"> SOLARES</w:t>
      </w:r>
    </w:p>
    <w:p w:rsidR="00FB7245" w:rsidRPr="00D85D2A" w:rsidRDefault="00FB7245" w:rsidP="00386B07">
      <w:pPr>
        <w:numPr>
          <w:ilvl w:val="0"/>
          <w:numId w:val="33"/>
        </w:numPr>
        <w:spacing w:after="80"/>
        <w:contextualSpacing/>
        <w:rPr>
          <w:rFonts w:ascii="Museo Sans 100" w:eastAsiaTheme="minorHAnsi" w:hAnsi="Museo Sans 100" w:cstheme="minorBidi"/>
        </w:rPr>
      </w:pPr>
      <w:r w:rsidRPr="00D85D2A">
        <w:rPr>
          <w:rFonts w:ascii="Museo Sans 100" w:eastAsiaTheme="minorHAnsi" w:hAnsi="Museo Sans 100" w:cstheme="minorBidi"/>
        </w:rPr>
        <w:t>1 CANALETA</w:t>
      </w:r>
    </w:p>
    <w:p w:rsidR="00FB7245" w:rsidRPr="00D85D2A" w:rsidRDefault="00FB7245" w:rsidP="00386B07">
      <w:pPr>
        <w:numPr>
          <w:ilvl w:val="0"/>
          <w:numId w:val="33"/>
        </w:numPr>
        <w:spacing w:after="80"/>
        <w:contextualSpacing/>
        <w:rPr>
          <w:rFonts w:ascii="Museo Sans 100" w:eastAsiaTheme="minorHAnsi" w:hAnsi="Museo Sans 100" w:cstheme="minorBidi"/>
        </w:rPr>
      </w:pPr>
      <w:r w:rsidRPr="00D85D2A">
        <w:rPr>
          <w:rFonts w:ascii="Museo Sans 100" w:eastAsiaTheme="minorHAnsi" w:hAnsi="Museo Sans 100" w:cstheme="minorBidi"/>
        </w:rPr>
        <w:t>CALLES</w:t>
      </w:r>
    </w:p>
    <w:p w:rsidR="00FB7245" w:rsidRPr="009B46D2" w:rsidRDefault="00FB7245" w:rsidP="00FB7245">
      <w:pPr>
        <w:spacing w:after="80"/>
        <w:ind w:left="2130"/>
        <w:contextualSpacing/>
        <w:rPr>
          <w:rFonts w:ascii="Museo 500" w:eastAsiaTheme="minorHAnsi" w:hAnsi="Museo 500" w:cstheme="minorBidi"/>
        </w:rPr>
      </w:pPr>
    </w:p>
    <w:p w:rsidR="00FB7245" w:rsidRPr="00091C2B" w:rsidRDefault="00D85D2A" w:rsidP="00876E17">
      <w:pPr>
        <w:pStyle w:val="TITULOSINTERMEDIOS"/>
      </w:pPr>
      <w:r>
        <w:tab/>
      </w:r>
      <w:r w:rsidR="00FB7245" w:rsidRPr="00091C2B">
        <w:t>RESUMEN DE PROYECTO, HACIENDA LOS LAGARTOS, LA CAMANDULA PORCION CINCO.</w:t>
      </w:r>
    </w:p>
    <w:tbl>
      <w:tblPr>
        <w:tblW w:w="8195" w:type="dxa"/>
        <w:tblInd w:w="589" w:type="dxa"/>
        <w:tblCellMar>
          <w:left w:w="70" w:type="dxa"/>
          <w:right w:w="70" w:type="dxa"/>
        </w:tblCellMar>
        <w:tblLook w:val="04A0" w:firstRow="1" w:lastRow="0" w:firstColumn="1" w:lastColumn="0" w:noHBand="0" w:noVBand="1"/>
      </w:tblPr>
      <w:tblGrid>
        <w:gridCol w:w="3784"/>
        <w:gridCol w:w="2962"/>
        <w:gridCol w:w="1449"/>
      </w:tblGrid>
      <w:tr w:rsidR="00FB7245" w:rsidRPr="00D85D2A" w:rsidTr="00354FF9">
        <w:trPr>
          <w:trHeight w:val="230"/>
        </w:trPr>
        <w:tc>
          <w:tcPr>
            <w:tcW w:w="8195"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FB7245" w:rsidRPr="00D85D2A" w:rsidRDefault="00FB7245" w:rsidP="00D85D2A">
            <w:pPr>
              <w:shd w:val="clear" w:color="auto" w:fill="FFFFFF" w:themeFill="background1"/>
              <w:jc w:val="center"/>
              <w:rPr>
                <w:rFonts w:ascii="Museo Sans 100" w:hAnsi="Museo Sans 100"/>
                <w:b/>
                <w:bCs/>
              </w:rPr>
            </w:pPr>
            <w:r w:rsidRPr="00D85D2A">
              <w:rPr>
                <w:rFonts w:ascii="Museo Sans 100" w:hAnsi="Museo Sans 100"/>
                <w:b/>
                <w:bCs/>
              </w:rPr>
              <w:t>CUADRO GENERAL DE AREAS, HACIENDA LOS LAGARTOS</w:t>
            </w:r>
          </w:p>
          <w:p w:rsidR="00FB7245" w:rsidRPr="00D85D2A" w:rsidRDefault="00FB7245" w:rsidP="00D85D2A">
            <w:pPr>
              <w:shd w:val="clear" w:color="auto" w:fill="FFFFFF" w:themeFill="background1"/>
              <w:jc w:val="center"/>
              <w:rPr>
                <w:rFonts w:ascii="Museo Sans 100" w:hAnsi="Museo Sans 100"/>
                <w:b/>
                <w:bCs/>
              </w:rPr>
            </w:pPr>
            <w:r w:rsidRPr="00D85D2A">
              <w:rPr>
                <w:rFonts w:ascii="Museo Sans 100" w:hAnsi="Museo Sans 100"/>
                <w:b/>
                <w:bCs/>
              </w:rPr>
              <w:t xml:space="preserve">LA CAMANDULA PORCION CINCO </w:t>
            </w:r>
          </w:p>
          <w:p w:rsidR="00FB7245" w:rsidRPr="00D85D2A" w:rsidRDefault="00FB7245" w:rsidP="00322CCE">
            <w:pPr>
              <w:shd w:val="clear" w:color="auto" w:fill="FFFFFF" w:themeFill="background1"/>
              <w:jc w:val="center"/>
              <w:rPr>
                <w:rFonts w:ascii="Museo Sans 100" w:hAnsi="Museo Sans 100"/>
                <w:b/>
                <w:bCs/>
              </w:rPr>
            </w:pPr>
            <w:r w:rsidRPr="00D85D2A">
              <w:rPr>
                <w:rFonts w:ascii="Museo Sans 100" w:hAnsi="Museo Sans 100"/>
                <w:b/>
                <w:bCs/>
              </w:rPr>
              <w:t xml:space="preserve">MATRICULA </w:t>
            </w:r>
            <w:r w:rsidR="00322CCE">
              <w:rPr>
                <w:rFonts w:ascii="Museo Sans 100" w:hAnsi="Museo Sans 100"/>
                <w:b/>
                <w:bCs/>
              </w:rPr>
              <w:t>----</w:t>
            </w:r>
            <w:r w:rsidRPr="00D85D2A">
              <w:rPr>
                <w:rFonts w:ascii="Museo Sans 100" w:hAnsi="Museo Sans 100"/>
                <w:b/>
                <w:bCs/>
              </w:rPr>
              <w:t>-00000</w:t>
            </w:r>
          </w:p>
        </w:tc>
      </w:tr>
      <w:tr w:rsidR="00FB7245" w:rsidRPr="00D85D2A" w:rsidTr="00354FF9">
        <w:trPr>
          <w:trHeight w:val="230"/>
        </w:trPr>
        <w:tc>
          <w:tcPr>
            <w:tcW w:w="3784" w:type="dxa"/>
            <w:tcBorders>
              <w:top w:val="nil"/>
              <w:left w:val="single" w:sz="4" w:space="0" w:color="auto"/>
              <w:bottom w:val="single" w:sz="4" w:space="0" w:color="auto"/>
              <w:right w:val="single" w:sz="4" w:space="0" w:color="auto"/>
            </w:tcBorders>
            <w:shd w:val="clear" w:color="000000" w:fill="D9D9D9"/>
            <w:noWrap/>
            <w:vAlign w:val="center"/>
            <w:hideMark/>
          </w:tcPr>
          <w:p w:rsidR="00FB7245" w:rsidRPr="00D85D2A" w:rsidRDefault="00FB7245" w:rsidP="00D85D2A">
            <w:pPr>
              <w:shd w:val="clear" w:color="auto" w:fill="FFFFFF" w:themeFill="background1"/>
              <w:jc w:val="center"/>
              <w:rPr>
                <w:rFonts w:ascii="Museo Sans 100" w:hAnsi="Museo Sans 100"/>
                <w:b/>
                <w:bCs/>
                <w:color w:val="000000"/>
              </w:rPr>
            </w:pPr>
            <w:r w:rsidRPr="00D85D2A">
              <w:rPr>
                <w:rFonts w:ascii="Museo Sans 100" w:hAnsi="Museo Sans 100"/>
                <w:b/>
                <w:bCs/>
                <w:color w:val="000000"/>
              </w:rPr>
              <w:t>DESCRIPCION</w:t>
            </w:r>
          </w:p>
        </w:tc>
        <w:tc>
          <w:tcPr>
            <w:tcW w:w="2962" w:type="dxa"/>
            <w:tcBorders>
              <w:top w:val="nil"/>
              <w:left w:val="nil"/>
              <w:bottom w:val="single" w:sz="4" w:space="0" w:color="auto"/>
              <w:right w:val="single" w:sz="4" w:space="0" w:color="auto"/>
            </w:tcBorders>
            <w:shd w:val="clear" w:color="000000" w:fill="D9D9D9"/>
            <w:noWrap/>
            <w:vAlign w:val="center"/>
            <w:hideMark/>
          </w:tcPr>
          <w:p w:rsidR="00FB7245" w:rsidRPr="00D85D2A" w:rsidRDefault="00FB7245" w:rsidP="00D85D2A">
            <w:pPr>
              <w:shd w:val="clear" w:color="auto" w:fill="FFFFFF" w:themeFill="background1"/>
              <w:jc w:val="center"/>
              <w:rPr>
                <w:rFonts w:ascii="Museo Sans 100" w:hAnsi="Museo Sans 100"/>
                <w:b/>
                <w:bCs/>
                <w:color w:val="000000"/>
              </w:rPr>
            </w:pPr>
            <w:r w:rsidRPr="00D85D2A">
              <w:rPr>
                <w:rFonts w:ascii="Museo Sans 100" w:hAnsi="Museo Sans 100"/>
                <w:b/>
                <w:bCs/>
                <w:color w:val="000000"/>
              </w:rPr>
              <w:t>AREAS (Has.)</w:t>
            </w:r>
          </w:p>
        </w:tc>
        <w:tc>
          <w:tcPr>
            <w:tcW w:w="1449" w:type="dxa"/>
            <w:tcBorders>
              <w:top w:val="nil"/>
              <w:left w:val="nil"/>
              <w:bottom w:val="single" w:sz="4" w:space="0" w:color="auto"/>
              <w:right w:val="single" w:sz="4" w:space="0" w:color="auto"/>
            </w:tcBorders>
            <w:shd w:val="clear" w:color="000000" w:fill="D9D9D9"/>
            <w:noWrap/>
            <w:vAlign w:val="center"/>
            <w:hideMark/>
          </w:tcPr>
          <w:p w:rsidR="00FB7245" w:rsidRPr="00D85D2A" w:rsidRDefault="00FB7245" w:rsidP="00D85D2A">
            <w:pPr>
              <w:shd w:val="clear" w:color="auto" w:fill="FFFFFF" w:themeFill="background1"/>
              <w:jc w:val="center"/>
              <w:rPr>
                <w:rFonts w:ascii="Museo Sans 100" w:hAnsi="Museo Sans 100"/>
                <w:b/>
                <w:bCs/>
                <w:color w:val="000000"/>
              </w:rPr>
            </w:pPr>
            <w:r w:rsidRPr="00D85D2A">
              <w:rPr>
                <w:rFonts w:ascii="Museo Sans 100" w:hAnsi="Museo Sans 100"/>
                <w:b/>
                <w:bCs/>
                <w:color w:val="000000"/>
              </w:rPr>
              <w:t>AREAS(m2)</w:t>
            </w:r>
          </w:p>
        </w:tc>
      </w:tr>
      <w:tr w:rsidR="00FB7245" w:rsidRPr="00D85D2A" w:rsidTr="00354FF9">
        <w:trPr>
          <w:trHeight w:val="230"/>
        </w:trPr>
        <w:tc>
          <w:tcPr>
            <w:tcW w:w="3784" w:type="dxa"/>
            <w:tcBorders>
              <w:top w:val="nil"/>
              <w:left w:val="single" w:sz="4" w:space="0" w:color="auto"/>
              <w:bottom w:val="single" w:sz="4" w:space="0" w:color="auto"/>
              <w:right w:val="single" w:sz="4" w:space="0" w:color="auto"/>
            </w:tcBorders>
            <w:shd w:val="clear" w:color="auto" w:fill="auto"/>
            <w:noWrap/>
            <w:vAlign w:val="center"/>
            <w:hideMark/>
          </w:tcPr>
          <w:p w:rsidR="00FB7245" w:rsidRPr="00D85D2A" w:rsidRDefault="00FB7245" w:rsidP="00322CCE">
            <w:pPr>
              <w:shd w:val="clear" w:color="auto" w:fill="FFFFFF" w:themeFill="background1"/>
              <w:jc w:val="center"/>
              <w:rPr>
                <w:rFonts w:ascii="Museo Sans 100" w:hAnsi="Museo Sans 100"/>
                <w:b/>
                <w:bCs/>
                <w:color w:val="000000"/>
              </w:rPr>
            </w:pPr>
            <w:r w:rsidRPr="00D85D2A">
              <w:rPr>
                <w:rFonts w:ascii="Museo Sans 100" w:hAnsi="Museo Sans 100"/>
                <w:b/>
                <w:bCs/>
                <w:color w:val="000000"/>
              </w:rPr>
              <w:t>Asentamiento Comunitario (</w:t>
            </w:r>
            <w:r w:rsidR="00322CCE">
              <w:rPr>
                <w:rFonts w:ascii="Museo Sans 100" w:hAnsi="Museo Sans 100"/>
                <w:b/>
                <w:bCs/>
                <w:color w:val="000000"/>
              </w:rPr>
              <w:t>---</w:t>
            </w:r>
            <w:r w:rsidRPr="00D85D2A">
              <w:rPr>
                <w:rFonts w:ascii="Museo Sans 100" w:hAnsi="Museo Sans 100"/>
                <w:b/>
                <w:bCs/>
                <w:color w:val="000000"/>
              </w:rPr>
              <w:t>)</w:t>
            </w:r>
          </w:p>
        </w:tc>
        <w:tc>
          <w:tcPr>
            <w:tcW w:w="2962" w:type="dxa"/>
            <w:tcBorders>
              <w:top w:val="nil"/>
              <w:left w:val="nil"/>
              <w:bottom w:val="single" w:sz="4" w:space="0" w:color="auto"/>
              <w:right w:val="single" w:sz="4" w:space="0" w:color="auto"/>
            </w:tcBorders>
            <w:shd w:val="clear" w:color="auto" w:fill="auto"/>
            <w:vAlign w:val="center"/>
            <w:hideMark/>
          </w:tcPr>
          <w:p w:rsidR="00FB7245" w:rsidRPr="00D85D2A" w:rsidRDefault="00FB7245" w:rsidP="00D85D2A">
            <w:pPr>
              <w:shd w:val="clear" w:color="auto" w:fill="FFFFFF" w:themeFill="background1"/>
              <w:jc w:val="center"/>
              <w:rPr>
                <w:rFonts w:ascii="Museo Sans 100" w:hAnsi="Museo Sans 100"/>
                <w:color w:val="2F75B5"/>
              </w:rPr>
            </w:pPr>
            <w:r w:rsidRPr="00D85D2A">
              <w:rPr>
                <w:rFonts w:ascii="Museo Sans 100" w:hAnsi="Museo Sans 100"/>
                <w:color w:val="2F75B5"/>
              </w:rPr>
              <w:t> </w:t>
            </w:r>
          </w:p>
        </w:tc>
        <w:tc>
          <w:tcPr>
            <w:tcW w:w="1449" w:type="dxa"/>
            <w:tcBorders>
              <w:top w:val="nil"/>
              <w:left w:val="nil"/>
              <w:bottom w:val="single" w:sz="4" w:space="0" w:color="auto"/>
              <w:right w:val="single" w:sz="4" w:space="0" w:color="auto"/>
            </w:tcBorders>
            <w:shd w:val="clear" w:color="auto" w:fill="auto"/>
            <w:vAlign w:val="center"/>
            <w:hideMark/>
          </w:tcPr>
          <w:p w:rsidR="00FB7245" w:rsidRPr="00D85D2A" w:rsidRDefault="00FB7245" w:rsidP="00D85D2A">
            <w:pPr>
              <w:shd w:val="clear" w:color="auto" w:fill="FFFFFF" w:themeFill="background1"/>
              <w:jc w:val="center"/>
              <w:rPr>
                <w:rFonts w:ascii="Museo Sans 100" w:hAnsi="Museo Sans 100"/>
              </w:rPr>
            </w:pPr>
            <w:r w:rsidRPr="00D85D2A">
              <w:rPr>
                <w:rFonts w:ascii="Museo Sans 100" w:hAnsi="Museo Sans 100"/>
              </w:rPr>
              <w:t> </w:t>
            </w:r>
          </w:p>
        </w:tc>
      </w:tr>
      <w:tr w:rsidR="00FB7245" w:rsidRPr="00D85D2A" w:rsidTr="00354FF9">
        <w:trPr>
          <w:trHeight w:val="230"/>
        </w:trPr>
        <w:tc>
          <w:tcPr>
            <w:tcW w:w="3784" w:type="dxa"/>
            <w:tcBorders>
              <w:top w:val="nil"/>
              <w:left w:val="single" w:sz="4" w:space="0" w:color="auto"/>
              <w:bottom w:val="single" w:sz="4" w:space="0" w:color="auto"/>
              <w:right w:val="single" w:sz="4" w:space="0" w:color="auto"/>
            </w:tcBorders>
            <w:shd w:val="clear" w:color="auto" w:fill="auto"/>
            <w:vAlign w:val="center"/>
            <w:hideMark/>
          </w:tcPr>
          <w:p w:rsidR="00FB7245" w:rsidRPr="00D85D2A" w:rsidRDefault="00FB7245" w:rsidP="00322CCE">
            <w:pPr>
              <w:shd w:val="clear" w:color="auto" w:fill="FFFFFF" w:themeFill="background1"/>
              <w:ind w:right="-104"/>
              <w:jc w:val="center"/>
              <w:rPr>
                <w:rFonts w:ascii="Museo Sans 100" w:hAnsi="Museo Sans 100"/>
                <w:color w:val="000000"/>
              </w:rPr>
            </w:pPr>
            <w:r w:rsidRPr="00D85D2A">
              <w:rPr>
                <w:rFonts w:ascii="Museo Sans 100" w:hAnsi="Museo Sans 100"/>
                <w:color w:val="000000"/>
              </w:rPr>
              <w:t>POLIGONO A (</w:t>
            </w:r>
            <w:r w:rsidR="00322CCE">
              <w:rPr>
                <w:rFonts w:ascii="Museo Sans 100" w:hAnsi="Museo Sans 100"/>
                <w:color w:val="000000"/>
              </w:rPr>
              <w:t>---</w:t>
            </w:r>
            <w:r w:rsidRPr="00D85D2A">
              <w:rPr>
                <w:rFonts w:ascii="Museo Sans 100" w:hAnsi="Museo Sans 100"/>
                <w:color w:val="000000"/>
              </w:rPr>
              <w:t xml:space="preserve"> solar)</w:t>
            </w:r>
          </w:p>
        </w:tc>
        <w:tc>
          <w:tcPr>
            <w:tcW w:w="2962" w:type="dxa"/>
            <w:tcBorders>
              <w:top w:val="nil"/>
              <w:left w:val="nil"/>
              <w:bottom w:val="single" w:sz="4" w:space="0" w:color="auto"/>
              <w:right w:val="single" w:sz="4" w:space="0" w:color="auto"/>
            </w:tcBorders>
            <w:shd w:val="clear" w:color="auto" w:fill="auto"/>
            <w:noWrap/>
            <w:vAlign w:val="center"/>
            <w:hideMark/>
          </w:tcPr>
          <w:p w:rsidR="00FB7245" w:rsidRPr="00D85D2A" w:rsidRDefault="00FB7245" w:rsidP="00D85D2A">
            <w:pPr>
              <w:shd w:val="clear" w:color="auto" w:fill="FFFFFF" w:themeFill="background1"/>
              <w:rPr>
                <w:rFonts w:ascii="Museo Sans 100" w:hAnsi="Museo Sans 100"/>
                <w:color w:val="000000"/>
              </w:rPr>
            </w:pPr>
            <w:r w:rsidRPr="00D85D2A">
              <w:rPr>
                <w:rFonts w:ascii="Museo Sans 100" w:hAnsi="Museo Sans 100"/>
                <w:color w:val="000000"/>
              </w:rPr>
              <w:t xml:space="preserve">00 Has 14 As 66.74 Cas </w:t>
            </w:r>
          </w:p>
        </w:tc>
        <w:tc>
          <w:tcPr>
            <w:tcW w:w="1449" w:type="dxa"/>
            <w:tcBorders>
              <w:top w:val="nil"/>
              <w:left w:val="nil"/>
              <w:bottom w:val="single" w:sz="4" w:space="0" w:color="auto"/>
              <w:right w:val="single" w:sz="4" w:space="0" w:color="auto"/>
            </w:tcBorders>
            <w:shd w:val="clear" w:color="auto" w:fill="auto"/>
            <w:vAlign w:val="center"/>
            <w:hideMark/>
          </w:tcPr>
          <w:p w:rsidR="00FB7245" w:rsidRPr="00D85D2A" w:rsidRDefault="00FB7245" w:rsidP="00D85D2A">
            <w:pPr>
              <w:shd w:val="clear" w:color="auto" w:fill="FFFFFF" w:themeFill="background1"/>
              <w:jc w:val="center"/>
              <w:rPr>
                <w:rFonts w:ascii="Museo Sans 100" w:hAnsi="Museo Sans 100"/>
              </w:rPr>
            </w:pPr>
            <w:r w:rsidRPr="00D85D2A">
              <w:rPr>
                <w:rFonts w:ascii="Museo Sans 100" w:hAnsi="Museo Sans 100"/>
              </w:rPr>
              <w:t>1,466.74</w:t>
            </w:r>
          </w:p>
        </w:tc>
      </w:tr>
      <w:tr w:rsidR="00FB7245" w:rsidRPr="00D85D2A" w:rsidTr="00354FF9">
        <w:trPr>
          <w:trHeight w:val="230"/>
        </w:trPr>
        <w:tc>
          <w:tcPr>
            <w:tcW w:w="3784" w:type="dxa"/>
            <w:tcBorders>
              <w:top w:val="nil"/>
              <w:left w:val="single" w:sz="4" w:space="0" w:color="auto"/>
              <w:bottom w:val="single" w:sz="4" w:space="0" w:color="auto"/>
              <w:right w:val="single" w:sz="4" w:space="0" w:color="auto"/>
            </w:tcBorders>
            <w:shd w:val="clear" w:color="000000" w:fill="D9D9D9"/>
            <w:vAlign w:val="center"/>
            <w:hideMark/>
          </w:tcPr>
          <w:p w:rsidR="00FB7245" w:rsidRPr="00D85D2A" w:rsidRDefault="00FB7245" w:rsidP="00D85D2A">
            <w:pPr>
              <w:shd w:val="clear" w:color="auto" w:fill="FFFFFF" w:themeFill="background1"/>
              <w:jc w:val="center"/>
              <w:rPr>
                <w:rFonts w:ascii="Museo Sans 100" w:hAnsi="Museo Sans 100"/>
                <w:b/>
                <w:bCs/>
                <w:color w:val="000000"/>
              </w:rPr>
            </w:pPr>
            <w:r w:rsidRPr="00D85D2A">
              <w:rPr>
                <w:rFonts w:ascii="Museo Sans 100" w:hAnsi="Museo Sans 100"/>
                <w:b/>
                <w:bCs/>
                <w:color w:val="000000"/>
              </w:rPr>
              <w:t>SUBTOTAL</w:t>
            </w:r>
          </w:p>
        </w:tc>
        <w:tc>
          <w:tcPr>
            <w:tcW w:w="2962" w:type="dxa"/>
            <w:tcBorders>
              <w:top w:val="nil"/>
              <w:left w:val="nil"/>
              <w:bottom w:val="single" w:sz="4" w:space="0" w:color="auto"/>
              <w:right w:val="single" w:sz="4" w:space="0" w:color="auto"/>
            </w:tcBorders>
            <w:shd w:val="clear" w:color="000000" w:fill="D9D9D9"/>
            <w:noWrap/>
            <w:vAlign w:val="center"/>
            <w:hideMark/>
          </w:tcPr>
          <w:p w:rsidR="00FB7245" w:rsidRPr="00D85D2A" w:rsidRDefault="00FB7245" w:rsidP="00D85D2A">
            <w:pPr>
              <w:shd w:val="clear" w:color="auto" w:fill="FFFFFF" w:themeFill="background1"/>
              <w:rPr>
                <w:rFonts w:ascii="Museo Sans 100" w:hAnsi="Museo Sans 100"/>
                <w:b/>
                <w:bCs/>
                <w:color w:val="000000"/>
              </w:rPr>
            </w:pPr>
            <w:r w:rsidRPr="00D85D2A">
              <w:rPr>
                <w:rFonts w:ascii="Museo Sans 100" w:hAnsi="Museo Sans 100"/>
                <w:b/>
                <w:bCs/>
                <w:color w:val="000000"/>
              </w:rPr>
              <w:t xml:space="preserve">00 Has 14 As 66.74 Cas </w:t>
            </w:r>
          </w:p>
        </w:tc>
        <w:tc>
          <w:tcPr>
            <w:tcW w:w="1449" w:type="dxa"/>
            <w:tcBorders>
              <w:top w:val="nil"/>
              <w:left w:val="nil"/>
              <w:bottom w:val="single" w:sz="4" w:space="0" w:color="auto"/>
              <w:right w:val="single" w:sz="4" w:space="0" w:color="auto"/>
            </w:tcBorders>
            <w:shd w:val="clear" w:color="000000" w:fill="D9D9D9"/>
            <w:vAlign w:val="center"/>
            <w:hideMark/>
          </w:tcPr>
          <w:p w:rsidR="00FB7245" w:rsidRPr="00D85D2A" w:rsidRDefault="00FB7245" w:rsidP="00D85D2A">
            <w:pPr>
              <w:shd w:val="clear" w:color="auto" w:fill="FFFFFF" w:themeFill="background1"/>
              <w:jc w:val="center"/>
              <w:rPr>
                <w:rFonts w:ascii="Museo Sans 100" w:hAnsi="Museo Sans 100"/>
                <w:b/>
                <w:bCs/>
              </w:rPr>
            </w:pPr>
            <w:r w:rsidRPr="00D85D2A">
              <w:rPr>
                <w:rFonts w:ascii="Museo Sans 100" w:hAnsi="Museo Sans 100"/>
                <w:b/>
                <w:bCs/>
              </w:rPr>
              <w:t>1,466.74</w:t>
            </w:r>
          </w:p>
        </w:tc>
      </w:tr>
      <w:tr w:rsidR="00FB7245" w:rsidRPr="00D85D2A" w:rsidTr="00354FF9">
        <w:trPr>
          <w:trHeight w:val="230"/>
        </w:trPr>
        <w:tc>
          <w:tcPr>
            <w:tcW w:w="3784" w:type="dxa"/>
            <w:tcBorders>
              <w:top w:val="nil"/>
              <w:left w:val="single" w:sz="4" w:space="0" w:color="auto"/>
              <w:bottom w:val="single" w:sz="4" w:space="0" w:color="auto"/>
              <w:right w:val="single" w:sz="4" w:space="0" w:color="auto"/>
            </w:tcBorders>
            <w:shd w:val="clear" w:color="000000" w:fill="D9D9D9"/>
            <w:vAlign w:val="center"/>
            <w:hideMark/>
          </w:tcPr>
          <w:p w:rsidR="00FB7245" w:rsidRPr="00D85D2A" w:rsidRDefault="00FB7245" w:rsidP="00D85D2A">
            <w:pPr>
              <w:shd w:val="clear" w:color="auto" w:fill="FFFFFF" w:themeFill="background1"/>
              <w:jc w:val="center"/>
              <w:rPr>
                <w:rFonts w:ascii="Museo Sans 100" w:hAnsi="Museo Sans 100"/>
                <w:b/>
                <w:bCs/>
                <w:color w:val="000000"/>
              </w:rPr>
            </w:pPr>
            <w:r w:rsidRPr="00D85D2A">
              <w:rPr>
                <w:rFonts w:ascii="Museo Sans 100" w:hAnsi="Museo Sans 100"/>
                <w:b/>
                <w:bCs/>
                <w:color w:val="000000"/>
              </w:rPr>
              <w:t>AREA TOTAL DE PROYECTO</w:t>
            </w:r>
          </w:p>
        </w:tc>
        <w:tc>
          <w:tcPr>
            <w:tcW w:w="2962" w:type="dxa"/>
            <w:tcBorders>
              <w:top w:val="nil"/>
              <w:left w:val="nil"/>
              <w:bottom w:val="single" w:sz="4" w:space="0" w:color="auto"/>
              <w:right w:val="single" w:sz="4" w:space="0" w:color="auto"/>
            </w:tcBorders>
            <w:shd w:val="clear" w:color="000000" w:fill="D9D9D9"/>
            <w:noWrap/>
            <w:vAlign w:val="center"/>
            <w:hideMark/>
          </w:tcPr>
          <w:p w:rsidR="00FB7245" w:rsidRPr="00D85D2A" w:rsidRDefault="00FB7245" w:rsidP="00D85D2A">
            <w:pPr>
              <w:shd w:val="clear" w:color="auto" w:fill="FFFFFF" w:themeFill="background1"/>
              <w:rPr>
                <w:rFonts w:ascii="Museo Sans 100" w:hAnsi="Museo Sans 100"/>
                <w:b/>
                <w:bCs/>
                <w:color w:val="000000"/>
              </w:rPr>
            </w:pPr>
            <w:r w:rsidRPr="00D85D2A">
              <w:rPr>
                <w:rFonts w:ascii="Museo Sans 100" w:hAnsi="Museo Sans 100"/>
                <w:b/>
                <w:bCs/>
                <w:color w:val="000000"/>
              </w:rPr>
              <w:t xml:space="preserve">00 Has 14 As 66.74 Cas </w:t>
            </w:r>
          </w:p>
        </w:tc>
        <w:tc>
          <w:tcPr>
            <w:tcW w:w="1449" w:type="dxa"/>
            <w:tcBorders>
              <w:top w:val="nil"/>
              <w:left w:val="nil"/>
              <w:bottom w:val="single" w:sz="4" w:space="0" w:color="auto"/>
              <w:right w:val="single" w:sz="4" w:space="0" w:color="auto"/>
            </w:tcBorders>
            <w:shd w:val="clear" w:color="000000" w:fill="D9D9D9"/>
            <w:vAlign w:val="center"/>
            <w:hideMark/>
          </w:tcPr>
          <w:p w:rsidR="00FB7245" w:rsidRPr="00D85D2A" w:rsidRDefault="00FB7245" w:rsidP="00D85D2A">
            <w:pPr>
              <w:shd w:val="clear" w:color="auto" w:fill="FFFFFF" w:themeFill="background1"/>
              <w:jc w:val="center"/>
              <w:rPr>
                <w:rFonts w:ascii="Museo Sans 100" w:hAnsi="Museo Sans 100"/>
                <w:b/>
                <w:bCs/>
              </w:rPr>
            </w:pPr>
            <w:r w:rsidRPr="00D85D2A">
              <w:rPr>
                <w:rFonts w:ascii="Museo Sans 100" w:hAnsi="Museo Sans 100"/>
                <w:b/>
                <w:bCs/>
              </w:rPr>
              <w:t>1,466.74</w:t>
            </w:r>
          </w:p>
        </w:tc>
      </w:tr>
    </w:tbl>
    <w:p w:rsidR="00FB7245" w:rsidRPr="00D85D2A" w:rsidRDefault="00FB7245" w:rsidP="00D85D2A">
      <w:pPr>
        <w:shd w:val="clear" w:color="auto" w:fill="FFFFFF" w:themeFill="background1"/>
        <w:jc w:val="center"/>
        <w:rPr>
          <w:rFonts w:ascii="Museo Sans 100" w:eastAsiaTheme="minorHAnsi" w:hAnsi="Museo Sans 100" w:cstheme="minorBidi"/>
        </w:rPr>
      </w:pPr>
    </w:p>
    <w:p w:rsidR="00FB7245" w:rsidRPr="00091C2B" w:rsidRDefault="00322CCE" w:rsidP="00386B07">
      <w:pPr>
        <w:numPr>
          <w:ilvl w:val="0"/>
          <w:numId w:val="34"/>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091C2B">
        <w:rPr>
          <w:rFonts w:ascii="Museo Sans 100" w:eastAsiaTheme="minorHAnsi" w:hAnsi="Museo Sans 100" w:cstheme="minorBidi"/>
        </w:rPr>
        <w:t>SOLARES</w:t>
      </w:r>
    </w:p>
    <w:p w:rsidR="00FB7245" w:rsidRDefault="00FB7245" w:rsidP="00FB7245">
      <w:pPr>
        <w:spacing w:after="80"/>
        <w:ind w:left="2130"/>
        <w:contextualSpacing/>
        <w:rPr>
          <w:rFonts w:ascii="Museo 500" w:eastAsiaTheme="minorHAnsi" w:hAnsi="Museo 500" w:cstheme="minorBidi"/>
        </w:rPr>
      </w:pPr>
    </w:p>
    <w:p w:rsidR="00FB7245" w:rsidRPr="00193138" w:rsidRDefault="00091C2B" w:rsidP="00FB7245">
      <w:pPr>
        <w:spacing w:after="160" w:line="259" w:lineRule="auto"/>
        <w:rPr>
          <w:rFonts w:ascii="Museo 500" w:hAnsi="Museo 500"/>
          <w:b/>
        </w:rPr>
      </w:pPr>
      <w:r>
        <w:rPr>
          <w:rFonts w:ascii="Museo 500" w:hAnsi="Museo 500"/>
          <w:b/>
        </w:rPr>
        <w:tab/>
      </w:r>
      <w:r>
        <w:rPr>
          <w:rFonts w:ascii="Museo 500" w:hAnsi="Museo 500"/>
          <w:b/>
        </w:rPr>
        <w:tab/>
      </w:r>
      <w:r w:rsidR="00FB7245" w:rsidRPr="00193138">
        <w:rPr>
          <w:rFonts w:ascii="Museo 500" w:hAnsi="Museo 500"/>
          <w:b/>
        </w:rPr>
        <w:t>RESUMEN DE PROYECTO, HACIENDA LOS LAGARTOS, EL BOTADERO.</w:t>
      </w:r>
    </w:p>
    <w:tbl>
      <w:tblPr>
        <w:tblW w:w="8116" w:type="dxa"/>
        <w:tblInd w:w="491" w:type="dxa"/>
        <w:tblCellMar>
          <w:left w:w="70" w:type="dxa"/>
          <w:right w:w="70" w:type="dxa"/>
        </w:tblCellMar>
        <w:tblLook w:val="04A0" w:firstRow="1" w:lastRow="0" w:firstColumn="1" w:lastColumn="0" w:noHBand="0" w:noVBand="1"/>
      </w:tblPr>
      <w:tblGrid>
        <w:gridCol w:w="3505"/>
        <w:gridCol w:w="3046"/>
        <w:gridCol w:w="1565"/>
      </w:tblGrid>
      <w:tr w:rsidR="00FB7245" w:rsidRPr="009B46D2" w:rsidTr="00354FF9">
        <w:trPr>
          <w:trHeight w:val="242"/>
        </w:trPr>
        <w:tc>
          <w:tcPr>
            <w:tcW w:w="811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091C2B" w:rsidRDefault="00FB7245" w:rsidP="00FB7245">
            <w:pPr>
              <w:jc w:val="center"/>
              <w:rPr>
                <w:rFonts w:ascii="Museo Sans 100" w:hAnsi="Museo Sans 100"/>
                <w:b/>
                <w:bCs/>
              </w:rPr>
            </w:pPr>
            <w:r w:rsidRPr="00091C2B">
              <w:rPr>
                <w:rFonts w:ascii="Museo Sans 100" w:hAnsi="Museo Sans 100"/>
                <w:b/>
                <w:bCs/>
              </w:rPr>
              <w:t>CUADRO GENERAL DE AREAS, HACIENDA LOS LAGARTOS</w:t>
            </w:r>
          </w:p>
          <w:p w:rsidR="00FB7245" w:rsidRPr="00091C2B" w:rsidRDefault="00FB7245" w:rsidP="00322CCE">
            <w:pPr>
              <w:jc w:val="center"/>
              <w:rPr>
                <w:rFonts w:ascii="Museo Sans 100" w:hAnsi="Museo Sans 100"/>
                <w:b/>
                <w:bCs/>
              </w:rPr>
            </w:pPr>
            <w:r w:rsidRPr="00091C2B">
              <w:rPr>
                <w:rFonts w:ascii="Museo Sans 100" w:hAnsi="Museo Sans 100"/>
                <w:b/>
                <w:bCs/>
              </w:rPr>
              <w:t xml:space="preserve">EL BOTADERO MATRICULA </w:t>
            </w:r>
            <w:r w:rsidR="00322CCE">
              <w:rPr>
                <w:rFonts w:ascii="Museo Sans 100" w:hAnsi="Museo Sans 100"/>
                <w:b/>
                <w:bCs/>
              </w:rPr>
              <w:t>----</w:t>
            </w:r>
            <w:r w:rsidRPr="00091C2B">
              <w:rPr>
                <w:rFonts w:ascii="Museo Sans 100" w:hAnsi="Museo Sans 100"/>
                <w:b/>
                <w:bCs/>
              </w:rPr>
              <w:t>-00000</w:t>
            </w:r>
          </w:p>
        </w:tc>
      </w:tr>
      <w:tr w:rsidR="00FB7245" w:rsidRPr="009B46D2" w:rsidTr="00354FF9">
        <w:trPr>
          <w:trHeight w:val="242"/>
        </w:trPr>
        <w:tc>
          <w:tcPr>
            <w:tcW w:w="35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091C2B" w:rsidRDefault="00FB7245" w:rsidP="00FB7245">
            <w:pPr>
              <w:jc w:val="center"/>
              <w:rPr>
                <w:rFonts w:ascii="Museo Sans 100" w:hAnsi="Museo Sans 100"/>
                <w:b/>
                <w:bCs/>
                <w:color w:val="000000"/>
              </w:rPr>
            </w:pPr>
            <w:r w:rsidRPr="00091C2B">
              <w:rPr>
                <w:rFonts w:ascii="Museo Sans 100" w:hAnsi="Museo Sans 100"/>
                <w:b/>
                <w:bCs/>
                <w:color w:val="000000"/>
              </w:rPr>
              <w:t>DESCRIPCION</w:t>
            </w:r>
          </w:p>
        </w:tc>
        <w:tc>
          <w:tcPr>
            <w:tcW w:w="3046"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FB7245">
            <w:pPr>
              <w:jc w:val="center"/>
              <w:rPr>
                <w:rFonts w:ascii="Museo Sans 100" w:hAnsi="Museo Sans 100"/>
                <w:b/>
                <w:bCs/>
                <w:color w:val="000000"/>
              </w:rPr>
            </w:pPr>
            <w:r w:rsidRPr="00091C2B">
              <w:rPr>
                <w:rFonts w:ascii="Museo Sans 100" w:hAnsi="Museo Sans 100"/>
                <w:b/>
                <w:bCs/>
                <w:color w:val="000000"/>
              </w:rPr>
              <w:t>AREAS (Has.)</w:t>
            </w:r>
          </w:p>
        </w:tc>
        <w:tc>
          <w:tcPr>
            <w:tcW w:w="1565"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FB7245">
            <w:pPr>
              <w:jc w:val="center"/>
              <w:rPr>
                <w:rFonts w:ascii="Museo Sans 100" w:hAnsi="Museo Sans 100"/>
                <w:b/>
                <w:bCs/>
                <w:color w:val="000000"/>
              </w:rPr>
            </w:pPr>
            <w:r w:rsidRPr="00091C2B">
              <w:rPr>
                <w:rFonts w:ascii="Museo Sans 100" w:hAnsi="Museo Sans 100"/>
                <w:b/>
                <w:bCs/>
                <w:color w:val="000000"/>
              </w:rPr>
              <w:t>AREAS(m2)</w:t>
            </w:r>
          </w:p>
        </w:tc>
      </w:tr>
      <w:tr w:rsidR="00FB7245" w:rsidRPr="009B46D2" w:rsidTr="00354FF9">
        <w:trPr>
          <w:trHeight w:val="242"/>
        </w:trPr>
        <w:tc>
          <w:tcPr>
            <w:tcW w:w="6551"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FB7245" w:rsidRPr="00091C2B" w:rsidRDefault="00FB7245" w:rsidP="00322CCE">
            <w:pPr>
              <w:rPr>
                <w:rFonts w:ascii="Museo Sans 100" w:hAnsi="Museo Sans 100"/>
                <w:b/>
                <w:bCs/>
                <w:color w:val="000000"/>
              </w:rPr>
            </w:pPr>
            <w:r w:rsidRPr="00091C2B">
              <w:rPr>
                <w:rFonts w:ascii="Museo Sans 100" w:hAnsi="Museo Sans 100"/>
                <w:b/>
                <w:bCs/>
                <w:color w:val="000000"/>
              </w:rPr>
              <w:t>Asentamiento Comunitario (</w:t>
            </w:r>
            <w:r w:rsidR="00322CCE">
              <w:rPr>
                <w:rFonts w:ascii="Museo Sans 100" w:hAnsi="Museo Sans 100"/>
                <w:b/>
                <w:bCs/>
                <w:color w:val="000000"/>
              </w:rPr>
              <w:t>----</w:t>
            </w:r>
            <w:r w:rsidRPr="00091C2B">
              <w:rPr>
                <w:rFonts w:ascii="Museo Sans 100" w:hAnsi="Museo Sans 100"/>
                <w:b/>
                <w:bCs/>
                <w:color w:val="000000"/>
              </w:rPr>
              <w:t>)</w:t>
            </w:r>
          </w:p>
        </w:tc>
        <w:tc>
          <w:tcPr>
            <w:tcW w:w="1565" w:type="dxa"/>
            <w:tcBorders>
              <w:top w:val="nil"/>
              <w:left w:val="nil"/>
              <w:bottom w:val="single" w:sz="4" w:space="0" w:color="auto"/>
              <w:right w:val="single" w:sz="4" w:space="0" w:color="auto"/>
            </w:tcBorders>
            <w:shd w:val="clear" w:color="auto" w:fill="FFFFFF" w:themeFill="background1"/>
            <w:vAlign w:val="center"/>
            <w:hideMark/>
          </w:tcPr>
          <w:p w:rsidR="00FB7245" w:rsidRPr="00091C2B" w:rsidRDefault="00FB7245" w:rsidP="00FB7245">
            <w:pPr>
              <w:jc w:val="center"/>
              <w:rPr>
                <w:rFonts w:ascii="Museo Sans 100" w:hAnsi="Museo Sans 100"/>
              </w:rPr>
            </w:pPr>
            <w:r w:rsidRPr="00091C2B">
              <w:rPr>
                <w:rFonts w:ascii="Museo Sans 100" w:hAnsi="Museo Sans 100"/>
              </w:rPr>
              <w:t> </w:t>
            </w:r>
          </w:p>
        </w:tc>
      </w:tr>
      <w:tr w:rsidR="00FB7245" w:rsidRPr="009B46D2" w:rsidTr="00354FF9">
        <w:trPr>
          <w:trHeight w:val="242"/>
        </w:trPr>
        <w:tc>
          <w:tcPr>
            <w:tcW w:w="3505"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091C2B" w:rsidRDefault="00FB7245" w:rsidP="00322CCE">
            <w:pPr>
              <w:jc w:val="center"/>
              <w:rPr>
                <w:rFonts w:ascii="Museo Sans 100" w:hAnsi="Museo Sans 100"/>
                <w:color w:val="000000"/>
              </w:rPr>
            </w:pPr>
            <w:r w:rsidRPr="00091C2B">
              <w:rPr>
                <w:rFonts w:ascii="Museo Sans 100" w:hAnsi="Museo Sans 100"/>
                <w:color w:val="000000"/>
              </w:rPr>
              <w:t>POLIGONO A (</w:t>
            </w:r>
            <w:r w:rsidR="00322CCE">
              <w:rPr>
                <w:rFonts w:ascii="Museo Sans 100" w:hAnsi="Museo Sans 100"/>
                <w:color w:val="000000"/>
              </w:rPr>
              <w:t>----</w:t>
            </w:r>
            <w:r w:rsidRPr="00091C2B">
              <w:rPr>
                <w:rFonts w:ascii="Museo Sans 100" w:hAnsi="Museo Sans 100"/>
                <w:color w:val="000000"/>
              </w:rPr>
              <w:t xml:space="preserve"> solares)</w:t>
            </w:r>
          </w:p>
        </w:tc>
        <w:tc>
          <w:tcPr>
            <w:tcW w:w="3046"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FB7245">
            <w:pPr>
              <w:rPr>
                <w:rFonts w:ascii="Museo Sans 100" w:hAnsi="Museo Sans 100"/>
                <w:color w:val="000000"/>
              </w:rPr>
            </w:pPr>
            <w:r w:rsidRPr="00091C2B">
              <w:rPr>
                <w:rFonts w:ascii="Museo Sans 100" w:hAnsi="Museo Sans 100"/>
                <w:color w:val="000000"/>
              </w:rPr>
              <w:t xml:space="preserve">00 Has 35 As 43.62 Cas </w:t>
            </w:r>
          </w:p>
        </w:tc>
        <w:tc>
          <w:tcPr>
            <w:tcW w:w="1565"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FB7245">
            <w:pPr>
              <w:jc w:val="center"/>
              <w:rPr>
                <w:rFonts w:ascii="Museo Sans 100" w:hAnsi="Museo Sans 100"/>
                <w:color w:val="000000"/>
              </w:rPr>
            </w:pPr>
            <w:r w:rsidRPr="00091C2B">
              <w:rPr>
                <w:rFonts w:ascii="Museo Sans 100" w:hAnsi="Museo Sans 100"/>
                <w:color w:val="000000"/>
              </w:rPr>
              <w:t>3,543.62</w:t>
            </w:r>
          </w:p>
        </w:tc>
      </w:tr>
      <w:tr w:rsidR="00FB7245" w:rsidRPr="009B46D2" w:rsidTr="00354FF9">
        <w:trPr>
          <w:trHeight w:val="242"/>
        </w:trPr>
        <w:tc>
          <w:tcPr>
            <w:tcW w:w="3505"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091C2B" w:rsidRDefault="00FB7245" w:rsidP="00FB7245">
            <w:pPr>
              <w:jc w:val="center"/>
              <w:rPr>
                <w:rFonts w:ascii="Museo Sans 100" w:hAnsi="Museo Sans 100"/>
                <w:b/>
                <w:bCs/>
                <w:color w:val="000000"/>
              </w:rPr>
            </w:pPr>
            <w:r w:rsidRPr="00091C2B">
              <w:rPr>
                <w:rFonts w:ascii="Museo Sans 100" w:hAnsi="Museo Sans 100"/>
                <w:b/>
                <w:bCs/>
                <w:color w:val="000000"/>
              </w:rPr>
              <w:t>SUBTOTAL</w:t>
            </w:r>
          </w:p>
        </w:tc>
        <w:tc>
          <w:tcPr>
            <w:tcW w:w="3046"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FB7245">
            <w:pPr>
              <w:rPr>
                <w:rFonts w:ascii="Museo Sans 100" w:hAnsi="Museo Sans 100"/>
                <w:b/>
                <w:bCs/>
                <w:color w:val="000000"/>
              </w:rPr>
            </w:pPr>
            <w:r w:rsidRPr="00091C2B">
              <w:rPr>
                <w:rFonts w:ascii="Museo Sans 100" w:hAnsi="Museo Sans 100"/>
                <w:b/>
                <w:bCs/>
                <w:color w:val="000000"/>
              </w:rPr>
              <w:t xml:space="preserve">00 Has 35 As 43.62 Cas </w:t>
            </w:r>
          </w:p>
        </w:tc>
        <w:tc>
          <w:tcPr>
            <w:tcW w:w="1565" w:type="dxa"/>
            <w:tcBorders>
              <w:top w:val="nil"/>
              <w:left w:val="nil"/>
              <w:bottom w:val="single" w:sz="4" w:space="0" w:color="auto"/>
              <w:right w:val="single" w:sz="4" w:space="0" w:color="auto"/>
            </w:tcBorders>
            <w:shd w:val="clear" w:color="auto" w:fill="FFFFFF" w:themeFill="background1"/>
            <w:vAlign w:val="center"/>
            <w:hideMark/>
          </w:tcPr>
          <w:p w:rsidR="00FB7245" w:rsidRPr="00091C2B" w:rsidRDefault="00FB7245" w:rsidP="00FB7245">
            <w:pPr>
              <w:jc w:val="center"/>
              <w:rPr>
                <w:rFonts w:ascii="Museo Sans 100" w:hAnsi="Museo Sans 100"/>
                <w:b/>
                <w:bCs/>
              </w:rPr>
            </w:pPr>
            <w:r w:rsidRPr="00091C2B">
              <w:rPr>
                <w:rFonts w:ascii="Museo Sans 100" w:hAnsi="Museo Sans 100"/>
                <w:b/>
                <w:bCs/>
              </w:rPr>
              <w:t>3,543.62</w:t>
            </w:r>
          </w:p>
        </w:tc>
      </w:tr>
      <w:tr w:rsidR="00FB7245" w:rsidRPr="009B46D2" w:rsidTr="00354FF9">
        <w:trPr>
          <w:trHeight w:val="242"/>
        </w:trPr>
        <w:tc>
          <w:tcPr>
            <w:tcW w:w="3505"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091C2B" w:rsidRDefault="00FB7245" w:rsidP="00FB7245">
            <w:pPr>
              <w:jc w:val="center"/>
              <w:rPr>
                <w:rFonts w:ascii="Museo Sans 100" w:hAnsi="Museo Sans 100"/>
                <w:color w:val="000000"/>
              </w:rPr>
            </w:pPr>
            <w:r w:rsidRPr="00091C2B">
              <w:rPr>
                <w:rFonts w:ascii="Museo Sans 100" w:hAnsi="Museo Sans 100"/>
                <w:color w:val="000000"/>
              </w:rPr>
              <w:t>CALLES</w:t>
            </w:r>
          </w:p>
        </w:tc>
        <w:tc>
          <w:tcPr>
            <w:tcW w:w="3046"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FB7245">
            <w:pPr>
              <w:rPr>
                <w:rFonts w:ascii="Museo Sans 100" w:hAnsi="Museo Sans 100"/>
                <w:color w:val="000000"/>
              </w:rPr>
            </w:pPr>
            <w:r w:rsidRPr="00091C2B">
              <w:rPr>
                <w:rFonts w:ascii="Museo Sans 100" w:hAnsi="Museo Sans 100"/>
                <w:color w:val="000000"/>
              </w:rPr>
              <w:t xml:space="preserve">00 Has 10 As 88.96 Cas </w:t>
            </w:r>
          </w:p>
        </w:tc>
        <w:tc>
          <w:tcPr>
            <w:tcW w:w="1565"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FB7245">
            <w:pPr>
              <w:jc w:val="center"/>
              <w:rPr>
                <w:rFonts w:ascii="Museo Sans 100" w:hAnsi="Museo Sans 100"/>
                <w:color w:val="000000"/>
              </w:rPr>
            </w:pPr>
            <w:r w:rsidRPr="00091C2B">
              <w:rPr>
                <w:rFonts w:ascii="Museo Sans 100" w:hAnsi="Museo Sans 100"/>
                <w:color w:val="000000"/>
              </w:rPr>
              <w:t>1,088.96</w:t>
            </w:r>
          </w:p>
        </w:tc>
      </w:tr>
      <w:tr w:rsidR="00FB7245" w:rsidRPr="009B46D2" w:rsidTr="00354FF9">
        <w:trPr>
          <w:trHeight w:val="242"/>
        </w:trPr>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091C2B" w:rsidRDefault="00FB7245" w:rsidP="00FB7245">
            <w:pPr>
              <w:jc w:val="center"/>
              <w:rPr>
                <w:rFonts w:ascii="Museo Sans 100" w:hAnsi="Museo Sans 100"/>
                <w:b/>
                <w:bCs/>
                <w:color w:val="000000"/>
              </w:rPr>
            </w:pPr>
            <w:r w:rsidRPr="00091C2B">
              <w:rPr>
                <w:rFonts w:ascii="Museo Sans 100" w:hAnsi="Museo Sans 100"/>
                <w:b/>
                <w:bCs/>
                <w:color w:val="000000"/>
              </w:rPr>
              <w:t>AREA TOTAL DE PROYECTO</w:t>
            </w:r>
          </w:p>
        </w:tc>
        <w:tc>
          <w:tcPr>
            <w:tcW w:w="304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091C2B" w:rsidRDefault="00FB7245" w:rsidP="00FB7245">
            <w:pPr>
              <w:rPr>
                <w:rFonts w:ascii="Museo Sans 100" w:hAnsi="Museo Sans 100"/>
                <w:b/>
                <w:bCs/>
                <w:color w:val="000000"/>
              </w:rPr>
            </w:pPr>
            <w:r w:rsidRPr="00091C2B">
              <w:rPr>
                <w:rFonts w:ascii="Museo Sans 100" w:hAnsi="Museo Sans 100"/>
                <w:b/>
                <w:bCs/>
                <w:color w:val="000000"/>
              </w:rPr>
              <w:t xml:space="preserve">00 Has 46 As 32.58 Cas </w:t>
            </w:r>
          </w:p>
        </w:tc>
        <w:tc>
          <w:tcPr>
            <w:tcW w:w="15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091C2B" w:rsidRDefault="00FB7245" w:rsidP="00FB7245">
            <w:pPr>
              <w:jc w:val="center"/>
              <w:rPr>
                <w:rFonts w:ascii="Museo Sans 100" w:hAnsi="Museo Sans 100"/>
                <w:b/>
                <w:bCs/>
                <w:color w:val="000000"/>
              </w:rPr>
            </w:pPr>
            <w:r w:rsidRPr="00091C2B">
              <w:rPr>
                <w:rFonts w:ascii="Museo Sans 100" w:hAnsi="Museo Sans 100"/>
                <w:b/>
                <w:bCs/>
                <w:color w:val="000000"/>
              </w:rPr>
              <w:t>4,632.58</w:t>
            </w:r>
          </w:p>
        </w:tc>
      </w:tr>
    </w:tbl>
    <w:p w:rsidR="00FB7245" w:rsidRPr="00091C2B" w:rsidRDefault="00322CCE" w:rsidP="00386B07">
      <w:pPr>
        <w:numPr>
          <w:ilvl w:val="0"/>
          <w:numId w:val="34"/>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091C2B">
        <w:rPr>
          <w:rFonts w:ascii="Museo Sans 100" w:eastAsiaTheme="minorHAnsi" w:hAnsi="Museo Sans 100" w:cstheme="minorBidi"/>
        </w:rPr>
        <w:t xml:space="preserve"> SOLARES</w:t>
      </w:r>
    </w:p>
    <w:p w:rsidR="00FB7245" w:rsidRPr="00091C2B" w:rsidRDefault="00FB7245" w:rsidP="00386B07">
      <w:pPr>
        <w:numPr>
          <w:ilvl w:val="0"/>
          <w:numId w:val="34"/>
        </w:numPr>
        <w:spacing w:after="80"/>
        <w:contextualSpacing/>
        <w:rPr>
          <w:rFonts w:ascii="Museo Sans 100" w:eastAsiaTheme="minorHAnsi" w:hAnsi="Museo Sans 100" w:cstheme="minorBidi"/>
        </w:rPr>
      </w:pPr>
      <w:r w:rsidRPr="00091C2B">
        <w:rPr>
          <w:rFonts w:ascii="Museo Sans 100" w:eastAsiaTheme="minorHAnsi" w:hAnsi="Museo Sans 100" w:cstheme="minorBidi"/>
        </w:rPr>
        <w:t>CALLES</w:t>
      </w:r>
    </w:p>
    <w:p w:rsidR="00FB7245" w:rsidRPr="009B46D2" w:rsidRDefault="00FB7245" w:rsidP="00FB7245">
      <w:pPr>
        <w:pStyle w:val="Sinespaciado"/>
        <w:rPr>
          <w:rFonts w:ascii="Museo 500" w:hAnsi="Museo 500"/>
        </w:rPr>
      </w:pPr>
    </w:p>
    <w:p w:rsidR="00FB7245" w:rsidRPr="009B46D2" w:rsidRDefault="00FB7245" w:rsidP="00876E17">
      <w:pPr>
        <w:pStyle w:val="TITULOSINTERMEDIOS"/>
      </w:pPr>
      <w:r w:rsidRPr="009B46D2">
        <w:t>RESUMEN DE PROYECTO, HACIENDA LOS LAGARTOS, EL OLVIDO UNO PORCION CINCO.</w:t>
      </w:r>
    </w:p>
    <w:tbl>
      <w:tblPr>
        <w:tblW w:w="8036" w:type="dxa"/>
        <w:jc w:val="center"/>
        <w:tblCellMar>
          <w:left w:w="70" w:type="dxa"/>
          <w:right w:w="70" w:type="dxa"/>
        </w:tblCellMar>
        <w:tblLook w:val="04A0" w:firstRow="1" w:lastRow="0" w:firstColumn="1" w:lastColumn="0" w:noHBand="0" w:noVBand="1"/>
      </w:tblPr>
      <w:tblGrid>
        <w:gridCol w:w="3768"/>
        <w:gridCol w:w="2874"/>
        <w:gridCol w:w="1394"/>
      </w:tblGrid>
      <w:tr w:rsidR="00FB7245" w:rsidRPr="009B46D2" w:rsidTr="00354FF9">
        <w:trPr>
          <w:trHeight w:val="245"/>
          <w:jc w:val="center"/>
        </w:trPr>
        <w:tc>
          <w:tcPr>
            <w:tcW w:w="8036"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091C2B" w:rsidRDefault="00FB7245" w:rsidP="00FB7245">
            <w:pPr>
              <w:jc w:val="center"/>
              <w:rPr>
                <w:rFonts w:ascii="Museo Sans 100" w:hAnsi="Museo Sans 100"/>
                <w:b/>
                <w:bCs/>
              </w:rPr>
            </w:pPr>
            <w:r w:rsidRPr="00091C2B">
              <w:rPr>
                <w:rFonts w:ascii="Museo Sans 100" w:hAnsi="Museo Sans 100"/>
                <w:b/>
                <w:bCs/>
              </w:rPr>
              <w:t>CUADRO GENERAL DE AREAS, HACIENDA LOS LAGARTOS</w:t>
            </w:r>
          </w:p>
          <w:p w:rsidR="00FB7245" w:rsidRPr="00091C2B" w:rsidRDefault="00FB7245" w:rsidP="00322CCE">
            <w:pPr>
              <w:jc w:val="center"/>
              <w:rPr>
                <w:rFonts w:ascii="Museo Sans 100" w:hAnsi="Museo Sans 100"/>
                <w:b/>
                <w:bCs/>
              </w:rPr>
            </w:pPr>
            <w:r w:rsidRPr="00091C2B">
              <w:rPr>
                <w:rFonts w:ascii="Museo Sans 100" w:hAnsi="Museo Sans 100"/>
                <w:b/>
                <w:bCs/>
              </w:rPr>
              <w:t xml:space="preserve">EL OLVIDO UNO PORCION CINCO MATRICULA </w:t>
            </w:r>
            <w:r w:rsidR="00322CCE">
              <w:rPr>
                <w:rFonts w:ascii="Museo Sans 100" w:hAnsi="Museo Sans 100"/>
                <w:b/>
                <w:bCs/>
              </w:rPr>
              <w:t>----</w:t>
            </w:r>
            <w:r w:rsidRPr="00091C2B">
              <w:rPr>
                <w:rFonts w:ascii="Museo Sans 100" w:hAnsi="Museo Sans 100"/>
                <w:b/>
                <w:bCs/>
              </w:rPr>
              <w:t>-00000</w:t>
            </w:r>
          </w:p>
        </w:tc>
      </w:tr>
      <w:tr w:rsidR="00FB7245" w:rsidRPr="009B46D2" w:rsidTr="00354FF9">
        <w:trPr>
          <w:trHeight w:val="245"/>
          <w:jc w:val="center"/>
        </w:trPr>
        <w:tc>
          <w:tcPr>
            <w:tcW w:w="37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091C2B" w:rsidRDefault="00FB7245" w:rsidP="00FB7245">
            <w:pPr>
              <w:jc w:val="center"/>
              <w:rPr>
                <w:rFonts w:ascii="Museo Sans 100" w:hAnsi="Museo Sans 100"/>
                <w:b/>
                <w:bCs/>
                <w:color w:val="000000"/>
              </w:rPr>
            </w:pPr>
            <w:r w:rsidRPr="00091C2B">
              <w:rPr>
                <w:rFonts w:ascii="Museo Sans 100" w:hAnsi="Museo Sans 100"/>
                <w:b/>
                <w:bCs/>
                <w:color w:val="000000"/>
              </w:rPr>
              <w:t>DESCRIPCION</w:t>
            </w:r>
          </w:p>
        </w:tc>
        <w:tc>
          <w:tcPr>
            <w:tcW w:w="287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091C2B" w:rsidRDefault="00FB7245" w:rsidP="00FB7245">
            <w:pPr>
              <w:jc w:val="center"/>
              <w:rPr>
                <w:rFonts w:ascii="Museo Sans 100" w:hAnsi="Museo Sans 100"/>
                <w:b/>
                <w:bCs/>
                <w:color w:val="000000"/>
              </w:rPr>
            </w:pPr>
            <w:r w:rsidRPr="00091C2B">
              <w:rPr>
                <w:rFonts w:ascii="Museo Sans 100" w:hAnsi="Museo Sans 100"/>
                <w:b/>
                <w:bCs/>
                <w:color w:val="000000"/>
              </w:rPr>
              <w:t>AREAS (Has.)</w:t>
            </w:r>
          </w:p>
        </w:tc>
        <w:tc>
          <w:tcPr>
            <w:tcW w:w="13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091C2B" w:rsidRDefault="00FB7245" w:rsidP="00FB7245">
            <w:pPr>
              <w:jc w:val="center"/>
              <w:rPr>
                <w:rFonts w:ascii="Museo Sans 100" w:hAnsi="Museo Sans 100"/>
                <w:b/>
                <w:bCs/>
                <w:color w:val="000000"/>
              </w:rPr>
            </w:pPr>
            <w:r w:rsidRPr="00091C2B">
              <w:rPr>
                <w:rFonts w:ascii="Museo Sans 100" w:hAnsi="Museo Sans 100"/>
                <w:b/>
                <w:bCs/>
                <w:color w:val="000000"/>
              </w:rPr>
              <w:t>AREAS(m2)</w:t>
            </w:r>
          </w:p>
        </w:tc>
      </w:tr>
      <w:tr w:rsidR="00FB7245" w:rsidRPr="009B46D2" w:rsidTr="00354FF9">
        <w:trPr>
          <w:trHeight w:val="245"/>
          <w:jc w:val="center"/>
        </w:trPr>
        <w:tc>
          <w:tcPr>
            <w:tcW w:w="3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091C2B" w:rsidRDefault="00FB7245" w:rsidP="00322CCE">
            <w:pPr>
              <w:jc w:val="center"/>
              <w:rPr>
                <w:rFonts w:ascii="Museo Sans 100" w:hAnsi="Museo Sans 100"/>
                <w:b/>
                <w:bCs/>
                <w:color w:val="000000"/>
              </w:rPr>
            </w:pPr>
            <w:r w:rsidRPr="00091C2B">
              <w:rPr>
                <w:rFonts w:ascii="Museo Sans 100" w:hAnsi="Museo Sans 100"/>
                <w:b/>
                <w:bCs/>
                <w:color w:val="000000"/>
              </w:rPr>
              <w:t>Asentamiento Comunitario (</w:t>
            </w:r>
            <w:r w:rsidR="00322CCE">
              <w:rPr>
                <w:rFonts w:ascii="Museo Sans 100" w:hAnsi="Museo Sans 100"/>
                <w:b/>
                <w:bCs/>
                <w:color w:val="000000"/>
              </w:rPr>
              <w:t>---</w:t>
            </w:r>
            <w:r w:rsidRPr="00091C2B">
              <w:rPr>
                <w:rFonts w:ascii="Museo Sans 100" w:hAnsi="Museo Sans 100"/>
                <w:b/>
                <w:bCs/>
                <w:color w:val="000000"/>
              </w:rPr>
              <w:t>):</w:t>
            </w:r>
          </w:p>
        </w:tc>
        <w:tc>
          <w:tcPr>
            <w:tcW w:w="2874"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FB7245">
            <w:pPr>
              <w:jc w:val="center"/>
              <w:rPr>
                <w:rFonts w:ascii="Museo Sans 100" w:hAnsi="Museo Sans 100"/>
                <w:color w:val="2F75B5"/>
              </w:rPr>
            </w:pPr>
            <w:r w:rsidRPr="00091C2B">
              <w:rPr>
                <w:rFonts w:ascii="Museo Sans 100" w:hAnsi="Museo Sans 100"/>
                <w:color w:val="2F75B5"/>
              </w:rPr>
              <w:t> </w:t>
            </w:r>
          </w:p>
        </w:tc>
        <w:tc>
          <w:tcPr>
            <w:tcW w:w="1394"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FB7245">
            <w:pPr>
              <w:jc w:val="center"/>
              <w:rPr>
                <w:rFonts w:ascii="Museo Sans 100" w:hAnsi="Museo Sans 100"/>
                <w:color w:val="2F75B5"/>
              </w:rPr>
            </w:pPr>
            <w:r w:rsidRPr="00091C2B">
              <w:rPr>
                <w:rFonts w:ascii="Museo Sans 100" w:hAnsi="Museo Sans 100"/>
                <w:color w:val="2F75B5"/>
              </w:rPr>
              <w:t> </w:t>
            </w:r>
          </w:p>
        </w:tc>
      </w:tr>
      <w:tr w:rsidR="00FB7245" w:rsidRPr="009B46D2" w:rsidTr="00354FF9">
        <w:trPr>
          <w:trHeight w:val="245"/>
          <w:jc w:val="center"/>
        </w:trPr>
        <w:tc>
          <w:tcPr>
            <w:tcW w:w="3768" w:type="dxa"/>
            <w:tcBorders>
              <w:top w:val="nil"/>
              <w:left w:val="single" w:sz="4" w:space="0" w:color="auto"/>
              <w:bottom w:val="nil"/>
              <w:right w:val="single" w:sz="4" w:space="0" w:color="auto"/>
            </w:tcBorders>
            <w:shd w:val="clear" w:color="auto" w:fill="FFFFFF" w:themeFill="background1"/>
            <w:noWrap/>
            <w:vAlign w:val="center"/>
            <w:hideMark/>
          </w:tcPr>
          <w:p w:rsidR="00FB7245" w:rsidRPr="00091C2B" w:rsidRDefault="00FB7245" w:rsidP="00322CCE">
            <w:pPr>
              <w:jc w:val="center"/>
              <w:rPr>
                <w:rFonts w:ascii="Museo Sans 100" w:hAnsi="Museo Sans 100"/>
                <w:color w:val="000000"/>
              </w:rPr>
            </w:pPr>
            <w:r w:rsidRPr="00091C2B">
              <w:rPr>
                <w:rFonts w:ascii="Museo Sans 100" w:hAnsi="Museo Sans 100"/>
                <w:color w:val="000000"/>
              </w:rPr>
              <w:t>POLIGONO B (</w:t>
            </w:r>
            <w:r w:rsidR="00322CCE">
              <w:rPr>
                <w:rFonts w:ascii="Museo Sans 100" w:hAnsi="Museo Sans 100"/>
                <w:color w:val="000000"/>
              </w:rPr>
              <w:t>---</w:t>
            </w:r>
            <w:r w:rsidRPr="00091C2B">
              <w:rPr>
                <w:rFonts w:ascii="Museo Sans 100" w:hAnsi="Museo Sans 100"/>
                <w:color w:val="000000"/>
              </w:rPr>
              <w:t>)solares)</w:t>
            </w:r>
          </w:p>
        </w:tc>
        <w:tc>
          <w:tcPr>
            <w:tcW w:w="2874"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FB7245">
            <w:pPr>
              <w:rPr>
                <w:rFonts w:ascii="Museo Sans 100" w:hAnsi="Museo Sans 100"/>
                <w:color w:val="000000"/>
              </w:rPr>
            </w:pPr>
            <w:r w:rsidRPr="00091C2B">
              <w:rPr>
                <w:rFonts w:ascii="Museo Sans 100" w:hAnsi="Museo Sans 100"/>
                <w:color w:val="000000"/>
              </w:rPr>
              <w:t xml:space="preserve">00 Has 36 As 89.35 Cas </w:t>
            </w:r>
          </w:p>
        </w:tc>
        <w:tc>
          <w:tcPr>
            <w:tcW w:w="1394" w:type="dxa"/>
            <w:tcBorders>
              <w:top w:val="nil"/>
              <w:left w:val="nil"/>
              <w:bottom w:val="nil"/>
              <w:right w:val="single" w:sz="4" w:space="0" w:color="auto"/>
            </w:tcBorders>
            <w:shd w:val="clear" w:color="auto" w:fill="FFFFFF" w:themeFill="background1"/>
            <w:noWrap/>
            <w:vAlign w:val="center"/>
            <w:hideMark/>
          </w:tcPr>
          <w:p w:rsidR="00FB7245" w:rsidRPr="00091C2B" w:rsidRDefault="00FB7245" w:rsidP="00FB7245">
            <w:pPr>
              <w:jc w:val="center"/>
              <w:rPr>
                <w:rFonts w:ascii="Museo Sans 100" w:hAnsi="Museo Sans 100"/>
              </w:rPr>
            </w:pPr>
            <w:r w:rsidRPr="00091C2B">
              <w:rPr>
                <w:rFonts w:ascii="Museo Sans 100" w:hAnsi="Museo Sans 100"/>
              </w:rPr>
              <w:t>3,689.35</w:t>
            </w:r>
          </w:p>
        </w:tc>
      </w:tr>
      <w:tr w:rsidR="00FB7245" w:rsidRPr="009B46D2" w:rsidTr="00354FF9">
        <w:trPr>
          <w:trHeight w:val="245"/>
          <w:jc w:val="center"/>
        </w:trPr>
        <w:tc>
          <w:tcPr>
            <w:tcW w:w="37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091C2B" w:rsidRDefault="00FB7245" w:rsidP="00FB7245">
            <w:pPr>
              <w:jc w:val="center"/>
              <w:rPr>
                <w:rFonts w:ascii="Museo Sans 100" w:hAnsi="Museo Sans 100"/>
                <w:b/>
                <w:bCs/>
                <w:color w:val="000000"/>
              </w:rPr>
            </w:pPr>
            <w:r w:rsidRPr="00091C2B">
              <w:rPr>
                <w:rFonts w:ascii="Museo Sans 100" w:hAnsi="Museo Sans 100"/>
                <w:b/>
                <w:bCs/>
                <w:color w:val="000000"/>
              </w:rPr>
              <w:t>ÁREA TOTAL DEL PROYECTO</w:t>
            </w:r>
          </w:p>
        </w:tc>
        <w:tc>
          <w:tcPr>
            <w:tcW w:w="2874"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FB7245">
            <w:pPr>
              <w:rPr>
                <w:rFonts w:ascii="Museo Sans 100" w:hAnsi="Museo Sans 100"/>
                <w:b/>
                <w:bCs/>
                <w:color w:val="000000"/>
              </w:rPr>
            </w:pPr>
            <w:r w:rsidRPr="00091C2B">
              <w:rPr>
                <w:rFonts w:ascii="Museo Sans 100" w:hAnsi="Museo Sans 100"/>
                <w:b/>
                <w:bCs/>
                <w:color w:val="000000"/>
              </w:rPr>
              <w:t xml:space="preserve">00 Has 36 As 89.35 Cas </w:t>
            </w:r>
          </w:p>
        </w:tc>
        <w:tc>
          <w:tcPr>
            <w:tcW w:w="13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091C2B" w:rsidRDefault="00FB7245" w:rsidP="00FB7245">
            <w:pPr>
              <w:jc w:val="center"/>
              <w:rPr>
                <w:rFonts w:ascii="Museo Sans 100" w:hAnsi="Museo Sans 100"/>
                <w:b/>
                <w:bCs/>
              </w:rPr>
            </w:pPr>
            <w:r w:rsidRPr="00091C2B">
              <w:rPr>
                <w:rFonts w:ascii="Museo Sans 100" w:hAnsi="Museo Sans 100"/>
                <w:b/>
                <w:bCs/>
              </w:rPr>
              <w:t>3,689.35</w:t>
            </w:r>
          </w:p>
        </w:tc>
      </w:tr>
    </w:tbl>
    <w:p w:rsidR="00FB7245" w:rsidRPr="009B46D2" w:rsidRDefault="00FB7245" w:rsidP="00FB7245">
      <w:pPr>
        <w:spacing w:after="160"/>
        <w:jc w:val="center"/>
        <w:rPr>
          <w:rFonts w:ascii="Museo 500" w:eastAsiaTheme="minorHAnsi" w:hAnsi="Museo 500" w:cstheme="minorBidi"/>
        </w:rPr>
      </w:pPr>
    </w:p>
    <w:p w:rsidR="00FB7245" w:rsidRPr="00091C2B" w:rsidRDefault="00FB7245" w:rsidP="00386B07">
      <w:pPr>
        <w:pStyle w:val="Prrafodelista"/>
        <w:numPr>
          <w:ilvl w:val="0"/>
          <w:numId w:val="59"/>
        </w:numPr>
        <w:spacing w:after="160"/>
        <w:contextualSpacing/>
        <w:rPr>
          <w:rFonts w:ascii="Museo Sans 100" w:hAnsi="Museo Sans 100"/>
          <w:b/>
        </w:rPr>
      </w:pPr>
      <w:r w:rsidRPr="00091C2B">
        <w:rPr>
          <w:rFonts w:ascii="Museo Sans 100" w:hAnsi="Museo Sans 100"/>
        </w:rPr>
        <w:t>5 SOLARES</w:t>
      </w:r>
    </w:p>
    <w:p w:rsidR="00FB7245" w:rsidRPr="009B46D2" w:rsidRDefault="00FB7245" w:rsidP="00FB7245">
      <w:pPr>
        <w:pStyle w:val="Prrafodelista"/>
        <w:ind w:left="2040"/>
        <w:rPr>
          <w:rFonts w:ascii="Museo 500" w:hAnsi="Museo 500"/>
          <w:b/>
        </w:rPr>
      </w:pPr>
    </w:p>
    <w:p w:rsidR="00FB7245" w:rsidRPr="009B46D2" w:rsidRDefault="00FB7245" w:rsidP="00876E17">
      <w:pPr>
        <w:pStyle w:val="TITULOSINTERMEDIOS"/>
      </w:pPr>
      <w:r w:rsidRPr="009B46D2">
        <w:t>RESUMEN DE PROYECTO, HACIENDA LOS LAGARTOS, EL HUASCALIO PORCION CUATRO.</w:t>
      </w:r>
    </w:p>
    <w:tbl>
      <w:tblPr>
        <w:tblW w:w="8119" w:type="dxa"/>
        <w:jc w:val="center"/>
        <w:tblCellMar>
          <w:left w:w="70" w:type="dxa"/>
          <w:right w:w="70" w:type="dxa"/>
        </w:tblCellMar>
        <w:tblLook w:val="04A0" w:firstRow="1" w:lastRow="0" w:firstColumn="1" w:lastColumn="0" w:noHBand="0" w:noVBand="1"/>
      </w:tblPr>
      <w:tblGrid>
        <w:gridCol w:w="3584"/>
        <w:gridCol w:w="3049"/>
        <w:gridCol w:w="1486"/>
      </w:tblGrid>
      <w:tr w:rsidR="00FB7245" w:rsidRPr="009B46D2" w:rsidTr="00354FF9">
        <w:trPr>
          <w:trHeight w:val="229"/>
          <w:jc w:val="center"/>
        </w:trPr>
        <w:tc>
          <w:tcPr>
            <w:tcW w:w="8119"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FB7245" w:rsidRPr="00091C2B" w:rsidRDefault="00FB7245" w:rsidP="00091C2B">
            <w:pPr>
              <w:jc w:val="center"/>
              <w:rPr>
                <w:rFonts w:ascii="Museo Sans 100" w:hAnsi="Museo Sans 100"/>
                <w:b/>
                <w:bCs/>
              </w:rPr>
            </w:pPr>
            <w:r w:rsidRPr="00091C2B">
              <w:rPr>
                <w:rFonts w:ascii="Museo Sans 100" w:hAnsi="Museo Sans 100"/>
                <w:b/>
                <w:bCs/>
              </w:rPr>
              <w:t>CUADRO GENERAL DE AREAS, HACIENDA LOS LAGARTOS</w:t>
            </w:r>
          </w:p>
          <w:p w:rsidR="00FB7245" w:rsidRPr="00091C2B" w:rsidRDefault="00FB7245" w:rsidP="00091C2B">
            <w:pPr>
              <w:jc w:val="center"/>
              <w:rPr>
                <w:rFonts w:ascii="Museo Sans 100" w:hAnsi="Museo Sans 100"/>
                <w:b/>
                <w:bCs/>
              </w:rPr>
            </w:pPr>
            <w:r w:rsidRPr="00091C2B">
              <w:rPr>
                <w:rFonts w:ascii="Museo Sans 100" w:hAnsi="Museo Sans 100"/>
                <w:b/>
                <w:bCs/>
              </w:rPr>
              <w:t>EL HUASCALIO PORCION CUATRO</w:t>
            </w:r>
          </w:p>
        </w:tc>
      </w:tr>
      <w:tr w:rsidR="00FB7245" w:rsidRPr="009B46D2" w:rsidTr="00354FF9">
        <w:trPr>
          <w:trHeight w:val="229"/>
          <w:jc w:val="center"/>
        </w:trPr>
        <w:tc>
          <w:tcPr>
            <w:tcW w:w="8119" w:type="dxa"/>
            <w:gridSpan w:val="3"/>
            <w:tcBorders>
              <w:top w:val="single" w:sz="4" w:space="0" w:color="auto"/>
              <w:left w:val="single" w:sz="8" w:space="0" w:color="auto"/>
              <w:bottom w:val="single" w:sz="4" w:space="0" w:color="auto"/>
              <w:right w:val="single" w:sz="8" w:space="0" w:color="000000"/>
            </w:tcBorders>
            <w:shd w:val="clear" w:color="auto" w:fill="FFFFFF" w:themeFill="background1"/>
            <w:vAlign w:val="center"/>
            <w:hideMark/>
          </w:tcPr>
          <w:p w:rsidR="00FB7245" w:rsidRPr="00091C2B" w:rsidRDefault="00FB7245" w:rsidP="00322CCE">
            <w:pPr>
              <w:jc w:val="center"/>
              <w:rPr>
                <w:rFonts w:ascii="Museo Sans 100" w:hAnsi="Museo Sans 100"/>
                <w:b/>
                <w:bCs/>
              </w:rPr>
            </w:pPr>
            <w:r w:rsidRPr="00091C2B">
              <w:rPr>
                <w:rFonts w:ascii="Museo Sans 100" w:hAnsi="Museo Sans 100"/>
                <w:b/>
                <w:bCs/>
              </w:rPr>
              <w:t xml:space="preserve">MATRICULA: </w:t>
            </w:r>
            <w:r w:rsidR="00322CCE">
              <w:rPr>
                <w:rFonts w:ascii="Museo Sans 100" w:hAnsi="Museo Sans 100"/>
                <w:b/>
                <w:bCs/>
              </w:rPr>
              <w:t>----</w:t>
            </w:r>
            <w:r w:rsidRPr="00091C2B">
              <w:rPr>
                <w:rFonts w:ascii="Museo Sans 100" w:hAnsi="Museo Sans 100"/>
                <w:b/>
                <w:bCs/>
              </w:rPr>
              <w:t>-00000</w:t>
            </w:r>
          </w:p>
        </w:tc>
      </w:tr>
      <w:tr w:rsidR="00FB7245" w:rsidRPr="009B46D2" w:rsidTr="00354FF9">
        <w:trPr>
          <w:trHeight w:val="229"/>
          <w:jc w:val="center"/>
        </w:trPr>
        <w:tc>
          <w:tcPr>
            <w:tcW w:w="3584"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091C2B" w:rsidRDefault="00FB7245" w:rsidP="00091C2B">
            <w:pPr>
              <w:jc w:val="center"/>
              <w:rPr>
                <w:rFonts w:ascii="Museo Sans 100" w:hAnsi="Museo Sans 100"/>
                <w:b/>
                <w:bCs/>
                <w:color w:val="000000"/>
              </w:rPr>
            </w:pPr>
            <w:r w:rsidRPr="00091C2B">
              <w:rPr>
                <w:rFonts w:ascii="Museo Sans 100" w:hAnsi="Museo Sans 100"/>
                <w:b/>
                <w:bCs/>
                <w:color w:val="000000"/>
              </w:rPr>
              <w:t>DESCRIPCION</w:t>
            </w:r>
          </w:p>
        </w:tc>
        <w:tc>
          <w:tcPr>
            <w:tcW w:w="3049" w:type="dxa"/>
            <w:tcBorders>
              <w:top w:val="nil"/>
              <w:left w:val="nil"/>
              <w:bottom w:val="single" w:sz="4" w:space="0" w:color="auto"/>
              <w:right w:val="single" w:sz="4" w:space="0" w:color="auto"/>
            </w:tcBorders>
            <w:shd w:val="clear" w:color="auto" w:fill="FFFFFF" w:themeFill="background1"/>
            <w:noWrap/>
            <w:vAlign w:val="bottom"/>
            <w:hideMark/>
          </w:tcPr>
          <w:p w:rsidR="00FB7245" w:rsidRPr="00091C2B" w:rsidRDefault="00FB7245" w:rsidP="00091C2B">
            <w:pPr>
              <w:jc w:val="center"/>
              <w:rPr>
                <w:rFonts w:ascii="Museo Sans 100" w:hAnsi="Museo Sans 100"/>
                <w:b/>
                <w:bCs/>
                <w:color w:val="000000"/>
              </w:rPr>
            </w:pPr>
            <w:r w:rsidRPr="00091C2B">
              <w:rPr>
                <w:rFonts w:ascii="Museo Sans 100" w:hAnsi="Museo Sans 100"/>
                <w:b/>
                <w:bCs/>
                <w:color w:val="000000"/>
              </w:rPr>
              <w:t>AREAS (Has.)</w:t>
            </w:r>
          </w:p>
        </w:tc>
        <w:tc>
          <w:tcPr>
            <w:tcW w:w="1485" w:type="dxa"/>
            <w:tcBorders>
              <w:top w:val="nil"/>
              <w:left w:val="nil"/>
              <w:bottom w:val="single" w:sz="4" w:space="0" w:color="auto"/>
              <w:right w:val="single" w:sz="8" w:space="0" w:color="auto"/>
            </w:tcBorders>
            <w:shd w:val="clear" w:color="auto" w:fill="FFFFFF" w:themeFill="background1"/>
            <w:noWrap/>
            <w:vAlign w:val="bottom"/>
            <w:hideMark/>
          </w:tcPr>
          <w:p w:rsidR="00FB7245" w:rsidRPr="00091C2B" w:rsidRDefault="00FB7245" w:rsidP="00091C2B">
            <w:pPr>
              <w:jc w:val="center"/>
              <w:rPr>
                <w:rFonts w:ascii="Museo Sans 100" w:hAnsi="Museo Sans 100"/>
                <w:b/>
                <w:bCs/>
                <w:color w:val="000000"/>
              </w:rPr>
            </w:pPr>
            <w:r w:rsidRPr="00091C2B">
              <w:rPr>
                <w:rFonts w:ascii="Museo Sans 100" w:hAnsi="Museo Sans 100"/>
                <w:b/>
                <w:bCs/>
                <w:color w:val="000000"/>
              </w:rPr>
              <w:t>AREAS(m2)</w:t>
            </w:r>
          </w:p>
        </w:tc>
      </w:tr>
      <w:tr w:rsidR="00FB7245" w:rsidRPr="009B46D2" w:rsidTr="00354FF9">
        <w:trPr>
          <w:trHeight w:val="229"/>
          <w:jc w:val="center"/>
        </w:trPr>
        <w:tc>
          <w:tcPr>
            <w:tcW w:w="35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B7245" w:rsidRPr="00091C2B" w:rsidRDefault="00322CCE" w:rsidP="00322CCE">
            <w:pPr>
              <w:jc w:val="center"/>
              <w:rPr>
                <w:rFonts w:ascii="Museo Sans 100" w:hAnsi="Museo Sans 100"/>
                <w:b/>
                <w:bCs/>
                <w:color w:val="000000"/>
              </w:rPr>
            </w:pPr>
            <w:r>
              <w:rPr>
                <w:rFonts w:ascii="Museo Sans 100" w:hAnsi="Museo Sans 100"/>
                <w:b/>
                <w:bCs/>
                <w:color w:val="000000"/>
              </w:rPr>
              <w:t>Asentamiento Comunitario (----</w:t>
            </w:r>
            <w:r w:rsidR="00FB7245" w:rsidRPr="00091C2B">
              <w:rPr>
                <w:rFonts w:ascii="Museo Sans 100" w:hAnsi="Museo Sans 100"/>
                <w:b/>
                <w:bCs/>
                <w:color w:val="000000"/>
              </w:rPr>
              <w:t>)</w:t>
            </w:r>
          </w:p>
        </w:tc>
        <w:tc>
          <w:tcPr>
            <w:tcW w:w="304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091C2B" w:rsidRDefault="00FB7245" w:rsidP="00091C2B">
            <w:pPr>
              <w:rPr>
                <w:rFonts w:ascii="Museo Sans 100" w:hAnsi="Museo Sans 100"/>
                <w:color w:val="2F75B5"/>
              </w:rPr>
            </w:pPr>
            <w:r w:rsidRPr="00091C2B">
              <w:rPr>
                <w:rFonts w:ascii="Museo Sans 100" w:hAnsi="Museo Sans 100"/>
                <w:color w:val="2F75B5"/>
              </w:rPr>
              <w:t> </w:t>
            </w:r>
          </w:p>
        </w:tc>
        <w:tc>
          <w:tcPr>
            <w:tcW w:w="1485"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FB7245" w:rsidRPr="00091C2B" w:rsidRDefault="00FB7245" w:rsidP="00091C2B">
            <w:pPr>
              <w:rPr>
                <w:rFonts w:ascii="Museo Sans 100" w:hAnsi="Museo Sans 100"/>
                <w:color w:val="000000"/>
              </w:rPr>
            </w:pPr>
            <w:r w:rsidRPr="00091C2B">
              <w:rPr>
                <w:rFonts w:ascii="Museo Sans 100" w:hAnsi="Museo Sans 100"/>
                <w:color w:val="000000"/>
              </w:rPr>
              <w:t> </w:t>
            </w:r>
          </w:p>
        </w:tc>
      </w:tr>
      <w:tr w:rsidR="00FB7245" w:rsidRPr="009B46D2" w:rsidTr="00354FF9">
        <w:trPr>
          <w:trHeight w:val="229"/>
          <w:jc w:val="center"/>
        </w:trPr>
        <w:tc>
          <w:tcPr>
            <w:tcW w:w="3584"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091C2B" w:rsidRDefault="00FB7245" w:rsidP="00322CCE">
            <w:pPr>
              <w:jc w:val="center"/>
              <w:rPr>
                <w:rFonts w:ascii="Museo Sans 100" w:hAnsi="Museo Sans 100"/>
                <w:color w:val="000000"/>
              </w:rPr>
            </w:pPr>
            <w:r w:rsidRPr="00091C2B">
              <w:rPr>
                <w:rFonts w:ascii="Museo Sans 100" w:hAnsi="Museo Sans 100"/>
                <w:color w:val="000000"/>
              </w:rPr>
              <w:lastRenderedPageBreak/>
              <w:t>POLIGONO A (</w:t>
            </w:r>
            <w:r w:rsidR="00322CCE">
              <w:rPr>
                <w:rFonts w:ascii="Museo Sans 100" w:hAnsi="Museo Sans 100"/>
                <w:color w:val="000000"/>
              </w:rPr>
              <w:t>---</w:t>
            </w:r>
            <w:r w:rsidRPr="00091C2B">
              <w:rPr>
                <w:rFonts w:ascii="Museo Sans 100" w:hAnsi="Museo Sans 100"/>
                <w:color w:val="000000"/>
              </w:rPr>
              <w:t xml:space="preserve"> solares)</w:t>
            </w:r>
          </w:p>
        </w:tc>
        <w:tc>
          <w:tcPr>
            <w:tcW w:w="3049"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091C2B">
            <w:pPr>
              <w:rPr>
                <w:rFonts w:ascii="Museo Sans 100" w:hAnsi="Museo Sans 100"/>
                <w:color w:val="000000"/>
              </w:rPr>
            </w:pPr>
            <w:r w:rsidRPr="00091C2B">
              <w:rPr>
                <w:rFonts w:ascii="Museo Sans 100" w:hAnsi="Museo Sans 100"/>
                <w:color w:val="000000"/>
              </w:rPr>
              <w:t xml:space="preserve">00 Has 46 As 94.61 Cas </w:t>
            </w:r>
          </w:p>
        </w:tc>
        <w:tc>
          <w:tcPr>
            <w:tcW w:w="1485" w:type="dxa"/>
            <w:tcBorders>
              <w:top w:val="nil"/>
              <w:left w:val="nil"/>
              <w:bottom w:val="single" w:sz="4" w:space="0" w:color="auto"/>
              <w:right w:val="single" w:sz="8" w:space="0" w:color="auto"/>
            </w:tcBorders>
            <w:shd w:val="clear" w:color="auto" w:fill="FFFFFF" w:themeFill="background1"/>
            <w:noWrap/>
            <w:vAlign w:val="bottom"/>
            <w:hideMark/>
          </w:tcPr>
          <w:p w:rsidR="00FB7245" w:rsidRPr="00091C2B" w:rsidRDefault="00FB7245" w:rsidP="00091C2B">
            <w:pPr>
              <w:jc w:val="right"/>
              <w:rPr>
                <w:rFonts w:ascii="Museo Sans 100" w:hAnsi="Museo Sans 100"/>
                <w:color w:val="000000"/>
              </w:rPr>
            </w:pPr>
            <w:r w:rsidRPr="00091C2B">
              <w:rPr>
                <w:rFonts w:ascii="Museo Sans 100" w:hAnsi="Museo Sans 100"/>
                <w:color w:val="000000"/>
              </w:rPr>
              <w:t>4,694.61</w:t>
            </w:r>
          </w:p>
        </w:tc>
      </w:tr>
      <w:tr w:rsidR="00FB7245" w:rsidRPr="009B46D2" w:rsidTr="00354FF9">
        <w:trPr>
          <w:trHeight w:val="229"/>
          <w:jc w:val="center"/>
        </w:trPr>
        <w:tc>
          <w:tcPr>
            <w:tcW w:w="3584"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091C2B" w:rsidRDefault="00FB7245" w:rsidP="00322CCE">
            <w:pPr>
              <w:jc w:val="center"/>
              <w:rPr>
                <w:rFonts w:ascii="Museo Sans 100" w:hAnsi="Museo Sans 100"/>
                <w:color w:val="000000"/>
              </w:rPr>
            </w:pPr>
            <w:r w:rsidRPr="00091C2B">
              <w:rPr>
                <w:rFonts w:ascii="Museo Sans 100" w:hAnsi="Museo Sans 100"/>
                <w:color w:val="000000"/>
              </w:rPr>
              <w:t>POLIGONO B (</w:t>
            </w:r>
            <w:r w:rsidR="00322CCE">
              <w:rPr>
                <w:rFonts w:ascii="Museo Sans 100" w:hAnsi="Museo Sans 100"/>
                <w:color w:val="000000"/>
              </w:rPr>
              <w:t>---</w:t>
            </w:r>
            <w:r w:rsidRPr="00091C2B">
              <w:rPr>
                <w:rFonts w:ascii="Museo Sans 100" w:hAnsi="Museo Sans 100"/>
                <w:color w:val="000000"/>
              </w:rPr>
              <w:t xml:space="preserve"> solar)</w:t>
            </w:r>
          </w:p>
        </w:tc>
        <w:tc>
          <w:tcPr>
            <w:tcW w:w="3049"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091C2B">
            <w:pPr>
              <w:rPr>
                <w:rFonts w:ascii="Museo Sans 100" w:hAnsi="Museo Sans 100"/>
                <w:color w:val="000000"/>
              </w:rPr>
            </w:pPr>
            <w:r w:rsidRPr="00091C2B">
              <w:rPr>
                <w:rFonts w:ascii="Museo Sans 100" w:hAnsi="Museo Sans 100"/>
                <w:color w:val="000000"/>
              </w:rPr>
              <w:t xml:space="preserve">00 Has 10 As 25.47 Cas </w:t>
            </w:r>
          </w:p>
        </w:tc>
        <w:tc>
          <w:tcPr>
            <w:tcW w:w="1485" w:type="dxa"/>
            <w:tcBorders>
              <w:top w:val="nil"/>
              <w:left w:val="nil"/>
              <w:bottom w:val="single" w:sz="4" w:space="0" w:color="auto"/>
              <w:right w:val="single" w:sz="8" w:space="0" w:color="auto"/>
            </w:tcBorders>
            <w:shd w:val="clear" w:color="auto" w:fill="FFFFFF" w:themeFill="background1"/>
            <w:noWrap/>
            <w:vAlign w:val="bottom"/>
            <w:hideMark/>
          </w:tcPr>
          <w:p w:rsidR="00FB7245" w:rsidRPr="00091C2B" w:rsidRDefault="00FB7245" w:rsidP="00091C2B">
            <w:pPr>
              <w:jc w:val="right"/>
              <w:rPr>
                <w:rFonts w:ascii="Museo Sans 100" w:hAnsi="Museo Sans 100"/>
                <w:color w:val="000000"/>
              </w:rPr>
            </w:pPr>
            <w:r w:rsidRPr="00091C2B">
              <w:rPr>
                <w:rFonts w:ascii="Museo Sans 100" w:hAnsi="Museo Sans 100"/>
                <w:color w:val="000000"/>
              </w:rPr>
              <w:t>1,025.47</w:t>
            </w:r>
          </w:p>
        </w:tc>
      </w:tr>
      <w:tr w:rsidR="00FB7245" w:rsidRPr="009B46D2" w:rsidTr="00354FF9">
        <w:trPr>
          <w:trHeight w:val="229"/>
          <w:jc w:val="center"/>
        </w:trPr>
        <w:tc>
          <w:tcPr>
            <w:tcW w:w="3584"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091C2B" w:rsidRDefault="00FB7245" w:rsidP="00322CCE">
            <w:pPr>
              <w:jc w:val="center"/>
              <w:rPr>
                <w:rFonts w:ascii="Museo Sans 100" w:hAnsi="Museo Sans 100"/>
                <w:color w:val="000000"/>
              </w:rPr>
            </w:pPr>
            <w:r w:rsidRPr="00091C2B">
              <w:rPr>
                <w:rFonts w:ascii="Museo Sans 100" w:hAnsi="Museo Sans 100"/>
                <w:color w:val="000000"/>
              </w:rPr>
              <w:t>POLIGONO C (</w:t>
            </w:r>
            <w:r w:rsidR="00322CCE">
              <w:rPr>
                <w:rFonts w:ascii="Museo Sans 100" w:hAnsi="Museo Sans 100"/>
                <w:color w:val="000000"/>
              </w:rPr>
              <w:t>---</w:t>
            </w:r>
            <w:r w:rsidRPr="00091C2B">
              <w:rPr>
                <w:rFonts w:ascii="Museo Sans 100" w:hAnsi="Museo Sans 100"/>
                <w:color w:val="000000"/>
              </w:rPr>
              <w:t xml:space="preserve"> solar)</w:t>
            </w:r>
          </w:p>
        </w:tc>
        <w:tc>
          <w:tcPr>
            <w:tcW w:w="3049"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091C2B">
            <w:pPr>
              <w:rPr>
                <w:rFonts w:ascii="Museo Sans 100" w:hAnsi="Museo Sans 100"/>
                <w:color w:val="000000"/>
              </w:rPr>
            </w:pPr>
            <w:r w:rsidRPr="00091C2B">
              <w:rPr>
                <w:rFonts w:ascii="Museo Sans 100" w:hAnsi="Museo Sans 100"/>
                <w:color w:val="000000"/>
              </w:rPr>
              <w:t xml:space="preserve">00 Has 08 As 96.25 Cas </w:t>
            </w:r>
          </w:p>
        </w:tc>
        <w:tc>
          <w:tcPr>
            <w:tcW w:w="1485" w:type="dxa"/>
            <w:tcBorders>
              <w:top w:val="nil"/>
              <w:left w:val="nil"/>
              <w:bottom w:val="single" w:sz="4" w:space="0" w:color="auto"/>
              <w:right w:val="single" w:sz="8" w:space="0" w:color="auto"/>
            </w:tcBorders>
            <w:shd w:val="clear" w:color="auto" w:fill="FFFFFF" w:themeFill="background1"/>
            <w:noWrap/>
            <w:vAlign w:val="bottom"/>
            <w:hideMark/>
          </w:tcPr>
          <w:p w:rsidR="00FB7245" w:rsidRPr="00091C2B" w:rsidRDefault="00FB7245" w:rsidP="00091C2B">
            <w:pPr>
              <w:jc w:val="right"/>
              <w:rPr>
                <w:rFonts w:ascii="Museo Sans 100" w:hAnsi="Museo Sans 100"/>
                <w:color w:val="000000"/>
              </w:rPr>
            </w:pPr>
            <w:r w:rsidRPr="00091C2B">
              <w:rPr>
                <w:rFonts w:ascii="Museo Sans 100" w:hAnsi="Museo Sans 100"/>
                <w:color w:val="000000"/>
              </w:rPr>
              <w:t>896.25</w:t>
            </w:r>
          </w:p>
        </w:tc>
      </w:tr>
      <w:tr w:rsidR="00FB7245" w:rsidRPr="009B46D2" w:rsidTr="00354FF9">
        <w:trPr>
          <w:trHeight w:val="229"/>
          <w:jc w:val="center"/>
        </w:trPr>
        <w:tc>
          <w:tcPr>
            <w:tcW w:w="3584"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091C2B" w:rsidRDefault="00FB7245" w:rsidP="00322CCE">
            <w:pPr>
              <w:jc w:val="center"/>
              <w:rPr>
                <w:rFonts w:ascii="Museo Sans 100" w:hAnsi="Museo Sans 100"/>
                <w:color w:val="000000"/>
              </w:rPr>
            </w:pPr>
            <w:r w:rsidRPr="00091C2B">
              <w:rPr>
                <w:rFonts w:ascii="Museo Sans 100" w:hAnsi="Museo Sans 100"/>
                <w:color w:val="000000"/>
              </w:rPr>
              <w:t>POLIGONO D (</w:t>
            </w:r>
            <w:r w:rsidR="00322CCE">
              <w:rPr>
                <w:rFonts w:ascii="Museo Sans 100" w:hAnsi="Museo Sans 100"/>
                <w:color w:val="000000"/>
              </w:rPr>
              <w:t>---</w:t>
            </w:r>
            <w:r w:rsidRPr="00091C2B">
              <w:rPr>
                <w:rFonts w:ascii="Museo Sans 100" w:hAnsi="Museo Sans 100"/>
                <w:color w:val="000000"/>
              </w:rPr>
              <w:t xml:space="preserve"> solares)</w:t>
            </w:r>
          </w:p>
        </w:tc>
        <w:tc>
          <w:tcPr>
            <w:tcW w:w="3049"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091C2B">
            <w:pPr>
              <w:rPr>
                <w:rFonts w:ascii="Museo Sans 100" w:hAnsi="Museo Sans 100"/>
                <w:color w:val="000000"/>
              </w:rPr>
            </w:pPr>
            <w:r w:rsidRPr="00091C2B">
              <w:rPr>
                <w:rFonts w:ascii="Museo Sans 100" w:hAnsi="Museo Sans 100"/>
                <w:color w:val="000000"/>
              </w:rPr>
              <w:t xml:space="preserve">00 Has 20 As 66.46 Cas </w:t>
            </w:r>
          </w:p>
        </w:tc>
        <w:tc>
          <w:tcPr>
            <w:tcW w:w="1485" w:type="dxa"/>
            <w:tcBorders>
              <w:top w:val="nil"/>
              <w:left w:val="nil"/>
              <w:bottom w:val="single" w:sz="4" w:space="0" w:color="auto"/>
              <w:right w:val="single" w:sz="8" w:space="0" w:color="auto"/>
            </w:tcBorders>
            <w:shd w:val="clear" w:color="auto" w:fill="FFFFFF" w:themeFill="background1"/>
            <w:noWrap/>
            <w:vAlign w:val="bottom"/>
            <w:hideMark/>
          </w:tcPr>
          <w:p w:rsidR="00FB7245" w:rsidRPr="00091C2B" w:rsidRDefault="00FB7245" w:rsidP="00091C2B">
            <w:pPr>
              <w:jc w:val="right"/>
              <w:rPr>
                <w:rFonts w:ascii="Museo Sans 100" w:hAnsi="Museo Sans 100"/>
                <w:color w:val="000000"/>
              </w:rPr>
            </w:pPr>
            <w:r w:rsidRPr="00091C2B">
              <w:rPr>
                <w:rFonts w:ascii="Museo Sans 100" w:hAnsi="Museo Sans 100"/>
                <w:color w:val="000000"/>
              </w:rPr>
              <w:t>2,066.46</w:t>
            </w:r>
          </w:p>
        </w:tc>
      </w:tr>
      <w:tr w:rsidR="00FB7245" w:rsidRPr="009B46D2" w:rsidTr="00354FF9">
        <w:trPr>
          <w:trHeight w:val="229"/>
          <w:jc w:val="center"/>
        </w:trPr>
        <w:tc>
          <w:tcPr>
            <w:tcW w:w="3584"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091C2B" w:rsidRDefault="00FB7245" w:rsidP="00322CCE">
            <w:pPr>
              <w:jc w:val="center"/>
              <w:rPr>
                <w:rFonts w:ascii="Museo Sans 100" w:hAnsi="Museo Sans 100"/>
                <w:color w:val="000000"/>
              </w:rPr>
            </w:pPr>
            <w:r w:rsidRPr="00091C2B">
              <w:rPr>
                <w:rFonts w:ascii="Museo Sans 100" w:hAnsi="Museo Sans 100"/>
                <w:color w:val="000000"/>
              </w:rPr>
              <w:t>POLIGONO E (</w:t>
            </w:r>
            <w:r w:rsidR="00322CCE">
              <w:rPr>
                <w:rFonts w:ascii="Museo Sans 100" w:hAnsi="Museo Sans 100"/>
                <w:color w:val="000000"/>
              </w:rPr>
              <w:t>---</w:t>
            </w:r>
            <w:r w:rsidRPr="00091C2B">
              <w:rPr>
                <w:rFonts w:ascii="Museo Sans 100" w:hAnsi="Museo Sans 100"/>
                <w:color w:val="000000"/>
              </w:rPr>
              <w:t xml:space="preserve"> solares)</w:t>
            </w:r>
          </w:p>
        </w:tc>
        <w:tc>
          <w:tcPr>
            <w:tcW w:w="3049"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091C2B">
            <w:pPr>
              <w:rPr>
                <w:rFonts w:ascii="Museo Sans 100" w:hAnsi="Museo Sans 100"/>
                <w:color w:val="000000"/>
              </w:rPr>
            </w:pPr>
            <w:r w:rsidRPr="00091C2B">
              <w:rPr>
                <w:rFonts w:ascii="Museo Sans 100" w:hAnsi="Museo Sans 100"/>
                <w:color w:val="000000"/>
              </w:rPr>
              <w:t xml:space="preserve">00 Has 10 As 46.16 Cas </w:t>
            </w:r>
          </w:p>
        </w:tc>
        <w:tc>
          <w:tcPr>
            <w:tcW w:w="1485" w:type="dxa"/>
            <w:tcBorders>
              <w:top w:val="nil"/>
              <w:left w:val="nil"/>
              <w:bottom w:val="single" w:sz="4" w:space="0" w:color="auto"/>
              <w:right w:val="single" w:sz="8" w:space="0" w:color="auto"/>
            </w:tcBorders>
            <w:shd w:val="clear" w:color="auto" w:fill="FFFFFF" w:themeFill="background1"/>
            <w:noWrap/>
            <w:vAlign w:val="bottom"/>
            <w:hideMark/>
          </w:tcPr>
          <w:p w:rsidR="00FB7245" w:rsidRPr="00091C2B" w:rsidRDefault="00FB7245" w:rsidP="00091C2B">
            <w:pPr>
              <w:jc w:val="right"/>
              <w:rPr>
                <w:rFonts w:ascii="Museo Sans 100" w:hAnsi="Museo Sans 100"/>
                <w:color w:val="000000"/>
              </w:rPr>
            </w:pPr>
            <w:r w:rsidRPr="00091C2B">
              <w:rPr>
                <w:rFonts w:ascii="Museo Sans 100" w:hAnsi="Museo Sans 100"/>
                <w:color w:val="000000"/>
              </w:rPr>
              <w:t>1,046.16</w:t>
            </w:r>
          </w:p>
        </w:tc>
      </w:tr>
      <w:tr w:rsidR="00FB7245" w:rsidRPr="009B46D2" w:rsidTr="00354FF9">
        <w:trPr>
          <w:trHeight w:val="229"/>
          <w:jc w:val="center"/>
        </w:trPr>
        <w:tc>
          <w:tcPr>
            <w:tcW w:w="3584"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091C2B" w:rsidRDefault="00FB7245" w:rsidP="00091C2B">
            <w:pPr>
              <w:jc w:val="center"/>
              <w:rPr>
                <w:rFonts w:ascii="Museo Sans 100" w:hAnsi="Museo Sans 100"/>
                <w:b/>
                <w:bCs/>
                <w:color w:val="000000"/>
              </w:rPr>
            </w:pPr>
            <w:r w:rsidRPr="00091C2B">
              <w:rPr>
                <w:rFonts w:ascii="Museo Sans 100" w:hAnsi="Museo Sans 100"/>
                <w:b/>
                <w:bCs/>
                <w:color w:val="000000"/>
              </w:rPr>
              <w:t>SUBTOTAL</w:t>
            </w:r>
          </w:p>
        </w:tc>
        <w:tc>
          <w:tcPr>
            <w:tcW w:w="3049"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091C2B">
            <w:pPr>
              <w:rPr>
                <w:rFonts w:ascii="Museo Sans 100" w:hAnsi="Museo Sans 100"/>
                <w:b/>
                <w:bCs/>
                <w:color w:val="000000"/>
              </w:rPr>
            </w:pPr>
            <w:r w:rsidRPr="00091C2B">
              <w:rPr>
                <w:rFonts w:ascii="Museo Sans 100" w:hAnsi="Museo Sans 100"/>
                <w:b/>
                <w:bCs/>
                <w:color w:val="000000"/>
              </w:rPr>
              <w:t xml:space="preserve">00 Has 97 As 28.95 Cas </w:t>
            </w:r>
          </w:p>
        </w:tc>
        <w:tc>
          <w:tcPr>
            <w:tcW w:w="1485" w:type="dxa"/>
            <w:tcBorders>
              <w:top w:val="nil"/>
              <w:left w:val="nil"/>
              <w:bottom w:val="single" w:sz="4" w:space="0" w:color="auto"/>
              <w:right w:val="single" w:sz="8" w:space="0" w:color="auto"/>
            </w:tcBorders>
            <w:shd w:val="clear" w:color="auto" w:fill="FFFFFF" w:themeFill="background1"/>
            <w:noWrap/>
            <w:vAlign w:val="center"/>
            <w:hideMark/>
          </w:tcPr>
          <w:p w:rsidR="00FB7245" w:rsidRPr="00091C2B" w:rsidRDefault="00FB7245" w:rsidP="00091C2B">
            <w:pPr>
              <w:jc w:val="center"/>
              <w:rPr>
                <w:rFonts w:ascii="Museo Sans 100" w:hAnsi="Museo Sans 100"/>
                <w:b/>
                <w:bCs/>
              </w:rPr>
            </w:pPr>
            <w:r w:rsidRPr="00091C2B">
              <w:rPr>
                <w:rFonts w:ascii="Museo Sans 100" w:hAnsi="Museo Sans 100"/>
                <w:b/>
                <w:bCs/>
              </w:rPr>
              <w:t>9,728.95</w:t>
            </w:r>
          </w:p>
        </w:tc>
      </w:tr>
      <w:tr w:rsidR="00FB7245" w:rsidRPr="009B46D2" w:rsidTr="00354FF9">
        <w:trPr>
          <w:trHeight w:val="229"/>
          <w:jc w:val="center"/>
        </w:trPr>
        <w:tc>
          <w:tcPr>
            <w:tcW w:w="3584"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091C2B" w:rsidRDefault="00FB7245" w:rsidP="00091C2B">
            <w:pPr>
              <w:jc w:val="center"/>
              <w:rPr>
                <w:rFonts w:ascii="Museo Sans 100" w:hAnsi="Museo Sans 100"/>
                <w:color w:val="000000"/>
              </w:rPr>
            </w:pPr>
            <w:r w:rsidRPr="00091C2B">
              <w:rPr>
                <w:rFonts w:ascii="Museo Sans 100" w:hAnsi="Museo Sans 100"/>
                <w:color w:val="000000"/>
              </w:rPr>
              <w:t>CALLE</w:t>
            </w:r>
          </w:p>
        </w:tc>
        <w:tc>
          <w:tcPr>
            <w:tcW w:w="3049"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091C2B">
            <w:pPr>
              <w:rPr>
                <w:rFonts w:ascii="Museo Sans 100" w:hAnsi="Museo Sans 100"/>
                <w:color w:val="000000"/>
              </w:rPr>
            </w:pPr>
            <w:r w:rsidRPr="00091C2B">
              <w:rPr>
                <w:rFonts w:ascii="Museo Sans 100" w:hAnsi="Museo Sans 100"/>
                <w:color w:val="000000"/>
              </w:rPr>
              <w:t xml:space="preserve">00 Has 08 As 50.62 Cas </w:t>
            </w:r>
          </w:p>
        </w:tc>
        <w:tc>
          <w:tcPr>
            <w:tcW w:w="1485" w:type="dxa"/>
            <w:tcBorders>
              <w:top w:val="nil"/>
              <w:left w:val="nil"/>
              <w:bottom w:val="single" w:sz="4" w:space="0" w:color="auto"/>
              <w:right w:val="single" w:sz="8" w:space="0" w:color="auto"/>
            </w:tcBorders>
            <w:shd w:val="clear" w:color="auto" w:fill="FFFFFF" w:themeFill="background1"/>
            <w:noWrap/>
            <w:vAlign w:val="bottom"/>
            <w:hideMark/>
          </w:tcPr>
          <w:p w:rsidR="00FB7245" w:rsidRPr="00091C2B" w:rsidRDefault="00FB7245" w:rsidP="00091C2B">
            <w:pPr>
              <w:jc w:val="right"/>
              <w:rPr>
                <w:rFonts w:ascii="Museo Sans 100" w:hAnsi="Museo Sans 100"/>
                <w:color w:val="000000"/>
              </w:rPr>
            </w:pPr>
            <w:r w:rsidRPr="00091C2B">
              <w:rPr>
                <w:rFonts w:ascii="Museo Sans 100" w:hAnsi="Museo Sans 100"/>
                <w:color w:val="000000"/>
              </w:rPr>
              <w:t>850.62</w:t>
            </w:r>
          </w:p>
        </w:tc>
      </w:tr>
      <w:tr w:rsidR="00FB7245" w:rsidRPr="009B46D2" w:rsidTr="00354FF9">
        <w:trPr>
          <w:trHeight w:val="229"/>
          <w:jc w:val="center"/>
        </w:trPr>
        <w:tc>
          <w:tcPr>
            <w:tcW w:w="3584"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091C2B" w:rsidRDefault="00FB7245" w:rsidP="00091C2B">
            <w:pPr>
              <w:jc w:val="center"/>
              <w:rPr>
                <w:rFonts w:ascii="Museo Sans 100" w:hAnsi="Museo Sans 100"/>
                <w:b/>
                <w:bCs/>
                <w:color w:val="000000"/>
              </w:rPr>
            </w:pPr>
            <w:r w:rsidRPr="00091C2B">
              <w:rPr>
                <w:rFonts w:ascii="Museo Sans 100" w:hAnsi="Museo Sans 100"/>
                <w:b/>
                <w:bCs/>
                <w:color w:val="000000"/>
              </w:rPr>
              <w:t>SUBTOTAL</w:t>
            </w:r>
          </w:p>
        </w:tc>
        <w:tc>
          <w:tcPr>
            <w:tcW w:w="3049" w:type="dxa"/>
            <w:tcBorders>
              <w:top w:val="nil"/>
              <w:left w:val="nil"/>
              <w:bottom w:val="single" w:sz="4" w:space="0" w:color="auto"/>
              <w:right w:val="single" w:sz="4" w:space="0" w:color="auto"/>
            </w:tcBorders>
            <w:shd w:val="clear" w:color="auto" w:fill="FFFFFF" w:themeFill="background1"/>
            <w:noWrap/>
            <w:vAlign w:val="center"/>
            <w:hideMark/>
          </w:tcPr>
          <w:p w:rsidR="00FB7245" w:rsidRPr="00091C2B" w:rsidRDefault="00FB7245" w:rsidP="00091C2B">
            <w:pPr>
              <w:rPr>
                <w:rFonts w:ascii="Museo Sans 100" w:hAnsi="Museo Sans 100"/>
                <w:b/>
                <w:bCs/>
                <w:color w:val="000000"/>
              </w:rPr>
            </w:pPr>
            <w:r w:rsidRPr="00091C2B">
              <w:rPr>
                <w:rFonts w:ascii="Museo Sans 100" w:hAnsi="Museo Sans 100"/>
                <w:b/>
                <w:bCs/>
                <w:color w:val="000000"/>
              </w:rPr>
              <w:t xml:space="preserve">00 Has 08 As 50.62 Cas </w:t>
            </w:r>
          </w:p>
        </w:tc>
        <w:tc>
          <w:tcPr>
            <w:tcW w:w="1485" w:type="dxa"/>
            <w:tcBorders>
              <w:top w:val="nil"/>
              <w:left w:val="nil"/>
              <w:bottom w:val="single" w:sz="4" w:space="0" w:color="auto"/>
              <w:right w:val="single" w:sz="8" w:space="0" w:color="auto"/>
            </w:tcBorders>
            <w:shd w:val="clear" w:color="auto" w:fill="FFFFFF" w:themeFill="background1"/>
            <w:noWrap/>
            <w:vAlign w:val="bottom"/>
            <w:hideMark/>
          </w:tcPr>
          <w:p w:rsidR="00FB7245" w:rsidRPr="00091C2B" w:rsidRDefault="00FB7245" w:rsidP="00091C2B">
            <w:pPr>
              <w:jc w:val="right"/>
              <w:rPr>
                <w:rFonts w:ascii="Museo Sans 100" w:hAnsi="Museo Sans 100"/>
                <w:b/>
                <w:bCs/>
              </w:rPr>
            </w:pPr>
            <w:r w:rsidRPr="00091C2B">
              <w:rPr>
                <w:rFonts w:ascii="Museo Sans 100" w:hAnsi="Museo Sans 100"/>
                <w:b/>
                <w:bCs/>
              </w:rPr>
              <w:t>850.62</w:t>
            </w:r>
          </w:p>
        </w:tc>
      </w:tr>
      <w:tr w:rsidR="00FB7245" w:rsidRPr="009B46D2" w:rsidTr="00354FF9">
        <w:trPr>
          <w:trHeight w:val="229"/>
          <w:jc w:val="center"/>
        </w:trPr>
        <w:tc>
          <w:tcPr>
            <w:tcW w:w="3584" w:type="dxa"/>
            <w:tcBorders>
              <w:top w:val="nil"/>
              <w:left w:val="single" w:sz="8" w:space="0" w:color="auto"/>
              <w:bottom w:val="single" w:sz="8" w:space="0" w:color="auto"/>
              <w:right w:val="single" w:sz="4" w:space="0" w:color="auto"/>
            </w:tcBorders>
            <w:shd w:val="clear" w:color="auto" w:fill="FFFFFF" w:themeFill="background1"/>
            <w:noWrap/>
            <w:vAlign w:val="bottom"/>
            <w:hideMark/>
          </w:tcPr>
          <w:p w:rsidR="00FB7245" w:rsidRPr="00091C2B" w:rsidRDefault="00FB7245" w:rsidP="00091C2B">
            <w:pPr>
              <w:jc w:val="center"/>
              <w:rPr>
                <w:rFonts w:ascii="Museo Sans 100" w:hAnsi="Museo Sans 100"/>
                <w:b/>
                <w:bCs/>
                <w:color w:val="000000"/>
              </w:rPr>
            </w:pPr>
            <w:r w:rsidRPr="00091C2B">
              <w:rPr>
                <w:rFonts w:ascii="Museo Sans 100" w:hAnsi="Museo Sans 100"/>
                <w:b/>
                <w:bCs/>
                <w:color w:val="000000"/>
              </w:rPr>
              <w:t>AREA TOTAL DE PROYECTO</w:t>
            </w:r>
          </w:p>
        </w:tc>
        <w:tc>
          <w:tcPr>
            <w:tcW w:w="3049" w:type="dxa"/>
            <w:tcBorders>
              <w:top w:val="nil"/>
              <w:left w:val="nil"/>
              <w:bottom w:val="single" w:sz="8" w:space="0" w:color="auto"/>
              <w:right w:val="single" w:sz="4" w:space="0" w:color="auto"/>
            </w:tcBorders>
            <w:shd w:val="clear" w:color="auto" w:fill="FFFFFF" w:themeFill="background1"/>
            <w:noWrap/>
            <w:vAlign w:val="center"/>
            <w:hideMark/>
          </w:tcPr>
          <w:p w:rsidR="00FB7245" w:rsidRPr="00091C2B" w:rsidRDefault="00FB7245" w:rsidP="00091C2B">
            <w:pPr>
              <w:rPr>
                <w:rFonts w:ascii="Museo Sans 100" w:hAnsi="Museo Sans 100"/>
                <w:b/>
                <w:bCs/>
                <w:color w:val="000000"/>
              </w:rPr>
            </w:pPr>
            <w:r w:rsidRPr="00091C2B">
              <w:rPr>
                <w:rFonts w:ascii="Museo Sans 100" w:hAnsi="Museo Sans 100"/>
                <w:b/>
                <w:bCs/>
                <w:color w:val="000000"/>
              </w:rPr>
              <w:t xml:space="preserve">01 Has 05 As 79.57 Cas </w:t>
            </w:r>
          </w:p>
        </w:tc>
        <w:tc>
          <w:tcPr>
            <w:tcW w:w="1485" w:type="dxa"/>
            <w:tcBorders>
              <w:top w:val="nil"/>
              <w:left w:val="nil"/>
              <w:bottom w:val="single" w:sz="8" w:space="0" w:color="auto"/>
              <w:right w:val="single" w:sz="8" w:space="0" w:color="auto"/>
            </w:tcBorders>
            <w:shd w:val="clear" w:color="auto" w:fill="FFFFFF" w:themeFill="background1"/>
            <w:noWrap/>
            <w:vAlign w:val="center"/>
            <w:hideMark/>
          </w:tcPr>
          <w:p w:rsidR="00FB7245" w:rsidRPr="00091C2B" w:rsidRDefault="00FB7245" w:rsidP="00091C2B">
            <w:pPr>
              <w:jc w:val="center"/>
              <w:rPr>
                <w:rFonts w:ascii="Museo Sans 100" w:hAnsi="Museo Sans 100"/>
                <w:b/>
                <w:bCs/>
              </w:rPr>
            </w:pPr>
            <w:r w:rsidRPr="00091C2B">
              <w:rPr>
                <w:rFonts w:ascii="Museo Sans 100" w:hAnsi="Museo Sans 100"/>
                <w:b/>
                <w:bCs/>
              </w:rPr>
              <w:t>10,579.57</w:t>
            </w:r>
          </w:p>
        </w:tc>
      </w:tr>
    </w:tbl>
    <w:p w:rsidR="00FB7245" w:rsidRPr="00091C2B" w:rsidRDefault="00322CCE" w:rsidP="00386B07">
      <w:pPr>
        <w:numPr>
          <w:ilvl w:val="0"/>
          <w:numId w:val="35"/>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091C2B">
        <w:rPr>
          <w:rFonts w:ascii="Museo Sans 100" w:eastAsiaTheme="minorHAnsi" w:hAnsi="Museo Sans 100" w:cstheme="minorBidi"/>
        </w:rPr>
        <w:t xml:space="preserve"> SOLARES</w:t>
      </w:r>
    </w:p>
    <w:p w:rsidR="00FB7245" w:rsidRPr="00091C2B" w:rsidRDefault="00FB7245" w:rsidP="00386B07">
      <w:pPr>
        <w:numPr>
          <w:ilvl w:val="0"/>
          <w:numId w:val="35"/>
        </w:numPr>
        <w:spacing w:after="80"/>
        <w:contextualSpacing/>
        <w:rPr>
          <w:rFonts w:ascii="Museo Sans 100" w:eastAsiaTheme="minorHAnsi" w:hAnsi="Museo Sans 100" w:cstheme="minorBidi"/>
        </w:rPr>
      </w:pPr>
      <w:r w:rsidRPr="00091C2B">
        <w:rPr>
          <w:rFonts w:ascii="Museo Sans 100" w:eastAsiaTheme="minorHAnsi" w:hAnsi="Museo Sans 100" w:cstheme="minorBidi"/>
        </w:rPr>
        <w:t>CALLES</w:t>
      </w:r>
    </w:p>
    <w:p w:rsidR="00FB7245" w:rsidRDefault="00FB7245" w:rsidP="00FB7245">
      <w:pPr>
        <w:spacing w:after="80"/>
        <w:contextualSpacing/>
        <w:rPr>
          <w:rFonts w:ascii="Museo 500" w:eastAsiaTheme="minorHAnsi" w:hAnsi="Museo 500" w:cstheme="minorBidi"/>
        </w:rPr>
      </w:pPr>
    </w:p>
    <w:p w:rsidR="00091C2B" w:rsidRDefault="00091C2B" w:rsidP="00FB7245">
      <w:pPr>
        <w:spacing w:after="80"/>
        <w:contextualSpacing/>
        <w:rPr>
          <w:rFonts w:ascii="Museo 500" w:eastAsiaTheme="minorHAnsi" w:hAnsi="Museo 500" w:cstheme="minorBidi"/>
        </w:rPr>
      </w:pPr>
    </w:p>
    <w:p w:rsidR="00FB7245" w:rsidRPr="009B46D2" w:rsidRDefault="00091C2B" w:rsidP="00876E17">
      <w:pPr>
        <w:pStyle w:val="TITULOSINTERMEDIOS"/>
      </w:pPr>
      <w:r>
        <w:tab/>
      </w:r>
      <w:r w:rsidR="00FB7245" w:rsidRPr="009B46D2">
        <w:t>RESUMEN DE PROYECTO, HACIENDA LOS LAGARTOS, LA CAMANDULA POCION DOS.</w:t>
      </w:r>
    </w:p>
    <w:p w:rsidR="00FB7245" w:rsidRPr="009B46D2" w:rsidRDefault="00FB7245" w:rsidP="00FB7245">
      <w:pPr>
        <w:rPr>
          <w:rFonts w:ascii="Museo 500" w:eastAsiaTheme="minorHAnsi" w:hAnsi="Museo 500"/>
        </w:rPr>
      </w:pPr>
    </w:p>
    <w:tbl>
      <w:tblPr>
        <w:tblW w:w="8425" w:type="dxa"/>
        <w:tblInd w:w="584" w:type="dxa"/>
        <w:tblCellMar>
          <w:left w:w="70" w:type="dxa"/>
          <w:right w:w="70" w:type="dxa"/>
        </w:tblCellMar>
        <w:tblLook w:val="04A0" w:firstRow="1" w:lastRow="0" w:firstColumn="1" w:lastColumn="0" w:noHBand="0" w:noVBand="1"/>
      </w:tblPr>
      <w:tblGrid>
        <w:gridCol w:w="3484"/>
        <w:gridCol w:w="3363"/>
        <w:gridCol w:w="1578"/>
      </w:tblGrid>
      <w:tr w:rsidR="00FB7245" w:rsidRPr="00091C2B" w:rsidTr="00354FF9">
        <w:trPr>
          <w:trHeight w:val="221"/>
        </w:trPr>
        <w:tc>
          <w:tcPr>
            <w:tcW w:w="8425" w:type="dxa"/>
            <w:gridSpan w:val="3"/>
            <w:tcBorders>
              <w:top w:val="single" w:sz="8" w:space="0" w:color="auto"/>
              <w:left w:val="single" w:sz="8" w:space="0" w:color="auto"/>
              <w:bottom w:val="nil"/>
              <w:right w:val="single" w:sz="8" w:space="0" w:color="000000"/>
            </w:tcBorders>
            <w:shd w:val="clear" w:color="000000" w:fill="D9D9D9"/>
            <w:vAlign w:val="center"/>
            <w:hideMark/>
          </w:tcPr>
          <w:p w:rsidR="00FB7245" w:rsidRPr="00091C2B" w:rsidRDefault="00FB7245" w:rsidP="00091C2B">
            <w:pPr>
              <w:shd w:val="clear" w:color="auto" w:fill="FFFFFF" w:themeFill="background1"/>
              <w:jc w:val="center"/>
              <w:rPr>
                <w:rFonts w:ascii="Museo Sans 100" w:hAnsi="Museo Sans 100"/>
                <w:b/>
                <w:bCs/>
              </w:rPr>
            </w:pPr>
            <w:r w:rsidRPr="00091C2B">
              <w:rPr>
                <w:rFonts w:ascii="Museo Sans 100" w:hAnsi="Museo Sans 100"/>
                <w:b/>
                <w:bCs/>
              </w:rPr>
              <w:t>CUADRO GENERAL DE AREAS, HACIENDA LOS LAGARTOS</w:t>
            </w:r>
          </w:p>
          <w:p w:rsidR="00FB7245" w:rsidRPr="00091C2B" w:rsidRDefault="00FB7245" w:rsidP="00322CCE">
            <w:pPr>
              <w:shd w:val="clear" w:color="auto" w:fill="FFFFFF" w:themeFill="background1"/>
              <w:jc w:val="center"/>
              <w:rPr>
                <w:rFonts w:ascii="Museo Sans 100" w:hAnsi="Museo Sans 100"/>
                <w:b/>
                <w:bCs/>
              </w:rPr>
            </w:pPr>
            <w:r w:rsidRPr="00091C2B">
              <w:rPr>
                <w:rFonts w:ascii="Museo Sans 100" w:hAnsi="Museo Sans 100"/>
                <w:b/>
                <w:bCs/>
              </w:rPr>
              <w:t xml:space="preserve">LA CAMANDULA PORCION DOS MATRICULA: </w:t>
            </w:r>
            <w:r w:rsidR="00322CCE">
              <w:rPr>
                <w:rFonts w:ascii="Museo Sans 100" w:hAnsi="Museo Sans 100"/>
                <w:b/>
                <w:bCs/>
              </w:rPr>
              <w:t>----</w:t>
            </w:r>
            <w:r w:rsidRPr="00091C2B">
              <w:rPr>
                <w:rFonts w:ascii="Museo Sans 100" w:hAnsi="Museo Sans 100"/>
                <w:b/>
                <w:bCs/>
              </w:rPr>
              <w:t>-00000</w:t>
            </w:r>
          </w:p>
        </w:tc>
      </w:tr>
      <w:tr w:rsidR="00FB7245" w:rsidRPr="00091C2B" w:rsidTr="00354FF9">
        <w:trPr>
          <w:trHeight w:val="278"/>
        </w:trPr>
        <w:tc>
          <w:tcPr>
            <w:tcW w:w="3484" w:type="dxa"/>
            <w:tcBorders>
              <w:top w:val="single" w:sz="4" w:space="0" w:color="auto"/>
              <w:left w:val="single" w:sz="8" w:space="0" w:color="auto"/>
              <w:bottom w:val="single" w:sz="4" w:space="0" w:color="auto"/>
              <w:right w:val="single" w:sz="4" w:space="0" w:color="auto"/>
            </w:tcBorders>
            <w:shd w:val="clear" w:color="000000" w:fill="D9D9D9"/>
            <w:noWrap/>
            <w:vAlign w:val="bottom"/>
            <w:hideMark/>
          </w:tcPr>
          <w:p w:rsidR="00FB7245" w:rsidRPr="00091C2B" w:rsidRDefault="00FB7245" w:rsidP="00091C2B">
            <w:pPr>
              <w:shd w:val="clear" w:color="auto" w:fill="FFFFFF" w:themeFill="background1"/>
              <w:jc w:val="center"/>
              <w:rPr>
                <w:rFonts w:ascii="Museo Sans 100" w:hAnsi="Museo Sans 100"/>
                <w:b/>
                <w:bCs/>
                <w:color w:val="000000"/>
              </w:rPr>
            </w:pPr>
            <w:r w:rsidRPr="00091C2B">
              <w:rPr>
                <w:rFonts w:ascii="Museo Sans 100" w:hAnsi="Museo Sans 100"/>
                <w:b/>
                <w:bCs/>
                <w:color w:val="000000"/>
              </w:rPr>
              <w:t>DESCRIPCION</w:t>
            </w:r>
          </w:p>
        </w:tc>
        <w:tc>
          <w:tcPr>
            <w:tcW w:w="3363" w:type="dxa"/>
            <w:tcBorders>
              <w:top w:val="single" w:sz="4" w:space="0" w:color="auto"/>
              <w:left w:val="nil"/>
              <w:bottom w:val="single" w:sz="4" w:space="0" w:color="auto"/>
              <w:right w:val="single" w:sz="4" w:space="0" w:color="auto"/>
            </w:tcBorders>
            <w:shd w:val="clear" w:color="000000" w:fill="D9D9D9"/>
            <w:noWrap/>
            <w:vAlign w:val="bottom"/>
            <w:hideMark/>
          </w:tcPr>
          <w:p w:rsidR="00FB7245" w:rsidRPr="00091C2B" w:rsidRDefault="00FB7245" w:rsidP="00091C2B">
            <w:pPr>
              <w:shd w:val="clear" w:color="auto" w:fill="FFFFFF" w:themeFill="background1"/>
              <w:jc w:val="center"/>
              <w:rPr>
                <w:rFonts w:ascii="Museo Sans 100" w:hAnsi="Museo Sans 100"/>
                <w:b/>
                <w:bCs/>
                <w:color w:val="000000"/>
              </w:rPr>
            </w:pPr>
            <w:r w:rsidRPr="00091C2B">
              <w:rPr>
                <w:rFonts w:ascii="Museo Sans 100" w:hAnsi="Museo Sans 100"/>
                <w:b/>
                <w:bCs/>
                <w:color w:val="000000"/>
              </w:rPr>
              <w:t>AREAS (Has.)</w:t>
            </w:r>
          </w:p>
        </w:tc>
        <w:tc>
          <w:tcPr>
            <w:tcW w:w="1577" w:type="dxa"/>
            <w:tcBorders>
              <w:top w:val="single" w:sz="4" w:space="0" w:color="auto"/>
              <w:left w:val="nil"/>
              <w:bottom w:val="single" w:sz="4" w:space="0" w:color="auto"/>
              <w:right w:val="single" w:sz="8" w:space="0" w:color="auto"/>
            </w:tcBorders>
            <w:shd w:val="clear" w:color="000000" w:fill="D9D9D9"/>
            <w:noWrap/>
            <w:vAlign w:val="bottom"/>
            <w:hideMark/>
          </w:tcPr>
          <w:p w:rsidR="00FB7245" w:rsidRPr="00091C2B" w:rsidRDefault="00FB7245" w:rsidP="00091C2B">
            <w:pPr>
              <w:shd w:val="clear" w:color="auto" w:fill="FFFFFF" w:themeFill="background1"/>
              <w:jc w:val="center"/>
              <w:rPr>
                <w:rFonts w:ascii="Museo Sans 100" w:hAnsi="Museo Sans 100"/>
                <w:b/>
                <w:bCs/>
                <w:color w:val="000000"/>
              </w:rPr>
            </w:pPr>
            <w:r w:rsidRPr="00091C2B">
              <w:rPr>
                <w:rFonts w:ascii="Museo Sans 100" w:hAnsi="Museo Sans 100"/>
                <w:b/>
                <w:bCs/>
                <w:color w:val="000000"/>
              </w:rPr>
              <w:t>AREAS(m2)</w:t>
            </w:r>
          </w:p>
        </w:tc>
      </w:tr>
      <w:tr w:rsidR="00FB7245" w:rsidRPr="00091C2B" w:rsidTr="00354FF9">
        <w:trPr>
          <w:trHeight w:val="278"/>
        </w:trPr>
        <w:tc>
          <w:tcPr>
            <w:tcW w:w="842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rPr>
                <w:rFonts w:ascii="Museo Sans 100" w:hAnsi="Museo Sans 100"/>
                <w:b/>
                <w:bCs/>
                <w:color w:val="000000"/>
              </w:rPr>
            </w:pPr>
            <w:r w:rsidRPr="00091C2B">
              <w:rPr>
                <w:rFonts w:ascii="Museo Sans 100" w:hAnsi="Museo Sans 100"/>
                <w:b/>
                <w:bCs/>
                <w:color w:val="000000"/>
              </w:rPr>
              <w:t>Asentamiento Comunitario (</w:t>
            </w:r>
            <w:r w:rsidR="00322CCE">
              <w:rPr>
                <w:rFonts w:ascii="Museo Sans 100" w:hAnsi="Museo Sans 100"/>
                <w:b/>
                <w:bCs/>
                <w:color w:val="000000"/>
              </w:rPr>
              <w:t>----</w:t>
            </w:r>
            <w:r w:rsidRPr="00091C2B">
              <w:rPr>
                <w:rFonts w:ascii="Museo Sans 100" w:hAnsi="Museo Sans 100"/>
                <w:b/>
                <w:bCs/>
                <w:color w:val="000000"/>
              </w:rPr>
              <w:t>):</w:t>
            </w:r>
          </w:p>
        </w:tc>
      </w:tr>
      <w:tr w:rsidR="00FB7245" w:rsidRPr="00091C2B" w:rsidTr="00354FF9">
        <w:trPr>
          <w:trHeight w:val="278"/>
        </w:trPr>
        <w:tc>
          <w:tcPr>
            <w:tcW w:w="3484" w:type="dxa"/>
            <w:tcBorders>
              <w:top w:val="nil"/>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jc w:val="center"/>
              <w:rPr>
                <w:rFonts w:ascii="Museo Sans 100" w:hAnsi="Museo Sans 100"/>
                <w:color w:val="000000"/>
              </w:rPr>
            </w:pPr>
            <w:r w:rsidRPr="00091C2B">
              <w:rPr>
                <w:rFonts w:ascii="Museo Sans 100" w:hAnsi="Museo Sans 100"/>
                <w:color w:val="000000"/>
              </w:rPr>
              <w:t>POLIGONO A (</w:t>
            </w:r>
            <w:r w:rsidR="00322CCE">
              <w:rPr>
                <w:rFonts w:ascii="Museo Sans 100" w:hAnsi="Museo Sans 100"/>
                <w:color w:val="000000"/>
              </w:rPr>
              <w:t>---</w:t>
            </w:r>
            <w:r w:rsidRPr="00091C2B">
              <w:rPr>
                <w:rFonts w:ascii="Museo Sans 100" w:hAnsi="Museo Sans 100"/>
                <w:color w:val="000000"/>
              </w:rPr>
              <w:t xml:space="preserve"> solares)</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52 As 10.74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5,210.74</w:t>
            </w:r>
          </w:p>
        </w:tc>
      </w:tr>
      <w:tr w:rsidR="00FB7245" w:rsidRPr="00091C2B" w:rsidTr="00354FF9">
        <w:trPr>
          <w:trHeight w:val="278"/>
        </w:trPr>
        <w:tc>
          <w:tcPr>
            <w:tcW w:w="3484" w:type="dxa"/>
            <w:tcBorders>
              <w:top w:val="nil"/>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jc w:val="center"/>
              <w:rPr>
                <w:rFonts w:ascii="Museo Sans 100" w:hAnsi="Museo Sans 100"/>
                <w:color w:val="000000"/>
              </w:rPr>
            </w:pPr>
            <w:r w:rsidRPr="00091C2B">
              <w:rPr>
                <w:rFonts w:ascii="Museo Sans 100" w:hAnsi="Museo Sans 100"/>
                <w:color w:val="000000"/>
              </w:rPr>
              <w:t>POLIGONO B (</w:t>
            </w:r>
            <w:r w:rsidR="00322CCE">
              <w:rPr>
                <w:rFonts w:ascii="Museo Sans 100" w:hAnsi="Museo Sans 100"/>
                <w:color w:val="000000"/>
              </w:rPr>
              <w:t>---</w:t>
            </w:r>
            <w:r w:rsidRPr="00091C2B">
              <w:rPr>
                <w:rFonts w:ascii="Museo Sans 100" w:hAnsi="Museo Sans 100"/>
                <w:color w:val="000000"/>
              </w:rPr>
              <w:t xml:space="preserve"> solares)</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52 As 23.98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5,223.98</w:t>
            </w:r>
          </w:p>
        </w:tc>
      </w:tr>
      <w:tr w:rsidR="00FB7245" w:rsidRPr="00091C2B" w:rsidTr="00354FF9">
        <w:trPr>
          <w:trHeight w:val="278"/>
        </w:trPr>
        <w:tc>
          <w:tcPr>
            <w:tcW w:w="34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jc w:val="center"/>
              <w:rPr>
                <w:rFonts w:ascii="Museo Sans 100" w:hAnsi="Museo Sans 100"/>
                <w:color w:val="000000"/>
              </w:rPr>
            </w:pPr>
            <w:r w:rsidRPr="00091C2B">
              <w:rPr>
                <w:rFonts w:ascii="Museo Sans 100" w:hAnsi="Museo Sans 100"/>
                <w:color w:val="000000"/>
              </w:rPr>
              <w:t>POLIGONO C (</w:t>
            </w:r>
            <w:r w:rsidR="00322CCE">
              <w:rPr>
                <w:rFonts w:ascii="Museo Sans 100" w:hAnsi="Museo Sans 100"/>
                <w:color w:val="000000"/>
              </w:rPr>
              <w:t>---</w:t>
            </w:r>
            <w:r w:rsidRPr="00091C2B">
              <w:rPr>
                <w:rFonts w:ascii="Museo Sans 100" w:hAnsi="Museo Sans 100"/>
                <w:color w:val="000000"/>
              </w:rPr>
              <w:t xml:space="preserve"> solares)</w:t>
            </w:r>
          </w:p>
        </w:tc>
        <w:tc>
          <w:tcPr>
            <w:tcW w:w="3363" w:type="dxa"/>
            <w:tcBorders>
              <w:top w:val="single" w:sz="4" w:space="0" w:color="auto"/>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19 As 00.00 Cas </w:t>
            </w:r>
          </w:p>
        </w:tc>
        <w:tc>
          <w:tcPr>
            <w:tcW w:w="1577" w:type="dxa"/>
            <w:tcBorders>
              <w:top w:val="single" w:sz="4" w:space="0" w:color="auto"/>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1,900.00</w:t>
            </w:r>
          </w:p>
        </w:tc>
      </w:tr>
      <w:tr w:rsidR="00FB7245" w:rsidRPr="00091C2B" w:rsidTr="00354FF9">
        <w:trPr>
          <w:trHeight w:val="278"/>
        </w:trPr>
        <w:tc>
          <w:tcPr>
            <w:tcW w:w="3484" w:type="dxa"/>
            <w:tcBorders>
              <w:top w:val="nil"/>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jc w:val="center"/>
              <w:rPr>
                <w:rFonts w:ascii="Museo Sans 100" w:hAnsi="Museo Sans 100"/>
                <w:color w:val="000000"/>
              </w:rPr>
            </w:pPr>
            <w:r w:rsidRPr="00091C2B">
              <w:rPr>
                <w:rFonts w:ascii="Museo Sans 100" w:hAnsi="Museo Sans 100"/>
                <w:color w:val="000000"/>
              </w:rPr>
              <w:t>POLIGONO D (</w:t>
            </w:r>
            <w:r w:rsidR="00322CCE">
              <w:rPr>
                <w:rFonts w:ascii="Museo Sans 100" w:hAnsi="Museo Sans 100"/>
                <w:color w:val="000000"/>
              </w:rPr>
              <w:t>---</w:t>
            </w:r>
            <w:r w:rsidRPr="00091C2B">
              <w:rPr>
                <w:rFonts w:ascii="Museo Sans 100" w:hAnsi="Museo Sans 100"/>
                <w:color w:val="000000"/>
              </w:rPr>
              <w:t xml:space="preserve"> solares)</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83 As 53.88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8,353.88</w:t>
            </w:r>
          </w:p>
        </w:tc>
      </w:tr>
      <w:tr w:rsidR="00FB7245" w:rsidRPr="00091C2B" w:rsidTr="00354FF9">
        <w:trPr>
          <w:trHeight w:val="278"/>
        </w:trPr>
        <w:tc>
          <w:tcPr>
            <w:tcW w:w="3484" w:type="dxa"/>
            <w:tcBorders>
              <w:top w:val="nil"/>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jc w:val="center"/>
              <w:rPr>
                <w:rFonts w:ascii="Museo Sans 100" w:hAnsi="Museo Sans 100"/>
                <w:color w:val="000000"/>
              </w:rPr>
            </w:pPr>
            <w:r w:rsidRPr="00091C2B">
              <w:rPr>
                <w:rFonts w:ascii="Museo Sans 100" w:hAnsi="Museo Sans 100"/>
                <w:color w:val="000000"/>
              </w:rPr>
              <w:t>POLIGONO E (</w:t>
            </w:r>
            <w:r w:rsidR="00322CCE">
              <w:rPr>
                <w:rFonts w:ascii="Museo Sans 100" w:hAnsi="Museo Sans 100"/>
                <w:color w:val="000000"/>
              </w:rPr>
              <w:t>---</w:t>
            </w:r>
            <w:r w:rsidRPr="00091C2B">
              <w:rPr>
                <w:rFonts w:ascii="Museo Sans 100" w:hAnsi="Museo Sans 100"/>
                <w:color w:val="000000"/>
              </w:rPr>
              <w:t xml:space="preserve"> solares)</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01 Has 58 As 29.48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15,829.48</w:t>
            </w:r>
          </w:p>
        </w:tc>
      </w:tr>
      <w:tr w:rsidR="00FB7245" w:rsidRPr="00091C2B" w:rsidTr="00354FF9">
        <w:trPr>
          <w:trHeight w:val="278"/>
        </w:trPr>
        <w:tc>
          <w:tcPr>
            <w:tcW w:w="3484" w:type="dxa"/>
            <w:tcBorders>
              <w:top w:val="nil"/>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jc w:val="center"/>
              <w:rPr>
                <w:rFonts w:ascii="Museo Sans 100" w:hAnsi="Museo Sans 100"/>
                <w:color w:val="000000"/>
              </w:rPr>
            </w:pPr>
            <w:r w:rsidRPr="00091C2B">
              <w:rPr>
                <w:rFonts w:ascii="Museo Sans 100" w:hAnsi="Museo Sans 100"/>
                <w:color w:val="000000"/>
              </w:rPr>
              <w:t>POLIGONO F (</w:t>
            </w:r>
            <w:r w:rsidR="00322CCE">
              <w:rPr>
                <w:rFonts w:ascii="Museo Sans 100" w:hAnsi="Museo Sans 100"/>
                <w:color w:val="000000"/>
              </w:rPr>
              <w:t>---</w:t>
            </w:r>
            <w:r w:rsidRPr="00091C2B">
              <w:rPr>
                <w:rFonts w:ascii="Museo Sans 100" w:hAnsi="Museo Sans 100"/>
                <w:color w:val="000000"/>
              </w:rPr>
              <w:t xml:space="preserve"> solares)</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09 As 83.84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983.84</w:t>
            </w:r>
          </w:p>
        </w:tc>
      </w:tr>
      <w:tr w:rsidR="00FB7245" w:rsidRPr="00091C2B" w:rsidTr="00354FF9">
        <w:trPr>
          <w:trHeight w:val="278"/>
        </w:trPr>
        <w:tc>
          <w:tcPr>
            <w:tcW w:w="3484" w:type="dxa"/>
            <w:tcBorders>
              <w:top w:val="nil"/>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jc w:val="center"/>
              <w:rPr>
                <w:rFonts w:ascii="Museo Sans 100" w:hAnsi="Museo Sans 100"/>
                <w:color w:val="000000"/>
              </w:rPr>
            </w:pPr>
            <w:r w:rsidRPr="00091C2B">
              <w:rPr>
                <w:rFonts w:ascii="Museo Sans 100" w:hAnsi="Museo Sans 100"/>
                <w:color w:val="000000"/>
              </w:rPr>
              <w:t>POLIGONO G (</w:t>
            </w:r>
            <w:r w:rsidR="00322CCE">
              <w:rPr>
                <w:rFonts w:ascii="Museo Sans 100" w:hAnsi="Museo Sans 100"/>
                <w:color w:val="000000"/>
              </w:rPr>
              <w:t>----</w:t>
            </w:r>
            <w:r w:rsidRPr="00091C2B">
              <w:rPr>
                <w:rFonts w:ascii="Museo Sans 100" w:hAnsi="Museo Sans 100"/>
                <w:color w:val="000000"/>
              </w:rPr>
              <w:t xml:space="preserve"> solares)</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01 Has 45 As 79.44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14,579.44</w:t>
            </w:r>
          </w:p>
        </w:tc>
      </w:tr>
      <w:tr w:rsidR="00FB7245" w:rsidRPr="00091C2B" w:rsidTr="00354FF9">
        <w:trPr>
          <w:trHeight w:val="278"/>
        </w:trPr>
        <w:tc>
          <w:tcPr>
            <w:tcW w:w="3484" w:type="dxa"/>
            <w:tcBorders>
              <w:top w:val="nil"/>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jc w:val="center"/>
              <w:rPr>
                <w:rFonts w:ascii="Museo Sans 100" w:hAnsi="Museo Sans 100"/>
                <w:color w:val="000000"/>
              </w:rPr>
            </w:pPr>
            <w:r w:rsidRPr="00091C2B">
              <w:rPr>
                <w:rFonts w:ascii="Museo Sans 100" w:hAnsi="Museo Sans 100"/>
                <w:color w:val="000000"/>
              </w:rPr>
              <w:t>POLIGONO H (</w:t>
            </w:r>
            <w:r w:rsidR="00322CCE">
              <w:rPr>
                <w:rFonts w:ascii="Museo Sans 100" w:hAnsi="Museo Sans 100"/>
                <w:color w:val="000000"/>
              </w:rPr>
              <w:t>---</w:t>
            </w:r>
            <w:r w:rsidRPr="00091C2B">
              <w:rPr>
                <w:rFonts w:ascii="Museo Sans 100" w:hAnsi="Museo Sans 100"/>
                <w:color w:val="000000"/>
              </w:rPr>
              <w:t xml:space="preserve"> solares)</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31 As 12.06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3,112.06</w:t>
            </w:r>
          </w:p>
        </w:tc>
      </w:tr>
      <w:tr w:rsidR="00FB7245" w:rsidRPr="00091C2B" w:rsidTr="00354FF9">
        <w:trPr>
          <w:trHeight w:val="278"/>
        </w:trPr>
        <w:tc>
          <w:tcPr>
            <w:tcW w:w="3484" w:type="dxa"/>
            <w:tcBorders>
              <w:top w:val="nil"/>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jc w:val="center"/>
              <w:rPr>
                <w:rFonts w:ascii="Museo Sans 100" w:hAnsi="Museo Sans 100"/>
                <w:color w:val="000000"/>
              </w:rPr>
            </w:pPr>
            <w:r w:rsidRPr="00091C2B">
              <w:rPr>
                <w:rFonts w:ascii="Museo Sans 100" w:hAnsi="Museo Sans 100"/>
                <w:color w:val="000000"/>
              </w:rPr>
              <w:t>POLIGONO K (</w:t>
            </w:r>
            <w:r w:rsidR="00322CCE">
              <w:rPr>
                <w:rFonts w:ascii="Museo Sans 100" w:hAnsi="Museo Sans 100"/>
                <w:color w:val="000000"/>
              </w:rPr>
              <w:t>---</w:t>
            </w:r>
            <w:r w:rsidRPr="00091C2B">
              <w:rPr>
                <w:rFonts w:ascii="Museo Sans 100" w:hAnsi="Museo Sans 100"/>
                <w:color w:val="000000"/>
              </w:rPr>
              <w:t xml:space="preserve"> solares)</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62 As 89.71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6,289.71</w:t>
            </w:r>
          </w:p>
        </w:tc>
      </w:tr>
      <w:tr w:rsidR="00FB7245" w:rsidRPr="00091C2B" w:rsidTr="00354FF9">
        <w:trPr>
          <w:trHeight w:val="278"/>
        </w:trPr>
        <w:tc>
          <w:tcPr>
            <w:tcW w:w="3484" w:type="dxa"/>
            <w:tcBorders>
              <w:top w:val="nil"/>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jc w:val="center"/>
              <w:rPr>
                <w:rFonts w:ascii="Museo Sans 100" w:hAnsi="Museo Sans 100"/>
                <w:color w:val="000000"/>
              </w:rPr>
            </w:pPr>
            <w:r w:rsidRPr="00091C2B">
              <w:rPr>
                <w:rFonts w:ascii="Museo Sans 100" w:hAnsi="Museo Sans 100"/>
                <w:color w:val="000000"/>
              </w:rPr>
              <w:t>POLIGONO L (</w:t>
            </w:r>
            <w:r w:rsidR="00322CCE">
              <w:rPr>
                <w:rFonts w:ascii="Museo Sans 100" w:hAnsi="Museo Sans 100"/>
                <w:color w:val="000000"/>
              </w:rPr>
              <w:t>---</w:t>
            </w:r>
            <w:r w:rsidRPr="00091C2B">
              <w:rPr>
                <w:rFonts w:ascii="Museo Sans 100" w:hAnsi="Museo Sans 100"/>
                <w:color w:val="000000"/>
              </w:rPr>
              <w:t xml:space="preserve"> solares)</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35 As 19.01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3,519.01</w:t>
            </w:r>
          </w:p>
        </w:tc>
      </w:tr>
      <w:tr w:rsidR="00FB7245" w:rsidRPr="00091C2B" w:rsidTr="00354FF9">
        <w:trPr>
          <w:trHeight w:val="278"/>
        </w:trPr>
        <w:tc>
          <w:tcPr>
            <w:tcW w:w="3484" w:type="dxa"/>
            <w:tcBorders>
              <w:top w:val="nil"/>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jc w:val="center"/>
              <w:rPr>
                <w:rFonts w:ascii="Museo Sans 100" w:hAnsi="Museo Sans 100"/>
                <w:color w:val="000000"/>
              </w:rPr>
            </w:pPr>
            <w:r w:rsidRPr="00091C2B">
              <w:rPr>
                <w:rFonts w:ascii="Museo Sans 100" w:hAnsi="Museo Sans 100"/>
                <w:color w:val="000000"/>
              </w:rPr>
              <w:t>POLIGONO M (</w:t>
            </w:r>
            <w:r w:rsidR="00322CCE">
              <w:rPr>
                <w:rFonts w:ascii="Museo Sans 100" w:hAnsi="Museo Sans 100"/>
                <w:color w:val="000000"/>
              </w:rPr>
              <w:t>---</w:t>
            </w:r>
            <w:r w:rsidRPr="00091C2B">
              <w:rPr>
                <w:rFonts w:ascii="Museo Sans 100" w:hAnsi="Museo Sans 100"/>
                <w:color w:val="000000"/>
              </w:rPr>
              <w:t xml:space="preserve"> solares)</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01 Has 14 As 54.95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11,454.95</w:t>
            </w:r>
          </w:p>
        </w:tc>
      </w:tr>
      <w:tr w:rsidR="00FB7245" w:rsidRPr="00091C2B" w:rsidTr="00354FF9">
        <w:trPr>
          <w:trHeight w:val="278"/>
        </w:trPr>
        <w:tc>
          <w:tcPr>
            <w:tcW w:w="3484" w:type="dxa"/>
            <w:tcBorders>
              <w:top w:val="nil"/>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jc w:val="center"/>
              <w:rPr>
                <w:rFonts w:ascii="Museo Sans 100" w:hAnsi="Museo Sans 100"/>
                <w:color w:val="000000"/>
              </w:rPr>
            </w:pPr>
            <w:r w:rsidRPr="00091C2B">
              <w:rPr>
                <w:rFonts w:ascii="Museo Sans 100" w:hAnsi="Museo Sans 100"/>
                <w:color w:val="000000"/>
              </w:rPr>
              <w:t>POLIGONO P (</w:t>
            </w:r>
            <w:r w:rsidR="00322CCE">
              <w:rPr>
                <w:rFonts w:ascii="Museo Sans 100" w:hAnsi="Museo Sans 100"/>
                <w:color w:val="000000"/>
              </w:rPr>
              <w:t>---</w:t>
            </w:r>
            <w:r w:rsidRPr="00091C2B">
              <w:rPr>
                <w:rFonts w:ascii="Museo Sans 100" w:hAnsi="Museo Sans 100"/>
                <w:color w:val="000000"/>
              </w:rPr>
              <w:t xml:space="preserve"> solares)</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33 As 85.02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3,385.02</w:t>
            </w:r>
          </w:p>
        </w:tc>
      </w:tr>
      <w:tr w:rsidR="00FB7245" w:rsidRPr="00091C2B" w:rsidTr="00354FF9">
        <w:trPr>
          <w:trHeight w:val="278"/>
        </w:trPr>
        <w:tc>
          <w:tcPr>
            <w:tcW w:w="3484" w:type="dxa"/>
            <w:tcBorders>
              <w:top w:val="nil"/>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jc w:val="center"/>
              <w:rPr>
                <w:rFonts w:ascii="Museo Sans 100" w:hAnsi="Museo Sans 100"/>
                <w:color w:val="000000"/>
              </w:rPr>
            </w:pPr>
            <w:r w:rsidRPr="00091C2B">
              <w:rPr>
                <w:rFonts w:ascii="Museo Sans 100" w:hAnsi="Museo Sans 100"/>
                <w:color w:val="000000"/>
              </w:rPr>
              <w:t>POLIGONO Q (</w:t>
            </w:r>
            <w:r w:rsidR="00322CCE">
              <w:rPr>
                <w:rFonts w:ascii="Museo Sans 100" w:hAnsi="Museo Sans 100"/>
                <w:color w:val="000000"/>
              </w:rPr>
              <w:t>---</w:t>
            </w:r>
            <w:r w:rsidRPr="00091C2B">
              <w:rPr>
                <w:rFonts w:ascii="Museo Sans 100" w:hAnsi="Museo Sans 100"/>
                <w:color w:val="000000"/>
              </w:rPr>
              <w:t>solares)</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01 Has 55 As 85.28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15,585.28</w:t>
            </w:r>
          </w:p>
        </w:tc>
      </w:tr>
      <w:tr w:rsidR="00FB7245" w:rsidRPr="00091C2B" w:rsidTr="00354FF9">
        <w:trPr>
          <w:trHeight w:val="278"/>
        </w:trPr>
        <w:tc>
          <w:tcPr>
            <w:tcW w:w="3484" w:type="dxa"/>
            <w:tcBorders>
              <w:top w:val="nil"/>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jc w:val="center"/>
              <w:rPr>
                <w:rFonts w:ascii="Museo Sans 100" w:hAnsi="Museo Sans 100"/>
                <w:color w:val="000000"/>
              </w:rPr>
            </w:pPr>
            <w:r w:rsidRPr="00091C2B">
              <w:rPr>
                <w:rFonts w:ascii="Museo Sans 100" w:hAnsi="Museo Sans 100"/>
                <w:color w:val="000000"/>
              </w:rPr>
              <w:t>POLIGONO S (</w:t>
            </w:r>
            <w:r w:rsidR="00322CCE">
              <w:rPr>
                <w:rFonts w:ascii="Museo Sans 100" w:hAnsi="Museo Sans 100"/>
                <w:color w:val="000000"/>
              </w:rPr>
              <w:t>---</w:t>
            </w:r>
            <w:r w:rsidRPr="00091C2B">
              <w:rPr>
                <w:rFonts w:ascii="Museo Sans 100" w:hAnsi="Museo Sans 100"/>
                <w:color w:val="000000"/>
              </w:rPr>
              <w:t xml:space="preserve"> solares)</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69 As 48.79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6,948.79</w:t>
            </w:r>
          </w:p>
        </w:tc>
      </w:tr>
      <w:tr w:rsidR="00FB7245" w:rsidRPr="00091C2B" w:rsidTr="00354FF9">
        <w:trPr>
          <w:trHeight w:val="278"/>
        </w:trPr>
        <w:tc>
          <w:tcPr>
            <w:tcW w:w="3484" w:type="dxa"/>
            <w:tcBorders>
              <w:top w:val="nil"/>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jc w:val="center"/>
              <w:rPr>
                <w:rFonts w:ascii="Museo Sans 100" w:hAnsi="Museo Sans 100"/>
                <w:color w:val="000000"/>
              </w:rPr>
            </w:pPr>
            <w:r w:rsidRPr="00091C2B">
              <w:rPr>
                <w:rFonts w:ascii="Museo Sans 100" w:hAnsi="Museo Sans 100"/>
                <w:color w:val="000000"/>
              </w:rPr>
              <w:t>POLIGONO U (</w:t>
            </w:r>
            <w:r w:rsidR="00322CCE">
              <w:rPr>
                <w:rFonts w:ascii="Museo Sans 100" w:hAnsi="Museo Sans 100"/>
                <w:color w:val="000000"/>
              </w:rPr>
              <w:t>----</w:t>
            </w:r>
            <w:r w:rsidRPr="00091C2B">
              <w:rPr>
                <w:rFonts w:ascii="Museo Sans 100" w:hAnsi="Museo Sans 100"/>
                <w:color w:val="000000"/>
              </w:rPr>
              <w:t xml:space="preserve"> solares)</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12 As 82.14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1,282.14</w:t>
            </w:r>
          </w:p>
        </w:tc>
      </w:tr>
      <w:tr w:rsidR="00FB7245" w:rsidRPr="00091C2B" w:rsidTr="00354FF9">
        <w:trPr>
          <w:trHeight w:val="278"/>
        </w:trPr>
        <w:tc>
          <w:tcPr>
            <w:tcW w:w="3484" w:type="dxa"/>
            <w:tcBorders>
              <w:top w:val="nil"/>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jc w:val="center"/>
              <w:rPr>
                <w:rFonts w:ascii="Museo Sans 100" w:hAnsi="Museo Sans 100"/>
                <w:color w:val="000000"/>
              </w:rPr>
            </w:pPr>
            <w:r w:rsidRPr="00091C2B">
              <w:rPr>
                <w:rFonts w:ascii="Museo Sans 100" w:hAnsi="Museo Sans 100"/>
                <w:color w:val="000000"/>
              </w:rPr>
              <w:t>POLIGONO V (</w:t>
            </w:r>
            <w:r w:rsidR="00322CCE">
              <w:rPr>
                <w:rFonts w:ascii="Museo Sans 100" w:hAnsi="Museo Sans 100"/>
                <w:color w:val="000000"/>
              </w:rPr>
              <w:t>---</w:t>
            </w:r>
            <w:r w:rsidRPr="00091C2B">
              <w:rPr>
                <w:rFonts w:ascii="Museo Sans 100" w:hAnsi="Museo Sans 100"/>
                <w:color w:val="000000"/>
              </w:rPr>
              <w:t xml:space="preserve"> solares)</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08 As 93.02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893.02</w:t>
            </w:r>
          </w:p>
        </w:tc>
      </w:tr>
      <w:tr w:rsidR="00FB7245" w:rsidRPr="00091C2B" w:rsidTr="00354FF9">
        <w:trPr>
          <w:trHeight w:val="278"/>
        </w:trPr>
        <w:tc>
          <w:tcPr>
            <w:tcW w:w="3484" w:type="dxa"/>
            <w:tcBorders>
              <w:top w:val="nil"/>
              <w:left w:val="single" w:sz="4" w:space="0" w:color="auto"/>
              <w:bottom w:val="single" w:sz="4" w:space="0" w:color="auto"/>
              <w:right w:val="single" w:sz="4" w:space="0" w:color="auto"/>
            </w:tcBorders>
            <w:shd w:val="clear" w:color="000000" w:fill="FFFFFF"/>
            <w:noWrap/>
            <w:vAlign w:val="bottom"/>
            <w:hideMark/>
          </w:tcPr>
          <w:p w:rsidR="00FB7245" w:rsidRPr="00091C2B" w:rsidRDefault="00FB7245" w:rsidP="00322CCE">
            <w:pPr>
              <w:shd w:val="clear" w:color="auto" w:fill="FFFFFF" w:themeFill="background1"/>
              <w:jc w:val="center"/>
              <w:rPr>
                <w:rFonts w:ascii="Museo Sans 100" w:hAnsi="Museo Sans 100"/>
                <w:color w:val="000000"/>
              </w:rPr>
            </w:pPr>
            <w:r w:rsidRPr="00091C2B">
              <w:rPr>
                <w:rFonts w:ascii="Museo Sans 100" w:hAnsi="Museo Sans 100"/>
                <w:color w:val="000000"/>
              </w:rPr>
              <w:t>POLIGONO W (</w:t>
            </w:r>
            <w:r w:rsidR="00322CCE">
              <w:rPr>
                <w:rFonts w:ascii="Museo Sans 100" w:hAnsi="Museo Sans 100"/>
                <w:color w:val="000000"/>
              </w:rPr>
              <w:t>---</w:t>
            </w:r>
            <w:r w:rsidRPr="00091C2B">
              <w:rPr>
                <w:rFonts w:ascii="Museo Sans 100" w:hAnsi="Museo Sans 100"/>
                <w:color w:val="000000"/>
              </w:rPr>
              <w:t xml:space="preserve"> solares)</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06 As 78.11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678.11</w:t>
            </w:r>
          </w:p>
        </w:tc>
      </w:tr>
      <w:tr w:rsidR="00FB7245" w:rsidRPr="00091C2B" w:rsidTr="00354FF9">
        <w:trPr>
          <w:trHeight w:val="278"/>
        </w:trPr>
        <w:tc>
          <w:tcPr>
            <w:tcW w:w="3484" w:type="dxa"/>
            <w:tcBorders>
              <w:top w:val="nil"/>
              <w:left w:val="single" w:sz="8" w:space="0" w:color="auto"/>
              <w:bottom w:val="single" w:sz="4" w:space="0" w:color="auto"/>
              <w:right w:val="single" w:sz="4" w:space="0" w:color="auto"/>
            </w:tcBorders>
            <w:shd w:val="clear" w:color="000000" w:fill="D9D9D9"/>
            <w:noWrap/>
            <w:vAlign w:val="bottom"/>
            <w:hideMark/>
          </w:tcPr>
          <w:p w:rsidR="00FB7245" w:rsidRPr="00091C2B" w:rsidRDefault="00FB7245" w:rsidP="00091C2B">
            <w:pPr>
              <w:shd w:val="clear" w:color="auto" w:fill="FFFFFF" w:themeFill="background1"/>
              <w:jc w:val="center"/>
              <w:rPr>
                <w:rFonts w:ascii="Museo Sans 100" w:hAnsi="Museo Sans 100"/>
                <w:b/>
                <w:bCs/>
                <w:color w:val="000000"/>
              </w:rPr>
            </w:pPr>
            <w:r w:rsidRPr="00091C2B">
              <w:rPr>
                <w:rFonts w:ascii="Museo Sans 100" w:hAnsi="Museo Sans 100"/>
                <w:b/>
                <w:bCs/>
                <w:color w:val="000000"/>
              </w:rPr>
              <w:t>SUBTOTAL</w:t>
            </w:r>
          </w:p>
        </w:tc>
        <w:tc>
          <w:tcPr>
            <w:tcW w:w="3363" w:type="dxa"/>
            <w:tcBorders>
              <w:top w:val="nil"/>
              <w:left w:val="nil"/>
              <w:bottom w:val="single" w:sz="4" w:space="0" w:color="auto"/>
              <w:right w:val="single" w:sz="4" w:space="0" w:color="auto"/>
            </w:tcBorders>
            <w:shd w:val="clear" w:color="000000" w:fill="D9D9D9"/>
            <w:noWrap/>
            <w:vAlign w:val="center"/>
            <w:hideMark/>
          </w:tcPr>
          <w:p w:rsidR="00FB7245" w:rsidRPr="00091C2B" w:rsidRDefault="00FB7245" w:rsidP="00091C2B">
            <w:pPr>
              <w:shd w:val="clear" w:color="auto" w:fill="FFFFFF" w:themeFill="background1"/>
              <w:rPr>
                <w:rFonts w:ascii="Museo Sans 100" w:hAnsi="Museo Sans 100"/>
                <w:b/>
                <w:bCs/>
                <w:color w:val="000000"/>
              </w:rPr>
            </w:pPr>
            <w:r w:rsidRPr="00091C2B">
              <w:rPr>
                <w:rFonts w:ascii="Museo Sans 100" w:hAnsi="Museo Sans 100"/>
                <w:b/>
                <w:bCs/>
                <w:color w:val="000000"/>
              </w:rPr>
              <w:t xml:space="preserve">100 Has 52 As 29.45 Cas </w:t>
            </w:r>
          </w:p>
        </w:tc>
        <w:tc>
          <w:tcPr>
            <w:tcW w:w="1577" w:type="dxa"/>
            <w:tcBorders>
              <w:top w:val="single" w:sz="4" w:space="0" w:color="auto"/>
              <w:left w:val="nil"/>
              <w:bottom w:val="single" w:sz="4" w:space="0" w:color="auto"/>
              <w:right w:val="single" w:sz="4" w:space="0" w:color="auto"/>
            </w:tcBorders>
            <w:shd w:val="clear" w:color="000000" w:fill="D9D9D9"/>
            <w:noWrap/>
            <w:vAlign w:val="bottom"/>
            <w:hideMark/>
          </w:tcPr>
          <w:p w:rsidR="00FB7245" w:rsidRPr="00091C2B" w:rsidRDefault="00FB7245" w:rsidP="00091C2B">
            <w:pPr>
              <w:shd w:val="clear" w:color="auto" w:fill="FFFFFF" w:themeFill="background1"/>
              <w:jc w:val="right"/>
              <w:rPr>
                <w:rFonts w:ascii="Museo Sans 100" w:hAnsi="Museo Sans 100"/>
                <w:b/>
                <w:bCs/>
                <w:color w:val="000000"/>
              </w:rPr>
            </w:pPr>
            <w:r w:rsidRPr="00091C2B">
              <w:rPr>
                <w:rFonts w:ascii="Museo Sans 100" w:hAnsi="Museo Sans 100"/>
                <w:b/>
                <w:bCs/>
                <w:color w:val="000000"/>
              </w:rPr>
              <w:t>105,229.45</w:t>
            </w:r>
          </w:p>
        </w:tc>
      </w:tr>
      <w:tr w:rsidR="00FB7245" w:rsidRPr="00091C2B" w:rsidTr="00354FF9">
        <w:trPr>
          <w:trHeight w:val="278"/>
        </w:trPr>
        <w:tc>
          <w:tcPr>
            <w:tcW w:w="3484" w:type="dxa"/>
            <w:tcBorders>
              <w:top w:val="nil"/>
              <w:left w:val="single" w:sz="8" w:space="0" w:color="auto"/>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center"/>
              <w:rPr>
                <w:rFonts w:ascii="Museo Sans 100" w:hAnsi="Museo Sans 100"/>
                <w:b/>
                <w:bCs/>
                <w:color w:val="000000"/>
              </w:rPr>
            </w:pPr>
            <w:r w:rsidRPr="00091C2B">
              <w:rPr>
                <w:rFonts w:ascii="Museo Sans 100" w:hAnsi="Museo Sans 100"/>
                <w:b/>
                <w:bCs/>
                <w:color w:val="000000"/>
              </w:rPr>
              <w:t>Áreas Complementarias (5):</w:t>
            </w:r>
          </w:p>
        </w:tc>
        <w:tc>
          <w:tcPr>
            <w:tcW w:w="3363" w:type="dxa"/>
            <w:tcBorders>
              <w:top w:val="nil"/>
              <w:left w:val="nil"/>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center"/>
              <w:rPr>
                <w:rFonts w:ascii="Museo Sans 100" w:hAnsi="Museo Sans 100"/>
                <w:color w:val="000000"/>
              </w:rPr>
            </w:pPr>
            <w:r w:rsidRPr="00091C2B">
              <w:rPr>
                <w:rFonts w:ascii="Museo Sans 100" w:hAnsi="Museo Sans 100"/>
                <w:color w:val="000000"/>
              </w:rPr>
              <w:t> </w:t>
            </w:r>
          </w:p>
        </w:tc>
        <w:tc>
          <w:tcPr>
            <w:tcW w:w="1577" w:type="dxa"/>
            <w:tcBorders>
              <w:top w:val="nil"/>
              <w:left w:val="nil"/>
              <w:bottom w:val="single" w:sz="4" w:space="0" w:color="auto"/>
              <w:right w:val="single" w:sz="8" w:space="0" w:color="auto"/>
            </w:tcBorders>
            <w:shd w:val="clear" w:color="000000" w:fill="FFFFFF"/>
            <w:noWrap/>
            <w:vAlign w:val="bottom"/>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w:t>
            </w:r>
          </w:p>
        </w:tc>
      </w:tr>
      <w:tr w:rsidR="00FB7245" w:rsidRPr="00091C2B" w:rsidTr="00354FF9">
        <w:trPr>
          <w:trHeight w:val="278"/>
        </w:trPr>
        <w:tc>
          <w:tcPr>
            <w:tcW w:w="3484" w:type="dxa"/>
            <w:tcBorders>
              <w:top w:val="nil"/>
              <w:left w:val="single" w:sz="8" w:space="0" w:color="auto"/>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center"/>
              <w:rPr>
                <w:rFonts w:ascii="Museo Sans 100" w:hAnsi="Museo Sans 100"/>
                <w:color w:val="000000"/>
              </w:rPr>
            </w:pPr>
            <w:r w:rsidRPr="00091C2B">
              <w:rPr>
                <w:rFonts w:ascii="Museo Sans 100" w:hAnsi="Museo Sans 100"/>
                <w:color w:val="000000"/>
              </w:rPr>
              <w:t>CANCHA 1</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78 As 24.52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7,824.52</w:t>
            </w:r>
          </w:p>
        </w:tc>
      </w:tr>
      <w:tr w:rsidR="00FB7245" w:rsidRPr="00091C2B" w:rsidTr="00354FF9">
        <w:trPr>
          <w:trHeight w:val="278"/>
        </w:trPr>
        <w:tc>
          <w:tcPr>
            <w:tcW w:w="3484" w:type="dxa"/>
            <w:tcBorders>
              <w:top w:val="nil"/>
              <w:left w:val="single" w:sz="8" w:space="0" w:color="auto"/>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center"/>
              <w:rPr>
                <w:rFonts w:ascii="Museo Sans 100" w:hAnsi="Museo Sans 100"/>
                <w:color w:val="000000"/>
              </w:rPr>
            </w:pPr>
            <w:r w:rsidRPr="00091C2B">
              <w:rPr>
                <w:rFonts w:ascii="Museo Sans 100" w:hAnsi="Museo Sans 100"/>
                <w:color w:val="000000"/>
              </w:rPr>
              <w:t>CANCHA2</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04 As 66.46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466.46</w:t>
            </w:r>
          </w:p>
        </w:tc>
      </w:tr>
      <w:tr w:rsidR="00FB7245" w:rsidRPr="00091C2B" w:rsidTr="00354FF9">
        <w:trPr>
          <w:trHeight w:val="278"/>
        </w:trPr>
        <w:tc>
          <w:tcPr>
            <w:tcW w:w="3484" w:type="dxa"/>
            <w:tcBorders>
              <w:top w:val="nil"/>
              <w:left w:val="single" w:sz="8" w:space="0" w:color="auto"/>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center"/>
              <w:rPr>
                <w:rFonts w:ascii="Museo Sans 100" w:hAnsi="Museo Sans 100"/>
                <w:color w:val="000000"/>
              </w:rPr>
            </w:pPr>
            <w:r w:rsidRPr="00091C2B">
              <w:rPr>
                <w:rFonts w:ascii="Museo Sans 100" w:hAnsi="Museo Sans 100"/>
                <w:color w:val="000000"/>
              </w:rPr>
              <w:t>CANCHA 3</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53 As 00.17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5,300.17</w:t>
            </w:r>
          </w:p>
        </w:tc>
      </w:tr>
      <w:tr w:rsidR="00FB7245" w:rsidRPr="00091C2B" w:rsidTr="00354FF9">
        <w:trPr>
          <w:trHeight w:val="278"/>
        </w:trPr>
        <w:tc>
          <w:tcPr>
            <w:tcW w:w="3484" w:type="dxa"/>
            <w:tcBorders>
              <w:top w:val="nil"/>
              <w:left w:val="single" w:sz="8" w:space="0" w:color="auto"/>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center"/>
              <w:rPr>
                <w:rFonts w:ascii="Museo Sans 100" w:hAnsi="Museo Sans 100"/>
                <w:color w:val="000000"/>
              </w:rPr>
            </w:pPr>
            <w:r w:rsidRPr="00091C2B">
              <w:rPr>
                <w:rFonts w:ascii="Museo Sans 100" w:hAnsi="Museo Sans 100"/>
                <w:color w:val="000000"/>
              </w:rPr>
              <w:t>TANQUE</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01 As 12.16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112.16</w:t>
            </w:r>
          </w:p>
        </w:tc>
      </w:tr>
      <w:tr w:rsidR="00FB7245" w:rsidRPr="00091C2B" w:rsidTr="00354FF9">
        <w:trPr>
          <w:trHeight w:val="278"/>
        </w:trPr>
        <w:tc>
          <w:tcPr>
            <w:tcW w:w="3484" w:type="dxa"/>
            <w:tcBorders>
              <w:top w:val="nil"/>
              <w:left w:val="single" w:sz="8" w:space="0" w:color="auto"/>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center"/>
              <w:rPr>
                <w:rFonts w:ascii="Museo Sans 100" w:hAnsi="Museo Sans 100"/>
                <w:color w:val="000000"/>
              </w:rPr>
            </w:pPr>
            <w:r w:rsidRPr="00091C2B">
              <w:rPr>
                <w:rFonts w:ascii="Museo Sans 100" w:hAnsi="Museo Sans 100"/>
                <w:color w:val="000000"/>
              </w:rPr>
              <w:t>AREA VERDE</w:t>
            </w:r>
          </w:p>
        </w:tc>
        <w:tc>
          <w:tcPr>
            <w:tcW w:w="3363" w:type="dxa"/>
            <w:tcBorders>
              <w:top w:val="nil"/>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00 Has 06 As 69.45 Cas </w:t>
            </w:r>
          </w:p>
        </w:tc>
        <w:tc>
          <w:tcPr>
            <w:tcW w:w="1577" w:type="dxa"/>
            <w:tcBorders>
              <w:top w:val="nil"/>
              <w:left w:val="nil"/>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669.45</w:t>
            </w:r>
          </w:p>
        </w:tc>
      </w:tr>
      <w:tr w:rsidR="00FB7245" w:rsidRPr="00091C2B" w:rsidTr="00354FF9">
        <w:trPr>
          <w:trHeight w:val="278"/>
        </w:trPr>
        <w:tc>
          <w:tcPr>
            <w:tcW w:w="3484" w:type="dxa"/>
            <w:tcBorders>
              <w:top w:val="nil"/>
              <w:left w:val="single" w:sz="8" w:space="0" w:color="auto"/>
              <w:bottom w:val="single" w:sz="4" w:space="0" w:color="auto"/>
              <w:right w:val="single" w:sz="4" w:space="0" w:color="auto"/>
            </w:tcBorders>
            <w:shd w:val="clear" w:color="000000" w:fill="D9D9D9"/>
            <w:noWrap/>
            <w:vAlign w:val="bottom"/>
            <w:hideMark/>
          </w:tcPr>
          <w:p w:rsidR="00FB7245" w:rsidRPr="00091C2B" w:rsidRDefault="00FB7245" w:rsidP="00091C2B">
            <w:pPr>
              <w:shd w:val="clear" w:color="auto" w:fill="FFFFFF" w:themeFill="background1"/>
              <w:jc w:val="center"/>
              <w:rPr>
                <w:rFonts w:ascii="Museo Sans 100" w:hAnsi="Museo Sans 100"/>
                <w:b/>
                <w:bCs/>
                <w:color w:val="000000"/>
              </w:rPr>
            </w:pPr>
            <w:r w:rsidRPr="00091C2B">
              <w:rPr>
                <w:rFonts w:ascii="Museo Sans 100" w:hAnsi="Museo Sans 100"/>
                <w:b/>
                <w:bCs/>
                <w:color w:val="000000"/>
              </w:rPr>
              <w:t>SUBTOTAL</w:t>
            </w:r>
          </w:p>
        </w:tc>
        <w:tc>
          <w:tcPr>
            <w:tcW w:w="3363" w:type="dxa"/>
            <w:tcBorders>
              <w:top w:val="nil"/>
              <w:left w:val="nil"/>
              <w:bottom w:val="single" w:sz="4" w:space="0" w:color="auto"/>
              <w:right w:val="single" w:sz="4" w:space="0" w:color="auto"/>
            </w:tcBorders>
            <w:shd w:val="clear" w:color="000000" w:fill="D9D9D9"/>
            <w:noWrap/>
            <w:vAlign w:val="center"/>
            <w:hideMark/>
          </w:tcPr>
          <w:p w:rsidR="00FB7245" w:rsidRPr="00091C2B" w:rsidRDefault="00FB7245" w:rsidP="00091C2B">
            <w:pPr>
              <w:shd w:val="clear" w:color="auto" w:fill="FFFFFF" w:themeFill="background1"/>
              <w:rPr>
                <w:rFonts w:ascii="Museo Sans 100" w:hAnsi="Museo Sans 100"/>
                <w:b/>
                <w:bCs/>
                <w:color w:val="000000"/>
              </w:rPr>
            </w:pPr>
            <w:r w:rsidRPr="00091C2B">
              <w:rPr>
                <w:rFonts w:ascii="Museo Sans 100" w:hAnsi="Museo Sans 100"/>
                <w:b/>
                <w:bCs/>
                <w:color w:val="000000"/>
              </w:rPr>
              <w:t xml:space="preserve">01 Has 43 As 72.76 Cas </w:t>
            </w:r>
          </w:p>
        </w:tc>
        <w:tc>
          <w:tcPr>
            <w:tcW w:w="1577" w:type="dxa"/>
            <w:tcBorders>
              <w:top w:val="nil"/>
              <w:left w:val="nil"/>
              <w:bottom w:val="single" w:sz="4" w:space="0" w:color="auto"/>
              <w:right w:val="single" w:sz="4" w:space="0" w:color="auto"/>
            </w:tcBorders>
            <w:shd w:val="clear" w:color="000000" w:fill="D9D9D9"/>
            <w:noWrap/>
            <w:vAlign w:val="bottom"/>
            <w:hideMark/>
          </w:tcPr>
          <w:p w:rsidR="00FB7245" w:rsidRPr="00091C2B" w:rsidRDefault="00FB7245" w:rsidP="00091C2B">
            <w:pPr>
              <w:shd w:val="clear" w:color="auto" w:fill="FFFFFF" w:themeFill="background1"/>
              <w:jc w:val="right"/>
              <w:rPr>
                <w:rFonts w:ascii="Museo Sans 100" w:hAnsi="Museo Sans 100"/>
                <w:b/>
                <w:bCs/>
                <w:color w:val="000000"/>
              </w:rPr>
            </w:pPr>
            <w:r w:rsidRPr="00091C2B">
              <w:rPr>
                <w:rFonts w:ascii="Museo Sans 100" w:hAnsi="Museo Sans 100"/>
                <w:b/>
                <w:bCs/>
                <w:color w:val="000000"/>
              </w:rPr>
              <w:t>14,372.76</w:t>
            </w:r>
          </w:p>
        </w:tc>
      </w:tr>
      <w:tr w:rsidR="00FB7245" w:rsidRPr="00091C2B" w:rsidTr="00354FF9">
        <w:trPr>
          <w:trHeight w:val="278"/>
        </w:trPr>
        <w:tc>
          <w:tcPr>
            <w:tcW w:w="3484"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FB7245" w:rsidRPr="00091C2B" w:rsidRDefault="00FB7245" w:rsidP="00091C2B">
            <w:pPr>
              <w:shd w:val="clear" w:color="auto" w:fill="FFFFFF" w:themeFill="background1"/>
              <w:jc w:val="center"/>
              <w:rPr>
                <w:rFonts w:ascii="Museo Sans 100" w:hAnsi="Museo Sans 100"/>
                <w:color w:val="000000"/>
              </w:rPr>
            </w:pPr>
            <w:r w:rsidRPr="00091C2B">
              <w:rPr>
                <w:rFonts w:ascii="Museo Sans 100" w:hAnsi="Museo Sans 100"/>
                <w:color w:val="000000"/>
              </w:rPr>
              <w:lastRenderedPageBreak/>
              <w:t>CALLE</w:t>
            </w:r>
          </w:p>
        </w:tc>
        <w:tc>
          <w:tcPr>
            <w:tcW w:w="3363" w:type="dxa"/>
            <w:tcBorders>
              <w:top w:val="single" w:sz="4" w:space="0" w:color="auto"/>
              <w:left w:val="nil"/>
              <w:bottom w:val="single" w:sz="4" w:space="0" w:color="auto"/>
              <w:right w:val="single" w:sz="4" w:space="0" w:color="auto"/>
            </w:tcBorders>
            <w:shd w:val="clear" w:color="000000" w:fill="FFFFFF"/>
            <w:noWrap/>
            <w:vAlign w:val="center"/>
            <w:hideMark/>
          </w:tcPr>
          <w:p w:rsidR="00FB7245" w:rsidRPr="00091C2B" w:rsidRDefault="00FB7245" w:rsidP="00091C2B">
            <w:pPr>
              <w:shd w:val="clear" w:color="auto" w:fill="FFFFFF" w:themeFill="background1"/>
              <w:rPr>
                <w:rFonts w:ascii="Museo Sans 100" w:hAnsi="Museo Sans 100"/>
                <w:color w:val="000000"/>
              </w:rPr>
            </w:pPr>
            <w:r w:rsidRPr="00091C2B">
              <w:rPr>
                <w:rFonts w:ascii="Museo Sans 100" w:hAnsi="Museo Sans 100"/>
                <w:color w:val="000000"/>
              </w:rPr>
              <w:t xml:space="preserve">01 Has 76 As 96.46 Cas </w:t>
            </w:r>
          </w:p>
        </w:tc>
        <w:tc>
          <w:tcPr>
            <w:tcW w:w="1577" w:type="dxa"/>
            <w:tcBorders>
              <w:top w:val="single" w:sz="4" w:space="0" w:color="auto"/>
              <w:left w:val="nil"/>
              <w:bottom w:val="single" w:sz="4" w:space="0" w:color="auto"/>
              <w:right w:val="single" w:sz="8" w:space="0" w:color="auto"/>
            </w:tcBorders>
            <w:shd w:val="clear" w:color="000000" w:fill="FFFFFF"/>
            <w:noWrap/>
            <w:vAlign w:val="bottom"/>
            <w:hideMark/>
          </w:tcPr>
          <w:p w:rsidR="00FB7245" w:rsidRPr="00091C2B" w:rsidRDefault="00FB7245" w:rsidP="00091C2B">
            <w:pPr>
              <w:shd w:val="clear" w:color="auto" w:fill="FFFFFF" w:themeFill="background1"/>
              <w:jc w:val="right"/>
              <w:rPr>
                <w:rFonts w:ascii="Museo Sans 100" w:hAnsi="Museo Sans 100"/>
                <w:color w:val="000000"/>
              </w:rPr>
            </w:pPr>
            <w:r w:rsidRPr="00091C2B">
              <w:rPr>
                <w:rFonts w:ascii="Museo Sans 100" w:hAnsi="Museo Sans 100"/>
                <w:color w:val="000000"/>
              </w:rPr>
              <w:t>17,696.46</w:t>
            </w:r>
          </w:p>
        </w:tc>
      </w:tr>
      <w:tr w:rsidR="00FB7245" w:rsidRPr="00091C2B" w:rsidTr="00354FF9">
        <w:trPr>
          <w:trHeight w:val="278"/>
        </w:trPr>
        <w:tc>
          <w:tcPr>
            <w:tcW w:w="3484" w:type="dxa"/>
            <w:tcBorders>
              <w:top w:val="nil"/>
              <w:left w:val="single" w:sz="8" w:space="0" w:color="auto"/>
              <w:bottom w:val="single" w:sz="4" w:space="0" w:color="auto"/>
              <w:right w:val="single" w:sz="4" w:space="0" w:color="auto"/>
            </w:tcBorders>
            <w:shd w:val="clear" w:color="000000" w:fill="D9D9D9"/>
            <w:noWrap/>
            <w:vAlign w:val="bottom"/>
            <w:hideMark/>
          </w:tcPr>
          <w:p w:rsidR="00FB7245" w:rsidRPr="00091C2B" w:rsidRDefault="00FB7245" w:rsidP="00091C2B">
            <w:pPr>
              <w:shd w:val="clear" w:color="auto" w:fill="FFFFFF" w:themeFill="background1"/>
              <w:jc w:val="center"/>
              <w:rPr>
                <w:rFonts w:ascii="Museo Sans 100" w:hAnsi="Museo Sans 100"/>
                <w:b/>
                <w:bCs/>
                <w:color w:val="000000"/>
              </w:rPr>
            </w:pPr>
            <w:r w:rsidRPr="00091C2B">
              <w:rPr>
                <w:rFonts w:ascii="Museo Sans 100" w:hAnsi="Museo Sans 100"/>
                <w:b/>
                <w:bCs/>
                <w:color w:val="000000"/>
              </w:rPr>
              <w:t>SUBTOTAL</w:t>
            </w:r>
          </w:p>
        </w:tc>
        <w:tc>
          <w:tcPr>
            <w:tcW w:w="3363" w:type="dxa"/>
            <w:tcBorders>
              <w:top w:val="nil"/>
              <w:left w:val="nil"/>
              <w:bottom w:val="single" w:sz="4" w:space="0" w:color="auto"/>
              <w:right w:val="single" w:sz="4" w:space="0" w:color="auto"/>
            </w:tcBorders>
            <w:shd w:val="clear" w:color="000000" w:fill="D9D9D9"/>
            <w:noWrap/>
            <w:vAlign w:val="center"/>
            <w:hideMark/>
          </w:tcPr>
          <w:p w:rsidR="00FB7245" w:rsidRPr="00091C2B" w:rsidRDefault="00FB7245" w:rsidP="00091C2B">
            <w:pPr>
              <w:shd w:val="clear" w:color="auto" w:fill="FFFFFF" w:themeFill="background1"/>
              <w:rPr>
                <w:rFonts w:ascii="Museo Sans 100" w:hAnsi="Museo Sans 100"/>
                <w:b/>
                <w:bCs/>
                <w:color w:val="000000"/>
              </w:rPr>
            </w:pPr>
            <w:r w:rsidRPr="00091C2B">
              <w:rPr>
                <w:rFonts w:ascii="Museo Sans 100" w:hAnsi="Museo Sans 100"/>
                <w:b/>
                <w:bCs/>
                <w:color w:val="000000"/>
              </w:rPr>
              <w:t xml:space="preserve">01 Has 76 As 96.46 Cas </w:t>
            </w:r>
          </w:p>
        </w:tc>
        <w:tc>
          <w:tcPr>
            <w:tcW w:w="1577" w:type="dxa"/>
            <w:tcBorders>
              <w:top w:val="nil"/>
              <w:left w:val="nil"/>
              <w:bottom w:val="single" w:sz="4" w:space="0" w:color="auto"/>
              <w:right w:val="single" w:sz="8" w:space="0" w:color="auto"/>
            </w:tcBorders>
            <w:shd w:val="clear" w:color="000000" w:fill="D9D9D9"/>
            <w:noWrap/>
            <w:vAlign w:val="bottom"/>
            <w:hideMark/>
          </w:tcPr>
          <w:p w:rsidR="00FB7245" w:rsidRPr="00091C2B" w:rsidRDefault="00FB7245" w:rsidP="00091C2B">
            <w:pPr>
              <w:shd w:val="clear" w:color="auto" w:fill="FFFFFF" w:themeFill="background1"/>
              <w:jc w:val="right"/>
              <w:rPr>
                <w:rFonts w:ascii="Museo Sans 100" w:hAnsi="Museo Sans 100"/>
                <w:b/>
                <w:bCs/>
                <w:color w:val="000000"/>
              </w:rPr>
            </w:pPr>
            <w:r w:rsidRPr="00091C2B">
              <w:rPr>
                <w:rFonts w:ascii="Museo Sans 100" w:hAnsi="Museo Sans 100"/>
                <w:b/>
                <w:bCs/>
                <w:color w:val="000000"/>
              </w:rPr>
              <w:t>17,696.46</w:t>
            </w:r>
          </w:p>
        </w:tc>
      </w:tr>
      <w:tr w:rsidR="00FB7245" w:rsidRPr="00091C2B" w:rsidTr="00354FF9">
        <w:trPr>
          <w:trHeight w:val="278"/>
        </w:trPr>
        <w:tc>
          <w:tcPr>
            <w:tcW w:w="3484" w:type="dxa"/>
            <w:tcBorders>
              <w:top w:val="nil"/>
              <w:left w:val="single" w:sz="8" w:space="0" w:color="auto"/>
              <w:bottom w:val="single" w:sz="8" w:space="0" w:color="auto"/>
              <w:right w:val="single" w:sz="4" w:space="0" w:color="auto"/>
            </w:tcBorders>
            <w:shd w:val="clear" w:color="000000" w:fill="D9D9D9"/>
            <w:noWrap/>
            <w:vAlign w:val="bottom"/>
            <w:hideMark/>
          </w:tcPr>
          <w:p w:rsidR="00FB7245" w:rsidRPr="00091C2B" w:rsidRDefault="00FB7245" w:rsidP="00091C2B">
            <w:pPr>
              <w:shd w:val="clear" w:color="auto" w:fill="FFFFFF" w:themeFill="background1"/>
              <w:jc w:val="center"/>
              <w:rPr>
                <w:rFonts w:ascii="Museo Sans 100" w:hAnsi="Museo Sans 100"/>
                <w:b/>
                <w:bCs/>
                <w:color w:val="000000"/>
              </w:rPr>
            </w:pPr>
            <w:r w:rsidRPr="00091C2B">
              <w:rPr>
                <w:rFonts w:ascii="Museo Sans 100" w:hAnsi="Museo Sans 100"/>
                <w:b/>
                <w:bCs/>
                <w:color w:val="000000"/>
              </w:rPr>
              <w:t>AREA TOTAL DE PROYECTO</w:t>
            </w:r>
          </w:p>
        </w:tc>
        <w:tc>
          <w:tcPr>
            <w:tcW w:w="3363" w:type="dxa"/>
            <w:tcBorders>
              <w:top w:val="nil"/>
              <w:left w:val="nil"/>
              <w:bottom w:val="single" w:sz="4" w:space="0" w:color="auto"/>
              <w:right w:val="single" w:sz="4" w:space="0" w:color="auto"/>
            </w:tcBorders>
            <w:shd w:val="clear" w:color="000000" w:fill="D9D9D9"/>
            <w:noWrap/>
            <w:vAlign w:val="center"/>
            <w:hideMark/>
          </w:tcPr>
          <w:p w:rsidR="00FB7245" w:rsidRPr="00091C2B" w:rsidRDefault="00FB7245" w:rsidP="00091C2B">
            <w:pPr>
              <w:shd w:val="clear" w:color="auto" w:fill="FFFFFF" w:themeFill="background1"/>
              <w:rPr>
                <w:rFonts w:ascii="Museo Sans 100" w:hAnsi="Museo Sans 100"/>
                <w:b/>
                <w:bCs/>
                <w:color w:val="000000"/>
              </w:rPr>
            </w:pPr>
            <w:r w:rsidRPr="00091C2B">
              <w:rPr>
                <w:rFonts w:ascii="Museo Sans 100" w:hAnsi="Museo Sans 100"/>
                <w:b/>
                <w:bCs/>
                <w:color w:val="000000"/>
              </w:rPr>
              <w:t xml:space="preserve">103 Has 72 As 98.67 Cas </w:t>
            </w:r>
          </w:p>
        </w:tc>
        <w:tc>
          <w:tcPr>
            <w:tcW w:w="1577" w:type="dxa"/>
            <w:tcBorders>
              <w:top w:val="nil"/>
              <w:left w:val="nil"/>
              <w:bottom w:val="single" w:sz="8" w:space="0" w:color="auto"/>
              <w:right w:val="single" w:sz="8" w:space="0" w:color="auto"/>
            </w:tcBorders>
            <w:shd w:val="clear" w:color="000000" w:fill="D9D9D9"/>
            <w:noWrap/>
            <w:vAlign w:val="bottom"/>
            <w:hideMark/>
          </w:tcPr>
          <w:p w:rsidR="00FB7245" w:rsidRPr="00091C2B" w:rsidRDefault="00FB7245" w:rsidP="00091C2B">
            <w:pPr>
              <w:shd w:val="clear" w:color="auto" w:fill="FFFFFF" w:themeFill="background1"/>
              <w:jc w:val="right"/>
              <w:rPr>
                <w:rFonts w:ascii="Museo Sans 100" w:hAnsi="Museo Sans 100"/>
                <w:b/>
                <w:bCs/>
                <w:color w:val="000000"/>
              </w:rPr>
            </w:pPr>
            <w:r w:rsidRPr="00091C2B">
              <w:rPr>
                <w:rFonts w:ascii="Museo Sans 100" w:hAnsi="Museo Sans 100"/>
                <w:b/>
                <w:bCs/>
                <w:color w:val="000000"/>
              </w:rPr>
              <w:t>137,298.67</w:t>
            </w:r>
          </w:p>
        </w:tc>
      </w:tr>
    </w:tbl>
    <w:p w:rsidR="00FB7245" w:rsidRPr="007756BD" w:rsidRDefault="00322CCE" w:rsidP="00386B07">
      <w:pPr>
        <w:numPr>
          <w:ilvl w:val="0"/>
          <w:numId w:val="36"/>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7756BD">
        <w:rPr>
          <w:rFonts w:ascii="Museo Sans 100" w:eastAsiaTheme="minorHAnsi" w:hAnsi="Museo Sans 100" w:cstheme="minorBidi"/>
        </w:rPr>
        <w:t xml:space="preserve"> SOLARES</w:t>
      </w:r>
    </w:p>
    <w:p w:rsidR="00FB7245" w:rsidRPr="007756BD" w:rsidRDefault="00FB7245" w:rsidP="00386B07">
      <w:pPr>
        <w:numPr>
          <w:ilvl w:val="0"/>
          <w:numId w:val="36"/>
        </w:numPr>
        <w:spacing w:after="80"/>
        <w:contextualSpacing/>
        <w:rPr>
          <w:rFonts w:ascii="Museo Sans 100" w:eastAsiaTheme="minorHAnsi" w:hAnsi="Museo Sans 100" w:cstheme="minorBidi"/>
        </w:rPr>
      </w:pPr>
      <w:r w:rsidRPr="007756BD">
        <w:rPr>
          <w:rFonts w:ascii="Museo Sans 100" w:eastAsiaTheme="minorHAnsi" w:hAnsi="Museo Sans 100" w:cstheme="minorBidi"/>
        </w:rPr>
        <w:t>3 CANCHAS</w:t>
      </w:r>
    </w:p>
    <w:p w:rsidR="00FB7245" w:rsidRPr="007756BD" w:rsidRDefault="00FB7245" w:rsidP="00386B07">
      <w:pPr>
        <w:numPr>
          <w:ilvl w:val="0"/>
          <w:numId w:val="36"/>
        </w:numPr>
        <w:spacing w:after="80"/>
        <w:contextualSpacing/>
        <w:rPr>
          <w:rFonts w:ascii="Museo Sans 100" w:eastAsiaTheme="minorHAnsi" w:hAnsi="Museo Sans 100" w:cstheme="minorBidi"/>
        </w:rPr>
      </w:pPr>
      <w:r w:rsidRPr="007756BD">
        <w:rPr>
          <w:rFonts w:ascii="Museo Sans 100" w:eastAsiaTheme="minorHAnsi" w:hAnsi="Museo Sans 100" w:cstheme="minorBidi"/>
        </w:rPr>
        <w:t>1 TANQUE</w:t>
      </w:r>
    </w:p>
    <w:p w:rsidR="00FB7245" w:rsidRPr="007756BD" w:rsidRDefault="00FB7245" w:rsidP="00386B07">
      <w:pPr>
        <w:numPr>
          <w:ilvl w:val="0"/>
          <w:numId w:val="36"/>
        </w:numPr>
        <w:spacing w:after="80"/>
        <w:contextualSpacing/>
        <w:rPr>
          <w:rFonts w:ascii="Museo Sans 100" w:eastAsiaTheme="minorHAnsi" w:hAnsi="Museo Sans 100" w:cstheme="minorBidi"/>
        </w:rPr>
      </w:pPr>
      <w:r w:rsidRPr="007756BD">
        <w:rPr>
          <w:rFonts w:ascii="Museo Sans 100" w:eastAsiaTheme="minorHAnsi" w:hAnsi="Museo Sans 100" w:cstheme="minorBidi"/>
        </w:rPr>
        <w:t>1 AREA VERDE</w:t>
      </w:r>
    </w:p>
    <w:p w:rsidR="00FB7245" w:rsidRPr="007756BD" w:rsidRDefault="00FB7245" w:rsidP="00386B07">
      <w:pPr>
        <w:numPr>
          <w:ilvl w:val="0"/>
          <w:numId w:val="36"/>
        </w:numPr>
        <w:spacing w:after="80"/>
        <w:contextualSpacing/>
        <w:rPr>
          <w:rFonts w:ascii="Museo Sans 100" w:eastAsiaTheme="minorHAnsi" w:hAnsi="Museo Sans 100" w:cstheme="minorBidi"/>
        </w:rPr>
      </w:pPr>
      <w:r w:rsidRPr="007756BD">
        <w:rPr>
          <w:rFonts w:ascii="Museo Sans 100" w:eastAsiaTheme="minorHAnsi" w:hAnsi="Museo Sans 100" w:cstheme="minorBidi"/>
        </w:rPr>
        <w:t>CALLES</w:t>
      </w:r>
    </w:p>
    <w:p w:rsidR="00025BD6" w:rsidRDefault="00025BD6" w:rsidP="00354FF9">
      <w:pPr>
        <w:pStyle w:val="Prrafodelista"/>
        <w:tabs>
          <w:tab w:val="left" w:pos="7671"/>
        </w:tabs>
        <w:ind w:left="2130" w:hanging="2130"/>
        <w:contextualSpacing/>
        <w:jc w:val="both"/>
        <w:rPr>
          <w:rFonts w:ascii="Museo Sans 100" w:hAnsi="Museo Sans 100"/>
          <w:sz w:val="24"/>
          <w:szCs w:val="24"/>
          <w:lang w:val="es-ES"/>
        </w:rPr>
      </w:pPr>
    </w:p>
    <w:p w:rsidR="00FB7245" w:rsidRDefault="007756BD" w:rsidP="00876E17">
      <w:pPr>
        <w:pStyle w:val="TITULOSINTERMEDIOS"/>
      </w:pPr>
      <w:r>
        <w:tab/>
      </w:r>
      <w:r w:rsidR="00FB7245" w:rsidRPr="009B46D2">
        <w:t>RESUMEN DE PROYECTO, HACIENDA LOS LAGARTOS, LA CAMANDULA PORCION TRES.</w:t>
      </w:r>
    </w:p>
    <w:tbl>
      <w:tblPr>
        <w:tblW w:w="8674" w:type="dxa"/>
        <w:tblInd w:w="314" w:type="dxa"/>
        <w:tblCellMar>
          <w:left w:w="70" w:type="dxa"/>
          <w:right w:w="70" w:type="dxa"/>
        </w:tblCellMar>
        <w:tblLook w:val="04A0" w:firstRow="1" w:lastRow="0" w:firstColumn="1" w:lastColumn="0" w:noHBand="0" w:noVBand="1"/>
      </w:tblPr>
      <w:tblGrid>
        <w:gridCol w:w="4198"/>
        <w:gridCol w:w="3057"/>
        <w:gridCol w:w="1419"/>
      </w:tblGrid>
      <w:tr w:rsidR="00FB7245" w:rsidRPr="009B46D2" w:rsidTr="00354FF9">
        <w:trPr>
          <w:trHeight w:val="231"/>
        </w:trPr>
        <w:tc>
          <w:tcPr>
            <w:tcW w:w="8674"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FB7245" w:rsidRPr="007756BD" w:rsidRDefault="00FB7245" w:rsidP="00FB7245">
            <w:pPr>
              <w:jc w:val="center"/>
              <w:rPr>
                <w:rFonts w:ascii="Museo Sans 100" w:hAnsi="Museo Sans 100"/>
                <w:b/>
                <w:bCs/>
              </w:rPr>
            </w:pPr>
            <w:r w:rsidRPr="007756BD">
              <w:rPr>
                <w:rFonts w:ascii="Museo Sans 100" w:hAnsi="Museo Sans 100"/>
                <w:b/>
                <w:bCs/>
              </w:rPr>
              <w:t>CUADRO GENERAL DE AREAS, HACIENDA LOS LAGARTOS</w:t>
            </w:r>
          </w:p>
          <w:p w:rsidR="00FB7245" w:rsidRPr="007756BD" w:rsidRDefault="00FB7245" w:rsidP="00322CCE">
            <w:pPr>
              <w:jc w:val="center"/>
              <w:rPr>
                <w:rFonts w:ascii="Museo Sans 100" w:hAnsi="Museo Sans 100"/>
                <w:b/>
                <w:bCs/>
              </w:rPr>
            </w:pPr>
            <w:r w:rsidRPr="007756BD">
              <w:rPr>
                <w:rFonts w:ascii="Museo Sans 100" w:hAnsi="Museo Sans 100"/>
                <w:b/>
                <w:bCs/>
              </w:rPr>
              <w:t xml:space="preserve">LA CAMANDULA PORCION TRES MATRICULA: </w:t>
            </w:r>
            <w:r w:rsidR="00322CCE">
              <w:rPr>
                <w:rFonts w:ascii="Museo Sans 100" w:hAnsi="Museo Sans 100"/>
                <w:b/>
                <w:bCs/>
              </w:rPr>
              <w:t>---</w:t>
            </w:r>
            <w:r w:rsidRPr="007756BD">
              <w:rPr>
                <w:rFonts w:ascii="Museo Sans 100" w:hAnsi="Museo Sans 100"/>
                <w:b/>
                <w:bCs/>
              </w:rPr>
              <w:t>-00000</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DESCRIPCION</w:t>
            </w:r>
          </w:p>
        </w:tc>
        <w:tc>
          <w:tcPr>
            <w:tcW w:w="3057" w:type="dxa"/>
            <w:tcBorders>
              <w:top w:val="nil"/>
              <w:left w:val="nil"/>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AREAS (Has.)</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AREAS(m2)</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322CCE">
            <w:pPr>
              <w:jc w:val="center"/>
              <w:rPr>
                <w:rFonts w:ascii="Museo Sans 100" w:hAnsi="Museo Sans 100"/>
                <w:b/>
                <w:bCs/>
                <w:color w:val="000000"/>
              </w:rPr>
            </w:pPr>
            <w:r w:rsidRPr="007756BD">
              <w:rPr>
                <w:rFonts w:ascii="Museo Sans 100" w:hAnsi="Museo Sans 100"/>
                <w:b/>
                <w:bCs/>
                <w:color w:val="000000"/>
              </w:rPr>
              <w:t>ASENTAMIENTO COMUNITARIO (</w:t>
            </w:r>
            <w:r w:rsidR="00322CCE">
              <w:rPr>
                <w:rFonts w:ascii="Museo Sans 100" w:hAnsi="Museo Sans 100"/>
                <w:b/>
                <w:bCs/>
                <w:color w:val="000000"/>
              </w:rPr>
              <w:t>---</w:t>
            </w:r>
            <w:r w:rsidRPr="007756BD">
              <w:rPr>
                <w:rFonts w:ascii="Museo Sans 100" w:hAnsi="Museo Sans 100"/>
                <w:b/>
                <w:bCs/>
                <w:color w:val="000000"/>
              </w:rPr>
              <w:t>):</w:t>
            </w:r>
          </w:p>
        </w:tc>
        <w:tc>
          <w:tcPr>
            <w:tcW w:w="3057" w:type="dxa"/>
            <w:tcBorders>
              <w:top w:val="nil"/>
              <w:left w:val="nil"/>
              <w:bottom w:val="single" w:sz="4" w:space="0" w:color="auto"/>
              <w:right w:val="single" w:sz="4" w:space="0" w:color="auto"/>
            </w:tcBorders>
            <w:shd w:val="clear" w:color="auto" w:fill="FFFFFF" w:themeFill="background1"/>
            <w:noWrap/>
            <w:vAlign w:val="bottom"/>
            <w:hideMark/>
          </w:tcPr>
          <w:p w:rsidR="00FB7245" w:rsidRPr="007756BD" w:rsidRDefault="00FB7245" w:rsidP="00FB7245">
            <w:pPr>
              <w:rPr>
                <w:rFonts w:ascii="Museo Sans 100" w:hAnsi="Museo Sans 100"/>
                <w:color w:val="2F75B5"/>
              </w:rPr>
            </w:pPr>
            <w:r w:rsidRPr="007756BD">
              <w:rPr>
                <w:rFonts w:ascii="Museo Sans 100" w:hAnsi="Museo Sans 100"/>
                <w:color w:val="2F75B5"/>
              </w:rPr>
              <w:t>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rPr>
                <w:rFonts w:ascii="Museo Sans 100" w:hAnsi="Museo Sans 100"/>
                <w:color w:val="2F75B5"/>
              </w:rPr>
            </w:pPr>
            <w:r w:rsidRPr="007756BD">
              <w:rPr>
                <w:rFonts w:ascii="Museo Sans 100" w:hAnsi="Museo Sans 100"/>
                <w:color w:val="2F75B5"/>
              </w:rPr>
              <w:t> </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I (</w:t>
            </w:r>
            <w:r w:rsidR="00322CCE">
              <w:rPr>
                <w:rFonts w:ascii="Museo Sans 100" w:hAnsi="Museo Sans 100"/>
                <w:color w:val="000000"/>
              </w:rPr>
              <w:t>---</w:t>
            </w:r>
            <w:r w:rsidRPr="007756BD">
              <w:rPr>
                <w:rFonts w:ascii="Museo Sans 100" w:hAnsi="Museo Sans 100"/>
                <w:color w:val="000000"/>
              </w:rPr>
              <w:t xml:space="preserve"> solares)</w:t>
            </w:r>
          </w:p>
        </w:tc>
        <w:tc>
          <w:tcPr>
            <w:tcW w:w="305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30 As 32.47 Cas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3,032.47</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J (</w:t>
            </w:r>
            <w:r w:rsidR="00322CCE">
              <w:rPr>
                <w:rFonts w:ascii="Museo Sans 100" w:hAnsi="Museo Sans 100"/>
                <w:color w:val="000000"/>
              </w:rPr>
              <w:t>---</w:t>
            </w:r>
            <w:r w:rsidRPr="007756BD">
              <w:rPr>
                <w:rFonts w:ascii="Museo Sans 100" w:hAnsi="Museo Sans 100"/>
                <w:color w:val="000000"/>
              </w:rPr>
              <w:t xml:space="preserve"> solares)</w:t>
            </w:r>
          </w:p>
        </w:tc>
        <w:tc>
          <w:tcPr>
            <w:tcW w:w="305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79 As 15.45 Cas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7,915.45</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N (</w:t>
            </w:r>
            <w:r w:rsidR="00322CCE">
              <w:rPr>
                <w:rFonts w:ascii="Museo Sans 100" w:hAnsi="Museo Sans 100"/>
                <w:color w:val="000000"/>
              </w:rPr>
              <w:t>---</w:t>
            </w:r>
            <w:r w:rsidRPr="007756BD">
              <w:rPr>
                <w:rFonts w:ascii="Museo Sans 100" w:hAnsi="Museo Sans 100"/>
                <w:color w:val="000000"/>
              </w:rPr>
              <w:t xml:space="preserve"> solares)</w:t>
            </w:r>
          </w:p>
        </w:tc>
        <w:tc>
          <w:tcPr>
            <w:tcW w:w="305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46 As 36.16 Cas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4,636.16</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O (</w:t>
            </w:r>
            <w:r w:rsidR="00322CCE">
              <w:rPr>
                <w:rFonts w:ascii="Museo Sans 100" w:hAnsi="Museo Sans 100"/>
                <w:color w:val="000000"/>
              </w:rPr>
              <w:t>---</w:t>
            </w:r>
            <w:r w:rsidRPr="007756BD">
              <w:rPr>
                <w:rFonts w:ascii="Museo Sans 100" w:hAnsi="Museo Sans 100"/>
                <w:color w:val="000000"/>
              </w:rPr>
              <w:t xml:space="preserve"> solares)</w:t>
            </w:r>
          </w:p>
        </w:tc>
        <w:tc>
          <w:tcPr>
            <w:tcW w:w="305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85 As 98.08 Cas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8,598.08</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R (</w:t>
            </w:r>
            <w:r w:rsidR="00322CCE">
              <w:rPr>
                <w:rFonts w:ascii="Museo Sans 100" w:hAnsi="Museo Sans 100"/>
                <w:color w:val="000000"/>
              </w:rPr>
              <w:t>---</w:t>
            </w:r>
            <w:r w:rsidRPr="007756BD">
              <w:rPr>
                <w:rFonts w:ascii="Museo Sans 100" w:hAnsi="Museo Sans 100"/>
                <w:color w:val="000000"/>
              </w:rPr>
              <w:t xml:space="preserve"> solares)</w:t>
            </w:r>
          </w:p>
        </w:tc>
        <w:tc>
          <w:tcPr>
            <w:tcW w:w="305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49 As 62.29 Cas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4,962.29</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T (</w:t>
            </w:r>
            <w:r w:rsidR="00322CCE">
              <w:rPr>
                <w:rFonts w:ascii="Museo Sans 100" w:hAnsi="Museo Sans 100"/>
                <w:color w:val="000000"/>
              </w:rPr>
              <w:t>---</w:t>
            </w:r>
            <w:r w:rsidRPr="007756BD">
              <w:rPr>
                <w:rFonts w:ascii="Museo Sans 100" w:hAnsi="Museo Sans 100"/>
                <w:color w:val="000000"/>
              </w:rPr>
              <w:t xml:space="preserve"> solares)</w:t>
            </w:r>
          </w:p>
        </w:tc>
        <w:tc>
          <w:tcPr>
            <w:tcW w:w="305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14 As 24.16 Cas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1,424.16</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SUBTOTAL</w:t>
            </w:r>
          </w:p>
        </w:tc>
        <w:tc>
          <w:tcPr>
            <w:tcW w:w="305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b/>
                <w:bCs/>
                <w:color w:val="000000"/>
              </w:rPr>
            </w:pPr>
            <w:r w:rsidRPr="007756BD">
              <w:rPr>
                <w:rFonts w:ascii="Museo Sans 100" w:hAnsi="Museo Sans 100"/>
                <w:b/>
                <w:bCs/>
                <w:color w:val="000000"/>
              </w:rPr>
              <w:t xml:space="preserve">03 Has 5 As 68.61 Cas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b/>
                <w:bCs/>
              </w:rPr>
            </w:pPr>
            <w:r w:rsidRPr="007756BD">
              <w:rPr>
                <w:rFonts w:ascii="Museo Sans 100" w:hAnsi="Museo Sans 100"/>
                <w:b/>
                <w:bCs/>
              </w:rPr>
              <w:t>30,568.61</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b/>
                <w:bCs/>
                <w:color w:val="000000"/>
              </w:rPr>
            </w:pPr>
            <w:proofErr w:type="spellStart"/>
            <w:r w:rsidRPr="007756BD">
              <w:rPr>
                <w:rFonts w:ascii="Museo Sans 100" w:hAnsi="Museo Sans 100"/>
                <w:b/>
                <w:bCs/>
                <w:color w:val="000000"/>
              </w:rPr>
              <w:t>Areas</w:t>
            </w:r>
            <w:proofErr w:type="spellEnd"/>
            <w:r w:rsidRPr="007756BD">
              <w:rPr>
                <w:rFonts w:ascii="Museo Sans 100" w:hAnsi="Museo Sans 100"/>
                <w:b/>
                <w:bCs/>
                <w:color w:val="000000"/>
              </w:rPr>
              <w:t xml:space="preserve"> Complementarias (7):</w:t>
            </w:r>
          </w:p>
        </w:tc>
        <w:tc>
          <w:tcPr>
            <w:tcW w:w="305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b/>
                <w:bCs/>
                <w:color w:val="000000"/>
              </w:rPr>
            </w:pPr>
            <w:r w:rsidRPr="007756BD">
              <w:rPr>
                <w:rFonts w:ascii="Museo Sans 100" w:hAnsi="Museo Sans 100"/>
                <w:b/>
                <w:bCs/>
                <w:color w:val="000000"/>
              </w:rPr>
              <w:t>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rPr>
                <w:rFonts w:ascii="Museo Sans 100" w:hAnsi="Museo Sans 100"/>
                <w:b/>
                <w:bCs/>
              </w:rPr>
            </w:pPr>
            <w:r w:rsidRPr="007756BD">
              <w:rPr>
                <w:rFonts w:ascii="Museo Sans 100" w:hAnsi="Museo Sans 100"/>
                <w:b/>
                <w:bCs/>
              </w:rPr>
              <w:t> </w:t>
            </w:r>
          </w:p>
        </w:tc>
      </w:tr>
      <w:tr w:rsidR="00FB7245" w:rsidRPr="009B46D2" w:rsidTr="00025BD6">
        <w:trPr>
          <w:trHeight w:val="231"/>
        </w:trPr>
        <w:tc>
          <w:tcPr>
            <w:tcW w:w="419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ZONA DE PROTECCION 1</w:t>
            </w:r>
          </w:p>
        </w:tc>
        <w:tc>
          <w:tcPr>
            <w:tcW w:w="305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01 As 42.72 Cas </w:t>
            </w:r>
          </w:p>
        </w:tc>
        <w:tc>
          <w:tcPr>
            <w:tcW w:w="1419"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rPr>
            </w:pPr>
            <w:r w:rsidRPr="007756BD">
              <w:rPr>
                <w:rFonts w:ascii="Museo Sans 100" w:hAnsi="Museo Sans 100"/>
              </w:rPr>
              <w:t>142.72</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ZONA DE PROTECCION 2</w:t>
            </w:r>
          </w:p>
        </w:tc>
        <w:tc>
          <w:tcPr>
            <w:tcW w:w="305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01 As 89.2 Cas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rPr>
            </w:pPr>
            <w:r w:rsidRPr="007756BD">
              <w:rPr>
                <w:rFonts w:ascii="Museo Sans 100" w:hAnsi="Museo Sans 100"/>
              </w:rPr>
              <w:t>189.20</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ZONA DE PROTECCION 3</w:t>
            </w:r>
          </w:p>
        </w:tc>
        <w:tc>
          <w:tcPr>
            <w:tcW w:w="305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01 As 36.82 Cas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rPr>
            </w:pPr>
            <w:r w:rsidRPr="007756BD">
              <w:rPr>
                <w:rFonts w:ascii="Museo Sans 100" w:hAnsi="Museo Sans 100"/>
              </w:rPr>
              <w:t>136.82</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ZONA DE PROTECCION 4</w:t>
            </w:r>
          </w:p>
        </w:tc>
        <w:tc>
          <w:tcPr>
            <w:tcW w:w="305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01 As 43.51 Cas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rPr>
            </w:pPr>
            <w:r w:rsidRPr="007756BD">
              <w:rPr>
                <w:rFonts w:ascii="Museo Sans 100" w:hAnsi="Museo Sans 100"/>
              </w:rPr>
              <w:t>143.51</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ZONA DE PROTECCION 5</w:t>
            </w:r>
          </w:p>
        </w:tc>
        <w:tc>
          <w:tcPr>
            <w:tcW w:w="305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01 As 73.75 Cas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rPr>
            </w:pPr>
            <w:r w:rsidRPr="007756BD">
              <w:rPr>
                <w:rFonts w:ascii="Museo Sans 100" w:hAnsi="Museo Sans 100"/>
              </w:rPr>
              <w:t>173.75</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ZONA DE PROTECCION 6</w:t>
            </w:r>
          </w:p>
        </w:tc>
        <w:tc>
          <w:tcPr>
            <w:tcW w:w="305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01 As 46.52 Cas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rPr>
            </w:pPr>
            <w:r w:rsidRPr="007756BD">
              <w:rPr>
                <w:rFonts w:ascii="Museo Sans 100" w:hAnsi="Museo Sans 100"/>
              </w:rPr>
              <w:t>146.52</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DESAGUE</w:t>
            </w:r>
          </w:p>
        </w:tc>
        <w:tc>
          <w:tcPr>
            <w:tcW w:w="305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01 As 81.65 Cas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rPr>
            </w:pPr>
            <w:r w:rsidRPr="007756BD">
              <w:rPr>
                <w:rFonts w:ascii="Museo Sans 100" w:hAnsi="Museo Sans 100"/>
              </w:rPr>
              <w:t>181.65</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SUBTOTAL</w:t>
            </w:r>
          </w:p>
        </w:tc>
        <w:tc>
          <w:tcPr>
            <w:tcW w:w="305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b/>
                <w:bCs/>
                <w:color w:val="000000"/>
              </w:rPr>
            </w:pPr>
            <w:r w:rsidRPr="007756BD">
              <w:rPr>
                <w:rFonts w:ascii="Museo Sans 100" w:hAnsi="Museo Sans 100"/>
                <w:b/>
                <w:bCs/>
                <w:color w:val="000000"/>
              </w:rPr>
              <w:t xml:space="preserve">00 Has 11 As 14.17 Cas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b/>
                <w:bCs/>
              </w:rPr>
            </w:pPr>
            <w:r w:rsidRPr="007756BD">
              <w:rPr>
                <w:rFonts w:ascii="Museo Sans 100" w:hAnsi="Museo Sans 100"/>
                <w:b/>
                <w:bCs/>
              </w:rPr>
              <w:t>1,114.17</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QUEBRADAS</w:t>
            </w:r>
          </w:p>
        </w:tc>
        <w:tc>
          <w:tcPr>
            <w:tcW w:w="305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08 As 04.63 Cas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rPr>
            </w:pPr>
            <w:r w:rsidRPr="007756BD">
              <w:rPr>
                <w:rFonts w:ascii="Museo Sans 100" w:hAnsi="Museo Sans 100"/>
              </w:rPr>
              <w:t>804.63</w:t>
            </w:r>
          </w:p>
        </w:tc>
      </w:tr>
      <w:tr w:rsidR="00FB7245" w:rsidRPr="009B46D2" w:rsidTr="00025BD6">
        <w:trPr>
          <w:trHeight w:val="231"/>
        </w:trPr>
        <w:tc>
          <w:tcPr>
            <w:tcW w:w="419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CALLES</w:t>
            </w:r>
          </w:p>
        </w:tc>
        <w:tc>
          <w:tcPr>
            <w:tcW w:w="305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10 As 68.97 Cas </w:t>
            </w:r>
          </w:p>
        </w:tc>
        <w:tc>
          <w:tcPr>
            <w:tcW w:w="141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rPr>
            </w:pPr>
            <w:r w:rsidRPr="007756BD">
              <w:rPr>
                <w:rFonts w:ascii="Museo Sans 100" w:hAnsi="Museo Sans 100"/>
              </w:rPr>
              <w:t>1,068.97</w:t>
            </w:r>
          </w:p>
        </w:tc>
      </w:tr>
      <w:tr w:rsidR="00FB7245" w:rsidRPr="009B46D2" w:rsidTr="00025BD6">
        <w:trPr>
          <w:trHeight w:val="306"/>
        </w:trPr>
        <w:tc>
          <w:tcPr>
            <w:tcW w:w="4198" w:type="dxa"/>
            <w:tcBorders>
              <w:top w:val="nil"/>
              <w:left w:val="single" w:sz="8" w:space="0" w:color="auto"/>
              <w:bottom w:val="single" w:sz="8" w:space="0" w:color="auto"/>
              <w:right w:val="single" w:sz="4" w:space="0" w:color="auto"/>
            </w:tcBorders>
            <w:shd w:val="clear" w:color="auto" w:fill="FFFFFF" w:themeFill="background1"/>
            <w:noWrap/>
            <w:vAlign w:val="bottom"/>
            <w:hideMark/>
          </w:tcPr>
          <w:p w:rsidR="00FB7245" w:rsidRPr="009B46D2" w:rsidRDefault="00FB7245" w:rsidP="00FB7245">
            <w:pPr>
              <w:jc w:val="center"/>
              <w:rPr>
                <w:rFonts w:ascii="Museo 500" w:hAnsi="Museo 500"/>
                <w:b/>
                <w:bCs/>
                <w:color w:val="000000"/>
              </w:rPr>
            </w:pPr>
            <w:r w:rsidRPr="009B46D2">
              <w:rPr>
                <w:rFonts w:ascii="Museo 500" w:hAnsi="Museo 500"/>
                <w:b/>
                <w:bCs/>
                <w:color w:val="000000"/>
              </w:rPr>
              <w:t>AREA TOTAL DE PROYECTO</w:t>
            </w:r>
          </w:p>
        </w:tc>
        <w:tc>
          <w:tcPr>
            <w:tcW w:w="3057" w:type="dxa"/>
            <w:tcBorders>
              <w:top w:val="nil"/>
              <w:left w:val="nil"/>
              <w:bottom w:val="single" w:sz="8" w:space="0" w:color="auto"/>
              <w:right w:val="single" w:sz="4" w:space="0" w:color="auto"/>
            </w:tcBorders>
            <w:shd w:val="clear" w:color="auto" w:fill="FFFFFF" w:themeFill="background1"/>
            <w:noWrap/>
            <w:vAlign w:val="center"/>
            <w:hideMark/>
          </w:tcPr>
          <w:p w:rsidR="00FB7245" w:rsidRPr="009B46D2" w:rsidRDefault="00FB7245" w:rsidP="00FB7245">
            <w:pPr>
              <w:rPr>
                <w:rFonts w:ascii="Museo 500" w:hAnsi="Museo 500"/>
                <w:b/>
                <w:bCs/>
                <w:color w:val="000000"/>
              </w:rPr>
            </w:pPr>
            <w:r w:rsidRPr="009B46D2">
              <w:rPr>
                <w:rFonts w:ascii="Museo 500" w:hAnsi="Museo 500"/>
                <w:b/>
                <w:bCs/>
                <w:color w:val="000000"/>
              </w:rPr>
              <w:t xml:space="preserve">03 Has 35 As 56.38 Cas </w:t>
            </w:r>
          </w:p>
        </w:tc>
        <w:tc>
          <w:tcPr>
            <w:tcW w:w="1419" w:type="dxa"/>
            <w:tcBorders>
              <w:top w:val="nil"/>
              <w:left w:val="nil"/>
              <w:bottom w:val="single" w:sz="8" w:space="0" w:color="auto"/>
              <w:right w:val="single" w:sz="8" w:space="0" w:color="auto"/>
            </w:tcBorders>
            <w:shd w:val="clear" w:color="auto" w:fill="FFFFFF" w:themeFill="background1"/>
            <w:noWrap/>
            <w:vAlign w:val="bottom"/>
            <w:hideMark/>
          </w:tcPr>
          <w:p w:rsidR="00FB7245" w:rsidRPr="009B46D2" w:rsidRDefault="00FB7245" w:rsidP="00FB7245">
            <w:pPr>
              <w:jc w:val="right"/>
              <w:rPr>
                <w:rFonts w:ascii="Museo 500" w:hAnsi="Museo 500"/>
                <w:b/>
                <w:bCs/>
              </w:rPr>
            </w:pPr>
            <w:r w:rsidRPr="009B46D2">
              <w:rPr>
                <w:rFonts w:ascii="Museo 500" w:hAnsi="Museo 500"/>
                <w:b/>
                <w:bCs/>
              </w:rPr>
              <w:t>33,556.38</w:t>
            </w:r>
          </w:p>
        </w:tc>
      </w:tr>
    </w:tbl>
    <w:p w:rsidR="00FB7245" w:rsidRPr="007756BD" w:rsidRDefault="00322CCE" w:rsidP="00386B07">
      <w:pPr>
        <w:numPr>
          <w:ilvl w:val="0"/>
          <w:numId w:val="37"/>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7756BD">
        <w:rPr>
          <w:rFonts w:ascii="Museo Sans 100" w:eastAsiaTheme="minorHAnsi" w:hAnsi="Museo Sans 100" w:cstheme="minorBidi"/>
        </w:rPr>
        <w:t xml:space="preserve"> SOLARES</w:t>
      </w:r>
    </w:p>
    <w:p w:rsidR="00FB7245" w:rsidRPr="007756BD" w:rsidRDefault="00FB7245" w:rsidP="00386B07">
      <w:pPr>
        <w:numPr>
          <w:ilvl w:val="0"/>
          <w:numId w:val="37"/>
        </w:numPr>
        <w:spacing w:after="80"/>
        <w:contextualSpacing/>
        <w:rPr>
          <w:rFonts w:ascii="Museo Sans 100" w:eastAsiaTheme="minorHAnsi" w:hAnsi="Museo Sans 100" w:cstheme="minorBidi"/>
        </w:rPr>
      </w:pPr>
      <w:r w:rsidRPr="007756BD">
        <w:rPr>
          <w:rFonts w:ascii="Museo Sans 100" w:eastAsiaTheme="minorHAnsi" w:hAnsi="Museo Sans 100" w:cstheme="minorBidi"/>
        </w:rPr>
        <w:t>6 ZONAS DE PROTECCION</w:t>
      </w:r>
    </w:p>
    <w:p w:rsidR="00FB7245" w:rsidRPr="007756BD" w:rsidRDefault="00FB7245" w:rsidP="00386B07">
      <w:pPr>
        <w:numPr>
          <w:ilvl w:val="0"/>
          <w:numId w:val="37"/>
        </w:numPr>
        <w:spacing w:after="80"/>
        <w:contextualSpacing/>
        <w:rPr>
          <w:rFonts w:ascii="Museo Sans 100" w:eastAsiaTheme="minorHAnsi" w:hAnsi="Museo Sans 100" w:cstheme="minorBidi"/>
        </w:rPr>
      </w:pPr>
      <w:r w:rsidRPr="007756BD">
        <w:rPr>
          <w:rFonts w:ascii="Museo Sans 100" w:eastAsiaTheme="minorHAnsi" w:hAnsi="Museo Sans 100" w:cstheme="minorBidi"/>
        </w:rPr>
        <w:t>1 DESAGUE</w:t>
      </w:r>
    </w:p>
    <w:p w:rsidR="00FB7245" w:rsidRPr="007756BD" w:rsidRDefault="00FB7245" w:rsidP="00386B07">
      <w:pPr>
        <w:numPr>
          <w:ilvl w:val="0"/>
          <w:numId w:val="37"/>
        </w:numPr>
        <w:spacing w:after="80"/>
        <w:contextualSpacing/>
        <w:rPr>
          <w:rFonts w:ascii="Museo Sans 100" w:eastAsiaTheme="minorHAnsi" w:hAnsi="Museo Sans 100" w:cstheme="minorBidi"/>
        </w:rPr>
      </w:pPr>
      <w:r w:rsidRPr="007756BD">
        <w:rPr>
          <w:rFonts w:ascii="Museo Sans 100" w:eastAsiaTheme="minorHAnsi" w:hAnsi="Museo Sans 100" w:cstheme="minorBidi"/>
        </w:rPr>
        <w:t>1 QUEBRADA</w:t>
      </w:r>
    </w:p>
    <w:p w:rsidR="00FB7245" w:rsidRPr="007756BD" w:rsidRDefault="00FB7245" w:rsidP="00386B07">
      <w:pPr>
        <w:numPr>
          <w:ilvl w:val="0"/>
          <w:numId w:val="37"/>
        </w:numPr>
        <w:spacing w:after="80"/>
        <w:contextualSpacing/>
        <w:rPr>
          <w:rFonts w:ascii="Museo Sans 100" w:eastAsiaTheme="minorHAnsi" w:hAnsi="Museo Sans 100" w:cstheme="minorBidi"/>
        </w:rPr>
      </w:pPr>
      <w:r w:rsidRPr="007756BD">
        <w:rPr>
          <w:rFonts w:ascii="Museo Sans 100" w:eastAsiaTheme="minorHAnsi" w:hAnsi="Museo Sans 100" w:cstheme="minorBidi"/>
        </w:rPr>
        <w:t>CALLES</w:t>
      </w:r>
    </w:p>
    <w:p w:rsidR="00C419C9" w:rsidRPr="00C419C9" w:rsidRDefault="00FB7245" w:rsidP="00025BD6">
      <w:pPr>
        <w:pStyle w:val="TITULOSINTERMEDIOS"/>
      </w:pPr>
      <w:r w:rsidRPr="009B46D2">
        <w:t>RESUMEN DE PROYECTO, HACIENDA LOS LAGARTOS, LAS BRISAS.</w:t>
      </w:r>
    </w:p>
    <w:tbl>
      <w:tblPr>
        <w:tblpPr w:leftFromText="141" w:rightFromText="141" w:vertAnchor="text" w:horzAnchor="margin" w:tblpXSpec="center" w:tblpY="66"/>
        <w:tblW w:w="8583" w:type="dxa"/>
        <w:tblCellMar>
          <w:left w:w="70" w:type="dxa"/>
          <w:right w:w="70" w:type="dxa"/>
        </w:tblCellMar>
        <w:tblLook w:val="04A0" w:firstRow="1" w:lastRow="0" w:firstColumn="1" w:lastColumn="0" w:noHBand="0" w:noVBand="1"/>
      </w:tblPr>
      <w:tblGrid>
        <w:gridCol w:w="4069"/>
        <w:gridCol w:w="3042"/>
        <w:gridCol w:w="1472"/>
      </w:tblGrid>
      <w:tr w:rsidR="00C419C9" w:rsidRPr="009B46D2" w:rsidTr="00025BD6">
        <w:trPr>
          <w:trHeight w:val="232"/>
        </w:trPr>
        <w:tc>
          <w:tcPr>
            <w:tcW w:w="8583"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C419C9" w:rsidRPr="007756BD" w:rsidRDefault="00C419C9" w:rsidP="00025BD6">
            <w:pPr>
              <w:jc w:val="center"/>
              <w:rPr>
                <w:rFonts w:ascii="Museo Sans 100" w:hAnsi="Museo Sans 100"/>
                <w:b/>
                <w:bCs/>
              </w:rPr>
            </w:pPr>
            <w:r w:rsidRPr="007756BD">
              <w:rPr>
                <w:rFonts w:ascii="Museo Sans 100" w:hAnsi="Museo Sans 100"/>
                <w:b/>
                <w:bCs/>
              </w:rPr>
              <w:t>CUADRO GENERAL DE AREAS, HACIENDA LOS LAGARTOS</w:t>
            </w:r>
          </w:p>
          <w:p w:rsidR="00C419C9" w:rsidRPr="007756BD" w:rsidRDefault="00C419C9" w:rsidP="00322CCE">
            <w:pPr>
              <w:jc w:val="center"/>
              <w:rPr>
                <w:rFonts w:ascii="Museo Sans 100" w:hAnsi="Museo Sans 100"/>
                <w:b/>
                <w:bCs/>
              </w:rPr>
            </w:pPr>
            <w:r w:rsidRPr="007756BD">
              <w:rPr>
                <w:rFonts w:ascii="Museo Sans 100" w:hAnsi="Museo Sans 100"/>
                <w:b/>
                <w:bCs/>
              </w:rPr>
              <w:t xml:space="preserve">LAS BRISAS  MATRICULA: </w:t>
            </w:r>
            <w:r w:rsidR="00322CCE">
              <w:rPr>
                <w:rFonts w:ascii="Museo Sans 100" w:hAnsi="Museo Sans 100"/>
                <w:b/>
                <w:bCs/>
              </w:rPr>
              <w:t>----</w:t>
            </w:r>
            <w:r w:rsidRPr="007756BD">
              <w:rPr>
                <w:rFonts w:ascii="Museo Sans 100" w:hAnsi="Museo Sans 100"/>
                <w:b/>
                <w:bCs/>
              </w:rPr>
              <w:t>-0000</w:t>
            </w:r>
          </w:p>
        </w:tc>
      </w:tr>
      <w:tr w:rsidR="00C419C9" w:rsidRPr="009B46D2" w:rsidTr="00025BD6">
        <w:trPr>
          <w:trHeight w:val="232"/>
        </w:trPr>
        <w:tc>
          <w:tcPr>
            <w:tcW w:w="406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419C9" w:rsidRPr="007756BD" w:rsidRDefault="00C419C9" w:rsidP="00025BD6">
            <w:pPr>
              <w:jc w:val="center"/>
              <w:rPr>
                <w:rFonts w:ascii="Museo Sans 100" w:hAnsi="Museo Sans 100"/>
                <w:b/>
                <w:bCs/>
                <w:color w:val="000000"/>
              </w:rPr>
            </w:pPr>
            <w:r w:rsidRPr="007756BD">
              <w:rPr>
                <w:rFonts w:ascii="Museo Sans 100" w:hAnsi="Museo Sans 100"/>
                <w:b/>
                <w:bCs/>
                <w:color w:val="000000"/>
              </w:rPr>
              <w:t>DESCRIPCION</w:t>
            </w:r>
          </w:p>
        </w:tc>
        <w:tc>
          <w:tcPr>
            <w:tcW w:w="3042" w:type="dxa"/>
            <w:tcBorders>
              <w:top w:val="nil"/>
              <w:left w:val="nil"/>
              <w:bottom w:val="single" w:sz="4" w:space="0" w:color="auto"/>
              <w:right w:val="single" w:sz="4" w:space="0" w:color="auto"/>
            </w:tcBorders>
            <w:shd w:val="clear" w:color="auto" w:fill="FFFFFF" w:themeFill="background1"/>
            <w:noWrap/>
            <w:vAlign w:val="bottom"/>
            <w:hideMark/>
          </w:tcPr>
          <w:p w:rsidR="00C419C9" w:rsidRPr="007756BD" w:rsidRDefault="00C419C9" w:rsidP="00025BD6">
            <w:pPr>
              <w:jc w:val="center"/>
              <w:rPr>
                <w:rFonts w:ascii="Museo Sans 100" w:hAnsi="Museo Sans 100"/>
                <w:b/>
                <w:bCs/>
                <w:color w:val="000000"/>
              </w:rPr>
            </w:pPr>
            <w:r w:rsidRPr="007756BD">
              <w:rPr>
                <w:rFonts w:ascii="Museo Sans 100" w:hAnsi="Museo Sans 100"/>
                <w:b/>
                <w:bCs/>
                <w:color w:val="000000"/>
              </w:rPr>
              <w:t>AREAS (Has.)</w:t>
            </w:r>
          </w:p>
        </w:tc>
        <w:tc>
          <w:tcPr>
            <w:tcW w:w="1472" w:type="dxa"/>
            <w:tcBorders>
              <w:top w:val="nil"/>
              <w:left w:val="nil"/>
              <w:bottom w:val="single" w:sz="4" w:space="0" w:color="auto"/>
              <w:right w:val="single" w:sz="8" w:space="0" w:color="auto"/>
            </w:tcBorders>
            <w:shd w:val="clear" w:color="auto" w:fill="FFFFFF" w:themeFill="background1"/>
            <w:noWrap/>
            <w:vAlign w:val="bottom"/>
            <w:hideMark/>
          </w:tcPr>
          <w:p w:rsidR="00C419C9" w:rsidRPr="007756BD" w:rsidRDefault="00C419C9" w:rsidP="00025BD6">
            <w:pPr>
              <w:jc w:val="center"/>
              <w:rPr>
                <w:rFonts w:ascii="Museo Sans 100" w:hAnsi="Museo Sans 100"/>
                <w:b/>
                <w:bCs/>
                <w:color w:val="000000"/>
              </w:rPr>
            </w:pPr>
            <w:r w:rsidRPr="007756BD">
              <w:rPr>
                <w:rFonts w:ascii="Museo Sans 100" w:hAnsi="Museo Sans 100"/>
                <w:b/>
                <w:bCs/>
                <w:color w:val="000000"/>
              </w:rPr>
              <w:t>AREAS(m2)</w:t>
            </w:r>
          </w:p>
        </w:tc>
      </w:tr>
      <w:tr w:rsidR="00C419C9" w:rsidRPr="009B46D2" w:rsidTr="00025BD6">
        <w:trPr>
          <w:trHeight w:val="232"/>
        </w:trPr>
        <w:tc>
          <w:tcPr>
            <w:tcW w:w="406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419C9" w:rsidRPr="007756BD" w:rsidRDefault="00C419C9" w:rsidP="00322CCE">
            <w:pPr>
              <w:jc w:val="center"/>
              <w:rPr>
                <w:rFonts w:ascii="Museo Sans 100" w:hAnsi="Museo Sans 100"/>
                <w:b/>
                <w:bCs/>
                <w:color w:val="000000"/>
              </w:rPr>
            </w:pPr>
            <w:r w:rsidRPr="007756BD">
              <w:rPr>
                <w:rFonts w:ascii="Museo Sans 100" w:hAnsi="Museo Sans 100"/>
                <w:b/>
                <w:bCs/>
                <w:color w:val="000000"/>
              </w:rPr>
              <w:t>Asentamiento Comunitario (</w:t>
            </w:r>
            <w:r w:rsidR="00322CCE">
              <w:rPr>
                <w:rFonts w:ascii="Museo Sans 100" w:hAnsi="Museo Sans 100"/>
                <w:b/>
                <w:bCs/>
                <w:color w:val="000000"/>
              </w:rPr>
              <w:t>---</w:t>
            </w:r>
            <w:r w:rsidRPr="007756BD">
              <w:rPr>
                <w:rFonts w:ascii="Museo Sans 100" w:hAnsi="Museo Sans 100"/>
                <w:b/>
                <w:bCs/>
                <w:color w:val="000000"/>
              </w:rPr>
              <w:t>)</w:t>
            </w:r>
          </w:p>
        </w:tc>
        <w:tc>
          <w:tcPr>
            <w:tcW w:w="3042" w:type="dxa"/>
            <w:tcBorders>
              <w:top w:val="nil"/>
              <w:left w:val="nil"/>
              <w:bottom w:val="single" w:sz="4" w:space="0" w:color="auto"/>
              <w:right w:val="single" w:sz="4" w:space="0" w:color="auto"/>
            </w:tcBorders>
            <w:shd w:val="clear" w:color="auto" w:fill="FFFFFF" w:themeFill="background1"/>
            <w:noWrap/>
            <w:vAlign w:val="bottom"/>
            <w:hideMark/>
          </w:tcPr>
          <w:p w:rsidR="00C419C9" w:rsidRPr="007756BD" w:rsidRDefault="00C419C9" w:rsidP="00025BD6">
            <w:pPr>
              <w:rPr>
                <w:rFonts w:ascii="Museo Sans 100" w:hAnsi="Museo Sans 100"/>
                <w:color w:val="2F75B5"/>
              </w:rPr>
            </w:pPr>
            <w:r w:rsidRPr="007756BD">
              <w:rPr>
                <w:rFonts w:ascii="Museo Sans 100" w:hAnsi="Museo Sans 100"/>
                <w:color w:val="2F75B5"/>
              </w:rPr>
              <w:t> </w:t>
            </w:r>
          </w:p>
        </w:tc>
        <w:tc>
          <w:tcPr>
            <w:tcW w:w="1472" w:type="dxa"/>
            <w:tcBorders>
              <w:top w:val="nil"/>
              <w:left w:val="nil"/>
              <w:bottom w:val="single" w:sz="4" w:space="0" w:color="auto"/>
              <w:right w:val="single" w:sz="8" w:space="0" w:color="auto"/>
            </w:tcBorders>
            <w:shd w:val="clear" w:color="auto" w:fill="FFFFFF" w:themeFill="background1"/>
            <w:noWrap/>
            <w:vAlign w:val="bottom"/>
            <w:hideMark/>
          </w:tcPr>
          <w:p w:rsidR="00C419C9" w:rsidRPr="007756BD" w:rsidRDefault="00C419C9" w:rsidP="00025BD6">
            <w:pPr>
              <w:rPr>
                <w:rFonts w:ascii="Museo Sans 100" w:hAnsi="Museo Sans 100"/>
              </w:rPr>
            </w:pPr>
            <w:r w:rsidRPr="007756BD">
              <w:rPr>
                <w:rFonts w:ascii="Museo Sans 100" w:hAnsi="Museo Sans 100"/>
              </w:rPr>
              <w:t> </w:t>
            </w:r>
          </w:p>
        </w:tc>
      </w:tr>
      <w:tr w:rsidR="00C419C9" w:rsidRPr="009B46D2" w:rsidTr="00025BD6">
        <w:trPr>
          <w:trHeight w:val="232"/>
        </w:trPr>
        <w:tc>
          <w:tcPr>
            <w:tcW w:w="406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419C9" w:rsidRPr="007756BD" w:rsidRDefault="00C419C9" w:rsidP="00322CCE">
            <w:pPr>
              <w:jc w:val="center"/>
              <w:rPr>
                <w:rFonts w:ascii="Museo Sans 100" w:hAnsi="Museo Sans 100"/>
                <w:color w:val="000000"/>
              </w:rPr>
            </w:pPr>
            <w:r w:rsidRPr="007756BD">
              <w:rPr>
                <w:rFonts w:ascii="Museo Sans 100" w:hAnsi="Museo Sans 100"/>
                <w:color w:val="000000"/>
              </w:rPr>
              <w:t>POLIGONO A (</w:t>
            </w:r>
            <w:r w:rsidR="00322CCE">
              <w:rPr>
                <w:rFonts w:ascii="Museo Sans 100" w:hAnsi="Museo Sans 100"/>
                <w:color w:val="000000"/>
              </w:rPr>
              <w:t>---</w:t>
            </w:r>
            <w:r w:rsidRPr="007756BD">
              <w:rPr>
                <w:rFonts w:ascii="Museo Sans 100" w:hAnsi="Museo Sans 100"/>
                <w:color w:val="000000"/>
              </w:rPr>
              <w:t>solares)</w:t>
            </w:r>
          </w:p>
        </w:tc>
        <w:tc>
          <w:tcPr>
            <w:tcW w:w="3042" w:type="dxa"/>
            <w:tcBorders>
              <w:top w:val="nil"/>
              <w:left w:val="nil"/>
              <w:bottom w:val="single" w:sz="4" w:space="0" w:color="auto"/>
              <w:right w:val="single" w:sz="4" w:space="0" w:color="auto"/>
            </w:tcBorders>
            <w:shd w:val="clear" w:color="auto" w:fill="FFFFFF" w:themeFill="background1"/>
            <w:noWrap/>
            <w:vAlign w:val="center"/>
            <w:hideMark/>
          </w:tcPr>
          <w:p w:rsidR="00C419C9" w:rsidRPr="007756BD" w:rsidRDefault="00C419C9" w:rsidP="00025BD6">
            <w:pPr>
              <w:rPr>
                <w:rFonts w:ascii="Museo Sans 100" w:hAnsi="Museo Sans 100"/>
                <w:color w:val="000000"/>
              </w:rPr>
            </w:pPr>
            <w:r w:rsidRPr="007756BD">
              <w:rPr>
                <w:rFonts w:ascii="Museo Sans 100" w:hAnsi="Museo Sans 100"/>
                <w:color w:val="000000"/>
              </w:rPr>
              <w:t xml:space="preserve">00 Has 52 As 65.6 Cas </w:t>
            </w:r>
          </w:p>
        </w:tc>
        <w:tc>
          <w:tcPr>
            <w:tcW w:w="1472" w:type="dxa"/>
            <w:tcBorders>
              <w:top w:val="nil"/>
              <w:left w:val="nil"/>
              <w:bottom w:val="single" w:sz="4" w:space="0" w:color="auto"/>
              <w:right w:val="single" w:sz="8" w:space="0" w:color="auto"/>
            </w:tcBorders>
            <w:shd w:val="clear" w:color="auto" w:fill="FFFFFF" w:themeFill="background1"/>
            <w:noWrap/>
            <w:vAlign w:val="bottom"/>
            <w:hideMark/>
          </w:tcPr>
          <w:p w:rsidR="00C419C9" w:rsidRPr="007756BD" w:rsidRDefault="00C419C9" w:rsidP="00025BD6">
            <w:pPr>
              <w:jc w:val="right"/>
              <w:rPr>
                <w:rFonts w:ascii="Museo Sans 100" w:hAnsi="Museo Sans 100"/>
                <w:color w:val="000000"/>
              </w:rPr>
            </w:pPr>
            <w:r w:rsidRPr="007756BD">
              <w:rPr>
                <w:rFonts w:ascii="Museo Sans 100" w:hAnsi="Museo Sans 100"/>
                <w:color w:val="000000"/>
              </w:rPr>
              <w:t>5,265.60</w:t>
            </w:r>
          </w:p>
        </w:tc>
      </w:tr>
      <w:tr w:rsidR="00C419C9" w:rsidRPr="009B46D2" w:rsidTr="00025BD6">
        <w:trPr>
          <w:trHeight w:val="232"/>
        </w:trPr>
        <w:tc>
          <w:tcPr>
            <w:tcW w:w="406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419C9" w:rsidRPr="007756BD" w:rsidRDefault="00C419C9" w:rsidP="00322CCE">
            <w:pPr>
              <w:jc w:val="center"/>
              <w:rPr>
                <w:rFonts w:ascii="Museo Sans 100" w:hAnsi="Museo Sans 100"/>
                <w:color w:val="000000"/>
              </w:rPr>
            </w:pPr>
            <w:r w:rsidRPr="007756BD">
              <w:rPr>
                <w:rFonts w:ascii="Museo Sans 100" w:hAnsi="Museo Sans 100"/>
                <w:color w:val="000000"/>
              </w:rPr>
              <w:t>POLIGONO B (</w:t>
            </w:r>
            <w:r w:rsidR="00322CCE">
              <w:rPr>
                <w:rFonts w:ascii="Museo Sans 100" w:hAnsi="Museo Sans 100"/>
                <w:color w:val="000000"/>
              </w:rPr>
              <w:t>---</w:t>
            </w:r>
            <w:r w:rsidRPr="007756BD">
              <w:rPr>
                <w:rFonts w:ascii="Museo Sans 100" w:hAnsi="Museo Sans 100"/>
                <w:color w:val="000000"/>
              </w:rPr>
              <w:t xml:space="preserve"> solares)</w:t>
            </w:r>
          </w:p>
        </w:tc>
        <w:tc>
          <w:tcPr>
            <w:tcW w:w="3042" w:type="dxa"/>
            <w:tcBorders>
              <w:top w:val="nil"/>
              <w:left w:val="nil"/>
              <w:bottom w:val="single" w:sz="4" w:space="0" w:color="auto"/>
              <w:right w:val="single" w:sz="4" w:space="0" w:color="auto"/>
            </w:tcBorders>
            <w:shd w:val="clear" w:color="auto" w:fill="FFFFFF" w:themeFill="background1"/>
            <w:noWrap/>
            <w:vAlign w:val="center"/>
            <w:hideMark/>
          </w:tcPr>
          <w:p w:rsidR="00C419C9" w:rsidRPr="007756BD" w:rsidRDefault="00C419C9" w:rsidP="00025BD6">
            <w:pPr>
              <w:rPr>
                <w:rFonts w:ascii="Museo Sans 100" w:hAnsi="Museo Sans 100"/>
                <w:color w:val="000000"/>
              </w:rPr>
            </w:pPr>
            <w:r w:rsidRPr="007756BD">
              <w:rPr>
                <w:rFonts w:ascii="Museo Sans 100" w:hAnsi="Museo Sans 100"/>
                <w:color w:val="000000"/>
              </w:rPr>
              <w:t xml:space="preserve">00 Has 39 As 25.75 Cas </w:t>
            </w:r>
          </w:p>
        </w:tc>
        <w:tc>
          <w:tcPr>
            <w:tcW w:w="1472" w:type="dxa"/>
            <w:tcBorders>
              <w:top w:val="nil"/>
              <w:left w:val="nil"/>
              <w:bottom w:val="single" w:sz="4" w:space="0" w:color="auto"/>
              <w:right w:val="single" w:sz="8" w:space="0" w:color="auto"/>
            </w:tcBorders>
            <w:shd w:val="clear" w:color="auto" w:fill="FFFFFF" w:themeFill="background1"/>
            <w:noWrap/>
            <w:vAlign w:val="bottom"/>
            <w:hideMark/>
          </w:tcPr>
          <w:p w:rsidR="00C419C9" w:rsidRPr="007756BD" w:rsidRDefault="00C419C9" w:rsidP="00025BD6">
            <w:pPr>
              <w:jc w:val="right"/>
              <w:rPr>
                <w:rFonts w:ascii="Museo Sans 100" w:hAnsi="Museo Sans 100"/>
                <w:color w:val="000000"/>
              </w:rPr>
            </w:pPr>
            <w:r w:rsidRPr="007756BD">
              <w:rPr>
                <w:rFonts w:ascii="Museo Sans 100" w:hAnsi="Museo Sans 100"/>
                <w:color w:val="000000"/>
              </w:rPr>
              <w:t>3,925.75</w:t>
            </w:r>
          </w:p>
        </w:tc>
      </w:tr>
      <w:tr w:rsidR="00C419C9" w:rsidRPr="009B46D2" w:rsidTr="00025BD6">
        <w:trPr>
          <w:trHeight w:val="232"/>
        </w:trPr>
        <w:tc>
          <w:tcPr>
            <w:tcW w:w="406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419C9" w:rsidRPr="007756BD" w:rsidRDefault="00C419C9" w:rsidP="00322CCE">
            <w:pPr>
              <w:jc w:val="center"/>
              <w:rPr>
                <w:rFonts w:ascii="Museo Sans 100" w:hAnsi="Museo Sans 100"/>
                <w:color w:val="000000"/>
              </w:rPr>
            </w:pPr>
            <w:r w:rsidRPr="007756BD">
              <w:rPr>
                <w:rFonts w:ascii="Museo Sans 100" w:hAnsi="Museo Sans 100"/>
                <w:color w:val="000000"/>
              </w:rPr>
              <w:t>POLIGONO C (</w:t>
            </w:r>
            <w:r w:rsidR="00322CCE">
              <w:rPr>
                <w:rFonts w:ascii="Museo Sans 100" w:hAnsi="Museo Sans 100"/>
                <w:color w:val="000000"/>
              </w:rPr>
              <w:t>---</w:t>
            </w:r>
            <w:r w:rsidRPr="007756BD">
              <w:rPr>
                <w:rFonts w:ascii="Museo Sans 100" w:hAnsi="Museo Sans 100"/>
                <w:color w:val="000000"/>
              </w:rPr>
              <w:t xml:space="preserve"> solares)</w:t>
            </w:r>
          </w:p>
        </w:tc>
        <w:tc>
          <w:tcPr>
            <w:tcW w:w="3042" w:type="dxa"/>
            <w:tcBorders>
              <w:top w:val="nil"/>
              <w:left w:val="nil"/>
              <w:bottom w:val="single" w:sz="4" w:space="0" w:color="auto"/>
              <w:right w:val="single" w:sz="4" w:space="0" w:color="auto"/>
            </w:tcBorders>
            <w:shd w:val="clear" w:color="auto" w:fill="FFFFFF" w:themeFill="background1"/>
            <w:noWrap/>
            <w:vAlign w:val="center"/>
            <w:hideMark/>
          </w:tcPr>
          <w:p w:rsidR="00C419C9" w:rsidRPr="007756BD" w:rsidRDefault="00C419C9" w:rsidP="00025BD6">
            <w:pPr>
              <w:rPr>
                <w:rFonts w:ascii="Museo Sans 100" w:hAnsi="Museo Sans 100"/>
                <w:color w:val="000000"/>
              </w:rPr>
            </w:pPr>
            <w:r w:rsidRPr="007756BD">
              <w:rPr>
                <w:rFonts w:ascii="Museo Sans 100" w:hAnsi="Museo Sans 100"/>
                <w:color w:val="000000"/>
              </w:rPr>
              <w:t xml:space="preserve">00 Has 96 As 30.76 Cas </w:t>
            </w:r>
          </w:p>
        </w:tc>
        <w:tc>
          <w:tcPr>
            <w:tcW w:w="1472" w:type="dxa"/>
            <w:tcBorders>
              <w:top w:val="nil"/>
              <w:left w:val="nil"/>
              <w:bottom w:val="single" w:sz="4" w:space="0" w:color="auto"/>
              <w:right w:val="single" w:sz="8" w:space="0" w:color="auto"/>
            </w:tcBorders>
            <w:shd w:val="clear" w:color="auto" w:fill="FFFFFF" w:themeFill="background1"/>
            <w:noWrap/>
            <w:vAlign w:val="bottom"/>
            <w:hideMark/>
          </w:tcPr>
          <w:p w:rsidR="00C419C9" w:rsidRPr="007756BD" w:rsidRDefault="00C419C9" w:rsidP="00025BD6">
            <w:pPr>
              <w:jc w:val="right"/>
              <w:rPr>
                <w:rFonts w:ascii="Museo Sans 100" w:hAnsi="Museo Sans 100"/>
                <w:color w:val="000000"/>
              </w:rPr>
            </w:pPr>
            <w:r w:rsidRPr="007756BD">
              <w:rPr>
                <w:rFonts w:ascii="Museo Sans 100" w:hAnsi="Museo Sans 100"/>
                <w:color w:val="000000"/>
              </w:rPr>
              <w:t>9,630.76</w:t>
            </w:r>
          </w:p>
        </w:tc>
      </w:tr>
      <w:tr w:rsidR="00C419C9" w:rsidRPr="009B46D2" w:rsidTr="00025BD6">
        <w:trPr>
          <w:trHeight w:val="232"/>
        </w:trPr>
        <w:tc>
          <w:tcPr>
            <w:tcW w:w="406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C419C9" w:rsidRPr="007756BD" w:rsidRDefault="00C419C9" w:rsidP="00322CCE">
            <w:pPr>
              <w:jc w:val="center"/>
              <w:rPr>
                <w:rFonts w:ascii="Museo Sans 100" w:hAnsi="Museo Sans 100"/>
                <w:color w:val="000000"/>
              </w:rPr>
            </w:pPr>
            <w:r w:rsidRPr="007756BD">
              <w:rPr>
                <w:rFonts w:ascii="Museo Sans 100" w:hAnsi="Museo Sans 100"/>
                <w:color w:val="000000"/>
              </w:rPr>
              <w:lastRenderedPageBreak/>
              <w:t>POLIGONO D (</w:t>
            </w:r>
            <w:r w:rsidR="00322CCE">
              <w:rPr>
                <w:rFonts w:ascii="Museo Sans 100" w:hAnsi="Museo Sans 100"/>
                <w:color w:val="000000"/>
              </w:rPr>
              <w:t>---</w:t>
            </w:r>
            <w:r w:rsidRPr="007756BD">
              <w:rPr>
                <w:rFonts w:ascii="Museo Sans 100" w:hAnsi="Museo Sans 100"/>
                <w:color w:val="000000"/>
              </w:rPr>
              <w:t xml:space="preserve"> solares)</w:t>
            </w:r>
          </w:p>
        </w:tc>
        <w:tc>
          <w:tcPr>
            <w:tcW w:w="30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419C9" w:rsidRPr="007756BD" w:rsidRDefault="00C419C9" w:rsidP="00025BD6">
            <w:pPr>
              <w:rPr>
                <w:rFonts w:ascii="Museo Sans 100" w:hAnsi="Museo Sans 100"/>
                <w:color w:val="000000"/>
              </w:rPr>
            </w:pPr>
            <w:r w:rsidRPr="007756BD">
              <w:rPr>
                <w:rFonts w:ascii="Museo Sans 100" w:hAnsi="Museo Sans 100"/>
                <w:color w:val="000000"/>
              </w:rPr>
              <w:t xml:space="preserve">00 Has 22 As 85.15 Cas </w:t>
            </w:r>
          </w:p>
        </w:tc>
        <w:tc>
          <w:tcPr>
            <w:tcW w:w="1472"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C419C9" w:rsidRPr="007756BD" w:rsidRDefault="00C419C9" w:rsidP="00025BD6">
            <w:pPr>
              <w:jc w:val="right"/>
              <w:rPr>
                <w:rFonts w:ascii="Museo Sans 100" w:hAnsi="Museo Sans 100"/>
                <w:color w:val="000000"/>
              </w:rPr>
            </w:pPr>
            <w:r w:rsidRPr="007756BD">
              <w:rPr>
                <w:rFonts w:ascii="Museo Sans 100" w:hAnsi="Museo Sans 100"/>
                <w:color w:val="000000"/>
              </w:rPr>
              <w:t>2,285.15</w:t>
            </w:r>
          </w:p>
        </w:tc>
      </w:tr>
      <w:tr w:rsidR="00C419C9" w:rsidRPr="009B46D2" w:rsidTr="00025BD6">
        <w:trPr>
          <w:trHeight w:val="232"/>
        </w:trPr>
        <w:tc>
          <w:tcPr>
            <w:tcW w:w="406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419C9" w:rsidRPr="007756BD" w:rsidRDefault="00C419C9" w:rsidP="00322CCE">
            <w:pPr>
              <w:jc w:val="center"/>
              <w:rPr>
                <w:rFonts w:ascii="Museo Sans 100" w:hAnsi="Museo Sans 100"/>
                <w:color w:val="000000"/>
              </w:rPr>
            </w:pPr>
            <w:r w:rsidRPr="007756BD">
              <w:rPr>
                <w:rFonts w:ascii="Museo Sans 100" w:hAnsi="Museo Sans 100"/>
                <w:color w:val="000000"/>
              </w:rPr>
              <w:t>POLIGONO E (</w:t>
            </w:r>
            <w:r w:rsidR="00322CCE">
              <w:rPr>
                <w:rFonts w:ascii="Museo Sans 100" w:hAnsi="Museo Sans 100"/>
                <w:color w:val="000000"/>
              </w:rPr>
              <w:t>---</w:t>
            </w:r>
            <w:r w:rsidRPr="007756BD">
              <w:rPr>
                <w:rFonts w:ascii="Museo Sans 100" w:hAnsi="Museo Sans 100"/>
                <w:color w:val="000000"/>
              </w:rPr>
              <w:t xml:space="preserve"> solares)</w:t>
            </w:r>
          </w:p>
        </w:tc>
        <w:tc>
          <w:tcPr>
            <w:tcW w:w="3042" w:type="dxa"/>
            <w:tcBorders>
              <w:top w:val="nil"/>
              <w:left w:val="nil"/>
              <w:bottom w:val="single" w:sz="4" w:space="0" w:color="auto"/>
              <w:right w:val="single" w:sz="4" w:space="0" w:color="auto"/>
            </w:tcBorders>
            <w:shd w:val="clear" w:color="auto" w:fill="FFFFFF" w:themeFill="background1"/>
            <w:noWrap/>
            <w:vAlign w:val="center"/>
            <w:hideMark/>
          </w:tcPr>
          <w:p w:rsidR="00C419C9" w:rsidRPr="007756BD" w:rsidRDefault="00C419C9" w:rsidP="00025BD6">
            <w:pPr>
              <w:rPr>
                <w:rFonts w:ascii="Museo Sans 100" w:hAnsi="Museo Sans 100"/>
                <w:color w:val="000000"/>
              </w:rPr>
            </w:pPr>
            <w:r w:rsidRPr="007756BD">
              <w:rPr>
                <w:rFonts w:ascii="Museo Sans 100" w:hAnsi="Museo Sans 100"/>
                <w:color w:val="000000"/>
              </w:rPr>
              <w:t xml:space="preserve">00 Has 13 As 92.39 Cas </w:t>
            </w:r>
          </w:p>
        </w:tc>
        <w:tc>
          <w:tcPr>
            <w:tcW w:w="1472" w:type="dxa"/>
            <w:tcBorders>
              <w:top w:val="nil"/>
              <w:left w:val="nil"/>
              <w:bottom w:val="single" w:sz="4" w:space="0" w:color="auto"/>
              <w:right w:val="single" w:sz="8" w:space="0" w:color="auto"/>
            </w:tcBorders>
            <w:shd w:val="clear" w:color="auto" w:fill="FFFFFF" w:themeFill="background1"/>
            <w:noWrap/>
            <w:vAlign w:val="bottom"/>
            <w:hideMark/>
          </w:tcPr>
          <w:p w:rsidR="00C419C9" w:rsidRPr="007756BD" w:rsidRDefault="00C419C9" w:rsidP="00025BD6">
            <w:pPr>
              <w:jc w:val="right"/>
              <w:rPr>
                <w:rFonts w:ascii="Museo Sans 100" w:hAnsi="Museo Sans 100"/>
                <w:color w:val="000000"/>
              </w:rPr>
            </w:pPr>
            <w:r w:rsidRPr="007756BD">
              <w:rPr>
                <w:rFonts w:ascii="Museo Sans 100" w:hAnsi="Museo Sans 100"/>
                <w:color w:val="000000"/>
              </w:rPr>
              <w:t>1,392.39</w:t>
            </w:r>
          </w:p>
        </w:tc>
      </w:tr>
      <w:tr w:rsidR="00C419C9" w:rsidRPr="009B46D2" w:rsidTr="00025BD6">
        <w:trPr>
          <w:trHeight w:val="232"/>
        </w:trPr>
        <w:tc>
          <w:tcPr>
            <w:tcW w:w="406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419C9" w:rsidRPr="007756BD" w:rsidRDefault="00C419C9" w:rsidP="00322CCE">
            <w:pPr>
              <w:jc w:val="center"/>
              <w:rPr>
                <w:rFonts w:ascii="Museo Sans 100" w:hAnsi="Museo Sans 100"/>
                <w:color w:val="000000"/>
              </w:rPr>
            </w:pPr>
            <w:r w:rsidRPr="007756BD">
              <w:rPr>
                <w:rFonts w:ascii="Museo Sans 100" w:hAnsi="Museo Sans 100"/>
                <w:color w:val="000000"/>
              </w:rPr>
              <w:t>POLIGONO F (</w:t>
            </w:r>
            <w:r w:rsidR="00322CCE">
              <w:rPr>
                <w:rFonts w:ascii="Museo Sans 100" w:hAnsi="Museo Sans 100"/>
                <w:color w:val="000000"/>
              </w:rPr>
              <w:t>----</w:t>
            </w:r>
            <w:r w:rsidRPr="007756BD">
              <w:rPr>
                <w:rFonts w:ascii="Museo Sans 100" w:hAnsi="Museo Sans 100"/>
                <w:color w:val="000000"/>
              </w:rPr>
              <w:t xml:space="preserve"> solar)</w:t>
            </w:r>
          </w:p>
        </w:tc>
        <w:tc>
          <w:tcPr>
            <w:tcW w:w="3042" w:type="dxa"/>
            <w:tcBorders>
              <w:top w:val="nil"/>
              <w:left w:val="nil"/>
              <w:bottom w:val="single" w:sz="4" w:space="0" w:color="auto"/>
              <w:right w:val="single" w:sz="4" w:space="0" w:color="auto"/>
            </w:tcBorders>
            <w:shd w:val="clear" w:color="auto" w:fill="FFFFFF" w:themeFill="background1"/>
            <w:noWrap/>
            <w:vAlign w:val="center"/>
            <w:hideMark/>
          </w:tcPr>
          <w:p w:rsidR="00C419C9" w:rsidRPr="007756BD" w:rsidRDefault="00C419C9" w:rsidP="00025BD6">
            <w:pPr>
              <w:rPr>
                <w:rFonts w:ascii="Museo Sans 100" w:hAnsi="Museo Sans 100"/>
                <w:color w:val="000000"/>
              </w:rPr>
            </w:pPr>
            <w:r w:rsidRPr="007756BD">
              <w:rPr>
                <w:rFonts w:ascii="Museo Sans 100" w:hAnsi="Museo Sans 100"/>
                <w:color w:val="000000"/>
              </w:rPr>
              <w:t xml:space="preserve">00 Has 09 As 43.33 Cas </w:t>
            </w:r>
          </w:p>
        </w:tc>
        <w:tc>
          <w:tcPr>
            <w:tcW w:w="1472" w:type="dxa"/>
            <w:tcBorders>
              <w:top w:val="nil"/>
              <w:left w:val="nil"/>
              <w:bottom w:val="single" w:sz="4" w:space="0" w:color="auto"/>
              <w:right w:val="single" w:sz="8" w:space="0" w:color="auto"/>
            </w:tcBorders>
            <w:shd w:val="clear" w:color="auto" w:fill="FFFFFF" w:themeFill="background1"/>
            <w:noWrap/>
            <w:vAlign w:val="bottom"/>
            <w:hideMark/>
          </w:tcPr>
          <w:p w:rsidR="00C419C9" w:rsidRPr="007756BD" w:rsidRDefault="00C419C9" w:rsidP="00025BD6">
            <w:pPr>
              <w:jc w:val="right"/>
              <w:rPr>
                <w:rFonts w:ascii="Museo Sans 100" w:hAnsi="Museo Sans 100"/>
                <w:color w:val="000000"/>
              </w:rPr>
            </w:pPr>
            <w:r w:rsidRPr="007756BD">
              <w:rPr>
                <w:rFonts w:ascii="Museo Sans 100" w:hAnsi="Museo Sans 100"/>
                <w:color w:val="000000"/>
              </w:rPr>
              <w:t>943.33</w:t>
            </w:r>
          </w:p>
        </w:tc>
      </w:tr>
      <w:tr w:rsidR="00C419C9" w:rsidRPr="009B46D2" w:rsidTr="00025BD6">
        <w:trPr>
          <w:trHeight w:val="232"/>
        </w:trPr>
        <w:tc>
          <w:tcPr>
            <w:tcW w:w="406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419C9" w:rsidRPr="007756BD" w:rsidRDefault="00C419C9" w:rsidP="00322CCE">
            <w:pPr>
              <w:jc w:val="center"/>
              <w:rPr>
                <w:rFonts w:ascii="Museo Sans 100" w:hAnsi="Museo Sans 100"/>
                <w:color w:val="000000"/>
              </w:rPr>
            </w:pPr>
            <w:r w:rsidRPr="007756BD">
              <w:rPr>
                <w:rFonts w:ascii="Museo Sans 100" w:hAnsi="Museo Sans 100"/>
                <w:color w:val="000000"/>
              </w:rPr>
              <w:t>POLIGONO G (</w:t>
            </w:r>
            <w:r w:rsidR="00322CCE">
              <w:rPr>
                <w:rFonts w:ascii="Museo Sans 100" w:hAnsi="Museo Sans 100"/>
                <w:color w:val="000000"/>
              </w:rPr>
              <w:t>---</w:t>
            </w:r>
            <w:r w:rsidRPr="007756BD">
              <w:rPr>
                <w:rFonts w:ascii="Museo Sans 100" w:hAnsi="Museo Sans 100"/>
                <w:color w:val="000000"/>
              </w:rPr>
              <w:t>solares)</w:t>
            </w:r>
          </w:p>
        </w:tc>
        <w:tc>
          <w:tcPr>
            <w:tcW w:w="3042" w:type="dxa"/>
            <w:tcBorders>
              <w:top w:val="nil"/>
              <w:left w:val="nil"/>
              <w:bottom w:val="single" w:sz="4" w:space="0" w:color="auto"/>
              <w:right w:val="single" w:sz="4" w:space="0" w:color="auto"/>
            </w:tcBorders>
            <w:shd w:val="clear" w:color="auto" w:fill="FFFFFF" w:themeFill="background1"/>
            <w:noWrap/>
            <w:vAlign w:val="center"/>
            <w:hideMark/>
          </w:tcPr>
          <w:p w:rsidR="00C419C9" w:rsidRPr="007756BD" w:rsidRDefault="00C419C9" w:rsidP="00025BD6">
            <w:pPr>
              <w:rPr>
                <w:rFonts w:ascii="Museo Sans 100" w:hAnsi="Museo Sans 100"/>
                <w:color w:val="000000"/>
              </w:rPr>
            </w:pPr>
            <w:r w:rsidRPr="007756BD">
              <w:rPr>
                <w:rFonts w:ascii="Museo Sans 100" w:hAnsi="Museo Sans 100"/>
                <w:color w:val="000000"/>
              </w:rPr>
              <w:t xml:space="preserve">00 Has 62 As 76.67 Cas </w:t>
            </w:r>
          </w:p>
        </w:tc>
        <w:tc>
          <w:tcPr>
            <w:tcW w:w="1472" w:type="dxa"/>
            <w:tcBorders>
              <w:top w:val="nil"/>
              <w:left w:val="nil"/>
              <w:bottom w:val="single" w:sz="4" w:space="0" w:color="auto"/>
              <w:right w:val="single" w:sz="8" w:space="0" w:color="auto"/>
            </w:tcBorders>
            <w:shd w:val="clear" w:color="auto" w:fill="FFFFFF" w:themeFill="background1"/>
            <w:noWrap/>
            <w:vAlign w:val="bottom"/>
            <w:hideMark/>
          </w:tcPr>
          <w:p w:rsidR="00C419C9" w:rsidRPr="007756BD" w:rsidRDefault="00C419C9" w:rsidP="00025BD6">
            <w:pPr>
              <w:jc w:val="right"/>
              <w:rPr>
                <w:rFonts w:ascii="Museo Sans 100" w:hAnsi="Museo Sans 100"/>
                <w:color w:val="000000"/>
              </w:rPr>
            </w:pPr>
            <w:r w:rsidRPr="007756BD">
              <w:rPr>
                <w:rFonts w:ascii="Museo Sans 100" w:hAnsi="Museo Sans 100"/>
                <w:color w:val="000000"/>
              </w:rPr>
              <w:t>6,276.67</w:t>
            </w:r>
          </w:p>
        </w:tc>
      </w:tr>
      <w:tr w:rsidR="00C419C9" w:rsidRPr="009B46D2" w:rsidTr="00025BD6">
        <w:trPr>
          <w:trHeight w:val="232"/>
        </w:trPr>
        <w:tc>
          <w:tcPr>
            <w:tcW w:w="406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419C9" w:rsidRPr="007756BD" w:rsidRDefault="00C419C9" w:rsidP="00322CCE">
            <w:pPr>
              <w:jc w:val="center"/>
              <w:rPr>
                <w:rFonts w:ascii="Museo Sans 100" w:hAnsi="Museo Sans 100"/>
                <w:color w:val="000000"/>
              </w:rPr>
            </w:pPr>
            <w:r w:rsidRPr="007756BD">
              <w:rPr>
                <w:rFonts w:ascii="Museo Sans 100" w:hAnsi="Museo Sans 100"/>
                <w:color w:val="000000"/>
              </w:rPr>
              <w:t>POLIGONO H (</w:t>
            </w:r>
            <w:r w:rsidR="00322CCE">
              <w:rPr>
                <w:rFonts w:ascii="Museo Sans 100" w:hAnsi="Museo Sans 100"/>
                <w:color w:val="000000"/>
              </w:rPr>
              <w:t>---</w:t>
            </w:r>
            <w:r w:rsidRPr="007756BD">
              <w:rPr>
                <w:rFonts w:ascii="Museo Sans 100" w:hAnsi="Museo Sans 100"/>
                <w:color w:val="000000"/>
              </w:rPr>
              <w:t xml:space="preserve"> solares)</w:t>
            </w:r>
          </w:p>
        </w:tc>
        <w:tc>
          <w:tcPr>
            <w:tcW w:w="3042" w:type="dxa"/>
            <w:tcBorders>
              <w:top w:val="nil"/>
              <w:left w:val="nil"/>
              <w:bottom w:val="single" w:sz="4" w:space="0" w:color="auto"/>
              <w:right w:val="single" w:sz="4" w:space="0" w:color="auto"/>
            </w:tcBorders>
            <w:shd w:val="clear" w:color="auto" w:fill="FFFFFF" w:themeFill="background1"/>
            <w:noWrap/>
            <w:vAlign w:val="center"/>
            <w:hideMark/>
          </w:tcPr>
          <w:p w:rsidR="00C419C9" w:rsidRPr="007756BD" w:rsidRDefault="00C419C9" w:rsidP="00025BD6">
            <w:pPr>
              <w:rPr>
                <w:rFonts w:ascii="Museo Sans 100" w:hAnsi="Museo Sans 100"/>
                <w:color w:val="000000"/>
              </w:rPr>
            </w:pPr>
            <w:r w:rsidRPr="007756BD">
              <w:rPr>
                <w:rFonts w:ascii="Museo Sans 100" w:hAnsi="Museo Sans 100"/>
                <w:color w:val="000000"/>
              </w:rPr>
              <w:t xml:space="preserve">00 Has 08 As 21.29 Cas </w:t>
            </w:r>
          </w:p>
        </w:tc>
        <w:tc>
          <w:tcPr>
            <w:tcW w:w="1472" w:type="dxa"/>
            <w:tcBorders>
              <w:top w:val="nil"/>
              <w:left w:val="nil"/>
              <w:bottom w:val="single" w:sz="4" w:space="0" w:color="auto"/>
              <w:right w:val="single" w:sz="8" w:space="0" w:color="auto"/>
            </w:tcBorders>
            <w:shd w:val="clear" w:color="auto" w:fill="FFFFFF" w:themeFill="background1"/>
            <w:noWrap/>
            <w:vAlign w:val="bottom"/>
            <w:hideMark/>
          </w:tcPr>
          <w:p w:rsidR="00C419C9" w:rsidRPr="007756BD" w:rsidRDefault="00C419C9" w:rsidP="00025BD6">
            <w:pPr>
              <w:jc w:val="right"/>
              <w:rPr>
                <w:rFonts w:ascii="Museo Sans 100" w:hAnsi="Museo Sans 100"/>
                <w:color w:val="000000"/>
              </w:rPr>
            </w:pPr>
            <w:r w:rsidRPr="007756BD">
              <w:rPr>
                <w:rFonts w:ascii="Museo Sans 100" w:hAnsi="Museo Sans 100"/>
                <w:color w:val="000000"/>
              </w:rPr>
              <w:t>821.29</w:t>
            </w:r>
          </w:p>
        </w:tc>
      </w:tr>
      <w:tr w:rsidR="00C419C9" w:rsidRPr="009B46D2" w:rsidTr="00025BD6">
        <w:trPr>
          <w:trHeight w:val="232"/>
        </w:trPr>
        <w:tc>
          <w:tcPr>
            <w:tcW w:w="406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419C9" w:rsidRPr="007756BD" w:rsidRDefault="00C419C9" w:rsidP="00322CCE">
            <w:pPr>
              <w:jc w:val="center"/>
              <w:rPr>
                <w:rFonts w:ascii="Museo Sans 100" w:hAnsi="Museo Sans 100"/>
                <w:color w:val="000000"/>
              </w:rPr>
            </w:pPr>
            <w:r w:rsidRPr="007756BD">
              <w:rPr>
                <w:rFonts w:ascii="Museo Sans 100" w:hAnsi="Museo Sans 100"/>
                <w:color w:val="000000"/>
              </w:rPr>
              <w:t>POLIGONO I (</w:t>
            </w:r>
            <w:r w:rsidR="00322CCE">
              <w:rPr>
                <w:rFonts w:ascii="Museo Sans 100" w:hAnsi="Museo Sans 100"/>
                <w:color w:val="000000"/>
              </w:rPr>
              <w:t>---</w:t>
            </w:r>
            <w:r w:rsidRPr="007756BD">
              <w:rPr>
                <w:rFonts w:ascii="Museo Sans 100" w:hAnsi="Museo Sans 100"/>
                <w:color w:val="000000"/>
              </w:rPr>
              <w:t xml:space="preserve"> solares)</w:t>
            </w:r>
          </w:p>
        </w:tc>
        <w:tc>
          <w:tcPr>
            <w:tcW w:w="3042" w:type="dxa"/>
            <w:tcBorders>
              <w:top w:val="nil"/>
              <w:left w:val="nil"/>
              <w:bottom w:val="single" w:sz="4" w:space="0" w:color="auto"/>
              <w:right w:val="single" w:sz="4" w:space="0" w:color="auto"/>
            </w:tcBorders>
            <w:shd w:val="clear" w:color="auto" w:fill="FFFFFF" w:themeFill="background1"/>
            <w:noWrap/>
            <w:vAlign w:val="center"/>
            <w:hideMark/>
          </w:tcPr>
          <w:p w:rsidR="00C419C9" w:rsidRPr="007756BD" w:rsidRDefault="00C419C9" w:rsidP="00025BD6">
            <w:pPr>
              <w:rPr>
                <w:rFonts w:ascii="Museo Sans 100" w:hAnsi="Museo Sans 100"/>
                <w:color w:val="000000"/>
              </w:rPr>
            </w:pPr>
            <w:r w:rsidRPr="007756BD">
              <w:rPr>
                <w:rFonts w:ascii="Museo Sans 100" w:hAnsi="Museo Sans 100"/>
                <w:color w:val="000000"/>
              </w:rPr>
              <w:t xml:space="preserve">02 Has 04 As 39.00 Cas </w:t>
            </w:r>
          </w:p>
        </w:tc>
        <w:tc>
          <w:tcPr>
            <w:tcW w:w="1472" w:type="dxa"/>
            <w:tcBorders>
              <w:top w:val="nil"/>
              <w:left w:val="nil"/>
              <w:bottom w:val="single" w:sz="4" w:space="0" w:color="auto"/>
              <w:right w:val="single" w:sz="8" w:space="0" w:color="auto"/>
            </w:tcBorders>
            <w:shd w:val="clear" w:color="auto" w:fill="FFFFFF" w:themeFill="background1"/>
            <w:noWrap/>
            <w:vAlign w:val="bottom"/>
            <w:hideMark/>
          </w:tcPr>
          <w:p w:rsidR="00C419C9" w:rsidRPr="007756BD" w:rsidRDefault="00C419C9" w:rsidP="00025BD6">
            <w:pPr>
              <w:jc w:val="right"/>
              <w:rPr>
                <w:rFonts w:ascii="Museo Sans 100" w:hAnsi="Museo Sans 100"/>
                <w:color w:val="000000"/>
              </w:rPr>
            </w:pPr>
            <w:r w:rsidRPr="007756BD">
              <w:rPr>
                <w:rFonts w:ascii="Museo Sans 100" w:hAnsi="Museo Sans 100"/>
                <w:color w:val="000000"/>
              </w:rPr>
              <w:t>20,439.00</w:t>
            </w:r>
          </w:p>
        </w:tc>
      </w:tr>
      <w:tr w:rsidR="00C419C9" w:rsidRPr="009B46D2" w:rsidTr="00025BD6">
        <w:trPr>
          <w:trHeight w:val="232"/>
        </w:trPr>
        <w:tc>
          <w:tcPr>
            <w:tcW w:w="406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419C9" w:rsidRPr="007756BD" w:rsidRDefault="00C419C9" w:rsidP="00322CCE">
            <w:pPr>
              <w:jc w:val="center"/>
              <w:rPr>
                <w:rFonts w:ascii="Museo Sans 100" w:hAnsi="Museo Sans 100"/>
                <w:color w:val="000000"/>
              </w:rPr>
            </w:pPr>
            <w:r w:rsidRPr="007756BD">
              <w:rPr>
                <w:rFonts w:ascii="Museo Sans 100" w:hAnsi="Museo Sans 100"/>
                <w:color w:val="000000"/>
              </w:rPr>
              <w:t>POLIGONO J (</w:t>
            </w:r>
            <w:r w:rsidR="00322CCE">
              <w:rPr>
                <w:rFonts w:ascii="Museo Sans 100" w:hAnsi="Museo Sans 100"/>
                <w:color w:val="000000"/>
              </w:rPr>
              <w:t>---</w:t>
            </w:r>
            <w:r w:rsidRPr="007756BD">
              <w:rPr>
                <w:rFonts w:ascii="Museo Sans 100" w:hAnsi="Museo Sans 100"/>
                <w:color w:val="000000"/>
              </w:rPr>
              <w:t xml:space="preserve"> solares)</w:t>
            </w:r>
          </w:p>
        </w:tc>
        <w:tc>
          <w:tcPr>
            <w:tcW w:w="3042" w:type="dxa"/>
            <w:tcBorders>
              <w:top w:val="nil"/>
              <w:left w:val="nil"/>
              <w:bottom w:val="single" w:sz="4" w:space="0" w:color="auto"/>
              <w:right w:val="single" w:sz="4" w:space="0" w:color="auto"/>
            </w:tcBorders>
            <w:shd w:val="clear" w:color="auto" w:fill="FFFFFF" w:themeFill="background1"/>
            <w:noWrap/>
            <w:vAlign w:val="center"/>
            <w:hideMark/>
          </w:tcPr>
          <w:p w:rsidR="00C419C9" w:rsidRPr="007756BD" w:rsidRDefault="00C419C9" w:rsidP="00025BD6">
            <w:pPr>
              <w:rPr>
                <w:rFonts w:ascii="Museo Sans 100" w:hAnsi="Museo Sans 100"/>
                <w:color w:val="000000"/>
              </w:rPr>
            </w:pPr>
            <w:r w:rsidRPr="007756BD">
              <w:rPr>
                <w:rFonts w:ascii="Museo Sans 100" w:hAnsi="Museo Sans 100"/>
                <w:color w:val="000000"/>
              </w:rPr>
              <w:t xml:space="preserve">00 Has 21 As 09.95 Cas </w:t>
            </w:r>
          </w:p>
        </w:tc>
        <w:tc>
          <w:tcPr>
            <w:tcW w:w="1472" w:type="dxa"/>
            <w:tcBorders>
              <w:top w:val="nil"/>
              <w:left w:val="nil"/>
              <w:bottom w:val="single" w:sz="4" w:space="0" w:color="auto"/>
              <w:right w:val="single" w:sz="8" w:space="0" w:color="auto"/>
            </w:tcBorders>
            <w:shd w:val="clear" w:color="auto" w:fill="FFFFFF" w:themeFill="background1"/>
            <w:noWrap/>
            <w:vAlign w:val="bottom"/>
            <w:hideMark/>
          </w:tcPr>
          <w:p w:rsidR="00C419C9" w:rsidRPr="007756BD" w:rsidRDefault="00C419C9" w:rsidP="00025BD6">
            <w:pPr>
              <w:jc w:val="right"/>
              <w:rPr>
                <w:rFonts w:ascii="Museo Sans 100" w:hAnsi="Museo Sans 100"/>
                <w:color w:val="000000"/>
              </w:rPr>
            </w:pPr>
            <w:r w:rsidRPr="007756BD">
              <w:rPr>
                <w:rFonts w:ascii="Museo Sans 100" w:hAnsi="Museo Sans 100"/>
                <w:color w:val="000000"/>
              </w:rPr>
              <w:t>2,109.95</w:t>
            </w:r>
          </w:p>
        </w:tc>
      </w:tr>
    </w:tbl>
    <w:p w:rsidR="00025BD6" w:rsidRDefault="00025BD6"/>
    <w:tbl>
      <w:tblPr>
        <w:tblpPr w:leftFromText="141" w:rightFromText="141" w:vertAnchor="text" w:horzAnchor="margin" w:tblpXSpec="center" w:tblpY="66"/>
        <w:tblW w:w="8583" w:type="dxa"/>
        <w:tblCellMar>
          <w:left w:w="70" w:type="dxa"/>
          <w:right w:w="70" w:type="dxa"/>
        </w:tblCellMar>
        <w:tblLook w:val="04A0" w:firstRow="1" w:lastRow="0" w:firstColumn="1" w:lastColumn="0" w:noHBand="0" w:noVBand="1"/>
      </w:tblPr>
      <w:tblGrid>
        <w:gridCol w:w="4069"/>
        <w:gridCol w:w="3042"/>
        <w:gridCol w:w="1472"/>
      </w:tblGrid>
      <w:tr w:rsidR="00C419C9" w:rsidRPr="009B46D2" w:rsidTr="00025BD6">
        <w:trPr>
          <w:trHeight w:val="232"/>
        </w:trPr>
        <w:tc>
          <w:tcPr>
            <w:tcW w:w="406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C419C9" w:rsidRPr="007756BD" w:rsidRDefault="00C419C9" w:rsidP="00025BD6">
            <w:pPr>
              <w:jc w:val="center"/>
              <w:rPr>
                <w:rFonts w:ascii="Museo Sans 100" w:hAnsi="Museo Sans 100"/>
                <w:b/>
                <w:bCs/>
                <w:color w:val="000000"/>
              </w:rPr>
            </w:pPr>
            <w:r w:rsidRPr="007756BD">
              <w:rPr>
                <w:rFonts w:ascii="Museo Sans 100" w:hAnsi="Museo Sans 100"/>
                <w:b/>
                <w:bCs/>
                <w:color w:val="000000"/>
              </w:rPr>
              <w:t>SUBTOTAL</w:t>
            </w:r>
          </w:p>
        </w:tc>
        <w:tc>
          <w:tcPr>
            <w:tcW w:w="30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419C9" w:rsidRPr="007756BD" w:rsidRDefault="00C419C9" w:rsidP="00025BD6">
            <w:pPr>
              <w:rPr>
                <w:rFonts w:ascii="Museo Sans 100" w:hAnsi="Museo Sans 100"/>
                <w:b/>
                <w:bCs/>
                <w:color w:val="000000"/>
              </w:rPr>
            </w:pPr>
            <w:r w:rsidRPr="007756BD">
              <w:rPr>
                <w:rFonts w:ascii="Museo Sans 100" w:hAnsi="Museo Sans 100"/>
                <w:b/>
                <w:bCs/>
                <w:color w:val="000000"/>
              </w:rPr>
              <w:t xml:space="preserve">05 Has 30 As 89.89 Cas </w:t>
            </w:r>
          </w:p>
        </w:tc>
        <w:tc>
          <w:tcPr>
            <w:tcW w:w="1472"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C419C9" w:rsidRPr="007756BD" w:rsidRDefault="00C419C9" w:rsidP="00025BD6">
            <w:pPr>
              <w:jc w:val="right"/>
              <w:rPr>
                <w:rFonts w:ascii="Museo Sans 100" w:hAnsi="Museo Sans 100"/>
                <w:b/>
                <w:bCs/>
              </w:rPr>
            </w:pPr>
            <w:r w:rsidRPr="007756BD">
              <w:rPr>
                <w:rFonts w:ascii="Museo Sans 100" w:hAnsi="Museo Sans 100"/>
                <w:b/>
                <w:bCs/>
              </w:rPr>
              <w:t>53,089.89</w:t>
            </w:r>
          </w:p>
        </w:tc>
      </w:tr>
      <w:tr w:rsidR="00C419C9" w:rsidRPr="009B46D2" w:rsidTr="00025BD6">
        <w:trPr>
          <w:trHeight w:val="232"/>
        </w:trPr>
        <w:tc>
          <w:tcPr>
            <w:tcW w:w="406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419C9" w:rsidRPr="007756BD" w:rsidRDefault="00C419C9" w:rsidP="00025BD6">
            <w:pPr>
              <w:jc w:val="center"/>
              <w:rPr>
                <w:rFonts w:ascii="Museo Sans 100" w:hAnsi="Museo Sans 100"/>
                <w:b/>
                <w:bCs/>
                <w:color w:val="000000"/>
              </w:rPr>
            </w:pPr>
            <w:r w:rsidRPr="007756BD">
              <w:rPr>
                <w:rFonts w:ascii="Museo Sans 100" w:hAnsi="Museo Sans 100"/>
                <w:b/>
                <w:bCs/>
                <w:color w:val="000000"/>
              </w:rPr>
              <w:t>Áreas Complementarias (1):</w:t>
            </w:r>
          </w:p>
        </w:tc>
        <w:tc>
          <w:tcPr>
            <w:tcW w:w="3042" w:type="dxa"/>
            <w:tcBorders>
              <w:top w:val="nil"/>
              <w:left w:val="nil"/>
              <w:bottom w:val="single" w:sz="4" w:space="0" w:color="auto"/>
              <w:right w:val="single" w:sz="4" w:space="0" w:color="auto"/>
            </w:tcBorders>
            <w:shd w:val="clear" w:color="auto" w:fill="FFFFFF" w:themeFill="background1"/>
            <w:noWrap/>
            <w:vAlign w:val="center"/>
            <w:hideMark/>
          </w:tcPr>
          <w:p w:rsidR="00C419C9" w:rsidRPr="007756BD" w:rsidRDefault="00C419C9" w:rsidP="00025BD6">
            <w:pPr>
              <w:rPr>
                <w:rFonts w:ascii="Museo Sans 100" w:hAnsi="Museo Sans 100"/>
                <w:b/>
                <w:bCs/>
                <w:color w:val="000000"/>
              </w:rPr>
            </w:pPr>
            <w:r w:rsidRPr="007756BD">
              <w:rPr>
                <w:rFonts w:ascii="Museo Sans 100" w:hAnsi="Museo Sans 100"/>
                <w:b/>
                <w:bCs/>
                <w:color w:val="000000"/>
              </w:rPr>
              <w:t> </w:t>
            </w:r>
          </w:p>
        </w:tc>
        <w:tc>
          <w:tcPr>
            <w:tcW w:w="1472" w:type="dxa"/>
            <w:tcBorders>
              <w:top w:val="nil"/>
              <w:left w:val="nil"/>
              <w:bottom w:val="single" w:sz="4" w:space="0" w:color="auto"/>
              <w:right w:val="single" w:sz="8" w:space="0" w:color="auto"/>
            </w:tcBorders>
            <w:shd w:val="clear" w:color="auto" w:fill="FFFFFF" w:themeFill="background1"/>
            <w:noWrap/>
            <w:vAlign w:val="bottom"/>
            <w:hideMark/>
          </w:tcPr>
          <w:p w:rsidR="00C419C9" w:rsidRPr="007756BD" w:rsidRDefault="00C419C9" w:rsidP="00025BD6">
            <w:pPr>
              <w:rPr>
                <w:rFonts w:ascii="Museo Sans 100" w:hAnsi="Museo Sans 100"/>
                <w:b/>
                <w:bCs/>
              </w:rPr>
            </w:pPr>
            <w:r w:rsidRPr="007756BD">
              <w:rPr>
                <w:rFonts w:ascii="Museo Sans 100" w:hAnsi="Museo Sans 100"/>
                <w:b/>
                <w:bCs/>
              </w:rPr>
              <w:t> </w:t>
            </w:r>
          </w:p>
        </w:tc>
      </w:tr>
      <w:tr w:rsidR="00C419C9" w:rsidRPr="009B46D2" w:rsidTr="00025BD6">
        <w:trPr>
          <w:trHeight w:val="232"/>
        </w:trPr>
        <w:tc>
          <w:tcPr>
            <w:tcW w:w="406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419C9" w:rsidRPr="007756BD" w:rsidRDefault="00C419C9" w:rsidP="00025BD6">
            <w:pPr>
              <w:jc w:val="center"/>
              <w:rPr>
                <w:rFonts w:ascii="Museo Sans 100" w:hAnsi="Museo Sans 100"/>
                <w:color w:val="000000"/>
              </w:rPr>
            </w:pPr>
            <w:r w:rsidRPr="007756BD">
              <w:rPr>
                <w:rFonts w:ascii="Museo Sans 100" w:hAnsi="Museo Sans 100"/>
                <w:color w:val="000000"/>
              </w:rPr>
              <w:t>IGLESIA</w:t>
            </w:r>
          </w:p>
        </w:tc>
        <w:tc>
          <w:tcPr>
            <w:tcW w:w="3042" w:type="dxa"/>
            <w:tcBorders>
              <w:top w:val="nil"/>
              <w:left w:val="nil"/>
              <w:bottom w:val="single" w:sz="4" w:space="0" w:color="auto"/>
              <w:right w:val="single" w:sz="4" w:space="0" w:color="auto"/>
            </w:tcBorders>
            <w:shd w:val="clear" w:color="auto" w:fill="FFFFFF" w:themeFill="background1"/>
            <w:noWrap/>
            <w:vAlign w:val="center"/>
            <w:hideMark/>
          </w:tcPr>
          <w:p w:rsidR="00C419C9" w:rsidRPr="007756BD" w:rsidRDefault="00C419C9" w:rsidP="00025BD6">
            <w:pPr>
              <w:rPr>
                <w:rFonts w:ascii="Museo Sans 100" w:hAnsi="Museo Sans 100"/>
                <w:color w:val="000000"/>
              </w:rPr>
            </w:pPr>
            <w:r w:rsidRPr="007756BD">
              <w:rPr>
                <w:rFonts w:ascii="Museo Sans 100" w:hAnsi="Museo Sans 100"/>
                <w:color w:val="000000"/>
              </w:rPr>
              <w:t xml:space="preserve">00 Has 08 As 80.43 Cas </w:t>
            </w:r>
          </w:p>
        </w:tc>
        <w:tc>
          <w:tcPr>
            <w:tcW w:w="1472" w:type="dxa"/>
            <w:tcBorders>
              <w:top w:val="nil"/>
              <w:left w:val="nil"/>
              <w:bottom w:val="single" w:sz="4" w:space="0" w:color="auto"/>
              <w:right w:val="single" w:sz="8" w:space="0" w:color="auto"/>
            </w:tcBorders>
            <w:shd w:val="clear" w:color="auto" w:fill="FFFFFF" w:themeFill="background1"/>
            <w:noWrap/>
            <w:vAlign w:val="bottom"/>
            <w:hideMark/>
          </w:tcPr>
          <w:p w:rsidR="00C419C9" w:rsidRPr="007756BD" w:rsidRDefault="00C419C9" w:rsidP="00025BD6">
            <w:pPr>
              <w:jc w:val="right"/>
              <w:rPr>
                <w:rFonts w:ascii="Museo Sans 100" w:hAnsi="Museo Sans 100"/>
                <w:color w:val="000000"/>
              </w:rPr>
            </w:pPr>
            <w:r w:rsidRPr="007756BD">
              <w:rPr>
                <w:rFonts w:ascii="Museo Sans 100" w:hAnsi="Museo Sans 100"/>
                <w:color w:val="000000"/>
              </w:rPr>
              <w:t>880.43</w:t>
            </w:r>
          </w:p>
        </w:tc>
      </w:tr>
      <w:tr w:rsidR="00C419C9" w:rsidRPr="009B46D2" w:rsidTr="00025BD6">
        <w:trPr>
          <w:trHeight w:val="232"/>
        </w:trPr>
        <w:tc>
          <w:tcPr>
            <w:tcW w:w="406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419C9" w:rsidRPr="007756BD" w:rsidRDefault="00C419C9" w:rsidP="00025BD6">
            <w:pPr>
              <w:jc w:val="center"/>
              <w:rPr>
                <w:rFonts w:ascii="Museo Sans 100" w:hAnsi="Museo Sans 100"/>
                <w:b/>
                <w:bCs/>
                <w:color w:val="000000"/>
              </w:rPr>
            </w:pPr>
            <w:r w:rsidRPr="007756BD">
              <w:rPr>
                <w:rFonts w:ascii="Museo Sans 100" w:hAnsi="Museo Sans 100"/>
                <w:b/>
                <w:bCs/>
                <w:color w:val="000000"/>
              </w:rPr>
              <w:t>SUBTOTAL</w:t>
            </w:r>
          </w:p>
        </w:tc>
        <w:tc>
          <w:tcPr>
            <w:tcW w:w="3042" w:type="dxa"/>
            <w:tcBorders>
              <w:top w:val="nil"/>
              <w:left w:val="nil"/>
              <w:bottom w:val="single" w:sz="4" w:space="0" w:color="auto"/>
              <w:right w:val="single" w:sz="4" w:space="0" w:color="auto"/>
            </w:tcBorders>
            <w:shd w:val="clear" w:color="auto" w:fill="FFFFFF" w:themeFill="background1"/>
            <w:noWrap/>
            <w:vAlign w:val="center"/>
            <w:hideMark/>
          </w:tcPr>
          <w:p w:rsidR="00C419C9" w:rsidRPr="007756BD" w:rsidRDefault="00C419C9" w:rsidP="00025BD6">
            <w:pPr>
              <w:rPr>
                <w:rFonts w:ascii="Museo Sans 100" w:hAnsi="Museo Sans 100"/>
                <w:b/>
                <w:bCs/>
                <w:color w:val="000000"/>
              </w:rPr>
            </w:pPr>
            <w:r w:rsidRPr="007756BD">
              <w:rPr>
                <w:rFonts w:ascii="Museo Sans 100" w:hAnsi="Museo Sans 100"/>
                <w:b/>
                <w:bCs/>
                <w:color w:val="000000"/>
              </w:rPr>
              <w:t xml:space="preserve">00 Has 08 As 80.43 Cas </w:t>
            </w:r>
          </w:p>
        </w:tc>
        <w:tc>
          <w:tcPr>
            <w:tcW w:w="1472" w:type="dxa"/>
            <w:tcBorders>
              <w:top w:val="nil"/>
              <w:left w:val="nil"/>
              <w:bottom w:val="single" w:sz="4" w:space="0" w:color="auto"/>
              <w:right w:val="single" w:sz="8" w:space="0" w:color="auto"/>
            </w:tcBorders>
            <w:shd w:val="clear" w:color="auto" w:fill="FFFFFF" w:themeFill="background1"/>
            <w:noWrap/>
            <w:vAlign w:val="bottom"/>
            <w:hideMark/>
          </w:tcPr>
          <w:p w:rsidR="00C419C9" w:rsidRPr="007756BD" w:rsidRDefault="00C419C9" w:rsidP="00025BD6">
            <w:pPr>
              <w:jc w:val="right"/>
              <w:rPr>
                <w:rFonts w:ascii="Museo Sans 100" w:hAnsi="Museo Sans 100"/>
                <w:b/>
                <w:bCs/>
              </w:rPr>
            </w:pPr>
            <w:r w:rsidRPr="007756BD">
              <w:rPr>
                <w:rFonts w:ascii="Museo Sans 100" w:hAnsi="Museo Sans 100"/>
                <w:b/>
                <w:bCs/>
              </w:rPr>
              <w:t>880.43</w:t>
            </w:r>
          </w:p>
        </w:tc>
      </w:tr>
      <w:tr w:rsidR="00C419C9" w:rsidRPr="009B46D2" w:rsidTr="00025BD6">
        <w:trPr>
          <w:trHeight w:val="232"/>
        </w:trPr>
        <w:tc>
          <w:tcPr>
            <w:tcW w:w="406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419C9" w:rsidRPr="007756BD" w:rsidRDefault="00C419C9" w:rsidP="00025BD6">
            <w:pPr>
              <w:jc w:val="center"/>
              <w:rPr>
                <w:rFonts w:ascii="Museo Sans 100" w:hAnsi="Museo Sans 100"/>
                <w:color w:val="000000"/>
              </w:rPr>
            </w:pPr>
            <w:r w:rsidRPr="007756BD">
              <w:rPr>
                <w:rFonts w:ascii="Museo Sans 100" w:hAnsi="Museo Sans 100"/>
                <w:color w:val="000000"/>
              </w:rPr>
              <w:t>CALLES</w:t>
            </w:r>
          </w:p>
        </w:tc>
        <w:tc>
          <w:tcPr>
            <w:tcW w:w="3042" w:type="dxa"/>
            <w:tcBorders>
              <w:top w:val="nil"/>
              <w:left w:val="nil"/>
              <w:bottom w:val="single" w:sz="4" w:space="0" w:color="auto"/>
              <w:right w:val="single" w:sz="4" w:space="0" w:color="auto"/>
            </w:tcBorders>
            <w:shd w:val="clear" w:color="auto" w:fill="FFFFFF" w:themeFill="background1"/>
            <w:noWrap/>
            <w:vAlign w:val="center"/>
            <w:hideMark/>
          </w:tcPr>
          <w:p w:rsidR="00C419C9" w:rsidRPr="007756BD" w:rsidRDefault="00C419C9" w:rsidP="00025BD6">
            <w:pPr>
              <w:rPr>
                <w:rFonts w:ascii="Museo Sans 100" w:hAnsi="Museo Sans 100"/>
                <w:color w:val="000000"/>
              </w:rPr>
            </w:pPr>
            <w:r w:rsidRPr="007756BD">
              <w:rPr>
                <w:rFonts w:ascii="Museo Sans 100" w:hAnsi="Museo Sans 100"/>
                <w:color w:val="000000"/>
              </w:rPr>
              <w:t xml:space="preserve">00 Has 67 As 66.65 Cas </w:t>
            </w:r>
          </w:p>
        </w:tc>
        <w:tc>
          <w:tcPr>
            <w:tcW w:w="1472" w:type="dxa"/>
            <w:tcBorders>
              <w:top w:val="nil"/>
              <w:left w:val="nil"/>
              <w:bottom w:val="single" w:sz="4" w:space="0" w:color="auto"/>
              <w:right w:val="single" w:sz="8" w:space="0" w:color="auto"/>
            </w:tcBorders>
            <w:shd w:val="clear" w:color="auto" w:fill="FFFFFF" w:themeFill="background1"/>
            <w:noWrap/>
            <w:vAlign w:val="bottom"/>
            <w:hideMark/>
          </w:tcPr>
          <w:p w:rsidR="00C419C9" w:rsidRPr="007756BD" w:rsidRDefault="00C419C9" w:rsidP="00025BD6">
            <w:pPr>
              <w:jc w:val="right"/>
              <w:rPr>
                <w:rFonts w:ascii="Museo Sans 100" w:hAnsi="Museo Sans 100"/>
              </w:rPr>
            </w:pPr>
            <w:r w:rsidRPr="007756BD">
              <w:rPr>
                <w:rFonts w:ascii="Museo Sans 100" w:hAnsi="Museo Sans 100"/>
              </w:rPr>
              <w:t>6,766.65</w:t>
            </w:r>
          </w:p>
        </w:tc>
      </w:tr>
      <w:tr w:rsidR="00C419C9" w:rsidRPr="009B46D2" w:rsidTr="00025BD6">
        <w:trPr>
          <w:trHeight w:val="232"/>
        </w:trPr>
        <w:tc>
          <w:tcPr>
            <w:tcW w:w="4069" w:type="dxa"/>
            <w:tcBorders>
              <w:top w:val="nil"/>
              <w:left w:val="single" w:sz="8" w:space="0" w:color="auto"/>
              <w:bottom w:val="single" w:sz="8" w:space="0" w:color="auto"/>
              <w:right w:val="single" w:sz="4" w:space="0" w:color="auto"/>
            </w:tcBorders>
            <w:shd w:val="clear" w:color="auto" w:fill="FFFFFF" w:themeFill="background1"/>
            <w:noWrap/>
            <w:vAlign w:val="bottom"/>
            <w:hideMark/>
          </w:tcPr>
          <w:p w:rsidR="00C419C9" w:rsidRPr="007756BD" w:rsidRDefault="00C419C9" w:rsidP="00025BD6">
            <w:pPr>
              <w:jc w:val="center"/>
              <w:rPr>
                <w:rFonts w:ascii="Museo Sans 100" w:hAnsi="Museo Sans 100"/>
                <w:b/>
                <w:bCs/>
                <w:color w:val="000000"/>
              </w:rPr>
            </w:pPr>
            <w:r w:rsidRPr="007756BD">
              <w:rPr>
                <w:rFonts w:ascii="Museo Sans 100" w:hAnsi="Museo Sans 100"/>
                <w:b/>
                <w:bCs/>
                <w:color w:val="000000"/>
              </w:rPr>
              <w:t>AREA TOTAL DE PROYECTO</w:t>
            </w:r>
          </w:p>
        </w:tc>
        <w:tc>
          <w:tcPr>
            <w:tcW w:w="3042" w:type="dxa"/>
            <w:tcBorders>
              <w:top w:val="nil"/>
              <w:left w:val="nil"/>
              <w:bottom w:val="single" w:sz="8" w:space="0" w:color="auto"/>
              <w:right w:val="single" w:sz="4" w:space="0" w:color="auto"/>
            </w:tcBorders>
            <w:shd w:val="clear" w:color="auto" w:fill="FFFFFF" w:themeFill="background1"/>
            <w:noWrap/>
            <w:vAlign w:val="center"/>
            <w:hideMark/>
          </w:tcPr>
          <w:p w:rsidR="00C419C9" w:rsidRPr="007756BD" w:rsidRDefault="00C419C9" w:rsidP="00025BD6">
            <w:pPr>
              <w:rPr>
                <w:rFonts w:ascii="Museo Sans 100" w:hAnsi="Museo Sans 100"/>
                <w:b/>
                <w:bCs/>
                <w:color w:val="000000"/>
              </w:rPr>
            </w:pPr>
            <w:r w:rsidRPr="007756BD">
              <w:rPr>
                <w:rFonts w:ascii="Museo Sans 100" w:hAnsi="Museo Sans 100"/>
                <w:b/>
                <w:bCs/>
                <w:color w:val="000000"/>
              </w:rPr>
              <w:t xml:space="preserve">06 Has 07 As 36.97 Cas </w:t>
            </w:r>
          </w:p>
        </w:tc>
        <w:tc>
          <w:tcPr>
            <w:tcW w:w="1472" w:type="dxa"/>
            <w:tcBorders>
              <w:top w:val="nil"/>
              <w:left w:val="nil"/>
              <w:bottom w:val="single" w:sz="8" w:space="0" w:color="auto"/>
              <w:right w:val="single" w:sz="8" w:space="0" w:color="auto"/>
            </w:tcBorders>
            <w:shd w:val="clear" w:color="auto" w:fill="FFFFFF" w:themeFill="background1"/>
            <w:noWrap/>
            <w:vAlign w:val="bottom"/>
            <w:hideMark/>
          </w:tcPr>
          <w:p w:rsidR="00C419C9" w:rsidRPr="007756BD" w:rsidRDefault="00C419C9" w:rsidP="00025BD6">
            <w:pPr>
              <w:jc w:val="right"/>
              <w:rPr>
                <w:rFonts w:ascii="Museo Sans 100" w:hAnsi="Museo Sans 100"/>
                <w:b/>
                <w:bCs/>
              </w:rPr>
            </w:pPr>
            <w:r w:rsidRPr="007756BD">
              <w:rPr>
                <w:rFonts w:ascii="Museo Sans 100" w:hAnsi="Museo Sans 100"/>
                <w:b/>
                <w:bCs/>
              </w:rPr>
              <w:t>60,736.97</w:t>
            </w:r>
          </w:p>
        </w:tc>
      </w:tr>
    </w:tbl>
    <w:p w:rsidR="00FB7245" w:rsidRPr="007756BD" w:rsidRDefault="00322CCE" w:rsidP="00386B07">
      <w:pPr>
        <w:numPr>
          <w:ilvl w:val="0"/>
          <w:numId w:val="38"/>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7756BD">
        <w:rPr>
          <w:rFonts w:ascii="Museo Sans 100" w:eastAsiaTheme="minorHAnsi" w:hAnsi="Museo Sans 100" w:cstheme="minorBidi"/>
        </w:rPr>
        <w:t xml:space="preserve"> SOLARES</w:t>
      </w:r>
    </w:p>
    <w:p w:rsidR="00FB7245" w:rsidRPr="007756BD" w:rsidRDefault="00FB7245" w:rsidP="00386B07">
      <w:pPr>
        <w:numPr>
          <w:ilvl w:val="0"/>
          <w:numId w:val="38"/>
        </w:numPr>
        <w:spacing w:after="80"/>
        <w:contextualSpacing/>
        <w:rPr>
          <w:rFonts w:ascii="Museo Sans 100" w:eastAsiaTheme="minorHAnsi" w:hAnsi="Museo Sans 100" w:cstheme="minorBidi"/>
        </w:rPr>
      </w:pPr>
      <w:r w:rsidRPr="007756BD">
        <w:rPr>
          <w:rFonts w:ascii="Museo Sans 100" w:eastAsiaTheme="minorHAnsi" w:hAnsi="Museo Sans 100" w:cstheme="minorBidi"/>
        </w:rPr>
        <w:t>1 IGLESIA</w:t>
      </w:r>
    </w:p>
    <w:p w:rsidR="00FB7245" w:rsidRPr="007756BD" w:rsidRDefault="00FB7245" w:rsidP="00386B07">
      <w:pPr>
        <w:numPr>
          <w:ilvl w:val="0"/>
          <w:numId w:val="38"/>
        </w:numPr>
        <w:spacing w:after="80"/>
        <w:contextualSpacing/>
        <w:rPr>
          <w:rFonts w:ascii="Museo Sans 100" w:eastAsiaTheme="minorHAnsi" w:hAnsi="Museo Sans 100" w:cstheme="minorBidi"/>
        </w:rPr>
      </w:pPr>
      <w:r w:rsidRPr="007756BD">
        <w:rPr>
          <w:rFonts w:ascii="Museo Sans 100" w:eastAsiaTheme="minorHAnsi" w:hAnsi="Museo Sans 100" w:cstheme="minorBidi"/>
        </w:rPr>
        <w:t>CALLES</w:t>
      </w:r>
    </w:p>
    <w:p w:rsidR="00C419C9" w:rsidRDefault="00C419C9" w:rsidP="00876E17">
      <w:pPr>
        <w:pStyle w:val="TITULOSINTERMEDIOS"/>
      </w:pPr>
    </w:p>
    <w:p w:rsidR="00FB7245" w:rsidRPr="009B46D2" w:rsidRDefault="00FB7245" w:rsidP="00876E17">
      <w:pPr>
        <w:pStyle w:val="TITULOSINTERMEDIOS"/>
      </w:pPr>
      <w:r w:rsidRPr="009B46D2">
        <w:t>RESUMEN DE PROYECTO, HACIENDA LOS LAGARTOS, EL HUASCALIO PORCION UNO.</w:t>
      </w:r>
    </w:p>
    <w:tbl>
      <w:tblPr>
        <w:tblW w:w="8416" w:type="dxa"/>
        <w:tblInd w:w="381" w:type="dxa"/>
        <w:tblCellMar>
          <w:left w:w="70" w:type="dxa"/>
          <w:right w:w="70" w:type="dxa"/>
        </w:tblCellMar>
        <w:tblLook w:val="04A0" w:firstRow="1" w:lastRow="0" w:firstColumn="1" w:lastColumn="0" w:noHBand="0" w:noVBand="1"/>
      </w:tblPr>
      <w:tblGrid>
        <w:gridCol w:w="3985"/>
        <w:gridCol w:w="2976"/>
        <w:gridCol w:w="1455"/>
      </w:tblGrid>
      <w:tr w:rsidR="00FB7245" w:rsidRPr="007756BD" w:rsidTr="00025BD6">
        <w:trPr>
          <w:trHeight w:val="305"/>
        </w:trPr>
        <w:tc>
          <w:tcPr>
            <w:tcW w:w="8416" w:type="dxa"/>
            <w:gridSpan w:val="3"/>
            <w:tcBorders>
              <w:top w:val="single" w:sz="8" w:space="0" w:color="auto"/>
              <w:left w:val="single" w:sz="8" w:space="0" w:color="auto"/>
              <w:bottom w:val="single" w:sz="4" w:space="0" w:color="auto"/>
              <w:right w:val="single" w:sz="8" w:space="0" w:color="000000"/>
            </w:tcBorders>
            <w:shd w:val="clear" w:color="000000" w:fill="D9D9D9"/>
            <w:vAlign w:val="center"/>
            <w:hideMark/>
          </w:tcPr>
          <w:p w:rsidR="00FB7245" w:rsidRPr="007756BD" w:rsidRDefault="00FB7245" w:rsidP="007756BD">
            <w:pPr>
              <w:shd w:val="clear" w:color="auto" w:fill="FFFFFF" w:themeFill="background1"/>
              <w:jc w:val="center"/>
              <w:rPr>
                <w:rFonts w:ascii="Museo Sans 100" w:hAnsi="Museo Sans 100"/>
                <w:b/>
                <w:bCs/>
              </w:rPr>
            </w:pPr>
            <w:r w:rsidRPr="007756BD">
              <w:rPr>
                <w:rFonts w:ascii="Museo Sans 100" w:hAnsi="Museo Sans 100"/>
                <w:b/>
                <w:bCs/>
              </w:rPr>
              <w:t>CUADRO GENERAL DE AREAS, HACIENDA LOS LAGARTOS</w:t>
            </w:r>
          </w:p>
          <w:p w:rsidR="00FB7245" w:rsidRPr="007756BD" w:rsidRDefault="00FB7245" w:rsidP="00322CCE">
            <w:pPr>
              <w:shd w:val="clear" w:color="auto" w:fill="FFFFFF" w:themeFill="background1"/>
              <w:jc w:val="center"/>
              <w:rPr>
                <w:rFonts w:ascii="Museo Sans 100" w:hAnsi="Museo Sans 100"/>
                <w:b/>
                <w:bCs/>
              </w:rPr>
            </w:pPr>
            <w:r w:rsidRPr="007756BD">
              <w:rPr>
                <w:rFonts w:ascii="Museo Sans 100" w:hAnsi="Museo Sans 100"/>
                <w:b/>
                <w:bCs/>
              </w:rPr>
              <w:t xml:space="preserve">EL HUASCALIO PORCION UNO MATRICULA: </w:t>
            </w:r>
            <w:r w:rsidR="00322CCE">
              <w:rPr>
                <w:rFonts w:ascii="Museo Sans 100" w:hAnsi="Museo Sans 100"/>
                <w:b/>
                <w:bCs/>
              </w:rPr>
              <w:t>---</w:t>
            </w:r>
            <w:r w:rsidRPr="007756BD">
              <w:rPr>
                <w:rFonts w:ascii="Museo Sans 100" w:hAnsi="Museo Sans 100"/>
                <w:b/>
                <w:bCs/>
              </w:rPr>
              <w:t>-00000</w:t>
            </w:r>
          </w:p>
        </w:tc>
      </w:tr>
      <w:tr w:rsidR="00FB7245" w:rsidRPr="007756BD" w:rsidTr="00025BD6">
        <w:trPr>
          <w:trHeight w:val="305"/>
        </w:trPr>
        <w:tc>
          <w:tcPr>
            <w:tcW w:w="3985" w:type="dxa"/>
            <w:tcBorders>
              <w:top w:val="nil"/>
              <w:left w:val="single" w:sz="8" w:space="0" w:color="auto"/>
              <w:bottom w:val="single" w:sz="4" w:space="0" w:color="auto"/>
              <w:right w:val="single" w:sz="4" w:space="0" w:color="auto"/>
            </w:tcBorders>
            <w:shd w:val="clear" w:color="000000" w:fill="D9D9D9"/>
            <w:noWrap/>
            <w:vAlign w:val="center"/>
            <w:hideMark/>
          </w:tcPr>
          <w:p w:rsidR="00FB7245" w:rsidRPr="007756BD" w:rsidRDefault="00FB7245" w:rsidP="007756BD">
            <w:pPr>
              <w:shd w:val="clear" w:color="auto" w:fill="FFFFFF" w:themeFill="background1"/>
              <w:jc w:val="center"/>
              <w:rPr>
                <w:rFonts w:ascii="Museo Sans 100" w:hAnsi="Museo Sans 100"/>
                <w:b/>
                <w:bCs/>
                <w:color w:val="000000"/>
              </w:rPr>
            </w:pPr>
            <w:r w:rsidRPr="007756BD">
              <w:rPr>
                <w:rFonts w:ascii="Museo Sans 100" w:hAnsi="Museo Sans 100"/>
                <w:b/>
                <w:bCs/>
                <w:color w:val="000000"/>
              </w:rPr>
              <w:t>DESCRIPCION</w:t>
            </w:r>
          </w:p>
        </w:tc>
        <w:tc>
          <w:tcPr>
            <w:tcW w:w="2976" w:type="dxa"/>
            <w:tcBorders>
              <w:top w:val="nil"/>
              <w:left w:val="nil"/>
              <w:bottom w:val="single" w:sz="4" w:space="0" w:color="auto"/>
              <w:right w:val="single" w:sz="4" w:space="0" w:color="auto"/>
            </w:tcBorders>
            <w:shd w:val="clear" w:color="000000" w:fill="D9D9D9"/>
            <w:noWrap/>
            <w:vAlign w:val="center"/>
            <w:hideMark/>
          </w:tcPr>
          <w:p w:rsidR="00FB7245" w:rsidRPr="007756BD" w:rsidRDefault="00FB7245" w:rsidP="007756BD">
            <w:pPr>
              <w:shd w:val="clear" w:color="auto" w:fill="FFFFFF" w:themeFill="background1"/>
              <w:jc w:val="center"/>
              <w:rPr>
                <w:rFonts w:ascii="Museo Sans 100" w:hAnsi="Museo Sans 100"/>
                <w:b/>
                <w:bCs/>
                <w:color w:val="000000"/>
              </w:rPr>
            </w:pPr>
            <w:r w:rsidRPr="007756BD">
              <w:rPr>
                <w:rFonts w:ascii="Museo Sans 100" w:hAnsi="Museo Sans 100"/>
                <w:b/>
                <w:bCs/>
                <w:color w:val="000000"/>
              </w:rPr>
              <w:t>AREAS (Has.)</w:t>
            </w:r>
          </w:p>
        </w:tc>
        <w:tc>
          <w:tcPr>
            <w:tcW w:w="1454" w:type="dxa"/>
            <w:tcBorders>
              <w:top w:val="nil"/>
              <w:left w:val="nil"/>
              <w:bottom w:val="single" w:sz="4" w:space="0" w:color="auto"/>
              <w:right w:val="single" w:sz="8" w:space="0" w:color="auto"/>
            </w:tcBorders>
            <w:shd w:val="clear" w:color="000000" w:fill="D9D9D9"/>
            <w:noWrap/>
            <w:vAlign w:val="center"/>
            <w:hideMark/>
          </w:tcPr>
          <w:p w:rsidR="00FB7245" w:rsidRPr="007756BD" w:rsidRDefault="00FB7245" w:rsidP="007756BD">
            <w:pPr>
              <w:shd w:val="clear" w:color="auto" w:fill="FFFFFF" w:themeFill="background1"/>
              <w:jc w:val="center"/>
              <w:rPr>
                <w:rFonts w:ascii="Museo Sans 100" w:hAnsi="Museo Sans 100"/>
                <w:b/>
                <w:bCs/>
                <w:color w:val="000000"/>
              </w:rPr>
            </w:pPr>
            <w:r w:rsidRPr="007756BD">
              <w:rPr>
                <w:rFonts w:ascii="Museo Sans 100" w:hAnsi="Museo Sans 100"/>
                <w:b/>
                <w:bCs/>
                <w:color w:val="000000"/>
              </w:rPr>
              <w:t>AREAS(m2)</w:t>
            </w:r>
          </w:p>
        </w:tc>
      </w:tr>
      <w:tr w:rsidR="00FB7245" w:rsidRPr="007756BD" w:rsidTr="00025BD6">
        <w:trPr>
          <w:trHeight w:val="305"/>
        </w:trPr>
        <w:tc>
          <w:tcPr>
            <w:tcW w:w="3985" w:type="dxa"/>
            <w:tcBorders>
              <w:top w:val="nil"/>
              <w:left w:val="single" w:sz="8" w:space="0" w:color="auto"/>
              <w:bottom w:val="single" w:sz="4" w:space="0" w:color="auto"/>
              <w:right w:val="single" w:sz="4" w:space="0" w:color="auto"/>
            </w:tcBorders>
            <w:shd w:val="clear" w:color="000000" w:fill="FFFFFF"/>
            <w:vAlign w:val="center"/>
            <w:hideMark/>
          </w:tcPr>
          <w:p w:rsidR="00FB7245" w:rsidRPr="007756BD" w:rsidRDefault="00FB7245" w:rsidP="00322CCE">
            <w:pPr>
              <w:shd w:val="clear" w:color="auto" w:fill="FFFFFF" w:themeFill="background1"/>
              <w:jc w:val="center"/>
              <w:rPr>
                <w:rFonts w:ascii="Museo Sans 100" w:hAnsi="Museo Sans 100"/>
                <w:b/>
                <w:bCs/>
                <w:color w:val="000000"/>
              </w:rPr>
            </w:pPr>
            <w:r w:rsidRPr="007756BD">
              <w:rPr>
                <w:rFonts w:ascii="Museo Sans 100" w:hAnsi="Museo Sans 100"/>
                <w:b/>
                <w:bCs/>
                <w:color w:val="000000"/>
              </w:rPr>
              <w:t>Asentamiento Comunitario (</w:t>
            </w:r>
            <w:r w:rsidR="00322CCE">
              <w:rPr>
                <w:rFonts w:ascii="Museo Sans 100" w:hAnsi="Museo Sans 100"/>
                <w:b/>
                <w:bCs/>
                <w:color w:val="000000"/>
              </w:rPr>
              <w:t>----</w:t>
            </w:r>
            <w:r w:rsidRPr="007756BD">
              <w:rPr>
                <w:rFonts w:ascii="Museo Sans 100" w:hAnsi="Museo Sans 100"/>
                <w:b/>
                <w:bCs/>
                <w:color w:val="000000"/>
              </w:rPr>
              <w:t>)</w:t>
            </w:r>
          </w:p>
        </w:tc>
        <w:tc>
          <w:tcPr>
            <w:tcW w:w="2976" w:type="dxa"/>
            <w:tcBorders>
              <w:top w:val="nil"/>
              <w:left w:val="nil"/>
              <w:bottom w:val="single" w:sz="4" w:space="0" w:color="auto"/>
              <w:right w:val="single" w:sz="4" w:space="0" w:color="auto"/>
            </w:tcBorders>
            <w:shd w:val="clear" w:color="000000" w:fill="FFFFFF"/>
            <w:vAlign w:val="center"/>
            <w:hideMark/>
          </w:tcPr>
          <w:p w:rsidR="00FB7245" w:rsidRPr="007756BD" w:rsidRDefault="00FB7245" w:rsidP="007756BD">
            <w:pPr>
              <w:shd w:val="clear" w:color="auto" w:fill="FFFFFF" w:themeFill="background1"/>
              <w:jc w:val="center"/>
              <w:rPr>
                <w:rFonts w:ascii="Museo Sans 100" w:hAnsi="Museo Sans 100"/>
                <w:color w:val="2F75B5"/>
              </w:rPr>
            </w:pPr>
            <w:r w:rsidRPr="007756BD">
              <w:rPr>
                <w:rFonts w:ascii="Museo Sans 100" w:hAnsi="Museo Sans 100"/>
                <w:color w:val="2F75B5"/>
              </w:rPr>
              <w:t> </w:t>
            </w:r>
          </w:p>
        </w:tc>
        <w:tc>
          <w:tcPr>
            <w:tcW w:w="1454" w:type="dxa"/>
            <w:tcBorders>
              <w:top w:val="nil"/>
              <w:left w:val="nil"/>
              <w:bottom w:val="single" w:sz="4" w:space="0" w:color="auto"/>
              <w:right w:val="single" w:sz="8" w:space="0" w:color="auto"/>
            </w:tcBorders>
            <w:shd w:val="clear" w:color="000000" w:fill="FFFFFF"/>
            <w:vAlign w:val="center"/>
            <w:hideMark/>
          </w:tcPr>
          <w:p w:rsidR="00FB7245" w:rsidRPr="007756BD" w:rsidRDefault="00FB7245" w:rsidP="007756BD">
            <w:pPr>
              <w:shd w:val="clear" w:color="auto" w:fill="FFFFFF" w:themeFill="background1"/>
              <w:jc w:val="center"/>
              <w:rPr>
                <w:rFonts w:ascii="Museo Sans 100" w:hAnsi="Museo Sans 100"/>
              </w:rPr>
            </w:pPr>
            <w:r w:rsidRPr="007756BD">
              <w:rPr>
                <w:rFonts w:ascii="Museo Sans 100" w:hAnsi="Museo Sans 100"/>
              </w:rPr>
              <w:t> </w:t>
            </w:r>
          </w:p>
        </w:tc>
      </w:tr>
      <w:tr w:rsidR="00FB7245" w:rsidRPr="007756BD" w:rsidTr="00025BD6">
        <w:trPr>
          <w:trHeight w:val="305"/>
        </w:trPr>
        <w:tc>
          <w:tcPr>
            <w:tcW w:w="3985" w:type="dxa"/>
            <w:tcBorders>
              <w:top w:val="nil"/>
              <w:left w:val="single" w:sz="8" w:space="0" w:color="auto"/>
              <w:bottom w:val="single" w:sz="4" w:space="0" w:color="auto"/>
              <w:right w:val="single" w:sz="4" w:space="0" w:color="auto"/>
            </w:tcBorders>
            <w:shd w:val="clear" w:color="000000" w:fill="FFFFFF"/>
            <w:vAlign w:val="center"/>
            <w:hideMark/>
          </w:tcPr>
          <w:p w:rsidR="00FB7245" w:rsidRPr="007756BD" w:rsidRDefault="00FB7245" w:rsidP="00322CCE">
            <w:pPr>
              <w:shd w:val="clear" w:color="auto" w:fill="FFFFFF" w:themeFill="background1"/>
              <w:jc w:val="center"/>
              <w:rPr>
                <w:rFonts w:ascii="Museo Sans 100" w:hAnsi="Museo Sans 100"/>
                <w:color w:val="000000"/>
              </w:rPr>
            </w:pPr>
            <w:r w:rsidRPr="007756BD">
              <w:rPr>
                <w:rFonts w:ascii="Museo Sans 100" w:hAnsi="Museo Sans 100"/>
                <w:color w:val="000000"/>
              </w:rPr>
              <w:t>POLIGONO A (</w:t>
            </w:r>
            <w:r w:rsidR="00322CCE">
              <w:rPr>
                <w:rFonts w:ascii="Museo Sans 100" w:hAnsi="Museo Sans 100"/>
                <w:color w:val="000000"/>
              </w:rPr>
              <w:t>---</w:t>
            </w:r>
            <w:r w:rsidRPr="007756BD">
              <w:rPr>
                <w:rFonts w:ascii="Museo Sans 100" w:hAnsi="Museo Sans 100"/>
                <w:color w:val="000000"/>
              </w:rPr>
              <w:t xml:space="preserve"> solares)</w:t>
            </w:r>
          </w:p>
        </w:tc>
        <w:tc>
          <w:tcPr>
            <w:tcW w:w="2976" w:type="dxa"/>
            <w:tcBorders>
              <w:top w:val="nil"/>
              <w:left w:val="nil"/>
              <w:bottom w:val="single" w:sz="4" w:space="0" w:color="auto"/>
              <w:right w:val="single" w:sz="4" w:space="0" w:color="auto"/>
            </w:tcBorders>
            <w:shd w:val="clear" w:color="000000" w:fill="FFFFFF"/>
            <w:noWrap/>
            <w:vAlign w:val="center"/>
            <w:hideMark/>
          </w:tcPr>
          <w:p w:rsidR="00FB7245" w:rsidRPr="007756BD" w:rsidRDefault="00FB7245" w:rsidP="007756BD">
            <w:pPr>
              <w:shd w:val="clear" w:color="auto" w:fill="FFFFFF" w:themeFill="background1"/>
              <w:rPr>
                <w:rFonts w:ascii="Museo Sans 100" w:hAnsi="Museo Sans 100"/>
                <w:color w:val="000000"/>
              </w:rPr>
            </w:pPr>
            <w:r w:rsidRPr="007756BD">
              <w:rPr>
                <w:rFonts w:ascii="Museo Sans 100" w:hAnsi="Museo Sans 100"/>
                <w:color w:val="000000"/>
              </w:rPr>
              <w:t xml:space="preserve">01 Has 24 As 75.03 Cas </w:t>
            </w:r>
          </w:p>
        </w:tc>
        <w:tc>
          <w:tcPr>
            <w:tcW w:w="1454" w:type="dxa"/>
            <w:tcBorders>
              <w:top w:val="nil"/>
              <w:left w:val="nil"/>
              <w:bottom w:val="single" w:sz="4" w:space="0" w:color="auto"/>
              <w:right w:val="single" w:sz="8" w:space="0" w:color="auto"/>
            </w:tcBorders>
            <w:shd w:val="clear" w:color="000000" w:fill="FFFFFF"/>
            <w:noWrap/>
            <w:vAlign w:val="bottom"/>
            <w:hideMark/>
          </w:tcPr>
          <w:p w:rsidR="00FB7245" w:rsidRPr="007756BD" w:rsidRDefault="00FB7245" w:rsidP="007756BD">
            <w:pPr>
              <w:shd w:val="clear" w:color="auto" w:fill="FFFFFF" w:themeFill="background1"/>
              <w:jc w:val="right"/>
              <w:rPr>
                <w:rFonts w:ascii="Museo Sans 100" w:hAnsi="Museo Sans 100"/>
                <w:color w:val="000000"/>
              </w:rPr>
            </w:pPr>
            <w:r w:rsidRPr="007756BD">
              <w:rPr>
                <w:rFonts w:ascii="Museo Sans 100" w:hAnsi="Museo Sans 100"/>
                <w:color w:val="000000"/>
              </w:rPr>
              <w:t>12,475.03</w:t>
            </w:r>
          </w:p>
        </w:tc>
      </w:tr>
      <w:tr w:rsidR="00FB7245" w:rsidRPr="007756BD" w:rsidTr="00025BD6">
        <w:trPr>
          <w:trHeight w:val="305"/>
        </w:trPr>
        <w:tc>
          <w:tcPr>
            <w:tcW w:w="3985"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FB7245" w:rsidRPr="007756BD" w:rsidRDefault="00FB7245" w:rsidP="00322CCE">
            <w:pPr>
              <w:shd w:val="clear" w:color="auto" w:fill="FFFFFF" w:themeFill="background1"/>
              <w:jc w:val="center"/>
              <w:rPr>
                <w:rFonts w:ascii="Museo Sans 100" w:hAnsi="Museo Sans 100"/>
                <w:color w:val="000000"/>
              </w:rPr>
            </w:pPr>
            <w:r w:rsidRPr="007756BD">
              <w:rPr>
                <w:rFonts w:ascii="Museo Sans 100" w:hAnsi="Museo Sans 100"/>
                <w:color w:val="000000"/>
              </w:rPr>
              <w:t>POLIGONO B (</w:t>
            </w:r>
            <w:r w:rsidR="00322CCE">
              <w:rPr>
                <w:rFonts w:ascii="Museo Sans 100" w:hAnsi="Museo Sans 100"/>
                <w:color w:val="000000"/>
              </w:rPr>
              <w:t>---</w:t>
            </w:r>
            <w:r w:rsidRPr="007756BD">
              <w:rPr>
                <w:rFonts w:ascii="Museo Sans 100" w:hAnsi="Museo Sans 100"/>
                <w:color w:val="000000"/>
              </w:rPr>
              <w:t xml:space="preserve"> solares)</w:t>
            </w:r>
          </w:p>
        </w:tc>
        <w:tc>
          <w:tcPr>
            <w:tcW w:w="2976" w:type="dxa"/>
            <w:tcBorders>
              <w:top w:val="single" w:sz="4" w:space="0" w:color="auto"/>
              <w:left w:val="nil"/>
              <w:bottom w:val="single" w:sz="4" w:space="0" w:color="auto"/>
              <w:right w:val="single" w:sz="4" w:space="0" w:color="auto"/>
            </w:tcBorders>
            <w:shd w:val="clear" w:color="000000" w:fill="FFFFFF"/>
            <w:noWrap/>
            <w:vAlign w:val="center"/>
            <w:hideMark/>
          </w:tcPr>
          <w:p w:rsidR="00FB7245" w:rsidRPr="007756BD" w:rsidRDefault="00FB7245" w:rsidP="007756BD">
            <w:pPr>
              <w:shd w:val="clear" w:color="auto" w:fill="FFFFFF" w:themeFill="background1"/>
              <w:rPr>
                <w:rFonts w:ascii="Museo Sans 100" w:hAnsi="Museo Sans 100"/>
                <w:color w:val="000000"/>
              </w:rPr>
            </w:pPr>
            <w:r w:rsidRPr="007756BD">
              <w:rPr>
                <w:rFonts w:ascii="Museo Sans 100" w:hAnsi="Museo Sans 100"/>
                <w:color w:val="000000"/>
              </w:rPr>
              <w:t xml:space="preserve">00 Has 82 As 78.33 Cas </w:t>
            </w:r>
          </w:p>
        </w:tc>
        <w:tc>
          <w:tcPr>
            <w:tcW w:w="1454" w:type="dxa"/>
            <w:tcBorders>
              <w:top w:val="single" w:sz="4" w:space="0" w:color="auto"/>
              <w:left w:val="nil"/>
              <w:bottom w:val="single" w:sz="4" w:space="0" w:color="auto"/>
              <w:right w:val="single" w:sz="8" w:space="0" w:color="auto"/>
            </w:tcBorders>
            <w:shd w:val="clear" w:color="000000" w:fill="FFFFFF"/>
            <w:noWrap/>
            <w:vAlign w:val="bottom"/>
            <w:hideMark/>
          </w:tcPr>
          <w:p w:rsidR="00FB7245" w:rsidRPr="007756BD" w:rsidRDefault="00FB7245" w:rsidP="007756BD">
            <w:pPr>
              <w:shd w:val="clear" w:color="auto" w:fill="FFFFFF" w:themeFill="background1"/>
              <w:jc w:val="right"/>
              <w:rPr>
                <w:rFonts w:ascii="Museo Sans 100" w:hAnsi="Museo Sans 100"/>
                <w:color w:val="000000"/>
              </w:rPr>
            </w:pPr>
            <w:r w:rsidRPr="007756BD">
              <w:rPr>
                <w:rFonts w:ascii="Museo Sans 100" w:hAnsi="Museo Sans 100"/>
                <w:color w:val="000000"/>
              </w:rPr>
              <w:t>8,278.33</w:t>
            </w:r>
          </w:p>
        </w:tc>
      </w:tr>
      <w:tr w:rsidR="00FB7245" w:rsidRPr="007756BD" w:rsidTr="00025BD6">
        <w:trPr>
          <w:trHeight w:val="305"/>
        </w:trPr>
        <w:tc>
          <w:tcPr>
            <w:tcW w:w="3985" w:type="dxa"/>
            <w:tcBorders>
              <w:top w:val="nil"/>
              <w:left w:val="single" w:sz="8" w:space="0" w:color="auto"/>
              <w:bottom w:val="single" w:sz="4" w:space="0" w:color="auto"/>
              <w:right w:val="single" w:sz="4" w:space="0" w:color="auto"/>
            </w:tcBorders>
            <w:shd w:val="clear" w:color="000000" w:fill="D9D9D9"/>
            <w:vAlign w:val="center"/>
            <w:hideMark/>
          </w:tcPr>
          <w:p w:rsidR="00FB7245" w:rsidRPr="007756BD" w:rsidRDefault="00FB7245" w:rsidP="007756BD">
            <w:pPr>
              <w:shd w:val="clear" w:color="auto" w:fill="FFFFFF" w:themeFill="background1"/>
              <w:jc w:val="center"/>
              <w:rPr>
                <w:rFonts w:ascii="Museo Sans 100" w:hAnsi="Museo Sans 100"/>
                <w:b/>
                <w:bCs/>
                <w:color w:val="000000"/>
              </w:rPr>
            </w:pPr>
            <w:r w:rsidRPr="007756BD">
              <w:rPr>
                <w:rFonts w:ascii="Museo Sans 100" w:hAnsi="Museo Sans 100"/>
                <w:b/>
                <w:bCs/>
                <w:color w:val="000000"/>
              </w:rPr>
              <w:t>SUBTOTAL</w:t>
            </w:r>
          </w:p>
        </w:tc>
        <w:tc>
          <w:tcPr>
            <w:tcW w:w="2976" w:type="dxa"/>
            <w:tcBorders>
              <w:top w:val="nil"/>
              <w:left w:val="nil"/>
              <w:bottom w:val="single" w:sz="4" w:space="0" w:color="auto"/>
              <w:right w:val="single" w:sz="4" w:space="0" w:color="auto"/>
            </w:tcBorders>
            <w:shd w:val="clear" w:color="000000" w:fill="D9D9D9"/>
            <w:noWrap/>
            <w:vAlign w:val="center"/>
            <w:hideMark/>
          </w:tcPr>
          <w:p w:rsidR="00FB7245" w:rsidRPr="007756BD" w:rsidRDefault="00FB7245" w:rsidP="007756BD">
            <w:pPr>
              <w:shd w:val="clear" w:color="auto" w:fill="FFFFFF" w:themeFill="background1"/>
              <w:rPr>
                <w:rFonts w:ascii="Museo Sans 100" w:hAnsi="Museo Sans 100"/>
                <w:b/>
                <w:bCs/>
                <w:color w:val="000000"/>
              </w:rPr>
            </w:pPr>
            <w:r w:rsidRPr="007756BD">
              <w:rPr>
                <w:rFonts w:ascii="Museo Sans 100" w:hAnsi="Museo Sans 100"/>
                <w:b/>
                <w:bCs/>
                <w:color w:val="000000"/>
              </w:rPr>
              <w:t xml:space="preserve">02 Has 07 As 53.36 Cas </w:t>
            </w:r>
          </w:p>
        </w:tc>
        <w:tc>
          <w:tcPr>
            <w:tcW w:w="1454" w:type="dxa"/>
            <w:tcBorders>
              <w:top w:val="nil"/>
              <w:left w:val="nil"/>
              <w:bottom w:val="single" w:sz="4" w:space="0" w:color="auto"/>
              <w:right w:val="single" w:sz="8" w:space="0" w:color="auto"/>
            </w:tcBorders>
            <w:shd w:val="clear" w:color="000000" w:fill="D9D9D9"/>
            <w:vAlign w:val="center"/>
            <w:hideMark/>
          </w:tcPr>
          <w:p w:rsidR="00FB7245" w:rsidRPr="007756BD" w:rsidRDefault="00FB7245" w:rsidP="007756BD">
            <w:pPr>
              <w:shd w:val="clear" w:color="auto" w:fill="FFFFFF" w:themeFill="background1"/>
              <w:jc w:val="center"/>
              <w:rPr>
                <w:rFonts w:ascii="Museo Sans 100" w:hAnsi="Museo Sans 100"/>
                <w:b/>
                <w:bCs/>
              </w:rPr>
            </w:pPr>
            <w:r w:rsidRPr="007756BD">
              <w:rPr>
                <w:rFonts w:ascii="Museo Sans 100" w:hAnsi="Museo Sans 100"/>
                <w:b/>
                <w:bCs/>
              </w:rPr>
              <w:t>20,753.36</w:t>
            </w:r>
          </w:p>
        </w:tc>
      </w:tr>
      <w:tr w:rsidR="00FB7245" w:rsidRPr="007756BD" w:rsidTr="00025BD6">
        <w:trPr>
          <w:trHeight w:val="305"/>
        </w:trPr>
        <w:tc>
          <w:tcPr>
            <w:tcW w:w="3985" w:type="dxa"/>
            <w:tcBorders>
              <w:top w:val="nil"/>
              <w:left w:val="single" w:sz="8" w:space="0" w:color="auto"/>
              <w:bottom w:val="single" w:sz="4" w:space="0" w:color="auto"/>
              <w:right w:val="single" w:sz="4" w:space="0" w:color="auto"/>
            </w:tcBorders>
            <w:shd w:val="clear" w:color="000000" w:fill="FFFFFF"/>
            <w:vAlign w:val="center"/>
            <w:hideMark/>
          </w:tcPr>
          <w:p w:rsidR="00FB7245" w:rsidRPr="007756BD" w:rsidRDefault="00FB7245" w:rsidP="007756BD">
            <w:pPr>
              <w:shd w:val="clear" w:color="auto" w:fill="FFFFFF" w:themeFill="background1"/>
              <w:jc w:val="center"/>
              <w:rPr>
                <w:rFonts w:ascii="Museo Sans 100" w:hAnsi="Museo Sans 100"/>
                <w:color w:val="000000"/>
              </w:rPr>
            </w:pPr>
            <w:r w:rsidRPr="007756BD">
              <w:rPr>
                <w:rFonts w:ascii="Museo Sans 100" w:hAnsi="Museo Sans 100"/>
                <w:color w:val="000000"/>
              </w:rPr>
              <w:t>CALLES</w:t>
            </w:r>
          </w:p>
        </w:tc>
        <w:tc>
          <w:tcPr>
            <w:tcW w:w="2976" w:type="dxa"/>
            <w:tcBorders>
              <w:top w:val="nil"/>
              <w:left w:val="nil"/>
              <w:bottom w:val="single" w:sz="4" w:space="0" w:color="auto"/>
              <w:right w:val="single" w:sz="4" w:space="0" w:color="auto"/>
            </w:tcBorders>
            <w:shd w:val="clear" w:color="000000" w:fill="FFFFFF"/>
            <w:noWrap/>
            <w:vAlign w:val="center"/>
            <w:hideMark/>
          </w:tcPr>
          <w:p w:rsidR="00FB7245" w:rsidRPr="007756BD" w:rsidRDefault="00FB7245" w:rsidP="007756BD">
            <w:pPr>
              <w:shd w:val="clear" w:color="auto" w:fill="FFFFFF" w:themeFill="background1"/>
              <w:rPr>
                <w:rFonts w:ascii="Museo Sans 100" w:hAnsi="Museo Sans 100"/>
                <w:color w:val="000000"/>
              </w:rPr>
            </w:pPr>
            <w:r w:rsidRPr="007756BD">
              <w:rPr>
                <w:rFonts w:ascii="Museo Sans 100" w:hAnsi="Museo Sans 100"/>
                <w:color w:val="000000"/>
              </w:rPr>
              <w:t xml:space="preserve">00 Has 35 As 79.47 Cas </w:t>
            </w:r>
          </w:p>
        </w:tc>
        <w:tc>
          <w:tcPr>
            <w:tcW w:w="1454" w:type="dxa"/>
            <w:tcBorders>
              <w:top w:val="nil"/>
              <w:left w:val="nil"/>
              <w:bottom w:val="single" w:sz="4" w:space="0" w:color="auto"/>
              <w:right w:val="single" w:sz="8" w:space="0" w:color="auto"/>
            </w:tcBorders>
            <w:shd w:val="clear" w:color="000000" w:fill="FFFFFF"/>
            <w:vAlign w:val="center"/>
            <w:hideMark/>
          </w:tcPr>
          <w:p w:rsidR="00FB7245" w:rsidRPr="007756BD" w:rsidRDefault="00FB7245" w:rsidP="007756BD">
            <w:pPr>
              <w:shd w:val="clear" w:color="auto" w:fill="FFFFFF" w:themeFill="background1"/>
              <w:jc w:val="center"/>
              <w:rPr>
                <w:rFonts w:ascii="Museo Sans 100" w:hAnsi="Museo Sans 100"/>
              </w:rPr>
            </w:pPr>
            <w:r w:rsidRPr="007756BD">
              <w:rPr>
                <w:rFonts w:ascii="Museo Sans 100" w:hAnsi="Museo Sans 100"/>
              </w:rPr>
              <w:t>3,579.47</w:t>
            </w:r>
          </w:p>
        </w:tc>
      </w:tr>
      <w:tr w:rsidR="00FB7245" w:rsidRPr="007756BD" w:rsidTr="00025BD6">
        <w:trPr>
          <w:trHeight w:val="305"/>
        </w:trPr>
        <w:tc>
          <w:tcPr>
            <w:tcW w:w="3985" w:type="dxa"/>
            <w:tcBorders>
              <w:top w:val="nil"/>
              <w:left w:val="single" w:sz="8" w:space="0" w:color="auto"/>
              <w:bottom w:val="single" w:sz="4" w:space="0" w:color="auto"/>
              <w:right w:val="single" w:sz="4" w:space="0" w:color="auto"/>
            </w:tcBorders>
            <w:shd w:val="clear" w:color="000000" w:fill="D9D9D9"/>
            <w:vAlign w:val="center"/>
            <w:hideMark/>
          </w:tcPr>
          <w:p w:rsidR="00FB7245" w:rsidRPr="007756BD" w:rsidRDefault="00FB7245" w:rsidP="007756BD">
            <w:pPr>
              <w:shd w:val="clear" w:color="auto" w:fill="FFFFFF" w:themeFill="background1"/>
              <w:jc w:val="center"/>
              <w:rPr>
                <w:rFonts w:ascii="Museo Sans 100" w:hAnsi="Museo Sans 100"/>
                <w:b/>
                <w:bCs/>
                <w:color w:val="000000"/>
              </w:rPr>
            </w:pPr>
            <w:r w:rsidRPr="007756BD">
              <w:rPr>
                <w:rFonts w:ascii="Museo Sans 100" w:hAnsi="Museo Sans 100"/>
                <w:b/>
                <w:bCs/>
                <w:color w:val="000000"/>
              </w:rPr>
              <w:t>SUBTOTAL</w:t>
            </w:r>
          </w:p>
        </w:tc>
        <w:tc>
          <w:tcPr>
            <w:tcW w:w="2976" w:type="dxa"/>
            <w:tcBorders>
              <w:top w:val="nil"/>
              <w:left w:val="nil"/>
              <w:bottom w:val="single" w:sz="4" w:space="0" w:color="auto"/>
              <w:right w:val="single" w:sz="4" w:space="0" w:color="auto"/>
            </w:tcBorders>
            <w:shd w:val="clear" w:color="000000" w:fill="D9D9D9"/>
            <w:noWrap/>
            <w:vAlign w:val="center"/>
            <w:hideMark/>
          </w:tcPr>
          <w:p w:rsidR="00FB7245" w:rsidRPr="007756BD" w:rsidRDefault="00FB7245" w:rsidP="007756BD">
            <w:pPr>
              <w:shd w:val="clear" w:color="auto" w:fill="FFFFFF" w:themeFill="background1"/>
              <w:rPr>
                <w:rFonts w:ascii="Museo Sans 100" w:hAnsi="Museo Sans 100"/>
                <w:b/>
                <w:bCs/>
                <w:color w:val="000000"/>
              </w:rPr>
            </w:pPr>
            <w:r w:rsidRPr="007756BD">
              <w:rPr>
                <w:rFonts w:ascii="Museo Sans 100" w:hAnsi="Museo Sans 100"/>
                <w:b/>
                <w:bCs/>
                <w:color w:val="000000"/>
              </w:rPr>
              <w:t xml:space="preserve">00 Has 35 As 79.47 Cas </w:t>
            </w:r>
          </w:p>
        </w:tc>
        <w:tc>
          <w:tcPr>
            <w:tcW w:w="1454" w:type="dxa"/>
            <w:tcBorders>
              <w:top w:val="nil"/>
              <w:left w:val="nil"/>
              <w:bottom w:val="single" w:sz="4" w:space="0" w:color="auto"/>
              <w:right w:val="single" w:sz="8" w:space="0" w:color="auto"/>
            </w:tcBorders>
            <w:shd w:val="clear" w:color="000000" w:fill="D9D9D9"/>
            <w:vAlign w:val="center"/>
            <w:hideMark/>
          </w:tcPr>
          <w:p w:rsidR="00FB7245" w:rsidRPr="007756BD" w:rsidRDefault="00FB7245" w:rsidP="007756BD">
            <w:pPr>
              <w:shd w:val="clear" w:color="auto" w:fill="FFFFFF" w:themeFill="background1"/>
              <w:jc w:val="center"/>
              <w:rPr>
                <w:rFonts w:ascii="Museo Sans 100" w:hAnsi="Museo Sans 100"/>
                <w:b/>
                <w:bCs/>
              </w:rPr>
            </w:pPr>
            <w:r w:rsidRPr="007756BD">
              <w:rPr>
                <w:rFonts w:ascii="Museo Sans 100" w:hAnsi="Museo Sans 100"/>
                <w:b/>
                <w:bCs/>
              </w:rPr>
              <w:t>3,579.47</w:t>
            </w:r>
          </w:p>
        </w:tc>
      </w:tr>
      <w:tr w:rsidR="00FB7245" w:rsidRPr="007756BD" w:rsidTr="00025BD6">
        <w:trPr>
          <w:trHeight w:val="305"/>
        </w:trPr>
        <w:tc>
          <w:tcPr>
            <w:tcW w:w="3985" w:type="dxa"/>
            <w:tcBorders>
              <w:top w:val="nil"/>
              <w:left w:val="single" w:sz="8" w:space="0" w:color="auto"/>
              <w:bottom w:val="single" w:sz="8" w:space="0" w:color="auto"/>
              <w:right w:val="single" w:sz="4" w:space="0" w:color="auto"/>
            </w:tcBorders>
            <w:shd w:val="clear" w:color="000000" w:fill="D9D9D9"/>
            <w:vAlign w:val="center"/>
            <w:hideMark/>
          </w:tcPr>
          <w:p w:rsidR="00FB7245" w:rsidRPr="007756BD" w:rsidRDefault="00FB7245" w:rsidP="007756BD">
            <w:pPr>
              <w:shd w:val="clear" w:color="auto" w:fill="FFFFFF" w:themeFill="background1"/>
              <w:jc w:val="center"/>
              <w:rPr>
                <w:rFonts w:ascii="Museo Sans 100" w:hAnsi="Museo Sans 100"/>
                <w:b/>
                <w:bCs/>
                <w:color w:val="000000"/>
              </w:rPr>
            </w:pPr>
            <w:r w:rsidRPr="007756BD">
              <w:rPr>
                <w:rFonts w:ascii="Museo Sans 100" w:hAnsi="Museo Sans 100"/>
                <w:b/>
                <w:bCs/>
                <w:color w:val="000000"/>
              </w:rPr>
              <w:t>AREA TOTAL DE PROYECTO</w:t>
            </w:r>
          </w:p>
        </w:tc>
        <w:tc>
          <w:tcPr>
            <w:tcW w:w="2976" w:type="dxa"/>
            <w:tcBorders>
              <w:top w:val="nil"/>
              <w:left w:val="nil"/>
              <w:bottom w:val="single" w:sz="8" w:space="0" w:color="auto"/>
              <w:right w:val="single" w:sz="4" w:space="0" w:color="auto"/>
            </w:tcBorders>
            <w:shd w:val="clear" w:color="000000" w:fill="D9D9D9"/>
            <w:noWrap/>
            <w:vAlign w:val="center"/>
            <w:hideMark/>
          </w:tcPr>
          <w:p w:rsidR="00FB7245" w:rsidRPr="007756BD" w:rsidRDefault="00FB7245" w:rsidP="007756BD">
            <w:pPr>
              <w:shd w:val="clear" w:color="auto" w:fill="FFFFFF" w:themeFill="background1"/>
              <w:rPr>
                <w:rFonts w:ascii="Museo Sans 100" w:hAnsi="Museo Sans 100"/>
                <w:b/>
                <w:bCs/>
                <w:color w:val="000000"/>
              </w:rPr>
            </w:pPr>
            <w:r w:rsidRPr="007756BD">
              <w:rPr>
                <w:rFonts w:ascii="Museo Sans 100" w:hAnsi="Museo Sans 100"/>
                <w:b/>
                <w:bCs/>
                <w:color w:val="000000"/>
              </w:rPr>
              <w:t xml:space="preserve">02 Has 43 As 32.83 Cas </w:t>
            </w:r>
          </w:p>
        </w:tc>
        <w:tc>
          <w:tcPr>
            <w:tcW w:w="1454" w:type="dxa"/>
            <w:tcBorders>
              <w:top w:val="nil"/>
              <w:left w:val="nil"/>
              <w:bottom w:val="single" w:sz="8" w:space="0" w:color="auto"/>
              <w:right w:val="single" w:sz="8" w:space="0" w:color="auto"/>
            </w:tcBorders>
            <w:shd w:val="clear" w:color="000000" w:fill="D9D9D9"/>
            <w:vAlign w:val="center"/>
            <w:hideMark/>
          </w:tcPr>
          <w:p w:rsidR="00FB7245" w:rsidRPr="007756BD" w:rsidRDefault="00FB7245" w:rsidP="007756BD">
            <w:pPr>
              <w:shd w:val="clear" w:color="auto" w:fill="FFFFFF" w:themeFill="background1"/>
              <w:jc w:val="center"/>
              <w:rPr>
                <w:rFonts w:ascii="Museo Sans 100" w:hAnsi="Museo Sans 100"/>
                <w:b/>
                <w:bCs/>
              </w:rPr>
            </w:pPr>
            <w:r w:rsidRPr="007756BD">
              <w:rPr>
                <w:rFonts w:ascii="Museo Sans 100" w:hAnsi="Museo Sans 100"/>
                <w:b/>
                <w:bCs/>
              </w:rPr>
              <w:t>24,332.83</w:t>
            </w:r>
          </w:p>
        </w:tc>
      </w:tr>
    </w:tbl>
    <w:p w:rsidR="00FB7245" w:rsidRPr="007756BD" w:rsidRDefault="00322CCE" w:rsidP="00386B07">
      <w:pPr>
        <w:numPr>
          <w:ilvl w:val="0"/>
          <w:numId w:val="39"/>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7756BD">
        <w:rPr>
          <w:rFonts w:ascii="Museo Sans 100" w:eastAsiaTheme="minorHAnsi" w:hAnsi="Museo Sans 100" w:cstheme="minorBidi"/>
        </w:rPr>
        <w:t xml:space="preserve"> SOLARES</w:t>
      </w:r>
    </w:p>
    <w:p w:rsidR="00FB7245" w:rsidRPr="007756BD" w:rsidRDefault="00FB7245" w:rsidP="00386B07">
      <w:pPr>
        <w:numPr>
          <w:ilvl w:val="0"/>
          <w:numId w:val="39"/>
        </w:numPr>
        <w:spacing w:after="80"/>
        <w:contextualSpacing/>
        <w:rPr>
          <w:rFonts w:ascii="Museo Sans 100" w:eastAsiaTheme="minorHAnsi" w:hAnsi="Museo Sans 100" w:cstheme="minorBidi"/>
        </w:rPr>
      </w:pPr>
      <w:r w:rsidRPr="007756BD">
        <w:rPr>
          <w:rFonts w:ascii="Museo Sans 100" w:eastAsiaTheme="minorHAnsi" w:hAnsi="Museo Sans 100" w:cstheme="minorBidi"/>
        </w:rPr>
        <w:t>CALLES</w:t>
      </w:r>
    </w:p>
    <w:p w:rsidR="00FB7245" w:rsidRPr="009B46D2" w:rsidRDefault="00FB7245" w:rsidP="00FB7245">
      <w:pPr>
        <w:spacing w:after="80"/>
        <w:contextualSpacing/>
        <w:rPr>
          <w:rFonts w:ascii="Museo 500" w:eastAsiaTheme="minorHAnsi" w:hAnsi="Museo 500" w:cstheme="minorBidi"/>
        </w:rPr>
      </w:pPr>
    </w:p>
    <w:p w:rsidR="00FB7245" w:rsidRDefault="007756BD" w:rsidP="00876E17">
      <w:pPr>
        <w:pStyle w:val="TITULOSINTERMEDIOS"/>
      </w:pPr>
      <w:r>
        <w:tab/>
      </w:r>
      <w:r w:rsidR="00FB7245" w:rsidRPr="009B46D2">
        <w:t>RESUMEN DE PROYECTO, HACIENDA LOS LAGARTOS, EL HUASCALIO PORCION DOS.</w:t>
      </w:r>
    </w:p>
    <w:p w:rsidR="00C419C9" w:rsidRPr="00C419C9" w:rsidRDefault="00C419C9" w:rsidP="00C419C9">
      <w:pPr>
        <w:rPr>
          <w:lang w:val="es-MX" w:eastAsia="en-US"/>
        </w:rPr>
      </w:pPr>
    </w:p>
    <w:tbl>
      <w:tblPr>
        <w:tblW w:w="8206" w:type="dxa"/>
        <w:tblInd w:w="509" w:type="dxa"/>
        <w:tblCellMar>
          <w:left w:w="70" w:type="dxa"/>
          <w:right w:w="70" w:type="dxa"/>
        </w:tblCellMar>
        <w:tblLook w:val="04A0" w:firstRow="1" w:lastRow="0" w:firstColumn="1" w:lastColumn="0" w:noHBand="0" w:noVBand="1"/>
      </w:tblPr>
      <w:tblGrid>
        <w:gridCol w:w="3798"/>
        <w:gridCol w:w="2972"/>
        <w:gridCol w:w="1436"/>
      </w:tblGrid>
      <w:tr w:rsidR="00FB7245" w:rsidRPr="009B46D2" w:rsidTr="00C419C9">
        <w:trPr>
          <w:trHeight w:val="219"/>
        </w:trPr>
        <w:tc>
          <w:tcPr>
            <w:tcW w:w="8206"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FB7245" w:rsidRPr="007756BD" w:rsidRDefault="00FB7245" w:rsidP="00FB7245">
            <w:pPr>
              <w:jc w:val="center"/>
              <w:rPr>
                <w:rFonts w:ascii="Museo Sans 100" w:hAnsi="Museo Sans 100"/>
                <w:b/>
                <w:bCs/>
              </w:rPr>
            </w:pPr>
            <w:r w:rsidRPr="007756BD">
              <w:rPr>
                <w:rFonts w:ascii="Museo Sans 100" w:hAnsi="Museo Sans 100"/>
                <w:b/>
                <w:bCs/>
              </w:rPr>
              <w:t>CUADRO GENERAL DE AREAS, HACIENDA LOS LAGARTOS</w:t>
            </w:r>
          </w:p>
          <w:p w:rsidR="00FB7245" w:rsidRPr="007756BD" w:rsidRDefault="00FB7245" w:rsidP="00322CCE">
            <w:pPr>
              <w:jc w:val="center"/>
              <w:rPr>
                <w:rFonts w:ascii="Museo Sans 100" w:hAnsi="Museo Sans 100"/>
                <w:b/>
                <w:bCs/>
              </w:rPr>
            </w:pPr>
            <w:r w:rsidRPr="007756BD">
              <w:rPr>
                <w:rFonts w:ascii="Museo Sans 100" w:hAnsi="Museo Sans 100"/>
                <w:b/>
                <w:bCs/>
              </w:rPr>
              <w:t xml:space="preserve">EL HUASCALIO PORCION DOS MATRICULA: </w:t>
            </w:r>
            <w:r w:rsidR="00322CCE">
              <w:rPr>
                <w:rFonts w:ascii="Museo Sans 100" w:hAnsi="Museo Sans 100"/>
                <w:b/>
                <w:bCs/>
              </w:rPr>
              <w:t>----</w:t>
            </w:r>
            <w:r w:rsidRPr="007756BD">
              <w:rPr>
                <w:rFonts w:ascii="Museo Sans 100" w:hAnsi="Museo Sans 100"/>
                <w:b/>
                <w:bCs/>
              </w:rPr>
              <w:t>-00000</w:t>
            </w:r>
          </w:p>
        </w:tc>
      </w:tr>
      <w:tr w:rsidR="00FB7245" w:rsidRPr="009B46D2" w:rsidTr="00C419C9">
        <w:trPr>
          <w:trHeight w:val="219"/>
        </w:trPr>
        <w:tc>
          <w:tcPr>
            <w:tcW w:w="3798"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DESCRIPCION</w:t>
            </w:r>
          </w:p>
        </w:tc>
        <w:tc>
          <w:tcPr>
            <w:tcW w:w="2972"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AREAS (Has.)</w:t>
            </w:r>
          </w:p>
        </w:tc>
        <w:tc>
          <w:tcPr>
            <w:tcW w:w="1434" w:type="dxa"/>
            <w:tcBorders>
              <w:top w:val="nil"/>
              <w:left w:val="nil"/>
              <w:bottom w:val="single" w:sz="4" w:space="0" w:color="auto"/>
              <w:right w:val="single" w:sz="8" w:space="0" w:color="auto"/>
            </w:tcBorders>
            <w:shd w:val="clear" w:color="auto" w:fill="FFFFFF" w:themeFill="background1"/>
            <w:noWrap/>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AREAS(m2)</w:t>
            </w:r>
          </w:p>
        </w:tc>
      </w:tr>
      <w:tr w:rsidR="00FB7245" w:rsidRPr="009B46D2" w:rsidTr="00C419C9">
        <w:trPr>
          <w:trHeight w:val="219"/>
        </w:trPr>
        <w:tc>
          <w:tcPr>
            <w:tcW w:w="3798" w:type="dxa"/>
            <w:tcBorders>
              <w:top w:val="nil"/>
              <w:left w:val="single" w:sz="8" w:space="0" w:color="auto"/>
              <w:bottom w:val="single" w:sz="4" w:space="0" w:color="auto"/>
              <w:right w:val="single" w:sz="4" w:space="0" w:color="auto"/>
            </w:tcBorders>
            <w:shd w:val="clear" w:color="auto" w:fill="FFFFFF" w:themeFill="background1"/>
            <w:vAlign w:val="center"/>
            <w:hideMark/>
          </w:tcPr>
          <w:p w:rsidR="00FB7245" w:rsidRPr="007756BD" w:rsidRDefault="00FB7245" w:rsidP="00322CCE">
            <w:pPr>
              <w:jc w:val="center"/>
              <w:rPr>
                <w:rFonts w:ascii="Museo Sans 100" w:hAnsi="Museo Sans 100"/>
                <w:b/>
                <w:bCs/>
                <w:color w:val="000000"/>
              </w:rPr>
            </w:pPr>
            <w:r w:rsidRPr="007756BD">
              <w:rPr>
                <w:rFonts w:ascii="Museo Sans 100" w:hAnsi="Museo Sans 100"/>
                <w:b/>
                <w:bCs/>
                <w:color w:val="000000"/>
              </w:rPr>
              <w:t>Asentamiento Comunitario (</w:t>
            </w:r>
            <w:r w:rsidR="00322CCE">
              <w:rPr>
                <w:rFonts w:ascii="Museo Sans 100" w:hAnsi="Museo Sans 100"/>
                <w:b/>
                <w:bCs/>
                <w:color w:val="000000"/>
              </w:rPr>
              <w:t>---</w:t>
            </w:r>
            <w:r w:rsidRPr="007756BD">
              <w:rPr>
                <w:rFonts w:ascii="Museo Sans 100" w:hAnsi="Museo Sans 100"/>
                <w:b/>
                <w:bCs/>
                <w:color w:val="000000"/>
              </w:rPr>
              <w:t>)</w:t>
            </w:r>
          </w:p>
        </w:tc>
        <w:tc>
          <w:tcPr>
            <w:tcW w:w="2972"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2F75B5"/>
              </w:rPr>
            </w:pPr>
            <w:r w:rsidRPr="007756BD">
              <w:rPr>
                <w:rFonts w:ascii="Museo Sans 100" w:hAnsi="Museo Sans 100"/>
                <w:color w:val="2F75B5"/>
              </w:rPr>
              <w:t> </w:t>
            </w:r>
          </w:p>
        </w:tc>
        <w:tc>
          <w:tcPr>
            <w:tcW w:w="1434" w:type="dxa"/>
            <w:tcBorders>
              <w:top w:val="nil"/>
              <w:left w:val="nil"/>
              <w:bottom w:val="single" w:sz="4" w:space="0" w:color="auto"/>
              <w:right w:val="single" w:sz="8" w:space="0" w:color="auto"/>
            </w:tcBorders>
            <w:shd w:val="clear" w:color="auto" w:fill="FFFFFF" w:themeFill="background1"/>
            <w:vAlign w:val="center"/>
            <w:hideMark/>
          </w:tcPr>
          <w:p w:rsidR="00FB7245" w:rsidRPr="007756BD" w:rsidRDefault="00FB7245" w:rsidP="00FB7245">
            <w:pPr>
              <w:jc w:val="center"/>
              <w:rPr>
                <w:rFonts w:ascii="Museo Sans 100" w:hAnsi="Museo Sans 100"/>
              </w:rPr>
            </w:pPr>
            <w:r w:rsidRPr="007756BD">
              <w:rPr>
                <w:rFonts w:ascii="Museo Sans 100" w:hAnsi="Museo Sans 100"/>
              </w:rPr>
              <w:t> </w:t>
            </w:r>
          </w:p>
        </w:tc>
      </w:tr>
      <w:tr w:rsidR="00FB7245" w:rsidRPr="009B46D2" w:rsidTr="00C419C9">
        <w:trPr>
          <w:trHeight w:val="219"/>
        </w:trPr>
        <w:tc>
          <w:tcPr>
            <w:tcW w:w="3798" w:type="dxa"/>
            <w:tcBorders>
              <w:top w:val="nil"/>
              <w:left w:val="single" w:sz="8" w:space="0" w:color="auto"/>
              <w:bottom w:val="single" w:sz="4" w:space="0" w:color="auto"/>
              <w:right w:val="single" w:sz="4" w:space="0" w:color="auto"/>
            </w:tcBorders>
            <w:shd w:val="clear" w:color="auto" w:fill="FFFFFF" w:themeFill="background1"/>
            <w:vAlign w:val="center"/>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A (</w:t>
            </w:r>
            <w:r w:rsidR="00322CCE">
              <w:rPr>
                <w:rFonts w:ascii="Museo Sans 100" w:hAnsi="Museo Sans 100"/>
                <w:color w:val="000000"/>
              </w:rPr>
              <w:t>---</w:t>
            </w:r>
            <w:r w:rsidRPr="007756BD">
              <w:rPr>
                <w:rFonts w:ascii="Museo Sans 100" w:hAnsi="Museo Sans 100"/>
                <w:color w:val="000000"/>
              </w:rPr>
              <w:t xml:space="preserve"> solares)</w:t>
            </w:r>
          </w:p>
        </w:tc>
        <w:tc>
          <w:tcPr>
            <w:tcW w:w="2972"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7756BD">
            <w:pPr>
              <w:jc w:val="right"/>
              <w:rPr>
                <w:rFonts w:ascii="Museo Sans 100" w:hAnsi="Museo Sans 100"/>
                <w:color w:val="000000"/>
              </w:rPr>
            </w:pPr>
            <w:r w:rsidRPr="007756BD">
              <w:rPr>
                <w:rFonts w:ascii="Museo Sans 100" w:hAnsi="Museo Sans 100"/>
                <w:color w:val="000000"/>
              </w:rPr>
              <w:t xml:space="preserve">00 Has 20 As 41.13 Cas </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7756BD">
            <w:pPr>
              <w:jc w:val="right"/>
              <w:rPr>
                <w:rFonts w:ascii="Museo Sans 100" w:hAnsi="Museo Sans 100"/>
                <w:color w:val="000000"/>
              </w:rPr>
            </w:pPr>
            <w:r w:rsidRPr="007756BD">
              <w:rPr>
                <w:rFonts w:ascii="Museo Sans 100" w:hAnsi="Museo Sans 100"/>
                <w:color w:val="000000"/>
              </w:rPr>
              <w:t>2,041.13</w:t>
            </w:r>
          </w:p>
        </w:tc>
      </w:tr>
      <w:tr w:rsidR="00FB7245" w:rsidRPr="009B46D2" w:rsidTr="00C419C9">
        <w:trPr>
          <w:trHeight w:val="219"/>
        </w:trPr>
        <w:tc>
          <w:tcPr>
            <w:tcW w:w="3798" w:type="dxa"/>
            <w:tcBorders>
              <w:top w:val="nil"/>
              <w:left w:val="single" w:sz="8" w:space="0" w:color="auto"/>
              <w:bottom w:val="single" w:sz="4" w:space="0" w:color="auto"/>
              <w:right w:val="single" w:sz="4" w:space="0" w:color="auto"/>
            </w:tcBorders>
            <w:shd w:val="clear" w:color="auto" w:fill="FFFFFF" w:themeFill="background1"/>
            <w:vAlign w:val="center"/>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B (</w:t>
            </w:r>
            <w:r w:rsidR="00322CCE">
              <w:rPr>
                <w:rFonts w:ascii="Museo Sans 100" w:hAnsi="Museo Sans 100"/>
                <w:color w:val="000000"/>
              </w:rPr>
              <w:t>----</w:t>
            </w:r>
            <w:r w:rsidRPr="007756BD">
              <w:rPr>
                <w:rFonts w:ascii="Museo Sans 100" w:hAnsi="Museo Sans 100"/>
                <w:color w:val="000000"/>
              </w:rPr>
              <w:t xml:space="preserve"> solares)</w:t>
            </w:r>
          </w:p>
        </w:tc>
        <w:tc>
          <w:tcPr>
            <w:tcW w:w="2972"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7756BD">
            <w:pPr>
              <w:jc w:val="right"/>
              <w:rPr>
                <w:rFonts w:ascii="Museo Sans 100" w:hAnsi="Museo Sans 100"/>
                <w:color w:val="000000"/>
              </w:rPr>
            </w:pPr>
            <w:r w:rsidRPr="007756BD">
              <w:rPr>
                <w:rFonts w:ascii="Museo Sans 100" w:hAnsi="Museo Sans 100"/>
                <w:color w:val="000000"/>
              </w:rPr>
              <w:t xml:space="preserve">00 Has 13 As 64.68 Cas </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7756BD">
            <w:pPr>
              <w:jc w:val="right"/>
              <w:rPr>
                <w:rFonts w:ascii="Museo Sans 100" w:hAnsi="Museo Sans 100"/>
                <w:color w:val="000000"/>
              </w:rPr>
            </w:pPr>
            <w:r w:rsidRPr="007756BD">
              <w:rPr>
                <w:rFonts w:ascii="Museo Sans 100" w:hAnsi="Museo Sans 100"/>
                <w:color w:val="000000"/>
              </w:rPr>
              <w:t>1,364.68</w:t>
            </w:r>
          </w:p>
        </w:tc>
      </w:tr>
      <w:tr w:rsidR="00FB7245" w:rsidRPr="009B46D2" w:rsidTr="00C419C9">
        <w:trPr>
          <w:trHeight w:val="219"/>
        </w:trPr>
        <w:tc>
          <w:tcPr>
            <w:tcW w:w="3798" w:type="dxa"/>
            <w:tcBorders>
              <w:top w:val="nil"/>
              <w:left w:val="single" w:sz="8"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SUBTOTAL</w:t>
            </w:r>
          </w:p>
        </w:tc>
        <w:tc>
          <w:tcPr>
            <w:tcW w:w="2972"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7756BD">
            <w:pPr>
              <w:jc w:val="right"/>
              <w:rPr>
                <w:rFonts w:ascii="Museo Sans 100" w:hAnsi="Museo Sans 100"/>
                <w:b/>
                <w:bCs/>
                <w:color w:val="000000"/>
              </w:rPr>
            </w:pPr>
            <w:r w:rsidRPr="007756BD">
              <w:rPr>
                <w:rFonts w:ascii="Museo Sans 100" w:hAnsi="Museo Sans 100"/>
                <w:b/>
                <w:bCs/>
                <w:color w:val="000000"/>
              </w:rPr>
              <w:t xml:space="preserve">00 Has 34 As 05.81 Cas </w:t>
            </w:r>
          </w:p>
        </w:tc>
        <w:tc>
          <w:tcPr>
            <w:tcW w:w="1434" w:type="dxa"/>
            <w:tcBorders>
              <w:top w:val="nil"/>
              <w:left w:val="nil"/>
              <w:bottom w:val="single" w:sz="4" w:space="0" w:color="auto"/>
              <w:right w:val="single" w:sz="8" w:space="0" w:color="auto"/>
            </w:tcBorders>
            <w:shd w:val="clear" w:color="auto" w:fill="FFFFFF" w:themeFill="background1"/>
            <w:vAlign w:val="center"/>
            <w:hideMark/>
          </w:tcPr>
          <w:p w:rsidR="00FB7245" w:rsidRPr="007756BD" w:rsidRDefault="00FB7245" w:rsidP="007756BD">
            <w:pPr>
              <w:jc w:val="right"/>
              <w:rPr>
                <w:rFonts w:ascii="Museo Sans 100" w:hAnsi="Museo Sans 100"/>
                <w:b/>
                <w:bCs/>
              </w:rPr>
            </w:pPr>
            <w:r w:rsidRPr="007756BD">
              <w:rPr>
                <w:rFonts w:ascii="Museo Sans 100" w:hAnsi="Museo Sans 100"/>
                <w:b/>
                <w:bCs/>
              </w:rPr>
              <w:t>3,405.81</w:t>
            </w:r>
          </w:p>
        </w:tc>
      </w:tr>
      <w:tr w:rsidR="00FB7245" w:rsidRPr="009B46D2" w:rsidTr="00C419C9">
        <w:trPr>
          <w:trHeight w:val="219"/>
        </w:trPr>
        <w:tc>
          <w:tcPr>
            <w:tcW w:w="3798" w:type="dxa"/>
            <w:tcBorders>
              <w:top w:val="nil"/>
              <w:left w:val="single" w:sz="8"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CALLE</w:t>
            </w:r>
          </w:p>
        </w:tc>
        <w:tc>
          <w:tcPr>
            <w:tcW w:w="2972"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7756BD">
            <w:pPr>
              <w:jc w:val="right"/>
              <w:rPr>
                <w:rFonts w:ascii="Museo Sans 100" w:hAnsi="Museo Sans 100"/>
                <w:color w:val="000000"/>
              </w:rPr>
            </w:pPr>
            <w:r w:rsidRPr="007756BD">
              <w:rPr>
                <w:rFonts w:ascii="Museo Sans 100" w:hAnsi="Museo Sans 100"/>
                <w:color w:val="000000"/>
              </w:rPr>
              <w:t xml:space="preserve">00 Has 01 As 34.87 Cas </w:t>
            </w:r>
          </w:p>
        </w:tc>
        <w:tc>
          <w:tcPr>
            <w:tcW w:w="1434" w:type="dxa"/>
            <w:tcBorders>
              <w:top w:val="nil"/>
              <w:left w:val="nil"/>
              <w:bottom w:val="single" w:sz="4" w:space="0" w:color="auto"/>
              <w:right w:val="single" w:sz="8" w:space="0" w:color="auto"/>
            </w:tcBorders>
            <w:shd w:val="clear" w:color="auto" w:fill="FFFFFF" w:themeFill="background1"/>
            <w:vAlign w:val="center"/>
            <w:hideMark/>
          </w:tcPr>
          <w:p w:rsidR="00FB7245" w:rsidRPr="007756BD" w:rsidRDefault="00FB7245" w:rsidP="007756BD">
            <w:pPr>
              <w:jc w:val="right"/>
              <w:rPr>
                <w:rFonts w:ascii="Museo Sans 100" w:hAnsi="Museo Sans 100"/>
              </w:rPr>
            </w:pPr>
            <w:r w:rsidRPr="007756BD">
              <w:rPr>
                <w:rFonts w:ascii="Museo Sans 100" w:hAnsi="Museo Sans 100"/>
              </w:rPr>
              <w:t>134.87</w:t>
            </w:r>
          </w:p>
        </w:tc>
      </w:tr>
      <w:tr w:rsidR="00FB7245" w:rsidRPr="009B46D2" w:rsidTr="00C419C9">
        <w:trPr>
          <w:trHeight w:val="219"/>
        </w:trPr>
        <w:tc>
          <w:tcPr>
            <w:tcW w:w="3798" w:type="dxa"/>
            <w:tcBorders>
              <w:top w:val="nil"/>
              <w:left w:val="single" w:sz="8"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SUBTOTAL</w:t>
            </w:r>
          </w:p>
        </w:tc>
        <w:tc>
          <w:tcPr>
            <w:tcW w:w="2972"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7756BD">
            <w:pPr>
              <w:jc w:val="right"/>
              <w:rPr>
                <w:rFonts w:ascii="Museo Sans 100" w:hAnsi="Museo Sans 100"/>
                <w:b/>
                <w:bCs/>
                <w:color w:val="000000"/>
              </w:rPr>
            </w:pPr>
            <w:r w:rsidRPr="007756BD">
              <w:rPr>
                <w:rFonts w:ascii="Museo Sans 100" w:hAnsi="Museo Sans 100"/>
                <w:b/>
                <w:bCs/>
                <w:color w:val="000000"/>
              </w:rPr>
              <w:t xml:space="preserve">00 Has 01 As 34.87 Cas </w:t>
            </w:r>
          </w:p>
        </w:tc>
        <w:tc>
          <w:tcPr>
            <w:tcW w:w="1434" w:type="dxa"/>
            <w:tcBorders>
              <w:top w:val="nil"/>
              <w:left w:val="nil"/>
              <w:bottom w:val="single" w:sz="4" w:space="0" w:color="auto"/>
              <w:right w:val="single" w:sz="8" w:space="0" w:color="auto"/>
            </w:tcBorders>
            <w:shd w:val="clear" w:color="auto" w:fill="FFFFFF" w:themeFill="background1"/>
            <w:vAlign w:val="center"/>
            <w:hideMark/>
          </w:tcPr>
          <w:p w:rsidR="00FB7245" w:rsidRPr="007756BD" w:rsidRDefault="00FB7245" w:rsidP="007756BD">
            <w:pPr>
              <w:jc w:val="right"/>
              <w:rPr>
                <w:rFonts w:ascii="Museo Sans 100" w:hAnsi="Museo Sans 100"/>
                <w:b/>
                <w:bCs/>
              </w:rPr>
            </w:pPr>
            <w:r w:rsidRPr="007756BD">
              <w:rPr>
                <w:rFonts w:ascii="Museo Sans 100" w:hAnsi="Museo Sans 100"/>
                <w:b/>
                <w:bCs/>
              </w:rPr>
              <w:t>134.87</w:t>
            </w:r>
          </w:p>
        </w:tc>
      </w:tr>
      <w:tr w:rsidR="00FB7245" w:rsidRPr="009B46D2" w:rsidTr="00C419C9">
        <w:trPr>
          <w:trHeight w:val="219"/>
        </w:trPr>
        <w:tc>
          <w:tcPr>
            <w:tcW w:w="3798" w:type="dxa"/>
            <w:tcBorders>
              <w:top w:val="nil"/>
              <w:left w:val="single" w:sz="8" w:space="0" w:color="auto"/>
              <w:bottom w:val="single" w:sz="8"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AREA TOTAL DE PROYECTO</w:t>
            </w:r>
          </w:p>
        </w:tc>
        <w:tc>
          <w:tcPr>
            <w:tcW w:w="2972" w:type="dxa"/>
            <w:tcBorders>
              <w:top w:val="nil"/>
              <w:left w:val="nil"/>
              <w:bottom w:val="single" w:sz="8" w:space="0" w:color="auto"/>
              <w:right w:val="single" w:sz="4" w:space="0" w:color="auto"/>
            </w:tcBorders>
            <w:shd w:val="clear" w:color="auto" w:fill="FFFFFF" w:themeFill="background1"/>
            <w:noWrap/>
            <w:vAlign w:val="center"/>
            <w:hideMark/>
          </w:tcPr>
          <w:p w:rsidR="00FB7245" w:rsidRPr="007756BD" w:rsidRDefault="00FB7245" w:rsidP="007756BD">
            <w:pPr>
              <w:jc w:val="right"/>
              <w:rPr>
                <w:rFonts w:ascii="Museo Sans 100" w:hAnsi="Museo Sans 100"/>
                <w:b/>
                <w:bCs/>
                <w:color w:val="000000"/>
              </w:rPr>
            </w:pPr>
            <w:r w:rsidRPr="007756BD">
              <w:rPr>
                <w:rFonts w:ascii="Museo Sans 100" w:hAnsi="Museo Sans 100"/>
                <w:b/>
                <w:bCs/>
                <w:color w:val="000000"/>
              </w:rPr>
              <w:t xml:space="preserve">00 Has 35 As 40.68 Cas </w:t>
            </w:r>
          </w:p>
        </w:tc>
        <w:tc>
          <w:tcPr>
            <w:tcW w:w="1434" w:type="dxa"/>
            <w:tcBorders>
              <w:top w:val="nil"/>
              <w:left w:val="nil"/>
              <w:bottom w:val="single" w:sz="8" w:space="0" w:color="auto"/>
              <w:right w:val="single" w:sz="8" w:space="0" w:color="auto"/>
            </w:tcBorders>
            <w:shd w:val="clear" w:color="auto" w:fill="FFFFFF" w:themeFill="background1"/>
            <w:vAlign w:val="center"/>
            <w:hideMark/>
          </w:tcPr>
          <w:p w:rsidR="00FB7245" w:rsidRPr="007756BD" w:rsidRDefault="00FB7245" w:rsidP="007756BD">
            <w:pPr>
              <w:jc w:val="right"/>
              <w:rPr>
                <w:rFonts w:ascii="Museo Sans 100" w:hAnsi="Museo Sans 100"/>
                <w:b/>
                <w:bCs/>
              </w:rPr>
            </w:pPr>
            <w:r w:rsidRPr="007756BD">
              <w:rPr>
                <w:rFonts w:ascii="Museo Sans 100" w:hAnsi="Museo Sans 100"/>
                <w:b/>
                <w:bCs/>
              </w:rPr>
              <w:t>3,540.68</w:t>
            </w:r>
          </w:p>
        </w:tc>
      </w:tr>
    </w:tbl>
    <w:p w:rsidR="00FB7245" w:rsidRPr="007756BD" w:rsidRDefault="00322CCE" w:rsidP="00386B07">
      <w:pPr>
        <w:numPr>
          <w:ilvl w:val="0"/>
          <w:numId w:val="57"/>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7756BD">
        <w:rPr>
          <w:rFonts w:ascii="Museo Sans 100" w:eastAsiaTheme="minorHAnsi" w:hAnsi="Museo Sans 100" w:cstheme="minorBidi"/>
        </w:rPr>
        <w:t xml:space="preserve"> SOLARES</w:t>
      </w:r>
    </w:p>
    <w:p w:rsidR="00FB7245" w:rsidRPr="007756BD" w:rsidRDefault="00FB7245" w:rsidP="00386B07">
      <w:pPr>
        <w:numPr>
          <w:ilvl w:val="0"/>
          <w:numId w:val="57"/>
        </w:numPr>
        <w:spacing w:after="80"/>
        <w:contextualSpacing/>
        <w:rPr>
          <w:rFonts w:ascii="Museo Sans 100" w:eastAsiaTheme="minorHAnsi" w:hAnsi="Museo Sans 100" w:cstheme="minorBidi"/>
        </w:rPr>
      </w:pPr>
      <w:r w:rsidRPr="007756BD">
        <w:rPr>
          <w:rFonts w:ascii="Museo Sans 100" w:eastAsiaTheme="minorHAnsi" w:hAnsi="Museo Sans 100" w:cstheme="minorBidi"/>
        </w:rPr>
        <w:t>CALLES</w:t>
      </w:r>
    </w:p>
    <w:p w:rsidR="00FB7245" w:rsidRDefault="00FB7245" w:rsidP="00FB7245">
      <w:pPr>
        <w:pStyle w:val="Sinespaciado"/>
        <w:rPr>
          <w:rFonts w:ascii="Museo 500" w:hAnsi="Museo 500"/>
        </w:rPr>
      </w:pPr>
    </w:p>
    <w:p w:rsidR="00025BD6" w:rsidRDefault="00025BD6" w:rsidP="00FB7245">
      <w:pPr>
        <w:pStyle w:val="Sinespaciado"/>
        <w:rPr>
          <w:rFonts w:ascii="Museo 500" w:hAnsi="Museo 500"/>
        </w:rPr>
      </w:pPr>
    </w:p>
    <w:p w:rsidR="00025BD6" w:rsidRDefault="00025BD6" w:rsidP="00FB7245">
      <w:pPr>
        <w:pStyle w:val="Sinespaciado"/>
        <w:rPr>
          <w:rFonts w:ascii="Museo 500" w:hAnsi="Museo 500"/>
        </w:rPr>
      </w:pPr>
    </w:p>
    <w:p w:rsidR="00025BD6" w:rsidRDefault="00025BD6" w:rsidP="00FB7245">
      <w:pPr>
        <w:pStyle w:val="Sinespaciado"/>
        <w:rPr>
          <w:rFonts w:ascii="Museo 500" w:hAnsi="Museo 500"/>
        </w:rPr>
      </w:pPr>
    </w:p>
    <w:p w:rsidR="00FB7245" w:rsidRPr="009B46D2" w:rsidRDefault="007756BD" w:rsidP="00876E17">
      <w:pPr>
        <w:pStyle w:val="TITULOSINTERMEDIOS"/>
      </w:pPr>
      <w:r>
        <w:tab/>
      </w:r>
      <w:r w:rsidR="00FB7245" w:rsidRPr="009B46D2">
        <w:t>RESUMEN DE PROYECTO, HACIENDA LOS LAGARTOS, CASCO HACIENDA PORCION TRES.</w:t>
      </w:r>
    </w:p>
    <w:p w:rsidR="00FB7245" w:rsidRPr="009B46D2" w:rsidRDefault="00FB7245" w:rsidP="00FB7245">
      <w:pPr>
        <w:rPr>
          <w:rFonts w:ascii="Museo 500" w:eastAsiaTheme="minorHAnsi" w:hAnsi="Museo 500"/>
        </w:rPr>
      </w:pPr>
    </w:p>
    <w:tbl>
      <w:tblPr>
        <w:tblW w:w="8026" w:type="dxa"/>
        <w:tblInd w:w="614" w:type="dxa"/>
        <w:tblCellMar>
          <w:left w:w="70" w:type="dxa"/>
          <w:right w:w="70" w:type="dxa"/>
        </w:tblCellMar>
        <w:tblLook w:val="04A0" w:firstRow="1" w:lastRow="0" w:firstColumn="1" w:lastColumn="0" w:noHBand="0" w:noVBand="1"/>
      </w:tblPr>
      <w:tblGrid>
        <w:gridCol w:w="3731"/>
        <w:gridCol w:w="2885"/>
        <w:gridCol w:w="1410"/>
      </w:tblGrid>
      <w:tr w:rsidR="00FB7245" w:rsidRPr="009B46D2" w:rsidTr="00C419C9">
        <w:trPr>
          <w:trHeight w:val="217"/>
        </w:trPr>
        <w:tc>
          <w:tcPr>
            <w:tcW w:w="8026"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FB7245" w:rsidRPr="007756BD" w:rsidRDefault="00FB7245" w:rsidP="00FB7245">
            <w:pPr>
              <w:jc w:val="center"/>
              <w:rPr>
                <w:rFonts w:ascii="Museo Sans 100" w:hAnsi="Museo Sans 100"/>
                <w:b/>
                <w:bCs/>
              </w:rPr>
            </w:pPr>
            <w:r w:rsidRPr="007756BD">
              <w:rPr>
                <w:rFonts w:ascii="Museo Sans 100" w:hAnsi="Museo Sans 100"/>
                <w:b/>
                <w:bCs/>
              </w:rPr>
              <w:t>CUADRO GENERAL DE AREAS, HACIENDA LOS LAGARTOS</w:t>
            </w:r>
          </w:p>
          <w:p w:rsidR="00FB7245" w:rsidRPr="007756BD" w:rsidRDefault="00FB7245" w:rsidP="00322CCE">
            <w:pPr>
              <w:jc w:val="center"/>
              <w:rPr>
                <w:rFonts w:ascii="Museo Sans 100" w:hAnsi="Museo Sans 100"/>
                <w:b/>
                <w:bCs/>
              </w:rPr>
            </w:pPr>
            <w:r w:rsidRPr="007756BD">
              <w:rPr>
                <w:rFonts w:ascii="Museo Sans 100" w:hAnsi="Museo Sans 100"/>
                <w:b/>
                <w:bCs/>
              </w:rPr>
              <w:t>CASCO HACIENDA PORCION TRES MATRICULA:</w:t>
            </w:r>
            <w:r w:rsidR="00322CCE">
              <w:rPr>
                <w:rFonts w:ascii="Museo Sans 100" w:hAnsi="Museo Sans 100"/>
                <w:b/>
                <w:bCs/>
              </w:rPr>
              <w:t>----</w:t>
            </w:r>
            <w:r w:rsidRPr="007756BD">
              <w:rPr>
                <w:rFonts w:ascii="Museo Sans 100" w:hAnsi="Museo Sans 100"/>
                <w:b/>
                <w:bCs/>
              </w:rPr>
              <w:t>-00000</w:t>
            </w:r>
          </w:p>
        </w:tc>
      </w:tr>
      <w:tr w:rsidR="00FB7245" w:rsidRPr="009B46D2" w:rsidTr="00C419C9">
        <w:trPr>
          <w:trHeight w:val="217"/>
        </w:trPr>
        <w:tc>
          <w:tcPr>
            <w:tcW w:w="373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DESCRIPCION</w:t>
            </w:r>
          </w:p>
        </w:tc>
        <w:tc>
          <w:tcPr>
            <w:tcW w:w="2885" w:type="dxa"/>
            <w:tcBorders>
              <w:top w:val="nil"/>
              <w:left w:val="nil"/>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AREAS (Has.)</w:t>
            </w:r>
          </w:p>
        </w:tc>
        <w:tc>
          <w:tcPr>
            <w:tcW w:w="140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AREAS(m2)</w:t>
            </w:r>
          </w:p>
        </w:tc>
      </w:tr>
      <w:tr w:rsidR="00FB7245" w:rsidRPr="009B46D2" w:rsidTr="00C419C9">
        <w:trPr>
          <w:trHeight w:val="217"/>
        </w:trPr>
        <w:tc>
          <w:tcPr>
            <w:tcW w:w="373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322CCE">
            <w:pPr>
              <w:jc w:val="center"/>
              <w:rPr>
                <w:rFonts w:ascii="Museo Sans 100" w:hAnsi="Museo Sans 100"/>
                <w:b/>
                <w:bCs/>
                <w:color w:val="000000"/>
              </w:rPr>
            </w:pPr>
            <w:r w:rsidRPr="007756BD">
              <w:rPr>
                <w:rFonts w:ascii="Museo Sans 100" w:hAnsi="Museo Sans 100"/>
                <w:b/>
                <w:bCs/>
                <w:color w:val="000000"/>
              </w:rPr>
              <w:t>Asentamiento Comunitario (</w:t>
            </w:r>
            <w:r w:rsidR="00322CCE">
              <w:rPr>
                <w:rFonts w:ascii="Museo Sans 100" w:hAnsi="Museo Sans 100"/>
                <w:b/>
                <w:bCs/>
                <w:color w:val="000000"/>
              </w:rPr>
              <w:t>---</w:t>
            </w:r>
            <w:r w:rsidRPr="007756BD">
              <w:rPr>
                <w:rFonts w:ascii="Museo Sans 100" w:hAnsi="Museo Sans 100"/>
                <w:b/>
                <w:bCs/>
                <w:color w:val="000000"/>
              </w:rPr>
              <w:t>)</w:t>
            </w:r>
          </w:p>
        </w:tc>
        <w:tc>
          <w:tcPr>
            <w:tcW w:w="2885" w:type="dxa"/>
            <w:tcBorders>
              <w:top w:val="nil"/>
              <w:left w:val="nil"/>
              <w:bottom w:val="single" w:sz="4" w:space="0" w:color="auto"/>
              <w:right w:val="single" w:sz="4" w:space="0" w:color="auto"/>
            </w:tcBorders>
            <w:shd w:val="clear" w:color="auto" w:fill="FFFFFF" w:themeFill="background1"/>
            <w:noWrap/>
            <w:vAlign w:val="bottom"/>
            <w:hideMark/>
          </w:tcPr>
          <w:p w:rsidR="00FB7245" w:rsidRPr="007756BD" w:rsidRDefault="00FB7245" w:rsidP="00FB7245">
            <w:pPr>
              <w:rPr>
                <w:rFonts w:ascii="Museo Sans 100" w:hAnsi="Museo Sans 100"/>
                <w:color w:val="2F75B5"/>
              </w:rPr>
            </w:pPr>
            <w:r w:rsidRPr="007756BD">
              <w:rPr>
                <w:rFonts w:ascii="Museo Sans 100" w:hAnsi="Museo Sans 100"/>
                <w:color w:val="2F75B5"/>
              </w:rPr>
              <w:t> </w:t>
            </w:r>
          </w:p>
        </w:tc>
        <w:tc>
          <w:tcPr>
            <w:tcW w:w="140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rPr>
                <w:rFonts w:ascii="Museo Sans 100" w:hAnsi="Museo Sans 100"/>
              </w:rPr>
            </w:pPr>
            <w:r w:rsidRPr="007756BD">
              <w:rPr>
                <w:rFonts w:ascii="Museo Sans 100" w:hAnsi="Museo Sans 100"/>
              </w:rPr>
              <w:t> </w:t>
            </w:r>
          </w:p>
        </w:tc>
      </w:tr>
      <w:tr w:rsidR="00FB7245" w:rsidRPr="009B46D2" w:rsidTr="00C419C9">
        <w:trPr>
          <w:trHeight w:val="217"/>
        </w:trPr>
        <w:tc>
          <w:tcPr>
            <w:tcW w:w="373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A (</w:t>
            </w:r>
            <w:r w:rsidR="00322CCE">
              <w:rPr>
                <w:rFonts w:ascii="Museo Sans 100" w:hAnsi="Museo Sans 100"/>
                <w:color w:val="000000"/>
              </w:rPr>
              <w:t>----</w:t>
            </w:r>
            <w:r w:rsidRPr="007756BD">
              <w:rPr>
                <w:rFonts w:ascii="Museo Sans 100" w:hAnsi="Museo Sans 100"/>
                <w:color w:val="000000"/>
              </w:rPr>
              <w:t xml:space="preserve"> solares)</w:t>
            </w:r>
          </w:p>
        </w:tc>
        <w:tc>
          <w:tcPr>
            <w:tcW w:w="2885"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33 As 21.93 Cas </w:t>
            </w:r>
          </w:p>
        </w:tc>
        <w:tc>
          <w:tcPr>
            <w:tcW w:w="140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rPr>
            </w:pPr>
            <w:r w:rsidRPr="007756BD">
              <w:rPr>
                <w:rFonts w:ascii="Museo Sans 100" w:hAnsi="Museo Sans 100"/>
              </w:rPr>
              <w:t>3,321.93</w:t>
            </w:r>
          </w:p>
        </w:tc>
      </w:tr>
      <w:tr w:rsidR="00FB7245" w:rsidRPr="009B46D2" w:rsidTr="00C419C9">
        <w:trPr>
          <w:trHeight w:val="217"/>
        </w:trPr>
        <w:tc>
          <w:tcPr>
            <w:tcW w:w="373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SUBTOTAL</w:t>
            </w:r>
          </w:p>
        </w:tc>
        <w:tc>
          <w:tcPr>
            <w:tcW w:w="2885"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b/>
                <w:bCs/>
                <w:color w:val="000000"/>
              </w:rPr>
            </w:pPr>
            <w:r w:rsidRPr="007756BD">
              <w:rPr>
                <w:rFonts w:ascii="Museo Sans 100" w:hAnsi="Museo Sans 100"/>
                <w:b/>
                <w:bCs/>
                <w:color w:val="000000"/>
              </w:rPr>
              <w:t xml:space="preserve">00 Has 33 As 21.93 Cas </w:t>
            </w:r>
          </w:p>
        </w:tc>
        <w:tc>
          <w:tcPr>
            <w:tcW w:w="140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b/>
                <w:bCs/>
              </w:rPr>
            </w:pPr>
            <w:r w:rsidRPr="007756BD">
              <w:rPr>
                <w:rFonts w:ascii="Museo Sans 100" w:hAnsi="Museo Sans 100"/>
                <w:b/>
                <w:bCs/>
              </w:rPr>
              <w:t>3,321.93</w:t>
            </w:r>
          </w:p>
        </w:tc>
      </w:tr>
      <w:tr w:rsidR="00FB7245" w:rsidRPr="009B46D2" w:rsidTr="00C419C9">
        <w:trPr>
          <w:trHeight w:val="217"/>
        </w:trPr>
        <w:tc>
          <w:tcPr>
            <w:tcW w:w="373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CALLE</w:t>
            </w:r>
          </w:p>
        </w:tc>
        <w:tc>
          <w:tcPr>
            <w:tcW w:w="2885"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02 As 03.66 Cas </w:t>
            </w:r>
          </w:p>
        </w:tc>
        <w:tc>
          <w:tcPr>
            <w:tcW w:w="140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203.66</w:t>
            </w:r>
          </w:p>
        </w:tc>
      </w:tr>
      <w:tr w:rsidR="00FB7245" w:rsidRPr="009B46D2" w:rsidTr="00C419C9">
        <w:trPr>
          <w:trHeight w:val="217"/>
        </w:trPr>
        <w:tc>
          <w:tcPr>
            <w:tcW w:w="373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SUBTOTAL</w:t>
            </w:r>
          </w:p>
        </w:tc>
        <w:tc>
          <w:tcPr>
            <w:tcW w:w="2885"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b/>
                <w:bCs/>
                <w:color w:val="000000"/>
              </w:rPr>
            </w:pPr>
            <w:r w:rsidRPr="007756BD">
              <w:rPr>
                <w:rFonts w:ascii="Museo Sans 100" w:hAnsi="Museo Sans 100"/>
                <w:b/>
                <w:bCs/>
                <w:color w:val="000000"/>
              </w:rPr>
              <w:t xml:space="preserve">00 Has 02 As 03.66 Cas </w:t>
            </w:r>
          </w:p>
        </w:tc>
        <w:tc>
          <w:tcPr>
            <w:tcW w:w="1409" w:type="dxa"/>
            <w:tcBorders>
              <w:top w:val="nil"/>
              <w:left w:val="nil"/>
              <w:bottom w:val="single" w:sz="4"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b/>
                <w:bCs/>
              </w:rPr>
            </w:pPr>
            <w:r w:rsidRPr="007756BD">
              <w:rPr>
                <w:rFonts w:ascii="Museo Sans 100" w:hAnsi="Museo Sans 100"/>
                <w:b/>
                <w:bCs/>
              </w:rPr>
              <w:t>203.66</w:t>
            </w:r>
          </w:p>
        </w:tc>
      </w:tr>
      <w:tr w:rsidR="00FB7245" w:rsidRPr="009B46D2" w:rsidTr="00C419C9">
        <w:trPr>
          <w:trHeight w:val="217"/>
        </w:trPr>
        <w:tc>
          <w:tcPr>
            <w:tcW w:w="3731" w:type="dxa"/>
            <w:tcBorders>
              <w:top w:val="nil"/>
              <w:left w:val="single" w:sz="8" w:space="0" w:color="auto"/>
              <w:bottom w:val="single" w:sz="8" w:space="0" w:color="auto"/>
              <w:right w:val="single" w:sz="4" w:space="0" w:color="auto"/>
            </w:tcBorders>
            <w:shd w:val="clear" w:color="auto" w:fill="FFFFFF" w:themeFill="background1"/>
            <w:noWrap/>
            <w:vAlign w:val="bottom"/>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AREA TOTAL DE PROYECTO</w:t>
            </w:r>
          </w:p>
        </w:tc>
        <w:tc>
          <w:tcPr>
            <w:tcW w:w="2885" w:type="dxa"/>
            <w:tcBorders>
              <w:top w:val="nil"/>
              <w:left w:val="nil"/>
              <w:bottom w:val="single" w:sz="8"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b/>
                <w:bCs/>
                <w:color w:val="000000"/>
              </w:rPr>
            </w:pPr>
            <w:r w:rsidRPr="007756BD">
              <w:rPr>
                <w:rFonts w:ascii="Museo Sans 100" w:hAnsi="Museo Sans 100"/>
                <w:b/>
                <w:bCs/>
                <w:color w:val="000000"/>
              </w:rPr>
              <w:t xml:space="preserve">00 Has 35 As 25.59 Cas </w:t>
            </w:r>
          </w:p>
        </w:tc>
        <w:tc>
          <w:tcPr>
            <w:tcW w:w="1409" w:type="dxa"/>
            <w:tcBorders>
              <w:top w:val="nil"/>
              <w:left w:val="nil"/>
              <w:bottom w:val="single" w:sz="8" w:space="0" w:color="auto"/>
              <w:right w:val="single" w:sz="8"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b/>
                <w:bCs/>
              </w:rPr>
            </w:pPr>
            <w:r w:rsidRPr="007756BD">
              <w:rPr>
                <w:rFonts w:ascii="Museo Sans 100" w:hAnsi="Museo Sans 100"/>
                <w:b/>
                <w:bCs/>
              </w:rPr>
              <w:t>3,525.59</w:t>
            </w:r>
          </w:p>
        </w:tc>
      </w:tr>
    </w:tbl>
    <w:p w:rsidR="00FB7245" w:rsidRPr="007756BD" w:rsidRDefault="00322CCE" w:rsidP="00386B07">
      <w:pPr>
        <w:numPr>
          <w:ilvl w:val="0"/>
          <w:numId w:val="40"/>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7756BD">
        <w:rPr>
          <w:rFonts w:ascii="Museo Sans 100" w:eastAsiaTheme="minorHAnsi" w:hAnsi="Museo Sans 100" w:cstheme="minorBidi"/>
        </w:rPr>
        <w:t>SOLARES</w:t>
      </w:r>
    </w:p>
    <w:p w:rsidR="00FB7245" w:rsidRPr="007756BD" w:rsidRDefault="00FB7245" w:rsidP="00386B07">
      <w:pPr>
        <w:numPr>
          <w:ilvl w:val="0"/>
          <w:numId w:val="40"/>
        </w:numPr>
        <w:spacing w:after="80"/>
        <w:contextualSpacing/>
        <w:rPr>
          <w:rFonts w:ascii="Museo Sans 100" w:eastAsiaTheme="minorHAnsi" w:hAnsi="Museo Sans 100" w:cstheme="minorBidi"/>
        </w:rPr>
      </w:pPr>
      <w:r w:rsidRPr="007756BD">
        <w:rPr>
          <w:rFonts w:ascii="Museo Sans 100" w:eastAsiaTheme="minorHAnsi" w:hAnsi="Museo Sans 100" w:cstheme="minorBidi"/>
        </w:rPr>
        <w:t>CALLES</w:t>
      </w:r>
    </w:p>
    <w:p w:rsidR="007756BD" w:rsidRDefault="007756BD" w:rsidP="00876E17">
      <w:pPr>
        <w:pStyle w:val="TITULOSINTERMEDIOS"/>
      </w:pPr>
    </w:p>
    <w:p w:rsidR="00FB7245" w:rsidRPr="009B46D2" w:rsidRDefault="00FB7245" w:rsidP="00876E17">
      <w:pPr>
        <w:pStyle w:val="TITULOSINTERMEDIOS"/>
      </w:pPr>
      <w:r w:rsidRPr="009B46D2">
        <w:t>RESUMEN DE PROYECTO, HACIENDA LOS LAGARTOS, CASCO HACIENDA PORCION CUATRO.</w:t>
      </w:r>
    </w:p>
    <w:tbl>
      <w:tblPr>
        <w:tblW w:w="8148" w:type="dxa"/>
        <w:tblInd w:w="431" w:type="dxa"/>
        <w:tblCellMar>
          <w:left w:w="70" w:type="dxa"/>
          <w:right w:w="70" w:type="dxa"/>
        </w:tblCellMar>
        <w:tblLook w:val="04A0" w:firstRow="1" w:lastRow="0" w:firstColumn="1" w:lastColumn="0" w:noHBand="0" w:noVBand="1"/>
      </w:tblPr>
      <w:tblGrid>
        <w:gridCol w:w="3778"/>
        <w:gridCol w:w="2939"/>
        <w:gridCol w:w="1431"/>
      </w:tblGrid>
      <w:tr w:rsidR="00FB7245" w:rsidRPr="007756BD" w:rsidTr="00C419C9">
        <w:trPr>
          <w:trHeight w:val="278"/>
        </w:trPr>
        <w:tc>
          <w:tcPr>
            <w:tcW w:w="8148" w:type="dxa"/>
            <w:gridSpan w:val="3"/>
            <w:tcBorders>
              <w:top w:val="single" w:sz="4" w:space="0" w:color="auto"/>
              <w:left w:val="single" w:sz="4" w:space="0" w:color="auto"/>
              <w:bottom w:val="nil"/>
              <w:right w:val="single" w:sz="4" w:space="0" w:color="000000"/>
            </w:tcBorders>
            <w:shd w:val="clear" w:color="000000" w:fill="D9D9D9"/>
            <w:vAlign w:val="center"/>
            <w:hideMark/>
          </w:tcPr>
          <w:p w:rsidR="00FB7245" w:rsidRPr="007756BD" w:rsidRDefault="00FB7245" w:rsidP="007756BD">
            <w:pPr>
              <w:shd w:val="clear" w:color="auto" w:fill="FFFFFF" w:themeFill="background1"/>
              <w:jc w:val="center"/>
              <w:rPr>
                <w:rFonts w:ascii="Museo Sans 100" w:hAnsi="Museo Sans 100"/>
                <w:b/>
                <w:bCs/>
              </w:rPr>
            </w:pPr>
            <w:r w:rsidRPr="007756BD">
              <w:rPr>
                <w:rFonts w:ascii="Museo Sans 100" w:hAnsi="Museo Sans 100"/>
                <w:b/>
                <w:bCs/>
              </w:rPr>
              <w:t>CUADRO GENERAL DE AREAS, HACIENDA LOS LAGARTOS</w:t>
            </w:r>
          </w:p>
          <w:p w:rsidR="00FB7245" w:rsidRPr="007756BD" w:rsidRDefault="00FB7245" w:rsidP="007756BD">
            <w:pPr>
              <w:shd w:val="clear" w:color="auto" w:fill="FFFFFF" w:themeFill="background1"/>
              <w:jc w:val="center"/>
              <w:rPr>
                <w:rFonts w:ascii="Museo Sans 100" w:hAnsi="Museo Sans 100"/>
                <w:b/>
                <w:bCs/>
              </w:rPr>
            </w:pPr>
            <w:r w:rsidRPr="007756BD">
              <w:rPr>
                <w:rFonts w:ascii="Museo Sans 100" w:hAnsi="Museo Sans 100"/>
                <w:b/>
                <w:bCs/>
              </w:rPr>
              <w:t>CASCO HACIENDA PORCION CUATRO,</w:t>
            </w:r>
          </w:p>
          <w:p w:rsidR="00FB7245" w:rsidRPr="007756BD" w:rsidRDefault="00FB7245" w:rsidP="00322CCE">
            <w:pPr>
              <w:shd w:val="clear" w:color="auto" w:fill="FFFFFF" w:themeFill="background1"/>
              <w:jc w:val="center"/>
              <w:rPr>
                <w:rFonts w:ascii="Museo Sans 100" w:hAnsi="Museo Sans 100"/>
                <w:b/>
                <w:bCs/>
              </w:rPr>
            </w:pPr>
            <w:r w:rsidRPr="007756BD">
              <w:rPr>
                <w:rFonts w:ascii="Museo Sans 100" w:hAnsi="Museo Sans 100"/>
                <w:b/>
                <w:bCs/>
              </w:rPr>
              <w:t xml:space="preserve">MATRICULA </w:t>
            </w:r>
            <w:r w:rsidR="00322CCE">
              <w:rPr>
                <w:rFonts w:ascii="Museo Sans 100" w:hAnsi="Museo Sans 100"/>
                <w:b/>
                <w:bCs/>
              </w:rPr>
              <w:t>---</w:t>
            </w:r>
            <w:r w:rsidRPr="007756BD">
              <w:rPr>
                <w:rFonts w:ascii="Museo Sans 100" w:hAnsi="Museo Sans 100"/>
                <w:b/>
                <w:bCs/>
              </w:rPr>
              <w:t>-00000</w:t>
            </w:r>
          </w:p>
        </w:tc>
      </w:tr>
      <w:tr w:rsidR="00FB7245" w:rsidRPr="007756BD" w:rsidTr="00C419C9">
        <w:trPr>
          <w:trHeight w:val="278"/>
        </w:trPr>
        <w:tc>
          <w:tcPr>
            <w:tcW w:w="37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B7245" w:rsidRPr="007756BD" w:rsidRDefault="00FB7245" w:rsidP="007756BD">
            <w:pPr>
              <w:shd w:val="clear" w:color="auto" w:fill="FFFFFF" w:themeFill="background1"/>
              <w:jc w:val="center"/>
              <w:rPr>
                <w:rFonts w:ascii="Museo Sans 100" w:hAnsi="Museo Sans 100"/>
                <w:b/>
                <w:bCs/>
                <w:color w:val="000000"/>
              </w:rPr>
            </w:pPr>
            <w:r w:rsidRPr="007756BD">
              <w:rPr>
                <w:rFonts w:ascii="Museo Sans 100" w:hAnsi="Museo Sans 100"/>
                <w:b/>
                <w:bCs/>
                <w:color w:val="000000"/>
              </w:rPr>
              <w:t>DESCRIPCION</w:t>
            </w:r>
          </w:p>
        </w:tc>
        <w:tc>
          <w:tcPr>
            <w:tcW w:w="2939" w:type="dxa"/>
            <w:tcBorders>
              <w:top w:val="single" w:sz="4" w:space="0" w:color="auto"/>
              <w:left w:val="nil"/>
              <w:bottom w:val="single" w:sz="4" w:space="0" w:color="auto"/>
              <w:right w:val="single" w:sz="4" w:space="0" w:color="auto"/>
            </w:tcBorders>
            <w:shd w:val="clear" w:color="000000" w:fill="D9D9D9"/>
            <w:noWrap/>
            <w:vAlign w:val="bottom"/>
            <w:hideMark/>
          </w:tcPr>
          <w:p w:rsidR="00FB7245" w:rsidRPr="007756BD" w:rsidRDefault="00FB7245" w:rsidP="007756BD">
            <w:pPr>
              <w:shd w:val="clear" w:color="auto" w:fill="FFFFFF" w:themeFill="background1"/>
              <w:jc w:val="center"/>
              <w:rPr>
                <w:rFonts w:ascii="Museo Sans 100" w:hAnsi="Museo Sans 100"/>
                <w:b/>
                <w:bCs/>
                <w:color w:val="000000"/>
              </w:rPr>
            </w:pPr>
            <w:r w:rsidRPr="007756BD">
              <w:rPr>
                <w:rFonts w:ascii="Museo Sans 100" w:hAnsi="Museo Sans 100"/>
                <w:b/>
                <w:bCs/>
                <w:color w:val="000000"/>
              </w:rPr>
              <w:t>AREAS (Has.)</w:t>
            </w:r>
          </w:p>
        </w:tc>
        <w:tc>
          <w:tcPr>
            <w:tcW w:w="1431" w:type="dxa"/>
            <w:tcBorders>
              <w:top w:val="single" w:sz="4" w:space="0" w:color="auto"/>
              <w:left w:val="nil"/>
              <w:bottom w:val="single" w:sz="4" w:space="0" w:color="auto"/>
              <w:right w:val="single" w:sz="4" w:space="0" w:color="auto"/>
            </w:tcBorders>
            <w:shd w:val="clear" w:color="000000" w:fill="D9D9D9"/>
            <w:noWrap/>
            <w:vAlign w:val="bottom"/>
            <w:hideMark/>
          </w:tcPr>
          <w:p w:rsidR="00FB7245" w:rsidRPr="007756BD" w:rsidRDefault="00FB7245" w:rsidP="007756BD">
            <w:pPr>
              <w:shd w:val="clear" w:color="auto" w:fill="FFFFFF" w:themeFill="background1"/>
              <w:jc w:val="center"/>
              <w:rPr>
                <w:rFonts w:ascii="Museo Sans 100" w:hAnsi="Museo Sans 100"/>
                <w:b/>
                <w:bCs/>
                <w:color w:val="000000"/>
              </w:rPr>
            </w:pPr>
            <w:r w:rsidRPr="007756BD">
              <w:rPr>
                <w:rFonts w:ascii="Museo Sans 100" w:hAnsi="Museo Sans 100"/>
                <w:b/>
                <w:bCs/>
                <w:color w:val="000000"/>
              </w:rPr>
              <w:t>AREAS(m2)</w:t>
            </w:r>
          </w:p>
        </w:tc>
      </w:tr>
      <w:tr w:rsidR="00FB7245" w:rsidRPr="007756BD" w:rsidTr="00C419C9">
        <w:trPr>
          <w:trHeight w:val="278"/>
        </w:trPr>
        <w:tc>
          <w:tcPr>
            <w:tcW w:w="3778" w:type="dxa"/>
            <w:tcBorders>
              <w:top w:val="nil"/>
              <w:left w:val="single" w:sz="4" w:space="0" w:color="auto"/>
              <w:bottom w:val="single" w:sz="4" w:space="0" w:color="auto"/>
              <w:right w:val="single" w:sz="4" w:space="0" w:color="auto"/>
            </w:tcBorders>
            <w:shd w:val="clear" w:color="auto" w:fill="auto"/>
            <w:noWrap/>
            <w:vAlign w:val="bottom"/>
            <w:hideMark/>
          </w:tcPr>
          <w:p w:rsidR="00FB7245" w:rsidRPr="007756BD" w:rsidRDefault="00FB7245" w:rsidP="00322CCE">
            <w:pPr>
              <w:shd w:val="clear" w:color="auto" w:fill="FFFFFF" w:themeFill="background1"/>
              <w:jc w:val="center"/>
              <w:rPr>
                <w:rFonts w:ascii="Museo Sans 100" w:hAnsi="Museo Sans 100"/>
                <w:b/>
                <w:bCs/>
                <w:color w:val="000000"/>
              </w:rPr>
            </w:pPr>
            <w:r w:rsidRPr="007756BD">
              <w:rPr>
                <w:rFonts w:ascii="Museo Sans 100" w:hAnsi="Museo Sans 100"/>
                <w:b/>
                <w:bCs/>
                <w:color w:val="000000"/>
              </w:rPr>
              <w:t>Asentamiento Comunitario (</w:t>
            </w:r>
            <w:r w:rsidR="00322CCE">
              <w:rPr>
                <w:rFonts w:ascii="Museo Sans 100" w:hAnsi="Museo Sans 100"/>
                <w:b/>
                <w:bCs/>
                <w:color w:val="000000"/>
              </w:rPr>
              <w:t>---</w:t>
            </w:r>
            <w:r w:rsidRPr="007756BD">
              <w:rPr>
                <w:rFonts w:ascii="Museo Sans 100" w:hAnsi="Museo Sans 100"/>
                <w:b/>
                <w:bCs/>
                <w:color w:val="000000"/>
              </w:rPr>
              <w:t>)</w:t>
            </w:r>
          </w:p>
        </w:tc>
        <w:tc>
          <w:tcPr>
            <w:tcW w:w="2939" w:type="dxa"/>
            <w:tcBorders>
              <w:top w:val="nil"/>
              <w:left w:val="nil"/>
              <w:bottom w:val="single" w:sz="4" w:space="0" w:color="auto"/>
              <w:right w:val="single" w:sz="4" w:space="0" w:color="auto"/>
            </w:tcBorders>
            <w:shd w:val="clear" w:color="auto" w:fill="auto"/>
            <w:noWrap/>
            <w:vAlign w:val="bottom"/>
            <w:hideMark/>
          </w:tcPr>
          <w:p w:rsidR="00FB7245" w:rsidRPr="007756BD" w:rsidRDefault="00FB7245" w:rsidP="007756BD">
            <w:pPr>
              <w:shd w:val="clear" w:color="auto" w:fill="FFFFFF" w:themeFill="background1"/>
              <w:rPr>
                <w:rFonts w:ascii="Museo Sans 100" w:hAnsi="Museo Sans 100"/>
                <w:color w:val="2F75B5"/>
              </w:rPr>
            </w:pPr>
            <w:r w:rsidRPr="007756BD">
              <w:rPr>
                <w:rFonts w:ascii="Museo Sans 100" w:hAnsi="Museo Sans 100"/>
                <w:color w:val="2F75B5"/>
              </w:rPr>
              <w:t> </w:t>
            </w:r>
          </w:p>
        </w:tc>
        <w:tc>
          <w:tcPr>
            <w:tcW w:w="1431" w:type="dxa"/>
            <w:tcBorders>
              <w:top w:val="nil"/>
              <w:left w:val="nil"/>
              <w:bottom w:val="single" w:sz="4" w:space="0" w:color="auto"/>
              <w:right w:val="single" w:sz="4" w:space="0" w:color="auto"/>
            </w:tcBorders>
            <w:shd w:val="clear" w:color="auto" w:fill="auto"/>
            <w:noWrap/>
            <w:vAlign w:val="bottom"/>
            <w:hideMark/>
          </w:tcPr>
          <w:p w:rsidR="00FB7245" w:rsidRPr="007756BD" w:rsidRDefault="00FB7245" w:rsidP="007756BD">
            <w:pPr>
              <w:shd w:val="clear" w:color="auto" w:fill="FFFFFF" w:themeFill="background1"/>
              <w:rPr>
                <w:rFonts w:ascii="Museo Sans 100" w:hAnsi="Museo Sans 100"/>
              </w:rPr>
            </w:pPr>
            <w:r w:rsidRPr="007756BD">
              <w:rPr>
                <w:rFonts w:ascii="Museo Sans 100" w:hAnsi="Museo Sans 100"/>
              </w:rPr>
              <w:t> </w:t>
            </w:r>
          </w:p>
        </w:tc>
      </w:tr>
      <w:tr w:rsidR="00FB7245" w:rsidRPr="007756BD" w:rsidTr="00C419C9">
        <w:trPr>
          <w:trHeight w:val="278"/>
        </w:trPr>
        <w:tc>
          <w:tcPr>
            <w:tcW w:w="3778" w:type="dxa"/>
            <w:tcBorders>
              <w:top w:val="nil"/>
              <w:left w:val="single" w:sz="4" w:space="0" w:color="auto"/>
              <w:bottom w:val="single" w:sz="4" w:space="0" w:color="auto"/>
              <w:right w:val="single" w:sz="4" w:space="0" w:color="auto"/>
            </w:tcBorders>
            <w:shd w:val="clear" w:color="auto" w:fill="auto"/>
            <w:noWrap/>
            <w:vAlign w:val="bottom"/>
            <w:hideMark/>
          </w:tcPr>
          <w:p w:rsidR="00FB7245" w:rsidRPr="007756BD" w:rsidRDefault="00FB7245" w:rsidP="00322CCE">
            <w:pPr>
              <w:shd w:val="clear" w:color="auto" w:fill="FFFFFF" w:themeFill="background1"/>
              <w:jc w:val="center"/>
              <w:rPr>
                <w:rFonts w:ascii="Museo Sans 100" w:hAnsi="Museo Sans 100"/>
                <w:color w:val="000000"/>
              </w:rPr>
            </w:pPr>
            <w:r w:rsidRPr="007756BD">
              <w:rPr>
                <w:rFonts w:ascii="Museo Sans 100" w:hAnsi="Museo Sans 100"/>
                <w:color w:val="000000"/>
              </w:rPr>
              <w:t>POLIGONO A (</w:t>
            </w:r>
            <w:r w:rsidR="00322CCE">
              <w:rPr>
                <w:rFonts w:ascii="Museo Sans 100" w:hAnsi="Museo Sans 100"/>
                <w:color w:val="000000"/>
              </w:rPr>
              <w:t>---</w:t>
            </w:r>
            <w:r w:rsidRPr="007756BD">
              <w:rPr>
                <w:rFonts w:ascii="Museo Sans 100" w:hAnsi="Museo Sans 100"/>
                <w:color w:val="000000"/>
              </w:rPr>
              <w:t xml:space="preserve"> solares)</w:t>
            </w:r>
          </w:p>
        </w:tc>
        <w:tc>
          <w:tcPr>
            <w:tcW w:w="2939" w:type="dxa"/>
            <w:tcBorders>
              <w:top w:val="nil"/>
              <w:left w:val="nil"/>
              <w:bottom w:val="single" w:sz="4" w:space="0" w:color="auto"/>
              <w:right w:val="single" w:sz="4" w:space="0" w:color="auto"/>
            </w:tcBorders>
            <w:shd w:val="clear" w:color="auto" w:fill="auto"/>
            <w:noWrap/>
            <w:vAlign w:val="center"/>
            <w:hideMark/>
          </w:tcPr>
          <w:p w:rsidR="00FB7245" w:rsidRPr="007756BD" w:rsidRDefault="00FB7245" w:rsidP="007756BD">
            <w:pPr>
              <w:shd w:val="clear" w:color="auto" w:fill="FFFFFF" w:themeFill="background1"/>
              <w:rPr>
                <w:rFonts w:ascii="Museo Sans 100" w:hAnsi="Museo Sans 100"/>
                <w:color w:val="000000"/>
              </w:rPr>
            </w:pPr>
            <w:r w:rsidRPr="007756BD">
              <w:rPr>
                <w:rFonts w:ascii="Museo Sans 100" w:hAnsi="Museo Sans 100"/>
                <w:color w:val="000000"/>
              </w:rPr>
              <w:t xml:space="preserve">00 Has 69 As 84.01 Cas </w:t>
            </w:r>
          </w:p>
        </w:tc>
        <w:tc>
          <w:tcPr>
            <w:tcW w:w="1431" w:type="dxa"/>
            <w:tcBorders>
              <w:top w:val="nil"/>
              <w:left w:val="nil"/>
              <w:bottom w:val="single" w:sz="4" w:space="0" w:color="auto"/>
              <w:right w:val="single" w:sz="4" w:space="0" w:color="auto"/>
            </w:tcBorders>
            <w:shd w:val="clear" w:color="auto" w:fill="auto"/>
            <w:noWrap/>
            <w:vAlign w:val="bottom"/>
            <w:hideMark/>
          </w:tcPr>
          <w:p w:rsidR="00FB7245" w:rsidRPr="007756BD" w:rsidRDefault="00FB7245" w:rsidP="007756BD">
            <w:pPr>
              <w:shd w:val="clear" w:color="auto" w:fill="FFFFFF" w:themeFill="background1"/>
              <w:jc w:val="right"/>
              <w:rPr>
                <w:rFonts w:ascii="Museo Sans 100" w:hAnsi="Museo Sans 100"/>
              </w:rPr>
            </w:pPr>
            <w:r w:rsidRPr="007756BD">
              <w:rPr>
                <w:rFonts w:ascii="Museo Sans 100" w:hAnsi="Museo Sans 100"/>
              </w:rPr>
              <w:t>6,984.01</w:t>
            </w:r>
          </w:p>
        </w:tc>
      </w:tr>
      <w:tr w:rsidR="00FB7245" w:rsidRPr="007756BD" w:rsidTr="00C419C9">
        <w:trPr>
          <w:trHeight w:val="278"/>
        </w:trPr>
        <w:tc>
          <w:tcPr>
            <w:tcW w:w="37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B7245" w:rsidRPr="007756BD" w:rsidRDefault="00FB7245" w:rsidP="007756BD">
            <w:pPr>
              <w:shd w:val="clear" w:color="auto" w:fill="FFFFFF" w:themeFill="background1"/>
              <w:jc w:val="center"/>
              <w:rPr>
                <w:rFonts w:ascii="Museo Sans 100" w:hAnsi="Museo Sans 100"/>
                <w:b/>
                <w:bCs/>
                <w:color w:val="000000"/>
              </w:rPr>
            </w:pPr>
            <w:r w:rsidRPr="007756BD">
              <w:rPr>
                <w:rFonts w:ascii="Museo Sans 100" w:hAnsi="Museo Sans 100"/>
                <w:b/>
                <w:bCs/>
                <w:color w:val="000000"/>
              </w:rPr>
              <w:t>SUBTOTAL</w:t>
            </w:r>
          </w:p>
        </w:tc>
        <w:tc>
          <w:tcPr>
            <w:tcW w:w="2939" w:type="dxa"/>
            <w:tcBorders>
              <w:top w:val="single" w:sz="4" w:space="0" w:color="auto"/>
              <w:left w:val="nil"/>
              <w:bottom w:val="single" w:sz="4" w:space="0" w:color="auto"/>
              <w:right w:val="single" w:sz="4" w:space="0" w:color="auto"/>
            </w:tcBorders>
            <w:shd w:val="clear" w:color="000000" w:fill="D9D9D9"/>
            <w:noWrap/>
            <w:vAlign w:val="center"/>
            <w:hideMark/>
          </w:tcPr>
          <w:p w:rsidR="00FB7245" w:rsidRPr="007756BD" w:rsidRDefault="00FB7245" w:rsidP="007756BD">
            <w:pPr>
              <w:shd w:val="clear" w:color="auto" w:fill="FFFFFF" w:themeFill="background1"/>
              <w:rPr>
                <w:rFonts w:ascii="Museo Sans 100" w:hAnsi="Museo Sans 100"/>
                <w:b/>
                <w:bCs/>
                <w:color w:val="000000"/>
              </w:rPr>
            </w:pPr>
            <w:r w:rsidRPr="007756BD">
              <w:rPr>
                <w:rFonts w:ascii="Museo Sans 100" w:hAnsi="Museo Sans 100"/>
                <w:b/>
                <w:bCs/>
                <w:color w:val="000000"/>
              </w:rPr>
              <w:t xml:space="preserve">00 Has 69 As 84.01 Cas </w:t>
            </w:r>
          </w:p>
        </w:tc>
        <w:tc>
          <w:tcPr>
            <w:tcW w:w="1431" w:type="dxa"/>
            <w:tcBorders>
              <w:top w:val="single" w:sz="4" w:space="0" w:color="auto"/>
              <w:left w:val="nil"/>
              <w:bottom w:val="single" w:sz="4" w:space="0" w:color="auto"/>
              <w:right w:val="single" w:sz="4" w:space="0" w:color="auto"/>
            </w:tcBorders>
            <w:shd w:val="clear" w:color="000000" w:fill="D9D9D9"/>
            <w:noWrap/>
            <w:vAlign w:val="bottom"/>
            <w:hideMark/>
          </w:tcPr>
          <w:p w:rsidR="00FB7245" w:rsidRPr="007756BD" w:rsidRDefault="00FB7245" w:rsidP="007756BD">
            <w:pPr>
              <w:shd w:val="clear" w:color="auto" w:fill="FFFFFF" w:themeFill="background1"/>
              <w:jc w:val="right"/>
              <w:rPr>
                <w:rFonts w:ascii="Museo Sans 100" w:hAnsi="Museo Sans 100"/>
                <w:b/>
                <w:bCs/>
              </w:rPr>
            </w:pPr>
            <w:r w:rsidRPr="007756BD">
              <w:rPr>
                <w:rFonts w:ascii="Museo Sans 100" w:hAnsi="Museo Sans 100"/>
                <w:b/>
                <w:bCs/>
              </w:rPr>
              <w:t>6,984.01</w:t>
            </w:r>
          </w:p>
        </w:tc>
      </w:tr>
      <w:tr w:rsidR="00FB7245" w:rsidRPr="007756BD" w:rsidTr="00C419C9">
        <w:trPr>
          <w:trHeight w:val="278"/>
        </w:trPr>
        <w:tc>
          <w:tcPr>
            <w:tcW w:w="3778" w:type="dxa"/>
            <w:tcBorders>
              <w:top w:val="nil"/>
              <w:left w:val="single" w:sz="4" w:space="0" w:color="auto"/>
              <w:bottom w:val="single" w:sz="4" w:space="0" w:color="auto"/>
              <w:right w:val="single" w:sz="4" w:space="0" w:color="auto"/>
            </w:tcBorders>
            <w:shd w:val="clear" w:color="000000" w:fill="D9D9D9"/>
            <w:noWrap/>
            <w:vAlign w:val="bottom"/>
            <w:hideMark/>
          </w:tcPr>
          <w:p w:rsidR="00FB7245" w:rsidRPr="007756BD" w:rsidRDefault="00FB7245" w:rsidP="007756BD">
            <w:pPr>
              <w:shd w:val="clear" w:color="auto" w:fill="FFFFFF" w:themeFill="background1"/>
              <w:jc w:val="center"/>
              <w:rPr>
                <w:rFonts w:ascii="Museo Sans 100" w:hAnsi="Museo Sans 100"/>
                <w:b/>
                <w:bCs/>
                <w:color w:val="000000"/>
              </w:rPr>
            </w:pPr>
            <w:r w:rsidRPr="007756BD">
              <w:rPr>
                <w:rFonts w:ascii="Museo Sans 100" w:hAnsi="Museo Sans 100"/>
                <w:b/>
                <w:bCs/>
                <w:color w:val="000000"/>
              </w:rPr>
              <w:t>AREA TOTAL DE PROYECTO</w:t>
            </w:r>
          </w:p>
        </w:tc>
        <w:tc>
          <w:tcPr>
            <w:tcW w:w="2939" w:type="dxa"/>
            <w:tcBorders>
              <w:top w:val="nil"/>
              <w:left w:val="nil"/>
              <w:bottom w:val="single" w:sz="4" w:space="0" w:color="auto"/>
              <w:right w:val="single" w:sz="4" w:space="0" w:color="auto"/>
            </w:tcBorders>
            <w:shd w:val="clear" w:color="000000" w:fill="D9D9D9"/>
            <w:noWrap/>
            <w:vAlign w:val="center"/>
            <w:hideMark/>
          </w:tcPr>
          <w:p w:rsidR="00FB7245" w:rsidRPr="007756BD" w:rsidRDefault="00FB7245" w:rsidP="007756BD">
            <w:pPr>
              <w:shd w:val="clear" w:color="auto" w:fill="FFFFFF" w:themeFill="background1"/>
              <w:rPr>
                <w:rFonts w:ascii="Museo Sans 100" w:hAnsi="Museo Sans 100"/>
                <w:b/>
                <w:bCs/>
                <w:color w:val="000000"/>
              </w:rPr>
            </w:pPr>
            <w:r w:rsidRPr="007756BD">
              <w:rPr>
                <w:rFonts w:ascii="Museo Sans 100" w:hAnsi="Museo Sans 100"/>
                <w:b/>
                <w:bCs/>
                <w:color w:val="000000"/>
              </w:rPr>
              <w:t xml:space="preserve">00 Has 69 As 84.01 Cas </w:t>
            </w:r>
          </w:p>
        </w:tc>
        <w:tc>
          <w:tcPr>
            <w:tcW w:w="1431" w:type="dxa"/>
            <w:tcBorders>
              <w:top w:val="nil"/>
              <w:left w:val="nil"/>
              <w:bottom w:val="single" w:sz="4" w:space="0" w:color="auto"/>
              <w:right w:val="single" w:sz="4" w:space="0" w:color="auto"/>
            </w:tcBorders>
            <w:shd w:val="clear" w:color="000000" w:fill="D9D9D9"/>
            <w:noWrap/>
            <w:vAlign w:val="bottom"/>
            <w:hideMark/>
          </w:tcPr>
          <w:p w:rsidR="00FB7245" w:rsidRPr="007756BD" w:rsidRDefault="00FB7245" w:rsidP="007756BD">
            <w:pPr>
              <w:shd w:val="clear" w:color="auto" w:fill="FFFFFF" w:themeFill="background1"/>
              <w:jc w:val="right"/>
              <w:rPr>
                <w:rFonts w:ascii="Museo Sans 100" w:hAnsi="Museo Sans 100"/>
                <w:b/>
                <w:bCs/>
              </w:rPr>
            </w:pPr>
            <w:r w:rsidRPr="007756BD">
              <w:rPr>
                <w:rFonts w:ascii="Museo Sans 100" w:hAnsi="Museo Sans 100"/>
                <w:b/>
                <w:bCs/>
              </w:rPr>
              <w:t>6,984.01</w:t>
            </w:r>
          </w:p>
        </w:tc>
      </w:tr>
    </w:tbl>
    <w:p w:rsidR="00FB7245" w:rsidRPr="007756BD" w:rsidRDefault="00FB7245" w:rsidP="007756BD">
      <w:pPr>
        <w:shd w:val="clear" w:color="auto" w:fill="FFFFFF" w:themeFill="background1"/>
        <w:spacing w:after="80"/>
        <w:ind w:left="2130"/>
        <w:contextualSpacing/>
        <w:rPr>
          <w:rFonts w:ascii="Museo Sans 100" w:eastAsiaTheme="minorHAnsi" w:hAnsi="Museo Sans 100" w:cstheme="minorBidi"/>
        </w:rPr>
      </w:pPr>
    </w:p>
    <w:p w:rsidR="00FB7245" w:rsidRPr="00C419C9" w:rsidRDefault="00322CCE" w:rsidP="00386B07">
      <w:pPr>
        <w:numPr>
          <w:ilvl w:val="0"/>
          <w:numId w:val="41"/>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C419C9">
        <w:rPr>
          <w:rFonts w:ascii="Museo Sans 100" w:eastAsiaTheme="minorHAnsi" w:hAnsi="Museo Sans 100" w:cstheme="minorBidi"/>
        </w:rPr>
        <w:t xml:space="preserve"> SOLARES </w:t>
      </w:r>
    </w:p>
    <w:p w:rsidR="00FB7245" w:rsidRPr="009B46D2" w:rsidRDefault="00FB7245" w:rsidP="00FB7245">
      <w:pPr>
        <w:pStyle w:val="Sinespaciado"/>
        <w:rPr>
          <w:rFonts w:ascii="Museo 500" w:hAnsi="Museo 500"/>
        </w:rPr>
      </w:pPr>
    </w:p>
    <w:p w:rsidR="00FB7245" w:rsidRPr="00193138" w:rsidRDefault="00FB7245" w:rsidP="00876E17">
      <w:pPr>
        <w:pStyle w:val="TITULOSINTERMEDIOS"/>
      </w:pPr>
      <w:r w:rsidRPr="00193138">
        <w:t>RESUMEN DE PROYECTO, HACIENDA LOS LAGARTOS, EL INGENIO.</w:t>
      </w:r>
    </w:p>
    <w:p w:rsidR="00FB7245" w:rsidRPr="009B46D2" w:rsidRDefault="00FB7245" w:rsidP="00FB7245">
      <w:pPr>
        <w:rPr>
          <w:rFonts w:ascii="Museo 500" w:hAnsi="Museo 500"/>
        </w:rPr>
      </w:pPr>
    </w:p>
    <w:tbl>
      <w:tblPr>
        <w:tblW w:w="0" w:type="auto"/>
        <w:jc w:val="center"/>
        <w:tblCellMar>
          <w:left w:w="70" w:type="dxa"/>
          <w:right w:w="70" w:type="dxa"/>
        </w:tblCellMar>
        <w:tblLook w:val="04A0" w:firstRow="1" w:lastRow="0" w:firstColumn="1" w:lastColumn="0" w:noHBand="0" w:noVBand="1"/>
      </w:tblPr>
      <w:tblGrid>
        <w:gridCol w:w="3743"/>
        <w:gridCol w:w="2998"/>
        <w:gridCol w:w="1500"/>
      </w:tblGrid>
      <w:tr w:rsidR="00FB7245" w:rsidRPr="009B46D2" w:rsidTr="007756BD">
        <w:trPr>
          <w:trHeight w:val="227"/>
          <w:jc w:val="center"/>
        </w:trPr>
        <w:tc>
          <w:tcPr>
            <w:tcW w:w="824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b/>
                <w:bCs/>
              </w:rPr>
            </w:pPr>
            <w:r w:rsidRPr="007756BD">
              <w:rPr>
                <w:rFonts w:ascii="Museo Sans 100" w:hAnsi="Museo Sans 100"/>
                <w:b/>
                <w:bCs/>
              </w:rPr>
              <w:t>CUADRO GENERAL DE AREAS, HACIENDA LOS LAGARTOS</w:t>
            </w:r>
          </w:p>
          <w:p w:rsidR="00FB7245" w:rsidRPr="007756BD" w:rsidRDefault="00FB7245" w:rsidP="00322CCE">
            <w:pPr>
              <w:jc w:val="center"/>
              <w:rPr>
                <w:rFonts w:ascii="Museo Sans 100" w:hAnsi="Museo Sans 100"/>
                <w:b/>
                <w:bCs/>
              </w:rPr>
            </w:pPr>
            <w:r w:rsidRPr="007756BD">
              <w:rPr>
                <w:rFonts w:ascii="Museo Sans 100" w:hAnsi="Museo Sans 100"/>
                <w:b/>
                <w:bCs/>
              </w:rPr>
              <w:t xml:space="preserve">EL INGENIO MATRICULA </w:t>
            </w:r>
            <w:r w:rsidR="00322CCE">
              <w:rPr>
                <w:rFonts w:ascii="Museo Sans 100" w:hAnsi="Museo Sans 100"/>
                <w:b/>
                <w:bCs/>
              </w:rPr>
              <w:t>----</w:t>
            </w:r>
            <w:r w:rsidRPr="007756BD">
              <w:rPr>
                <w:rFonts w:ascii="Museo Sans 100" w:hAnsi="Museo Sans 100"/>
                <w:b/>
                <w:bCs/>
              </w:rPr>
              <w:t xml:space="preserve">-00000 </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DESCRIPCION</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AREAS (Has.)</w:t>
            </w:r>
          </w:p>
        </w:tc>
        <w:tc>
          <w:tcPr>
            <w:tcW w:w="1500"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AREAS(m2)</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322CCE">
            <w:pPr>
              <w:jc w:val="center"/>
              <w:rPr>
                <w:rFonts w:ascii="Museo Sans 100" w:hAnsi="Museo Sans 100"/>
                <w:b/>
                <w:bCs/>
                <w:color w:val="000000"/>
              </w:rPr>
            </w:pPr>
            <w:r w:rsidRPr="007756BD">
              <w:rPr>
                <w:rFonts w:ascii="Museo Sans 100" w:hAnsi="Museo Sans 100"/>
                <w:b/>
                <w:bCs/>
                <w:color w:val="000000"/>
              </w:rPr>
              <w:t>Asentamiento Comunitario (</w:t>
            </w:r>
            <w:r w:rsidR="00322CCE">
              <w:rPr>
                <w:rFonts w:ascii="Museo Sans 100" w:hAnsi="Museo Sans 100"/>
                <w:b/>
                <w:bCs/>
                <w:color w:val="000000"/>
              </w:rPr>
              <w:t>---</w:t>
            </w:r>
            <w:r w:rsidRPr="007756BD">
              <w:rPr>
                <w:rFonts w:ascii="Museo Sans 100" w:hAnsi="Museo Sans 100"/>
                <w:b/>
                <w:bCs/>
                <w:color w:val="000000"/>
              </w:rPr>
              <w:t>)</w:t>
            </w:r>
          </w:p>
        </w:tc>
        <w:tc>
          <w:tcPr>
            <w:tcW w:w="2998"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2F75B5"/>
              </w:rPr>
            </w:pPr>
            <w:r w:rsidRPr="007756BD">
              <w:rPr>
                <w:rFonts w:ascii="Museo Sans 100" w:hAnsi="Museo Sans 100"/>
                <w:color w:val="2F75B5"/>
              </w:rPr>
              <w:t>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rPr>
            </w:pPr>
            <w:r w:rsidRPr="007756BD">
              <w:rPr>
                <w:rFonts w:ascii="Museo Sans 100" w:hAnsi="Museo Sans 100"/>
              </w:rPr>
              <w:t> </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A (</w:t>
            </w:r>
            <w:r w:rsidR="00322CCE">
              <w:rPr>
                <w:rFonts w:ascii="Museo Sans 100" w:hAnsi="Museo Sans 100"/>
                <w:color w:val="000000"/>
              </w:rPr>
              <w:t>---</w:t>
            </w:r>
            <w:r w:rsidRPr="007756BD">
              <w:rPr>
                <w:rFonts w:ascii="Museo Sans 100" w:hAnsi="Museo Sans 100"/>
                <w:color w:val="000000"/>
              </w:rPr>
              <w:t xml:space="preserve"> solares)</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26 As 25.55 Cas </w:t>
            </w:r>
          </w:p>
        </w:tc>
        <w:tc>
          <w:tcPr>
            <w:tcW w:w="1500" w:type="dxa"/>
            <w:tcBorders>
              <w:top w:val="nil"/>
              <w:left w:val="nil"/>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2,625.55</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B (</w:t>
            </w:r>
            <w:r w:rsidR="00322CCE">
              <w:rPr>
                <w:rFonts w:ascii="Museo Sans 100" w:hAnsi="Museo Sans 100"/>
                <w:color w:val="000000"/>
              </w:rPr>
              <w:t>---</w:t>
            </w:r>
            <w:r w:rsidRPr="007756BD">
              <w:rPr>
                <w:rFonts w:ascii="Museo Sans 100" w:hAnsi="Museo Sans 100"/>
                <w:color w:val="000000"/>
              </w:rPr>
              <w:t>solares)</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11 As 34.01 Cas </w:t>
            </w:r>
          </w:p>
        </w:tc>
        <w:tc>
          <w:tcPr>
            <w:tcW w:w="1500" w:type="dxa"/>
            <w:tcBorders>
              <w:top w:val="nil"/>
              <w:left w:val="nil"/>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1,134.01</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C (</w:t>
            </w:r>
            <w:r w:rsidR="00322CCE">
              <w:rPr>
                <w:rFonts w:ascii="Museo Sans 100" w:hAnsi="Museo Sans 100"/>
                <w:color w:val="000000"/>
              </w:rPr>
              <w:t>---</w:t>
            </w:r>
            <w:r w:rsidRPr="007756BD">
              <w:rPr>
                <w:rFonts w:ascii="Museo Sans 100" w:hAnsi="Museo Sans 100"/>
                <w:color w:val="000000"/>
              </w:rPr>
              <w:t xml:space="preserve"> solares)</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18 As 10.97 Cas </w:t>
            </w:r>
          </w:p>
        </w:tc>
        <w:tc>
          <w:tcPr>
            <w:tcW w:w="1500" w:type="dxa"/>
            <w:tcBorders>
              <w:top w:val="nil"/>
              <w:left w:val="nil"/>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1,810.97</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D (</w:t>
            </w:r>
            <w:r w:rsidR="00322CCE">
              <w:rPr>
                <w:rFonts w:ascii="Museo Sans 100" w:hAnsi="Museo Sans 100"/>
                <w:color w:val="000000"/>
              </w:rPr>
              <w:t>---</w:t>
            </w:r>
            <w:r w:rsidRPr="007756BD">
              <w:rPr>
                <w:rFonts w:ascii="Museo Sans 100" w:hAnsi="Museo Sans 100"/>
                <w:color w:val="000000"/>
              </w:rPr>
              <w:t xml:space="preserve"> solares)</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36 As 98.61 Cas </w:t>
            </w:r>
          </w:p>
        </w:tc>
        <w:tc>
          <w:tcPr>
            <w:tcW w:w="1500" w:type="dxa"/>
            <w:tcBorders>
              <w:top w:val="nil"/>
              <w:left w:val="nil"/>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3,698.61</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E (</w:t>
            </w:r>
            <w:r w:rsidR="00322CCE">
              <w:rPr>
                <w:rFonts w:ascii="Museo Sans 100" w:hAnsi="Museo Sans 100"/>
                <w:color w:val="000000"/>
              </w:rPr>
              <w:t>---</w:t>
            </w:r>
            <w:r w:rsidRPr="007756BD">
              <w:rPr>
                <w:rFonts w:ascii="Museo Sans 100" w:hAnsi="Museo Sans 100"/>
                <w:color w:val="000000"/>
              </w:rPr>
              <w:t xml:space="preserve"> solares)</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26 As 73.95 Cas </w:t>
            </w:r>
          </w:p>
        </w:tc>
        <w:tc>
          <w:tcPr>
            <w:tcW w:w="1500" w:type="dxa"/>
            <w:tcBorders>
              <w:top w:val="nil"/>
              <w:left w:val="nil"/>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2,673.95</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F (</w:t>
            </w:r>
            <w:r w:rsidR="00322CCE">
              <w:rPr>
                <w:rFonts w:ascii="Museo Sans 100" w:hAnsi="Museo Sans 100"/>
                <w:color w:val="000000"/>
              </w:rPr>
              <w:t>----</w:t>
            </w:r>
            <w:r w:rsidRPr="007756BD">
              <w:rPr>
                <w:rFonts w:ascii="Museo Sans 100" w:hAnsi="Museo Sans 100"/>
                <w:color w:val="000000"/>
              </w:rPr>
              <w:t xml:space="preserve"> solares)</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32 As 48.07 Cas </w:t>
            </w:r>
          </w:p>
        </w:tc>
        <w:tc>
          <w:tcPr>
            <w:tcW w:w="1500" w:type="dxa"/>
            <w:tcBorders>
              <w:top w:val="nil"/>
              <w:left w:val="nil"/>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3,248.07</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G (</w:t>
            </w:r>
            <w:r w:rsidR="00322CCE">
              <w:rPr>
                <w:rFonts w:ascii="Museo Sans 100" w:hAnsi="Museo Sans 100"/>
                <w:color w:val="000000"/>
              </w:rPr>
              <w:t>----</w:t>
            </w:r>
            <w:r w:rsidRPr="007756BD">
              <w:rPr>
                <w:rFonts w:ascii="Museo Sans 100" w:hAnsi="Museo Sans 100"/>
                <w:color w:val="000000"/>
              </w:rPr>
              <w:t xml:space="preserve"> solares)</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62 As 80.98 Cas </w:t>
            </w:r>
          </w:p>
        </w:tc>
        <w:tc>
          <w:tcPr>
            <w:tcW w:w="1500" w:type="dxa"/>
            <w:tcBorders>
              <w:top w:val="nil"/>
              <w:left w:val="nil"/>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6,280.98</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H (</w:t>
            </w:r>
            <w:r w:rsidR="00322CCE">
              <w:rPr>
                <w:rFonts w:ascii="Museo Sans 100" w:hAnsi="Museo Sans 100"/>
                <w:color w:val="000000"/>
              </w:rPr>
              <w:t>---</w:t>
            </w:r>
            <w:r w:rsidRPr="007756BD">
              <w:rPr>
                <w:rFonts w:ascii="Museo Sans 100" w:hAnsi="Museo Sans 100"/>
                <w:color w:val="000000"/>
              </w:rPr>
              <w:t>solares)</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22 As 73.13 Cas </w:t>
            </w:r>
          </w:p>
        </w:tc>
        <w:tc>
          <w:tcPr>
            <w:tcW w:w="1500" w:type="dxa"/>
            <w:tcBorders>
              <w:top w:val="nil"/>
              <w:left w:val="nil"/>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2,273.13</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I (</w:t>
            </w:r>
            <w:r w:rsidR="00322CCE">
              <w:rPr>
                <w:rFonts w:ascii="Museo Sans 100" w:hAnsi="Museo Sans 100"/>
                <w:color w:val="000000"/>
              </w:rPr>
              <w:t>---</w:t>
            </w:r>
            <w:r w:rsidRPr="007756BD">
              <w:rPr>
                <w:rFonts w:ascii="Museo Sans 100" w:hAnsi="Museo Sans 100"/>
                <w:color w:val="000000"/>
              </w:rPr>
              <w:t>solares)</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02 As 04.36 Cas </w:t>
            </w:r>
          </w:p>
        </w:tc>
        <w:tc>
          <w:tcPr>
            <w:tcW w:w="1500" w:type="dxa"/>
            <w:tcBorders>
              <w:top w:val="nil"/>
              <w:left w:val="nil"/>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204.36</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J (</w:t>
            </w:r>
            <w:r w:rsidR="00322CCE">
              <w:rPr>
                <w:rFonts w:ascii="Museo Sans 100" w:hAnsi="Museo Sans 100"/>
                <w:color w:val="000000"/>
              </w:rPr>
              <w:t>---</w:t>
            </w:r>
            <w:r w:rsidRPr="007756BD">
              <w:rPr>
                <w:rFonts w:ascii="Museo Sans 100" w:hAnsi="Museo Sans 100"/>
                <w:color w:val="000000"/>
              </w:rPr>
              <w:t xml:space="preserve"> solares)</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25 As 60.23 Cas </w:t>
            </w:r>
          </w:p>
        </w:tc>
        <w:tc>
          <w:tcPr>
            <w:tcW w:w="1500" w:type="dxa"/>
            <w:tcBorders>
              <w:top w:val="nil"/>
              <w:left w:val="nil"/>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2,560.23</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lastRenderedPageBreak/>
              <w:t>POLIGONO K (</w:t>
            </w:r>
            <w:r w:rsidR="00322CCE">
              <w:rPr>
                <w:rFonts w:ascii="Museo Sans 100" w:hAnsi="Museo Sans 100"/>
                <w:color w:val="000000"/>
              </w:rPr>
              <w:t>---</w:t>
            </w:r>
            <w:r w:rsidRPr="007756BD">
              <w:rPr>
                <w:rFonts w:ascii="Museo Sans 100" w:hAnsi="Museo Sans 100"/>
                <w:color w:val="000000"/>
              </w:rPr>
              <w:t xml:space="preserve"> solares)</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22 As 85.55 Cas </w:t>
            </w:r>
          </w:p>
        </w:tc>
        <w:tc>
          <w:tcPr>
            <w:tcW w:w="1500" w:type="dxa"/>
            <w:tcBorders>
              <w:top w:val="nil"/>
              <w:left w:val="nil"/>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2,285.55</w:t>
            </w:r>
          </w:p>
        </w:tc>
      </w:tr>
      <w:tr w:rsidR="00FB7245" w:rsidRPr="009B46D2" w:rsidTr="00025BD6">
        <w:trPr>
          <w:trHeight w:val="227"/>
          <w:jc w:val="center"/>
        </w:trPr>
        <w:tc>
          <w:tcPr>
            <w:tcW w:w="37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7756BD" w:rsidRDefault="00FB7245" w:rsidP="00322CCE">
            <w:pPr>
              <w:jc w:val="center"/>
              <w:rPr>
                <w:rFonts w:ascii="Museo Sans 100" w:hAnsi="Museo Sans 100"/>
                <w:color w:val="000000"/>
              </w:rPr>
            </w:pPr>
            <w:r w:rsidRPr="007756BD">
              <w:rPr>
                <w:rFonts w:ascii="Museo Sans 100" w:hAnsi="Museo Sans 100"/>
                <w:color w:val="000000"/>
              </w:rPr>
              <w:t>POLIGONO L (</w:t>
            </w:r>
            <w:r w:rsidR="00322CCE">
              <w:rPr>
                <w:rFonts w:ascii="Museo Sans 100" w:hAnsi="Museo Sans 100"/>
                <w:color w:val="000000"/>
              </w:rPr>
              <w:t>----</w:t>
            </w:r>
            <w:r w:rsidRPr="007756BD">
              <w:rPr>
                <w:rFonts w:ascii="Museo Sans 100" w:hAnsi="Museo Sans 100"/>
                <w:color w:val="000000"/>
              </w:rPr>
              <w:t xml:space="preserve"> solares)</w:t>
            </w:r>
          </w:p>
        </w:tc>
        <w:tc>
          <w:tcPr>
            <w:tcW w:w="299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22 As 44.46 Cas </w:t>
            </w:r>
          </w:p>
        </w:tc>
        <w:tc>
          <w:tcPr>
            <w:tcW w:w="15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2,244.46</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SUBTOTAL</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b/>
                <w:bCs/>
                <w:color w:val="000000"/>
              </w:rPr>
            </w:pPr>
            <w:r w:rsidRPr="007756BD">
              <w:rPr>
                <w:rFonts w:ascii="Museo Sans 100" w:hAnsi="Museo Sans 100"/>
                <w:b/>
                <w:bCs/>
                <w:color w:val="000000"/>
              </w:rPr>
              <w:t xml:space="preserve">03 Has 10 As 39.87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31,039.87</w:t>
            </w:r>
          </w:p>
        </w:tc>
      </w:tr>
      <w:tr w:rsidR="00FB7245" w:rsidRPr="009B46D2" w:rsidTr="00C419C9">
        <w:trPr>
          <w:trHeight w:val="227"/>
          <w:jc w:val="center"/>
        </w:trPr>
        <w:tc>
          <w:tcPr>
            <w:tcW w:w="3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Áreas Complementarias: (12)</w:t>
            </w:r>
          </w:p>
        </w:tc>
        <w:tc>
          <w:tcPr>
            <w:tcW w:w="2998" w:type="dxa"/>
            <w:tcBorders>
              <w:top w:val="single" w:sz="4" w:space="0" w:color="auto"/>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2F75B5"/>
              </w:rPr>
            </w:pPr>
            <w:r w:rsidRPr="007756BD">
              <w:rPr>
                <w:rFonts w:ascii="Museo Sans 100" w:hAnsi="Museo Sans 100"/>
                <w:color w:val="2F75B5"/>
              </w:rPr>
              <w:t> </w:t>
            </w:r>
          </w:p>
        </w:tc>
        <w:tc>
          <w:tcPr>
            <w:tcW w:w="1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rPr>
            </w:pPr>
            <w:r w:rsidRPr="007756BD">
              <w:rPr>
                <w:rFonts w:ascii="Museo Sans 100" w:hAnsi="Museo Sans 100"/>
              </w:rPr>
              <w:t> </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IGLESIA</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01 As 93.66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right"/>
              <w:rPr>
                <w:rFonts w:ascii="Museo Sans 100" w:hAnsi="Museo Sans 100"/>
              </w:rPr>
            </w:pPr>
            <w:r w:rsidRPr="007756BD">
              <w:rPr>
                <w:rFonts w:ascii="Museo Sans 100" w:hAnsi="Museo Sans 100"/>
              </w:rPr>
              <w:t>193.66</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AREA DE COOPERATIVA 1</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00 As 58.41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right"/>
              <w:rPr>
                <w:rFonts w:ascii="Museo Sans 100" w:hAnsi="Museo Sans 100"/>
              </w:rPr>
            </w:pPr>
            <w:r w:rsidRPr="007756BD">
              <w:rPr>
                <w:rFonts w:ascii="Museo Sans 100" w:hAnsi="Museo Sans 100"/>
              </w:rPr>
              <w:t>58.41</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AREA DE COOPERATIVA 2</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00 As 17.45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right"/>
              <w:rPr>
                <w:rFonts w:ascii="Museo Sans 100" w:hAnsi="Museo Sans 100"/>
              </w:rPr>
            </w:pPr>
            <w:r w:rsidRPr="007756BD">
              <w:rPr>
                <w:rFonts w:ascii="Museo Sans 100" w:hAnsi="Museo Sans 100"/>
              </w:rPr>
              <w:t>17.45</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CANALETA 1</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02 As 23.70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right"/>
              <w:rPr>
                <w:rFonts w:ascii="Museo Sans 100" w:hAnsi="Museo Sans 100"/>
              </w:rPr>
            </w:pPr>
            <w:r w:rsidRPr="007756BD">
              <w:rPr>
                <w:rFonts w:ascii="Museo Sans 100" w:hAnsi="Museo Sans 100"/>
              </w:rPr>
              <w:t>223.70</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CANALETA 2</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03 As 45.23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345.23</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CANALETA 3</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00 As 08.25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8.25</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ZONA DE PROTECCION 1</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01 As 52.26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152.26</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ZONA DE PROTECCION 2</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01 As 55.24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155.24</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ZONA DE PROTECCION 3</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01 As 72.88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172.88</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ZONA DE PROTECCION 4</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01 As 17.53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117.53</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ZONA DE PROTECCION 5</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00 As 08.52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right"/>
              <w:rPr>
                <w:rFonts w:ascii="Museo Sans 100" w:hAnsi="Museo Sans 100"/>
                <w:color w:val="000000"/>
              </w:rPr>
            </w:pPr>
            <w:r w:rsidRPr="007756BD">
              <w:rPr>
                <w:rFonts w:ascii="Museo Sans 100" w:hAnsi="Museo Sans 100"/>
                <w:color w:val="000000"/>
              </w:rPr>
              <w:t>8.52</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ZONA DE PROTECCION 6</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00 As 16.25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16.25</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SUBTOTAL</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b/>
                <w:bCs/>
                <w:color w:val="000000"/>
              </w:rPr>
            </w:pPr>
            <w:r w:rsidRPr="007756BD">
              <w:rPr>
                <w:rFonts w:ascii="Museo Sans 100" w:hAnsi="Museo Sans 100"/>
                <w:b/>
                <w:bCs/>
                <w:color w:val="000000"/>
              </w:rPr>
              <w:t xml:space="preserve">00 Has 14 As 69.38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1,469.38</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CALLES</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43 As 5.45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rPr>
            </w:pPr>
            <w:r w:rsidRPr="007756BD">
              <w:rPr>
                <w:rFonts w:ascii="Museo Sans 100" w:hAnsi="Museo Sans 100"/>
              </w:rPr>
              <w:t>4,305.45</w:t>
            </w:r>
          </w:p>
        </w:tc>
      </w:tr>
      <w:tr w:rsidR="00FB7245" w:rsidRPr="009B46D2" w:rsidTr="00C419C9">
        <w:trPr>
          <w:trHeight w:val="227"/>
          <w:jc w:val="center"/>
        </w:trPr>
        <w:tc>
          <w:tcPr>
            <w:tcW w:w="374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AREA TOTAL DE PROYECTO</w:t>
            </w:r>
          </w:p>
        </w:tc>
        <w:tc>
          <w:tcPr>
            <w:tcW w:w="2998"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b/>
                <w:bCs/>
                <w:color w:val="000000"/>
              </w:rPr>
            </w:pPr>
            <w:r w:rsidRPr="007756BD">
              <w:rPr>
                <w:rFonts w:ascii="Museo Sans 100" w:hAnsi="Museo Sans 100"/>
                <w:b/>
                <w:bCs/>
                <w:color w:val="000000"/>
              </w:rPr>
              <w:t xml:space="preserve">03 Has 68 As 14.7 Cas </w:t>
            </w:r>
          </w:p>
        </w:tc>
        <w:tc>
          <w:tcPr>
            <w:tcW w:w="1500"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36,814.70</w:t>
            </w:r>
          </w:p>
        </w:tc>
      </w:tr>
    </w:tbl>
    <w:p w:rsidR="00FB7245" w:rsidRPr="009B46D2" w:rsidRDefault="00FB7245" w:rsidP="00FB7245">
      <w:pPr>
        <w:spacing w:after="80"/>
        <w:ind w:left="2130"/>
        <w:contextualSpacing/>
        <w:rPr>
          <w:rFonts w:ascii="Museo 500" w:eastAsiaTheme="minorHAnsi" w:hAnsi="Museo 500" w:cstheme="minorBidi"/>
        </w:rPr>
      </w:pPr>
    </w:p>
    <w:p w:rsidR="00FB7245" w:rsidRPr="007756BD" w:rsidRDefault="00322CCE" w:rsidP="00386B07">
      <w:pPr>
        <w:numPr>
          <w:ilvl w:val="0"/>
          <w:numId w:val="41"/>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7756BD">
        <w:rPr>
          <w:rFonts w:ascii="Museo Sans 100" w:eastAsiaTheme="minorHAnsi" w:hAnsi="Museo Sans 100" w:cstheme="minorBidi"/>
        </w:rPr>
        <w:t xml:space="preserve"> SOLARES</w:t>
      </w:r>
    </w:p>
    <w:p w:rsidR="00FB7245" w:rsidRPr="007756BD" w:rsidRDefault="00FB7245" w:rsidP="00386B07">
      <w:pPr>
        <w:numPr>
          <w:ilvl w:val="0"/>
          <w:numId w:val="41"/>
        </w:numPr>
        <w:spacing w:after="80"/>
        <w:contextualSpacing/>
        <w:rPr>
          <w:rFonts w:ascii="Museo Sans 100" w:eastAsiaTheme="minorHAnsi" w:hAnsi="Museo Sans 100" w:cstheme="minorBidi"/>
        </w:rPr>
      </w:pPr>
      <w:r w:rsidRPr="007756BD">
        <w:rPr>
          <w:rFonts w:ascii="Museo Sans 100" w:eastAsiaTheme="minorHAnsi" w:hAnsi="Museo Sans 100" w:cstheme="minorBidi"/>
        </w:rPr>
        <w:t>1 IGLESIA</w:t>
      </w:r>
    </w:p>
    <w:p w:rsidR="00FB7245" w:rsidRPr="007756BD" w:rsidRDefault="00FB7245" w:rsidP="00386B07">
      <w:pPr>
        <w:numPr>
          <w:ilvl w:val="0"/>
          <w:numId w:val="41"/>
        </w:numPr>
        <w:spacing w:after="80"/>
        <w:contextualSpacing/>
        <w:rPr>
          <w:rFonts w:ascii="Museo Sans 100" w:eastAsiaTheme="minorHAnsi" w:hAnsi="Museo Sans 100" w:cstheme="minorBidi"/>
        </w:rPr>
      </w:pPr>
      <w:r w:rsidRPr="007756BD">
        <w:rPr>
          <w:rFonts w:ascii="Museo Sans 100" w:eastAsiaTheme="minorHAnsi" w:hAnsi="Museo Sans 100" w:cstheme="minorBidi"/>
        </w:rPr>
        <w:t>2 AREA DE COOPERATIVA</w:t>
      </w:r>
    </w:p>
    <w:p w:rsidR="00FB7245" w:rsidRPr="007756BD" w:rsidRDefault="00FB7245" w:rsidP="00386B07">
      <w:pPr>
        <w:numPr>
          <w:ilvl w:val="0"/>
          <w:numId w:val="41"/>
        </w:numPr>
        <w:spacing w:after="80"/>
        <w:contextualSpacing/>
        <w:rPr>
          <w:rFonts w:ascii="Museo Sans 100" w:eastAsiaTheme="minorHAnsi" w:hAnsi="Museo Sans 100" w:cstheme="minorBidi"/>
        </w:rPr>
      </w:pPr>
      <w:r w:rsidRPr="007756BD">
        <w:rPr>
          <w:rFonts w:ascii="Museo Sans 100" w:eastAsiaTheme="minorHAnsi" w:hAnsi="Museo Sans 100" w:cstheme="minorBidi"/>
        </w:rPr>
        <w:t>3 CANALETAS</w:t>
      </w:r>
    </w:p>
    <w:p w:rsidR="00FB7245" w:rsidRPr="007756BD" w:rsidRDefault="00FB7245" w:rsidP="00386B07">
      <w:pPr>
        <w:numPr>
          <w:ilvl w:val="0"/>
          <w:numId w:val="41"/>
        </w:numPr>
        <w:spacing w:after="80"/>
        <w:contextualSpacing/>
        <w:rPr>
          <w:rFonts w:ascii="Museo Sans 100" w:eastAsiaTheme="minorHAnsi" w:hAnsi="Museo Sans 100" w:cstheme="minorBidi"/>
        </w:rPr>
      </w:pPr>
      <w:r w:rsidRPr="007756BD">
        <w:rPr>
          <w:rFonts w:ascii="Museo Sans 100" w:eastAsiaTheme="minorHAnsi" w:hAnsi="Museo Sans 100" w:cstheme="minorBidi"/>
        </w:rPr>
        <w:t>6 ZONAS DE PROTECCION</w:t>
      </w:r>
    </w:p>
    <w:p w:rsidR="00FB7245" w:rsidRPr="007756BD" w:rsidRDefault="00FB7245" w:rsidP="00386B07">
      <w:pPr>
        <w:numPr>
          <w:ilvl w:val="0"/>
          <w:numId w:val="41"/>
        </w:numPr>
        <w:spacing w:after="80"/>
        <w:contextualSpacing/>
        <w:rPr>
          <w:rFonts w:ascii="Museo Sans 100" w:eastAsiaTheme="minorHAnsi" w:hAnsi="Museo Sans 100" w:cstheme="minorBidi"/>
        </w:rPr>
      </w:pPr>
      <w:r w:rsidRPr="007756BD">
        <w:rPr>
          <w:rFonts w:ascii="Museo Sans 100" w:eastAsiaTheme="minorHAnsi" w:hAnsi="Museo Sans 100" w:cstheme="minorBidi"/>
        </w:rPr>
        <w:t>CALLES</w:t>
      </w:r>
    </w:p>
    <w:p w:rsidR="00FB7245" w:rsidRDefault="00FB7245" w:rsidP="00FB7245">
      <w:pPr>
        <w:spacing w:after="80"/>
        <w:contextualSpacing/>
        <w:rPr>
          <w:rFonts w:ascii="Museo 500" w:eastAsiaTheme="minorHAnsi" w:hAnsi="Museo 500" w:cstheme="minorBidi"/>
        </w:rPr>
      </w:pPr>
    </w:p>
    <w:p w:rsidR="00FB7245" w:rsidRPr="00D26ED5" w:rsidRDefault="007756BD" w:rsidP="00876E17">
      <w:pPr>
        <w:pStyle w:val="TITULOSINTERMEDIOS"/>
      </w:pPr>
      <w:r>
        <w:tab/>
      </w:r>
      <w:r w:rsidR="00FB7245" w:rsidRPr="009B46D2">
        <w:t>RESUMEN DE PROYECTO, HACIENDAL LOS LA</w:t>
      </w:r>
      <w:r w:rsidR="00D26ED5">
        <w:t>GARTOS, CONTRERAS Y EL ESTABLO.</w:t>
      </w:r>
    </w:p>
    <w:tbl>
      <w:tblPr>
        <w:tblpPr w:leftFromText="141" w:rightFromText="141" w:vertAnchor="text" w:horzAnchor="page" w:tblpX="2330" w:tblpY="101"/>
        <w:tblW w:w="7995" w:type="dxa"/>
        <w:tblCellMar>
          <w:left w:w="70" w:type="dxa"/>
          <w:right w:w="70" w:type="dxa"/>
        </w:tblCellMar>
        <w:tblLook w:val="04A0" w:firstRow="1" w:lastRow="0" w:firstColumn="1" w:lastColumn="0" w:noHBand="0" w:noVBand="1"/>
      </w:tblPr>
      <w:tblGrid>
        <w:gridCol w:w="4014"/>
        <w:gridCol w:w="2681"/>
        <w:gridCol w:w="1300"/>
      </w:tblGrid>
      <w:tr w:rsidR="00614F1C" w:rsidRPr="009B46D2" w:rsidTr="00D26ED5">
        <w:trPr>
          <w:trHeight w:val="227"/>
        </w:trPr>
        <w:tc>
          <w:tcPr>
            <w:tcW w:w="7995"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614F1C" w:rsidRPr="007756BD" w:rsidRDefault="00614F1C" w:rsidP="00D26ED5">
            <w:pPr>
              <w:jc w:val="center"/>
              <w:rPr>
                <w:rFonts w:ascii="Museo Sans 100" w:hAnsi="Museo Sans 100"/>
                <w:b/>
                <w:bCs/>
              </w:rPr>
            </w:pPr>
            <w:r w:rsidRPr="007756BD">
              <w:rPr>
                <w:rFonts w:ascii="Museo Sans 100" w:hAnsi="Museo Sans 100"/>
                <w:b/>
                <w:bCs/>
              </w:rPr>
              <w:t>CUADRO GENERAL DE AREAS, HACIENDA LOS LAGARTOS</w:t>
            </w:r>
          </w:p>
          <w:p w:rsidR="00614F1C" w:rsidRPr="007756BD" w:rsidRDefault="00614F1C" w:rsidP="00322CCE">
            <w:pPr>
              <w:jc w:val="center"/>
              <w:rPr>
                <w:rFonts w:ascii="Museo Sans 100" w:hAnsi="Museo Sans 100"/>
                <w:b/>
                <w:bCs/>
              </w:rPr>
            </w:pPr>
            <w:r w:rsidRPr="007756BD">
              <w:rPr>
                <w:rFonts w:ascii="Museo Sans 100" w:hAnsi="Museo Sans 100"/>
                <w:b/>
                <w:bCs/>
              </w:rPr>
              <w:t xml:space="preserve">CONTRERAS Y EL ESTABLO MATRICULA </w:t>
            </w:r>
            <w:r w:rsidR="00322CCE">
              <w:rPr>
                <w:rFonts w:ascii="Museo Sans 100" w:hAnsi="Museo Sans 100"/>
                <w:b/>
                <w:bCs/>
              </w:rPr>
              <w:t>----</w:t>
            </w:r>
            <w:r w:rsidRPr="007756BD">
              <w:rPr>
                <w:rFonts w:ascii="Museo Sans 100" w:hAnsi="Museo Sans 100"/>
                <w:b/>
                <w:bCs/>
              </w:rPr>
              <w:t>-00000</w:t>
            </w:r>
          </w:p>
        </w:tc>
      </w:tr>
      <w:tr w:rsidR="00614F1C" w:rsidRPr="009B46D2" w:rsidTr="00D26ED5">
        <w:trPr>
          <w:trHeight w:val="227"/>
        </w:trPr>
        <w:tc>
          <w:tcPr>
            <w:tcW w:w="40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14F1C" w:rsidRPr="007756BD" w:rsidRDefault="00614F1C" w:rsidP="00D26ED5">
            <w:pPr>
              <w:jc w:val="center"/>
              <w:rPr>
                <w:rFonts w:ascii="Museo Sans 100" w:hAnsi="Museo Sans 100"/>
                <w:b/>
                <w:bCs/>
                <w:color w:val="000000"/>
              </w:rPr>
            </w:pPr>
            <w:r w:rsidRPr="007756BD">
              <w:rPr>
                <w:rFonts w:ascii="Museo Sans 100" w:hAnsi="Museo Sans 100"/>
                <w:b/>
                <w:bCs/>
                <w:color w:val="000000"/>
              </w:rPr>
              <w:t>DESCRIPCION</w:t>
            </w:r>
          </w:p>
        </w:tc>
        <w:tc>
          <w:tcPr>
            <w:tcW w:w="268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14F1C" w:rsidRPr="007756BD" w:rsidRDefault="00614F1C" w:rsidP="00D26ED5">
            <w:pPr>
              <w:jc w:val="center"/>
              <w:rPr>
                <w:rFonts w:ascii="Museo Sans 100" w:hAnsi="Museo Sans 100"/>
                <w:b/>
                <w:bCs/>
                <w:color w:val="000000"/>
              </w:rPr>
            </w:pPr>
            <w:r w:rsidRPr="007756BD">
              <w:rPr>
                <w:rFonts w:ascii="Museo Sans 100" w:hAnsi="Museo Sans 100"/>
                <w:b/>
                <w:bCs/>
                <w:color w:val="000000"/>
              </w:rPr>
              <w:t>AREAS (Has.)</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14F1C" w:rsidRPr="007756BD" w:rsidRDefault="00614F1C" w:rsidP="00D26ED5">
            <w:pPr>
              <w:jc w:val="center"/>
              <w:rPr>
                <w:rFonts w:ascii="Museo Sans 100" w:hAnsi="Museo Sans 100"/>
                <w:b/>
                <w:bCs/>
                <w:color w:val="000000"/>
              </w:rPr>
            </w:pPr>
            <w:r w:rsidRPr="007756BD">
              <w:rPr>
                <w:rFonts w:ascii="Museo Sans 100" w:hAnsi="Museo Sans 100"/>
                <w:b/>
                <w:bCs/>
                <w:color w:val="000000"/>
              </w:rPr>
              <w:t>AREAS(m2)</w:t>
            </w:r>
          </w:p>
        </w:tc>
      </w:tr>
      <w:tr w:rsidR="00614F1C" w:rsidRPr="009B46D2" w:rsidTr="00D26ED5">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14F1C" w:rsidRPr="007756BD" w:rsidRDefault="00614F1C" w:rsidP="00322CCE">
            <w:pPr>
              <w:jc w:val="center"/>
              <w:rPr>
                <w:rFonts w:ascii="Museo Sans 100" w:hAnsi="Museo Sans 100"/>
                <w:b/>
                <w:bCs/>
                <w:color w:val="000000"/>
              </w:rPr>
            </w:pPr>
            <w:r w:rsidRPr="007756BD">
              <w:rPr>
                <w:rFonts w:ascii="Museo Sans 100" w:hAnsi="Museo Sans 100"/>
                <w:b/>
                <w:bCs/>
                <w:color w:val="000000"/>
              </w:rPr>
              <w:t>Asentamiento Comunitario (</w:t>
            </w:r>
            <w:r w:rsidR="00322CCE">
              <w:rPr>
                <w:rFonts w:ascii="Museo Sans 100" w:hAnsi="Museo Sans 100"/>
                <w:b/>
                <w:bCs/>
                <w:color w:val="000000"/>
              </w:rPr>
              <w:t>---</w:t>
            </w:r>
            <w:r w:rsidRPr="007756BD">
              <w:rPr>
                <w:rFonts w:ascii="Museo Sans 100" w:hAnsi="Museo Sans 100"/>
                <w:b/>
                <w:bCs/>
                <w:color w:val="000000"/>
              </w:rPr>
              <w:t>)</w:t>
            </w:r>
          </w:p>
        </w:tc>
        <w:tc>
          <w:tcPr>
            <w:tcW w:w="2681" w:type="dxa"/>
            <w:tcBorders>
              <w:top w:val="nil"/>
              <w:left w:val="nil"/>
              <w:bottom w:val="single" w:sz="4" w:space="0" w:color="auto"/>
              <w:right w:val="single" w:sz="4" w:space="0" w:color="auto"/>
            </w:tcBorders>
            <w:shd w:val="clear" w:color="auto" w:fill="FFFFFF" w:themeFill="background1"/>
            <w:noWrap/>
            <w:vAlign w:val="bottom"/>
            <w:hideMark/>
          </w:tcPr>
          <w:p w:rsidR="00614F1C" w:rsidRPr="007756BD" w:rsidRDefault="00614F1C" w:rsidP="00D26ED5">
            <w:pPr>
              <w:rPr>
                <w:rFonts w:ascii="Museo Sans 100" w:hAnsi="Museo Sans 100"/>
                <w:color w:val="2F75B5"/>
              </w:rPr>
            </w:pPr>
            <w:r w:rsidRPr="007756BD">
              <w:rPr>
                <w:rFonts w:ascii="Museo Sans 100" w:hAnsi="Museo Sans 100"/>
                <w:color w:val="2F75B5"/>
              </w:rPr>
              <w:t>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614F1C" w:rsidRPr="007756BD" w:rsidRDefault="00614F1C" w:rsidP="00D26ED5">
            <w:pPr>
              <w:rPr>
                <w:rFonts w:ascii="Museo Sans 100" w:hAnsi="Museo Sans 100"/>
                <w:color w:val="2F75B5"/>
              </w:rPr>
            </w:pPr>
            <w:r w:rsidRPr="007756BD">
              <w:rPr>
                <w:rFonts w:ascii="Museo Sans 100" w:hAnsi="Museo Sans 100"/>
                <w:color w:val="2F75B5"/>
              </w:rPr>
              <w:t> </w:t>
            </w:r>
          </w:p>
        </w:tc>
      </w:tr>
      <w:tr w:rsidR="00614F1C" w:rsidRPr="009B46D2" w:rsidTr="00D26ED5">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14F1C" w:rsidRPr="007756BD" w:rsidRDefault="00614F1C" w:rsidP="00322CCE">
            <w:pPr>
              <w:jc w:val="center"/>
              <w:rPr>
                <w:rFonts w:ascii="Museo Sans 100" w:hAnsi="Museo Sans 100"/>
                <w:color w:val="000000"/>
              </w:rPr>
            </w:pPr>
            <w:r w:rsidRPr="007756BD">
              <w:rPr>
                <w:rFonts w:ascii="Museo Sans 100" w:hAnsi="Museo Sans 100"/>
                <w:color w:val="000000"/>
              </w:rPr>
              <w:t>POLIGONO A (</w:t>
            </w:r>
            <w:r w:rsidR="00322CCE">
              <w:rPr>
                <w:rFonts w:ascii="Museo Sans 100" w:hAnsi="Museo Sans 100"/>
                <w:color w:val="000000"/>
              </w:rPr>
              <w:t>---</w:t>
            </w:r>
            <w:r w:rsidRPr="007756BD">
              <w:rPr>
                <w:rFonts w:ascii="Museo Sans 100" w:hAnsi="Museo Sans 100"/>
                <w:color w:val="000000"/>
              </w:rPr>
              <w:t xml:space="preserve"> Solares)</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614F1C" w:rsidRPr="007756BD" w:rsidRDefault="00614F1C" w:rsidP="00D26ED5">
            <w:pPr>
              <w:rPr>
                <w:rFonts w:ascii="Museo Sans 100" w:hAnsi="Museo Sans 100"/>
                <w:color w:val="000000"/>
              </w:rPr>
            </w:pPr>
            <w:r w:rsidRPr="007756BD">
              <w:rPr>
                <w:rFonts w:ascii="Museo Sans 100" w:hAnsi="Museo Sans 100"/>
                <w:color w:val="000000"/>
              </w:rPr>
              <w:t xml:space="preserve">00 Has 45 As 30.32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614F1C" w:rsidRPr="007756BD" w:rsidRDefault="00614F1C" w:rsidP="00D26ED5">
            <w:pPr>
              <w:jc w:val="right"/>
              <w:rPr>
                <w:rFonts w:ascii="Museo Sans 100" w:hAnsi="Museo Sans 100"/>
                <w:color w:val="000000"/>
              </w:rPr>
            </w:pPr>
            <w:r w:rsidRPr="007756BD">
              <w:rPr>
                <w:rFonts w:ascii="Museo Sans 100" w:hAnsi="Museo Sans 100"/>
                <w:color w:val="000000"/>
              </w:rPr>
              <w:t>4,530.32</w:t>
            </w:r>
          </w:p>
        </w:tc>
      </w:tr>
      <w:tr w:rsidR="00614F1C" w:rsidRPr="009B46D2" w:rsidTr="00D26ED5">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14F1C" w:rsidRPr="007756BD" w:rsidRDefault="00614F1C" w:rsidP="00322CCE">
            <w:pPr>
              <w:jc w:val="center"/>
              <w:rPr>
                <w:rFonts w:ascii="Museo Sans 100" w:hAnsi="Museo Sans 100"/>
                <w:color w:val="000000"/>
              </w:rPr>
            </w:pPr>
            <w:r w:rsidRPr="007756BD">
              <w:rPr>
                <w:rFonts w:ascii="Museo Sans 100" w:hAnsi="Museo Sans 100"/>
                <w:color w:val="000000"/>
              </w:rPr>
              <w:t>POLIGONO B (</w:t>
            </w:r>
            <w:r w:rsidR="00322CCE">
              <w:rPr>
                <w:rFonts w:ascii="Museo Sans 100" w:hAnsi="Museo Sans 100"/>
                <w:color w:val="000000"/>
              </w:rPr>
              <w:t>---</w:t>
            </w:r>
            <w:r w:rsidRPr="007756BD">
              <w:rPr>
                <w:rFonts w:ascii="Museo Sans 100" w:hAnsi="Museo Sans 100"/>
                <w:color w:val="000000"/>
              </w:rPr>
              <w:t xml:space="preserve"> Solares)</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614F1C" w:rsidRPr="007756BD" w:rsidRDefault="00614F1C" w:rsidP="00D26ED5">
            <w:pPr>
              <w:rPr>
                <w:rFonts w:ascii="Museo Sans 100" w:hAnsi="Museo Sans 100"/>
                <w:color w:val="000000"/>
              </w:rPr>
            </w:pPr>
            <w:r w:rsidRPr="007756BD">
              <w:rPr>
                <w:rFonts w:ascii="Museo Sans 100" w:hAnsi="Museo Sans 100"/>
                <w:color w:val="000000"/>
              </w:rPr>
              <w:t xml:space="preserve">00 Has 23 As 54.65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614F1C" w:rsidRPr="007756BD" w:rsidRDefault="00614F1C" w:rsidP="00D26ED5">
            <w:pPr>
              <w:jc w:val="right"/>
              <w:rPr>
                <w:rFonts w:ascii="Museo Sans 100" w:hAnsi="Museo Sans 100"/>
                <w:color w:val="000000"/>
              </w:rPr>
            </w:pPr>
            <w:r w:rsidRPr="007756BD">
              <w:rPr>
                <w:rFonts w:ascii="Museo Sans 100" w:hAnsi="Museo Sans 100"/>
                <w:color w:val="000000"/>
              </w:rPr>
              <w:t>2,354.65</w:t>
            </w:r>
          </w:p>
        </w:tc>
      </w:tr>
      <w:tr w:rsidR="00614F1C" w:rsidRPr="009B46D2" w:rsidTr="00D26ED5">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14F1C" w:rsidRPr="007756BD" w:rsidRDefault="00614F1C" w:rsidP="00322CCE">
            <w:pPr>
              <w:jc w:val="center"/>
              <w:rPr>
                <w:rFonts w:ascii="Museo Sans 100" w:hAnsi="Museo Sans 100"/>
                <w:color w:val="000000"/>
              </w:rPr>
            </w:pPr>
            <w:r w:rsidRPr="007756BD">
              <w:rPr>
                <w:rFonts w:ascii="Museo Sans 100" w:hAnsi="Museo Sans 100"/>
                <w:color w:val="000000"/>
              </w:rPr>
              <w:t>POLIGONO C (</w:t>
            </w:r>
            <w:r w:rsidR="00322CCE">
              <w:rPr>
                <w:rFonts w:ascii="Museo Sans 100" w:hAnsi="Museo Sans 100"/>
                <w:color w:val="000000"/>
              </w:rPr>
              <w:t>---</w:t>
            </w:r>
            <w:r w:rsidRPr="007756BD">
              <w:rPr>
                <w:rFonts w:ascii="Museo Sans 100" w:hAnsi="Museo Sans 100"/>
                <w:color w:val="000000"/>
              </w:rPr>
              <w:t xml:space="preserve"> Solares)</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614F1C" w:rsidRPr="007756BD" w:rsidRDefault="00614F1C" w:rsidP="00D26ED5">
            <w:pPr>
              <w:rPr>
                <w:rFonts w:ascii="Museo Sans 100" w:hAnsi="Museo Sans 100"/>
                <w:color w:val="000000"/>
              </w:rPr>
            </w:pPr>
            <w:r w:rsidRPr="007756BD">
              <w:rPr>
                <w:rFonts w:ascii="Museo Sans 100" w:hAnsi="Museo Sans 100"/>
                <w:color w:val="000000"/>
              </w:rPr>
              <w:t xml:space="preserve">00 Has 10 As 83.12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614F1C" w:rsidRPr="007756BD" w:rsidRDefault="00614F1C" w:rsidP="00D26ED5">
            <w:pPr>
              <w:jc w:val="right"/>
              <w:rPr>
                <w:rFonts w:ascii="Museo Sans 100" w:hAnsi="Museo Sans 100"/>
                <w:color w:val="000000"/>
              </w:rPr>
            </w:pPr>
            <w:r w:rsidRPr="007756BD">
              <w:rPr>
                <w:rFonts w:ascii="Museo Sans 100" w:hAnsi="Museo Sans 100"/>
                <w:color w:val="000000"/>
              </w:rPr>
              <w:t>1,083.12</w:t>
            </w:r>
          </w:p>
        </w:tc>
      </w:tr>
      <w:tr w:rsidR="00614F1C" w:rsidRPr="009B46D2" w:rsidTr="00D26ED5">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14F1C" w:rsidRPr="007756BD" w:rsidRDefault="00614F1C" w:rsidP="00322CCE">
            <w:pPr>
              <w:jc w:val="center"/>
              <w:rPr>
                <w:rFonts w:ascii="Museo Sans 100" w:hAnsi="Museo Sans 100"/>
                <w:color w:val="000000"/>
              </w:rPr>
            </w:pPr>
            <w:r w:rsidRPr="007756BD">
              <w:rPr>
                <w:rFonts w:ascii="Museo Sans 100" w:hAnsi="Museo Sans 100"/>
                <w:color w:val="000000"/>
              </w:rPr>
              <w:t>POLIGONO D (</w:t>
            </w:r>
            <w:r w:rsidR="00322CCE">
              <w:rPr>
                <w:rFonts w:ascii="Museo Sans 100" w:hAnsi="Museo Sans 100"/>
                <w:color w:val="000000"/>
              </w:rPr>
              <w:t>---</w:t>
            </w:r>
            <w:r w:rsidRPr="007756BD">
              <w:rPr>
                <w:rFonts w:ascii="Museo Sans 100" w:hAnsi="Museo Sans 100"/>
                <w:color w:val="000000"/>
              </w:rPr>
              <w:t xml:space="preserve"> Solares)</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614F1C" w:rsidRPr="007756BD" w:rsidRDefault="00614F1C" w:rsidP="00D26ED5">
            <w:pPr>
              <w:rPr>
                <w:rFonts w:ascii="Museo Sans 100" w:hAnsi="Museo Sans 100"/>
                <w:color w:val="000000"/>
              </w:rPr>
            </w:pPr>
            <w:r w:rsidRPr="007756BD">
              <w:rPr>
                <w:rFonts w:ascii="Museo Sans 100" w:hAnsi="Museo Sans 100"/>
                <w:color w:val="000000"/>
              </w:rPr>
              <w:t xml:space="preserve">00 Has 05 As 11.08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614F1C" w:rsidRPr="007756BD" w:rsidRDefault="00614F1C" w:rsidP="00D26ED5">
            <w:pPr>
              <w:jc w:val="right"/>
              <w:rPr>
                <w:rFonts w:ascii="Museo Sans 100" w:hAnsi="Museo Sans 100"/>
                <w:color w:val="000000"/>
              </w:rPr>
            </w:pPr>
            <w:r w:rsidRPr="007756BD">
              <w:rPr>
                <w:rFonts w:ascii="Museo Sans 100" w:hAnsi="Museo Sans 100"/>
                <w:color w:val="000000"/>
              </w:rPr>
              <w:t>511.08</w:t>
            </w:r>
          </w:p>
        </w:tc>
      </w:tr>
      <w:tr w:rsidR="00614F1C" w:rsidRPr="009B46D2" w:rsidTr="00D26ED5">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14F1C" w:rsidRPr="007756BD" w:rsidRDefault="00614F1C" w:rsidP="00322CCE">
            <w:pPr>
              <w:jc w:val="center"/>
              <w:rPr>
                <w:rFonts w:ascii="Museo Sans 100" w:hAnsi="Museo Sans 100"/>
                <w:color w:val="000000"/>
              </w:rPr>
            </w:pPr>
            <w:r w:rsidRPr="007756BD">
              <w:rPr>
                <w:rFonts w:ascii="Museo Sans 100" w:hAnsi="Museo Sans 100"/>
                <w:color w:val="000000"/>
              </w:rPr>
              <w:t>POLIGONO E (</w:t>
            </w:r>
            <w:r w:rsidR="00322CCE">
              <w:rPr>
                <w:rFonts w:ascii="Museo Sans 100" w:hAnsi="Museo Sans 100"/>
                <w:color w:val="000000"/>
              </w:rPr>
              <w:t>---</w:t>
            </w:r>
            <w:r w:rsidRPr="007756BD">
              <w:rPr>
                <w:rFonts w:ascii="Museo Sans 100" w:hAnsi="Museo Sans 100"/>
                <w:color w:val="000000"/>
              </w:rPr>
              <w:t xml:space="preserve"> Solares)</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614F1C" w:rsidRPr="007756BD" w:rsidRDefault="00614F1C" w:rsidP="00D26ED5">
            <w:pPr>
              <w:rPr>
                <w:rFonts w:ascii="Museo Sans 100" w:hAnsi="Museo Sans 100"/>
                <w:color w:val="000000"/>
              </w:rPr>
            </w:pPr>
            <w:r w:rsidRPr="007756BD">
              <w:rPr>
                <w:rFonts w:ascii="Museo Sans 100" w:hAnsi="Museo Sans 100"/>
                <w:color w:val="000000"/>
              </w:rPr>
              <w:t xml:space="preserve">00 Has 15 As 25.50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614F1C" w:rsidRPr="007756BD" w:rsidRDefault="00614F1C" w:rsidP="00D26ED5">
            <w:pPr>
              <w:jc w:val="right"/>
              <w:rPr>
                <w:rFonts w:ascii="Museo Sans 100" w:hAnsi="Museo Sans 100"/>
                <w:color w:val="000000"/>
              </w:rPr>
            </w:pPr>
            <w:r w:rsidRPr="007756BD">
              <w:rPr>
                <w:rFonts w:ascii="Museo Sans 100" w:hAnsi="Museo Sans 100"/>
                <w:color w:val="000000"/>
              </w:rPr>
              <w:t>1,525.50</w:t>
            </w:r>
          </w:p>
        </w:tc>
      </w:tr>
      <w:tr w:rsidR="00614F1C" w:rsidRPr="009B46D2" w:rsidTr="00D26ED5">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14F1C" w:rsidRPr="007756BD" w:rsidRDefault="00614F1C" w:rsidP="00322CCE">
            <w:pPr>
              <w:jc w:val="center"/>
              <w:rPr>
                <w:rFonts w:ascii="Museo Sans 100" w:hAnsi="Museo Sans 100"/>
                <w:color w:val="000000"/>
              </w:rPr>
            </w:pPr>
            <w:r w:rsidRPr="007756BD">
              <w:rPr>
                <w:rFonts w:ascii="Museo Sans 100" w:hAnsi="Museo Sans 100"/>
                <w:color w:val="000000"/>
              </w:rPr>
              <w:t>POLIGONO F (</w:t>
            </w:r>
            <w:r w:rsidR="00322CCE">
              <w:rPr>
                <w:rFonts w:ascii="Museo Sans 100" w:hAnsi="Museo Sans 100"/>
                <w:color w:val="000000"/>
              </w:rPr>
              <w:t>---</w:t>
            </w:r>
            <w:r w:rsidRPr="007756BD">
              <w:rPr>
                <w:rFonts w:ascii="Museo Sans 100" w:hAnsi="Museo Sans 100"/>
                <w:color w:val="000000"/>
              </w:rPr>
              <w:t xml:space="preserve"> Solares)</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614F1C" w:rsidRPr="007756BD" w:rsidRDefault="00614F1C" w:rsidP="00D26ED5">
            <w:pPr>
              <w:rPr>
                <w:rFonts w:ascii="Museo Sans 100" w:hAnsi="Museo Sans 100"/>
                <w:color w:val="000000"/>
              </w:rPr>
            </w:pPr>
            <w:r w:rsidRPr="007756BD">
              <w:rPr>
                <w:rFonts w:ascii="Museo Sans 100" w:hAnsi="Museo Sans 100"/>
                <w:color w:val="000000"/>
              </w:rPr>
              <w:t xml:space="preserve">00 Has 21 As 82.02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614F1C" w:rsidRPr="007756BD" w:rsidRDefault="00614F1C" w:rsidP="00D26ED5">
            <w:pPr>
              <w:jc w:val="right"/>
              <w:rPr>
                <w:rFonts w:ascii="Museo Sans 100" w:hAnsi="Museo Sans 100"/>
                <w:color w:val="000000"/>
              </w:rPr>
            </w:pPr>
            <w:r w:rsidRPr="007756BD">
              <w:rPr>
                <w:rFonts w:ascii="Museo Sans 100" w:hAnsi="Museo Sans 100"/>
                <w:color w:val="000000"/>
              </w:rPr>
              <w:t>2,182.02</w:t>
            </w:r>
          </w:p>
        </w:tc>
      </w:tr>
      <w:tr w:rsidR="00614F1C" w:rsidRPr="009B46D2" w:rsidTr="00D26ED5">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14F1C" w:rsidRPr="007756BD" w:rsidRDefault="00614F1C" w:rsidP="00322CCE">
            <w:pPr>
              <w:jc w:val="center"/>
              <w:rPr>
                <w:rFonts w:ascii="Museo Sans 100" w:hAnsi="Museo Sans 100"/>
                <w:color w:val="000000"/>
              </w:rPr>
            </w:pPr>
            <w:r w:rsidRPr="007756BD">
              <w:rPr>
                <w:rFonts w:ascii="Museo Sans 100" w:hAnsi="Museo Sans 100"/>
                <w:color w:val="000000"/>
              </w:rPr>
              <w:t>POLIGONO G (</w:t>
            </w:r>
            <w:r w:rsidR="00322CCE">
              <w:rPr>
                <w:rFonts w:ascii="Museo Sans 100" w:hAnsi="Museo Sans 100"/>
                <w:color w:val="000000"/>
              </w:rPr>
              <w:t>---</w:t>
            </w:r>
            <w:r w:rsidRPr="007756BD">
              <w:rPr>
                <w:rFonts w:ascii="Museo Sans 100" w:hAnsi="Museo Sans 100"/>
                <w:color w:val="000000"/>
              </w:rPr>
              <w:t>Solares)</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614F1C" w:rsidRPr="007756BD" w:rsidRDefault="00614F1C" w:rsidP="00D26ED5">
            <w:pPr>
              <w:rPr>
                <w:rFonts w:ascii="Museo Sans 100" w:hAnsi="Museo Sans 100"/>
                <w:color w:val="000000"/>
              </w:rPr>
            </w:pPr>
            <w:r w:rsidRPr="007756BD">
              <w:rPr>
                <w:rFonts w:ascii="Museo Sans 100" w:hAnsi="Museo Sans 100"/>
                <w:color w:val="000000"/>
              </w:rPr>
              <w:t xml:space="preserve">00 Has 60 As 90.18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614F1C" w:rsidRPr="007756BD" w:rsidRDefault="00614F1C" w:rsidP="00D26ED5">
            <w:pPr>
              <w:jc w:val="right"/>
              <w:rPr>
                <w:rFonts w:ascii="Museo Sans 100" w:hAnsi="Museo Sans 100"/>
                <w:color w:val="000000"/>
              </w:rPr>
            </w:pPr>
            <w:r w:rsidRPr="007756BD">
              <w:rPr>
                <w:rFonts w:ascii="Museo Sans 100" w:hAnsi="Museo Sans 100"/>
                <w:color w:val="000000"/>
              </w:rPr>
              <w:t>6,090.18</w:t>
            </w:r>
          </w:p>
        </w:tc>
      </w:tr>
      <w:tr w:rsidR="00614F1C" w:rsidRPr="009B46D2" w:rsidTr="00D26ED5">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14F1C" w:rsidRPr="007756BD" w:rsidRDefault="00614F1C" w:rsidP="00322CCE">
            <w:pPr>
              <w:jc w:val="center"/>
              <w:rPr>
                <w:rFonts w:ascii="Museo Sans 100" w:hAnsi="Museo Sans 100"/>
                <w:color w:val="000000"/>
              </w:rPr>
            </w:pPr>
            <w:r w:rsidRPr="007756BD">
              <w:rPr>
                <w:rFonts w:ascii="Museo Sans 100" w:hAnsi="Museo Sans 100"/>
                <w:color w:val="000000"/>
              </w:rPr>
              <w:t>POLIGONO H (</w:t>
            </w:r>
            <w:r w:rsidR="00322CCE">
              <w:rPr>
                <w:rFonts w:ascii="Museo Sans 100" w:hAnsi="Museo Sans 100"/>
                <w:color w:val="000000"/>
              </w:rPr>
              <w:t>---</w:t>
            </w:r>
            <w:r w:rsidRPr="007756BD">
              <w:rPr>
                <w:rFonts w:ascii="Museo Sans 100" w:hAnsi="Museo Sans 100"/>
                <w:color w:val="000000"/>
              </w:rPr>
              <w:t xml:space="preserve"> solares)</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614F1C" w:rsidRPr="007756BD" w:rsidRDefault="00614F1C" w:rsidP="00D26ED5">
            <w:pPr>
              <w:rPr>
                <w:rFonts w:ascii="Museo Sans 100" w:hAnsi="Museo Sans 100"/>
                <w:color w:val="000000"/>
              </w:rPr>
            </w:pPr>
            <w:r w:rsidRPr="007756BD">
              <w:rPr>
                <w:rFonts w:ascii="Museo Sans 100" w:hAnsi="Museo Sans 100"/>
                <w:color w:val="000000"/>
              </w:rPr>
              <w:t xml:space="preserve">00 Has 48 As 70.82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614F1C" w:rsidRPr="007756BD" w:rsidRDefault="00614F1C" w:rsidP="00D26ED5">
            <w:pPr>
              <w:jc w:val="right"/>
              <w:rPr>
                <w:rFonts w:ascii="Museo Sans 100" w:hAnsi="Museo Sans 100"/>
                <w:color w:val="000000"/>
              </w:rPr>
            </w:pPr>
            <w:r w:rsidRPr="007756BD">
              <w:rPr>
                <w:rFonts w:ascii="Museo Sans 100" w:hAnsi="Museo Sans 100"/>
                <w:color w:val="000000"/>
              </w:rPr>
              <w:t>4,870.82</w:t>
            </w:r>
          </w:p>
        </w:tc>
      </w:tr>
      <w:tr w:rsidR="00614F1C" w:rsidRPr="009B46D2" w:rsidTr="00D26ED5">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14F1C" w:rsidRPr="007756BD" w:rsidRDefault="00614F1C" w:rsidP="00322CCE">
            <w:pPr>
              <w:jc w:val="center"/>
              <w:rPr>
                <w:rFonts w:ascii="Museo Sans 100" w:hAnsi="Museo Sans 100"/>
                <w:color w:val="000000"/>
              </w:rPr>
            </w:pPr>
            <w:r w:rsidRPr="007756BD">
              <w:rPr>
                <w:rFonts w:ascii="Museo Sans 100" w:hAnsi="Museo Sans 100"/>
                <w:color w:val="000000"/>
              </w:rPr>
              <w:t>POLIGONO I (1</w:t>
            </w:r>
            <w:r w:rsidR="00322CCE">
              <w:rPr>
                <w:rFonts w:ascii="Museo Sans 100" w:hAnsi="Museo Sans 100"/>
                <w:color w:val="000000"/>
              </w:rPr>
              <w:t>---</w:t>
            </w:r>
            <w:r w:rsidRPr="007756BD">
              <w:rPr>
                <w:rFonts w:ascii="Museo Sans 100" w:hAnsi="Museo Sans 100"/>
                <w:color w:val="000000"/>
              </w:rPr>
              <w:t xml:space="preserve"> solares)</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614F1C" w:rsidRPr="007756BD" w:rsidRDefault="00614F1C" w:rsidP="00D26ED5">
            <w:pPr>
              <w:rPr>
                <w:rFonts w:ascii="Museo Sans 100" w:hAnsi="Museo Sans 100"/>
                <w:color w:val="000000"/>
              </w:rPr>
            </w:pPr>
            <w:r w:rsidRPr="007756BD">
              <w:rPr>
                <w:rFonts w:ascii="Museo Sans 100" w:hAnsi="Museo Sans 100"/>
                <w:color w:val="000000"/>
              </w:rPr>
              <w:t xml:space="preserve">00 Has 39 As 76.57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614F1C" w:rsidRPr="007756BD" w:rsidRDefault="00614F1C" w:rsidP="00D26ED5">
            <w:pPr>
              <w:jc w:val="right"/>
              <w:rPr>
                <w:rFonts w:ascii="Museo Sans 100" w:hAnsi="Museo Sans 100"/>
                <w:color w:val="000000"/>
              </w:rPr>
            </w:pPr>
            <w:r w:rsidRPr="007756BD">
              <w:rPr>
                <w:rFonts w:ascii="Museo Sans 100" w:hAnsi="Museo Sans 100"/>
                <w:color w:val="000000"/>
              </w:rPr>
              <w:t>3,976.57</w:t>
            </w:r>
          </w:p>
        </w:tc>
      </w:tr>
      <w:tr w:rsidR="00614F1C" w:rsidRPr="009B46D2" w:rsidTr="00D26ED5">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14F1C" w:rsidRPr="007756BD" w:rsidRDefault="00614F1C" w:rsidP="00322CCE">
            <w:pPr>
              <w:jc w:val="center"/>
              <w:rPr>
                <w:rFonts w:ascii="Museo Sans 100" w:hAnsi="Museo Sans 100"/>
                <w:color w:val="000000"/>
              </w:rPr>
            </w:pPr>
            <w:r w:rsidRPr="007756BD">
              <w:rPr>
                <w:rFonts w:ascii="Museo Sans 100" w:hAnsi="Museo Sans 100"/>
                <w:color w:val="000000"/>
              </w:rPr>
              <w:t>POLIGONO J (</w:t>
            </w:r>
            <w:r w:rsidR="00322CCE">
              <w:rPr>
                <w:rFonts w:ascii="Museo Sans 100" w:hAnsi="Museo Sans 100"/>
                <w:color w:val="000000"/>
              </w:rPr>
              <w:t>---</w:t>
            </w:r>
            <w:r w:rsidRPr="007756BD">
              <w:rPr>
                <w:rFonts w:ascii="Museo Sans 100" w:hAnsi="Museo Sans 100"/>
                <w:color w:val="000000"/>
              </w:rPr>
              <w:t xml:space="preserve"> solares)</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614F1C" w:rsidRPr="007756BD" w:rsidRDefault="00614F1C" w:rsidP="00D26ED5">
            <w:pPr>
              <w:rPr>
                <w:rFonts w:ascii="Museo Sans 100" w:hAnsi="Museo Sans 100"/>
                <w:color w:val="000000"/>
              </w:rPr>
            </w:pPr>
            <w:r w:rsidRPr="007756BD">
              <w:rPr>
                <w:rFonts w:ascii="Museo Sans 100" w:hAnsi="Museo Sans 100"/>
                <w:color w:val="000000"/>
              </w:rPr>
              <w:t xml:space="preserve">00 Has 17 As 11.41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614F1C" w:rsidRPr="007756BD" w:rsidRDefault="00614F1C" w:rsidP="00D26ED5">
            <w:pPr>
              <w:jc w:val="right"/>
              <w:rPr>
                <w:rFonts w:ascii="Museo Sans 100" w:hAnsi="Museo Sans 100"/>
                <w:color w:val="000000"/>
              </w:rPr>
            </w:pPr>
            <w:r w:rsidRPr="007756BD">
              <w:rPr>
                <w:rFonts w:ascii="Museo Sans 100" w:hAnsi="Museo Sans 100"/>
                <w:color w:val="000000"/>
              </w:rPr>
              <w:t>1,711.41</w:t>
            </w:r>
          </w:p>
        </w:tc>
      </w:tr>
      <w:tr w:rsidR="00614F1C" w:rsidRPr="009B46D2" w:rsidTr="00D26ED5">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14F1C" w:rsidRPr="007756BD" w:rsidRDefault="00614F1C" w:rsidP="00322CCE">
            <w:pPr>
              <w:jc w:val="center"/>
              <w:rPr>
                <w:rFonts w:ascii="Museo Sans 100" w:hAnsi="Museo Sans 100"/>
                <w:color w:val="000000"/>
              </w:rPr>
            </w:pPr>
            <w:r w:rsidRPr="007756BD">
              <w:rPr>
                <w:rFonts w:ascii="Museo Sans 100" w:hAnsi="Museo Sans 100"/>
                <w:color w:val="000000"/>
              </w:rPr>
              <w:t>POLIGONO K (</w:t>
            </w:r>
            <w:r w:rsidR="00322CCE">
              <w:rPr>
                <w:rFonts w:ascii="Museo Sans 100" w:hAnsi="Museo Sans 100"/>
                <w:color w:val="000000"/>
              </w:rPr>
              <w:t>---</w:t>
            </w:r>
            <w:r w:rsidRPr="007756BD">
              <w:rPr>
                <w:rFonts w:ascii="Museo Sans 100" w:hAnsi="Museo Sans 100"/>
                <w:color w:val="000000"/>
              </w:rPr>
              <w:t xml:space="preserve"> solares)</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614F1C" w:rsidRPr="007756BD" w:rsidRDefault="00614F1C" w:rsidP="00D26ED5">
            <w:pPr>
              <w:rPr>
                <w:rFonts w:ascii="Museo Sans 100" w:hAnsi="Museo Sans 100"/>
                <w:color w:val="000000"/>
              </w:rPr>
            </w:pPr>
            <w:r w:rsidRPr="007756BD">
              <w:rPr>
                <w:rFonts w:ascii="Museo Sans 100" w:hAnsi="Museo Sans 100"/>
                <w:color w:val="000000"/>
              </w:rPr>
              <w:t xml:space="preserve">00 Has 04 As 57.98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614F1C" w:rsidRPr="007756BD" w:rsidRDefault="00614F1C" w:rsidP="00D26ED5">
            <w:pPr>
              <w:jc w:val="right"/>
              <w:rPr>
                <w:rFonts w:ascii="Museo Sans 100" w:hAnsi="Museo Sans 100"/>
                <w:color w:val="000000"/>
              </w:rPr>
            </w:pPr>
            <w:r w:rsidRPr="007756BD">
              <w:rPr>
                <w:rFonts w:ascii="Museo Sans 100" w:hAnsi="Museo Sans 100"/>
                <w:color w:val="000000"/>
              </w:rPr>
              <w:t>457.98</w:t>
            </w:r>
          </w:p>
        </w:tc>
      </w:tr>
      <w:tr w:rsidR="00614F1C" w:rsidRPr="009B46D2" w:rsidTr="00D26ED5">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14F1C" w:rsidRPr="007756BD" w:rsidRDefault="00614F1C" w:rsidP="00322CCE">
            <w:pPr>
              <w:jc w:val="center"/>
              <w:rPr>
                <w:rFonts w:ascii="Museo Sans 100" w:hAnsi="Museo Sans 100"/>
                <w:color w:val="000000"/>
              </w:rPr>
            </w:pPr>
            <w:r w:rsidRPr="007756BD">
              <w:rPr>
                <w:rFonts w:ascii="Museo Sans 100" w:hAnsi="Museo Sans 100"/>
                <w:color w:val="000000"/>
              </w:rPr>
              <w:t>POLIGONO L (</w:t>
            </w:r>
            <w:r w:rsidR="00322CCE">
              <w:rPr>
                <w:rFonts w:ascii="Museo Sans 100" w:hAnsi="Museo Sans 100"/>
                <w:color w:val="000000"/>
              </w:rPr>
              <w:t>----</w:t>
            </w:r>
            <w:r w:rsidRPr="007756BD">
              <w:rPr>
                <w:rFonts w:ascii="Museo Sans 100" w:hAnsi="Museo Sans 100"/>
                <w:color w:val="000000"/>
              </w:rPr>
              <w:t xml:space="preserve"> solares)</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614F1C" w:rsidRPr="007756BD" w:rsidRDefault="00614F1C" w:rsidP="00D26ED5">
            <w:pPr>
              <w:rPr>
                <w:rFonts w:ascii="Museo Sans 100" w:hAnsi="Museo Sans 100"/>
                <w:color w:val="000000"/>
              </w:rPr>
            </w:pPr>
            <w:r w:rsidRPr="007756BD">
              <w:rPr>
                <w:rFonts w:ascii="Museo Sans 100" w:hAnsi="Museo Sans 100"/>
                <w:color w:val="000000"/>
              </w:rPr>
              <w:t xml:space="preserve">00 Has 66 As 11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614F1C" w:rsidRPr="007756BD" w:rsidRDefault="00614F1C" w:rsidP="00D26ED5">
            <w:pPr>
              <w:jc w:val="right"/>
              <w:rPr>
                <w:rFonts w:ascii="Museo Sans 100" w:hAnsi="Museo Sans 100"/>
                <w:color w:val="000000"/>
              </w:rPr>
            </w:pPr>
            <w:r w:rsidRPr="007756BD">
              <w:rPr>
                <w:rFonts w:ascii="Museo Sans 100" w:hAnsi="Museo Sans 100"/>
                <w:color w:val="000000"/>
              </w:rPr>
              <w:t>6,611.00</w:t>
            </w:r>
          </w:p>
        </w:tc>
      </w:tr>
      <w:tr w:rsidR="00614F1C" w:rsidRPr="009B46D2" w:rsidTr="00D26ED5">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14F1C" w:rsidRPr="007756BD" w:rsidRDefault="00614F1C" w:rsidP="00D26ED5">
            <w:pPr>
              <w:jc w:val="center"/>
              <w:rPr>
                <w:rFonts w:ascii="Museo Sans 100" w:hAnsi="Museo Sans 100"/>
                <w:b/>
                <w:bCs/>
                <w:color w:val="000000"/>
              </w:rPr>
            </w:pPr>
            <w:r w:rsidRPr="007756BD">
              <w:rPr>
                <w:rFonts w:ascii="Museo Sans 100" w:hAnsi="Museo Sans 100"/>
                <w:b/>
                <w:bCs/>
                <w:color w:val="000000"/>
              </w:rPr>
              <w:t>SUBTOTAL</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614F1C" w:rsidRPr="007756BD" w:rsidRDefault="00614F1C" w:rsidP="00D26ED5">
            <w:pPr>
              <w:rPr>
                <w:rFonts w:ascii="Museo Sans 100" w:hAnsi="Museo Sans 100"/>
                <w:b/>
                <w:bCs/>
                <w:color w:val="000000"/>
              </w:rPr>
            </w:pPr>
            <w:r w:rsidRPr="007756BD">
              <w:rPr>
                <w:rFonts w:ascii="Museo Sans 100" w:hAnsi="Museo Sans 100"/>
                <w:b/>
                <w:bCs/>
                <w:color w:val="000000"/>
              </w:rPr>
              <w:t xml:space="preserve">03 Has 59 As 4.65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614F1C" w:rsidRPr="007756BD" w:rsidRDefault="00614F1C" w:rsidP="00D26ED5">
            <w:pPr>
              <w:jc w:val="right"/>
              <w:rPr>
                <w:rFonts w:ascii="Museo Sans 100" w:hAnsi="Museo Sans 100"/>
                <w:b/>
                <w:bCs/>
              </w:rPr>
            </w:pPr>
            <w:r w:rsidRPr="007756BD">
              <w:rPr>
                <w:rFonts w:ascii="Museo Sans 100" w:hAnsi="Museo Sans 100"/>
                <w:b/>
                <w:bCs/>
              </w:rPr>
              <w:t>35,904.65</w:t>
            </w:r>
          </w:p>
        </w:tc>
      </w:tr>
    </w:tbl>
    <w:p w:rsidR="00025BD6" w:rsidRDefault="00025BD6"/>
    <w:p w:rsidR="00FB7245" w:rsidRPr="009B46D2" w:rsidRDefault="00FB7245" w:rsidP="00FB7245">
      <w:pPr>
        <w:spacing w:after="80"/>
        <w:contextualSpacing/>
        <w:rPr>
          <w:rFonts w:ascii="Museo 500" w:eastAsiaTheme="minorHAnsi" w:hAnsi="Museo 500" w:cstheme="minorBidi"/>
        </w:rPr>
      </w:pPr>
    </w:p>
    <w:p w:rsidR="00FB7245" w:rsidRPr="009B46D2" w:rsidRDefault="00FB7245" w:rsidP="00FB7245">
      <w:pPr>
        <w:spacing w:after="80"/>
        <w:contextualSpacing/>
        <w:rPr>
          <w:rFonts w:ascii="Museo 500" w:eastAsiaTheme="minorHAnsi" w:hAnsi="Museo 500" w:cstheme="minorBidi"/>
        </w:rPr>
      </w:pPr>
    </w:p>
    <w:p w:rsidR="00164F7F" w:rsidRDefault="00164F7F" w:rsidP="00E05577">
      <w:pPr>
        <w:pStyle w:val="Prrafodelista"/>
        <w:tabs>
          <w:tab w:val="left" w:pos="7671"/>
        </w:tabs>
        <w:ind w:left="795" w:hanging="795"/>
        <w:contextualSpacing/>
        <w:jc w:val="both"/>
        <w:rPr>
          <w:rFonts w:ascii="Museo Sans 100" w:hAnsi="Museo Sans 100"/>
          <w:sz w:val="24"/>
          <w:szCs w:val="24"/>
          <w:lang w:val="es-ES"/>
        </w:rPr>
      </w:pPr>
    </w:p>
    <w:p w:rsidR="00164F7F" w:rsidRDefault="00164F7F" w:rsidP="00E05577">
      <w:pPr>
        <w:pStyle w:val="Prrafodelista"/>
        <w:tabs>
          <w:tab w:val="left" w:pos="7671"/>
        </w:tabs>
        <w:ind w:left="795" w:hanging="795"/>
        <w:contextualSpacing/>
        <w:jc w:val="both"/>
        <w:rPr>
          <w:rFonts w:ascii="Museo Sans 100" w:hAnsi="Museo Sans 100"/>
          <w:sz w:val="24"/>
          <w:szCs w:val="24"/>
          <w:lang w:val="es-ES"/>
        </w:rPr>
      </w:pPr>
    </w:p>
    <w:p w:rsidR="00164F7F" w:rsidRDefault="00164F7F" w:rsidP="00E05577">
      <w:pPr>
        <w:pStyle w:val="Prrafodelista"/>
        <w:tabs>
          <w:tab w:val="left" w:pos="7671"/>
        </w:tabs>
        <w:ind w:left="795" w:hanging="795"/>
        <w:contextualSpacing/>
        <w:jc w:val="both"/>
        <w:rPr>
          <w:rFonts w:ascii="Museo Sans 100" w:hAnsi="Museo Sans 100"/>
          <w:sz w:val="24"/>
          <w:szCs w:val="24"/>
          <w:lang w:val="es-ES"/>
        </w:rPr>
      </w:pPr>
    </w:p>
    <w:p w:rsidR="00164F7F" w:rsidRDefault="00164F7F" w:rsidP="00E05577">
      <w:pPr>
        <w:pStyle w:val="Prrafodelista"/>
        <w:tabs>
          <w:tab w:val="left" w:pos="7671"/>
        </w:tabs>
        <w:ind w:left="795" w:hanging="795"/>
        <w:contextualSpacing/>
        <w:jc w:val="both"/>
        <w:rPr>
          <w:rFonts w:ascii="Museo Sans 100" w:hAnsi="Museo Sans 100"/>
          <w:sz w:val="24"/>
          <w:szCs w:val="24"/>
          <w:lang w:val="es-ES"/>
        </w:rPr>
      </w:pPr>
    </w:p>
    <w:p w:rsidR="00164F7F" w:rsidRDefault="00164F7F" w:rsidP="00E05577">
      <w:pPr>
        <w:pStyle w:val="Prrafodelista"/>
        <w:tabs>
          <w:tab w:val="left" w:pos="7671"/>
        </w:tabs>
        <w:ind w:left="795" w:hanging="795"/>
        <w:contextualSpacing/>
        <w:jc w:val="both"/>
        <w:rPr>
          <w:rFonts w:ascii="Museo Sans 100" w:hAnsi="Museo Sans 100"/>
          <w:sz w:val="24"/>
          <w:szCs w:val="24"/>
          <w:lang w:val="es-ES"/>
        </w:rPr>
      </w:pPr>
    </w:p>
    <w:p w:rsidR="00164F7F" w:rsidRDefault="00164F7F" w:rsidP="00E05577">
      <w:pPr>
        <w:pStyle w:val="Prrafodelista"/>
        <w:tabs>
          <w:tab w:val="left" w:pos="7671"/>
        </w:tabs>
        <w:ind w:left="795" w:hanging="795"/>
        <w:contextualSpacing/>
        <w:jc w:val="both"/>
        <w:rPr>
          <w:rFonts w:ascii="Museo Sans 100" w:hAnsi="Museo Sans 100"/>
          <w:sz w:val="24"/>
          <w:szCs w:val="24"/>
          <w:lang w:val="es-ES"/>
        </w:rPr>
      </w:pPr>
    </w:p>
    <w:p w:rsidR="00614F1C" w:rsidRPr="00E05577" w:rsidRDefault="00614F1C" w:rsidP="00614F1C">
      <w:pPr>
        <w:spacing w:after="80"/>
        <w:ind w:left="2130"/>
        <w:contextualSpacing/>
        <w:rPr>
          <w:rFonts w:ascii="Museo Sans 100" w:eastAsiaTheme="minorHAnsi" w:hAnsi="Museo Sans 100" w:cstheme="minorBidi"/>
          <w:lang w:val="es-ES"/>
        </w:rPr>
      </w:pPr>
    </w:p>
    <w:tbl>
      <w:tblPr>
        <w:tblpPr w:leftFromText="141" w:rightFromText="141" w:vertAnchor="text" w:horzAnchor="margin" w:tblpXSpec="right" w:tblpY="147"/>
        <w:tblW w:w="7995" w:type="dxa"/>
        <w:tblCellMar>
          <w:left w:w="70" w:type="dxa"/>
          <w:right w:w="70" w:type="dxa"/>
        </w:tblCellMar>
        <w:tblLook w:val="04A0" w:firstRow="1" w:lastRow="0" w:firstColumn="1" w:lastColumn="0" w:noHBand="0" w:noVBand="1"/>
      </w:tblPr>
      <w:tblGrid>
        <w:gridCol w:w="4014"/>
        <w:gridCol w:w="2681"/>
        <w:gridCol w:w="1300"/>
      </w:tblGrid>
      <w:tr w:rsidR="00E05577" w:rsidRPr="009B46D2" w:rsidTr="00E05577">
        <w:trPr>
          <w:trHeight w:val="227"/>
        </w:trPr>
        <w:tc>
          <w:tcPr>
            <w:tcW w:w="40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center"/>
              <w:rPr>
                <w:rFonts w:ascii="Museo Sans 100" w:hAnsi="Museo Sans 100"/>
                <w:b/>
                <w:bCs/>
                <w:color w:val="000000"/>
              </w:rPr>
            </w:pPr>
            <w:r w:rsidRPr="007756BD">
              <w:rPr>
                <w:rFonts w:ascii="Museo Sans 100" w:hAnsi="Museo Sans 100"/>
                <w:b/>
                <w:bCs/>
                <w:color w:val="000000"/>
              </w:rPr>
              <w:t>Áreas Complementarias (5):</w:t>
            </w:r>
          </w:p>
        </w:tc>
        <w:tc>
          <w:tcPr>
            <w:tcW w:w="268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center"/>
              <w:rPr>
                <w:rFonts w:ascii="Museo Sans 100" w:hAnsi="Museo Sans 100"/>
              </w:rPr>
            </w:pPr>
            <w:r w:rsidRPr="007756BD">
              <w:rPr>
                <w:rFonts w:ascii="Museo Sans 100" w:hAnsi="Museo Sans 100"/>
              </w:rPr>
              <w:t> </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05577" w:rsidRPr="007756BD" w:rsidRDefault="00E05577" w:rsidP="00E05577">
            <w:pPr>
              <w:rPr>
                <w:rFonts w:ascii="Museo Sans 100" w:hAnsi="Museo Sans 100"/>
              </w:rPr>
            </w:pPr>
            <w:r w:rsidRPr="007756BD">
              <w:rPr>
                <w:rFonts w:ascii="Museo Sans 100" w:hAnsi="Museo Sans 100"/>
              </w:rPr>
              <w:t> </w:t>
            </w:r>
          </w:p>
        </w:tc>
      </w:tr>
      <w:tr w:rsidR="00E05577" w:rsidRPr="009B46D2" w:rsidTr="00E05577">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center"/>
              <w:rPr>
                <w:rFonts w:ascii="Museo Sans 100" w:hAnsi="Museo Sans 100"/>
                <w:color w:val="000000"/>
              </w:rPr>
            </w:pPr>
            <w:r w:rsidRPr="007756BD">
              <w:rPr>
                <w:rFonts w:ascii="Museo Sans 100" w:hAnsi="Museo Sans 100"/>
                <w:color w:val="000000"/>
              </w:rPr>
              <w:t>CANCHA</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E05577" w:rsidRPr="007756BD" w:rsidRDefault="00E05577" w:rsidP="00E05577">
            <w:pPr>
              <w:rPr>
                <w:rFonts w:ascii="Museo Sans 100" w:hAnsi="Museo Sans 100"/>
                <w:color w:val="000000"/>
              </w:rPr>
            </w:pPr>
            <w:r w:rsidRPr="007756BD">
              <w:rPr>
                <w:rFonts w:ascii="Museo Sans 100" w:hAnsi="Museo Sans 100"/>
                <w:color w:val="000000"/>
              </w:rPr>
              <w:t xml:space="preserve">00 Has 82 As 35.48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right"/>
              <w:rPr>
                <w:rFonts w:ascii="Museo Sans 100" w:hAnsi="Museo Sans 100"/>
              </w:rPr>
            </w:pPr>
            <w:r w:rsidRPr="007756BD">
              <w:rPr>
                <w:rFonts w:ascii="Museo Sans 100" w:hAnsi="Museo Sans 100"/>
              </w:rPr>
              <w:t>8,235.48</w:t>
            </w:r>
          </w:p>
        </w:tc>
      </w:tr>
      <w:tr w:rsidR="00E05577" w:rsidRPr="009B46D2" w:rsidTr="00E05577">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center"/>
              <w:rPr>
                <w:rFonts w:ascii="Museo Sans 100" w:hAnsi="Museo Sans 100"/>
                <w:color w:val="000000"/>
              </w:rPr>
            </w:pPr>
            <w:r w:rsidRPr="007756BD">
              <w:rPr>
                <w:rFonts w:ascii="Museo Sans 100" w:hAnsi="Museo Sans 100"/>
                <w:color w:val="000000"/>
              </w:rPr>
              <w:t>AREA VERDE</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E05577" w:rsidRPr="007756BD" w:rsidRDefault="00E05577" w:rsidP="00E05577">
            <w:pPr>
              <w:rPr>
                <w:rFonts w:ascii="Museo Sans 100" w:hAnsi="Museo Sans 100"/>
                <w:color w:val="000000"/>
              </w:rPr>
            </w:pPr>
            <w:r w:rsidRPr="007756BD">
              <w:rPr>
                <w:rFonts w:ascii="Museo Sans 100" w:hAnsi="Museo Sans 100"/>
                <w:color w:val="000000"/>
              </w:rPr>
              <w:t xml:space="preserve">00 Has 11 As 74.61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right"/>
              <w:rPr>
                <w:rFonts w:ascii="Museo Sans 100" w:hAnsi="Museo Sans 100"/>
              </w:rPr>
            </w:pPr>
            <w:r w:rsidRPr="007756BD">
              <w:rPr>
                <w:rFonts w:ascii="Museo Sans 100" w:hAnsi="Museo Sans 100"/>
              </w:rPr>
              <w:t>1,174.61</w:t>
            </w:r>
          </w:p>
        </w:tc>
      </w:tr>
      <w:tr w:rsidR="00E05577" w:rsidRPr="009B46D2" w:rsidTr="00E05577">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center"/>
              <w:rPr>
                <w:rFonts w:ascii="Museo Sans 100" w:hAnsi="Museo Sans 100"/>
                <w:color w:val="000000"/>
              </w:rPr>
            </w:pPr>
            <w:r w:rsidRPr="007756BD">
              <w:rPr>
                <w:rFonts w:ascii="Museo Sans 100" w:hAnsi="Museo Sans 100"/>
                <w:color w:val="000000"/>
              </w:rPr>
              <w:t>ZONA DE PROTECCION 1</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E05577" w:rsidRPr="007756BD" w:rsidRDefault="00E05577" w:rsidP="00E05577">
            <w:pPr>
              <w:rPr>
                <w:rFonts w:ascii="Museo Sans 100" w:hAnsi="Museo Sans 100"/>
                <w:color w:val="000000"/>
              </w:rPr>
            </w:pPr>
            <w:r w:rsidRPr="007756BD">
              <w:rPr>
                <w:rFonts w:ascii="Museo Sans 100" w:hAnsi="Museo Sans 100"/>
                <w:color w:val="000000"/>
              </w:rPr>
              <w:t xml:space="preserve">00 Has 00 As 25.54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right"/>
              <w:rPr>
                <w:rFonts w:ascii="Museo Sans 100" w:hAnsi="Museo Sans 100"/>
              </w:rPr>
            </w:pPr>
            <w:r w:rsidRPr="007756BD">
              <w:rPr>
                <w:rFonts w:ascii="Museo Sans 100" w:hAnsi="Museo Sans 100"/>
              </w:rPr>
              <w:t>25.54</w:t>
            </w:r>
          </w:p>
        </w:tc>
      </w:tr>
      <w:tr w:rsidR="00E05577" w:rsidRPr="009B46D2" w:rsidTr="00E05577">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center"/>
              <w:rPr>
                <w:rFonts w:ascii="Museo Sans 100" w:hAnsi="Museo Sans 100"/>
                <w:color w:val="000000"/>
              </w:rPr>
            </w:pPr>
            <w:r w:rsidRPr="007756BD">
              <w:rPr>
                <w:rFonts w:ascii="Museo Sans 100" w:hAnsi="Museo Sans 100"/>
                <w:color w:val="000000"/>
              </w:rPr>
              <w:t>ZONA DE PROTECCION 2</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E05577" w:rsidRPr="007756BD" w:rsidRDefault="00E05577" w:rsidP="00E05577">
            <w:pPr>
              <w:rPr>
                <w:rFonts w:ascii="Museo Sans 100" w:hAnsi="Museo Sans 100"/>
                <w:color w:val="000000"/>
              </w:rPr>
            </w:pPr>
            <w:r w:rsidRPr="007756BD">
              <w:rPr>
                <w:rFonts w:ascii="Museo Sans 100" w:hAnsi="Museo Sans 100"/>
                <w:color w:val="000000"/>
              </w:rPr>
              <w:t xml:space="preserve">00 Has 00 As 38.54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right"/>
              <w:rPr>
                <w:rFonts w:ascii="Museo Sans 100" w:hAnsi="Museo Sans 100"/>
              </w:rPr>
            </w:pPr>
            <w:r w:rsidRPr="007756BD">
              <w:rPr>
                <w:rFonts w:ascii="Museo Sans 100" w:hAnsi="Museo Sans 100"/>
              </w:rPr>
              <w:t>38.54</w:t>
            </w:r>
          </w:p>
        </w:tc>
      </w:tr>
      <w:tr w:rsidR="00E05577" w:rsidRPr="009B46D2" w:rsidTr="00E05577">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center"/>
              <w:rPr>
                <w:rFonts w:ascii="Museo Sans 100" w:hAnsi="Museo Sans 100"/>
                <w:color w:val="000000"/>
              </w:rPr>
            </w:pPr>
            <w:r w:rsidRPr="007756BD">
              <w:rPr>
                <w:rFonts w:ascii="Museo Sans 100" w:hAnsi="Museo Sans 100"/>
                <w:color w:val="000000"/>
              </w:rPr>
              <w:t>ZONA DE PROTECCION 3</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E05577" w:rsidRPr="007756BD" w:rsidRDefault="00E05577" w:rsidP="00E05577">
            <w:pPr>
              <w:rPr>
                <w:rFonts w:ascii="Museo Sans 100" w:hAnsi="Museo Sans 100"/>
                <w:color w:val="000000"/>
              </w:rPr>
            </w:pPr>
            <w:r w:rsidRPr="007756BD">
              <w:rPr>
                <w:rFonts w:ascii="Museo Sans 100" w:hAnsi="Museo Sans 100"/>
                <w:color w:val="000000"/>
              </w:rPr>
              <w:t xml:space="preserve">00 Has 00 As 13.48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right"/>
              <w:rPr>
                <w:rFonts w:ascii="Museo Sans 100" w:hAnsi="Museo Sans 100"/>
              </w:rPr>
            </w:pPr>
            <w:r w:rsidRPr="007756BD">
              <w:rPr>
                <w:rFonts w:ascii="Museo Sans 100" w:hAnsi="Museo Sans 100"/>
              </w:rPr>
              <w:t>13.48</w:t>
            </w:r>
          </w:p>
        </w:tc>
      </w:tr>
      <w:tr w:rsidR="00E05577" w:rsidRPr="009B46D2" w:rsidTr="00E05577">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center"/>
              <w:rPr>
                <w:rFonts w:ascii="Museo Sans 100" w:hAnsi="Museo Sans 100"/>
                <w:b/>
                <w:bCs/>
                <w:color w:val="000000"/>
              </w:rPr>
            </w:pPr>
            <w:r w:rsidRPr="007756BD">
              <w:rPr>
                <w:rFonts w:ascii="Museo Sans 100" w:hAnsi="Museo Sans 100"/>
                <w:b/>
                <w:bCs/>
                <w:color w:val="000000"/>
              </w:rPr>
              <w:t>SUBTOTAL</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E05577" w:rsidRPr="007756BD" w:rsidRDefault="00E05577" w:rsidP="00E05577">
            <w:pPr>
              <w:rPr>
                <w:rFonts w:ascii="Museo Sans 100" w:hAnsi="Museo Sans 100"/>
                <w:b/>
                <w:bCs/>
                <w:color w:val="000000"/>
              </w:rPr>
            </w:pPr>
            <w:r w:rsidRPr="007756BD">
              <w:rPr>
                <w:rFonts w:ascii="Museo Sans 100" w:hAnsi="Museo Sans 100"/>
                <w:b/>
                <w:bCs/>
                <w:color w:val="000000"/>
              </w:rPr>
              <w:t xml:space="preserve">00 Has 94 As 87.65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right"/>
              <w:rPr>
                <w:rFonts w:ascii="Museo Sans 100" w:hAnsi="Museo Sans 100"/>
                <w:b/>
                <w:bCs/>
              </w:rPr>
            </w:pPr>
            <w:r w:rsidRPr="007756BD">
              <w:rPr>
                <w:rFonts w:ascii="Museo Sans 100" w:hAnsi="Museo Sans 100"/>
                <w:b/>
                <w:bCs/>
              </w:rPr>
              <w:t>9,487.65</w:t>
            </w:r>
          </w:p>
        </w:tc>
      </w:tr>
      <w:tr w:rsidR="00E05577" w:rsidRPr="009B46D2" w:rsidTr="00E05577">
        <w:trPr>
          <w:trHeight w:val="227"/>
        </w:trPr>
        <w:tc>
          <w:tcPr>
            <w:tcW w:w="40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center"/>
              <w:rPr>
                <w:rFonts w:ascii="Museo Sans 100" w:hAnsi="Museo Sans 100"/>
                <w:color w:val="000000"/>
              </w:rPr>
            </w:pPr>
            <w:r w:rsidRPr="007756BD">
              <w:rPr>
                <w:rFonts w:ascii="Museo Sans 100" w:hAnsi="Museo Sans 100"/>
                <w:color w:val="000000"/>
              </w:rPr>
              <w:t>QUEBRADA</w:t>
            </w:r>
          </w:p>
        </w:tc>
        <w:tc>
          <w:tcPr>
            <w:tcW w:w="268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05577" w:rsidRPr="007756BD" w:rsidRDefault="00E05577" w:rsidP="00E05577">
            <w:pPr>
              <w:rPr>
                <w:rFonts w:ascii="Museo Sans 100" w:hAnsi="Museo Sans 100"/>
                <w:color w:val="000000"/>
              </w:rPr>
            </w:pPr>
            <w:r w:rsidRPr="007756BD">
              <w:rPr>
                <w:rFonts w:ascii="Museo Sans 100" w:hAnsi="Museo Sans 100"/>
                <w:color w:val="000000"/>
              </w:rPr>
              <w:t xml:space="preserve">00 Has 00 As 49.8 Cas </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right"/>
              <w:rPr>
                <w:rFonts w:ascii="Museo Sans 100" w:hAnsi="Museo Sans 100"/>
              </w:rPr>
            </w:pPr>
            <w:r w:rsidRPr="007756BD">
              <w:rPr>
                <w:rFonts w:ascii="Museo Sans 100" w:hAnsi="Museo Sans 100"/>
              </w:rPr>
              <w:t>49.80</w:t>
            </w:r>
          </w:p>
        </w:tc>
      </w:tr>
      <w:tr w:rsidR="00E05577" w:rsidRPr="009B46D2" w:rsidTr="00E05577">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center"/>
              <w:rPr>
                <w:rFonts w:ascii="Museo Sans 100" w:hAnsi="Museo Sans 100"/>
                <w:color w:val="000000"/>
              </w:rPr>
            </w:pPr>
            <w:r w:rsidRPr="007756BD">
              <w:rPr>
                <w:rFonts w:ascii="Museo Sans 100" w:hAnsi="Museo Sans 100"/>
                <w:color w:val="000000"/>
              </w:rPr>
              <w:t>CALLE</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E05577" w:rsidRPr="007756BD" w:rsidRDefault="00E05577" w:rsidP="00E05577">
            <w:pPr>
              <w:rPr>
                <w:rFonts w:ascii="Museo Sans 100" w:hAnsi="Museo Sans 100"/>
                <w:color w:val="000000"/>
              </w:rPr>
            </w:pPr>
            <w:r w:rsidRPr="007756BD">
              <w:rPr>
                <w:rFonts w:ascii="Museo Sans 100" w:hAnsi="Museo Sans 100"/>
                <w:color w:val="000000"/>
              </w:rPr>
              <w:t xml:space="preserve">00 Has 81 As 72.73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right"/>
              <w:rPr>
                <w:rFonts w:ascii="Museo Sans 100" w:hAnsi="Museo Sans 100"/>
              </w:rPr>
            </w:pPr>
            <w:r w:rsidRPr="007756BD">
              <w:rPr>
                <w:rFonts w:ascii="Museo Sans 100" w:hAnsi="Museo Sans 100"/>
              </w:rPr>
              <w:t>8,172.73</w:t>
            </w:r>
          </w:p>
        </w:tc>
      </w:tr>
      <w:tr w:rsidR="00E05577" w:rsidRPr="009B46D2" w:rsidTr="00E05577">
        <w:trPr>
          <w:trHeight w:val="227"/>
        </w:trPr>
        <w:tc>
          <w:tcPr>
            <w:tcW w:w="401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center"/>
              <w:rPr>
                <w:rFonts w:ascii="Museo Sans 100" w:hAnsi="Museo Sans 100"/>
                <w:b/>
                <w:bCs/>
                <w:color w:val="000000"/>
              </w:rPr>
            </w:pPr>
            <w:r w:rsidRPr="007756BD">
              <w:rPr>
                <w:rFonts w:ascii="Museo Sans 100" w:hAnsi="Museo Sans 100"/>
                <w:b/>
                <w:bCs/>
                <w:color w:val="000000"/>
              </w:rPr>
              <w:lastRenderedPageBreak/>
              <w:t>AREA TOTAL DE PROYECTO</w:t>
            </w:r>
          </w:p>
        </w:tc>
        <w:tc>
          <w:tcPr>
            <w:tcW w:w="2681" w:type="dxa"/>
            <w:tcBorders>
              <w:top w:val="nil"/>
              <w:left w:val="nil"/>
              <w:bottom w:val="single" w:sz="4" w:space="0" w:color="auto"/>
              <w:right w:val="single" w:sz="4" w:space="0" w:color="auto"/>
            </w:tcBorders>
            <w:shd w:val="clear" w:color="auto" w:fill="FFFFFF" w:themeFill="background1"/>
            <w:noWrap/>
            <w:vAlign w:val="center"/>
            <w:hideMark/>
          </w:tcPr>
          <w:p w:rsidR="00E05577" w:rsidRPr="007756BD" w:rsidRDefault="00E05577" w:rsidP="00E05577">
            <w:pPr>
              <w:rPr>
                <w:rFonts w:ascii="Museo Sans 100" w:hAnsi="Museo Sans 100"/>
                <w:b/>
                <w:bCs/>
                <w:color w:val="000000"/>
              </w:rPr>
            </w:pPr>
            <w:r w:rsidRPr="007756BD">
              <w:rPr>
                <w:rFonts w:ascii="Museo Sans 100" w:hAnsi="Museo Sans 100"/>
                <w:b/>
                <w:bCs/>
                <w:color w:val="000000"/>
              </w:rPr>
              <w:t xml:space="preserve">05 Has 36 As 14.83 Cas </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rsidR="00E05577" w:rsidRPr="007756BD" w:rsidRDefault="00E05577" w:rsidP="00E05577">
            <w:pPr>
              <w:jc w:val="right"/>
              <w:rPr>
                <w:rFonts w:ascii="Museo Sans 100" w:hAnsi="Museo Sans 100"/>
                <w:b/>
                <w:bCs/>
              </w:rPr>
            </w:pPr>
            <w:r w:rsidRPr="007756BD">
              <w:rPr>
                <w:rFonts w:ascii="Museo Sans 100" w:hAnsi="Museo Sans 100"/>
                <w:b/>
                <w:bCs/>
              </w:rPr>
              <w:t>53,614.83</w:t>
            </w:r>
          </w:p>
        </w:tc>
      </w:tr>
    </w:tbl>
    <w:p w:rsidR="00FB7245" w:rsidRPr="007756BD" w:rsidRDefault="00164F7F" w:rsidP="00386B07">
      <w:pPr>
        <w:numPr>
          <w:ilvl w:val="0"/>
          <w:numId w:val="42"/>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7756BD">
        <w:rPr>
          <w:rFonts w:ascii="Museo Sans 100" w:eastAsiaTheme="minorHAnsi" w:hAnsi="Museo Sans 100" w:cstheme="minorBidi"/>
        </w:rPr>
        <w:t xml:space="preserve"> SOLARES</w:t>
      </w:r>
    </w:p>
    <w:p w:rsidR="00FB7245" w:rsidRPr="007756BD" w:rsidRDefault="00FB7245" w:rsidP="00386B07">
      <w:pPr>
        <w:numPr>
          <w:ilvl w:val="0"/>
          <w:numId w:val="42"/>
        </w:numPr>
        <w:spacing w:after="80"/>
        <w:contextualSpacing/>
        <w:rPr>
          <w:rFonts w:ascii="Museo Sans 100" w:eastAsiaTheme="minorHAnsi" w:hAnsi="Museo Sans 100" w:cstheme="minorBidi"/>
        </w:rPr>
      </w:pPr>
      <w:r w:rsidRPr="007756BD">
        <w:rPr>
          <w:rFonts w:ascii="Museo Sans 100" w:eastAsiaTheme="minorHAnsi" w:hAnsi="Museo Sans 100" w:cstheme="minorBidi"/>
        </w:rPr>
        <w:t>1 CANCHA</w:t>
      </w:r>
    </w:p>
    <w:p w:rsidR="00FB7245" w:rsidRPr="007756BD" w:rsidRDefault="00FB7245" w:rsidP="00386B07">
      <w:pPr>
        <w:numPr>
          <w:ilvl w:val="0"/>
          <w:numId w:val="42"/>
        </w:numPr>
        <w:spacing w:after="80"/>
        <w:contextualSpacing/>
        <w:rPr>
          <w:rFonts w:ascii="Museo Sans 100" w:eastAsiaTheme="minorHAnsi" w:hAnsi="Museo Sans 100" w:cstheme="minorBidi"/>
        </w:rPr>
      </w:pPr>
      <w:r w:rsidRPr="007756BD">
        <w:rPr>
          <w:rFonts w:ascii="Museo Sans 100" w:eastAsiaTheme="minorHAnsi" w:hAnsi="Museo Sans 100" w:cstheme="minorBidi"/>
        </w:rPr>
        <w:t>1 AREA VERDE</w:t>
      </w:r>
    </w:p>
    <w:p w:rsidR="00FB7245" w:rsidRPr="007756BD" w:rsidRDefault="00FB7245" w:rsidP="00386B07">
      <w:pPr>
        <w:numPr>
          <w:ilvl w:val="0"/>
          <w:numId w:val="42"/>
        </w:numPr>
        <w:spacing w:after="80"/>
        <w:contextualSpacing/>
        <w:rPr>
          <w:rFonts w:ascii="Museo Sans 100" w:eastAsiaTheme="minorHAnsi" w:hAnsi="Museo Sans 100" w:cstheme="minorBidi"/>
        </w:rPr>
      </w:pPr>
      <w:r w:rsidRPr="007756BD">
        <w:rPr>
          <w:rFonts w:ascii="Museo Sans 100" w:eastAsiaTheme="minorHAnsi" w:hAnsi="Museo Sans 100" w:cstheme="minorBidi"/>
        </w:rPr>
        <w:t>3 ZONAS DE PROTECCION</w:t>
      </w:r>
    </w:p>
    <w:p w:rsidR="00FB7245" w:rsidRPr="007756BD" w:rsidRDefault="00FB7245" w:rsidP="00386B07">
      <w:pPr>
        <w:numPr>
          <w:ilvl w:val="0"/>
          <w:numId w:val="42"/>
        </w:numPr>
        <w:spacing w:after="80"/>
        <w:contextualSpacing/>
        <w:rPr>
          <w:rFonts w:ascii="Museo Sans 100" w:eastAsiaTheme="minorHAnsi" w:hAnsi="Museo Sans 100" w:cstheme="minorBidi"/>
        </w:rPr>
      </w:pPr>
      <w:r w:rsidRPr="007756BD">
        <w:rPr>
          <w:rFonts w:ascii="Museo Sans 100" w:eastAsiaTheme="minorHAnsi" w:hAnsi="Museo Sans 100" w:cstheme="minorBidi"/>
        </w:rPr>
        <w:t>1 QUEBRADA</w:t>
      </w:r>
    </w:p>
    <w:p w:rsidR="00FB7245" w:rsidRPr="007756BD" w:rsidRDefault="00FB7245" w:rsidP="00386B07">
      <w:pPr>
        <w:numPr>
          <w:ilvl w:val="0"/>
          <w:numId w:val="42"/>
        </w:numPr>
        <w:spacing w:after="80"/>
        <w:contextualSpacing/>
        <w:rPr>
          <w:rFonts w:ascii="Museo Sans 100" w:eastAsiaTheme="minorHAnsi" w:hAnsi="Museo Sans 100" w:cstheme="minorBidi"/>
        </w:rPr>
      </w:pPr>
      <w:r w:rsidRPr="007756BD">
        <w:rPr>
          <w:rFonts w:ascii="Museo Sans 100" w:eastAsiaTheme="minorHAnsi" w:hAnsi="Museo Sans 100" w:cstheme="minorBidi"/>
        </w:rPr>
        <w:t>CALLES</w:t>
      </w:r>
    </w:p>
    <w:p w:rsidR="00FB7245" w:rsidRDefault="00FB7245" w:rsidP="00FB7245">
      <w:pPr>
        <w:pStyle w:val="Sinespaciado"/>
        <w:rPr>
          <w:rFonts w:ascii="Museo 500" w:hAnsi="Museo 500"/>
        </w:rPr>
      </w:pPr>
    </w:p>
    <w:p w:rsidR="00FB7245" w:rsidRPr="009B46D2" w:rsidRDefault="00614F1C" w:rsidP="00876E17">
      <w:pPr>
        <w:pStyle w:val="TITULOSINTERMEDIOS"/>
      </w:pPr>
      <w:r>
        <w:tab/>
      </w:r>
      <w:r w:rsidR="00FB7245" w:rsidRPr="009B46D2">
        <w:t>RESUMEN DE PROYECTO, HACIENDA LOS LAGARTOS, LOS ANGELES PORCION TRES.</w:t>
      </w:r>
    </w:p>
    <w:p w:rsidR="00FB7245" w:rsidRPr="009B46D2" w:rsidRDefault="00FB7245" w:rsidP="00FB7245">
      <w:pPr>
        <w:pStyle w:val="Sinespaciado"/>
        <w:rPr>
          <w:rFonts w:ascii="Museo 500" w:hAnsi="Museo 500"/>
        </w:rPr>
      </w:pPr>
    </w:p>
    <w:tbl>
      <w:tblPr>
        <w:tblW w:w="8213" w:type="dxa"/>
        <w:tblInd w:w="846" w:type="dxa"/>
        <w:tblCellMar>
          <w:left w:w="70" w:type="dxa"/>
          <w:right w:w="70" w:type="dxa"/>
        </w:tblCellMar>
        <w:tblLook w:val="04A0" w:firstRow="1" w:lastRow="0" w:firstColumn="1" w:lastColumn="0" w:noHBand="0" w:noVBand="1"/>
      </w:tblPr>
      <w:tblGrid>
        <w:gridCol w:w="4069"/>
        <w:gridCol w:w="2767"/>
        <w:gridCol w:w="1377"/>
      </w:tblGrid>
      <w:tr w:rsidR="00FB7245" w:rsidRPr="009B46D2" w:rsidTr="00D26ED5">
        <w:trPr>
          <w:trHeight w:val="227"/>
        </w:trPr>
        <w:tc>
          <w:tcPr>
            <w:tcW w:w="821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b/>
                <w:bCs/>
              </w:rPr>
            </w:pPr>
            <w:r w:rsidRPr="007756BD">
              <w:rPr>
                <w:rFonts w:ascii="Museo Sans 100" w:hAnsi="Museo Sans 100"/>
                <w:b/>
                <w:bCs/>
              </w:rPr>
              <w:t>CUADRO GENERAL DE AREAS, HACIENDA LOS LAGARTOS</w:t>
            </w:r>
          </w:p>
          <w:p w:rsidR="00FB7245" w:rsidRPr="007756BD" w:rsidRDefault="00FB7245" w:rsidP="00164F7F">
            <w:pPr>
              <w:jc w:val="center"/>
              <w:rPr>
                <w:rFonts w:ascii="Museo Sans 100" w:hAnsi="Museo Sans 100"/>
                <w:b/>
                <w:bCs/>
              </w:rPr>
            </w:pPr>
            <w:r w:rsidRPr="007756BD">
              <w:rPr>
                <w:rFonts w:ascii="Museo Sans 100" w:hAnsi="Museo Sans 100"/>
                <w:b/>
                <w:bCs/>
              </w:rPr>
              <w:t xml:space="preserve">LOS ANGELES PORCION TRES MATRICULA </w:t>
            </w:r>
            <w:r w:rsidR="00164F7F">
              <w:rPr>
                <w:rFonts w:ascii="Museo Sans 100" w:hAnsi="Museo Sans 100"/>
                <w:b/>
                <w:bCs/>
              </w:rPr>
              <w:t>----</w:t>
            </w:r>
            <w:r w:rsidRPr="007756BD">
              <w:rPr>
                <w:rFonts w:ascii="Museo Sans 100" w:hAnsi="Museo Sans 100"/>
                <w:b/>
                <w:bCs/>
              </w:rPr>
              <w:t xml:space="preserve">-00000 </w:t>
            </w:r>
          </w:p>
        </w:tc>
      </w:tr>
      <w:tr w:rsidR="00FB7245" w:rsidRPr="009B46D2" w:rsidTr="00D26ED5">
        <w:trPr>
          <w:trHeight w:val="227"/>
        </w:trPr>
        <w:tc>
          <w:tcPr>
            <w:tcW w:w="406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DESCRIPCION</w:t>
            </w:r>
          </w:p>
        </w:tc>
        <w:tc>
          <w:tcPr>
            <w:tcW w:w="276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AREAS (Has.)</w:t>
            </w:r>
          </w:p>
        </w:tc>
        <w:tc>
          <w:tcPr>
            <w:tcW w:w="137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AREAS(m2)</w:t>
            </w:r>
          </w:p>
        </w:tc>
      </w:tr>
      <w:tr w:rsidR="00FB7245" w:rsidRPr="009B46D2" w:rsidTr="00D26ED5">
        <w:trPr>
          <w:trHeight w:val="227"/>
        </w:trPr>
        <w:tc>
          <w:tcPr>
            <w:tcW w:w="406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164F7F">
            <w:pPr>
              <w:jc w:val="center"/>
              <w:rPr>
                <w:rFonts w:ascii="Museo Sans 100" w:hAnsi="Museo Sans 100"/>
                <w:b/>
                <w:bCs/>
                <w:color w:val="000000"/>
              </w:rPr>
            </w:pPr>
            <w:r w:rsidRPr="007756BD">
              <w:rPr>
                <w:rFonts w:ascii="Museo Sans 100" w:hAnsi="Museo Sans 100"/>
                <w:b/>
                <w:bCs/>
                <w:color w:val="000000"/>
              </w:rPr>
              <w:t>Asentamiento Comunitario (</w:t>
            </w:r>
            <w:r w:rsidR="00164F7F">
              <w:rPr>
                <w:rFonts w:ascii="Museo Sans 100" w:hAnsi="Museo Sans 100"/>
                <w:b/>
                <w:bCs/>
                <w:color w:val="000000"/>
              </w:rPr>
              <w:t>---</w:t>
            </w:r>
            <w:r w:rsidRPr="007756BD">
              <w:rPr>
                <w:rFonts w:ascii="Museo Sans 100" w:hAnsi="Museo Sans 100"/>
                <w:b/>
                <w:bCs/>
                <w:color w:val="000000"/>
              </w:rPr>
              <w:t>)</w:t>
            </w:r>
          </w:p>
        </w:tc>
        <w:tc>
          <w:tcPr>
            <w:tcW w:w="2767"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2F75B5"/>
              </w:rPr>
            </w:pPr>
            <w:r w:rsidRPr="007756BD">
              <w:rPr>
                <w:rFonts w:ascii="Museo Sans 100" w:hAnsi="Museo Sans 100"/>
                <w:color w:val="2F75B5"/>
              </w:rPr>
              <w:t> </w:t>
            </w:r>
          </w:p>
        </w:tc>
        <w:tc>
          <w:tcPr>
            <w:tcW w:w="1377"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rPr>
            </w:pPr>
            <w:r w:rsidRPr="007756BD">
              <w:rPr>
                <w:rFonts w:ascii="Museo Sans 100" w:hAnsi="Museo Sans 100"/>
              </w:rPr>
              <w:t> </w:t>
            </w:r>
          </w:p>
        </w:tc>
      </w:tr>
      <w:tr w:rsidR="00FB7245" w:rsidRPr="009B46D2" w:rsidTr="00D26ED5">
        <w:trPr>
          <w:trHeight w:val="227"/>
        </w:trPr>
        <w:tc>
          <w:tcPr>
            <w:tcW w:w="406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164F7F">
            <w:pPr>
              <w:jc w:val="center"/>
              <w:rPr>
                <w:rFonts w:ascii="Museo Sans 100" w:hAnsi="Museo Sans 100"/>
                <w:color w:val="000000"/>
              </w:rPr>
            </w:pPr>
            <w:r w:rsidRPr="007756BD">
              <w:rPr>
                <w:rFonts w:ascii="Museo Sans 100" w:hAnsi="Museo Sans 100"/>
                <w:color w:val="000000"/>
              </w:rPr>
              <w:t>POLIGONO A (</w:t>
            </w:r>
            <w:r w:rsidR="00164F7F">
              <w:rPr>
                <w:rFonts w:ascii="Museo Sans 100" w:hAnsi="Museo Sans 100"/>
                <w:color w:val="000000"/>
              </w:rPr>
              <w:t>----</w:t>
            </w:r>
            <w:r w:rsidRPr="007756BD">
              <w:rPr>
                <w:rFonts w:ascii="Museo Sans 100" w:hAnsi="Museo Sans 100"/>
                <w:color w:val="000000"/>
              </w:rPr>
              <w:t xml:space="preserve"> solares)</w:t>
            </w:r>
          </w:p>
        </w:tc>
        <w:tc>
          <w:tcPr>
            <w:tcW w:w="276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16 As 18.21 Cas </w:t>
            </w:r>
          </w:p>
        </w:tc>
        <w:tc>
          <w:tcPr>
            <w:tcW w:w="1377"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rPr>
            </w:pPr>
            <w:r w:rsidRPr="007756BD">
              <w:rPr>
                <w:rFonts w:ascii="Museo Sans 100" w:hAnsi="Museo Sans 100"/>
              </w:rPr>
              <w:t>1,618.21</w:t>
            </w:r>
          </w:p>
        </w:tc>
      </w:tr>
      <w:tr w:rsidR="00FB7245" w:rsidRPr="009B46D2" w:rsidTr="00D26ED5">
        <w:trPr>
          <w:trHeight w:val="227"/>
        </w:trPr>
        <w:tc>
          <w:tcPr>
            <w:tcW w:w="406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SUB TOTAL</w:t>
            </w:r>
          </w:p>
        </w:tc>
        <w:tc>
          <w:tcPr>
            <w:tcW w:w="276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b/>
                <w:bCs/>
                <w:color w:val="000000"/>
              </w:rPr>
            </w:pPr>
            <w:r w:rsidRPr="007756BD">
              <w:rPr>
                <w:rFonts w:ascii="Museo Sans 100" w:hAnsi="Museo Sans 100"/>
                <w:b/>
                <w:bCs/>
                <w:color w:val="000000"/>
              </w:rPr>
              <w:t xml:space="preserve">00 Has 16 As 18.21 Cas </w:t>
            </w:r>
          </w:p>
        </w:tc>
        <w:tc>
          <w:tcPr>
            <w:tcW w:w="1377"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1,618.21</w:t>
            </w:r>
          </w:p>
        </w:tc>
      </w:tr>
      <w:tr w:rsidR="00FB7245" w:rsidRPr="009B46D2" w:rsidTr="00D26ED5">
        <w:trPr>
          <w:trHeight w:val="227"/>
        </w:trPr>
        <w:tc>
          <w:tcPr>
            <w:tcW w:w="406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CALLES</w:t>
            </w:r>
          </w:p>
        </w:tc>
        <w:tc>
          <w:tcPr>
            <w:tcW w:w="276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color w:val="000000"/>
              </w:rPr>
            </w:pPr>
            <w:r w:rsidRPr="007756BD">
              <w:rPr>
                <w:rFonts w:ascii="Museo Sans 100" w:hAnsi="Museo Sans 100"/>
                <w:color w:val="000000"/>
              </w:rPr>
              <w:t xml:space="preserve">00 Has 00 As 82.4 Cas </w:t>
            </w:r>
          </w:p>
        </w:tc>
        <w:tc>
          <w:tcPr>
            <w:tcW w:w="1377"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color w:val="000000"/>
              </w:rPr>
            </w:pPr>
            <w:r w:rsidRPr="007756BD">
              <w:rPr>
                <w:rFonts w:ascii="Museo Sans 100" w:hAnsi="Museo Sans 100"/>
                <w:color w:val="000000"/>
              </w:rPr>
              <w:t>82.40</w:t>
            </w:r>
          </w:p>
        </w:tc>
      </w:tr>
      <w:tr w:rsidR="00FB7245" w:rsidRPr="009B46D2" w:rsidTr="00D26ED5">
        <w:trPr>
          <w:trHeight w:val="227"/>
        </w:trPr>
        <w:tc>
          <w:tcPr>
            <w:tcW w:w="4069"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AREA TOTAL DEL PROYECTO</w:t>
            </w:r>
          </w:p>
        </w:tc>
        <w:tc>
          <w:tcPr>
            <w:tcW w:w="2767" w:type="dxa"/>
            <w:tcBorders>
              <w:top w:val="nil"/>
              <w:left w:val="nil"/>
              <w:bottom w:val="single" w:sz="4" w:space="0" w:color="auto"/>
              <w:right w:val="single" w:sz="4" w:space="0" w:color="auto"/>
            </w:tcBorders>
            <w:shd w:val="clear" w:color="auto" w:fill="FFFFFF" w:themeFill="background1"/>
            <w:noWrap/>
            <w:vAlign w:val="center"/>
            <w:hideMark/>
          </w:tcPr>
          <w:p w:rsidR="00FB7245" w:rsidRPr="007756BD" w:rsidRDefault="00FB7245" w:rsidP="00FB7245">
            <w:pPr>
              <w:rPr>
                <w:rFonts w:ascii="Museo Sans 100" w:hAnsi="Museo Sans 100"/>
                <w:b/>
                <w:bCs/>
                <w:color w:val="000000"/>
              </w:rPr>
            </w:pPr>
            <w:r w:rsidRPr="007756BD">
              <w:rPr>
                <w:rFonts w:ascii="Museo Sans 100" w:hAnsi="Museo Sans 100"/>
                <w:b/>
                <w:bCs/>
                <w:color w:val="000000"/>
              </w:rPr>
              <w:t xml:space="preserve">00 Has 17 As 00.61 Cas </w:t>
            </w:r>
          </w:p>
        </w:tc>
        <w:tc>
          <w:tcPr>
            <w:tcW w:w="1377" w:type="dxa"/>
            <w:tcBorders>
              <w:top w:val="nil"/>
              <w:left w:val="nil"/>
              <w:bottom w:val="single" w:sz="4" w:space="0" w:color="auto"/>
              <w:right w:val="single" w:sz="4" w:space="0" w:color="auto"/>
            </w:tcBorders>
            <w:shd w:val="clear" w:color="auto" w:fill="FFFFFF" w:themeFill="background1"/>
            <w:vAlign w:val="center"/>
            <w:hideMark/>
          </w:tcPr>
          <w:p w:rsidR="00FB7245" w:rsidRPr="007756BD" w:rsidRDefault="00FB7245" w:rsidP="00FB7245">
            <w:pPr>
              <w:jc w:val="center"/>
              <w:rPr>
                <w:rFonts w:ascii="Museo Sans 100" w:hAnsi="Museo Sans 100"/>
                <w:b/>
                <w:bCs/>
                <w:color w:val="000000"/>
              </w:rPr>
            </w:pPr>
            <w:r w:rsidRPr="007756BD">
              <w:rPr>
                <w:rFonts w:ascii="Museo Sans 100" w:hAnsi="Museo Sans 100"/>
                <w:b/>
                <w:bCs/>
                <w:color w:val="000000"/>
              </w:rPr>
              <w:t>1,700.61</w:t>
            </w:r>
          </w:p>
        </w:tc>
      </w:tr>
    </w:tbl>
    <w:p w:rsidR="00FB7245" w:rsidRPr="009B46D2" w:rsidRDefault="00FB7245" w:rsidP="00FB7245">
      <w:pPr>
        <w:spacing w:after="80"/>
        <w:contextualSpacing/>
        <w:rPr>
          <w:rFonts w:ascii="Museo 500" w:eastAsiaTheme="minorHAnsi" w:hAnsi="Museo 500" w:cstheme="minorBidi"/>
        </w:rPr>
      </w:pPr>
    </w:p>
    <w:p w:rsidR="00FB7245" w:rsidRPr="007756BD" w:rsidRDefault="00164F7F" w:rsidP="00386B07">
      <w:pPr>
        <w:numPr>
          <w:ilvl w:val="0"/>
          <w:numId w:val="44"/>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7756BD">
        <w:rPr>
          <w:rFonts w:ascii="Museo Sans 100" w:eastAsiaTheme="minorHAnsi" w:hAnsi="Museo Sans 100" w:cstheme="minorBidi"/>
        </w:rPr>
        <w:t>SOLARES</w:t>
      </w:r>
    </w:p>
    <w:p w:rsidR="00FB7245" w:rsidRPr="007756BD" w:rsidRDefault="00FB7245" w:rsidP="00386B07">
      <w:pPr>
        <w:numPr>
          <w:ilvl w:val="0"/>
          <w:numId w:val="44"/>
        </w:numPr>
        <w:spacing w:after="80"/>
        <w:contextualSpacing/>
        <w:rPr>
          <w:rFonts w:ascii="Museo Sans 100" w:eastAsiaTheme="minorHAnsi" w:hAnsi="Museo Sans 100" w:cstheme="minorBidi"/>
        </w:rPr>
      </w:pPr>
      <w:r w:rsidRPr="007756BD">
        <w:rPr>
          <w:rFonts w:ascii="Museo Sans 100" w:eastAsiaTheme="minorHAnsi" w:hAnsi="Museo Sans 100" w:cstheme="minorBidi"/>
        </w:rPr>
        <w:t>CALLE.</w:t>
      </w:r>
    </w:p>
    <w:p w:rsidR="00FB7245" w:rsidRPr="009B46D2" w:rsidRDefault="00FB7245" w:rsidP="00FB7245">
      <w:pPr>
        <w:spacing w:after="80"/>
        <w:contextualSpacing/>
        <w:rPr>
          <w:rFonts w:ascii="Museo 500" w:eastAsiaTheme="minorHAnsi" w:hAnsi="Museo 500" w:cstheme="minorBidi"/>
        </w:rPr>
      </w:pPr>
    </w:p>
    <w:p w:rsidR="00FB7245" w:rsidRPr="00614F1C" w:rsidRDefault="00FB7245" w:rsidP="00FB7245">
      <w:pPr>
        <w:spacing w:after="160" w:line="259" w:lineRule="auto"/>
        <w:jc w:val="center"/>
        <w:rPr>
          <w:rFonts w:ascii="Museo Sans 100" w:hAnsi="Museo Sans 100"/>
          <w:b/>
          <w:sz w:val="24"/>
          <w:szCs w:val="24"/>
        </w:rPr>
      </w:pPr>
      <w:r w:rsidRPr="00614F1C">
        <w:rPr>
          <w:rFonts w:ascii="Museo Sans 100" w:hAnsi="Museo Sans 100"/>
          <w:b/>
          <w:sz w:val="24"/>
          <w:szCs w:val="24"/>
        </w:rPr>
        <w:t>RESUMEN DE PROYECTO, HACIENDA LOS LAGARTOS, EL ONCE DOS PORCION UNO.</w:t>
      </w:r>
    </w:p>
    <w:tbl>
      <w:tblPr>
        <w:tblW w:w="8219" w:type="dxa"/>
        <w:tblInd w:w="846" w:type="dxa"/>
        <w:tblCellMar>
          <w:left w:w="70" w:type="dxa"/>
          <w:right w:w="70" w:type="dxa"/>
        </w:tblCellMar>
        <w:tblLook w:val="04A0" w:firstRow="1" w:lastRow="0" w:firstColumn="1" w:lastColumn="0" w:noHBand="0" w:noVBand="1"/>
      </w:tblPr>
      <w:tblGrid>
        <w:gridCol w:w="3850"/>
        <w:gridCol w:w="2896"/>
        <w:gridCol w:w="1473"/>
      </w:tblGrid>
      <w:tr w:rsidR="00FB7245" w:rsidRPr="009B46D2" w:rsidTr="00D26ED5">
        <w:trPr>
          <w:trHeight w:val="227"/>
        </w:trPr>
        <w:tc>
          <w:tcPr>
            <w:tcW w:w="8219"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614F1C" w:rsidRDefault="00FB7245" w:rsidP="00FB7245">
            <w:pPr>
              <w:jc w:val="center"/>
              <w:rPr>
                <w:rFonts w:ascii="Museo Sans 100" w:hAnsi="Museo Sans 100"/>
                <w:b/>
                <w:bCs/>
              </w:rPr>
            </w:pPr>
            <w:r w:rsidRPr="00614F1C">
              <w:rPr>
                <w:rFonts w:ascii="Museo Sans 100" w:hAnsi="Museo Sans 100"/>
                <w:b/>
                <w:bCs/>
              </w:rPr>
              <w:t>CUADRO GENERAL DE AREAS, HACIENDA LOS LAGARTOS</w:t>
            </w:r>
          </w:p>
          <w:p w:rsidR="00FB7245" w:rsidRPr="00614F1C" w:rsidRDefault="00FB7245" w:rsidP="00164F7F">
            <w:pPr>
              <w:jc w:val="center"/>
              <w:rPr>
                <w:rFonts w:ascii="Museo Sans 100" w:hAnsi="Museo Sans 100"/>
                <w:b/>
                <w:bCs/>
              </w:rPr>
            </w:pPr>
            <w:r w:rsidRPr="00614F1C">
              <w:rPr>
                <w:rFonts w:ascii="Museo Sans 100" w:hAnsi="Museo Sans 100"/>
                <w:b/>
                <w:bCs/>
              </w:rPr>
              <w:t xml:space="preserve">EL ONCE DOS PORCION UNO MATRICULA </w:t>
            </w:r>
            <w:r w:rsidR="00164F7F">
              <w:rPr>
                <w:rFonts w:ascii="Museo Sans 100" w:hAnsi="Museo Sans 100"/>
                <w:b/>
                <w:bCs/>
              </w:rPr>
              <w:t>----</w:t>
            </w:r>
            <w:r w:rsidRPr="00614F1C">
              <w:rPr>
                <w:rFonts w:ascii="Museo Sans 100" w:hAnsi="Museo Sans 100"/>
                <w:b/>
                <w:bCs/>
              </w:rPr>
              <w:t>-00000</w:t>
            </w:r>
          </w:p>
        </w:tc>
      </w:tr>
      <w:tr w:rsidR="00FB7245" w:rsidRPr="009B46D2" w:rsidTr="00D26ED5">
        <w:trPr>
          <w:trHeight w:val="227"/>
        </w:trPr>
        <w:tc>
          <w:tcPr>
            <w:tcW w:w="3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DESCRIPCION</w:t>
            </w:r>
          </w:p>
        </w:tc>
        <w:tc>
          <w:tcPr>
            <w:tcW w:w="289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AREAS (Has.)</w:t>
            </w:r>
          </w:p>
        </w:tc>
        <w:tc>
          <w:tcPr>
            <w:tcW w:w="147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AREAS(m2)</w:t>
            </w:r>
          </w:p>
        </w:tc>
      </w:tr>
      <w:tr w:rsidR="00FB7245" w:rsidRPr="009B46D2" w:rsidTr="00D26ED5">
        <w:trPr>
          <w:trHeight w:val="227"/>
        </w:trPr>
        <w:tc>
          <w:tcPr>
            <w:tcW w:w="38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b/>
                <w:bCs/>
                <w:color w:val="000000"/>
              </w:rPr>
            </w:pPr>
            <w:r w:rsidRPr="00614F1C">
              <w:rPr>
                <w:rFonts w:ascii="Museo Sans 100" w:hAnsi="Museo Sans 100"/>
                <w:b/>
                <w:bCs/>
                <w:color w:val="000000"/>
              </w:rPr>
              <w:t>Asentamiento Comunitario (</w:t>
            </w:r>
            <w:r w:rsidR="00164F7F">
              <w:rPr>
                <w:rFonts w:ascii="Museo Sans 100" w:hAnsi="Museo Sans 100"/>
                <w:b/>
                <w:bCs/>
                <w:color w:val="000000"/>
              </w:rPr>
              <w:t>---</w:t>
            </w:r>
            <w:r w:rsidRPr="00614F1C">
              <w:rPr>
                <w:rFonts w:ascii="Museo Sans 100" w:hAnsi="Museo Sans 100"/>
                <w:b/>
                <w:bCs/>
                <w:color w:val="000000"/>
              </w:rPr>
              <w:t>)</w:t>
            </w:r>
          </w:p>
        </w:tc>
        <w:tc>
          <w:tcPr>
            <w:tcW w:w="2896"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rPr>
                <w:rFonts w:ascii="Museo Sans 100" w:hAnsi="Museo Sans 100"/>
                <w:color w:val="2F75B5"/>
              </w:rPr>
            </w:pPr>
            <w:r w:rsidRPr="00614F1C">
              <w:rPr>
                <w:rFonts w:ascii="Museo Sans 100" w:hAnsi="Museo Sans 100"/>
                <w:color w:val="2F75B5"/>
              </w:rPr>
              <w:t> </w:t>
            </w:r>
          </w:p>
        </w:tc>
        <w:tc>
          <w:tcPr>
            <w:tcW w:w="147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rPr>
                <w:rFonts w:ascii="Museo Sans 100" w:hAnsi="Museo Sans 100"/>
              </w:rPr>
            </w:pPr>
            <w:r w:rsidRPr="00614F1C">
              <w:rPr>
                <w:rFonts w:ascii="Museo Sans 100" w:hAnsi="Museo Sans 100"/>
              </w:rPr>
              <w:t> </w:t>
            </w:r>
          </w:p>
        </w:tc>
      </w:tr>
      <w:tr w:rsidR="00FB7245" w:rsidRPr="009B46D2" w:rsidTr="00D26ED5">
        <w:trPr>
          <w:trHeight w:val="227"/>
        </w:trPr>
        <w:tc>
          <w:tcPr>
            <w:tcW w:w="38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color w:val="000000"/>
              </w:rPr>
            </w:pPr>
            <w:r w:rsidRPr="00614F1C">
              <w:rPr>
                <w:rFonts w:ascii="Museo Sans 100" w:hAnsi="Museo Sans 100"/>
                <w:color w:val="000000"/>
              </w:rPr>
              <w:t>POLIGONO A (</w:t>
            </w:r>
            <w:r w:rsidR="00164F7F">
              <w:rPr>
                <w:rFonts w:ascii="Museo Sans 100" w:hAnsi="Museo Sans 100"/>
                <w:color w:val="000000"/>
              </w:rPr>
              <w:t>----</w:t>
            </w:r>
            <w:r w:rsidRPr="00614F1C">
              <w:rPr>
                <w:rFonts w:ascii="Museo Sans 100" w:hAnsi="Museo Sans 100"/>
                <w:color w:val="000000"/>
              </w:rPr>
              <w:t xml:space="preserve"> solares)</w:t>
            </w:r>
          </w:p>
        </w:tc>
        <w:tc>
          <w:tcPr>
            <w:tcW w:w="2896"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15 As 16.94 Cas </w:t>
            </w:r>
          </w:p>
        </w:tc>
        <w:tc>
          <w:tcPr>
            <w:tcW w:w="147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color w:val="000000"/>
              </w:rPr>
            </w:pPr>
            <w:r w:rsidRPr="00614F1C">
              <w:rPr>
                <w:rFonts w:ascii="Museo Sans 100" w:hAnsi="Museo Sans 100"/>
                <w:color w:val="000000"/>
              </w:rPr>
              <w:t>1,516.94</w:t>
            </w:r>
          </w:p>
        </w:tc>
      </w:tr>
      <w:tr w:rsidR="00FB7245" w:rsidRPr="009B46D2" w:rsidTr="00D26ED5">
        <w:trPr>
          <w:trHeight w:val="227"/>
        </w:trPr>
        <w:tc>
          <w:tcPr>
            <w:tcW w:w="38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color w:val="000000"/>
              </w:rPr>
            </w:pPr>
            <w:r w:rsidRPr="00614F1C">
              <w:rPr>
                <w:rFonts w:ascii="Museo Sans 100" w:hAnsi="Museo Sans 100"/>
                <w:color w:val="000000"/>
              </w:rPr>
              <w:t xml:space="preserve">POLIGONO B </w:t>
            </w:r>
            <w:r w:rsidR="00164F7F">
              <w:rPr>
                <w:rFonts w:ascii="Museo Sans 100" w:hAnsi="Museo Sans 100"/>
                <w:color w:val="000000"/>
              </w:rPr>
              <w:t>(---</w:t>
            </w:r>
            <w:r w:rsidRPr="00614F1C">
              <w:rPr>
                <w:rFonts w:ascii="Museo Sans 100" w:hAnsi="Museo Sans 100"/>
                <w:color w:val="000000"/>
              </w:rPr>
              <w:t xml:space="preserve"> solares)</w:t>
            </w:r>
          </w:p>
        </w:tc>
        <w:tc>
          <w:tcPr>
            <w:tcW w:w="2896"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17 As 94.30 Cas </w:t>
            </w:r>
          </w:p>
        </w:tc>
        <w:tc>
          <w:tcPr>
            <w:tcW w:w="147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color w:val="000000"/>
              </w:rPr>
            </w:pPr>
            <w:r w:rsidRPr="00614F1C">
              <w:rPr>
                <w:rFonts w:ascii="Museo Sans 100" w:hAnsi="Museo Sans 100"/>
                <w:color w:val="000000"/>
              </w:rPr>
              <w:t>1,794.30</w:t>
            </w:r>
          </w:p>
        </w:tc>
      </w:tr>
      <w:tr w:rsidR="00FB7245" w:rsidRPr="009B46D2" w:rsidTr="00D26ED5">
        <w:trPr>
          <w:trHeight w:val="227"/>
        </w:trPr>
        <w:tc>
          <w:tcPr>
            <w:tcW w:w="38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color w:val="000000"/>
              </w:rPr>
            </w:pPr>
            <w:r w:rsidRPr="00614F1C">
              <w:rPr>
                <w:rFonts w:ascii="Museo Sans 100" w:hAnsi="Museo Sans 100"/>
                <w:color w:val="000000"/>
              </w:rPr>
              <w:t>POLIGONO C (</w:t>
            </w:r>
            <w:r w:rsidR="00164F7F">
              <w:rPr>
                <w:rFonts w:ascii="Museo Sans 100" w:hAnsi="Museo Sans 100"/>
                <w:color w:val="000000"/>
              </w:rPr>
              <w:t>---</w:t>
            </w:r>
            <w:r w:rsidRPr="00614F1C">
              <w:rPr>
                <w:rFonts w:ascii="Museo Sans 100" w:hAnsi="Museo Sans 100"/>
                <w:color w:val="000000"/>
              </w:rPr>
              <w:t xml:space="preserve"> solar)</w:t>
            </w:r>
          </w:p>
        </w:tc>
        <w:tc>
          <w:tcPr>
            <w:tcW w:w="2896"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04 As 51.93 Cas </w:t>
            </w:r>
          </w:p>
        </w:tc>
        <w:tc>
          <w:tcPr>
            <w:tcW w:w="147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color w:val="000000"/>
              </w:rPr>
            </w:pPr>
            <w:r w:rsidRPr="00614F1C">
              <w:rPr>
                <w:rFonts w:ascii="Museo Sans 100" w:hAnsi="Museo Sans 100"/>
                <w:color w:val="000000"/>
              </w:rPr>
              <w:t>451.93</w:t>
            </w:r>
          </w:p>
        </w:tc>
      </w:tr>
      <w:tr w:rsidR="00FB7245" w:rsidRPr="009B46D2" w:rsidTr="00D26ED5">
        <w:trPr>
          <w:trHeight w:val="227"/>
        </w:trPr>
        <w:tc>
          <w:tcPr>
            <w:tcW w:w="38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SUBTOTAL</w:t>
            </w:r>
          </w:p>
        </w:tc>
        <w:tc>
          <w:tcPr>
            <w:tcW w:w="2896"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xml:space="preserve">00 Has 37 As 63.17 Cas </w:t>
            </w:r>
          </w:p>
        </w:tc>
        <w:tc>
          <w:tcPr>
            <w:tcW w:w="147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b/>
                <w:bCs/>
              </w:rPr>
            </w:pPr>
            <w:r w:rsidRPr="00614F1C">
              <w:rPr>
                <w:rFonts w:ascii="Museo Sans 100" w:hAnsi="Museo Sans 100"/>
                <w:b/>
                <w:bCs/>
              </w:rPr>
              <w:t>3,763.17</w:t>
            </w:r>
          </w:p>
        </w:tc>
      </w:tr>
      <w:tr w:rsidR="00FB7245" w:rsidRPr="009B46D2" w:rsidTr="00D26ED5">
        <w:trPr>
          <w:trHeight w:val="227"/>
        </w:trPr>
        <w:tc>
          <w:tcPr>
            <w:tcW w:w="38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color w:val="000000"/>
              </w:rPr>
            </w:pPr>
            <w:r w:rsidRPr="00614F1C">
              <w:rPr>
                <w:rFonts w:ascii="Museo Sans 100" w:hAnsi="Museo Sans 100"/>
                <w:color w:val="000000"/>
              </w:rPr>
              <w:t>CALLE</w:t>
            </w:r>
          </w:p>
        </w:tc>
        <w:tc>
          <w:tcPr>
            <w:tcW w:w="2896"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03 As 08.50 Cas </w:t>
            </w:r>
          </w:p>
        </w:tc>
        <w:tc>
          <w:tcPr>
            <w:tcW w:w="147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rPr>
            </w:pPr>
            <w:r w:rsidRPr="00614F1C">
              <w:rPr>
                <w:rFonts w:ascii="Museo Sans 100" w:hAnsi="Museo Sans 100"/>
              </w:rPr>
              <w:t>308.50</w:t>
            </w:r>
          </w:p>
        </w:tc>
      </w:tr>
      <w:tr w:rsidR="00FB7245" w:rsidRPr="009B46D2" w:rsidTr="00D26ED5">
        <w:trPr>
          <w:trHeight w:val="227"/>
        </w:trPr>
        <w:tc>
          <w:tcPr>
            <w:tcW w:w="38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SUBTOTAL</w:t>
            </w:r>
          </w:p>
        </w:tc>
        <w:tc>
          <w:tcPr>
            <w:tcW w:w="2896"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xml:space="preserve">00 Has 03 As 08.50 Cas </w:t>
            </w:r>
          </w:p>
        </w:tc>
        <w:tc>
          <w:tcPr>
            <w:tcW w:w="147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b/>
                <w:bCs/>
              </w:rPr>
            </w:pPr>
            <w:r w:rsidRPr="00614F1C">
              <w:rPr>
                <w:rFonts w:ascii="Museo Sans 100" w:hAnsi="Museo Sans 100"/>
                <w:b/>
                <w:bCs/>
              </w:rPr>
              <w:t>308.50</w:t>
            </w:r>
          </w:p>
        </w:tc>
      </w:tr>
      <w:tr w:rsidR="00FB7245" w:rsidRPr="009B46D2" w:rsidTr="00D26ED5">
        <w:trPr>
          <w:trHeight w:val="227"/>
        </w:trPr>
        <w:tc>
          <w:tcPr>
            <w:tcW w:w="38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AREA TOTAL DE PROYECTO</w:t>
            </w:r>
          </w:p>
        </w:tc>
        <w:tc>
          <w:tcPr>
            <w:tcW w:w="2896"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xml:space="preserve">00 Has 40 As 71.67 Cas </w:t>
            </w:r>
          </w:p>
        </w:tc>
        <w:tc>
          <w:tcPr>
            <w:tcW w:w="147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b/>
                <w:bCs/>
              </w:rPr>
            </w:pPr>
            <w:r w:rsidRPr="00614F1C">
              <w:rPr>
                <w:rFonts w:ascii="Museo Sans 100" w:hAnsi="Museo Sans 100"/>
                <w:b/>
                <w:bCs/>
              </w:rPr>
              <w:t>4,071.67</w:t>
            </w:r>
          </w:p>
        </w:tc>
      </w:tr>
    </w:tbl>
    <w:p w:rsidR="00FB7245" w:rsidRPr="009B46D2" w:rsidRDefault="00FB7245" w:rsidP="00FB7245">
      <w:pPr>
        <w:spacing w:after="80"/>
        <w:ind w:left="2130"/>
        <w:contextualSpacing/>
        <w:rPr>
          <w:rFonts w:ascii="Museo 500" w:eastAsiaTheme="minorHAnsi" w:hAnsi="Museo 500" w:cstheme="minorBidi"/>
        </w:rPr>
      </w:pPr>
    </w:p>
    <w:p w:rsidR="00FB7245" w:rsidRPr="00614F1C" w:rsidRDefault="00164F7F" w:rsidP="00386B07">
      <w:pPr>
        <w:numPr>
          <w:ilvl w:val="0"/>
          <w:numId w:val="43"/>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614F1C">
        <w:rPr>
          <w:rFonts w:ascii="Museo Sans 100" w:eastAsiaTheme="minorHAnsi" w:hAnsi="Museo Sans 100" w:cstheme="minorBidi"/>
        </w:rPr>
        <w:t xml:space="preserve"> SOLARES</w:t>
      </w:r>
    </w:p>
    <w:p w:rsidR="00FB7245" w:rsidRPr="00614F1C" w:rsidRDefault="00FB7245" w:rsidP="00386B07">
      <w:pPr>
        <w:numPr>
          <w:ilvl w:val="0"/>
          <w:numId w:val="43"/>
        </w:numPr>
        <w:spacing w:after="80"/>
        <w:contextualSpacing/>
        <w:rPr>
          <w:rFonts w:ascii="Museo Sans 100" w:eastAsiaTheme="minorHAnsi" w:hAnsi="Museo Sans 100" w:cstheme="minorBidi"/>
        </w:rPr>
      </w:pPr>
      <w:r w:rsidRPr="00614F1C">
        <w:rPr>
          <w:rFonts w:ascii="Museo Sans 100" w:eastAsiaTheme="minorHAnsi" w:hAnsi="Museo Sans 100" w:cstheme="minorBidi"/>
        </w:rPr>
        <w:t>CALLES</w:t>
      </w:r>
    </w:p>
    <w:p w:rsidR="00FB7245" w:rsidRPr="009B46D2" w:rsidRDefault="00FB7245" w:rsidP="00FB7245">
      <w:pPr>
        <w:spacing w:after="80"/>
        <w:contextualSpacing/>
        <w:rPr>
          <w:rFonts w:ascii="Museo 500" w:eastAsiaTheme="minorHAnsi" w:hAnsi="Museo 500" w:cstheme="minorBidi"/>
        </w:rPr>
      </w:pPr>
    </w:p>
    <w:p w:rsidR="00FB7245" w:rsidRPr="009B46D2" w:rsidRDefault="00614F1C" w:rsidP="00876E17">
      <w:pPr>
        <w:pStyle w:val="TITULOSINTERMEDIOS"/>
      </w:pPr>
      <w:r>
        <w:tab/>
      </w:r>
      <w:r w:rsidR="00FB7245" w:rsidRPr="009B46D2">
        <w:t>RESUMEN DE PROYECTO, HACIENDA LOS LAGARTOS, EL ONCE DOS PORCION DOS.</w:t>
      </w:r>
    </w:p>
    <w:tbl>
      <w:tblPr>
        <w:tblW w:w="8214" w:type="dxa"/>
        <w:tblInd w:w="846" w:type="dxa"/>
        <w:tblCellMar>
          <w:left w:w="70" w:type="dxa"/>
          <w:right w:w="70" w:type="dxa"/>
        </w:tblCellMar>
        <w:tblLook w:val="04A0" w:firstRow="1" w:lastRow="0" w:firstColumn="1" w:lastColumn="0" w:noHBand="0" w:noVBand="1"/>
      </w:tblPr>
      <w:tblGrid>
        <w:gridCol w:w="4051"/>
        <w:gridCol w:w="2907"/>
        <w:gridCol w:w="1256"/>
      </w:tblGrid>
      <w:tr w:rsidR="00FB7245" w:rsidRPr="009B46D2" w:rsidTr="00D26ED5">
        <w:trPr>
          <w:trHeight w:val="228"/>
        </w:trPr>
        <w:tc>
          <w:tcPr>
            <w:tcW w:w="8214"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614F1C" w:rsidRDefault="00FB7245" w:rsidP="00FB7245">
            <w:pPr>
              <w:jc w:val="center"/>
              <w:rPr>
                <w:rFonts w:ascii="Museo Sans 100" w:hAnsi="Museo Sans 100"/>
                <w:b/>
                <w:bCs/>
              </w:rPr>
            </w:pPr>
            <w:r w:rsidRPr="00614F1C">
              <w:rPr>
                <w:rFonts w:ascii="Museo Sans 100" w:hAnsi="Museo Sans 100"/>
                <w:b/>
                <w:bCs/>
              </w:rPr>
              <w:t>CUADRO GENERAL DE AREAS, HACIENDA LOS LAGARTOS</w:t>
            </w:r>
          </w:p>
          <w:p w:rsidR="00FB7245" w:rsidRPr="00614F1C" w:rsidRDefault="00FB7245" w:rsidP="00164F7F">
            <w:pPr>
              <w:jc w:val="center"/>
              <w:rPr>
                <w:rFonts w:ascii="Museo Sans 100" w:hAnsi="Museo Sans 100"/>
                <w:b/>
                <w:bCs/>
              </w:rPr>
            </w:pPr>
            <w:r w:rsidRPr="00614F1C">
              <w:rPr>
                <w:rFonts w:ascii="Museo Sans 100" w:hAnsi="Museo Sans 100"/>
                <w:b/>
                <w:bCs/>
              </w:rPr>
              <w:t xml:space="preserve">EL ONCE DOS PORCION DOS MATRICULA, </w:t>
            </w:r>
            <w:r w:rsidR="00164F7F">
              <w:rPr>
                <w:rFonts w:ascii="Museo Sans 100" w:hAnsi="Museo Sans 100"/>
                <w:b/>
                <w:bCs/>
              </w:rPr>
              <w:t>----</w:t>
            </w:r>
            <w:r w:rsidRPr="00614F1C">
              <w:rPr>
                <w:rFonts w:ascii="Museo Sans 100" w:hAnsi="Museo Sans 100"/>
                <w:b/>
                <w:bCs/>
              </w:rPr>
              <w:t>-00000</w:t>
            </w:r>
          </w:p>
        </w:tc>
      </w:tr>
      <w:tr w:rsidR="00FB7245" w:rsidRPr="009B46D2" w:rsidTr="00D26ED5">
        <w:trPr>
          <w:trHeight w:val="228"/>
        </w:trPr>
        <w:tc>
          <w:tcPr>
            <w:tcW w:w="4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 xml:space="preserve">DESCRIPCIÓN </w:t>
            </w:r>
          </w:p>
        </w:tc>
        <w:tc>
          <w:tcPr>
            <w:tcW w:w="290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AREA (Has.)</w:t>
            </w:r>
          </w:p>
        </w:tc>
        <w:tc>
          <w:tcPr>
            <w:tcW w:w="125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ÁREA(M2)</w:t>
            </w:r>
          </w:p>
        </w:tc>
      </w:tr>
      <w:tr w:rsidR="00FB7245" w:rsidRPr="009B46D2" w:rsidTr="00D26ED5">
        <w:trPr>
          <w:trHeight w:val="228"/>
        </w:trPr>
        <w:tc>
          <w:tcPr>
            <w:tcW w:w="405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b/>
                <w:bCs/>
                <w:color w:val="000000"/>
              </w:rPr>
            </w:pPr>
            <w:r w:rsidRPr="00614F1C">
              <w:rPr>
                <w:rFonts w:ascii="Museo Sans 100" w:hAnsi="Museo Sans 100"/>
                <w:b/>
                <w:bCs/>
                <w:color w:val="000000"/>
              </w:rPr>
              <w:t>Asentamiento Comunitario(</w:t>
            </w:r>
            <w:r w:rsidR="00164F7F">
              <w:rPr>
                <w:rFonts w:ascii="Museo Sans 100" w:hAnsi="Museo Sans 100"/>
                <w:b/>
                <w:bCs/>
                <w:color w:val="000000"/>
              </w:rPr>
              <w:t>---</w:t>
            </w:r>
            <w:r w:rsidRPr="00614F1C">
              <w:rPr>
                <w:rFonts w:ascii="Museo Sans 100" w:hAnsi="Museo Sans 100"/>
                <w:b/>
                <w:bCs/>
                <w:color w:val="000000"/>
              </w:rPr>
              <w:t>)</w:t>
            </w:r>
          </w:p>
        </w:tc>
        <w:tc>
          <w:tcPr>
            <w:tcW w:w="2907"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rPr>
                <w:rFonts w:ascii="Museo Sans 100" w:hAnsi="Museo Sans 100"/>
                <w:color w:val="2F75B5"/>
              </w:rPr>
            </w:pPr>
            <w:r w:rsidRPr="00614F1C">
              <w:rPr>
                <w:rFonts w:ascii="Museo Sans 100" w:hAnsi="Museo Sans 100"/>
                <w:color w:val="2F75B5"/>
              </w:rPr>
              <w:t> </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rPr>
                <w:rFonts w:ascii="Museo Sans 100" w:hAnsi="Museo Sans 100"/>
              </w:rPr>
            </w:pPr>
            <w:r w:rsidRPr="00614F1C">
              <w:rPr>
                <w:rFonts w:ascii="Museo Sans 100" w:hAnsi="Museo Sans 100"/>
              </w:rPr>
              <w:t> </w:t>
            </w:r>
          </w:p>
        </w:tc>
      </w:tr>
      <w:tr w:rsidR="00FB7245" w:rsidRPr="009B46D2" w:rsidTr="00D26ED5">
        <w:trPr>
          <w:trHeight w:val="228"/>
        </w:trPr>
        <w:tc>
          <w:tcPr>
            <w:tcW w:w="4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color w:val="000000"/>
              </w:rPr>
            </w:pPr>
            <w:r w:rsidRPr="00614F1C">
              <w:rPr>
                <w:rFonts w:ascii="Museo Sans 100" w:hAnsi="Museo Sans 100"/>
                <w:color w:val="000000"/>
              </w:rPr>
              <w:t>POLÍGONO A (</w:t>
            </w:r>
            <w:r w:rsidR="00164F7F">
              <w:rPr>
                <w:rFonts w:ascii="Museo Sans 100" w:hAnsi="Museo Sans 100"/>
                <w:color w:val="000000"/>
              </w:rPr>
              <w:t>---</w:t>
            </w:r>
            <w:r w:rsidRPr="00614F1C">
              <w:rPr>
                <w:rFonts w:ascii="Museo Sans 100" w:hAnsi="Museo Sans 100"/>
                <w:color w:val="000000"/>
              </w:rPr>
              <w:t xml:space="preserve"> Solares)</w:t>
            </w:r>
          </w:p>
        </w:tc>
        <w:tc>
          <w:tcPr>
            <w:tcW w:w="290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56 As 72.01 Cas </w:t>
            </w:r>
          </w:p>
        </w:tc>
        <w:tc>
          <w:tcPr>
            <w:tcW w:w="125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color w:val="000000"/>
              </w:rPr>
            </w:pPr>
            <w:r w:rsidRPr="00614F1C">
              <w:rPr>
                <w:rFonts w:ascii="Museo Sans 100" w:hAnsi="Museo Sans 100"/>
                <w:color w:val="000000"/>
              </w:rPr>
              <w:t>5,672.01</w:t>
            </w:r>
          </w:p>
        </w:tc>
      </w:tr>
      <w:tr w:rsidR="00FB7245" w:rsidRPr="009B46D2" w:rsidTr="00D26ED5">
        <w:trPr>
          <w:trHeight w:val="228"/>
        </w:trPr>
        <w:tc>
          <w:tcPr>
            <w:tcW w:w="4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color w:val="000000"/>
              </w:rPr>
            </w:pPr>
            <w:r w:rsidRPr="00614F1C">
              <w:rPr>
                <w:rFonts w:ascii="Museo Sans 100" w:hAnsi="Museo Sans 100"/>
                <w:color w:val="000000"/>
              </w:rPr>
              <w:t>POLÍGONO B (</w:t>
            </w:r>
            <w:r w:rsidR="00164F7F">
              <w:rPr>
                <w:rFonts w:ascii="Museo Sans 100" w:hAnsi="Museo Sans 100"/>
                <w:color w:val="000000"/>
              </w:rPr>
              <w:t>----</w:t>
            </w:r>
            <w:r w:rsidRPr="00614F1C">
              <w:rPr>
                <w:rFonts w:ascii="Museo Sans 100" w:hAnsi="Museo Sans 100"/>
                <w:color w:val="000000"/>
              </w:rPr>
              <w:t xml:space="preserve"> Solares)</w:t>
            </w:r>
          </w:p>
        </w:tc>
        <w:tc>
          <w:tcPr>
            <w:tcW w:w="290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12 As 91.37 Cas </w:t>
            </w:r>
          </w:p>
        </w:tc>
        <w:tc>
          <w:tcPr>
            <w:tcW w:w="125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color w:val="000000"/>
              </w:rPr>
            </w:pPr>
            <w:r w:rsidRPr="00614F1C">
              <w:rPr>
                <w:rFonts w:ascii="Museo Sans 100" w:hAnsi="Museo Sans 100"/>
                <w:color w:val="000000"/>
              </w:rPr>
              <w:t>1,291.37</w:t>
            </w:r>
          </w:p>
        </w:tc>
      </w:tr>
      <w:tr w:rsidR="00FB7245" w:rsidRPr="009B46D2" w:rsidTr="00D26ED5">
        <w:trPr>
          <w:trHeight w:val="228"/>
        </w:trPr>
        <w:tc>
          <w:tcPr>
            <w:tcW w:w="405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SUBTOTAL</w:t>
            </w:r>
          </w:p>
        </w:tc>
        <w:tc>
          <w:tcPr>
            <w:tcW w:w="2907"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xml:space="preserve">00 Has 69 As 63.38 Cas </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b/>
                <w:bCs/>
              </w:rPr>
            </w:pPr>
            <w:r w:rsidRPr="00614F1C">
              <w:rPr>
                <w:rFonts w:ascii="Museo Sans 100" w:hAnsi="Museo Sans 100"/>
                <w:b/>
                <w:bCs/>
              </w:rPr>
              <w:t>6,963.38</w:t>
            </w:r>
          </w:p>
        </w:tc>
      </w:tr>
      <w:tr w:rsidR="00FB7245" w:rsidRPr="009B46D2" w:rsidTr="00D26ED5">
        <w:trPr>
          <w:trHeight w:val="228"/>
        </w:trPr>
        <w:tc>
          <w:tcPr>
            <w:tcW w:w="405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lastRenderedPageBreak/>
              <w:t>CALLES</w:t>
            </w:r>
          </w:p>
        </w:tc>
        <w:tc>
          <w:tcPr>
            <w:tcW w:w="2907"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xml:space="preserve">00 Has 01 As 13.80 Cas </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b/>
                <w:bCs/>
              </w:rPr>
            </w:pPr>
            <w:r w:rsidRPr="00614F1C">
              <w:rPr>
                <w:rFonts w:ascii="Museo Sans 100" w:hAnsi="Museo Sans 100"/>
                <w:b/>
                <w:bCs/>
              </w:rPr>
              <w:t>113.80</w:t>
            </w:r>
          </w:p>
        </w:tc>
      </w:tr>
      <w:tr w:rsidR="00FB7245" w:rsidRPr="009B46D2" w:rsidTr="00D26ED5">
        <w:trPr>
          <w:trHeight w:val="228"/>
        </w:trPr>
        <w:tc>
          <w:tcPr>
            <w:tcW w:w="405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ÁREA TOTAL DEL PROYECTO</w:t>
            </w:r>
          </w:p>
        </w:tc>
        <w:tc>
          <w:tcPr>
            <w:tcW w:w="2907"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xml:space="preserve">00 Has 70 As 77.18 Cas </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b/>
                <w:bCs/>
              </w:rPr>
            </w:pPr>
            <w:r w:rsidRPr="00614F1C">
              <w:rPr>
                <w:rFonts w:ascii="Museo Sans 100" w:hAnsi="Museo Sans 100"/>
                <w:b/>
                <w:bCs/>
              </w:rPr>
              <w:t>7,077.18</w:t>
            </w:r>
          </w:p>
        </w:tc>
      </w:tr>
    </w:tbl>
    <w:p w:rsidR="00FB7245" w:rsidRPr="00614F1C" w:rsidRDefault="00164F7F" w:rsidP="00386B07">
      <w:pPr>
        <w:numPr>
          <w:ilvl w:val="0"/>
          <w:numId w:val="45"/>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614F1C">
        <w:rPr>
          <w:rFonts w:ascii="Museo Sans 100" w:eastAsiaTheme="minorHAnsi" w:hAnsi="Museo Sans 100" w:cstheme="minorBidi"/>
        </w:rPr>
        <w:t xml:space="preserve"> SOLARES</w:t>
      </w:r>
    </w:p>
    <w:p w:rsidR="00FB7245" w:rsidRPr="00614F1C" w:rsidRDefault="00FB7245" w:rsidP="00386B07">
      <w:pPr>
        <w:numPr>
          <w:ilvl w:val="0"/>
          <w:numId w:val="45"/>
        </w:numPr>
        <w:spacing w:after="80"/>
        <w:contextualSpacing/>
        <w:rPr>
          <w:rFonts w:ascii="Museo Sans 100" w:eastAsiaTheme="minorHAnsi" w:hAnsi="Museo Sans 100" w:cstheme="minorBidi"/>
        </w:rPr>
      </w:pPr>
      <w:r w:rsidRPr="00614F1C">
        <w:rPr>
          <w:rFonts w:ascii="Museo Sans 100" w:eastAsiaTheme="minorHAnsi" w:hAnsi="Museo Sans 100" w:cstheme="minorBidi"/>
        </w:rPr>
        <w:t>CALLES</w:t>
      </w:r>
    </w:p>
    <w:p w:rsidR="00FB7245" w:rsidRPr="009B46D2" w:rsidRDefault="00FB7245" w:rsidP="00FB7245">
      <w:pPr>
        <w:spacing w:after="80"/>
        <w:contextualSpacing/>
        <w:rPr>
          <w:rFonts w:ascii="Museo 500" w:eastAsiaTheme="minorHAnsi" w:hAnsi="Museo 500" w:cstheme="minorBidi"/>
        </w:rPr>
      </w:pPr>
    </w:p>
    <w:p w:rsidR="00FB7245" w:rsidRPr="009B46D2" w:rsidRDefault="00614F1C" w:rsidP="00876E17">
      <w:pPr>
        <w:pStyle w:val="TITULOSINTERMEDIOS"/>
      </w:pPr>
      <w:r>
        <w:tab/>
      </w:r>
      <w:r w:rsidR="00FB7245" w:rsidRPr="009B46D2">
        <w:t>RESUMEN DE PROYECTO, HACIENDA LOS LAGARTOS, LA CAMANDULA PORCION SEIS.</w:t>
      </w:r>
    </w:p>
    <w:p w:rsidR="00FB7245" w:rsidRPr="009B46D2" w:rsidRDefault="00FB7245" w:rsidP="00FB7245">
      <w:pPr>
        <w:spacing w:after="80"/>
        <w:contextualSpacing/>
        <w:rPr>
          <w:rFonts w:ascii="Museo 500" w:eastAsiaTheme="minorHAnsi" w:hAnsi="Museo 500" w:cstheme="minorBidi"/>
        </w:rPr>
      </w:pPr>
    </w:p>
    <w:tbl>
      <w:tblPr>
        <w:tblW w:w="7895" w:type="dxa"/>
        <w:tblInd w:w="821" w:type="dxa"/>
        <w:tblCellMar>
          <w:left w:w="70" w:type="dxa"/>
          <w:right w:w="70" w:type="dxa"/>
        </w:tblCellMar>
        <w:tblLook w:val="04A0" w:firstRow="1" w:lastRow="0" w:firstColumn="1" w:lastColumn="0" w:noHBand="0" w:noVBand="1"/>
      </w:tblPr>
      <w:tblGrid>
        <w:gridCol w:w="3713"/>
        <w:gridCol w:w="2905"/>
        <w:gridCol w:w="1277"/>
      </w:tblGrid>
      <w:tr w:rsidR="00FB7245" w:rsidRPr="009B46D2" w:rsidTr="00D26ED5">
        <w:trPr>
          <w:trHeight w:val="227"/>
        </w:trPr>
        <w:tc>
          <w:tcPr>
            <w:tcW w:w="7895"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CUADRO GENERAL DE AREAS, HACIENDA LOS LAGARTOS</w:t>
            </w:r>
          </w:p>
          <w:p w:rsidR="00FB7245" w:rsidRPr="00614F1C" w:rsidRDefault="00FB7245" w:rsidP="00164F7F">
            <w:pPr>
              <w:jc w:val="center"/>
              <w:rPr>
                <w:rFonts w:ascii="Museo Sans 100" w:hAnsi="Museo Sans 100"/>
                <w:b/>
                <w:bCs/>
                <w:color w:val="000000"/>
              </w:rPr>
            </w:pPr>
            <w:r w:rsidRPr="00614F1C">
              <w:rPr>
                <w:rFonts w:ascii="Museo Sans 100" w:hAnsi="Museo Sans 100"/>
                <w:b/>
                <w:bCs/>
                <w:color w:val="000000"/>
              </w:rPr>
              <w:t xml:space="preserve">LA CAMANDULA PORCIÓN SEIS MATRICULA </w:t>
            </w:r>
            <w:r w:rsidR="00164F7F">
              <w:rPr>
                <w:rFonts w:ascii="Museo Sans 100" w:hAnsi="Museo Sans 100"/>
                <w:b/>
                <w:bCs/>
                <w:color w:val="000000"/>
              </w:rPr>
              <w:t>----</w:t>
            </w:r>
            <w:r w:rsidRPr="00614F1C">
              <w:rPr>
                <w:rFonts w:ascii="Museo Sans 100" w:hAnsi="Museo Sans 100"/>
                <w:b/>
                <w:bCs/>
                <w:color w:val="000000"/>
              </w:rPr>
              <w:t>-00000</w:t>
            </w:r>
          </w:p>
        </w:tc>
      </w:tr>
      <w:tr w:rsidR="00FB7245" w:rsidRPr="009B46D2" w:rsidTr="00D26ED5">
        <w:trPr>
          <w:trHeight w:val="227"/>
        </w:trPr>
        <w:tc>
          <w:tcPr>
            <w:tcW w:w="371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 xml:space="preserve">DESCRIPCIÓN </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AREA (Has.)</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ÁREA(M2)</w:t>
            </w:r>
          </w:p>
        </w:tc>
      </w:tr>
      <w:tr w:rsidR="00FB7245" w:rsidRPr="009B46D2" w:rsidTr="00D26ED5">
        <w:trPr>
          <w:trHeight w:val="227"/>
        </w:trPr>
        <w:tc>
          <w:tcPr>
            <w:tcW w:w="371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rPr>
                <w:rFonts w:ascii="Museo Sans 100" w:hAnsi="Museo Sans 100"/>
                <w:b/>
                <w:bCs/>
                <w:color w:val="000000"/>
              </w:rPr>
            </w:pPr>
            <w:r w:rsidRPr="00614F1C">
              <w:rPr>
                <w:rFonts w:ascii="Museo Sans 100" w:hAnsi="Museo Sans 100"/>
                <w:b/>
                <w:bCs/>
                <w:color w:val="000000"/>
              </w:rPr>
              <w:t>Asentamiento Comunitario(</w:t>
            </w:r>
            <w:r w:rsidR="00164F7F">
              <w:rPr>
                <w:rFonts w:ascii="Museo Sans 100" w:hAnsi="Museo Sans 100"/>
                <w:b/>
                <w:bCs/>
                <w:color w:val="000000"/>
              </w:rPr>
              <w:t>----</w:t>
            </w:r>
            <w:r w:rsidRPr="00614F1C">
              <w:rPr>
                <w:rFonts w:ascii="Museo Sans 100" w:hAnsi="Museo Sans 100"/>
                <w:b/>
                <w:bCs/>
                <w:color w:val="000000"/>
              </w:rPr>
              <w:t>)</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rPr>
                <w:rFonts w:ascii="Museo Sans 100" w:hAnsi="Museo Sans 100"/>
                <w:color w:val="000000"/>
              </w:rPr>
            </w:pPr>
            <w:r w:rsidRPr="00614F1C">
              <w:rPr>
                <w:rFonts w:ascii="Museo Sans 100" w:hAnsi="Museo Sans 100"/>
                <w:color w:val="000000"/>
              </w:rPr>
              <w:t> </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rPr>
                <w:rFonts w:ascii="Museo Sans 100" w:hAnsi="Museo Sans 100"/>
                <w:color w:val="000000"/>
              </w:rPr>
            </w:pPr>
            <w:r w:rsidRPr="00614F1C">
              <w:rPr>
                <w:rFonts w:ascii="Museo Sans 100" w:hAnsi="Museo Sans 100"/>
                <w:color w:val="000000"/>
              </w:rPr>
              <w:t> </w:t>
            </w:r>
          </w:p>
        </w:tc>
      </w:tr>
      <w:tr w:rsidR="00FB7245" w:rsidRPr="009B46D2" w:rsidTr="00D26ED5">
        <w:trPr>
          <w:trHeight w:val="227"/>
        </w:trPr>
        <w:tc>
          <w:tcPr>
            <w:tcW w:w="371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rPr>
                <w:rFonts w:ascii="Museo Sans 100" w:hAnsi="Museo Sans 100"/>
                <w:color w:val="000000"/>
              </w:rPr>
            </w:pPr>
            <w:r w:rsidRPr="00614F1C">
              <w:rPr>
                <w:rFonts w:ascii="Museo Sans 100" w:hAnsi="Museo Sans 100"/>
                <w:color w:val="000000"/>
              </w:rPr>
              <w:t>POLÍGONO A (</w:t>
            </w:r>
            <w:r w:rsidR="00164F7F">
              <w:rPr>
                <w:rFonts w:ascii="Museo Sans 100" w:hAnsi="Museo Sans 100"/>
                <w:color w:val="000000"/>
              </w:rPr>
              <w:t>---</w:t>
            </w:r>
            <w:r w:rsidRPr="00614F1C">
              <w:rPr>
                <w:rFonts w:ascii="Museo Sans 100" w:hAnsi="Museo Sans 100"/>
                <w:color w:val="000000"/>
              </w:rPr>
              <w:t xml:space="preserve"> Solares)</w:t>
            </w:r>
          </w:p>
        </w:tc>
        <w:tc>
          <w:tcPr>
            <w:tcW w:w="290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08 As 56.57 Cas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jc w:val="center"/>
              <w:rPr>
                <w:rFonts w:ascii="Museo Sans 100" w:hAnsi="Museo Sans 100"/>
                <w:color w:val="000000"/>
              </w:rPr>
            </w:pPr>
            <w:r w:rsidRPr="00614F1C">
              <w:rPr>
                <w:rFonts w:ascii="Museo Sans 100" w:hAnsi="Museo Sans 100"/>
                <w:color w:val="000000"/>
              </w:rPr>
              <w:t>856.57</w:t>
            </w:r>
          </w:p>
        </w:tc>
      </w:tr>
      <w:tr w:rsidR="00FB7245" w:rsidRPr="009B46D2" w:rsidTr="00D26ED5">
        <w:trPr>
          <w:trHeight w:val="227"/>
        </w:trPr>
        <w:tc>
          <w:tcPr>
            <w:tcW w:w="371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SUBTOTAL</w:t>
            </w:r>
          </w:p>
        </w:tc>
        <w:tc>
          <w:tcPr>
            <w:tcW w:w="290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xml:space="preserve">00 Has 08 As 56.57 Cas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B7245" w:rsidRPr="00614F1C" w:rsidRDefault="00FB7245" w:rsidP="00FB7245">
            <w:pPr>
              <w:jc w:val="center"/>
              <w:rPr>
                <w:rFonts w:ascii="Museo Sans 100" w:hAnsi="Museo Sans 100"/>
                <w:b/>
                <w:bCs/>
              </w:rPr>
            </w:pPr>
            <w:r w:rsidRPr="00614F1C">
              <w:rPr>
                <w:rFonts w:ascii="Museo Sans 100" w:hAnsi="Museo Sans 100"/>
                <w:b/>
                <w:bCs/>
              </w:rPr>
              <w:t>856.57</w:t>
            </w:r>
          </w:p>
        </w:tc>
      </w:tr>
      <w:tr w:rsidR="00FB7245" w:rsidRPr="009B46D2" w:rsidTr="00D26ED5">
        <w:trPr>
          <w:trHeight w:val="227"/>
        </w:trPr>
        <w:tc>
          <w:tcPr>
            <w:tcW w:w="371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Áreas complementarias(1)</w:t>
            </w:r>
          </w:p>
        </w:tc>
        <w:tc>
          <w:tcPr>
            <w:tcW w:w="290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B7245" w:rsidRPr="00614F1C" w:rsidRDefault="00FB7245" w:rsidP="00FB7245">
            <w:pPr>
              <w:jc w:val="center"/>
              <w:rPr>
                <w:rFonts w:ascii="Museo Sans 100" w:hAnsi="Museo Sans 100"/>
                <w:b/>
                <w:bCs/>
              </w:rPr>
            </w:pPr>
            <w:r w:rsidRPr="00614F1C">
              <w:rPr>
                <w:rFonts w:ascii="Museo Sans 100" w:hAnsi="Museo Sans 100"/>
                <w:b/>
                <w:bCs/>
              </w:rPr>
              <w:t> </w:t>
            </w:r>
          </w:p>
        </w:tc>
      </w:tr>
      <w:tr w:rsidR="00FB7245" w:rsidRPr="009B46D2" w:rsidTr="00D26ED5">
        <w:trPr>
          <w:trHeight w:val="227"/>
        </w:trPr>
        <w:tc>
          <w:tcPr>
            <w:tcW w:w="371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614F1C" w:rsidRDefault="00FB7245" w:rsidP="00FB7245">
            <w:pPr>
              <w:jc w:val="center"/>
              <w:rPr>
                <w:rFonts w:ascii="Museo Sans 100" w:hAnsi="Museo Sans 100"/>
                <w:color w:val="000000"/>
              </w:rPr>
            </w:pPr>
            <w:r w:rsidRPr="00614F1C">
              <w:rPr>
                <w:rFonts w:ascii="Museo Sans 100" w:hAnsi="Museo Sans 100"/>
                <w:color w:val="000000"/>
              </w:rPr>
              <w:t>IGLESIA</w:t>
            </w:r>
          </w:p>
        </w:tc>
        <w:tc>
          <w:tcPr>
            <w:tcW w:w="290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15 As 52.58 Cas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jc w:val="center"/>
              <w:rPr>
                <w:rFonts w:ascii="Museo Sans 100" w:hAnsi="Museo Sans 100"/>
                <w:color w:val="000000"/>
              </w:rPr>
            </w:pPr>
            <w:r w:rsidRPr="00614F1C">
              <w:rPr>
                <w:rFonts w:ascii="Museo Sans 100" w:hAnsi="Museo Sans 100"/>
                <w:color w:val="000000"/>
              </w:rPr>
              <w:t>1,552.58</w:t>
            </w:r>
          </w:p>
        </w:tc>
      </w:tr>
      <w:tr w:rsidR="00FB7245" w:rsidRPr="009B46D2" w:rsidTr="00D26ED5">
        <w:trPr>
          <w:trHeight w:val="227"/>
        </w:trPr>
        <w:tc>
          <w:tcPr>
            <w:tcW w:w="371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SUBTOTAL</w:t>
            </w:r>
          </w:p>
        </w:tc>
        <w:tc>
          <w:tcPr>
            <w:tcW w:w="290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xml:space="preserve">00 Has 15 As 52.58 Cas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B7245" w:rsidRPr="00614F1C" w:rsidRDefault="00FB7245" w:rsidP="00FB7245">
            <w:pPr>
              <w:jc w:val="center"/>
              <w:rPr>
                <w:rFonts w:ascii="Museo Sans 100" w:hAnsi="Museo Sans 100"/>
                <w:b/>
                <w:bCs/>
              </w:rPr>
            </w:pPr>
            <w:r w:rsidRPr="00614F1C">
              <w:rPr>
                <w:rFonts w:ascii="Museo Sans 100" w:hAnsi="Museo Sans 100"/>
                <w:b/>
                <w:bCs/>
              </w:rPr>
              <w:t>1,552.58</w:t>
            </w:r>
          </w:p>
        </w:tc>
      </w:tr>
      <w:tr w:rsidR="00FB7245" w:rsidRPr="009B46D2" w:rsidTr="00D26ED5">
        <w:trPr>
          <w:trHeight w:val="227"/>
        </w:trPr>
        <w:tc>
          <w:tcPr>
            <w:tcW w:w="3713" w:type="dxa"/>
            <w:tcBorders>
              <w:top w:val="nil"/>
              <w:left w:val="single" w:sz="4" w:space="0" w:color="auto"/>
              <w:bottom w:val="single" w:sz="4" w:space="0" w:color="auto"/>
              <w:right w:val="single" w:sz="4" w:space="0" w:color="auto"/>
            </w:tcBorders>
            <w:shd w:val="clear" w:color="auto" w:fill="FFFFFF" w:themeFill="background1"/>
            <w:vAlign w:val="center"/>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AREA TOTAL DE PROYECTO</w:t>
            </w:r>
          </w:p>
        </w:tc>
        <w:tc>
          <w:tcPr>
            <w:tcW w:w="290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xml:space="preserve">00 Has 24 As 09.15 Cas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B7245" w:rsidRPr="00614F1C" w:rsidRDefault="00FB7245" w:rsidP="00FB7245">
            <w:pPr>
              <w:jc w:val="center"/>
              <w:rPr>
                <w:rFonts w:ascii="Museo Sans 100" w:hAnsi="Museo Sans 100"/>
                <w:b/>
                <w:bCs/>
              </w:rPr>
            </w:pPr>
            <w:r w:rsidRPr="00614F1C">
              <w:rPr>
                <w:rFonts w:ascii="Museo Sans 100" w:hAnsi="Museo Sans 100"/>
                <w:b/>
                <w:bCs/>
              </w:rPr>
              <w:t>2,409.15</w:t>
            </w:r>
          </w:p>
        </w:tc>
      </w:tr>
    </w:tbl>
    <w:p w:rsidR="00FB7245" w:rsidRPr="009B46D2" w:rsidRDefault="00FB7245" w:rsidP="00FB7245">
      <w:pPr>
        <w:spacing w:after="80"/>
        <w:contextualSpacing/>
        <w:rPr>
          <w:rFonts w:ascii="Museo 500" w:eastAsiaTheme="minorHAnsi" w:hAnsi="Museo 500" w:cstheme="minorBidi"/>
        </w:rPr>
      </w:pPr>
    </w:p>
    <w:p w:rsidR="00FB7245" w:rsidRPr="00614F1C" w:rsidRDefault="00164F7F" w:rsidP="00386B07">
      <w:pPr>
        <w:numPr>
          <w:ilvl w:val="0"/>
          <w:numId w:val="46"/>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614F1C">
        <w:rPr>
          <w:rFonts w:ascii="Museo Sans 100" w:eastAsiaTheme="minorHAnsi" w:hAnsi="Museo Sans 100" w:cstheme="minorBidi"/>
        </w:rPr>
        <w:t xml:space="preserve"> SOLARES</w:t>
      </w:r>
    </w:p>
    <w:p w:rsidR="00FB7245" w:rsidRPr="00614F1C" w:rsidRDefault="00FB7245" w:rsidP="00386B07">
      <w:pPr>
        <w:numPr>
          <w:ilvl w:val="0"/>
          <w:numId w:val="46"/>
        </w:numPr>
        <w:spacing w:after="80"/>
        <w:contextualSpacing/>
        <w:rPr>
          <w:rFonts w:ascii="Museo Sans 100" w:eastAsiaTheme="minorHAnsi" w:hAnsi="Museo Sans 100" w:cstheme="minorBidi"/>
        </w:rPr>
      </w:pPr>
      <w:r w:rsidRPr="00614F1C">
        <w:rPr>
          <w:rFonts w:ascii="Museo Sans 100" w:eastAsiaTheme="minorHAnsi" w:hAnsi="Museo Sans 100" w:cstheme="minorBidi"/>
        </w:rPr>
        <w:t>1 IGLESIA</w:t>
      </w:r>
    </w:p>
    <w:p w:rsidR="00FB7245" w:rsidRPr="009B46D2" w:rsidRDefault="00FB7245" w:rsidP="00FB7245">
      <w:pPr>
        <w:spacing w:after="80"/>
        <w:ind w:left="2130"/>
        <w:contextualSpacing/>
        <w:rPr>
          <w:rFonts w:ascii="Museo 500" w:eastAsiaTheme="minorHAnsi" w:hAnsi="Museo 500" w:cstheme="minorBidi"/>
        </w:rPr>
      </w:pPr>
    </w:p>
    <w:p w:rsidR="00FB7245" w:rsidRPr="00DE4095" w:rsidRDefault="00614F1C" w:rsidP="00FB7245">
      <w:pPr>
        <w:spacing w:after="160" w:line="259" w:lineRule="auto"/>
        <w:jc w:val="center"/>
        <w:rPr>
          <w:rFonts w:ascii="Museo 300" w:hAnsi="Museo 300"/>
          <w:b/>
          <w:sz w:val="24"/>
          <w:szCs w:val="24"/>
        </w:rPr>
      </w:pPr>
      <w:r>
        <w:rPr>
          <w:rFonts w:ascii="Museo 300" w:hAnsi="Museo 300"/>
          <w:b/>
          <w:sz w:val="24"/>
          <w:szCs w:val="24"/>
        </w:rPr>
        <w:tab/>
      </w:r>
      <w:r w:rsidR="00FB7245" w:rsidRPr="00DE4095">
        <w:rPr>
          <w:rFonts w:ascii="Museo 300" w:hAnsi="Museo 300"/>
          <w:b/>
          <w:sz w:val="24"/>
          <w:szCs w:val="24"/>
        </w:rPr>
        <w:t>RESUMEN DE PROYECTO, HACIENDA LOS LAGARTOS, LOS ANGELES PORCION UNO.</w:t>
      </w:r>
    </w:p>
    <w:tbl>
      <w:tblPr>
        <w:tblW w:w="8088" w:type="dxa"/>
        <w:tblInd w:w="529" w:type="dxa"/>
        <w:tblCellMar>
          <w:left w:w="70" w:type="dxa"/>
          <w:right w:w="70" w:type="dxa"/>
        </w:tblCellMar>
        <w:tblLook w:val="04A0" w:firstRow="1" w:lastRow="0" w:firstColumn="1" w:lastColumn="0" w:noHBand="0" w:noVBand="1"/>
      </w:tblPr>
      <w:tblGrid>
        <w:gridCol w:w="3550"/>
        <w:gridCol w:w="2915"/>
        <w:gridCol w:w="1623"/>
      </w:tblGrid>
      <w:tr w:rsidR="00FB7245" w:rsidRPr="009B46D2" w:rsidTr="00D26ED5">
        <w:trPr>
          <w:trHeight w:val="246"/>
        </w:trPr>
        <w:tc>
          <w:tcPr>
            <w:tcW w:w="8088"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614F1C" w:rsidRDefault="00FB7245" w:rsidP="00FB7245">
            <w:pPr>
              <w:jc w:val="center"/>
              <w:rPr>
                <w:rFonts w:ascii="Museo Sans 100" w:hAnsi="Museo Sans 100"/>
                <w:b/>
                <w:bCs/>
              </w:rPr>
            </w:pPr>
            <w:r w:rsidRPr="00614F1C">
              <w:rPr>
                <w:rFonts w:ascii="Museo Sans 100" w:hAnsi="Museo Sans 100"/>
                <w:b/>
                <w:bCs/>
              </w:rPr>
              <w:t>CUADRO GENERAL DE AREAS, HACIENDA LOS LAGARTOS</w:t>
            </w:r>
          </w:p>
          <w:p w:rsidR="00FB7245" w:rsidRPr="00614F1C" w:rsidRDefault="00FB7245" w:rsidP="00164F7F">
            <w:pPr>
              <w:jc w:val="center"/>
              <w:rPr>
                <w:rFonts w:ascii="Museo Sans 100" w:hAnsi="Museo Sans 100"/>
                <w:b/>
                <w:bCs/>
              </w:rPr>
            </w:pPr>
            <w:r w:rsidRPr="00614F1C">
              <w:rPr>
                <w:rFonts w:ascii="Museo Sans 100" w:hAnsi="Museo Sans 100"/>
                <w:b/>
                <w:bCs/>
              </w:rPr>
              <w:t xml:space="preserve">LOS ANGELES PORCION UNO (MATRICULA: </w:t>
            </w:r>
            <w:r w:rsidR="00164F7F">
              <w:rPr>
                <w:rFonts w:ascii="Museo Sans 100" w:hAnsi="Museo Sans 100"/>
                <w:b/>
                <w:bCs/>
              </w:rPr>
              <w:t>----</w:t>
            </w:r>
            <w:r w:rsidRPr="00614F1C">
              <w:rPr>
                <w:rFonts w:ascii="Museo Sans 100" w:hAnsi="Museo Sans 100"/>
                <w:b/>
                <w:bCs/>
              </w:rPr>
              <w:t xml:space="preserve">-00000) </w:t>
            </w:r>
          </w:p>
        </w:tc>
      </w:tr>
      <w:tr w:rsidR="00FB7245" w:rsidRPr="009B46D2" w:rsidTr="00E05577">
        <w:trPr>
          <w:trHeight w:val="246"/>
        </w:trPr>
        <w:tc>
          <w:tcPr>
            <w:tcW w:w="35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DESCRIPCION</w:t>
            </w:r>
          </w:p>
        </w:tc>
        <w:tc>
          <w:tcPr>
            <w:tcW w:w="291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AREAS (Has.)</w:t>
            </w:r>
          </w:p>
        </w:tc>
        <w:tc>
          <w:tcPr>
            <w:tcW w:w="16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AREAS(m2)</w:t>
            </w:r>
          </w:p>
        </w:tc>
      </w:tr>
      <w:tr w:rsidR="00FB7245" w:rsidRPr="009B46D2" w:rsidTr="00E05577">
        <w:trPr>
          <w:trHeight w:val="246"/>
        </w:trPr>
        <w:tc>
          <w:tcPr>
            <w:tcW w:w="35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b/>
                <w:bCs/>
                <w:color w:val="000000"/>
              </w:rPr>
            </w:pPr>
            <w:r w:rsidRPr="00614F1C">
              <w:rPr>
                <w:rFonts w:ascii="Museo Sans 100" w:hAnsi="Museo Sans 100"/>
                <w:b/>
                <w:bCs/>
                <w:color w:val="000000"/>
              </w:rPr>
              <w:t>Asentamiento Comunitario (</w:t>
            </w:r>
            <w:r w:rsidR="00164F7F">
              <w:rPr>
                <w:rFonts w:ascii="Museo Sans 100" w:hAnsi="Museo Sans 100"/>
                <w:b/>
                <w:bCs/>
                <w:color w:val="000000"/>
              </w:rPr>
              <w:t>----</w:t>
            </w:r>
            <w:r w:rsidRPr="00614F1C">
              <w:rPr>
                <w:rFonts w:ascii="Museo Sans 100" w:hAnsi="Museo Sans 100"/>
                <w:b/>
                <w:bCs/>
                <w:color w:val="000000"/>
              </w:rPr>
              <w:t>)</w:t>
            </w:r>
          </w:p>
        </w:tc>
        <w:tc>
          <w:tcPr>
            <w:tcW w:w="2915"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rPr>
                <w:rFonts w:ascii="Museo Sans 100" w:hAnsi="Museo Sans 100"/>
                <w:color w:val="2F75B5"/>
              </w:rPr>
            </w:pPr>
            <w:r w:rsidRPr="00614F1C">
              <w:rPr>
                <w:rFonts w:ascii="Museo Sans 100" w:hAnsi="Museo Sans 100"/>
                <w:color w:val="2F75B5"/>
              </w:rPr>
              <w:t> </w:t>
            </w:r>
          </w:p>
        </w:tc>
        <w:tc>
          <w:tcPr>
            <w:tcW w:w="162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rPr>
                <w:rFonts w:ascii="Museo Sans 100" w:hAnsi="Museo Sans 100"/>
                <w:color w:val="2F75B5"/>
              </w:rPr>
            </w:pPr>
            <w:r w:rsidRPr="00614F1C">
              <w:rPr>
                <w:rFonts w:ascii="Museo Sans 100" w:hAnsi="Museo Sans 100"/>
                <w:color w:val="2F75B5"/>
              </w:rPr>
              <w:t> </w:t>
            </w:r>
          </w:p>
        </w:tc>
      </w:tr>
      <w:tr w:rsidR="00FB7245" w:rsidRPr="009B46D2" w:rsidTr="00E05577">
        <w:trPr>
          <w:trHeight w:val="246"/>
        </w:trPr>
        <w:tc>
          <w:tcPr>
            <w:tcW w:w="35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color w:val="000000"/>
              </w:rPr>
            </w:pPr>
            <w:r w:rsidRPr="00614F1C">
              <w:rPr>
                <w:rFonts w:ascii="Museo Sans 100" w:hAnsi="Museo Sans 100"/>
                <w:color w:val="000000"/>
              </w:rPr>
              <w:t>POLIGONO A (</w:t>
            </w:r>
            <w:r w:rsidR="00164F7F">
              <w:rPr>
                <w:rFonts w:ascii="Museo Sans 100" w:hAnsi="Museo Sans 100"/>
                <w:color w:val="000000"/>
              </w:rPr>
              <w:t>---</w:t>
            </w:r>
            <w:r w:rsidRPr="00614F1C">
              <w:rPr>
                <w:rFonts w:ascii="Museo Sans 100" w:hAnsi="Museo Sans 100"/>
                <w:color w:val="000000"/>
              </w:rPr>
              <w:t>Solares)</w:t>
            </w:r>
          </w:p>
        </w:tc>
        <w:tc>
          <w:tcPr>
            <w:tcW w:w="291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97 As 43.11 Cas </w:t>
            </w:r>
          </w:p>
        </w:tc>
        <w:tc>
          <w:tcPr>
            <w:tcW w:w="162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color w:val="000000"/>
              </w:rPr>
            </w:pPr>
            <w:r w:rsidRPr="00614F1C">
              <w:rPr>
                <w:rFonts w:ascii="Museo Sans 100" w:hAnsi="Museo Sans 100"/>
                <w:color w:val="000000"/>
              </w:rPr>
              <w:t>9,743.11</w:t>
            </w:r>
          </w:p>
        </w:tc>
      </w:tr>
      <w:tr w:rsidR="00FB7245" w:rsidRPr="009B46D2" w:rsidTr="00E05577">
        <w:trPr>
          <w:trHeight w:val="246"/>
        </w:trPr>
        <w:tc>
          <w:tcPr>
            <w:tcW w:w="35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color w:val="000000"/>
              </w:rPr>
            </w:pPr>
            <w:r w:rsidRPr="00614F1C">
              <w:rPr>
                <w:rFonts w:ascii="Museo Sans 100" w:hAnsi="Museo Sans 100"/>
                <w:color w:val="000000"/>
              </w:rPr>
              <w:t>POLIGONO B (</w:t>
            </w:r>
            <w:r w:rsidR="00164F7F">
              <w:rPr>
                <w:rFonts w:ascii="Museo Sans 100" w:hAnsi="Museo Sans 100"/>
                <w:color w:val="000000"/>
              </w:rPr>
              <w:t>---</w:t>
            </w:r>
            <w:r w:rsidRPr="00614F1C">
              <w:rPr>
                <w:rFonts w:ascii="Museo Sans 100" w:hAnsi="Museo Sans 100"/>
                <w:color w:val="000000"/>
              </w:rPr>
              <w:t xml:space="preserve"> Solares)</w:t>
            </w:r>
          </w:p>
        </w:tc>
        <w:tc>
          <w:tcPr>
            <w:tcW w:w="291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78 As 67.10 Cas </w:t>
            </w:r>
          </w:p>
        </w:tc>
        <w:tc>
          <w:tcPr>
            <w:tcW w:w="162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color w:val="000000"/>
              </w:rPr>
            </w:pPr>
            <w:r w:rsidRPr="00614F1C">
              <w:rPr>
                <w:rFonts w:ascii="Museo Sans 100" w:hAnsi="Museo Sans 100"/>
                <w:color w:val="000000"/>
              </w:rPr>
              <w:t>7,867.10</w:t>
            </w:r>
          </w:p>
        </w:tc>
      </w:tr>
      <w:tr w:rsidR="00FB7245" w:rsidRPr="009B46D2" w:rsidTr="00E05577">
        <w:trPr>
          <w:trHeight w:val="246"/>
        </w:trPr>
        <w:tc>
          <w:tcPr>
            <w:tcW w:w="35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color w:val="000000"/>
              </w:rPr>
            </w:pPr>
            <w:r w:rsidRPr="00614F1C">
              <w:rPr>
                <w:rFonts w:ascii="Museo Sans 100" w:hAnsi="Museo Sans 100"/>
                <w:color w:val="000000"/>
              </w:rPr>
              <w:t>POLIGONO C (</w:t>
            </w:r>
            <w:r w:rsidR="00164F7F">
              <w:rPr>
                <w:rFonts w:ascii="Museo Sans 100" w:hAnsi="Museo Sans 100"/>
                <w:color w:val="000000"/>
              </w:rPr>
              <w:t>---</w:t>
            </w:r>
            <w:r w:rsidRPr="00614F1C">
              <w:rPr>
                <w:rFonts w:ascii="Museo Sans 100" w:hAnsi="Museo Sans 100"/>
                <w:color w:val="000000"/>
              </w:rPr>
              <w:t xml:space="preserve"> Solares)</w:t>
            </w:r>
          </w:p>
        </w:tc>
        <w:tc>
          <w:tcPr>
            <w:tcW w:w="291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72 As 70.75 Cas </w:t>
            </w:r>
          </w:p>
        </w:tc>
        <w:tc>
          <w:tcPr>
            <w:tcW w:w="162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color w:val="000000"/>
              </w:rPr>
            </w:pPr>
            <w:r w:rsidRPr="00614F1C">
              <w:rPr>
                <w:rFonts w:ascii="Museo Sans 100" w:hAnsi="Museo Sans 100"/>
                <w:color w:val="000000"/>
              </w:rPr>
              <w:t>7,270.75</w:t>
            </w:r>
          </w:p>
        </w:tc>
      </w:tr>
      <w:tr w:rsidR="00FB7245" w:rsidRPr="009B46D2" w:rsidTr="00E05577">
        <w:trPr>
          <w:trHeight w:val="246"/>
        </w:trPr>
        <w:tc>
          <w:tcPr>
            <w:tcW w:w="35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color w:val="000000"/>
              </w:rPr>
            </w:pPr>
            <w:r w:rsidRPr="00614F1C">
              <w:rPr>
                <w:rFonts w:ascii="Museo Sans 100" w:hAnsi="Museo Sans 100"/>
                <w:color w:val="000000"/>
              </w:rPr>
              <w:t>POLIGONO D (</w:t>
            </w:r>
            <w:r w:rsidR="00164F7F">
              <w:rPr>
                <w:rFonts w:ascii="Museo Sans 100" w:hAnsi="Museo Sans 100"/>
                <w:color w:val="000000"/>
              </w:rPr>
              <w:t>---</w:t>
            </w:r>
            <w:r w:rsidRPr="00614F1C">
              <w:rPr>
                <w:rFonts w:ascii="Museo Sans 100" w:hAnsi="Museo Sans 100"/>
                <w:color w:val="000000"/>
              </w:rPr>
              <w:t xml:space="preserve"> Solares)</w:t>
            </w:r>
          </w:p>
        </w:tc>
        <w:tc>
          <w:tcPr>
            <w:tcW w:w="291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23 As 43.48 Cas </w:t>
            </w:r>
          </w:p>
        </w:tc>
        <w:tc>
          <w:tcPr>
            <w:tcW w:w="162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color w:val="000000"/>
              </w:rPr>
            </w:pPr>
            <w:r w:rsidRPr="00614F1C">
              <w:rPr>
                <w:rFonts w:ascii="Museo Sans 100" w:hAnsi="Museo Sans 100"/>
                <w:color w:val="000000"/>
              </w:rPr>
              <w:t>2,343.48</w:t>
            </w:r>
          </w:p>
        </w:tc>
      </w:tr>
      <w:tr w:rsidR="00FB7245" w:rsidRPr="009B46D2" w:rsidTr="00E05577">
        <w:trPr>
          <w:trHeight w:val="246"/>
        </w:trPr>
        <w:tc>
          <w:tcPr>
            <w:tcW w:w="35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color w:val="000000"/>
              </w:rPr>
            </w:pPr>
            <w:r w:rsidRPr="00614F1C">
              <w:rPr>
                <w:rFonts w:ascii="Museo Sans 100" w:hAnsi="Museo Sans 100"/>
                <w:color w:val="000000"/>
              </w:rPr>
              <w:t>POLIGONO E (</w:t>
            </w:r>
            <w:r w:rsidR="00164F7F">
              <w:rPr>
                <w:rFonts w:ascii="Museo Sans 100" w:hAnsi="Museo Sans 100"/>
                <w:color w:val="000000"/>
              </w:rPr>
              <w:t>---</w:t>
            </w:r>
            <w:r w:rsidRPr="00614F1C">
              <w:rPr>
                <w:rFonts w:ascii="Museo Sans 100" w:hAnsi="Museo Sans 100"/>
                <w:color w:val="000000"/>
              </w:rPr>
              <w:t xml:space="preserve"> Solares)</w:t>
            </w:r>
          </w:p>
        </w:tc>
        <w:tc>
          <w:tcPr>
            <w:tcW w:w="291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27 As 42.07 Cas </w:t>
            </w:r>
          </w:p>
        </w:tc>
        <w:tc>
          <w:tcPr>
            <w:tcW w:w="162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color w:val="000000"/>
              </w:rPr>
            </w:pPr>
            <w:r w:rsidRPr="00614F1C">
              <w:rPr>
                <w:rFonts w:ascii="Museo Sans 100" w:hAnsi="Museo Sans 100"/>
                <w:color w:val="000000"/>
              </w:rPr>
              <w:t>2,742.07</w:t>
            </w:r>
          </w:p>
        </w:tc>
      </w:tr>
      <w:tr w:rsidR="00FB7245" w:rsidRPr="009B46D2" w:rsidTr="00E05577">
        <w:trPr>
          <w:trHeight w:val="246"/>
        </w:trPr>
        <w:tc>
          <w:tcPr>
            <w:tcW w:w="35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color w:val="000000"/>
              </w:rPr>
            </w:pPr>
            <w:r w:rsidRPr="00614F1C">
              <w:rPr>
                <w:rFonts w:ascii="Museo Sans 100" w:hAnsi="Museo Sans 100"/>
                <w:color w:val="000000"/>
              </w:rPr>
              <w:t>POLIGONO F (</w:t>
            </w:r>
            <w:r w:rsidR="00164F7F">
              <w:rPr>
                <w:rFonts w:ascii="Museo Sans 100" w:hAnsi="Museo Sans 100"/>
                <w:color w:val="000000"/>
              </w:rPr>
              <w:t>---</w:t>
            </w:r>
            <w:r w:rsidRPr="00614F1C">
              <w:rPr>
                <w:rFonts w:ascii="Museo Sans 100" w:hAnsi="Museo Sans 100"/>
                <w:color w:val="000000"/>
              </w:rPr>
              <w:t>Solares)</w:t>
            </w:r>
          </w:p>
        </w:tc>
        <w:tc>
          <w:tcPr>
            <w:tcW w:w="29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04 As 05.67 Cas </w:t>
            </w:r>
          </w:p>
        </w:tc>
        <w:tc>
          <w:tcPr>
            <w:tcW w:w="16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color w:val="000000"/>
              </w:rPr>
            </w:pPr>
            <w:r w:rsidRPr="00614F1C">
              <w:rPr>
                <w:rFonts w:ascii="Museo Sans 100" w:hAnsi="Museo Sans 100"/>
                <w:color w:val="000000"/>
              </w:rPr>
              <w:t>405.67</w:t>
            </w:r>
          </w:p>
        </w:tc>
      </w:tr>
      <w:tr w:rsidR="00FB7245" w:rsidRPr="009B46D2" w:rsidTr="00E05577">
        <w:trPr>
          <w:trHeight w:val="246"/>
        </w:trPr>
        <w:tc>
          <w:tcPr>
            <w:tcW w:w="35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color w:val="000000"/>
              </w:rPr>
            </w:pPr>
            <w:r w:rsidRPr="00614F1C">
              <w:rPr>
                <w:rFonts w:ascii="Museo Sans 100" w:hAnsi="Museo Sans 100"/>
                <w:color w:val="000000"/>
              </w:rPr>
              <w:t>POLIGONO G (</w:t>
            </w:r>
            <w:r w:rsidR="00164F7F">
              <w:rPr>
                <w:rFonts w:ascii="Museo Sans 100" w:hAnsi="Museo Sans 100"/>
                <w:color w:val="000000"/>
              </w:rPr>
              <w:t>---</w:t>
            </w:r>
            <w:r w:rsidRPr="00614F1C">
              <w:rPr>
                <w:rFonts w:ascii="Museo Sans 100" w:hAnsi="Museo Sans 100"/>
                <w:color w:val="000000"/>
              </w:rPr>
              <w:t xml:space="preserve"> Solares)</w:t>
            </w:r>
          </w:p>
        </w:tc>
        <w:tc>
          <w:tcPr>
            <w:tcW w:w="291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64 As 10.80 Cas </w:t>
            </w:r>
          </w:p>
        </w:tc>
        <w:tc>
          <w:tcPr>
            <w:tcW w:w="162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color w:val="000000"/>
              </w:rPr>
            </w:pPr>
            <w:r w:rsidRPr="00614F1C">
              <w:rPr>
                <w:rFonts w:ascii="Museo Sans 100" w:hAnsi="Museo Sans 100"/>
                <w:color w:val="000000"/>
              </w:rPr>
              <w:t>6,410.80</w:t>
            </w:r>
          </w:p>
        </w:tc>
      </w:tr>
      <w:tr w:rsidR="00FB7245" w:rsidRPr="009B46D2" w:rsidTr="00E05577">
        <w:trPr>
          <w:trHeight w:val="246"/>
        </w:trPr>
        <w:tc>
          <w:tcPr>
            <w:tcW w:w="35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color w:val="000000"/>
              </w:rPr>
            </w:pPr>
            <w:r w:rsidRPr="00614F1C">
              <w:rPr>
                <w:rFonts w:ascii="Museo Sans 100" w:hAnsi="Museo Sans 100"/>
                <w:color w:val="000000"/>
              </w:rPr>
              <w:t>POLIGONO H (</w:t>
            </w:r>
            <w:r w:rsidR="00164F7F">
              <w:rPr>
                <w:rFonts w:ascii="Museo Sans 100" w:hAnsi="Museo Sans 100"/>
                <w:color w:val="000000"/>
              </w:rPr>
              <w:t>---</w:t>
            </w:r>
            <w:r w:rsidRPr="00614F1C">
              <w:rPr>
                <w:rFonts w:ascii="Museo Sans 100" w:hAnsi="Museo Sans 100"/>
                <w:color w:val="000000"/>
              </w:rPr>
              <w:t xml:space="preserve"> solares)</w:t>
            </w:r>
          </w:p>
        </w:tc>
        <w:tc>
          <w:tcPr>
            <w:tcW w:w="291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07 As 83.06 Cas </w:t>
            </w:r>
          </w:p>
        </w:tc>
        <w:tc>
          <w:tcPr>
            <w:tcW w:w="162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color w:val="000000"/>
              </w:rPr>
            </w:pPr>
            <w:r w:rsidRPr="00614F1C">
              <w:rPr>
                <w:rFonts w:ascii="Museo Sans 100" w:hAnsi="Museo Sans 100"/>
                <w:color w:val="000000"/>
              </w:rPr>
              <w:t>783.06</w:t>
            </w:r>
          </w:p>
        </w:tc>
      </w:tr>
      <w:tr w:rsidR="00FB7245" w:rsidRPr="009B46D2" w:rsidTr="00E05577">
        <w:trPr>
          <w:trHeight w:val="246"/>
        </w:trPr>
        <w:tc>
          <w:tcPr>
            <w:tcW w:w="35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color w:val="000000"/>
              </w:rPr>
            </w:pPr>
            <w:r w:rsidRPr="00614F1C">
              <w:rPr>
                <w:rFonts w:ascii="Museo Sans 100" w:hAnsi="Museo Sans 100"/>
                <w:color w:val="000000"/>
              </w:rPr>
              <w:t>POLIGONO I (</w:t>
            </w:r>
            <w:r w:rsidR="00164F7F">
              <w:rPr>
                <w:rFonts w:ascii="Museo Sans 100" w:hAnsi="Museo Sans 100"/>
                <w:color w:val="000000"/>
              </w:rPr>
              <w:t>---</w:t>
            </w:r>
            <w:r w:rsidRPr="00614F1C">
              <w:rPr>
                <w:rFonts w:ascii="Museo Sans 100" w:hAnsi="Museo Sans 100"/>
                <w:color w:val="000000"/>
              </w:rPr>
              <w:t xml:space="preserve"> solares)</w:t>
            </w:r>
          </w:p>
        </w:tc>
        <w:tc>
          <w:tcPr>
            <w:tcW w:w="291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28 As 68.08 Cas </w:t>
            </w:r>
          </w:p>
        </w:tc>
        <w:tc>
          <w:tcPr>
            <w:tcW w:w="162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color w:val="000000"/>
              </w:rPr>
            </w:pPr>
            <w:r w:rsidRPr="00614F1C">
              <w:rPr>
                <w:rFonts w:ascii="Museo Sans 100" w:hAnsi="Museo Sans 100"/>
                <w:color w:val="000000"/>
              </w:rPr>
              <w:t>2,868.08</w:t>
            </w:r>
          </w:p>
        </w:tc>
      </w:tr>
      <w:tr w:rsidR="00FB7245" w:rsidRPr="009B46D2" w:rsidTr="00E05577">
        <w:trPr>
          <w:trHeight w:val="246"/>
        </w:trPr>
        <w:tc>
          <w:tcPr>
            <w:tcW w:w="35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SUBTOTAL</w:t>
            </w:r>
          </w:p>
        </w:tc>
        <w:tc>
          <w:tcPr>
            <w:tcW w:w="291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xml:space="preserve">04 Has 04 As 34.12 Cas </w:t>
            </w:r>
          </w:p>
        </w:tc>
        <w:tc>
          <w:tcPr>
            <w:tcW w:w="162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b/>
                <w:bCs/>
              </w:rPr>
            </w:pPr>
            <w:r w:rsidRPr="00614F1C">
              <w:rPr>
                <w:rFonts w:ascii="Museo Sans 100" w:hAnsi="Museo Sans 100"/>
                <w:b/>
                <w:bCs/>
              </w:rPr>
              <w:t>40,434.12</w:t>
            </w:r>
          </w:p>
        </w:tc>
      </w:tr>
      <w:tr w:rsidR="00FB7245" w:rsidRPr="009B46D2" w:rsidTr="00E05577">
        <w:trPr>
          <w:trHeight w:val="246"/>
        </w:trPr>
        <w:tc>
          <w:tcPr>
            <w:tcW w:w="35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Áreas Complementarias (4):</w:t>
            </w:r>
          </w:p>
        </w:tc>
        <w:tc>
          <w:tcPr>
            <w:tcW w:w="2915"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rPr>
            </w:pPr>
            <w:r w:rsidRPr="00614F1C">
              <w:rPr>
                <w:rFonts w:ascii="Museo Sans 100" w:hAnsi="Museo Sans 100"/>
              </w:rPr>
              <w:t> </w:t>
            </w:r>
          </w:p>
        </w:tc>
        <w:tc>
          <w:tcPr>
            <w:tcW w:w="162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rPr>
                <w:rFonts w:ascii="Museo Sans 100" w:hAnsi="Museo Sans 100"/>
              </w:rPr>
            </w:pPr>
            <w:r w:rsidRPr="00614F1C">
              <w:rPr>
                <w:rFonts w:ascii="Museo Sans 100" w:hAnsi="Museo Sans 100"/>
              </w:rPr>
              <w:t> </w:t>
            </w:r>
          </w:p>
        </w:tc>
      </w:tr>
      <w:tr w:rsidR="00FB7245" w:rsidRPr="009B46D2" w:rsidTr="00E05577">
        <w:trPr>
          <w:trHeight w:val="246"/>
        </w:trPr>
        <w:tc>
          <w:tcPr>
            <w:tcW w:w="35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color w:val="000000"/>
              </w:rPr>
            </w:pPr>
            <w:r w:rsidRPr="00614F1C">
              <w:rPr>
                <w:rFonts w:ascii="Museo Sans 100" w:hAnsi="Museo Sans 100"/>
                <w:color w:val="000000"/>
              </w:rPr>
              <w:t>IGLESIAS (3)</w:t>
            </w:r>
          </w:p>
        </w:tc>
        <w:tc>
          <w:tcPr>
            <w:tcW w:w="291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17 As 00.05 Cas </w:t>
            </w:r>
          </w:p>
        </w:tc>
        <w:tc>
          <w:tcPr>
            <w:tcW w:w="162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rPr>
            </w:pPr>
            <w:r w:rsidRPr="00614F1C">
              <w:rPr>
                <w:rFonts w:ascii="Museo Sans 100" w:hAnsi="Museo Sans 100"/>
              </w:rPr>
              <w:t>1,700.05</w:t>
            </w:r>
          </w:p>
        </w:tc>
      </w:tr>
      <w:tr w:rsidR="00FB7245" w:rsidRPr="009B46D2" w:rsidTr="00E05577">
        <w:trPr>
          <w:trHeight w:val="246"/>
        </w:trPr>
        <w:tc>
          <w:tcPr>
            <w:tcW w:w="35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color w:val="000000"/>
              </w:rPr>
            </w:pPr>
            <w:r w:rsidRPr="00614F1C">
              <w:rPr>
                <w:rFonts w:ascii="Museo Sans 100" w:hAnsi="Museo Sans 100"/>
                <w:color w:val="000000"/>
              </w:rPr>
              <w:t>CANCHA</w:t>
            </w:r>
          </w:p>
        </w:tc>
        <w:tc>
          <w:tcPr>
            <w:tcW w:w="291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61 As 06.65 Cas </w:t>
            </w:r>
          </w:p>
        </w:tc>
        <w:tc>
          <w:tcPr>
            <w:tcW w:w="162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rPr>
            </w:pPr>
            <w:r w:rsidRPr="00614F1C">
              <w:rPr>
                <w:rFonts w:ascii="Museo Sans 100" w:hAnsi="Museo Sans 100"/>
              </w:rPr>
              <w:t>6,106.65</w:t>
            </w:r>
          </w:p>
        </w:tc>
      </w:tr>
      <w:tr w:rsidR="00FB7245" w:rsidRPr="009B46D2" w:rsidTr="00E05577">
        <w:trPr>
          <w:trHeight w:val="246"/>
        </w:trPr>
        <w:tc>
          <w:tcPr>
            <w:tcW w:w="35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SUBTOTAL</w:t>
            </w:r>
          </w:p>
        </w:tc>
        <w:tc>
          <w:tcPr>
            <w:tcW w:w="291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xml:space="preserve">00 Has 78 As 06.7 Cas </w:t>
            </w:r>
          </w:p>
        </w:tc>
        <w:tc>
          <w:tcPr>
            <w:tcW w:w="162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b/>
                <w:bCs/>
              </w:rPr>
            </w:pPr>
            <w:r w:rsidRPr="00614F1C">
              <w:rPr>
                <w:rFonts w:ascii="Museo Sans 100" w:hAnsi="Museo Sans 100"/>
                <w:b/>
                <w:bCs/>
              </w:rPr>
              <w:t>7,806.70</w:t>
            </w:r>
          </w:p>
        </w:tc>
      </w:tr>
      <w:tr w:rsidR="00FB7245" w:rsidRPr="009B46D2" w:rsidTr="00E05577">
        <w:trPr>
          <w:trHeight w:val="246"/>
        </w:trPr>
        <w:tc>
          <w:tcPr>
            <w:tcW w:w="35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color w:val="000000"/>
              </w:rPr>
            </w:pPr>
            <w:r w:rsidRPr="00614F1C">
              <w:rPr>
                <w:rFonts w:ascii="Museo Sans 100" w:hAnsi="Museo Sans 100"/>
                <w:color w:val="000000"/>
              </w:rPr>
              <w:t>CALLE</w:t>
            </w:r>
          </w:p>
        </w:tc>
        <w:tc>
          <w:tcPr>
            <w:tcW w:w="291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29 As 33.77 Cas </w:t>
            </w:r>
          </w:p>
        </w:tc>
        <w:tc>
          <w:tcPr>
            <w:tcW w:w="162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rPr>
            </w:pPr>
            <w:r w:rsidRPr="00614F1C">
              <w:rPr>
                <w:rFonts w:ascii="Museo Sans 100" w:hAnsi="Museo Sans 100"/>
              </w:rPr>
              <w:t>2,933.77</w:t>
            </w:r>
          </w:p>
        </w:tc>
      </w:tr>
      <w:tr w:rsidR="00FB7245" w:rsidRPr="009B46D2" w:rsidTr="00E05577">
        <w:trPr>
          <w:trHeight w:val="246"/>
        </w:trPr>
        <w:tc>
          <w:tcPr>
            <w:tcW w:w="35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AREA TOTAL DE PROYECTO</w:t>
            </w:r>
          </w:p>
        </w:tc>
        <w:tc>
          <w:tcPr>
            <w:tcW w:w="2915"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xml:space="preserve">05 Has 11 As 74.59 Cas </w:t>
            </w:r>
          </w:p>
        </w:tc>
        <w:tc>
          <w:tcPr>
            <w:tcW w:w="1623"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b/>
                <w:bCs/>
              </w:rPr>
            </w:pPr>
            <w:r w:rsidRPr="00614F1C">
              <w:rPr>
                <w:rFonts w:ascii="Museo Sans 100" w:hAnsi="Museo Sans 100"/>
                <w:b/>
                <w:bCs/>
              </w:rPr>
              <w:t>51,174.59</w:t>
            </w:r>
          </w:p>
        </w:tc>
      </w:tr>
    </w:tbl>
    <w:p w:rsidR="00FB7245" w:rsidRDefault="00FB7245" w:rsidP="00FB7245">
      <w:pPr>
        <w:spacing w:after="80"/>
        <w:contextualSpacing/>
        <w:rPr>
          <w:rFonts w:ascii="Museo 500" w:eastAsiaTheme="minorHAnsi" w:hAnsi="Museo 500" w:cstheme="minorBidi"/>
        </w:rPr>
      </w:pPr>
    </w:p>
    <w:p w:rsidR="00FB7245" w:rsidRPr="00614F1C" w:rsidRDefault="00164F7F" w:rsidP="00386B07">
      <w:pPr>
        <w:numPr>
          <w:ilvl w:val="0"/>
          <w:numId w:val="47"/>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614F1C">
        <w:rPr>
          <w:rFonts w:ascii="Museo Sans 100" w:eastAsiaTheme="minorHAnsi" w:hAnsi="Museo Sans 100" w:cstheme="minorBidi"/>
        </w:rPr>
        <w:t xml:space="preserve"> SOLARES</w:t>
      </w:r>
    </w:p>
    <w:p w:rsidR="00FB7245" w:rsidRPr="00614F1C" w:rsidRDefault="00FB7245" w:rsidP="00386B07">
      <w:pPr>
        <w:numPr>
          <w:ilvl w:val="0"/>
          <w:numId w:val="47"/>
        </w:numPr>
        <w:spacing w:after="80"/>
        <w:contextualSpacing/>
        <w:rPr>
          <w:rFonts w:ascii="Museo Sans 100" w:eastAsiaTheme="minorHAnsi" w:hAnsi="Museo Sans 100" w:cstheme="minorBidi"/>
        </w:rPr>
      </w:pPr>
      <w:r w:rsidRPr="00614F1C">
        <w:rPr>
          <w:rFonts w:ascii="Museo Sans 100" w:eastAsiaTheme="minorHAnsi" w:hAnsi="Museo Sans 100" w:cstheme="minorBidi"/>
        </w:rPr>
        <w:t>3 IGLESIAS</w:t>
      </w:r>
    </w:p>
    <w:p w:rsidR="00FB7245" w:rsidRPr="00614F1C" w:rsidRDefault="00FB7245" w:rsidP="00386B07">
      <w:pPr>
        <w:numPr>
          <w:ilvl w:val="0"/>
          <w:numId w:val="47"/>
        </w:numPr>
        <w:spacing w:after="80"/>
        <w:contextualSpacing/>
        <w:rPr>
          <w:rFonts w:ascii="Museo Sans 100" w:eastAsiaTheme="minorHAnsi" w:hAnsi="Museo Sans 100" w:cstheme="minorBidi"/>
        </w:rPr>
      </w:pPr>
      <w:r w:rsidRPr="00614F1C">
        <w:rPr>
          <w:rFonts w:ascii="Museo Sans 100" w:eastAsiaTheme="minorHAnsi" w:hAnsi="Museo Sans 100" w:cstheme="minorBidi"/>
        </w:rPr>
        <w:lastRenderedPageBreak/>
        <w:t>1 CANCHA</w:t>
      </w:r>
    </w:p>
    <w:p w:rsidR="00FB7245" w:rsidRPr="00614F1C" w:rsidRDefault="00FB7245" w:rsidP="00386B07">
      <w:pPr>
        <w:numPr>
          <w:ilvl w:val="0"/>
          <w:numId w:val="47"/>
        </w:numPr>
        <w:spacing w:after="80"/>
        <w:contextualSpacing/>
        <w:rPr>
          <w:rFonts w:ascii="Museo Sans 100" w:eastAsiaTheme="minorHAnsi" w:hAnsi="Museo Sans 100" w:cstheme="minorBidi"/>
        </w:rPr>
      </w:pPr>
      <w:r w:rsidRPr="00614F1C">
        <w:rPr>
          <w:rFonts w:ascii="Museo Sans 100" w:eastAsiaTheme="minorHAnsi" w:hAnsi="Museo Sans 100" w:cstheme="minorBidi"/>
        </w:rPr>
        <w:t>CALLES</w:t>
      </w:r>
    </w:p>
    <w:p w:rsidR="00FB7245" w:rsidRPr="009B46D2" w:rsidRDefault="00FB7245" w:rsidP="00FB7245">
      <w:pPr>
        <w:pStyle w:val="Sinespaciado"/>
        <w:rPr>
          <w:rFonts w:ascii="Museo 500" w:hAnsi="Museo 500"/>
        </w:rPr>
      </w:pPr>
    </w:p>
    <w:p w:rsidR="00FB7245" w:rsidRPr="009B46D2" w:rsidRDefault="00FB7245" w:rsidP="00876E17">
      <w:pPr>
        <w:pStyle w:val="TITULOSINTERMEDIOS"/>
      </w:pPr>
      <w:r w:rsidRPr="009B46D2">
        <w:t>RESUMEN DE PROYECTO, HACIENDA LOS LAGARTOS, AGUA SHUCA.</w:t>
      </w:r>
    </w:p>
    <w:p w:rsidR="00FB7245" w:rsidRPr="009B46D2" w:rsidRDefault="00FB7245" w:rsidP="00FB7245">
      <w:pPr>
        <w:rPr>
          <w:rFonts w:ascii="Museo 500" w:hAnsi="Museo 500"/>
        </w:rPr>
      </w:pPr>
    </w:p>
    <w:tbl>
      <w:tblPr>
        <w:tblW w:w="7592" w:type="dxa"/>
        <w:jc w:val="center"/>
        <w:tblCellMar>
          <w:left w:w="70" w:type="dxa"/>
          <w:right w:w="70" w:type="dxa"/>
        </w:tblCellMar>
        <w:tblLook w:val="04A0" w:firstRow="1" w:lastRow="0" w:firstColumn="1" w:lastColumn="0" w:noHBand="0" w:noVBand="1"/>
      </w:tblPr>
      <w:tblGrid>
        <w:gridCol w:w="3437"/>
        <w:gridCol w:w="2704"/>
        <w:gridCol w:w="1451"/>
      </w:tblGrid>
      <w:tr w:rsidR="00FB7245" w:rsidRPr="009B46D2" w:rsidTr="00614F1C">
        <w:trPr>
          <w:trHeight w:val="227"/>
          <w:jc w:val="center"/>
        </w:trPr>
        <w:tc>
          <w:tcPr>
            <w:tcW w:w="7592" w:type="dxa"/>
            <w:gridSpan w:val="3"/>
            <w:tcBorders>
              <w:top w:val="single" w:sz="4" w:space="0" w:color="auto"/>
              <w:left w:val="single" w:sz="4" w:space="0" w:color="auto"/>
              <w:bottom w:val="nil"/>
              <w:right w:val="single" w:sz="4" w:space="0" w:color="000000"/>
            </w:tcBorders>
            <w:shd w:val="clear" w:color="auto" w:fill="FFFFFF" w:themeFill="background1"/>
            <w:vAlign w:val="center"/>
            <w:hideMark/>
          </w:tcPr>
          <w:p w:rsidR="00FB7245" w:rsidRPr="00614F1C" w:rsidRDefault="00FB7245" w:rsidP="00FB7245">
            <w:pPr>
              <w:jc w:val="center"/>
              <w:rPr>
                <w:rFonts w:ascii="Museo Sans 100" w:hAnsi="Museo Sans 100"/>
                <w:b/>
                <w:bCs/>
              </w:rPr>
            </w:pPr>
            <w:r w:rsidRPr="00614F1C">
              <w:rPr>
                <w:rFonts w:ascii="Museo Sans 100" w:hAnsi="Museo Sans 100"/>
                <w:b/>
                <w:bCs/>
              </w:rPr>
              <w:t>CUADRO GENERAL DE AREAS, HACIENDA LOS LAGARTOS</w:t>
            </w:r>
          </w:p>
          <w:p w:rsidR="00FB7245" w:rsidRPr="00614F1C" w:rsidRDefault="00FB7245" w:rsidP="00164F7F">
            <w:pPr>
              <w:jc w:val="center"/>
              <w:rPr>
                <w:rFonts w:ascii="Museo Sans 100" w:hAnsi="Museo Sans 100"/>
                <w:b/>
                <w:bCs/>
              </w:rPr>
            </w:pPr>
            <w:r w:rsidRPr="00614F1C">
              <w:rPr>
                <w:rFonts w:ascii="Museo Sans 100" w:hAnsi="Museo Sans 100"/>
                <w:b/>
                <w:bCs/>
              </w:rPr>
              <w:t xml:space="preserve">AGUA SHUCA (MATRICULA: </w:t>
            </w:r>
            <w:r w:rsidR="00164F7F">
              <w:rPr>
                <w:rFonts w:ascii="Museo Sans 100" w:hAnsi="Museo Sans 100"/>
                <w:b/>
                <w:bCs/>
              </w:rPr>
              <w:t>---</w:t>
            </w:r>
            <w:r w:rsidRPr="00614F1C">
              <w:rPr>
                <w:rFonts w:ascii="Museo Sans 100" w:hAnsi="Museo Sans 100"/>
                <w:b/>
                <w:bCs/>
              </w:rPr>
              <w:t>-00000)</w:t>
            </w:r>
          </w:p>
        </w:tc>
      </w:tr>
      <w:tr w:rsidR="00FB7245" w:rsidRPr="009B46D2" w:rsidTr="00614F1C">
        <w:trPr>
          <w:trHeight w:val="227"/>
          <w:jc w:val="center"/>
        </w:trPr>
        <w:tc>
          <w:tcPr>
            <w:tcW w:w="34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DESCRIPCION</w:t>
            </w:r>
          </w:p>
        </w:tc>
        <w:tc>
          <w:tcPr>
            <w:tcW w:w="27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AREAS (Has.)</w:t>
            </w:r>
          </w:p>
        </w:tc>
        <w:tc>
          <w:tcPr>
            <w:tcW w:w="145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AREAS(m2)</w:t>
            </w:r>
          </w:p>
        </w:tc>
      </w:tr>
      <w:tr w:rsidR="00FB7245" w:rsidRPr="009B46D2" w:rsidTr="00614F1C">
        <w:trPr>
          <w:trHeight w:val="227"/>
          <w:jc w:val="center"/>
        </w:trPr>
        <w:tc>
          <w:tcPr>
            <w:tcW w:w="34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b/>
                <w:bCs/>
                <w:color w:val="000000"/>
              </w:rPr>
            </w:pPr>
            <w:r w:rsidRPr="00614F1C">
              <w:rPr>
                <w:rFonts w:ascii="Museo Sans 100" w:hAnsi="Museo Sans 100"/>
                <w:b/>
                <w:bCs/>
                <w:color w:val="000000"/>
              </w:rPr>
              <w:t>Asentamiento Comunitario (</w:t>
            </w:r>
            <w:r w:rsidR="00164F7F">
              <w:rPr>
                <w:rFonts w:ascii="Museo Sans 100" w:hAnsi="Museo Sans 100"/>
                <w:b/>
                <w:bCs/>
                <w:color w:val="000000"/>
              </w:rPr>
              <w:t>---</w:t>
            </w:r>
            <w:r w:rsidRPr="00614F1C">
              <w:rPr>
                <w:rFonts w:ascii="Museo Sans 100" w:hAnsi="Museo Sans 100"/>
                <w:b/>
                <w:bCs/>
                <w:color w:val="000000"/>
              </w:rPr>
              <w:t>)</w:t>
            </w:r>
          </w:p>
        </w:tc>
        <w:tc>
          <w:tcPr>
            <w:tcW w:w="2704"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rPr>
                <w:rFonts w:ascii="Museo Sans 100" w:hAnsi="Museo Sans 100"/>
                <w:color w:val="2F75B5"/>
              </w:rPr>
            </w:pPr>
            <w:r w:rsidRPr="00614F1C">
              <w:rPr>
                <w:rFonts w:ascii="Museo Sans 100" w:hAnsi="Museo Sans 100"/>
                <w:color w:val="2F75B5"/>
              </w:rPr>
              <w:t> </w:t>
            </w:r>
          </w:p>
        </w:tc>
        <w:tc>
          <w:tcPr>
            <w:tcW w:w="1451"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rPr>
                <w:rFonts w:ascii="Museo Sans 100" w:hAnsi="Museo Sans 100"/>
              </w:rPr>
            </w:pPr>
            <w:r w:rsidRPr="00614F1C">
              <w:rPr>
                <w:rFonts w:ascii="Museo Sans 100" w:hAnsi="Museo Sans 100"/>
              </w:rPr>
              <w:t> </w:t>
            </w:r>
          </w:p>
        </w:tc>
      </w:tr>
      <w:tr w:rsidR="00FB7245" w:rsidRPr="009B46D2" w:rsidTr="00614F1C">
        <w:trPr>
          <w:trHeight w:val="227"/>
          <w:jc w:val="center"/>
        </w:trPr>
        <w:tc>
          <w:tcPr>
            <w:tcW w:w="34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jc w:val="center"/>
              <w:rPr>
                <w:rFonts w:ascii="Museo Sans 100" w:hAnsi="Museo Sans 100"/>
                <w:color w:val="000000"/>
              </w:rPr>
            </w:pPr>
            <w:r w:rsidRPr="00614F1C">
              <w:rPr>
                <w:rFonts w:ascii="Museo Sans 100" w:hAnsi="Museo Sans 100"/>
                <w:color w:val="000000"/>
              </w:rPr>
              <w:t>POLIGONO A (</w:t>
            </w:r>
            <w:r w:rsidR="00164F7F">
              <w:rPr>
                <w:rFonts w:ascii="Museo Sans 100" w:hAnsi="Museo Sans 100"/>
                <w:color w:val="000000"/>
              </w:rPr>
              <w:t>---</w:t>
            </w:r>
            <w:r w:rsidRPr="00614F1C">
              <w:rPr>
                <w:rFonts w:ascii="Museo Sans 100" w:hAnsi="Museo Sans 100"/>
                <w:color w:val="000000"/>
              </w:rPr>
              <w:t xml:space="preserve"> solares)</w:t>
            </w:r>
          </w:p>
        </w:tc>
        <w:tc>
          <w:tcPr>
            <w:tcW w:w="2704"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85 As 64.06 Cas </w:t>
            </w:r>
          </w:p>
        </w:tc>
        <w:tc>
          <w:tcPr>
            <w:tcW w:w="1451"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rPr>
            </w:pPr>
            <w:r w:rsidRPr="00614F1C">
              <w:rPr>
                <w:rFonts w:ascii="Museo Sans 100" w:hAnsi="Museo Sans 100"/>
              </w:rPr>
              <w:t>8,564.06</w:t>
            </w:r>
          </w:p>
        </w:tc>
      </w:tr>
      <w:tr w:rsidR="00FB7245" w:rsidRPr="009B46D2" w:rsidTr="00614F1C">
        <w:trPr>
          <w:trHeight w:val="227"/>
          <w:jc w:val="center"/>
        </w:trPr>
        <w:tc>
          <w:tcPr>
            <w:tcW w:w="34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SUBTOTAL</w:t>
            </w:r>
          </w:p>
        </w:tc>
        <w:tc>
          <w:tcPr>
            <w:tcW w:w="2704"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xml:space="preserve">00 Has 85 As 64.06 Cas </w:t>
            </w:r>
          </w:p>
        </w:tc>
        <w:tc>
          <w:tcPr>
            <w:tcW w:w="1451"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b/>
                <w:bCs/>
              </w:rPr>
            </w:pPr>
            <w:r w:rsidRPr="00614F1C">
              <w:rPr>
                <w:rFonts w:ascii="Museo Sans 100" w:hAnsi="Museo Sans 100"/>
                <w:b/>
                <w:bCs/>
              </w:rPr>
              <w:t>8,564.06</w:t>
            </w:r>
          </w:p>
        </w:tc>
      </w:tr>
      <w:tr w:rsidR="00FB7245" w:rsidRPr="009B46D2" w:rsidTr="00614F1C">
        <w:trPr>
          <w:trHeight w:val="227"/>
          <w:jc w:val="center"/>
        </w:trPr>
        <w:tc>
          <w:tcPr>
            <w:tcW w:w="34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color w:val="000000"/>
              </w:rPr>
            </w:pPr>
            <w:r w:rsidRPr="00614F1C">
              <w:rPr>
                <w:rFonts w:ascii="Museo Sans 100" w:hAnsi="Museo Sans 100"/>
                <w:color w:val="000000"/>
              </w:rPr>
              <w:t>CALLE</w:t>
            </w:r>
          </w:p>
        </w:tc>
        <w:tc>
          <w:tcPr>
            <w:tcW w:w="2704"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02 As 62.53 Cas </w:t>
            </w:r>
          </w:p>
        </w:tc>
        <w:tc>
          <w:tcPr>
            <w:tcW w:w="1451"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color w:val="000000"/>
              </w:rPr>
            </w:pPr>
            <w:r w:rsidRPr="00614F1C">
              <w:rPr>
                <w:rFonts w:ascii="Museo Sans 100" w:hAnsi="Museo Sans 100"/>
                <w:color w:val="000000"/>
              </w:rPr>
              <w:t>262.53</w:t>
            </w:r>
          </w:p>
        </w:tc>
      </w:tr>
      <w:tr w:rsidR="00FB7245" w:rsidRPr="009B46D2" w:rsidTr="00614F1C">
        <w:trPr>
          <w:trHeight w:val="227"/>
          <w:jc w:val="center"/>
        </w:trPr>
        <w:tc>
          <w:tcPr>
            <w:tcW w:w="34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SUBTOTAL</w:t>
            </w:r>
          </w:p>
        </w:tc>
        <w:tc>
          <w:tcPr>
            <w:tcW w:w="2704"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xml:space="preserve">00 Has 02 As 62.53 Cas </w:t>
            </w:r>
          </w:p>
        </w:tc>
        <w:tc>
          <w:tcPr>
            <w:tcW w:w="1451"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b/>
                <w:bCs/>
              </w:rPr>
            </w:pPr>
            <w:r w:rsidRPr="00614F1C">
              <w:rPr>
                <w:rFonts w:ascii="Museo Sans 100" w:hAnsi="Museo Sans 100"/>
                <w:b/>
                <w:bCs/>
              </w:rPr>
              <w:t>262.53</w:t>
            </w:r>
          </w:p>
        </w:tc>
      </w:tr>
      <w:tr w:rsidR="00FB7245" w:rsidRPr="009B46D2" w:rsidTr="00614F1C">
        <w:trPr>
          <w:trHeight w:val="227"/>
          <w:jc w:val="center"/>
        </w:trPr>
        <w:tc>
          <w:tcPr>
            <w:tcW w:w="34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AREA TOTAL DE PROYECTO</w:t>
            </w:r>
          </w:p>
        </w:tc>
        <w:tc>
          <w:tcPr>
            <w:tcW w:w="2704"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xml:space="preserve">00 Has 88 As 26.59 Cas </w:t>
            </w:r>
          </w:p>
        </w:tc>
        <w:tc>
          <w:tcPr>
            <w:tcW w:w="1451"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right"/>
              <w:rPr>
                <w:rFonts w:ascii="Museo Sans 100" w:hAnsi="Museo Sans 100"/>
                <w:b/>
                <w:bCs/>
              </w:rPr>
            </w:pPr>
            <w:r w:rsidRPr="00614F1C">
              <w:rPr>
                <w:rFonts w:ascii="Museo Sans 100" w:hAnsi="Museo Sans 100"/>
                <w:b/>
                <w:bCs/>
              </w:rPr>
              <w:t>8,826.59</w:t>
            </w:r>
          </w:p>
        </w:tc>
      </w:tr>
    </w:tbl>
    <w:p w:rsidR="00FB7245" w:rsidRPr="009B46D2" w:rsidRDefault="00FB7245" w:rsidP="00FB7245">
      <w:pPr>
        <w:spacing w:after="160"/>
        <w:jc w:val="center"/>
        <w:rPr>
          <w:rFonts w:ascii="Museo 500" w:eastAsiaTheme="minorHAnsi" w:hAnsi="Museo 500" w:cstheme="minorBidi"/>
        </w:rPr>
      </w:pPr>
    </w:p>
    <w:p w:rsidR="00FB7245" w:rsidRPr="00614F1C" w:rsidRDefault="00164F7F" w:rsidP="00386B07">
      <w:pPr>
        <w:numPr>
          <w:ilvl w:val="0"/>
          <w:numId w:val="48"/>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614F1C">
        <w:rPr>
          <w:rFonts w:ascii="Museo Sans 100" w:eastAsiaTheme="minorHAnsi" w:hAnsi="Museo Sans 100" w:cstheme="minorBidi"/>
        </w:rPr>
        <w:t xml:space="preserve"> SOLARES</w:t>
      </w:r>
    </w:p>
    <w:p w:rsidR="00FB7245" w:rsidRPr="00614F1C" w:rsidRDefault="00FB7245" w:rsidP="00386B07">
      <w:pPr>
        <w:numPr>
          <w:ilvl w:val="0"/>
          <w:numId w:val="48"/>
        </w:numPr>
        <w:spacing w:after="80"/>
        <w:contextualSpacing/>
        <w:rPr>
          <w:rFonts w:ascii="Museo Sans 100" w:eastAsiaTheme="minorHAnsi" w:hAnsi="Museo Sans 100" w:cstheme="minorBidi"/>
        </w:rPr>
      </w:pPr>
      <w:r w:rsidRPr="00614F1C">
        <w:rPr>
          <w:rFonts w:ascii="Museo Sans 100" w:eastAsiaTheme="minorHAnsi" w:hAnsi="Museo Sans 100" w:cstheme="minorBidi"/>
        </w:rPr>
        <w:t>CALLES</w:t>
      </w:r>
    </w:p>
    <w:p w:rsidR="00FB7245" w:rsidRPr="009B46D2" w:rsidRDefault="00FB7245" w:rsidP="00FB7245">
      <w:pPr>
        <w:spacing w:after="160" w:line="259" w:lineRule="auto"/>
        <w:rPr>
          <w:rFonts w:ascii="Museo 500" w:eastAsiaTheme="minorHAnsi" w:hAnsi="Museo 500" w:cstheme="minorBidi"/>
        </w:rPr>
      </w:pPr>
    </w:p>
    <w:p w:rsidR="00FB7245" w:rsidRPr="009B46D2" w:rsidRDefault="00614F1C" w:rsidP="00876E17">
      <w:pPr>
        <w:pStyle w:val="TITULOSINTERMEDIOS"/>
      </w:pPr>
      <w:r>
        <w:tab/>
      </w:r>
      <w:r w:rsidR="00FB7245" w:rsidRPr="009B46D2">
        <w:t>RESUMEN DE PROYECTOS, HACIENDA LOS LAGARTOS, LA CAMANDULA, PORION OCHO.</w:t>
      </w:r>
    </w:p>
    <w:tbl>
      <w:tblPr>
        <w:tblW w:w="7703" w:type="dxa"/>
        <w:jc w:val="center"/>
        <w:tblCellMar>
          <w:left w:w="70" w:type="dxa"/>
          <w:right w:w="70" w:type="dxa"/>
        </w:tblCellMar>
        <w:tblLook w:val="04A0" w:firstRow="1" w:lastRow="0" w:firstColumn="1" w:lastColumn="0" w:noHBand="0" w:noVBand="1"/>
      </w:tblPr>
      <w:tblGrid>
        <w:gridCol w:w="3526"/>
        <w:gridCol w:w="2824"/>
        <w:gridCol w:w="1353"/>
      </w:tblGrid>
      <w:tr w:rsidR="00FB7245" w:rsidRPr="00614F1C" w:rsidTr="00614F1C">
        <w:trPr>
          <w:trHeight w:val="227"/>
          <w:jc w:val="center"/>
        </w:trPr>
        <w:tc>
          <w:tcPr>
            <w:tcW w:w="77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B7245" w:rsidRPr="00614F1C" w:rsidRDefault="00FB7245" w:rsidP="00614F1C">
            <w:pPr>
              <w:shd w:val="clear" w:color="auto" w:fill="FFFFFF" w:themeFill="background1"/>
              <w:jc w:val="center"/>
              <w:rPr>
                <w:rFonts w:ascii="Museo Sans 100" w:hAnsi="Museo Sans 100"/>
                <w:b/>
                <w:bCs/>
                <w:color w:val="000000"/>
              </w:rPr>
            </w:pPr>
            <w:r w:rsidRPr="00614F1C">
              <w:rPr>
                <w:rFonts w:ascii="Museo Sans 100" w:hAnsi="Museo Sans 100"/>
                <w:b/>
                <w:bCs/>
                <w:color w:val="000000"/>
              </w:rPr>
              <w:t>CUADRO GENERAL DE AREAS, HACIENDA LOS LAGARTOS</w:t>
            </w:r>
          </w:p>
          <w:p w:rsidR="00FB7245" w:rsidRPr="00614F1C" w:rsidRDefault="00FB7245" w:rsidP="00614F1C">
            <w:pPr>
              <w:shd w:val="clear" w:color="auto" w:fill="FFFFFF" w:themeFill="background1"/>
              <w:jc w:val="center"/>
              <w:rPr>
                <w:rFonts w:ascii="Museo Sans 100" w:hAnsi="Museo Sans 100"/>
                <w:b/>
                <w:bCs/>
                <w:color w:val="000000"/>
              </w:rPr>
            </w:pPr>
            <w:r w:rsidRPr="00614F1C">
              <w:rPr>
                <w:rFonts w:ascii="Museo Sans 100" w:hAnsi="Museo Sans 100"/>
                <w:b/>
                <w:bCs/>
                <w:color w:val="000000"/>
              </w:rPr>
              <w:t xml:space="preserve">LA CAMANDULA PORCIÓN OCHO </w:t>
            </w:r>
          </w:p>
          <w:p w:rsidR="00FB7245" w:rsidRPr="00614F1C" w:rsidRDefault="00FB7245" w:rsidP="00164F7F">
            <w:pPr>
              <w:shd w:val="clear" w:color="auto" w:fill="FFFFFF" w:themeFill="background1"/>
              <w:jc w:val="center"/>
              <w:rPr>
                <w:rFonts w:ascii="Museo Sans 100" w:hAnsi="Museo Sans 100"/>
                <w:b/>
                <w:bCs/>
                <w:color w:val="000000"/>
              </w:rPr>
            </w:pPr>
            <w:r w:rsidRPr="00614F1C">
              <w:rPr>
                <w:rFonts w:ascii="Museo Sans 100" w:hAnsi="Museo Sans 100"/>
                <w:b/>
                <w:bCs/>
                <w:color w:val="000000"/>
              </w:rPr>
              <w:t xml:space="preserve">MATRICULA: </w:t>
            </w:r>
            <w:r w:rsidR="00164F7F">
              <w:rPr>
                <w:rFonts w:ascii="Museo Sans 100" w:hAnsi="Museo Sans 100"/>
                <w:b/>
                <w:bCs/>
                <w:color w:val="000000"/>
              </w:rPr>
              <w:t>---</w:t>
            </w:r>
            <w:r w:rsidRPr="00614F1C">
              <w:rPr>
                <w:rFonts w:ascii="Museo Sans 100" w:hAnsi="Museo Sans 100"/>
                <w:b/>
                <w:bCs/>
                <w:color w:val="000000"/>
              </w:rPr>
              <w:t>-00000</w:t>
            </w:r>
          </w:p>
        </w:tc>
      </w:tr>
      <w:tr w:rsidR="00FB7245" w:rsidRPr="00614F1C" w:rsidTr="00614F1C">
        <w:trPr>
          <w:trHeight w:val="227"/>
          <w:jc w:val="center"/>
        </w:trPr>
        <w:tc>
          <w:tcPr>
            <w:tcW w:w="3526" w:type="dxa"/>
            <w:tcBorders>
              <w:top w:val="nil"/>
              <w:left w:val="single" w:sz="4" w:space="0" w:color="auto"/>
              <w:bottom w:val="single" w:sz="4" w:space="0" w:color="auto"/>
              <w:right w:val="single" w:sz="4" w:space="0" w:color="auto"/>
            </w:tcBorders>
            <w:shd w:val="clear" w:color="000000" w:fill="D9D9D9"/>
            <w:noWrap/>
            <w:vAlign w:val="bottom"/>
            <w:hideMark/>
          </w:tcPr>
          <w:p w:rsidR="00FB7245" w:rsidRPr="00614F1C" w:rsidRDefault="00FB7245" w:rsidP="00614F1C">
            <w:pPr>
              <w:shd w:val="clear" w:color="auto" w:fill="FFFFFF" w:themeFill="background1"/>
              <w:jc w:val="center"/>
              <w:rPr>
                <w:rFonts w:ascii="Museo Sans 100" w:hAnsi="Museo Sans 100"/>
                <w:b/>
                <w:bCs/>
                <w:color w:val="000000"/>
              </w:rPr>
            </w:pPr>
            <w:r w:rsidRPr="00614F1C">
              <w:rPr>
                <w:rFonts w:ascii="Museo Sans 100" w:hAnsi="Museo Sans 100"/>
                <w:b/>
                <w:bCs/>
                <w:color w:val="000000"/>
              </w:rPr>
              <w:t xml:space="preserve">DESCRIPCIÓN </w:t>
            </w:r>
          </w:p>
        </w:tc>
        <w:tc>
          <w:tcPr>
            <w:tcW w:w="2824" w:type="dxa"/>
            <w:tcBorders>
              <w:top w:val="nil"/>
              <w:left w:val="nil"/>
              <w:bottom w:val="single" w:sz="4" w:space="0" w:color="auto"/>
              <w:right w:val="single" w:sz="4" w:space="0" w:color="auto"/>
            </w:tcBorders>
            <w:shd w:val="clear" w:color="000000" w:fill="D9D9D9"/>
            <w:noWrap/>
            <w:vAlign w:val="bottom"/>
            <w:hideMark/>
          </w:tcPr>
          <w:p w:rsidR="00FB7245" w:rsidRPr="00614F1C" w:rsidRDefault="00FB7245" w:rsidP="00614F1C">
            <w:pPr>
              <w:shd w:val="clear" w:color="auto" w:fill="FFFFFF" w:themeFill="background1"/>
              <w:jc w:val="center"/>
              <w:rPr>
                <w:rFonts w:ascii="Museo Sans 100" w:hAnsi="Museo Sans 100"/>
                <w:b/>
                <w:bCs/>
                <w:color w:val="000000"/>
              </w:rPr>
            </w:pPr>
            <w:r w:rsidRPr="00614F1C">
              <w:rPr>
                <w:rFonts w:ascii="Museo Sans 100" w:hAnsi="Museo Sans 100"/>
                <w:b/>
                <w:bCs/>
                <w:color w:val="000000"/>
              </w:rPr>
              <w:t>AREA (Has.)</w:t>
            </w:r>
          </w:p>
        </w:tc>
        <w:tc>
          <w:tcPr>
            <w:tcW w:w="1353" w:type="dxa"/>
            <w:tcBorders>
              <w:top w:val="nil"/>
              <w:left w:val="nil"/>
              <w:bottom w:val="single" w:sz="4" w:space="0" w:color="auto"/>
              <w:right w:val="single" w:sz="4" w:space="0" w:color="auto"/>
            </w:tcBorders>
            <w:shd w:val="clear" w:color="000000" w:fill="D9D9D9"/>
            <w:noWrap/>
            <w:vAlign w:val="bottom"/>
            <w:hideMark/>
          </w:tcPr>
          <w:p w:rsidR="00FB7245" w:rsidRPr="00614F1C" w:rsidRDefault="00FB7245" w:rsidP="00614F1C">
            <w:pPr>
              <w:shd w:val="clear" w:color="auto" w:fill="FFFFFF" w:themeFill="background1"/>
              <w:jc w:val="center"/>
              <w:rPr>
                <w:rFonts w:ascii="Museo Sans 100" w:hAnsi="Museo Sans 100"/>
                <w:b/>
                <w:bCs/>
                <w:color w:val="000000"/>
              </w:rPr>
            </w:pPr>
            <w:r w:rsidRPr="00614F1C">
              <w:rPr>
                <w:rFonts w:ascii="Museo Sans 100" w:hAnsi="Museo Sans 100"/>
                <w:b/>
                <w:bCs/>
                <w:color w:val="000000"/>
              </w:rPr>
              <w:t>ÁREA(M2)</w:t>
            </w:r>
          </w:p>
        </w:tc>
      </w:tr>
      <w:tr w:rsidR="00FB7245" w:rsidRPr="00614F1C" w:rsidTr="00614F1C">
        <w:trPr>
          <w:trHeight w:val="227"/>
          <w:jc w:val="center"/>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245" w:rsidRPr="00614F1C" w:rsidRDefault="00FB7245" w:rsidP="00164F7F">
            <w:pPr>
              <w:shd w:val="clear" w:color="auto" w:fill="FFFFFF" w:themeFill="background1"/>
              <w:rPr>
                <w:rFonts w:ascii="Museo Sans 100" w:hAnsi="Museo Sans 100"/>
                <w:b/>
                <w:bCs/>
                <w:color w:val="000000"/>
              </w:rPr>
            </w:pPr>
            <w:r w:rsidRPr="00614F1C">
              <w:rPr>
                <w:rFonts w:ascii="Museo Sans 100" w:hAnsi="Museo Sans 100"/>
                <w:b/>
                <w:bCs/>
                <w:color w:val="000000"/>
              </w:rPr>
              <w:t>Asentamiento Comunitario(</w:t>
            </w:r>
            <w:r w:rsidR="00164F7F">
              <w:rPr>
                <w:rFonts w:ascii="Museo Sans 100" w:hAnsi="Museo Sans 100"/>
                <w:b/>
                <w:bCs/>
                <w:color w:val="000000"/>
              </w:rPr>
              <w:t>---</w:t>
            </w:r>
            <w:r w:rsidRPr="00614F1C">
              <w:rPr>
                <w:rFonts w:ascii="Museo Sans 100" w:hAnsi="Museo Sans 100"/>
                <w:b/>
                <w:bCs/>
                <w:color w:val="000000"/>
              </w:rPr>
              <w:t>)</w:t>
            </w:r>
          </w:p>
        </w:tc>
        <w:tc>
          <w:tcPr>
            <w:tcW w:w="2824" w:type="dxa"/>
            <w:tcBorders>
              <w:top w:val="single" w:sz="4" w:space="0" w:color="auto"/>
              <w:left w:val="nil"/>
              <w:bottom w:val="single" w:sz="4" w:space="0" w:color="auto"/>
              <w:right w:val="single" w:sz="4" w:space="0" w:color="auto"/>
            </w:tcBorders>
            <w:shd w:val="clear" w:color="auto" w:fill="auto"/>
            <w:noWrap/>
            <w:vAlign w:val="bottom"/>
            <w:hideMark/>
          </w:tcPr>
          <w:p w:rsidR="00FB7245" w:rsidRPr="00614F1C" w:rsidRDefault="00FB7245" w:rsidP="00614F1C">
            <w:pPr>
              <w:shd w:val="clear" w:color="auto" w:fill="FFFFFF" w:themeFill="background1"/>
              <w:rPr>
                <w:rFonts w:ascii="Museo Sans 100" w:hAnsi="Museo Sans 100"/>
                <w:color w:val="000000"/>
              </w:rPr>
            </w:pPr>
            <w:r w:rsidRPr="00614F1C">
              <w:rPr>
                <w:rFonts w:ascii="Museo Sans 100" w:hAnsi="Museo Sans 100"/>
                <w:color w:val="000000"/>
              </w:rPr>
              <w:t> </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rsidR="00FB7245" w:rsidRPr="00614F1C" w:rsidRDefault="00FB7245" w:rsidP="00614F1C">
            <w:pPr>
              <w:shd w:val="clear" w:color="auto" w:fill="FFFFFF" w:themeFill="background1"/>
              <w:rPr>
                <w:rFonts w:ascii="Museo Sans 100" w:hAnsi="Museo Sans 100"/>
                <w:color w:val="000000"/>
              </w:rPr>
            </w:pPr>
            <w:r w:rsidRPr="00614F1C">
              <w:rPr>
                <w:rFonts w:ascii="Museo Sans 100" w:hAnsi="Museo Sans 100"/>
                <w:color w:val="000000"/>
              </w:rPr>
              <w:t> </w:t>
            </w:r>
          </w:p>
        </w:tc>
      </w:tr>
      <w:tr w:rsidR="00FB7245" w:rsidRPr="00614F1C" w:rsidTr="00614F1C">
        <w:trPr>
          <w:trHeight w:val="227"/>
          <w:jc w:val="center"/>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245" w:rsidRPr="00614F1C" w:rsidRDefault="00FB7245" w:rsidP="00164F7F">
            <w:pPr>
              <w:shd w:val="clear" w:color="auto" w:fill="FFFFFF" w:themeFill="background1"/>
              <w:rPr>
                <w:rFonts w:ascii="Museo Sans 100" w:hAnsi="Museo Sans 100"/>
                <w:color w:val="000000"/>
              </w:rPr>
            </w:pPr>
            <w:r w:rsidRPr="00614F1C">
              <w:rPr>
                <w:rFonts w:ascii="Museo Sans 100" w:hAnsi="Museo Sans 100"/>
                <w:color w:val="000000"/>
              </w:rPr>
              <w:t>POLÍGONO A (</w:t>
            </w:r>
            <w:r w:rsidR="00164F7F">
              <w:rPr>
                <w:rFonts w:ascii="Museo Sans 100" w:hAnsi="Museo Sans 100"/>
                <w:color w:val="000000"/>
              </w:rPr>
              <w:t>---</w:t>
            </w:r>
            <w:r w:rsidRPr="00614F1C">
              <w:rPr>
                <w:rFonts w:ascii="Museo Sans 100" w:hAnsi="Museo Sans 100"/>
                <w:color w:val="000000"/>
              </w:rPr>
              <w:t xml:space="preserve"> Solares)</w:t>
            </w:r>
          </w:p>
        </w:tc>
        <w:tc>
          <w:tcPr>
            <w:tcW w:w="2824" w:type="dxa"/>
            <w:tcBorders>
              <w:top w:val="single" w:sz="4" w:space="0" w:color="auto"/>
              <w:left w:val="nil"/>
              <w:bottom w:val="single" w:sz="4" w:space="0" w:color="auto"/>
              <w:right w:val="single" w:sz="4" w:space="0" w:color="auto"/>
            </w:tcBorders>
            <w:shd w:val="clear" w:color="auto" w:fill="auto"/>
            <w:noWrap/>
            <w:vAlign w:val="center"/>
            <w:hideMark/>
          </w:tcPr>
          <w:p w:rsidR="00FB7245" w:rsidRPr="00614F1C" w:rsidRDefault="00FB7245" w:rsidP="00614F1C">
            <w:pPr>
              <w:shd w:val="clear" w:color="auto" w:fill="FFFFFF" w:themeFill="background1"/>
              <w:rPr>
                <w:rFonts w:ascii="Museo Sans 100" w:hAnsi="Museo Sans 100"/>
                <w:color w:val="000000"/>
              </w:rPr>
            </w:pPr>
            <w:r w:rsidRPr="00614F1C">
              <w:rPr>
                <w:rFonts w:ascii="Museo Sans 100" w:hAnsi="Museo Sans 100"/>
                <w:color w:val="000000"/>
              </w:rPr>
              <w:t xml:space="preserve">00 Has 17 As 09.38 Cas </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FB7245" w:rsidRPr="00614F1C" w:rsidRDefault="00FB7245" w:rsidP="00614F1C">
            <w:pPr>
              <w:shd w:val="clear" w:color="auto" w:fill="FFFFFF" w:themeFill="background1"/>
              <w:jc w:val="center"/>
              <w:rPr>
                <w:rFonts w:ascii="Museo Sans 100" w:hAnsi="Museo Sans 100"/>
                <w:color w:val="000000"/>
              </w:rPr>
            </w:pPr>
            <w:r w:rsidRPr="00614F1C">
              <w:rPr>
                <w:rFonts w:ascii="Museo Sans 100" w:hAnsi="Museo Sans 100"/>
                <w:color w:val="000000"/>
              </w:rPr>
              <w:t>1709.38</w:t>
            </w:r>
          </w:p>
        </w:tc>
      </w:tr>
      <w:tr w:rsidR="00FB7245" w:rsidRPr="00614F1C" w:rsidTr="00614F1C">
        <w:trPr>
          <w:trHeight w:val="227"/>
          <w:jc w:val="center"/>
        </w:trPr>
        <w:tc>
          <w:tcPr>
            <w:tcW w:w="352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B7245" w:rsidRPr="00614F1C" w:rsidRDefault="00FB7245" w:rsidP="00614F1C">
            <w:pPr>
              <w:shd w:val="clear" w:color="auto" w:fill="FFFFFF" w:themeFill="background1"/>
              <w:jc w:val="center"/>
              <w:rPr>
                <w:rFonts w:ascii="Museo Sans 100" w:hAnsi="Museo Sans 100"/>
                <w:b/>
                <w:bCs/>
                <w:color w:val="000000"/>
              </w:rPr>
            </w:pPr>
            <w:r w:rsidRPr="00614F1C">
              <w:rPr>
                <w:rFonts w:ascii="Museo Sans 100" w:hAnsi="Museo Sans 100"/>
                <w:b/>
                <w:bCs/>
                <w:color w:val="000000"/>
              </w:rPr>
              <w:t>SUBTOTAL</w:t>
            </w:r>
          </w:p>
        </w:tc>
        <w:tc>
          <w:tcPr>
            <w:tcW w:w="2824" w:type="dxa"/>
            <w:tcBorders>
              <w:top w:val="single" w:sz="4" w:space="0" w:color="auto"/>
              <w:left w:val="nil"/>
              <w:bottom w:val="single" w:sz="4" w:space="0" w:color="auto"/>
              <w:right w:val="single" w:sz="4" w:space="0" w:color="auto"/>
            </w:tcBorders>
            <w:shd w:val="clear" w:color="000000" w:fill="D9D9D9"/>
            <w:noWrap/>
            <w:vAlign w:val="center"/>
            <w:hideMark/>
          </w:tcPr>
          <w:p w:rsidR="00FB7245" w:rsidRPr="00614F1C" w:rsidRDefault="00FB7245" w:rsidP="00614F1C">
            <w:pPr>
              <w:shd w:val="clear" w:color="auto" w:fill="FFFFFF" w:themeFill="background1"/>
              <w:rPr>
                <w:rFonts w:ascii="Museo Sans 100" w:hAnsi="Museo Sans 100"/>
                <w:b/>
                <w:bCs/>
                <w:color w:val="000000"/>
              </w:rPr>
            </w:pPr>
            <w:r w:rsidRPr="00614F1C">
              <w:rPr>
                <w:rFonts w:ascii="Museo Sans 100" w:hAnsi="Museo Sans 100"/>
                <w:b/>
                <w:bCs/>
                <w:color w:val="000000"/>
              </w:rPr>
              <w:t xml:space="preserve">00 Has 17 As 09.38 Cas </w:t>
            </w:r>
          </w:p>
        </w:tc>
        <w:tc>
          <w:tcPr>
            <w:tcW w:w="1353" w:type="dxa"/>
            <w:tcBorders>
              <w:top w:val="single" w:sz="4" w:space="0" w:color="auto"/>
              <w:left w:val="nil"/>
              <w:bottom w:val="single" w:sz="4" w:space="0" w:color="auto"/>
              <w:right w:val="single" w:sz="4" w:space="0" w:color="auto"/>
            </w:tcBorders>
            <w:shd w:val="clear" w:color="000000" w:fill="D9D9D9"/>
            <w:vAlign w:val="center"/>
            <w:hideMark/>
          </w:tcPr>
          <w:p w:rsidR="00FB7245" w:rsidRPr="00614F1C" w:rsidRDefault="00FB7245" w:rsidP="00614F1C">
            <w:pPr>
              <w:shd w:val="clear" w:color="auto" w:fill="FFFFFF" w:themeFill="background1"/>
              <w:jc w:val="center"/>
              <w:rPr>
                <w:rFonts w:ascii="Museo Sans 100" w:hAnsi="Museo Sans 100"/>
                <w:b/>
                <w:bCs/>
                <w:color w:val="000000"/>
              </w:rPr>
            </w:pPr>
            <w:r w:rsidRPr="00614F1C">
              <w:rPr>
                <w:rFonts w:ascii="Museo Sans 100" w:hAnsi="Museo Sans 100"/>
                <w:b/>
                <w:bCs/>
                <w:color w:val="000000"/>
              </w:rPr>
              <w:t>1,709.38</w:t>
            </w:r>
          </w:p>
        </w:tc>
      </w:tr>
      <w:tr w:rsidR="00FB7245" w:rsidRPr="00614F1C" w:rsidTr="00614F1C">
        <w:trPr>
          <w:trHeight w:val="227"/>
          <w:jc w:val="center"/>
        </w:trPr>
        <w:tc>
          <w:tcPr>
            <w:tcW w:w="3526" w:type="dxa"/>
            <w:tcBorders>
              <w:top w:val="nil"/>
              <w:left w:val="single" w:sz="4" w:space="0" w:color="auto"/>
              <w:bottom w:val="single" w:sz="4" w:space="0" w:color="auto"/>
              <w:right w:val="single" w:sz="4" w:space="0" w:color="auto"/>
            </w:tcBorders>
            <w:shd w:val="clear" w:color="000000" w:fill="D9D9D9"/>
            <w:vAlign w:val="center"/>
            <w:hideMark/>
          </w:tcPr>
          <w:p w:rsidR="00FB7245" w:rsidRPr="00614F1C" w:rsidRDefault="00FB7245" w:rsidP="00614F1C">
            <w:pPr>
              <w:shd w:val="clear" w:color="auto" w:fill="FFFFFF" w:themeFill="background1"/>
              <w:jc w:val="center"/>
              <w:rPr>
                <w:rFonts w:ascii="Museo Sans 100" w:hAnsi="Museo Sans 100"/>
                <w:b/>
                <w:bCs/>
                <w:color w:val="000000"/>
              </w:rPr>
            </w:pPr>
            <w:r w:rsidRPr="00614F1C">
              <w:rPr>
                <w:rFonts w:ascii="Museo Sans 100" w:hAnsi="Museo Sans 100"/>
                <w:b/>
                <w:bCs/>
                <w:color w:val="000000"/>
              </w:rPr>
              <w:t>AREA TOTAL DE PROYECTO</w:t>
            </w:r>
          </w:p>
        </w:tc>
        <w:tc>
          <w:tcPr>
            <w:tcW w:w="2824" w:type="dxa"/>
            <w:tcBorders>
              <w:top w:val="nil"/>
              <w:left w:val="nil"/>
              <w:bottom w:val="single" w:sz="4" w:space="0" w:color="auto"/>
              <w:right w:val="single" w:sz="4" w:space="0" w:color="auto"/>
            </w:tcBorders>
            <w:shd w:val="clear" w:color="000000" w:fill="D9D9D9"/>
            <w:noWrap/>
            <w:vAlign w:val="center"/>
            <w:hideMark/>
          </w:tcPr>
          <w:p w:rsidR="00FB7245" w:rsidRPr="00614F1C" w:rsidRDefault="00FB7245" w:rsidP="00614F1C">
            <w:pPr>
              <w:shd w:val="clear" w:color="auto" w:fill="FFFFFF" w:themeFill="background1"/>
              <w:rPr>
                <w:rFonts w:ascii="Museo Sans 100" w:hAnsi="Museo Sans 100"/>
                <w:b/>
                <w:bCs/>
                <w:color w:val="000000"/>
              </w:rPr>
            </w:pPr>
            <w:r w:rsidRPr="00614F1C">
              <w:rPr>
                <w:rFonts w:ascii="Museo Sans 100" w:hAnsi="Museo Sans 100"/>
                <w:b/>
                <w:bCs/>
                <w:color w:val="000000"/>
              </w:rPr>
              <w:t xml:space="preserve">00 Has 17 As 09.38 Cas </w:t>
            </w:r>
          </w:p>
        </w:tc>
        <w:tc>
          <w:tcPr>
            <w:tcW w:w="1353" w:type="dxa"/>
            <w:tcBorders>
              <w:top w:val="nil"/>
              <w:left w:val="nil"/>
              <w:bottom w:val="single" w:sz="4" w:space="0" w:color="auto"/>
              <w:right w:val="single" w:sz="4" w:space="0" w:color="auto"/>
            </w:tcBorders>
            <w:shd w:val="clear" w:color="000000" w:fill="D9D9D9"/>
            <w:vAlign w:val="center"/>
            <w:hideMark/>
          </w:tcPr>
          <w:p w:rsidR="00FB7245" w:rsidRPr="00614F1C" w:rsidRDefault="00FB7245" w:rsidP="00614F1C">
            <w:pPr>
              <w:shd w:val="clear" w:color="auto" w:fill="FFFFFF" w:themeFill="background1"/>
              <w:jc w:val="center"/>
              <w:rPr>
                <w:rFonts w:ascii="Museo Sans 100" w:hAnsi="Museo Sans 100"/>
                <w:b/>
                <w:bCs/>
                <w:color w:val="000000"/>
              </w:rPr>
            </w:pPr>
            <w:r w:rsidRPr="00614F1C">
              <w:rPr>
                <w:rFonts w:ascii="Museo Sans 100" w:hAnsi="Museo Sans 100"/>
                <w:b/>
                <w:bCs/>
                <w:color w:val="000000"/>
              </w:rPr>
              <w:t>1,709.38</w:t>
            </w:r>
          </w:p>
        </w:tc>
      </w:tr>
    </w:tbl>
    <w:p w:rsidR="00FB7245" w:rsidRPr="00614F1C" w:rsidRDefault="00FB7245" w:rsidP="00614F1C">
      <w:pPr>
        <w:shd w:val="clear" w:color="auto" w:fill="FFFFFF" w:themeFill="background1"/>
        <w:jc w:val="center"/>
        <w:rPr>
          <w:rFonts w:ascii="Museo Sans 100" w:eastAsiaTheme="minorHAnsi" w:hAnsi="Museo Sans 100" w:cstheme="minorBidi"/>
        </w:rPr>
      </w:pPr>
    </w:p>
    <w:p w:rsidR="00FB7245" w:rsidRPr="00D26ED5" w:rsidRDefault="00164F7F" w:rsidP="00386B07">
      <w:pPr>
        <w:numPr>
          <w:ilvl w:val="0"/>
          <w:numId w:val="50"/>
        </w:numPr>
        <w:contextualSpacing/>
        <w:rPr>
          <w:rFonts w:ascii="Museo Sans 100" w:eastAsiaTheme="minorHAnsi" w:hAnsi="Museo Sans 100" w:cstheme="minorBidi"/>
        </w:rPr>
      </w:pPr>
      <w:r>
        <w:rPr>
          <w:rFonts w:ascii="Museo Sans 100" w:eastAsiaTheme="minorHAnsi" w:hAnsi="Museo Sans 100" w:cstheme="minorBidi"/>
        </w:rPr>
        <w:t>---</w:t>
      </w:r>
      <w:r w:rsidR="00FB7245" w:rsidRPr="00D26ED5">
        <w:rPr>
          <w:rFonts w:ascii="Museo Sans 100" w:eastAsiaTheme="minorHAnsi" w:hAnsi="Museo Sans 100" w:cstheme="minorBidi"/>
        </w:rPr>
        <w:t xml:space="preserve"> SOLARES</w:t>
      </w:r>
    </w:p>
    <w:p w:rsidR="00FB7245" w:rsidRPr="009B46D2" w:rsidRDefault="00FB7245" w:rsidP="00FB7245">
      <w:pPr>
        <w:pStyle w:val="Sinespaciado"/>
        <w:rPr>
          <w:rFonts w:ascii="Museo 500" w:hAnsi="Museo 500"/>
        </w:rPr>
      </w:pPr>
    </w:p>
    <w:p w:rsidR="00FB7245" w:rsidRDefault="00614F1C" w:rsidP="00876E17">
      <w:pPr>
        <w:pStyle w:val="TITULOSINTERMEDIOS"/>
      </w:pPr>
      <w:r>
        <w:tab/>
      </w:r>
      <w:r w:rsidR="00FB7245" w:rsidRPr="009B46D2">
        <w:t>RESUMEN DE PROYECTO, HACIENDA LOS LAGARTOS, LA CAMANDULA PORCION NUEVE.</w:t>
      </w:r>
    </w:p>
    <w:tbl>
      <w:tblPr>
        <w:tblW w:w="8187" w:type="dxa"/>
        <w:tblInd w:w="891" w:type="dxa"/>
        <w:tblCellMar>
          <w:left w:w="70" w:type="dxa"/>
          <w:right w:w="70" w:type="dxa"/>
        </w:tblCellMar>
        <w:tblLook w:val="04A0" w:firstRow="1" w:lastRow="0" w:firstColumn="1" w:lastColumn="0" w:noHBand="0" w:noVBand="1"/>
      </w:tblPr>
      <w:tblGrid>
        <w:gridCol w:w="3854"/>
        <w:gridCol w:w="3007"/>
        <w:gridCol w:w="1326"/>
      </w:tblGrid>
      <w:tr w:rsidR="00FB7245" w:rsidRPr="009B46D2" w:rsidTr="0020366A">
        <w:trPr>
          <w:trHeight w:val="228"/>
        </w:trPr>
        <w:tc>
          <w:tcPr>
            <w:tcW w:w="8187"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CUADRO GENERAL DE AREAS, HACIENDA LOS LAGARTOS</w:t>
            </w:r>
          </w:p>
          <w:p w:rsidR="00FB7245" w:rsidRPr="00614F1C" w:rsidRDefault="00FB7245" w:rsidP="00164F7F">
            <w:pPr>
              <w:jc w:val="center"/>
              <w:rPr>
                <w:rFonts w:ascii="Museo Sans 100" w:hAnsi="Museo Sans 100"/>
                <w:b/>
                <w:bCs/>
                <w:color w:val="000000"/>
              </w:rPr>
            </w:pPr>
            <w:r w:rsidRPr="00614F1C">
              <w:rPr>
                <w:rFonts w:ascii="Museo Sans 100" w:hAnsi="Museo Sans 100"/>
                <w:b/>
                <w:bCs/>
                <w:color w:val="000000"/>
              </w:rPr>
              <w:t xml:space="preserve">LA CAMANDULA PORCION NUEVE MATRICULA: </w:t>
            </w:r>
            <w:r w:rsidR="00164F7F">
              <w:rPr>
                <w:rFonts w:ascii="Museo Sans 100" w:hAnsi="Museo Sans 100"/>
                <w:b/>
                <w:bCs/>
                <w:color w:val="000000"/>
              </w:rPr>
              <w:t>----</w:t>
            </w:r>
            <w:r w:rsidRPr="00614F1C">
              <w:rPr>
                <w:rFonts w:ascii="Museo Sans 100" w:hAnsi="Museo Sans 100"/>
                <w:b/>
                <w:bCs/>
                <w:color w:val="000000"/>
              </w:rPr>
              <w:t>-00000</w:t>
            </w:r>
          </w:p>
        </w:tc>
      </w:tr>
      <w:tr w:rsidR="00FB7245" w:rsidRPr="009B46D2" w:rsidTr="0020366A">
        <w:trPr>
          <w:trHeight w:val="228"/>
        </w:trPr>
        <w:tc>
          <w:tcPr>
            <w:tcW w:w="38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 xml:space="preserve">DESCRIPCIÓN </w:t>
            </w:r>
          </w:p>
        </w:tc>
        <w:tc>
          <w:tcPr>
            <w:tcW w:w="3007"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AREA (Has.)</w:t>
            </w:r>
          </w:p>
        </w:tc>
        <w:tc>
          <w:tcPr>
            <w:tcW w:w="1326"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ÁREA(M2)</w:t>
            </w:r>
          </w:p>
        </w:tc>
      </w:tr>
      <w:tr w:rsidR="00FB7245" w:rsidRPr="009B46D2" w:rsidTr="0020366A">
        <w:trPr>
          <w:trHeight w:val="228"/>
        </w:trPr>
        <w:tc>
          <w:tcPr>
            <w:tcW w:w="38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rPr>
                <w:rFonts w:ascii="Museo Sans 100" w:hAnsi="Museo Sans 100"/>
                <w:b/>
                <w:bCs/>
                <w:color w:val="000000"/>
              </w:rPr>
            </w:pPr>
            <w:r w:rsidRPr="00614F1C">
              <w:rPr>
                <w:rFonts w:ascii="Museo Sans 100" w:hAnsi="Museo Sans 100"/>
                <w:b/>
                <w:bCs/>
                <w:color w:val="000000"/>
              </w:rPr>
              <w:t>Asentamiento Comunitario(</w:t>
            </w:r>
            <w:r w:rsidR="00164F7F">
              <w:rPr>
                <w:rFonts w:ascii="Museo Sans 100" w:hAnsi="Museo Sans 100"/>
                <w:b/>
                <w:bCs/>
                <w:color w:val="000000"/>
              </w:rPr>
              <w:t>---</w:t>
            </w:r>
            <w:r w:rsidRPr="00614F1C">
              <w:rPr>
                <w:rFonts w:ascii="Museo Sans 100" w:hAnsi="Museo Sans 100"/>
                <w:b/>
                <w:bCs/>
                <w:color w:val="000000"/>
              </w:rPr>
              <w:t>)</w:t>
            </w:r>
          </w:p>
        </w:tc>
        <w:tc>
          <w:tcPr>
            <w:tcW w:w="3007"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rPr>
                <w:rFonts w:ascii="Museo Sans 100" w:hAnsi="Museo Sans 100"/>
                <w:color w:val="000000"/>
              </w:rPr>
            </w:pPr>
            <w:r w:rsidRPr="00614F1C">
              <w:rPr>
                <w:rFonts w:ascii="Museo Sans 100" w:hAnsi="Museo Sans 100"/>
                <w:color w:val="000000"/>
              </w:rPr>
              <w:t> </w:t>
            </w:r>
          </w:p>
        </w:tc>
        <w:tc>
          <w:tcPr>
            <w:tcW w:w="1326"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rPr>
                <w:rFonts w:ascii="Museo Sans 100" w:hAnsi="Museo Sans 100"/>
                <w:color w:val="000000"/>
              </w:rPr>
            </w:pPr>
            <w:r w:rsidRPr="00614F1C">
              <w:rPr>
                <w:rFonts w:ascii="Museo Sans 100" w:hAnsi="Museo Sans 100"/>
                <w:color w:val="000000"/>
              </w:rPr>
              <w:t> </w:t>
            </w:r>
          </w:p>
        </w:tc>
      </w:tr>
      <w:tr w:rsidR="00FB7245" w:rsidRPr="009B46D2" w:rsidTr="0020366A">
        <w:trPr>
          <w:trHeight w:val="228"/>
        </w:trPr>
        <w:tc>
          <w:tcPr>
            <w:tcW w:w="38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164F7F">
            <w:pPr>
              <w:rPr>
                <w:rFonts w:ascii="Museo Sans 100" w:hAnsi="Museo Sans 100"/>
                <w:color w:val="000000"/>
              </w:rPr>
            </w:pPr>
            <w:r w:rsidRPr="00614F1C">
              <w:rPr>
                <w:rFonts w:ascii="Museo Sans 100" w:hAnsi="Museo Sans 100"/>
                <w:color w:val="000000"/>
              </w:rPr>
              <w:t>POLÍGONO A (</w:t>
            </w:r>
            <w:r w:rsidR="00164F7F">
              <w:rPr>
                <w:rFonts w:ascii="Museo Sans 100" w:hAnsi="Museo Sans 100"/>
                <w:color w:val="000000"/>
              </w:rPr>
              <w:t>----</w:t>
            </w:r>
            <w:r w:rsidRPr="00614F1C">
              <w:rPr>
                <w:rFonts w:ascii="Museo Sans 100" w:hAnsi="Museo Sans 100"/>
                <w:color w:val="000000"/>
              </w:rPr>
              <w:t xml:space="preserve"> Solares)</w:t>
            </w:r>
          </w:p>
        </w:tc>
        <w:tc>
          <w:tcPr>
            <w:tcW w:w="3007"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11 As 15.19 Cas </w:t>
            </w:r>
          </w:p>
        </w:tc>
        <w:tc>
          <w:tcPr>
            <w:tcW w:w="1326"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jc w:val="center"/>
              <w:rPr>
                <w:rFonts w:ascii="Museo Sans 100" w:hAnsi="Museo Sans 100"/>
                <w:color w:val="000000"/>
              </w:rPr>
            </w:pPr>
            <w:r w:rsidRPr="00614F1C">
              <w:rPr>
                <w:rFonts w:ascii="Museo Sans 100" w:hAnsi="Museo Sans 100"/>
                <w:color w:val="000000"/>
              </w:rPr>
              <w:t>1115.19</w:t>
            </w:r>
          </w:p>
        </w:tc>
      </w:tr>
      <w:tr w:rsidR="00FB7245" w:rsidRPr="009B46D2" w:rsidTr="0020366A">
        <w:trPr>
          <w:trHeight w:val="228"/>
        </w:trPr>
        <w:tc>
          <w:tcPr>
            <w:tcW w:w="38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SUBTOTAL</w:t>
            </w:r>
          </w:p>
        </w:tc>
        <w:tc>
          <w:tcPr>
            <w:tcW w:w="3007"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xml:space="preserve">00 Has 11 As 15.19 Cas </w:t>
            </w:r>
          </w:p>
        </w:tc>
        <w:tc>
          <w:tcPr>
            <w:tcW w:w="1326"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1115.19</w:t>
            </w:r>
          </w:p>
        </w:tc>
      </w:tr>
      <w:tr w:rsidR="00FB7245" w:rsidRPr="009B46D2" w:rsidTr="0020366A">
        <w:trPr>
          <w:trHeight w:val="228"/>
        </w:trPr>
        <w:tc>
          <w:tcPr>
            <w:tcW w:w="38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rPr>
                <w:rFonts w:ascii="Museo Sans 100" w:hAnsi="Museo Sans 100"/>
                <w:color w:val="000000"/>
              </w:rPr>
            </w:pPr>
            <w:r w:rsidRPr="00614F1C">
              <w:rPr>
                <w:rFonts w:ascii="Museo Sans 100" w:hAnsi="Museo Sans 100"/>
                <w:color w:val="000000"/>
              </w:rPr>
              <w:t>CALLE</w:t>
            </w:r>
          </w:p>
        </w:tc>
        <w:tc>
          <w:tcPr>
            <w:tcW w:w="3007"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color w:val="000000"/>
              </w:rPr>
            </w:pPr>
            <w:r w:rsidRPr="00614F1C">
              <w:rPr>
                <w:rFonts w:ascii="Museo Sans 100" w:hAnsi="Museo Sans 100"/>
                <w:color w:val="000000"/>
              </w:rPr>
              <w:t xml:space="preserve">00 Has 01 As 59.13 Cas </w:t>
            </w:r>
          </w:p>
        </w:tc>
        <w:tc>
          <w:tcPr>
            <w:tcW w:w="1326"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jc w:val="center"/>
              <w:rPr>
                <w:rFonts w:ascii="Museo Sans 100" w:hAnsi="Museo Sans 100"/>
                <w:color w:val="000000"/>
              </w:rPr>
            </w:pPr>
            <w:r w:rsidRPr="00614F1C">
              <w:rPr>
                <w:rFonts w:ascii="Museo Sans 100" w:hAnsi="Museo Sans 100"/>
                <w:color w:val="000000"/>
              </w:rPr>
              <w:t>159.13</w:t>
            </w:r>
          </w:p>
        </w:tc>
      </w:tr>
      <w:tr w:rsidR="00FB7245" w:rsidRPr="009B46D2" w:rsidTr="0020366A">
        <w:trPr>
          <w:trHeight w:val="228"/>
        </w:trPr>
        <w:tc>
          <w:tcPr>
            <w:tcW w:w="385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ÁREA TOTAL DEL PROYECTO</w:t>
            </w:r>
          </w:p>
        </w:tc>
        <w:tc>
          <w:tcPr>
            <w:tcW w:w="3007" w:type="dxa"/>
            <w:tcBorders>
              <w:top w:val="nil"/>
              <w:left w:val="nil"/>
              <w:bottom w:val="single" w:sz="4" w:space="0" w:color="auto"/>
              <w:right w:val="single" w:sz="4" w:space="0" w:color="auto"/>
            </w:tcBorders>
            <w:shd w:val="clear" w:color="auto" w:fill="FFFFFF" w:themeFill="background1"/>
            <w:noWrap/>
            <w:vAlign w:val="center"/>
            <w:hideMark/>
          </w:tcPr>
          <w:p w:rsidR="00FB7245" w:rsidRPr="00614F1C" w:rsidRDefault="00FB7245" w:rsidP="00FB7245">
            <w:pPr>
              <w:rPr>
                <w:rFonts w:ascii="Museo Sans 100" w:hAnsi="Museo Sans 100"/>
                <w:b/>
                <w:bCs/>
                <w:color w:val="000000"/>
              </w:rPr>
            </w:pPr>
            <w:r w:rsidRPr="00614F1C">
              <w:rPr>
                <w:rFonts w:ascii="Museo Sans 100" w:hAnsi="Museo Sans 100"/>
                <w:b/>
                <w:bCs/>
                <w:color w:val="000000"/>
              </w:rPr>
              <w:t xml:space="preserve">00 Has 12 As 74.32 Cas </w:t>
            </w:r>
          </w:p>
        </w:tc>
        <w:tc>
          <w:tcPr>
            <w:tcW w:w="1326" w:type="dxa"/>
            <w:tcBorders>
              <w:top w:val="nil"/>
              <w:left w:val="nil"/>
              <w:bottom w:val="single" w:sz="4" w:space="0" w:color="auto"/>
              <w:right w:val="single" w:sz="4" w:space="0" w:color="auto"/>
            </w:tcBorders>
            <w:shd w:val="clear" w:color="auto" w:fill="FFFFFF" w:themeFill="background1"/>
            <w:noWrap/>
            <w:vAlign w:val="bottom"/>
            <w:hideMark/>
          </w:tcPr>
          <w:p w:rsidR="00FB7245" w:rsidRPr="00614F1C" w:rsidRDefault="00FB7245" w:rsidP="00FB7245">
            <w:pPr>
              <w:jc w:val="center"/>
              <w:rPr>
                <w:rFonts w:ascii="Museo Sans 100" w:hAnsi="Museo Sans 100"/>
                <w:b/>
                <w:bCs/>
                <w:color w:val="000000"/>
              </w:rPr>
            </w:pPr>
            <w:r w:rsidRPr="00614F1C">
              <w:rPr>
                <w:rFonts w:ascii="Museo Sans 100" w:hAnsi="Museo Sans 100"/>
                <w:b/>
                <w:bCs/>
                <w:color w:val="000000"/>
              </w:rPr>
              <w:t>1274.32</w:t>
            </w:r>
          </w:p>
        </w:tc>
      </w:tr>
    </w:tbl>
    <w:p w:rsidR="00FB7245" w:rsidRPr="00614F1C" w:rsidRDefault="00164F7F" w:rsidP="00386B07">
      <w:pPr>
        <w:numPr>
          <w:ilvl w:val="0"/>
          <w:numId w:val="50"/>
        </w:numPr>
        <w:spacing w:after="80"/>
        <w:contextualSpacing/>
        <w:rPr>
          <w:rFonts w:ascii="Museo Sans 100" w:eastAsiaTheme="minorHAnsi" w:hAnsi="Museo Sans 100" w:cstheme="minorBidi"/>
        </w:rPr>
      </w:pPr>
      <w:r>
        <w:rPr>
          <w:rFonts w:ascii="Museo Sans 100" w:eastAsiaTheme="minorHAnsi" w:hAnsi="Museo Sans 100" w:cstheme="minorBidi"/>
        </w:rPr>
        <w:t>---</w:t>
      </w:r>
      <w:r w:rsidR="00FB7245" w:rsidRPr="00614F1C">
        <w:rPr>
          <w:rFonts w:ascii="Museo Sans 100" w:eastAsiaTheme="minorHAnsi" w:hAnsi="Museo Sans 100" w:cstheme="minorBidi"/>
        </w:rPr>
        <w:t>SOLARES</w:t>
      </w:r>
    </w:p>
    <w:p w:rsidR="00FB7245" w:rsidRPr="00614F1C" w:rsidRDefault="00FB7245" w:rsidP="00386B07">
      <w:pPr>
        <w:numPr>
          <w:ilvl w:val="0"/>
          <w:numId w:val="50"/>
        </w:numPr>
        <w:spacing w:after="160" w:line="259" w:lineRule="auto"/>
        <w:contextualSpacing/>
        <w:rPr>
          <w:rFonts w:ascii="Museo Sans 100" w:eastAsiaTheme="minorHAnsi" w:hAnsi="Museo Sans 100" w:cstheme="minorBidi"/>
        </w:rPr>
      </w:pPr>
      <w:r w:rsidRPr="00614F1C">
        <w:rPr>
          <w:rFonts w:ascii="Museo Sans 100" w:eastAsiaTheme="minorHAnsi" w:hAnsi="Museo Sans 100" w:cstheme="minorBidi"/>
        </w:rPr>
        <w:t>CALLE</w:t>
      </w:r>
    </w:p>
    <w:p w:rsidR="00FB7245" w:rsidRPr="009B46D2" w:rsidRDefault="00FB7245" w:rsidP="00FB7245">
      <w:pPr>
        <w:spacing w:after="80"/>
        <w:contextualSpacing/>
        <w:rPr>
          <w:rFonts w:ascii="Museo 500" w:eastAsiaTheme="minorHAnsi" w:hAnsi="Museo 500" w:cstheme="minorBidi"/>
        </w:rPr>
      </w:pPr>
    </w:p>
    <w:tbl>
      <w:tblPr>
        <w:tblW w:w="4574" w:type="pct"/>
        <w:tblInd w:w="781" w:type="dxa"/>
        <w:tblLayout w:type="fixed"/>
        <w:tblCellMar>
          <w:left w:w="70" w:type="dxa"/>
          <w:right w:w="70" w:type="dxa"/>
        </w:tblCellMar>
        <w:tblLook w:val="04A0" w:firstRow="1" w:lastRow="0" w:firstColumn="1" w:lastColumn="0" w:noHBand="0" w:noVBand="1"/>
      </w:tblPr>
      <w:tblGrid>
        <w:gridCol w:w="3885"/>
        <w:gridCol w:w="854"/>
        <w:gridCol w:w="2434"/>
        <w:gridCol w:w="1254"/>
      </w:tblGrid>
      <w:tr w:rsidR="00FB7245" w:rsidRPr="009B46D2" w:rsidTr="0020366A">
        <w:trPr>
          <w:trHeight w:val="240"/>
        </w:trPr>
        <w:tc>
          <w:tcPr>
            <w:tcW w:w="5000" w:type="pct"/>
            <w:gridSpan w:val="4"/>
            <w:vMerge w:val="restart"/>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rsidR="00FB7245" w:rsidRPr="002A08C0" w:rsidRDefault="00FB7245" w:rsidP="00FB7245">
            <w:pPr>
              <w:jc w:val="center"/>
              <w:rPr>
                <w:rFonts w:ascii="Museo Sans 100" w:hAnsi="Museo Sans 100"/>
                <w:b/>
                <w:bCs/>
                <w:color w:val="000000"/>
              </w:rPr>
            </w:pPr>
            <w:r w:rsidRPr="002A08C0">
              <w:rPr>
                <w:rFonts w:ascii="Museo Sans 100" w:hAnsi="Museo Sans 100" w:cs="Calibri"/>
                <w:b/>
                <w:bCs/>
                <w:color w:val="000000"/>
              </w:rPr>
              <w:t>HACIENDA LOS LAGARTOS CUADRO RESUMEN GENERAL DE LOS  PROYECTOS</w:t>
            </w:r>
          </w:p>
        </w:tc>
      </w:tr>
      <w:tr w:rsidR="00FB7245" w:rsidRPr="009B46D2" w:rsidTr="0020366A">
        <w:trPr>
          <w:trHeight w:val="240"/>
        </w:trPr>
        <w:tc>
          <w:tcPr>
            <w:tcW w:w="5000" w:type="pct"/>
            <w:gridSpan w:val="4"/>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rsidR="00FB7245" w:rsidRPr="002A08C0" w:rsidRDefault="00FB7245" w:rsidP="00FB7245">
            <w:pPr>
              <w:rPr>
                <w:rFonts w:ascii="Museo Sans 100" w:hAnsi="Museo Sans 100"/>
                <w:b/>
                <w:bCs/>
                <w:color w:val="000000"/>
              </w:rPr>
            </w:pPr>
          </w:p>
        </w:tc>
      </w:tr>
      <w:tr w:rsidR="00FB7245" w:rsidRPr="009B46D2" w:rsidTr="0020366A">
        <w:trPr>
          <w:trHeight w:val="20"/>
        </w:trPr>
        <w:tc>
          <w:tcPr>
            <w:tcW w:w="5000" w:type="pct"/>
            <w:gridSpan w:val="4"/>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FB7245" w:rsidRPr="002A08C0" w:rsidRDefault="00FB7245" w:rsidP="00164F7F">
            <w:pPr>
              <w:jc w:val="center"/>
              <w:rPr>
                <w:rFonts w:ascii="Museo Sans 100" w:hAnsi="Museo Sans 100"/>
                <w:b/>
                <w:bCs/>
                <w:color w:val="000000"/>
              </w:rPr>
            </w:pPr>
            <w:r w:rsidRPr="002A08C0">
              <w:rPr>
                <w:rFonts w:ascii="Museo Sans 100" w:hAnsi="Museo Sans 100" w:cs="Calibri"/>
                <w:b/>
                <w:bCs/>
                <w:color w:val="000000"/>
              </w:rPr>
              <w:t>ASENTAMIENTO COMUNITARIO (</w:t>
            </w:r>
            <w:r w:rsidR="00164F7F">
              <w:rPr>
                <w:rFonts w:ascii="Museo Sans 100" w:hAnsi="Museo Sans 100" w:cs="Calibri"/>
                <w:b/>
                <w:bCs/>
                <w:color w:val="000000"/>
              </w:rPr>
              <w:t>---</w:t>
            </w:r>
            <w:r w:rsidRPr="002A08C0">
              <w:rPr>
                <w:rFonts w:ascii="Museo Sans 100" w:hAnsi="Museo Sans 100" w:cs="Calibri"/>
                <w:b/>
                <w:bCs/>
                <w:color w:val="000000"/>
              </w:rPr>
              <w:t>)</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b/>
                <w:bCs/>
                <w:color w:val="000000"/>
              </w:rPr>
            </w:pPr>
            <w:r w:rsidRPr="002A08C0">
              <w:rPr>
                <w:rFonts w:ascii="Museo Sans 100" w:hAnsi="Museo Sans 100" w:cs="Calibri"/>
                <w:b/>
                <w:bCs/>
                <w:color w:val="000000"/>
              </w:rPr>
              <w:lastRenderedPageBreak/>
              <w:t>DESCRIPCION DEL PROYECTO</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b/>
                <w:bCs/>
                <w:color w:val="000000"/>
              </w:rPr>
            </w:pPr>
            <w:r w:rsidRPr="002A08C0">
              <w:rPr>
                <w:rFonts w:ascii="Museo Sans 100" w:hAnsi="Museo Sans 100" w:cs="Calibri"/>
                <w:b/>
                <w:bCs/>
                <w:color w:val="000000"/>
              </w:rPr>
              <w:t>SOLARES</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b/>
                <w:bCs/>
                <w:color w:val="000000"/>
              </w:rPr>
            </w:pPr>
            <w:r w:rsidRPr="002A08C0">
              <w:rPr>
                <w:rFonts w:ascii="Museo Sans 100" w:hAnsi="Museo Sans 100" w:cs="Calibri"/>
                <w:b/>
                <w:bCs/>
                <w:color w:val="000000"/>
              </w:rPr>
              <w:t>AREAS (Has.)</w:t>
            </w:r>
          </w:p>
        </w:tc>
        <w:tc>
          <w:tcPr>
            <w:tcW w:w="7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b/>
                <w:bCs/>
                <w:color w:val="000000"/>
              </w:rPr>
            </w:pPr>
            <w:r w:rsidRPr="002A08C0">
              <w:rPr>
                <w:rFonts w:ascii="Museo Sans 100" w:hAnsi="Museo Sans 100" w:cs="Calibri"/>
                <w:b/>
                <w:bCs/>
                <w:color w:val="000000"/>
              </w:rPr>
              <w:t>AREAS(m2)</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164F7F">
            <w:pPr>
              <w:rPr>
                <w:rFonts w:ascii="Museo Sans 100" w:hAnsi="Museo Sans 100"/>
                <w:color w:val="000000"/>
              </w:rPr>
            </w:pPr>
            <w:r w:rsidRPr="002A08C0">
              <w:rPr>
                <w:rFonts w:ascii="Museo Sans 100" w:hAnsi="Museo Sans 100" w:cs="Calibri"/>
                <w:color w:val="000000"/>
              </w:rPr>
              <w:t>EL CUJINAL UNO (</w:t>
            </w:r>
            <w:r w:rsidR="00164F7F">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01 Has 68 As 53.79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16,853.79</w:t>
            </w:r>
          </w:p>
        </w:tc>
      </w:tr>
      <w:tr w:rsidR="00FB7245" w:rsidRPr="009B46D2" w:rsidTr="0020366A">
        <w:trPr>
          <w:trHeight w:val="20"/>
        </w:trPr>
        <w:tc>
          <w:tcPr>
            <w:tcW w:w="2305" w:type="pct"/>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164F7F">
            <w:pPr>
              <w:rPr>
                <w:rFonts w:ascii="Museo Sans 100" w:hAnsi="Museo Sans 100"/>
                <w:color w:val="000000"/>
              </w:rPr>
            </w:pPr>
            <w:r w:rsidRPr="002A08C0">
              <w:rPr>
                <w:rFonts w:ascii="Museo Sans 100" w:hAnsi="Museo Sans 100" w:cs="Calibri"/>
                <w:color w:val="000000"/>
              </w:rPr>
              <w:t>EL CUJINAL DOS (</w:t>
            </w:r>
            <w:r w:rsidR="00164F7F">
              <w:rPr>
                <w:rFonts w:ascii="Museo Sans 100" w:hAnsi="Museo Sans 100" w:cs="Calibri"/>
                <w:color w:val="000000"/>
              </w:rPr>
              <w:t>---</w:t>
            </w:r>
            <w:r w:rsidRPr="002A08C0">
              <w:rPr>
                <w:rFonts w:ascii="Museo Sans 100" w:hAnsi="Museo Sans 100" w:cs="Calibri"/>
                <w:color w:val="000000"/>
              </w:rPr>
              <w:t>)</w:t>
            </w:r>
          </w:p>
        </w:tc>
        <w:tc>
          <w:tcPr>
            <w:tcW w:w="507"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27 As 71.79 Cas </w:t>
            </w:r>
          </w:p>
        </w:tc>
        <w:tc>
          <w:tcPr>
            <w:tcW w:w="74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2,771.79</w:t>
            </w:r>
          </w:p>
        </w:tc>
      </w:tr>
      <w:tr w:rsidR="00FB7245" w:rsidRPr="009B46D2" w:rsidTr="0020366A">
        <w:trPr>
          <w:trHeight w:val="20"/>
        </w:trPr>
        <w:tc>
          <w:tcPr>
            <w:tcW w:w="2305" w:type="pct"/>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164F7F">
            <w:pPr>
              <w:rPr>
                <w:rFonts w:ascii="Museo Sans 100" w:hAnsi="Museo Sans 100"/>
                <w:color w:val="000000"/>
              </w:rPr>
            </w:pPr>
            <w:r w:rsidRPr="002A08C0">
              <w:rPr>
                <w:rFonts w:ascii="Museo Sans 100" w:hAnsi="Museo Sans 100" w:cs="Calibri"/>
                <w:color w:val="000000"/>
              </w:rPr>
              <w:t>EL GASHOL (</w:t>
            </w:r>
            <w:r w:rsidR="00164F7F">
              <w:rPr>
                <w:rFonts w:ascii="Museo Sans 100" w:hAnsi="Museo Sans 100" w:cs="Calibri"/>
                <w:color w:val="000000"/>
              </w:rPr>
              <w:t>----</w:t>
            </w:r>
            <w:r w:rsidRPr="002A08C0">
              <w:rPr>
                <w:rFonts w:ascii="Museo Sans 100" w:hAnsi="Museo Sans 100" w:cs="Calibri"/>
                <w:color w:val="000000"/>
              </w:rPr>
              <w:t>)</w:t>
            </w:r>
          </w:p>
        </w:tc>
        <w:tc>
          <w:tcPr>
            <w:tcW w:w="507"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76 As 95.68 Cas </w:t>
            </w:r>
          </w:p>
        </w:tc>
        <w:tc>
          <w:tcPr>
            <w:tcW w:w="744" w:type="pct"/>
            <w:tcBorders>
              <w:top w:val="single" w:sz="4" w:space="0" w:color="auto"/>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7,695.68</w:t>
            </w:r>
          </w:p>
        </w:tc>
      </w:tr>
      <w:tr w:rsidR="00FB7245" w:rsidRPr="009B46D2" w:rsidTr="0020366A">
        <w:trPr>
          <w:trHeight w:val="20"/>
        </w:trPr>
        <w:tc>
          <w:tcPr>
            <w:tcW w:w="2305" w:type="pct"/>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164F7F">
            <w:pPr>
              <w:rPr>
                <w:rFonts w:ascii="Museo Sans 100" w:hAnsi="Museo Sans 100"/>
                <w:color w:val="000000"/>
              </w:rPr>
            </w:pPr>
            <w:r w:rsidRPr="002A08C0">
              <w:rPr>
                <w:rFonts w:ascii="Museo Sans 100" w:hAnsi="Museo Sans 100" w:cs="Calibri"/>
                <w:color w:val="000000"/>
              </w:rPr>
              <w:t>EL OLVIDO UNO PORCION UNO (</w:t>
            </w:r>
            <w:r w:rsidR="00164F7F">
              <w:rPr>
                <w:rFonts w:ascii="Museo Sans 100" w:hAnsi="Museo Sans 100" w:cs="Calibri"/>
                <w:color w:val="000000"/>
              </w:rPr>
              <w:t>--</w:t>
            </w:r>
            <w:r w:rsidRPr="002A08C0">
              <w:rPr>
                <w:rFonts w:ascii="Museo Sans 100" w:hAnsi="Museo Sans 100" w:cs="Calibri"/>
                <w:color w:val="000000"/>
              </w:rPr>
              <w:t>)</w:t>
            </w:r>
          </w:p>
        </w:tc>
        <w:tc>
          <w:tcPr>
            <w:tcW w:w="507"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59 As 97.54 Cas </w:t>
            </w:r>
          </w:p>
        </w:tc>
        <w:tc>
          <w:tcPr>
            <w:tcW w:w="744" w:type="pct"/>
            <w:tcBorders>
              <w:top w:val="single" w:sz="4" w:space="0" w:color="auto"/>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5,997.54</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164F7F">
            <w:pPr>
              <w:rPr>
                <w:rFonts w:ascii="Museo Sans 100" w:hAnsi="Museo Sans 100"/>
                <w:color w:val="000000"/>
              </w:rPr>
            </w:pPr>
            <w:r w:rsidRPr="002A08C0">
              <w:rPr>
                <w:rFonts w:ascii="Museo Sans 100" w:hAnsi="Museo Sans 100" w:cs="Calibri"/>
                <w:color w:val="000000"/>
              </w:rPr>
              <w:t>EL OLVIDO UNO PORCION DOS (</w:t>
            </w:r>
            <w:r w:rsidR="00164F7F">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73 As 79.38 Cas </w:t>
            </w:r>
          </w:p>
        </w:tc>
        <w:tc>
          <w:tcPr>
            <w:tcW w:w="7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7,379.38</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164F7F">
            <w:pPr>
              <w:rPr>
                <w:rFonts w:ascii="Museo Sans 100" w:hAnsi="Museo Sans 100"/>
                <w:color w:val="000000"/>
              </w:rPr>
            </w:pPr>
            <w:r w:rsidRPr="002A08C0">
              <w:rPr>
                <w:rFonts w:ascii="Museo Sans 100" w:hAnsi="Museo Sans 100" w:cs="Calibri"/>
                <w:color w:val="000000"/>
              </w:rPr>
              <w:t>EL OLVIDO UNO PORCION TRES (</w:t>
            </w:r>
            <w:r w:rsidR="00164F7F">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04 Has 08 As 62.13 Cas </w:t>
            </w:r>
          </w:p>
        </w:tc>
        <w:tc>
          <w:tcPr>
            <w:tcW w:w="7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40,862.13</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164F7F">
            <w:pPr>
              <w:rPr>
                <w:rFonts w:ascii="Museo Sans 100" w:hAnsi="Museo Sans 100"/>
                <w:color w:val="000000"/>
              </w:rPr>
            </w:pPr>
            <w:r w:rsidRPr="002A08C0">
              <w:rPr>
                <w:rFonts w:ascii="Museo Sans 100" w:hAnsi="Museo Sans 100" w:cs="Calibri"/>
                <w:color w:val="000000"/>
              </w:rPr>
              <w:t>EL OLVIDO UNO PORCION CUATRO (</w:t>
            </w:r>
            <w:r w:rsidR="00164F7F">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99 As 76.05 Cas </w:t>
            </w:r>
          </w:p>
        </w:tc>
        <w:tc>
          <w:tcPr>
            <w:tcW w:w="7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9,976.05</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164F7F">
            <w:pPr>
              <w:rPr>
                <w:rFonts w:ascii="Museo Sans 100" w:hAnsi="Museo Sans 100"/>
                <w:color w:val="000000"/>
              </w:rPr>
            </w:pPr>
            <w:r w:rsidRPr="002A08C0">
              <w:rPr>
                <w:rFonts w:ascii="Museo Sans 100" w:hAnsi="Museo Sans 100" w:cs="Calibri"/>
                <w:color w:val="000000"/>
              </w:rPr>
              <w:t>CASCO HACIENDA PORCION UNO (</w:t>
            </w:r>
            <w:r w:rsidR="00164F7F">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01 Has 74 As 92.44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17,492.44</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164F7F">
            <w:pPr>
              <w:rPr>
                <w:rFonts w:ascii="Museo Sans 100" w:hAnsi="Museo Sans 100"/>
                <w:color w:val="000000"/>
              </w:rPr>
            </w:pPr>
            <w:r w:rsidRPr="002A08C0">
              <w:rPr>
                <w:rFonts w:ascii="Museo Sans 100" w:hAnsi="Museo Sans 100" w:cs="Calibri"/>
                <w:color w:val="000000"/>
              </w:rPr>
              <w:t>CASCO HACIENDA PORCION DOS (</w:t>
            </w:r>
            <w:r w:rsidR="00164F7F">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02 Has 86 As 89.78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28,689.78</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noWrap/>
            <w:vAlign w:val="center"/>
            <w:hideMark/>
          </w:tcPr>
          <w:p w:rsidR="00FB7245" w:rsidRPr="002A08C0" w:rsidRDefault="00FB7245" w:rsidP="00164F7F">
            <w:pPr>
              <w:rPr>
                <w:rFonts w:ascii="Museo Sans 100" w:hAnsi="Museo Sans 100"/>
                <w:color w:val="000000"/>
              </w:rPr>
            </w:pPr>
            <w:r w:rsidRPr="002A08C0">
              <w:rPr>
                <w:rFonts w:ascii="Museo Sans 100" w:hAnsi="Museo Sans 100" w:cs="Calibri"/>
                <w:color w:val="000000"/>
              </w:rPr>
              <w:t>EL SALITRILLO PORCION UNO (</w:t>
            </w:r>
            <w:r w:rsidR="00164F7F">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04 Has 67 As 19.01 Cas </w:t>
            </w:r>
          </w:p>
        </w:tc>
        <w:tc>
          <w:tcPr>
            <w:tcW w:w="7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46,719.01</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noWrap/>
            <w:vAlign w:val="center"/>
            <w:hideMark/>
          </w:tcPr>
          <w:p w:rsidR="00FB7245" w:rsidRPr="002A08C0" w:rsidRDefault="00FB7245" w:rsidP="00164F7F">
            <w:pPr>
              <w:rPr>
                <w:rFonts w:ascii="Museo Sans 100" w:hAnsi="Museo Sans 100"/>
                <w:color w:val="000000"/>
              </w:rPr>
            </w:pPr>
            <w:r w:rsidRPr="002A08C0">
              <w:rPr>
                <w:rFonts w:ascii="Museo Sans 100" w:hAnsi="Museo Sans 100" w:cs="Calibri"/>
                <w:color w:val="000000"/>
              </w:rPr>
              <w:t>EL SALITRILLO PORCION DOS (</w:t>
            </w:r>
            <w:r w:rsidR="00164F7F">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05 Has 89 As 87.09 Cas </w:t>
            </w:r>
          </w:p>
        </w:tc>
        <w:tc>
          <w:tcPr>
            <w:tcW w:w="7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58,987.09</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164F7F">
            <w:pPr>
              <w:rPr>
                <w:rFonts w:ascii="Museo Sans 100" w:hAnsi="Museo Sans 100"/>
                <w:color w:val="000000"/>
              </w:rPr>
            </w:pPr>
            <w:r w:rsidRPr="002A08C0">
              <w:rPr>
                <w:rFonts w:ascii="Museo Sans 100" w:hAnsi="Museo Sans 100" w:cs="Calibri"/>
                <w:color w:val="000000"/>
              </w:rPr>
              <w:t>LA CAMANDULA PORCION CUATRO (</w:t>
            </w:r>
            <w:r w:rsidR="00164F7F">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01 Has 31 As 79.19 Cas</w:t>
            </w:r>
          </w:p>
        </w:tc>
        <w:tc>
          <w:tcPr>
            <w:tcW w:w="7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13,179.19</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164F7F">
            <w:pPr>
              <w:rPr>
                <w:rFonts w:ascii="Museo Sans 100" w:hAnsi="Museo Sans 100"/>
                <w:color w:val="000000"/>
              </w:rPr>
            </w:pPr>
            <w:r w:rsidRPr="002A08C0">
              <w:rPr>
                <w:rFonts w:ascii="Museo Sans 100" w:hAnsi="Museo Sans 100" w:cs="Calibri"/>
                <w:color w:val="000000"/>
              </w:rPr>
              <w:t>LA CAMANDULA PORCION CINCO (</w:t>
            </w:r>
            <w:r w:rsidR="00164F7F">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00 Has 14 As 66.74 Cas</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1,466.74</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164F7F">
            <w:pPr>
              <w:rPr>
                <w:rFonts w:ascii="Museo Sans 100" w:hAnsi="Museo Sans 100"/>
                <w:color w:val="000000"/>
              </w:rPr>
            </w:pPr>
            <w:r w:rsidRPr="002A08C0">
              <w:rPr>
                <w:rFonts w:ascii="Museo Sans 100" w:hAnsi="Museo Sans 100" w:cs="Calibri"/>
                <w:color w:val="000000"/>
              </w:rPr>
              <w:t>EL BOTADERO (</w:t>
            </w:r>
            <w:r w:rsidR="00164F7F">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35 As 43.62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3,543.62</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164F7F">
            <w:pPr>
              <w:rPr>
                <w:rFonts w:ascii="Museo Sans 100" w:hAnsi="Museo Sans 100"/>
                <w:color w:val="000000"/>
              </w:rPr>
            </w:pPr>
            <w:r w:rsidRPr="002A08C0">
              <w:rPr>
                <w:rFonts w:ascii="Museo Sans 100" w:hAnsi="Museo Sans 100" w:cs="Calibri"/>
                <w:color w:val="000000"/>
              </w:rPr>
              <w:t>EL OLVIDO UNO PORCION CINCO (</w:t>
            </w:r>
            <w:r w:rsidR="00164F7F">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36 As 89.35 Cas </w:t>
            </w:r>
          </w:p>
        </w:tc>
        <w:tc>
          <w:tcPr>
            <w:tcW w:w="7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3,689.35</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164F7F">
            <w:pPr>
              <w:rPr>
                <w:rFonts w:ascii="Museo Sans 100" w:hAnsi="Museo Sans 100"/>
                <w:color w:val="000000"/>
              </w:rPr>
            </w:pPr>
            <w:r w:rsidRPr="002A08C0">
              <w:rPr>
                <w:rFonts w:ascii="Museo Sans 100" w:hAnsi="Museo Sans 100" w:cs="Calibri"/>
                <w:color w:val="000000"/>
              </w:rPr>
              <w:t>EL HUASCALIO PORCION CUATRO (</w:t>
            </w:r>
            <w:r w:rsidR="00164F7F">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97 As 28.95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9,728.95</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164F7F" w:rsidP="00164F7F">
            <w:pPr>
              <w:rPr>
                <w:rFonts w:ascii="Museo Sans 100" w:hAnsi="Museo Sans 100"/>
                <w:color w:val="000000"/>
              </w:rPr>
            </w:pPr>
            <w:r>
              <w:rPr>
                <w:rFonts w:ascii="Museo Sans 100" w:hAnsi="Museo Sans 100" w:cs="Calibri"/>
                <w:color w:val="000000"/>
              </w:rPr>
              <w:t>LA CAMANDULA PORCION DOS (---</w:t>
            </w:r>
            <w:r w:rsidR="00FB7245"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10 Has 52 As 29.45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105,229.45</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164F7F">
            <w:pPr>
              <w:rPr>
                <w:rFonts w:ascii="Museo Sans 100" w:hAnsi="Museo Sans 100"/>
                <w:color w:val="000000"/>
              </w:rPr>
            </w:pPr>
            <w:r w:rsidRPr="002A08C0">
              <w:rPr>
                <w:rFonts w:ascii="Museo Sans 100" w:hAnsi="Museo Sans 100" w:cs="Calibri"/>
                <w:color w:val="000000"/>
              </w:rPr>
              <w:t>LA CAMANDULA PORCION TRES (</w:t>
            </w:r>
            <w:r w:rsidR="00164F7F">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03 Has 05 As 68.61 Cas</w:t>
            </w:r>
          </w:p>
        </w:tc>
        <w:tc>
          <w:tcPr>
            <w:tcW w:w="7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30,568.61</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D76E03">
            <w:pPr>
              <w:rPr>
                <w:rFonts w:ascii="Museo Sans 100" w:hAnsi="Museo Sans 100"/>
                <w:color w:val="000000"/>
              </w:rPr>
            </w:pPr>
            <w:r w:rsidRPr="002A08C0">
              <w:rPr>
                <w:rFonts w:ascii="Museo Sans 100" w:hAnsi="Museo Sans 100" w:cs="Calibri"/>
                <w:color w:val="000000"/>
              </w:rPr>
              <w:t>LAS BRISAS (</w:t>
            </w:r>
            <w:r w:rsidR="00D76E03">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164F7F"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05 Has 30 As 89.89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53,089.89</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D76E03">
            <w:pPr>
              <w:rPr>
                <w:rFonts w:ascii="Museo Sans 100" w:hAnsi="Museo Sans 100"/>
                <w:color w:val="000000"/>
              </w:rPr>
            </w:pPr>
            <w:r w:rsidRPr="002A08C0">
              <w:rPr>
                <w:rFonts w:ascii="Museo Sans 100" w:hAnsi="Museo Sans 100" w:cs="Calibri"/>
                <w:color w:val="000000"/>
              </w:rPr>
              <w:t>EL HUASCALIO PORCION UNO (</w:t>
            </w:r>
            <w:r w:rsidR="00D76E03">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D76E03"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02 Has 07 As 53.36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20,753.36</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D76E03">
            <w:pPr>
              <w:rPr>
                <w:rFonts w:ascii="Museo Sans 100" w:hAnsi="Museo Sans 100"/>
                <w:color w:val="000000"/>
              </w:rPr>
            </w:pPr>
            <w:r w:rsidRPr="002A08C0">
              <w:rPr>
                <w:rFonts w:ascii="Museo Sans 100" w:hAnsi="Museo Sans 100" w:cs="Calibri"/>
                <w:color w:val="000000"/>
              </w:rPr>
              <w:t>EL HUASCALIO PORCION DOS (</w:t>
            </w:r>
            <w:r w:rsidR="00D76E03">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D76E03"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34 As 05.81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3,405.81</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D76E03">
            <w:pPr>
              <w:rPr>
                <w:rFonts w:ascii="Museo Sans 100" w:hAnsi="Museo Sans 100"/>
                <w:color w:val="000000"/>
              </w:rPr>
            </w:pPr>
            <w:r w:rsidRPr="002A08C0">
              <w:rPr>
                <w:rFonts w:ascii="Museo Sans 100" w:hAnsi="Museo Sans 100" w:cs="Calibri"/>
                <w:color w:val="000000"/>
              </w:rPr>
              <w:t>CASCO HACIENDA PORCION TRES (</w:t>
            </w:r>
            <w:r w:rsidR="00D76E03">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D76E03"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33 As 21.93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3,321.93</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D76E03">
            <w:pPr>
              <w:rPr>
                <w:rFonts w:ascii="Museo Sans 100" w:hAnsi="Museo Sans 100"/>
                <w:color w:val="000000"/>
              </w:rPr>
            </w:pPr>
            <w:r w:rsidRPr="002A08C0">
              <w:rPr>
                <w:rFonts w:ascii="Museo Sans 100" w:hAnsi="Museo Sans 100" w:cs="Calibri"/>
                <w:color w:val="000000"/>
              </w:rPr>
              <w:t>CASCO HACIENDA PORCION CUATRO (</w:t>
            </w:r>
            <w:r w:rsidR="00D76E03">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D76E03"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69 As 84.01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6,984.01</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D76E03">
            <w:pPr>
              <w:rPr>
                <w:rFonts w:ascii="Museo Sans 100" w:hAnsi="Museo Sans 100"/>
                <w:color w:val="000000"/>
              </w:rPr>
            </w:pPr>
            <w:r w:rsidRPr="002A08C0">
              <w:rPr>
                <w:rFonts w:ascii="Museo Sans 100" w:hAnsi="Museo Sans 100" w:cs="Calibri"/>
                <w:color w:val="000000"/>
              </w:rPr>
              <w:t>EL INGENIO (</w:t>
            </w:r>
            <w:r w:rsidR="00D76E03">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D76E03"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03 Has 10 As 39.87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31,039.87</w:t>
            </w:r>
          </w:p>
        </w:tc>
      </w:tr>
      <w:tr w:rsidR="00FB7245" w:rsidRPr="009B46D2" w:rsidTr="0020366A">
        <w:trPr>
          <w:trHeight w:val="20"/>
        </w:trPr>
        <w:tc>
          <w:tcPr>
            <w:tcW w:w="2305" w:type="pct"/>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D76E03">
            <w:pPr>
              <w:rPr>
                <w:rFonts w:ascii="Museo Sans 100" w:hAnsi="Museo Sans 100"/>
                <w:color w:val="000000"/>
              </w:rPr>
            </w:pPr>
            <w:r w:rsidRPr="002A08C0">
              <w:rPr>
                <w:rFonts w:ascii="Museo Sans 100" w:hAnsi="Museo Sans 100" w:cs="Calibri"/>
                <w:color w:val="000000"/>
              </w:rPr>
              <w:t>CONTRERAS Y EL ESTABLO (</w:t>
            </w:r>
            <w:r w:rsidR="00D76E03">
              <w:rPr>
                <w:rFonts w:ascii="Museo Sans 100" w:hAnsi="Museo Sans 100" w:cs="Calibri"/>
                <w:color w:val="000000"/>
              </w:rPr>
              <w:t>--</w:t>
            </w:r>
            <w:r w:rsidRPr="002A08C0">
              <w:rPr>
                <w:rFonts w:ascii="Museo Sans 100" w:hAnsi="Museo Sans 100" w:cs="Calibri"/>
                <w:color w:val="000000"/>
              </w:rPr>
              <w:t>)</w:t>
            </w:r>
          </w:p>
        </w:tc>
        <w:tc>
          <w:tcPr>
            <w:tcW w:w="507"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D76E03" w:rsidP="00FB7245">
            <w:pPr>
              <w:jc w:val="center"/>
              <w:rPr>
                <w:rFonts w:ascii="Museo Sans 100" w:hAnsi="Museo Sans 100"/>
                <w:color w:val="000000"/>
              </w:rPr>
            </w:pPr>
            <w:r>
              <w:rPr>
                <w:rFonts w:ascii="Museo Sans 100" w:hAnsi="Museo Sans 100" w:cs="Calibri"/>
                <w:color w:val="000000"/>
              </w:rPr>
              <w:t>---</w:t>
            </w:r>
          </w:p>
        </w:tc>
        <w:tc>
          <w:tcPr>
            <w:tcW w:w="144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03 Has 59 As 04.65 Cas </w:t>
            </w:r>
          </w:p>
        </w:tc>
        <w:tc>
          <w:tcPr>
            <w:tcW w:w="744" w:type="pct"/>
            <w:tcBorders>
              <w:top w:val="single" w:sz="4" w:space="0" w:color="auto"/>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35,904.65</w:t>
            </w:r>
          </w:p>
        </w:tc>
      </w:tr>
      <w:tr w:rsidR="00FB7245" w:rsidRPr="009B46D2" w:rsidTr="0020366A">
        <w:trPr>
          <w:trHeight w:val="20"/>
        </w:trPr>
        <w:tc>
          <w:tcPr>
            <w:tcW w:w="2305" w:type="pct"/>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D76E03">
            <w:pPr>
              <w:rPr>
                <w:rFonts w:ascii="Museo Sans 100" w:hAnsi="Museo Sans 100"/>
                <w:color w:val="000000"/>
              </w:rPr>
            </w:pPr>
            <w:r w:rsidRPr="002A08C0">
              <w:rPr>
                <w:rFonts w:ascii="Museo Sans 100" w:hAnsi="Museo Sans 100" w:cs="Calibri"/>
                <w:color w:val="000000"/>
              </w:rPr>
              <w:t>LOS ANGELES PORCION TRES (</w:t>
            </w:r>
            <w:r w:rsidR="00D76E03">
              <w:rPr>
                <w:rFonts w:ascii="Museo Sans 100" w:hAnsi="Museo Sans 100" w:cs="Calibri"/>
                <w:color w:val="000000"/>
              </w:rPr>
              <w:t>--</w:t>
            </w:r>
            <w:r w:rsidRPr="002A08C0">
              <w:rPr>
                <w:rFonts w:ascii="Museo Sans 100" w:hAnsi="Museo Sans 100" w:cs="Calibri"/>
                <w:color w:val="000000"/>
              </w:rPr>
              <w:t>)</w:t>
            </w:r>
          </w:p>
        </w:tc>
        <w:tc>
          <w:tcPr>
            <w:tcW w:w="507"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D76E03" w:rsidP="00FB7245">
            <w:pPr>
              <w:jc w:val="center"/>
              <w:rPr>
                <w:rFonts w:ascii="Museo Sans 100" w:hAnsi="Museo Sans 100"/>
                <w:color w:val="000000"/>
              </w:rPr>
            </w:pPr>
            <w:r>
              <w:rPr>
                <w:rFonts w:ascii="Museo Sans 100" w:hAnsi="Museo Sans 100" w:cs="Calibri"/>
                <w:color w:val="000000"/>
              </w:rPr>
              <w:t>---</w:t>
            </w:r>
          </w:p>
        </w:tc>
        <w:tc>
          <w:tcPr>
            <w:tcW w:w="144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16 As 18.21 Cas </w:t>
            </w:r>
          </w:p>
        </w:tc>
        <w:tc>
          <w:tcPr>
            <w:tcW w:w="744" w:type="pct"/>
            <w:tcBorders>
              <w:top w:val="single" w:sz="4" w:space="0" w:color="auto"/>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1,618.21</w:t>
            </w:r>
          </w:p>
        </w:tc>
      </w:tr>
      <w:tr w:rsidR="00FB7245" w:rsidRPr="009B46D2" w:rsidTr="0020366A">
        <w:trPr>
          <w:trHeight w:val="20"/>
        </w:trPr>
        <w:tc>
          <w:tcPr>
            <w:tcW w:w="2305" w:type="pct"/>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rsidR="00FB7245" w:rsidRPr="002A08C0" w:rsidRDefault="00FB7245" w:rsidP="00D76E03">
            <w:pPr>
              <w:rPr>
                <w:rFonts w:ascii="Museo Sans 100" w:hAnsi="Museo Sans 100"/>
                <w:color w:val="000000"/>
              </w:rPr>
            </w:pPr>
            <w:r w:rsidRPr="002A08C0">
              <w:rPr>
                <w:rFonts w:ascii="Museo Sans 100" w:hAnsi="Museo Sans 100" w:cs="Calibri"/>
                <w:color w:val="000000"/>
              </w:rPr>
              <w:t>EL ONCE DOS PORCION UNO (</w:t>
            </w:r>
            <w:r w:rsidR="00D76E03">
              <w:rPr>
                <w:rFonts w:ascii="Museo Sans 100" w:hAnsi="Museo Sans 100" w:cs="Calibri"/>
                <w:color w:val="000000"/>
              </w:rPr>
              <w:t>--</w:t>
            </w:r>
            <w:r w:rsidRPr="002A08C0">
              <w:rPr>
                <w:rFonts w:ascii="Museo Sans 100" w:hAnsi="Museo Sans 100" w:cs="Calibri"/>
                <w:color w:val="000000"/>
              </w:rPr>
              <w:t>)</w:t>
            </w:r>
          </w:p>
        </w:tc>
        <w:tc>
          <w:tcPr>
            <w:tcW w:w="507"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D76E03" w:rsidP="00FB7245">
            <w:pPr>
              <w:jc w:val="center"/>
              <w:rPr>
                <w:rFonts w:ascii="Museo Sans 100" w:hAnsi="Museo Sans 100"/>
                <w:color w:val="000000"/>
              </w:rPr>
            </w:pPr>
            <w:r>
              <w:rPr>
                <w:rFonts w:ascii="Museo Sans 100" w:hAnsi="Museo Sans 100" w:cs="Calibri"/>
                <w:color w:val="000000"/>
              </w:rPr>
              <w:t>---</w:t>
            </w:r>
          </w:p>
        </w:tc>
        <w:tc>
          <w:tcPr>
            <w:tcW w:w="144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00 Has 37 As 63.17 Cas</w:t>
            </w:r>
          </w:p>
        </w:tc>
        <w:tc>
          <w:tcPr>
            <w:tcW w:w="74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3,763.17</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noWrap/>
            <w:vAlign w:val="center"/>
            <w:hideMark/>
          </w:tcPr>
          <w:p w:rsidR="00FB7245" w:rsidRPr="002A08C0" w:rsidRDefault="00FB7245" w:rsidP="00D76E03">
            <w:pPr>
              <w:rPr>
                <w:rFonts w:ascii="Museo Sans 100" w:hAnsi="Museo Sans 100"/>
                <w:color w:val="000000"/>
              </w:rPr>
            </w:pPr>
            <w:r w:rsidRPr="002A08C0">
              <w:rPr>
                <w:rFonts w:ascii="Museo Sans 100" w:hAnsi="Museo Sans 100" w:cs="Calibri"/>
                <w:color w:val="000000"/>
              </w:rPr>
              <w:t>EL ONCE DOS PORCION DOS (</w:t>
            </w:r>
            <w:r w:rsidR="00D76E03">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D76E03"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00 Has 69 As 63.38 Cas</w:t>
            </w:r>
          </w:p>
        </w:tc>
        <w:tc>
          <w:tcPr>
            <w:tcW w:w="7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6,963.38</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D76E03">
            <w:pPr>
              <w:rPr>
                <w:rFonts w:ascii="Museo Sans 100" w:hAnsi="Museo Sans 100"/>
                <w:color w:val="000000"/>
              </w:rPr>
            </w:pPr>
            <w:r w:rsidRPr="002A08C0">
              <w:rPr>
                <w:rFonts w:ascii="Museo Sans 100" w:hAnsi="Museo Sans 100" w:cs="Calibri"/>
                <w:color w:val="000000"/>
              </w:rPr>
              <w:t>LA CAMANDULA PORCION SEIS (</w:t>
            </w:r>
            <w:r w:rsidR="00D76E03">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D76E03"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00 Has 08 As 56.57 Cas</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856.57</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D76E03">
            <w:pPr>
              <w:rPr>
                <w:rFonts w:ascii="Museo Sans 100" w:hAnsi="Museo Sans 100"/>
                <w:color w:val="000000"/>
              </w:rPr>
            </w:pPr>
            <w:r w:rsidRPr="002A08C0">
              <w:rPr>
                <w:rFonts w:ascii="Museo Sans 100" w:hAnsi="Museo Sans 100" w:cs="Calibri"/>
                <w:color w:val="000000"/>
              </w:rPr>
              <w:t>LOS ANGELES PORCION UNO (</w:t>
            </w:r>
            <w:r w:rsidR="00D76E03">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D76E03"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04 Has 04 As 34.12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40,434.12</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D76E03">
            <w:pPr>
              <w:rPr>
                <w:rFonts w:ascii="Museo Sans 100" w:hAnsi="Museo Sans 100"/>
                <w:color w:val="000000"/>
              </w:rPr>
            </w:pPr>
            <w:r w:rsidRPr="002A08C0">
              <w:rPr>
                <w:rFonts w:ascii="Museo Sans 100" w:hAnsi="Museo Sans 100" w:cs="Calibri"/>
                <w:color w:val="000000"/>
              </w:rPr>
              <w:t>AGUA SHUCA (</w:t>
            </w:r>
            <w:r w:rsidR="00D76E03">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D76E03"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85 As 64.06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8,564.06</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D76E03">
            <w:pPr>
              <w:rPr>
                <w:rFonts w:ascii="Museo Sans 100" w:hAnsi="Museo Sans 100"/>
                <w:color w:val="000000"/>
              </w:rPr>
            </w:pPr>
            <w:r w:rsidRPr="002A08C0">
              <w:rPr>
                <w:rFonts w:ascii="Museo Sans 100" w:hAnsi="Museo Sans 100" w:cs="Calibri"/>
                <w:color w:val="000000"/>
              </w:rPr>
              <w:t>LA CAMANDULA PORCION OCHO (</w:t>
            </w:r>
            <w:r w:rsidR="00D76E03">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D76E03"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17 As 09.38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1,709.38</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D76E03">
            <w:pPr>
              <w:rPr>
                <w:rFonts w:ascii="Museo Sans 100" w:hAnsi="Museo Sans 100"/>
                <w:color w:val="000000"/>
              </w:rPr>
            </w:pPr>
            <w:r w:rsidRPr="002A08C0">
              <w:rPr>
                <w:rFonts w:ascii="Museo Sans 100" w:hAnsi="Museo Sans 100" w:cs="Calibri"/>
                <w:color w:val="000000"/>
              </w:rPr>
              <w:t>LA CAMANDULA PORCION NUEVE (</w:t>
            </w:r>
            <w:r w:rsidR="00D76E03">
              <w:rPr>
                <w:rFonts w:ascii="Museo Sans 100" w:hAnsi="Museo Sans 100" w:cs="Calibri"/>
                <w:color w:val="000000"/>
              </w:rPr>
              <w:t>--</w:t>
            </w:r>
            <w:r w:rsidRPr="002A08C0">
              <w:rPr>
                <w:rFonts w:ascii="Museo Sans 100" w:hAnsi="Museo Sans 100" w:cs="Calibri"/>
                <w:color w:val="000000"/>
              </w:rPr>
              <w:t>)</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D76E03" w:rsidP="00FB7245">
            <w:pPr>
              <w:jc w:val="center"/>
              <w:rPr>
                <w:rFonts w:ascii="Museo Sans 100" w:hAnsi="Museo Sans 100"/>
                <w:color w:val="000000"/>
              </w:rPr>
            </w:pPr>
            <w:r>
              <w:rPr>
                <w:rFonts w:ascii="Museo Sans 100" w:hAnsi="Museo Sans 100" w:cs="Calibri"/>
                <w:color w:val="000000"/>
              </w:rPr>
              <w:t>---</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11 As 15.19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1,115.19</w:t>
            </w:r>
          </w:p>
        </w:tc>
      </w:tr>
      <w:tr w:rsidR="00FB7245" w:rsidRPr="009B46D2" w:rsidTr="0020366A">
        <w:trPr>
          <w:trHeight w:val="20"/>
        </w:trPr>
        <w:tc>
          <w:tcPr>
            <w:tcW w:w="2305" w:type="pct"/>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rsidR="00FB7245" w:rsidRPr="002A08C0" w:rsidRDefault="00FB7245" w:rsidP="00D76E03">
            <w:pPr>
              <w:jc w:val="center"/>
              <w:rPr>
                <w:rFonts w:ascii="Museo Sans 100" w:hAnsi="Museo Sans 100"/>
                <w:b/>
                <w:bCs/>
                <w:color w:val="000000"/>
              </w:rPr>
            </w:pPr>
            <w:r w:rsidRPr="002A08C0">
              <w:rPr>
                <w:rFonts w:ascii="Museo Sans 100" w:hAnsi="Museo Sans 100" w:cs="Calibri"/>
                <w:b/>
                <w:bCs/>
                <w:color w:val="000000"/>
              </w:rPr>
              <w:t>SUBTOTAL (</w:t>
            </w:r>
            <w:r w:rsidR="00D76E03">
              <w:rPr>
                <w:rFonts w:ascii="Museo Sans 100" w:hAnsi="Museo Sans 100" w:cs="Calibri"/>
                <w:b/>
                <w:bCs/>
                <w:color w:val="000000"/>
              </w:rPr>
              <w:t>---</w:t>
            </w:r>
            <w:r w:rsidRPr="002A08C0">
              <w:rPr>
                <w:rFonts w:ascii="Museo Sans 100" w:hAnsi="Museo Sans 100" w:cs="Calibri"/>
                <w:b/>
                <w:bCs/>
                <w:color w:val="000000"/>
              </w:rPr>
              <w:t>)</w:t>
            </w:r>
          </w:p>
        </w:tc>
        <w:tc>
          <w:tcPr>
            <w:tcW w:w="507"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D76E03" w:rsidP="00FB7245">
            <w:pPr>
              <w:jc w:val="center"/>
              <w:rPr>
                <w:rFonts w:ascii="Museo Sans 100" w:hAnsi="Museo Sans 100"/>
                <w:b/>
                <w:bCs/>
                <w:color w:val="000000"/>
              </w:rPr>
            </w:pPr>
            <w:r>
              <w:rPr>
                <w:rFonts w:ascii="Museo Sans 100" w:hAnsi="Museo Sans 100" w:cs="Calibri"/>
                <w:b/>
                <w:bCs/>
                <w:color w:val="000000"/>
              </w:rPr>
              <w:t>----</w:t>
            </w:r>
          </w:p>
        </w:tc>
        <w:tc>
          <w:tcPr>
            <w:tcW w:w="144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b/>
                <w:bCs/>
                <w:color w:val="000000"/>
                <w:lang w:val="en-US"/>
              </w:rPr>
            </w:pPr>
            <w:r w:rsidRPr="002A08C0">
              <w:rPr>
                <w:rFonts w:ascii="Museo Sans 100" w:hAnsi="Museo Sans 100" w:cs="Calibri"/>
                <w:b/>
                <w:bCs/>
                <w:color w:val="000000"/>
                <w:lang w:val="en-US"/>
              </w:rPr>
              <w:t xml:space="preserve">63 Has 03 As 54.19 </w:t>
            </w:r>
            <w:proofErr w:type="spellStart"/>
            <w:r w:rsidRPr="002A08C0">
              <w:rPr>
                <w:rFonts w:ascii="Museo Sans 100" w:hAnsi="Museo Sans 100" w:cs="Calibri"/>
                <w:b/>
                <w:bCs/>
                <w:color w:val="000000"/>
                <w:lang w:val="en-US"/>
              </w:rPr>
              <w:t>Cas</w:t>
            </w:r>
            <w:proofErr w:type="spellEnd"/>
            <w:r w:rsidRPr="002A08C0">
              <w:rPr>
                <w:rFonts w:ascii="Museo Sans 100" w:hAnsi="Museo Sans 100" w:cs="Calibri"/>
                <w:b/>
                <w:bCs/>
                <w:color w:val="000000"/>
                <w:lang w:val="en-US"/>
              </w:rPr>
              <w:t xml:space="preserve"> </w:t>
            </w:r>
          </w:p>
        </w:tc>
        <w:tc>
          <w:tcPr>
            <w:tcW w:w="74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b/>
                <w:bCs/>
                <w:color w:val="000000"/>
                <w:lang w:val="en-US"/>
              </w:rPr>
            </w:pPr>
            <w:r w:rsidRPr="002A08C0">
              <w:rPr>
                <w:rFonts w:ascii="Museo Sans 100" w:hAnsi="Museo Sans 100"/>
                <w:b/>
                <w:bCs/>
                <w:color w:val="000000"/>
                <w:lang w:val="en-US"/>
              </w:rPr>
              <w:t>630,354.19</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noWrap/>
            <w:vAlign w:val="center"/>
            <w:hideMark/>
          </w:tcPr>
          <w:p w:rsidR="00FB7245" w:rsidRPr="002A08C0" w:rsidRDefault="00FB7245" w:rsidP="00FB7245">
            <w:pPr>
              <w:rPr>
                <w:rFonts w:ascii="Museo Sans 100" w:hAnsi="Museo Sans 100"/>
                <w:color w:val="000000"/>
                <w:lang w:val="en-US"/>
              </w:rPr>
            </w:pPr>
            <w:r w:rsidRPr="002A08C0">
              <w:rPr>
                <w:rFonts w:ascii="Museo Sans 100" w:hAnsi="Museo Sans 100" w:cs="Calibri"/>
                <w:color w:val="000000"/>
                <w:lang w:val="en-US"/>
              </w:rPr>
              <w:t>AREAS COMPLEMENTARIAS</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lang w:val="en-US"/>
              </w:rPr>
            </w:pPr>
            <w:r w:rsidRPr="002A08C0">
              <w:rPr>
                <w:rFonts w:ascii="Museo Sans 100" w:hAnsi="Museo Sans 100" w:cs="Calibri"/>
                <w:color w:val="000000"/>
                <w:lang w:val="en-US"/>
              </w:rPr>
              <w:t> </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lang w:val="en-US"/>
              </w:rPr>
            </w:pPr>
            <w:r w:rsidRPr="002A08C0">
              <w:rPr>
                <w:rFonts w:ascii="Museo Sans 100" w:hAnsi="Museo Sans 100" w:cs="Calibri"/>
                <w:color w:val="000000"/>
                <w:lang w:val="en-US"/>
              </w:rPr>
              <w:t> </w:t>
            </w:r>
          </w:p>
        </w:tc>
        <w:tc>
          <w:tcPr>
            <w:tcW w:w="7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lang w:val="en-US"/>
              </w:rPr>
            </w:pPr>
            <w:r w:rsidRPr="002A08C0">
              <w:rPr>
                <w:rFonts w:ascii="Museo Sans 100" w:hAnsi="Museo Sans 100" w:cs="Calibri"/>
                <w:color w:val="000000"/>
                <w:lang w:val="en-US"/>
              </w:rPr>
              <w:t> </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noWrap/>
            <w:vAlign w:val="center"/>
            <w:hideMark/>
          </w:tcPr>
          <w:p w:rsidR="00FB7245" w:rsidRPr="002A08C0" w:rsidRDefault="00FB7245" w:rsidP="00FB7245">
            <w:pPr>
              <w:rPr>
                <w:rFonts w:ascii="Museo Sans 100" w:hAnsi="Museo Sans 100"/>
                <w:color w:val="000000"/>
                <w:lang w:val="en-US"/>
              </w:rPr>
            </w:pPr>
            <w:r w:rsidRPr="002A08C0">
              <w:rPr>
                <w:rFonts w:ascii="Museo Sans 100" w:hAnsi="Museo Sans 100" w:cs="Calibri"/>
                <w:color w:val="000000"/>
                <w:lang w:val="en-US"/>
              </w:rPr>
              <w:t>CANALETAS (6)</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lang w:val="en-US"/>
              </w:rPr>
            </w:pPr>
            <w:r w:rsidRPr="002A08C0">
              <w:rPr>
                <w:rFonts w:ascii="Museo Sans 100" w:hAnsi="Museo Sans 100" w:cs="Calibri"/>
                <w:color w:val="000000"/>
                <w:lang w:val="en-US"/>
              </w:rPr>
              <w:t>6</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lang w:val="en-US"/>
              </w:rPr>
            </w:pPr>
            <w:r w:rsidRPr="002A08C0">
              <w:rPr>
                <w:rFonts w:ascii="Museo Sans 100" w:hAnsi="Museo Sans 100" w:cs="Calibri"/>
                <w:color w:val="000000"/>
                <w:lang w:val="en-US"/>
              </w:rPr>
              <w:t xml:space="preserve">00 Has 08 As 38.81 </w:t>
            </w:r>
            <w:proofErr w:type="spellStart"/>
            <w:r w:rsidRPr="002A08C0">
              <w:rPr>
                <w:rFonts w:ascii="Museo Sans 100" w:hAnsi="Museo Sans 100" w:cs="Calibri"/>
                <w:color w:val="000000"/>
                <w:lang w:val="en-US"/>
              </w:rPr>
              <w:t>Cas</w:t>
            </w:r>
            <w:proofErr w:type="spellEnd"/>
          </w:p>
        </w:tc>
        <w:tc>
          <w:tcPr>
            <w:tcW w:w="7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lang w:val="en-US"/>
              </w:rPr>
            </w:pPr>
            <w:r w:rsidRPr="002A08C0">
              <w:rPr>
                <w:rFonts w:ascii="Museo Sans 100" w:hAnsi="Museo Sans 100" w:cs="Calibri"/>
                <w:color w:val="000000"/>
                <w:lang w:val="en-US"/>
              </w:rPr>
              <w:t>838.81</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FB7245">
            <w:pPr>
              <w:rPr>
                <w:rFonts w:ascii="Museo Sans 100" w:hAnsi="Museo Sans 100"/>
                <w:color w:val="000000"/>
                <w:lang w:val="en-US"/>
              </w:rPr>
            </w:pPr>
            <w:r w:rsidRPr="002A08C0">
              <w:rPr>
                <w:rFonts w:ascii="Museo Sans 100" w:hAnsi="Museo Sans 100" w:cs="Calibri"/>
                <w:color w:val="000000"/>
                <w:lang w:val="en-US"/>
              </w:rPr>
              <w:t>CANCHAS (9)</w:t>
            </w:r>
          </w:p>
        </w:tc>
        <w:tc>
          <w:tcPr>
            <w:tcW w:w="507"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center"/>
              <w:rPr>
                <w:rFonts w:ascii="Museo Sans 100" w:hAnsi="Museo Sans 100"/>
                <w:color w:val="000000"/>
                <w:lang w:val="en-US"/>
              </w:rPr>
            </w:pPr>
            <w:r w:rsidRPr="002A08C0">
              <w:rPr>
                <w:rFonts w:ascii="Museo Sans 100" w:hAnsi="Museo Sans 100" w:cs="Calibri"/>
                <w:color w:val="000000"/>
                <w:lang w:val="en-US"/>
              </w:rPr>
              <w:t>9</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lang w:val="en-US"/>
              </w:rPr>
            </w:pPr>
            <w:r w:rsidRPr="002A08C0">
              <w:rPr>
                <w:rFonts w:ascii="Museo Sans 100" w:hAnsi="Museo Sans 100" w:cs="Calibri"/>
                <w:color w:val="000000"/>
                <w:lang w:val="en-US"/>
              </w:rPr>
              <w:t xml:space="preserve">04 Has 52 As 35.67 </w:t>
            </w:r>
            <w:proofErr w:type="spellStart"/>
            <w:r w:rsidRPr="002A08C0">
              <w:rPr>
                <w:rFonts w:ascii="Museo Sans 100" w:hAnsi="Museo Sans 100" w:cs="Calibri"/>
                <w:color w:val="000000"/>
                <w:lang w:val="en-US"/>
              </w:rPr>
              <w:t>Cas</w:t>
            </w:r>
            <w:proofErr w:type="spellEnd"/>
            <w:r w:rsidRPr="002A08C0">
              <w:rPr>
                <w:rFonts w:ascii="Museo Sans 100" w:hAnsi="Museo Sans 100" w:cs="Calibri"/>
                <w:color w:val="000000"/>
                <w:lang w:val="en-US"/>
              </w:rPr>
              <w:t xml:space="preserve">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45235.67</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FB7245">
            <w:pPr>
              <w:rPr>
                <w:rFonts w:ascii="Museo Sans 100" w:hAnsi="Museo Sans 100"/>
                <w:color w:val="000000"/>
              </w:rPr>
            </w:pPr>
            <w:r w:rsidRPr="002A08C0">
              <w:rPr>
                <w:rFonts w:ascii="Museo Sans 100" w:hAnsi="Museo Sans 100" w:cs="Calibri"/>
                <w:color w:val="000000"/>
              </w:rPr>
              <w:t>TANQUE (4)</w:t>
            </w:r>
          </w:p>
        </w:tc>
        <w:tc>
          <w:tcPr>
            <w:tcW w:w="507"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4</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03 As 64.12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364.12</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FB7245">
            <w:pPr>
              <w:rPr>
                <w:rFonts w:ascii="Museo Sans 100" w:hAnsi="Museo Sans 100"/>
                <w:color w:val="000000"/>
              </w:rPr>
            </w:pPr>
            <w:r w:rsidRPr="002A08C0">
              <w:rPr>
                <w:rFonts w:ascii="Museo Sans 100" w:hAnsi="Museo Sans 100" w:cs="Calibri"/>
                <w:color w:val="000000"/>
              </w:rPr>
              <w:t>SANITARIOS (1)</w:t>
            </w:r>
          </w:p>
        </w:tc>
        <w:tc>
          <w:tcPr>
            <w:tcW w:w="507"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1</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01 As 39.20 Cas </w:t>
            </w:r>
          </w:p>
        </w:tc>
        <w:tc>
          <w:tcPr>
            <w:tcW w:w="7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139.20</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FB7245">
            <w:pPr>
              <w:rPr>
                <w:rFonts w:ascii="Museo Sans 100" w:hAnsi="Museo Sans 100"/>
                <w:color w:val="000000"/>
              </w:rPr>
            </w:pPr>
            <w:r w:rsidRPr="002A08C0">
              <w:rPr>
                <w:rFonts w:ascii="Museo Sans 100" w:hAnsi="Museo Sans 100" w:cs="Calibri"/>
                <w:color w:val="000000"/>
              </w:rPr>
              <w:t>CASA COMUNAL (1)</w:t>
            </w:r>
          </w:p>
        </w:tc>
        <w:tc>
          <w:tcPr>
            <w:tcW w:w="507"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1</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04 As 86.13 Cas </w:t>
            </w:r>
          </w:p>
        </w:tc>
        <w:tc>
          <w:tcPr>
            <w:tcW w:w="7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486.13</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FB7245">
            <w:pPr>
              <w:rPr>
                <w:rFonts w:ascii="Museo Sans 100" w:hAnsi="Museo Sans 100"/>
                <w:color w:val="000000"/>
              </w:rPr>
            </w:pPr>
            <w:r w:rsidRPr="002A08C0">
              <w:rPr>
                <w:rFonts w:ascii="Museo Sans 100" w:hAnsi="Museo Sans 100" w:cs="Calibri"/>
                <w:color w:val="000000"/>
              </w:rPr>
              <w:t>IGLESIAS(12)</w:t>
            </w:r>
          </w:p>
        </w:tc>
        <w:tc>
          <w:tcPr>
            <w:tcW w:w="507"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12</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58 As 20.58 Cas </w:t>
            </w:r>
          </w:p>
        </w:tc>
        <w:tc>
          <w:tcPr>
            <w:tcW w:w="7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5820.58</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FB7245">
            <w:pPr>
              <w:rPr>
                <w:rFonts w:ascii="Museo Sans 100" w:hAnsi="Museo Sans 100"/>
                <w:color w:val="000000"/>
              </w:rPr>
            </w:pPr>
            <w:r w:rsidRPr="002A08C0">
              <w:rPr>
                <w:rFonts w:ascii="Museo Sans 100" w:hAnsi="Museo Sans 100" w:cs="Calibri"/>
                <w:color w:val="000000"/>
              </w:rPr>
              <w:t>COOPERATIVA(13)</w:t>
            </w:r>
          </w:p>
        </w:tc>
        <w:tc>
          <w:tcPr>
            <w:tcW w:w="507"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13</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85 As 24.88 Cas </w:t>
            </w:r>
          </w:p>
        </w:tc>
        <w:tc>
          <w:tcPr>
            <w:tcW w:w="7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8524.88</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FB7245">
            <w:pPr>
              <w:rPr>
                <w:rFonts w:ascii="Museo Sans 100" w:hAnsi="Museo Sans 100"/>
                <w:color w:val="000000"/>
              </w:rPr>
            </w:pPr>
            <w:r w:rsidRPr="002A08C0">
              <w:rPr>
                <w:rFonts w:ascii="Museo Sans 100" w:hAnsi="Museo Sans 100" w:cs="Calibri"/>
                <w:color w:val="000000"/>
              </w:rPr>
              <w:t>ZONAS VERDES (1)</w:t>
            </w:r>
          </w:p>
        </w:tc>
        <w:tc>
          <w:tcPr>
            <w:tcW w:w="507"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1</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22 As 01.88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2,201.88</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FB7245">
            <w:pPr>
              <w:rPr>
                <w:rFonts w:ascii="Museo Sans 100" w:hAnsi="Museo Sans 100"/>
                <w:color w:val="000000"/>
              </w:rPr>
            </w:pPr>
            <w:r w:rsidRPr="002A08C0">
              <w:rPr>
                <w:rFonts w:ascii="Museo Sans 100" w:hAnsi="Museo Sans 100" w:cs="Calibri"/>
                <w:color w:val="000000"/>
              </w:rPr>
              <w:lastRenderedPageBreak/>
              <w:t>AREAS VERDES(2)</w:t>
            </w:r>
          </w:p>
        </w:tc>
        <w:tc>
          <w:tcPr>
            <w:tcW w:w="507"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2</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18 As 44.06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1844.06</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FB7245">
            <w:pPr>
              <w:rPr>
                <w:rFonts w:ascii="Museo Sans 100" w:hAnsi="Museo Sans 100"/>
                <w:color w:val="000000"/>
              </w:rPr>
            </w:pPr>
            <w:r w:rsidRPr="002A08C0">
              <w:rPr>
                <w:rFonts w:ascii="Museo Sans 100" w:hAnsi="Museo Sans 100" w:cs="Calibri"/>
                <w:color w:val="000000"/>
              </w:rPr>
              <w:t>ZONAS DE PROTECCION(15)</w:t>
            </w:r>
          </w:p>
        </w:tc>
        <w:tc>
          <w:tcPr>
            <w:tcW w:w="507"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15</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16 As 32.76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1632.76</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FB7245">
            <w:pPr>
              <w:rPr>
                <w:rFonts w:ascii="Museo Sans 100" w:hAnsi="Museo Sans 100"/>
                <w:color w:val="000000"/>
              </w:rPr>
            </w:pPr>
            <w:r w:rsidRPr="002A08C0">
              <w:rPr>
                <w:rFonts w:ascii="Museo Sans 100" w:hAnsi="Museo Sans 100" w:cs="Calibri"/>
                <w:color w:val="000000"/>
              </w:rPr>
              <w:t>JUEGOS(1)</w:t>
            </w:r>
          </w:p>
        </w:tc>
        <w:tc>
          <w:tcPr>
            <w:tcW w:w="507"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1</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08 As 18.92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818.92</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vAlign w:val="center"/>
            <w:hideMark/>
          </w:tcPr>
          <w:p w:rsidR="00FB7245" w:rsidRPr="002A08C0" w:rsidRDefault="00FB7245" w:rsidP="00FB7245">
            <w:pPr>
              <w:rPr>
                <w:rFonts w:ascii="Museo Sans 100" w:hAnsi="Museo Sans 100"/>
                <w:color w:val="000000"/>
              </w:rPr>
            </w:pPr>
            <w:r w:rsidRPr="002A08C0">
              <w:rPr>
                <w:rFonts w:ascii="Museo Sans 100" w:hAnsi="Museo Sans 100" w:cs="Calibri"/>
                <w:color w:val="000000"/>
              </w:rPr>
              <w:t>DESAGUE(1)</w:t>
            </w:r>
          </w:p>
        </w:tc>
        <w:tc>
          <w:tcPr>
            <w:tcW w:w="507"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1</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01 As 81.65 Cas </w:t>
            </w:r>
          </w:p>
        </w:tc>
        <w:tc>
          <w:tcPr>
            <w:tcW w:w="744" w:type="pct"/>
            <w:tcBorders>
              <w:top w:val="nil"/>
              <w:left w:val="nil"/>
              <w:bottom w:val="single" w:sz="8" w:space="0" w:color="auto"/>
              <w:right w:val="single" w:sz="8" w:space="0" w:color="auto"/>
            </w:tcBorders>
            <w:shd w:val="clear" w:color="auto" w:fill="FFFFFF" w:themeFill="background1"/>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181.65</w:t>
            </w:r>
          </w:p>
        </w:tc>
      </w:tr>
      <w:tr w:rsidR="00FB7245" w:rsidRPr="009B46D2" w:rsidTr="0020366A">
        <w:trPr>
          <w:trHeight w:val="20"/>
        </w:trPr>
        <w:tc>
          <w:tcPr>
            <w:tcW w:w="2305" w:type="pct"/>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rsidR="00FB7245" w:rsidRPr="002A08C0" w:rsidRDefault="00FB7245" w:rsidP="00FB7245">
            <w:pPr>
              <w:rPr>
                <w:rFonts w:ascii="Museo Sans 100" w:hAnsi="Museo Sans 100"/>
                <w:color w:val="000000"/>
              </w:rPr>
            </w:pPr>
            <w:r w:rsidRPr="002A08C0">
              <w:rPr>
                <w:rFonts w:ascii="Museo Sans 100" w:hAnsi="Museo Sans 100" w:cs="Calibri"/>
                <w:color w:val="000000"/>
              </w:rPr>
              <w:t>QUEBRADAS</w:t>
            </w:r>
          </w:p>
        </w:tc>
        <w:tc>
          <w:tcPr>
            <w:tcW w:w="507"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 --</w:t>
            </w:r>
          </w:p>
        </w:tc>
        <w:tc>
          <w:tcPr>
            <w:tcW w:w="144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00 Has 38 As 96.53 Cas </w:t>
            </w:r>
          </w:p>
        </w:tc>
        <w:tc>
          <w:tcPr>
            <w:tcW w:w="74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3896.53</w:t>
            </w:r>
          </w:p>
        </w:tc>
      </w:tr>
      <w:tr w:rsidR="00FB7245" w:rsidRPr="009B46D2" w:rsidTr="0020366A">
        <w:trPr>
          <w:trHeight w:val="20"/>
        </w:trPr>
        <w:tc>
          <w:tcPr>
            <w:tcW w:w="2305" w:type="pct"/>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rsidR="00FB7245" w:rsidRPr="002A08C0" w:rsidRDefault="00FB7245" w:rsidP="00FB7245">
            <w:pPr>
              <w:rPr>
                <w:rFonts w:ascii="Museo Sans 100" w:hAnsi="Museo Sans 100"/>
                <w:color w:val="000000"/>
              </w:rPr>
            </w:pPr>
            <w:r w:rsidRPr="002A08C0">
              <w:rPr>
                <w:rFonts w:ascii="Museo Sans 100" w:hAnsi="Museo Sans 100" w:cs="Calibri"/>
                <w:color w:val="000000"/>
              </w:rPr>
              <w:t>CALLES</w:t>
            </w:r>
          </w:p>
        </w:tc>
        <w:tc>
          <w:tcPr>
            <w:tcW w:w="507"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 --</w:t>
            </w:r>
          </w:p>
        </w:tc>
        <w:tc>
          <w:tcPr>
            <w:tcW w:w="144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color w:val="000000"/>
              </w:rPr>
            </w:pPr>
            <w:r w:rsidRPr="002A08C0">
              <w:rPr>
                <w:rFonts w:ascii="Museo Sans 100" w:hAnsi="Museo Sans 100" w:cs="Calibri"/>
                <w:color w:val="000000"/>
              </w:rPr>
              <w:t xml:space="preserve">07 Has 59 As 49.3 Cas </w:t>
            </w:r>
          </w:p>
        </w:tc>
        <w:tc>
          <w:tcPr>
            <w:tcW w:w="74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right"/>
              <w:rPr>
                <w:rFonts w:ascii="Museo Sans 100" w:hAnsi="Museo Sans 100"/>
                <w:color w:val="000000"/>
              </w:rPr>
            </w:pPr>
            <w:r w:rsidRPr="002A08C0">
              <w:rPr>
                <w:rFonts w:ascii="Museo Sans 100" w:hAnsi="Museo Sans 100" w:cs="Calibri"/>
                <w:color w:val="000000"/>
              </w:rPr>
              <w:t>75949.3</w:t>
            </w:r>
          </w:p>
        </w:tc>
      </w:tr>
      <w:tr w:rsidR="00FB7245" w:rsidRPr="009B46D2" w:rsidTr="0020366A">
        <w:trPr>
          <w:trHeight w:val="20"/>
        </w:trPr>
        <w:tc>
          <w:tcPr>
            <w:tcW w:w="2305" w:type="pct"/>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b/>
                <w:bCs/>
                <w:color w:val="000000"/>
              </w:rPr>
            </w:pPr>
            <w:r w:rsidRPr="002A08C0">
              <w:rPr>
                <w:rFonts w:ascii="Museo Sans 100" w:hAnsi="Museo Sans 100" w:cs="Calibri"/>
                <w:b/>
                <w:bCs/>
                <w:color w:val="000000"/>
              </w:rPr>
              <w:t xml:space="preserve">SUBTOTAL </w:t>
            </w:r>
          </w:p>
        </w:tc>
        <w:tc>
          <w:tcPr>
            <w:tcW w:w="507"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b/>
                <w:bCs/>
                <w:color w:val="000000"/>
              </w:rPr>
            </w:pPr>
            <w:r w:rsidRPr="002A08C0">
              <w:rPr>
                <w:rFonts w:ascii="Museo Sans 100" w:hAnsi="Museo Sans 100" w:cs="Calibri"/>
                <w:b/>
                <w:bCs/>
                <w:color w:val="000000"/>
              </w:rPr>
              <w:t>66</w:t>
            </w:r>
          </w:p>
        </w:tc>
        <w:tc>
          <w:tcPr>
            <w:tcW w:w="144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b/>
                <w:bCs/>
                <w:color w:val="000000"/>
              </w:rPr>
            </w:pPr>
            <w:r w:rsidRPr="002A08C0">
              <w:rPr>
                <w:rFonts w:ascii="Museo Sans 100" w:hAnsi="Museo Sans 100" w:cs="Calibri"/>
                <w:b/>
                <w:bCs/>
                <w:color w:val="000000"/>
              </w:rPr>
              <w:t xml:space="preserve">14 Has 79 As 34.49 Cas </w:t>
            </w:r>
          </w:p>
        </w:tc>
        <w:tc>
          <w:tcPr>
            <w:tcW w:w="74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b/>
                <w:bCs/>
                <w:color w:val="000000"/>
              </w:rPr>
            </w:pPr>
            <w:r w:rsidRPr="002A08C0">
              <w:rPr>
                <w:rFonts w:ascii="Museo Sans 100" w:hAnsi="Museo Sans 100"/>
                <w:b/>
                <w:bCs/>
                <w:color w:val="000000"/>
              </w:rPr>
              <w:t>147,934.49</w:t>
            </w:r>
          </w:p>
        </w:tc>
      </w:tr>
      <w:tr w:rsidR="00FB7245" w:rsidRPr="009B46D2" w:rsidTr="0020366A">
        <w:trPr>
          <w:trHeight w:val="20"/>
        </w:trPr>
        <w:tc>
          <w:tcPr>
            <w:tcW w:w="2305" w:type="pct"/>
            <w:tcBorders>
              <w:top w:val="nil"/>
              <w:left w:val="single" w:sz="8" w:space="0" w:color="auto"/>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b/>
                <w:bCs/>
                <w:color w:val="000000"/>
              </w:rPr>
            </w:pPr>
            <w:r w:rsidRPr="002A08C0">
              <w:rPr>
                <w:rFonts w:ascii="Museo Sans 100" w:hAnsi="Museo Sans 100" w:cs="Calibri"/>
                <w:b/>
                <w:bCs/>
                <w:color w:val="000000"/>
              </w:rPr>
              <w:t>TOTAL DEL PROYECTO</w:t>
            </w:r>
          </w:p>
        </w:tc>
        <w:tc>
          <w:tcPr>
            <w:tcW w:w="507"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b/>
                <w:bCs/>
                <w:color w:val="000000"/>
              </w:rPr>
            </w:pPr>
            <w:r w:rsidRPr="002A08C0">
              <w:rPr>
                <w:rFonts w:ascii="Museo Sans 100" w:hAnsi="Museo Sans 100" w:cs="Calibri"/>
                <w:b/>
                <w:bCs/>
                <w:color w:val="000000"/>
              </w:rPr>
              <w:t>1276</w:t>
            </w:r>
          </w:p>
        </w:tc>
        <w:tc>
          <w:tcPr>
            <w:tcW w:w="14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b/>
                <w:bCs/>
                <w:color w:val="000000"/>
              </w:rPr>
            </w:pPr>
            <w:r w:rsidRPr="002A08C0">
              <w:rPr>
                <w:rFonts w:ascii="Museo Sans 100" w:hAnsi="Museo Sans 100" w:cs="Calibri"/>
                <w:b/>
                <w:bCs/>
                <w:color w:val="000000"/>
              </w:rPr>
              <w:t xml:space="preserve">77 Has 82 As 88.68 Cas </w:t>
            </w:r>
          </w:p>
        </w:tc>
        <w:tc>
          <w:tcPr>
            <w:tcW w:w="744" w:type="pct"/>
            <w:tcBorders>
              <w:top w:val="nil"/>
              <w:left w:val="nil"/>
              <w:bottom w:val="single" w:sz="8" w:space="0" w:color="auto"/>
              <w:right w:val="single" w:sz="8" w:space="0" w:color="auto"/>
            </w:tcBorders>
            <w:shd w:val="clear" w:color="auto" w:fill="FFFFFF" w:themeFill="background1"/>
            <w:noWrap/>
            <w:vAlign w:val="center"/>
            <w:hideMark/>
          </w:tcPr>
          <w:p w:rsidR="00FB7245" w:rsidRPr="002A08C0" w:rsidRDefault="00FB7245" w:rsidP="00FB7245">
            <w:pPr>
              <w:jc w:val="center"/>
              <w:rPr>
                <w:rFonts w:ascii="Museo Sans 100" w:hAnsi="Museo Sans 100"/>
                <w:b/>
                <w:bCs/>
                <w:color w:val="000000"/>
              </w:rPr>
            </w:pPr>
            <w:r w:rsidRPr="002A08C0">
              <w:rPr>
                <w:rFonts w:ascii="Museo Sans 100" w:hAnsi="Museo Sans 100"/>
                <w:b/>
                <w:bCs/>
                <w:color w:val="000000"/>
              </w:rPr>
              <w:t>778,288.68</w:t>
            </w:r>
          </w:p>
        </w:tc>
      </w:tr>
    </w:tbl>
    <w:p w:rsidR="00FB7245" w:rsidRPr="00D634A4" w:rsidRDefault="00FB7245" w:rsidP="00FB7245">
      <w:pPr>
        <w:tabs>
          <w:tab w:val="left" w:pos="7671"/>
        </w:tabs>
        <w:spacing w:line="360" w:lineRule="auto"/>
        <w:jc w:val="both"/>
        <w:rPr>
          <w:rFonts w:ascii="Museo 500" w:eastAsia="Times New Roman" w:hAnsi="Museo 500"/>
          <w:sz w:val="24"/>
          <w:szCs w:val="24"/>
          <w:lang w:val="es-ES" w:eastAsia="es-ES"/>
        </w:rPr>
      </w:pPr>
    </w:p>
    <w:p w:rsidR="00FB7245" w:rsidRPr="006116D4" w:rsidRDefault="00FB7245" w:rsidP="00386B07">
      <w:pPr>
        <w:numPr>
          <w:ilvl w:val="0"/>
          <w:numId w:val="19"/>
        </w:numPr>
        <w:tabs>
          <w:tab w:val="left" w:pos="7671"/>
        </w:tabs>
        <w:ind w:left="1134" w:hanging="708"/>
        <w:contextualSpacing/>
        <w:jc w:val="both"/>
        <w:rPr>
          <w:rFonts w:ascii="Museo Sans 100" w:hAnsi="Museo Sans 100"/>
          <w:b/>
          <w:sz w:val="24"/>
          <w:szCs w:val="24"/>
        </w:rPr>
      </w:pPr>
      <w:r w:rsidRPr="006116D4">
        <w:rPr>
          <w:rFonts w:ascii="Museo Sans 100" w:hAnsi="Museo Sans 100"/>
          <w:sz w:val="24"/>
          <w:szCs w:val="24"/>
        </w:rPr>
        <w:t xml:space="preserve">Es importante mencionar que las recomendaciones técnicas realizadas por la Unidad Ambiental de este Instituto, mediante informe con referencia </w:t>
      </w:r>
      <w:r w:rsidRPr="006116D4">
        <w:rPr>
          <w:rFonts w:ascii="Museo Sans 100" w:eastAsia="Times New Roman" w:hAnsi="Museo Sans 100"/>
          <w:color w:val="000000" w:themeColor="text1"/>
          <w:sz w:val="24"/>
          <w:szCs w:val="24"/>
          <w:lang w:val="es-ES" w:eastAsia="es-ES"/>
        </w:rPr>
        <w:t>UAM-00-0158-18,</w:t>
      </w:r>
      <w:r w:rsidRPr="006116D4">
        <w:rPr>
          <w:rFonts w:ascii="Museo Sans 100" w:eastAsia="Times New Roman" w:hAnsi="Museo Sans 100"/>
          <w:color w:val="FF0000"/>
          <w:sz w:val="24"/>
          <w:szCs w:val="24"/>
          <w:lang w:val="es-ES" w:eastAsia="es-ES"/>
        </w:rPr>
        <w:t xml:space="preserve"> </w:t>
      </w:r>
      <w:r w:rsidRPr="006116D4">
        <w:rPr>
          <w:rFonts w:ascii="Museo Sans 100" w:eastAsia="Times New Roman" w:hAnsi="Museo Sans 100"/>
          <w:color w:val="000000" w:themeColor="text1"/>
          <w:sz w:val="24"/>
          <w:szCs w:val="24"/>
          <w:lang w:val="es-ES" w:eastAsia="es-ES"/>
        </w:rPr>
        <w:t>de fecha 27 de agosto de 2018</w:t>
      </w:r>
      <w:r w:rsidRPr="006116D4">
        <w:rPr>
          <w:rFonts w:ascii="Museo Sans 100" w:hAnsi="Museo Sans 100"/>
          <w:sz w:val="24"/>
          <w:szCs w:val="24"/>
        </w:rPr>
        <w:t>, fueron superadas oportunamente, quedando vigentes únicamente las que son de obligatorio cumplimiento para los beneficiarios del proyecto, mediante el uso de la tierra.</w:t>
      </w:r>
      <w:r w:rsidRPr="006116D4">
        <w:rPr>
          <w:rFonts w:ascii="Museo Sans 100" w:hAnsi="Museo Sans 100"/>
          <w:b/>
          <w:sz w:val="24"/>
          <w:szCs w:val="24"/>
        </w:rPr>
        <w:t xml:space="preserve"> </w:t>
      </w:r>
    </w:p>
    <w:p w:rsidR="00FB7245" w:rsidRPr="006116D4" w:rsidRDefault="00FB7245" w:rsidP="006116D4">
      <w:pPr>
        <w:tabs>
          <w:tab w:val="left" w:pos="7671"/>
        </w:tabs>
        <w:ind w:left="1080"/>
        <w:contextualSpacing/>
        <w:jc w:val="both"/>
        <w:rPr>
          <w:rFonts w:ascii="Museo Sans 100" w:hAnsi="Museo Sans 100"/>
          <w:b/>
          <w:sz w:val="24"/>
          <w:szCs w:val="24"/>
        </w:rPr>
      </w:pPr>
    </w:p>
    <w:p w:rsidR="00FB7245" w:rsidRPr="00D76E03" w:rsidRDefault="00FB7245" w:rsidP="00D26ED5">
      <w:pPr>
        <w:numPr>
          <w:ilvl w:val="0"/>
          <w:numId w:val="19"/>
        </w:numPr>
        <w:tabs>
          <w:tab w:val="left" w:pos="7671"/>
        </w:tabs>
        <w:ind w:left="1134" w:hanging="708"/>
        <w:contextualSpacing/>
        <w:jc w:val="both"/>
        <w:rPr>
          <w:rFonts w:ascii="Museo Sans 100" w:hAnsi="Museo Sans 100"/>
          <w:b/>
          <w:sz w:val="24"/>
          <w:szCs w:val="24"/>
        </w:rPr>
      </w:pPr>
      <w:r w:rsidRPr="006116D4">
        <w:rPr>
          <w:rFonts w:ascii="Museo Sans 100" w:hAnsi="Museo Sans 100"/>
          <w:sz w:val="24"/>
          <w:szCs w:val="24"/>
        </w:rPr>
        <w:t xml:space="preserve">Que habiéndose comprobado que la Asociación Cooperativa de Producción Agropecuaria </w:t>
      </w:r>
      <w:r w:rsidRPr="006116D4">
        <w:rPr>
          <w:rFonts w:ascii="Museo Sans 100" w:hAnsi="Museo Sans 100"/>
          <w:b/>
          <w:sz w:val="24"/>
          <w:szCs w:val="24"/>
        </w:rPr>
        <w:t>“</w:t>
      </w:r>
      <w:r w:rsidRPr="006116D4">
        <w:rPr>
          <w:rFonts w:ascii="Museo Sans 100" w:eastAsia="MS Mincho" w:hAnsi="Museo Sans 100"/>
          <w:sz w:val="24"/>
          <w:szCs w:val="24"/>
        </w:rPr>
        <w:t>Los Lagartos</w:t>
      </w:r>
      <w:r w:rsidRPr="006116D4">
        <w:rPr>
          <w:rFonts w:ascii="Museo Sans 100" w:hAnsi="Museo Sans 100"/>
          <w:sz w:val="24"/>
          <w:szCs w:val="24"/>
        </w:rPr>
        <w:t xml:space="preserve">”, de R.L., cumplió con los requisitos establecidos en la Ley del Régimen Especial de la Tierra en Propiedad de las Asociaciones Cooperativas, Comunales Comunitarias Campesinas y Beneficiarios de la Reforma Agraria, referentes a la transferencia de Solares para Vivienda a favor de los </w:t>
      </w:r>
      <w:r w:rsidR="00D76E03">
        <w:rPr>
          <w:rFonts w:ascii="Museo Sans 100" w:hAnsi="Museo Sans 100"/>
          <w:b/>
          <w:sz w:val="24"/>
          <w:szCs w:val="24"/>
        </w:rPr>
        <w:t>----</w:t>
      </w:r>
      <w:r w:rsidRPr="006116D4">
        <w:rPr>
          <w:rFonts w:ascii="Museo Sans 100" w:hAnsi="Museo Sans 100"/>
          <w:b/>
          <w:sz w:val="24"/>
          <w:szCs w:val="24"/>
        </w:rPr>
        <w:t xml:space="preserve"> asociados y</w:t>
      </w:r>
      <w:r w:rsidRPr="006116D4">
        <w:rPr>
          <w:rFonts w:ascii="Museo Sans 100" w:hAnsi="Museo Sans 100"/>
          <w:sz w:val="24"/>
          <w:szCs w:val="24"/>
        </w:rPr>
        <w:t xml:space="preserve"> </w:t>
      </w:r>
      <w:r w:rsidR="00D76E03">
        <w:rPr>
          <w:rFonts w:ascii="Museo Sans 100" w:hAnsi="Museo Sans 100"/>
          <w:b/>
          <w:sz w:val="24"/>
          <w:szCs w:val="24"/>
        </w:rPr>
        <w:t>----</w:t>
      </w:r>
      <w:r w:rsidRPr="006116D4">
        <w:rPr>
          <w:rFonts w:ascii="Museo Sans 100" w:hAnsi="Museo Sans 100"/>
          <w:b/>
          <w:sz w:val="24"/>
          <w:szCs w:val="24"/>
        </w:rPr>
        <w:t xml:space="preserve"> colonos, con sus respectivos grupos familiares</w:t>
      </w:r>
      <w:r w:rsidRPr="006116D4">
        <w:rPr>
          <w:rFonts w:ascii="Museo Sans 100" w:hAnsi="Museo Sans 100"/>
          <w:sz w:val="24"/>
          <w:szCs w:val="24"/>
        </w:rPr>
        <w:t xml:space="preserve">, mismos que se </w:t>
      </w:r>
      <w:r w:rsidRPr="00D76E03">
        <w:rPr>
          <w:rFonts w:ascii="Museo Sans 100" w:hAnsi="Museo Sans 100"/>
          <w:sz w:val="24"/>
          <w:szCs w:val="24"/>
        </w:rPr>
        <w:t xml:space="preserve">encuentran anexos al expediente asociativo que lleva el Departamento de Asociaciones Agropecuarias del Ministerio de Agricultura y Ganadería, se considera factible </w:t>
      </w:r>
      <w:r w:rsidRPr="00D76E03">
        <w:rPr>
          <w:rFonts w:ascii="Museo Sans 100" w:eastAsia="Times New Roman" w:hAnsi="Museo Sans 100"/>
          <w:sz w:val="24"/>
          <w:szCs w:val="24"/>
          <w:lang w:val="es-ES" w:eastAsia="es-ES"/>
        </w:rPr>
        <w:t xml:space="preserve">la modificación del acuerdo primero del Punto XVIII del Acta de Sesión Ordinaria 09-2019, de  fecha 03 de mayo de 2019, en el sentido </w:t>
      </w:r>
      <w:r w:rsidRPr="00D76E03">
        <w:rPr>
          <w:rFonts w:ascii="Museo Sans 100" w:hAnsi="Museo Sans 100"/>
          <w:sz w:val="24"/>
          <w:szCs w:val="24"/>
        </w:rPr>
        <w:t>de</w:t>
      </w:r>
      <w:r w:rsidRPr="00D76E03">
        <w:rPr>
          <w:rFonts w:ascii="Museo Sans 100" w:hAnsi="Museo Sans 100"/>
          <w:b/>
          <w:sz w:val="24"/>
          <w:szCs w:val="24"/>
        </w:rPr>
        <w:t xml:space="preserve"> AUTORIZAR </w:t>
      </w:r>
      <w:r w:rsidRPr="00D76E03">
        <w:rPr>
          <w:rFonts w:ascii="Museo Sans 100" w:hAnsi="Museo Sans 100"/>
          <w:sz w:val="24"/>
          <w:szCs w:val="24"/>
        </w:rPr>
        <w:t xml:space="preserve">a la </w:t>
      </w:r>
      <w:r w:rsidRPr="00D76E03">
        <w:rPr>
          <w:rFonts w:ascii="Museo Sans 100" w:hAnsi="Museo Sans 100"/>
          <w:b/>
          <w:sz w:val="24"/>
          <w:szCs w:val="24"/>
        </w:rPr>
        <w:t>ASOCIACIÓN COOPERATIVA DE PRODUCCIÓN AGROPECUARIA “LOS LAGARTOS”, DE R.L.,</w:t>
      </w:r>
      <w:r w:rsidRPr="00D76E03">
        <w:rPr>
          <w:rFonts w:ascii="Museo Sans 100" w:eastAsia="Times New Roman" w:hAnsi="Museo Sans 100"/>
          <w:sz w:val="24"/>
          <w:szCs w:val="24"/>
          <w:lang w:val="es-ES" w:eastAsia="es-ES"/>
        </w:rPr>
        <w:t xml:space="preserve"> </w:t>
      </w:r>
      <w:r w:rsidRPr="00D76E03">
        <w:rPr>
          <w:rFonts w:ascii="Museo Sans 100" w:eastAsia="Times New Roman" w:hAnsi="Museo Sans 100"/>
          <w:color w:val="000000" w:themeColor="text1"/>
          <w:sz w:val="24"/>
          <w:szCs w:val="24"/>
          <w:lang w:val="es-ES" w:eastAsia="es-ES"/>
        </w:rPr>
        <w:t xml:space="preserve">para que transfiera en propiedad a título de venta solares para vivienda a favor de </w:t>
      </w:r>
      <w:r w:rsidR="00D76E03">
        <w:rPr>
          <w:rFonts w:ascii="Museo Sans 100" w:hAnsi="Museo Sans 100"/>
          <w:b/>
          <w:color w:val="000000" w:themeColor="text1"/>
          <w:sz w:val="24"/>
          <w:szCs w:val="24"/>
        </w:rPr>
        <w:t>---</w:t>
      </w:r>
      <w:r w:rsidRPr="00D76E03">
        <w:rPr>
          <w:rFonts w:ascii="Museo Sans 100" w:hAnsi="Museo Sans 100"/>
          <w:b/>
          <w:color w:val="000000" w:themeColor="text1"/>
          <w:sz w:val="24"/>
          <w:szCs w:val="24"/>
        </w:rPr>
        <w:t xml:space="preserve"> asociados y </w:t>
      </w:r>
      <w:r w:rsidR="00D76E03">
        <w:rPr>
          <w:rFonts w:ascii="Museo Sans 100" w:hAnsi="Museo Sans 100"/>
          <w:b/>
          <w:color w:val="000000" w:themeColor="text1"/>
          <w:sz w:val="24"/>
          <w:szCs w:val="24"/>
        </w:rPr>
        <w:t>---</w:t>
      </w:r>
      <w:r w:rsidRPr="00D76E03">
        <w:rPr>
          <w:rFonts w:ascii="Museo Sans 100" w:hAnsi="Museo Sans 100"/>
          <w:b/>
          <w:color w:val="000000" w:themeColor="text1"/>
          <w:sz w:val="24"/>
          <w:szCs w:val="24"/>
        </w:rPr>
        <w:t xml:space="preserve"> colonos</w:t>
      </w:r>
      <w:r w:rsidRPr="00D76E03">
        <w:rPr>
          <w:rFonts w:ascii="Museo Sans 100" w:hAnsi="Museo Sans 100"/>
          <w:color w:val="000000" w:themeColor="text1"/>
          <w:sz w:val="24"/>
          <w:szCs w:val="24"/>
        </w:rPr>
        <w:t xml:space="preserve"> y sus respectivos grupos familiares</w:t>
      </w:r>
      <w:r w:rsidRPr="00D76E03">
        <w:rPr>
          <w:rFonts w:ascii="Museo Sans 100" w:hAnsi="Museo Sans 100"/>
          <w:sz w:val="24"/>
          <w:szCs w:val="24"/>
        </w:rPr>
        <w:t>;</w:t>
      </w:r>
      <w:r w:rsidRPr="00D76E03">
        <w:rPr>
          <w:rFonts w:ascii="Museo Sans 100" w:eastAsia="Times New Roman" w:hAnsi="Museo Sans 100"/>
          <w:color w:val="000000" w:themeColor="text1"/>
          <w:sz w:val="24"/>
          <w:szCs w:val="24"/>
          <w:lang w:val="es-ES" w:eastAsia="es-ES"/>
        </w:rPr>
        <w:t xml:space="preserve"> en</w:t>
      </w:r>
      <w:r w:rsidRPr="00D76E03">
        <w:rPr>
          <w:rFonts w:ascii="Museo Sans 100" w:hAnsi="Museo Sans 100"/>
          <w:sz w:val="24"/>
          <w:szCs w:val="24"/>
        </w:rPr>
        <w:t xml:space="preserve"> </w:t>
      </w:r>
      <w:r w:rsidR="00D76E03">
        <w:rPr>
          <w:rFonts w:ascii="Museo Sans 100" w:hAnsi="Museo Sans 100"/>
          <w:color w:val="000000" w:themeColor="text1"/>
          <w:sz w:val="24"/>
          <w:szCs w:val="24"/>
        </w:rPr>
        <w:t>---</w:t>
      </w:r>
      <w:r w:rsidR="006116D4" w:rsidRPr="00D76E03">
        <w:rPr>
          <w:rFonts w:ascii="Museo Sans 100" w:hAnsi="Museo Sans 100"/>
          <w:color w:val="000000" w:themeColor="text1"/>
          <w:sz w:val="24"/>
          <w:szCs w:val="24"/>
        </w:rPr>
        <w:t>Porciones a</w:t>
      </w:r>
      <w:r w:rsidRPr="00D76E03">
        <w:rPr>
          <w:rFonts w:ascii="Museo Sans 100" w:hAnsi="Museo Sans 100"/>
          <w:color w:val="000000" w:themeColor="text1"/>
          <w:sz w:val="24"/>
          <w:szCs w:val="24"/>
        </w:rPr>
        <w:t>probadas por el Centro Nacional de Registro</w:t>
      </w:r>
      <w:r w:rsidR="006116D4" w:rsidRPr="00D76E03">
        <w:rPr>
          <w:rFonts w:ascii="Museo Sans 100" w:hAnsi="Museo Sans 100"/>
          <w:color w:val="000000" w:themeColor="text1"/>
          <w:sz w:val="24"/>
          <w:szCs w:val="24"/>
        </w:rPr>
        <w:t>s</w:t>
      </w:r>
      <w:r w:rsidRPr="00D76E03">
        <w:rPr>
          <w:rFonts w:ascii="Museo Sans 100" w:hAnsi="Museo Sans 100"/>
          <w:color w:val="000000" w:themeColor="text1"/>
          <w:sz w:val="24"/>
          <w:szCs w:val="24"/>
        </w:rPr>
        <w:t>,</w:t>
      </w:r>
      <w:r w:rsidRPr="00D76E03">
        <w:rPr>
          <w:rFonts w:ascii="Museo Sans 100" w:hAnsi="Museo Sans 100"/>
          <w:sz w:val="24"/>
          <w:szCs w:val="24"/>
        </w:rPr>
        <w:t xml:space="preserve"> las cuales constituyen la Primera Etapa del Proyecto de Asentamiento Comunitario que desarrolla la aludida Asociación Cooperativa, quedando pendiente para transferir en una segunda etapa </w:t>
      </w:r>
      <w:r w:rsidR="00D76E03">
        <w:rPr>
          <w:rFonts w:ascii="Museo Sans 100" w:hAnsi="Museo Sans 100"/>
          <w:sz w:val="24"/>
          <w:szCs w:val="24"/>
        </w:rPr>
        <w:t>----</w:t>
      </w:r>
      <w:r w:rsidRPr="00D76E03">
        <w:rPr>
          <w:rFonts w:ascii="Museo Sans 100" w:hAnsi="Museo Sans 100"/>
          <w:sz w:val="24"/>
          <w:szCs w:val="24"/>
        </w:rPr>
        <w:t xml:space="preserve"> porciones, a favor de otro grupo de asociados y colonos, la que acordará en su momento el número de los mismos, mediante Asamblea General Extraordinaria de asociados.</w:t>
      </w:r>
    </w:p>
    <w:p w:rsidR="00FB7245" w:rsidRPr="006116D4" w:rsidRDefault="00FB7245" w:rsidP="006116D4">
      <w:pPr>
        <w:tabs>
          <w:tab w:val="left" w:pos="7671"/>
        </w:tabs>
        <w:ind w:left="795"/>
        <w:contextualSpacing/>
        <w:jc w:val="both"/>
        <w:rPr>
          <w:rFonts w:ascii="Museo Sans 100" w:hAnsi="Museo Sans 100"/>
          <w:b/>
          <w:sz w:val="24"/>
          <w:szCs w:val="24"/>
        </w:rPr>
      </w:pPr>
    </w:p>
    <w:p w:rsidR="00FB7245" w:rsidRPr="006116D4" w:rsidRDefault="00FB7245" w:rsidP="006116D4">
      <w:pPr>
        <w:tabs>
          <w:tab w:val="left" w:pos="7671"/>
        </w:tabs>
        <w:ind w:left="1134"/>
        <w:contextualSpacing/>
        <w:jc w:val="both"/>
        <w:rPr>
          <w:rFonts w:ascii="Museo Sans 100" w:eastAsia="Times New Roman" w:hAnsi="Museo Sans 100"/>
          <w:sz w:val="24"/>
          <w:szCs w:val="24"/>
          <w:lang w:val="es-ES" w:eastAsia="es-ES"/>
        </w:rPr>
      </w:pPr>
      <w:r w:rsidRPr="006116D4">
        <w:rPr>
          <w:rFonts w:ascii="Museo Sans 100" w:hAnsi="Museo Sans 100"/>
          <w:sz w:val="24"/>
          <w:szCs w:val="24"/>
        </w:rPr>
        <w:t xml:space="preserve">En razón de lo anterior </w:t>
      </w:r>
      <w:r w:rsidR="006116D4" w:rsidRPr="006116D4">
        <w:rPr>
          <w:rFonts w:ascii="Museo Sans 100" w:hAnsi="Museo Sans 100"/>
          <w:sz w:val="24"/>
          <w:szCs w:val="24"/>
        </w:rPr>
        <w:t>la</w:t>
      </w:r>
      <w:r w:rsidRPr="006116D4">
        <w:rPr>
          <w:rFonts w:ascii="Museo Sans 100" w:hAnsi="Museo Sans 100"/>
          <w:sz w:val="24"/>
          <w:szCs w:val="24"/>
        </w:rPr>
        <w:t xml:space="preserve"> gerencia legal considera que es imperativ</w:t>
      </w:r>
      <w:r w:rsidR="006116D4" w:rsidRPr="006116D4">
        <w:rPr>
          <w:rFonts w:ascii="Museo Sans 100" w:hAnsi="Museo Sans 100"/>
          <w:sz w:val="24"/>
          <w:szCs w:val="24"/>
        </w:rPr>
        <w:t>o realizar la modificación del A</w:t>
      </w:r>
      <w:r w:rsidRPr="006116D4">
        <w:rPr>
          <w:rFonts w:ascii="Museo Sans 100" w:hAnsi="Museo Sans 100"/>
          <w:sz w:val="24"/>
          <w:szCs w:val="24"/>
        </w:rPr>
        <w:t xml:space="preserve">cuerdo </w:t>
      </w:r>
      <w:r w:rsidR="006116D4" w:rsidRPr="006116D4">
        <w:rPr>
          <w:rFonts w:ascii="Museo Sans 100" w:hAnsi="Museo Sans 100"/>
          <w:sz w:val="24"/>
          <w:szCs w:val="24"/>
        </w:rPr>
        <w:t>P</w:t>
      </w:r>
      <w:r w:rsidRPr="006116D4">
        <w:rPr>
          <w:rFonts w:ascii="Museo Sans 100" w:hAnsi="Museo Sans 100"/>
          <w:sz w:val="24"/>
          <w:szCs w:val="24"/>
        </w:rPr>
        <w:t>rimero del Punto</w:t>
      </w:r>
      <w:r w:rsidRPr="006116D4">
        <w:rPr>
          <w:rFonts w:ascii="Museo Sans 100" w:hAnsi="Museo Sans 100"/>
          <w:b/>
          <w:sz w:val="24"/>
          <w:szCs w:val="24"/>
        </w:rPr>
        <w:t xml:space="preserve"> </w:t>
      </w:r>
      <w:r w:rsidRPr="006116D4">
        <w:rPr>
          <w:rFonts w:ascii="Museo Sans 100" w:eastAsia="Times New Roman" w:hAnsi="Museo Sans 100"/>
          <w:sz w:val="24"/>
          <w:szCs w:val="24"/>
          <w:lang w:val="es-ES" w:eastAsia="es-ES"/>
        </w:rPr>
        <w:t xml:space="preserve">XVIII del Acta de Sesión Ordinaria  09-2019, de fecha 03 de mayo de 2019, a efecto de continuar con el desarrollo del proyecto sobre las </w:t>
      </w:r>
      <w:r w:rsidR="00D76E03">
        <w:rPr>
          <w:rFonts w:ascii="Museo Sans 100" w:eastAsia="Times New Roman" w:hAnsi="Museo Sans 100"/>
          <w:sz w:val="24"/>
          <w:szCs w:val="24"/>
          <w:lang w:val="es-ES" w:eastAsia="es-ES"/>
        </w:rPr>
        <w:t>----</w:t>
      </w:r>
      <w:r w:rsidRPr="006116D4">
        <w:rPr>
          <w:rFonts w:ascii="Museo Sans 100" w:eastAsia="Times New Roman" w:hAnsi="Museo Sans 100"/>
          <w:sz w:val="24"/>
          <w:szCs w:val="24"/>
          <w:lang w:val="es-ES" w:eastAsia="es-ES"/>
        </w:rPr>
        <w:t xml:space="preserve"> porciones que se encuentran aprobadas por el Centro Nacional de Registro</w:t>
      </w:r>
      <w:r w:rsidR="006116D4" w:rsidRPr="006116D4">
        <w:rPr>
          <w:rFonts w:ascii="Museo Sans 100" w:eastAsia="Times New Roman" w:hAnsi="Museo Sans 100"/>
          <w:sz w:val="24"/>
          <w:szCs w:val="24"/>
          <w:lang w:val="es-ES" w:eastAsia="es-ES"/>
        </w:rPr>
        <w:t>s</w:t>
      </w:r>
      <w:r w:rsidRPr="006116D4">
        <w:rPr>
          <w:rFonts w:ascii="Museo Sans 100" w:eastAsia="Times New Roman" w:hAnsi="Museo Sans 100"/>
          <w:sz w:val="24"/>
          <w:szCs w:val="24"/>
          <w:lang w:val="es-ES" w:eastAsia="es-ES"/>
        </w:rPr>
        <w:t xml:space="preserve">. </w:t>
      </w:r>
    </w:p>
    <w:p w:rsidR="00FB7245" w:rsidRPr="006116D4" w:rsidRDefault="00FB7245" w:rsidP="006116D4">
      <w:pPr>
        <w:tabs>
          <w:tab w:val="left" w:pos="7671"/>
        </w:tabs>
        <w:contextualSpacing/>
        <w:jc w:val="both"/>
        <w:rPr>
          <w:rFonts w:ascii="Museo Sans 100" w:hAnsi="Museo Sans 100"/>
          <w:b/>
          <w:sz w:val="24"/>
          <w:szCs w:val="24"/>
          <w:lang w:val="es-ES"/>
        </w:rPr>
      </w:pPr>
    </w:p>
    <w:p w:rsidR="00FB7245" w:rsidRPr="006116D4" w:rsidRDefault="006116D4" w:rsidP="006116D4">
      <w:pPr>
        <w:jc w:val="both"/>
        <w:rPr>
          <w:rFonts w:ascii="Museo Sans 100" w:hAnsi="Museo Sans 100"/>
          <w:sz w:val="24"/>
          <w:szCs w:val="24"/>
        </w:rPr>
      </w:pPr>
      <w:r w:rsidRPr="006116D4">
        <w:rPr>
          <w:rFonts w:ascii="Museo Sans 100" w:hAnsi="Museo Sans 100"/>
          <w:sz w:val="24"/>
          <w:szCs w:val="24"/>
        </w:rPr>
        <w:t xml:space="preserve">Estando conforme a Derecho la documentación correspondiente, la Gerencia Legal recomienda aprobar lo solicitado, por lo que la Junta Directiva en uso de sus facultades y </w:t>
      </w:r>
      <w:r w:rsidR="00FB7245" w:rsidRPr="006116D4">
        <w:rPr>
          <w:rFonts w:ascii="Museo Sans 100" w:hAnsi="Museo Sans 100"/>
          <w:sz w:val="24"/>
          <w:szCs w:val="24"/>
        </w:rPr>
        <w:t>con fundamento en los artículos 8, 8-A, 8-B de la Ley del Régimen Especial de la Tierra en Propiedad de las Asociaciones Cooperativas, Comunales y Comunitarias Campesinas y Beneficiarios de la Reforma Agraria, y artículos 27, 29 y 30 de su Reglamento</w:t>
      </w:r>
      <w:r w:rsidRPr="006116D4">
        <w:rPr>
          <w:rFonts w:ascii="Museo Sans 100" w:hAnsi="Museo Sans 100"/>
          <w:sz w:val="24"/>
          <w:szCs w:val="24"/>
        </w:rPr>
        <w:t>,</w:t>
      </w:r>
      <w:r w:rsidR="00FB7245" w:rsidRPr="006116D4">
        <w:rPr>
          <w:rFonts w:ascii="Museo Sans 100" w:hAnsi="Museo Sans 100"/>
          <w:sz w:val="24"/>
          <w:szCs w:val="24"/>
        </w:rPr>
        <w:t xml:space="preserve"> </w:t>
      </w:r>
      <w:r w:rsidRPr="006116D4">
        <w:rPr>
          <w:rFonts w:ascii="Museo Sans 100" w:hAnsi="Museo Sans 100"/>
          <w:b/>
          <w:sz w:val="24"/>
          <w:szCs w:val="24"/>
          <w:u w:val="single"/>
        </w:rPr>
        <w:t>ACUERDA</w:t>
      </w:r>
      <w:r w:rsidR="00FB7245" w:rsidRPr="006116D4">
        <w:rPr>
          <w:rFonts w:ascii="Museo Sans 100" w:hAnsi="Museo Sans 100"/>
          <w:b/>
          <w:sz w:val="24"/>
          <w:szCs w:val="24"/>
          <w:u w:val="single"/>
        </w:rPr>
        <w:t>: PRIMERO</w:t>
      </w:r>
      <w:r w:rsidRPr="006116D4">
        <w:rPr>
          <w:rFonts w:ascii="Museo Sans 100" w:eastAsia="Times New Roman" w:hAnsi="Museo Sans 100"/>
          <w:sz w:val="24"/>
          <w:szCs w:val="24"/>
          <w:lang w:val="es-ES" w:eastAsia="es-ES"/>
        </w:rPr>
        <w:t>: Modificar el A</w:t>
      </w:r>
      <w:r w:rsidR="00FB7245" w:rsidRPr="006116D4">
        <w:rPr>
          <w:rFonts w:ascii="Museo Sans 100" w:eastAsia="Times New Roman" w:hAnsi="Museo Sans 100"/>
          <w:sz w:val="24"/>
          <w:szCs w:val="24"/>
          <w:lang w:val="es-ES" w:eastAsia="es-ES"/>
        </w:rPr>
        <w:t xml:space="preserve">cuerdo Primero, del Punto XVIII del Acta de Sesión Ordinaria 09-2019, de  fecha  03 de mayo de 2019, en el sentido </w:t>
      </w:r>
      <w:r w:rsidR="00FB7245" w:rsidRPr="006116D4">
        <w:rPr>
          <w:rFonts w:ascii="Museo Sans 100" w:hAnsi="Museo Sans 100"/>
          <w:sz w:val="24"/>
          <w:szCs w:val="24"/>
        </w:rPr>
        <w:t xml:space="preserve">de: </w:t>
      </w:r>
      <w:r w:rsidR="00FB7245" w:rsidRPr="006116D4">
        <w:rPr>
          <w:rFonts w:ascii="Museo Sans 100" w:hAnsi="Museo Sans 100"/>
          <w:b/>
          <w:sz w:val="24"/>
          <w:szCs w:val="24"/>
        </w:rPr>
        <w:t xml:space="preserve">AUTORIZAR </w:t>
      </w:r>
      <w:r w:rsidR="00FB7245" w:rsidRPr="006116D4">
        <w:rPr>
          <w:rFonts w:ascii="Museo Sans 100" w:hAnsi="Museo Sans 100"/>
          <w:sz w:val="24"/>
          <w:szCs w:val="24"/>
        </w:rPr>
        <w:t xml:space="preserve">a la </w:t>
      </w:r>
      <w:r w:rsidR="00FB7245" w:rsidRPr="006116D4">
        <w:rPr>
          <w:rFonts w:ascii="Museo Sans 100" w:hAnsi="Museo Sans 100"/>
          <w:b/>
          <w:sz w:val="24"/>
          <w:szCs w:val="24"/>
        </w:rPr>
        <w:t>ASOCIACIÓN COOPERATIVA DE PRODUCCIÓN AGROPECUARIA “LOS LAGARTOS”, DE R.L.,</w:t>
      </w:r>
      <w:r w:rsidR="00FB7245" w:rsidRPr="006116D4">
        <w:rPr>
          <w:rFonts w:ascii="Museo Sans 100" w:eastAsia="Times New Roman" w:hAnsi="Museo Sans 100"/>
          <w:sz w:val="24"/>
          <w:szCs w:val="24"/>
          <w:lang w:val="es-ES" w:eastAsia="es-ES"/>
        </w:rPr>
        <w:t xml:space="preserve"> para que transfiera en propiedad a título de venta solares para vivienda a favor de </w:t>
      </w:r>
      <w:r w:rsidR="00D76E03">
        <w:rPr>
          <w:rFonts w:ascii="Museo Sans 100" w:hAnsi="Museo Sans 100"/>
          <w:b/>
          <w:color w:val="000000" w:themeColor="text1"/>
          <w:sz w:val="24"/>
          <w:szCs w:val="24"/>
        </w:rPr>
        <w:t>----</w:t>
      </w:r>
      <w:r w:rsidR="00FB7245" w:rsidRPr="006116D4">
        <w:rPr>
          <w:rFonts w:ascii="Museo Sans 100" w:hAnsi="Museo Sans 100"/>
          <w:b/>
          <w:color w:val="000000" w:themeColor="text1"/>
          <w:sz w:val="24"/>
          <w:szCs w:val="24"/>
        </w:rPr>
        <w:t xml:space="preserve"> asociados y </w:t>
      </w:r>
      <w:r w:rsidR="00D76E03">
        <w:rPr>
          <w:rFonts w:ascii="Museo Sans 100" w:hAnsi="Museo Sans 100"/>
          <w:b/>
          <w:color w:val="000000" w:themeColor="text1"/>
          <w:sz w:val="24"/>
          <w:szCs w:val="24"/>
        </w:rPr>
        <w:t>---</w:t>
      </w:r>
      <w:r w:rsidR="00FB7245" w:rsidRPr="006116D4">
        <w:rPr>
          <w:rFonts w:ascii="Museo Sans 100" w:hAnsi="Museo Sans 100"/>
          <w:b/>
          <w:color w:val="000000" w:themeColor="text1"/>
          <w:sz w:val="24"/>
          <w:szCs w:val="24"/>
        </w:rPr>
        <w:t xml:space="preserve"> colonos</w:t>
      </w:r>
      <w:r w:rsidR="00FB7245" w:rsidRPr="006116D4">
        <w:rPr>
          <w:rFonts w:ascii="Museo Sans 100" w:hAnsi="Museo Sans 100"/>
          <w:color w:val="000000" w:themeColor="text1"/>
          <w:sz w:val="24"/>
          <w:szCs w:val="24"/>
        </w:rPr>
        <w:t xml:space="preserve"> y sus respectivos grupos familiares</w:t>
      </w:r>
      <w:r w:rsidR="00FB7245" w:rsidRPr="006116D4">
        <w:rPr>
          <w:rFonts w:ascii="Museo Sans 100" w:hAnsi="Museo Sans 100"/>
          <w:sz w:val="24"/>
          <w:szCs w:val="24"/>
        </w:rPr>
        <w:t>,</w:t>
      </w:r>
      <w:r w:rsidR="00FB7245" w:rsidRPr="006116D4">
        <w:rPr>
          <w:rFonts w:ascii="Museo Sans 100" w:eastAsia="Times New Roman" w:hAnsi="Museo Sans 100"/>
          <w:color w:val="000000" w:themeColor="text1"/>
          <w:sz w:val="24"/>
          <w:szCs w:val="24"/>
          <w:lang w:val="es-ES" w:eastAsia="es-ES"/>
        </w:rPr>
        <w:t xml:space="preserve"> en</w:t>
      </w:r>
      <w:r w:rsidR="00FB7245" w:rsidRPr="006116D4">
        <w:rPr>
          <w:rFonts w:ascii="Museo Sans 100" w:hAnsi="Museo Sans 100"/>
          <w:sz w:val="24"/>
          <w:szCs w:val="24"/>
        </w:rPr>
        <w:t xml:space="preserve"> </w:t>
      </w:r>
      <w:r w:rsidR="00D76E03">
        <w:rPr>
          <w:rFonts w:ascii="Museo Sans 100" w:hAnsi="Museo Sans 100"/>
          <w:color w:val="000000" w:themeColor="text1"/>
          <w:sz w:val="24"/>
          <w:szCs w:val="24"/>
        </w:rPr>
        <w:t>---</w:t>
      </w:r>
      <w:r w:rsidRPr="006116D4">
        <w:rPr>
          <w:rFonts w:ascii="Museo Sans 100" w:hAnsi="Museo Sans 100"/>
          <w:color w:val="000000" w:themeColor="text1"/>
          <w:sz w:val="24"/>
          <w:szCs w:val="24"/>
        </w:rPr>
        <w:t xml:space="preserve"> Porciones a</w:t>
      </w:r>
      <w:r w:rsidR="00FB7245" w:rsidRPr="006116D4">
        <w:rPr>
          <w:rFonts w:ascii="Museo Sans 100" w:hAnsi="Museo Sans 100"/>
          <w:color w:val="000000" w:themeColor="text1"/>
          <w:sz w:val="24"/>
          <w:szCs w:val="24"/>
        </w:rPr>
        <w:t>probadas por el Centro Nacional de Registros,</w:t>
      </w:r>
      <w:r w:rsidR="00FB7245" w:rsidRPr="006116D4">
        <w:rPr>
          <w:rFonts w:ascii="Museo Sans 100" w:hAnsi="Museo Sans 100"/>
          <w:sz w:val="24"/>
          <w:szCs w:val="24"/>
        </w:rPr>
        <w:t xml:space="preserve"> las cuales constituyen la Primera Etapa del Proyecto de Asentamiento Comunitario que desarrolla la aludida Asociación Cooperativa, quedando pendiente para transferir en una segunda etapa </w:t>
      </w:r>
      <w:r w:rsidR="00D76E03">
        <w:rPr>
          <w:rFonts w:ascii="Museo Sans 100" w:hAnsi="Museo Sans 100"/>
          <w:sz w:val="24"/>
          <w:szCs w:val="24"/>
        </w:rPr>
        <w:t>----</w:t>
      </w:r>
      <w:r w:rsidR="00FB7245" w:rsidRPr="006116D4">
        <w:rPr>
          <w:rFonts w:ascii="Museo Sans 100" w:hAnsi="Museo Sans 100"/>
          <w:sz w:val="24"/>
          <w:szCs w:val="24"/>
        </w:rPr>
        <w:t xml:space="preserve"> porciones, a favor de otro grupo de asociados y colonos, la que acordará en su momento el número de los mismos, mediante Asamblea General extraordinaria de asociados. </w:t>
      </w:r>
      <w:r w:rsidR="00FB7245" w:rsidRPr="006116D4">
        <w:rPr>
          <w:rFonts w:ascii="Museo Sans 100" w:hAnsi="Museo Sans 100"/>
          <w:b/>
          <w:sz w:val="24"/>
          <w:szCs w:val="24"/>
          <w:u w:val="single"/>
        </w:rPr>
        <w:t>SEGUNDO</w:t>
      </w:r>
      <w:r w:rsidR="00FB7245" w:rsidRPr="006116D4">
        <w:rPr>
          <w:rFonts w:ascii="Museo Sans 100" w:hAnsi="Museo Sans 100"/>
          <w:b/>
          <w:sz w:val="24"/>
          <w:szCs w:val="24"/>
        </w:rPr>
        <w:t xml:space="preserve">: </w:t>
      </w:r>
      <w:r w:rsidR="00FB7245" w:rsidRPr="006116D4">
        <w:rPr>
          <w:rFonts w:ascii="Museo Sans 100" w:hAnsi="Museo Sans 100"/>
          <w:sz w:val="24"/>
          <w:szCs w:val="24"/>
        </w:rPr>
        <w:t>Advertir a la</w:t>
      </w:r>
      <w:r w:rsidR="00FB7245" w:rsidRPr="006116D4">
        <w:rPr>
          <w:rFonts w:ascii="Museo Sans 100" w:hAnsi="Museo Sans 100"/>
          <w:b/>
          <w:sz w:val="24"/>
          <w:szCs w:val="24"/>
        </w:rPr>
        <w:t xml:space="preserve"> ASOCIACIÓN COOPERATIVA DE PRODUCCIÓN AGROPECUARIA “LOS LAGARTOS”, DE R.L</w:t>
      </w:r>
      <w:r w:rsidR="00FB7245" w:rsidRPr="006116D4">
        <w:rPr>
          <w:rFonts w:ascii="Museo Sans 100" w:hAnsi="Museo Sans 100"/>
          <w:sz w:val="24"/>
          <w:szCs w:val="24"/>
        </w:rPr>
        <w:t xml:space="preserve">, que deberá cumplir con las recomendaciones señaladas en el informe técnico de la Dirección General de Ordenamiento Forestal, Cuencas y Riego del Ministerio de Agricultura y Ganadería, </w:t>
      </w:r>
      <w:r w:rsidR="00FB7245" w:rsidRPr="006116D4">
        <w:rPr>
          <w:rFonts w:ascii="Museo Sans 100" w:hAnsi="Museo Sans 100"/>
          <w:color w:val="000000" w:themeColor="text1"/>
          <w:sz w:val="24"/>
          <w:szCs w:val="24"/>
        </w:rPr>
        <w:t xml:space="preserve">las cuales corresponden a la inspección realizada el día 26 de junio de 2018 y a las establecidas por la Unidad Ambiental de este Instituto relacionadas en el considerando X del </w:t>
      </w:r>
      <w:r w:rsidR="00FB7245" w:rsidRPr="006116D4">
        <w:rPr>
          <w:rFonts w:ascii="Museo Sans 100" w:hAnsi="Museo Sans 100"/>
          <w:sz w:val="24"/>
          <w:szCs w:val="24"/>
        </w:rPr>
        <w:t>Punto XXIII  de Sesión Ordinaria 19-2018 de fecha 24 de septiembre de 2018</w:t>
      </w:r>
      <w:r w:rsidR="00FB7245" w:rsidRPr="006116D4">
        <w:rPr>
          <w:rFonts w:ascii="Museo Sans 100" w:hAnsi="Museo Sans 100"/>
          <w:color w:val="000000" w:themeColor="text1"/>
          <w:sz w:val="24"/>
          <w:szCs w:val="24"/>
        </w:rPr>
        <w:t>.</w:t>
      </w:r>
      <w:r w:rsidR="00FB7245" w:rsidRPr="006116D4">
        <w:rPr>
          <w:rFonts w:ascii="Museo Sans 100" w:hAnsi="Museo Sans 100"/>
          <w:color w:val="FF0000"/>
          <w:sz w:val="24"/>
          <w:szCs w:val="24"/>
        </w:rPr>
        <w:t xml:space="preserve"> </w:t>
      </w:r>
      <w:r w:rsidR="00FB7245" w:rsidRPr="006116D4">
        <w:rPr>
          <w:rFonts w:ascii="Museo Sans 100" w:hAnsi="Museo Sans 100"/>
          <w:b/>
          <w:sz w:val="24"/>
          <w:szCs w:val="24"/>
          <w:u w:val="single"/>
        </w:rPr>
        <w:t>TERCERO</w:t>
      </w:r>
      <w:r w:rsidR="00FB7245" w:rsidRPr="006116D4">
        <w:rPr>
          <w:rFonts w:ascii="Museo Sans 100" w:hAnsi="Museo Sans 100"/>
          <w:sz w:val="24"/>
          <w:szCs w:val="24"/>
        </w:rPr>
        <w:t xml:space="preserve">: Facultar a la Gerencia Legal, para que elabore los instrumentos jurídicos necesarios, con el fin de materializar la transferencia de los inmuebles a favor de los asociados y colonos con sus grupos familiares. </w:t>
      </w:r>
      <w:r w:rsidR="00FB7245" w:rsidRPr="006116D4">
        <w:rPr>
          <w:rFonts w:ascii="Museo Sans 100" w:hAnsi="Museo Sans 100"/>
          <w:b/>
          <w:sz w:val="24"/>
          <w:szCs w:val="24"/>
          <w:u w:val="single"/>
        </w:rPr>
        <w:t>CUARTO</w:t>
      </w:r>
      <w:r w:rsidR="00FB7245" w:rsidRPr="006116D4">
        <w:rPr>
          <w:rFonts w:ascii="Museo Sans 100" w:hAnsi="Museo Sans 100"/>
          <w:b/>
          <w:sz w:val="24"/>
          <w:szCs w:val="24"/>
        </w:rPr>
        <w:t xml:space="preserve">: </w:t>
      </w:r>
      <w:r w:rsidR="00FB7245" w:rsidRPr="006116D4">
        <w:rPr>
          <w:rFonts w:ascii="Museo Sans 100" w:hAnsi="Museo Sans 100"/>
          <w:sz w:val="24"/>
          <w:szCs w:val="24"/>
        </w:rPr>
        <w:t>Instruir a la Unidad Financiera Institucional, para que realice los cobros correspondientes a los actos técnicos y jurídicos elaborados por el ISTA, según los aranceles aprobados por esta Junta Directiva, en el Punto XXXIX del Acta de Sesión Ordinaria 22-2016 de fecha 26 de julio de 2016, modificado por el Punto XXXIII del Acta de Sesión Ordinaria 08-2018 de fecha 24 de abril de 2018, e interpretado en el Punto XXVI del Acta de Sesión Ordinaria 10-2019 de fecha 22 de mayo de 2019.</w:t>
      </w:r>
      <w:r w:rsidRPr="006116D4">
        <w:rPr>
          <w:rFonts w:ascii="Museo Sans 100" w:hAnsi="Museo Sans 100"/>
          <w:sz w:val="24"/>
          <w:szCs w:val="24"/>
        </w:rPr>
        <w:t xml:space="preserve"> Este Acuerdo, queda aprobado y ratificado</w:t>
      </w:r>
      <w:r w:rsidR="00FB7245" w:rsidRPr="006116D4">
        <w:rPr>
          <w:rFonts w:ascii="Museo Sans 100" w:hAnsi="Museo Sans 100"/>
          <w:sz w:val="24"/>
          <w:szCs w:val="24"/>
        </w:rPr>
        <w:t>.</w:t>
      </w:r>
      <w:r w:rsidRPr="006116D4">
        <w:rPr>
          <w:rFonts w:ascii="Museo Sans 100" w:hAnsi="Museo Sans 100"/>
          <w:sz w:val="24"/>
          <w:szCs w:val="24"/>
        </w:rPr>
        <w:t xml:space="preserve"> NOTIFIQUESE.””””</w:t>
      </w:r>
    </w:p>
    <w:p w:rsidR="0027784F" w:rsidRPr="00B111C4" w:rsidRDefault="0027784F" w:rsidP="0027784F">
      <w:pPr>
        <w:rPr>
          <w:rFonts w:ascii="Times New Roman" w:hAnsi="Times New Roman"/>
          <w:sz w:val="26"/>
          <w:szCs w:val="26"/>
        </w:rPr>
      </w:pPr>
      <w:r w:rsidRPr="00B111C4">
        <w:rPr>
          <w:rFonts w:ascii="Times New Roman" w:hAnsi="Times New Roman"/>
          <w:sz w:val="26"/>
          <w:szCs w:val="26"/>
        </w:rPr>
        <w:t xml:space="preserve">                                                                                   </w:t>
      </w:r>
    </w:p>
    <w:p w:rsidR="0027784F" w:rsidRPr="006A0419" w:rsidRDefault="000A50A0" w:rsidP="006A0419">
      <w:pPr>
        <w:jc w:val="both"/>
        <w:rPr>
          <w:rFonts w:ascii="Museo Sans 100" w:hAnsi="Museo Sans 100"/>
          <w:b/>
          <w:sz w:val="24"/>
          <w:szCs w:val="24"/>
        </w:rPr>
      </w:pPr>
      <w:r w:rsidRPr="006A0419">
        <w:rPr>
          <w:rFonts w:ascii="Museo Sans 100" w:hAnsi="Museo Sans 100"/>
          <w:sz w:val="24"/>
          <w:szCs w:val="24"/>
        </w:rPr>
        <w:t>““””XVI</w:t>
      </w:r>
      <w:r w:rsidR="0027784F" w:rsidRPr="006A0419">
        <w:rPr>
          <w:rFonts w:ascii="Museo Sans 100" w:hAnsi="Museo Sans 100"/>
          <w:sz w:val="24"/>
          <w:szCs w:val="24"/>
        </w:rPr>
        <w:t>) A solicitud del señor:</w:t>
      </w:r>
      <w:r w:rsidRPr="006A0419">
        <w:rPr>
          <w:rFonts w:ascii="Museo Sans 100" w:eastAsia="Times New Roman" w:hAnsi="Museo Sans 100"/>
          <w:b/>
          <w:sz w:val="24"/>
          <w:szCs w:val="24"/>
        </w:rPr>
        <w:t xml:space="preserve"> GUILLERMO MENDOZA MARTINEZ</w:t>
      </w:r>
      <w:r w:rsidRPr="006A0419">
        <w:rPr>
          <w:rFonts w:ascii="Museo Sans 100" w:hAnsi="Museo Sans 100"/>
          <w:b/>
          <w:sz w:val="24"/>
          <w:szCs w:val="24"/>
        </w:rPr>
        <w:t xml:space="preserve">, </w:t>
      </w:r>
      <w:r w:rsidRPr="006A0419">
        <w:rPr>
          <w:rFonts w:ascii="Museo Sans 100" w:hAnsi="Museo Sans 100"/>
          <w:sz w:val="24"/>
          <w:szCs w:val="24"/>
        </w:rPr>
        <w:t xml:space="preserve">de </w:t>
      </w:r>
      <w:r w:rsidR="00D76E03">
        <w:rPr>
          <w:rFonts w:ascii="Museo Sans 100" w:hAnsi="Museo Sans 100"/>
          <w:sz w:val="24"/>
          <w:szCs w:val="24"/>
        </w:rPr>
        <w:t>----</w:t>
      </w:r>
      <w:r w:rsidRPr="006A0419">
        <w:rPr>
          <w:rFonts w:ascii="Museo Sans 100" w:hAnsi="Museo Sans 100"/>
          <w:sz w:val="24"/>
          <w:szCs w:val="24"/>
        </w:rPr>
        <w:t xml:space="preserve"> años de edad, </w:t>
      </w:r>
      <w:r w:rsidR="00D76E03">
        <w:rPr>
          <w:rFonts w:ascii="Museo Sans 100" w:hAnsi="Museo Sans 100"/>
          <w:sz w:val="24"/>
          <w:szCs w:val="24"/>
        </w:rPr>
        <w:t>----</w:t>
      </w:r>
      <w:r w:rsidRPr="006A0419">
        <w:rPr>
          <w:rFonts w:ascii="Museo Sans 100" w:hAnsi="Museo Sans 100"/>
          <w:sz w:val="24"/>
          <w:szCs w:val="24"/>
        </w:rPr>
        <w:t xml:space="preserve">, del domicilio de </w:t>
      </w:r>
      <w:r w:rsidR="00D76E03">
        <w:rPr>
          <w:rFonts w:ascii="Museo Sans 100" w:hAnsi="Museo Sans 100"/>
          <w:sz w:val="24"/>
          <w:szCs w:val="24"/>
        </w:rPr>
        <w:t>----</w:t>
      </w:r>
      <w:r w:rsidRPr="006A0419">
        <w:rPr>
          <w:rFonts w:ascii="Museo Sans 100" w:hAnsi="Museo Sans 100"/>
          <w:sz w:val="24"/>
          <w:szCs w:val="24"/>
        </w:rPr>
        <w:t xml:space="preserve">, departamento de </w:t>
      </w:r>
      <w:r w:rsidR="00D76E03">
        <w:rPr>
          <w:rFonts w:ascii="Museo Sans 100" w:hAnsi="Museo Sans 100"/>
          <w:sz w:val="24"/>
          <w:szCs w:val="24"/>
        </w:rPr>
        <w:t>----</w:t>
      </w:r>
      <w:r w:rsidRPr="006A0419">
        <w:rPr>
          <w:rFonts w:ascii="Museo Sans 100" w:hAnsi="Museo Sans 100"/>
          <w:sz w:val="24"/>
          <w:szCs w:val="24"/>
        </w:rPr>
        <w:t xml:space="preserve">, con Documento Único de Identidad número </w:t>
      </w:r>
      <w:r w:rsidR="00D76E03">
        <w:rPr>
          <w:rFonts w:ascii="Museo Sans 100" w:hAnsi="Museo Sans 100"/>
          <w:sz w:val="24"/>
          <w:szCs w:val="24"/>
        </w:rPr>
        <w:t>----</w:t>
      </w:r>
      <w:r w:rsidRPr="006A0419">
        <w:rPr>
          <w:rFonts w:ascii="Museo Sans 100" w:hAnsi="Museo Sans 100"/>
          <w:sz w:val="24"/>
          <w:szCs w:val="24"/>
        </w:rPr>
        <w:t xml:space="preserve">, </w:t>
      </w:r>
      <w:r w:rsidR="00D76E03">
        <w:rPr>
          <w:rFonts w:ascii="Museo Sans 100" w:hAnsi="Museo Sans 100"/>
          <w:sz w:val="24"/>
          <w:szCs w:val="24"/>
        </w:rPr>
        <w:t>----</w:t>
      </w:r>
      <w:r w:rsidRPr="006A0419">
        <w:rPr>
          <w:rFonts w:ascii="Museo Sans 100" w:hAnsi="Museo Sans 100"/>
          <w:sz w:val="24"/>
          <w:szCs w:val="24"/>
        </w:rPr>
        <w:t xml:space="preserve"> </w:t>
      </w:r>
      <w:r w:rsidRPr="006A0419">
        <w:rPr>
          <w:rFonts w:ascii="Museo Sans 100" w:hAnsi="Museo Sans 100"/>
          <w:b/>
          <w:sz w:val="24"/>
          <w:szCs w:val="24"/>
        </w:rPr>
        <w:t>NORMA CAROLINA SORIANO FLORES,</w:t>
      </w:r>
      <w:r w:rsidRPr="006A0419">
        <w:rPr>
          <w:rFonts w:ascii="Museo Sans 100" w:hAnsi="Museo Sans 100"/>
          <w:sz w:val="24"/>
          <w:szCs w:val="24"/>
        </w:rPr>
        <w:t xml:space="preserve"> de </w:t>
      </w:r>
      <w:r w:rsidR="00D76E03">
        <w:rPr>
          <w:rFonts w:ascii="Museo Sans 100" w:hAnsi="Museo Sans 100"/>
          <w:sz w:val="24"/>
          <w:szCs w:val="24"/>
        </w:rPr>
        <w:t>---</w:t>
      </w:r>
      <w:r w:rsidRPr="006A0419">
        <w:rPr>
          <w:rFonts w:ascii="Museo Sans 100" w:hAnsi="Museo Sans 100"/>
          <w:sz w:val="24"/>
          <w:szCs w:val="24"/>
        </w:rPr>
        <w:t xml:space="preserve"> años de edad, </w:t>
      </w:r>
      <w:r w:rsidR="00D76E03">
        <w:rPr>
          <w:rFonts w:ascii="Museo Sans 100" w:hAnsi="Museo Sans 100"/>
          <w:sz w:val="24"/>
          <w:szCs w:val="24"/>
        </w:rPr>
        <w:t>----</w:t>
      </w:r>
      <w:r w:rsidRPr="006A0419">
        <w:rPr>
          <w:rFonts w:ascii="Museo Sans 100" w:hAnsi="Museo Sans 100"/>
          <w:sz w:val="24"/>
          <w:szCs w:val="24"/>
        </w:rPr>
        <w:t xml:space="preserve">, del domicilio de </w:t>
      </w:r>
      <w:r w:rsidR="00D76E03">
        <w:rPr>
          <w:rFonts w:ascii="Museo Sans 100" w:hAnsi="Museo Sans 100"/>
          <w:sz w:val="24"/>
          <w:szCs w:val="24"/>
        </w:rPr>
        <w:t>----</w:t>
      </w:r>
      <w:r w:rsidRPr="006A0419">
        <w:rPr>
          <w:rFonts w:ascii="Museo Sans 100" w:hAnsi="Museo Sans 100"/>
          <w:sz w:val="24"/>
          <w:szCs w:val="24"/>
        </w:rPr>
        <w:t xml:space="preserve">, departamento de </w:t>
      </w:r>
      <w:r w:rsidR="00D76E03">
        <w:rPr>
          <w:rFonts w:ascii="Museo Sans 100" w:hAnsi="Museo Sans 100"/>
          <w:sz w:val="24"/>
          <w:szCs w:val="24"/>
        </w:rPr>
        <w:t>---</w:t>
      </w:r>
      <w:r w:rsidRPr="006A0419">
        <w:rPr>
          <w:rFonts w:ascii="Museo Sans 100" w:hAnsi="Museo Sans 100"/>
          <w:sz w:val="24"/>
          <w:szCs w:val="24"/>
        </w:rPr>
        <w:t xml:space="preserve">, con Documento Único de Identidad número </w:t>
      </w:r>
      <w:r w:rsidR="00D76E03">
        <w:rPr>
          <w:rFonts w:ascii="Museo Sans 100" w:hAnsi="Museo Sans 100"/>
          <w:sz w:val="24"/>
          <w:szCs w:val="24"/>
        </w:rPr>
        <w:t>---</w:t>
      </w:r>
      <w:r w:rsidRPr="006A0419">
        <w:rPr>
          <w:rFonts w:ascii="Museo Sans 100" w:hAnsi="Museo Sans 100"/>
          <w:sz w:val="24"/>
          <w:szCs w:val="24"/>
        </w:rPr>
        <w:t xml:space="preserve">, y su menor hijo </w:t>
      </w:r>
      <w:r w:rsidR="00D76E03">
        <w:rPr>
          <w:rFonts w:ascii="Museo Sans 100" w:hAnsi="Museo Sans 100"/>
          <w:b/>
          <w:sz w:val="24"/>
          <w:szCs w:val="24"/>
        </w:rPr>
        <w:t>---</w:t>
      </w:r>
      <w:r w:rsidR="0027784F" w:rsidRPr="006A0419">
        <w:rPr>
          <w:rFonts w:ascii="Museo Sans 100" w:hAnsi="Museo Sans 100"/>
          <w:sz w:val="24"/>
          <w:szCs w:val="24"/>
        </w:rPr>
        <w:t>;</w:t>
      </w:r>
      <w:r w:rsidR="0027784F" w:rsidRPr="006A0419">
        <w:rPr>
          <w:rFonts w:ascii="Museo Sans 100" w:eastAsia="Times New Roman" w:hAnsi="Museo Sans 100"/>
          <w:sz w:val="24"/>
          <w:szCs w:val="24"/>
          <w:lang w:val="es-ES_tradnl"/>
        </w:rPr>
        <w:t xml:space="preserve"> el</w:t>
      </w:r>
      <w:r w:rsidR="0027784F" w:rsidRPr="006A0419">
        <w:rPr>
          <w:rFonts w:ascii="Museo Sans 100" w:hAnsi="Museo Sans 100"/>
          <w:sz w:val="24"/>
          <w:szCs w:val="24"/>
        </w:rPr>
        <w:t xml:space="preserve"> señor Presidente somete a consideración de Junta Directiva, dictamen jurídico 3</w:t>
      </w:r>
      <w:r w:rsidRPr="006A0419">
        <w:rPr>
          <w:rFonts w:ascii="Museo Sans 100" w:hAnsi="Museo Sans 100"/>
          <w:sz w:val="24"/>
          <w:szCs w:val="24"/>
        </w:rPr>
        <w:t>99</w:t>
      </w:r>
      <w:r w:rsidR="0027784F" w:rsidRPr="006A0419">
        <w:rPr>
          <w:rFonts w:ascii="Museo Sans 100" w:hAnsi="Museo Sans 100"/>
          <w:sz w:val="24"/>
          <w:szCs w:val="24"/>
        </w:rPr>
        <w:t xml:space="preserve">, relacionado con la adjudicación en venta de 01 solar para vivienda, </w:t>
      </w:r>
      <w:r w:rsidR="0027784F" w:rsidRPr="006A0419">
        <w:rPr>
          <w:rFonts w:ascii="Museo Sans 100" w:eastAsia="Times New Roman" w:hAnsi="Museo Sans 100"/>
          <w:sz w:val="24"/>
          <w:szCs w:val="24"/>
        </w:rPr>
        <w:t>ubicado en</w:t>
      </w:r>
      <w:r w:rsidRPr="006A0419">
        <w:rPr>
          <w:rFonts w:ascii="Museo Sans 100" w:eastAsia="Times New Roman" w:hAnsi="Museo Sans 100"/>
          <w:sz w:val="24"/>
          <w:szCs w:val="24"/>
        </w:rPr>
        <w:t xml:space="preserve"> </w:t>
      </w:r>
      <w:r w:rsidRPr="006A0419">
        <w:rPr>
          <w:rFonts w:ascii="Museo Sans 100" w:hAnsi="Museo Sans 100" w:cs="Arial"/>
          <w:b/>
          <w:sz w:val="24"/>
          <w:szCs w:val="24"/>
        </w:rPr>
        <w:t xml:space="preserve">HACIENDA SANTA </w:t>
      </w:r>
      <w:r w:rsidRPr="006A0419">
        <w:rPr>
          <w:rFonts w:ascii="Museo Sans 100" w:hAnsi="Museo Sans 100" w:cs="Arial"/>
          <w:b/>
          <w:sz w:val="24"/>
          <w:szCs w:val="24"/>
        </w:rPr>
        <w:lastRenderedPageBreak/>
        <w:t xml:space="preserve">CLARA ASEN. COM. NUM DOCE, COQUERA DOS, </w:t>
      </w:r>
      <w:r w:rsidRPr="006A0419">
        <w:rPr>
          <w:rFonts w:ascii="Museo Sans 100" w:hAnsi="Museo Sans 100" w:cs="Arial"/>
          <w:sz w:val="24"/>
          <w:szCs w:val="24"/>
        </w:rPr>
        <w:t xml:space="preserve">y según planos como HACIENDA SANTA CLARA PORCION 1, LOTE A, denominado el proyecto como </w:t>
      </w:r>
      <w:r w:rsidRPr="006A0419">
        <w:rPr>
          <w:rFonts w:ascii="Museo Sans 100" w:hAnsi="Museo Sans 100" w:cs="Arial"/>
          <w:b/>
          <w:sz w:val="24"/>
          <w:szCs w:val="24"/>
        </w:rPr>
        <w:t>ASENTAMIENTO COMUNITARIO # 12, COQUERA 2</w:t>
      </w:r>
      <w:r w:rsidRPr="006A0419">
        <w:rPr>
          <w:rFonts w:ascii="Museo Sans 100" w:hAnsi="Museo Sans 100" w:cs="Arial"/>
          <w:sz w:val="24"/>
          <w:szCs w:val="24"/>
        </w:rPr>
        <w:t xml:space="preserve">, situado en cantón </w:t>
      </w:r>
      <w:proofErr w:type="spellStart"/>
      <w:r w:rsidRPr="006A0419">
        <w:rPr>
          <w:rFonts w:ascii="Museo Sans 100" w:hAnsi="Museo Sans 100" w:cs="Arial"/>
          <w:sz w:val="24"/>
          <w:szCs w:val="24"/>
        </w:rPr>
        <w:t>Tecualuya</w:t>
      </w:r>
      <w:proofErr w:type="spellEnd"/>
      <w:r w:rsidRPr="006A0419">
        <w:rPr>
          <w:rFonts w:ascii="Museo Sans 100" w:hAnsi="Museo Sans 100" w:cs="Arial"/>
          <w:sz w:val="24"/>
          <w:szCs w:val="24"/>
        </w:rPr>
        <w:t>, jurisdicción San Luis Talpa, departamento de La Paz</w:t>
      </w:r>
      <w:r w:rsidRPr="006A0419">
        <w:rPr>
          <w:rFonts w:ascii="Museo Sans 100" w:hAnsi="Museo Sans 100"/>
          <w:bCs/>
          <w:sz w:val="24"/>
          <w:szCs w:val="24"/>
        </w:rPr>
        <w:t xml:space="preserve">, </w:t>
      </w:r>
      <w:r w:rsidRPr="006A0419">
        <w:rPr>
          <w:rFonts w:ascii="Museo Sans 100" w:hAnsi="Museo Sans 100"/>
          <w:b/>
          <w:sz w:val="24"/>
          <w:szCs w:val="24"/>
        </w:rPr>
        <w:t>código de proyecto 081316, SSE 1918, entrega 02</w:t>
      </w:r>
      <w:r w:rsidR="0027784F" w:rsidRPr="006A0419">
        <w:rPr>
          <w:rFonts w:ascii="Museo Sans 100" w:hAnsi="Museo Sans 100"/>
          <w:b/>
          <w:sz w:val="24"/>
          <w:szCs w:val="24"/>
        </w:rPr>
        <w:t xml:space="preserve">, </w:t>
      </w:r>
      <w:r w:rsidR="0027784F" w:rsidRPr="006A0419">
        <w:rPr>
          <w:rFonts w:ascii="Museo Sans 100" w:hAnsi="Museo Sans 100"/>
          <w:sz w:val="24"/>
          <w:szCs w:val="24"/>
        </w:rPr>
        <w:t>en el cual la Gerencia Legal hace las siguientes consideraciones:</w:t>
      </w:r>
    </w:p>
    <w:p w:rsidR="0027784F" w:rsidRPr="006A0419" w:rsidRDefault="0027784F" w:rsidP="006A0419">
      <w:pPr>
        <w:jc w:val="both"/>
        <w:rPr>
          <w:rFonts w:ascii="Museo Sans 100" w:hAnsi="Museo Sans 100"/>
          <w:sz w:val="24"/>
          <w:szCs w:val="24"/>
        </w:rPr>
      </w:pPr>
    </w:p>
    <w:p w:rsidR="000A50A0" w:rsidRPr="006A0419" w:rsidRDefault="000A50A0" w:rsidP="006A0419">
      <w:pPr>
        <w:pStyle w:val="Prrafodelista"/>
        <w:ind w:left="1134" w:right="141" w:hanging="850"/>
        <w:contextualSpacing/>
        <w:jc w:val="both"/>
        <w:rPr>
          <w:rFonts w:ascii="Museo Sans 100" w:hAnsi="Museo Sans 100"/>
          <w:b/>
          <w:sz w:val="24"/>
          <w:szCs w:val="24"/>
          <w:lang w:val="es-ES" w:eastAsia="es-ES"/>
        </w:rPr>
      </w:pPr>
      <w:r w:rsidRPr="006A0419">
        <w:rPr>
          <w:rFonts w:ascii="Museo Sans 100" w:hAnsi="Museo Sans 100"/>
          <w:sz w:val="24"/>
          <w:szCs w:val="24"/>
          <w:lang w:val="es-ES"/>
        </w:rPr>
        <w:t>I.</w:t>
      </w:r>
      <w:r w:rsidRPr="006A0419">
        <w:rPr>
          <w:rFonts w:ascii="Museo Sans 100" w:hAnsi="Museo Sans 100"/>
          <w:sz w:val="24"/>
          <w:szCs w:val="24"/>
          <w:lang w:val="es-ES"/>
        </w:rPr>
        <w:tab/>
        <w:t xml:space="preserve">Que </w:t>
      </w:r>
      <w:r w:rsidRPr="006A0419">
        <w:rPr>
          <w:rFonts w:ascii="Museo Sans 100" w:hAnsi="Museo Sans 100"/>
          <w:sz w:val="24"/>
          <w:szCs w:val="24"/>
        </w:rPr>
        <w:t>Mediante el Punto XXVIII del Acta de Sesión Ordinaria 48-2003, de fecha 18 de diciembre de 2003, la Junta Directiva Institucional, acordó aceptar la Donación propuesta por la Asociación Cooperativa de Producción Agropecuaria “Santa</w:t>
      </w:r>
      <w:r w:rsidRPr="006A0419">
        <w:rPr>
          <w:rFonts w:ascii="Museo Sans 100" w:hAnsi="Museo Sans 100"/>
          <w:b/>
          <w:sz w:val="24"/>
          <w:szCs w:val="24"/>
        </w:rPr>
        <w:t xml:space="preserve"> </w:t>
      </w:r>
      <w:r w:rsidRPr="006A0419">
        <w:rPr>
          <w:rFonts w:ascii="Museo Sans 100" w:hAnsi="Museo Sans 100"/>
          <w:sz w:val="24"/>
          <w:szCs w:val="24"/>
        </w:rPr>
        <w:t xml:space="preserve">Clara N° 2” de Responsabilidad Limitada, de 2 inmuebles con un área total de 177,731.92 Mts.², equivalente a 17 </w:t>
      </w:r>
      <w:proofErr w:type="spellStart"/>
      <w:r w:rsidRPr="006A0419">
        <w:rPr>
          <w:rFonts w:ascii="Museo Sans 100" w:hAnsi="Museo Sans 100"/>
          <w:sz w:val="24"/>
          <w:szCs w:val="24"/>
        </w:rPr>
        <w:t>Hás</w:t>
      </w:r>
      <w:proofErr w:type="spellEnd"/>
      <w:r w:rsidRPr="006A0419">
        <w:rPr>
          <w:rFonts w:ascii="Museo Sans 100" w:hAnsi="Museo Sans 100"/>
          <w:sz w:val="24"/>
          <w:szCs w:val="24"/>
        </w:rPr>
        <w:t xml:space="preserve">. 77 </w:t>
      </w:r>
      <w:proofErr w:type="spellStart"/>
      <w:r w:rsidRPr="006A0419">
        <w:rPr>
          <w:rFonts w:ascii="Museo Sans 100" w:hAnsi="Museo Sans 100"/>
          <w:sz w:val="24"/>
          <w:szCs w:val="24"/>
        </w:rPr>
        <w:t>Ás</w:t>
      </w:r>
      <w:proofErr w:type="spellEnd"/>
      <w:r w:rsidRPr="006A0419">
        <w:rPr>
          <w:rFonts w:ascii="Museo Sans 100" w:hAnsi="Museo Sans 100"/>
          <w:sz w:val="24"/>
          <w:szCs w:val="24"/>
        </w:rPr>
        <w:t xml:space="preserve">. 31.92 </w:t>
      </w:r>
      <w:proofErr w:type="spellStart"/>
      <w:r w:rsidRPr="006A0419">
        <w:rPr>
          <w:rFonts w:ascii="Museo Sans 100" w:hAnsi="Museo Sans 100"/>
          <w:sz w:val="24"/>
          <w:szCs w:val="24"/>
        </w:rPr>
        <w:t>Cás</w:t>
      </w:r>
      <w:proofErr w:type="spellEnd"/>
      <w:r w:rsidRPr="006A0419">
        <w:rPr>
          <w:rFonts w:ascii="Museo Sans 100" w:hAnsi="Museo Sans 100"/>
          <w:sz w:val="24"/>
          <w:szCs w:val="24"/>
        </w:rPr>
        <w:t>., con un valor total de $58,125.34, a razón de $3,270.39 por hectárea, y de $0.327039 por metro cuadrado, la cual está formada por dos lotes identificados de la siguiente manera:</w:t>
      </w:r>
    </w:p>
    <w:p w:rsidR="000A50A0" w:rsidRDefault="000A50A0" w:rsidP="000A50A0">
      <w:pPr>
        <w:pStyle w:val="Prrafodelista"/>
        <w:ind w:left="284" w:right="141"/>
        <w:jc w:val="both"/>
        <w:rPr>
          <w:rFonts w:ascii="Museo Sans 300" w:hAnsi="Museo Sans 300"/>
          <w:b/>
          <w:sz w:val="26"/>
          <w:szCs w:val="26"/>
          <w:lang w:val="es-ES" w:eastAsia="es-ES"/>
        </w:rPr>
      </w:pPr>
    </w:p>
    <w:tbl>
      <w:tblPr>
        <w:tblStyle w:val="Tablaconcuadrcula"/>
        <w:tblW w:w="7778" w:type="dxa"/>
        <w:tblInd w:w="1281" w:type="dxa"/>
        <w:tblLayout w:type="fixed"/>
        <w:tblLook w:val="04A0" w:firstRow="1" w:lastRow="0" w:firstColumn="1" w:lastColumn="0" w:noHBand="0" w:noVBand="1"/>
      </w:tblPr>
      <w:tblGrid>
        <w:gridCol w:w="1918"/>
        <w:gridCol w:w="1599"/>
        <w:gridCol w:w="959"/>
        <w:gridCol w:w="1812"/>
        <w:gridCol w:w="1490"/>
      </w:tblGrid>
      <w:tr w:rsidR="000A50A0" w:rsidRPr="00F0669F" w:rsidTr="006A0419">
        <w:trPr>
          <w:trHeight w:val="19"/>
        </w:trPr>
        <w:tc>
          <w:tcPr>
            <w:tcW w:w="3517" w:type="dxa"/>
            <w:gridSpan w:val="2"/>
            <w:shd w:val="clear" w:color="auto" w:fill="BFBFBF" w:themeFill="background1" w:themeFillShade="BF"/>
            <w:vAlign w:val="center"/>
          </w:tcPr>
          <w:p w:rsidR="000A50A0" w:rsidRPr="000A50A0" w:rsidRDefault="000A50A0" w:rsidP="000A50A0">
            <w:pPr>
              <w:spacing w:line="360" w:lineRule="auto"/>
              <w:jc w:val="center"/>
              <w:rPr>
                <w:rFonts w:ascii="Museo Sans 100" w:hAnsi="Museo Sans 100"/>
                <w:b/>
                <w:sz w:val="16"/>
                <w:szCs w:val="16"/>
              </w:rPr>
            </w:pPr>
            <w:r w:rsidRPr="000A50A0">
              <w:rPr>
                <w:rFonts w:ascii="Museo Sans 100" w:hAnsi="Museo Sans 100"/>
                <w:b/>
                <w:sz w:val="16"/>
                <w:szCs w:val="16"/>
              </w:rPr>
              <w:t>DENOMINACIÓN</w:t>
            </w:r>
          </w:p>
        </w:tc>
        <w:tc>
          <w:tcPr>
            <w:tcW w:w="959" w:type="dxa"/>
            <w:vMerge w:val="restart"/>
            <w:shd w:val="clear" w:color="auto" w:fill="BFBFBF" w:themeFill="background1" w:themeFillShade="BF"/>
            <w:vAlign w:val="center"/>
          </w:tcPr>
          <w:p w:rsidR="000A50A0" w:rsidRPr="000A50A0" w:rsidRDefault="000A50A0" w:rsidP="000A50A0">
            <w:pPr>
              <w:spacing w:line="360" w:lineRule="auto"/>
              <w:jc w:val="center"/>
              <w:rPr>
                <w:rFonts w:ascii="Museo Sans 100" w:hAnsi="Museo Sans 100"/>
                <w:b/>
                <w:sz w:val="16"/>
                <w:szCs w:val="16"/>
              </w:rPr>
            </w:pPr>
            <w:r w:rsidRPr="000A50A0">
              <w:rPr>
                <w:rFonts w:ascii="Museo Sans 100" w:hAnsi="Museo Sans 100"/>
                <w:b/>
                <w:sz w:val="16"/>
                <w:szCs w:val="16"/>
              </w:rPr>
              <w:t>ÁREA Mts.²</w:t>
            </w:r>
          </w:p>
        </w:tc>
        <w:tc>
          <w:tcPr>
            <w:tcW w:w="1812" w:type="dxa"/>
            <w:vMerge w:val="restart"/>
            <w:shd w:val="clear" w:color="auto" w:fill="BFBFBF" w:themeFill="background1" w:themeFillShade="BF"/>
            <w:vAlign w:val="center"/>
          </w:tcPr>
          <w:p w:rsidR="000A50A0" w:rsidRPr="000A50A0" w:rsidRDefault="000A50A0" w:rsidP="000A50A0">
            <w:pPr>
              <w:jc w:val="center"/>
              <w:rPr>
                <w:rFonts w:ascii="Museo Sans 100" w:hAnsi="Museo Sans 100"/>
                <w:b/>
                <w:sz w:val="16"/>
                <w:szCs w:val="16"/>
              </w:rPr>
            </w:pPr>
            <w:r w:rsidRPr="000A50A0">
              <w:rPr>
                <w:rFonts w:ascii="Museo Sans 100" w:hAnsi="Museo Sans 100"/>
                <w:b/>
                <w:sz w:val="16"/>
                <w:szCs w:val="16"/>
              </w:rPr>
              <w:t xml:space="preserve">ÁREA </w:t>
            </w:r>
            <w:proofErr w:type="spellStart"/>
            <w:r w:rsidRPr="000A50A0">
              <w:rPr>
                <w:rFonts w:ascii="Museo Sans 100" w:hAnsi="Museo Sans 100"/>
                <w:b/>
                <w:sz w:val="16"/>
                <w:szCs w:val="16"/>
              </w:rPr>
              <w:t>Hás</w:t>
            </w:r>
            <w:proofErr w:type="spellEnd"/>
            <w:r w:rsidRPr="000A50A0">
              <w:rPr>
                <w:rFonts w:ascii="Museo Sans 100" w:hAnsi="Museo Sans 100"/>
                <w:b/>
                <w:sz w:val="16"/>
                <w:szCs w:val="16"/>
              </w:rPr>
              <w:t>.</w:t>
            </w:r>
          </w:p>
        </w:tc>
        <w:tc>
          <w:tcPr>
            <w:tcW w:w="1490" w:type="dxa"/>
            <w:vMerge w:val="restart"/>
            <w:shd w:val="clear" w:color="auto" w:fill="BFBFBF" w:themeFill="background1" w:themeFillShade="BF"/>
            <w:vAlign w:val="center"/>
          </w:tcPr>
          <w:p w:rsidR="000A50A0" w:rsidRPr="000A50A0" w:rsidRDefault="000A50A0" w:rsidP="000A50A0">
            <w:pPr>
              <w:spacing w:line="360" w:lineRule="auto"/>
              <w:jc w:val="center"/>
              <w:rPr>
                <w:rFonts w:ascii="Museo Sans 100" w:hAnsi="Museo Sans 100"/>
                <w:b/>
                <w:sz w:val="16"/>
                <w:szCs w:val="16"/>
              </w:rPr>
            </w:pPr>
            <w:r w:rsidRPr="000A50A0">
              <w:rPr>
                <w:rFonts w:ascii="Museo Sans 100" w:hAnsi="Museo Sans 100"/>
                <w:b/>
                <w:sz w:val="16"/>
                <w:szCs w:val="16"/>
              </w:rPr>
              <w:t>MATRICULA</w:t>
            </w:r>
          </w:p>
        </w:tc>
      </w:tr>
      <w:tr w:rsidR="000A50A0" w:rsidRPr="00F0669F" w:rsidTr="006A0419">
        <w:trPr>
          <w:trHeight w:val="19"/>
        </w:trPr>
        <w:tc>
          <w:tcPr>
            <w:tcW w:w="1918" w:type="dxa"/>
            <w:shd w:val="clear" w:color="auto" w:fill="BFBFBF" w:themeFill="background1" w:themeFillShade="BF"/>
            <w:vAlign w:val="center"/>
          </w:tcPr>
          <w:p w:rsidR="000A50A0" w:rsidRPr="000A50A0" w:rsidRDefault="000A50A0" w:rsidP="000A50A0">
            <w:pPr>
              <w:spacing w:line="360" w:lineRule="auto"/>
              <w:jc w:val="center"/>
              <w:rPr>
                <w:rFonts w:ascii="Museo Sans 100" w:hAnsi="Museo Sans 100"/>
                <w:b/>
                <w:sz w:val="16"/>
                <w:szCs w:val="16"/>
              </w:rPr>
            </w:pPr>
            <w:r w:rsidRPr="000A50A0">
              <w:rPr>
                <w:rFonts w:ascii="Museo Sans 100" w:hAnsi="Museo Sans 100"/>
                <w:b/>
                <w:sz w:val="16"/>
                <w:szCs w:val="16"/>
              </w:rPr>
              <w:t>Según Punto XXVIII de Acta S.O. N° 48-23 de fecha 18-12-2003</w:t>
            </w:r>
          </w:p>
        </w:tc>
        <w:tc>
          <w:tcPr>
            <w:tcW w:w="1599" w:type="dxa"/>
            <w:shd w:val="clear" w:color="auto" w:fill="BFBFBF" w:themeFill="background1" w:themeFillShade="BF"/>
            <w:vAlign w:val="center"/>
          </w:tcPr>
          <w:p w:rsidR="000A50A0" w:rsidRPr="000A50A0" w:rsidRDefault="000A50A0" w:rsidP="000A50A0">
            <w:pPr>
              <w:spacing w:line="360" w:lineRule="auto"/>
              <w:jc w:val="center"/>
              <w:rPr>
                <w:rFonts w:ascii="Museo Sans 100" w:hAnsi="Museo Sans 100"/>
                <w:b/>
                <w:sz w:val="16"/>
                <w:szCs w:val="16"/>
              </w:rPr>
            </w:pPr>
            <w:r w:rsidRPr="000A50A0">
              <w:rPr>
                <w:rFonts w:ascii="Museo Sans 100" w:hAnsi="Museo Sans 100"/>
                <w:b/>
                <w:sz w:val="16"/>
                <w:szCs w:val="16"/>
              </w:rPr>
              <w:t xml:space="preserve">Según Razón de Inscripción </w:t>
            </w:r>
          </w:p>
        </w:tc>
        <w:tc>
          <w:tcPr>
            <w:tcW w:w="959" w:type="dxa"/>
            <w:vMerge/>
            <w:shd w:val="clear" w:color="auto" w:fill="BFBFBF" w:themeFill="background1" w:themeFillShade="BF"/>
            <w:vAlign w:val="center"/>
          </w:tcPr>
          <w:p w:rsidR="000A50A0" w:rsidRPr="000A50A0" w:rsidRDefault="000A50A0" w:rsidP="000A50A0">
            <w:pPr>
              <w:spacing w:line="360" w:lineRule="auto"/>
              <w:jc w:val="center"/>
              <w:rPr>
                <w:rFonts w:ascii="Museo Sans 100" w:hAnsi="Museo Sans 100"/>
                <w:b/>
                <w:sz w:val="16"/>
                <w:szCs w:val="16"/>
              </w:rPr>
            </w:pPr>
          </w:p>
        </w:tc>
        <w:tc>
          <w:tcPr>
            <w:tcW w:w="1812" w:type="dxa"/>
            <w:vMerge/>
            <w:shd w:val="clear" w:color="auto" w:fill="BFBFBF" w:themeFill="background1" w:themeFillShade="BF"/>
            <w:vAlign w:val="center"/>
          </w:tcPr>
          <w:p w:rsidR="000A50A0" w:rsidRPr="000A50A0" w:rsidRDefault="000A50A0" w:rsidP="000A50A0">
            <w:pPr>
              <w:jc w:val="center"/>
              <w:rPr>
                <w:rFonts w:ascii="Museo Sans 100" w:hAnsi="Museo Sans 100"/>
                <w:sz w:val="16"/>
                <w:szCs w:val="16"/>
              </w:rPr>
            </w:pPr>
          </w:p>
        </w:tc>
        <w:tc>
          <w:tcPr>
            <w:tcW w:w="1490" w:type="dxa"/>
            <w:vMerge/>
            <w:shd w:val="clear" w:color="auto" w:fill="BFBFBF" w:themeFill="background1" w:themeFillShade="BF"/>
            <w:vAlign w:val="center"/>
          </w:tcPr>
          <w:p w:rsidR="000A50A0" w:rsidRPr="000A50A0" w:rsidRDefault="000A50A0" w:rsidP="000A50A0">
            <w:pPr>
              <w:spacing w:line="360" w:lineRule="auto"/>
              <w:jc w:val="center"/>
              <w:rPr>
                <w:rFonts w:ascii="Museo Sans 100" w:hAnsi="Museo Sans 100"/>
                <w:b/>
                <w:sz w:val="16"/>
                <w:szCs w:val="16"/>
              </w:rPr>
            </w:pPr>
          </w:p>
        </w:tc>
      </w:tr>
      <w:tr w:rsidR="000A50A0" w:rsidRPr="00F0669F" w:rsidTr="006A0419">
        <w:trPr>
          <w:trHeight w:val="19"/>
        </w:trPr>
        <w:tc>
          <w:tcPr>
            <w:tcW w:w="1918" w:type="dxa"/>
            <w:vAlign w:val="center"/>
          </w:tcPr>
          <w:p w:rsidR="000A50A0" w:rsidRPr="000A50A0" w:rsidRDefault="000A50A0" w:rsidP="000A50A0">
            <w:pPr>
              <w:jc w:val="center"/>
              <w:rPr>
                <w:rFonts w:ascii="Museo Sans 100" w:hAnsi="Museo Sans 100"/>
                <w:sz w:val="16"/>
                <w:szCs w:val="16"/>
              </w:rPr>
            </w:pPr>
            <w:r w:rsidRPr="000A50A0">
              <w:rPr>
                <w:rFonts w:ascii="Museo Sans 100" w:hAnsi="Museo Sans 100"/>
                <w:sz w:val="16"/>
                <w:szCs w:val="16"/>
              </w:rPr>
              <w:t>Lote Cooperativa 1-6 de la Porción No.1</w:t>
            </w:r>
          </w:p>
        </w:tc>
        <w:tc>
          <w:tcPr>
            <w:tcW w:w="1599" w:type="dxa"/>
            <w:vAlign w:val="center"/>
          </w:tcPr>
          <w:p w:rsidR="000A50A0" w:rsidRPr="000A50A0" w:rsidRDefault="000A50A0" w:rsidP="000A50A0">
            <w:pPr>
              <w:jc w:val="center"/>
              <w:rPr>
                <w:rFonts w:ascii="Museo Sans 100" w:hAnsi="Museo Sans 100"/>
                <w:sz w:val="16"/>
                <w:szCs w:val="16"/>
              </w:rPr>
            </w:pPr>
            <w:r w:rsidRPr="000A50A0">
              <w:rPr>
                <w:rFonts w:ascii="Museo Sans 100" w:hAnsi="Museo Sans 100"/>
                <w:sz w:val="16"/>
                <w:szCs w:val="16"/>
              </w:rPr>
              <w:t>Hda. Sta. Clara, Porción #1, lote “A” (IG) Remedición</w:t>
            </w:r>
          </w:p>
        </w:tc>
        <w:tc>
          <w:tcPr>
            <w:tcW w:w="959" w:type="dxa"/>
            <w:vAlign w:val="center"/>
          </w:tcPr>
          <w:p w:rsidR="000A50A0" w:rsidRPr="000A50A0" w:rsidRDefault="000A50A0" w:rsidP="000A50A0">
            <w:pPr>
              <w:jc w:val="center"/>
              <w:rPr>
                <w:rFonts w:ascii="Museo Sans 100" w:hAnsi="Museo Sans 100"/>
                <w:sz w:val="16"/>
                <w:szCs w:val="16"/>
              </w:rPr>
            </w:pPr>
            <w:r w:rsidRPr="000A50A0">
              <w:rPr>
                <w:rFonts w:ascii="Museo Sans 100" w:hAnsi="Museo Sans 100"/>
                <w:sz w:val="16"/>
                <w:szCs w:val="16"/>
              </w:rPr>
              <w:t>165,334.44</w:t>
            </w:r>
          </w:p>
        </w:tc>
        <w:tc>
          <w:tcPr>
            <w:tcW w:w="1812" w:type="dxa"/>
            <w:vAlign w:val="center"/>
          </w:tcPr>
          <w:p w:rsidR="000A50A0" w:rsidRPr="000A50A0" w:rsidRDefault="000A50A0" w:rsidP="000A50A0">
            <w:pPr>
              <w:jc w:val="center"/>
              <w:rPr>
                <w:rFonts w:ascii="Museo Sans 100" w:hAnsi="Museo Sans 100"/>
                <w:sz w:val="16"/>
                <w:szCs w:val="16"/>
              </w:rPr>
            </w:pPr>
            <w:r w:rsidRPr="000A50A0">
              <w:rPr>
                <w:rFonts w:ascii="Museo Sans 100" w:hAnsi="Museo Sans 100"/>
                <w:sz w:val="16"/>
                <w:szCs w:val="16"/>
              </w:rPr>
              <w:t xml:space="preserve">16 </w:t>
            </w:r>
            <w:proofErr w:type="spellStart"/>
            <w:r w:rsidRPr="000A50A0">
              <w:rPr>
                <w:rFonts w:ascii="Museo Sans 100" w:hAnsi="Museo Sans 100"/>
                <w:sz w:val="16"/>
                <w:szCs w:val="16"/>
              </w:rPr>
              <w:t>Hás</w:t>
            </w:r>
            <w:proofErr w:type="spellEnd"/>
            <w:r w:rsidRPr="000A50A0">
              <w:rPr>
                <w:rFonts w:ascii="Museo Sans 100" w:hAnsi="Museo Sans 100"/>
                <w:sz w:val="16"/>
                <w:szCs w:val="16"/>
              </w:rPr>
              <w:t xml:space="preserve">. 53 </w:t>
            </w:r>
            <w:proofErr w:type="spellStart"/>
            <w:r w:rsidRPr="000A50A0">
              <w:rPr>
                <w:rFonts w:ascii="Museo Sans 100" w:hAnsi="Museo Sans 100"/>
                <w:sz w:val="16"/>
                <w:szCs w:val="16"/>
              </w:rPr>
              <w:t>Ás</w:t>
            </w:r>
            <w:proofErr w:type="spellEnd"/>
            <w:r w:rsidRPr="000A50A0">
              <w:rPr>
                <w:rFonts w:ascii="Museo Sans 100" w:hAnsi="Museo Sans 100"/>
                <w:sz w:val="16"/>
                <w:szCs w:val="16"/>
              </w:rPr>
              <w:t xml:space="preserve">. 34.44 </w:t>
            </w:r>
            <w:proofErr w:type="spellStart"/>
            <w:r w:rsidRPr="000A50A0">
              <w:rPr>
                <w:rFonts w:ascii="Museo Sans 100" w:hAnsi="Museo Sans 100"/>
                <w:sz w:val="16"/>
                <w:szCs w:val="16"/>
              </w:rPr>
              <w:t>Cás</w:t>
            </w:r>
            <w:proofErr w:type="spellEnd"/>
          </w:p>
        </w:tc>
        <w:tc>
          <w:tcPr>
            <w:tcW w:w="1490" w:type="dxa"/>
            <w:vAlign w:val="center"/>
          </w:tcPr>
          <w:p w:rsidR="000A50A0" w:rsidRPr="000A50A0" w:rsidRDefault="00BA3E2C" w:rsidP="00BA3E2C">
            <w:pPr>
              <w:jc w:val="center"/>
              <w:rPr>
                <w:rFonts w:ascii="Museo Sans 100" w:hAnsi="Museo Sans 100"/>
                <w:sz w:val="16"/>
                <w:szCs w:val="16"/>
              </w:rPr>
            </w:pPr>
            <w:r>
              <w:rPr>
                <w:rFonts w:ascii="Museo Sans 100" w:hAnsi="Museo Sans 100"/>
                <w:sz w:val="16"/>
                <w:szCs w:val="16"/>
              </w:rPr>
              <w:t>----</w:t>
            </w:r>
            <w:r w:rsidR="000A50A0" w:rsidRPr="000A50A0">
              <w:rPr>
                <w:rFonts w:ascii="Museo Sans 100" w:hAnsi="Museo Sans 100"/>
                <w:sz w:val="16"/>
                <w:szCs w:val="16"/>
              </w:rPr>
              <w:t xml:space="preserve">00000 asiento </w:t>
            </w:r>
            <w:r>
              <w:rPr>
                <w:rFonts w:ascii="Museo Sans 100" w:hAnsi="Museo Sans 100"/>
                <w:sz w:val="16"/>
                <w:szCs w:val="16"/>
              </w:rPr>
              <w:t>---</w:t>
            </w:r>
          </w:p>
        </w:tc>
      </w:tr>
      <w:tr w:rsidR="000A50A0" w:rsidRPr="00F0669F" w:rsidTr="006A0419">
        <w:trPr>
          <w:trHeight w:val="19"/>
        </w:trPr>
        <w:tc>
          <w:tcPr>
            <w:tcW w:w="1918" w:type="dxa"/>
            <w:vAlign w:val="center"/>
          </w:tcPr>
          <w:p w:rsidR="000A50A0" w:rsidRPr="000A50A0" w:rsidRDefault="000A50A0" w:rsidP="000A50A0">
            <w:pPr>
              <w:jc w:val="center"/>
              <w:rPr>
                <w:rFonts w:ascii="Museo Sans 100" w:hAnsi="Museo Sans 100"/>
                <w:sz w:val="16"/>
                <w:szCs w:val="16"/>
              </w:rPr>
            </w:pPr>
            <w:r w:rsidRPr="000A50A0">
              <w:rPr>
                <w:rFonts w:ascii="Museo Sans 100" w:hAnsi="Museo Sans 100"/>
                <w:sz w:val="16"/>
                <w:szCs w:val="16"/>
              </w:rPr>
              <w:t>Lote Cooperativa 4-2 de la Porción No.2</w:t>
            </w:r>
          </w:p>
        </w:tc>
        <w:tc>
          <w:tcPr>
            <w:tcW w:w="1599" w:type="dxa"/>
            <w:vAlign w:val="center"/>
          </w:tcPr>
          <w:p w:rsidR="000A50A0" w:rsidRPr="000A50A0" w:rsidRDefault="000A50A0" w:rsidP="000A50A0">
            <w:pPr>
              <w:jc w:val="center"/>
              <w:rPr>
                <w:rFonts w:ascii="Museo Sans 100" w:hAnsi="Museo Sans 100"/>
                <w:sz w:val="16"/>
                <w:szCs w:val="16"/>
              </w:rPr>
            </w:pPr>
            <w:r w:rsidRPr="000A50A0">
              <w:rPr>
                <w:rFonts w:ascii="Museo Sans 100" w:hAnsi="Museo Sans 100"/>
                <w:sz w:val="16"/>
                <w:szCs w:val="16"/>
              </w:rPr>
              <w:t xml:space="preserve">Hda. Sta. Clara, Porción #2, lote “B” (IG) </w:t>
            </w:r>
            <w:proofErr w:type="spellStart"/>
            <w:r w:rsidRPr="000A50A0">
              <w:rPr>
                <w:rFonts w:ascii="Museo Sans 100" w:hAnsi="Museo Sans 100"/>
                <w:sz w:val="16"/>
                <w:szCs w:val="16"/>
              </w:rPr>
              <w:t>Remed</w:t>
            </w:r>
            <w:proofErr w:type="spellEnd"/>
            <w:r w:rsidRPr="000A50A0">
              <w:rPr>
                <w:rFonts w:ascii="Museo Sans 100" w:hAnsi="Museo Sans 100"/>
                <w:sz w:val="16"/>
                <w:szCs w:val="16"/>
              </w:rPr>
              <w:t>.</w:t>
            </w:r>
          </w:p>
        </w:tc>
        <w:tc>
          <w:tcPr>
            <w:tcW w:w="959" w:type="dxa"/>
            <w:vAlign w:val="center"/>
          </w:tcPr>
          <w:p w:rsidR="000A50A0" w:rsidRPr="000A50A0" w:rsidRDefault="000A50A0" w:rsidP="000A50A0">
            <w:pPr>
              <w:jc w:val="center"/>
              <w:rPr>
                <w:rFonts w:ascii="Museo Sans 100" w:hAnsi="Museo Sans 100"/>
                <w:sz w:val="16"/>
                <w:szCs w:val="16"/>
              </w:rPr>
            </w:pPr>
            <w:r w:rsidRPr="000A50A0">
              <w:rPr>
                <w:rFonts w:ascii="Museo Sans 100" w:hAnsi="Museo Sans 100"/>
                <w:sz w:val="16"/>
                <w:szCs w:val="16"/>
              </w:rPr>
              <w:t>12,397.48</w:t>
            </w:r>
          </w:p>
        </w:tc>
        <w:tc>
          <w:tcPr>
            <w:tcW w:w="1812" w:type="dxa"/>
            <w:vAlign w:val="center"/>
          </w:tcPr>
          <w:p w:rsidR="000A50A0" w:rsidRPr="000A50A0" w:rsidRDefault="000A50A0" w:rsidP="000A50A0">
            <w:pPr>
              <w:jc w:val="center"/>
              <w:rPr>
                <w:rFonts w:ascii="Museo Sans 100" w:hAnsi="Museo Sans 100"/>
                <w:sz w:val="16"/>
                <w:szCs w:val="16"/>
              </w:rPr>
            </w:pPr>
            <w:r w:rsidRPr="000A50A0">
              <w:rPr>
                <w:rFonts w:ascii="Museo Sans 100" w:hAnsi="Museo Sans 100"/>
                <w:sz w:val="16"/>
                <w:szCs w:val="16"/>
              </w:rPr>
              <w:t xml:space="preserve">1 </w:t>
            </w:r>
            <w:proofErr w:type="spellStart"/>
            <w:r w:rsidRPr="000A50A0">
              <w:rPr>
                <w:rFonts w:ascii="Museo Sans 100" w:hAnsi="Museo Sans 100"/>
                <w:sz w:val="16"/>
                <w:szCs w:val="16"/>
              </w:rPr>
              <w:t>Hás</w:t>
            </w:r>
            <w:proofErr w:type="spellEnd"/>
            <w:r w:rsidRPr="000A50A0">
              <w:rPr>
                <w:rFonts w:ascii="Museo Sans 100" w:hAnsi="Museo Sans 100"/>
                <w:sz w:val="16"/>
                <w:szCs w:val="16"/>
              </w:rPr>
              <w:t xml:space="preserve">. 23 </w:t>
            </w:r>
            <w:proofErr w:type="spellStart"/>
            <w:r w:rsidRPr="000A50A0">
              <w:rPr>
                <w:rFonts w:ascii="Museo Sans 100" w:hAnsi="Museo Sans 100"/>
                <w:sz w:val="16"/>
                <w:szCs w:val="16"/>
              </w:rPr>
              <w:t>Ás</w:t>
            </w:r>
            <w:proofErr w:type="spellEnd"/>
            <w:r w:rsidRPr="000A50A0">
              <w:rPr>
                <w:rFonts w:ascii="Museo Sans 100" w:hAnsi="Museo Sans 100"/>
                <w:sz w:val="16"/>
                <w:szCs w:val="16"/>
              </w:rPr>
              <w:t xml:space="preserve">. 97.48 </w:t>
            </w:r>
            <w:proofErr w:type="spellStart"/>
            <w:r w:rsidRPr="000A50A0">
              <w:rPr>
                <w:rFonts w:ascii="Museo Sans 100" w:hAnsi="Museo Sans 100"/>
                <w:sz w:val="16"/>
                <w:szCs w:val="16"/>
              </w:rPr>
              <w:t>Cás</w:t>
            </w:r>
            <w:proofErr w:type="spellEnd"/>
            <w:r w:rsidRPr="000A50A0">
              <w:rPr>
                <w:rFonts w:ascii="Museo Sans 100" w:hAnsi="Museo Sans 100"/>
                <w:sz w:val="16"/>
                <w:szCs w:val="16"/>
              </w:rPr>
              <w:t>.</w:t>
            </w:r>
          </w:p>
        </w:tc>
        <w:tc>
          <w:tcPr>
            <w:tcW w:w="1490" w:type="dxa"/>
            <w:vAlign w:val="center"/>
          </w:tcPr>
          <w:p w:rsidR="000A50A0" w:rsidRPr="000A50A0" w:rsidRDefault="00BA3E2C" w:rsidP="000A50A0">
            <w:pPr>
              <w:jc w:val="center"/>
              <w:rPr>
                <w:rFonts w:ascii="Museo Sans 100" w:hAnsi="Museo Sans 100"/>
                <w:sz w:val="16"/>
                <w:szCs w:val="16"/>
              </w:rPr>
            </w:pPr>
            <w:r>
              <w:rPr>
                <w:rFonts w:ascii="Museo Sans 100" w:hAnsi="Museo Sans 100"/>
                <w:sz w:val="16"/>
                <w:szCs w:val="16"/>
              </w:rPr>
              <w:t>----</w:t>
            </w:r>
            <w:r w:rsidR="000A50A0" w:rsidRPr="000A50A0">
              <w:rPr>
                <w:rFonts w:ascii="Museo Sans 100" w:hAnsi="Museo Sans 100"/>
                <w:sz w:val="16"/>
                <w:szCs w:val="16"/>
              </w:rPr>
              <w:t>-00000</w:t>
            </w:r>
          </w:p>
          <w:p w:rsidR="000A50A0" w:rsidRPr="000A50A0" w:rsidRDefault="000A50A0" w:rsidP="00BA3E2C">
            <w:pPr>
              <w:jc w:val="center"/>
              <w:rPr>
                <w:rFonts w:ascii="Museo Sans 100" w:hAnsi="Museo Sans 100"/>
                <w:sz w:val="16"/>
                <w:szCs w:val="16"/>
              </w:rPr>
            </w:pPr>
            <w:r w:rsidRPr="000A50A0">
              <w:rPr>
                <w:rFonts w:ascii="Museo Sans 100" w:hAnsi="Museo Sans 100"/>
                <w:sz w:val="16"/>
                <w:szCs w:val="16"/>
              </w:rPr>
              <w:t xml:space="preserve">asiento </w:t>
            </w:r>
            <w:r w:rsidR="00BA3E2C">
              <w:rPr>
                <w:rFonts w:ascii="Museo Sans 100" w:hAnsi="Museo Sans 100"/>
                <w:sz w:val="16"/>
                <w:szCs w:val="16"/>
              </w:rPr>
              <w:t>----</w:t>
            </w:r>
          </w:p>
        </w:tc>
      </w:tr>
      <w:tr w:rsidR="000A50A0" w:rsidRPr="00F0669F" w:rsidTr="006A0419">
        <w:trPr>
          <w:trHeight w:val="19"/>
        </w:trPr>
        <w:tc>
          <w:tcPr>
            <w:tcW w:w="1918" w:type="dxa"/>
            <w:shd w:val="clear" w:color="auto" w:fill="BFBFBF" w:themeFill="background1" w:themeFillShade="BF"/>
            <w:vAlign w:val="center"/>
          </w:tcPr>
          <w:p w:rsidR="000A50A0" w:rsidRPr="000A50A0" w:rsidRDefault="000A50A0" w:rsidP="000A50A0">
            <w:pPr>
              <w:jc w:val="center"/>
              <w:rPr>
                <w:rFonts w:ascii="Museo Sans 100" w:hAnsi="Museo Sans 100"/>
                <w:b/>
                <w:sz w:val="16"/>
                <w:szCs w:val="16"/>
              </w:rPr>
            </w:pPr>
            <w:r w:rsidRPr="000A50A0">
              <w:rPr>
                <w:rFonts w:ascii="Museo Sans 100" w:hAnsi="Museo Sans 100"/>
                <w:b/>
                <w:sz w:val="16"/>
                <w:szCs w:val="16"/>
              </w:rPr>
              <w:t>TOTAL</w:t>
            </w:r>
          </w:p>
        </w:tc>
        <w:tc>
          <w:tcPr>
            <w:tcW w:w="1599" w:type="dxa"/>
            <w:shd w:val="clear" w:color="auto" w:fill="BFBFBF" w:themeFill="background1" w:themeFillShade="BF"/>
            <w:vAlign w:val="center"/>
          </w:tcPr>
          <w:p w:rsidR="000A50A0" w:rsidRPr="000A50A0" w:rsidRDefault="000A50A0" w:rsidP="000A50A0">
            <w:pPr>
              <w:jc w:val="center"/>
              <w:rPr>
                <w:rFonts w:ascii="Museo Sans 100" w:hAnsi="Museo Sans 100"/>
                <w:b/>
                <w:sz w:val="16"/>
                <w:szCs w:val="16"/>
              </w:rPr>
            </w:pPr>
          </w:p>
        </w:tc>
        <w:tc>
          <w:tcPr>
            <w:tcW w:w="959" w:type="dxa"/>
            <w:shd w:val="clear" w:color="auto" w:fill="BFBFBF" w:themeFill="background1" w:themeFillShade="BF"/>
            <w:vAlign w:val="center"/>
          </w:tcPr>
          <w:p w:rsidR="000A50A0" w:rsidRPr="000A50A0" w:rsidRDefault="000A50A0" w:rsidP="000A50A0">
            <w:pPr>
              <w:jc w:val="center"/>
              <w:rPr>
                <w:rFonts w:ascii="Museo Sans 100" w:hAnsi="Museo Sans 100"/>
                <w:b/>
                <w:sz w:val="16"/>
                <w:szCs w:val="16"/>
              </w:rPr>
            </w:pPr>
            <w:r w:rsidRPr="000A50A0">
              <w:rPr>
                <w:rFonts w:ascii="Museo Sans 100" w:hAnsi="Museo Sans 100"/>
                <w:b/>
                <w:sz w:val="16"/>
                <w:szCs w:val="16"/>
              </w:rPr>
              <w:t>177,731.92</w:t>
            </w:r>
          </w:p>
        </w:tc>
        <w:tc>
          <w:tcPr>
            <w:tcW w:w="1812" w:type="dxa"/>
            <w:shd w:val="clear" w:color="auto" w:fill="BFBFBF" w:themeFill="background1" w:themeFillShade="BF"/>
            <w:vAlign w:val="center"/>
          </w:tcPr>
          <w:p w:rsidR="000A50A0" w:rsidRPr="000A50A0" w:rsidRDefault="000A50A0" w:rsidP="000A50A0">
            <w:pPr>
              <w:jc w:val="center"/>
              <w:rPr>
                <w:rFonts w:ascii="Museo Sans 100" w:hAnsi="Museo Sans 100"/>
                <w:sz w:val="16"/>
                <w:szCs w:val="16"/>
              </w:rPr>
            </w:pPr>
            <w:r w:rsidRPr="000A50A0">
              <w:rPr>
                <w:rFonts w:ascii="Museo Sans 100" w:hAnsi="Museo Sans 100"/>
                <w:b/>
                <w:sz w:val="16"/>
                <w:szCs w:val="16"/>
              </w:rPr>
              <w:t xml:space="preserve">17 </w:t>
            </w:r>
            <w:proofErr w:type="spellStart"/>
            <w:r w:rsidRPr="000A50A0">
              <w:rPr>
                <w:rFonts w:ascii="Museo Sans 100" w:hAnsi="Museo Sans 100"/>
                <w:b/>
                <w:sz w:val="16"/>
                <w:szCs w:val="16"/>
              </w:rPr>
              <w:t>Hás</w:t>
            </w:r>
            <w:proofErr w:type="spellEnd"/>
            <w:r w:rsidRPr="000A50A0">
              <w:rPr>
                <w:rFonts w:ascii="Museo Sans 100" w:hAnsi="Museo Sans 100"/>
                <w:b/>
                <w:sz w:val="16"/>
                <w:szCs w:val="16"/>
              </w:rPr>
              <w:t xml:space="preserve">. 77 </w:t>
            </w:r>
            <w:proofErr w:type="spellStart"/>
            <w:r w:rsidRPr="000A50A0">
              <w:rPr>
                <w:rFonts w:ascii="Museo Sans 100" w:hAnsi="Museo Sans 100"/>
                <w:b/>
                <w:sz w:val="16"/>
                <w:szCs w:val="16"/>
              </w:rPr>
              <w:t>Ás</w:t>
            </w:r>
            <w:proofErr w:type="spellEnd"/>
            <w:r w:rsidRPr="000A50A0">
              <w:rPr>
                <w:rFonts w:ascii="Museo Sans 100" w:hAnsi="Museo Sans 100"/>
                <w:b/>
                <w:sz w:val="16"/>
                <w:szCs w:val="16"/>
              </w:rPr>
              <w:t xml:space="preserve">. 31.92 </w:t>
            </w:r>
            <w:proofErr w:type="spellStart"/>
            <w:r w:rsidRPr="000A50A0">
              <w:rPr>
                <w:rFonts w:ascii="Museo Sans 100" w:hAnsi="Museo Sans 100"/>
                <w:b/>
                <w:sz w:val="16"/>
                <w:szCs w:val="16"/>
              </w:rPr>
              <w:t>Cás</w:t>
            </w:r>
            <w:proofErr w:type="spellEnd"/>
            <w:r w:rsidRPr="000A50A0">
              <w:rPr>
                <w:rFonts w:ascii="Museo Sans 100" w:hAnsi="Museo Sans 100"/>
                <w:sz w:val="16"/>
                <w:szCs w:val="16"/>
              </w:rPr>
              <w:t>.</w:t>
            </w:r>
          </w:p>
        </w:tc>
        <w:tc>
          <w:tcPr>
            <w:tcW w:w="1490" w:type="dxa"/>
            <w:shd w:val="clear" w:color="auto" w:fill="BFBFBF" w:themeFill="background1" w:themeFillShade="BF"/>
            <w:vAlign w:val="center"/>
          </w:tcPr>
          <w:p w:rsidR="000A50A0" w:rsidRPr="000A50A0" w:rsidRDefault="000A50A0" w:rsidP="000A50A0">
            <w:pPr>
              <w:spacing w:line="360" w:lineRule="auto"/>
              <w:jc w:val="center"/>
              <w:rPr>
                <w:rFonts w:ascii="Museo Sans 100" w:hAnsi="Museo Sans 100"/>
                <w:b/>
                <w:sz w:val="16"/>
                <w:szCs w:val="16"/>
              </w:rPr>
            </w:pPr>
          </w:p>
        </w:tc>
      </w:tr>
    </w:tbl>
    <w:p w:rsidR="000A50A0" w:rsidRDefault="000A50A0" w:rsidP="000A50A0">
      <w:pPr>
        <w:jc w:val="both"/>
        <w:rPr>
          <w:rFonts w:ascii="Museo Sans 300" w:hAnsi="Museo Sans 300"/>
          <w:sz w:val="26"/>
          <w:szCs w:val="26"/>
        </w:rPr>
      </w:pPr>
    </w:p>
    <w:p w:rsidR="000A50A0" w:rsidRPr="006A0419" w:rsidRDefault="000A50A0" w:rsidP="006A0419">
      <w:pPr>
        <w:ind w:left="1134"/>
        <w:jc w:val="both"/>
        <w:rPr>
          <w:rFonts w:ascii="Museo Sans 100" w:hAnsi="Museo Sans 100"/>
          <w:sz w:val="24"/>
          <w:szCs w:val="24"/>
        </w:rPr>
      </w:pPr>
      <w:r w:rsidRPr="006A0419">
        <w:rPr>
          <w:rFonts w:ascii="Museo Sans 100" w:hAnsi="Museo Sans 100"/>
          <w:sz w:val="24"/>
          <w:szCs w:val="24"/>
        </w:rPr>
        <w:t xml:space="preserve">Lo anterior consta en Escritura Pública de Donación Número </w:t>
      </w:r>
      <w:r w:rsidR="001E1CA2">
        <w:rPr>
          <w:rFonts w:ascii="Museo Sans 100" w:hAnsi="Museo Sans 100"/>
          <w:sz w:val="24"/>
          <w:szCs w:val="24"/>
        </w:rPr>
        <w:t>---</w:t>
      </w:r>
      <w:r w:rsidRPr="006A0419">
        <w:rPr>
          <w:rFonts w:ascii="Museo Sans 100" w:hAnsi="Museo Sans 100"/>
          <w:sz w:val="24"/>
          <w:szCs w:val="24"/>
        </w:rPr>
        <w:t xml:space="preserve">, del Libro </w:t>
      </w:r>
      <w:r w:rsidR="001E1CA2">
        <w:rPr>
          <w:rFonts w:ascii="Museo Sans 100" w:hAnsi="Museo Sans 100"/>
          <w:sz w:val="24"/>
          <w:szCs w:val="24"/>
        </w:rPr>
        <w:t>----</w:t>
      </w:r>
      <w:r w:rsidRPr="006A0419">
        <w:rPr>
          <w:rFonts w:ascii="Museo Sans 100" w:hAnsi="Museo Sans 100"/>
          <w:sz w:val="24"/>
          <w:szCs w:val="24"/>
        </w:rPr>
        <w:t xml:space="preserve">, otorgada ante los oficios notariales de Marisol Pastora Sandino el día </w:t>
      </w:r>
      <w:r w:rsidR="001E1CA2">
        <w:rPr>
          <w:rFonts w:ascii="Museo Sans 100" w:hAnsi="Museo Sans 100"/>
          <w:sz w:val="24"/>
          <w:szCs w:val="24"/>
        </w:rPr>
        <w:t>---</w:t>
      </w:r>
      <w:r w:rsidRPr="006A0419">
        <w:rPr>
          <w:rFonts w:ascii="Museo Sans 100" w:hAnsi="Museo Sans 100"/>
          <w:sz w:val="24"/>
          <w:szCs w:val="24"/>
        </w:rPr>
        <w:t xml:space="preserve"> de </w:t>
      </w:r>
      <w:r w:rsidR="001E1CA2">
        <w:rPr>
          <w:rFonts w:ascii="Museo Sans 100" w:hAnsi="Museo Sans 100"/>
          <w:sz w:val="24"/>
          <w:szCs w:val="24"/>
        </w:rPr>
        <w:t>---</w:t>
      </w:r>
      <w:r w:rsidRPr="006A0419">
        <w:rPr>
          <w:rFonts w:ascii="Museo Sans 100" w:hAnsi="Museo Sans 100"/>
          <w:sz w:val="24"/>
          <w:szCs w:val="24"/>
        </w:rPr>
        <w:t xml:space="preserve"> de </w:t>
      </w:r>
      <w:r w:rsidR="001E1CA2">
        <w:rPr>
          <w:rFonts w:ascii="Museo Sans 100" w:hAnsi="Museo Sans 100"/>
          <w:sz w:val="24"/>
          <w:szCs w:val="24"/>
        </w:rPr>
        <w:t>----</w:t>
      </w:r>
      <w:r w:rsidRPr="006A0419">
        <w:rPr>
          <w:rFonts w:ascii="Museo Sans 100" w:hAnsi="Museo Sans 100"/>
          <w:sz w:val="24"/>
          <w:szCs w:val="24"/>
        </w:rPr>
        <w:t>, e inscritas a las matriculas antes relacionadas, en el Registro de la Propiedad Raíz e Hipotecas de la Tercera Sección del Centro, departamento de La Paz.</w:t>
      </w:r>
    </w:p>
    <w:p w:rsidR="003A3793" w:rsidRDefault="003A3793" w:rsidP="003A3793">
      <w:pPr>
        <w:pStyle w:val="Prrafodelista"/>
        <w:ind w:left="426" w:firstLine="708"/>
        <w:contextualSpacing/>
        <w:jc w:val="both"/>
        <w:rPr>
          <w:rFonts w:ascii="Museo Sans 100" w:hAnsi="Museo Sans 100"/>
          <w:sz w:val="24"/>
          <w:szCs w:val="24"/>
        </w:rPr>
      </w:pPr>
    </w:p>
    <w:p w:rsidR="000A50A0" w:rsidRDefault="003A3793" w:rsidP="003A3793">
      <w:pPr>
        <w:pStyle w:val="Prrafodelista"/>
        <w:ind w:left="1134" w:hanging="708"/>
        <w:contextualSpacing/>
        <w:jc w:val="both"/>
        <w:rPr>
          <w:rFonts w:ascii="Museo Sans 100" w:hAnsi="Museo Sans 100"/>
          <w:sz w:val="24"/>
          <w:szCs w:val="24"/>
        </w:rPr>
      </w:pPr>
      <w:r>
        <w:rPr>
          <w:rFonts w:ascii="Museo Sans 100" w:hAnsi="Museo Sans 100"/>
          <w:sz w:val="24"/>
          <w:szCs w:val="24"/>
        </w:rPr>
        <w:t xml:space="preserve">II. </w:t>
      </w:r>
      <w:r>
        <w:rPr>
          <w:rFonts w:ascii="Museo Sans 100" w:hAnsi="Museo Sans 100"/>
          <w:sz w:val="24"/>
          <w:szCs w:val="24"/>
        </w:rPr>
        <w:tab/>
      </w:r>
      <w:r w:rsidR="000A50A0" w:rsidRPr="006A0419">
        <w:rPr>
          <w:rFonts w:ascii="Museo Sans 100" w:hAnsi="Museo Sans 100"/>
          <w:sz w:val="24"/>
          <w:szCs w:val="24"/>
        </w:rPr>
        <w:t xml:space="preserve">El ISTA desarrolló un proyecto para beneficiar a personas incluidas en el Sistema de Nuevas Opciones de Tenencia de la Tierra, por lo que la Junta Directiva Institucional acordó en el Punto XVIII del Acta de Sesión Ordinaria 24-2005, de fecha 30 de junio de 2005, aprobar el Proyecto de Asentamiento Comunitario desarrollado en la HACIENDA SANTA CLARA N° 2, (2ª ETAPA ASENTAMIENTO COMUNITARIO N° 12), ubicado en cantón </w:t>
      </w:r>
      <w:proofErr w:type="spellStart"/>
      <w:r w:rsidR="000A50A0" w:rsidRPr="006A0419">
        <w:rPr>
          <w:rFonts w:ascii="Museo Sans 100" w:hAnsi="Museo Sans 100"/>
          <w:sz w:val="24"/>
          <w:szCs w:val="24"/>
        </w:rPr>
        <w:t>Tecualuya</w:t>
      </w:r>
      <w:proofErr w:type="spellEnd"/>
      <w:r w:rsidR="000A50A0" w:rsidRPr="006A0419">
        <w:rPr>
          <w:rFonts w:ascii="Museo Sans 100" w:hAnsi="Museo Sans 100"/>
          <w:sz w:val="24"/>
          <w:szCs w:val="24"/>
        </w:rPr>
        <w:t xml:space="preserve">, jurisdicción de San Luis Talpa, departamento de La Paz, con un área de 17 </w:t>
      </w:r>
      <w:proofErr w:type="spellStart"/>
      <w:r w:rsidR="000A50A0" w:rsidRPr="006A0419">
        <w:rPr>
          <w:rFonts w:ascii="Museo Sans 100" w:hAnsi="Museo Sans 100"/>
          <w:sz w:val="24"/>
          <w:szCs w:val="24"/>
        </w:rPr>
        <w:t>Hás</w:t>
      </w:r>
      <w:proofErr w:type="spellEnd"/>
      <w:r w:rsidR="000A50A0" w:rsidRPr="006A0419">
        <w:rPr>
          <w:rFonts w:ascii="Museo Sans 100" w:hAnsi="Museo Sans 100"/>
          <w:sz w:val="24"/>
          <w:szCs w:val="24"/>
        </w:rPr>
        <w:t xml:space="preserve">. 77 </w:t>
      </w:r>
      <w:proofErr w:type="spellStart"/>
      <w:r w:rsidR="000A50A0" w:rsidRPr="006A0419">
        <w:rPr>
          <w:rFonts w:ascii="Museo Sans 100" w:hAnsi="Museo Sans 100"/>
          <w:sz w:val="24"/>
          <w:szCs w:val="24"/>
        </w:rPr>
        <w:t>Ás</w:t>
      </w:r>
      <w:proofErr w:type="spellEnd"/>
      <w:r w:rsidR="000A50A0" w:rsidRPr="006A0419">
        <w:rPr>
          <w:rFonts w:ascii="Museo Sans 100" w:hAnsi="Museo Sans 100"/>
          <w:sz w:val="24"/>
          <w:szCs w:val="24"/>
        </w:rPr>
        <w:t xml:space="preserve">. 31.92 </w:t>
      </w:r>
      <w:proofErr w:type="spellStart"/>
      <w:r w:rsidR="000A50A0" w:rsidRPr="006A0419">
        <w:rPr>
          <w:rFonts w:ascii="Museo Sans 100" w:hAnsi="Museo Sans 100"/>
          <w:sz w:val="24"/>
          <w:szCs w:val="24"/>
        </w:rPr>
        <w:t>Cás</w:t>
      </w:r>
      <w:proofErr w:type="spellEnd"/>
      <w:r w:rsidR="000A50A0" w:rsidRPr="006A0419">
        <w:rPr>
          <w:rFonts w:ascii="Museo Sans 100" w:hAnsi="Museo Sans 100"/>
          <w:sz w:val="24"/>
          <w:szCs w:val="24"/>
        </w:rPr>
        <w:t xml:space="preserve">., equivalentes a 177,731.92 </w:t>
      </w:r>
      <w:r w:rsidR="000A50A0" w:rsidRPr="006A0419">
        <w:rPr>
          <w:rFonts w:ascii="Museo Sans 100" w:hAnsi="Museo Sans 100"/>
          <w:sz w:val="24"/>
          <w:szCs w:val="24"/>
        </w:rPr>
        <w:lastRenderedPageBreak/>
        <w:t>Mts.², quedando distribuido de la siguiente manera: Á</w:t>
      </w:r>
      <w:r w:rsidR="000A50A0" w:rsidRPr="006A0419">
        <w:rPr>
          <w:rFonts w:ascii="Museo Sans 100" w:hAnsi="Museo Sans 100" w:cs="Arial"/>
          <w:sz w:val="24"/>
          <w:szCs w:val="24"/>
        </w:rPr>
        <w:t xml:space="preserve">rea para </w:t>
      </w:r>
      <w:r w:rsidR="00BA3E2C">
        <w:rPr>
          <w:rFonts w:ascii="Museo Sans 100" w:hAnsi="Museo Sans 100" w:cs="Arial"/>
          <w:sz w:val="24"/>
          <w:szCs w:val="24"/>
        </w:rPr>
        <w:t>----</w:t>
      </w:r>
      <w:r w:rsidR="000A50A0" w:rsidRPr="006A0419">
        <w:rPr>
          <w:rFonts w:ascii="Museo Sans 100" w:hAnsi="Museo Sans 100" w:cs="Arial"/>
          <w:sz w:val="24"/>
          <w:szCs w:val="24"/>
        </w:rPr>
        <w:t xml:space="preserve"> solares (polígonos A, B y C), área de chatarra, área casco de hacienda 2, área ermita, área escuela, área cocotal, área clínica, área A-A, área coquera (1 y 2), área corral (1 y 2), área solares futuros (sin número 1 y 2), área iglesia evangélica, área calles. </w:t>
      </w:r>
      <w:r w:rsidR="000A50A0" w:rsidRPr="006A0419">
        <w:rPr>
          <w:rFonts w:ascii="Museo Sans 100" w:hAnsi="Museo Sans 100"/>
          <w:sz w:val="24"/>
          <w:szCs w:val="24"/>
        </w:rPr>
        <w:t>Dentro de los inmuebles que conforman dicho proyecto se encuentran las descritas de la forma siguiente:</w:t>
      </w:r>
    </w:p>
    <w:p w:rsidR="006A0419" w:rsidRPr="006A0419" w:rsidRDefault="006A0419" w:rsidP="006A0419">
      <w:pPr>
        <w:pStyle w:val="Prrafodelista"/>
        <w:ind w:left="1134"/>
        <w:contextualSpacing/>
        <w:jc w:val="both"/>
        <w:rPr>
          <w:rFonts w:ascii="Museo Sans 100" w:hAnsi="Museo Sans 100"/>
          <w:sz w:val="24"/>
          <w:szCs w:val="24"/>
        </w:rPr>
      </w:pPr>
    </w:p>
    <w:tbl>
      <w:tblPr>
        <w:tblStyle w:val="Tablaconcuadrcula"/>
        <w:tblW w:w="7297" w:type="dxa"/>
        <w:tblInd w:w="1761" w:type="dxa"/>
        <w:tblLayout w:type="fixed"/>
        <w:tblLook w:val="04A0" w:firstRow="1" w:lastRow="0" w:firstColumn="1" w:lastColumn="0" w:noHBand="0" w:noVBand="1"/>
      </w:tblPr>
      <w:tblGrid>
        <w:gridCol w:w="3470"/>
        <w:gridCol w:w="1559"/>
        <w:gridCol w:w="2268"/>
      </w:tblGrid>
      <w:tr w:rsidR="000A50A0" w:rsidRPr="00F0669F" w:rsidTr="000A50A0">
        <w:trPr>
          <w:trHeight w:val="591"/>
        </w:trPr>
        <w:tc>
          <w:tcPr>
            <w:tcW w:w="3470" w:type="dxa"/>
            <w:shd w:val="clear" w:color="auto" w:fill="BFBFBF" w:themeFill="background1" w:themeFillShade="BF"/>
            <w:vAlign w:val="center"/>
          </w:tcPr>
          <w:p w:rsidR="000A50A0" w:rsidRPr="006A0419" w:rsidRDefault="000A50A0" w:rsidP="000A50A0">
            <w:pPr>
              <w:spacing w:line="360" w:lineRule="auto"/>
              <w:jc w:val="center"/>
              <w:rPr>
                <w:rFonts w:ascii="Museo Sans 100" w:hAnsi="Museo Sans 100"/>
                <w:b/>
                <w:sz w:val="18"/>
                <w:szCs w:val="18"/>
              </w:rPr>
            </w:pPr>
            <w:r w:rsidRPr="006A0419">
              <w:rPr>
                <w:rFonts w:ascii="Museo Sans 100" w:hAnsi="Museo Sans 100"/>
                <w:b/>
                <w:sz w:val="18"/>
                <w:szCs w:val="18"/>
              </w:rPr>
              <w:t>DENOMINACIÓN</w:t>
            </w:r>
          </w:p>
        </w:tc>
        <w:tc>
          <w:tcPr>
            <w:tcW w:w="1559" w:type="dxa"/>
            <w:shd w:val="clear" w:color="auto" w:fill="BFBFBF" w:themeFill="background1" w:themeFillShade="BF"/>
            <w:vAlign w:val="center"/>
          </w:tcPr>
          <w:p w:rsidR="000A50A0" w:rsidRPr="006A0419" w:rsidRDefault="000A50A0" w:rsidP="000A50A0">
            <w:pPr>
              <w:spacing w:line="360" w:lineRule="auto"/>
              <w:jc w:val="center"/>
              <w:rPr>
                <w:rFonts w:ascii="Museo Sans 100" w:hAnsi="Museo Sans 100"/>
                <w:b/>
                <w:sz w:val="18"/>
                <w:szCs w:val="18"/>
              </w:rPr>
            </w:pPr>
            <w:r w:rsidRPr="006A0419">
              <w:rPr>
                <w:rFonts w:ascii="Museo Sans 100" w:hAnsi="Museo Sans 100"/>
                <w:b/>
                <w:sz w:val="18"/>
                <w:szCs w:val="18"/>
              </w:rPr>
              <w:t>ÁREA Mts.²</w:t>
            </w:r>
          </w:p>
        </w:tc>
        <w:tc>
          <w:tcPr>
            <w:tcW w:w="2268" w:type="dxa"/>
            <w:shd w:val="clear" w:color="auto" w:fill="BFBFBF" w:themeFill="background1" w:themeFillShade="BF"/>
            <w:vAlign w:val="center"/>
          </w:tcPr>
          <w:p w:rsidR="000A50A0" w:rsidRPr="006A0419" w:rsidRDefault="000A50A0" w:rsidP="000A50A0">
            <w:pPr>
              <w:spacing w:line="360" w:lineRule="auto"/>
              <w:jc w:val="center"/>
              <w:rPr>
                <w:rFonts w:ascii="Museo Sans 100" w:hAnsi="Museo Sans 100"/>
                <w:b/>
                <w:sz w:val="18"/>
                <w:szCs w:val="18"/>
              </w:rPr>
            </w:pPr>
            <w:r w:rsidRPr="006A0419">
              <w:rPr>
                <w:rFonts w:ascii="Museo Sans 100" w:hAnsi="Museo Sans 100"/>
                <w:b/>
                <w:sz w:val="18"/>
                <w:szCs w:val="18"/>
              </w:rPr>
              <w:t>MATRICULA</w:t>
            </w:r>
          </w:p>
        </w:tc>
      </w:tr>
      <w:tr w:rsidR="000A50A0" w:rsidRPr="00F0669F" w:rsidTr="000A50A0">
        <w:trPr>
          <w:trHeight w:val="565"/>
        </w:trPr>
        <w:tc>
          <w:tcPr>
            <w:tcW w:w="3470" w:type="dxa"/>
            <w:vAlign w:val="center"/>
          </w:tcPr>
          <w:p w:rsidR="000A50A0" w:rsidRPr="006A0419" w:rsidRDefault="000A50A0" w:rsidP="000A50A0">
            <w:pPr>
              <w:jc w:val="center"/>
              <w:rPr>
                <w:rFonts w:ascii="Museo Sans 100" w:hAnsi="Museo Sans 100"/>
                <w:sz w:val="18"/>
                <w:szCs w:val="18"/>
              </w:rPr>
            </w:pPr>
            <w:r w:rsidRPr="006A0419">
              <w:rPr>
                <w:rFonts w:ascii="Museo Sans 100" w:hAnsi="Museo Sans 100"/>
                <w:sz w:val="18"/>
                <w:szCs w:val="18"/>
              </w:rPr>
              <w:t>HACIENDA SANTA CLARA, AS. COM.#12,COQUERA 1</w:t>
            </w:r>
          </w:p>
        </w:tc>
        <w:tc>
          <w:tcPr>
            <w:tcW w:w="1559" w:type="dxa"/>
            <w:vAlign w:val="center"/>
          </w:tcPr>
          <w:p w:rsidR="000A50A0" w:rsidRPr="006A0419" w:rsidRDefault="000A50A0" w:rsidP="000A50A0">
            <w:pPr>
              <w:jc w:val="center"/>
              <w:rPr>
                <w:rFonts w:ascii="Museo Sans 100" w:hAnsi="Museo Sans 100"/>
                <w:sz w:val="18"/>
                <w:szCs w:val="18"/>
              </w:rPr>
            </w:pPr>
            <w:r w:rsidRPr="006A0419">
              <w:rPr>
                <w:rFonts w:ascii="Museo Sans 100" w:hAnsi="Museo Sans 100"/>
                <w:sz w:val="18"/>
                <w:szCs w:val="18"/>
              </w:rPr>
              <w:t>11,444.73</w:t>
            </w:r>
          </w:p>
        </w:tc>
        <w:tc>
          <w:tcPr>
            <w:tcW w:w="2268" w:type="dxa"/>
            <w:vAlign w:val="center"/>
          </w:tcPr>
          <w:p w:rsidR="000A50A0" w:rsidRPr="006A0419" w:rsidRDefault="00BA3E2C" w:rsidP="000A50A0">
            <w:pPr>
              <w:jc w:val="center"/>
              <w:rPr>
                <w:rFonts w:ascii="Museo Sans 100" w:hAnsi="Museo Sans 100"/>
                <w:sz w:val="18"/>
                <w:szCs w:val="18"/>
              </w:rPr>
            </w:pPr>
            <w:r>
              <w:rPr>
                <w:rFonts w:ascii="Museo Sans 100" w:hAnsi="Museo Sans 100"/>
                <w:sz w:val="18"/>
                <w:szCs w:val="18"/>
              </w:rPr>
              <w:t>---</w:t>
            </w:r>
            <w:r w:rsidR="000A50A0" w:rsidRPr="006A0419">
              <w:rPr>
                <w:rFonts w:ascii="Museo Sans 100" w:hAnsi="Museo Sans 100"/>
                <w:sz w:val="18"/>
                <w:szCs w:val="18"/>
              </w:rPr>
              <w:t>-00000</w:t>
            </w:r>
          </w:p>
        </w:tc>
      </w:tr>
      <w:tr w:rsidR="000A50A0" w:rsidRPr="00F0669F" w:rsidTr="000A50A0">
        <w:trPr>
          <w:trHeight w:val="572"/>
        </w:trPr>
        <w:tc>
          <w:tcPr>
            <w:tcW w:w="3470" w:type="dxa"/>
            <w:vAlign w:val="center"/>
          </w:tcPr>
          <w:p w:rsidR="000A50A0" w:rsidRPr="006A0419" w:rsidRDefault="000A50A0" w:rsidP="000A50A0">
            <w:pPr>
              <w:jc w:val="center"/>
              <w:rPr>
                <w:rFonts w:ascii="Museo Sans 100" w:hAnsi="Museo Sans 100"/>
                <w:sz w:val="18"/>
                <w:szCs w:val="18"/>
              </w:rPr>
            </w:pPr>
            <w:r w:rsidRPr="006A0419">
              <w:rPr>
                <w:rFonts w:ascii="Museo Sans 100" w:hAnsi="Museo Sans 100"/>
                <w:sz w:val="18"/>
                <w:szCs w:val="18"/>
              </w:rPr>
              <w:t>HACIENDA SANTA CLARA, AS. COM.#12,COQUERA 2</w:t>
            </w:r>
          </w:p>
        </w:tc>
        <w:tc>
          <w:tcPr>
            <w:tcW w:w="1559" w:type="dxa"/>
            <w:vAlign w:val="center"/>
          </w:tcPr>
          <w:p w:rsidR="000A50A0" w:rsidRPr="006A0419" w:rsidRDefault="000A50A0" w:rsidP="000A50A0">
            <w:pPr>
              <w:jc w:val="center"/>
              <w:rPr>
                <w:rFonts w:ascii="Museo Sans 100" w:hAnsi="Museo Sans 100"/>
                <w:sz w:val="18"/>
                <w:szCs w:val="18"/>
              </w:rPr>
            </w:pPr>
            <w:r w:rsidRPr="006A0419">
              <w:rPr>
                <w:rFonts w:ascii="Museo Sans 100" w:hAnsi="Museo Sans 100"/>
                <w:sz w:val="18"/>
                <w:szCs w:val="18"/>
              </w:rPr>
              <w:t>8,754.27</w:t>
            </w:r>
          </w:p>
        </w:tc>
        <w:tc>
          <w:tcPr>
            <w:tcW w:w="2268" w:type="dxa"/>
            <w:vAlign w:val="center"/>
          </w:tcPr>
          <w:p w:rsidR="000A50A0" w:rsidRPr="006A0419" w:rsidRDefault="00BA3E2C" w:rsidP="000A50A0">
            <w:pPr>
              <w:jc w:val="center"/>
              <w:rPr>
                <w:rFonts w:ascii="Museo Sans 100" w:hAnsi="Museo Sans 100"/>
                <w:sz w:val="18"/>
                <w:szCs w:val="18"/>
              </w:rPr>
            </w:pPr>
            <w:r>
              <w:rPr>
                <w:rFonts w:ascii="Museo Sans 100" w:hAnsi="Museo Sans 100"/>
                <w:sz w:val="18"/>
                <w:szCs w:val="18"/>
              </w:rPr>
              <w:t>---</w:t>
            </w:r>
            <w:r w:rsidR="000A50A0" w:rsidRPr="006A0419">
              <w:rPr>
                <w:rFonts w:ascii="Museo Sans 100" w:hAnsi="Museo Sans 100"/>
                <w:sz w:val="18"/>
                <w:szCs w:val="18"/>
              </w:rPr>
              <w:t>-00000</w:t>
            </w:r>
          </w:p>
        </w:tc>
      </w:tr>
      <w:tr w:rsidR="000A50A0" w:rsidRPr="00F0669F" w:rsidTr="000A50A0">
        <w:tc>
          <w:tcPr>
            <w:tcW w:w="3470" w:type="dxa"/>
            <w:shd w:val="clear" w:color="auto" w:fill="BFBFBF" w:themeFill="background1" w:themeFillShade="BF"/>
            <w:vAlign w:val="center"/>
          </w:tcPr>
          <w:p w:rsidR="000A50A0" w:rsidRPr="006A0419" w:rsidRDefault="000A50A0" w:rsidP="000A50A0">
            <w:pPr>
              <w:jc w:val="center"/>
              <w:rPr>
                <w:rFonts w:ascii="Museo Sans 100" w:hAnsi="Museo Sans 100"/>
                <w:b/>
                <w:sz w:val="18"/>
                <w:szCs w:val="18"/>
              </w:rPr>
            </w:pPr>
            <w:r w:rsidRPr="006A0419">
              <w:rPr>
                <w:rFonts w:ascii="Museo Sans 100" w:hAnsi="Museo Sans 100"/>
                <w:b/>
                <w:sz w:val="18"/>
                <w:szCs w:val="18"/>
              </w:rPr>
              <w:t>TOTAL</w:t>
            </w:r>
          </w:p>
        </w:tc>
        <w:tc>
          <w:tcPr>
            <w:tcW w:w="1559" w:type="dxa"/>
            <w:shd w:val="clear" w:color="auto" w:fill="BFBFBF" w:themeFill="background1" w:themeFillShade="BF"/>
            <w:vAlign w:val="center"/>
          </w:tcPr>
          <w:p w:rsidR="000A50A0" w:rsidRPr="006A0419" w:rsidRDefault="000A50A0" w:rsidP="000A50A0">
            <w:pPr>
              <w:jc w:val="center"/>
              <w:rPr>
                <w:rFonts w:ascii="Museo Sans 100" w:hAnsi="Museo Sans 100"/>
                <w:b/>
                <w:sz w:val="18"/>
                <w:szCs w:val="18"/>
              </w:rPr>
            </w:pPr>
            <w:r w:rsidRPr="006A0419">
              <w:rPr>
                <w:rFonts w:ascii="Museo Sans 100" w:hAnsi="Museo Sans 100"/>
                <w:b/>
                <w:sz w:val="18"/>
                <w:szCs w:val="18"/>
              </w:rPr>
              <w:t>20,199.00</w:t>
            </w:r>
          </w:p>
        </w:tc>
        <w:tc>
          <w:tcPr>
            <w:tcW w:w="2268" w:type="dxa"/>
            <w:shd w:val="clear" w:color="auto" w:fill="BFBFBF" w:themeFill="background1" w:themeFillShade="BF"/>
            <w:vAlign w:val="center"/>
          </w:tcPr>
          <w:p w:rsidR="000A50A0" w:rsidRPr="006A0419" w:rsidRDefault="000A50A0" w:rsidP="000A50A0">
            <w:pPr>
              <w:jc w:val="center"/>
              <w:rPr>
                <w:rFonts w:ascii="Museo Sans 100" w:hAnsi="Museo Sans 100"/>
                <w:b/>
                <w:sz w:val="18"/>
                <w:szCs w:val="18"/>
              </w:rPr>
            </w:pPr>
          </w:p>
        </w:tc>
      </w:tr>
    </w:tbl>
    <w:p w:rsidR="000A50A0" w:rsidRPr="00F0669F" w:rsidRDefault="000A50A0" w:rsidP="000A50A0">
      <w:pPr>
        <w:pStyle w:val="Prrafodelista"/>
        <w:spacing w:line="360" w:lineRule="auto"/>
        <w:jc w:val="both"/>
        <w:rPr>
          <w:rFonts w:ascii="Museo Sans 300" w:hAnsi="Museo Sans 300"/>
          <w:sz w:val="26"/>
          <w:szCs w:val="26"/>
        </w:rPr>
      </w:pPr>
    </w:p>
    <w:p w:rsidR="000A50A0" w:rsidRPr="00BA3E2C" w:rsidRDefault="006A0419" w:rsidP="006A0419">
      <w:pPr>
        <w:pStyle w:val="Prrafodelista"/>
        <w:ind w:left="1134" w:hanging="850"/>
        <w:contextualSpacing/>
        <w:jc w:val="both"/>
        <w:rPr>
          <w:rFonts w:ascii="Museo Sans 100" w:eastAsia="Times New Roman" w:hAnsi="Museo Sans 100"/>
          <w:sz w:val="24"/>
          <w:szCs w:val="24"/>
          <w:lang w:val="es-ES" w:eastAsia="es-ES"/>
        </w:rPr>
      </w:pPr>
      <w:r>
        <w:rPr>
          <w:rFonts w:ascii="Museo Sans 300" w:hAnsi="Museo Sans 300"/>
          <w:sz w:val="26"/>
          <w:szCs w:val="26"/>
        </w:rPr>
        <w:t>III.</w:t>
      </w:r>
      <w:r>
        <w:rPr>
          <w:rFonts w:ascii="Museo Sans 300" w:hAnsi="Museo Sans 300"/>
          <w:sz w:val="26"/>
          <w:szCs w:val="26"/>
        </w:rPr>
        <w:tab/>
      </w:r>
      <w:r w:rsidR="000A50A0" w:rsidRPr="006A0419">
        <w:rPr>
          <w:rFonts w:ascii="Museo Sans 100" w:hAnsi="Museo Sans 100"/>
          <w:sz w:val="24"/>
          <w:szCs w:val="24"/>
        </w:rPr>
        <w:t xml:space="preserve">Mediante el </w:t>
      </w:r>
      <w:r w:rsidR="000A50A0" w:rsidRPr="006A0419">
        <w:rPr>
          <w:rFonts w:ascii="Museo Sans 100" w:hAnsi="Museo Sans 100" w:cs="Arial"/>
          <w:sz w:val="24"/>
          <w:szCs w:val="24"/>
        </w:rPr>
        <w:t xml:space="preserve">Punto X del Acta de Sesión Ordinaria  29-2019, de fecha 20 de noviembre de 2019, se modificó el </w:t>
      </w:r>
      <w:r w:rsidR="000A50A0" w:rsidRPr="006A0419">
        <w:rPr>
          <w:rFonts w:ascii="Museo Sans 100" w:hAnsi="Museo Sans 100"/>
          <w:sz w:val="24"/>
          <w:szCs w:val="24"/>
        </w:rPr>
        <w:t xml:space="preserve">Punto XVIII del Acta de Sesión Ordinaria 24-2005, de fecha 30 de junio de 2005, </w:t>
      </w:r>
      <w:r w:rsidR="000A50A0" w:rsidRPr="006A0419">
        <w:rPr>
          <w:rFonts w:ascii="Museo Sans 100" w:hAnsi="Museo Sans 100" w:cs="Arial"/>
          <w:sz w:val="24"/>
          <w:szCs w:val="24"/>
        </w:rPr>
        <w:t xml:space="preserve">en el sentido de que en el citado Proyecto se aprobaron nuevos planos en los inmuebles identificados como a) HACIENDA SANTA CLARA PORCION 1, LOTE “A” denominado el proyecto como ASENTAMIENTO COMUNITARIO # 12, COQUERA 1, y b) HACIENDA SANTA CLARA PORCION 1, LOTE “A” denominado el proyecto como ASENTAMIENTO COMUNITARIO # 12, COQUERA 2, siendo en el segundo inmueble en donde se desarrolla el presente Proyecto, </w:t>
      </w:r>
      <w:r w:rsidR="000A50A0" w:rsidRPr="006A0419">
        <w:rPr>
          <w:rFonts w:ascii="Museo Sans 100" w:hAnsi="Museo Sans 100"/>
          <w:bCs/>
          <w:sz w:val="24"/>
          <w:szCs w:val="24"/>
        </w:rPr>
        <w:t xml:space="preserve">con un extensión superficial de </w:t>
      </w:r>
      <w:r w:rsidR="000A50A0" w:rsidRPr="006A0419">
        <w:rPr>
          <w:rFonts w:ascii="Museo Sans 100" w:hAnsi="Museo Sans 100" w:cs="Arial"/>
          <w:sz w:val="24"/>
          <w:szCs w:val="24"/>
        </w:rPr>
        <w:t xml:space="preserve">8,754.27 </w:t>
      </w:r>
      <w:r w:rsidR="000A50A0" w:rsidRPr="006A0419">
        <w:rPr>
          <w:rFonts w:ascii="Museo Sans 100" w:hAnsi="Museo Sans 100"/>
          <w:sz w:val="24"/>
          <w:szCs w:val="24"/>
        </w:rPr>
        <w:t>Mts</w:t>
      </w:r>
      <w:r w:rsidR="000A50A0" w:rsidRPr="006A0419">
        <w:rPr>
          <w:rFonts w:ascii="Museo Sans 100" w:hAnsi="Museo Sans 100"/>
          <w:sz w:val="24"/>
          <w:szCs w:val="24"/>
          <w:vertAlign w:val="superscript"/>
        </w:rPr>
        <w:t>2</w:t>
      </w:r>
      <w:r w:rsidR="000A50A0" w:rsidRPr="006A0419">
        <w:rPr>
          <w:rFonts w:ascii="Museo Sans 100" w:hAnsi="Museo Sans 100"/>
          <w:bCs/>
          <w:sz w:val="24"/>
          <w:szCs w:val="24"/>
        </w:rPr>
        <w:t>,</w:t>
      </w:r>
      <w:r w:rsidR="000A50A0" w:rsidRPr="006A0419">
        <w:rPr>
          <w:rFonts w:ascii="Museo Sans 100" w:hAnsi="Museo Sans 100"/>
          <w:b/>
          <w:bCs/>
          <w:sz w:val="24"/>
          <w:szCs w:val="24"/>
        </w:rPr>
        <w:t xml:space="preserve"> </w:t>
      </w:r>
      <w:r w:rsidR="000A50A0" w:rsidRPr="006A0419">
        <w:rPr>
          <w:rFonts w:ascii="Museo Sans 100" w:hAnsi="Museo Sans 100"/>
          <w:sz w:val="24"/>
          <w:szCs w:val="24"/>
        </w:rPr>
        <w:t xml:space="preserve">inscrita a la Matrícula </w:t>
      </w:r>
      <w:r w:rsidR="00F5328F">
        <w:rPr>
          <w:rFonts w:ascii="Museo Sans 100" w:hAnsi="Museo Sans 100"/>
          <w:bCs/>
          <w:sz w:val="24"/>
          <w:szCs w:val="24"/>
        </w:rPr>
        <w:t>----</w:t>
      </w:r>
      <w:r w:rsidR="000A50A0" w:rsidRPr="006A0419">
        <w:rPr>
          <w:rFonts w:ascii="Museo Sans 100" w:hAnsi="Museo Sans 100"/>
          <w:bCs/>
          <w:sz w:val="24"/>
          <w:szCs w:val="24"/>
        </w:rPr>
        <w:t xml:space="preserve">-00000, </w:t>
      </w:r>
      <w:r w:rsidR="000A50A0" w:rsidRPr="006A0419">
        <w:rPr>
          <w:rFonts w:ascii="Museo Sans 100" w:hAnsi="Museo Sans 100"/>
          <w:sz w:val="24"/>
          <w:szCs w:val="24"/>
        </w:rPr>
        <w:t xml:space="preserve">del Registro de la Propiedad Raíz e Hipotecas de la Tercera Sección del Centro, departamento de La Paz, que comprende: </w:t>
      </w:r>
      <w:r w:rsidR="00BA3E2C">
        <w:rPr>
          <w:rFonts w:ascii="Museo Sans 100" w:hAnsi="Museo Sans 100" w:cs="Arial"/>
          <w:sz w:val="24"/>
          <w:szCs w:val="24"/>
        </w:rPr>
        <w:t>----</w:t>
      </w:r>
      <w:r w:rsidR="000A50A0" w:rsidRPr="006A0419">
        <w:rPr>
          <w:rFonts w:ascii="Museo Sans 100" w:hAnsi="Museo Sans 100" w:cs="Arial"/>
          <w:sz w:val="24"/>
          <w:szCs w:val="24"/>
        </w:rPr>
        <w:t xml:space="preserve"> solares de vivienda (Polígono “A”) y Calle. </w:t>
      </w:r>
      <w:r w:rsidR="000A50A0" w:rsidRPr="006A0419">
        <w:rPr>
          <w:rFonts w:ascii="Museo Sans 100" w:hAnsi="Museo Sans 100"/>
          <w:sz w:val="24"/>
          <w:szCs w:val="24"/>
        </w:rPr>
        <w:t xml:space="preserve">Aprobándose </w:t>
      </w:r>
      <w:r w:rsidR="000A50A0" w:rsidRPr="006A0419">
        <w:rPr>
          <w:rFonts w:ascii="Museo Sans 100" w:eastAsia="Times New Roman" w:hAnsi="Museo Sans 100"/>
          <w:sz w:val="24"/>
          <w:szCs w:val="24"/>
          <w:lang w:val="es-ES" w:eastAsia="es-ES"/>
        </w:rPr>
        <w:t xml:space="preserve">el Valor de Referencia de la Zona de: $2.47 por metro cuadrado, para los solares que forman parte de la </w:t>
      </w:r>
      <w:r w:rsidR="000A50A0" w:rsidRPr="006A0419">
        <w:rPr>
          <w:rFonts w:ascii="Museo Sans 100" w:hAnsi="Museo Sans 100" w:cs="Arial"/>
          <w:b/>
          <w:sz w:val="24"/>
          <w:szCs w:val="24"/>
        </w:rPr>
        <w:t xml:space="preserve">HACIENDA SANTA CLARA PORCIÓN 1, LOTE “A”, </w:t>
      </w:r>
      <w:r w:rsidR="000A50A0" w:rsidRPr="006A0419">
        <w:rPr>
          <w:rFonts w:ascii="Museo Sans 100" w:hAnsi="Museo Sans 100" w:cs="Arial"/>
          <w:sz w:val="24"/>
          <w:szCs w:val="24"/>
        </w:rPr>
        <w:t>denominado el proyecto como</w:t>
      </w:r>
      <w:r w:rsidR="000A50A0" w:rsidRPr="006A0419">
        <w:rPr>
          <w:rFonts w:ascii="Museo Sans 100" w:hAnsi="Museo Sans 100" w:cs="Arial"/>
          <w:b/>
          <w:sz w:val="24"/>
          <w:szCs w:val="24"/>
        </w:rPr>
        <w:t xml:space="preserve"> ASENTAMIENTO COMUNITARIO # 12, COQUERA 2”</w:t>
      </w:r>
      <w:r w:rsidR="000A50A0" w:rsidRPr="006A0419">
        <w:rPr>
          <w:rFonts w:ascii="Museo Sans 100" w:hAnsi="Museo Sans 100"/>
          <w:sz w:val="24"/>
          <w:szCs w:val="24"/>
        </w:rPr>
        <w:t xml:space="preserve">, por lo que se recomienda el precio de venta por metro cuadrado para éste de: $2.270000, de acuerdo al procedimiento establecido en el Instructivo “Criterios de Avalúos para la Transferencia de Inmuebles Propiedad de ISTA”, aprobado en el Punto XV del Acta de Sesión Ordinaria 03-2015, de fecha 21 de enero de 2015. </w:t>
      </w:r>
      <w:r w:rsidR="000A50A0" w:rsidRPr="006A0419">
        <w:rPr>
          <w:rFonts w:ascii="Museo Sans 100" w:eastAsia="Times New Roman" w:hAnsi="Museo Sans 100"/>
          <w:bCs/>
          <w:sz w:val="24"/>
          <w:szCs w:val="24"/>
        </w:rPr>
        <w:t xml:space="preserve">Dentro del Proyecto relacionado se encuentra el inmueble objeto del presente </w:t>
      </w:r>
      <w:r w:rsidRPr="006A0419">
        <w:rPr>
          <w:rFonts w:ascii="Museo Sans 100" w:eastAsia="Times New Roman" w:hAnsi="Museo Sans 100"/>
          <w:bCs/>
          <w:sz w:val="24"/>
          <w:szCs w:val="24"/>
        </w:rPr>
        <w:t>punto de acta</w:t>
      </w:r>
      <w:r w:rsidR="000A50A0" w:rsidRPr="006A0419">
        <w:rPr>
          <w:rFonts w:ascii="Museo Sans 100" w:eastAsia="Times New Roman" w:hAnsi="Museo Sans 100"/>
          <w:bCs/>
          <w:sz w:val="24"/>
          <w:szCs w:val="24"/>
        </w:rPr>
        <w:t xml:space="preserve">. </w:t>
      </w:r>
    </w:p>
    <w:p w:rsidR="000A50A0" w:rsidRPr="006A0419" w:rsidRDefault="000A50A0" w:rsidP="006A0419">
      <w:pPr>
        <w:pStyle w:val="Prrafodelista"/>
        <w:jc w:val="both"/>
        <w:rPr>
          <w:rFonts w:ascii="Museo Sans 100" w:hAnsi="Museo Sans 100" w:cs="Arial"/>
          <w:sz w:val="24"/>
          <w:szCs w:val="24"/>
        </w:rPr>
      </w:pPr>
    </w:p>
    <w:p w:rsidR="000A50A0" w:rsidRPr="006A0419" w:rsidRDefault="006A0419" w:rsidP="006A0419">
      <w:pPr>
        <w:pStyle w:val="Prrafodelista"/>
        <w:ind w:left="1134" w:hanging="708"/>
        <w:contextualSpacing/>
        <w:jc w:val="both"/>
        <w:rPr>
          <w:rFonts w:ascii="Museo Sans 100" w:hAnsi="Museo Sans 100"/>
          <w:b/>
          <w:sz w:val="24"/>
          <w:szCs w:val="24"/>
          <w:u w:val="single"/>
        </w:rPr>
      </w:pPr>
      <w:r w:rsidRPr="006A0419">
        <w:rPr>
          <w:rFonts w:ascii="Museo Sans 100" w:eastAsia="Times New Roman" w:hAnsi="Museo Sans 100"/>
          <w:sz w:val="24"/>
          <w:szCs w:val="24"/>
          <w:lang w:eastAsia="es-ES"/>
        </w:rPr>
        <w:t>IV.</w:t>
      </w:r>
      <w:r w:rsidRPr="006A0419">
        <w:rPr>
          <w:rFonts w:ascii="Museo Sans 100" w:eastAsia="Times New Roman" w:hAnsi="Museo Sans 100"/>
          <w:sz w:val="24"/>
          <w:szCs w:val="24"/>
          <w:lang w:eastAsia="es-ES"/>
        </w:rPr>
        <w:tab/>
      </w:r>
      <w:r w:rsidR="000A50A0" w:rsidRPr="006A0419">
        <w:rPr>
          <w:rFonts w:ascii="Museo Sans 100" w:eastAsia="Times New Roman" w:hAnsi="Museo Sans 100"/>
          <w:sz w:val="24"/>
          <w:szCs w:val="24"/>
          <w:lang w:eastAsia="es-ES"/>
        </w:rPr>
        <w:t xml:space="preserve">Es necesario </w:t>
      </w:r>
      <w:r w:rsidR="000A50A0" w:rsidRPr="006A0419">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000A50A0" w:rsidRPr="006A0419">
        <w:rPr>
          <w:rFonts w:ascii="Museo Sans 100" w:hAnsi="Museo Sans 100"/>
          <w:sz w:val="24"/>
          <w:szCs w:val="24"/>
        </w:rPr>
        <w:lastRenderedPageBreak/>
        <w:t>cumplir las medidas ambientales</w:t>
      </w:r>
      <w:r w:rsidR="000A50A0" w:rsidRPr="006A0419">
        <w:rPr>
          <w:rFonts w:ascii="Museo Sans 100" w:eastAsia="Times New Roman" w:hAnsi="Museo Sans 100"/>
          <w:sz w:val="24"/>
          <w:szCs w:val="24"/>
          <w:lang w:val="es-ES" w:eastAsia="es-ES"/>
        </w:rPr>
        <w:t xml:space="preserve"> emitidas por la Unidad Ambiental Institucional, referentes a:</w:t>
      </w:r>
    </w:p>
    <w:p w:rsidR="000A50A0" w:rsidRPr="006A0419" w:rsidRDefault="000A50A0" w:rsidP="00386B07">
      <w:pPr>
        <w:pStyle w:val="Prrafodelista"/>
        <w:numPr>
          <w:ilvl w:val="0"/>
          <w:numId w:val="18"/>
        </w:numPr>
        <w:ind w:left="1559" w:hanging="425"/>
        <w:contextualSpacing/>
        <w:jc w:val="both"/>
        <w:rPr>
          <w:rFonts w:ascii="Museo Sans 100" w:hAnsi="Museo Sans 100"/>
        </w:rPr>
      </w:pPr>
      <w:r w:rsidRPr="006A0419">
        <w:rPr>
          <w:rFonts w:ascii="Museo Sans 100" w:hAnsi="Museo Sans 100"/>
        </w:rPr>
        <w:t>Reforestar las áreas aledañas a las viviendas;</w:t>
      </w:r>
    </w:p>
    <w:p w:rsidR="000A50A0" w:rsidRPr="006A0419" w:rsidRDefault="000A50A0" w:rsidP="00386B07">
      <w:pPr>
        <w:pStyle w:val="Prrafodelista"/>
        <w:numPr>
          <w:ilvl w:val="0"/>
          <w:numId w:val="18"/>
        </w:numPr>
        <w:ind w:left="1559" w:hanging="425"/>
        <w:contextualSpacing/>
        <w:jc w:val="both"/>
        <w:rPr>
          <w:rFonts w:ascii="Museo Sans 100" w:hAnsi="Museo Sans 100"/>
        </w:rPr>
      </w:pPr>
      <w:r w:rsidRPr="006A0419">
        <w:rPr>
          <w:rFonts w:ascii="Museo Sans 100" w:hAnsi="Museo Sans 100"/>
        </w:rPr>
        <w:t>Buen manejo y disposición de los desechos sólidos y aguas servidas; y</w:t>
      </w:r>
    </w:p>
    <w:p w:rsidR="000A50A0" w:rsidRPr="006A0419" w:rsidRDefault="000A50A0" w:rsidP="00386B07">
      <w:pPr>
        <w:pStyle w:val="Prrafodelista"/>
        <w:numPr>
          <w:ilvl w:val="0"/>
          <w:numId w:val="18"/>
        </w:numPr>
        <w:ind w:left="1559" w:hanging="425"/>
        <w:contextualSpacing/>
        <w:jc w:val="both"/>
        <w:rPr>
          <w:rFonts w:ascii="Museo Sans 100" w:hAnsi="Museo Sans 100"/>
        </w:rPr>
      </w:pPr>
      <w:r w:rsidRPr="006A0419">
        <w:rPr>
          <w:rFonts w:ascii="Museo Sans 100" w:hAnsi="Museo Sans 100"/>
        </w:rPr>
        <w:t xml:space="preserve">Búsqueda de mecanismos de </w:t>
      </w:r>
      <w:proofErr w:type="spellStart"/>
      <w:r w:rsidRPr="006A0419">
        <w:rPr>
          <w:rFonts w:ascii="Museo Sans 100" w:hAnsi="Museo Sans 100"/>
        </w:rPr>
        <w:t>asociatividad</w:t>
      </w:r>
      <w:proofErr w:type="spellEnd"/>
      <w:r w:rsidRPr="006A0419">
        <w:rPr>
          <w:rFonts w:ascii="Museo Sans 100" w:hAnsi="Museo Sans 100"/>
        </w:rPr>
        <w:t xml:space="preserve"> para gestionar ante organismos cooperantes, recursos financieros y asistencia técnica para implementar proyectos de letrinas aboneras y sistemas de conducción de aguas negras</w:t>
      </w:r>
      <w:r w:rsidRPr="006A0419">
        <w:rPr>
          <w:rFonts w:ascii="Museo Sans 100" w:hAnsi="Museo Sans 100" w:cs="Arial"/>
        </w:rPr>
        <w:t>.</w:t>
      </w:r>
    </w:p>
    <w:p w:rsidR="000A50A0" w:rsidRPr="006A0419" w:rsidRDefault="000A50A0" w:rsidP="006A0419">
      <w:pPr>
        <w:ind w:left="1134"/>
        <w:jc w:val="both"/>
        <w:rPr>
          <w:rFonts w:ascii="Museo Sans 100" w:hAnsi="Museo Sans 100"/>
          <w:sz w:val="24"/>
          <w:szCs w:val="24"/>
        </w:rPr>
      </w:pPr>
      <w:r w:rsidRPr="006A0419">
        <w:rPr>
          <w:rFonts w:ascii="Museo Sans 100" w:eastAsia="Times New Roman" w:hAnsi="Museo Sans 100"/>
          <w:sz w:val="24"/>
          <w:szCs w:val="24"/>
          <w:lang w:val="es-ES" w:eastAsia="es-ES"/>
        </w:rPr>
        <w:t xml:space="preserve">Lo anterior, de conformidad a lo establecido en el Acuerdo Segundo del Punto </w:t>
      </w:r>
      <w:r w:rsidRPr="006A0419">
        <w:rPr>
          <w:rFonts w:ascii="Museo Sans 100" w:hAnsi="Museo Sans 100"/>
          <w:sz w:val="24"/>
          <w:szCs w:val="24"/>
        </w:rPr>
        <w:t>X del Acta de Sesión Ordinaria 29-2019, de fecha 20 de noviembre de 2019.</w:t>
      </w:r>
    </w:p>
    <w:p w:rsidR="006A0419" w:rsidRPr="006A0419" w:rsidRDefault="006A0419" w:rsidP="006A0419">
      <w:pPr>
        <w:ind w:left="1134"/>
        <w:jc w:val="both"/>
        <w:rPr>
          <w:rFonts w:ascii="Museo Sans 100" w:hAnsi="Museo Sans 100"/>
          <w:sz w:val="24"/>
          <w:szCs w:val="24"/>
        </w:rPr>
      </w:pPr>
    </w:p>
    <w:p w:rsidR="000A50A0" w:rsidRPr="006A0419" w:rsidRDefault="006A0419" w:rsidP="006A0419">
      <w:pPr>
        <w:pStyle w:val="Prrafodelista"/>
        <w:ind w:left="1134" w:hanging="708"/>
        <w:contextualSpacing/>
        <w:jc w:val="both"/>
        <w:rPr>
          <w:rFonts w:ascii="Museo Sans 100" w:hAnsi="Museo Sans 100"/>
          <w:sz w:val="24"/>
          <w:szCs w:val="24"/>
        </w:rPr>
      </w:pPr>
      <w:r w:rsidRPr="006A0419">
        <w:rPr>
          <w:rFonts w:ascii="Museo Sans 100" w:hAnsi="Museo Sans 100"/>
          <w:sz w:val="24"/>
          <w:szCs w:val="24"/>
        </w:rPr>
        <w:t>V.</w:t>
      </w:r>
      <w:r w:rsidRPr="006A0419">
        <w:rPr>
          <w:rFonts w:ascii="Museo Sans 100" w:hAnsi="Museo Sans 100"/>
          <w:sz w:val="24"/>
          <w:szCs w:val="24"/>
        </w:rPr>
        <w:tab/>
      </w:r>
      <w:r w:rsidR="000A50A0" w:rsidRPr="006A0419">
        <w:rPr>
          <w:rFonts w:ascii="Museo Sans 100" w:hAnsi="Museo Sans 100"/>
          <w:sz w:val="24"/>
          <w:szCs w:val="24"/>
        </w:rPr>
        <w:t xml:space="preserve">Según valúo de fecha 11 de diciembre de 2019, realizado por el Departamento de Asignación Individual y Avalúos, se recomienda el precio de venta para el inmueble, según detalle consignado en el cuadro de valores y extensiones que se relacionará en el Acuerdo Primero del presente </w:t>
      </w:r>
      <w:r w:rsidR="003A3793">
        <w:rPr>
          <w:rFonts w:ascii="Museo Sans 100" w:hAnsi="Museo Sans 100"/>
          <w:sz w:val="24"/>
          <w:szCs w:val="24"/>
        </w:rPr>
        <w:t>punto de acta</w:t>
      </w:r>
      <w:r w:rsidR="000A50A0" w:rsidRPr="006A0419">
        <w:rPr>
          <w:rFonts w:ascii="Museo Sans 100" w:hAnsi="Museo Sans 100"/>
          <w:sz w:val="24"/>
          <w:szCs w:val="24"/>
        </w:rPr>
        <w:t xml:space="preserve">, y que ha sido requerido por el solicitante calificado dentro del Programa de Nuevas Opciones de Tenencia de la Tierra. </w:t>
      </w:r>
    </w:p>
    <w:p w:rsidR="000A50A0" w:rsidRPr="006A0419" w:rsidRDefault="000A50A0" w:rsidP="006A0419">
      <w:pPr>
        <w:pStyle w:val="Prrafodelista"/>
        <w:jc w:val="both"/>
        <w:rPr>
          <w:rFonts w:ascii="Museo Sans 100" w:hAnsi="Museo Sans 100"/>
          <w:sz w:val="24"/>
          <w:szCs w:val="24"/>
        </w:rPr>
      </w:pPr>
    </w:p>
    <w:p w:rsidR="000A50A0" w:rsidRPr="006A0419" w:rsidRDefault="006A0419" w:rsidP="006A0419">
      <w:pPr>
        <w:pStyle w:val="Prrafodelista"/>
        <w:ind w:left="1134" w:hanging="708"/>
        <w:contextualSpacing/>
        <w:jc w:val="both"/>
        <w:rPr>
          <w:rFonts w:ascii="Museo Sans 100" w:hAnsi="Museo Sans 100"/>
          <w:sz w:val="24"/>
          <w:szCs w:val="24"/>
        </w:rPr>
      </w:pPr>
      <w:r w:rsidRPr="006A0419">
        <w:rPr>
          <w:rFonts w:ascii="Museo Sans 100" w:hAnsi="Museo Sans 100"/>
          <w:sz w:val="24"/>
          <w:szCs w:val="24"/>
        </w:rPr>
        <w:t>VI.</w:t>
      </w:r>
      <w:r w:rsidRPr="006A0419">
        <w:rPr>
          <w:rFonts w:ascii="Museo Sans 100" w:hAnsi="Museo Sans 100"/>
          <w:sz w:val="24"/>
          <w:szCs w:val="24"/>
        </w:rPr>
        <w:tab/>
      </w:r>
      <w:r w:rsidR="000A50A0" w:rsidRPr="006A0419">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0A50A0" w:rsidRPr="006A0419">
          <w:rPr>
            <w:rFonts w:ascii="Museo Sans 100" w:hAnsi="Museo Sans 100"/>
            <w:sz w:val="24"/>
            <w:szCs w:val="24"/>
          </w:rPr>
          <w:t>500 metros cuadrados</w:t>
        </w:r>
      </w:smartTag>
      <w:r w:rsidR="000A50A0" w:rsidRPr="006A0419">
        <w:rPr>
          <w:rFonts w:ascii="Museo Sans 100" w:hAnsi="Museo Sans 100"/>
          <w:sz w:val="24"/>
          <w:szCs w:val="24"/>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0A50A0" w:rsidRPr="006A0419" w:rsidRDefault="000A50A0" w:rsidP="006A0419">
      <w:pPr>
        <w:pStyle w:val="Prrafodelista"/>
        <w:ind w:left="357"/>
        <w:jc w:val="both"/>
        <w:rPr>
          <w:rFonts w:ascii="Museo Sans 100" w:hAnsi="Museo Sans 100"/>
          <w:sz w:val="24"/>
          <w:szCs w:val="24"/>
        </w:rPr>
      </w:pPr>
    </w:p>
    <w:p w:rsidR="000A50A0" w:rsidRPr="006A0419" w:rsidRDefault="006A0419" w:rsidP="006A0419">
      <w:pPr>
        <w:pStyle w:val="Prrafodelista"/>
        <w:ind w:left="1134" w:hanging="850"/>
        <w:contextualSpacing/>
        <w:jc w:val="both"/>
        <w:rPr>
          <w:rFonts w:ascii="Museo Sans 100" w:eastAsia="Times New Roman" w:hAnsi="Museo Sans 100"/>
          <w:sz w:val="24"/>
          <w:szCs w:val="24"/>
          <w:lang w:val="es-ES"/>
        </w:rPr>
      </w:pPr>
      <w:r w:rsidRPr="006A0419">
        <w:rPr>
          <w:rFonts w:ascii="Museo Sans 100" w:eastAsia="Times New Roman" w:hAnsi="Museo Sans 100"/>
          <w:sz w:val="24"/>
          <w:szCs w:val="24"/>
        </w:rPr>
        <w:t>VII.</w:t>
      </w:r>
      <w:r w:rsidRPr="006A0419">
        <w:rPr>
          <w:rFonts w:ascii="Museo Sans 100" w:eastAsia="Times New Roman" w:hAnsi="Museo Sans 100"/>
          <w:sz w:val="24"/>
          <w:szCs w:val="24"/>
        </w:rPr>
        <w:tab/>
      </w:r>
      <w:r w:rsidR="000A50A0" w:rsidRPr="006A0419">
        <w:rPr>
          <w:rFonts w:ascii="Museo Sans 100" w:eastAsia="Times New Roman" w:hAnsi="Museo Sans 100"/>
          <w:sz w:val="24"/>
          <w:szCs w:val="24"/>
        </w:rPr>
        <w:t>Conforme al Acta de Posesión Material de fecha 10 de diciembre de 2019, levantada por el técnico de la Oficina Regional Paracentral, señor Hernán Rojas, el solicitante se encuentra poseyendo el inmueble de forma quieta, pacífica y sin interrupción desde hace 20 años.</w:t>
      </w:r>
    </w:p>
    <w:p w:rsidR="000A50A0" w:rsidRPr="006A0419" w:rsidRDefault="000A50A0" w:rsidP="006A0419">
      <w:pPr>
        <w:pStyle w:val="Prrafodelista"/>
        <w:jc w:val="both"/>
        <w:rPr>
          <w:rFonts w:ascii="Museo Sans 100" w:hAnsi="Museo Sans 100"/>
          <w:sz w:val="24"/>
          <w:szCs w:val="24"/>
          <w:lang w:val="es-ES"/>
        </w:rPr>
      </w:pPr>
    </w:p>
    <w:p w:rsidR="000A50A0" w:rsidRPr="006A0419" w:rsidRDefault="006A0419" w:rsidP="006A0419">
      <w:pPr>
        <w:pStyle w:val="Prrafodelista"/>
        <w:ind w:left="1134" w:hanging="850"/>
        <w:contextualSpacing/>
        <w:jc w:val="both"/>
        <w:rPr>
          <w:rFonts w:ascii="Museo Sans 100" w:eastAsia="Times New Roman" w:hAnsi="Museo Sans 100"/>
          <w:b/>
          <w:sz w:val="24"/>
          <w:szCs w:val="24"/>
        </w:rPr>
      </w:pPr>
      <w:r w:rsidRPr="006A0419">
        <w:rPr>
          <w:rFonts w:ascii="Museo Sans 100" w:hAnsi="Museo Sans 100"/>
          <w:sz w:val="24"/>
          <w:szCs w:val="24"/>
          <w:lang w:val="es-ES"/>
        </w:rPr>
        <w:t>VIII.</w:t>
      </w:r>
      <w:r w:rsidRPr="006A0419">
        <w:rPr>
          <w:rFonts w:ascii="Museo Sans 100" w:hAnsi="Museo Sans 100"/>
          <w:sz w:val="24"/>
          <w:szCs w:val="24"/>
          <w:lang w:val="es-ES"/>
        </w:rPr>
        <w:tab/>
      </w:r>
      <w:r w:rsidR="000A50A0" w:rsidRPr="006A0419">
        <w:rPr>
          <w:rFonts w:ascii="Museo Sans 100" w:hAnsi="Museo Sans 100"/>
          <w:sz w:val="24"/>
          <w:szCs w:val="24"/>
        </w:rPr>
        <w:t>De acuerdo a declaración simple contenida en la Solicitud de Adjudicación de Inmueble de fecha 10 de diciembre de 2019</w:t>
      </w:r>
      <w:r w:rsidR="000A50A0" w:rsidRPr="006A0419">
        <w:rPr>
          <w:rFonts w:ascii="Museo Sans 100" w:eastAsia="Times New Roman" w:hAnsi="Museo Sans 100"/>
          <w:sz w:val="24"/>
          <w:szCs w:val="24"/>
        </w:rPr>
        <w:t>, el peticionario manifiesta que ni él ni los integrantes de su grupo familiar son empleados del ISTA, situación robustecida mediante consulta realizada en la base de datos de empleados de este Instituto.</w:t>
      </w:r>
    </w:p>
    <w:p w:rsidR="006A0419" w:rsidRDefault="006A0419" w:rsidP="006A0419">
      <w:pPr>
        <w:jc w:val="both"/>
        <w:rPr>
          <w:rFonts w:ascii="Museo Sans 100" w:eastAsia="Times New Roman" w:hAnsi="Museo Sans 100"/>
          <w:sz w:val="24"/>
          <w:szCs w:val="24"/>
        </w:rPr>
      </w:pPr>
    </w:p>
    <w:p w:rsidR="0027784F" w:rsidRPr="006A0419" w:rsidRDefault="0027784F" w:rsidP="006A0419">
      <w:pPr>
        <w:jc w:val="both"/>
        <w:rPr>
          <w:rFonts w:ascii="Museo Sans 100" w:eastAsia="Times New Roman" w:hAnsi="Museo Sans 100"/>
          <w:sz w:val="24"/>
          <w:szCs w:val="24"/>
        </w:rPr>
      </w:pPr>
      <w:r w:rsidRPr="006A0419">
        <w:rPr>
          <w:rFonts w:ascii="Museo Sans 100" w:eastAsia="Times New Roman" w:hAnsi="Museo Sans 100"/>
          <w:sz w:val="24"/>
          <w:szCs w:val="24"/>
        </w:rPr>
        <w:t>Se ha tenido a la vista:</w:t>
      </w:r>
      <w:r w:rsidR="000A50A0" w:rsidRPr="006A0419">
        <w:rPr>
          <w:rFonts w:ascii="Museo Sans 100" w:eastAsia="Times New Roman" w:hAnsi="Museo Sans 100"/>
          <w:sz w:val="24"/>
          <w:szCs w:val="24"/>
        </w:rPr>
        <w:t xml:space="preserve"> Informe Técnico del Departamento de Asignación Individual y Avalúos, Cuadro de Valores y Extensiones, reportes de valúo por solar, reportes de búsqueda de solicitantes para adjudicaciones generados por la Oficina Regional Paracentral, y los departamentos de Asignación Individual y Avalúos y Análisis Jurídico, copia de acuerdos de Junta Directiva, copia de Escritura de Donación a favor del ISTA,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y Carencia de Bienes</w:t>
      </w:r>
      <w:r w:rsidRPr="006A0419">
        <w:rPr>
          <w:rFonts w:ascii="Museo Sans 100" w:eastAsia="Times New Roman" w:hAnsi="Museo Sans 100"/>
          <w:sz w:val="24"/>
          <w:szCs w:val="24"/>
        </w:rPr>
        <w:t>; c</w:t>
      </w:r>
      <w:r w:rsidRPr="006A0419">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27784F" w:rsidRPr="006A0419" w:rsidRDefault="0027784F" w:rsidP="006A0419">
      <w:pPr>
        <w:jc w:val="both"/>
        <w:rPr>
          <w:rFonts w:ascii="Museo Sans 100" w:hAnsi="Museo Sans 100"/>
          <w:sz w:val="24"/>
          <w:szCs w:val="24"/>
        </w:rPr>
      </w:pPr>
    </w:p>
    <w:p w:rsidR="0027784F" w:rsidRPr="00BA3E2C" w:rsidRDefault="0027784F" w:rsidP="006A0419">
      <w:pPr>
        <w:jc w:val="both"/>
        <w:rPr>
          <w:rFonts w:ascii="Museo Sans 100" w:hAnsi="Museo Sans 100" w:cs="Arial"/>
          <w:sz w:val="24"/>
          <w:szCs w:val="24"/>
        </w:rPr>
      </w:pPr>
      <w:r w:rsidRPr="006A041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A0419">
        <w:rPr>
          <w:rFonts w:ascii="Museo Sans 100" w:hAnsi="Museo Sans 100"/>
          <w:bCs/>
          <w:sz w:val="24"/>
          <w:szCs w:val="24"/>
        </w:rPr>
        <w:t>Ley del Régimen Especial de la Tierra en Propiedad de Las Asociaciones Cooperativas, Comunales y Comunitarias Campesinas  Beneficiarios de la Reforma Agraria</w:t>
      </w:r>
      <w:r w:rsidRPr="006A0419">
        <w:rPr>
          <w:rFonts w:ascii="Museo Sans 100" w:hAnsi="Museo Sans 100"/>
          <w:sz w:val="24"/>
          <w:szCs w:val="24"/>
        </w:rPr>
        <w:t xml:space="preserve">, la Junta Directiva, </w:t>
      </w:r>
      <w:r w:rsidRPr="006A0419">
        <w:rPr>
          <w:rFonts w:ascii="Museo Sans 100" w:hAnsi="Museo Sans 100"/>
          <w:b/>
          <w:sz w:val="24"/>
          <w:szCs w:val="24"/>
          <w:u w:val="single"/>
        </w:rPr>
        <w:t>ACUERDA: PRIMERO:</w:t>
      </w:r>
      <w:r w:rsidRPr="006A0419">
        <w:rPr>
          <w:rFonts w:ascii="Museo Sans 100" w:hAnsi="Museo Sans 100"/>
          <w:b/>
          <w:sz w:val="24"/>
          <w:szCs w:val="24"/>
        </w:rPr>
        <w:t xml:space="preserve"> </w:t>
      </w:r>
      <w:r w:rsidRPr="006A0419">
        <w:rPr>
          <w:rFonts w:ascii="Museo Sans 100" w:hAnsi="Museo Sans 100"/>
          <w:sz w:val="24"/>
          <w:szCs w:val="24"/>
        </w:rPr>
        <w:t>Aprobar la adjudicación y transferencia por compraventa</w:t>
      </w:r>
      <w:r w:rsidRPr="006A0419">
        <w:rPr>
          <w:rFonts w:ascii="Museo Sans 100" w:eastAsia="Times New Roman" w:hAnsi="Museo Sans 100"/>
          <w:sz w:val="24"/>
          <w:szCs w:val="24"/>
        </w:rPr>
        <w:t xml:space="preserve"> de 01 solar para vivienda </w:t>
      </w:r>
      <w:r w:rsidRPr="006A0419">
        <w:rPr>
          <w:rFonts w:ascii="Museo Sans 100" w:hAnsi="Museo Sans 100"/>
          <w:sz w:val="24"/>
          <w:szCs w:val="24"/>
        </w:rPr>
        <w:t>a favor del señor</w:t>
      </w:r>
      <w:r w:rsidRPr="006A0419">
        <w:rPr>
          <w:rFonts w:ascii="Museo Sans 100" w:hAnsi="Museo Sans 100"/>
          <w:b/>
          <w:sz w:val="24"/>
          <w:szCs w:val="24"/>
        </w:rPr>
        <w:t>:</w:t>
      </w:r>
      <w:r w:rsidR="000A50A0" w:rsidRPr="006A0419">
        <w:rPr>
          <w:rFonts w:ascii="Museo Sans 100" w:eastAsia="Times New Roman" w:hAnsi="Museo Sans 100"/>
          <w:b/>
          <w:sz w:val="24"/>
          <w:szCs w:val="24"/>
        </w:rPr>
        <w:t xml:space="preserve"> GUILLERMO MENDOZA MARTINEZ</w:t>
      </w:r>
      <w:r w:rsidR="000A50A0" w:rsidRPr="006A0419">
        <w:rPr>
          <w:rFonts w:ascii="Museo Sans 100" w:hAnsi="Museo Sans 100"/>
          <w:b/>
          <w:sz w:val="24"/>
          <w:szCs w:val="24"/>
        </w:rPr>
        <w:t xml:space="preserve">, </w:t>
      </w:r>
      <w:r w:rsidR="00BA3E2C">
        <w:rPr>
          <w:rFonts w:ascii="Museo Sans 100" w:hAnsi="Museo Sans 100"/>
          <w:sz w:val="24"/>
          <w:szCs w:val="24"/>
        </w:rPr>
        <w:t>----</w:t>
      </w:r>
      <w:r w:rsidR="000A50A0" w:rsidRPr="006A0419">
        <w:rPr>
          <w:rFonts w:ascii="Museo Sans 100" w:hAnsi="Museo Sans 100"/>
          <w:sz w:val="24"/>
          <w:szCs w:val="24"/>
        </w:rPr>
        <w:t xml:space="preserve"> </w:t>
      </w:r>
      <w:r w:rsidR="000A50A0" w:rsidRPr="006A0419">
        <w:rPr>
          <w:rFonts w:ascii="Museo Sans 100" w:hAnsi="Museo Sans 100"/>
          <w:b/>
          <w:sz w:val="24"/>
          <w:szCs w:val="24"/>
        </w:rPr>
        <w:t>NORMA CAROLINA SORIANO FLORES,</w:t>
      </w:r>
      <w:r w:rsidR="000A50A0" w:rsidRPr="006A0419">
        <w:rPr>
          <w:rFonts w:ascii="Museo Sans 100" w:hAnsi="Museo Sans 100"/>
          <w:sz w:val="24"/>
          <w:szCs w:val="24"/>
        </w:rPr>
        <w:t xml:space="preserve"> y su menor hijo </w:t>
      </w:r>
      <w:r w:rsidR="00BA3E2C">
        <w:rPr>
          <w:rFonts w:ascii="Museo Sans 100" w:hAnsi="Museo Sans 100"/>
          <w:b/>
          <w:sz w:val="24"/>
          <w:szCs w:val="24"/>
        </w:rPr>
        <w:t>----</w:t>
      </w:r>
      <w:r w:rsidR="000A50A0" w:rsidRPr="006A0419">
        <w:rPr>
          <w:rFonts w:ascii="Museo Sans 100" w:hAnsi="Museo Sans 100"/>
          <w:sz w:val="24"/>
          <w:szCs w:val="24"/>
        </w:rPr>
        <w:t xml:space="preserve">; de </w:t>
      </w:r>
      <w:r w:rsidR="006A0419" w:rsidRPr="006A0419">
        <w:rPr>
          <w:rFonts w:ascii="Museo Sans 100" w:hAnsi="Museo Sans 100"/>
          <w:sz w:val="24"/>
          <w:szCs w:val="24"/>
        </w:rPr>
        <w:t xml:space="preserve">las </w:t>
      </w:r>
      <w:r w:rsidR="000A50A0" w:rsidRPr="006A0419">
        <w:rPr>
          <w:rFonts w:ascii="Museo Sans 100" w:hAnsi="Museo Sans 100"/>
          <w:sz w:val="24"/>
          <w:szCs w:val="24"/>
        </w:rPr>
        <w:t xml:space="preserve">generales antes expresadas, </w:t>
      </w:r>
      <w:r w:rsidR="006A0419" w:rsidRPr="006A0419">
        <w:rPr>
          <w:rFonts w:ascii="Museo Sans 100" w:hAnsi="Museo Sans 100"/>
          <w:sz w:val="24"/>
          <w:szCs w:val="24"/>
        </w:rPr>
        <w:t xml:space="preserve">ubicado </w:t>
      </w:r>
      <w:r w:rsidR="000A50A0" w:rsidRPr="006A0419">
        <w:rPr>
          <w:rFonts w:ascii="Museo Sans 100" w:eastAsia="Times New Roman" w:hAnsi="Museo Sans 100"/>
          <w:sz w:val="24"/>
          <w:szCs w:val="24"/>
          <w:lang w:eastAsia="es-ES"/>
        </w:rPr>
        <w:t xml:space="preserve">en la </w:t>
      </w:r>
      <w:r w:rsidR="000A50A0" w:rsidRPr="006A0419">
        <w:rPr>
          <w:rFonts w:ascii="Museo Sans 100" w:hAnsi="Museo Sans 100" w:cs="Arial"/>
          <w:b/>
          <w:sz w:val="24"/>
          <w:szCs w:val="24"/>
        </w:rPr>
        <w:t>HACIENDA SANTA CLARA ASEN. COM. NUM DOCE, COQUERA DOS</w:t>
      </w:r>
      <w:r w:rsidR="000A50A0" w:rsidRPr="006A0419">
        <w:rPr>
          <w:rFonts w:ascii="Museo Sans 100" w:hAnsi="Museo Sans 100" w:cs="Arial"/>
          <w:sz w:val="24"/>
          <w:szCs w:val="24"/>
        </w:rPr>
        <w:t>, y según planos aprobados</w:t>
      </w:r>
      <w:r w:rsidR="000A50A0" w:rsidRPr="006A0419">
        <w:rPr>
          <w:rFonts w:ascii="Museo Sans 100" w:hAnsi="Museo Sans 100" w:cs="Arial"/>
          <w:b/>
          <w:sz w:val="24"/>
          <w:szCs w:val="24"/>
        </w:rPr>
        <w:t xml:space="preserve"> </w:t>
      </w:r>
      <w:r w:rsidR="000A50A0" w:rsidRPr="006A0419">
        <w:rPr>
          <w:rFonts w:ascii="Museo Sans 100" w:hAnsi="Museo Sans 100" w:cs="Arial"/>
          <w:sz w:val="24"/>
          <w:szCs w:val="24"/>
        </w:rPr>
        <w:t xml:space="preserve">como HACIENDA SANTA CLARA PORCION 1, LOTE A denominado como </w:t>
      </w:r>
      <w:r w:rsidR="000A50A0" w:rsidRPr="006A0419">
        <w:rPr>
          <w:rFonts w:ascii="Museo Sans 100" w:hAnsi="Museo Sans 100" w:cs="Arial"/>
          <w:b/>
          <w:sz w:val="24"/>
          <w:szCs w:val="24"/>
        </w:rPr>
        <w:t>ASENTAMIENTO COMUNITARIO # 12, COQUERA 2</w:t>
      </w:r>
      <w:r w:rsidR="000A50A0" w:rsidRPr="006A0419">
        <w:rPr>
          <w:rFonts w:ascii="Museo Sans 100" w:hAnsi="Museo Sans 100" w:cs="Arial"/>
          <w:sz w:val="24"/>
          <w:szCs w:val="24"/>
        </w:rPr>
        <w:t xml:space="preserve">, ubicado en cantón </w:t>
      </w:r>
      <w:proofErr w:type="spellStart"/>
      <w:r w:rsidR="000A50A0" w:rsidRPr="006A0419">
        <w:rPr>
          <w:rFonts w:ascii="Museo Sans 100" w:hAnsi="Museo Sans 100" w:cs="Arial"/>
          <w:sz w:val="24"/>
          <w:szCs w:val="24"/>
        </w:rPr>
        <w:t>Tecualuya</w:t>
      </w:r>
      <w:proofErr w:type="spellEnd"/>
      <w:r w:rsidR="000A50A0" w:rsidRPr="006A0419">
        <w:rPr>
          <w:rFonts w:ascii="Museo Sans 100" w:hAnsi="Museo Sans 100" w:cs="Arial"/>
          <w:sz w:val="24"/>
          <w:szCs w:val="24"/>
        </w:rPr>
        <w:t>, jurisdicción San Luis Talpa, departamento de La Paz</w:t>
      </w:r>
      <w:r w:rsidRPr="006A0419">
        <w:rPr>
          <w:rFonts w:ascii="Museo Sans 100" w:eastAsia="Times New Roman" w:hAnsi="Museo Sans 100"/>
          <w:sz w:val="24"/>
          <w:szCs w:val="24"/>
        </w:rPr>
        <w:t>, quedando la adjudicación conforme al cuadro de valores y extensiones siguiente:</w:t>
      </w:r>
    </w:p>
    <w:p w:rsidR="006A0419" w:rsidRPr="006A0419" w:rsidRDefault="006A0419" w:rsidP="006A0419">
      <w:pPr>
        <w:jc w:val="both"/>
        <w:rPr>
          <w:rFonts w:ascii="Museo Sans 100" w:eastAsia="Times New Roman" w:hAnsi="Museo Sans 100"/>
          <w:sz w:val="24"/>
          <w:szCs w:val="24"/>
        </w:rPr>
      </w:pPr>
    </w:p>
    <w:tbl>
      <w:tblPr>
        <w:tblW w:w="9089" w:type="dxa"/>
        <w:jc w:val="center"/>
        <w:tblLayout w:type="fixed"/>
        <w:tblCellMar>
          <w:left w:w="25" w:type="dxa"/>
          <w:right w:w="0" w:type="dxa"/>
        </w:tblCellMar>
        <w:tblLook w:val="0000" w:firstRow="0" w:lastRow="0" w:firstColumn="0" w:lastColumn="0" w:noHBand="0" w:noVBand="0"/>
      </w:tblPr>
      <w:tblGrid>
        <w:gridCol w:w="2569"/>
        <w:gridCol w:w="978"/>
        <w:gridCol w:w="2488"/>
        <w:gridCol w:w="570"/>
        <w:gridCol w:w="571"/>
        <w:gridCol w:w="611"/>
        <w:gridCol w:w="651"/>
        <w:gridCol w:w="651"/>
      </w:tblGrid>
      <w:tr w:rsidR="000A50A0" w:rsidRPr="009767FD" w:rsidTr="006A0419">
        <w:trPr>
          <w:trHeight w:val="271"/>
          <w:jc w:val="center"/>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rPr>
                <w:rFonts w:ascii="Museo Sans 100" w:hAnsi="Museo Sans 100"/>
                <w:b/>
                <w:bCs/>
                <w:sz w:val="14"/>
                <w:szCs w:val="14"/>
              </w:rPr>
            </w:pPr>
            <w:r w:rsidRPr="009767FD">
              <w:rPr>
                <w:rFonts w:ascii="Museo Sans 100" w:hAnsi="Museo Sans 100"/>
                <w:b/>
                <w:bCs/>
                <w:sz w:val="14"/>
                <w:szCs w:val="14"/>
              </w:rPr>
              <w:t xml:space="preserve">D.U.I.     PROGRAMA </w:t>
            </w:r>
          </w:p>
        </w:tc>
        <w:tc>
          <w:tcPr>
            <w:tcW w:w="3466" w:type="dxa"/>
            <w:gridSpan w:val="2"/>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jc w:val="center"/>
              <w:rPr>
                <w:rFonts w:ascii="Museo Sans 100" w:hAnsi="Museo Sans 100"/>
                <w:b/>
                <w:bCs/>
                <w:sz w:val="14"/>
                <w:szCs w:val="14"/>
              </w:rPr>
            </w:pPr>
            <w:r w:rsidRPr="009767FD">
              <w:rPr>
                <w:rFonts w:ascii="Museo Sans 100" w:hAnsi="Museo Sans 100"/>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rPr>
                <w:rFonts w:ascii="Museo Sans 100" w:hAnsi="Museo Sans 100"/>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jc w:val="center"/>
              <w:rPr>
                <w:rFonts w:ascii="Museo Sans 100" w:hAnsi="Museo Sans 100"/>
                <w:b/>
                <w:bCs/>
                <w:sz w:val="14"/>
                <w:szCs w:val="14"/>
              </w:rPr>
            </w:pPr>
            <w:r w:rsidRPr="009767FD">
              <w:rPr>
                <w:rFonts w:ascii="Museo Sans 100" w:hAnsi="Museo Sans 100"/>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jc w:val="center"/>
              <w:rPr>
                <w:rFonts w:ascii="Museo Sans 100" w:hAnsi="Museo Sans 100"/>
                <w:b/>
                <w:bCs/>
                <w:sz w:val="14"/>
                <w:szCs w:val="14"/>
              </w:rPr>
            </w:pPr>
            <w:r w:rsidRPr="009767FD">
              <w:rPr>
                <w:rFonts w:ascii="Museo Sans 100" w:hAnsi="Museo Sans 100"/>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jc w:val="center"/>
              <w:rPr>
                <w:rFonts w:ascii="Museo Sans 100" w:hAnsi="Museo Sans 100"/>
                <w:b/>
                <w:bCs/>
                <w:sz w:val="14"/>
                <w:szCs w:val="14"/>
              </w:rPr>
            </w:pPr>
            <w:r w:rsidRPr="009767FD">
              <w:rPr>
                <w:rFonts w:ascii="Museo Sans 100" w:hAnsi="Museo Sans 100"/>
                <w:b/>
                <w:bCs/>
                <w:sz w:val="14"/>
                <w:szCs w:val="14"/>
              </w:rPr>
              <w:t xml:space="preserve">VALOR (¢) </w:t>
            </w:r>
          </w:p>
        </w:tc>
      </w:tr>
      <w:tr w:rsidR="000A50A0" w:rsidRPr="009767FD" w:rsidTr="006A0419">
        <w:trPr>
          <w:trHeight w:val="243"/>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rPr>
                <w:rFonts w:ascii="Museo Sans 100" w:hAnsi="Museo Sans 100"/>
                <w:b/>
                <w:bCs/>
                <w:sz w:val="14"/>
                <w:szCs w:val="14"/>
              </w:rPr>
            </w:pPr>
            <w:r w:rsidRPr="009767FD">
              <w:rPr>
                <w:rFonts w:ascii="Museo Sans 100" w:hAnsi="Museo Sans 100"/>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rPr>
                <w:rFonts w:ascii="Museo Sans 100" w:hAnsi="Museo Sans 100"/>
                <w:b/>
                <w:bCs/>
                <w:sz w:val="14"/>
                <w:szCs w:val="14"/>
              </w:rPr>
            </w:pPr>
            <w:r w:rsidRPr="009767FD">
              <w:rPr>
                <w:rFonts w:ascii="Museo Sans 100" w:hAnsi="Museo Sans 100"/>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rPr>
                <w:rFonts w:ascii="Museo Sans 100" w:hAnsi="Museo Sans 100"/>
                <w:b/>
                <w:bCs/>
                <w:sz w:val="14"/>
                <w:szCs w:val="14"/>
              </w:rPr>
            </w:pPr>
            <w:r w:rsidRPr="009767FD">
              <w:rPr>
                <w:rFonts w:ascii="Museo Sans 100" w:hAnsi="Museo Sans 100"/>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rPr>
                <w:rFonts w:ascii="Museo Sans 100" w:hAnsi="Museo Sans 100"/>
                <w:b/>
                <w:bCs/>
                <w:sz w:val="14"/>
                <w:szCs w:val="14"/>
              </w:rPr>
            </w:pPr>
            <w:r w:rsidRPr="009767FD">
              <w:rPr>
                <w:rFonts w:ascii="Museo Sans 100" w:hAnsi="Museo Sans 1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rPr>
                <w:rFonts w:ascii="Museo Sans 100" w:hAnsi="Museo Sans 100"/>
                <w:b/>
                <w:bCs/>
                <w:sz w:val="14"/>
                <w:szCs w:val="14"/>
              </w:rPr>
            </w:pPr>
            <w:r w:rsidRPr="009767FD">
              <w:rPr>
                <w:rFonts w:ascii="Museo Sans 100" w:hAnsi="Museo Sans 100"/>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rPr>
                <w:rFonts w:ascii="Museo Sans 100" w:hAnsi="Museo Sans 1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rPr>
                <w:rFonts w:ascii="Museo Sans 100" w:hAnsi="Museo Sans 1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rPr>
                <w:rFonts w:ascii="Museo Sans 100" w:hAnsi="Museo Sans 100"/>
                <w:b/>
                <w:bCs/>
                <w:sz w:val="14"/>
                <w:szCs w:val="14"/>
              </w:rPr>
            </w:pPr>
          </w:p>
        </w:tc>
      </w:tr>
    </w:tbl>
    <w:p w:rsidR="000A50A0" w:rsidRPr="009767FD" w:rsidRDefault="000A50A0" w:rsidP="000A50A0">
      <w:pPr>
        <w:widowControl w:val="0"/>
        <w:autoSpaceDE w:val="0"/>
        <w:autoSpaceDN w:val="0"/>
        <w:adjustRightInd w:val="0"/>
        <w:rPr>
          <w:rFonts w:ascii="Museo Sans 100"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A50A0" w:rsidRPr="009767FD" w:rsidTr="006A0419">
        <w:tc>
          <w:tcPr>
            <w:tcW w:w="2600" w:type="dxa"/>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rPr>
                <w:rFonts w:ascii="Museo Sans 100" w:hAnsi="Museo Sans 100"/>
                <w:b/>
                <w:bCs/>
                <w:sz w:val="14"/>
                <w:szCs w:val="14"/>
              </w:rPr>
            </w:pPr>
            <w:r w:rsidRPr="009767FD">
              <w:rPr>
                <w:rFonts w:ascii="Museo Sans 100" w:hAnsi="Museo Sans 100"/>
                <w:b/>
                <w:bCs/>
                <w:sz w:val="14"/>
                <w:szCs w:val="14"/>
              </w:rPr>
              <w:t xml:space="preserve">No DE ENTREGA: 02 </w:t>
            </w:r>
          </w:p>
        </w:tc>
      </w:tr>
    </w:tbl>
    <w:p w:rsidR="000A50A0" w:rsidRPr="009767FD" w:rsidRDefault="000A50A0" w:rsidP="000A50A0">
      <w:pPr>
        <w:widowControl w:val="0"/>
        <w:autoSpaceDE w:val="0"/>
        <w:autoSpaceDN w:val="0"/>
        <w:adjustRightInd w:val="0"/>
        <w:jc w:val="center"/>
        <w:rPr>
          <w:rFonts w:ascii="Museo Sans 100" w:hAnsi="Museo Sans 100"/>
          <w:b/>
          <w:bCs/>
          <w:sz w:val="14"/>
          <w:szCs w:val="14"/>
        </w:rPr>
      </w:pPr>
      <w:r w:rsidRPr="009767FD">
        <w:rPr>
          <w:rFonts w:ascii="Museo Sans 100" w:hAnsi="Museo Sans 100"/>
          <w:b/>
          <w:bCs/>
          <w:sz w:val="14"/>
          <w:szCs w:val="14"/>
        </w:rPr>
        <w:t xml:space="preserve">TASA DE INTERES 6% </w:t>
      </w:r>
    </w:p>
    <w:tbl>
      <w:tblPr>
        <w:tblW w:w="9078" w:type="dxa"/>
        <w:jc w:val="center"/>
        <w:tblLayout w:type="fixed"/>
        <w:tblCellMar>
          <w:left w:w="25" w:type="dxa"/>
          <w:right w:w="0" w:type="dxa"/>
        </w:tblCellMar>
        <w:tblLook w:val="0000" w:firstRow="0" w:lastRow="0" w:firstColumn="0" w:lastColumn="0" w:noHBand="0" w:noVBand="0"/>
      </w:tblPr>
      <w:tblGrid>
        <w:gridCol w:w="2563"/>
        <w:gridCol w:w="976"/>
        <w:gridCol w:w="2483"/>
        <w:gridCol w:w="569"/>
        <w:gridCol w:w="569"/>
        <w:gridCol w:w="609"/>
        <w:gridCol w:w="650"/>
        <w:gridCol w:w="659"/>
      </w:tblGrid>
      <w:tr w:rsidR="000A50A0" w:rsidRPr="009767FD" w:rsidTr="006A0419">
        <w:trPr>
          <w:trHeight w:val="237"/>
          <w:jc w:val="center"/>
        </w:trPr>
        <w:tc>
          <w:tcPr>
            <w:tcW w:w="2563" w:type="dxa"/>
            <w:vMerge w:val="restart"/>
            <w:tcBorders>
              <w:top w:val="single" w:sz="2" w:space="0" w:color="auto"/>
              <w:left w:val="single" w:sz="2" w:space="0" w:color="auto"/>
              <w:bottom w:val="single" w:sz="2" w:space="0" w:color="auto"/>
              <w:right w:val="single" w:sz="2" w:space="0" w:color="auto"/>
            </w:tcBorders>
          </w:tcPr>
          <w:p w:rsidR="000A50A0" w:rsidRPr="009767FD" w:rsidRDefault="00BA3E2C" w:rsidP="000A50A0">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0A50A0" w:rsidRPr="009767FD">
              <w:rPr>
                <w:rFonts w:ascii="Museo Sans 100" w:hAnsi="Museo Sans 100"/>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rPr>
                <w:rFonts w:ascii="Museo Sans 100" w:hAnsi="Museo Sans 100"/>
                <w:sz w:val="14"/>
                <w:szCs w:val="14"/>
              </w:rPr>
            </w:pPr>
            <w:r w:rsidRPr="009767FD">
              <w:rPr>
                <w:rFonts w:ascii="Museo Sans 100" w:hAnsi="Museo Sans 100"/>
                <w:sz w:val="14"/>
                <w:szCs w:val="14"/>
              </w:rPr>
              <w:t xml:space="preserve">Solares: </w:t>
            </w:r>
          </w:p>
          <w:p w:rsidR="000A50A0" w:rsidRPr="009767FD" w:rsidRDefault="00BA3E2C" w:rsidP="000A50A0">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0A50A0" w:rsidRPr="009767FD">
              <w:rPr>
                <w:rFonts w:ascii="Museo Sans 100" w:hAnsi="Museo Sans 100"/>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rPr>
                <w:rFonts w:ascii="Museo Sans 100" w:hAnsi="Museo Sans 100"/>
                <w:sz w:val="14"/>
                <w:szCs w:val="14"/>
              </w:rPr>
            </w:pPr>
          </w:p>
          <w:p w:rsidR="000A50A0" w:rsidRPr="009767FD" w:rsidRDefault="000A50A0" w:rsidP="000A50A0">
            <w:pPr>
              <w:widowControl w:val="0"/>
              <w:autoSpaceDE w:val="0"/>
              <w:autoSpaceDN w:val="0"/>
              <w:adjustRightInd w:val="0"/>
              <w:rPr>
                <w:rFonts w:ascii="Museo Sans 100" w:hAnsi="Museo Sans 100"/>
                <w:sz w:val="14"/>
                <w:szCs w:val="14"/>
              </w:rPr>
            </w:pPr>
            <w:r w:rsidRPr="009767FD">
              <w:rPr>
                <w:rFonts w:ascii="Museo Sans 100" w:hAnsi="Museo Sans 100"/>
                <w:sz w:val="14"/>
                <w:szCs w:val="14"/>
              </w:rPr>
              <w:t xml:space="preserve">COQUERA 2 </w:t>
            </w:r>
          </w:p>
        </w:tc>
        <w:tc>
          <w:tcPr>
            <w:tcW w:w="569" w:type="dxa"/>
            <w:vMerge w:val="restart"/>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rPr>
                <w:rFonts w:ascii="Museo Sans 100" w:hAnsi="Museo Sans 100"/>
                <w:sz w:val="14"/>
                <w:szCs w:val="14"/>
              </w:rPr>
            </w:pPr>
          </w:p>
          <w:p w:rsidR="000A50A0" w:rsidRPr="009767FD" w:rsidRDefault="00BA3E2C" w:rsidP="000A50A0">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0A50A0" w:rsidRPr="009767FD">
              <w:rPr>
                <w:rFonts w:ascii="Museo Sans 100" w:hAnsi="Museo Sans 100"/>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rPr>
                <w:rFonts w:ascii="Museo Sans 100" w:hAnsi="Museo Sans 100"/>
                <w:sz w:val="14"/>
                <w:szCs w:val="14"/>
              </w:rPr>
            </w:pPr>
          </w:p>
          <w:p w:rsidR="000A50A0" w:rsidRPr="009767FD" w:rsidRDefault="00BA3E2C" w:rsidP="000A50A0">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0A50A0" w:rsidRPr="009767FD">
              <w:rPr>
                <w:rFonts w:ascii="Museo Sans 100" w:hAnsi="Museo Sans 100"/>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jc w:val="right"/>
              <w:rPr>
                <w:rFonts w:ascii="Museo Sans 100" w:hAnsi="Museo Sans 100"/>
                <w:sz w:val="14"/>
                <w:szCs w:val="14"/>
              </w:rPr>
            </w:pPr>
          </w:p>
          <w:p w:rsidR="000A50A0" w:rsidRPr="009767FD" w:rsidRDefault="000A50A0" w:rsidP="000A50A0">
            <w:pPr>
              <w:widowControl w:val="0"/>
              <w:autoSpaceDE w:val="0"/>
              <w:autoSpaceDN w:val="0"/>
              <w:adjustRightInd w:val="0"/>
              <w:jc w:val="right"/>
              <w:rPr>
                <w:rFonts w:ascii="Museo Sans 100" w:hAnsi="Museo Sans 100"/>
                <w:sz w:val="14"/>
                <w:szCs w:val="14"/>
              </w:rPr>
            </w:pPr>
            <w:r w:rsidRPr="009767FD">
              <w:rPr>
                <w:rFonts w:ascii="Museo Sans 100" w:hAnsi="Museo Sans 100"/>
                <w:sz w:val="14"/>
                <w:szCs w:val="14"/>
              </w:rPr>
              <w:t xml:space="preserve">3635.76 </w:t>
            </w:r>
          </w:p>
        </w:tc>
        <w:tc>
          <w:tcPr>
            <w:tcW w:w="650" w:type="dxa"/>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jc w:val="right"/>
              <w:rPr>
                <w:rFonts w:ascii="Museo Sans 100" w:hAnsi="Museo Sans 100"/>
                <w:sz w:val="14"/>
                <w:szCs w:val="14"/>
              </w:rPr>
            </w:pPr>
          </w:p>
          <w:p w:rsidR="000A50A0" w:rsidRPr="009767FD" w:rsidRDefault="000A50A0" w:rsidP="000A50A0">
            <w:pPr>
              <w:widowControl w:val="0"/>
              <w:autoSpaceDE w:val="0"/>
              <w:autoSpaceDN w:val="0"/>
              <w:adjustRightInd w:val="0"/>
              <w:jc w:val="right"/>
              <w:rPr>
                <w:rFonts w:ascii="Museo Sans 100" w:hAnsi="Museo Sans 100"/>
                <w:sz w:val="14"/>
                <w:szCs w:val="14"/>
              </w:rPr>
            </w:pPr>
            <w:r w:rsidRPr="009767FD">
              <w:rPr>
                <w:rFonts w:ascii="Museo Sans 100" w:hAnsi="Museo Sans 100"/>
                <w:sz w:val="14"/>
                <w:szCs w:val="14"/>
              </w:rPr>
              <w:t xml:space="preserve">8253.18 </w:t>
            </w:r>
          </w:p>
        </w:tc>
        <w:tc>
          <w:tcPr>
            <w:tcW w:w="655" w:type="dxa"/>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jc w:val="right"/>
              <w:rPr>
                <w:rFonts w:ascii="Museo Sans 100" w:hAnsi="Museo Sans 100"/>
                <w:sz w:val="14"/>
                <w:szCs w:val="14"/>
              </w:rPr>
            </w:pPr>
          </w:p>
          <w:p w:rsidR="000A50A0" w:rsidRPr="009767FD" w:rsidRDefault="000A50A0" w:rsidP="000A50A0">
            <w:pPr>
              <w:widowControl w:val="0"/>
              <w:autoSpaceDE w:val="0"/>
              <w:autoSpaceDN w:val="0"/>
              <w:adjustRightInd w:val="0"/>
              <w:jc w:val="right"/>
              <w:rPr>
                <w:rFonts w:ascii="Museo Sans 100" w:hAnsi="Museo Sans 100"/>
                <w:sz w:val="14"/>
                <w:szCs w:val="14"/>
              </w:rPr>
            </w:pPr>
            <w:r w:rsidRPr="009767FD">
              <w:rPr>
                <w:rFonts w:ascii="Museo Sans 100" w:hAnsi="Museo Sans 100"/>
                <w:sz w:val="14"/>
                <w:szCs w:val="14"/>
              </w:rPr>
              <w:t xml:space="preserve">72215.33 </w:t>
            </w:r>
          </w:p>
        </w:tc>
      </w:tr>
      <w:tr w:rsidR="000A50A0" w:rsidRPr="009767FD" w:rsidTr="006A0419">
        <w:trPr>
          <w:trHeight w:val="123"/>
          <w:jc w:val="center"/>
        </w:trPr>
        <w:tc>
          <w:tcPr>
            <w:tcW w:w="2563" w:type="dxa"/>
            <w:vMerge/>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rPr>
                <w:rFonts w:ascii="Museo Sans 100" w:hAnsi="Museo Sans 1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rPr>
                <w:rFonts w:ascii="Museo Sans 100" w:hAnsi="Museo Sans 100"/>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rPr>
                <w:rFonts w:ascii="Museo Sans 100" w:hAnsi="Museo Sans 1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rPr>
                <w:rFonts w:ascii="Museo Sans 100" w:hAnsi="Museo Sans 1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rPr>
                <w:rFonts w:ascii="Museo Sans 100" w:hAnsi="Museo Sans 100"/>
                <w:sz w:val="14"/>
                <w:szCs w:val="14"/>
              </w:rPr>
            </w:pPr>
          </w:p>
        </w:tc>
        <w:tc>
          <w:tcPr>
            <w:tcW w:w="609" w:type="dxa"/>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jc w:val="right"/>
              <w:rPr>
                <w:rFonts w:ascii="Museo Sans 100" w:hAnsi="Museo Sans 100"/>
                <w:sz w:val="14"/>
                <w:szCs w:val="14"/>
              </w:rPr>
            </w:pPr>
            <w:r w:rsidRPr="009767FD">
              <w:rPr>
                <w:rFonts w:ascii="Museo Sans 100" w:hAnsi="Museo Sans 100"/>
                <w:sz w:val="14"/>
                <w:szCs w:val="14"/>
              </w:rPr>
              <w:t xml:space="preserve">3635.76 </w:t>
            </w:r>
          </w:p>
        </w:tc>
        <w:tc>
          <w:tcPr>
            <w:tcW w:w="650" w:type="dxa"/>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jc w:val="right"/>
              <w:rPr>
                <w:rFonts w:ascii="Museo Sans 100" w:hAnsi="Museo Sans 100"/>
                <w:sz w:val="14"/>
                <w:szCs w:val="14"/>
              </w:rPr>
            </w:pPr>
            <w:r w:rsidRPr="009767FD">
              <w:rPr>
                <w:rFonts w:ascii="Museo Sans 100" w:hAnsi="Museo Sans 100"/>
                <w:sz w:val="14"/>
                <w:szCs w:val="14"/>
              </w:rPr>
              <w:t xml:space="preserve">8253.18 </w:t>
            </w:r>
          </w:p>
        </w:tc>
        <w:tc>
          <w:tcPr>
            <w:tcW w:w="655" w:type="dxa"/>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jc w:val="right"/>
              <w:rPr>
                <w:rFonts w:ascii="Museo Sans 100" w:hAnsi="Museo Sans 100"/>
                <w:sz w:val="14"/>
                <w:szCs w:val="14"/>
              </w:rPr>
            </w:pPr>
            <w:r w:rsidRPr="009767FD">
              <w:rPr>
                <w:rFonts w:ascii="Museo Sans 100" w:hAnsi="Museo Sans 100"/>
                <w:sz w:val="14"/>
                <w:szCs w:val="14"/>
              </w:rPr>
              <w:t xml:space="preserve">72215.33 </w:t>
            </w:r>
          </w:p>
        </w:tc>
      </w:tr>
      <w:tr w:rsidR="000A50A0" w:rsidRPr="009767FD" w:rsidTr="006A0419">
        <w:trPr>
          <w:trHeight w:val="362"/>
          <w:jc w:val="center"/>
        </w:trPr>
        <w:tc>
          <w:tcPr>
            <w:tcW w:w="2563" w:type="dxa"/>
            <w:vMerge/>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rPr>
                <w:rFonts w:ascii="Museo Sans 100" w:hAnsi="Museo Sans 100"/>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0A50A0" w:rsidRPr="009767FD" w:rsidRDefault="000A50A0" w:rsidP="000A50A0">
            <w:pPr>
              <w:widowControl w:val="0"/>
              <w:autoSpaceDE w:val="0"/>
              <w:autoSpaceDN w:val="0"/>
              <w:adjustRightInd w:val="0"/>
              <w:jc w:val="center"/>
              <w:rPr>
                <w:rFonts w:ascii="Museo Sans 100" w:hAnsi="Museo Sans 100"/>
                <w:b/>
                <w:bCs/>
                <w:sz w:val="14"/>
                <w:szCs w:val="14"/>
              </w:rPr>
            </w:pPr>
            <w:proofErr w:type="spellStart"/>
            <w:r w:rsidRPr="009767FD">
              <w:rPr>
                <w:rFonts w:ascii="Museo Sans 100" w:hAnsi="Museo Sans 100"/>
                <w:b/>
                <w:bCs/>
                <w:sz w:val="14"/>
                <w:szCs w:val="14"/>
              </w:rPr>
              <w:t>Area</w:t>
            </w:r>
            <w:proofErr w:type="spellEnd"/>
            <w:r w:rsidRPr="009767FD">
              <w:rPr>
                <w:rFonts w:ascii="Museo Sans 100" w:hAnsi="Museo Sans 100"/>
                <w:b/>
                <w:bCs/>
                <w:sz w:val="14"/>
                <w:szCs w:val="14"/>
              </w:rPr>
              <w:t xml:space="preserve"> Total: 3635.76 </w:t>
            </w:r>
          </w:p>
          <w:p w:rsidR="000A50A0" w:rsidRPr="009767FD" w:rsidRDefault="000A50A0" w:rsidP="000A50A0">
            <w:pPr>
              <w:widowControl w:val="0"/>
              <w:autoSpaceDE w:val="0"/>
              <w:autoSpaceDN w:val="0"/>
              <w:adjustRightInd w:val="0"/>
              <w:jc w:val="center"/>
              <w:rPr>
                <w:rFonts w:ascii="Museo Sans 100" w:hAnsi="Museo Sans 100"/>
                <w:b/>
                <w:bCs/>
                <w:sz w:val="14"/>
                <w:szCs w:val="14"/>
              </w:rPr>
            </w:pPr>
            <w:r w:rsidRPr="009767FD">
              <w:rPr>
                <w:rFonts w:ascii="Museo Sans 100" w:hAnsi="Museo Sans 100"/>
                <w:b/>
                <w:bCs/>
                <w:sz w:val="14"/>
                <w:szCs w:val="14"/>
              </w:rPr>
              <w:t xml:space="preserve"> Valor Total ($): 8253.18 </w:t>
            </w:r>
          </w:p>
          <w:p w:rsidR="000A50A0" w:rsidRPr="009767FD" w:rsidRDefault="000A50A0" w:rsidP="000A50A0">
            <w:pPr>
              <w:widowControl w:val="0"/>
              <w:autoSpaceDE w:val="0"/>
              <w:autoSpaceDN w:val="0"/>
              <w:adjustRightInd w:val="0"/>
              <w:jc w:val="center"/>
              <w:rPr>
                <w:rFonts w:ascii="Museo Sans 100" w:hAnsi="Museo Sans 100"/>
                <w:b/>
                <w:bCs/>
                <w:sz w:val="14"/>
                <w:szCs w:val="14"/>
              </w:rPr>
            </w:pPr>
            <w:r w:rsidRPr="009767FD">
              <w:rPr>
                <w:rFonts w:ascii="Museo Sans 100" w:hAnsi="Museo Sans 100"/>
                <w:b/>
                <w:bCs/>
                <w:sz w:val="14"/>
                <w:szCs w:val="14"/>
              </w:rPr>
              <w:t xml:space="preserve"> Valor Total (¢): 72215.33 </w:t>
            </w:r>
          </w:p>
        </w:tc>
      </w:tr>
    </w:tbl>
    <w:p w:rsidR="000A50A0" w:rsidRPr="009767FD" w:rsidRDefault="000A50A0" w:rsidP="000A50A0">
      <w:pPr>
        <w:widowControl w:val="0"/>
        <w:autoSpaceDE w:val="0"/>
        <w:autoSpaceDN w:val="0"/>
        <w:adjustRightInd w:val="0"/>
        <w:rPr>
          <w:rFonts w:ascii="Museo Sans 100" w:hAnsi="Museo Sans 100"/>
          <w:sz w:val="14"/>
          <w:szCs w:val="14"/>
        </w:rPr>
      </w:pPr>
    </w:p>
    <w:tbl>
      <w:tblPr>
        <w:tblW w:w="9108" w:type="dxa"/>
        <w:jc w:val="center"/>
        <w:tblLayout w:type="fixed"/>
        <w:tblCellMar>
          <w:left w:w="25" w:type="dxa"/>
          <w:right w:w="0" w:type="dxa"/>
        </w:tblCellMar>
        <w:tblLook w:val="0000" w:firstRow="0" w:lastRow="0" w:firstColumn="0" w:lastColumn="0" w:noHBand="0" w:noVBand="0"/>
      </w:tblPr>
      <w:tblGrid>
        <w:gridCol w:w="3554"/>
        <w:gridCol w:w="2492"/>
        <w:gridCol w:w="1756"/>
        <w:gridCol w:w="653"/>
        <w:gridCol w:w="653"/>
      </w:tblGrid>
      <w:tr w:rsidR="000A50A0" w:rsidRPr="009767FD" w:rsidTr="006A0419">
        <w:trPr>
          <w:trHeight w:val="287"/>
          <w:jc w:val="center"/>
        </w:trPr>
        <w:tc>
          <w:tcPr>
            <w:tcW w:w="3554" w:type="dxa"/>
            <w:vMerge w:val="restart"/>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jc w:val="center"/>
              <w:rPr>
                <w:rFonts w:ascii="Museo Sans 100" w:hAnsi="Museo Sans 100"/>
                <w:b/>
                <w:bCs/>
                <w:sz w:val="14"/>
                <w:szCs w:val="14"/>
              </w:rPr>
            </w:pPr>
            <w:r w:rsidRPr="009767FD">
              <w:rPr>
                <w:rFonts w:ascii="Museo Sans 100" w:hAnsi="Museo Sans 100"/>
                <w:b/>
                <w:bCs/>
                <w:sz w:val="14"/>
                <w:szCs w:val="14"/>
              </w:rPr>
              <w:t xml:space="preserve">TOTAL SOLARES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jc w:val="center"/>
              <w:rPr>
                <w:rFonts w:ascii="Museo Sans 100" w:hAnsi="Museo Sans 100"/>
                <w:b/>
                <w:bCs/>
                <w:sz w:val="14"/>
                <w:szCs w:val="14"/>
              </w:rPr>
            </w:pPr>
            <w:r w:rsidRPr="009767FD">
              <w:rPr>
                <w:rFonts w:ascii="Museo Sans 100" w:hAnsi="Museo Sans 100"/>
                <w:b/>
                <w:bCs/>
                <w:sz w:val="14"/>
                <w:szCs w:val="14"/>
              </w:rPr>
              <w:t xml:space="preserve">1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jc w:val="right"/>
              <w:rPr>
                <w:rFonts w:ascii="Museo Sans 100" w:hAnsi="Museo Sans 100"/>
                <w:b/>
                <w:bCs/>
                <w:sz w:val="14"/>
                <w:szCs w:val="14"/>
              </w:rPr>
            </w:pPr>
            <w:r w:rsidRPr="009767FD">
              <w:rPr>
                <w:rFonts w:ascii="Museo Sans 100" w:hAnsi="Museo Sans 100"/>
                <w:b/>
                <w:bCs/>
                <w:sz w:val="14"/>
                <w:szCs w:val="14"/>
              </w:rPr>
              <w:t xml:space="preserve">3635.76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jc w:val="right"/>
              <w:rPr>
                <w:rFonts w:ascii="Museo Sans 100" w:hAnsi="Museo Sans 100"/>
                <w:b/>
                <w:bCs/>
                <w:sz w:val="14"/>
                <w:szCs w:val="14"/>
              </w:rPr>
            </w:pPr>
            <w:r w:rsidRPr="009767FD">
              <w:rPr>
                <w:rFonts w:ascii="Museo Sans 100" w:hAnsi="Museo Sans 100"/>
                <w:b/>
                <w:bCs/>
                <w:sz w:val="14"/>
                <w:szCs w:val="14"/>
              </w:rPr>
              <w:t xml:space="preserve">8253.18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jc w:val="right"/>
              <w:rPr>
                <w:rFonts w:ascii="Museo Sans 100" w:hAnsi="Museo Sans 100"/>
                <w:b/>
                <w:bCs/>
                <w:sz w:val="14"/>
                <w:szCs w:val="14"/>
              </w:rPr>
            </w:pPr>
            <w:r w:rsidRPr="009767FD">
              <w:rPr>
                <w:rFonts w:ascii="Museo Sans 100" w:hAnsi="Museo Sans 100"/>
                <w:b/>
                <w:bCs/>
                <w:sz w:val="14"/>
                <w:szCs w:val="14"/>
              </w:rPr>
              <w:t xml:space="preserve">72215.33 </w:t>
            </w:r>
          </w:p>
        </w:tc>
      </w:tr>
      <w:tr w:rsidR="000A50A0" w:rsidRPr="009767FD" w:rsidTr="006A0419">
        <w:trPr>
          <w:trHeight w:val="258"/>
          <w:jc w:val="center"/>
        </w:trPr>
        <w:tc>
          <w:tcPr>
            <w:tcW w:w="3554" w:type="dxa"/>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jc w:val="center"/>
              <w:rPr>
                <w:rFonts w:ascii="Museo Sans 100" w:hAnsi="Museo Sans 100"/>
                <w:b/>
                <w:bCs/>
                <w:sz w:val="14"/>
                <w:szCs w:val="14"/>
              </w:rPr>
            </w:pPr>
            <w:r w:rsidRPr="009767FD">
              <w:rPr>
                <w:rFonts w:ascii="Museo Sans 100" w:hAnsi="Museo Sans 100"/>
                <w:b/>
                <w:bCs/>
                <w:sz w:val="14"/>
                <w:szCs w:val="14"/>
              </w:rPr>
              <w:t xml:space="preserve">TOTAL LOTES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jc w:val="center"/>
              <w:rPr>
                <w:rFonts w:ascii="Museo Sans 100" w:hAnsi="Museo Sans 100"/>
                <w:b/>
                <w:bCs/>
                <w:sz w:val="14"/>
                <w:szCs w:val="14"/>
              </w:rPr>
            </w:pPr>
            <w:r w:rsidRPr="009767FD">
              <w:rPr>
                <w:rFonts w:ascii="Museo Sans 100" w:hAnsi="Museo Sans 100"/>
                <w:b/>
                <w:bCs/>
                <w:sz w:val="14"/>
                <w:szCs w:val="14"/>
              </w:rPr>
              <w:t xml:space="preserve">0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jc w:val="right"/>
              <w:rPr>
                <w:rFonts w:ascii="Museo Sans 100" w:hAnsi="Museo Sans 100"/>
                <w:b/>
                <w:bCs/>
                <w:sz w:val="14"/>
                <w:szCs w:val="14"/>
              </w:rPr>
            </w:pPr>
            <w:r w:rsidRPr="009767FD">
              <w:rPr>
                <w:rFonts w:ascii="Museo Sans 100" w:hAnsi="Museo Sans 100"/>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jc w:val="right"/>
              <w:rPr>
                <w:rFonts w:ascii="Museo Sans 100" w:hAnsi="Museo Sans 100"/>
                <w:b/>
                <w:bCs/>
                <w:sz w:val="14"/>
                <w:szCs w:val="14"/>
              </w:rPr>
            </w:pPr>
            <w:r w:rsidRPr="009767FD">
              <w:rPr>
                <w:rFonts w:ascii="Museo Sans 100" w:hAnsi="Museo Sans 100"/>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0A50A0" w:rsidRPr="009767FD" w:rsidRDefault="000A50A0" w:rsidP="000A50A0">
            <w:pPr>
              <w:widowControl w:val="0"/>
              <w:autoSpaceDE w:val="0"/>
              <w:autoSpaceDN w:val="0"/>
              <w:adjustRightInd w:val="0"/>
              <w:jc w:val="right"/>
              <w:rPr>
                <w:rFonts w:ascii="Museo Sans 100" w:hAnsi="Museo Sans 100"/>
                <w:b/>
                <w:bCs/>
                <w:sz w:val="14"/>
                <w:szCs w:val="14"/>
              </w:rPr>
            </w:pPr>
            <w:r w:rsidRPr="009767FD">
              <w:rPr>
                <w:rFonts w:ascii="Museo Sans 100" w:hAnsi="Museo Sans 100"/>
                <w:b/>
                <w:bCs/>
                <w:sz w:val="14"/>
                <w:szCs w:val="14"/>
              </w:rPr>
              <w:t xml:space="preserve">0 </w:t>
            </w:r>
          </w:p>
        </w:tc>
      </w:tr>
    </w:tbl>
    <w:p w:rsidR="002C6E61" w:rsidRDefault="002C6E61" w:rsidP="0027784F">
      <w:pPr>
        <w:jc w:val="both"/>
        <w:rPr>
          <w:rFonts w:ascii="Museo Sans 100" w:eastAsia="Times New Roman" w:hAnsi="Museo Sans 100"/>
          <w:sz w:val="24"/>
          <w:szCs w:val="24"/>
        </w:rPr>
      </w:pPr>
    </w:p>
    <w:p w:rsidR="0027784F" w:rsidRPr="009B6ECB" w:rsidRDefault="0027784F" w:rsidP="0027784F">
      <w:pPr>
        <w:jc w:val="both"/>
        <w:rPr>
          <w:rFonts w:ascii="Museo Sans 100" w:hAnsi="Museo Sans 100"/>
          <w:sz w:val="24"/>
          <w:szCs w:val="24"/>
        </w:rPr>
      </w:pPr>
      <w:r w:rsidRPr="009B6ECB">
        <w:rPr>
          <w:rFonts w:ascii="Museo Sans 100" w:eastAsia="Times New Roman" w:hAnsi="Museo Sans 100"/>
          <w:b/>
          <w:sz w:val="24"/>
          <w:szCs w:val="24"/>
          <w:u w:val="single"/>
          <w:lang w:eastAsia="es-ES"/>
        </w:rPr>
        <w:t>SEGUNDO:</w:t>
      </w:r>
      <w:r w:rsidRPr="009B6ECB">
        <w:rPr>
          <w:rFonts w:ascii="Museo Sans 100" w:eastAsia="Times New Roman" w:hAnsi="Museo Sans 100"/>
          <w:sz w:val="24"/>
          <w:szCs w:val="24"/>
          <w:lang w:eastAsia="es-ES"/>
        </w:rPr>
        <w:t xml:space="preserve"> </w:t>
      </w:r>
      <w:r w:rsidRPr="009B6ECB">
        <w:rPr>
          <w:rFonts w:ascii="Museo Sans 100" w:eastAsia="Times New Roman" w:hAnsi="Museo Sans 100"/>
          <w:sz w:val="24"/>
          <w:szCs w:val="24"/>
          <w:lang w:val="es-ES" w:eastAsia="es-ES"/>
        </w:rPr>
        <w:t xml:space="preserve">Advertir al adjudicatario, a través de una cláusula especial en la escritura </w:t>
      </w:r>
      <w:r w:rsidR="00D45515" w:rsidRPr="009B6ECB">
        <w:rPr>
          <w:rFonts w:ascii="Museo Sans 100" w:eastAsia="Times New Roman" w:hAnsi="Museo Sans 100"/>
          <w:sz w:val="24"/>
          <w:szCs w:val="24"/>
          <w:lang w:val="es-ES" w:eastAsia="es-ES"/>
        </w:rPr>
        <w:t>de compraventa del inmueble</w:t>
      </w:r>
      <w:r w:rsidRPr="009B6ECB">
        <w:rPr>
          <w:rFonts w:ascii="Museo Sans 100" w:eastAsia="Times New Roman" w:hAnsi="Museo Sans 100"/>
          <w:sz w:val="24"/>
          <w:szCs w:val="24"/>
          <w:lang w:val="es-ES" w:eastAsia="es-ES"/>
        </w:rPr>
        <w:t xml:space="preserve">, que </w:t>
      </w:r>
      <w:r w:rsidRPr="009B6ECB">
        <w:rPr>
          <w:rFonts w:ascii="Museo Sans 100" w:hAnsi="Museo Sans 100"/>
          <w:sz w:val="24"/>
          <w:szCs w:val="24"/>
        </w:rPr>
        <w:t xml:space="preserve">deberá implementar las medidas </w:t>
      </w:r>
      <w:r w:rsidRPr="009B6ECB">
        <w:rPr>
          <w:rFonts w:ascii="Museo Sans 100" w:eastAsia="Times New Roman" w:hAnsi="Museo Sans 100"/>
          <w:sz w:val="24"/>
          <w:szCs w:val="24"/>
          <w:lang w:val="es-ES" w:eastAsia="es-ES"/>
        </w:rPr>
        <w:t>emitidas por la Unidad Ambiental Institucional, rel</w:t>
      </w:r>
      <w:r w:rsidR="000A50A0">
        <w:rPr>
          <w:rFonts w:ascii="Museo Sans 100" w:eastAsia="Times New Roman" w:hAnsi="Museo Sans 100"/>
          <w:sz w:val="24"/>
          <w:szCs w:val="24"/>
          <w:lang w:val="es-ES" w:eastAsia="es-ES"/>
        </w:rPr>
        <w:t>acionadas en el considerando IV</w:t>
      </w:r>
      <w:r w:rsidRPr="009B6ECB">
        <w:rPr>
          <w:rFonts w:ascii="Museo Sans 100" w:eastAsia="Times New Roman" w:hAnsi="Museo Sans 100"/>
          <w:sz w:val="24"/>
          <w:szCs w:val="24"/>
          <w:lang w:val="es-ES" w:eastAsia="es-ES"/>
        </w:rPr>
        <w:t xml:space="preserve"> </w:t>
      </w:r>
      <w:r w:rsidRPr="009B6ECB">
        <w:rPr>
          <w:rFonts w:ascii="Museo Sans 100" w:eastAsia="Times New Roman" w:hAnsi="Museo Sans 100"/>
          <w:sz w:val="24"/>
          <w:szCs w:val="24"/>
          <w:lang w:val="es-ES" w:eastAsia="es-ES"/>
        </w:rPr>
        <w:lastRenderedPageBreak/>
        <w:t>del presente punto de acta.</w:t>
      </w:r>
      <w:r w:rsidRPr="009B6ECB">
        <w:rPr>
          <w:rFonts w:ascii="Museo Sans 100" w:hAnsi="Museo Sans 100"/>
          <w:sz w:val="24"/>
          <w:szCs w:val="24"/>
        </w:rPr>
        <w:t xml:space="preserve"> </w:t>
      </w:r>
      <w:r w:rsidRPr="009B6ECB">
        <w:rPr>
          <w:rFonts w:ascii="Museo Sans 100" w:hAnsi="Museo Sans 100"/>
          <w:b/>
          <w:sz w:val="24"/>
          <w:szCs w:val="24"/>
          <w:u w:val="single"/>
        </w:rPr>
        <w:t>TERCERO:</w:t>
      </w:r>
      <w:r w:rsidRPr="009B6ECB">
        <w:rPr>
          <w:rFonts w:ascii="Museo Sans 100" w:hAnsi="Museo Sans 100"/>
          <w:b/>
          <w:sz w:val="24"/>
          <w:szCs w:val="24"/>
        </w:rPr>
        <w:t xml:space="preserve"> </w:t>
      </w:r>
      <w:r w:rsidRPr="009B6ECB">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9B6ECB">
        <w:rPr>
          <w:rFonts w:ascii="Museo Sans 100" w:eastAsia="Times New Roman" w:hAnsi="Museo Sans 100"/>
          <w:b/>
          <w:sz w:val="24"/>
          <w:szCs w:val="24"/>
          <w:u w:val="single"/>
          <w:lang w:eastAsia="es-ES"/>
        </w:rPr>
        <w:t>CUARTO:</w:t>
      </w:r>
      <w:r w:rsidRPr="009B6ECB">
        <w:rPr>
          <w:rFonts w:ascii="Museo Sans 100" w:hAnsi="Museo Sans 100"/>
          <w:b/>
          <w:sz w:val="24"/>
          <w:szCs w:val="24"/>
          <w:lang w:eastAsia="es-ES"/>
        </w:rPr>
        <w:t xml:space="preserve"> </w:t>
      </w:r>
      <w:r w:rsidRPr="009B6EC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9B6ECB">
        <w:rPr>
          <w:rFonts w:ascii="Museo Sans 100" w:eastAsia="Times New Roman" w:hAnsi="Museo Sans 100"/>
          <w:b/>
          <w:sz w:val="24"/>
          <w:szCs w:val="24"/>
        </w:rPr>
        <w:t xml:space="preserve"> </w:t>
      </w:r>
      <w:r w:rsidRPr="009B6ECB">
        <w:rPr>
          <w:rFonts w:ascii="Museo Sans 100" w:eastAsia="Times New Roman" w:hAnsi="Museo Sans 100"/>
          <w:b/>
          <w:sz w:val="24"/>
          <w:szCs w:val="24"/>
          <w:u w:val="single"/>
          <w:lang w:eastAsia="es-ES"/>
        </w:rPr>
        <w:t>QUINT</w:t>
      </w:r>
      <w:r w:rsidRPr="009B6ECB">
        <w:rPr>
          <w:rFonts w:ascii="Museo Sans 100" w:eastAsia="Times New Roman" w:hAnsi="Museo Sans 100"/>
          <w:b/>
          <w:sz w:val="24"/>
          <w:szCs w:val="24"/>
          <w:u w:val="single"/>
          <w:lang w:val="es-ES" w:eastAsia="es-ES"/>
        </w:rPr>
        <w:t>O:</w:t>
      </w:r>
      <w:r w:rsidRPr="009B6ECB">
        <w:rPr>
          <w:rFonts w:ascii="Museo Sans 100" w:eastAsia="Times New Roman" w:hAnsi="Museo Sans 100"/>
          <w:sz w:val="24"/>
          <w:szCs w:val="24"/>
          <w:lang w:val="es-ES" w:eastAsia="es-ES"/>
        </w:rPr>
        <w:t xml:space="preserve"> </w:t>
      </w:r>
      <w:r w:rsidRPr="009B6ECB">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Pr="009B6ECB">
        <w:rPr>
          <w:rFonts w:ascii="Museo Sans 100" w:eastAsia="Times New Roman" w:hAnsi="Museo Sans 100"/>
          <w:b/>
          <w:sz w:val="24"/>
          <w:szCs w:val="24"/>
          <w:u w:val="single"/>
        </w:rPr>
        <w:t>SEXT</w:t>
      </w:r>
      <w:r w:rsidRPr="009B6ECB">
        <w:rPr>
          <w:rFonts w:ascii="Museo Sans 100" w:eastAsia="Times New Roman" w:hAnsi="Museo Sans 100"/>
          <w:b/>
          <w:sz w:val="24"/>
          <w:szCs w:val="24"/>
          <w:u w:val="single"/>
          <w:lang w:eastAsia="es-ES"/>
        </w:rPr>
        <w:t>O:</w:t>
      </w:r>
      <w:r w:rsidRPr="009B6ECB">
        <w:rPr>
          <w:rFonts w:ascii="Museo Sans 100" w:eastAsia="Times New Roman" w:hAnsi="Museo Sans 100"/>
          <w:sz w:val="24"/>
          <w:szCs w:val="24"/>
          <w:lang w:eastAsia="es-ES"/>
        </w:rPr>
        <w:t xml:space="preserve"> </w:t>
      </w:r>
      <w:r w:rsidRPr="009B6ECB">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9B6ECB" w:rsidRPr="00B111C4" w:rsidRDefault="009B6ECB" w:rsidP="009B6ECB">
      <w:pPr>
        <w:rPr>
          <w:rFonts w:ascii="Times New Roman" w:hAnsi="Times New Roman"/>
          <w:sz w:val="26"/>
          <w:szCs w:val="26"/>
        </w:rPr>
      </w:pPr>
      <w:r w:rsidRPr="00B111C4">
        <w:rPr>
          <w:rFonts w:ascii="Times New Roman" w:hAnsi="Times New Roman"/>
          <w:sz w:val="26"/>
          <w:szCs w:val="26"/>
        </w:rPr>
        <w:t xml:space="preserve">                                                                                  </w:t>
      </w:r>
    </w:p>
    <w:p w:rsidR="009B6ECB" w:rsidRPr="00C71DC1" w:rsidRDefault="00375FE3" w:rsidP="00C71DC1">
      <w:pPr>
        <w:jc w:val="both"/>
        <w:rPr>
          <w:rFonts w:ascii="Museo Sans 100" w:hAnsi="Museo Sans 100"/>
          <w:sz w:val="24"/>
          <w:szCs w:val="24"/>
        </w:rPr>
      </w:pPr>
      <w:r w:rsidRPr="00C71DC1">
        <w:rPr>
          <w:rFonts w:ascii="Museo Sans 100" w:hAnsi="Museo Sans 100"/>
          <w:sz w:val="24"/>
          <w:szCs w:val="24"/>
        </w:rPr>
        <w:t>““””X</w:t>
      </w:r>
      <w:r w:rsidR="009B6ECB" w:rsidRPr="00C71DC1">
        <w:rPr>
          <w:rFonts w:ascii="Museo Sans 100" w:hAnsi="Museo Sans 100"/>
          <w:sz w:val="24"/>
          <w:szCs w:val="24"/>
        </w:rPr>
        <w:t>) A solicitud de los señores:</w:t>
      </w:r>
      <w:r w:rsidRPr="00C71DC1">
        <w:rPr>
          <w:rFonts w:ascii="Museo Sans 100" w:eastAsia="Times New Roman" w:hAnsi="Museo Sans 100"/>
          <w:b/>
          <w:sz w:val="24"/>
          <w:szCs w:val="24"/>
        </w:rPr>
        <w:t xml:space="preserve"> 1) </w:t>
      </w:r>
      <w:r w:rsidRPr="00C71DC1">
        <w:rPr>
          <w:rFonts w:ascii="Museo Sans 100" w:hAnsi="Museo Sans 100"/>
          <w:b/>
          <w:sz w:val="24"/>
          <w:szCs w:val="24"/>
        </w:rPr>
        <w:t>ERISELDA DEL CARMEN DIAZ ZETINO,</w:t>
      </w:r>
      <w:r w:rsidRPr="00C71DC1">
        <w:rPr>
          <w:rFonts w:ascii="Museo Sans 100" w:hAnsi="Museo Sans 100"/>
          <w:sz w:val="24"/>
          <w:szCs w:val="24"/>
        </w:rPr>
        <w:t xml:space="preserve"> de </w:t>
      </w:r>
      <w:r w:rsidR="00BA3E2C">
        <w:rPr>
          <w:rFonts w:ascii="Museo Sans 100" w:hAnsi="Museo Sans 100"/>
          <w:sz w:val="24"/>
          <w:szCs w:val="24"/>
        </w:rPr>
        <w:t>----</w:t>
      </w:r>
      <w:r w:rsidRPr="00C71DC1">
        <w:rPr>
          <w:rFonts w:ascii="Museo Sans 100" w:hAnsi="Museo Sans 100"/>
          <w:sz w:val="24"/>
          <w:szCs w:val="24"/>
        </w:rPr>
        <w:t xml:space="preserve"> años de edad, </w:t>
      </w:r>
      <w:r w:rsidR="00BA3E2C">
        <w:rPr>
          <w:rFonts w:ascii="Museo Sans 100" w:hAnsi="Museo Sans 100"/>
          <w:sz w:val="24"/>
          <w:szCs w:val="24"/>
        </w:rPr>
        <w:t>---</w:t>
      </w:r>
      <w:r w:rsidRPr="00C71DC1">
        <w:rPr>
          <w:rFonts w:ascii="Museo Sans 100" w:hAnsi="Museo Sans 100"/>
          <w:sz w:val="24"/>
          <w:szCs w:val="24"/>
        </w:rPr>
        <w:t xml:space="preserve">, del domicilio de </w:t>
      </w:r>
      <w:r w:rsidR="00BA3E2C">
        <w:rPr>
          <w:rFonts w:ascii="Museo Sans 100" w:hAnsi="Museo Sans 100"/>
          <w:sz w:val="24"/>
          <w:szCs w:val="24"/>
        </w:rPr>
        <w:t>---</w:t>
      </w:r>
      <w:r w:rsidRPr="00C71DC1">
        <w:rPr>
          <w:rFonts w:ascii="Museo Sans 100" w:hAnsi="Museo Sans 100"/>
          <w:sz w:val="24"/>
          <w:szCs w:val="24"/>
        </w:rPr>
        <w:t xml:space="preserve">, departamento de </w:t>
      </w:r>
      <w:r w:rsidR="00BA3E2C">
        <w:rPr>
          <w:rFonts w:ascii="Museo Sans 100" w:hAnsi="Museo Sans 100"/>
          <w:sz w:val="24"/>
          <w:szCs w:val="24"/>
        </w:rPr>
        <w:t>----</w:t>
      </w:r>
      <w:r w:rsidRPr="00C71DC1">
        <w:rPr>
          <w:rFonts w:ascii="Museo Sans 100" w:hAnsi="Museo Sans 100"/>
          <w:sz w:val="24"/>
          <w:szCs w:val="24"/>
        </w:rPr>
        <w:t xml:space="preserve">, con Documento Único de Identidad número </w:t>
      </w:r>
      <w:r w:rsidR="00BA3E2C">
        <w:rPr>
          <w:rFonts w:ascii="Museo Sans 100" w:hAnsi="Museo Sans 100"/>
          <w:sz w:val="24"/>
          <w:szCs w:val="24"/>
        </w:rPr>
        <w:t>----</w:t>
      </w:r>
      <w:r w:rsidRPr="00C71DC1">
        <w:rPr>
          <w:rFonts w:ascii="Museo Sans 100" w:hAnsi="Museo Sans 100"/>
          <w:sz w:val="24"/>
          <w:szCs w:val="24"/>
        </w:rPr>
        <w:t xml:space="preserve">, y </w:t>
      </w:r>
      <w:r w:rsidR="00BA3E2C">
        <w:rPr>
          <w:rFonts w:ascii="Museo Sans 100" w:hAnsi="Museo Sans 100"/>
          <w:sz w:val="24"/>
          <w:szCs w:val="24"/>
        </w:rPr>
        <w:t>----</w:t>
      </w:r>
      <w:r w:rsidRPr="00C71DC1">
        <w:rPr>
          <w:rFonts w:ascii="Museo Sans 100" w:hAnsi="Museo Sans 100"/>
          <w:sz w:val="24"/>
          <w:szCs w:val="24"/>
        </w:rPr>
        <w:t xml:space="preserve"> </w:t>
      </w:r>
      <w:r w:rsidRPr="00C71DC1">
        <w:rPr>
          <w:rFonts w:ascii="Museo Sans 100" w:hAnsi="Museo Sans 100"/>
          <w:b/>
          <w:sz w:val="24"/>
          <w:szCs w:val="24"/>
        </w:rPr>
        <w:t xml:space="preserve">WILLIAN ALEXANDER MEJIA, </w:t>
      </w:r>
      <w:r w:rsidRPr="00C71DC1">
        <w:rPr>
          <w:rFonts w:ascii="Museo Sans 100" w:hAnsi="Museo Sans 100"/>
          <w:sz w:val="24"/>
          <w:szCs w:val="24"/>
        </w:rPr>
        <w:t xml:space="preserve">de </w:t>
      </w:r>
      <w:r w:rsidR="00BA3E2C">
        <w:rPr>
          <w:rFonts w:ascii="Museo Sans 100" w:hAnsi="Museo Sans 100"/>
          <w:sz w:val="24"/>
          <w:szCs w:val="24"/>
        </w:rPr>
        <w:t xml:space="preserve">---- </w:t>
      </w:r>
      <w:r w:rsidRPr="00C71DC1">
        <w:rPr>
          <w:rFonts w:ascii="Museo Sans 100" w:hAnsi="Museo Sans 100"/>
          <w:sz w:val="24"/>
          <w:szCs w:val="24"/>
        </w:rPr>
        <w:t xml:space="preserve">años de edad, </w:t>
      </w:r>
      <w:r w:rsidR="00BA3E2C">
        <w:rPr>
          <w:rFonts w:ascii="Museo Sans 100" w:hAnsi="Museo Sans 100"/>
          <w:sz w:val="24"/>
          <w:szCs w:val="24"/>
        </w:rPr>
        <w:t>---</w:t>
      </w:r>
      <w:r w:rsidRPr="00C71DC1">
        <w:rPr>
          <w:rFonts w:ascii="Museo Sans 100" w:hAnsi="Museo Sans 100"/>
          <w:sz w:val="24"/>
          <w:szCs w:val="24"/>
        </w:rPr>
        <w:t xml:space="preserve">, del domicilio de </w:t>
      </w:r>
      <w:r w:rsidR="00BA3E2C">
        <w:rPr>
          <w:rFonts w:ascii="Museo Sans 100" w:hAnsi="Museo Sans 100"/>
          <w:sz w:val="24"/>
          <w:szCs w:val="24"/>
        </w:rPr>
        <w:t>---</w:t>
      </w:r>
      <w:r w:rsidRPr="00C71DC1">
        <w:rPr>
          <w:rFonts w:ascii="Museo Sans 100" w:hAnsi="Museo Sans 100"/>
          <w:sz w:val="24"/>
          <w:szCs w:val="24"/>
        </w:rPr>
        <w:t xml:space="preserve">, departamento de </w:t>
      </w:r>
      <w:r w:rsidR="00BA3E2C">
        <w:rPr>
          <w:rFonts w:ascii="Museo Sans 100" w:hAnsi="Museo Sans 100"/>
          <w:sz w:val="24"/>
          <w:szCs w:val="24"/>
        </w:rPr>
        <w:t>---</w:t>
      </w:r>
      <w:r w:rsidRPr="00C71DC1">
        <w:rPr>
          <w:rFonts w:ascii="Museo Sans 100" w:hAnsi="Museo Sans 100"/>
          <w:sz w:val="24"/>
          <w:szCs w:val="24"/>
        </w:rPr>
        <w:t xml:space="preserve">, con Documento Único de Identidad número </w:t>
      </w:r>
      <w:r w:rsidR="00BA3E2C">
        <w:rPr>
          <w:rFonts w:ascii="Museo Sans 100" w:hAnsi="Museo Sans 100"/>
          <w:sz w:val="24"/>
          <w:szCs w:val="24"/>
        </w:rPr>
        <w:t>----</w:t>
      </w:r>
      <w:r w:rsidRPr="00C71DC1">
        <w:rPr>
          <w:rFonts w:ascii="Museo Sans 100" w:hAnsi="Museo Sans 100"/>
          <w:sz w:val="24"/>
          <w:szCs w:val="24"/>
        </w:rPr>
        <w:t xml:space="preserve">; </w:t>
      </w:r>
      <w:r w:rsidRPr="00C71DC1">
        <w:rPr>
          <w:rFonts w:ascii="Museo Sans 100" w:hAnsi="Museo Sans 100"/>
          <w:b/>
          <w:sz w:val="24"/>
          <w:szCs w:val="24"/>
        </w:rPr>
        <w:t xml:space="preserve">2) FRANCISCO ANTONIO GUZMAN GARCIA, </w:t>
      </w:r>
      <w:r w:rsidRPr="00C71DC1">
        <w:rPr>
          <w:rFonts w:ascii="Museo Sans 100" w:hAnsi="Museo Sans 100"/>
          <w:sz w:val="24"/>
          <w:szCs w:val="24"/>
        </w:rPr>
        <w:t xml:space="preserve">de </w:t>
      </w:r>
      <w:r w:rsidR="00BA3E2C">
        <w:rPr>
          <w:rFonts w:ascii="Museo Sans 100" w:hAnsi="Museo Sans 100"/>
          <w:sz w:val="24"/>
          <w:szCs w:val="24"/>
        </w:rPr>
        <w:t>----</w:t>
      </w:r>
      <w:r w:rsidRPr="00C71DC1">
        <w:rPr>
          <w:rFonts w:ascii="Museo Sans 100" w:hAnsi="Museo Sans 100"/>
          <w:sz w:val="24"/>
          <w:szCs w:val="24"/>
        </w:rPr>
        <w:t xml:space="preserve"> años de edad, </w:t>
      </w:r>
      <w:r w:rsidR="00BA3E2C">
        <w:rPr>
          <w:rFonts w:ascii="Museo Sans 100" w:hAnsi="Museo Sans 100"/>
          <w:sz w:val="24"/>
          <w:szCs w:val="24"/>
        </w:rPr>
        <w:t>----</w:t>
      </w:r>
      <w:r w:rsidRPr="00C71DC1">
        <w:rPr>
          <w:rFonts w:ascii="Museo Sans 100" w:hAnsi="Museo Sans 100"/>
          <w:sz w:val="24"/>
          <w:szCs w:val="24"/>
        </w:rPr>
        <w:t xml:space="preserve">, del domicilio de </w:t>
      </w:r>
      <w:r w:rsidR="00BA3E2C">
        <w:rPr>
          <w:rFonts w:ascii="Museo Sans 100" w:hAnsi="Museo Sans 100"/>
          <w:sz w:val="24"/>
          <w:szCs w:val="24"/>
        </w:rPr>
        <w:t>---</w:t>
      </w:r>
      <w:r w:rsidRPr="00C71DC1">
        <w:rPr>
          <w:rFonts w:ascii="Museo Sans 100" w:hAnsi="Museo Sans 100"/>
          <w:sz w:val="24"/>
          <w:szCs w:val="24"/>
        </w:rPr>
        <w:t xml:space="preserve">, departamento de </w:t>
      </w:r>
      <w:r w:rsidR="00BA3E2C">
        <w:rPr>
          <w:rFonts w:ascii="Museo Sans 100" w:hAnsi="Museo Sans 100"/>
          <w:sz w:val="24"/>
          <w:szCs w:val="24"/>
        </w:rPr>
        <w:t>---</w:t>
      </w:r>
      <w:r w:rsidRPr="00C71DC1">
        <w:rPr>
          <w:rFonts w:ascii="Museo Sans 100" w:hAnsi="Museo Sans 100"/>
          <w:sz w:val="24"/>
          <w:szCs w:val="24"/>
        </w:rPr>
        <w:t xml:space="preserve">, con Documento Único de Identidad número </w:t>
      </w:r>
      <w:r w:rsidR="00BA3E2C">
        <w:rPr>
          <w:rFonts w:ascii="Museo Sans 100" w:hAnsi="Museo Sans 100"/>
          <w:sz w:val="24"/>
          <w:szCs w:val="24"/>
        </w:rPr>
        <w:t>----</w:t>
      </w:r>
      <w:r w:rsidRPr="00C71DC1">
        <w:rPr>
          <w:rFonts w:ascii="Museo Sans 100" w:hAnsi="Museo Sans 100"/>
          <w:sz w:val="24"/>
          <w:szCs w:val="24"/>
        </w:rPr>
        <w:t xml:space="preserve">, y </w:t>
      </w:r>
      <w:r w:rsidR="00BA3E2C">
        <w:rPr>
          <w:rFonts w:ascii="Museo Sans 100" w:hAnsi="Museo Sans 100"/>
          <w:sz w:val="24"/>
          <w:szCs w:val="24"/>
        </w:rPr>
        <w:t>----</w:t>
      </w:r>
      <w:r w:rsidRPr="00C71DC1">
        <w:rPr>
          <w:rFonts w:ascii="Museo Sans 100" w:hAnsi="Museo Sans 100"/>
          <w:sz w:val="24"/>
          <w:szCs w:val="24"/>
        </w:rPr>
        <w:t xml:space="preserve"> </w:t>
      </w:r>
      <w:r w:rsidRPr="00C71DC1">
        <w:rPr>
          <w:rFonts w:ascii="Museo Sans 100" w:hAnsi="Museo Sans 100"/>
          <w:b/>
          <w:sz w:val="24"/>
          <w:szCs w:val="24"/>
        </w:rPr>
        <w:t xml:space="preserve">KARLA MARIA MELENDEZ GUZMAN, </w:t>
      </w:r>
      <w:r w:rsidRPr="00C71DC1">
        <w:rPr>
          <w:rFonts w:ascii="Museo Sans 100" w:hAnsi="Museo Sans 100"/>
          <w:sz w:val="24"/>
          <w:szCs w:val="24"/>
        </w:rPr>
        <w:t xml:space="preserve">de </w:t>
      </w:r>
      <w:r w:rsidR="00BA3E2C">
        <w:rPr>
          <w:rFonts w:ascii="Museo Sans 100" w:hAnsi="Museo Sans 100"/>
          <w:sz w:val="24"/>
          <w:szCs w:val="24"/>
        </w:rPr>
        <w:t>----</w:t>
      </w:r>
      <w:r w:rsidRPr="00C71DC1">
        <w:rPr>
          <w:rFonts w:ascii="Museo Sans 100" w:hAnsi="Museo Sans 100"/>
          <w:sz w:val="24"/>
          <w:szCs w:val="24"/>
        </w:rPr>
        <w:t xml:space="preserve"> años de edad, </w:t>
      </w:r>
      <w:r w:rsidR="00BA3E2C">
        <w:rPr>
          <w:rFonts w:ascii="Museo Sans 100" w:hAnsi="Museo Sans 100"/>
          <w:sz w:val="24"/>
          <w:szCs w:val="24"/>
        </w:rPr>
        <w:t>----</w:t>
      </w:r>
      <w:r w:rsidRPr="00C71DC1">
        <w:rPr>
          <w:rFonts w:ascii="Museo Sans 100" w:hAnsi="Museo Sans 100"/>
          <w:sz w:val="24"/>
          <w:szCs w:val="24"/>
        </w:rPr>
        <w:t xml:space="preserve">, del domicilio de </w:t>
      </w:r>
      <w:r w:rsidR="00BA3E2C">
        <w:rPr>
          <w:rFonts w:ascii="Museo Sans 100" w:hAnsi="Museo Sans 100"/>
          <w:sz w:val="24"/>
          <w:szCs w:val="24"/>
        </w:rPr>
        <w:t>----</w:t>
      </w:r>
      <w:r w:rsidRPr="00C71DC1">
        <w:rPr>
          <w:rFonts w:ascii="Museo Sans 100" w:hAnsi="Museo Sans 100"/>
          <w:sz w:val="24"/>
          <w:szCs w:val="24"/>
        </w:rPr>
        <w:t xml:space="preserve">, departamento de </w:t>
      </w:r>
      <w:r w:rsidR="00BA3E2C">
        <w:rPr>
          <w:rFonts w:ascii="Museo Sans 100" w:hAnsi="Museo Sans 100"/>
          <w:sz w:val="24"/>
          <w:szCs w:val="24"/>
        </w:rPr>
        <w:t>----</w:t>
      </w:r>
      <w:r w:rsidRPr="00C71DC1">
        <w:rPr>
          <w:rFonts w:ascii="Museo Sans 100" w:hAnsi="Museo Sans 100"/>
          <w:sz w:val="24"/>
          <w:szCs w:val="24"/>
        </w:rPr>
        <w:t xml:space="preserve">, con Documento Único de Identidad número </w:t>
      </w:r>
      <w:r w:rsidR="00BA3E2C">
        <w:rPr>
          <w:rFonts w:ascii="Museo Sans 100" w:hAnsi="Museo Sans 100"/>
          <w:sz w:val="24"/>
          <w:szCs w:val="24"/>
        </w:rPr>
        <w:t>----</w:t>
      </w:r>
      <w:r w:rsidRPr="00C71DC1">
        <w:rPr>
          <w:rFonts w:ascii="Museo Sans 100" w:hAnsi="Museo Sans 100"/>
          <w:sz w:val="24"/>
          <w:szCs w:val="24"/>
        </w:rPr>
        <w:t>;</w:t>
      </w:r>
      <w:r w:rsidRPr="00C71DC1">
        <w:rPr>
          <w:rFonts w:ascii="Museo Sans 100" w:hAnsi="Museo Sans 100"/>
          <w:b/>
          <w:sz w:val="24"/>
          <w:szCs w:val="24"/>
        </w:rPr>
        <w:t xml:space="preserve"> </w:t>
      </w:r>
      <w:r w:rsidRPr="00C71DC1">
        <w:rPr>
          <w:rFonts w:ascii="Museo Sans 100" w:hAnsi="Museo Sans 100"/>
          <w:sz w:val="24"/>
          <w:szCs w:val="24"/>
        </w:rPr>
        <w:t>y</w:t>
      </w:r>
      <w:r w:rsidRPr="00C71DC1">
        <w:rPr>
          <w:rFonts w:ascii="Museo Sans 100" w:hAnsi="Museo Sans 100"/>
          <w:b/>
          <w:sz w:val="24"/>
          <w:szCs w:val="24"/>
        </w:rPr>
        <w:t xml:space="preserve"> 3) NORA ISABEL BONILLA CHANTA, </w:t>
      </w:r>
      <w:r w:rsidRPr="00C71DC1">
        <w:rPr>
          <w:rFonts w:ascii="Museo Sans 100" w:hAnsi="Museo Sans 100"/>
          <w:sz w:val="24"/>
          <w:szCs w:val="24"/>
        </w:rPr>
        <w:t xml:space="preserve">de </w:t>
      </w:r>
      <w:r w:rsidR="00BA3E2C">
        <w:rPr>
          <w:rFonts w:ascii="Museo Sans 100" w:hAnsi="Museo Sans 100"/>
          <w:sz w:val="24"/>
          <w:szCs w:val="24"/>
        </w:rPr>
        <w:t>----</w:t>
      </w:r>
      <w:r w:rsidRPr="00C71DC1">
        <w:rPr>
          <w:rFonts w:ascii="Museo Sans 100" w:hAnsi="Museo Sans 100"/>
          <w:sz w:val="24"/>
          <w:szCs w:val="24"/>
        </w:rPr>
        <w:t xml:space="preserve"> años de edad, </w:t>
      </w:r>
      <w:r w:rsidR="00BA3E2C">
        <w:rPr>
          <w:rFonts w:ascii="Museo Sans 100" w:hAnsi="Museo Sans 100"/>
          <w:sz w:val="24"/>
          <w:szCs w:val="24"/>
        </w:rPr>
        <w:t>----</w:t>
      </w:r>
      <w:r w:rsidRPr="00C71DC1">
        <w:rPr>
          <w:rFonts w:ascii="Museo Sans 100" w:hAnsi="Museo Sans 100"/>
          <w:sz w:val="24"/>
          <w:szCs w:val="24"/>
        </w:rPr>
        <w:t xml:space="preserve">, del domicilio de </w:t>
      </w:r>
      <w:r w:rsidR="00BA3E2C">
        <w:rPr>
          <w:rFonts w:ascii="Museo Sans 100" w:hAnsi="Museo Sans 100"/>
          <w:sz w:val="24"/>
          <w:szCs w:val="24"/>
        </w:rPr>
        <w:t>----</w:t>
      </w:r>
      <w:r w:rsidRPr="00C71DC1">
        <w:rPr>
          <w:rFonts w:ascii="Museo Sans 100" w:hAnsi="Museo Sans 100"/>
          <w:sz w:val="24"/>
          <w:szCs w:val="24"/>
        </w:rPr>
        <w:t xml:space="preserve">, departamento de </w:t>
      </w:r>
      <w:r w:rsidR="00BA3E2C">
        <w:rPr>
          <w:rFonts w:ascii="Museo Sans 100" w:hAnsi="Museo Sans 100"/>
          <w:sz w:val="24"/>
          <w:szCs w:val="24"/>
        </w:rPr>
        <w:t>----</w:t>
      </w:r>
      <w:r w:rsidRPr="00C71DC1">
        <w:rPr>
          <w:rFonts w:ascii="Museo Sans 100" w:hAnsi="Museo Sans 100"/>
          <w:sz w:val="24"/>
          <w:szCs w:val="24"/>
        </w:rPr>
        <w:t xml:space="preserve">, con Documento Único de Identidad número </w:t>
      </w:r>
      <w:r w:rsidR="00BA3E2C">
        <w:rPr>
          <w:rFonts w:ascii="Museo Sans 100" w:hAnsi="Museo Sans 100"/>
          <w:sz w:val="24"/>
          <w:szCs w:val="24"/>
        </w:rPr>
        <w:t>----</w:t>
      </w:r>
      <w:r w:rsidRPr="00C71DC1">
        <w:rPr>
          <w:rFonts w:ascii="Museo Sans 100" w:hAnsi="Museo Sans 100"/>
          <w:sz w:val="24"/>
          <w:szCs w:val="24"/>
        </w:rPr>
        <w:t xml:space="preserve">, y </w:t>
      </w:r>
      <w:r w:rsidR="00BA3E2C">
        <w:rPr>
          <w:rFonts w:ascii="Museo Sans 100" w:hAnsi="Museo Sans 100"/>
          <w:sz w:val="24"/>
          <w:szCs w:val="24"/>
        </w:rPr>
        <w:t>----</w:t>
      </w:r>
      <w:r w:rsidRPr="00C71DC1">
        <w:rPr>
          <w:rFonts w:ascii="Museo Sans 100" w:hAnsi="Museo Sans 100"/>
          <w:sz w:val="24"/>
          <w:szCs w:val="24"/>
        </w:rPr>
        <w:t xml:space="preserve"> </w:t>
      </w:r>
      <w:r w:rsidRPr="00C71DC1">
        <w:rPr>
          <w:rFonts w:ascii="Museo Sans 100" w:hAnsi="Museo Sans 100"/>
          <w:b/>
          <w:sz w:val="24"/>
          <w:szCs w:val="24"/>
        </w:rPr>
        <w:t xml:space="preserve">MIGUEL ANGEL ALFREDO MEJIA LOVATO, </w:t>
      </w:r>
      <w:r w:rsidRPr="00C71DC1">
        <w:rPr>
          <w:rFonts w:ascii="Museo Sans 100" w:hAnsi="Museo Sans 100"/>
          <w:sz w:val="24"/>
          <w:szCs w:val="24"/>
        </w:rPr>
        <w:t xml:space="preserve">de </w:t>
      </w:r>
      <w:r w:rsidR="00BA3E2C">
        <w:rPr>
          <w:rFonts w:ascii="Museo Sans 100" w:hAnsi="Museo Sans 100"/>
          <w:sz w:val="24"/>
          <w:szCs w:val="24"/>
        </w:rPr>
        <w:t>----</w:t>
      </w:r>
      <w:r w:rsidRPr="00C71DC1">
        <w:rPr>
          <w:rFonts w:ascii="Museo Sans 100" w:hAnsi="Museo Sans 100"/>
          <w:sz w:val="24"/>
          <w:szCs w:val="24"/>
        </w:rPr>
        <w:t xml:space="preserve"> años de edad, </w:t>
      </w:r>
      <w:r w:rsidR="00BA3E2C">
        <w:rPr>
          <w:rFonts w:ascii="Museo Sans 100" w:hAnsi="Museo Sans 100"/>
          <w:sz w:val="24"/>
          <w:szCs w:val="24"/>
        </w:rPr>
        <w:t>---</w:t>
      </w:r>
      <w:r w:rsidRPr="00C71DC1">
        <w:rPr>
          <w:rFonts w:ascii="Museo Sans 100" w:hAnsi="Museo Sans 100"/>
          <w:sz w:val="24"/>
          <w:szCs w:val="24"/>
        </w:rPr>
        <w:t xml:space="preserve">, del domicilio de </w:t>
      </w:r>
      <w:r w:rsidR="00BA3E2C">
        <w:rPr>
          <w:rFonts w:ascii="Museo Sans 100" w:hAnsi="Museo Sans 100"/>
          <w:sz w:val="24"/>
          <w:szCs w:val="24"/>
        </w:rPr>
        <w:t>----</w:t>
      </w:r>
      <w:r w:rsidRPr="00C71DC1">
        <w:rPr>
          <w:rFonts w:ascii="Museo Sans 100" w:hAnsi="Museo Sans 100"/>
          <w:sz w:val="24"/>
          <w:szCs w:val="24"/>
        </w:rPr>
        <w:t xml:space="preserve">, departamento de </w:t>
      </w:r>
      <w:r w:rsidR="00BA3E2C">
        <w:rPr>
          <w:rFonts w:ascii="Museo Sans 100" w:hAnsi="Museo Sans 100"/>
          <w:sz w:val="24"/>
          <w:szCs w:val="24"/>
        </w:rPr>
        <w:t>----</w:t>
      </w:r>
      <w:r w:rsidRPr="00C71DC1">
        <w:rPr>
          <w:rFonts w:ascii="Museo Sans 100" w:hAnsi="Museo Sans 100"/>
          <w:sz w:val="24"/>
          <w:szCs w:val="24"/>
        </w:rPr>
        <w:t xml:space="preserve">, con Documento Único de Identidad número </w:t>
      </w:r>
      <w:r w:rsidR="001E1CA2">
        <w:rPr>
          <w:rFonts w:ascii="Museo Sans 100" w:hAnsi="Museo Sans 100"/>
          <w:sz w:val="24"/>
          <w:szCs w:val="24"/>
        </w:rPr>
        <w:t>----</w:t>
      </w:r>
      <w:r w:rsidR="009B6ECB" w:rsidRPr="00C71DC1">
        <w:rPr>
          <w:rFonts w:ascii="Museo Sans 100" w:hAnsi="Museo Sans 100"/>
          <w:sz w:val="24"/>
          <w:szCs w:val="24"/>
        </w:rPr>
        <w:t>;</w:t>
      </w:r>
      <w:r w:rsidR="009B6ECB" w:rsidRPr="00C71DC1">
        <w:rPr>
          <w:rFonts w:ascii="Museo Sans 100" w:eastAsia="Times New Roman" w:hAnsi="Museo Sans 100"/>
          <w:sz w:val="24"/>
          <w:szCs w:val="24"/>
          <w:lang w:val="es-ES_tradnl"/>
        </w:rPr>
        <w:t xml:space="preserve"> el</w:t>
      </w:r>
      <w:r w:rsidR="009B6ECB" w:rsidRPr="00C71DC1">
        <w:rPr>
          <w:rFonts w:ascii="Museo Sans 100" w:hAnsi="Museo Sans 100"/>
          <w:sz w:val="24"/>
          <w:szCs w:val="24"/>
        </w:rPr>
        <w:t xml:space="preserve"> señor Presidente somete a consideración de Junta Directiva, dictamen jurídico 3</w:t>
      </w:r>
      <w:r w:rsidRPr="00C71DC1">
        <w:rPr>
          <w:rFonts w:ascii="Museo Sans 100" w:hAnsi="Museo Sans 100"/>
          <w:sz w:val="24"/>
          <w:szCs w:val="24"/>
        </w:rPr>
        <w:t>83</w:t>
      </w:r>
      <w:r w:rsidR="009B6ECB" w:rsidRPr="00C71DC1">
        <w:rPr>
          <w:rFonts w:ascii="Museo Sans 100" w:hAnsi="Museo Sans 100"/>
          <w:sz w:val="24"/>
          <w:szCs w:val="24"/>
        </w:rPr>
        <w:t>, relacionado con la adjudicación en venta de 0</w:t>
      </w:r>
      <w:r w:rsidRPr="00C71DC1">
        <w:rPr>
          <w:rFonts w:ascii="Museo Sans 100" w:hAnsi="Museo Sans 100"/>
          <w:sz w:val="24"/>
          <w:szCs w:val="24"/>
        </w:rPr>
        <w:t>3</w:t>
      </w:r>
      <w:r w:rsidR="009B6ECB" w:rsidRPr="00C71DC1">
        <w:rPr>
          <w:rFonts w:ascii="Museo Sans 100" w:hAnsi="Museo Sans 100"/>
          <w:sz w:val="24"/>
          <w:szCs w:val="24"/>
        </w:rPr>
        <w:t xml:space="preserve"> lotes agrícolas, </w:t>
      </w:r>
      <w:r w:rsidR="009B6ECB" w:rsidRPr="00C71DC1">
        <w:rPr>
          <w:rFonts w:ascii="Museo Sans 100" w:eastAsia="Times New Roman" w:hAnsi="Museo Sans 100"/>
          <w:sz w:val="24"/>
          <w:szCs w:val="24"/>
        </w:rPr>
        <w:t>ubicados en el</w:t>
      </w:r>
      <w:r w:rsidRPr="00C71DC1">
        <w:rPr>
          <w:rFonts w:ascii="Museo Sans 100" w:eastAsia="Times New Roman" w:hAnsi="Museo Sans 100"/>
          <w:sz w:val="24"/>
          <w:szCs w:val="24"/>
        </w:rPr>
        <w:t xml:space="preserve"> </w:t>
      </w:r>
      <w:r w:rsidRPr="00C71DC1">
        <w:rPr>
          <w:rFonts w:ascii="Museo Sans 100" w:hAnsi="Museo Sans 100"/>
          <w:bCs/>
          <w:sz w:val="24"/>
          <w:szCs w:val="24"/>
        </w:rPr>
        <w:t xml:space="preserve">Proyecto de </w:t>
      </w:r>
      <w:r w:rsidRPr="00C71DC1">
        <w:rPr>
          <w:rFonts w:ascii="Museo Sans 100" w:hAnsi="Museo Sans 100"/>
          <w:sz w:val="24"/>
          <w:szCs w:val="24"/>
        </w:rPr>
        <w:t xml:space="preserve">Lotificación Agrícola desarrollado en el inmueble identificado registralmente como </w:t>
      </w:r>
      <w:r w:rsidRPr="00C71DC1">
        <w:rPr>
          <w:rFonts w:ascii="Museo Sans 100" w:hAnsi="Museo Sans 100"/>
          <w:b/>
          <w:sz w:val="24"/>
          <w:szCs w:val="24"/>
        </w:rPr>
        <w:t>HACIENDA ESCUINTLA, PORCION DACION EN PAGO (REMED)</w:t>
      </w:r>
      <w:r w:rsidRPr="00C71DC1">
        <w:rPr>
          <w:rFonts w:ascii="Museo Sans 100" w:hAnsi="Museo Sans 100"/>
          <w:sz w:val="24"/>
          <w:szCs w:val="24"/>
        </w:rPr>
        <w:t xml:space="preserve">, </w:t>
      </w:r>
      <w:r w:rsidR="00930145" w:rsidRPr="00C71DC1">
        <w:rPr>
          <w:rFonts w:ascii="Museo Sans 100" w:hAnsi="Museo Sans 100"/>
          <w:sz w:val="24"/>
          <w:szCs w:val="24"/>
        </w:rPr>
        <w:t>situ</w:t>
      </w:r>
      <w:r w:rsidRPr="00C71DC1">
        <w:rPr>
          <w:rFonts w:ascii="Museo Sans 100" w:hAnsi="Museo Sans 100"/>
          <w:sz w:val="24"/>
          <w:szCs w:val="24"/>
        </w:rPr>
        <w:t xml:space="preserve">ada en cantón Tierra Blanca, jurisdicción de Zacatecoluca, departamento de La Paz, y según Plano como </w:t>
      </w:r>
      <w:r w:rsidRPr="00C71DC1">
        <w:rPr>
          <w:rFonts w:ascii="Museo Sans 100" w:hAnsi="Museo Sans 100"/>
          <w:b/>
          <w:sz w:val="24"/>
          <w:szCs w:val="24"/>
        </w:rPr>
        <w:t>HACIENDA ESCUINTLA, PORCION 3</w:t>
      </w:r>
      <w:r w:rsidRPr="00C71DC1">
        <w:rPr>
          <w:rFonts w:ascii="Museo Sans 100" w:hAnsi="Museo Sans 100"/>
          <w:sz w:val="24"/>
          <w:szCs w:val="24"/>
        </w:rPr>
        <w:t xml:space="preserve">, </w:t>
      </w:r>
      <w:r w:rsidR="00930145" w:rsidRPr="00C71DC1">
        <w:rPr>
          <w:rFonts w:ascii="Museo Sans 100" w:hAnsi="Museo Sans 100"/>
          <w:sz w:val="24"/>
          <w:szCs w:val="24"/>
        </w:rPr>
        <w:t xml:space="preserve">de la </w:t>
      </w:r>
      <w:r w:rsidRPr="00C71DC1">
        <w:rPr>
          <w:rFonts w:ascii="Museo Sans 100" w:hAnsi="Museo Sans 100"/>
          <w:sz w:val="24"/>
          <w:szCs w:val="24"/>
        </w:rPr>
        <w:t xml:space="preserve">jurisdicción Zacatecoluca, departamento de La Paz, </w:t>
      </w:r>
      <w:r w:rsidR="00930145" w:rsidRPr="00C71DC1">
        <w:rPr>
          <w:rFonts w:ascii="Museo Sans 100" w:hAnsi="Museo Sans 100"/>
          <w:b/>
          <w:sz w:val="24"/>
          <w:szCs w:val="24"/>
        </w:rPr>
        <w:t>c</w:t>
      </w:r>
      <w:r w:rsidRPr="00C71DC1">
        <w:rPr>
          <w:rFonts w:ascii="Museo Sans 100" w:hAnsi="Museo Sans 100"/>
          <w:b/>
          <w:sz w:val="24"/>
          <w:szCs w:val="24"/>
        </w:rPr>
        <w:t xml:space="preserve">ódigo de SIIE 082177, </w:t>
      </w:r>
      <w:r w:rsidR="00930145" w:rsidRPr="00C71DC1">
        <w:rPr>
          <w:rFonts w:ascii="Museo Sans 100" w:hAnsi="Museo Sans 100"/>
          <w:b/>
          <w:sz w:val="24"/>
          <w:szCs w:val="24"/>
        </w:rPr>
        <w:t>SSE 1848, e</w:t>
      </w:r>
      <w:r w:rsidRPr="00C71DC1">
        <w:rPr>
          <w:rFonts w:ascii="Museo Sans 100" w:hAnsi="Museo Sans 100"/>
          <w:b/>
          <w:sz w:val="24"/>
          <w:szCs w:val="24"/>
        </w:rPr>
        <w:t>ntrega 9</w:t>
      </w:r>
      <w:r w:rsidR="009B6ECB" w:rsidRPr="00C71DC1">
        <w:rPr>
          <w:rFonts w:ascii="Museo Sans 100" w:hAnsi="Museo Sans 100"/>
          <w:b/>
          <w:sz w:val="24"/>
          <w:szCs w:val="24"/>
        </w:rPr>
        <w:t xml:space="preserve">, </w:t>
      </w:r>
      <w:r w:rsidR="009B6ECB" w:rsidRPr="00C71DC1">
        <w:rPr>
          <w:rFonts w:ascii="Museo Sans 100" w:hAnsi="Museo Sans 100"/>
          <w:sz w:val="24"/>
          <w:szCs w:val="24"/>
        </w:rPr>
        <w:t>en el cual la Gerencia Legal hace las siguientes consideraciones:</w:t>
      </w:r>
    </w:p>
    <w:p w:rsidR="009B6ECB" w:rsidRPr="00C71DC1" w:rsidRDefault="009B6ECB" w:rsidP="00C71DC1">
      <w:pPr>
        <w:jc w:val="both"/>
        <w:rPr>
          <w:rFonts w:ascii="Museo Sans 100" w:hAnsi="Museo Sans 100"/>
          <w:b/>
          <w:sz w:val="24"/>
          <w:szCs w:val="24"/>
        </w:rPr>
      </w:pPr>
    </w:p>
    <w:p w:rsidR="00375FE3" w:rsidRPr="00CC11F1" w:rsidRDefault="00375FE3" w:rsidP="00C71DC1">
      <w:pPr>
        <w:pStyle w:val="Prrafodelista"/>
        <w:numPr>
          <w:ilvl w:val="0"/>
          <w:numId w:val="3"/>
        </w:numPr>
        <w:ind w:left="1134" w:hanging="708"/>
        <w:contextualSpacing/>
        <w:jc w:val="both"/>
        <w:rPr>
          <w:rFonts w:ascii="Museo Sans 100" w:hAnsi="Museo Sans 100"/>
          <w:sz w:val="24"/>
          <w:szCs w:val="24"/>
        </w:rPr>
      </w:pPr>
      <w:r w:rsidRPr="00C71DC1">
        <w:rPr>
          <w:rFonts w:ascii="Museo Sans 100" w:hAnsi="Museo Sans 100"/>
          <w:sz w:val="24"/>
          <w:szCs w:val="24"/>
        </w:rPr>
        <w:t xml:space="preserve">El ISTA adquirió mediante Dación en Pago por parte de la Asociación Cooperativa de Producción Agropecuaria Escuintla de R.L., a fin de cancelar su deuda adquirida, un área de 312.83 Manzanas  equivalente a 218 </w:t>
      </w:r>
      <w:proofErr w:type="spellStart"/>
      <w:r w:rsidRPr="00C71DC1">
        <w:rPr>
          <w:rFonts w:ascii="Museo Sans 100" w:hAnsi="Museo Sans 100"/>
          <w:sz w:val="24"/>
          <w:szCs w:val="24"/>
        </w:rPr>
        <w:t>Hás</w:t>
      </w:r>
      <w:proofErr w:type="spellEnd"/>
      <w:r w:rsidRPr="00C71DC1">
        <w:rPr>
          <w:rFonts w:ascii="Museo Sans 100" w:hAnsi="Museo Sans 100"/>
          <w:sz w:val="24"/>
          <w:szCs w:val="24"/>
        </w:rPr>
        <w:t xml:space="preserve">. 63 </w:t>
      </w:r>
      <w:proofErr w:type="spellStart"/>
      <w:r w:rsidRPr="00C71DC1">
        <w:rPr>
          <w:rFonts w:ascii="Museo Sans 100" w:hAnsi="Museo Sans 100"/>
          <w:sz w:val="24"/>
          <w:szCs w:val="24"/>
        </w:rPr>
        <w:t>Ás</w:t>
      </w:r>
      <w:proofErr w:type="spellEnd"/>
      <w:r w:rsidRPr="00C71DC1">
        <w:rPr>
          <w:rFonts w:ascii="Museo Sans 100" w:hAnsi="Museo Sans 100"/>
          <w:sz w:val="24"/>
          <w:szCs w:val="24"/>
        </w:rPr>
        <w:t xml:space="preserve">. 99.22 </w:t>
      </w:r>
      <w:proofErr w:type="spellStart"/>
      <w:r w:rsidRPr="00C71DC1">
        <w:rPr>
          <w:rFonts w:ascii="Museo Sans 100" w:hAnsi="Museo Sans 100"/>
          <w:sz w:val="24"/>
          <w:szCs w:val="24"/>
        </w:rPr>
        <w:t>Cás</w:t>
      </w:r>
      <w:proofErr w:type="spellEnd"/>
      <w:r w:rsidRPr="00C71DC1">
        <w:rPr>
          <w:rFonts w:ascii="Museo Sans 100" w:hAnsi="Museo Sans 100"/>
          <w:sz w:val="24"/>
          <w:szCs w:val="24"/>
        </w:rPr>
        <w:t>. equivalente a 2,186,399.22 M</w:t>
      </w:r>
      <w:r w:rsidR="00930145" w:rsidRPr="00C71DC1">
        <w:rPr>
          <w:rFonts w:ascii="Museo Sans 100" w:hAnsi="Museo Sans 100"/>
          <w:sz w:val="24"/>
          <w:szCs w:val="24"/>
        </w:rPr>
        <w:t>ts</w:t>
      </w:r>
      <w:r w:rsidRPr="00C71DC1">
        <w:rPr>
          <w:rFonts w:ascii="Museo Sans 100" w:hAnsi="Museo Sans 100"/>
          <w:sz w:val="24"/>
          <w:szCs w:val="24"/>
        </w:rPr>
        <w:t>²</w:t>
      </w:r>
      <w:r w:rsidR="00930145" w:rsidRPr="00C71DC1">
        <w:rPr>
          <w:rFonts w:ascii="Museo Sans 100" w:hAnsi="Museo Sans 100"/>
          <w:sz w:val="24"/>
          <w:szCs w:val="24"/>
        </w:rPr>
        <w:t>.</w:t>
      </w:r>
      <w:r w:rsidRPr="00C71DC1">
        <w:rPr>
          <w:rFonts w:ascii="Museo Sans 100" w:hAnsi="Museo Sans 100"/>
          <w:sz w:val="24"/>
          <w:szCs w:val="24"/>
        </w:rPr>
        <w:t>,</w:t>
      </w:r>
      <w:r w:rsidR="00930145" w:rsidRPr="00C71DC1">
        <w:rPr>
          <w:rFonts w:ascii="Museo Sans 100" w:hAnsi="Museo Sans 100"/>
          <w:sz w:val="24"/>
          <w:szCs w:val="24"/>
        </w:rPr>
        <w:t xml:space="preserve"> por el v</w:t>
      </w:r>
      <w:r w:rsidRPr="00C71DC1">
        <w:rPr>
          <w:rFonts w:ascii="Museo Sans 100" w:hAnsi="Museo Sans 100"/>
          <w:sz w:val="24"/>
          <w:szCs w:val="24"/>
        </w:rPr>
        <w:t>alor de $</w:t>
      </w:r>
      <w:r w:rsidRPr="00C71DC1">
        <w:rPr>
          <w:rFonts w:ascii="Museo Sans 100" w:hAnsi="Museo Sans 100"/>
          <w:bCs/>
          <w:iCs/>
          <w:sz w:val="24"/>
          <w:szCs w:val="24"/>
        </w:rPr>
        <w:t xml:space="preserve">630,502.55, </w:t>
      </w:r>
      <w:r w:rsidRPr="00C71DC1">
        <w:rPr>
          <w:rFonts w:ascii="Museo Sans 100" w:hAnsi="Museo Sans 100"/>
          <w:sz w:val="24"/>
          <w:szCs w:val="24"/>
        </w:rPr>
        <w:t xml:space="preserve">según consta en </w:t>
      </w:r>
      <w:r w:rsidR="00930145" w:rsidRPr="00C71DC1">
        <w:rPr>
          <w:rFonts w:ascii="Museo Sans 100" w:hAnsi="Museo Sans 100"/>
          <w:sz w:val="24"/>
          <w:szCs w:val="24"/>
        </w:rPr>
        <w:t xml:space="preserve">el </w:t>
      </w:r>
      <w:r w:rsidRPr="00C71DC1">
        <w:rPr>
          <w:rFonts w:ascii="Museo Sans 100" w:hAnsi="Museo Sans 100"/>
          <w:sz w:val="24"/>
          <w:szCs w:val="24"/>
        </w:rPr>
        <w:t xml:space="preserve"> Punto XII del Acta de Sesión Ordinaria 19-2003, de fecha 22 de mayo de 2003 y escritura pública de Dación en Pago número </w:t>
      </w:r>
      <w:r w:rsidR="00CC11F1">
        <w:rPr>
          <w:rFonts w:ascii="Museo Sans 100" w:hAnsi="Museo Sans 100"/>
          <w:sz w:val="24"/>
          <w:szCs w:val="24"/>
        </w:rPr>
        <w:t>----</w:t>
      </w:r>
      <w:r w:rsidRPr="00C71DC1">
        <w:rPr>
          <w:rFonts w:ascii="Museo Sans 100" w:hAnsi="Museo Sans 100"/>
          <w:sz w:val="24"/>
          <w:szCs w:val="24"/>
        </w:rPr>
        <w:t xml:space="preserve">, Libro </w:t>
      </w:r>
      <w:r w:rsidR="00CC11F1">
        <w:rPr>
          <w:rFonts w:ascii="Museo Sans 100" w:hAnsi="Museo Sans 100"/>
          <w:sz w:val="24"/>
          <w:szCs w:val="24"/>
        </w:rPr>
        <w:t>---</w:t>
      </w:r>
      <w:r w:rsidRPr="00C71DC1">
        <w:rPr>
          <w:rFonts w:ascii="Museo Sans 100" w:hAnsi="Museo Sans 100"/>
          <w:sz w:val="24"/>
          <w:szCs w:val="24"/>
        </w:rPr>
        <w:t xml:space="preserve">, otorgada ante los oficios del </w:t>
      </w:r>
      <w:r w:rsidRPr="00C71DC1">
        <w:rPr>
          <w:rFonts w:ascii="Museo Sans 100" w:hAnsi="Museo Sans 100"/>
          <w:sz w:val="24"/>
          <w:szCs w:val="24"/>
        </w:rPr>
        <w:lastRenderedPageBreak/>
        <w:t xml:space="preserve">Notario Nelson Alberto Artiga Corea, el día </w:t>
      </w:r>
      <w:r w:rsidR="00CC11F1">
        <w:rPr>
          <w:rFonts w:ascii="Museo Sans 100" w:hAnsi="Museo Sans 100"/>
          <w:sz w:val="24"/>
          <w:szCs w:val="24"/>
        </w:rPr>
        <w:t>---</w:t>
      </w:r>
      <w:r w:rsidRPr="00C71DC1">
        <w:rPr>
          <w:rFonts w:ascii="Museo Sans 100" w:hAnsi="Museo Sans 100"/>
          <w:sz w:val="24"/>
          <w:szCs w:val="24"/>
        </w:rPr>
        <w:t xml:space="preserve"> de </w:t>
      </w:r>
      <w:r w:rsidR="00CC11F1">
        <w:rPr>
          <w:rFonts w:ascii="Museo Sans 100" w:hAnsi="Museo Sans 100"/>
          <w:sz w:val="24"/>
          <w:szCs w:val="24"/>
        </w:rPr>
        <w:t>---</w:t>
      </w:r>
      <w:r w:rsidRPr="00C71DC1">
        <w:rPr>
          <w:rFonts w:ascii="Museo Sans 100" w:hAnsi="Museo Sans 100"/>
          <w:sz w:val="24"/>
          <w:szCs w:val="24"/>
        </w:rPr>
        <w:t xml:space="preserve"> de </w:t>
      </w:r>
      <w:r w:rsidR="00CC11F1">
        <w:rPr>
          <w:rFonts w:ascii="Museo Sans 100" w:hAnsi="Museo Sans 100"/>
          <w:sz w:val="24"/>
          <w:szCs w:val="24"/>
        </w:rPr>
        <w:t>---</w:t>
      </w:r>
      <w:r w:rsidRPr="00C71DC1">
        <w:rPr>
          <w:rFonts w:ascii="Museo Sans 100" w:hAnsi="Museo Sans 100"/>
          <w:sz w:val="24"/>
          <w:szCs w:val="24"/>
        </w:rPr>
        <w:t xml:space="preserve">, la cual fue inscrita a favor de este Instituto, al número </w:t>
      </w:r>
      <w:r w:rsidR="00CC11F1">
        <w:rPr>
          <w:rFonts w:ascii="Museo Sans 100" w:hAnsi="Museo Sans 100"/>
          <w:sz w:val="24"/>
          <w:szCs w:val="24"/>
        </w:rPr>
        <w:t>---</w:t>
      </w:r>
      <w:r w:rsidRPr="00C71DC1">
        <w:rPr>
          <w:rFonts w:ascii="Museo Sans 100" w:hAnsi="Museo Sans 100"/>
          <w:sz w:val="24"/>
          <w:szCs w:val="24"/>
        </w:rPr>
        <w:t xml:space="preserve"> del Libro </w:t>
      </w:r>
      <w:r w:rsidR="00CC11F1">
        <w:rPr>
          <w:rFonts w:ascii="Museo Sans 100" w:hAnsi="Museo Sans 100"/>
          <w:sz w:val="24"/>
          <w:szCs w:val="24"/>
        </w:rPr>
        <w:t>----</w:t>
      </w:r>
      <w:r w:rsidRPr="00C71DC1">
        <w:rPr>
          <w:rFonts w:ascii="Museo Sans 100" w:hAnsi="Museo Sans 100"/>
          <w:sz w:val="24"/>
          <w:szCs w:val="24"/>
        </w:rPr>
        <w:t xml:space="preserve">, de propiedad de La Paz, ahora trasladada a la </w:t>
      </w:r>
      <w:r w:rsidR="00930145" w:rsidRPr="00C71DC1">
        <w:rPr>
          <w:rFonts w:ascii="Museo Sans 100" w:hAnsi="Museo Sans 100"/>
          <w:sz w:val="24"/>
          <w:szCs w:val="24"/>
        </w:rPr>
        <w:t>matrícula</w:t>
      </w:r>
      <w:r w:rsidRPr="00C71DC1">
        <w:rPr>
          <w:rFonts w:ascii="Museo Sans 100" w:hAnsi="Museo Sans 100"/>
          <w:sz w:val="24"/>
          <w:szCs w:val="24"/>
        </w:rPr>
        <w:t xml:space="preserve"> </w:t>
      </w:r>
      <w:r w:rsidR="00CC11F1">
        <w:rPr>
          <w:rFonts w:ascii="Museo Sans 100" w:hAnsi="Museo Sans 100"/>
          <w:sz w:val="24"/>
          <w:szCs w:val="24"/>
        </w:rPr>
        <w:t>----</w:t>
      </w:r>
      <w:r w:rsidRPr="00C71DC1">
        <w:rPr>
          <w:rFonts w:ascii="Museo Sans 100" w:hAnsi="Museo Sans 100"/>
          <w:sz w:val="24"/>
          <w:szCs w:val="24"/>
        </w:rPr>
        <w:t xml:space="preserve">-00000,del Registro de la </w:t>
      </w:r>
      <w:r w:rsidRPr="00CC11F1">
        <w:rPr>
          <w:rFonts w:ascii="Museo Sans 100" w:hAnsi="Museo Sans 100"/>
          <w:sz w:val="24"/>
          <w:szCs w:val="24"/>
        </w:rPr>
        <w:t>Propiedad Raíz e Hipotecas de la Tercera Sección del Centro, departamento de La Paz.</w:t>
      </w:r>
    </w:p>
    <w:p w:rsidR="00375FE3" w:rsidRPr="00C71DC1" w:rsidRDefault="00375FE3" w:rsidP="00C71DC1">
      <w:pPr>
        <w:pStyle w:val="Prrafodelista"/>
        <w:ind w:left="1134"/>
        <w:jc w:val="both"/>
        <w:rPr>
          <w:rFonts w:ascii="Museo Sans 100" w:hAnsi="Museo Sans 100"/>
          <w:sz w:val="24"/>
          <w:szCs w:val="24"/>
        </w:rPr>
      </w:pPr>
      <w:r w:rsidRPr="00C71DC1">
        <w:rPr>
          <w:rFonts w:ascii="Museo Sans 100" w:hAnsi="Museo Sans 100"/>
          <w:sz w:val="24"/>
          <w:szCs w:val="24"/>
        </w:rPr>
        <w:t xml:space="preserve">Dicho inmueble fue </w:t>
      </w:r>
      <w:r w:rsidRPr="00C71DC1">
        <w:rPr>
          <w:rFonts w:ascii="Museo Sans 100" w:hAnsi="Museo Sans 100"/>
          <w:i/>
          <w:sz w:val="24"/>
          <w:szCs w:val="24"/>
          <w:u w:val="single"/>
        </w:rPr>
        <w:t>remedido</w:t>
      </w:r>
      <w:r w:rsidRPr="00C71DC1">
        <w:rPr>
          <w:rFonts w:ascii="Museo Sans 100" w:hAnsi="Museo Sans 100"/>
          <w:i/>
          <w:sz w:val="24"/>
          <w:szCs w:val="24"/>
        </w:rPr>
        <w:t xml:space="preserve"> </w:t>
      </w:r>
      <w:r w:rsidRPr="00C71DC1">
        <w:rPr>
          <w:rFonts w:ascii="Museo Sans 100" w:hAnsi="Museo Sans 100"/>
          <w:sz w:val="24"/>
          <w:szCs w:val="24"/>
        </w:rPr>
        <w:t>según</w:t>
      </w:r>
      <w:r w:rsidRPr="00C71DC1">
        <w:rPr>
          <w:rFonts w:ascii="Museo Sans 100" w:hAnsi="Museo Sans 100"/>
          <w:i/>
          <w:sz w:val="24"/>
          <w:szCs w:val="24"/>
        </w:rPr>
        <w:t xml:space="preserve"> </w:t>
      </w:r>
      <w:r w:rsidRPr="00C71DC1">
        <w:rPr>
          <w:rFonts w:ascii="Museo Sans 100" w:hAnsi="Museo Sans 100"/>
          <w:sz w:val="24"/>
          <w:szCs w:val="24"/>
        </w:rPr>
        <w:t xml:space="preserve">escritura pública de Protocolización de Resolución Final de Diligencias de Remedición número </w:t>
      </w:r>
      <w:r w:rsidR="00F32300">
        <w:rPr>
          <w:rFonts w:ascii="Museo Sans 100" w:hAnsi="Museo Sans 100"/>
          <w:sz w:val="24"/>
          <w:szCs w:val="24"/>
        </w:rPr>
        <w:t>---</w:t>
      </w:r>
      <w:r w:rsidRPr="00C71DC1">
        <w:rPr>
          <w:rFonts w:ascii="Museo Sans 100" w:hAnsi="Museo Sans 100"/>
          <w:sz w:val="24"/>
          <w:szCs w:val="24"/>
        </w:rPr>
        <w:t xml:space="preserve">, Libro </w:t>
      </w:r>
      <w:r w:rsidR="00F32300">
        <w:rPr>
          <w:rFonts w:ascii="Museo Sans 100" w:hAnsi="Museo Sans 100"/>
          <w:sz w:val="24"/>
          <w:szCs w:val="24"/>
        </w:rPr>
        <w:t>---</w:t>
      </w:r>
      <w:r w:rsidRPr="00C71DC1">
        <w:rPr>
          <w:rFonts w:ascii="Museo Sans 100" w:hAnsi="Museo Sans 100"/>
          <w:sz w:val="24"/>
          <w:szCs w:val="24"/>
        </w:rPr>
        <w:t xml:space="preserve">, otorgada ante los oficios de la Notaria Ana Patricia Rubio Ayala, el día </w:t>
      </w:r>
      <w:r w:rsidR="00F32300">
        <w:rPr>
          <w:rFonts w:ascii="Museo Sans 100" w:hAnsi="Museo Sans 100"/>
          <w:sz w:val="24"/>
          <w:szCs w:val="24"/>
        </w:rPr>
        <w:t>----</w:t>
      </w:r>
      <w:r w:rsidRPr="00C71DC1">
        <w:rPr>
          <w:rFonts w:ascii="Museo Sans 100" w:hAnsi="Museo Sans 100"/>
          <w:sz w:val="24"/>
          <w:szCs w:val="24"/>
        </w:rPr>
        <w:t xml:space="preserve">de </w:t>
      </w:r>
      <w:r w:rsidR="00F32300">
        <w:rPr>
          <w:rFonts w:ascii="Museo Sans 100" w:hAnsi="Museo Sans 100"/>
          <w:sz w:val="24"/>
          <w:szCs w:val="24"/>
        </w:rPr>
        <w:t>---</w:t>
      </w:r>
      <w:r w:rsidRPr="00C71DC1">
        <w:rPr>
          <w:rFonts w:ascii="Museo Sans 100" w:hAnsi="Museo Sans 100"/>
          <w:sz w:val="24"/>
          <w:szCs w:val="24"/>
        </w:rPr>
        <w:t xml:space="preserve"> de </w:t>
      </w:r>
      <w:r w:rsidR="00F32300">
        <w:rPr>
          <w:rFonts w:ascii="Museo Sans 100" w:hAnsi="Museo Sans 100"/>
          <w:sz w:val="24"/>
          <w:szCs w:val="24"/>
        </w:rPr>
        <w:t>---</w:t>
      </w:r>
      <w:r w:rsidRPr="00C71DC1">
        <w:rPr>
          <w:rFonts w:ascii="Museo Sans 100" w:hAnsi="Museo Sans 100"/>
          <w:sz w:val="24"/>
          <w:szCs w:val="24"/>
        </w:rPr>
        <w:t xml:space="preserve">, resultando el área de: 223 </w:t>
      </w:r>
      <w:proofErr w:type="spellStart"/>
      <w:r w:rsidRPr="00C71DC1">
        <w:rPr>
          <w:rFonts w:ascii="Museo Sans 100" w:hAnsi="Museo Sans 100"/>
          <w:sz w:val="24"/>
          <w:szCs w:val="24"/>
        </w:rPr>
        <w:t>Hás</w:t>
      </w:r>
      <w:proofErr w:type="spellEnd"/>
      <w:r w:rsidRPr="00C71DC1">
        <w:rPr>
          <w:rFonts w:ascii="Museo Sans 100" w:hAnsi="Museo Sans 100"/>
          <w:sz w:val="24"/>
          <w:szCs w:val="24"/>
        </w:rPr>
        <w:t xml:space="preserve">. 08 </w:t>
      </w:r>
      <w:proofErr w:type="spellStart"/>
      <w:r w:rsidRPr="00C71DC1">
        <w:rPr>
          <w:rFonts w:ascii="Museo Sans 100" w:hAnsi="Museo Sans 100"/>
          <w:sz w:val="24"/>
          <w:szCs w:val="24"/>
        </w:rPr>
        <w:t>Ás</w:t>
      </w:r>
      <w:proofErr w:type="spellEnd"/>
      <w:r w:rsidRPr="00C71DC1">
        <w:rPr>
          <w:rFonts w:ascii="Museo Sans 100" w:hAnsi="Museo Sans 100"/>
          <w:sz w:val="24"/>
          <w:szCs w:val="24"/>
        </w:rPr>
        <w:t xml:space="preserve">. 91.42 </w:t>
      </w:r>
      <w:proofErr w:type="spellStart"/>
      <w:r w:rsidRPr="00C71DC1">
        <w:rPr>
          <w:rFonts w:ascii="Museo Sans 100" w:hAnsi="Museo Sans 100"/>
          <w:sz w:val="24"/>
          <w:szCs w:val="24"/>
        </w:rPr>
        <w:t>Cás</w:t>
      </w:r>
      <w:proofErr w:type="spellEnd"/>
      <w:r w:rsidRPr="00C71DC1">
        <w:rPr>
          <w:rFonts w:ascii="Museo Sans 100" w:hAnsi="Museo Sans 100"/>
          <w:sz w:val="24"/>
          <w:szCs w:val="24"/>
        </w:rPr>
        <w:t xml:space="preserve">. equivalente a 2,230,891.42 M², </w:t>
      </w:r>
      <w:r w:rsidR="00930145" w:rsidRPr="00C71DC1">
        <w:rPr>
          <w:rFonts w:ascii="Museo Sans 100" w:hAnsi="Museo Sans 100"/>
          <w:bCs/>
          <w:iCs/>
          <w:sz w:val="24"/>
          <w:szCs w:val="24"/>
        </w:rPr>
        <w:t>a razón de un precio por h</w:t>
      </w:r>
      <w:r w:rsidRPr="00C71DC1">
        <w:rPr>
          <w:rFonts w:ascii="Museo Sans 100" w:hAnsi="Museo Sans 100"/>
          <w:bCs/>
          <w:iCs/>
          <w:sz w:val="24"/>
          <w:szCs w:val="24"/>
        </w:rPr>
        <w:t xml:space="preserve">ectárea de $2,826.24 y por metro cuadrado de $0.282624, </w:t>
      </w:r>
      <w:r w:rsidRPr="00C71DC1">
        <w:rPr>
          <w:rFonts w:ascii="Museo Sans 100" w:hAnsi="Museo Sans 100"/>
          <w:sz w:val="24"/>
          <w:szCs w:val="24"/>
        </w:rPr>
        <w:t>denominándose ahora como Hacienda Escuintla, Porción Dación en Pago (REMED), la cual a su vez ha sido objeto de 3 desmembraciones según detalle:</w:t>
      </w:r>
    </w:p>
    <w:p w:rsidR="00375FE3" w:rsidRPr="000A71F4" w:rsidRDefault="00375FE3" w:rsidP="00375FE3">
      <w:pPr>
        <w:pStyle w:val="Prrafodelista"/>
        <w:spacing w:line="360" w:lineRule="auto"/>
        <w:ind w:left="567"/>
        <w:jc w:val="both"/>
        <w:rPr>
          <w:rFonts w:ascii="Museo Sans 300" w:hAnsi="Museo Sans 300"/>
          <w:sz w:val="26"/>
          <w:szCs w:val="26"/>
        </w:rPr>
      </w:pPr>
    </w:p>
    <w:tbl>
      <w:tblPr>
        <w:tblW w:w="7992" w:type="dxa"/>
        <w:tblInd w:w="1091" w:type="dxa"/>
        <w:tblCellMar>
          <w:left w:w="70" w:type="dxa"/>
          <w:right w:w="70" w:type="dxa"/>
        </w:tblCellMar>
        <w:tblLook w:val="04A0" w:firstRow="1" w:lastRow="0" w:firstColumn="1" w:lastColumn="0" w:noHBand="0" w:noVBand="1"/>
      </w:tblPr>
      <w:tblGrid>
        <w:gridCol w:w="3542"/>
        <w:gridCol w:w="1872"/>
        <w:gridCol w:w="2578"/>
      </w:tblGrid>
      <w:tr w:rsidR="00375FE3" w:rsidRPr="000A71F4" w:rsidTr="00930145">
        <w:trPr>
          <w:trHeight w:val="18"/>
        </w:trPr>
        <w:tc>
          <w:tcPr>
            <w:tcW w:w="7992" w:type="dxa"/>
            <w:gridSpan w:val="3"/>
            <w:tcBorders>
              <w:top w:val="single" w:sz="4" w:space="0" w:color="auto"/>
              <w:left w:val="single" w:sz="4" w:space="0" w:color="auto"/>
              <w:bottom w:val="double" w:sz="6" w:space="0" w:color="auto"/>
              <w:right w:val="single" w:sz="4" w:space="0" w:color="auto"/>
            </w:tcBorders>
            <w:shd w:val="clear" w:color="auto" w:fill="F2F2F2"/>
            <w:noWrap/>
            <w:vAlign w:val="bottom"/>
            <w:hideMark/>
          </w:tcPr>
          <w:p w:rsidR="00375FE3" w:rsidRPr="00C71DC1" w:rsidRDefault="00375FE3" w:rsidP="00930145">
            <w:pPr>
              <w:pStyle w:val="Prrafodelista"/>
              <w:ind w:left="357"/>
              <w:jc w:val="center"/>
              <w:rPr>
                <w:rFonts w:ascii="Museo Sans 100" w:hAnsi="Museo Sans 100"/>
                <w:b/>
              </w:rPr>
            </w:pPr>
            <w:r w:rsidRPr="00C71DC1">
              <w:rPr>
                <w:rFonts w:ascii="Museo Sans 100" w:hAnsi="Museo Sans 100"/>
                <w:b/>
              </w:rPr>
              <w:t>HACIENDA ESCUINTLA PORCION DACION EN PAGO /</w:t>
            </w:r>
          </w:p>
          <w:p w:rsidR="00375FE3" w:rsidRPr="00C71DC1" w:rsidRDefault="00375FE3" w:rsidP="00F32300">
            <w:pPr>
              <w:pStyle w:val="Prrafodelista"/>
              <w:ind w:left="357"/>
              <w:jc w:val="center"/>
              <w:rPr>
                <w:rFonts w:ascii="Museo Sans 100" w:eastAsia="Times New Roman" w:hAnsi="Museo Sans 100"/>
                <w:b/>
                <w:lang w:val="es-ES" w:eastAsia="es-ES"/>
              </w:rPr>
            </w:pPr>
            <w:r w:rsidRPr="00C71DC1">
              <w:rPr>
                <w:rFonts w:ascii="Museo Sans 100" w:hAnsi="Museo Sans 100"/>
                <w:b/>
              </w:rPr>
              <w:t xml:space="preserve">MATRICULA: </w:t>
            </w:r>
            <w:r w:rsidR="00F32300">
              <w:rPr>
                <w:rFonts w:ascii="Museo Sans 100" w:hAnsi="Museo Sans 100"/>
                <w:b/>
              </w:rPr>
              <w:t>----</w:t>
            </w:r>
            <w:r w:rsidRPr="00C71DC1">
              <w:rPr>
                <w:rFonts w:ascii="Museo Sans 100" w:hAnsi="Museo Sans 100"/>
                <w:b/>
              </w:rPr>
              <w:t>-00000</w:t>
            </w:r>
          </w:p>
        </w:tc>
      </w:tr>
      <w:tr w:rsidR="00375FE3" w:rsidRPr="000A71F4" w:rsidTr="00930145">
        <w:trPr>
          <w:trHeight w:val="18"/>
        </w:trPr>
        <w:tc>
          <w:tcPr>
            <w:tcW w:w="3542" w:type="dxa"/>
            <w:tcBorders>
              <w:top w:val="double" w:sz="4" w:space="0" w:color="auto"/>
              <w:left w:val="single" w:sz="4" w:space="0" w:color="auto"/>
              <w:bottom w:val="double" w:sz="6" w:space="0" w:color="auto"/>
              <w:right w:val="double" w:sz="6" w:space="0" w:color="auto"/>
            </w:tcBorders>
            <w:shd w:val="clear" w:color="auto" w:fill="F2F2F2"/>
            <w:noWrap/>
            <w:vAlign w:val="bottom"/>
            <w:hideMark/>
          </w:tcPr>
          <w:p w:rsidR="00375FE3" w:rsidRPr="00C71DC1" w:rsidRDefault="00375FE3" w:rsidP="00930145">
            <w:pPr>
              <w:spacing w:line="360" w:lineRule="auto"/>
              <w:jc w:val="center"/>
              <w:rPr>
                <w:rFonts w:ascii="Museo Sans 100" w:eastAsia="Times New Roman" w:hAnsi="Museo Sans 100"/>
                <w:bCs/>
                <w:lang w:val="es-ES"/>
              </w:rPr>
            </w:pPr>
            <w:r w:rsidRPr="00C71DC1">
              <w:rPr>
                <w:rFonts w:ascii="Museo Sans 100" w:hAnsi="Museo Sans 100"/>
                <w:bCs/>
              </w:rPr>
              <w:t>PORCIONES GENERADAS*</w:t>
            </w:r>
          </w:p>
        </w:tc>
        <w:tc>
          <w:tcPr>
            <w:tcW w:w="1872" w:type="dxa"/>
            <w:tcBorders>
              <w:top w:val="double" w:sz="4" w:space="0" w:color="auto"/>
              <w:left w:val="double" w:sz="4" w:space="0" w:color="auto"/>
              <w:bottom w:val="double" w:sz="6" w:space="0" w:color="auto"/>
              <w:right w:val="nil"/>
            </w:tcBorders>
            <w:shd w:val="clear" w:color="auto" w:fill="F2F2F2"/>
            <w:vAlign w:val="bottom"/>
            <w:hideMark/>
          </w:tcPr>
          <w:p w:rsidR="00375FE3" w:rsidRPr="00C71DC1" w:rsidRDefault="00375FE3" w:rsidP="00930145">
            <w:pPr>
              <w:spacing w:line="360" w:lineRule="auto"/>
              <w:jc w:val="center"/>
              <w:rPr>
                <w:rFonts w:ascii="Museo Sans 100" w:eastAsia="Times New Roman" w:hAnsi="Museo Sans 100"/>
                <w:bCs/>
                <w:lang w:val="es-ES"/>
              </w:rPr>
            </w:pPr>
            <w:r w:rsidRPr="00C71DC1">
              <w:rPr>
                <w:rFonts w:ascii="Museo Sans 100" w:hAnsi="Museo Sans 100"/>
                <w:bCs/>
              </w:rPr>
              <w:t>ÁREAS  (m²)</w:t>
            </w:r>
          </w:p>
        </w:tc>
        <w:tc>
          <w:tcPr>
            <w:tcW w:w="2578" w:type="dxa"/>
            <w:tcBorders>
              <w:top w:val="double" w:sz="4" w:space="0" w:color="auto"/>
              <w:left w:val="double" w:sz="4" w:space="0" w:color="auto"/>
              <w:bottom w:val="double" w:sz="6" w:space="0" w:color="auto"/>
              <w:right w:val="single" w:sz="4" w:space="0" w:color="auto"/>
            </w:tcBorders>
            <w:shd w:val="clear" w:color="auto" w:fill="F2F2F2"/>
            <w:vAlign w:val="bottom"/>
            <w:hideMark/>
          </w:tcPr>
          <w:p w:rsidR="00375FE3" w:rsidRPr="00C71DC1" w:rsidRDefault="00375FE3" w:rsidP="00930145">
            <w:pPr>
              <w:spacing w:line="360" w:lineRule="auto"/>
              <w:jc w:val="center"/>
              <w:rPr>
                <w:rFonts w:ascii="Museo Sans 100" w:eastAsia="Times New Roman" w:hAnsi="Museo Sans 100"/>
                <w:bCs/>
                <w:lang w:val="es-ES"/>
              </w:rPr>
            </w:pPr>
            <w:r w:rsidRPr="00C71DC1">
              <w:rPr>
                <w:rFonts w:ascii="Museo Sans 100" w:hAnsi="Museo Sans 100"/>
                <w:bCs/>
              </w:rPr>
              <w:t>MATRÍCULA</w:t>
            </w:r>
          </w:p>
        </w:tc>
      </w:tr>
      <w:tr w:rsidR="00375FE3" w:rsidRPr="000A71F4" w:rsidTr="00930145">
        <w:trPr>
          <w:trHeight w:val="18"/>
        </w:trPr>
        <w:tc>
          <w:tcPr>
            <w:tcW w:w="3542" w:type="dxa"/>
            <w:tcBorders>
              <w:top w:val="nil"/>
              <w:left w:val="single" w:sz="4" w:space="0" w:color="auto"/>
              <w:bottom w:val="dotted" w:sz="4" w:space="0" w:color="auto"/>
              <w:right w:val="double" w:sz="6" w:space="0" w:color="auto"/>
            </w:tcBorders>
            <w:shd w:val="clear" w:color="auto" w:fill="FFFFFF"/>
            <w:noWrap/>
            <w:vAlign w:val="center"/>
            <w:hideMark/>
          </w:tcPr>
          <w:p w:rsidR="00375FE3" w:rsidRPr="00C71DC1" w:rsidRDefault="00375FE3" w:rsidP="00930145">
            <w:pPr>
              <w:spacing w:line="360" w:lineRule="auto"/>
              <w:jc w:val="center"/>
              <w:rPr>
                <w:rFonts w:ascii="Museo Sans 100" w:eastAsia="Times New Roman" w:hAnsi="Museo Sans 100"/>
                <w:lang w:val="es-ES" w:eastAsia="es-ES"/>
              </w:rPr>
            </w:pPr>
            <w:r w:rsidRPr="00C71DC1">
              <w:rPr>
                <w:rFonts w:ascii="Museo Sans 100" w:hAnsi="Museo Sans 100"/>
              </w:rPr>
              <w:t>Hacienda Escuintla,  Porción 1</w:t>
            </w:r>
          </w:p>
        </w:tc>
        <w:tc>
          <w:tcPr>
            <w:tcW w:w="1872" w:type="dxa"/>
            <w:tcBorders>
              <w:top w:val="nil"/>
              <w:left w:val="double" w:sz="4" w:space="0" w:color="auto"/>
              <w:bottom w:val="dotted" w:sz="4" w:space="0" w:color="auto"/>
              <w:right w:val="nil"/>
            </w:tcBorders>
            <w:shd w:val="clear" w:color="auto" w:fill="FFFFFF"/>
            <w:vAlign w:val="center"/>
            <w:hideMark/>
          </w:tcPr>
          <w:p w:rsidR="00375FE3" w:rsidRPr="00C71DC1" w:rsidRDefault="00375FE3" w:rsidP="00930145">
            <w:pPr>
              <w:spacing w:line="360" w:lineRule="auto"/>
              <w:jc w:val="center"/>
              <w:rPr>
                <w:rFonts w:ascii="Museo Sans 100" w:eastAsia="Times New Roman" w:hAnsi="Museo Sans 100"/>
                <w:bCs/>
                <w:lang w:val="es-ES"/>
              </w:rPr>
            </w:pPr>
            <w:r w:rsidRPr="00C71DC1">
              <w:rPr>
                <w:rFonts w:ascii="Museo Sans 100" w:hAnsi="Museo Sans 100"/>
                <w:bCs/>
              </w:rPr>
              <w:t>872,650.12</w:t>
            </w:r>
          </w:p>
        </w:tc>
        <w:tc>
          <w:tcPr>
            <w:tcW w:w="2578" w:type="dxa"/>
            <w:tcBorders>
              <w:top w:val="nil"/>
              <w:left w:val="double" w:sz="4" w:space="0" w:color="auto"/>
              <w:bottom w:val="dotted" w:sz="4" w:space="0" w:color="auto"/>
              <w:right w:val="single" w:sz="4" w:space="0" w:color="auto"/>
            </w:tcBorders>
            <w:vAlign w:val="center"/>
            <w:hideMark/>
          </w:tcPr>
          <w:p w:rsidR="00375FE3" w:rsidRPr="00C71DC1" w:rsidRDefault="00F32300" w:rsidP="00930145">
            <w:pPr>
              <w:spacing w:line="360" w:lineRule="auto"/>
              <w:jc w:val="center"/>
              <w:rPr>
                <w:rFonts w:ascii="Museo Sans 100" w:eastAsia="Times New Roman" w:hAnsi="Museo Sans 100"/>
                <w:bCs/>
                <w:lang w:val="es-ES"/>
              </w:rPr>
            </w:pPr>
            <w:r>
              <w:rPr>
                <w:rFonts w:ascii="Museo Sans 100" w:hAnsi="Museo Sans 100"/>
                <w:bCs/>
              </w:rPr>
              <w:t>---</w:t>
            </w:r>
            <w:r w:rsidR="00375FE3" w:rsidRPr="00C71DC1">
              <w:rPr>
                <w:rFonts w:ascii="Museo Sans 100" w:hAnsi="Museo Sans 100"/>
                <w:bCs/>
              </w:rPr>
              <w:t>-00000</w:t>
            </w:r>
          </w:p>
        </w:tc>
      </w:tr>
      <w:tr w:rsidR="00375FE3" w:rsidRPr="000A71F4" w:rsidTr="00930145">
        <w:trPr>
          <w:trHeight w:val="18"/>
        </w:trPr>
        <w:tc>
          <w:tcPr>
            <w:tcW w:w="3542"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375FE3" w:rsidRPr="00C71DC1" w:rsidRDefault="00375FE3" w:rsidP="00930145">
            <w:pPr>
              <w:spacing w:line="360" w:lineRule="auto"/>
              <w:jc w:val="center"/>
              <w:rPr>
                <w:rFonts w:ascii="Museo Sans 100" w:eastAsia="Times New Roman" w:hAnsi="Museo Sans 100"/>
                <w:lang w:val="es-ES"/>
              </w:rPr>
            </w:pPr>
            <w:r w:rsidRPr="00C71DC1">
              <w:rPr>
                <w:rFonts w:ascii="Museo Sans 100" w:hAnsi="Museo Sans 100"/>
              </w:rPr>
              <w:t>Hacienda Escuintla,  Porción 2</w:t>
            </w:r>
          </w:p>
        </w:tc>
        <w:tc>
          <w:tcPr>
            <w:tcW w:w="1872" w:type="dxa"/>
            <w:tcBorders>
              <w:top w:val="dotted" w:sz="4" w:space="0" w:color="auto"/>
              <w:left w:val="double" w:sz="4" w:space="0" w:color="auto"/>
              <w:bottom w:val="dotted" w:sz="4" w:space="0" w:color="auto"/>
              <w:right w:val="nil"/>
            </w:tcBorders>
            <w:shd w:val="clear" w:color="auto" w:fill="FFFFFF"/>
            <w:vAlign w:val="center"/>
            <w:hideMark/>
          </w:tcPr>
          <w:p w:rsidR="00375FE3" w:rsidRPr="00C71DC1" w:rsidRDefault="00375FE3" w:rsidP="00930145">
            <w:pPr>
              <w:spacing w:line="360" w:lineRule="auto"/>
              <w:jc w:val="center"/>
              <w:rPr>
                <w:rFonts w:ascii="Museo Sans 100" w:eastAsia="Times New Roman" w:hAnsi="Museo Sans 100"/>
                <w:bCs/>
                <w:lang w:val="es-ES"/>
              </w:rPr>
            </w:pPr>
            <w:r w:rsidRPr="00C71DC1">
              <w:rPr>
                <w:rFonts w:ascii="Museo Sans 100" w:hAnsi="Museo Sans 100"/>
                <w:bCs/>
              </w:rPr>
              <w:t>402,323.38</w:t>
            </w:r>
          </w:p>
        </w:tc>
        <w:tc>
          <w:tcPr>
            <w:tcW w:w="2578" w:type="dxa"/>
            <w:tcBorders>
              <w:top w:val="dotted" w:sz="4" w:space="0" w:color="auto"/>
              <w:left w:val="double" w:sz="4" w:space="0" w:color="auto"/>
              <w:bottom w:val="dotted" w:sz="4" w:space="0" w:color="auto"/>
              <w:right w:val="single" w:sz="4" w:space="0" w:color="auto"/>
            </w:tcBorders>
            <w:vAlign w:val="center"/>
            <w:hideMark/>
          </w:tcPr>
          <w:p w:rsidR="00375FE3" w:rsidRPr="00C71DC1" w:rsidRDefault="00F32300" w:rsidP="00930145">
            <w:pPr>
              <w:spacing w:line="360" w:lineRule="auto"/>
              <w:jc w:val="center"/>
              <w:rPr>
                <w:rFonts w:ascii="Museo Sans 100" w:eastAsia="Times New Roman" w:hAnsi="Museo Sans 100"/>
                <w:bCs/>
                <w:lang w:val="es-ES"/>
              </w:rPr>
            </w:pPr>
            <w:r>
              <w:rPr>
                <w:rFonts w:ascii="Museo Sans 100" w:hAnsi="Museo Sans 100"/>
                <w:bCs/>
              </w:rPr>
              <w:t>----</w:t>
            </w:r>
            <w:r w:rsidR="00375FE3" w:rsidRPr="00C71DC1">
              <w:rPr>
                <w:rFonts w:ascii="Museo Sans 100" w:hAnsi="Museo Sans 100"/>
                <w:bCs/>
              </w:rPr>
              <w:t>-00000</w:t>
            </w:r>
          </w:p>
        </w:tc>
      </w:tr>
      <w:tr w:rsidR="00375FE3" w:rsidRPr="000A71F4" w:rsidTr="00930145">
        <w:trPr>
          <w:trHeight w:val="18"/>
        </w:trPr>
        <w:tc>
          <w:tcPr>
            <w:tcW w:w="3542"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375FE3" w:rsidRPr="00C71DC1" w:rsidRDefault="00375FE3" w:rsidP="00930145">
            <w:pPr>
              <w:spacing w:line="360" w:lineRule="auto"/>
              <w:jc w:val="center"/>
              <w:rPr>
                <w:rFonts w:ascii="Museo Sans 100" w:eastAsia="Times New Roman" w:hAnsi="Museo Sans 100"/>
                <w:lang w:val="es-ES"/>
              </w:rPr>
            </w:pPr>
            <w:r w:rsidRPr="00C71DC1">
              <w:rPr>
                <w:rFonts w:ascii="Museo Sans 100" w:hAnsi="Museo Sans 100"/>
              </w:rPr>
              <w:t>Hacienda Escuintla,  Porción 3</w:t>
            </w:r>
          </w:p>
        </w:tc>
        <w:tc>
          <w:tcPr>
            <w:tcW w:w="1872" w:type="dxa"/>
            <w:tcBorders>
              <w:top w:val="dotted" w:sz="4" w:space="0" w:color="auto"/>
              <w:left w:val="double" w:sz="4" w:space="0" w:color="auto"/>
              <w:bottom w:val="single" w:sz="4" w:space="0" w:color="auto"/>
              <w:right w:val="nil"/>
            </w:tcBorders>
            <w:shd w:val="clear" w:color="auto" w:fill="FFFFFF"/>
            <w:vAlign w:val="center"/>
            <w:hideMark/>
          </w:tcPr>
          <w:p w:rsidR="00375FE3" w:rsidRPr="00C71DC1" w:rsidRDefault="00375FE3" w:rsidP="00930145">
            <w:pPr>
              <w:spacing w:line="360" w:lineRule="auto"/>
              <w:jc w:val="center"/>
              <w:rPr>
                <w:rFonts w:ascii="Museo Sans 100" w:eastAsia="Times New Roman" w:hAnsi="Museo Sans 100"/>
                <w:bCs/>
                <w:lang w:val="es-ES"/>
              </w:rPr>
            </w:pPr>
            <w:r w:rsidRPr="00C71DC1">
              <w:rPr>
                <w:rFonts w:ascii="Museo Sans 100" w:hAnsi="Museo Sans 100"/>
                <w:bCs/>
              </w:rPr>
              <w:t>955,917.92</w:t>
            </w:r>
          </w:p>
        </w:tc>
        <w:tc>
          <w:tcPr>
            <w:tcW w:w="2578" w:type="dxa"/>
            <w:tcBorders>
              <w:top w:val="dotted" w:sz="4" w:space="0" w:color="auto"/>
              <w:left w:val="double" w:sz="4" w:space="0" w:color="auto"/>
              <w:bottom w:val="single" w:sz="4" w:space="0" w:color="auto"/>
              <w:right w:val="single" w:sz="4" w:space="0" w:color="auto"/>
            </w:tcBorders>
            <w:vAlign w:val="center"/>
            <w:hideMark/>
          </w:tcPr>
          <w:p w:rsidR="00375FE3" w:rsidRPr="00C71DC1" w:rsidRDefault="00F32300" w:rsidP="00930145">
            <w:pPr>
              <w:spacing w:line="360" w:lineRule="auto"/>
              <w:jc w:val="center"/>
              <w:rPr>
                <w:rFonts w:ascii="Museo Sans 100" w:eastAsia="Times New Roman" w:hAnsi="Museo Sans 100"/>
                <w:bCs/>
                <w:lang w:val="es-ES"/>
              </w:rPr>
            </w:pPr>
            <w:r>
              <w:rPr>
                <w:rFonts w:ascii="Museo Sans 100" w:hAnsi="Museo Sans 100"/>
                <w:bCs/>
              </w:rPr>
              <w:t>----</w:t>
            </w:r>
            <w:r w:rsidR="00375FE3" w:rsidRPr="00C71DC1">
              <w:rPr>
                <w:rFonts w:ascii="Museo Sans 100" w:hAnsi="Museo Sans 100"/>
                <w:bCs/>
              </w:rPr>
              <w:t>-00000</w:t>
            </w:r>
          </w:p>
        </w:tc>
      </w:tr>
    </w:tbl>
    <w:p w:rsidR="00375FE3" w:rsidRPr="000A71F4" w:rsidRDefault="00375FE3" w:rsidP="00375FE3">
      <w:pPr>
        <w:jc w:val="both"/>
        <w:rPr>
          <w:rFonts w:ascii="Museo Sans 300" w:hAnsi="Museo Sans 300"/>
          <w:sz w:val="26"/>
          <w:szCs w:val="26"/>
        </w:rPr>
      </w:pPr>
    </w:p>
    <w:p w:rsidR="00375FE3" w:rsidRPr="00C71DC1" w:rsidRDefault="00375FE3" w:rsidP="00386B07">
      <w:pPr>
        <w:pStyle w:val="Prrafodelista"/>
        <w:numPr>
          <w:ilvl w:val="0"/>
          <w:numId w:val="3"/>
        </w:numPr>
        <w:ind w:left="1134" w:hanging="708"/>
        <w:contextualSpacing/>
        <w:jc w:val="both"/>
        <w:rPr>
          <w:rFonts w:ascii="Museo Sans 100" w:hAnsi="Museo Sans 100"/>
          <w:bCs/>
          <w:sz w:val="24"/>
          <w:szCs w:val="24"/>
        </w:rPr>
      </w:pPr>
      <w:r w:rsidRPr="00C71DC1">
        <w:rPr>
          <w:rFonts w:ascii="Museo Sans 100" w:hAnsi="Museo Sans 100"/>
          <w:sz w:val="24"/>
          <w:szCs w:val="24"/>
        </w:rPr>
        <w:t xml:space="preserve">Mediante el Punto XVI del Acta de Sesión Ordinaria 03-2019, de fecha 18 de enero de 2019, se aprobó el </w:t>
      </w:r>
      <w:r w:rsidRPr="00C71DC1">
        <w:rPr>
          <w:rFonts w:ascii="Museo Sans 100" w:hAnsi="Museo Sans 100"/>
          <w:bCs/>
          <w:sz w:val="24"/>
          <w:szCs w:val="24"/>
        </w:rPr>
        <w:t xml:space="preserve">Proyecto de </w:t>
      </w:r>
      <w:r w:rsidRPr="00C71DC1">
        <w:rPr>
          <w:rFonts w:ascii="Museo Sans 100" w:hAnsi="Museo Sans 100"/>
          <w:sz w:val="24"/>
          <w:szCs w:val="24"/>
        </w:rPr>
        <w:t>Lotificación Agrícola desarrollado en el inmueble identificado registralmente como HACIENDA ESCUINTLA, PORCION DACION EN PAGO (REMED), ubicada en cantón Tierra Blanca, jurisdicción de Zacatecoluca, departamento de La Paz, y según Plano como HACIENDA ESCUINTLA, PORCION 3, situada en jurisdicción de Zacatecoluca, departamento de La Paz</w:t>
      </w:r>
      <w:r w:rsidRPr="00C71DC1">
        <w:rPr>
          <w:rFonts w:ascii="Museo Sans 100" w:hAnsi="Museo Sans 100"/>
          <w:b/>
          <w:sz w:val="24"/>
          <w:szCs w:val="24"/>
        </w:rPr>
        <w:t xml:space="preserve">, </w:t>
      </w:r>
      <w:r w:rsidRPr="00C71DC1">
        <w:rPr>
          <w:rFonts w:ascii="Museo Sans 100" w:hAnsi="Museo Sans 100"/>
          <w:bCs/>
          <w:sz w:val="24"/>
          <w:szCs w:val="24"/>
        </w:rPr>
        <w:t xml:space="preserve">con un área total de </w:t>
      </w:r>
      <w:r w:rsidRPr="00C71DC1">
        <w:rPr>
          <w:rFonts w:ascii="Museo Sans 100" w:hAnsi="Museo Sans 100"/>
          <w:b/>
          <w:bCs/>
          <w:sz w:val="24"/>
          <w:szCs w:val="24"/>
        </w:rPr>
        <w:t xml:space="preserve"> </w:t>
      </w:r>
      <w:r w:rsidRPr="00C71DC1">
        <w:rPr>
          <w:rFonts w:ascii="Museo Sans 100" w:hAnsi="Museo Sans 100"/>
          <w:b/>
          <w:sz w:val="24"/>
          <w:szCs w:val="24"/>
        </w:rPr>
        <w:t>955,917.92 Mt</w:t>
      </w:r>
      <w:r w:rsidRPr="00C71DC1">
        <w:rPr>
          <w:rFonts w:ascii="Museo Sans 100" w:hAnsi="Museo Sans 100"/>
          <w:b/>
          <w:sz w:val="24"/>
          <w:szCs w:val="24"/>
          <w:vertAlign w:val="superscript"/>
        </w:rPr>
        <w:t>2</w:t>
      </w:r>
      <w:r w:rsidRPr="00C71DC1">
        <w:rPr>
          <w:rFonts w:ascii="Museo Sans 100" w:hAnsi="Museo Sans 100"/>
          <w:b/>
          <w:bCs/>
          <w:sz w:val="24"/>
          <w:szCs w:val="24"/>
        </w:rPr>
        <w:t xml:space="preserve">, </w:t>
      </w:r>
      <w:r w:rsidRPr="00C71DC1">
        <w:rPr>
          <w:rFonts w:ascii="Museo Sans 100" w:hAnsi="Museo Sans 100"/>
          <w:sz w:val="24"/>
          <w:szCs w:val="24"/>
        </w:rPr>
        <w:t xml:space="preserve">inscrita a la Matrícula </w:t>
      </w:r>
      <w:r w:rsidR="00F32300">
        <w:rPr>
          <w:rFonts w:ascii="Museo Sans 100" w:hAnsi="Museo Sans 100"/>
          <w:bCs/>
          <w:sz w:val="24"/>
          <w:szCs w:val="24"/>
        </w:rPr>
        <w:t>----</w:t>
      </w:r>
      <w:r w:rsidRPr="00C71DC1">
        <w:rPr>
          <w:rFonts w:ascii="Museo Sans 100" w:hAnsi="Museo Sans 100"/>
          <w:bCs/>
          <w:sz w:val="24"/>
          <w:szCs w:val="24"/>
        </w:rPr>
        <w:t xml:space="preserve">-00000, </w:t>
      </w:r>
      <w:r w:rsidRPr="00C71DC1">
        <w:rPr>
          <w:rFonts w:ascii="Museo Sans 100" w:hAnsi="Museo Sans 100"/>
          <w:sz w:val="24"/>
          <w:szCs w:val="24"/>
        </w:rPr>
        <w:t xml:space="preserve">del Registro de la Propiedad Raíz e Hipotecas de la Tercera Sección del Centro, departamento de La Paz, que comprende: </w:t>
      </w:r>
      <w:r w:rsidR="00F32300">
        <w:rPr>
          <w:rFonts w:ascii="Museo Sans 100" w:hAnsi="Museo Sans 100"/>
          <w:sz w:val="24"/>
          <w:szCs w:val="24"/>
        </w:rPr>
        <w:t>----</w:t>
      </w:r>
      <w:r w:rsidRPr="00C71DC1">
        <w:rPr>
          <w:rFonts w:ascii="Museo Sans 100" w:hAnsi="Museo Sans 100"/>
          <w:sz w:val="24"/>
          <w:szCs w:val="24"/>
        </w:rPr>
        <w:t xml:space="preserve"> Lotes Agrícolas (Polígonos 1, 2, 3, 4, 5, 6, 7, 8, 9, 10, 11, 12 y 13), 3 Áreas de Proyectos; 2 Bosques; 2 </w:t>
      </w:r>
      <w:proofErr w:type="spellStart"/>
      <w:r w:rsidRPr="00C71DC1">
        <w:rPr>
          <w:rFonts w:ascii="Museo Sans 100" w:hAnsi="Museo Sans 100"/>
          <w:sz w:val="24"/>
          <w:szCs w:val="24"/>
        </w:rPr>
        <w:t>Drenos</w:t>
      </w:r>
      <w:proofErr w:type="spellEnd"/>
      <w:r w:rsidRPr="00C71DC1">
        <w:rPr>
          <w:rFonts w:ascii="Museo Sans 100" w:hAnsi="Museo Sans 100"/>
          <w:sz w:val="24"/>
          <w:szCs w:val="24"/>
        </w:rPr>
        <w:t>; 3 Zonas de Protección y Calles; Aprobándose los Valores B</w:t>
      </w:r>
      <w:r w:rsidR="005F4A1A" w:rsidRPr="00C71DC1">
        <w:rPr>
          <w:rFonts w:ascii="Museo Sans 100" w:hAnsi="Museo Sans 100"/>
          <w:sz w:val="24"/>
          <w:szCs w:val="24"/>
        </w:rPr>
        <w:t>ase de Venta de: $3,216.49 por h</w:t>
      </w:r>
      <w:r w:rsidRPr="00C71DC1">
        <w:rPr>
          <w:rFonts w:ascii="Museo Sans 100" w:hAnsi="Museo Sans 100"/>
          <w:sz w:val="24"/>
          <w:szCs w:val="24"/>
        </w:rPr>
        <w:t xml:space="preserve">ectárea para los lotes agrícolas con clase de suelo IV; </w:t>
      </w:r>
      <w:r w:rsidRPr="00C71DC1">
        <w:rPr>
          <w:rFonts w:ascii="Museo Sans 100" w:eastAsia="Times New Roman" w:hAnsi="Museo Sans 100"/>
          <w:sz w:val="24"/>
          <w:szCs w:val="24"/>
          <w:lang w:val="es-ES"/>
        </w:rPr>
        <w:t xml:space="preserve">por lo que se </w:t>
      </w:r>
      <w:r w:rsidRPr="00C71DC1">
        <w:rPr>
          <w:rFonts w:ascii="Museo Sans 100" w:hAnsi="Museo Sans 100"/>
          <w:sz w:val="24"/>
          <w:szCs w:val="24"/>
        </w:rPr>
        <w:t xml:space="preserve">recomienda </w:t>
      </w:r>
      <w:r w:rsidRPr="00C71DC1">
        <w:rPr>
          <w:rFonts w:ascii="Museo Sans 100" w:hAnsi="Museo Sans 100"/>
          <w:color w:val="000000" w:themeColor="text1"/>
          <w:sz w:val="24"/>
          <w:szCs w:val="24"/>
        </w:rPr>
        <w:t xml:space="preserve">el </w:t>
      </w:r>
      <w:r w:rsidRPr="00C71DC1">
        <w:rPr>
          <w:rFonts w:ascii="Museo Sans 100" w:hAnsi="Museo Sans 100"/>
          <w:sz w:val="24"/>
          <w:szCs w:val="24"/>
        </w:rPr>
        <w:t xml:space="preserve">precio de venta para éstos de: $3,505.97. De acuerdo al procedimiento establecido en el Instructivo “Criterios de Avalúos para la Transferencia de Inmuebles Propiedad de ISTA”, aprobado en el Punto XV del Acta de Sesión Ordinaria 03-2015, de fecha 21 de enero de 2015. </w:t>
      </w:r>
      <w:r w:rsidRPr="00C71DC1">
        <w:rPr>
          <w:rFonts w:ascii="Museo Sans 100" w:eastAsia="Times New Roman" w:hAnsi="Museo Sans 100"/>
          <w:bCs/>
          <w:sz w:val="24"/>
          <w:szCs w:val="24"/>
        </w:rPr>
        <w:t xml:space="preserve">Dentro del Proyecto relacionado se encuentran los inmuebles objeto del presente </w:t>
      </w:r>
      <w:r w:rsidR="005F4A1A" w:rsidRPr="00C71DC1">
        <w:rPr>
          <w:rFonts w:ascii="Museo Sans 100" w:eastAsia="Times New Roman" w:hAnsi="Museo Sans 100"/>
          <w:bCs/>
          <w:sz w:val="24"/>
          <w:szCs w:val="24"/>
        </w:rPr>
        <w:t>punto de acta</w:t>
      </w:r>
      <w:r w:rsidRPr="00C71DC1">
        <w:rPr>
          <w:rFonts w:ascii="Museo Sans 100" w:eastAsia="Times New Roman" w:hAnsi="Museo Sans 100"/>
          <w:bCs/>
          <w:sz w:val="24"/>
          <w:szCs w:val="24"/>
        </w:rPr>
        <w:t xml:space="preserve">. </w:t>
      </w:r>
    </w:p>
    <w:p w:rsidR="00375FE3" w:rsidRDefault="00375FE3" w:rsidP="00C71DC1">
      <w:pPr>
        <w:pStyle w:val="Prrafodelista"/>
        <w:ind w:left="567"/>
        <w:jc w:val="both"/>
        <w:rPr>
          <w:rFonts w:ascii="Museo Sans 100" w:hAnsi="Museo Sans 100"/>
          <w:bCs/>
          <w:color w:val="FF0000"/>
          <w:sz w:val="24"/>
          <w:szCs w:val="24"/>
        </w:rPr>
      </w:pPr>
    </w:p>
    <w:p w:rsidR="00375FE3" w:rsidRPr="00C71DC1" w:rsidRDefault="00375FE3" w:rsidP="00386B07">
      <w:pPr>
        <w:pStyle w:val="Prrafodelista"/>
        <w:numPr>
          <w:ilvl w:val="0"/>
          <w:numId w:val="3"/>
        </w:numPr>
        <w:ind w:left="1134" w:hanging="708"/>
        <w:contextualSpacing/>
        <w:jc w:val="both"/>
        <w:rPr>
          <w:rFonts w:ascii="Museo Sans 100" w:hAnsi="Museo Sans 100"/>
          <w:bCs/>
          <w:sz w:val="24"/>
          <w:szCs w:val="24"/>
        </w:rPr>
      </w:pPr>
      <w:r w:rsidRPr="00C71DC1">
        <w:rPr>
          <w:rFonts w:ascii="Museo Sans 100" w:eastAsia="Times New Roman" w:hAnsi="Museo Sans 100"/>
          <w:sz w:val="24"/>
          <w:szCs w:val="24"/>
          <w:lang w:eastAsia="es-ES"/>
        </w:rPr>
        <w:lastRenderedPageBreak/>
        <w:t xml:space="preserve">Es necesario </w:t>
      </w:r>
      <w:r w:rsidRPr="00C71DC1">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C71DC1">
        <w:rPr>
          <w:rFonts w:ascii="Museo Sans 100" w:hAnsi="Museo Sans 100"/>
          <w:sz w:val="24"/>
          <w:szCs w:val="24"/>
        </w:rPr>
        <w:t>cumplir las medidas ambientales</w:t>
      </w:r>
      <w:r w:rsidRPr="00C71DC1">
        <w:rPr>
          <w:rFonts w:ascii="Museo Sans 100" w:eastAsia="Times New Roman" w:hAnsi="Museo Sans 100"/>
          <w:sz w:val="24"/>
          <w:szCs w:val="24"/>
          <w:lang w:val="es-ES" w:eastAsia="es-ES"/>
        </w:rPr>
        <w:t xml:space="preserve"> emitidas por la Unidad Ambiental Institucional, referentes a:</w:t>
      </w:r>
    </w:p>
    <w:p w:rsidR="00375FE3" w:rsidRPr="00C71DC1" w:rsidRDefault="00375FE3" w:rsidP="00386B07">
      <w:pPr>
        <w:pStyle w:val="Prrafodelista"/>
        <w:numPr>
          <w:ilvl w:val="1"/>
          <w:numId w:val="6"/>
        </w:numPr>
        <w:tabs>
          <w:tab w:val="left" w:pos="6447"/>
        </w:tabs>
        <w:ind w:left="1418" w:hanging="284"/>
        <w:contextualSpacing/>
        <w:jc w:val="both"/>
        <w:rPr>
          <w:rFonts w:ascii="Museo Sans 100" w:hAnsi="Museo Sans 100"/>
        </w:rPr>
      </w:pPr>
      <w:r w:rsidRPr="00C71DC1">
        <w:rPr>
          <w:rFonts w:ascii="Museo Sans 100" w:hAnsi="Museo Sans 100"/>
        </w:rPr>
        <w:t xml:space="preserve">Evitar la tala de árboles remanentes o bosques de galería; </w:t>
      </w:r>
    </w:p>
    <w:p w:rsidR="00375FE3" w:rsidRPr="00C71DC1" w:rsidRDefault="00375FE3" w:rsidP="00386B07">
      <w:pPr>
        <w:pStyle w:val="Prrafodelista"/>
        <w:numPr>
          <w:ilvl w:val="1"/>
          <w:numId w:val="6"/>
        </w:numPr>
        <w:tabs>
          <w:tab w:val="left" w:pos="6447"/>
        </w:tabs>
        <w:ind w:left="1418" w:hanging="284"/>
        <w:contextualSpacing/>
        <w:jc w:val="both"/>
        <w:rPr>
          <w:rFonts w:ascii="Museo Sans 100" w:hAnsi="Museo Sans 100"/>
        </w:rPr>
      </w:pPr>
      <w:r w:rsidRPr="00C71DC1">
        <w:rPr>
          <w:rFonts w:ascii="Museo Sans 100" w:hAnsi="Museo Sans 100"/>
        </w:rPr>
        <w:t xml:space="preserve">Evitar la quema de rastrojos, dejando que éstos se incorporen al suelo, para evitar la erosión, mejorar la fertilidad y mantener la humedad; y </w:t>
      </w:r>
    </w:p>
    <w:p w:rsidR="00375FE3" w:rsidRPr="00C71DC1" w:rsidRDefault="00375FE3" w:rsidP="00386B07">
      <w:pPr>
        <w:pStyle w:val="Prrafodelista"/>
        <w:numPr>
          <w:ilvl w:val="1"/>
          <w:numId w:val="6"/>
        </w:numPr>
        <w:tabs>
          <w:tab w:val="left" w:pos="6447"/>
        </w:tabs>
        <w:ind w:left="1418" w:hanging="284"/>
        <w:contextualSpacing/>
        <w:jc w:val="both"/>
        <w:rPr>
          <w:rFonts w:ascii="Museo Sans 100" w:hAnsi="Museo Sans 100"/>
        </w:rPr>
      </w:pPr>
      <w:r w:rsidRPr="00C71DC1">
        <w:rPr>
          <w:rFonts w:ascii="Museo Sans 100" w:hAnsi="Museo Sans 100"/>
        </w:rPr>
        <w:t>Evitar el uso de agroquímicos y orientar los cultivos hacia una  agricultura orgánica.</w:t>
      </w:r>
    </w:p>
    <w:p w:rsidR="00375FE3" w:rsidRPr="00C71DC1" w:rsidRDefault="00375FE3" w:rsidP="00C71DC1">
      <w:pPr>
        <w:pStyle w:val="Prrafodelista"/>
        <w:ind w:left="1134"/>
        <w:jc w:val="both"/>
        <w:rPr>
          <w:rFonts w:ascii="Museo Sans 100" w:hAnsi="Museo Sans 100"/>
          <w:sz w:val="24"/>
          <w:szCs w:val="24"/>
        </w:rPr>
      </w:pPr>
      <w:r w:rsidRPr="00C71DC1">
        <w:rPr>
          <w:rFonts w:ascii="Museo Sans 100" w:eastAsia="Times New Roman" w:hAnsi="Museo Sans 100"/>
          <w:sz w:val="24"/>
          <w:szCs w:val="24"/>
          <w:lang w:val="es-ES" w:eastAsia="es-ES"/>
        </w:rPr>
        <w:t xml:space="preserve">Lo anterior, de conformidad a lo establecido en el Acuerdo Segundo del Punto </w:t>
      </w:r>
      <w:r w:rsidRPr="00C71DC1">
        <w:rPr>
          <w:rFonts w:ascii="Museo Sans 100" w:hAnsi="Museo Sans 100"/>
          <w:sz w:val="24"/>
          <w:szCs w:val="24"/>
        </w:rPr>
        <w:t>XVI del Acta de Sesión Ordinaria 03-2019, de fecha 18 de enero de 2019.</w:t>
      </w:r>
    </w:p>
    <w:p w:rsidR="00375FE3" w:rsidRPr="00C71DC1" w:rsidRDefault="00375FE3" w:rsidP="00C71DC1">
      <w:pPr>
        <w:pStyle w:val="Prrafodelista"/>
        <w:rPr>
          <w:rFonts w:ascii="Museo Sans 100" w:hAnsi="Museo Sans 100"/>
          <w:color w:val="FF0000"/>
          <w:sz w:val="24"/>
          <w:szCs w:val="24"/>
        </w:rPr>
      </w:pPr>
    </w:p>
    <w:p w:rsidR="00375FE3" w:rsidRPr="00C71DC1" w:rsidRDefault="00375FE3" w:rsidP="00386B07">
      <w:pPr>
        <w:pStyle w:val="Prrafodelista"/>
        <w:numPr>
          <w:ilvl w:val="0"/>
          <w:numId w:val="3"/>
        </w:numPr>
        <w:ind w:left="1134" w:hanging="774"/>
        <w:contextualSpacing/>
        <w:jc w:val="both"/>
        <w:rPr>
          <w:rFonts w:ascii="Museo Sans 100" w:hAnsi="Museo Sans 100"/>
          <w:sz w:val="24"/>
          <w:szCs w:val="24"/>
        </w:rPr>
      </w:pPr>
      <w:r w:rsidRPr="00C71DC1">
        <w:rPr>
          <w:rFonts w:ascii="Museo Sans 100" w:hAnsi="Museo Sans 100"/>
          <w:sz w:val="24"/>
          <w:szCs w:val="24"/>
        </w:rPr>
        <w:t xml:space="preserve">Según valúos de fechas 13 de agosto de 2019, realizados por el Departamento de Asignación Individual y Avalúos, se recomienda el precio de venta para los inmuebles, según detalle consignado en el cuadro de valores y extensiones que se relacionará en el Acuerdo Primero del presente </w:t>
      </w:r>
      <w:r w:rsidR="005F4A1A" w:rsidRPr="00C71DC1">
        <w:rPr>
          <w:rFonts w:ascii="Museo Sans 100" w:hAnsi="Museo Sans 100"/>
          <w:sz w:val="24"/>
          <w:szCs w:val="24"/>
        </w:rPr>
        <w:t xml:space="preserve"> punto de acta,</w:t>
      </w:r>
      <w:r w:rsidRPr="00C71DC1">
        <w:rPr>
          <w:rFonts w:ascii="Museo Sans 100" w:hAnsi="Museo Sans 100"/>
          <w:sz w:val="24"/>
          <w:szCs w:val="24"/>
        </w:rPr>
        <w:t xml:space="preserve"> y que han sido requeridos por los solicitantes calificados dentro del Programa Campesinos sin Tierra. </w:t>
      </w:r>
    </w:p>
    <w:p w:rsidR="00375FE3" w:rsidRPr="00C71DC1" w:rsidRDefault="00375FE3" w:rsidP="00C71DC1">
      <w:pPr>
        <w:pStyle w:val="Prrafodelista"/>
        <w:jc w:val="both"/>
        <w:rPr>
          <w:rFonts w:ascii="Museo Sans 100" w:hAnsi="Museo Sans 100"/>
          <w:sz w:val="24"/>
          <w:szCs w:val="24"/>
        </w:rPr>
      </w:pPr>
    </w:p>
    <w:p w:rsidR="00375FE3" w:rsidRPr="00C71DC1" w:rsidRDefault="00375FE3" w:rsidP="00386B07">
      <w:pPr>
        <w:pStyle w:val="Prrafodelista"/>
        <w:numPr>
          <w:ilvl w:val="0"/>
          <w:numId w:val="3"/>
        </w:numPr>
        <w:ind w:left="1134" w:hanging="708"/>
        <w:contextualSpacing/>
        <w:jc w:val="both"/>
        <w:rPr>
          <w:rFonts w:ascii="Museo Sans 100" w:hAnsi="Museo Sans 100"/>
          <w:sz w:val="24"/>
          <w:szCs w:val="24"/>
        </w:rPr>
      </w:pPr>
      <w:r w:rsidRPr="00C71DC1">
        <w:rPr>
          <w:rFonts w:ascii="Museo Sans 100" w:eastAsia="Times New Roman" w:hAnsi="Museo Sans 100"/>
          <w:sz w:val="24"/>
          <w:szCs w:val="24"/>
        </w:rPr>
        <w:t>Según el Informe Técnico con referencia SGD-02-1200-19, de fecha 14 de agosto de 2019, emitido por el Departamento de Asignación Individual y Avalúos, los solicitantes no ejercen la posesión material de los inmuebles, por lo que se verificó en los sistemas informáticos de registro de beneficiarios que lleva la</w:t>
      </w:r>
      <w:r w:rsidR="005F4A1A" w:rsidRPr="00C71DC1">
        <w:rPr>
          <w:rFonts w:ascii="Museo Sans 100" w:eastAsia="Times New Roman" w:hAnsi="Museo Sans 100"/>
          <w:sz w:val="24"/>
          <w:szCs w:val="24"/>
        </w:rPr>
        <w:t xml:space="preserve"> Institución y se constató que é</w:t>
      </w:r>
      <w:r w:rsidRPr="00C71DC1">
        <w:rPr>
          <w:rFonts w:ascii="Museo Sans 100" w:eastAsia="Times New Roman" w:hAnsi="Museo Sans 100"/>
          <w:sz w:val="24"/>
          <w:szCs w:val="24"/>
        </w:rPr>
        <w:t>stos, no han sido adjudicados a favor de ninguna persona, encontrándose disponibles para su adjudicación.</w:t>
      </w:r>
    </w:p>
    <w:p w:rsidR="00375FE3" w:rsidRPr="00C71DC1" w:rsidRDefault="00375FE3" w:rsidP="00C71DC1">
      <w:pPr>
        <w:jc w:val="both"/>
        <w:rPr>
          <w:rFonts w:ascii="Museo Sans 100" w:hAnsi="Museo Sans 100"/>
          <w:color w:val="FF0000"/>
          <w:sz w:val="24"/>
          <w:szCs w:val="24"/>
        </w:rPr>
      </w:pPr>
    </w:p>
    <w:p w:rsidR="00375FE3" w:rsidRPr="00C71DC1" w:rsidRDefault="00375FE3" w:rsidP="00386B07">
      <w:pPr>
        <w:pStyle w:val="Prrafodelista"/>
        <w:numPr>
          <w:ilvl w:val="0"/>
          <w:numId w:val="3"/>
        </w:numPr>
        <w:ind w:left="1134" w:hanging="708"/>
        <w:contextualSpacing/>
        <w:jc w:val="both"/>
        <w:rPr>
          <w:rFonts w:ascii="Museo Sans 100" w:hAnsi="Museo Sans 100"/>
          <w:sz w:val="24"/>
          <w:szCs w:val="24"/>
        </w:rPr>
      </w:pPr>
      <w:r w:rsidRPr="00C71DC1">
        <w:rPr>
          <w:rFonts w:ascii="Museo Sans 100" w:hAnsi="Museo Sans 100"/>
          <w:sz w:val="24"/>
          <w:szCs w:val="24"/>
        </w:rPr>
        <w:t>De acuerdo a declaraciones simples contenidas en las solicitudes de adjudicación de inmueble de fechas 05 de febrero y 23 de julio de 2019, los peticionarios manifiestan que ni ellos ni los integrantes de su grupo familiar son empleados del ISTA; situación robustecida de conformidad a la consulta realizada en la Base de Datos de Empleados de este Instituto.</w:t>
      </w:r>
    </w:p>
    <w:p w:rsidR="009B6ECB" w:rsidRPr="00C71DC1" w:rsidRDefault="009B6ECB" w:rsidP="00C71DC1">
      <w:pPr>
        <w:jc w:val="both"/>
        <w:rPr>
          <w:rFonts w:ascii="Museo Sans 100" w:eastAsia="Times New Roman" w:hAnsi="Museo Sans 100"/>
          <w:sz w:val="24"/>
          <w:szCs w:val="24"/>
        </w:rPr>
      </w:pPr>
      <w:r w:rsidRPr="00C71DC1">
        <w:rPr>
          <w:rFonts w:ascii="Museo Sans 100" w:eastAsia="Times New Roman" w:hAnsi="Museo Sans 100"/>
          <w:sz w:val="24"/>
          <w:szCs w:val="24"/>
        </w:rPr>
        <w:t>Se ha tenido a la vista</w:t>
      </w:r>
      <w:r w:rsidR="00375FE3" w:rsidRPr="00C71DC1">
        <w:rPr>
          <w:rFonts w:ascii="Museo Sans 100" w:eastAsia="Times New Roman" w:hAnsi="Museo Sans 100"/>
          <w:sz w:val="24"/>
          <w:szCs w:val="24"/>
        </w:rPr>
        <w:t>: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copia de acuerdos de Junta Directiva, Razón y Constancia de Inscripción de Desmembración en Cabeza de su Dueño a favor del ISTA, solicitudes de adjudicación de inmueble, Propuesta de Adjudicación de Inmuebles</w:t>
      </w:r>
      <w:r w:rsidR="001C1B4C">
        <w:rPr>
          <w:rFonts w:ascii="Museo Sans 100" w:eastAsia="Times New Roman" w:hAnsi="Museo Sans 100"/>
          <w:sz w:val="24"/>
          <w:szCs w:val="24"/>
        </w:rPr>
        <w:t xml:space="preserve">, copias de </w:t>
      </w:r>
      <w:r w:rsidR="00375FE3" w:rsidRPr="00C71DC1">
        <w:rPr>
          <w:rFonts w:ascii="Museo Sans 100" w:eastAsia="Times New Roman" w:hAnsi="Museo Sans 100"/>
          <w:sz w:val="24"/>
          <w:szCs w:val="24"/>
        </w:rPr>
        <w:t>documentos únicos de identidad, tarjetas de identificación tributaria,  carencias de bienes: c</w:t>
      </w:r>
      <w:r w:rsidRPr="00C71DC1">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9B6ECB" w:rsidRPr="00C71DC1" w:rsidRDefault="009B6ECB" w:rsidP="00C71DC1">
      <w:pPr>
        <w:jc w:val="both"/>
        <w:rPr>
          <w:rFonts w:ascii="Museo Sans 100" w:hAnsi="Museo Sans 100"/>
          <w:sz w:val="24"/>
          <w:szCs w:val="24"/>
        </w:rPr>
      </w:pPr>
    </w:p>
    <w:p w:rsidR="009B6ECB" w:rsidRPr="00C71DC1" w:rsidRDefault="009B6ECB" w:rsidP="00C71DC1">
      <w:pPr>
        <w:jc w:val="both"/>
        <w:rPr>
          <w:rFonts w:ascii="Museo Sans 100" w:hAnsi="Museo Sans 100"/>
          <w:sz w:val="24"/>
          <w:szCs w:val="24"/>
        </w:rPr>
      </w:pPr>
      <w:r w:rsidRPr="00C71DC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71DC1">
        <w:rPr>
          <w:rFonts w:ascii="Museo Sans 100" w:hAnsi="Museo Sans 100"/>
          <w:bCs/>
          <w:sz w:val="24"/>
          <w:szCs w:val="24"/>
        </w:rPr>
        <w:t>Ley del Régimen Especial de la Tierra en Propiedad de Las Asociaciones Cooperativas, Comunales y Comunitarias Campesinas  Beneficiarios de la Reforma Agraria</w:t>
      </w:r>
      <w:r w:rsidRPr="00C71DC1">
        <w:rPr>
          <w:rFonts w:ascii="Museo Sans 100" w:hAnsi="Museo Sans 100"/>
          <w:sz w:val="24"/>
          <w:szCs w:val="24"/>
        </w:rPr>
        <w:t xml:space="preserve">, la Junta Directiva, </w:t>
      </w:r>
      <w:r w:rsidRPr="00C71DC1">
        <w:rPr>
          <w:rFonts w:ascii="Museo Sans 100" w:hAnsi="Museo Sans 100"/>
          <w:b/>
          <w:sz w:val="24"/>
          <w:szCs w:val="24"/>
          <w:u w:val="single"/>
        </w:rPr>
        <w:t>ACUERDA: PRIMERO:</w:t>
      </w:r>
      <w:r w:rsidRPr="00C71DC1">
        <w:rPr>
          <w:rFonts w:ascii="Museo Sans 100" w:hAnsi="Museo Sans 100"/>
          <w:b/>
          <w:sz w:val="24"/>
          <w:szCs w:val="24"/>
        </w:rPr>
        <w:t xml:space="preserve"> </w:t>
      </w:r>
      <w:r w:rsidRPr="00C71DC1">
        <w:rPr>
          <w:rFonts w:ascii="Museo Sans 100" w:hAnsi="Museo Sans 100"/>
          <w:sz w:val="24"/>
          <w:szCs w:val="24"/>
        </w:rPr>
        <w:t>Aprobar la adjudicación y transferencia por compraventa de 0</w:t>
      </w:r>
      <w:r w:rsidR="00375FE3" w:rsidRPr="00C71DC1">
        <w:rPr>
          <w:rFonts w:ascii="Museo Sans 100" w:hAnsi="Museo Sans 100"/>
          <w:sz w:val="24"/>
          <w:szCs w:val="24"/>
        </w:rPr>
        <w:t>3</w:t>
      </w:r>
      <w:r w:rsidRPr="00C71DC1">
        <w:rPr>
          <w:rFonts w:ascii="Museo Sans 100" w:hAnsi="Museo Sans 100"/>
          <w:sz w:val="24"/>
          <w:szCs w:val="24"/>
        </w:rPr>
        <w:t xml:space="preserve"> lotes agrícolas a favor de los señores:</w:t>
      </w:r>
      <w:r w:rsidR="00375FE3" w:rsidRPr="00C71DC1">
        <w:rPr>
          <w:rFonts w:ascii="Museo Sans 100" w:eastAsia="Times New Roman" w:hAnsi="Museo Sans 100"/>
          <w:b/>
          <w:sz w:val="24"/>
          <w:szCs w:val="24"/>
        </w:rPr>
        <w:t xml:space="preserve"> 1) </w:t>
      </w:r>
      <w:r w:rsidR="00375FE3" w:rsidRPr="00C71DC1">
        <w:rPr>
          <w:rFonts w:ascii="Museo Sans 100" w:hAnsi="Museo Sans 100"/>
          <w:b/>
          <w:sz w:val="24"/>
          <w:szCs w:val="24"/>
        </w:rPr>
        <w:t>ERISELDA DEL CARMEN DIAZ ZETINO,</w:t>
      </w:r>
      <w:r w:rsidR="00375FE3" w:rsidRPr="00C71DC1">
        <w:rPr>
          <w:rFonts w:ascii="Museo Sans 100" w:hAnsi="Museo Sans 100"/>
          <w:sz w:val="24"/>
          <w:szCs w:val="24"/>
        </w:rPr>
        <w:t xml:space="preserve"> y </w:t>
      </w:r>
      <w:r w:rsidR="00F32300">
        <w:rPr>
          <w:rFonts w:ascii="Museo Sans 100" w:hAnsi="Museo Sans 100"/>
          <w:sz w:val="24"/>
          <w:szCs w:val="24"/>
        </w:rPr>
        <w:t>----</w:t>
      </w:r>
      <w:r w:rsidR="00375FE3" w:rsidRPr="00C71DC1">
        <w:rPr>
          <w:rFonts w:ascii="Museo Sans 100" w:hAnsi="Museo Sans 100"/>
          <w:sz w:val="24"/>
          <w:szCs w:val="24"/>
        </w:rPr>
        <w:t xml:space="preserve"> </w:t>
      </w:r>
      <w:r w:rsidR="00375FE3" w:rsidRPr="00C71DC1">
        <w:rPr>
          <w:rFonts w:ascii="Museo Sans 100" w:hAnsi="Museo Sans 100"/>
          <w:b/>
          <w:sz w:val="24"/>
          <w:szCs w:val="24"/>
        </w:rPr>
        <w:t>WILLIAN ALEXANDER MEJIA</w:t>
      </w:r>
      <w:r w:rsidR="00375FE3" w:rsidRPr="00C71DC1">
        <w:rPr>
          <w:rFonts w:ascii="Museo Sans 100" w:hAnsi="Museo Sans 100"/>
          <w:sz w:val="24"/>
          <w:szCs w:val="24"/>
        </w:rPr>
        <w:t xml:space="preserve">; </w:t>
      </w:r>
      <w:r w:rsidR="00375FE3" w:rsidRPr="00C71DC1">
        <w:rPr>
          <w:rFonts w:ascii="Museo Sans 100" w:hAnsi="Museo Sans 100"/>
          <w:b/>
          <w:sz w:val="24"/>
          <w:szCs w:val="24"/>
        </w:rPr>
        <w:t xml:space="preserve">2) FRANCISCO ANTONIO GUZMAN GARCIA, </w:t>
      </w:r>
      <w:r w:rsidR="00375FE3" w:rsidRPr="00C71DC1">
        <w:rPr>
          <w:rFonts w:ascii="Museo Sans 100" w:hAnsi="Museo Sans 100"/>
          <w:sz w:val="24"/>
          <w:szCs w:val="24"/>
        </w:rPr>
        <w:t xml:space="preserve">y </w:t>
      </w:r>
      <w:r w:rsidR="00F32300">
        <w:rPr>
          <w:rFonts w:ascii="Museo Sans 100" w:hAnsi="Museo Sans 100"/>
          <w:sz w:val="24"/>
          <w:szCs w:val="24"/>
        </w:rPr>
        <w:t>----</w:t>
      </w:r>
      <w:r w:rsidR="00375FE3" w:rsidRPr="00C71DC1">
        <w:rPr>
          <w:rFonts w:ascii="Museo Sans 100" w:hAnsi="Museo Sans 100"/>
          <w:sz w:val="24"/>
          <w:szCs w:val="24"/>
        </w:rPr>
        <w:t xml:space="preserve"> </w:t>
      </w:r>
      <w:r w:rsidR="00375FE3" w:rsidRPr="00C71DC1">
        <w:rPr>
          <w:rFonts w:ascii="Museo Sans 100" w:hAnsi="Museo Sans 100"/>
          <w:b/>
          <w:sz w:val="24"/>
          <w:szCs w:val="24"/>
        </w:rPr>
        <w:t>KARLA MARIA MELENDEZ GUZMAN</w:t>
      </w:r>
      <w:r w:rsidR="00375FE3" w:rsidRPr="00C71DC1">
        <w:rPr>
          <w:rFonts w:ascii="Museo Sans 100" w:hAnsi="Museo Sans 100"/>
          <w:sz w:val="24"/>
          <w:szCs w:val="24"/>
        </w:rPr>
        <w:t>;</w:t>
      </w:r>
      <w:r w:rsidR="00375FE3" w:rsidRPr="00C71DC1">
        <w:rPr>
          <w:rFonts w:ascii="Museo Sans 100" w:hAnsi="Museo Sans 100"/>
          <w:b/>
          <w:sz w:val="24"/>
          <w:szCs w:val="24"/>
        </w:rPr>
        <w:t xml:space="preserve"> </w:t>
      </w:r>
      <w:r w:rsidR="00375FE3" w:rsidRPr="00C71DC1">
        <w:rPr>
          <w:rFonts w:ascii="Museo Sans 100" w:hAnsi="Museo Sans 100"/>
          <w:sz w:val="24"/>
          <w:szCs w:val="24"/>
        </w:rPr>
        <w:t>y</w:t>
      </w:r>
      <w:r w:rsidR="00375FE3" w:rsidRPr="00C71DC1">
        <w:rPr>
          <w:rFonts w:ascii="Museo Sans 100" w:hAnsi="Museo Sans 100"/>
          <w:b/>
          <w:sz w:val="24"/>
          <w:szCs w:val="24"/>
        </w:rPr>
        <w:t xml:space="preserve"> 3) NORA ISABEL BONILLA CHANTA, </w:t>
      </w:r>
      <w:r w:rsidR="00375FE3" w:rsidRPr="00C71DC1">
        <w:rPr>
          <w:rFonts w:ascii="Museo Sans 100" w:hAnsi="Museo Sans 100"/>
          <w:sz w:val="24"/>
          <w:szCs w:val="24"/>
        </w:rPr>
        <w:t xml:space="preserve">y </w:t>
      </w:r>
      <w:r w:rsidR="00F32300">
        <w:rPr>
          <w:rFonts w:ascii="Museo Sans 100" w:hAnsi="Museo Sans 100"/>
          <w:sz w:val="24"/>
          <w:szCs w:val="24"/>
        </w:rPr>
        <w:t>----</w:t>
      </w:r>
      <w:r w:rsidR="00375FE3" w:rsidRPr="00C71DC1">
        <w:rPr>
          <w:rFonts w:ascii="Museo Sans 100" w:hAnsi="Museo Sans 100"/>
          <w:sz w:val="24"/>
          <w:szCs w:val="24"/>
        </w:rPr>
        <w:t xml:space="preserve"> </w:t>
      </w:r>
      <w:r w:rsidR="00375FE3" w:rsidRPr="00C71DC1">
        <w:rPr>
          <w:rFonts w:ascii="Museo Sans 100" w:hAnsi="Museo Sans 100"/>
          <w:b/>
          <w:sz w:val="24"/>
          <w:szCs w:val="24"/>
        </w:rPr>
        <w:t xml:space="preserve">MIGUEL ANGEL ALFREDO MEJIA LOVATO; </w:t>
      </w:r>
      <w:r w:rsidR="00375FE3" w:rsidRPr="00C71DC1">
        <w:rPr>
          <w:rFonts w:ascii="Museo Sans 100" w:hAnsi="Museo Sans 100"/>
          <w:sz w:val="24"/>
          <w:szCs w:val="24"/>
        </w:rPr>
        <w:t xml:space="preserve">de </w:t>
      </w:r>
      <w:r w:rsidR="005F4A1A" w:rsidRPr="00C71DC1">
        <w:rPr>
          <w:rFonts w:ascii="Museo Sans 100" w:hAnsi="Museo Sans 100"/>
          <w:sz w:val="24"/>
          <w:szCs w:val="24"/>
        </w:rPr>
        <w:t xml:space="preserve">las </w:t>
      </w:r>
      <w:r w:rsidR="00375FE3" w:rsidRPr="00C71DC1">
        <w:rPr>
          <w:rFonts w:ascii="Museo Sans 100" w:hAnsi="Museo Sans 100"/>
          <w:sz w:val="24"/>
          <w:szCs w:val="24"/>
        </w:rPr>
        <w:t xml:space="preserve">generales antes expresadas, </w:t>
      </w:r>
      <w:r w:rsidR="005F4A1A" w:rsidRPr="00C71DC1">
        <w:rPr>
          <w:rFonts w:ascii="Museo Sans 100" w:hAnsi="Museo Sans 100"/>
          <w:sz w:val="24"/>
          <w:szCs w:val="24"/>
        </w:rPr>
        <w:t xml:space="preserve">ubicados </w:t>
      </w:r>
      <w:r w:rsidR="00375FE3" w:rsidRPr="00C71DC1">
        <w:rPr>
          <w:rFonts w:ascii="Museo Sans 100" w:eastAsia="Times New Roman" w:hAnsi="Museo Sans 100"/>
          <w:sz w:val="24"/>
          <w:szCs w:val="24"/>
          <w:lang w:eastAsia="es-ES"/>
        </w:rPr>
        <w:t>en el</w:t>
      </w:r>
      <w:r w:rsidR="00375FE3" w:rsidRPr="00C71DC1">
        <w:rPr>
          <w:rFonts w:ascii="Museo Sans 100" w:eastAsia="Times New Roman" w:hAnsi="Museo Sans 100"/>
          <w:b/>
          <w:sz w:val="24"/>
          <w:szCs w:val="24"/>
          <w:lang w:eastAsia="es-ES"/>
        </w:rPr>
        <w:t xml:space="preserve"> </w:t>
      </w:r>
      <w:r w:rsidR="00375FE3" w:rsidRPr="00C71DC1">
        <w:rPr>
          <w:rFonts w:ascii="Museo Sans 100" w:hAnsi="Museo Sans 100"/>
          <w:bCs/>
          <w:sz w:val="24"/>
          <w:szCs w:val="24"/>
        </w:rPr>
        <w:t xml:space="preserve">Proyecto de </w:t>
      </w:r>
      <w:r w:rsidR="00375FE3" w:rsidRPr="00C71DC1">
        <w:rPr>
          <w:rFonts w:ascii="Museo Sans 100" w:hAnsi="Museo Sans 100"/>
          <w:sz w:val="24"/>
          <w:szCs w:val="24"/>
        </w:rPr>
        <w:t>Lotificación Agrícola desarrollado en el inmueble</w:t>
      </w:r>
      <w:r w:rsidR="00375FE3" w:rsidRPr="00C71DC1">
        <w:rPr>
          <w:rFonts w:ascii="Museo Sans 100" w:hAnsi="Museo Sans 100"/>
          <w:color w:val="FF0000"/>
          <w:sz w:val="24"/>
          <w:szCs w:val="24"/>
        </w:rPr>
        <w:t xml:space="preserve"> </w:t>
      </w:r>
      <w:r w:rsidR="00375FE3" w:rsidRPr="00C71DC1">
        <w:rPr>
          <w:rFonts w:ascii="Museo Sans 100" w:hAnsi="Museo Sans 100"/>
          <w:sz w:val="24"/>
          <w:szCs w:val="24"/>
        </w:rPr>
        <w:t xml:space="preserve">identificado registralmente como </w:t>
      </w:r>
      <w:r w:rsidR="00375FE3" w:rsidRPr="00C71DC1">
        <w:rPr>
          <w:rFonts w:ascii="Museo Sans 100" w:hAnsi="Museo Sans 100"/>
          <w:b/>
          <w:sz w:val="24"/>
          <w:szCs w:val="24"/>
        </w:rPr>
        <w:t>HACIENDA ESCUINTLA, PORCION DACION EN PAGO (REMED)</w:t>
      </w:r>
      <w:r w:rsidR="00375FE3" w:rsidRPr="00C71DC1">
        <w:rPr>
          <w:rFonts w:ascii="Museo Sans 100" w:hAnsi="Museo Sans 100"/>
          <w:sz w:val="24"/>
          <w:szCs w:val="24"/>
        </w:rPr>
        <w:t xml:space="preserve">, </w:t>
      </w:r>
      <w:r w:rsidR="005F4A1A" w:rsidRPr="00C71DC1">
        <w:rPr>
          <w:rFonts w:ascii="Museo Sans 100" w:hAnsi="Museo Sans 100"/>
          <w:sz w:val="24"/>
          <w:szCs w:val="24"/>
        </w:rPr>
        <w:t>situa</w:t>
      </w:r>
      <w:r w:rsidR="00375FE3" w:rsidRPr="00C71DC1">
        <w:rPr>
          <w:rFonts w:ascii="Museo Sans 100" w:hAnsi="Museo Sans 100"/>
          <w:sz w:val="24"/>
          <w:szCs w:val="24"/>
        </w:rPr>
        <w:t xml:space="preserve">da en cantón Tierra Blanca, jurisdicción de Zacatecoluca, departamento de La Paz, y según Plano como </w:t>
      </w:r>
      <w:r w:rsidR="00375FE3" w:rsidRPr="00C71DC1">
        <w:rPr>
          <w:rFonts w:ascii="Museo Sans 100" w:hAnsi="Museo Sans 100"/>
          <w:b/>
          <w:sz w:val="24"/>
          <w:szCs w:val="24"/>
        </w:rPr>
        <w:t>HACIENDA ESCUINTLA, PORCION 3</w:t>
      </w:r>
      <w:r w:rsidR="00375FE3" w:rsidRPr="00C71DC1">
        <w:rPr>
          <w:rFonts w:ascii="Museo Sans 100" w:hAnsi="Museo Sans 100"/>
          <w:sz w:val="24"/>
          <w:szCs w:val="24"/>
        </w:rPr>
        <w:t xml:space="preserve">, </w:t>
      </w:r>
      <w:r w:rsidR="00C71DC1" w:rsidRPr="00C71DC1">
        <w:rPr>
          <w:rFonts w:ascii="Museo Sans 100" w:hAnsi="Museo Sans 100"/>
          <w:sz w:val="24"/>
          <w:szCs w:val="24"/>
        </w:rPr>
        <w:t>de la</w:t>
      </w:r>
      <w:r w:rsidR="00375FE3" w:rsidRPr="00C71DC1">
        <w:rPr>
          <w:rFonts w:ascii="Museo Sans 100" w:hAnsi="Museo Sans 100"/>
          <w:sz w:val="24"/>
          <w:szCs w:val="24"/>
        </w:rPr>
        <w:t xml:space="preserve"> jurisdicción de Zacatecoluca, departamento de La Paz</w:t>
      </w:r>
      <w:r w:rsidRPr="00C71DC1">
        <w:rPr>
          <w:rFonts w:ascii="Museo Sans 100" w:hAnsi="Museo Sans 100"/>
          <w:b/>
          <w:sz w:val="24"/>
          <w:szCs w:val="24"/>
        </w:rPr>
        <w:t xml:space="preserve">, </w:t>
      </w:r>
      <w:r w:rsidRPr="00C71DC1">
        <w:rPr>
          <w:rFonts w:ascii="Museo Sans 100" w:hAnsi="Museo Sans 100"/>
          <w:sz w:val="24"/>
          <w:szCs w:val="24"/>
        </w:rPr>
        <w:t>quedando las adjudicaciones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3"/>
        <w:gridCol w:w="47"/>
        <w:gridCol w:w="925"/>
        <w:gridCol w:w="2472"/>
        <w:gridCol w:w="567"/>
        <w:gridCol w:w="567"/>
        <w:gridCol w:w="607"/>
        <w:gridCol w:w="648"/>
        <w:gridCol w:w="651"/>
      </w:tblGrid>
      <w:tr w:rsidR="00375FE3" w:rsidRPr="00BD09EC" w:rsidTr="00C71DC1">
        <w:trPr>
          <w:trHeight w:val="24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D.U.I.     PROGRAMA </w:t>
            </w:r>
          </w:p>
        </w:tc>
        <w:tc>
          <w:tcPr>
            <w:tcW w:w="3444" w:type="dxa"/>
            <w:gridSpan w:val="3"/>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VALOR (¢) </w:t>
            </w:r>
          </w:p>
        </w:tc>
      </w:tr>
      <w:tr w:rsidR="00375FE3" w:rsidRPr="00BD09EC" w:rsidTr="00C71DC1">
        <w:trPr>
          <w:trHeight w:val="201"/>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BENEFICIARIO </w:t>
            </w:r>
          </w:p>
        </w:tc>
        <w:tc>
          <w:tcPr>
            <w:tcW w:w="972" w:type="dxa"/>
            <w:gridSpan w:val="2"/>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p>
        </w:tc>
      </w:tr>
      <w:tr w:rsidR="00375FE3" w:rsidRPr="00BD09EC" w:rsidTr="00C71DC1">
        <w:tblPrEx>
          <w:jc w:val="left"/>
        </w:tblPrEx>
        <w:trPr>
          <w:gridAfter w:val="7"/>
          <w:wAfter w:w="6437" w:type="dxa"/>
        </w:trPr>
        <w:tc>
          <w:tcPr>
            <w:tcW w:w="2600" w:type="dxa"/>
            <w:gridSpan w:val="2"/>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No DE ENTREGA: 09 </w:t>
            </w:r>
          </w:p>
        </w:tc>
      </w:tr>
    </w:tbl>
    <w:p w:rsidR="00375FE3" w:rsidRPr="00BD09EC" w:rsidRDefault="00375FE3" w:rsidP="00375FE3">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39"/>
        <w:gridCol w:w="966"/>
        <w:gridCol w:w="2458"/>
        <w:gridCol w:w="564"/>
        <w:gridCol w:w="564"/>
        <w:gridCol w:w="602"/>
        <w:gridCol w:w="643"/>
        <w:gridCol w:w="654"/>
      </w:tblGrid>
      <w:tr w:rsidR="00375FE3" w:rsidRPr="00BD09EC" w:rsidTr="00C71DC1">
        <w:trPr>
          <w:trHeight w:val="250"/>
          <w:jc w:val="center"/>
        </w:trPr>
        <w:tc>
          <w:tcPr>
            <w:tcW w:w="2539" w:type="dxa"/>
            <w:vMerge w:val="restart"/>
            <w:tcBorders>
              <w:top w:val="single" w:sz="2" w:space="0" w:color="auto"/>
              <w:left w:val="single" w:sz="2" w:space="0" w:color="auto"/>
              <w:bottom w:val="single" w:sz="2" w:space="0" w:color="auto"/>
              <w:right w:val="single" w:sz="2" w:space="0" w:color="auto"/>
            </w:tcBorders>
          </w:tcPr>
          <w:p w:rsidR="00375FE3" w:rsidRPr="00BD09EC" w:rsidRDefault="00F32300"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5FE3" w:rsidRPr="00BD09EC">
              <w:rPr>
                <w:rFonts w:ascii="Museo Sans 300" w:eastAsiaTheme="minorEastAsia" w:hAnsi="Museo Sans 300"/>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Lotes: </w:t>
            </w:r>
          </w:p>
          <w:p w:rsidR="00375FE3" w:rsidRPr="00BD09EC" w:rsidRDefault="00F32300"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5FE3" w:rsidRPr="00BD09EC">
              <w:rPr>
                <w:rFonts w:ascii="Museo Sans 300" w:eastAsiaTheme="minorEastAsia" w:hAnsi="Museo Sans 300"/>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375FE3" w:rsidP="00930145">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HACIENDA ESCUINTLA, PORCION TRES </w:t>
            </w:r>
          </w:p>
        </w:tc>
        <w:tc>
          <w:tcPr>
            <w:tcW w:w="564"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F32300"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5FE3" w:rsidRPr="00BD09EC">
              <w:rPr>
                <w:rFonts w:ascii="Museo Sans 300" w:eastAsiaTheme="minorEastAsia" w:hAnsi="Museo Sans 300"/>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F32300"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7014.53 </w:t>
            </w:r>
          </w:p>
        </w:tc>
        <w:tc>
          <w:tcPr>
            <w:tcW w:w="643"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2459.27 </w:t>
            </w:r>
          </w:p>
        </w:tc>
        <w:tc>
          <w:tcPr>
            <w:tcW w:w="650"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21518.61 </w:t>
            </w:r>
          </w:p>
        </w:tc>
      </w:tr>
      <w:tr w:rsidR="00375FE3" w:rsidRPr="00BD09EC" w:rsidTr="00C71DC1">
        <w:trPr>
          <w:trHeight w:val="125"/>
          <w:jc w:val="center"/>
        </w:trPr>
        <w:tc>
          <w:tcPr>
            <w:tcW w:w="2539"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602"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7014.53 </w:t>
            </w:r>
          </w:p>
        </w:tc>
        <w:tc>
          <w:tcPr>
            <w:tcW w:w="643"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2459.27 </w:t>
            </w:r>
          </w:p>
        </w:tc>
        <w:tc>
          <w:tcPr>
            <w:tcW w:w="650"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21518.61 </w:t>
            </w:r>
          </w:p>
        </w:tc>
      </w:tr>
      <w:tr w:rsidR="00375FE3" w:rsidRPr="00BD09EC" w:rsidTr="00C71DC1">
        <w:trPr>
          <w:trHeight w:val="386"/>
          <w:jc w:val="center"/>
        </w:trPr>
        <w:tc>
          <w:tcPr>
            <w:tcW w:w="2539"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proofErr w:type="spellStart"/>
            <w:r w:rsidRPr="00BD09EC">
              <w:rPr>
                <w:rFonts w:ascii="Museo Sans 300" w:eastAsiaTheme="minorEastAsia" w:hAnsi="Museo Sans 300"/>
                <w:b/>
                <w:bCs/>
                <w:sz w:val="14"/>
                <w:szCs w:val="14"/>
              </w:rPr>
              <w:t>Area</w:t>
            </w:r>
            <w:proofErr w:type="spellEnd"/>
            <w:r w:rsidRPr="00BD09EC">
              <w:rPr>
                <w:rFonts w:ascii="Museo Sans 300" w:eastAsiaTheme="minorEastAsia" w:hAnsi="Museo Sans 300"/>
                <w:b/>
                <w:bCs/>
                <w:sz w:val="14"/>
                <w:szCs w:val="14"/>
              </w:rPr>
              <w:t xml:space="preserve"> Total: 7014.53 </w:t>
            </w:r>
          </w:p>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 Valor Total ($): 2459.27 </w:t>
            </w:r>
          </w:p>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 Valor Total (¢): 21518.61 </w:t>
            </w:r>
          </w:p>
        </w:tc>
      </w:tr>
    </w:tbl>
    <w:p w:rsidR="00375FE3" w:rsidRDefault="00375FE3" w:rsidP="00375FE3">
      <w:pPr>
        <w:widowControl w:val="0"/>
        <w:autoSpaceDE w:val="0"/>
        <w:autoSpaceDN w:val="0"/>
        <w:adjustRightInd w:val="0"/>
        <w:rPr>
          <w:rFonts w:ascii="Museo Sans 300" w:eastAsiaTheme="minorEastAsia" w:hAnsi="Museo Sans 300"/>
          <w:sz w:val="14"/>
          <w:szCs w:val="14"/>
        </w:rPr>
      </w:pPr>
    </w:p>
    <w:tbl>
      <w:tblPr>
        <w:tblW w:w="9033" w:type="dxa"/>
        <w:jc w:val="center"/>
        <w:tblLayout w:type="fixed"/>
        <w:tblCellMar>
          <w:left w:w="25" w:type="dxa"/>
          <w:right w:w="0" w:type="dxa"/>
        </w:tblCellMar>
        <w:tblLook w:val="0000" w:firstRow="0" w:lastRow="0" w:firstColumn="0" w:lastColumn="0" w:noHBand="0" w:noVBand="0"/>
      </w:tblPr>
      <w:tblGrid>
        <w:gridCol w:w="2551"/>
        <w:gridCol w:w="970"/>
        <w:gridCol w:w="2470"/>
        <w:gridCol w:w="566"/>
        <w:gridCol w:w="566"/>
        <w:gridCol w:w="604"/>
        <w:gridCol w:w="646"/>
        <w:gridCol w:w="660"/>
      </w:tblGrid>
      <w:tr w:rsidR="00375FE3" w:rsidRPr="00BD09EC" w:rsidTr="00C71DC1">
        <w:trPr>
          <w:trHeight w:val="268"/>
          <w:jc w:val="center"/>
        </w:trPr>
        <w:tc>
          <w:tcPr>
            <w:tcW w:w="2551" w:type="dxa"/>
            <w:vMerge w:val="restart"/>
            <w:tcBorders>
              <w:top w:val="single" w:sz="2" w:space="0" w:color="auto"/>
              <w:left w:val="single" w:sz="2" w:space="0" w:color="auto"/>
              <w:bottom w:val="single" w:sz="2" w:space="0" w:color="auto"/>
              <w:right w:val="single" w:sz="2" w:space="0" w:color="auto"/>
            </w:tcBorders>
          </w:tcPr>
          <w:p w:rsidR="00375FE3" w:rsidRPr="00BD09EC" w:rsidRDefault="00F32300"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5FE3" w:rsidRPr="00BD09EC">
              <w:rPr>
                <w:rFonts w:ascii="Museo Sans 300" w:eastAsiaTheme="minorEastAsia" w:hAnsi="Museo Sans 300"/>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Lotes: </w:t>
            </w:r>
          </w:p>
          <w:p w:rsidR="00375FE3" w:rsidRPr="00BD09EC" w:rsidRDefault="00F32300"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5FE3" w:rsidRPr="00BD09EC">
              <w:rPr>
                <w:rFonts w:ascii="Museo Sans 300" w:eastAsiaTheme="minorEastAsia" w:hAnsi="Museo Sans 300"/>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375FE3" w:rsidP="00930145">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HACIENDA ESCUINTLA, PORCION TRES </w:t>
            </w:r>
          </w:p>
        </w:tc>
        <w:tc>
          <w:tcPr>
            <w:tcW w:w="566"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F32300"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F32300"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5FE3" w:rsidRPr="00BD09EC">
              <w:rPr>
                <w:rFonts w:ascii="Museo Sans 300" w:eastAsiaTheme="minorEastAsia" w:hAnsi="Museo Sans 300"/>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6803.68 </w:t>
            </w:r>
          </w:p>
        </w:tc>
        <w:tc>
          <w:tcPr>
            <w:tcW w:w="646"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2385.35 </w:t>
            </w:r>
          </w:p>
        </w:tc>
        <w:tc>
          <w:tcPr>
            <w:tcW w:w="657"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20871.81 </w:t>
            </w:r>
          </w:p>
        </w:tc>
      </w:tr>
      <w:tr w:rsidR="00375FE3" w:rsidRPr="00BD09EC" w:rsidTr="00C71DC1">
        <w:trPr>
          <w:trHeight w:val="133"/>
          <w:jc w:val="center"/>
        </w:trPr>
        <w:tc>
          <w:tcPr>
            <w:tcW w:w="2551"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604"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6803.68 </w:t>
            </w:r>
          </w:p>
        </w:tc>
        <w:tc>
          <w:tcPr>
            <w:tcW w:w="646"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2385.35 </w:t>
            </w:r>
          </w:p>
        </w:tc>
        <w:tc>
          <w:tcPr>
            <w:tcW w:w="657"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20871.81 </w:t>
            </w:r>
          </w:p>
        </w:tc>
      </w:tr>
      <w:tr w:rsidR="00375FE3" w:rsidRPr="00BD09EC" w:rsidTr="00C71DC1">
        <w:trPr>
          <w:trHeight w:val="414"/>
          <w:jc w:val="center"/>
        </w:trPr>
        <w:tc>
          <w:tcPr>
            <w:tcW w:w="2551"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proofErr w:type="spellStart"/>
            <w:r w:rsidRPr="00BD09EC">
              <w:rPr>
                <w:rFonts w:ascii="Museo Sans 300" w:eastAsiaTheme="minorEastAsia" w:hAnsi="Museo Sans 300"/>
                <w:b/>
                <w:bCs/>
                <w:sz w:val="14"/>
                <w:szCs w:val="14"/>
              </w:rPr>
              <w:t>Area</w:t>
            </w:r>
            <w:proofErr w:type="spellEnd"/>
            <w:r w:rsidRPr="00BD09EC">
              <w:rPr>
                <w:rFonts w:ascii="Museo Sans 300" w:eastAsiaTheme="minorEastAsia" w:hAnsi="Museo Sans 300"/>
                <w:b/>
                <w:bCs/>
                <w:sz w:val="14"/>
                <w:szCs w:val="14"/>
              </w:rPr>
              <w:t xml:space="preserve"> Total: 6803.68 </w:t>
            </w:r>
          </w:p>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 Valor Total ($): 2385.35 </w:t>
            </w:r>
          </w:p>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 Valor Total (¢): 20871.81 </w:t>
            </w:r>
          </w:p>
        </w:tc>
      </w:tr>
    </w:tbl>
    <w:p w:rsidR="00375FE3" w:rsidRPr="00BD09EC" w:rsidRDefault="00375FE3" w:rsidP="00375FE3">
      <w:pPr>
        <w:widowControl w:val="0"/>
        <w:autoSpaceDE w:val="0"/>
        <w:autoSpaceDN w:val="0"/>
        <w:adjustRightInd w:val="0"/>
        <w:rPr>
          <w:rFonts w:ascii="Museo Sans 300" w:eastAsiaTheme="minorEastAsia" w:hAnsi="Museo Sans 300"/>
          <w:sz w:val="14"/>
          <w:szCs w:val="14"/>
        </w:rPr>
      </w:pPr>
    </w:p>
    <w:tbl>
      <w:tblPr>
        <w:tblW w:w="9063" w:type="dxa"/>
        <w:jc w:val="center"/>
        <w:tblLayout w:type="fixed"/>
        <w:tblCellMar>
          <w:left w:w="25" w:type="dxa"/>
          <w:right w:w="0" w:type="dxa"/>
        </w:tblCellMar>
        <w:tblLook w:val="0000" w:firstRow="0" w:lastRow="0" w:firstColumn="0" w:lastColumn="0" w:noHBand="0" w:noVBand="0"/>
      </w:tblPr>
      <w:tblGrid>
        <w:gridCol w:w="2559"/>
        <w:gridCol w:w="973"/>
        <w:gridCol w:w="2478"/>
        <w:gridCol w:w="567"/>
        <w:gridCol w:w="567"/>
        <w:gridCol w:w="607"/>
        <w:gridCol w:w="648"/>
        <w:gridCol w:w="664"/>
      </w:tblGrid>
      <w:tr w:rsidR="00C71DC1" w:rsidRPr="00BD09EC" w:rsidTr="00C71DC1">
        <w:trPr>
          <w:trHeight w:val="288"/>
          <w:jc w:val="center"/>
        </w:trPr>
        <w:tc>
          <w:tcPr>
            <w:tcW w:w="2559" w:type="dxa"/>
            <w:vMerge w:val="restart"/>
            <w:tcBorders>
              <w:top w:val="single" w:sz="2" w:space="0" w:color="auto"/>
              <w:left w:val="single" w:sz="2" w:space="0" w:color="auto"/>
              <w:bottom w:val="single" w:sz="2" w:space="0" w:color="auto"/>
              <w:right w:val="single" w:sz="2" w:space="0" w:color="auto"/>
            </w:tcBorders>
          </w:tcPr>
          <w:p w:rsidR="00375FE3" w:rsidRPr="00BD09EC" w:rsidRDefault="00F32300"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5FE3" w:rsidRPr="00BD09EC">
              <w:rPr>
                <w:rFonts w:ascii="Museo Sans 300" w:eastAsiaTheme="minorEastAsia"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Lotes: </w:t>
            </w:r>
          </w:p>
          <w:p w:rsidR="00375FE3" w:rsidRPr="00BD09EC" w:rsidRDefault="00F32300"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5FE3" w:rsidRPr="00BD09EC">
              <w:rPr>
                <w:rFonts w:ascii="Museo Sans 300" w:eastAsiaTheme="minorEastAsia" w:hAnsi="Museo Sans 300"/>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375FE3" w:rsidP="00930145">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HACIENDA ESCUINTLA, PORCION TRES </w:t>
            </w:r>
          </w:p>
        </w:tc>
        <w:tc>
          <w:tcPr>
            <w:tcW w:w="567"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F32300"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5FE3" w:rsidRPr="00BD09EC">
              <w:rPr>
                <w:rFonts w:ascii="Museo Sans 300" w:eastAsiaTheme="minorEastAsia" w:hAnsi="Museo Sans 300"/>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F32300"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6862.41 </w:t>
            </w:r>
          </w:p>
        </w:tc>
        <w:tc>
          <w:tcPr>
            <w:tcW w:w="648"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2405.94 </w:t>
            </w:r>
          </w:p>
        </w:tc>
        <w:tc>
          <w:tcPr>
            <w:tcW w:w="660"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21051.98 </w:t>
            </w:r>
          </w:p>
        </w:tc>
      </w:tr>
      <w:tr w:rsidR="00C71DC1" w:rsidRPr="00BD09EC" w:rsidTr="00C71DC1">
        <w:trPr>
          <w:trHeight w:val="142"/>
          <w:jc w:val="center"/>
        </w:trPr>
        <w:tc>
          <w:tcPr>
            <w:tcW w:w="2559"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6862.41 </w:t>
            </w:r>
          </w:p>
        </w:tc>
        <w:tc>
          <w:tcPr>
            <w:tcW w:w="648"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2405.94 </w:t>
            </w:r>
          </w:p>
        </w:tc>
        <w:tc>
          <w:tcPr>
            <w:tcW w:w="660"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21051.98 </w:t>
            </w:r>
          </w:p>
        </w:tc>
      </w:tr>
      <w:tr w:rsidR="00375FE3" w:rsidRPr="00BD09EC" w:rsidTr="00C71DC1">
        <w:trPr>
          <w:trHeight w:val="445"/>
          <w:jc w:val="center"/>
        </w:trPr>
        <w:tc>
          <w:tcPr>
            <w:tcW w:w="2559"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proofErr w:type="spellStart"/>
            <w:r w:rsidRPr="00BD09EC">
              <w:rPr>
                <w:rFonts w:ascii="Museo Sans 300" w:eastAsiaTheme="minorEastAsia" w:hAnsi="Museo Sans 300"/>
                <w:b/>
                <w:bCs/>
                <w:sz w:val="14"/>
                <w:szCs w:val="14"/>
              </w:rPr>
              <w:t>Area</w:t>
            </w:r>
            <w:proofErr w:type="spellEnd"/>
            <w:r w:rsidRPr="00BD09EC">
              <w:rPr>
                <w:rFonts w:ascii="Museo Sans 300" w:eastAsiaTheme="minorEastAsia" w:hAnsi="Museo Sans 300"/>
                <w:b/>
                <w:bCs/>
                <w:sz w:val="14"/>
                <w:szCs w:val="14"/>
              </w:rPr>
              <w:t xml:space="preserve"> Total: 6862.41 </w:t>
            </w:r>
          </w:p>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 Valor Total ($): 2405.94 </w:t>
            </w:r>
          </w:p>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 Valor Total (¢): 21051.98 </w:t>
            </w:r>
          </w:p>
        </w:tc>
      </w:tr>
    </w:tbl>
    <w:p w:rsidR="00375FE3" w:rsidRPr="00BD09EC" w:rsidRDefault="00375FE3" w:rsidP="00375FE3">
      <w:pPr>
        <w:widowControl w:val="0"/>
        <w:autoSpaceDE w:val="0"/>
        <w:autoSpaceDN w:val="0"/>
        <w:adjustRightInd w:val="0"/>
        <w:rPr>
          <w:rFonts w:ascii="Museo Sans 300" w:eastAsiaTheme="minorEastAsia" w:hAnsi="Museo Sans 300"/>
          <w:sz w:val="14"/>
          <w:szCs w:val="14"/>
        </w:rPr>
      </w:pPr>
    </w:p>
    <w:tbl>
      <w:tblPr>
        <w:tblW w:w="9083" w:type="dxa"/>
        <w:jc w:val="center"/>
        <w:tblLayout w:type="fixed"/>
        <w:tblCellMar>
          <w:left w:w="25" w:type="dxa"/>
          <w:right w:w="0" w:type="dxa"/>
        </w:tblCellMar>
        <w:tblLook w:val="0000" w:firstRow="0" w:lastRow="0" w:firstColumn="0" w:lastColumn="0" w:noHBand="0" w:noVBand="0"/>
      </w:tblPr>
      <w:tblGrid>
        <w:gridCol w:w="3547"/>
        <w:gridCol w:w="2485"/>
        <w:gridCol w:w="1753"/>
        <w:gridCol w:w="649"/>
        <w:gridCol w:w="649"/>
      </w:tblGrid>
      <w:tr w:rsidR="00375FE3" w:rsidRPr="00BD09EC" w:rsidTr="00C71DC1">
        <w:trPr>
          <w:trHeight w:val="359"/>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TOTAL SOLARES  </w:t>
            </w:r>
          </w:p>
        </w:tc>
        <w:tc>
          <w:tcPr>
            <w:tcW w:w="2485"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0 </w:t>
            </w:r>
          </w:p>
        </w:tc>
      </w:tr>
      <w:tr w:rsidR="00375FE3" w:rsidRPr="00BD09EC" w:rsidTr="00C71DC1">
        <w:trPr>
          <w:trHeight w:val="293"/>
          <w:jc w:val="center"/>
        </w:trPr>
        <w:tc>
          <w:tcPr>
            <w:tcW w:w="3547"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TOTAL LOTES  </w:t>
            </w:r>
          </w:p>
        </w:tc>
        <w:tc>
          <w:tcPr>
            <w:tcW w:w="2485"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3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20680.62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7250.56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63442.40 </w:t>
            </w:r>
          </w:p>
        </w:tc>
      </w:tr>
    </w:tbl>
    <w:p w:rsidR="00375FE3" w:rsidRDefault="00375FE3" w:rsidP="009B6ECB">
      <w:pPr>
        <w:jc w:val="both"/>
        <w:rPr>
          <w:rFonts w:ascii="Museo Sans 100" w:hAnsi="Museo Sans 100"/>
          <w:b/>
          <w:sz w:val="24"/>
          <w:szCs w:val="24"/>
          <w:u w:val="single"/>
        </w:rPr>
      </w:pPr>
    </w:p>
    <w:p w:rsidR="001C1B4C" w:rsidRDefault="001C1B4C" w:rsidP="009B6ECB">
      <w:pPr>
        <w:jc w:val="both"/>
        <w:rPr>
          <w:rFonts w:ascii="Museo Sans 100" w:hAnsi="Museo Sans 100"/>
          <w:b/>
          <w:sz w:val="24"/>
          <w:szCs w:val="24"/>
          <w:u w:val="single"/>
        </w:rPr>
      </w:pPr>
    </w:p>
    <w:p w:rsidR="009B6ECB" w:rsidRDefault="009B6ECB" w:rsidP="009B6ECB">
      <w:pPr>
        <w:jc w:val="both"/>
        <w:rPr>
          <w:rFonts w:ascii="Museo Sans 100" w:eastAsia="Times New Roman" w:hAnsi="Museo Sans 100"/>
          <w:sz w:val="24"/>
          <w:szCs w:val="24"/>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 xml:space="preserve">Advertir a los adjudicatarios a través de una cláusula especial en las escrituras de compraventa de los inmuebles, que deberán </w:t>
      </w:r>
      <w:r>
        <w:rPr>
          <w:rFonts w:ascii="Museo Sans 100" w:hAnsi="Museo Sans 100"/>
          <w:sz w:val="24"/>
          <w:szCs w:val="24"/>
        </w:rPr>
        <w:t xml:space="preserve"> implementar </w:t>
      </w:r>
      <w:r w:rsidRPr="008A5559">
        <w:rPr>
          <w:rFonts w:ascii="Museo Sans 100" w:hAnsi="Museo Sans 100"/>
          <w:sz w:val="24"/>
          <w:szCs w:val="24"/>
        </w:rPr>
        <w:t xml:space="preserve">las medidas </w:t>
      </w:r>
      <w:r>
        <w:rPr>
          <w:rFonts w:ascii="Museo Sans 100" w:hAnsi="Museo Sans 100"/>
          <w:sz w:val="24"/>
          <w:szCs w:val="24"/>
        </w:rPr>
        <w:t xml:space="preserve"> emitidas por la Unidad Ambiental Institucional, </w:t>
      </w:r>
      <w:r w:rsidRPr="008A5559">
        <w:rPr>
          <w:rFonts w:ascii="Museo Sans 100" w:hAnsi="Museo Sans 100"/>
          <w:sz w:val="24"/>
          <w:szCs w:val="24"/>
        </w:rPr>
        <w:t>re</w:t>
      </w:r>
      <w:r>
        <w:rPr>
          <w:rFonts w:ascii="Museo Sans 100" w:hAnsi="Museo Sans 100"/>
          <w:sz w:val="24"/>
          <w:szCs w:val="24"/>
        </w:rPr>
        <w:t>lacionadas en el considerado III</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 xml:space="preserve">Comisionar al Departamento de Créditos de este Instituto, para que haga efectivas las </w:t>
      </w:r>
      <w:r w:rsidRPr="00796205">
        <w:rPr>
          <w:rFonts w:ascii="Museo Sans 100" w:hAnsi="Museo Sans 100"/>
          <w:sz w:val="24"/>
          <w:szCs w:val="24"/>
        </w:rPr>
        <w:lastRenderedPageBreak/>
        <w:t>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9B6ECB" w:rsidRDefault="009B6ECB" w:rsidP="009B6ECB">
      <w:pPr>
        <w:jc w:val="both"/>
        <w:rPr>
          <w:rFonts w:ascii="Museo Sans 100" w:eastAsia="Times New Roman" w:hAnsi="Museo Sans 100"/>
          <w:sz w:val="24"/>
          <w:szCs w:val="24"/>
        </w:rPr>
      </w:pPr>
    </w:p>
    <w:p w:rsidR="00C2506A" w:rsidRPr="00AD5606" w:rsidRDefault="00F32300" w:rsidP="00861B05">
      <w:pPr>
        <w:jc w:val="both"/>
        <w:rPr>
          <w:rFonts w:ascii="Museo Sans 100" w:eastAsia="Times New Roman" w:hAnsi="Museo Sans 100"/>
          <w:b/>
          <w:sz w:val="24"/>
          <w:szCs w:val="24"/>
          <w:lang w:eastAsia="es-ES"/>
        </w:rPr>
      </w:pPr>
      <w:r w:rsidRPr="00AD5606">
        <w:rPr>
          <w:rFonts w:ascii="Museo Sans 100" w:hAnsi="Museo Sans 100"/>
          <w:sz w:val="24"/>
          <w:szCs w:val="24"/>
        </w:rPr>
        <w:t xml:space="preserve"> </w:t>
      </w:r>
      <w:r w:rsidR="001C1B4C" w:rsidRPr="00AD5606">
        <w:rPr>
          <w:rFonts w:ascii="Museo Sans 100" w:hAnsi="Museo Sans 100"/>
          <w:sz w:val="24"/>
          <w:szCs w:val="24"/>
        </w:rPr>
        <w:t xml:space="preserve">“”””XI) El señor Presidente somete a consideración de Junta Directiva, dictamen jurídico 384, solicitado por el Departamento de Asignación Individual y Avalúos mediante oficio SGD-02-0788-19, de fecha 03 de junio de 2019, referente a la </w:t>
      </w:r>
      <w:r w:rsidR="00C2506A" w:rsidRPr="00AD5606">
        <w:rPr>
          <w:rFonts w:ascii="Museo Sans 100" w:eastAsia="Times New Roman" w:hAnsi="Museo Sans 100"/>
          <w:b/>
          <w:sz w:val="24"/>
          <w:szCs w:val="24"/>
          <w:lang w:eastAsia="es-ES"/>
        </w:rPr>
        <w:t>modificación del</w:t>
      </w:r>
      <w:r w:rsidR="00C2506A" w:rsidRPr="00AD5606">
        <w:rPr>
          <w:rFonts w:ascii="Museo Sans 100" w:eastAsia="Times New Roman" w:hAnsi="Museo Sans 100"/>
          <w:sz w:val="24"/>
          <w:szCs w:val="24"/>
          <w:lang w:eastAsia="es-ES"/>
        </w:rPr>
        <w:t xml:space="preserve"> </w:t>
      </w:r>
      <w:r w:rsidR="00C2506A" w:rsidRPr="00AD5606">
        <w:rPr>
          <w:rFonts w:ascii="Museo Sans 100" w:eastAsia="Times New Roman" w:hAnsi="Museo Sans 100"/>
          <w:b/>
          <w:sz w:val="24"/>
          <w:szCs w:val="24"/>
          <w:lang w:eastAsia="es-ES"/>
        </w:rPr>
        <w:t>Punto XIV-9 del Acta Ordinaria 16-94, de fecha 9 de junio de 1994,</w:t>
      </w:r>
      <w:r w:rsidR="00C2506A" w:rsidRPr="00AD5606">
        <w:rPr>
          <w:rFonts w:ascii="Museo Sans 100" w:eastAsia="Times New Roman" w:hAnsi="Museo Sans 100"/>
          <w:sz w:val="24"/>
          <w:szCs w:val="24"/>
          <w:lang w:eastAsia="es-ES"/>
        </w:rPr>
        <w:t xml:space="preserve"> mediante el cual se aprobó nómina de beneficiarios del Proyecto de Asentamiento Comunitario y Lotificación Agrícola, desarrollado en el inmueble denominado como </w:t>
      </w:r>
      <w:r w:rsidR="00C2506A" w:rsidRPr="00AD5606">
        <w:rPr>
          <w:rFonts w:ascii="Museo Sans 100" w:eastAsia="Times New Roman" w:hAnsi="Museo Sans 100"/>
          <w:b/>
          <w:sz w:val="24"/>
          <w:szCs w:val="24"/>
          <w:lang w:eastAsia="es-ES"/>
        </w:rPr>
        <w:t xml:space="preserve">HACIENDA SANTA ELENA, </w:t>
      </w:r>
      <w:r w:rsidR="00C2506A" w:rsidRPr="00AD5606">
        <w:rPr>
          <w:rFonts w:ascii="Museo Sans 100" w:eastAsia="Times New Roman" w:hAnsi="Museo Sans 100"/>
          <w:sz w:val="24"/>
          <w:szCs w:val="24"/>
          <w:lang w:eastAsia="es-ES"/>
        </w:rPr>
        <w:t xml:space="preserve">ubicado en cantón San Jerónimo, jurisdicción de San Alejo y </w:t>
      </w:r>
      <w:proofErr w:type="spellStart"/>
      <w:r w:rsidR="00C2506A" w:rsidRPr="00AD5606">
        <w:rPr>
          <w:rFonts w:ascii="Museo Sans 100" w:eastAsia="Times New Roman" w:hAnsi="Museo Sans 100"/>
          <w:sz w:val="24"/>
          <w:szCs w:val="24"/>
          <w:lang w:eastAsia="es-ES"/>
        </w:rPr>
        <w:t>Yayantique</w:t>
      </w:r>
      <w:proofErr w:type="spellEnd"/>
      <w:r w:rsidR="00C2506A" w:rsidRPr="00AD5606">
        <w:rPr>
          <w:rFonts w:ascii="Museo Sans 100" w:eastAsia="Times New Roman" w:hAnsi="Museo Sans 100"/>
          <w:sz w:val="24"/>
          <w:szCs w:val="24"/>
          <w:lang w:eastAsia="es-ES"/>
        </w:rPr>
        <w:t xml:space="preserve">, departamento de La Unión, </w:t>
      </w:r>
      <w:r w:rsidR="00C2506A" w:rsidRPr="00AD5606">
        <w:rPr>
          <w:rFonts w:ascii="Museo Sans 100" w:eastAsia="Times New Roman" w:hAnsi="Museo Sans 100"/>
          <w:b/>
          <w:sz w:val="24"/>
          <w:szCs w:val="24"/>
          <w:lang w:eastAsia="es-ES"/>
        </w:rPr>
        <w:t>código de proyecto: 141406, SSE 126, entrega 46</w:t>
      </w:r>
      <w:r w:rsidR="00C2506A" w:rsidRPr="00AD5606">
        <w:rPr>
          <w:rFonts w:ascii="Museo Sans 100" w:eastAsia="Times New Roman" w:hAnsi="Museo Sans 100"/>
          <w:sz w:val="24"/>
          <w:szCs w:val="24"/>
          <w:lang w:eastAsia="es-ES"/>
        </w:rPr>
        <w:t xml:space="preserve">; al respecto la Gerencia Legal hace las siguientes </w:t>
      </w:r>
      <w:r w:rsidR="00C2506A" w:rsidRPr="00AD5606">
        <w:rPr>
          <w:rFonts w:ascii="Museo Sans 100" w:eastAsia="Times New Roman" w:hAnsi="Museo Sans 100"/>
          <w:b/>
          <w:sz w:val="24"/>
          <w:szCs w:val="24"/>
          <w:lang w:eastAsia="es-ES"/>
        </w:rPr>
        <w:t>consideraciones:</w:t>
      </w:r>
    </w:p>
    <w:p w:rsidR="00C2506A" w:rsidRPr="00AD5606" w:rsidRDefault="00C2506A" w:rsidP="00AD5606">
      <w:pPr>
        <w:jc w:val="both"/>
        <w:rPr>
          <w:rFonts w:ascii="Museo Sans 100" w:eastAsia="Times New Roman" w:hAnsi="Museo Sans 100"/>
          <w:color w:val="FF0000"/>
          <w:sz w:val="24"/>
          <w:szCs w:val="24"/>
          <w:lang w:eastAsia="es-ES"/>
        </w:rPr>
      </w:pPr>
    </w:p>
    <w:p w:rsidR="00C2506A" w:rsidRPr="00AD5606" w:rsidRDefault="00C2506A" w:rsidP="00386B07">
      <w:pPr>
        <w:numPr>
          <w:ilvl w:val="0"/>
          <w:numId w:val="7"/>
        </w:numPr>
        <w:ind w:left="1134" w:hanging="774"/>
        <w:jc w:val="both"/>
        <w:rPr>
          <w:rFonts w:ascii="Museo Sans 100" w:eastAsia="Times New Roman" w:hAnsi="Museo Sans 100"/>
          <w:bCs/>
          <w:sz w:val="24"/>
          <w:szCs w:val="24"/>
        </w:rPr>
      </w:pPr>
      <w:r w:rsidRPr="00AD5606">
        <w:rPr>
          <w:rFonts w:ascii="Museo Sans 100" w:eastAsia="Times New Roman" w:hAnsi="Museo Sans 100"/>
          <w:sz w:val="24"/>
          <w:szCs w:val="24"/>
        </w:rPr>
        <w:t xml:space="preserve">La Hacienda Santa Elena, fue adquirida por el ISTA mediante Expropiación, en virtud de los decretos leyes 153 y 154 de la Junta Revolucionaria de Gobierno, con un área de 590 </w:t>
      </w:r>
      <w:proofErr w:type="spellStart"/>
      <w:r w:rsidRPr="00AD5606">
        <w:rPr>
          <w:rFonts w:ascii="Museo Sans 100" w:eastAsia="Times New Roman" w:hAnsi="Museo Sans 100"/>
          <w:sz w:val="24"/>
          <w:szCs w:val="24"/>
        </w:rPr>
        <w:t>Hás</w:t>
      </w:r>
      <w:proofErr w:type="spellEnd"/>
      <w:r w:rsidRPr="00AD5606">
        <w:rPr>
          <w:rFonts w:ascii="Museo Sans 100" w:eastAsia="Times New Roman" w:hAnsi="Museo Sans 100"/>
          <w:sz w:val="24"/>
          <w:szCs w:val="24"/>
        </w:rPr>
        <w:t xml:space="preserve">. 52 </w:t>
      </w:r>
      <w:proofErr w:type="spellStart"/>
      <w:r w:rsidRPr="00AD5606">
        <w:rPr>
          <w:rFonts w:ascii="Museo Sans 100" w:eastAsia="Times New Roman" w:hAnsi="Museo Sans 100"/>
          <w:sz w:val="24"/>
          <w:szCs w:val="24"/>
        </w:rPr>
        <w:t>Ás</w:t>
      </w:r>
      <w:proofErr w:type="spellEnd"/>
      <w:r w:rsidRPr="00AD5606">
        <w:rPr>
          <w:rFonts w:ascii="Museo Sans 100" w:eastAsia="Times New Roman" w:hAnsi="Museo Sans 100"/>
          <w:sz w:val="24"/>
          <w:szCs w:val="24"/>
        </w:rPr>
        <w:t xml:space="preserve">. 15.00 </w:t>
      </w:r>
      <w:proofErr w:type="spellStart"/>
      <w:r w:rsidRPr="00AD5606">
        <w:rPr>
          <w:rFonts w:ascii="Museo Sans 100" w:eastAsia="Times New Roman" w:hAnsi="Museo Sans 100"/>
          <w:sz w:val="24"/>
          <w:szCs w:val="24"/>
        </w:rPr>
        <w:t>Cás</w:t>
      </w:r>
      <w:proofErr w:type="spellEnd"/>
      <w:r w:rsidRPr="00AD5606">
        <w:rPr>
          <w:rFonts w:ascii="Museo Sans 100" w:eastAsia="Times New Roman" w:hAnsi="Museo Sans 100"/>
          <w:sz w:val="24"/>
          <w:szCs w:val="24"/>
        </w:rPr>
        <w:t xml:space="preserve">., por un precio de adquisición de $229,188.57, a razón de $388.11 por hectárea y de $0.038811 por metro cuadrado, conforme el Punto II del Acta Ordinaria 39-92, de fecha 10 de diciembre de 1992. No obstante la expropiación referida, el mencionado inmueble fue inscrito con un área de 590 </w:t>
      </w:r>
      <w:proofErr w:type="spellStart"/>
      <w:r w:rsidRPr="00AD5606">
        <w:rPr>
          <w:rFonts w:ascii="Museo Sans 100" w:eastAsia="Times New Roman" w:hAnsi="Museo Sans 100"/>
          <w:sz w:val="24"/>
          <w:szCs w:val="24"/>
        </w:rPr>
        <w:t>Hás</w:t>
      </w:r>
      <w:proofErr w:type="spellEnd"/>
      <w:r w:rsidRPr="00AD5606">
        <w:rPr>
          <w:rFonts w:ascii="Museo Sans 100" w:eastAsia="Times New Roman" w:hAnsi="Museo Sans 100"/>
          <w:sz w:val="24"/>
          <w:szCs w:val="24"/>
        </w:rPr>
        <w:t xml:space="preserve">. 52 </w:t>
      </w:r>
      <w:proofErr w:type="spellStart"/>
      <w:r w:rsidRPr="00AD5606">
        <w:rPr>
          <w:rFonts w:ascii="Museo Sans 100" w:eastAsia="Times New Roman" w:hAnsi="Museo Sans 100"/>
          <w:sz w:val="24"/>
          <w:szCs w:val="24"/>
        </w:rPr>
        <w:t>Ás</w:t>
      </w:r>
      <w:proofErr w:type="spellEnd"/>
      <w:r w:rsidRPr="00AD5606">
        <w:rPr>
          <w:rFonts w:ascii="Museo Sans 100" w:eastAsia="Times New Roman" w:hAnsi="Museo Sans 100"/>
          <w:sz w:val="24"/>
          <w:szCs w:val="24"/>
        </w:rPr>
        <w:t xml:space="preserve">. 00.15 </w:t>
      </w:r>
      <w:proofErr w:type="spellStart"/>
      <w:r w:rsidRPr="00AD5606">
        <w:rPr>
          <w:rFonts w:ascii="Museo Sans 100" w:eastAsia="Times New Roman" w:hAnsi="Museo Sans 100"/>
          <w:sz w:val="24"/>
          <w:szCs w:val="24"/>
        </w:rPr>
        <w:t>Cás</w:t>
      </w:r>
      <w:proofErr w:type="spellEnd"/>
      <w:r w:rsidRPr="00AD5606">
        <w:rPr>
          <w:rFonts w:ascii="Museo Sans 100" w:eastAsia="Times New Roman" w:hAnsi="Museo Sans 100"/>
          <w:sz w:val="24"/>
          <w:szCs w:val="24"/>
        </w:rPr>
        <w:t>.</w:t>
      </w:r>
    </w:p>
    <w:p w:rsidR="00FD5B58" w:rsidRPr="00AD5606" w:rsidRDefault="00FD5B58" w:rsidP="00AD5606">
      <w:pPr>
        <w:ind w:left="1134"/>
        <w:jc w:val="both"/>
        <w:rPr>
          <w:rFonts w:ascii="Museo Sans 100" w:eastAsia="Times New Roman" w:hAnsi="Museo Sans 100"/>
          <w:bCs/>
          <w:sz w:val="24"/>
          <w:szCs w:val="24"/>
        </w:rPr>
      </w:pPr>
    </w:p>
    <w:p w:rsidR="00C2506A" w:rsidRPr="00AD5606" w:rsidRDefault="00C2506A" w:rsidP="00386B07">
      <w:pPr>
        <w:numPr>
          <w:ilvl w:val="0"/>
          <w:numId w:val="7"/>
        </w:numPr>
        <w:ind w:left="1134" w:hanging="708"/>
        <w:jc w:val="both"/>
        <w:rPr>
          <w:rFonts w:ascii="Museo Sans 100" w:eastAsia="Times New Roman" w:hAnsi="Museo Sans 100"/>
          <w:bCs/>
          <w:sz w:val="24"/>
          <w:szCs w:val="24"/>
        </w:rPr>
      </w:pPr>
      <w:r w:rsidRPr="00AD5606">
        <w:rPr>
          <w:rFonts w:ascii="Museo Sans 100" w:eastAsia="Times New Roman" w:hAnsi="Museo Sans 100"/>
          <w:sz w:val="24"/>
          <w:szCs w:val="24"/>
        </w:rPr>
        <w:t xml:space="preserve">Mediante el Punto XIII-8 del Acta Ordinaria 16-94, de fecha 9 de junio de 1994, se aprobó un </w:t>
      </w:r>
      <w:r w:rsidRPr="00AD5606">
        <w:rPr>
          <w:rFonts w:ascii="Museo Sans 100" w:eastAsia="Times New Roman" w:hAnsi="Museo Sans 100"/>
          <w:bCs/>
          <w:sz w:val="24"/>
          <w:szCs w:val="24"/>
        </w:rPr>
        <w:t xml:space="preserve">Proyecto de Lotificación Agrícola y Asentamiento Comunitario desarrollado en el precitado inmueble, con un área de 622 </w:t>
      </w:r>
      <w:proofErr w:type="spellStart"/>
      <w:r w:rsidRPr="00AD5606">
        <w:rPr>
          <w:rFonts w:ascii="Museo Sans 100" w:eastAsia="Times New Roman" w:hAnsi="Museo Sans 100"/>
          <w:bCs/>
          <w:sz w:val="24"/>
          <w:szCs w:val="24"/>
        </w:rPr>
        <w:t>Hás</w:t>
      </w:r>
      <w:proofErr w:type="spellEnd"/>
      <w:r w:rsidRPr="00AD5606">
        <w:rPr>
          <w:rFonts w:ascii="Museo Sans 100" w:eastAsia="Times New Roman" w:hAnsi="Museo Sans 100"/>
          <w:bCs/>
          <w:sz w:val="24"/>
          <w:szCs w:val="24"/>
        </w:rPr>
        <w:t xml:space="preserve">. 50 As. 96.80 </w:t>
      </w:r>
      <w:proofErr w:type="spellStart"/>
      <w:r w:rsidRPr="00AD5606">
        <w:rPr>
          <w:rFonts w:ascii="Museo Sans 100" w:eastAsia="Times New Roman" w:hAnsi="Museo Sans 100"/>
          <w:bCs/>
          <w:sz w:val="24"/>
          <w:szCs w:val="24"/>
        </w:rPr>
        <w:t>Cás</w:t>
      </w:r>
      <w:proofErr w:type="spellEnd"/>
      <w:r w:rsidRPr="00AD5606">
        <w:rPr>
          <w:rFonts w:ascii="Museo Sans 100" w:eastAsia="Times New Roman" w:hAnsi="Museo Sans 100"/>
          <w:bCs/>
          <w:sz w:val="24"/>
          <w:szCs w:val="24"/>
        </w:rPr>
        <w:t xml:space="preserve">., el cual incluye: LOTIFICACION AGRICOLA: Área para 156 lotes agrícolas, área de calles, área de río, área de bosque, área de quebrada y área no cultivable, y ASENTAMIENTO COMUNITARIO: Área para 175 solares, área de calles, área de zona comunal y área de zona verde. </w:t>
      </w:r>
    </w:p>
    <w:p w:rsidR="00C2506A" w:rsidRPr="00AD5606" w:rsidRDefault="00C2506A" w:rsidP="00AD5606">
      <w:pPr>
        <w:pStyle w:val="Prrafodelista"/>
        <w:rPr>
          <w:rFonts w:ascii="Museo Sans 100" w:hAnsi="Museo Sans 100"/>
          <w:bCs/>
          <w:color w:val="FF0000"/>
          <w:sz w:val="24"/>
          <w:szCs w:val="24"/>
        </w:rPr>
      </w:pPr>
    </w:p>
    <w:p w:rsidR="00C2506A" w:rsidRPr="00F32300" w:rsidRDefault="00C2506A" w:rsidP="00AD5606">
      <w:pPr>
        <w:numPr>
          <w:ilvl w:val="0"/>
          <w:numId w:val="7"/>
        </w:numPr>
        <w:ind w:left="1134" w:hanging="708"/>
        <w:jc w:val="both"/>
        <w:rPr>
          <w:rFonts w:ascii="Museo Sans 100" w:eastAsia="Times New Roman" w:hAnsi="Museo Sans 100"/>
          <w:bCs/>
          <w:sz w:val="24"/>
          <w:szCs w:val="24"/>
        </w:rPr>
      </w:pPr>
      <w:r w:rsidRPr="00AD5606">
        <w:rPr>
          <w:rFonts w:ascii="Museo Sans 100" w:eastAsia="Times New Roman" w:hAnsi="Museo Sans 100"/>
          <w:bCs/>
          <w:sz w:val="24"/>
          <w:szCs w:val="24"/>
        </w:rPr>
        <w:lastRenderedPageBreak/>
        <w:t xml:space="preserve">De conformidad a la información técnica aprobada por el Centro Nacional de Registros, el Acuerdo antes citado fue modificado, según el Punto IV del Acta de Sesión Ordinaria 18-2006, de fecha 11 de mayo de 2006, en el sentido de reducir el área del Proyecto, siendo la correcta 610 </w:t>
      </w:r>
      <w:proofErr w:type="spellStart"/>
      <w:r w:rsidRPr="00AD5606">
        <w:rPr>
          <w:rFonts w:ascii="Museo Sans 100" w:eastAsia="Times New Roman" w:hAnsi="Museo Sans 100"/>
          <w:bCs/>
          <w:sz w:val="24"/>
          <w:szCs w:val="24"/>
        </w:rPr>
        <w:t>Hás</w:t>
      </w:r>
      <w:proofErr w:type="spellEnd"/>
      <w:r w:rsidRPr="00AD5606">
        <w:rPr>
          <w:rFonts w:ascii="Museo Sans 100" w:eastAsia="Times New Roman" w:hAnsi="Museo Sans 100"/>
          <w:bCs/>
          <w:sz w:val="24"/>
          <w:szCs w:val="24"/>
        </w:rPr>
        <w:t xml:space="preserve">. 45 </w:t>
      </w:r>
      <w:proofErr w:type="spellStart"/>
      <w:r w:rsidRPr="00AD5606">
        <w:rPr>
          <w:rFonts w:ascii="Museo Sans 100" w:eastAsia="Times New Roman" w:hAnsi="Museo Sans 100"/>
          <w:bCs/>
          <w:sz w:val="24"/>
          <w:szCs w:val="24"/>
        </w:rPr>
        <w:t>Ás</w:t>
      </w:r>
      <w:proofErr w:type="spellEnd"/>
      <w:r w:rsidRPr="00AD5606">
        <w:rPr>
          <w:rFonts w:ascii="Museo Sans 100" w:eastAsia="Times New Roman" w:hAnsi="Museo Sans 100"/>
          <w:bCs/>
          <w:sz w:val="24"/>
          <w:szCs w:val="24"/>
        </w:rPr>
        <w:t xml:space="preserve">. 45.27 </w:t>
      </w:r>
      <w:proofErr w:type="spellStart"/>
      <w:r w:rsidRPr="00AD5606">
        <w:rPr>
          <w:rFonts w:ascii="Museo Sans 100" w:eastAsia="Times New Roman" w:hAnsi="Museo Sans 100"/>
          <w:bCs/>
          <w:sz w:val="24"/>
          <w:szCs w:val="24"/>
        </w:rPr>
        <w:t>Cás</w:t>
      </w:r>
      <w:proofErr w:type="spellEnd"/>
      <w:r w:rsidRPr="00AD5606">
        <w:rPr>
          <w:rFonts w:ascii="Museo Sans 100" w:eastAsia="Times New Roman" w:hAnsi="Museo Sans 100"/>
          <w:bCs/>
          <w:sz w:val="24"/>
          <w:szCs w:val="24"/>
        </w:rPr>
        <w:t xml:space="preserve">., quedando el Proyecto de Lotificación Agrícola y Asentamiento Comunitario en el inmueble identificado como HACIENDA SANTA ELENA, de la siguiente forma: </w:t>
      </w:r>
      <w:r w:rsidR="00F32300">
        <w:rPr>
          <w:rFonts w:ascii="Museo Sans 100" w:eastAsia="Times New Roman" w:hAnsi="Museo Sans 100"/>
          <w:bCs/>
          <w:sz w:val="24"/>
          <w:szCs w:val="24"/>
        </w:rPr>
        <w:t>---</w:t>
      </w:r>
      <w:r w:rsidRPr="00AD5606">
        <w:rPr>
          <w:rFonts w:ascii="Museo Sans 100" w:eastAsia="Times New Roman" w:hAnsi="Museo Sans 100"/>
          <w:bCs/>
          <w:sz w:val="24"/>
          <w:szCs w:val="24"/>
        </w:rPr>
        <w:t xml:space="preserve"> solares para vivienda (polígonos A, B, C, D y F), </w:t>
      </w:r>
      <w:r w:rsidR="00F32300">
        <w:rPr>
          <w:rFonts w:ascii="Museo Sans 100" w:eastAsia="Times New Roman" w:hAnsi="Museo Sans 100"/>
          <w:bCs/>
          <w:sz w:val="24"/>
          <w:szCs w:val="24"/>
        </w:rPr>
        <w:t>---</w:t>
      </w:r>
      <w:r w:rsidRPr="00AD5606">
        <w:rPr>
          <w:rFonts w:ascii="Museo Sans 100" w:eastAsia="Times New Roman" w:hAnsi="Museo Sans 100"/>
          <w:bCs/>
          <w:sz w:val="24"/>
          <w:szCs w:val="24"/>
        </w:rPr>
        <w:t xml:space="preserve"> lotes agrícolas (polígonos 1 al 9), quebradas (1 a</w:t>
      </w:r>
      <w:r w:rsidR="00FD5B58" w:rsidRPr="00AD5606">
        <w:rPr>
          <w:rFonts w:ascii="Museo Sans 100" w:eastAsia="Times New Roman" w:hAnsi="Museo Sans 100"/>
          <w:bCs/>
          <w:sz w:val="24"/>
          <w:szCs w:val="24"/>
        </w:rPr>
        <w:t>l</w:t>
      </w:r>
      <w:r w:rsidRPr="00AD5606">
        <w:rPr>
          <w:rFonts w:ascii="Museo Sans 100" w:eastAsia="Times New Roman" w:hAnsi="Museo Sans 100"/>
          <w:bCs/>
          <w:sz w:val="24"/>
          <w:szCs w:val="24"/>
        </w:rPr>
        <w:t xml:space="preserve"> 7), calles, Talud (1 y 2), bosques (1 al 6), Farallón, Zona de Protección 1, Casa Comunal, Área Comunal (1 y 2), Escuela, Iglesia, Cancha de Fútbol (1 y 2), y </w:t>
      </w:r>
      <w:proofErr w:type="spellStart"/>
      <w:r w:rsidRPr="00AD5606">
        <w:rPr>
          <w:rFonts w:ascii="Museo Sans 100" w:eastAsia="Times New Roman" w:hAnsi="Museo Sans 100"/>
          <w:bCs/>
          <w:sz w:val="24"/>
          <w:szCs w:val="24"/>
        </w:rPr>
        <w:t>Cementerio.</w:t>
      </w:r>
      <w:r w:rsidRPr="00F32300">
        <w:rPr>
          <w:rFonts w:ascii="Museo Sans 100" w:eastAsia="Times New Roman" w:hAnsi="Museo Sans 100"/>
          <w:bCs/>
          <w:sz w:val="24"/>
          <w:szCs w:val="24"/>
        </w:rPr>
        <w:t>Sin</w:t>
      </w:r>
      <w:proofErr w:type="spellEnd"/>
      <w:r w:rsidRPr="00F32300">
        <w:rPr>
          <w:rFonts w:ascii="Museo Sans 100" w:eastAsia="Times New Roman" w:hAnsi="Museo Sans 100"/>
          <w:bCs/>
          <w:sz w:val="24"/>
          <w:szCs w:val="24"/>
        </w:rPr>
        <w:t xml:space="preserve"> embargo, debido a que no existían planos aprobados, se procedió a realizar el acto de Remedición y Segregación en el referido inmueble, quedando formado por cuatro porciones de la manera siguiente: </w:t>
      </w:r>
    </w:p>
    <w:p w:rsidR="00AD5606" w:rsidRPr="00AD5606" w:rsidRDefault="00AD5606" w:rsidP="00AD5606">
      <w:pPr>
        <w:ind w:left="1134"/>
        <w:jc w:val="both"/>
        <w:rPr>
          <w:rFonts w:ascii="Museo Sans 100" w:eastAsia="Times New Roman" w:hAnsi="Museo Sans 100"/>
          <w:bCs/>
          <w:sz w:val="24"/>
          <w:szCs w:val="24"/>
        </w:rPr>
      </w:pPr>
    </w:p>
    <w:tbl>
      <w:tblPr>
        <w:tblW w:w="8036" w:type="dxa"/>
        <w:tblInd w:w="1041" w:type="dxa"/>
        <w:tblCellMar>
          <w:left w:w="70" w:type="dxa"/>
          <w:right w:w="70" w:type="dxa"/>
        </w:tblCellMar>
        <w:tblLook w:val="04A0" w:firstRow="1" w:lastRow="0" w:firstColumn="1" w:lastColumn="0" w:noHBand="0" w:noVBand="1"/>
      </w:tblPr>
      <w:tblGrid>
        <w:gridCol w:w="1690"/>
        <w:gridCol w:w="689"/>
        <w:gridCol w:w="688"/>
        <w:gridCol w:w="397"/>
        <w:gridCol w:w="415"/>
        <w:gridCol w:w="674"/>
        <w:gridCol w:w="547"/>
        <w:gridCol w:w="1452"/>
        <w:gridCol w:w="1484"/>
      </w:tblGrid>
      <w:tr w:rsidR="00C2506A" w:rsidRPr="00AD5606" w:rsidTr="00FD5B58">
        <w:trPr>
          <w:trHeight w:val="320"/>
        </w:trPr>
        <w:tc>
          <w:tcPr>
            <w:tcW w:w="1690" w:type="dxa"/>
            <w:tcBorders>
              <w:top w:val="single" w:sz="4" w:space="0" w:color="auto"/>
              <w:left w:val="single" w:sz="4" w:space="0" w:color="auto"/>
              <w:bottom w:val="single" w:sz="4" w:space="0" w:color="auto"/>
              <w:right w:val="nil"/>
            </w:tcBorders>
            <w:shd w:val="clear" w:color="auto" w:fill="auto"/>
            <w:noWrap/>
            <w:vAlign w:val="center"/>
            <w:hideMark/>
          </w:tcPr>
          <w:p w:rsidR="00C2506A" w:rsidRPr="00AD5606" w:rsidRDefault="00C2506A" w:rsidP="005C1BA9">
            <w:pPr>
              <w:jc w:val="center"/>
              <w:rPr>
                <w:rFonts w:ascii="Museo Sans 100" w:eastAsia="Times New Roman" w:hAnsi="Museo Sans 100"/>
              </w:rPr>
            </w:pPr>
            <w:r w:rsidRPr="00AD5606">
              <w:rPr>
                <w:rFonts w:ascii="Museo Sans 100" w:eastAsia="Times New Roman" w:hAnsi="Museo Sans 100"/>
              </w:rPr>
              <w:t>Inmueble</w:t>
            </w:r>
          </w:p>
        </w:tc>
        <w:tc>
          <w:tcPr>
            <w:tcW w:w="3410" w:type="dxa"/>
            <w:gridSpan w:val="6"/>
            <w:tcBorders>
              <w:top w:val="single" w:sz="4" w:space="0" w:color="auto"/>
              <w:left w:val="nil"/>
              <w:bottom w:val="single" w:sz="4" w:space="0" w:color="auto"/>
              <w:right w:val="nil"/>
            </w:tcBorders>
            <w:shd w:val="clear" w:color="auto" w:fill="auto"/>
            <w:noWrap/>
            <w:vAlign w:val="center"/>
            <w:hideMark/>
          </w:tcPr>
          <w:p w:rsidR="00C2506A" w:rsidRPr="00AD5606" w:rsidRDefault="00C2506A" w:rsidP="005C1BA9">
            <w:pPr>
              <w:jc w:val="center"/>
              <w:rPr>
                <w:rFonts w:ascii="Museo Sans 100" w:eastAsia="Times New Roman" w:hAnsi="Museo Sans 100"/>
              </w:rPr>
            </w:pPr>
            <w:r w:rsidRPr="00AD5606">
              <w:rPr>
                <w:rFonts w:ascii="Museo Sans 100" w:eastAsia="Times New Roman" w:hAnsi="Museo Sans 100"/>
              </w:rPr>
              <w:t>Áreas (</w:t>
            </w:r>
            <w:proofErr w:type="spellStart"/>
            <w:r w:rsidRPr="00AD5606">
              <w:rPr>
                <w:rFonts w:ascii="Museo Sans 100" w:eastAsia="Times New Roman" w:hAnsi="Museo Sans 100"/>
              </w:rPr>
              <w:t>Hás</w:t>
            </w:r>
            <w:proofErr w:type="spellEnd"/>
            <w:r w:rsidRPr="00AD5606">
              <w:rPr>
                <w:rFonts w:ascii="Museo Sans 100" w:eastAsia="Times New Roman" w:hAnsi="Museo Sans 100"/>
              </w:rPr>
              <w:t>)</w:t>
            </w:r>
          </w:p>
        </w:tc>
        <w:tc>
          <w:tcPr>
            <w:tcW w:w="1452" w:type="dxa"/>
            <w:tcBorders>
              <w:top w:val="single" w:sz="4" w:space="0" w:color="auto"/>
              <w:left w:val="nil"/>
              <w:bottom w:val="single" w:sz="4" w:space="0" w:color="auto"/>
              <w:right w:val="nil"/>
            </w:tcBorders>
            <w:shd w:val="clear" w:color="auto" w:fill="auto"/>
            <w:noWrap/>
            <w:vAlign w:val="center"/>
            <w:hideMark/>
          </w:tcPr>
          <w:p w:rsidR="00C2506A" w:rsidRPr="00AD5606" w:rsidRDefault="00C2506A" w:rsidP="005C1BA9">
            <w:pPr>
              <w:jc w:val="center"/>
              <w:rPr>
                <w:rFonts w:ascii="Museo Sans 100" w:eastAsia="Times New Roman" w:hAnsi="Museo Sans 100"/>
              </w:rPr>
            </w:pPr>
            <w:r w:rsidRPr="00AD5606">
              <w:rPr>
                <w:rFonts w:ascii="Museo Sans 100" w:eastAsia="Times New Roman" w:hAnsi="Museo Sans 100"/>
              </w:rPr>
              <w:t xml:space="preserve"> Áreas (M²) </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rsidR="00C2506A" w:rsidRPr="00AD5606" w:rsidRDefault="00C2506A" w:rsidP="005C1BA9">
            <w:pPr>
              <w:jc w:val="center"/>
              <w:rPr>
                <w:rFonts w:ascii="Museo Sans 100" w:eastAsia="Times New Roman" w:hAnsi="Museo Sans 100"/>
              </w:rPr>
            </w:pPr>
            <w:r w:rsidRPr="00AD5606">
              <w:rPr>
                <w:rFonts w:ascii="Museo Sans 100" w:eastAsia="Times New Roman" w:hAnsi="Museo Sans 100"/>
              </w:rPr>
              <w:t>Matrícula</w:t>
            </w:r>
          </w:p>
        </w:tc>
      </w:tr>
      <w:tr w:rsidR="00C2506A" w:rsidRPr="00AD5606" w:rsidTr="00FD5B58">
        <w:trPr>
          <w:trHeight w:val="320"/>
        </w:trPr>
        <w:tc>
          <w:tcPr>
            <w:tcW w:w="1690" w:type="dxa"/>
            <w:tcBorders>
              <w:top w:val="nil"/>
              <w:left w:val="single" w:sz="4" w:space="0" w:color="auto"/>
              <w:bottom w:val="nil"/>
              <w:right w:val="nil"/>
            </w:tcBorders>
            <w:shd w:val="clear" w:color="auto" w:fill="auto"/>
            <w:noWrap/>
            <w:vAlign w:val="center"/>
            <w:hideMark/>
          </w:tcPr>
          <w:p w:rsidR="00C2506A" w:rsidRPr="00AD5606" w:rsidRDefault="00C2506A" w:rsidP="005C1BA9">
            <w:pPr>
              <w:rPr>
                <w:rFonts w:ascii="Museo Sans 100" w:eastAsia="Times New Roman" w:hAnsi="Museo Sans 100"/>
              </w:rPr>
            </w:pPr>
            <w:r w:rsidRPr="00AD5606">
              <w:rPr>
                <w:rFonts w:ascii="Museo Sans 100" w:eastAsia="Times New Roman" w:hAnsi="Museo Sans 100"/>
              </w:rPr>
              <w:t>Hacienda Santa Elena, Porción 1</w:t>
            </w:r>
          </w:p>
        </w:tc>
        <w:tc>
          <w:tcPr>
            <w:tcW w:w="689" w:type="dxa"/>
            <w:tcBorders>
              <w:top w:val="nil"/>
              <w:left w:val="nil"/>
              <w:bottom w:val="nil"/>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243</w:t>
            </w:r>
          </w:p>
        </w:tc>
        <w:tc>
          <w:tcPr>
            <w:tcW w:w="688" w:type="dxa"/>
            <w:tcBorders>
              <w:top w:val="nil"/>
              <w:left w:val="nil"/>
              <w:bottom w:val="nil"/>
              <w:right w:val="nil"/>
            </w:tcBorders>
            <w:shd w:val="clear" w:color="auto" w:fill="auto"/>
            <w:noWrap/>
            <w:vAlign w:val="center"/>
            <w:hideMark/>
          </w:tcPr>
          <w:p w:rsidR="00C2506A" w:rsidRPr="00AD5606" w:rsidRDefault="00C2506A" w:rsidP="005C1BA9">
            <w:pPr>
              <w:rPr>
                <w:rFonts w:ascii="Museo Sans 100" w:eastAsia="Times New Roman" w:hAnsi="Museo Sans 100"/>
              </w:rPr>
            </w:pPr>
            <w:proofErr w:type="spellStart"/>
            <w:r w:rsidRPr="00AD5606">
              <w:rPr>
                <w:rFonts w:ascii="Museo Sans 100" w:eastAsia="Times New Roman" w:hAnsi="Museo Sans 100"/>
              </w:rPr>
              <w:t>Hás</w:t>
            </w:r>
            <w:proofErr w:type="spellEnd"/>
            <w:r w:rsidRPr="00AD5606">
              <w:rPr>
                <w:rFonts w:ascii="Museo Sans 100" w:eastAsia="Times New Roman" w:hAnsi="Museo Sans 100"/>
              </w:rPr>
              <w:t>.</w:t>
            </w:r>
          </w:p>
        </w:tc>
        <w:tc>
          <w:tcPr>
            <w:tcW w:w="397" w:type="dxa"/>
            <w:tcBorders>
              <w:top w:val="nil"/>
              <w:left w:val="nil"/>
              <w:bottom w:val="nil"/>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60</w:t>
            </w:r>
          </w:p>
        </w:tc>
        <w:tc>
          <w:tcPr>
            <w:tcW w:w="415" w:type="dxa"/>
            <w:tcBorders>
              <w:top w:val="nil"/>
              <w:left w:val="nil"/>
              <w:bottom w:val="nil"/>
              <w:right w:val="nil"/>
            </w:tcBorders>
            <w:shd w:val="clear" w:color="auto" w:fill="auto"/>
            <w:noWrap/>
            <w:vAlign w:val="center"/>
            <w:hideMark/>
          </w:tcPr>
          <w:p w:rsidR="00C2506A" w:rsidRPr="00AD5606" w:rsidRDefault="00C2506A" w:rsidP="005C1BA9">
            <w:pPr>
              <w:rPr>
                <w:rFonts w:ascii="Museo Sans 100" w:eastAsia="Times New Roman" w:hAnsi="Museo Sans 100"/>
              </w:rPr>
            </w:pPr>
            <w:proofErr w:type="spellStart"/>
            <w:r w:rsidRPr="00AD5606">
              <w:rPr>
                <w:rFonts w:ascii="Museo Sans 100" w:eastAsia="Times New Roman" w:hAnsi="Museo Sans 100"/>
              </w:rPr>
              <w:t>Ás</w:t>
            </w:r>
            <w:proofErr w:type="spellEnd"/>
            <w:r w:rsidRPr="00AD5606">
              <w:rPr>
                <w:rFonts w:ascii="Museo Sans 100" w:eastAsia="Times New Roman" w:hAnsi="Museo Sans 100"/>
              </w:rPr>
              <w:t>.</w:t>
            </w:r>
          </w:p>
        </w:tc>
        <w:tc>
          <w:tcPr>
            <w:tcW w:w="674" w:type="dxa"/>
            <w:tcBorders>
              <w:top w:val="nil"/>
              <w:left w:val="nil"/>
              <w:bottom w:val="nil"/>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42.51</w:t>
            </w:r>
          </w:p>
        </w:tc>
        <w:tc>
          <w:tcPr>
            <w:tcW w:w="547" w:type="dxa"/>
            <w:tcBorders>
              <w:top w:val="nil"/>
              <w:left w:val="nil"/>
              <w:bottom w:val="nil"/>
              <w:right w:val="nil"/>
            </w:tcBorders>
            <w:shd w:val="clear" w:color="auto" w:fill="auto"/>
            <w:noWrap/>
            <w:vAlign w:val="center"/>
            <w:hideMark/>
          </w:tcPr>
          <w:p w:rsidR="00C2506A" w:rsidRPr="00AD5606" w:rsidRDefault="00C2506A" w:rsidP="005C1BA9">
            <w:pPr>
              <w:rPr>
                <w:rFonts w:ascii="Museo Sans 100" w:eastAsia="Times New Roman" w:hAnsi="Museo Sans 100"/>
              </w:rPr>
            </w:pPr>
            <w:proofErr w:type="spellStart"/>
            <w:r w:rsidRPr="00AD5606">
              <w:rPr>
                <w:rFonts w:ascii="Museo Sans 100" w:eastAsia="Times New Roman" w:hAnsi="Museo Sans 100"/>
              </w:rPr>
              <w:t>Cás</w:t>
            </w:r>
            <w:proofErr w:type="spellEnd"/>
            <w:r w:rsidRPr="00AD5606">
              <w:rPr>
                <w:rFonts w:ascii="Museo Sans 100" w:eastAsia="Times New Roman" w:hAnsi="Museo Sans 100"/>
              </w:rPr>
              <w:t>.</w:t>
            </w:r>
          </w:p>
        </w:tc>
        <w:tc>
          <w:tcPr>
            <w:tcW w:w="1452" w:type="dxa"/>
            <w:tcBorders>
              <w:top w:val="nil"/>
              <w:left w:val="nil"/>
              <w:bottom w:val="nil"/>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2,436,042.51</w:t>
            </w:r>
          </w:p>
        </w:tc>
        <w:tc>
          <w:tcPr>
            <w:tcW w:w="1484" w:type="dxa"/>
            <w:tcBorders>
              <w:top w:val="nil"/>
              <w:left w:val="nil"/>
              <w:bottom w:val="nil"/>
              <w:right w:val="single" w:sz="4" w:space="0" w:color="auto"/>
            </w:tcBorders>
            <w:shd w:val="clear" w:color="auto" w:fill="auto"/>
            <w:noWrap/>
            <w:vAlign w:val="center"/>
            <w:hideMark/>
          </w:tcPr>
          <w:p w:rsidR="00C2506A" w:rsidRPr="00AD5606" w:rsidRDefault="00F32300" w:rsidP="005C1BA9">
            <w:pPr>
              <w:rPr>
                <w:rFonts w:ascii="Museo Sans 100" w:eastAsia="Times New Roman" w:hAnsi="Museo Sans 100"/>
              </w:rPr>
            </w:pPr>
            <w:r>
              <w:rPr>
                <w:rFonts w:ascii="Museo Sans 100" w:eastAsia="Times New Roman" w:hAnsi="Museo Sans 100"/>
              </w:rPr>
              <w:t>----</w:t>
            </w:r>
            <w:r w:rsidR="00C2506A" w:rsidRPr="00AD5606">
              <w:rPr>
                <w:rFonts w:ascii="Museo Sans 100" w:eastAsia="Times New Roman" w:hAnsi="Museo Sans 100"/>
              </w:rPr>
              <w:t>00000</w:t>
            </w:r>
          </w:p>
        </w:tc>
      </w:tr>
      <w:tr w:rsidR="00C2506A" w:rsidRPr="00AD5606" w:rsidTr="00FD5B58">
        <w:trPr>
          <w:trHeight w:val="320"/>
        </w:trPr>
        <w:tc>
          <w:tcPr>
            <w:tcW w:w="1690" w:type="dxa"/>
            <w:tcBorders>
              <w:top w:val="nil"/>
              <w:left w:val="single" w:sz="4" w:space="0" w:color="auto"/>
              <w:bottom w:val="nil"/>
              <w:right w:val="nil"/>
            </w:tcBorders>
            <w:shd w:val="clear" w:color="auto" w:fill="auto"/>
            <w:noWrap/>
            <w:vAlign w:val="center"/>
            <w:hideMark/>
          </w:tcPr>
          <w:p w:rsidR="00C2506A" w:rsidRPr="00AD5606" w:rsidRDefault="00C2506A" w:rsidP="005C1BA9">
            <w:pPr>
              <w:rPr>
                <w:rFonts w:ascii="Museo Sans 100" w:eastAsia="Times New Roman" w:hAnsi="Museo Sans 100"/>
              </w:rPr>
            </w:pPr>
            <w:r w:rsidRPr="00AD5606">
              <w:rPr>
                <w:rFonts w:ascii="Museo Sans 100" w:eastAsia="Times New Roman" w:hAnsi="Museo Sans 100"/>
              </w:rPr>
              <w:t>Hacienda Santa Elena, Porción 2</w:t>
            </w:r>
          </w:p>
        </w:tc>
        <w:tc>
          <w:tcPr>
            <w:tcW w:w="689" w:type="dxa"/>
            <w:tcBorders>
              <w:top w:val="nil"/>
              <w:left w:val="nil"/>
              <w:bottom w:val="nil"/>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124</w:t>
            </w:r>
          </w:p>
        </w:tc>
        <w:tc>
          <w:tcPr>
            <w:tcW w:w="688" w:type="dxa"/>
            <w:tcBorders>
              <w:top w:val="nil"/>
              <w:left w:val="nil"/>
              <w:bottom w:val="nil"/>
              <w:right w:val="nil"/>
            </w:tcBorders>
            <w:shd w:val="clear" w:color="auto" w:fill="auto"/>
            <w:noWrap/>
            <w:vAlign w:val="center"/>
            <w:hideMark/>
          </w:tcPr>
          <w:p w:rsidR="00C2506A" w:rsidRPr="00AD5606" w:rsidRDefault="00C2506A" w:rsidP="005C1BA9">
            <w:pPr>
              <w:rPr>
                <w:rFonts w:ascii="Museo Sans 100" w:eastAsia="Times New Roman" w:hAnsi="Museo Sans 100"/>
              </w:rPr>
            </w:pPr>
            <w:proofErr w:type="spellStart"/>
            <w:r w:rsidRPr="00AD5606">
              <w:rPr>
                <w:rFonts w:ascii="Museo Sans 100" w:eastAsia="Times New Roman" w:hAnsi="Museo Sans 100"/>
              </w:rPr>
              <w:t>Hás</w:t>
            </w:r>
            <w:proofErr w:type="spellEnd"/>
            <w:r w:rsidRPr="00AD5606">
              <w:rPr>
                <w:rFonts w:ascii="Museo Sans 100" w:eastAsia="Times New Roman" w:hAnsi="Museo Sans 100"/>
              </w:rPr>
              <w:t>.</w:t>
            </w:r>
          </w:p>
        </w:tc>
        <w:tc>
          <w:tcPr>
            <w:tcW w:w="397" w:type="dxa"/>
            <w:tcBorders>
              <w:top w:val="nil"/>
              <w:left w:val="nil"/>
              <w:bottom w:val="nil"/>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92</w:t>
            </w:r>
          </w:p>
        </w:tc>
        <w:tc>
          <w:tcPr>
            <w:tcW w:w="415" w:type="dxa"/>
            <w:tcBorders>
              <w:top w:val="nil"/>
              <w:left w:val="nil"/>
              <w:bottom w:val="nil"/>
              <w:right w:val="nil"/>
            </w:tcBorders>
            <w:shd w:val="clear" w:color="auto" w:fill="auto"/>
            <w:noWrap/>
            <w:vAlign w:val="center"/>
            <w:hideMark/>
          </w:tcPr>
          <w:p w:rsidR="00C2506A" w:rsidRPr="00AD5606" w:rsidRDefault="00C2506A" w:rsidP="005C1BA9">
            <w:pPr>
              <w:rPr>
                <w:rFonts w:ascii="Museo Sans 100" w:eastAsia="Times New Roman" w:hAnsi="Museo Sans 100"/>
              </w:rPr>
            </w:pPr>
            <w:proofErr w:type="spellStart"/>
            <w:r w:rsidRPr="00AD5606">
              <w:rPr>
                <w:rFonts w:ascii="Museo Sans 100" w:eastAsia="Times New Roman" w:hAnsi="Museo Sans 100"/>
              </w:rPr>
              <w:t>Ás</w:t>
            </w:r>
            <w:proofErr w:type="spellEnd"/>
            <w:r w:rsidRPr="00AD5606">
              <w:rPr>
                <w:rFonts w:ascii="Museo Sans 100" w:eastAsia="Times New Roman" w:hAnsi="Museo Sans 100"/>
              </w:rPr>
              <w:t>.</w:t>
            </w:r>
          </w:p>
        </w:tc>
        <w:tc>
          <w:tcPr>
            <w:tcW w:w="674" w:type="dxa"/>
            <w:tcBorders>
              <w:top w:val="nil"/>
              <w:left w:val="nil"/>
              <w:bottom w:val="nil"/>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27.15</w:t>
            </w:r>
          </w:p>
        </w:tc>
        <w:tc>
          <w:tcPr>
            <w:tcW w:w="547" w:type="dxa"/>
            <w:tcBorders>
              <w:top w:val="nil"/>
              <w:left w:val="nil"/>
              <w:bottom w:val="nil"/>
              <w:right w:val="nil"/>
            </w:tcBorders>
            <w:shd w:val="clear" w:color="auto" w:fill="auto"/>
            <w:noWrap/>
            <w:vAlign w:val="center"/>
            <w:hideMark/>
          </w:tcPr>
          <w:p w:rsidR="00C2506A" w:rsidRPr="00AD5606" w:rsidRDefault="00C2506A" w:rsidP="005C1BA9">
            <w:pPr>
              <w:rPr>
                <w:rFonts w:ascii="Museo Sans 100" w:eastAsia="Times New Roman" w:hAnsi="Museo Sans 100"/>
              </w:rPr>
            </w:pPr>
            <w:proofErr w:type="spellStart"/>
            <w:r w:rsidRPr="00AD5606">
              <w:rPr>
                <w:rFonts w:ascii="Museo Sans 100" w:eastAsia="Times New Roman" w:hAnsi="Museo Sans 100"/>
              </w:rPr>
              <w:t>Cás</w:t>
            </w:r>
            <w:proofErr w:type="spellEnd"/>
            <w:r w:rsidRPr="00AD5606">
              <w:rPr>
                <w:rFonts w:ascii="Museo Sans 100" w:eastAsia="Times New Roman" w:hAnsi="Museo Sans 100"/>
              </w:rPr>
              <w:t>.</w:t>
            </w:r>
          </w:p>
        </w:tc>
        <w:tc>
          <w:tcPr>
            <w:tcW w:w="1452" w:type="dxa"/>
            <w:tcBorders>
              <w:top w:val="nil"/>
              <w:left w:val="nil"/>
              <w:bottom w:val="nil"/>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1,249,227.15</w:t>
            </w:r>
          </w:p>
        </w:tc>
        <w:tc>
          <w:tcPr>
            <w:tcW w:w="1484" w:type="dxa"/>
            <w:tcBorders>
              <w:top w:val="nil"/>
              <w:left w:val="nil"/>
              <w:bottom w:val="nil"/>
              <w:right w:val="single" w:sz="4" w:space="0" w:color="auto"/>
            </w:tcBorders>
            <w:shd w:val="clear" w:color="auto" w:fill="auto"/>
            <w:noWrap/>
            <w:vAlign w:val="center"/>
            <w:hideMark/>
          </w:tcPr>
          <w:p w:rsidR="00C2506A" w:rsidRPr="00AD5606" w:rsidRDefault="00F32300" w:rsidP="005C1BA9">
            <w:pPr>
              <w:rPr>
                <w:rFonts w:ascii="Museo Sans 100" w:eastAsia="Times New Roman" w:hAnsi="Museo Sans 100"/>
              </w:rPr>
            </w:pPr>
            <w:r>
              <w:rPr>
                <w:rFonts w:ascii="Museo Sans 100" w:eastAsia="Times New Roman" w:hAnsi="Museo Sans 100"/>
              </w:rPr>
              <w:t>----</w:t>
            </w:r>
            <w:r w:rsidR="00C2506A" w:rsidRPr="00AD5606">
              <w:rPr>
                <w:rFonts w:ascii="Museo Sans 100" w:eastAsia="Times New Roman" w:hAnsi="Museo Sans 100"/>
              </w:rPr>
              <w:t>00000</w:t>
            </w:r>
          </w:p>
        </w:tc>
      </w:tr>
      <w:tr w:rsidR="00C2506A" w:rsidRPr="00AD5606" w:rsidTr="00FD5B58">
        <w:trPr>
          <w:trHeight w:val="320"/>
        </w:trPr>
        <w:tc>
          <w:tcPr>
            <w:tcW w:w="1690" w:type="dxa"/>
            <w:tcBorders>
              <w:top w:val="nil"/>
              <w:left w:val="single" w:sz="4" w:space="0" w:color="auto"/>
              <w:bottom w:val="nil"/>
              <w:right w:val="nil"/>
            </w:tcBorders>
            <w:shd w:val="clear" w:color="auto" w:fill="auto"/>
            <w:noWrap/>
            <w:vAlign w:val="center"/>
            <w:hideMark/>
          </w:tcPr>
          <w:p w:rsidR="00C2506A" w:rsidRPr="00AD5606" w:rsidRDefault="00C2506A" w:rsidP="005C1BA9">
            <w:pPr>
              <w:rPr>
                <w:rFonts w:ascii="Museo Sans 100" w:eastAsia="Times New Roman" w:hAnsi="Museo Sans 100"/>
              </w:rPr>
            </w:pPr>
            <w:r w:rsidRPr="00AD5606">
              <w:rPr>
                <w:rFonts w:ascii="Museo Sans 100" w:eastAsia="Times New Roman" w:hAnsi="Museo Sans 100"/>
              </w:rPr>
              <w:t>Hacienda Santa Elena, Porción 3</w:t>
            </w:r>
          </w:p>
        </w:tc>
        <w:tc>
          <w:tcPr>
            <w:tcW w:w="689" w:type="dxa"/>
            <w:tcBorders>
              <w:top w:val="nil"/>
              <w:left w:val="nil"/>
              <w:bottom w:val="nil"/>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49</w:t>
            </w:r>
          </w:p>
        </w:tc>
        <w:tc>
          <w:tcPr>
            <w:tcW w:w="688" w:type="dxa"/>
            <w:tcBorders>
              <w:top w:val="nil"/>
              <w:left w:val="nil"/>
              <w:bottom w:val="nil"/>
              <w:right w:val="nil"/>
            </w:tcBorders>
            <w:shd w:val="clear" w:color="auto" w:fill="auto"/>
            <w:noWrap/>
            <w:vAlign w:val="center"/>
            <w:hideMark/>
          </w:tcPr>
          <w:p w:rsidR="00C2506A" w:rsidRPr="00AD5606" w:rsidRDefault="00C2506A" w:rsidP="005C1BA9">
            <w:pPr>
              <w:rPr>
                <w:rFonts w:ascii="Museo Sans 100" w:eastAsia="Times New Roman" w:hAnsi="Museo Sans 100"/>
              </w:rPr>
            </w:pPr>
            <w:proofErr w:type="spellStart"/>
            <w:r w:rsidRPr="00AD5606">
              <w:rPr>
                <w:rFonts w:ascii="Museo Sans 100" w:eastAsia="Times New Roman" w:hAnsi="Museo Sans 100"/>
              </w:rPr>
              <w:t>Hás</w:t>
            </w:r>
            <w:proofErr w:type="spellEnd"/>
            <w:r w:rsidRPr="00AD5606">
              <w:rPr>
                <w:rFonts w:ascii="Museo Sans 100" w:eastAsia="Times New Roman" w:hAnsi="Museo Sans 100"/>
              </w:rPr>
              <w:t>.</w:t>
            </w:r>
          </w:p>
        </w:tc>
        <w:tc>
          <w:tcPr>
            <w:tcW w:w="397" w:type="dxa"/>
            <w:tcBorders>
              <w:top w:val="nil"/>
              <w:left w:val="nil"/>
              <w:bottom w:val="nil"/>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99</w:t>
            </w:r>
          </w:p>
        </w:tc>
        <w:tc>
          <w:tcPr>
            <w:tcW w:w="415" w:type="dxa"/>
            <w:tcBorders>
              <w:top w:val="nil"/>
              <w:left w:val="nil"/>
              <w:bottom w:val="nil"/>
              <w:right w:val="nil"/>
            </w:tcBorders>
            <w:shd w:val="clear" w:color="auto" w:fill="auto"/>
            <w:noWrap/>
            <w:vAlign w:val="center"/>
            <w:hideMark/>
          </w:tcPr>
          <w:p w:rsidR="00C2506A" w:rsidRPr="00AD5606" w:rsidRDefault="00C2506A" w:rsidP="005C1BA9">
            <w:pPr>
              <w:rPr>
                <w:rFonts w:ascii="Museo Sans 100" w:eastAsia="Times New Roman" w:hAnsi="Museo Sans 100"/>
              </w:rPr>
            </w:pPr>
            <w:proofErr w:type="spellStart"/>
            <w:r w:rsidRPr="00AD5606">
              <w:rPr>
                <w:rFonts w:ascii="Museo Sans 100" w:eastAsia="Times New Roman" w:hAnsi="Museo Sans 100"/>
              </w:rPr>
              <w:t>Ás</w:t>
            </w:r>
            <w:proofErr w:type="spellEnd"/>
            <w:r w:rsidRPr="00AD5606">
              <w:rPr>
                <w:rFonts w:ascii="Museo Sans 100" w:eastAsia="Times New Roman" w:hAnsi="Museo Sans 100"/>
              </w:rPr>
              <w:t>.</w:t>
            </w:r>
          </w:p>
        </w:tc>
        <w:tc>
          <w:tcPr>
            <w:tcW w:w="674" w:type="dxa"/>
            <w:tcBorders>
              <w:top w:val="nil"/>
              <w:left w:val="nil"/>
              <w:bottom w:val="nil"/>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67.43</w:t>
            </w:r>
          </w:p>
        </w:tc>
        <w:tc>
          <w:tcPr>
            <w:tcW w:w="547" w:type="dxa"/>
            <w:tcBorders>
              <w:top w:val="nil"/>
              <w:left w:val="nil"/>
              <w:bottom w:val="nil"/>
              <w:right w:val="nil"/>
            </w:tcBorders>
            <w:shd w:val="clear" w:color="auto" w:fill="auto"/>
            <w:noWrap/>
            <w:vAlign w:val="center"/>
            <w:hideMark/>
          </w:tcPr>
          <w:p w:rsidR="00C2506A" w:rsidRPr="00AD5606" w:rsidRDefault="00C2506A" w:rsidP="005C1BA9">
            <w:pPr>
              <w:rPr>
                <w:rFonts w:ascii="Museo Sans 100" w:eastAsia="Times New Roman" w:hAnsi="Museo Sans 100"/>
              </w:rPr>
            </w:pPr>
            <w:proofErr w:type="spellStart"/>
            <w:r w:rsidRPr="00AD5606">
              <w:rPr>
                <w:rFonts w:ascii="Museo Sans 100" w:eastAsia="Times New Roman" w:hAnsi="Museo Sans 100"/>
              </w:rPr>
              <w:t>Cás</w:t>
            </w:r>
            <w:proofErr w:type="spellEnd"/>
            <w:r w:rsidRPr="00AD5606">
              <w:rPr>
                <w:rFonts w:ascii="Museo Sans 100" w:eastAsia="Times New Roman" w:hAnsi="Museo Sans 100"/>
              </w:rPr>
              <w:t>.</w:t>
            </w:r>
          </w:p>
        </w:tc>
        <w:tc>
          <w:tcPr>
            <w:tcW w:w="1452" w:type="dxa"/>
            <w:tcBorders>
              <w:top w:val="nil"/>
              <w:left w:val="nil"/>
              <w:bottom w:val="nil"/>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499,967.43</w:t>
            </w:r>
          </w:p>
        </w:tc>
        <w:tc>
          <w:tcPr>
            <w:tcW w:w="1484" w:type="dxa"/>
            <w:tcBorders>
              <w:top w:val="nil"/>
              <w:left w:val="nil"/>
              <w:bottom w:val="nil"/>
              <w:right w:val="single" w:sz="4" w:space="0" w:color="auto"/>
            </w:tcBorders>
            <w:shd w:val="clear" w:color="auto" w:fill="auto"/>
            <w:noWrap/>
            <w:vAlign w:val="center"/>
            <w:hideMark/>
          </w:tcPr>
          <w:p w:rsidR="00C2506A" w:rsidRPr="00AD5606" w:rsidRDefault="00F32300" w:rsidP="005C1BA9">
            <w:pPr>
              <w:rPr>
                <w:rFonts w:ascii="Museo Sans 100" w:eastAsia="Times New Roman" w:hAnsi="Museo Sans 100"/>
              </w:rPr>
            </w:pPr>
            <w:r>
              <w:rPr>
                <w:rFonts w:ascii="Museo Sans 100" w:eastAsia="Times New Roman" w:hAnsi="Museo Sans 100"/>
              </w:rPr>
              <w:t>----</w:t>
            </w:r>
            <w:r w:rsidR="00C2506A" w:rsidRPr="00AD5606">
              <w:rPr>
                <w:rFonts w:ascii="Museo Sans 100" w:eastAsia="Times New Roman" w:hAnsi="Museo Sans 100"/>
              </w:rPr>
              <w:t>00000</w:t>
            </w:r>
          </w:p>
        </w:tc>
      </w:tr>
      <w:tr w:rsidR="00C2506A" w:rsidRPr="00AD5606" w:rsidTr="00FD5B58">
        <w:trPr>
          <w:trHeight w:val="320"/>
        </w:trPr>
        <w:tc>
          <w:tcPr>
            <w:tcW w:w="1690" w:type="dxa"/>
            <w:tcBorders>
              <w:top w:val="nil"/>
              <w:left w:val="single" w:sz="4" w:space="0" w:color="auto"/>
              <w:bottom w:val="single" w:sz="4" w:space="0" w:color="auto"/>
              <w:right w:val="nil"/>
            </w:tcBorders>
            <w:shd w:val="clear" w:color="auto" w:fill="auto"/>
            <w:noWrap/>
            <w:vAlign w:val="center"/>
            <w:hideMark/>
          </w:tcPr>
          <w:p w:rsidR="00C2506A" w:rsidRPr="00AD5606" w:rsidRDefault="00C2506A" w:rsidP="005C1BA9">
            <w:pPr>
              <w:rPr>
                <w:rFonts w:ascii="Museo Sans 100" w:eastAsia="Times New Roman" w:hAnsi="Museo Sans 100"/>
              </w:rPr>
            </w:pPr>
            <w:r w:rsidRPr="00AD5606">
              <w:rPr>
                <w:rFonts w:ascii="Museo Sans 100" w:eastAsia="Times New Roman" w:hAnsi="Museo Sans 100"/>
              </w:rPr>
              <w:t>Hacienda Santa Elena, Porción 4</w:t>
            </w:r>
          </w:p>
        </w:tc>
        <w:tc>
          <w:tcPr>
            <w:tcW w:w="689" w:type="dxa"/>
            <w:tcBorders>
              <w:top w:val="nil"/>
              <w:left w:val="nil"/>
              <w:bottom w:val="single" w:sz="4" w:space="0" w:color="auto"/>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191</w:t>
            </w:r>
          </w:p>
        </w:tc>
        <w:tc>
          <w:tcPr>
            <w:tcW w:w="688" w:type="dxa"/>
            <w:tcBorders>
              <w:top w:val="nil"/>
              <w:left w:val="nil"/>
              <w:bottom w:val="single" w:sz="4" w:space="0" w:color="auto"/>
              <w:right w:val="nil"/>
            </w:tcBorders>
            <w:shd w:val="clear" w:color="auto" w:fill="auto"/>
            <w:noWrap/>
            <w:vAlign w:val="center"/>
            <w:hideMark/>
          </w:tcPr>
          <w:p w:rsidR="00C2506A" w:rsidRPr="00AD5606" w:rsidRDefault="00C2506A" w:rsidP="005C1BA9">
            <w:pPr>
              <w:rPr>
                <w:rFonts w:ascii="Museo Sans 100" w:eastAsia="Times New Roman" w:hAnsi="Museo Sans 100"/>
              </w:rPr>
            </w:pPr>
            <w:proofErr w:type="spellStart"/>
            <w:r w:rsidRPr="00AD5606">
              <w:rPr>
                <w:rFonts w:ascii="Museo Sans 100" w:eastAsia="Times New Roman" w:hAnsi="Museo Sans 100"/>
              </w:rPr>
              <w:t>Hás</w:t>
            </w:r>
            <w:proofErr w:type="spellEnd"/>
            <w:r w:rsidRPr="00AD5606">
              <w:rPr>
                <w:rFonts w:ascii="Museo Sans 100" w:eastAsia="Times New Roman" w:hAnsi="Museo Sans 100"/>
              </w:rPr>
              <w:t>.</w:t>
            </w:r>
          </w:p>
        </w:tc>
        <w:tc>
          <w:tcPr>
            <w:tcW w:w="397" w:type="dxa"/>
            <w:tcBorders>
              <w:top w:val="nil"/>
              <w:left w:val="nil"/>
              <w:bottom w:val="single" w:sz="4" w:space="0" w:color="auto"/>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93</w:t>
            </w:r>
          </w:p>
        </w:tc>
        <w:tc>
          <w:tcPr>
            <w:tcW w:w="415" w:type="dxa"/>
            <w:tcBorders>
              <w:top w:val="nil"/>
              <w:left w:val="nil"/>
              <w:bottom w:val="single" w:sz="4" w:space="0" w:color="auto"/>
              <w:right w:val="nil"/>
            </w:tcBorders>
            <w:shd w:val="clear" w:color="auto" w:fill="auto"/>
            <w:noWrap/>
            <w:vAlign w:val="center"/>
            <w:hideMark/>
          </w:tcPr>
          <w:p w:rsidR="00C2506A" w:rsidRPr="00AD5606" w:rsidRDefault="00C2506A" w:rsidP="005C1BA9">
            <w:pPr>
              <w:rPr>
                <w:rFonts w:ascii="Museo Sans 100" w:eastAsia="Times New Roman" w:hAnsi="Museo Sans 100"/>
              </w:rPr>
            </w:pPr>
            <w:proofErr w:type="spellStart"/>
            <w:r w:rsidRPr="00AD5606">
              <w:rPr>
                <w:rFonts w:ascii="Museo Sans 100" w:eastAsia="Times New Roman" w:hAnsi="Museo Sans 100"/>
              </w:rPr>
              <w:t>Ás</w:t>
            </w:r>
            <w:proofErr w:type="spellEnd"/>
            <w:r w:rsidRPr="00AD5606">
              <w:rPr>
                <w:rFonts w:ascii="Museo Sans 100" w:eastAsia="Times New Roman" w:hAnsi="Museo Sans 100"/>
              </w:rPr>
              <w:t>.</w:t>
            </w:r>
          </w:p>
        </w:tc>
        <w:tc>
          <w:tcPr>
            <w:tcW w:w="674" w:type="dxa"/>
            <w:tcBorders>
              <w:top w:val="nil"/>
              <w:left w:val="nil"/>
              <w:bottom w:val="single" w:sz="4" w:space="0" w:color="auto"/>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08.18</w:t>
            </w:r>
          </w:p>
        </w:tc>
        <w:tc>
          <w:tcPr>
            <w:tcW w:w="547" w:type="dxa"/>
            <w:tcBorders>
              <w:top w:val="nil"/>
              <w:left w:val="nil"/>
              <w:bottom w:val="single" w:sz="4" w:space="0" w:color="auto"/>
              <w:right w:val="nil"/>
            </w:tcBorders>
            <w:shd w:val="clear" w:color="auto" w:fill="auto"/>
            <w:noWrap/>
            <w:vAlign w:val="center"/>
            <w:hideMark/>
          </w:tcPr>
          <w:p w:rsidR="00C2506A" w:rsidRPr="00AD5606" w:rsidRDefault="00C2506A" w:rsidP="005C1BA9">
            <w:pPr>
              <w:rPr>
                <w:rFonts w:ascii="Museo Sans 100" w:eastAsia="Times New Roman" w:hAnsi="Museo Sans 100"/>
              </w:rPr>
            </w:pPr>
            <w:proofErr w:type="spellStart"/>
            <w:r w:rsidRPr="00AD5606">
              <w:rPr>
                <w:rFonts w:ascii="Museo Sans 100" w:eastAsia="Times New Roman" w:hAnsi="Museo Sans 100"/>
              </w:rPr>
              <w:t>Cás</w:t>
            </w:r>
            <w:proofErr w:type="spellEnd"/>
            <w:r w:rsidRPr="00AD5606">
              <w:rPr>
                <w:rFonts w:ascii="Museo Sans 100" w:eastAsia="Times New Roman" w:hAnsi="Museo Sans 100"/>
              </w:rPr>
              <w:t>.</w:t>
            </w:r>
          </w:p>
        </w:tc>
        <w:tc>
          <w:tcPr>
            <w:tcW w:w="1452" w:type="dxa"/>
            <w:tcBorders>
              <w:top w:val="nil"/>
              <w:left w:val="nil"/>
              <w:bottom w:val="single" w:sz="4" w:space="0" w:color="auto"/>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1,919,308.18</w:t>
            </w:r>
          </w:p>
        </w:tc>
        <w:tc>
          <w:tcPr>
            <w:tcW w:w="1484" w:type="dxa"/>
            <w:tcBorders>
              <w:top w:val="nil"/>
              <w:left w:val="nil"/>
              <w:bottom w:val="single" w:sz="4" w:space="0" w:color="auto"/>
              <w:right w:val="single" w:sz="4" w:space="0" w:color="auto"/>
            </w:tcBorders>
            <w:shd w:val="clear" w:color="auto" w:fill="auto"/>
            <w:noWrap/>
            <w:vAlign w:val="center"/>
            <w:hideMark/>
          </w:tcPr>
          <w:p w:rsidR="00C2506A" w:rsidRPr="00AD5606" w:rsidRDefault="00F32300" w:rsidP="005C1BA9">
            <w:pPr>
              <w:rPr>
                <w:rFonts w:ascii="Museo Sans 100" w:eastAsia="Times New Roman" w:hAnsi="Museo Sans 100"/>
              </w:rPr>
            </w:pPr>
            <w:r>
              <w:rPr>
                <w:rFonts w:ascii="Museo Sans 100" w:eastAsia="Times New Roman" w:hAnsi="Museo Sans 100"/>
              </w:rPr>
              <w:t>----</w:t>
            </w:r>
            <w:r w:rsidR="00C2506A" w:rsidRPr="00AD5606">
              <w:rPr>
                <w:rFonts w:ascii="Museo Sans 100" w:eastAsia="Times New Roman" w:hAnsi="Museo Sans 100"/>
              </w:rPr>
              <w:t>00000</w:t>
            </w:r>
          </w:p>
        </w:tc>
      </w:tr>
      <w:tr w:rsidR="00C2506A" w:rsidRPr="00AD5606" w:rsidTr="00AD5606">
        <w:trPr>
          <w:trHeight w:val="320"/>
        </w:trPr>
        <w:tc>
          <w:tcPr>
            <w:tcW w:w="1690" w:type="dxa"/>
            <w:tcBorders>
              <w:top w:val="nil"/>
              <w:left w:val="single" w:sz="4" w:space="0" w:color="auto"/>
              <w:bottom w:val="single" w:sz="4" w:space="0" w:color="auto"/>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Total…</w:t>
            </w:r>
          </w:p>
        </w:tc>
        <w:tc>
          <w:tcPr>
            <w:tcW w:w="689" w:type="dxa"/>
            <w:tcBorders>
              <w:top w:val="nil"/>
              <w:left w:val="nil"/>
              <w:bottom w:val="single" w:sz="4" w:space="0" w:color="auto"/>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610</w:t>
            </w:r>
          </w:p>
        </w:tc>
        <w:tc>
          <w:tcPr>
            <w:tcW w:w="688" w:type="dxa"/>
            <w:tcBorders>
              <w:top w:val="nil"/>
              <w:left w:val="nil"/>
              <w:bottom w:val="single" w:sz="4" w:space="0" w:color="auto"/>
              <w:right w:val="nil"/>
            </w:tcBorders>
            <w:shd w:val="clear" w:color="auto" w:fill="auto"/>
            <w:noWrap/>
            <w:vAlign w:val="center"/>
            <w:hideMark/>
          </w:tcPr>
          <w:p w:rsidR="00C2506A" w:rsidRPr="00AD5606" w:rsidRDefault="00C2506A" w:rsidP="005C1BA9">
            <w:pPr>
              <w:rPr>
                <w:rFonts w:ascii="Museo Sans 100" w:eastAsia="Times New Roman" w:hAnsi="Museo Sans 100"/>
              </w:rPr>
            </w:pPr>
            <w:proofErr w:type="spellStart"/>
            <w:r w:rsidRPr="00AD5606">
              <w:rPr>
                <w:rFonts w:ascii="Museo Sans 100" w:eastAsia="Times New Roman" w:hAnsi="Museo Sans 100"/>
              </w:rPr>
              <w:t>Hás</w:t>
            </w:r>
            <w:proofErr w:type="spellEnd"/>
            <w:r w:rsidRPr="00AD5606">
              <w:rPr>
                <w:rFonts w:ascii="Museo Sans 100" w:eastAsia="Times New Roman" w:hAnsi="Museo Sans 100"/>
              </w:rPr>
              <w:t>.</w:t>
            </w:r>
          </w:p>
        </w:tc>
        <w:tc>
          <w:tcPr>
            <w:tcW w:w="397" w:type="dxa"/>
            <w:tcBorders>
              <w:top w:val="nil"/>
              <w:left w:val="nil"/>
              <w:bottom w:val="single" w:sz="4" w:space="0" w:color="auto"/>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45</w:t>
            </w:r>
          </w:p>
        </w:tc>
        <w:tc>
          <w:tcPr>
            <w:tcW w:w="415" w:type="dxa"/>
            <w:tcBorders>
              <w:top w:val="nil"/>
              <w:left w:val="nil"/>
              <w:bottom w:val="single" w:sz="4" w:space="0" w:color="auto"/>
              <w:right w:val="nil"/>
            </w:tcBorders>
            <w:shd w:val="clear" w:color="auto" w:fill="auto"/>
            <w:noWrap/>
            <w:vAlign w:val="center"/>
            <w:hideMark/>
          </w:tcPr>
          <w:p w:rsidR="00C2506A" w:rsidRPr="00AD5606" w:rsidRDefault="00C2506A" w:rsidP="005C1BA9">
            <w:pPr>
              <w:rPr>
                <w:rFonts w:ascii="Museo Sans 100" w:eastAsia="Times New Roman" w:hAnsi="Museo Sans 100"/>
              </w:rPr>
            </w:pPr>
            <w:proofErr w:type="spellStart"/>
            <w:r w:rsidRPr="00AD5606">
              <w:rPr>
                <w:rFonts w:ascii="Museo Sans 100" w:eastAsia="Times New Roman" w:hAnsi="Museo Sans 100"/>
              </w:rPr>
              <w:t>Ás</w:t>
            </w:r>
            <w:proofErr w:type="spellEnd"/>
            <w:r w:rsidRPr="00AD5606">
              <w:rPr>
                <w:rFonts w:ascii="Museo Sans 100" w:eastAsia="Times New Roman" w:hAnsi="Museo Sans 100"/>
              </w:rPr>
              <w:t>.</w:t>
            </w:r>
          </w:p>
        </w:tc>
        <w:tc>
          <w:tcPr>
            <w:tcW w:w="674" w:type="dxa"/>
            <w:tcBorders>
              <w:top w:val="nil"/>
              <w:left w:val="nil"/>
              <w:bottom w:val="single" w:sz="4" w:space="0" w:color="auto"/>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45.27</w:t>
            </w:r>
          </w:p>
        </w:tc>
        <w:tc>
          <w:tcPr>
            <w:tcW w:w="547" w:type="dxa"/>
            <w:tcBorders>
              <w:top w:val="nil"/>
              <w:left w:val="nil"/>
              <w:bottom w:val="single" w:sz="4" w:space="0" w:color="auto"/>
              <w:right w:val="nil"/>
            </w:tcBorders>
            <w:shd w:val="clear" w:color="auto" w:fill="auto"/>
            <w:noWrap/>
            <w:vAlign w:val="center"/>
            <w:hideMark/>
          </w:tcPr>
          <w:p w:rsidR="00C2506A" w:rsidRPr="00AD5606" w:rsidRDefault="00C2506A" w:rsidP="005C1BA9">
            <w:pPr>
              <w:rPr>
                <w:rFonts w:ascii="Museo Sans 100" w:eastAsia="Times New Roman" w:hAnsi="Museo Sans 100"/>
              </w:rPr>
            </w:pPr>
            <w:proofErr w:type="spellStart"/>
            <w:r w:rsidRPr="00AD5606">
              <w:rPr>
                <w:rFonts w:ascii="Museo Sans 100" w:eastAsia="Times New Roman" w:hAnsi="Museo Sans 100"/>
              </w:rPr>
              <w:t>Cás</w:t>
            </w:r>
            <w:proofErr w:type="spellEnd"/>
            <w:r w:rsidRPr="00AD5606">
              <w:rPr>
                <w:rFonts w:ascii="Museo Sans 100" w:eastAsia="Times New Roman" w:hAnsi="Museo Sans 100"/>
              </w:rPr>
              <w:t>.</w:t>
            </w:r>
          </w:p>
        </w:tc>
        <w:tc>
          <w:tcPr>
            <w:tcW w:w="1452" w:type="dxa"/>
            <w:tcBorders>
              <w:top w:val="nil"/>
              <w:left w:val="nil"/>
              <w:bottom w:val="single" w:sz="4" w:space="0" w:color="auto"/>
              <w:right w:val="nil"/>
            </w:tcBorders>
            <w:shd w:val="clear" w:color="auto" w:fill="auto"/>
            <w:noWrap/>
            <w:vAlign w:val="center"/>
            <w:hideMark/>
          </w:tcPr>
          <w:p w:rsidR="00C2506A" w:rsidRPr="00AD5606" w:rsidRDefault="00C2506A" w:rsidP="005C1BA9">
            <w:pPr>
              <w:jc w:val="right"/>
              <w:rPr>
                <w:rFonts w:ascii="Museo Sans 100" w:eastAsia="Times New Roman" w:hAnsi="Museo Sans 100"/>
              </w:rPr>
            </w:pPr>
            <w:r w:rsidRPr="00AD5606">
              <w:rPr>
                <w:rFonts w:ascii="Museo Sans 100" w:eastAsia="Times New Roman" w:hAnsi="Museo Sans 100"/>
              </w:rPr>
              <w:t>6,104,545.27</w:t>
            </w:r>
          </w:p>
        </w:tc>
        <w:tc>
          <w:tcPr>
            <w:tcW w:w="1484" w:type="dxa"/>
            <w:tcBorders>
              <w:top w:val="nil"/>
              <w:left w:val="nil"/>
              <w:bottom w:val="single" w:sz="4" w:space="0" w:color="auto"/>
              <w:right w:val="single" w:sz="4" w:space="0" w:color="auto"/>
            </w:tcBorders>
            <w:shd w:val="clear" w:color="auto" w:fill="auto"/>
            <w:noWrap/>
            <w:vAlign w:val="bottom"/>
            <w:hideMark/>
          </w:tcPr>
          <w:p w:rsidR="00C2506A" w:rsidRPr="00AD5606" w:rsidRDefault="00C2506A" w:rsidP="005C1BA9">
            <w:pPr>
              <w:rPr>
                <w:rFonts w:ascii="Museo Sans 100" w:eastAsia="Times New Roman" w:hAnsi="Museo Sans 100"/>
              </w:rPr>
            </w:pPr>
          </w:p>
        </w:tc>
      </w:tr>
    </w:tbl>
    <w:p w:rsidR="00C2506A" w:rsidRPr="003E4B30" w:rsidRDefault="00C2506A" w:rsidP="00C2506A">
      <w:pPr>
        <w:ind w:left="708"/>
        <w:jc w:val="both"/>
        <w:rPr>
          <w:rFonts w:ascii="Times New Roman" w:eastAsia="Times New Roman" w:hAnsi="Times New Roman"/>
          <w:bCs/>
          <w:color w:val="FF0000"/>
          <w:sz w:val="18"/>
          <w:szCs w:val="18"/>
        </w:rPr>
      </w:pPr>
    </w:p>
    <w:p w:rsidR="00C2506A" w:rsidRPr="00AD5606" w:rsidRDefault="00C2506A" w:rsidP="00386B07">
      <w:pPr>
        <w:pStyle w:val="Prrafodelista"/>
        <w:numPr>
          <w:ilvl w:val="0"/>
          <w:numId w:val="7"/>
        </w:numPr>
        <w:ind w:left="1134" w:hanging="708"/>
        <w:contextualSpacing/>
        <w:jc w:val="both"/>
        <w:rPr>
          <w:rFonts w:ascii="Museo Sans 100" w:hAnsi="Museo Sans 100"/>
          <w:bCs/>
          <w:sz w:val="24"/>
          <w:szCs w:val="24"/>
        </w:rPr>
      </w:pPr>
      <w:r w:rsidRPr="00AD5606">
        <w:rPr>
          <w:rFonts w:ascii="Museo Sans 100" w:hAnsi="Museo Sans 100"/>
          <w:bCs/>
          <w:sz w:val="24"/>
          <w:szCs w:val="24"/>
        </w:rPr>
        <w:t xml:space="preserve">En el Punto VII del Acta de Sesión Ordinaria 41-2014, de fecha 12 de noviembre de 2014, se modificó el Punto IV del Acta de Sesión Ordinaria 18-2006, de fecha 11 de mayo de 2006, por reducción de área y por haberse aprobado nuevos planos por parte del Centro Nacional de Registros, de la HACIENDA SANTA ELENA, en la porción identificada como HACIENDA SANTA ELENA, PORCION DOS, en el que se desarrolla un Proyecto de Lotificación Agrícola y Asentamiento Comunitario, con un área de </w:t>
      </w:r>
      <w:r w:rsidRPr="00AD5606">
        <w:rPr>
          <w:rFonts w:ascii="Museo Sans 100" w:hAnsi="Museo Sans 100"/>
          <w:b/>
          <w:bCs/>
          <w:sz w:val="24"/>
          <w:szCs w:val="24"/>
        </w:rPr>
        <w:t xml:space="preserve">124 </w:t>
      </w:r>
      <w:proofErr w:type="spellStart"/>
      <w:r w:rsidRPr="00AD5606">
        <w:rPr>
          <w:rFonts w:ascii="Museo Sans 100" w:hAnsi="Museo Sans 100"/>
          <w:b/>
          <w:bCs/>
          <w:sz w:val="24"/>
          <w:szCs w:val="24"/>
        </w:rPr>
        <w:t>Hás</w:t>
      </w:r>
      <w:proofErr w:type="spellEnd"/>
      <w:r w:rsidRPr="00AD5606">
        <w:rPr>
          <w:rFonts w:ascii="Museo Sans 100" w:hAnsi="Museo Sans 100"/>
          <w:b/>
          <w:bCs/>
          <w:sz w:val="24"/>
          <w:szCs w:val="24"/>
        </w:rPr>
        <w:t xml:space="preserve">. 92 </w:t>
      </w:r>
      <w:proofErr w:type="spellStart"/>
      <w:r w:rsidRPr="00AD5606">
        <w:rPr>
          <w:rFonts w:ascii="Museo Sans 100" w:hAnsi="Museo Sans 100"/>
          <w:b/>
          <w:bCs/>
          <w:sz w:val="24"/>
          <w:szCs w:val="24"/>
        </w:rPr>
        <w:t>Ás</w:t>
      </w:r>
      <w:proofErr w:type="spellEnd"/>
      <w:r w:rsidRPr="00AD5606">
        <w:rPr>
          <w:rFonts w:ascii="Museo Sans 100" w:hAnsi="Museo Sans 100"/>
          <w:b/>
          <w:bCs/>
          <w:sz w:val="24"/>
          <w:szCs w:val="24"/>
        </w:rPr>
        <w:t xml:space="preserve">. 27.15 </w:t>
      </w:r>
      <w:proofErr w:type="spellStart"/>
      <w:r w:rsidRPr="00AD5606">
        <w:rPr>
          <w:rFonts w:ascii="Museo Sans 100" w:hAnsi="Museo Sans 100"/>
          <w:b/>
          <w:bCs/>
          <w:sz w:val="24"/>
          <w:szCs w:val="24"/>
        </w:rPr>
        <w:t>Cás</w:t>
      </w:r>
      <w:proofErr w:type="spellEnd"/>
      <w:r w:rsidRPr="00AD5606">
        <w:rPr>
          <w:rFonts w:ascii="Museo Sans 100" w:hAnsi="Museo Sans 100"/>
          <w:b/>
          <w:bCs/>
          <w:sz w:val="24"/>
          <w:szCs w:val="24"/>
        </w:rPr>
        <w:t>.,</w:t>
      </w:r>
      <w:r w:rsidRPr="00AD5606">
        <w:rPr>
          <w:rFonts w:ascii="Museo Sans 100" w:hAnsi="Museo Sans 100"/>
          <w:bCs/>
          <w:sz w:val="24"/>
          <w:szCs w:val="24"/>
        </w:rPr>
        <w:t xml:space="preserve"> que comprende: </w:t>
      </w:r>
      <w:r w:rsidR="00F32300">
        <w:rPr>
          <w:rFonts w:ascii="Museo Sans 100" w:hAnsi="Museo Sans 100"/>
          <w:bCs/>
          <w:sz w:val="24"/>
          <w:szCs w:val="24"/>
        </w:rPr>
        <w:t>---</w:t>
      </w:r>
      <w:r w:rsidRPr="00AD5606">
        <w:rPr>
          <w:rFonts w:ascii="Museo Sans 100" w:hAnsi="Museo Sans 100"/>
          <w:bCs/>
          <w:sz w:val="24"/>
          <w:szCs w:val="24"/>
        </w:rPr>
        <w:t xml:space="preserve"> lotes agrícolas (polígonos 2, 5, y 6); </w:t>
      </w:r>
      <w:r w:rsidR="00F32300">
        <w:rPr>
          <w:rFonts w:ascii="Museo Sans 100" w:hAnsi="Museo Sans 100"/>
          <w:bCs/>
          <w:sz w:val="24"/>
          <w:szCs w:val="24"/>
        </w:rPr>
        <w:t>----</w:t>
      </w:r>
      <w:r w:rsidRPr="00AD5606">
        <w:rPr>
          <w:rFonts w:ascii="Museo Sans 100" w:hAnsi="Museo Sans 100"/>
          <w:bCs/>
          <w:sz w:val="24"/>
          <w:szCs w:val="24"/>
        </w:rPr>
        <w:t xml:space="preserve"> solares para vivienda (polígonos A, B, y C); 7 zonas de protección (ZP-1 a ZP-7); 3 quebradas (1, 2, y 3) y calles. Dentro del Proyecto relacionado se encuentra el inmueble objeto del presente </w:t>
      </w:r>
      <w:r w:rsidR="00FD5B58" w:rsidRPr="00AD5606">
        <w:rPr>
          <w:rFonts w:ascii="Museo Sans 100" w:hAnsi="Museo Sans 100"/>
          <w:bCs/>
          <w:sz w:val="24"/>
          <w:szCs w:val="24"/>
        </w:rPr>
        <w:t>punto de acta</w:t>
      </w:r>
      <w:r w:rsidRPr="00AD5606">
        <w:rPr>
          <w:rFonts w:ascii="Museo Sans 100" w:hAnsi="Museo Sans 100"/>
          <w:bCs/>
          <w:sz w:val="24"/>
          <w:szCs w:val="24"/>
        </w:rPr>
        <w:t xml:space="preserve">. </w:t>
      </w:r>
    </w:p>
    <w:p w:rsidR="00C2506A" w:rsidRPr="00AD5606" w:rsidRDefault="00C2506A" w:rsidP="00AD5606">
      <w:pPr>
        <w:pStyle w:val="Prrafodelista"/>
        <w:jc w:val="both"/>
        <w:rPr>
          <w:rFonts w:ascii="Museo Sans 100" w:eastAsia="Times New Roman" w:hAnsi="Museo Sans 100"/>
          <w:bCs/>
          <w:color w:val="FF0000"/>
          <w:sz w:val="24"/>
          <w:szCs w:val="24"/>
          <w:lang w:eastAsia="es-ES"/>
        </w:rPr>
      </w:pPr>
    </w:p>
    <w:p w:rsidR="00C2506A" w:rsidRPr="00AD5606" w:rsidRDefault="00C2506A" w:rsidP="00386B07">
      <w:pPr>
        <w:pStyle w:val="Prrafodelista"/>
        <w:numPr>
          <w:ilvl w:val="0"/>
          <w:numId w:val="7"/>
        </w:numPr>
        <w:ind w:left="1134" w:hanging="708"/>
        <w:contextualSpacing/>
        <w:jc w:val="both"/>
        <w:rPr>
          <w:rFonts w:ascii="Museo Sans 100" w:eastAsia="Times New Roman" w:hAnsi="Museo Sans 100"/>
          <w:bCs/>
          <w:sz w:val="24"/>
          <w:szCs w:val="24"/>
          <w:lang w:eastAsia="es-ES"/>
        </w:rPr>
      </w:pPr>
      <w:r w:rsidRPr="00AD5606">
        <w:rPr>
          <w:rFonts w:ascii="Museo Sans 100" w:eastAsia="Times New Roman" w:hAnsi="Museo Sans 100"/>
          <w:sz w:val="24"/>
          <w:szCs w:val="24"/>
          <w:lang w:eastAsia="es-ES"/>
        </w:rPr>
        <w:t xml:space="preserve">En el Punto XIV-9 del Acta Ordinaria </w:t>
      </w:r>
      <w:r w:rsidR="00FD5B58" w:rsidRPr="00AD5606">
        <w:rPr>
          <w:rFonts w:ascii="Museo Sans 100" w:eastAsia="Times New Roman" w:hAnsi="Museo Sans 100"/>
          <w:sz w:val="24"/>
          <w:szCs w:val="24"/>
          <w:lang w:eastAsia="es-ES"/>
        </w:rPr>
        <w:t>16-94, de fecha 9 de junio de</w:t>
      </w:r>
      <w:r w:rsidRPr="00AD5606">
        <w:rPr>
          <w:rFonts w:ascii="Museo Sans 100" w:eastAsia="Times New Roman" w:hAnsi="Museo Sans 100"/>
          <w:sz w:val="24"/>
          <w:szCs w:val="24"/>
          <w:lang w:eastAsia="es-ES"/>
        </w:rPr>
        <w:t xml:space="preserve"> 1994, se adjudicó, entre otros, el inmueble identificado como: </w:t>
      </w:r>
      <w:r w:rsidRPr="00AD5606">
        <w:rPr>
          <w:rFonts w:ascii="Museo Sans 100" w:eastAsia="Times New Roman" w:hAnsi="Museo Sans 100"/>
          <w:b/>
          <w:sz w:val="24"/>
          <w:szCs w:val="24"/>
          <w:lang w:eastAsia="es-ES"/>
        </w:rPr>
        <w:t xml:space="preserve">Lote  02, Polígono 06, </w:t>
      </w:r>
      <w:r w:rsidRPr="00AD5606">
        <w:rPr>
          <w:rFonts w:ascii="Museo Sans 100" w:eastAsia="Times New Roman" w:hAnsi="Museo Sans 100"/>
          <w:sz w:val="24"/>
          <w:szCs w:val="24"/>
          <w:lang w:eastAsia="es-ES"/>
        </w:rPr>
        <w:t>con un área de 44,580.11 Mts²</w:t>
      </w:r>
      <w:r w:rsidR="00FD5B58" w:rsidRPr="00AD5606">
        <w:rPr>
          <w:rFonts w:ascii="Museo Sans 100" w:eastAsia="Times New Roman" w:hAnsi="Museo Sans 100"/>
          <w:sz w:val="24"/>
          <w:szCs w:val="24"/>
          <w:lang w:eastAsia="es-ES"/>
        </w:rPr>
        <w:t>.</w:t>
      </w:r>
      <w:r w:rsidRPr="00AD5606">
        <w:rPr>
          <w:rFonts w:ascii="Museo Sans 100" w:eastAsia="Times New Roman" w:hAnsi="Museo Sans 100"/>
          <w:sz w:val="24"/>
          <w:szCs w:val="24"/>
          <w:lang w:eastAsia="es-ES"/>
        </w:rPr>
        <w:t xml:space="preserve">, y con un precio de $2,541.82, a favor de los señores José Rosa Mendoza y </w:t>
      </w:r>
      <w:proofErr w:type="spellStart"/>
      <w:r w:rsidRPr="00AD5606">
        <w:rPr>
          <w:rFonts w:ascii="Museo Sans 100" w:eastAsia="Times New Roman" w:hAnsi="Museo Sans 100"/>
          <w:sz w:val="24"/>
          <w:szCs w:val="24"/>
          <w:lang w:eastAsia="es-ES"/>
        </w:rPr>
        <w:t>Fermina</w:t>
      </w:r>
      <w:proofErr w:type="spellEnd"/>
      <w:r w:rsidRPr="00AD5606">
        <w:rPr>
          <w:rFonts w:ascii="Museo Sans 100" w:eastAsia="Times New Roman" w:hAnsi="Museo Sans 100"/>
          <w:sz w:val="24"/>
          <w:szCs w:val="24"/>
          <w:lang w:eastAsia="es-ES"/>
        </w:rPr>
        <w:t xml:space="preserve"> Pérez de Mendoza.</w:t>
      </w:r>
    </w:p>
    <w:p w:rsidR="00C2506A" w:rsidRPr="00AD5606" w:rsidRDefault="00C2506A" w:rsidP="00AD5606">
      <w:pPr>
        <w:pStyle w:val="Prrafodelista"/>
        <w:rPr>
          <w:rFonts w:ascii="Museo Sans 100" w:eastAsia="Times New Roman" w:hAnsi="Museo Sans 100"/>
          <w:bCs/>
          <w:color w:val="FF0000"/>
          <w:sz w:val="24"/>
          <w:szCs w:val="24"/>
          <w:lang w:eastAsia="es-ES"/>
        </w:rPr>
      </w:pPr>
    </w:p>
    <w:p w:rsidR="00C2506A" w:rsidRPr="00F32300" w:rsidRDefault="00C2506A" w:rsidP="00685E54">
      <w:pPr>
        <w:pStyle w:val="Prrafodelista"/>
        <w:numPr>
          <w:ilvl w:val="0"/>
          <w:numId w:val="7"/>
        </w:numPr>
        <w:tabs>
          <w:tab w:val="left" w:pos="1134"/>
        </w:tabs>
        <w:ind w:left="1134" w:hanging="708"/>
        <w:contextualSpacing/>
        <w:jc w:val="both"/>
        <w:rPr>
          <w:rFonts w:ascii="Museo Sans 100" w:eastAsia="Times New Roman" w:hAnsi="Museo Sans 100"/>
          <w:bCs/>
          <w:sz w:val="24"/>
          <w:szCs w:val="24"/>
          <w:lang w:eastAsia="es-ES"/>
        </w:rPr>
      </w:pPr>
      <w:r w:rsidRPr="00AD5606">
        <w:rPr>
          <w:rFonts w:ascii="Museo Sans 100" w:eastAsia="Times New Roman" w:hAnsi="Museo Sans 100"/>
          <w:sz w:val="24"/>
          <w:szCs w:val="24"/>
          <w:lang w:eastAsia="es-ES"/>
        </w:rPr>
        <w:t xml:space="preserve">Habiéndose actualizado la información de la adjudicación del inmueble, y que ahora se encuentra comprendido dentro del Proyecto de Lotificación Agrícola y Asentamiento Comunitario desarrollado en la </w:t>
      </w:r>
      <w:r w:rsidRPr="00AD5606">
        <w:rPr>
          <w:rFonts w:ascii="Museo Sans 100" w:eastAsia="Times New Roman" w:hAnsi="Museo Sans 100"/>
          <w:b/>
          <w:sz w:val="24"/>
          <w:szCs w:val="24"/>
          <w:lang w:eastAsia="es-ES"/>
        </w:rPr>
        <w:t xml:space="preserve">HACIENDA SANTA ELENA, </w:t>
      </w:r>
      <w:r w:rsidRPr="00AD5606">
        <w:rPr>
          <w:rFonts w:ascii="Museo Sans 100" w:eastAsia="Times New Roman" w:hAnsi="Museo Sans 100"/>
          <w:sz w:val="24"/>
          <w:szCs w:val="24"/>
          <w:lang w:eastAsia="es-ES"/>
        </w:rPr>
        <w:t>en la Porción identificada como</w:t>
      </w:r>
      <w:r w:rsidRPr="00AD5606">
        <w:rPr>
          <w:rFonts w:ascii="Museo Sans 100" w:eastAsia="Times New Roman" w:hAnsi="Museo Sans 100"/>
          <w:b/>
          <w:sz w:val="24"/>
          <w:szCs w:val="24"/>
          <w:lang w:eastAsia="es-ES"/>
        </w:rPr>
        <w:t xml:space="preserve"> HACIENDA SANTA ELENA PORCION DOS, </w:t>
      </w:r>
      <w:r w:rsidRPr="00AD5606">
        <w:rPr>
          <w:rFonts w:ascii="Museo Sans 100" w:eastAsia="Times New Roman" w:hAnsi="Museo Sans 100"/>
          <w:sz w:val="24"/>
          <w:szCs w:val="24"/>
          <w:lang w:eastAsia="es-ES"/>
        </w:rPr>
        <w:t xml:space="preserve">ubicado en cantón El Socorro, jurisdicción de </w:t>
      </w:r>
      <w:proofErr w:type="spellStart"/>
      <w:r w:rsidRPr="00AD5606">
        <w:rPr>
          <w:rFonts w:ascii="Museo Sans 100" w:eastAsia="Times New Roman" w:hAnsi="Museo Sans 100"/>
          <w:sz w:val="24"/>
          <w:szCs w:val="24"/>
          <w:lang w:eastAsia="es-ES"/>
        </w:rPr>
        <w:t>Yayantique</w:t>
      </w:r>
      <w:proofErr w:type="spellEnd"/>
      <w:r w:rsidRPr="00AD5606">
        <w:rPr>
          <w:rFonts w:ascii="Museo Sans 100" w:eastAsia="Times New Roman" w:hAnsi="Museo Sans 100"/>
          <w:sz w:val="24"/>
          <w:szCs w:val="24"/>
          <w:lang w:eastAsia="es-ES"/>
        </w:rPr>
        <w:t>, departamento de La Unión,  aprobado en el Punto VII del Acta de Sesión Ordinaria 41-2014, de fecha 12 de noviembre de 2014;</w:t>
      </w:r>
      <w:r w:rsidRPr="00AD5606">
        <w:rPr>
          <w:rFonts w:ascii="Museo Sans 100" w:eastAsia="Times New Roman" w:hAnsi="Museo Sans 100"/>
          <w:b/>
          <w:sz w:val="24"/>
          <w:szCs w:val="24"/>
          <w:lang w:eastAsia="es-ES"/>
        </w:rPr>
        <w:t xml:space="preserve"> </w:t>
      </w:r>
      <w:r w:rsidRPr="00AD5606">
        <w:rPr>
          <w:rFonts w:ascii="Museo Sans 100" w:eastAsia="Times New Roman" w:hAnsi="Museo Sans 100"/>
          <w:sz w:val="24"/>
          <w:szCs w:val="24"/>
          <w:lang w:eastAsia="es-ES"/>
        </w:rPr>
        <w:t xml:space="preserve">se hace </w:t>
      </w:r>
      <w:r w:rsidRPr="00F32300">
        <w:rPr>
          <w:rFonts w:ascii="Museo Sans 100" w:eastAsia="Times New Roman" w:hAnsi="Museo Sans 100"/>
          <w:sz w:val="24"/>
          <w:szCs w:val="24"/>
          <w:lang w:eastAsia="es-ES"/>
        </w:rPr>
        <w:t xml:space="preserve">necesaria la modificación del Punto de Acta citado en el considerando </w:t>
      </w:r>
      <w:r w:rsidR="00FA2EF4" w:rsidRPr="00F32300">
        <w:rPr>
          <w:rFonts w:ascii="Museo Sans 100" w:eastAsia="Times New Roman" w:hAnsi="Museo Sans 100"/>
          <w:sz w:val="24"/>
          <w:szCs w:val="24"/>
          <w:lang w:eastAsia="es-ES"/>
        </w:rPr>
        <w:t xml:space="preserve">anterior, </w:t>
      </w:r>
      <w:r w:rsidRPr="00F32300">
        <w:rPr>
          <w:rFonts w:ascii="Museo Sans 100" w:eastAsia="Times New Roman" w:hAnsi="Museo Sans 100"/>
          <w:sz w:val="24"/>
          <w:szCs w:val="24"/>
          <w:lang w:eastAsia="es-ES"/>
        </w:rPr>
        <w:t>por las siguientes causales:</w:t>
      </w:r>
    </w:p>
    <w:p w:rsidR="00C2506A" w:rsidRPr="00AD5606" w:rsidRDefault="00C2506A" w:rsidP="00AD5606">
      <w:pPr>
        <w:ind w:left="284"/>
        <w:jc w:val="both"/>
        <w:rPr>
          <w:rFonts w:ascii="Museo Sans 100" w:eastAsia="Times New Roman" w:hAnsi="Museo Sans 100"/>
          <w:bCs/>
          <w:sz w:val="24"/>
          <w:szCs w:val="24"/>
          <w:lang w:eastAsia="es-ES"/>
        </w:rPr>
      </w:pPr>
    </w:p>
    <w:p w:rsidR="00C2506A" w:rsidRPr="00AD5606" w:rsidRDefault="00FA2EF4" w:rsidP="00386B07">
      <w:pPr>
        <w:pStyle w:val="Prrafodelista"/>
        <w:numPr>
          <w:ilvl w:val="0"/>
          <w:numId w:val="8"/>
        </w:numPr>
        <w:ind w:left="1560" w:hanging="426"/>
        <w:contextualSpacing/>
        <w:jc w:val="both"/>
        <w:rPr>
          <w:rFonts w:ascii="Museo Sans 100" w:eastAsia="Times New Roman" w:hAnsi="Museo Sans 100"/>
          <w:sz w:val="24"/>
          <w:szCs w:val="24"/>
          <w:lang w:eastAsia="es-ES"/>
        </w:rPr>
      </w:pPr>
      <w:r w:rsidRPr="00AD5606">
        <w:rPr>
          <w:rFonts w:ascii="Museo Sans 100" w:eastAsia="Times New Roman" w:hAnsi="Museo Sans 100"/>
          <w:sz w:val="24"/>
          <w:szCs w:val="24"/>
          <w:lang w:eastAsia="es-ES"/>
        </w:rPr>
        <w:t>Corregir</w:t>
      </w:r>
      <w:r w:rsidR="00C2506A" w:rsidRPr="00AD5606">
        <w:rPr>
          <w:rFonts w:ascii="Museo Sans 100" w:eastAsia="Times New Roman" w:hAnsi="Museo Sans 100"/>
          <w:sz w:val="24"/>
          <w:szCs w:val="24"/>
          <w:lang w:eastAsia="es-ES"/>
        </w:rPr>
        <w:t xml:space="preserve"> de </w:t>
      </w:r>
      <w:r w:rsidRPr="00AD5606">
        <w:rPr>
          <w:rFonts w:ascii="Museo Sans 100" w:eastAsia="Times New Roman" w:hAnsi="Museo Sans 100"/>
          <w:sz w:val="24"/>
          <w:szCs w:val="24"/>
          <w:lang w:eastAsia="es-ES"/>
        </w:rPr>
        <w:t xml:space="preserve">nomenclatura y </w:t>
      </w:r>
      <w:r w:rsidR="00C2506A" w:rsidRPr="00AD5606">
        <w:rPr>
          <w:rFonts w:ascii="Museo Sans 100" w:eastAsia="Times New Roman" w:hAnsi="Museo Sans 100"/>
          <w:sz w:val="24"/>
          <w:szCs w:val="24"/>
          <w:lang w:eastAsia="es-ES"/>
        </w:rPr>
        <w:t xml:space="preserve">área del Lote </w:t>
      </w:r>
      <w:r w:rsidR="00F32300">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del Polígono </w:t>
      </w:r>
      <w:r w:rsidR="00F32300">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esto debido a que Junta Directiva aprobó la adjudicación del inmueble identificándolo como se ha relacionado anteriormente, con un área de 44,580.11 Mts.²; sin embargo, al reprocesar los planos e inscribir la Desmembración en Cabeza de su Dueño a favor de IS</w:t>
      </w:r>
      <w:r w:rsidRPr="00AD5606">
        <w:rPr>
          <w:rFonts w:ascii="Museo Sans 100" w:eastAsia="Times New Roman" w:hAnsi="Museo Sans 100"/>
          <w:sz w:val="24"/>
          <w:szCs w:val="24"/>
          <w:lang w:eastAsia="es-ES"/>
        </w:rPr>
        <w:t>TA, resultó que la nomenclatura</w:t>
      </w:r>
      <w:r w:rsidR="00C2506A" w:rsidRPr="00AD5606">
        <w:rPr>
          <w:rFonts w:ascii="Museo Sans 100" w:eastAsia="Times New Roman" w:hAnsi="Museo Sans 100"/>
          <w:sz w:val="24"/>
          <w:szCs w:val="24"/>
          <w:lang w:eastAsia="es-ES"/>
        </w:rPr>
        <w:t xml:space="preserve"> y área han variado, identificándolo ahora como: </w:t>
      </w:r>
      <w:r w:rsidR="00C2506A" w:rsidRPr="00AD5606">
        <w:rPr>
          <w:rFonts w:ascii="Museo Sans 100" w:eastAsia="Times New Roman" w:hAnsi="Museo Sans 100"/>
          <w:b/>
          <w:sz w:val="24"/>
          <w:szCs w:val="24"/>
          <w:lang w:eastAsia="es-ES"/>
        </w:rPr>
        <w:t xml:space="preserve">LOTE </w:t>
      </w:r>
      <w:r w:rsidR="00F32300">
        <w:rPr>
          <w:rFonts w:ascii="Museo Sans 100" w:eastAsia="Times New Roman" w:hAnsi="Museo Sans 100"/>
          <w:b/>
          <w:sz w:val="24"/>
          <w:szCs w:val="24"/>
          <w:lang w:eastAsia="es-ES"/>
        </w:rPr>
        <w:t>---</w:t>
      </w:r>
      <w:r w:rsidR="00C2506A" w:rsidRPr="00AD5606">
        <w:rPr>
          <w:rFonts w:ascii="Museo Sans 100" w:eastAsia="Times New Roman" w:hAnsi="Museo Sans 100"/>
          <w:b/>
          <w:sz w:val="24"/>
          <w:szCs w:val="24"/>
          <w:lang w:eastAsia="es-ES"/>
        </w:rPr>
        <w:t xml:space="preserve">, POLIGONO </w:t>
      </w:r>
      <w:r w:rsidR="00F32300">
        <w:rPr>
          <w:rFonts w:ascii="Museo Sans 100" w:eastAsia="Times New Roman" w:hAnsi="Museo Sans 100"/>
          <w:b/>
          <w:sz w:val="24"/>
          <w:szCs w:val="24"/>
          <w:lang w:eastAsia="es-ES"/>
        </w:rPr>
        <w:t>---</w:t>
      </w:r>
      <w:r w:rsidR="00C2506A" w:rsidRPr="00AD5606">
        <w:rPr>
          <w:rFonts w:ascii="Museo Sans 100" w:eastAsia="Times New Roman" w:hAnsi="Museo Sans 100"/>
          <w:b/>
          <w:sz w:val="24"/>
          <w:szCs w:val="24"/>
          <w:lang w:eastAsia="es-ES"/>
        </w:rPr>
        <w:t xml:space="preserve">, PORCION </w:t>
      </w:r>
      <w:r w:rsidR="00F32300">
        <w:rPr>
          <w:rFonts w:ascii="Museo Sans 100" w:eastAsia="Times New Roman" w:hAnsi="Museo Sans 100"/>
          <w:b/>
          <w:sz w:val="24"/>
          <w:szCs w:val="24"/>
          <w:lang w:eastAsia="es-ES"/>
        </w:rPr>
        <w:t>---</w:t>
      </w:r>
      <w:r w:rsidR="00C2506A" w:rsidRPr="00AD5606">
        <w:rPr>
          <w:rFonts w:ascii="Museo Sans 100" w:eastAsia="Times New Roman" w:hAnsi="Museo Sans 100"/>
          <w:b/>
          <w:sz w:val="24"/>
          <w:szCs w:val="24"/>
          <w:lang w:eastAsia="es-ES"/>
        </w:rPr>
        <w:t xml:space="preserve">, </w:t>
      </w:r>
      <w:r w:rsidR="00C2506A" w:rsidRPr="00AD5606">
        <w:rPr>
          <w:rFonts w:ascii="Museo Sans 100" w:eastAsia="Times New Roman" w:hAnsi="Museo Sans 100"/>
          <w:sz w:val="24"/>
          <w:szCs w:val="24"/>
          <w:lang w:eastAsia="es-ES"/>
        </w:rPr>
        <w:t>con un área de 41,086.80 Mts.², existiendo una disminución de área de 3,493.31 Mts.</w:t>
      </w:r>
      <w:r w:rsidR="00C2506A" w:rsidRPr="00AD5606">
        <w:rPr>
          <w:rFonts w:ascii="Museo Sans 100" w:eastAsia="Times New Roman" w:hAnsi="Museo Sans 100"/>
          <w:sz w:val="24"/>
          <w:szCs w:val="24"/>
          <w:vertAlign w:val="superscript"/>
          <w:lang w:eastAsia="es-ES"/>
        </w:rPr>
        <w:t>2</w:t>
      </w:r>
      <w:r w:rsidR="00C2506A" w:rsidRPr="00AD5606">
        <w:rPr>
          <w:rFonts w:ascii="Museo Sans 100" w:eastAsia="Times New Roman" w:hAnsi="Museo Sans 100"/>
          <w:sz w:val="24"/>
          <w:szCs w:val="24"/>
          <w:lang w:eastAsia="es-ES"/>
        </w:rPr>
        <w:t>, lo cual ha sido aceptado por la beneficiaria según consta en el Acta de Aceptación de Corrección de Nomenclatura y Reducción de Área de Inmueble, de fecha 18 de octubre de 2018, lo cual fue notificado a la ahora titular de la adjudicación señora María Guadalupe Mendoza de Álvarez, manifestando estar de acuerdo</w:t>
      </w:r>
      <w:r w:rsidRPr="00AD5606">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w:t>
      </w:r>
      <w:r w:rsidRPr="00AD5606">
        <w:rPr>
          <w:rFonts w:ascii="Museo Sans 100" w:eastAsia="Times New Roman" w:hAnsi="Museo Sans 100"/>
          <w:sz w:val="24"/>
          <w:szCs w:val="24"/>
          <w:lang w:eastAsia="es-ES"/>
        </w:rPr>
        <w:t xml:space="preserve">documento </w:t>
      </w:r>
      <w:r w:rsidR="00C2506A" w:rsidRPr="00AD5606">
        <w:rPr>
          <w:rFonts w:ascii="Museo Sans 100" w:eastAsia="Times New Roman" w:hAnsi="Museo Sans 100"/>
          <w:sz w:val="24"/>
          <w:szCs w:val="24"/>
          <w:lang w:eastAsia="es-ES"/>
        </w:rPr>
        <w:t>anex</w:t>
      </w:r>
      <w:r w:rsidRPr="00AD5606">
        <w:rPr>
          <w:rFonts w:ascii="Museo Sans 100" w:eastAsia="Times New Roman" w:hAnsi="Museo Sans 100"/>
          <w:sz w:val="24"/>
          <w:szCs w:val="24"/>
          <w:lang w:eastAsia="es-ES"/>
        </w:rPr>
        <w:t>o</w:t>
      </w:r>
      <w:r w:rsidR="00C2506A" w:rsidRPr="00AD5606">
        <w:rPr>
          <w:rFonts w:ascii="Museo Sans 100" w:eastAsia="Times New Roman" w:hAnsi="Museo Sans 100"/>
          <w:sz w:val="24"/>
          <w:szCs w:val="24"/>
          <w:lang w:eastAsia="es-ES"/>
        </w:rPr>
        <w:t xml:space="preserve"> al expediente respectivo.</w:t>
      </w:r>
    </w:p>
    <w:p w:rsidR="00FA2EF4" w:rsidRPr="00AD5606" w:rsidRDefault="00FA2EF4" w:rsidP="00AD5606">
      <w:pPr>
        <w:pStyle w:val="Prrafodelista"/>
        <w:ind w:left="1560"/>
        <w:contextualSpacing/>
        <w:jc w:val="both"/>
        <w:rPr>
          <w:rFonts w:ascii="Museo Sans 100" w:eastAsia="Times New Roman" w:hAnsi="Museo Sans 100"/>
          <w:sz w:val="24"/>
          <w:szCs w:val="24"/>
          <w:lang w:eastAsia="es-ES"/>
        </w:rPr>
      </w:pPr>
    </w:p>
    <w:p w:rsidR="00C2506A" w:rsidRPr="00AD5606" w:rsidRDefault="00FA2EF4" w:rsidP="00386B07">
      <w:pPr>
        <w:pStyle w:val="Prrafodelista"/>
        <w:numPr>
          <w:ilvl w:val="0"/>
          <w:numId w:val="8"/>
        </w:numPr>
        <w:ind w:left="1560" w:hanging="426"/>
        <w:contextualSpacing/>
        <w:jc w:val="both"/>
        <w:rPr>
          <w:rFonts w:ascii="Museo Sans 100" w:hAnsi="Museo Sans 100"/>
          <w:bCs/>
          <w:sz w:val="24"/>
          <w:szCs w:val="24"/>
        </w:rPr>
      </w:pPr>
      <w:r w:rsidRPr="00AD5606">
        <w:rPr>
          <w:rFonts w:ascii="Museo Sans 100" w:hAnsi="Museo Sans 100"/>
          <w:bCs/>
          <w:sz w:val="24"/>
          <w:szCs w:val="24"/>
          <w:lang w:val="es-ES"/>
        </w:rPr>
        <w:t>Excluir</w:t>
      </w:r>
      <w:r w:rsidR="00C2506A" w:rsidRPr="00AD5606">
        <w:rPr>
          <w:rFonts w:ascii="Museo Sans 100" w:hAnsi="Museo Sans 100"/>
          <w:bCs/>
          <w:sz w:val="24"/>
          <w:szCs w:val="24"/>
          <w:lang w:val="es-ES"/>
        </w:rPr>
        <w:t xml:space="preserve"> </w:t>
      </w:r>
      <w:r w:rsidRPr="00AD5606">
        <w:rPr>
          <w:rFonts w:ascii="Museo Sans 100" w:hAnsi="Museo Sans 100"/>
          <w:bCs/>
          <w:sz w:val="24"/>
          <w:szCs w:val="24"/>
          <w:lang w:val="es-ES"/>
        </w:rPr>
        <w:t>a</w:t>
      </w:r>
      <w:r w:rsidR="00C2506A" w:rsidRPr="00AD5606">
        <w:rPr>
          <w:rFonts w:ascii="Museo Sans 100" w:hAnsi="Museo Sans 100"/>
          <w:bCs/>
          <w:sz w:val="24"/>
          <w:szCs w:val="24"/>
          <w:lang w:val="es-ES"/>
        </w:rPr>
        <w:t xml:space="preserve"> los señores JOSE ROSA MENDOZA y FERMINA PEREZ DE MENDOZA, </w:t>
      </w:r>
      <w:r w:rsidR="00F32300">
        <w:rPr>
          <w:rFonts w:ascii="Museo Sans 100" w:hAnsi="Museo Sans 100"/>
          <w:bCs/>
          <w:sz w:val="24"/>
          <w:szCs w:val="24"/>
          <w:lang w:val="es-ES"/>
        </w:rPr>
        <w:t>----</w:t>
      </w:r>
      <w:r w:rsidRPr="00AD5606">
        <w:rPr>
          <w:rFonts w:ascii="Museo Sans 100" w:hAnsi="Museo Sans 100"/>
          <w:bCs/>
          <w:sz w:val="24"/>
          <w:szCs w:val="24"/>
          <w:lang w:val="es-ES"/>
        </w:rPr>
        <w:t xml:space="preserve">, </w:t>
      </w:r>
      <w:r w:rsidR="00C2506A" w:rsidRPr="00AD5606">
        <w:rPr>
          <w:rFonts w:ascii="Museo Sans 100" w:hAnsi="Museo Sans 100"/>
          <w:bCs/>
          <w:sz w:val="24"/>
          <w:szCs w:val="24"/>
          <w:lang w:val="es-ES"/>
        </w:rPr>
        <w:t xml:space="preserve">causal comprobada con las certificaciones de partidas de defunción números </w:t>
      </w:r>
      <w:r w:rsidR="00F32300">
        <w:rPr>
          <w:rFonts w:ascii="Museo Sans 100" w:hAnsi="Museo Sans 100"/>
          <w:bCs/>
          <w:sz w:val="24"/>
          <w:szCs w:val="24"/>
          <w:lang w:val="es-ES"/>
        </w:rPr>
        <w:t>---</w:t>
      </w:r>
      <w:r w:rsidR="00C2506A" w:rsidRPr="00AD5606">
        <w:rPr>
          <w:rFonts w:ascii="Museo Sans 100" w:hAnsi="Museo Sans 100"/>
          <w:bCs/>
          <w:sz w:val="24"/>
          <w:szCs w:val="24"/>
          <w:lang w:val="es-ES"/>
        </w:rPr>
        <w:t xml:space="preserve">, Página </w:t>
      </w:r>
      <w:r w:rsidR="00F32300">
        <w:rPr>
          <w:rFonts w:ascii="Museo Sans 100" w:hAnsi="Museo Sans 100"/>
          <w:bCs/>
          <w:sz w:val="24"/>
          <w:szCs w:val="24"/>
          <w:lang w:val="es-ES"/>
        </w:rPr>
        <w:t>---</w:t>
      </w:r>
      <w:r w:rsidR="00C2506A" w:rsidRPr="00AD5606">
        <w:rPr>
          <w:rFonts w:ascii="Museo Sans 100" w:hAnsi="Museo Sans 100"/>
          <w:bCs/>
          <w:sz w:val="24"/>
          <w:szCs w:val="24"/>
          <w:lang w:val="es-ES"/>
        </w:rPr>
        <w:t xml:space="preserve">, del Libro de Partidas de Defunción que llevó en el año </w:t>
      </w:r>
      <w:r w:rsidR="00F32300">
        <w:rPr>
          <w:rFonts w:ascii="Museo Sans 100" w:hAnsi="Museo Sans 100"/>
          <w:bCs/>
          <w:sz w:val="24"/>
          <w:szCs w:val="24"/>
          <w:lang w:val="es-ES"/>
        </w:rPr>
        <w:t>---</w:t>
      </w:r>
      <w:r w:rsidR="00C2506A" w:rsidRPr="00AD5606">
        <w:rPr>
          <w:rFonts w:ascii="Museo Sans 100" w:hAnsi="Museo Sans 100"/>
          <w:bCs/>
          <w:sz w:val="24"/>
          <w:szCs w:val="24"/>
          <w:lang w:val="es-ES"/>
        </w:rPr>
        <w:t>, la Alcaldía Municipal de San Alejo, departamento de La Unión, en la que consta que</w:t>
      </w:r>
      <w:r w:rsidR="00C2506A" w:rsidRPr="00AD5606">
        <w:rPr>
          <w:rFonts w:ascii="Museo Sans 100" w:hAnsi="Museo Sans 100"/>
          <w:b/>
          <w:bCs/>
          <w:sz w:val="24"/>
          <w:szCs w:val="24"/>
          <w:lang w:val="es-ES"/>
        </w:rPr>
        <w:t xml:space="preserve"> </w:t>
      </w:r>
      <w:r w:rsidR="00C2506A" w:rsidRPr="00AD5606">
        <w:rPr>
          <w:rFonts w:ascii="Museo Sans 100" w:hAnsi="Museo Sans 100"/>
          <w:bCs/>
          <w:sz w:val="24"/>
          <w:szCs w:val="24"/>
          <w:lang w:val="es-ES"/>
        </w:rPr>
        <w:t>el señor</w:t>
      </w:r>
      <w:r w:rsidR="00C2506A" w:rsidRPr="00AD5606">
        <w:rPr>
          <w:rFonts w:ascii="Museo Sans 100" w:hAnsi="Museo Sans 100"/>
          <w:b/>
          <w:bCs/>
          <w:sz w:val="24"/>
          <w:szCs w:val="24"/>
          <w:lang w:val="es-ES"/>
        </w:rPr>
        <w:t xml:space="preserve"> </w:t>
      </w:r>
      <w:r w:rsidR="00C2506A" w:rsidRPr="00AD5606">
        <w:rPr>
          <w:rFonts w:ascii="Museo Sans 100" w:hAnsi="Museo Sans 100"/>
          <w:bCs/>
          <w:sz w:val="24"/>
          <w:szCs w:val="24"/>
          <w:lang w:val="es-ES"/>
        </w:rPr>
        <w:t>JOSE ROSA MENDOZA</w:t>
      </w:r>
      <w:r w:rsidR="00C2506A" w:rsidRPr="00AD5606">
        <w:rPr>
          <w:rFonts w:ascii="Museo Sans 100" w:hAnsi="Museo Sans 100"/>
          <w:b/>
          <w:bCs/>
          <w:sz w:val="24"/>
          <w:szCs w:val="24"/>
          <w:lang w:val="es-ES"/>
        </w:rPr>
        <w:t xml:space="preserve">, </w:t>
      </w:r>
      <w:r w:rsidR="00C2506A" w:rsidRPr="00AD5606">
        <w:rPr>
          <w:rFonts w:ascii="Museo Sans 100" w:hAnsi="Museo Sans 100"/>
          <w:bCs/>
          <w:sz w:val="24"/>
          <w:szCs w:val="24"/>
          <w:lang w:val="es-ES"/>
        </w:rPr>
        <w:t xml:space="preserve">falleció el día </w:t>
      </w:r>
      <w:r w:rsidR="00F32300">
        <w:rPr>
          <w:rFonts w:ascii="Museo Sans 100" w:hAnsi="Museo Sans 100"/>
          <w:bCs/>
          <w:sz w:val="24"/>
          <w:szCs w:val="24"/>
          <w:lang w:val="es-ES"/>
        </w:rPr>
        <w:t>---</w:t>
      </w:r>
      <w:r w:rsidR="00C2506A" w:rsidRPr="00AD5606">
        <w:rPr>
          <w:rFonts w:ascii="Museo Sans 100" w:hAnsi="Museo Sans 100"/>
          <w:bCs/>
          <w:sz w:val="24"/>
          <w:szCs w:val="24"/>
          <w:lang w:val="es-ES"/>
        </w:rPr>
        <w:t xml:space="preserve"> de </w:t>
      </w:r>
      <w:r w:rsidR="00F32300">
        <w:rPr>
          <w:rFonts w:ascii="Museo Sans 100" w:hAnsi="Museo Sans 100"/>
          <w:bCs/>
          <w:sz w:val="24"/>
          <w:szCs w:val="24"/>
          <w:lang w:val="es-ES"/>
        </w:rPr>
        <w:t>---</w:t>
      </w:r>
      <w:r w:rsidR="00C2506A" w:rsidRPr="00AD5606">
        <w:rPr>
          <w:rFonts w:ascii="Museo Sans 100" w:hAnsi="Museo Sans 100"/>
          <w:bCs/>
          <w:sz w:val="24"/>
          <w:szCs w:val="24"/>
          <w:lang w:val="es-ES"/>
        </w:rPr>
        <w:t xml:space="preserve">de </w:t>
      </w:r>
      <w:r w:rsidR="00F32300">
        <w:rPr>
          <w:rFonts w:ascii="Museo Sans 100" w:hAnsi="Museo Sans 100"/>
          <w:bCs/>
          <w:sz w:val="24"/>
          <w:szCs w:val="24"/>
          <w:lang w:val="es-ES"/>
        </w:rPr>
        <w:t>---</w:t>
      </w:r>
      <w:r w:rsidR="00C2506A" w:rsidRPr="00AD5606">
        <w:rPr>
          <w:rFonts w:ascii="Museo Sans 100" w:hAnsi="Museo Sans 100"/>
          <w:bCs/>
          <w:sz w:val="24"/>
          <w:szCs w:val="24"/>
          <w:lang w:val="es-ES"/>
        </w:rPr>
        <w:t xml:space="preserve">; y </w:t>
      </w:r>
      <w:r w:rsidR="00F32300">
        <w:rPr>
          <w:rFonts w:ascii="Museo Sans 100" w:hAnsi="Museo Sans 100"/>
          <w:bCs/>
          <w:sz w:val="24"/>
          <w:szCs w:val="24"/>
          <w:lang w:val="es-ES"/>
        </w:rPr>
        <w:t>---</w:t>
      </w:r>
      <w:r w:rsidR="00C2506A" w:rsidRPr="00AD5606">
        <w:rPr>
          <w:rFonts w:ascii="Museo Sans 100" w:hAnsi="Museo Sans 100"/>
          <w:bCs/>
          <w:sz w:val="24"/>
          <w:szCs w:val="24"/>
          <w:lang w:val="es-ES"/>
        </w:rPr>
        <w:t xml:space="preserve">, Página </w:t>
      </w:r>
      <w:r w:rsidR="00F32300">
        <w:rPr>
          <w:rFonts w:ascii="Museo Sans 100" w:hAnsi="Museo Sans 100"/>
          <w:bCs/>
          <w:sz w:val="24"/>
          <w:szCs w:val="24"/>
          <w:lang w:val="es-ES"/>
        </w:rPr>
        <w:t>---</w:t>
      </w:r>
      <w:r w:rsidR="00C2506A" w:rsidRPr="00AD5606">
        <w:rPr>
          <w:rFonts w:ascii="Museo Sans 100" w:hAnsi="Museo Sans 100"/>
          <w:bCs/>
          <w:sz w:val="24"/>
          <w:szCs w:val="24"/>
          <w:lang w:val="es-ES"/>
        </w:rPr>
        <w:t xml:space="preserve"> del Libro de Partidas de Defunción que llevó en el año </w:t>
      </w:r>
      <w:r w:rsidR="00F32300">
        <w:rPr>
          <w:rFonts w:ascii="Museo Sans 100" w:hAnsi="Museo Sans 100"/>
          <w:bCs/>
          <w:sz w:val="24"/>
          <w:szCs w:val="24"/>
          <w:lang w:val="es-ES"/>
        </w:rPr>
        <w:t>---</w:t>
      </w:r>
      <w:r w:rsidR="00C2506A" w:rsidRPr="00AD5606">
        <w:rPr>
          <w:rFonts w:ascii="Museo Sans 100" w:hAnsi="Museo Sans 100"/>
          <w:bCs/>
          <w:sz w:val="24"/>
          <w:szCs w:val="24"/>
          <w:lang w:val="es-ES"/>
        </w:rPr>
        <w:t>, la referida Alcaldía Municipal, en la que consta que la señora FERMINA PEREZ VIUDA DE MENDOZA</w:t>
      </w:r>
      <w:r w:rsidR="00C2506A" w:rsidRPr="00AD5606">
        <w:rPr>
          <w:rFonts w:ascii="Museo Sans 100" w:hAnsi="Museo Sans 100"/>
          <w:b/>
          <w:bCs/>
          <w:sz w:val="24"/>
          <w:szCs w:val="24"/>
          <w:lang w:val="es-ES"/>
        </w:rPr>
        <w:t xml:space="preserve">, </w:t>
      </w:r>
      <w:r w:rsidR="00C2506A" w:rsidRPr="00AD5606">
        <w:rPr>
          <w:rFonts w:ascii="Museo Sans 100" w:hAnsi="Museo Sans 100"/>
          <w:bCs/>
          <w:sz w:val="24"/>
          <w:szCs w:val="24"/>
          <w:lang w:val="es-ES"/>
        </w:rPr>
        <w:t xml:space="preserve">falleció el día </w:t>
      </w:r>
      <w:r w:rsidR="00F32300">
        <w:rPr>
          <w:rFonts w:ascii="Museo Sans 100" w:hAnsi="Museo Sans 100"/>
          <w:bCs/>
          <w:sz w:val="24"/>
          <w:szCs w:val="24"/>
          <w:lang w:val="es-ES"/>
        </w:rPr>
        <w:t>---</w:t>
      </w:r>
      <w:r w:rsidR="00C2506A" w:rsidRPr="00AD5606">
        <w:rPr>
          <w:rFonts w:ascii="Museo Sans 100" w:hAnsi="Museo Sans 100"/>
          <w:bCs/>
          <w:sz w:val="24"/>
          <w:szCs w:val="24"/>
          <w:lang w:val="es-ES"/>
        </w:rPr>
        <w:t xml:space="preserve">de </w:t>
      </w:r>
      <w:r w:rsidR="00F32300">
        <w:rPr>
          <w:rFonts w:ascii="Museo Sans 100" w:hAnsi="Museo Sans 100"/>
          <w:bCs/>
          <w:sz w:val="24"/>
          <w:szCs w:val="24"/>
          <w:lang w:val="es-ES"/>
        </w:rPr>
        <w:t>---</w:t>
      </w:r>
      <w:r w:rsidR="00C2506A" w:rsidRPr="00AD5606">
        <w:rPr>
          <w:rFonts w:ascii="Museo Sans 100" w:hAnsi="Museo Sans 100"/>
          <w:bCs/>
          <w:sz w:val="24"/>
          <w:szCs w:val="24"/>
          <w:lang w:val="es-ES"/>
        </w:rPr>
        <w:t xml:space="preserve"> de </w:t>
      </w:r>
      <w:r w:rsidR="00F32300">
        <w:rPr>
          <w:rFonts w:ascii="Museo Sans 100" w:hAnsi="Museo Sans 100"/>
          <w:bCs/>
          <w:sz w:val="24"/>
          <w:szCs w:val="24"/>
          <w:lang w:val="es-ES"/>
        </w:rPr>
        <w:t>---</w:t>
      </w:r>
      <w:r w:rsidR="00C2506A" w:rsidRPr="00AD5606">
        <w:rPr>
          <w:rFonts w:ascii="Museo Sans 100" w:hAnsi="Museo Sans 100"/>
          <w:bCs/>
          <w:sz w:val="24"/>
          <w:szCs w:val="24"/>
          <w:lang w:val="es-ES"/>
        </w:rPr>
        <w:t xml:space="preserve">, </w:t>
      </w:r>
      <w:r w:rsidR="00C2506A" w:rsidRPr="00AD5606">
        <w:rPr>
          <w:rFonts w:ascii="Museo Sans 100" w:eastAsia="Times New Roman" w:hAnsi="Museo Sans 100"/>
          <w:sz w:val="24"/>
          <w:szCs w:val="24"/>
          <w:lang w:eastAsia="es-ES"/>
        </w:rPr>
        <w:t xml:space="preserve">según Solicitud de Exclusión de Beneficiarios de fecha 18 de octubre de 2018, </w:t>
      </w:r>
      <w:r w:rsidR="00C2506A" w:rsidRPr="00AD5606">
        <w:rPr>
          <w:rFonts w:ascii="Museo Sans 100" w:hAnsi="Museo Sans 100"/>
          <w:sz w:val="24"/>
          <w:szCs w:val="24"/>
        </w:rPr>
        <w:t>documentos anexos al expediente respectivo</w:t>
      </w:r>
      <w:r w:rsidR="00C2506A" w:rsidRPr="00AD5606">
        <w:rPr>
          <w:rFonts w:ascii="Museo Sans 100" w:hAnsi="Museo Sans 100"/>
          <w:bCs/>
          <w:sz w:val="24"/>
          <w:szCs w:val="24"/>
          <w:lang w:val="es-ES"/>
        </w:rPr>
        <w:t xml:space="preserve">. </w:t>
      </w:r>
      <w:r w:rsidR="00C2506A" w:rsidRPr="00AD5606">
        <w:rPr>
          <w:rFonts w:ascii="Museo Sans 100" w:hAnsi="Museo Sans 100"/>
          <w:sz w:val="24"/>
          <w:szCs w:val="24"/>
        </w:rPr>
        <w:t xml:space="preserve">Se aclara, que conforme al mencionado Punto de Acta, el nombre de la beneficiaria se consignó como </w:t>
      </w:r>
      <w:proofErr w:type="spellStart"/>
      <w:r w:rsidR="00C2506A" w:rsidRPr="00AD5606">
        <w:rPr>
          <w:rFonts w:ascii="Museo Sans 100" w:hAnsi="Museo Sans 100"/>
          <w:sz w:val="24"/>
          <w:szCs w:val="24"/>
        </w:rPr>
        <w:t>Fermina</w:t>
      </w:r>
      <w:proofErr w:type="spellEnd"/>
      <w:r w:rsidR="00C2506A" w:rsidRPr="00AD5606">
        <w:rPr>
          <w:rFonts w:ascii="Museo Sans 100" w:hAnsi="Museo Sans 100"/>
          <w:sz w:val="24"/>
          <w:szCs w:val="24"/>
        </w:rPr>
        <w:t xml:space="preserve"> Pérez de Mendoza, siendo lo correcto según Certificación de Partida de Defunción anteriormente relacionada, </w:t>
      </w:r>
      <w:proofErr w:type="spellStart"/>
      <w:r w:rsidR="00C2506A" w:rsidRPr="00AD5606">
        <w:rPr>
          <w:rFonts w:ascii="Museo Sans 100" w:hAnsi="Museo Sans 100"/>
          <w:sz w:val="24"/>
          <w:szCs w:val="24"/>
        </w:rPr>
        <w:t>Fermina</w:t>
      </w:r>
      <w:proofErr w:type="spellEnd"/>
      <w:r w:rsidR="00C2506A" w:rsidRPr="00AD5606">
        <w:rPr>
          <w:rFonts w:ascii="Museo Sans 100" w:hAnsi="Museo Sans 100"/>
          <w:sz w:val="24"/>
          <w:szCs w:val="24"/>
        </w:rPr>
        <w:t xml:space="preserve"> Pérez Viuda de Mendoza.</w:t>
      </w:r>
    </w:p>
    <w:p w:rsidR="00C2506A" w:rsidRPr="00AD5606" w:rsidRDefault="00C2506A" w:rsidP="00AD5606">
      <w:pPr>
        <w:pStyle w:val="Prrafodelista"/>
        <w:jc w:val="both"/>
        <w:rPr>
          <w:rFonts w:ascii="Museo Sans 100" w:hAnsi="Museo Sans 100"/>
          <w:bCs/>
          <w:color w:val="FF0000"/>
          <w:sz w:val="24"/>
          <w:szCs w:val="24"/>
        </w:rPr>
      </w:pPr>
    </w:p>
    <w:p w:rsidR="00C2506A" w:rsidRPr="00F32300" w:rsidRDefault="00FA2EF4" w:rsidP="00685E54">
      <w:pPr>
        <w:pStyle w:val="Prrafodelista"/>
        <w:numPr>
          <w:ilvl w:val="0"/>
          <w:numId w:val="8"/>
        </w:numPr>
        <w:ind w:left="1560" w:hanging="426"/>
        <w:contextualSpacing/>
        <w:jc w:val="both"/>
        <w:rPr>
          <w:rFonts w:ascii="Museo Sans 100" w:hAnsi="Museo Sans 100"/>
          <w:bCs/>
          <w:sz w:val="24"/>
          <w:szCs w:val="24"/>
        </w:rPr>
      </w:pPr>
      <w:r w:rsidRPr="00AD5606">
        <w:rPr>
          <w:rFonts w:ascii="Museo Sans 100" w:eastAsia="Times New Roman" w:hAnsi="Museo Sans 100"/>
          <w:sz w:val="24"/>
          <w:szCs w:val="24"/>
          <w:lang w:eastAsia="es-ES"/>
        </w:rPr>
        <w:lastRenderedPageBreak/>
        <w:t>Incluir</w:t>
      </w:r>
      <w:r w:rsidR="00C2506A" w:rsidRPr="00AD5606">
        <w:rPr>
          <w:rFonts w:ascii="Museo Sans 100" w:eastAsia="Times New Roman" w:hAnsi="Museo Sans 100"/>
          <w:sz w:val="24"/>
          <w:szCs w:val="24"/>
          <w:lang w:eastAsia="es-ES"/>
        </w:rPr>
        <w:t xml:space="preserve"> </w:t>
      </w:r>
      <w:r w:rsidRPr="00AD5606">
        <w:rPr>
          <w:rFonts w:ascii="Museo Sans 100" w:eastAsia="Times New Roman" w:hAnsi="Museo Sans 100"/>
          <w:sz w:val="24"/>
          <w:szCs w:val="24"/>
          <w:lang w:eastAsia="es-ES"/>
        </w:rPr>
        <w:t>a</w:t>
      </w:r>
      <w:r w:rsidR="00C2506A" w:rsidRPr="00AD5606">
        <w:rPr>
          <w:rFonts w:ascii="Museo Sans 100" w:eastAsia="Times New Roman" w:hAnsi="Museo Sans 100"/>
          <w:sz w:val="24"/>
          <w:szCs w:val="24"/>
          <w:lang w:eastAsia="es-ES"/>
        </w:rPr>
        <w:t xml:space="preserve"> los señores: </w:t>
      </w:r>
      <w:r w:rsidR="00C2506A" w:rsidRPr="00AD5606">
        <w:rPr>
          <w:rFonts w:ascii="Museo Sans 100" w:eastAsia="Times New Roman" w:hAnsi="Museo Sans 100"/>
          <w:b/>
          <w:sz w:val="24"/>
          <w:szCs w:val="24"/>
          <w:lang w:eastAsia="es-ES"/>
        </w:rPr>
        <w:t xml:space="preserve">MARIA GUADALUPE MENDOZA DE ALVAREZ, </w:t>
      </w:r>
      <w:r w:rsidR="00C2506A" w:rsidRPr="00AD5606">
        <w:rPr>
          <w:rFonts w:ascii="Museo Sans 100" w:eastAsia="Times New Roman" w:hAnsi="Museo Sans 100"/>
          <w:sz w:val="24"/>
          <w:szCs w:val="24"/>
          <w:lang w:eastAsia="es-ES"/>
        </w:rPr>
        <w:t xml:space="preserve">de </w:t>
      </w:r>
      <w:r w:rsidR="00F32300">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años de edad, </w:t>
      </w:r>
      <w:r w:rsidR="00F32300">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del domicilio de </w:t>
      </w:r>
      <w:r w:rsidR="00F32300">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departamento de </w:t>
      </w:r>
      <w:r w:rsidR="00F32300">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con Documento Único de Identidad número </w:t>
      </w:r>
      <w:r w:rsidR="00F32300">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y su hermano </w:t>
      </w:r>
      <w:r w:rsidR="00C2506A" w:rsidRPr="00AD5606">
        <w:rPr>
          <w:rFonts w:ascii="Museo Sans 100" w:eastAsia="Times New Roman" w:hAnsi="Museo Sans 100"/>
          <w:b/>
          <w:sz w:val="24"/>
          <w:szCs w:val="24"/>
          <w:lang w:eastAsia="es-ES"/>
        </w:rPr>
        <w:t xml:space="preserve">FRANCISCO MENDOZA PEREZ, </w:t>
      </w:r>
      <w:r w:rsidR="00C2506A" w:rsidRPr="00AD5606">
        <w:rPr>
          <w:rFonts w:ascii="Museo Sans 100" w:eastAsia="Times New Roman" w:hAnsi="Museo Sans 100"/>
          <w:sz w:val="24"/>
          <w:szCs w:val="24"/>
          <w:lang w:eastAsia="es-ES"/>
        </w:rPr>
        <w:t xml:space="preserve">de </w:t>
      </w:r>
      <w:r w:rsidR="00F32300">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años de edad, </w:t>
      </w:r>
      <w:r w:rsidR="00F32300">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del domicilio de </w:t>
      </w:r>
      <w:r w:rsidR="00F32300">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departamento de </w:t>
      </w:r>
      <w:r w:rsidR="00F32300">
        <w:rPr>
          <w:rFonts w:ascii="Museo Sans 100" w:eastAsia="Times New Roman" w:hAnsi="Museo Sans 100"/>
          <w:sz w:val="24"/>
          <w:szCs w:val="24"/>
          <w:lang w:eastAsia="es-ES"/>
        </w:rPr>
        <w:t>---</w:t>
      </w:r>
      <w:r w:rsidR="00C2506A" w:rsidRPr="00F32300">
        <w:rPr>
          <w:rFonts w:ascii="Museo Sans 100" w:eastAsia="Times New Roman" w:hAnsi="Museo Sans 100"/>
          <w:sz w:val="24"/>
          <w:szCs w:val="24"/>
          <w:lang w:eastAsia="es-ES"/>
        </w:rPr>
        <w:t xml:space="preserve">, con Documento Único de Identidad número </w:t>
      </w:r>
      <w:r w:rsidR="00F32300">
        <w:rPr>
          <w:rFonts w:ascii="Museo Sans 100" w:eastAsia="Times New Roman" w:hAnsi="Museo Sans 100"/>
          <w:sz w:val="24"/>
          <w:szCs w:val="24"/>
          <w:lang w:eastAsia="es-ES"/>
        </w:rPr>
        <w:t>----</w:t>
      </w:r>
      <w:r w:rsidR="00C2506A" w:rsidRPr="00F32300">
        <w:rPr>
          <w:rFonts w:ascii="Museo Sans 100" w:eastAsia="Times New Roman" w:hAnsi="Museo Sans 100"/>
          <w:sz w:val="24"/>
          <w:szCs w:val="24"/>
          <w:lang w:eastAsia="es-ES"/>
        </w:rPr>
        <w:t xml:space="preserve">, quienes fueron declarados Herederos de los bienes dejados por los señores José Rosa Mendoza y </w:t>
      </w:r>
      <w:proofErr w:type="spellStart"/>
      <w:r w:rsidR="00C2506A" w:rsidRPr="00F32300">
        <w:rPr>
          <w:rFonts w:ascii="Museo Sans 100" w:eastAsia="Times New Roman" w:hAnsi="Museo Sans 100"/>
          <w:sz w:val="24"/>
          <w:szCs w:val="24"/>
          <w:lang w:eastAsia="es-ES"/>
        </w:rPr>
        <w:t>Fermina</w:t>
      </w:r>
      <w:proofErr w:type="spellEnd"/>
      <w:r w:rsidR="00C2506A" w:rsidRPr="00F32300">
        <w:rPr>
          <w:rFonts w:ascii="Museo Sans 100" w:eastAsia="Times New Roman" w:hAnsi="Museo Sans 100"/>
          <w:sz w:val="24"/>
          <w:szCs w:val="24"/>
          <w:lang w:eastAsia="es-ES"/>
        </w:rPr>
        <w:t xml:space="preserve"> Pérez Viuda de Mendoza, lo cual se comprueba con las copias certificadas de la Protocolización de Resolución Final de Diligencias Notariales de Aceptación de Herencia Intestada, por lo que </w:t>
      </w:r>
      <w:r w:rsidRPr="00F32300">
        <w:rPr>
          <w:rFonts w:ascii="Museo Sans 100" w:eastAsia="Times New Roman" w:hAnsi="Museo Sans 100"/>
          <w:sz w:val="24"/>
          <w:szCs w:val="24"/>
          <w:lang w:eastAsia="es-ES"/>
        </w:rPr>
        <w:t xml:space="preserve">son </w:t>
      </w:r>
      <w:r w:rsidR="00C2506A" w:rsidRPr="00F32300">
        <w:rPr>
          <w:rFonts w:ascii="Museo Sans 100" w:eastAsia="Times New Roman" w:hAnsi="Museo Sans 100"/>
          <w:sz w:val="24"/>
          <w:szCs w:val="24"/>
          <w:lang w:eastAsia="es-ES"/>
        </w:rPr>
        <w:t xml:space="preserve">los nuevos beneficiarios de la adjudicación, documentos anexos </w:t>
      </w:r>
      <w:r w:rsidR="00C2506A" w:rsidRPr="00F32300">
        <w:rPr>
          <w:rFonts w:ascii="Museo Sans 100" w:hAnsi="Museo Sans 100"/>
          <w:sz w:val="24"/>
          <w:szCs w:val="24"/>
        </w:rPr>
        <w:t>al expediente respectivo.</w:t>
      </w:r>
    </w:p>
    <w:p w:rsidR="00C2506A" w:rsidRPr="00AD5606" w:rsidRDefault="00C2506A" w:rsidP="00AD5606">
      <w:pPr>
        <w:pStyle w:val="Prrafodelista"/>
        <w:jc w:val="both"/>
        <w:rPr>
          <w:rFonts w:ascii="Museo Sans 100" w:eastAsia="Times New Roman" w:hAnsi="Museo Sans 100"/>
          <w:b/>
          <w:bCs/>
          <w:color w:val="FF0000"/>
          <w:sz w:val="24"/>
          <w:szCs w:val="24"/>
          <w:lang w:eastAsia="es-ES"/>
        </w:rPr>
      </w:pPr>
    </w:p>
    <w:p w:rsidR="00C2506A" w:rsidRPr="00AD5606" w:rsidRDefault="00C2506A" w:rsidP="00386B07">
      <w:pPr>
        <w:pStyle w:val="Prrafodelista"/>
        <w:numPr>
          <w:ilvl w:val="0"/>
          <w:numId w:val="7"/>
        </w:numPr>
        <w:tabs>
          <w:tab w:val="left" w:pos="1134"/>
        </w:tabs>
        <w:ind w:left="1134" w:hanging="708"/>
        <w:contextualSpacing/>
        <w:jc w:val="both"/>
        <w:rPr>
          <w:rFonts w:ascii="Museo Sans 100" w:eastAsia="Times New Roman" w:hAnsi="Museo Sans 100"/>
          <w:b/>
          <w:bCs/>
          <w:sz w:val="24"/>
          <w:szCs w:val="24"/>
          <w:lang w:eastAsia="es-ES"/>
        </w:rPr>
      </w:pPr>
      <w:r w:rsidRPr="00AD5606">
        <w:rPr>
          <w:rFonts w:ascii="Museo Sans 100" w:hAnsi="Museo Sans 100"/>
          <w:sz w:val="24"/>
          <w:szCs w:val="24"/>
        </w:rPr>
        <w:t xml:space="preserve">Es necesario advertir a la adjudicataria, a través de una cláusula especial en la escritura correspondiente de compraventa del inmueble, que deberá cumplir con la recomendación </w:t>
      </w:r>
      <w:r w:rsidRPr="00AD5606">
        <w:rPr>
          <w:rFonts w:ascii="Museo Sans 100" w:hAnsi="Museo Sans 100"/>
          <w:sz w:val="24"/>
          <w:szCs w:val="24"/>
          <w:lang w:val="es-ES" w:eastAsia="es-ES"/>
        </w:rPr>
        <w:t>emitida por el Departamento Ambiental Institucional</w:t>
      </w:r>
      <w:r w:rsidRPr="00AD5606">
        <w:rPr>
          <w:rFonts w:ascii="Museo Sans 100" w:hAnsi="Museo Sans 100"/>
          <w:sz w:val="24"/>
          <w:szCs w:val="24"/>
        </w:rPr>
        <w:t>, en el sentido de implementar obras de conservación de suelos en el área de laderas para una mejor agricultura y protección del suelo, de conformidad a lo establecido en el Punto VII del Acta de Sesión Ordinaria 41-2014, de fecha 12 de noviembre de 2014.</w:t>
      </w:r>
    </w:p>
    <w:p w:rsidR="00C2506A" w:rsidRPr="00AD5606" w:rsidRDefault="00C2506A" w:rsidP="00AD5606">
      <w:pPr>
        <w:pStyle w:val="Prrafodelista"/>
        <w:tabs>
          <w:tab w:val="left" w:pos="851"/>
        </w:tabs>
        <w:jc w:val="both"/>
        <w:rPr>
          <w:rFonts w:ascii="Museo Sans 100" w:eastAsia="Times New Roman" w:hAnsi="Museo Sans 100"/>
          <w:b/>
          <w:bCs/>
          <w:sz w:val="24"/>
          <w:szCs w:val="24"/>
          <w:lang w:eastAsia="es-ES"/>
        </w:rPr>
      </w:pPr>
    </w:p>
    <w:p w:rsidR="00C2506A" w:rsidRPr="00AD5606" w:rsidRDefault="00C2506A" w:rsidP="00386B07">
      <w:pPr>
        <w:pStyle w:val="Prrafodelista"/>
        <w:numPr>
          <w:ilvl w:val="0"/>
          <w:numId w:val="7"/>
        </w:numPr>
        <w:tabs>
          <w:tab w:val="left" w:pos="1134"/>
        </w:tabs>
        <w:ind w:left="1134" w:hanging="708"/>
        <w:contextualSpacing/>
        <w:jc w:val="both"/>
        <w:rPr>
          <w:rFonts w:ascii="Museo Sans 100" w:eastAsia="Times New Roman" w:hAnsi="Museo Sans 100"/>
          <w:sz w:val="24"/>
          <w:szCs w:val="24"/>
          <w:lang w:val="es-ES"/>
        </w:rPr>
      </w:pPr>
      <w:r w:rsidRPr="00AD5606">
        <w:rPr>
          <w:rFonts w:ascii="Museo Sans 100" w:eastAsia="Times New Roman" w:hAnsi="Museo Sans 100"/>
          <w:sz w:val="24"/>
          <w:szCs w:val="24"/>
        </w:rPr>
        <w:t>Conforme al Acta de Posesión Material de fecha 18 de octubre de 2018, levantada por la técnico de la Oficina Regional Oriental, señora María A. Torres, la beneficiaria se encuentra poseyendo el inmueble de forma quieta, pacífica y sin interrupción desde hace 24 años.</w:t>
      </w:r>
    </w:p>
    <w:p w:rsidR="00C2506A" w:rsidRPr="00AD5606" w:rsidRDefault="00C2506A" w:rsidP="00AD5606">
      <w:pPr>
        <w:rPr>
          <w:rFonts w:ascii="Museo Sans 100" w:eastAsia="Times New Roman" w:hAnsi="Museo Sans 100"/>
          <w:sz w:val="24"/>
          <w:szCs w:val="24"/>
          <w:lang w:val="es-ES"/>
        </w:rPr>
      </w:pPr>
    </w:p>
    <w:p w:rsidR="00C2506A" w:rsidRPr="00AD5606" w:rsidRDefault="00C2506A" w:rsidP="00386B07">
      <w:pPr>
        <w:pStyle w:val="Prrafodelista"/>
        <w:numPr>
          <w:ilvl w:val="0"/>
          <w:numId w:val="7"/>
        </w:numPr>
        <w:tabs>
          <w:tab w:val="left" w:pos="1134"/>
        </w:tabs>
        <w:ind w:left="1134" w:hanging="708"/>
        <w:contextualSpacing/>
        <w:jc w:val="both"/>
        <w:rPr>
          <w:rFonts w:ascii="Museo Sans 100" w:hAnsi="Museo Sans 100"/>
          <w:sz w:val="24"/>
          <w:szCs w:val="24"/>
        </w:rPr>
      </w:pPr>
      <w:r w:rsidRPr="00AD5606">
        <w:rPr>
          <w:rFonts w:ascii="Museo Sans 100" w:hAnsi="Museo Sans 100"/>
          <w:sz w:val="24"/>
          <w:szCs w:val="24"/>
        </w:rPr>
        <w:t>De acuerdo a declaración simple contenida en la Solicitud de Adjudicación de Inmueble de fecha 18 de octubre de 2018, la adjudicataria manifiesta que ni ella ni el integrante de su grupo familiar son empleados del ISTA; situación robustecida de conformidad a la consulta realizada en la Base de Datos de Empleados de este Instituto.</w:t>
      </w:r>
    </w:p>
    <w:p w:rsidR="00C2506A" w:rsidRPr="00AD5606" w:rsidRDefault="00C2506A" w:rsidP="00AD5606">
      <w:pPr>
        <w:pStyle w:val="Prrafodelista"/>
        <w:rPr>
          <w:rFonts w:ascii="Museo Sans 100" w:hAnsi="Museo Sans 100"/>
          <w:sz w:val="24"/>
          <w:szCs w:val="24"/>
        </w:rPr>
      </w:pPr>
    </w:p>
    <w:p w:rsidR="00C2506A" w:rsidRPr="00AD5606" w:rsidRDefault="00C2506A" w:rsidP="00AD5606">
      <w:pPr>
        <w:jc w:val="both"/>
        <w:rPr>
          <w:rFonts w:ascii="Museo Sans 100" w:eastAsia="Times New Roman" w:hAnsi="Museo Sans 100"/>
          <w:sz w:val="24"/>
          <w:szCs w:val="24"/>
        </w:rPr>
      </w:pPr>
      <w:r w:rsidRPr="00AD5606">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Oriental, y los departamentos de Asignación Individual y Avalúos y Análisis Jurídico, reporte de inmueble pendiente de escriturar, acuerdos de Junta Directiva, Solicitud de Adjudicación de Inmueble, Acta de Posesión Material, Actas de Exclusión e Inclusión de beneficiario, copias de documentos únicos de identidad, tarjetas de identificación tributaria, y de Pasaporte emitido por la República de El Salvador N° B03778790, certificaciones de partidas de nacimiento y de defunción, </w:t>
      </w:r>
      <w:r w:rsidRPr="00AD5606">
        <w:rPr>
          <w:rFonts w:ascii="Museo Sans 100" w:eastAsia="Times New Roman" w:hAnsi="Museo Sans 100"/>
          <w:sz w:val="24"/>
          <w:szCs w:val="24"/>
          <w:lang w:eastAsia="es-ES"/>
        </w:rPr>
        <w:lastRenderedPageBreak/>
        <w:t>copia certificadas de la Protocolización de Resolución Final de Diligencias Notariales de Aceptación de Herencia Intestada</w:t>
      </w:r>
      <w:r w:rsidRPr="00AD5606">
        <w:rPr>
          <w:rFonts w:ascii="Museo Sans 100" w:eastAsia="Times New Roman" w:hAnsi="Museo Sans 100"/>
          <w:sz w:val="24"/>
          <w:szCs w:val="24"/>
        </w:rPr>
        <w:t xml:space="preserve">, Testimonios de Poderes Generales Administrativos con Cláusula Especial, Certificación emitida por el Ministerio de Relaciones Exteriores, Acta de Renuncia al derecho de la adjudicación, Constancia de Cancelación de Crédito, copia de recibo de ingreso Serie “A” N° 5972, de fecha 20 de febrero de 1997, calcas y cuadros de áreas antiguas y nuevas del inmueble, Razón y Constancia de Inscripción de Desmembración en Cabeza de su Dueño a favor del ISTA, y Acta de Aceptación de Corrección de Nomenclatura y Reducción de Área de Inmueble, se estima procedente resolver favorablemente a lo solicitado. </w:t>
      </w:r>
    </w:p>
    <w:p w:rsidR="000E2782" w:rsidRPr="00AD5606" w:rsidRDefault="000E2782" w:rsidP="00AD5606">
      <w:pPr>
        <w:jc w:val="both"/>
        <w:rPr>
          <w:rFonts w:ascii="Museo Sans 100" w:eastAsia="Times New Roman" w:hAnsi="Museo Sans 100"/>
          <w:b/>
          <w:sz w:val="24"/>
          <w:szCs w:val="24"/>
          <w:lang w:eastAsia="es-ES"/>
        </w:rPr>
      </w:pPr>
    </w:p>
    <w:p w:rsidR="00C2506A" w:rsidRDefault="000E2782" w:rsidP="00AD5606">
      <w:pPr>
        <w:jc w:val="both"/>
        <w:rPr>
          <w:rFonts w:ascii="Museo Sans 100" w:eastAsia="Times New Roman" w:hAnsi="Museo Sans 100"/>
          <w:sz w:val="24"/>
          <w:szCs w:val="24"/>
          <w:lang w:eastAsia="es-ES"/>
        </w:rPr>
      </w:pPr>
      <w:r w:rsidRPr="00AD5606">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C2506A" w:rsidRPr="00AD5606">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Pr="00AD5606">
        <w:rPr>
          <w:rFonts w:ascii="Museo Sans 100" w:eastAsia="Times New Roman" w:hAnsi="Museo Sans 100"/>
          <w:b/>
          <w:sz w:val="24"/>
          <w:szCs w:val="24"/>
          <w:lang w:eastAsia="es-ES"/>
        </w:rPr>
        <w:t xml:space="preserve"> </w:t>
      </w:r>
      <w:r w:rsidRPr="00AD5606">
        <w:rPr>
          <w:rFonts w:ascii="Museo Sans 100" w:eastAsia="Times New Roman" w:hAnsi="Museo Sans 100"/>
          <w:b/>
          <w:sz w:val="24"/>
          <w:szCs w:val="24"/>
          <w:u w:val="single"/>
          <w:lang w:eastAsia="es-ES"/>
        </w:rPr>
        <w:t>ACUERDA</w:t>
      </w:r>
      <w:r w:rsidR="00C2506A" w:rsidRPr="00AD5606">
        <w:rPr>
          <w:rFonts w:ascii="Museo Sans 100" w:eastAsia="Times New Roman" w:hAnsi="Museo Sans 100"/>
          <w:b/>
          <w:sz w:val="24"/>
          <w:szCs w:val="24"/>
          <w:u w:val="single"/>
          <w:lang w:eastAsia="es-ES"/>
        </w:rPr>
        <w:t>: PRIMERO:</w:t>
      </w:r>
      <w:r w:rsidR="00C2506A" w:rsidRPr="00AD5606">
        <w:rPr>
          <w:rFonts w:ascii="Museo Sans 100" w:eastAsia="Times New Roman" w:hAnsi="Museo Sans 100"/>
          <w:b/>
          <w:sz w:val="24"/>
          <w:szCs w:val="24"/>
          <w:lang w:eastAsia="es-ES"/>
        </w:rPr>
        <w:t xml:space="preserve"> Modificar </w:t>
      </w:r>
      <w:r w:rsidR="00C2506A" w:rsidRPr="00AD5606">
        <w:rPr>
          <w:rFonts w:ascii="Museo Sans 100" w:eastAsia="Times New Roman" w:hAnsi="Museo Sans 100"/>
          <w:sz w:val="24"/>
          <w:szCs w:val="24"/>
          <w:lang w:eastAsia="es-ES"/>
        </w:rPr>
        <w:t xml:space="preserve">el </w:t>
      </w:r>
      <w:r w:rsidR="00C2506A" w:rsidRPr="00AD5606">
        <w:rPr>
          <w:rFonts w:ascii="Museo Sans 100" w:eastAsia="Times New Roman" w:hAnsi="Museo Sans 100"/>
          <w:b/>
          <w:sz w:val="24"/>
          <w:szCs w:val="24"/>
          <w:lang w:eastAsia="es-ES"/>
        </w:rPr>
        <w:t xml:space="preserve">Punto XIV-9 del Acta Ordinaria 16-94, de fecha 9 de junio de 1994, </w:t>
      </w:r>
      <w:r w:rsidR="00C2506A" w:rsidRPr="00AD5606">
        <w:rPr>
          <w:rFonts w:ascii="Museo Sans 100" w:eastAsia="Times New Roman" w:hAnsi="Museo Sans 100"/>
          <w:sz w:val="24"/>
          <w:szCs w:val="24"/>
          <w:lang w:eastAsia="es-ES"/>
        </w:rPr>
        <w:t xml:space="preserve">en el cual se aprobó la adjudicación, entre otros, del inmueble identificado como: LOTE </w:t>
      </w:r>
      <w:r w:rsidR="00F32300">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POLIGONO </w:t>
      </w:r>
      <w:r w:rsidR="00F32300">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en lo</w:t>
      </w:r>
      <w:r w:rsidR="00685E54">
        <w:rPr>
          <w:rFonts w:ascii="Museo Sans 100" w:eastAsia="Times New Roman" w:hAnsi="Museo Sans 100"/>
          <w:sz w:val="24"/>
          <w:szCs w:val="24"/>
          <w:lang w:eastAsia="es-ES"/>
        </w:rPr>
        <w:t>s siguientes términos</w:t>
      </w:r>
      <w:r w:rsidR="00C2506A" w:rsidRPr="00AD5606">
        <w:rPr>
          <w:rFonts w:ascii="Museo Sans 100" w:eastAsia="Times New Roman" w:hAnsi="Museo Sans 100"/>
          <w:b/>
          <w:sz w:val="24"/>
          <w:szCs w:val="24"/>
          <w:lang w:eastAsia="es-ES"/>
        </w:rPr>
        <w:t xml:space="preserve">: a) </w:t>
      </w:r>
      <w:r w:rsidRPr="00AD5606">
        <w:rPr>
          <w:rFonts w:ascii="Museo Sans 100" w:eastAsia="Times New Roman" w:hAnsi="Museo Sans 100"/>
          <w:sz w:val="24"/>
          <w:szCs w:val="24"/>
          <w:lang w:eastAsia="es-ES"/>
        </w:rPr>
        <w:t>Corregir</w:t>
      </w:r>
      <w:r w:rsidR="00C2506A" w:rsidRPr="00AD5606">
        <w:rPr>
          <w:rFonts w:ascii="Museo Sans 100" w:eastAsia="Times New Roman" w:hAnsi="Museo Sans 100"/>
          <w:sz w:val="24"/>
          <w:szCs w:val="24"/>
          <w:lang w:eastAsia="es-ES"/>
        </w:rPr>
        <w:t xml:space="preserve"> nomenclatura y área del Lote </w:t>
      </w:r>
      <w:r w:rsidR="00F32300">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Polígono </w:t>
      </w:r>
      <w:r w:rsidR="00F32300">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con un área de 44,580.11 Mts.², siendo l</w:t>
      </w:r>
      <w:r w:rsidRPr="00AD5606">
        <w:rPr>
          <w:rFonts w:ascii="Museo Sans 100" w:eastAsia="Times New Roman" w:hAnsi="Museo Sans 100"/>
          <w:sz w:val="24"/>
          <w:szCs w:val="24"/>
          <w:lang w:eastAsia="es-ES"/>
        </w:rPr>
        <w:t>o</w:t>
      </w:r>
      <w:r w:rsidR="00C2506A" w:rsidRPr="00AD5606">
        <w:rPr>
          <w:rFonts w:ascii="Museo Sans 100" w:eastAsia="Times New Roman" w:hAnsi="Museo Sans 100"/>
          <w:sz w:val="24"/>
          <w:szCs w:val="24"/>
          <w:lang w:eastAsia="es-ES"/>
        </w:rPr>
        <w:t xml:space="preserve"> </w:t>
      </w:r>
      <w:r w:rsidRPr="00AD5606">
        <w:rPr>
          <w:rFonts w:ascii="Museo Sans 100" w:eastAsia="Times New Roman" w:hAnsi="Museo Sans 100"/>
          <w:sz w:val="24"/>
          <w:szCs w:val="24"/>
          <w:lang w:eastAsia="es-ES"/>
        </w:rPr>
        <w:t>correcto</w:t>
      </w:r>
      <w:r w:rsidR="00C2506A" w:rsidRPr="00AD5606">
        <w:rPr>
          <w:rFonts w:ascii="Museo Sans 100" w:eastAsia="Times New Roman" w:hAnsi="Museo Sans 100"/>
          <w:sz w:val="24"/>
          <w:szCs w:val="24"/>
          <w:lang w:eastAsia="es-ES"/>
        </w:rPr>
        <w:t xml:space="preserve">: </w:t>
      </w:r>
      <w:r w:rsidR="00C2506A" w:rsidRPr="00AD5606">
        <w:rPr>
          <w:rFonts w:ascii="Museo Sans 100" w:eastAsia="Times New Roman" w:hAnsi="Museo Sans 100"/>
          <w:b/>
          <w:sz w:val="24"/>
          <w:szCs w:val="24"/>
          <w:lang w:eastAsia="es-ES"/>
        </w:rPr>
        <w:t xml:space="preserve">LOTE </w:t>
      </w:r>
      <w:r w:rsidR="00F32300">
        <w:rPr>
          <w:rFonts w:ascii="Museo Sans 100" w:eastAsia="Times New Roman" w:hAnsi="Museo Sans 100"/>
          <w:b/>
          <w:sz w:val="24"/>
          <w:szCs w:val="24"/>
          <w:lang w:eastAsia="es-ES"/>
        </w:rPr>
        <w:t>---</w:t>
      </w:r>
      <w:r w:rsidR="00C2506A" w:rsidRPr="00AD5606">
        <w:rPr>
          <w:rFonts w:ascii="Museo Sans 100" w:eastAsia="Times New Roman" w:hAnsi="Museo Sans 100"/>
          <w:b/>
          <w:sz w:val="24"/>
          <w:szCs w:val="24"/>
          <w:lang w:eastAsia="es-ES"/>
        </w:rPr>
        <w:t xml:space="preserve">, POLIGONO </w:t>
      </w:r>
      <w:r w:rsidR="00F32300">
        <w:rPr>
          <w:rFonts w:ascii="Museo Sans 100" w:eastAsia="Times New Roman" w:hAnsi="Museo Sans 100"/>
          <w:b/>
          <w:sz w:val="24"/>
          <w:szCs w:val="24"/>
          <w:lang w:eastAsia="es-ES"/>
        </w:rPr>
        <w:t>---</w:t>
      </w:r>
      <w:r w:rsidR="00C2506A" w:rsidRPr="00AD5606">
        <w:rPr>
          <w:rFonts w:ascii="Museo Sans 100" w:eastAsia="Times New Roman" w:hAnsi="Museo Sans 100"/>
          <w:b/>
          <w:sz w:val="24"/>
          <w:szCs w:val="24"/>
          <w:lang w:eastAsia="es-ES"/>
        </w:rPr>
        <w:t xml:space="preserve">, PORCION </w:t>
      </w:r>
      <w:r w:rsidR="00F32300">
        <w:rPr>
          <w:rFonts w:ascii="Museo Sans 100" w:eastAsia="Times New Roman" w:hAnsi="Museo Sans 100"/>
          <w:b/>
          <w:sz w:val="24"/>
          <w:szCs w:val="24"/>
          <w:lang w:eastAsia="es-ES"/>
        </w:rPr>
        <w:t>---</w:t>
      </w:r>
      <w:r w:rsidR="00C2506A" w:rsidRPr="00AD5606">
        <w:rPr>
          <w:rFonts w:ascii="Museo Sans 100" w:eastAsia="Times New Roman" w:hAnsi="Museo Sans 100"/>
          <w:b/>
          <w:sz w:val="24"/>
          <w:szCs w:val="24"/>
          <w:lang w:eastAsia="es-ES"/>
        </w:rPr>
        <w:t>,</w:t>
      </w:r>
      <w:r w:rsidR="00C2506A" w:rsidRPr="00AD5606">
        <w:rPr>
          <w:rFonts w:ascii="Museo Sans 100" w:eastAsia="Times New Roman" w:hAnsi="Museo Sans 100"/>
          <w:sz w:val="24"/>
          <w:szCs w:val="24"/>
          <w:lang w:eastAsia="es-ES"/>
        </w:rPr>
        <w:t xml:space="preserve"> con un área de 41,086.80 Mts.²; existiendo una disminución de área de 3,493.31 Mt.</w:t>
      </w:r>
      <w:r w:rsidR="00C2506A" w:rsidRPr="00AD5606">
        <w:rPr>
          <w:rFonts w:ascii="Museo Sans 100" w:eastAsia="Times New Roman" w:hAnsi="Museo Sans 100"/>
          <w:sz w:val="24"/>
          <w:szCs w:val="24"/>
          <w:vertAlign w:val="superscript"/>
          <w:lang w:eastAsia="es-ES"/>
        </w:rPr>
        <w:t>2</w:t>
      </w:r>
      <w:r w:rsidR="00C2506A" w:rsidRPr="00AD5606">
        <w:rPr>
          <w:rFonts w:ascii="Museo Sans 100" w:eastAsia="Times New Roman" w:hAnsi="Museo Sans 100"/>
          <w:sz w:val="24"/>
          <w:szCs w:val="24"/>
          <w:lang w:eastAsia="es-ES"/>
        </w:rPr>
        <w:t>,</w:t>
      </w:r>
      <w:r w:rsidR="00C2506A" w:rsidRPr="00AD5606">
        <w:rPr>
          <w:rFonts w:ascii="Museo Sans 100" w:eastAsia="Times New Roman" w:hAnsi="Museo Sans 100"/>
          <w:sz w:val="24"/>
          <w:szCs w:val="24"/>
          <w:vertAlign w:val="superscript"/>
          <w:lang w:eastAsia="es-ES"/>
        </w:rPr>
        <w:t xml:space="preserve">  </w:t>
      </w:r>
      <w:r w:rsidR="00C2506A" w:rsidRPr="00AD5606">
        <w:rPr>
          <w:rFonts w:ascii="Museo Sans 100" w:eastAsia="Times New Roman" w:hAnsi="Museo Sans 100"/>
          <w:sz w:val="24"/>
          <w:szCs w:val="24"/>
          <w:lang w:eastAsia="es-ES"/>
        </w:rPr>
        <w:t xml:space="preserve">lo cual ha sido aceptado por la ahora titular de la Adjudicación, señora María Guadalupe Mendoza de Álvarez, según Acta de Aceptación de Corrección de Nomenclatura y Reducción de Área de Inmueble de fecha 18 de octubre de 2018, anexa al expediente respectivo; </w:t>
      </w:r>
      <w:r w:rsidR="00C2506A" w:rsidRPr="00AD5606">
        <w:rPr>
          <w:rFonts w:ascii="Museo Sans 100" w:eastAsia="Times New Roman" w:hAnsi="Museo Sans 100"/>
          <w:b/>
          <w:sz w:val="24"/>
          <w:szCs w:val="24"/>
          <w:lang w:eastAsia="es-ES"/>
        </w:rPr>
        <w:t xml:space="preserve">b) </w:t>
      </w:r>
      <w:r w:rsidRPr="00AD5606">
        <w:rPr>
          <w:rFonts w:ascii="Museo Sans 100" w:hAnsi="Museo Sans 100"/>
          <w:bCs/>
          <w:sz w:val="24"/>
          <w:szCs w:val="24"/>
          <w:lang w:val="es-ES"/>
        </w:rPr>
        <w:t>Excluir</w:t>
      </w:r>
      <w:r w:rsidR="00C2506A" w:rsidRPr="00AD5606">
        <w:rPr>
          <w:rFonts w:ascii="Museo Sans 100" w:hAnsi="Museo Sans 100"/>
          <w:bCs/>
          <w:sz w:val="24"/>
          <w:szCs w:val="24"/>
          <w:lang w:val="es-ES"/>
        </w:rPr>
        <w:t xml:space="preserve"> </w:t>
      </w:r>
      <w:r w:rsidRPr="00AD5606">
        <w:rPr>
          <w:rFonts w:ascii="Museo Sans 100" w:hAnsi="Museo Sans 100"/>
          <w:bCs/>
          <w:sz w:val="24"/>
          <w:szCs w:val="24"/>
          <w:lang w:val="es-ES"/>
        </w:rPr>
        <w:t>a</w:t>
      </w:r>
      <w:r w:rsidR="00C2506A" w:rsidRPr="00AD5606">
        <w:rPr>
          <w:rFonts w:ascii="Museo Sans 100" w:hAnsi="Museo Sans 100"/>
          <w:bCs/>
          <w:sz w:val="24"/>
          <w:szCs w:val="24"/>
          <w:lang w:val="es-ES"/>
        </w:rPr>
        <w:t xml:space="preserve"> los señores JOSE ROSA MEN</w:t>
      </w:r>
      <w:r w:rsidR="00982031">
        <w:rPr>
          <w:rFonts w:ascii="Museo Sans 100" w:hAnsi="Museo Sans 100"/>
          <w:bCs/>
          <w:sz w:val="24"/>
          <w:szCs w:val="24"/>
          <w:lang w:val="es-ES"/>
        </w:rPr>
        <w:t>DOZA y FERMINA PEREZ DE MENDOZA,</w:t>
      </w:r>
      <w:r w:rsidR="00C2506A" w:rsidRPr="00AD5606">
        <w:rPr>
          <w:rFonts w:ascii="Museo Sans 100" w:hAnsi="Museo Sans 100"/>
          <w:bCs/>
          <w:sz w:val="24"/>
          <w:szCs w:val="24"/>
          <w:lang w:val="es-ES"/>
        </w:rPr>
        <w:t xml:space="preserve"> </w:t>
      </w:r>
      <w:r w:rsidR="00F32300">
        <w:rPr>
          <w:rFonts w:ascii="Museo Sans 100" w:hAnsi="Museo Sans 100"/>
          <w:bCs/>
          <w:sz w:val="24"/>
          <w:szCs w:val="24"/>
          <w:lang w:val="es-ES"/>
        </w:rPr>
        <w:t>---</w:t>
      </w:r>
      <w:r w:rsidRPr="00AD5606">
        <w:rPr>
          <w:rFonts w:ascii="Museo Sans 100" w:hAnsi="Museo Sans 100"/>
          <w:bCs/>
          <w:sz w:val="24"/>
          <w:szCs w:val="24"/>
          <w:lang w:val="es-ES"/>
        </w:rPr>
        <w:t xml:space="preserve">. </w:t>
      </w:r>
      <w:r w:rsidR="00C2506A" w:rsidRPr="00AD5606">
        <w:rPr>
          <w:rFonts w:ascii="Museo Sans 100" w:hAnsi="Museo Sans 100"/>
          <w:sz w:val="24"/>
          <w:szCs w:val="24"/>
        </w:rPr>
        <w:t xml:space="preserve">Se aclara, que conforme al mencionado Punto de Acta, el nombre </w:t>
      </w:r>
      <w:r w:rsidRPr="00AD5606">
        <w:rPr>
          <w:rFonts w:ascii="Museo Sans 100" w:hAnsi="Museo Sans 100"/>
          <w:sz w:val="24"/>
          <w:szCs w:val="24"/>
        </w:rPr>
        <w:t xml:space="preserve">se consignó como </w:t>
      </w:r>
      <w:proofErr w:type="spellStart"/>
      <w:r w:rsidR="00C2506A" w:rsidRPr="00AD5606">
        <w:rPr>
          <w:rFonts w:ascii="Museo Sans 100" w:hAnsi="Museo Sans 100"/>
          <w:sz w:val="24"/>
          <w:szCs w:val="24"/>
        </w:rPr>
        <w:t>Fermina</w:t>
      </w:r>
      <w:proofErr w:type="spellEnd"/>
      <w:r w:rsidR="00C2506A" w:rsidRPr="00AD5606">
        <w:rPr>
          <w:rFonts w:ascii="Museo Sans 100" w:hAnsi="Museo Sans 100"/>
          <w:sz w:val="24"/>
          <w:szCs w:val="24"/>
        </w:rPr>
        <w:t xml:space="preserve"> Pérez de Mendoza, siendo lo correcto según Certificación de Partida de Defunción</w:t>
      </w:r>
      <w:r w:rsidR="00AD5606" w:rsidRPr="00AD5606">
        <w:rPr>
          <w:rFonts w:ascii="Museo Sans 100" w:hAnsi="Museo Sans 100"/>
          <w:sz w:val="24"/>
          <w:szCs w:val="24"/>
        </w:rPr>
        <w:t>,</w:t>
      </w:r>
      <w:r w:rsidR="00C2506A" w:rsidRPr="00AD5606">
        <w:rPr>
          <w:rFonts w:ascii="Museo Sans 100" w:hAnsi="Museo Sans 100"/>
          <w:sz w:val="24"/>
          <w:szCs w:val="24"/>
        </w:rPr>
        <w:t xml:space="preserve"> </w:t>
      </w:r>
      <w:proofErr w:type="spellStart"/>
      <w:r w:rsidR="00C2506A" w:rsidRPr="00AD5606">
        <w:rPr>
          <w:rFonts w:ascii="Museo Sans 100" w:hAnsi="Museo Sans 100"/>
          <w:sz w:val="24"/>
          <w:szCs w:val="24"/>
        </w:rPr>
        <w:t>Fermina</w:t>
      </w:r>
      <w:proofErr w:type="spellEnd"/>
      <w:r w:rsidR="00C2506A" w:rsidRPr="00AD5606">
        <w:rPr>
          <w:rFonts w:ascii="Museo Sans 100" w:hAnsi="Museo Sans 100"/>
          <w:sz w:val="24"/>
          <w:szCs w:val="24"/>
        </w:rPr>
        <w:t xml:space="preserve"> Pérez Viuda de Mendoza;</w:t>
      </w:r>
      <w:r w:rsidR="00AD5606" w:rsidRPr="00AD5606">
        <w:rPr>
          <w:rFonts w:ascii="Museo Sans 100" w:hAnsi="Museo Sans 100"/>
          <w:sz w:val="24"/>
          <w:szCs w:val="24"/>
        </w:rPr>
        <w:t xml:space="preserve"> y</w:t>
      </w:r>
      <w:r w:rsidR="00C2506A" w:rsidRPr="00AD5606">
        <w:rPr>
          <w:rFonts w:ascii="Museo Sans 100" w:hAnsi="Museo Sans 100"/>
          <w:sz w:val="24"/>
          <w:szCs w:val="24"/>
        </w:rPr>
        <w:t xml:space="preserve"> </w:t>
      </w:r>
      <w:r w:rsidR="00C2506A" w:rsidRPr="00AD5606">
        <w:rPr>
          <w:rFonts w:ascii="Museo Sans 100" w:hAnsi="Museo Sans 100"/>
          <w:b/>
          <w:sz w:val="24"/>
          <w:szCs w:val="24"/>
        </w:rPr>
        <w:t xml:space="preserve">c) </w:t>
      </w:r>
      <w:r w:rsidR="00AD5606" w:rsidRPr="00AD5606">
        <w:rPr>
          <w:rFonts w:ascii="Museo Sans 100" w:eastAsia="Times New Roman" w:hAnsi="Museo Sans 100"/>
          <w:sz w:val="24"/>
          <w:szCs w:val="24"/>
          <w:lang w:eastAsia="es-ES"/>
        </w:rPr>
        <w:t>Incluir a</w:t>
      </w:r>
      <w:r w:rsidR="00C2506A" w:rsidRPr="00AD5606">
        <w:rPr>
          <w:rFonts w:ascii="Museo Sans 100" w:eastAsia="Times New Roman" w:hAnsi="Museo Sans 100"/>
          <w:sz w:val="24"/>
          <w:szCs w:val="24"/>
          <w:lang w:eastAsia="es-ES"/>
        </w:rPr>
        <w:t xml:space="preserve"> los señores: </w:t>
      </w:r>
      <w:r w:rsidR="00C2506A" w:rsidRPr="00AD5606">
        <w:rPr>
          <w:rFonts w:ascii="Museo Sans 100" w:eastAsia="Times New Roman" w:hAnsi="Museo Sans 100"/>
          <w:b/>
          <w:sz w:val="24"/>
          <w:szCs w:val="24"/>
          <w:lang w:eastAsia="es-ES"/>
        </w:rPr>
        <w:t xml:space="preserve">MARIA GUADALUPE MENDOZA DE ALVAREZ, </w:t>
      </w:r>
      <w:r w:rsidR="00C2506A" w:rsidRPr="00AD5606">
        <w:rPr>
          <w:rFonts w:ascii="Museo Sans 100" w:eastAsia="Times New Roman" w:hAnsi="Museo Sans 100"/>
          <w:sz w:val="24"/>
          <w:szCs w:val="24"/>
          <w:lang w:eastAsia="es-ES"/>
        </w:rPr>
        <w:t xml:space="preserve">y </w:t>
      </w:r>
      <w:r w:rsidR="00F32300">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w:t>
      </w:r>
      <w:r w:rsidR="00C2506A" w:rsidRPr="00AD5606">
        <w:rPr>
          <w:rFonts w:ascii="Museo Sans 100" w:eastAsia="Times New Roman" w:hAnsi="Museo Sans 100"/>
          <w:b/>
          <w:sz w:val="24"/>
          <w:szCs w:val="24"/>
          <w:lang w:eastAsia="es-ES"/>
        </w:rPr>
        <w:t xml:space="preserve">FRANCISCO MENDOZA PEREZ, </w:t>
      </w:r>
      <w:r w:rsidR="00C2506A" w:rsidRPr="00AD5606">
        <w:rPr>
          <w:rFonts w:ascii="Museo Sans 100" w:eastAsia="Times New Roman" w:hAnsi="Museo Sans 100"/>
          <w:sz w:val="24"/>
          <w:szCs w:val="24"/>
          <w:lang w:eastAsia="es-ES"/>
        </w:rPr>
        <w:t xml:space="preserve">de </w:t>
      </w:r>
      <w:r w:rsidR="00AD5606" w:rsidRPr="00AD5606">
        <w:rPr>
          <w:rFonts w:ascii="Museo Sans 100" w:eastAsia="Times New Roman" w:hAnsi="Museo Sans 100"/>
          <w:sz w:val="24"/>
          <w:szCs w:val="24"/>
          <w:lang w:eastAsia="es-ES"/>
        </w:rPr>
        <w:t xml:space="preserve">las </w:t>
      </w:r>
      <w:r w:rsidR="00C2506A" w:rsidRPr="00AD5606">
        <w:rPr>
          <w:rFonts w:ascii="Museo Sans 100" w:eastAsia="Times New Roman" w:hAnsi="Museo Sans 100"/>
          <w:sz w:val="24"/>
          <w:szCs w:val="24"/>
          <w:lang w:eastAsia="es-ES"/>
        </w:rPr>
        <w:t xml:space="preserve">generales antes expresadas, quienes fueron declarados Herederos de los bienes dejados a su defunción por los señores José Rosa Mendoza y </w:t>
      </w:r>
      <w:proofErr w:type="spellStart"/>
      <w:r w:rsidR="00C2506A" w:rsidRPr="00AD5606">
        <w:rPr>
          <w:rFonts w:ascii="Museo Sans 100" w:eastAsia="Times New Roman" w:hAnsi="Museo Sans 100"/>
          <w:sz w:val="24"/>
          <w:szCs w:val="24"/>
          <w:lang w:eastAsia="es-ES"/>
        </w:rPr>
        <w:t>Fermina</w:t>
      </w:r>
      <w:proofErr w:type="spellEnd"/>
      <w:r w:rsidR="00C2506A" w:rsidRPr="00AD5606">
        <w:rPr>
          <w:rFonts w:ascii="Museo Sans 100" w:eastAsia="Times New Roman" w:hAnsi="Museo Sans 100"/>
          <w:sz w:val="24"/>
          <w:szCs w:val="24"/>
          <w:lang w:eastAsia="es-ES"/>
        </w:rPr>
        <w:t xml:space="preserve"> Pérez Viuda de Mendoza, lo cual se comprueba con las copias certificadas de la Protocolización de Resolución Final de Diligencias Notariales de Aceptación de Herencia Intestada, por lo que </w:t>
      </w:r>
      <w:r w:rsidR="00AD5606" w:rsidRPr="00AD5606">
        <w:rPr>
          <w:rFonts w:ascii="Museo Sans 100" w:eastAsia="Times New Roman" w:hAnsi="Museo Sans 100"/>
          <w:sz w:val="24"/>
          <w:szCs w:val="24"/>
          <w:lang w:eastAsia="es-ES"/>
        </w:rPr>
        <w:t xml:space="preserve">son </w:t>
      </w:r>
      <w:r w:rsidR="00C2506A" w:rsidRPr="00AD5606">
        <w:rPr>
          <w:rFonts w:ascii="Museo Sans 100" w:eastAsia="Times New Roman" w:hAnsi="Museo Sans 100"/>
          <w:sz w:val="24"/>
          <w:szCs w:val="24"/>
          <w:lang w:eastAsia="es-ES"/>
        </w:rPr>
        <w:t xml:space="preserve">los nuevos beneficiarios de la adjudicación, documentos anexos </w:t>
      </w:r>
      <w:r w:rsidR="00C2506A" w:rsidRPr="00AD5606">
        <w:rPr>
          <w:rFonts w:ascii="Museo Sans 100" w:hAnsi="Museo Sans 100"/>
          <w:sz w:val="24"/>
          <w:szCs w:val="24"/>
        </w:rPr>
        <w:t xml:space="preserve">al expediente respectivo; </w:t>
      </w:r>
      <w:r w:rsidR="00C2506A" w:rsidRPr="00AD5606">
        <w:rPr>
          <w:rFonts w:ascii="Museo Sans 100" w:eastAsia="Times New Roman" w:hAnsi="Museo Sans 100"/>
          <w:sz w:val="24"/>
          <w:szCs w:val="24"/>
          <w:lang w:eastAsia="es-ES"/>
        </w:rPr>
        <w:t xml:space="preserve">inmueble </w:t>
      </w:r>
      <w:r w:rsidR="00AD5606" w:rsidRPr="00AD5606">
        <w:rPr>
          <w:rFonts w:ascii="Museo Sans 100" w:eastAsia="Times New Roman" w:hAnsi="Museo Sans 100"/>
          <w:sz w:val="24"/>
          <w:szCs w:val="24"/>
          <w:lang w:eastAsia="es-ES"/>
        </w:rPr>
        <w:t xml:space="preserve">ubicado </w:t>
      </w:r>
      <w:r w:rsidR="00C2506A" w:rsidRPr="00AD5606">
        <w:rPr>
          <w:rFonts w:ascii="Museo Sans 100" w:eastAsia="Times New Roman" w:hAnsi="Museo Sans 100"/>
          <w:sz w:val="24"/>
          <w:szCs w:val="24"/>
          <w:lang w:eastAsia="es-ES"/>
        </w:rPr>
        <w:t xml:space="preserve">en el Proyecto de Lotificación Agrícola y Asentamiento Comunitario desarrollado en la </w:t>
      </w:r>
      <w:r w:rsidR="00C2506A" w:rsidRPr="00AD5606">
        <w:rPr>
          <w:rFonts w:ascii="Museo Sans 100" w:eastAsia="Times New Roman" w:hAnsi="Museo Sans 100"/>
          <w:b/>
          <w:sz w:val="24"/>
          <w:szCs w:val="24"/>
          <w:lang w:eastAsia="es-ES"/>
        </w:rPr>
        <w:t xml:space="preserve">HACIENDA SANTA ELENA, PORCION DOS, </w:t>
      </w:r>
      <w:r w:rsidR="00AD5606" w:rsidRPr="00AD5606">
        <w:rPr>
          <w:rFonts w:ascii="Museo Sans 100" w:eastAsia="Times New Roman" w:hAnsi="Museo Sans 100"/>
          <w:sz w:val="24"/>
          <w:szCs w:val="24"/>
          <w:lang w:eastAsia="es-ES"/>
        </w:rPr>
        <w:t>situada</w:t>
      </w:r>
      <w:r w:rsidR="00C2506A" w:rsidRPr="00AD5606">
        <w:rPr>
          <w:rFonts w:ascii="Museo Sans 100" w:eastAsia="Times New Roman" w:hAnsi="Museo Sans 100"/>
          <w:sz w:val="24"/>
          <w:szCs w:val="24"/>
          <w:lang w:eastAsia="es-ES"/>
        </w:rPr>
        <w:t xml:space="preserve"> en cantón El Socorro, jurisdicción de </w:t>
      </w:r>
      <w:proofErr w:type="spellStart"/>
      <w:r w:rsidR="00C2506A" w:rsidRPr="00AD5606">
        <w:rPr>
          <w:rFonts w:ascii="Museo Sans 100" w:eastAsia="Times New Roman" w:hAnsi="Museo Sans 100"/>
          <w:sz w:val="24"/>
          <w:szCs w:val="24"/>
          <w:lang w:eastAsia="es-ES"/>
        </w:rPr>
        <w:t>Yayantique</w:t>
      </w:r>
      <w:proofErr w:type="spellEnd"/>
      <w:r w:rsidR="00C2506A" w:rsidRPr="00AD5606">
        <w:rPr>
          <w:rFonts w:ascii="Museo Sans 100" w:eastAsia="Times New Roman" w:hAnsi="Museo Sans 100"/>
          <w:sz w:val="24"/>
          <w:szCs w:val="24"/>
          <w:lang w:eastAsia="es-ES"/>
        </w:rPr>
        <w:t>, departamento de La Unión, quedando la adjudicación conforme al cuadro de valores y extensiones siguiente:</w:t>
      </w:r>
    </w:p>
    <w:p w:rsidR="00AD5606" w:rsidRDefault="00AD5606" w:rsidP="00AD5606">
      <w:pPr>
        <w:jc w:val="both"/>
        <w:rPr>
          <w:rFonts w:ascii="Museo Sans 100" w:eastAsia="Times New Roman" w:hAnsi="Museo Sans 100"/>
          <w:sz w:val="24"/>
          <w:szCs w:val="24"/>
          <w:lang w:eastAsia="es-ES"/>
        </w:rPr>
      </w:pPr>
    </w:p>
    <w:tbl>
      <w:tblPr>
        <w:tblW w:w="8984" w:type="dxa"/>
        <w:jc w:val="center"/>
        <w:tblLayout w:type="fixed"/>
        <w:tblCellMar>
          <w:left w:w="25" w:type="dxa"/>
          <w:right w:w="0" w:type="dxa"/>
        </w:tblCellMar>
        <w:tblLook w:val="0000" w:firstRow="0" w:lastRow="0" w:firstColumn="0" w:lastColumn="0" w:noHBand="0" w:noVBand="0"/>
      </w:tblPr>
      <w:tblGrid>
        <w:gridCol w:w="2539"/>
        <w:gridCol w:w="966"/>
        <w:gridCol w:w="2460"/>
        <w:gridCol w:w="563"/>
        <w:gridCol w:w="565"/>
        <w:gridCol w:w="603"/>
        <w:gridCol w:w="644"/>
        <w:gridCol w:w="644"/>
      </w:tblGrid>
      <w:tr w:rsidR="00AD5606" w:rsidRPr="00685E54" w:rsidTr="00AD5606">
        <w:trPr>
          <w:trHeight w:val="278"/>
          <w:jc w:val="center"/>
        </w:trPr>
        <w:tc>
          <w:tcPr>
            <w:tcW w:w="2539" w:type="dxa"/>
            <w:vMerge w:val="restart"/>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rPr>
                <w:rFonts w:ascii="Museo Sans 100" w:hAnsi="Museo Sans 100"/>
                <w:b/>
                <w:bCs/>
                <w:sz w:val="14"/>
                <w:szCs w:val="14"/>
              </w:rPr>
            </w:pPr>
            <w:r w:rsidRPr="00685E54">
              <w:rPr>
                <w:rFonts w:ascii="Museo Sans 100" w:hAnsi="Museo Sans 100"/>
                <w:b/>
                <w:bCs/>
                <w:sz w:val="14"/>
                <w:szCs w:val="14"/>
              </w:rPr>
              <w:t xml:space="preserve">D.U.I.     PROGRAMA </w:t>
            </w:r>
          </w:p>
        </w:tc>
        <w:tc>
          <w:tcPr>
            <w:tcW w:w="3426" w:type="dxa"/>
            <w:gridSpan w:val="2"/>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rPr>
                <w:rFonts w:ascii="Museo Sans 100" w:hAnsi="Museo Sans 100"/>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VALOR (¢) </w:t>
            </w:r>
          </w:p>
        </w:tc>
      </w:tr>
      <w:tr w:rsidR="00AD5606" w:rsidRPr="00685E54" w:rsidTr="00F5328F">
        <w:trPr>
          <w:trHeight w:val="249"/>
          <w:jc w:val="center"/>
        </w:trPr>
        <w:tc>
          <w:tcPr>
            <w:tcW w:w="2539"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rPr>
                <w:rFonts w:ascii="Museo Sans 100" w:hAnsi="Museo Sans 100"/>
                <w:b/>
                <w:bCs/>
                <w:sz w:val="14"/>
                <w:szCs w:val="14"/>
              </w:rPr>
            </w:pPr>
            <w:r w:rsidRPr="00685E54">
              <w:rPr>
                <w:rFonts w:ascii="Museo Sans 100" w:hAnsi="Museo Sans 100"/>
                <w:b/>
                <w:bCs/>
                <w:sz w:val="14"/>
                <w:szCs w:val="14"/>
              </w:rPr>
              <w:t xml:space="preserve">BENEFICIARIO </w:t>
            </w:r>
          </w:p>
        </w:tc>
        <w:tc>
          <w:tcPr>
            <w:tcW w:w="966"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rPr>
                <w:rFonts w:ascii="Museo Sans 100" w:hAnsi="Museo Sans 100"/>
                <w:b/>
                <w:bCs/>
                <w:sz w:val="14"/>
                <w:szCs w:val="14"/>
              </w:rPr>
            </w:pPr>
            <w:r w:rsidRPr="00685E54">
              <w:rPr>
                <w:rFonts w:ascii="Museo Sans 100" w:hAnsi="Museo Sans 100"/>
                <w:b/>
                <w:bCs/>
                <w:sz w:val="14"/>
                <w:szCs w:val="14"/>
              </w:rPr>
              <w:t xml:space="preserve">MATRICULA </w:t>
            </w:r>
          </w:p>
        </w:tc>
        <w:tc>
          <w:tcPr>
            <w:tcW w:w="2460"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rPr>
                <w:rFonts w:ascii="Museo Sans 100" w:hAnsi="Museo Sans 100"/>
                <w:b/>
                <w:bCs/>
                <w:sz w:val="14"/>
                <w:szCs w:val="14"/>
              </w:rPr>
            </w:pPr>
            <w:r w:rsidRPr="00685E54">
              <w:rPr>
                <w:rFonts w:ascii="Museo Sans 100" w:hAnsi="Museo Sans 100"/>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rPr>
                <w:rFonts w:ascii="Museo Sans 100" w:hAnsi="Museo Sans 100"/>
                <w:b/>
                <w:bCs/>
                <w:sz w:val="14"/>
                <w:szCs w:val="14"/>
              </w:rPr>
            </w:pPr>
            <w:r w:rsidRPr="00685E54">
              <w:rPr>
                <w:rFonts w:ascii="Museo Sans 100" w:hAnsi="Museo Sans 100"/>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rPr>
                <w:rFonts w:ascii="Museo Sans 100" w:hAnsi="Museo Sans 100"/>
                <w:b/>
                <w:bCs/>
                <w:sz w:val="14"/>
                <w:szCs w:val="14"/>
              </w:rPr>
            </w:pPr>
            <w:r w:rsidRPr="00685E54">
              <w:rPr>
                <w:rFonts w:ascii="Museo Sans 100" w:hAnsi="Museo Sans 100"/>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rPr>
                <w:rFonts w:ascii="Museo Sans 100" w:hAnsi="Museo Sans 100"/>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rPr>
                <w:rFonts w:ascii="Museo Sans 100" w:hAnsi="Museo Sans 100"/>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rPr>
                <w:rFonts w:ascii="Museo Sans 100" w:hAnsi="Museo Sans 100"/>
                <w:b/>
                <w:bCs/>
                <w:sz w:val="14"/>
                <w:szCs w:val="14"/>
              </w:rPr>
            </w:pPr>
          </w:p>
        </w:tc>
      </w:tr>
    </w:tbl>
    <w:p w:rsidR="00C2506A" w:rsidRPr="00685E54" w:rsidRDefault="00C2506A" w:rsidP="00C2506A">
      <w:pPr>
        <w:widowControl w:val="0"/>
        <w:autoSpaceDE w:val="0"/>
        <w:autoSpaceDN w:val="0"/>
        <w:adjustRightInd w:val="0"/>
        <w:rPr>
          <w:rFonts w:ascii="Museo Sans 100" w:hAnsi="Museo Sans 100"/>
          <w:b/>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C2506A" w:rsidRPr="00685E54" w:rsidTr="00AD5606">
        <w:tc>
          <w:tcPr>
            <w:tcW w:w="2600" w:type="dxa"/>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rPr>
                <w:rFonts w:ascii="Museo Sans 100" w:hAnsi="Museo Sans 100"/>
                <w:b/>
                <w:bCs/>
                <w:sz w:val="14"/>
                <w:szCs w:val="14"/>
              </w:rPr>
            </w:pPr>
            <w:r w:rsidRPr="00685E54">
              <w:rPr>
                <w:rFonts w:ascii="Museo Sans 100" w:hAnsi="Museo Sans 100"/>
                <w:b/>
                <w:bCs/>
                <w:sz w:val="14"/>
                <w:szCs w:val="14"/>
              </w:rPr>
              <w:t xml:space="preserve">No DE ENTREGA: 46 </w:t>
            </w:r>
          </w:p>
        </w:tc>
      </w:tr>
    </w:tbl>
    <w:p w:rsidR="00C2506A" w:rsidRPr="00685E54" w:rsidRDefault="00C2506A" w:rsidP="00C2506A">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TASA DE INTERES 6% </w:t>
      </w:r>
    </w:p>
    <w:tbl>
      <w:tblPr>
        <w:tblW w:w="9019" w:type="dxa"/>
        <w:jc w:val="center"/>
        <w:tblLayout w:type="fixed"/>
        <w:tblCellMar>
          <w:left w:w="25" w:type="dxa"/>
          <w:right w:w="0" w:type="dxa"/>
        </w:tblCellMar>
        <w:tblLook w:val="0000" w:firstRow="0" w:lastRow="0" w:firstColumn="0" w:lastColumn="0" w:noHBand="0" w:noVBand="0"/>
      </w:tblPr>
      <w:tblGrid>
        <w:gridCol w:w="2547"/>
        <w:gridCol w:w="969"/>
        <w:gridCol w:w="2467"/>
        <w:gridCol w:w="565"/>
        <w:gridCol w:w="565"/>
        <w:gridCol w:w="604"/>
        <w:gridCol w:w="646"/>
        <w:gridCol w:w="656"/>
      </w:tblGrid>
      <w:tr w:rsidR="00AD5606" w:rsidRPr="00685E54" w:rsidTr="00AD5606">
        <w:trPr>
          <w:trHeight w:val="257"/>
          <w:jc w:val="center"/>
        </w:trPr>
        <w:tc>
          <w:tcPr>
            <w:tcW w:w="2547" w:type="dxa"/>
            <w:vMerge w:val="restart"/>
            <w:tcBorders>
              <w:top w:val="single" w:sz="2" w:space="0" w:color="auto"/>
              <w:left w:val="single" w:sz="2" w:space="0" w:color="auto"/>
              <w:bottom w:val="single" w:sz="2" w:space="0" w:color="auto"/>
              <w:right w:val="single" w:sz="2" w:space="0" w:color="auto"/>
            </w:tcBorders>
          </w:tcPr>
          <w:p w:rsidR="00C2506A" w:rsidRPr="00685E54" w:rsidRDefault="00F5328F" w:rsidP="005C1BA9">
            <w:pPr>
              <w:widowControl w:val="0"/>
              <w:autoSpaceDE w:val="0"/>
              <w:autoSpaceDN w:val="0"/>
              <w:adjustRightInd w:val="0"/>
              <w:rPr>
                <w:rFonts w:ascii="Museo Sans 100" w:hAnsi="Museo Sans 100"/>
                <w:b/>
                <w:sz w:val="14"/>
                <w:szCs w:val="14"/>
              </w:rPr>
            </w:pPr>
            <w:r>
              <w:rPr>
                <w:rFonts w:ascii="Museo Sans 100" w:hAnsi="Museo Sans 100"/>
                <w:b/>
                <w:sz w:val="14"/>
                <w:szCs w:val="14"/>
              </w:rPr>
              <w:lastRenderedPageBreak/>
              <w:t>----</w:t>
            </w:r>
            <w:r w:rsidR="00C2506A" w:rsidRPr="00685E54">
              <w:rPr>
                <w:rFonts w:ascii="Museo Sans 100" w:hAnsi="Museo Sans 100"/>
                <w:b/>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rPr>
                <w:rFonts w:ascii="Museo Sans 100" w:hAnsi="Museo Sans 100"/>
                <w:b/>
                <w:sz w:val="14"/>
                <w:szCs w:val="14"/>
              </w:rPr>
            </w:pPr>
            <w:r w:rsidRPr="00685E54">
              <w:rPr>
                <w:rFonts w:ascii="Museo Sans 100" w:hAnsi="Museo Sans 100"/>
                <w:b/>
                <w:sz w:val="14"/>
                <w:szCs w:val="14"/>
              </w:rPr>
              <w:t xml:space="preserve">Lotes: </w:t>
            </w:r>
          </w:p>
          <w:p w:rsidR="00C2506A" w:rsidRPr="00685E54" w:rsidRDefault="00F5328F" w:rsidP="005C1BA9">
            <w:pPr>
              <w:widowControl w:val="0"/>
              <w:autoSpaceDE w:val="0"/>
              <w:autoSpaceDN w:val="0"/>
              <w:adjustRightInd w:val="0"/>
              <w:rPr>
                <w:rFonts w:ascii="Museo Sans 100" w:hAnsi="Museo Sans 100"/>
                <w:b/>
                <w:sz w:val="14"/>
                <w:szCs w:val="14"/>
              </w:rPr>
            </w:pPr>
            <w:r>
              <w:rPr>
                <w:rFonts w:ascii="Museo Sans 100" w:hAnsi="Museo Sans 100"/>
                <w:b/>
                <w:sz w:val="14"/>
                <w:szCs w:val="14"/>
              </w:rPr>
              <w:t>---</w:t>
            </w:r>
            <w:r w:rsidR="00C2506A" w:rsidRPr="00685E54">
              <w:rPr>
                <w:rFonts w:ascii="Museo Sans 100" w:hAnsi="Museo Sans 100"/>
                <w:b/>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rPr>
                <w:rFonts w:ascii="Museo Sans 100" w:hAnsi="Museo Sans 100"/>
                <w:b/>
                <w:sz w:val="14"/>
                <w:szCs w:val="14"/>
              </w:rPr>
            </w:pPr>
          </w:p>
          <w:p w:rsidR="00C2506A" w:rsidRPr="00685E54" w:rsidRDefault="00C2506A" w:rsidP="005C1BA9">
            <w:pPr>
              <w:widowControl w:val="0"/>
              <w:autoSpaceDE w:val="0"/>
              <w:autoSpaceDN w:val="0"/>
              <w:adjustRightInd w:val="0"/>
              <w:rPr>
                <w:rFonts w:ascii="Museo Sans 100" w:hAnsi="Museo Sans 100"/>
                <w:b/>
                <w:sz w:val="14"/>
                <w:szCs w:val="14"/>
              </w:rPr>
            </w:pPr>
            <w:r w:rsidRPr="00685E54">
              <w:rPr>
                <w:rFonts w:ascii="Museo Sans 100" w:hAnsi="Museo Sans 100"/>
                <w:b/>
                <w:sz w:val="14"/>
                <w:szCs w:val="14"/>
              </w:rPr>
              <w:t xml:space="preserve">PORCION DOS </w:t>
            </w:r>
          </w:p>
        </w:tc>
        <w:tc>
          <w:tcPr>
            <w:tcW w:w="565" w:type="dxa"/>
            <w:vMerge w:val="restart"/>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jc w:val="center"/>
              <w:rPr>
                <w:rFonts w:ascii="Museo Sans 100" w:hAnsi="Museo Sans 100"/>
                <w:b/>
                <w:sz w:val="14"/>
                <w:szCs w:val="14"/>
              </w:rPr>
            </w:pPr>
          </w:p>
          <w:p w:rsidR="00C2506A" w:rsidRPr="00685E54" w:rsidRDefault="00F5328F" w:rsidP="005C1BA9">
            <w:pPr>
              <w:widowControl w:val="0"/>
              <w:autoSpaceDE w:val="0"/>
              <w:autoSpaceDN w:val="0"/>
              <w:adjustRightInd w:val="0"/>
              <w:jc w:val="center"/>
              <w:rPr>
                <w:rFonts w:ascii="Museo Sans 100" w:hAnsi="Museo Sans 100"/>
                <w:b/>
                <w:sz w:val="14"/>
                <w:szCs w:val="14"/>
              </w:rPr>
            </w:pPr>
            <w:r>
              <w:rPr>
                <w:rFonts w:ascii="Museo Sans 100" w:hAnsi="Museo Sans 100"/>
                <w:b/>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jc w:val="center"/>
              <w:rPr>
                <w:rFonts w:ascii="Museo Sans 100" w:hAnsi="Museo Sans 100"/>
                <w:b/>
                <w:sz w:val="14"/>
                <w:szCs w:val="14"/>
              </w:rPr>
            </w:pPr>
          </w:p>
          <w:p w:rsidR="00C2506A" w:rsidRPr="00685E54" w:rsidRDefault="00F5328F" w:rsidP="005C1BA9">
            <w:pPr>
              <w:widowControl w:val="0"/>
              <w:autoSpaceDE w:val="0"/>
              <w:autoSpaceDN w:val="0"/>
              <w:adjustRightInd w:val="0"/>
              <w:jc w:val="center"/>
              <w:rPr>
                <w:rFonts w:ascii="Museo Sans 100" w:hAnsi="Museo Sans 100"/>
                <w:b/>
                <w:sz w:val="14"/>
                <w:szCs w:val="14"/>
              </w:rPr>
            </w:pPr>
            <w:r>
              <w:rPr>
                <w:rFonts w:ascii="Museo Sans 100" w:hAnsi="Museo Sans 100"/>
                <w:b/>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jc w:val="right"/>
              <w:rPr>
                <w:rFonts w:ascii="Museo Sans 100" w:hAnsi="Museo Sans 100"/>
                <w:b/>
                <w:sz w:val="14"/>
                <w:szCs w:val="14"/>
              </w:rPr>
            </w:pPr>
          </w:p>
          <w:p w:rsidR="00C2506A" w:rsidRPr="00685E54" w:rsidRDefault="00C2506A" w:rsidP="005C1BA9">
            <w:pPr>
              <w:widowControl w:val="0"/>
              <w:autoSpaceDE w:val="0"/>
              <w:autoSpaceDN w:val="0"/>
              <w:adjustRightInd w:val="0"/>
              <w:jc w:val="right"/>
              <w:rPr>
                <w:rFonts w:ascii="Museo Sans 100" w:hAnsi="Museo Sans 100"/>
                <w:b/>
                <w:sz w:val="14"/>
                <w:szCs w:val="14"/>
              </w:rPr>
            </w:pPr>
            <w:r w:rsidRPr="00685E54">
              <w:rPr>
                <w:rFonts w:ascii="Museo Sans 100" w:hAnsi="Museo Sans 100"/>
                <w:b/>
                <w:sz w:val="14"/>
                <w:szCs w:val="14"/>
              </w:rPr>
              <w:t xml:space="preserve">41086.80 </w:t>
            </w:r>
          </w:p>
        </w:tc>
        <w:tc>
          <w:tcPr>
            <w:tcW w:w="646" w:type="dxa"/>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jc w:val="right"/>
              <w:rPr>
                <w:rFonts w:ascii="Museo Sans 100" w:hAnsi="Museo Sans 100"/>
                <w:b/>
                <w:sz w:val="14"/>
                <w:szCs w:val="14"/>
              </w:rPr>
            </w:pPr>
          </w:p>
          <w:p w:rsidR="00C2506A" w:rsidRPr="00685E54" w:rsidRDefault="00C2506A" w:rsidP="005C1BA9">
            <w:pPr>
              <w:widowControl w:val="0"/>
              <w:autoSpaceDE w:val="0"/>
              <w:autoSpaceDN w:val="0"/>
              <w:adjustRightInd w:val="0"/>
              <w:jc w:val="right"/>
              <w:rPr>
                <w:rFonts w:ascii="Museo Sans 100" w:hAnsi="Museo Sans 100"/>
                <w:b/>
                <w:sz w:val="14"/>
                <w:szCs w:val="14"/>
              </w:rPr>
            </w:pPr>
            <w:r w:rsidRPr="00685E54">
              <w:rPr>
                <w:rFonts w:ascii="Museo Sans 100" w:hAnsi="Museo Sans 100"/>
                <w:b/>
                <w:sz w:val="14"/>
                <w:szCs w:val="14"/>
              </w:rPr>
              <w:t xml:space="preserve">2541.82 </w:t>
            </w:r>
          </w:p>
        </w:tc>
        <w:tc>
          <w:tcPr>
            <w:tcW w:w="653" w:type="dxa"/>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jc w:val="right"/>
              <w:rPr>
                <w:rFonts w:ascii="Museo Sans 100" w:hAnsi="Museo Sans 100"/>
                <w:b/>
                <w:sz w:val="14"/>
                <w:szCs w:val="14"/>
              </w:rPr>
            </w:pPr>
          </w:p>
          <w:p w:rsidR="00C2506A" w:rsidRPr="00685E54" w:rsidRDefault="00C2506A" w:rsidP="005C1BA9">
            <w:pPr>
              <w:widowControl w:val="0"/>
              <w:autoSpaceDE w:val="0"/>
              <w:autoSpaceDN w:val="0"/>
              <w:adjustRightInd w:val="0"/>
              <w:jc w:val="right"/>
              <w:rPr>
                <w:rFonts w:ascii="Museo Sans 100" w:hAnsi="Museo Sans 100"/>
                <w:b/>
                <w:sz w:val="14"/>
                <w:szCs w:val="14"/>
              </w:rPr>
            </w:pPr>
            <w:r w:rsidRPr="00685E54">
              <w:rPr>
                <w:rFonts w:ascii="Museo Sans 100" w:hAnsi="Museo Sans 100"/>
                <w:b/>
                <w:sz w:val="14"/>
                <w:szCs w:val="14"/>
              </w:rPr>
              <w:t xml:space="preserve">22240.93 </w:t>
            </w:r>
          </w:p>
        </w:tc>
      </w:tr>
      <w:tr w:rsidR="00AD5606" w:rsidRPr="00685E54" w:rsidTr="00AD5606">
        <w:trPr>
          <w:trHeight w:val="133"/>
          <w:jc w:val="center"/>
        </w:trPr>
        <w:tc>
          <w:tcPr>
            <w:tcW w:w="2547" w:type="dxa"/>
            <w:vMerge/>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rPr>
                <w:rFonts w:ascii="Museo Sans 100" w:hAnsi="Museo Sans 100"/>
                <w:b/>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rPr>
                <w:rFonts w:ascii="Museo Sans 100" w:hAnsi="Museo Sans 100"/>
                <w:b/>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rPr>
                <w:rFonts w:ascii="Museo Sans 100" w:hAnsi="Museo Sans 100"/>
                <w:b/>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rPr>
                <w:rFonts w:ascii="Museo Sans 100" w:hAnsi="Museo Sans 100"/>
                <w:b/>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rPr>
                <w:rFonts w:ascii="Museo Sans 100" w:hAnsi="Museo Sans 100"/>
                <w:b/>
                <w:sz w:val="14"/>
                <w:szCs w:val="14"/>
              </w:rPr>
            </w:pPr>
          </w:p>
        </w:tc>
        <w:tc>
          <w:tcPr>
            <w:tcW w:w="604" w:type="dxa"/>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jc w:val="right"/>
              <w:rPr>
                <w:rFonts w:ascii="Museo Sans 100" w:hAnsi="Museo Sans 100"/>
                <w:b/>
                <w:sz w:val="14"/>
                <w:szCs w:val="14"/>
              </w:rPr>
            </w:pPr>
            <w:r w:rsidRPr="00685E54">
              <w:rPr>
                <w:rFonts w:ascii="Museo Sans 100" w:hAnsi="Museo Sans 100"/>
                <w:b/>
                <w:sz w:val="14"/>
                <w:szCs w:val="14"/>
              </w:rPr>
              <w:t xml:space="preserve">41086.80 </w:t>
            </w:r>
          </w:p>
        </w:tc>
        <w:tc>
          <w:tcPr>
            <w:tcW w:w="646" w:type="dxa"/>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jc w:val="right"/>
              <w:rPr>
                <w:rFonts w:ascii="Museo Sans 100" w:hAnsi="Museo Sans 100"/>
                <w:b/>
                <w:sz w:val="14"/>
                <w:szCs w:val="14"/>
              </w:rPr>
            </w:pPr>
            <w:r w:rsidRPr="00685E54">
              <w:rPr>
                <w:rFonts w:ascii="Museo Sans 100" w:hAnsi="Museo Sans 100"/>
                <w:b/>
                <w:sz w:val="14"/>
                <w:szCs w:val="14"/>
              </w:rPr>
              <w:t xml:space="preserve">2541.82 </w:t>
            </w:r>
          </w:p>
        </w:tc>
        <w:tc>
          <w:tcPr>
            <w:tcW w:w="653" w:type="dxa"/>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jc w:val="right"/>
              <w:rPr>
                <w:rFonts w:ascii="Museo Sans 100" w:hAnsi="Museo Sans 100"/>
                <w:b/>
                <w:sz w:val="14"/>
                <w:szCs w:val="14"/>
              </w:rPr>
            </w:pPr>
            <w:r w:rsidRPr="00685E54">
              <w:rPr>
                <w:rFonts w:ascii="Museo Sans 100" w:hAnsi="Museo Sans 100"/>
                <w:b/>
                <w:sz w:val="14"/>
                <w:szCs w:val="14"/>
              </w:rPr>
              <w:t xml:space="preserve">22240.93 </w:t>
            </w:r>
          </w:p>
        </w:tc>
      </w:tr>
      <w:tr w:rsidR="00C2506A" w:rsidRPr="00685E54" w:rsidTr="00AD5606">
        <w:trPr>
          <w:trHeight w:val="392"/>
          <w:jc w:val="center"/>
        </w:trPr>
        <w:tc>
          <w:tcPr>
            <w:tcW w:w="2547" w:type="dxa"/>
            <w:vMerge/>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rPr>
                <w:rFonts w:ascii="Museo Sans 100" w:hAnsi="Museo Sans 100"/>
                <w:b/>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C2506A" w:rsidRPr="00685E54" w:rsidRDefault="00C2506A" w:rsidP="005C1BA9">
            <w:pPr>
              <w:widowControl w:val="0"/>
              <w:autoSpaceDE w:val="0"/>
              <w:autoSpaceDN w:val="0"/>
              <w:adjustRightInd w:val="0"/>
              <w:jc w:val="center"/>
              <w:rPr>
                <w:rFonts w:ascii="Museo Sans 100" w:hAnsi="Museo Sans 100"/>
                <w:b/>
                <w:bCs/>
                <w:sz w:val="14"/>
                <w:szCs w:val="14"/>
              </w:rPr>
            </w:pPr>
            <w:proofErr w:type="spellStart"/>
            <w:r w:rsidRPr="00685E54">
              <w:rPr>
                <w:rFonts w:ascii="Museo Sans 100" w:hAnsi="Museo Sans 100"/>
                <w:b/>
                <w:bCs/>
                <w:sz w:val="14"/>
                <w:szCs w:val="14"/>
              </w:rPr>
              <w:t>Area</w:t>
            </w:r>
            <w:proofErr w:type="spellEnd"/>
            <w:r w:rsidRPr="00685E54">
              <w:rPr>
                <w:rFonts w:ascii="Museo Sans 100" w:hAnsi="Museo Sans 100"/>
                <w:b/>
                <w:bCs/>
                <w:sz w:val="14"/>
                <w:szCs w:val="14"/>
              </w:rPr>
              <w:t xml:space="preserve"> Total: 41086.80 </w:t>
            </w:r>
          </w:p>
          <w:p w:rsidR="00C2506A" w:rsidRPr="00685E54" w:rsidRDefault="00C2506A" w:rsidP="005C1BA9">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 Valor Total ($): 2541.82 </w:t>
            </w:r>
          </w:p>
          <w:p w:rsidR="00C2506A" w:rsidRPr="00685E54" w:rsidRDefault="00C2506A" w:rsidP="005C1BA9">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 Valor Total (¢): 22240.93 </w:t>
            </w:r>
          </w:p>
        </w:tc>
      </w:tr>
    </w:tbl>
    <w:p w:rsidR="00C2506A" w:rsidRPr="00685E54" w:rsidRDefault="00C2506A" w:rsidP="00C2506A">
      <w:pPr>
        <w:widowControl w:val="0"/>
        <w:autoSpaceDE w:val="0"/>
        <w:autoSpaceDN w:val="0"/>
        <w:adjustRightInd w:val="0"/>
        <w:rPr>
          <w:rFonts w:ascii="Museo Sans 100" w:hAnsi="Museo Sans 100"/>
          <w:b/>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6"/>
        <w:gridCol w:w="2458"/>
        <w:gridCol w:w="1732"/>
        <w:gridCol w:w="643"/>
        <w:gridCol w:w="643"/>
      </w:tblGrid>
      <w:tr w:rsidR="00AD5606" w:rsidRPr="00685E54" w:rsidTr="00AD5606">
        <w:trPr>
          <w:trHeight w:val="325"/>
          <w:jc w:val="center"/>
        </w:trPr>
        <w:tc>
          <w:tcPr>
            <w:tcW w:w="3506" w:type="dxa"/>
            <w:vMerge w:val="restart"/>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jc w:val="right"/>
              <w:rPr>
                <w:rFonts w:ascii="Museo Sans 100" w:hAnsi="Museo Sans 100"/>
                <w:b/>
                <w:bCs/>
                <w:sz w:val="14"/>
                <w:szCs w:val="14"/>
              </w:rPr>
            </w:pPr>
            <w:r w:rsidRPr="00685E54">
              <w:rPr>
                <w:rFonts w:ascii="Museo Sans 100" w:hAnsi="Museo Sans 100"/>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jc w:val="right"/>
              <w:rPr>
                <w:rFonts w:ascii="Museo Sans 100" w:hAnsi="Museo Sans 100"/>
                <w:b/>
                <w:bCs/>
                <w:sz w:val="14"/>
                <w:szCs w:val="14"/>
              </w:rPr>
            </w:pPr>
            <w:r w:rsidRPr="00685E54">
              <w:rPr>
                <w:rFonts w:ascii="Museo Sans 100" w:hAnsi="Museo Sans 100"/>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jc w:val="right"/>
              <w:rPr>
                <w:rFonts w:ascii="Museo Sans 100" w:hAnsi="Museo Sans 100"/>
                <w:b/>
                <w:bCs/>
                <w:sz w:val="14"/>
                <w:szCs w:val="14"/>
              </w:rPr>
            </w:pPr>
            <w:r w:rsidRPr="00685E54">
              <w:rPr>
                <w:rFonts w:ascii="Museo Sans 100" w:hAnsi="Museo Sans 100"/>
                <w:b/>
                <w:bCs/>
                <w:sz w:val="14"/>
                <w:szCs w:val="14"/>
              </w:rPr>
              <w:t xml:space="preserve">0 </w:t>
            </w:r>
          </w:p>
        </w:tc>
      </w:tr>
      <w:tr w:rsidR="00AD5606" w:rsidRPr="00685E54" w:rsidTr="00AD5606">
        <w:trPr>
          <w:trHeight w:val="293"/>
          <w:jc w:val="center"/>
        </w:trPr>
        <w:tc>
          <w:tcPr>
            <w:tcW w:w="3506"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jc w:val="right"/>
              <w:rPr>
                <w:rFonts w:ascii="Museo Sans 100" w:hAnsi="Museo Sans 100"/>
                <w:b/>
                <w:bCs/>
                <w:sz w:val="14"/>
                <w:szCs w:val="14"/>
              </w:rPr>
            </w:pPr>
            <w:r w:rsidRPr="00685E54">
              <w:rPr>
                <w:rFonts w:ascii="Museo Sans 100" w:hAnsi="Museo Sans 100"/>
                <w:b/>
                <w:bCs/>
                <w:sz w:val="14"/>
                <w:szCs w:val="14"/>
              </w:rPr>
              <w:t xml:space="preserve">41086.80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jc w:val="right"/>
              <w:rPr>
                <w:rFonts w:ascii="Museo Sans 100" w:hAnsi="Museo Sans 100"/>
                <w:b/>
                <w:bCs/>
                <w:sz w:val="14"/>
                <w:szCs w:val="14"/>
              </w:rPr>
            </w:pPr>
            <w:r w:rsidRPr="00685E54">
              <w:rPr>
                <w:rFonts w:ascii="Museo Sans 100" w:hAnsi="Museo Sans 100"/>
                <w:b/>
                <w:bCs/>
                <w:sz w:val="14"/>
                <w:szCs w:val="14"/>
              </w:rPr>
              <w:t xml:space="preserve">2541.82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5C1BA9">
            <w:pPr>
              <w:widowControl w:val="0"/>
              <w:autoSpaceDE w:val="0"/>
              <w:autoSpaceDN w:val="0"/>
              <w:adjustRightInd w:val="0"/>
              <w:jc w:val="right"/>
              <w:rPr>
                <w:rFonts w:ascii="Museo Sans 100" w:hAnsi="Museo Sans 100"/>
                <w:b/>
                <w:bCs/>
                <w:sz w:val="14"/>
                <w:szCs w:val="14"/>
              </w:rPr>
            </w:pPr>
            <w:r w:rsidRPr="00685E54">
              <w:rPr>
                <w:rFonts w:ascii="Museo Sans 100" w:hAnsi="Museo Sans 100"/>
                <w:b/>
                <w:bCs/>
                <w:sz w:val="14"/>
                <w:szCs w:val="14"/>
              </w:rPr>
              <w:t xml:space="preserve">22240.93 </w:t>
            </w:r>
          </w:p>
        </w:tc>
      </w:tr>
    </w:tbl>
    <w:p w:rsidR="00685E54" w:rsidRDefault="00685E54" w:rsidP="00AD5606">
      <w:pPr>
        <w:tabs>
          <w:tab w:val="num" w:pos="0"/>
        </w:tabs>
        <w:jc w:val="both"/>
        <w:rPr>
          <w:rFonts w:ascii="Museo Sans 100" w:eastAsia="Times New Roman" w:hAnsi="Museo Sans 100"/>
          <w:b/>
          <w:sz w:val="26"/>
          <w:szCs w:val="26"/>
          <w:u w:val="single"/>
          <w:lang w:eastAsia="es-ES"/>
        </w:rPr>
      </w:pPr>
    </w:p>
    <w:p w:rsidR="001C1B4C" w:rsidRPr="00685E54" w:rsidRDefault="00C2506A" w:rsidP="00AD5606">
      <w:pPr>
        <w:tabs>
          <w:tab w:val="num" w:pos="0"/>
        </w:tabs>
        <w:jc w:val="both"/>
        <w:rPr>
          <w:rFonts w:ascii="Museo Sans 100" w:hAnsi="Museo Sans 100"/>
          <w:sz w:val="24"/>
          <w:szCs w:val="24"/>
        </w:rPr>
      </w:pPr>
      <w:r w:rsidRPr="00685E54">
        <w:rPr>
          <w:rFonts w:ascii="Museo Sans 100" w:eastAsia="Times New Roman" w:hAnsi="Museo Sans 100"/>
          <w:b/>
          <w:sz w:val="24"/>
          <w:szCs w:val="24"/>
          <w:u w:val="single"/>
          <w:lang w:eastAsia="es-ES"/>
        </w:rPr>
        <w:t>SEGUNDO:</w:t>
      </w:r>
      <w:r w:rsidRPr="00685E54">
        <w:rPr>
          <w:rFonts w:ascii="Museo Sans 100" w:eastAsia="Times New Roman" w:hAnsi="Museo Sans 100"/>
          <w:b/>
          <w:sz w:val="24"/>
          <w:szCs w:val="24"/>
          <w:lang w:eastAsia="es-ES"/>
        </w:rPr>
        <w:t xml:space="preserve"> </w:t>
      </w:r>
      <w:r w:rsidRPr="00685E54">
        <w:rPr>
          <w:rFonts w:ascii="Museo Sans 100" w:hAnsi="Museo Sans 100"/>
          <w:sz w:val="24"/>
          <w:szCs w:val="24"/>
        </w:rPr>
        <w:t xml:space="preserve">Advertir a la adjudicataria, a través de una cláusula especial en la escritura de compraventa del inmueble, que deberá cumplir con la recomendación ambiental de conservación de suelos, relacionadas en el considerando VII del presente </w:t>
      </w:r>
      <w:r w:rsidR="00FA77FA">
        <w:rPr>
          <w:rFonts w:ascii="Museo Sans 100" w:hAnsi="Museo Sans 100"/>
          <w:sz w:val="24"/>
          <w:szCs w:val="24"/>
        </w:rPr>
        <w:t>punto de acta</w:t>
      </w:r>
      <w:r w:rsidRPr="00685E54">
        <w:rPr>
          <w:rFonts w:ascii="Museo Sans 100" w:hAnsi="Museo Sans 100"/>
          <w:sz w:val="24"/>
          <w:szCs w:val="24"/>
        </w:rPr>
        <w:t xml:space="preserve">. </w:t>
      </w:r>
      <w:r w:rsidRPr="00685E54">
        <w:rPr>
          <w:rFonts w:ascii="Museo Sans 100" w:hAnsi="Museo Sans 100"/>
          <w:b/>
          <w:bCs/>
          <w:sz w:val="24"/>
          <w:szCs w:val="24"/>
          <w:u w:val="single"/>
        </w:rPr>
        <w:t>TERCERO:</w:t>
      </w:r>
      <w:r w:rsidRPr="00685E54">
        <w:rPr>
          <w:rFonts w:ascii="Museo Sans 100" w:hAnsi="Museo Sans 100"/>
          <w:sz w:val="24"/>
          <w:szCs w:val="24"/>
        </w:rPr>
        <w:t xml:space="preserve"> Comisionar al Departamento de Créditos de este Instituto para que realice los cambios correspondientes en la Base de Datos. </w:t>
      </w:r>
      <w:r w:rsidRPr="00685E54">
        <w:rPr>
          <w:rFonts w:ascii="Museo Sans 100" w:hAnsi="Museo Sans 100"/>
          <w:b/>
          <w:bCs/>
          <w:sz w:val="24"/>
          <w:szCs w:val="24"/>
          <w:u w:val="single"/>
        </w:rPr>
        <w:t>CUARTO:</w:t>
      </w:r>
      <w:r w:rsidRPr="00685E54">
        <w:rPr>
          <w:rFonts w:ascii="Museo Sans 100" w:hAnsi="Museo Sans 100"/>
          <w:b/>
          <w:bCs/>
          <w:sz w:val="24"/>
          <w:szCs w:val="24"/>
        </w:rPr>
        <w:t xml:space="preserve"> </w:t>
      </w:r>
      <w:r w:rsidRPr="00685E54">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legales. </w:t>
      </w:r>
      <w:r w:rsidRPr="00685E54">
        <w:rPr>
          <w:rFonts w:ascii="Museo Sans 100" w:hAnsi="Museo Sans 100"/>
          <w:b/>
          <w:sz w:val="24"/>
          <w:szCs w:val="24"/>
          <w:u w:val="single"/>
        </w:rPr>
        <w:t>QUINTO:</w:t>
      </w:r>
      <w:r w:rsidRPr="00685E54">
        <w:rPr>
          <w:rFonts w:ascii="Museo Sans 100" w:hAnsi="Museo Sans 100"/>
          <w:b/>
          <w:sz w:val="24"/>
          <w:szCs w:val="24"/>
        </w:rPr>
        <w:t xml:space="preserve"> </w:t>
      </w:r>
      <w:r w:rsidRPr="00685E54">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685E54">
        <w:rPr>
          <w:rFonts w:ascii="Museo Sans 100" w:eastAsia="Times New Roman" w:hAnsi="Museo Sans 100"/>
          <w:b/>
          <w:sz w:val="24"/>
          <w:szCs w:val="24"/>
          <w:u w:val="single"/>
          <w:lang w:eastAsia="es-ES"/>
        </w:rPr>
        <w:t>SEXTO:</w:t>
      </w:r>
      <w:r w:rsidRPr="00685E54">
        <w:rPr>
          <w:rFonts w:ascii="Museo Sans 100" w:eastAsia="Times New Roman" w:hAnsi="Museo Sans 100"/>
          <w:b/>
          <w:sz w:val="24"/>
          <w:szCs w:val="24"/>
          <w:lang w:eastAsia="es-ES"/>
        </w:rPr>
        <w:t xml:space="preserve"> </w:t>
      </w:r>
      <w:r w:rsidRPr="00685E54">
        <w:rPr>
          <w:rFonts w:ascii="Museo Sans 100" w:eastAsia="Times New Roman" w:hAnsi="Museo Sans 100"/>
          <w:sz w:val="24"/>
          <w:szCs w:val="24"/>
          <w:lang w:eastAsia="es-ES"/>
        </w:rPr>
        <w:t>Facultar</w:t>
      </w:r>
      <w:r w:rsidRPr="00685E54">
        <w:rPr>
          <w:rFonts w:ascii="Museo Sans 100" w:eastAsia="Times New Roman" w:hAnsi="Museo Sans 100"/>
          <w:b/>
          <w:sz w:val="24"/>
          <w:szCs w:val="24"/>
          <w:lang w:eastAsia="es-ES"/>
        </w:rPr>
        <w:t xml:space="preserve"> </w:t>
      </w:r>
      <w:r w:rsidRPr="00685E54">
        <w:rPr>
          <w:rFonts w:ascii="Museo Sans 100" w:eastAsia="Times New Roman" w:hAnsi="Museo Sans 100"/>
          <w:sz w:val="24"/>
          <w:szCs w:val="24"/>
          <w:lang w:eastAsia="es-ES"/>
        </w:rPr>
        <w:t xml:space="preserve">al </w:t>
      </w:r>
      <w:r w:rsidR="00AD5606" w:rsidRPr="00685E54">
        <w:rPr>
          <w:rFonts w:ascii="Museo Sans 100" w:eastAsia="Times New Roman" w:hAnsi="Museo Sans 100"/>
          <w:sz w:val="24"/>
          <w:szCs w:val="24"/>
          <w:lang w:eastAsia="es-ES"/>
        </w:rPr>
        <w:t xml:space="preserve">señor </w:t>
      </w:r>
      <w:r w:rsidRPr="00685E54">
        <w:rPr>
          <w:rFonts w:ascii="Museo Sans 100" w:eastAsia="Times New Roman" w:hAnsi="Museo Sans 100"/>
          <w:sz w:val="24"/>
          <w:szCs w:val="24"/>
          <w:lang w:eastAsia="es-ES"/>
        </w:rPr>
        <w:t>Presidente para que por sí, o por medio de Apoderado Especial, comparezca al otorgamiento de la correspondiente escritura.</w:t>
      </w:r>
      <w:r w:rsidR="00AD5606" w:rsidRPr="00685E54">
        <w:rPr>
          <w:rFonts w:ascii="Museo Sans 100" w:eastAsia="Times New Roman" w:hAnsi="Museo Sans 100"/>
          <w:sz w:val="24"/>
          <w:szCs w:val="24"/>
          <w:lang w:eastAsia="es-ES"/>
        </w:rPr>
        <w:t xml:space="preserve"> Este Acuerdo, queda aprobado y ratificado</w:t>
      </w:r>
      <w:r w:rsidRPr="00685E54">
        <w:rPr>
          <w:rFonts w:ascii="Museo Sans 100" w:eastAsia="Times New Roman" w:hAnsi="Museo Sans 100"/>
          <w:sz w:val="24"/>
          <w:szCs w:val="24"/>
          <w:lang w:eastAsia="es-ES"/>
        </w:rPr>
        <w:t xml:space="preserve">. </w:t>
      </w:r>
      <w:r w:rsidR="00AD5606" w:rsidRPr="00685E54">
        <w:rPr>
          <w:rFonts w:ascii="Museo Sans 100" w:eastAsia="Times New Roman" w:hAnsi="Museo Sans 100"/>
          <w:sz w:val="24"/>
          <w:szCs w:val="24"/>
          <w:lang w:eastAsia="es-ES"/>
        </w:rPr>
        <w:t>NOTIFIQUESE.”””””</w:t>
      </w:r>
    </w:p>
    <w:p w:rsidR="001C1B4C" w:rsidRPr="00685E54" w:rsidRDefault="001C1B4C" w:rsidP="00AD5606">
      <w:pPr>
        <w:tabs>
          <w:tab w:val="num" w:pos="0"/>
        </w:tabs>
        <w:jc w:val="both"/>
        <w:rPr>
          <w:rFonts w:ascii="Museo Sans 100" w:hAnsi="Museo Sans 100"/>
          <w:sz w:val="24"/>
          <w:szCs w:val="24"/>
        </w:rPr>
      </w:pPr>
    </w:p>
    <w:p w:rsidR="00FC53EF" w:rsidRPr="00B115F2" w:rsidRDefault="00F5328F" w:rsidP="00B115F2">
      <w:pPr>
        <w:tabs>
          <w:tab w:val="left" w:pos="1440"/>
        </w:tabs>
        <w:jc w:val="both"/>
        <w:rPr>
          <w:rFonts w:ascii="Museo Sans 100" w:hAnsi="Museo Sans 100"/>
          <w:sz w:val="24"/>
          <w:szCs w:val="24"/>
        </w:rPr>
      </w:pPr>
      <w:r w:rsidRPr="00B115F2">
        <w:rPr>
          <w:rFonts w:ascii="Museo Sans 100" w:hAnsi="Museo Sans 100"/>
          <w:sz w:val="24"/>
          <w:szCs w:val="24"/>
        </w:rPr>
        <w:t xml:space="preserve"> </w:t>
      </w:r>
      <w:r w:rsidR="00FC53EF" w:rsidRPr="00B115F2">
        <w:rPr>
          <w:rFonts w:ascii="Museo Sans 100" w:hAnsi="Museo Sans 100"/>
          <w:sz w:val="24"/>
          <w:szCs w:val="24"/>
        </w:rPr>
        <w:t>“”””XII) El señor Secretario Interino somete a consideración de Junta Directiva dictamen jurídico 385, relacionado con facultar al señor Presidente Institucional para realizar trámites ante el FONDO AMBIENTAL DE EL SALVADOR (FONAES), con el objetivo que este Instituto se acredite como Unidad Ejecutora, y participar en el Proceso de cooperación económica no reembolsable, para el financiamiento de Proyectos de carácter ambiental</w:t>
      </w:r>
      <w:r w:rsidR="00FC53EF" w:rsidRPr="00B115F2">
        <w:rPr>
          <w:rFonts w:ascii="Museo Sans 100" w:hAnsi="Museo Sans 100"/>
          <w:color w:val="000000" w:themeColor="text1"/>
          <w:sz w:val="24"/>
          <w:szCs w:val="24"/>
        </w:rPr>
        <w:t xml:space="preserve">. </w:t>
      </w:r>
      <w:r w:rsidR="00FC53EF" w:rsidRPr="00B115F2">
        <w:rPr>
          <w:rFonts w:ascii="Museo Sans 100" w:hAnsi="Museo Sans 100"/>
          <w:sz w:val="24"/>
          <w:szCs w:val="24"/>
        </w:rPr>
        <w:t>Al respecto, la Gerencia Legal hace las siguientes consideraciones:</w:t>
      </w:r>
    </w:p>
    <w:p w:rsidR="00FC53EF" w:rsidRPr="00B115F2" w:rsidRDefault="00FC53EF" w:rsidP="00B115F2">
      <w:pPr>
        <w:tabs>
          <w:tab w:val="left" w:pos="1440"/>
        </w:tabs>
        <w:jc w:val="both"/>
        <w:rPr>
          <w:rFonts w:ascii="Museo Sans 100" w:hAnsi="Museo Sans 100"/>
          <w:sz w:val="24"/>
          <w:szCs w:val="24"/>
        </w:rPr>
      </w:pPr>
    </w:p>
    <w:p w:rsidR="00FC53EF" w:rsidRPr="00B115F2" w:rsidRDefault="00FC53EF" w:rsidP="00386B07">
      <w:pPr>
        <w:pStyle w:val="Prrafodelista"/>
        <w:numPr>
          <w:ilvl w:val="0"/>
          <w:numId w:val="4"/>
        </w:numPr>
        <w:tabs>
          <w:tab w:val="left" w:pos="1440"/>
        </w:tabs>
        <w:ind w:left="1134" w:hanging="708"/>
        <w:contextualSpacing/>
        <w:jc w:val="both"/>
        <w:rPr>
          <w:rFonts w:ascii="Museo Sans 100" w:hAnsi="Museo Sans 100"/>
          <w:sz w:val="24"/>
          <w:szCs w:val="24"/>
        </w:rPr>
      </w:pPr>
      <w:r w:rsidRPr="00B115F2">
        <w:rPr>
          <w:rFonts w:ascii="Museo Sans 100" w:hAnsi="Museo Sans 100"/>
          <w:sz w:val="24"/>
          <w:szCs w:val="24"/>
        </w:rPr>
        <w:t>El Fondo Ambiental de El Salvador (FONAES), contribuye a reducir la degradación y vulnerabilidad ambiental de El Salvador, gestionando recursos a nivel nacional e internacional, para brindar soluciones técnicas adaptadas e implementadas por los socios, en cumplimiento de la Política Nacional del Medio Ambiente y sus diversas estrategias y planes.</w:t>
      </w:r>
    </w:p>
    <w:p w:rsidR="00FC53EF" w:rsidRPr="00B115F2" w:rsidRDefault="00FC53EF" w:rsidP="00B115F2">
      <w:pPr>
        <w:pStyle w:val="Prrafodelista"/>
        <w:tabs>
          <w:tab w:val="left" w:pos="1440"/>
        </w:tabs>
        <w:ind w:left="284"/>
        <w:jc w:val="both"/>
        <w:rPr>
          <w:rFonts w:ascii="Museo Sans 100" w:hAnsi="Museo Sans 100"/>
          <w:sz w:val="24"/>
          <w:szCs w:val="24"/>
        </w:rPr>
      </w:pPr>
    </w:p>
    <w:p w:rsidR="00FC53EF" w:rsidRPr="00B115F2" w:rsidRDefault="00FC53EF" w:rsidP="00386B07">
      <w:pPr>
        <w:pStyle w:val="Prrafodelista"/>
        <w:numPr>
          <w:ilvl w:val="0"/>
          <w:numId w:val="4"/>
        </w:numPr>
        <w:tabs>
          <w:tab w:val="left" w:pos="1440"/>
        </w:tabs>
        <w:ind w:left="1134" w:hanging="708"/>
        <w:contextualSpacing/>
        <w:jc w:val="both"/>
        <w:rPr>
          <w:rFonts w:ascii="Museo Sans 100" w:hAnsi="Museo Sans 100"/>
          <w:sz w:val="24"/>
          <w:szCs w:val="24"/>
        </w:rPr>
      </w:pPr>
      <w:r w:rsidRPr="00B115F2">
        <w:rPr>
          <w:rFonts w:ascii="Museo Sans 100" w:hAnsi="Museo Sans 100"/>
          <w:sz w:val="24"/>
          <w:szCs w:val="24"/>
        </w:rPr>
        <w:t>En ese sentido la Misión del FONAES es ser la entidad pública nacional especializada en la gestión y financiamiento de soluciones en materia ambiental, contribuyendo al mejoramiento de la calidad de vida de la población y a la sustentabilidad de El Salvador.</w:t>
      </w:r>
    </w:p>
    <w:p w:rsidR="00FC53EF" w:rsidRPr="00B115F2" w:rsidRDefault="00FC53EF" w:rsidP="00B115F2">
      <w:pPr>
        <w:pStyle w:val="Prrafodelista"/>
        <w:rPr>
          <w:rFonts w:ascii="Museo Sans 100" w:hAnsi="Museo Sans 100"/>
          <w:sz w:val="24"/>
          <w:szCs w:val="24"/>
        </w:rPr>
      </w:pPr>
    </w:p>
    <w:p w:rsidR="00FC53EF" w:rsidRPr="00B115F2" w:rsidRDefault="00FC53EF" w:rsidP="00386B07">
      <w:pPr>
        <w:pStyle w:val="Prrafodelista"/>
        <w:numPr>
          <w:ilvl w:val="0"/>
          <w:numId w:val="4"/>
        </w:numPr>
        <w:tabs>
          <w:tab w:val="left" w:pos="1440"/>
        </w:tabs>
        <w:ind w:left="1134" w:hanging="708"/>
        <w:contextualSpacing/>
        <w:jc w:val="both"/>
        <w:rPr>
          <w:rFonts w:ascii="Museo Sans 100" w:hAnsi="Museo Sans 100"/>
          <w:i/>
          <w:sz w:val="24"/>
          <w:szCs w:val="24"/>
        </w:rPr>
      </w:pPr>
      <w:r w:rsidRPr="00B115F2">
        <w:rPr>
          <w:rFonts w:ascii="Museo Sans 100" w:hAnsi="Museo Sans 100"/>
          <w:sz w:val="24"/>
          <w:szCs w:val="24"/>
        </w:rPr>
        <w:lastRenderedPageBreak/>
        <w:t xml:space="preserve">Que el Art. 4 de la Ley de Creación del Instituto Salvadoreño de Transformación Agraria, expresa: </w:t>
      </w:r>
      <w:r w:rsidRPr="00B115F2">
        <w:rPr>
          <w:rFonts w:ascii="Museo Sans 100" w:hAnsi="Museo Sans 100"/>
          <w:i/>
          <w:sz w:val="24"/>
          <w:szCs w:val="24"/>
        </w:rPr>
        <w:t xml:space="preserve">“El ISTA, con base a lo que establezca la Comisión Nacional de Transformación Agraria, deberá procurar la coordinación adecuada con otras instituciones del Estado, tendiente a: </w:t>
      </w:r>
    </w:p>
    <w:p w:rsidR="00FC53EF" w:rsidRPr="00B115F2" w:rsidRDefault="00FC53EF" w:rsidP="00B115F2">
      <w:pPr>
        <w:tabs>
          <w:tab w:val="left" w:pos="1440"/>
        </w:tabs>
        <w:ind w:left="1418" w:hanging="284"/>
        <w:jc w:val="both"/>
        <w:rPr>
          <w:rFonts w:ascii="Museo Sans 100" w:hAnsi="Museo Sans 100"/>
          <w:i/>
          <w:sz w:val="24"/>
          <w:szCs w:val="24"/>
        </w:rPr>
      </w:pPr>
    </w:p>
    <w:p w:rsidR="00FC53EF" w:rsidRPr="00B115F2" w:rsidRDefault="00FC53EF" w:rsidP="00B115F2">
      <w:pPr>
        <w:pStyle w:val="Default"/>
        <w:ind w:left="1418" w:hanging="284"/>
        <w:rPr>
          <w:rFonts w:ascii="Museo Sans 100" w:hAnsi="Museo Sans 100"/>
          <w:i/>
          <w:sz w:val="22"/>
          <w:szCs w:val="22"/>
        </w:rPr>
      </w:pPr>
      <w:r w:rsidRPr="00B115F2">
        <w:rPr>
          <w:rFonts w:ascii="Museo Sans 100" w:hAnsi="Museo Sans 100"/>
          <w:b/>
          <w:i/>
          <w:sz w:val="22"/>
          <w:szCs w:val="22"/>
        </w:rPr>
        <w:t>a)</w:t>
      </w:r>
      <w:r w:rsidRPr="00B115F2">
        <w:rPr>
          <w:rFonts w:ascii="Museo Sans 100" w:hAnsi="Museo Sans 100"/>
          <w:i/>
          <w:sz w:val="22"/>
          <w:szCs w:val="22"/>
        </w:rPr>
        <w:t xml:space="preserve"> Lograr la aprobación de los programas y proyectos que elabore; </w:t>
      </w:r>
    </w:p>
    <w:p w:rsidR="00FC53EF" w:rsidRPr="00B115F2" w:rsidRDefault="00FC53EF" w:rsidP="00B115F2">
      <w:pPr>
        <w:pStyle w:val="Default"/>
        <w:ind w:left="1418" w:hanging="284"/>
        <w:rPr>
          <w:rFonts w:ascii="Museo Sans 100" w:hAnsi="Museo Sans 100"/>
          <w:i/>
          <w:sz w:val="22"/>
          <w:szCs w:val="22"/>
        </w:rPr>
      </w:pPr>
      <w:r w:rsidRPr="00B115F2">
        <w:rPr>
          <w:rFonts w:ascii="Museo Sans 100" w:hAnsi="Museo Sans 100"/>
          <w:b/>
          <w:i/>
          <w:sz w:val="22"/>
          <w:szCs w:val="22"/>
        </w:rPr>
        <w:t>b)</w:t>
      </w:r>
      <w:r w:rsidRPr="00B115F2">
        <w:rPr>
          <w:rFonts w:ascii="Museo Sans 100" w:hAnsi="Museo Sans 100"/>
          <w:i/>
          <w:sz w:val="22"/>
          <w:szCs w:val="22"/>
        </w:rPr>
        <w:t xml:space="preserve"> Obtener financiamiento adecuado y oportuno para la ejecución de los mismos; </w:t>
      </w:r>
    </w:p>
    <w:p w:rsidR="00FC53EF" w:rsidRPr="00B115F2" w:rsidRDefault="00FC53EF" w:rsidP="00B115F2">
      <w:pPr>
        <w:pStyle w:val="Default"/>
        <w:ind w:left="1418" w:hanging="284"/>
        <w:rPr>
          <w:rFonts w:ascii="Museo Sans 100" w:hAnsi="Museo Sans 100"/>
          <w:i/>
          <w:sz w:val="22"/>
          <w:szCs w:val="22"/>
        </w:rPr>
      </w:pPr>
      <w:r w:rsidRPr="00B115F2">
        <w:rPr>
          <w:rFonts w:ascii="Museo Sans 100" w:hAnsi="Museo Sans 100"/>
          <w:b/>
          <w:i/>
          <w:sz w:val="22"/>
          <w:szCs w:val="22"/>
        </w:rPr>
        <w:t>c)</w:t>
      </w:r>
      <w:r w:rsidRPr="00B115F2">
        <w:rPr>
          <w:rFonts w:ascii="Museo Sans 100" w:hAnsi="Museo Sans 100"/>
          <w:i/>
          <w:sz w:val="22"/>
          <w:szCs w:val="22"/>
        </w:rPr>
        <w:t xml:space="preserve"> Determinar la prestación de la asistencia técnica y crediticia necesaria, para la ejecución de sus programas y proyectos.</w:t>
      </w:r>
    </w:p>
    <w:p w:rsidR="00FC53EF" w:rsidRPr="00B115F2" w:rsidRDefault="00FC53EF" w:rsidP="00B115F2">
      <w:pPr>
        <w:pStyle w:val="Default"/>
        <w:rPr>
          <w:rFonts w:ascii="Museo Sans 100" w:hAnsi="Museo Sans 100"/>
          <w:i/>
        </w:rPr>
      </w:pPr>
      <w:r w:rsidRPr="00B115F2">
        <w:rPr>
          <w:rFonts w:ascii="Museo Sans 100" w:hAnsi="Museo Sans 100"/>
          <w:i/>
        </w:rPr>
        <w:t xml:space="preserve"> </w:t>
      </w:r>
    </w:p>
    <w:p w:rsidR="00FC53EF" w:rsidRPr="00B115F2" w:rsidRDefault="00FC53EF" w:rsidP="00386B07">
      <w:pPr>
        <w:pStyle w:val="Prrafodelista"/>
        <w:numPr>
          <w:ilvl w:val="0"/>
          <w:numId w:val="4"/>
        </w:numPr>
        <w:tabs>
          <w:tab w:val="left" w:pos="1440"/>
        </w:tabs>
        <w:ind w:left="1134" w:hanging="708"/>
        <w:contextualSpacing/>
        <w:jc w:val="both"/>
        <w:rPr>
          <w:rFonts w:ascii="Museo Sans 100" w:hAnsi="Museo Sans 100"/>
          <w:sz w:val="24"/>
          <w:szCs w:val="24"/>
        </w:rPr>
      </w:pPr>
      <w:r w:rsidRPr="00B115F2">
        <w:rPr>
          <w:rFonts w:ascii="Museo Sans 100" w:hAnsi="Museo Sans 100"/>
          <w:sz w:val="24"/>
          <w:szCs w:val="24"/>
        </w:rPr>
        <w:t>Así mismo, dentro de las facultades de la Junta Directiva del ISTA reguladas en el Art. 18 de la Ley de Creación del ISTA, se encuentra la siguiente:</w:t>
      </w:r>
    </w:p>
    <w:p w:rsidR="00FC53EF" w:rsidRPr="00B115F2" w:rsidRDefault="00FC53EF" w:rsidP="00B115F2">
      <w:pPr>
        <w:pStyle w:val="Prrafodelista"/>
        <w:tabs>
          <w:tab w:val="left" w:pos="1440"/>
        </w:tabs>
        <w:ind w:left="284"/>
        <w:jc w:val="both"/>
        <w:rPr>
          <w:rFonts w:ascii="Museo Sans 100" w:hAnsi="Museo Sans 100"/>
          <w:sz w:val="24"/>
          <w:szCs w:val="24"/>
        </w:rPr>
      </w:pPr>
    </w:p>
    <w:p w:rsidR="00FC53EF" w:rsidRPr="00B115F2" w:rsidRDefault="00FC53EF" w:rsidP="00386B07">
      <w:pPr>
        <w:pStyle w:val="Prrafodelista"/>
        <w:numPr>
          <w:ilvl w:val="0"/>
          <w:numId w:val="5"/>
        </w:numPr>
        <w:tabs>
          <w:tab w:val="left" w:pos="1560"/>
        </w:tabs>
        <w:ind w:left="1560" w:hanging="426"/>
        <w:contextualSpacing/>
        <w:jc w:val="both"/>
        <w:rPr>
          <w:rFonts w:ascii="Museo Sans 100" w:hAnsi="Museo Sans 100"/>
          <w:b/>
          <w:i/>
          <w:sz w:val="24"/>
          <w:szCs w:val="24"/>
        </w:rPr>
      </w:pPr>
      <w:r w:rsidRPr="00B115F2">
        <w:rPr>
          <w:rFonts w:ascii="Museo Sans 100" w:hAnsi="Museo Sans 100"/>
          <w:b/>
          <w:i/>
          <w:sz w:val="24"/>
          <w:szCs w:val="24"/>
        </w:rPr>
        <w:t>Establecer procedimientos y planes de trabajo de la Institución, manteniendo la debida coordinación con los otros organismos del Sector Público Agropecuario y demás entidades estatales, de acuerdo a lo establecido por la Comisión Nacional de Transformación Agraria, con el objeto de obtener la colaboración de aquéllos, para el cumplimiento de los fines de la presente ley;</w:t>
      </w:r>
    </w:p>
    <w:p w:rsidR="00B115F2" w:rsidRDefault="00B115F2" w:rsidP="00B115F2">
      <w:pPr>
        <w:autoSpaceDE w:val="0"/>
        <w:autoSpaceDN w:val="0"/>
        <w:adjustRightInd w:val="0"/>
        <w:jc w:val="both"/>
        <w:rPr>
          <w:rFonts w:ascii="Museo Sans 100" w:hAnsi="Museo Sans 100" w:cs="Arial"/>
          <w:color w:val="222222"/>
          <w:sz w:val="24"/>
          <w:szCs w:val="24"/>
          <w:shd w:val="clear" w:color="auto" w:fill="FFFFFF"/>
        </w:rPr>
      </w:pPr>
    </w:p>
    <w:p w:rsidR="00FC53EF" w:rsidRPr="00B115F2" w:rsidRDefault="00FC53EF" w:rsidP="00386B07">
      <w:pPr>
        <w:pStyle w:val="Prrafodelista"/>
        <w:numPr>
          <w:ilvl w:val="0"/>
          <w:numId w:val="4"/>
        </w:numPr>
        <w:tabs>
          <w:tab w:val="left" w:pos="1440"/>
        </w:tabs>
        <w:ind w:left="1134" w:hanging="708"/>
        <w:contextualSpacing/>
        <w:jc w:val="both"/>
        <w:rPr>
          <w:rFonts w:ascii="Museo Sans 100" w:hAnsi="Museo Sans 100"/>
          <w:sz w:val="24"/>
          <w:szCs w:val="24"/>
        </w:rPr>
      </w:pPr>
      <w:r w:rsidRPr="00B115F2">
        <w:rPr>
          <w:rFonts w:ascii="Museo Sans 100" w:hAnsi="Museo Sans 100" w:cs="Arial"/>
          <w:color w:val="222222"/>
          <w:sz w:val="24"/>
          <w:szCs w:val="24"/>
          <w:shd w:val="clear" w:color="auto" w:fill="FFFFFF"/>
        </w:rPr>
        <w:t>De conformidad al Art. 19</w:t>
      </w:r>
      <w:r w:rsidRPr="00B115F2">
        <w:rPr>
          <w:rFonts w:ascii="Museo Sans 100" w:hAnsi="Museo Sans 100"/>
          <w:sz w:val="24"/>
          <w:szCs w:val="24"/>
        </w:rPr>
        <w:t xml:space="preserve"> de la Ley de Creación del Instituto Salvadoreño de Transformación Agraria “</w:t>
      </w:r>
      <w:r w:rsidRPr="00B115F2">
        <w:rPr>
          <w:rFonts w:ascii="Museo Sans 100" w:hAnsi="Museo Sans 100" w:cs="Arial"/>
          <w:b/>
          <w:i/>
          <w:color w:val="222222"/>
          <w:sz w:val="24"/>
          <w:szCs w:val="24"/>
          <w:shd w:val="clear" w:color="auto" w:fill="FFFFFF"/>
        </w:rPr>
        <w:t>El Presidente tendrá a su cargo la administración general del ISTA y será su representante legal, y como tal intervendrá en los actos y contratos que el ISTA celebre y en las actuaciones judiciales y administrativas en que este tenga interés.</w:t>
      </w:r>
    </w:p>
    <w:p w:rsidR="00FC53EF" w:rsidRPr="00B115F2" w:rsidRDefault="00FC53EF" w:rsidP="00B115F2">
      <w:pPr>
        <w:pStyle w:val="Prrafodelista"/>
        <w:tabs>
          <w:tab w:val="left" w:pos="1440"/>
        </w:tabs>
        <w:ind w:left="142"/>
        <w:jc w:val="both"/>
        <w:rPr>
          <w:rFonts w:ascii="Museo Sans 100" w:hAnsi="Museo Sans 100"/>
          <w:sz w:val="24"/>
          <w:szCs w:val="24"/>
        </w:rPr>
      </w:pPr>
    </w:p>
    <w:p w:rsidR="00FC53EF" w:rsidRPr="00B115F2" w:rsidRDefault="00FC53EF" w:rsidP="00386B07">
      <w:pPr>
        <w:pStyle w:val="Prrafodelista"/>
        <w:numPr>
          <w:ilvl w:val="0"/>
          <w:numId w:val="4"/>
        </w:numPr>
        <w:tabs>
          <w:tab w:val="left" w:pos="1440"/>
        </w:tabs>
        <w:ind w:left="1134" w:hanging="708"/>
        <w:contextualSpacing/>
        <w:jc w:val="both"/>
        <w:rPr>
          <w:rFonts w:ascii="Museo Sans 100" w:hAnsi="Museo Sans 100"/>
          <w:sz w:val="24"/>
          <w:szCs w:val="24"/>
        </w:rPr>
      </w:pPr>
      <w:r w:rsidRPr="00B115F2">
        <w:rPr>
          <w:rFonts w:ascii="Museo Sans 100" w:hAnsi="Museo Sans 100"/>
          <w:sz w:val="24"/>
          <w:szCs w:val="24"/>
        </w:rPr>
        <w:t>Debido a la necesidad como Institución de ejecutar Proyectos de carácter ambiental, es indispensable acreditarse como Unidad Ejecutora ante el FONAES para poder participar en el Proceso de Cooperación económica no reembolsable, para el financiamiento de dichos proyectos.</w:t>
      </w:r>
    </w:p>
    <w:p w:rsidR="00FC53EF" w:rsidRPr="00B115F2" w:rsidRDefault="00FC53EF" w:rsidP="00B115F2">
      <w:pPr>
        <w:pStyle w:val="Prrafodelista"/>
        <w:tabs>
          <w:tab w:val="left" w:pos="1440"/>
        </w:tabs>
        <w:ind w:left="1134"/>
        <w:jc w:val="both"/>
        <w:rPr>
          <w:rFonts w:ascii="Museo Sans 100" w:hAnsi="Museo Sans 100"/>
          <w:sz w:val="24"/>
          <w:szCs w:val="24"/>
        </w:rPr>
      </w:pPr>
      <w:r w:rsidRPr="00B115F2">
        <w:rPr>
          <w:rFonts w:ascii="Museo Sans 100" w:hAnsi="Museo Sans 100"/>
          <w:sz w:val="24"/>
          <w:szCs w:val="24"/>
        </w:rPr>
        <w:t>Siendo la acreditación el proceso de registro de una Unidad Ejecutora que potencialmente sea elegible para  administrar fondos otorgados por el FONAES para la ejecución de Proyectos  en materia ambiental.</w:t>
      </w:r>
    </w:p>
    <w:p w:rsidR="00FC53EF" w:rsidRPr="00B115F2" w:rsidRDefault="00FC53EF" w:rsidP="00B115F2">
      <w:pPr>
        <w:pStyle w:val="Prrafodelista"/>
        <w:tabs>
          <w:tab w:val="left" w:pos="1440"/>
        </w:tabs>
        <w:ind w:left="1134"/>
        <w:jc w:val="both"/>
        <w:rPr>
          <w:rFonts w:ascii="Museo Sans 100" w:eastAsiaTheme="minorHAnsi" w:hAnsi="Museo Sans 100" w:cs="Calibri"/>
          <w:sz w:val="24"/>
          <w:szCs w:val="24"/>
          <w:lang w:eastAsia="en-US"/>
        </w:rPr>
      </w:pPr>
      <w:r w:rsidRPr="00B115F2">
        <w:rPr>
          <w:rFonts w:ascii="Museo Sans 100" w:hAnsi="Museo Sans 100"/>
          <w:sz w:val="24"/>
          <w:szCs w:val="24"/>
        </w:rPr>
        <w:t>Las</w:t>
      </w:r>
      <w:r w:rsidRPr="00B115F2">
        <w:rPr>
          <w:rFonts w:ascii="Museo Sans 100" w:eastAsiaTheme="minorHAnsi" w:hAnsi="Museo Sans 100" w:cs="Calibri"/>
          <w:sz w:val="24"/>
          <w:szCs w:val="24"/>
          <w:lang w:eastAsia="en-US"/>
        </w:rPr>
        <w:t xml:space="preserve"> </w:t>
      </w:r>
      <w:r w:rsidRPr="00B115F2">
        <w:rPr>
          <w:rFonts w:ascii="Museo Sans 100" w:eastAsiaTheme="minorHAnsi" w:hAnsi="Museo Sans 100" w:cs="Calibri-Bold"/>
          <w:b/>
          <w:bCs/>
          <w:sz w:val="24"/>
          <w:szCs w:val="24"/>
          <w:lang w:eastAsia="en-US"/>
        </w:rPr>
        <w:t xml:space="preserve">Unidades Ejecutoras </w:t>
      </w:r>
      <w:r w:rsidRPr="00B115F2">
        <w:rPr>
          <w:rFonts w:ascii="Museo Sans 100" w:eastAsiaTheme="minorHAnsi" w:hAnsi="Museo Sans 100" w:cs="Calibri"/>
          <w:sz w:val="24"/>
          <w:szCs w:val="24"/>
          <w:lang w:eastAsia="en-US"/>
        </w:rPr>
        <w:t>son las entidades elegibles que cuentan con personalidad jurídica, legalmente establecida, que demuestren capacidades técnicas, administrativas y contables, para llevar a cabo la ejecución y liquidación de proyectos financiados por el FONAES.</w:t>
      </w:r>
    </w:p>
    <w:p w:rsidR="00FC53EF" w:rsidRPr="00B115F2" w:rsidRDefault="00FC53EF" w:rsidP="00B115F2">
      <w:pPr>
        <w:pStyle w:val="Prrafodelista"/>
        <w:tabs>
          <w:tab w:val="left" w:pos="1440"/>
        </w:tabs>
        <w:ind w:left="1134"/>
        <w:jc w:val="both"/>
        <w:rPr>
          <w:rFonts w:ascii="Museo Sans 100" w:eastAsiaTheme="minorHAnsi" w:hAnsi="Museo Sans 100" w:cs="Calibri-Bold"/>
          <w:bCs/>
          <w:sz w:val="24"/>
          <w:szCs w:val="24"/>
          <w:lang w:eastAsia="en-US"/>
        </w:rPr>
      </w:pPr>
      <w:r w:rsidRPr="00B115F2">
        <w:rPr>
          <w:rFonts w:ascii="Museo Sans 100" w:eastAsiaTheme="minorHAnsi" w:hAnsi="Museo Sans 100" w:cs="Calibri"/>
          <w:sz w:val="24"/>
          <w:szCs w:val="24"/>
          <w:lang w:eastAsia="en-US"/>
        </w:rPr>
        <w:lastRenderedPageBreak/>
        <w:t xml:space="preserve">Así mismo, se menciona en el proceso de acreditación al </w:t>
      </w:r>
      <w:r w:rsidRPr="00B115F2">
        <w:rPr>
          <w:rFonts w:ascii="Museo Sans 100" w:eastAsiaTheme="minorHAnsi" w:hAnsi="Museo Sans 100" w:cs="Calibri"/>
          <w:b/>
          <w:sz w:val="24"/>
          <w:szCs w:val="24"/>
          <w:lang w:eastAsia="en-US"/>
        </w:rPr>
        <w:t>Ór</w:t>
      </w:r>
      <w:r w:rsidRPr="00B115F2">
        <w:rPr>
          <w:rFonts w:ascii="Museo Sans 100" w:eastAsiaTheme="minorHAnsi" w:hAnsi="Museo Sans 100" w:cs="Calibri-Bold"/>
          <w:b/>
          <w:bCs/>
          <w:sz w:val="24"/>
          <w:szCs w:val="24"/>
          <w:lang w:eastAsia="en-US"/>
        </w:rPr>
        <w:t xml:space="preserve">gano Ejecutivo de Gobierno, </w:t>
      </w:r>
      <w:r w:rsidRPr="00B115F2">
        <w:rPr>
          <w:rFonts w:ascii="Museo Sans 100" w:eastAsiaTheme="minorHAnsi" w:hAnsi="Museo Sans 100" w:cs="Calibri-Bold"/>
          <w:bCs/>
          <w:sz w:val="24"/>
          <w:szCs w:val="24"/>
          <w:lang w:eastAsia="en-US"/>
        </w:rPr>
        <w:t>que para el caso del ISTA es su Junta Directiva como autoridad máxima.</w:t>
      </w:r>
    </w:p>
    <w:p w:rsidR="00FC53EF" w:rsidRPr="00B115F2" w:rsidRDefault="00FC53EF" w:rsidP="00B115F2">
      <w:pPr>
        <w:tabs>
          <w:tab w:val="left" w:pos="1440"/>
        </w:tabs>
        <w:ind w:left="1134"/>
        <w:jc w:val="both"/>
        <w:rPr>
          <w:rFonts w:ascii="Museo Sans 100" w:hAnsi="Museo Sans 100"/>
          <w:sz w:val="24"/>
          <w:szCs w:val="24"/>
        </w:rPr>
      </w:pPr>
      <w:r w:rsidRPr="00B115F2">
        <w:rPr>
          <w:rFonts w:ascii="Museo Sans 100" w:hAnsi="Museo Sans 100"/>
          <w:sz w:val="24"/>
          <w:szCs w:val="24"/>
        </w:rPr>
        <w:t>En virtud a todo lo expuesto es necesario que se faculte al representante legal de este Instituto, para realizar los trámites de acreditación ante el FONAES.</w:t>
      </w:r>
    </w:p>
    <w:p w:rsidR="00FC53EF" w:rsidRPr="00B115F2" w:rsidRDefault="00FC53EF" w:rsidP="00B115F2">
      <w:pPr>
        <w:tabs>
          <w:tab w:val="left" w:pos="1440"/>
        </w:tabs>
        <w:jc w:val="both"/>
        <w:rPr>
          <w:rFonts w:ascii="Museo Sans 100" w:hAnsi="Museo Sans 100"/>
          <w:b/>
          <w:sz w:val="24"/>
          <w:szCs w:val="24"/>
        </w:rPr>
      </w:pPr>
      <w:r w:rsidRPr="00B115F2">
        <w:rPr>
          <w:rFonts w:ascii="Museo Sans 100" w:hAnsi="Museo Sans 100"/>
          <w:sz w:val="24"/>
          <w:szCs w:val="24"/>
        </w:rPr>
        <w:t xml:space="preserve">Por lo que la Junta Directiva en uso de sus facultades </w:t>
      </w:r>
      <w:r w:rsidR="00B115F2" w:rsidRPr="00B115F2">
        <w:rPr>
          <w:rFonts w:ascii="Museo Sans 100" w:hAnsi="Museo Sans 100"/>
          <w:sz w:val="24"/>
          <w:szCs w:val="24"/>
        </w:rPr>
        <w:t xml:space="preserve">y </w:t>
      </w:r>
      <w:r w:rsidRPr="00B115F2">
        <w:rPr>
          <w:rFonts w:ascii="Museo Sans 100" w:hAnsi="Museo Sans 100"/>
          <w:sz w:val="24"/>
          <w:szCs w:val="24"/>
        </w:rPr>
        <w:t xml:space="preserve">de acuerdo a los </w:t>
      </w:r>
      <w:r w:rsidRPr="00B115F2">
        <w:rPr>
          <w:rFonts w:ascii="Museo Sans 100" w:hAnsi="Museo Sans 100" w:cs="Arial"/>
          <w:color w:val="222222"/>
          <w:sz w:val="24"/>
          <w:szCs w:val="24"/>
          <w:shd w:val="clear" w:color="auto" w:fill="FFFFFF"/>
        </w:rPr>
        <w:t xml:space="preserve">Arts. </w:t>
      </w:r>
      <w:r w:rsidRPr="00B115F2">
        <w:rPr>
          <w:rFonts w:ascii="Museo Sans 100" w:hAnsi="Museo Sans 100"/>
          <w:sz w:val="24"/>
          <w:szCs w:val="24"/>
        </w:rPr>
        <w:t>4, 18 y 19 de la Ley de Creación del Instituto Salvadoreño de Transformación Agraria</w:t>
      </w:r>
      <w:r w:rsidRPr="00B115F2">
        <w:rPr>
          <w:rFonts w:ascii="Museo Sans 100" w:hAnsi="Museo Sans 100" w:cs="Arial"/>
          <w:b/>
          <w:color w:val="222222"/>
          <w:sz w:val="24"/>
          <w:szCs w:val="24"/>
          <w:shd w:val="clear" w:color="auto" w:fill="FFFFFF"/>
        </w:rPr>
        <w:t xml:space="preserve">, </w:t>
      </w:r>
      <w:r w:rsidRPr="00B115F2">
        <w:rPr>
          <w:rFonts w:ascii="Museo Sans 100" w:eastAsia="MS Mincho" w:hAnsi="Museo Sans 100"/>
          <w:b/>
          <w:sz w:val="24"/>
          <w:szCs w:val="24"/>
          <w:u w:val="single"/>
          <w:lang w:val="es-ES" w:eastAsia="es-ES"/>
        </w:rPr>
        <w:t>ACUERDA</w:t>
      </w:r>
      <w:r w:rsidR="00B115F2" w:rsidRPr="00B115F2">
        <w:rPr>
          <w:rFonts w:ascii="Museo Sans 100" w:eastAsia="MS Mincho" w:hAnsi="Museo Sans 100"/>
          <w:b/>
          <w:sz w:val="24"/>
          <w:szCs w:val="24"/>
          <w:u w:val="single"/>
          <w:lang w:val="es-ES" w:eastAsia="es-ES"/>
        </w:rPr>
        <w:t>:</w:t>
      </w:r>
      <w:r w:rsidRPr="00B115F2">
        <w:rPr>
          <w:rFonts w:ascii="Museo Sans 100" w:eastAsia="MS Mincho" w:hAnsi="Museo Sans 100"/>
          <w:b/>
          <w:sz w:val="24"/>
          <w:szCs w:val="24"/>
          <w:u w:val="single"/>
          <w:lang w:val="es-ES" w:eastAsia="es-ES"/>
        </w:rPr>
        <w:t xml:space="preserve"> PRIMERO</w:t>
      </w:r>
      <w:r w:rsidRPr="00B115F2">
        <w:rPr>
          <w:rFonts w:ascii="Museo Sans 100" w:eastAsia="MS Mincho" w:hAnsi="Museo Sans 100"/>
          <w:b/>
          <w:sz w:val="24"/>
          <w:szCs w:val="24"/>
          <w:lang w:val="es-ES" w:eastAsia="es-ES"/>
        </w:rPr>
        <w:t xml:space="preserve">: </w:t>
      </w:r>
      <w:r w:rsidRPr="00B115F2">
        <w:rPr>
          <w:rFonts w:ascii="Museo Sans 100" w:eastAsia="MS Mincho" w:hAnsi="Museo Sans 100"/>
          <w:sz w:val="24"/>
          <w:szCs w:val="24"/>
          <w:lang w:val="es-ES" w:eastAsia="es-ES"/>
        </w:rPr>
        <w:t>Iniciar el proceso para</w:t>
      </w:r>
      <w:r w:rsidRPr="00B115F2">
        <w:rPr>
          <w:rFonts w:ascii="Museo Sans 100" w:eastAsia="MS Mincho" w:hAnsi="Museo Sans 100"/>
          <w:b/>
          <w:sz w:val="24"/>
          <w:szCs w:val="24"/>
          <w:lang w:val="es-ES" w:eastAsia="es-ES"/>
        </w:rPr>
        <w:t xml:space="preserve"> </w:t>
      </w:r>
      <w:r w:rsidRPr="00B115F2">
        <w:rPr>
          <w:rFonts w:ascii="Museo Sans 100" w:hAnsi="Museo Sans 100"/>
          <w:sz w:val="24"/>
          <w:szCs w:val="24"/>
        </w:rPr>
        <w:t xml:space="preserve">acreditarse como Unidad Ejecutora ante el Fondo Ambiental de El Salvador (FONAES), para poder participar en el Proceso de Cooperación económica no reembolsable, para el financiamiento de proyectos ambientales: y </w:t>
      </w:r>
      <w:r w:rsidRPr="00B115F2">
        <w:rPr>
          <w:rFonts w:ascii="Museo Sans 100" w:hAnsi="Museo Sans 100"/>
          <w:b/>
          <w:sz w:val="24"/>
          <w:szCs w:val="24"/>
          <w:u w:val="single"/>
        </w:rPr>
        <w:t>SEGUNDO:</w:t>
      </w:r>
      <w:r w:rsidRPr="00B115F2">
        <w:rPr>
          <w:rFonts w:ascii="Museo Sans 100" w:hAnsi="Museo Sans 100"/>
          <w:b/>
          <w:sz w:val="24"/>
          <w:szCs w:val="24"/>
        </w:rPr>
        <w:t xml:space="preserve"> </w:t>
      </w:r>
      <w:r w:rsidRPr="00B115F2">
        <w:rPr>
          <w:rFonts w:ascii="Museo Sans 100" w:hAnsi="Museo Sans 100"/>
          <w:sz w:val="24"/>
          <w:szCs w:val="24"/>
        </w:rPr>
        <w:t xml:space="preserve">Facultar al </w:t>
      </w:r>
      <w:r w:rsidR="00B115F2" w:rsidRPr="00B115F2">
        <w:rPr>
          <w:rFonts w:ascii="Museo Sans 100" w:hAnsi="Museo Sans 100"/>
          <w:sz w:val="24"/>
          <w:szCs w:val="24"/>
        </w:rPr>
        <w:t xml:space="preserve">señor </w:t>
      </w:r>
      <w:r w:rsidRPr="00B115F2">
        <w:rPr>
          <w:rFonts w:ascii="Museo Sans 100" w:hAnsi="Museo Sans 100"/>
          <w:sz w:val="24"/>
          <w:szCs w:val="24"/>
        </w:rPr>
        <w:t xml:space="preserve">Presidente como representante legal de este Instituto, para realizar los trámites de acreditación ante el Fondo Ambiental de El Salvador (FONAES),  así como para suscribir Convenios, Cartas de Entendimiento y otros relacionados a los requisitos exigidos por el mismo. </w:t>
      </w:r>
      <w:r w:rsidR="00833492">
        <w:rPr>
          <w:rFonts w:ascii="Museo Sans 100" w:hAnsi="Museo Sans 100"/>
          <w:sz w:val="24"/>
          <w:szCs w:val="24"/>
        </w:rPr>
        <w:t>Este Acue</w:t>
      </w:r>
      <w:r w:rsidR="00B115F2" w:rsidRPr="00B115F2">
        <w:rPr>
          <w:rFonts w:ascii="Museo Sans 100" w:hAnsi="Museo Sans 100"/>
          <w:sz w:val="24"/>
          <w:szCs w:val="24"/>
        </w:rPr>
        <w:t>rdo, queda aprobado y ratificado. NOTIFIQUESE.”””””</w:t>
      </w:r>
    </w:p>
    <w:p w:rsidR="00C85F5B" w:rsidRDefault="00C85F5B" w:rsidP="0063445D">
      <w:pPr>
        <w:tabs>
          <w:tab w:val="num" w:pos="0"/>
        </w:tabs>
        <w:spacing w:after="200"/>
        <w:jc w:val="both"/>
        <w:rPr>
          <w:rFonts w:ascii="Museo Sans 100" w:hAnsi="Museo Sans 100"/>
          <w:sz w:val="24"/>
          <w:szCs w:val="24"/>
        </w:rPr>
      </w:pPr>
    </w:p>
    <w:p w:rsidR="00765E9E" w:rsidRPr="00462BF1" w:rsidRDefault="00F5328F" w:rsidP="00462BF1">
      <w:pPr>
        <w:tabs>
          <w:tab w:val="num" w:pos="0"/>
        </w:tabs>
        <w:spacing w:after="240"/>
        <w:jc w:val="both"/>
        <w:rPr>
          <w:rFonts w:ascii="Museo Sans 100" w:hAnsi="Museo Sans 100"/>
          <w:sz w:val="24"/>
          <w:szCs w:val="24"/>
        </w:rPr>
      </w:pPr>
      <w:r>
        <w:rPr>
          <w:rFonts w:ascii="Museo Sans 100" w:hAnsi="Museo Sans 100"/>
          <w:sz w:val="24"/>
          <w:szCs w:val="24"/>
        </w:rPr>
        <w:t xml:space="preserve"> </w:t>
      </w:r>
      <w:r w:rsidR="001C4617">
        <w:rPr>
          <w:rFonts w:ascii="Museo Sans 100" w:hAnsi="Museo Sans 100"/>
          <w:sz w:val="24"/>
          <w:szCs w:val="24"/>
        </w:rPr>
        <w:t xml:space="preserve">“”””XVII) El señor Presidente somete a consideración de Junta Directiva, oficio con referencia UAM-00-332-19, de fecha 10 de diciembre del año que transcurre, </w:t>
      </w:r>
      <w:r w:rsidR="00462BF1">
        <w:rPr>
          <w:rFonts w:ascii="Museo Sans 100" w:hAnsi="Museo Sans 100"/>
          <w:sz w:val="24"/>
          <w:szCs w:val="24"/>
        </w:rPr>
        <w:t xml:space="preserve">suscrito por </w:t>
      </w:r>
      <w:r w:rsidR="001C4617">
        <w:rPr>
          <w:rFonts w:ascii="Museo Sans 100" w:hAnsi="Museo Sans 100"/>
          <w:sz w:val="24"/>
          <w:szCs w:val="24"/>
        </w:rPr>
        <w:t>la Lcda. Ka</w:t>
      </w:r>
      <w:r w:rsidR="00841DE8">
        <w:rPr>
          <w:rFonts w:ascii="Museo Sans 100" w:hAnsi="Museo Sans 100"/>
          <w:sz w:val="24"/>
          <w:szCs w:val="24"/>
        </w:rPr>
        <w:t>ren Yamileth Orellana Cruz, Jefa</w:t>
      </w:r>
      <w:r w:rsidR="001C4617">
        <w:rPr>
          <w:rFonts w:ascii="Museo Sans 100" w:hAnsi="Museo Sans 100"/>
          <w:sz w:val="24"/>
          <w:szCs w:val="24"/>
        </w:rPr>
        <w:t xml:space="preserve"> de la Unidad Ambiental de este Instituto, </w:t>
      </w:r>
      <w:r w:rsidR="00765E9E">
        <w:rPr>
          <w:rFonts w:ascii="Museo Sans 100" w:hAnsi="Museo Sans 100"/>
          <w:sz w:val="24"/>
          <w:szCs w:val="24"/>
        </w:rPr>
        <w:t>el cual literalmente dice:”””””””””””””””””</w:t>
      </w:r>
      <w:r w:rsidR="00765E9E" w:rsidRPr="00765E9E">
        <w:rPr>
          <w:rFonts w:ascii="Museo Sans 100" w:hAnsi="Museo Sans 100"/>
          <w:sz w:val="24"/>
          <w:szCs w:val="24"/>
          <w:lang w:val="es-ES" w:eastAsia="es-ES"/>
        </w:rPr>
        <w:t xml:space="preserve">Me refiero al </w:t>
      </w:r>
      <w:r w:rsidR="00765E9E" w:rsidRPr="00765E9E">
        <w:rPr>
          <w:rFonts w:ascii="Museo Sans 100" w:hAnsi="Museo Sans 100"/>
          <w:b/>
          <w:sz w:val="24"/>
          <w:szCs w:val="24"/>
          <w:lang w:val="es-ES" w:eastAsia="es-ES"/>
        </w:rPr>
        <w:t xml:space="preserve">Punto III del Acta de Sesión Ordinaria N°28-2019 </w:t>
      </w:r>
      <w:r w:rsidR="00765E9E" w:rsidRPr="00765E9E">
        <w:rPr>
          <w:rFonts w:ascii="Museo Sans 100" w:hAnsi="Museo Sans 100"/>
          <w:sz w:val="24"/>
          <w:szCs w:val="24"/>
          <w:lang w:val="es-ES" w:eastAsia="es-ES"/>
        </w:rPr>
        <w:t>de fecha 14 de septiembre del año 2019, mediante el cual se acordó instruir a la Unidad Ambiental para que implemente las políticas de gestión ambiental y rinda informe de los avances de las observaciones de Corte de Cuentas y Auditoria Interna, a fin de verificar que si se están evacuando las observaciones, informe que deberá presentarse a más tardar 10 días hábiles. Al respecto la UNIDAD AMBIENTAL informa:</w:t>
      </w:r>
    </w:p>
    <w:p w:rsidR="00765E9E" w:rsidRPr="00B52604" w:rsidRDefault="00765E9E" w:rsidP="004307BE">
      <w:pPr>
        <w:pStyle w:val="Prrafodelista"/>
        <w:numPr>
          <w:ilvl w:val="0"/>
          <w:numId w:val="79"/>
        </w:numPr>
        <w:spacing w:after="120" w:line="360" w:lineRule="auto"/>
        <w:contextualSpacing/>
        <w:jc w:val="both"/>
        <w:rPr>
          <w:rFonts w:ascii="Museo Sans 100" w:hAnsi="Museo Sans 100"/>
          <w:b/>
          <w:sz w:val="24"/>
          <w:szCs w:val="24"/>
          <w:lang w:eastAsia="es-ES"/>
        </w:rPr>
      </w:pPr>
      <w:r w:rsidRPr="00B52604">
        <w:rPr>
          <w:rFonts w:ascii="Museo Sans 100" w:hAnsi="Museo Sans 100"/>
          <w:b/>
          <w:sz w:val="24"/>
          <w:szCs w:val="24"/>
          <w:lang w:eastAsia="es-ES"/>
        </w:rPr>
        <w:t>IMPLEMENTACION DE LAS POLÍTICAS DE GESTIÓN AMBIENTAL</w:t>
      </w:r>
    </w:p>
    <w:p w:rsidR="00765E9E" w:rsidRPr="00B52604" w:rsidRDefault="00765E9E" w:rsidP="004307BE">
      <w:pPr>
        <w:pStyle w:val="Prrafodelista"/>
        <w:numPr>
          <w:ilvl w:val="0"/>
          <w:numId w:val="81"/>
        </w:numPr>
        <w:spacing w:after="120" w:line="360" w:lineRule="auto"/>
        <w:contextualSpacing/>
        <w:jc w:val="both"/>
        <w:rPr>
          <w:rFonts w:ascii="Museo Sans 100" w:hAnsi="Museo Sans 100"/>
          <w:b/>
          <w:sz w:val="24"/>
          <w:szCs w:val="24"/>
          <w:lang w:eastAsia="es-ES"/>
        </w:rPr>
      </w:pPr>
      <w:r w:rsidRPr="00B52604">
        <w:rPr>
          <w:rFonts w:ascii="Museo Sans 100" w:hAnsi="Museo Sans 100"/>
          <w:b/>
          <w:sz w:val="24"/>
          <w:szCs w:val="24"/>
          <w:lang w:eastAsia="es-ES"/>
        </w:rPr>
        <w:t xml:space="preserve">  ANTECEDENTES, CREACION DE LA UNIDAD AMBIENTAL</w:t>
      </w:r>
    </w:p>
    <w:p w:rsidR="00765E9E" w:rsidRPr="00765E9E" w:rsidRDefault="00765E9E" w:rsidP="00765E9E">
      <w:pPr>
        <w:jc w:val="both"/>
        <w:rPr>
          <w:rFonts w:ascii="Museo Sans 100" w:hAnsi="Museo Sans 100" w:cs="Arial"/>
          <w:sz w:val="24"/>
          <w:szCs w:val="24"/>
        </w:rPr>
      </w:pPr>
      <w:r w:rsidRPr="00765E9E">
        <w:rPr>
          <w:rFonts w:ascii="Museo Sans 100" w:hAnsi="Museo Sans 100" w:cs="Arial"/>
          <w:sz w:val="24"/>
          <w:szCs w:val="24"/>
        </w:rPr>
        <w:t xml:space="preserve">De conformidad al Art. 117 de la Constitución de la Republica, se establece que: Es deber del Estado proteger los recursos naturales, así como la diversidad e integridad del medio ambiente, para garantizar el desarrollo sostenible. Se declara de interés social la protección, conservación, </w:t>
      </w:r>
      <w:r w:rsidRPr="00765E9E">
        <w:rPr>
          <w:rFonts w:ascii="Museo Sans 100" w:hAnsi="Museo Sans 100" w:cs="Arial"/>
          <w:b/>
          <w:sz w:val="24"/>
          <w:szCs w:val="24"/>
        </w:rPr>
        <w:t>aprovechamiento</w:t>
      </w:r>
      <w:r w:rsidRPr="00765E9E">
        <w:rPr>
          <w:rFonts w:ascii="Museo Sans 100" w:hAnsi="Museo Sans 100" w:cs="Arial"/>
          <w:sz w:val="24"/>
          <w:szCs w:val="24"/>
        </w:rPr>
        <w:t xml:space="preserve"> racional, restauración o sustitución de los recursos naturales, en los términos que establezca la Ley. </w:t>
      </w:r>
    </w:p>
    <w:p w:rsidR="00765E9E" w:rsidRPr="00765E9E" w:rsidRDefault="00765E9E" w:rsidP="00765E9E">
      <w:pPr>
        <w:jc w:val="both"/>
        <w:rPr>
          <w:rFonts w:ascii="Museo Sans 100" w:hAnsi="Museo Sans 100"/>
          <w:sz w:val="24"/>
          <w:szCs w:val="24"/>
        </w:rPr>
      </w:pPr>
    </w:p>
    <w:p w:rsidR="00765E9E" w:rsidRPr="00765E9E" w:rsidRDefault="00765E9E" w:rsidP="00765E9E">
      <w:pPr>
        <w:jc w:val="both"/>
        <w:rPr>
          <w:rFonts w:ascii="Museo Sans 100" w:hAnsi="Museo Sans 100"/>
          <w:sz w:val="24"/>
          <w:szCs w:val="24"/>
        </w:rPr>
      </w:pPr>
      <w:r w:rsidRPr="00765E9E">
        <w:rPr>
          <w:rFonts w:ascii="Museo Sans 100" w:hAnsi="Museo Sans 100"/>
          <w:sz w:val="24"/>
          <w:szCs w:val="24"/>
        </w:rPr>
        <w:t>Con la entrada en vigencia de la Ley de Medio Ambiente, la cual tiene como objeto principal d</w:t>
      </w:r>
      <w:r w:rsidRPr="00765E9E">
        <w:rPr>
          <w:rFonts w:ascii="Museo Sans 100" w:hAnsi="Museo Sans 100"/>
          <w:spacing w:val="-1"/>
          <w:sz w:val="24"/>
          <w:szCs w:val="24"/>
        </w:rPr>
        <w:t>e</w:t>
      </w:r>
      <w:r w:rsidRPr="00765E9E">
        <w:rPr>
          <w:rFonts w:ascii="Museo Sans 100" w:hAnsi="Museo Sans 100"/>
          <w:sz w:val="24"/>
          <w:szCs w:val="24"/>
        </w:rPr>
        <w:t>sarr</w:t>
      </w:r>
      <w:r w:rsidRPr="00765E9E">
        <w:rPr>
          <w:rFonts w:ascii="Museo Sans 100" w:hAnsi="Museo Sans 100"/>
          <w:spacing w:val="1"/>
          <w:sz w:val="24"/>
          <w:szCs w:val="24"/>
        </w:rPr>
        <w:t>o</w:t>
      </w:r>
      <w:r w:rsidRPr="00765E9E">
        <w:rPr>
          <w:rFonts w:ascii="Museo Sans 100" w:hAnsi="Museo Sans 100"/>
          <w:sz w:val="24"/>
          <w:szCs w:val="24"/>
        </w:rPr>
        <w:t>llar las</w:t>
      </w:r>
      <w:r w:rsidRPr="00765E9E">
        <w:rPr>
          <w:rFonts w:ascii="Museo Sans 100" w:hAnsi="Museo Sans 100"/>
          <w:spacing w:val="1"/>
          <w:sz w:val="24"/>
          <w:szCs w:val="24"/>
        </w:rPr>
        <w:t xml:space="preserve"> </w:t>
      </w:r>
      <w:r w:rsidRPr="00765E9E">
        <w:rPr>
          <w:rFonts w:ascii="Museo Sans 100" w:hAnsi="Museo Sans 100"/>
          <w:sz w:val="24"/>
          <w:szCs w:val="24"/>
        </w:rPr>
        <w:t>dis</w:t>
      </w:r>
      <w:r w:rsidRPr="00765E9E">
        <w:rPr>
          <w:rFonts w:ascii="Museo Sans 100" w:hAnsi="Museo Sans 100"/>
          <w:spacing w:val="-1"/>
          <w:sz w:val="24"/>
          <w:szCs w:val="24"/>
        </w:rPr>
        <w:t>p</w:t>
      </w:r>
      <w:r w:rsidRPr="00765E9E">
        <w:rPr>
          <w:rFonts w:ascii="Museo Sans 100" w:hAnsi="Museo Sans 100"/>
          <w:sz w:val="24"/>
          <w:szCs w:val="24"/>
        </w:rPr>
        <w:t>osic</w:t>
      </w:r>
      <w:r w:rsidRPr="00765E9E">
        <w:rPr>
          <w:rFonts w:ascii="Museo Sans 100" w:hAnsi="Museo Sans 100"/>
          <w:spacing w:val="-1"/>
          <w:sz w:val="24"/>
          <w:szCs w:val="24"/>
        </w:rPr>
        <w:t>i</w:t>
      </w:r>
      <w:r w:rsidRPr="00765E9E">
        <w:rPr>
          <w:rFonts w:ascii="Museo Sans 100" w:hAnsi="Museo Sans 100"/>
          <w:sz w:val="24"/>
          <w:szCs w:val="24"/>
        </w:rPr>
        <w:t>ones</w:t>
      </w:r>
      <w:r w:rsidRPr="00765E9E">
        <w:rPr>
          <w:rFonts w:ascii="Museo Sans 100" w:hAnsi="Museo Sans 100"/>
          <w:spacing w:val="1"/>
          <w:sz w:val="24"/>
          <w:szCs w:val="24"/>
        </w:rPr>
        <w:t xml:space="preserve"> </w:t>
      </w:r>
      <w:r w:rsidRPr="00765E9E">
        <w:rPr>
          <w:rFonts w:ascii="Museo Sans 100" w:hAnsi="Museo Sans 100"/>
          <w:sz w:val="24"/>
          <w:szCs w:val="24"/>
        </w:rPr>
        <w:t>de</w:t>
      </w:r>
      <w:r w:rsidRPr="00765E9E">
        <w:rPr>
          <w:rFonts w:ascii="Museo Sans 100" w:hAnsi="Museo Sans 100"/>
          <w:spacing w:val="1"/>
          <w:sz w:val="24"/>
          <w:szCs w:val="24"/>
        </w:rPr>
        <w:t xml:space="preserve"> </w:t>
      </w:r>
      <w:r w:rsidRPr="00765E9E">
        <w:rPr>
          <w:rFonts w:ascii="Museo Sans 100" w:hAnsi="Museo Sans 100"/>
          <w:sz w:val="24"/>
          <w:szCs w:val="24"/>
        </w:rPr>
        <w:t>la</w:t>
      </w:r>
      <w:r w:rsidRPr="00765E9E">
        <w:rPr>
          <w:rFonts w:ascii="Museo Sans 100" w:hAnsi="Museo Sans 100"/>
          <w:spacing w:val="1"/>
          <w:sz w:val="24"/>
          <w:szCs w:val="24"/>
        </w:rPr>
        <w:t xml:space="preserve"> </w:t>
      </w:r>
      <w:r w:rsidRPr="00765E9E">
        <w:rPr>
          <w:rFonts w:ascii="Museo Sans 100" w:hAnsi="Museo Sans 100"/>
          <w:sz w:val="24"/>
          <w:szCs w:val="24"/>
        </w:rPr>
        <w:t>Const</w:t>
      </w:r>
      <w:r w:rsidRPr="00765E9E">
        <w:rPr>
          <w:rFonts w:ascii="Museo Sans 100" w:hAnsi="Museo Sans 100"/>
          <w:spacing w:val="-1"/>
          <w:sz w:val="24"/>
          <w:szCs w:val="24"/>
        </w:rPr>
        <w:t>i</w:t>
      </w:r>
      <w:r w:rsidRPr="00765E9E">
        <w:rPr>
          <w:rFonts w:ascii="Museo Sans 100" w:hAnsi="Museo Sans 100"/>
          <w:sz w:val="24"/>
          <w:szCs w:val="24"/>
        </w:rPr>
        <w:t xml:space="preserve">tución </w:t>
      </w:r>
      <w:r w:rsidRPr="00765E9E">
        <w:rPr>
          <w:rFonts w:ascii="Museo Sans 100" w:hAnsi="Museo Sans 100"/>
          <w:spacing w:val="-2"/>
          <w:sz w:val="24"/>
          <w:szCs w:val="24"/>
        </w:rPr>
        <w:t>d</w:t>
      </w:r>
      <w:r w:rsidRPr="00765E9E">
        <w:rPr>
          <w:rFonts w:ascii="Museo Sans 100" w:hAnsi="Museo Sans 100"/>
          <w:sz w:val="24"/>
          <w:szCs w:val="24"/>
        </w:rPr>
        <w:t>e</w:t>
      </w:r>
      <w:r w:rsidRPr="00765E9E">
        <w:rPr>
          <w:rFonts w:ascii="Museo Sans 100" w:hAnsi="Museo Sans 100"/>
          <w:spacing w:val="1"/>
          <w:sz w:val="24"/>
          <w:szCs w:val="24"/>
        </w:rPr>
        <w:t xml:space="preserve"> </w:t>
      </w:r>
      <w:r w:rsidRPr="00765E9E">
        <w:rPr>
          <w:rFonts w:ascii="Museo Sans 100" w:hAnsi="Museo Sans 100"/>
          <w:sz w:val="24"/>
          <w:szCs w:val="24"/>
        </w:rPr>
        <w:t>la República,</w:t>
      </w:r>
      <w:r w:rsidRPr="00765E9E">
        <w:rPr>
          <w:rFonts w:ascii="Museo Sans 100" w:hAnsi="Museo Sans 100"/>
          <w:spacing w:val="21"/>
          <w:sz w:val="24"/>
          <w:szCs w:val="24"/>
        </w:rPr>
        <w:t xml:space="preserve"> </w:t>
      </w:r>
      <w:r w:rsidRPr="00765E9E">
        <w:rPr>
          <w:rFonts w:ascii="Museo Sans 100" w:hAnsi="Museo Sans 100"/>
          <w:sz w:val="24"/>
          <w:szCs w:val="24"/>
        </w:rPr>
        <w:t>que</w:t>
      </w:r>
      <w:r w:rsidRPr="00765E9E">
        <w:rPr>
          <w:rFonts w:ascii="Museo Sans 100" w:hAnsi="Museo Sans 100"/>
          <w:spacing w:val="21"/>
          <w:sz w:val="24"/>
          <w:szCs w:val="24"/>
        </w:rPr>
        <w:t xml:space="preserve"> </w:t>
      </w:r>
      <w:r w:rsidRPr="00765E9E">
        <w:rPr>
          <w:rFonts w:ascii="Museo Sans 100" w:hAnsi="Museo Sans 100"/>
          <w:sz w:val="24"/>
          <w:szCs w:val="24"/>
        </w:rPr>
        <w:t>se</w:t>
      </w:r>
      <w:r w:rsidRPr="00765E9E">
        <w:rPr>
          <w:rFonts w:ascii="Museo Sans 100" w:hAnsi="Museo Sans 100"/>
          <w:spacing w:val="20"/>
          <w:sz w:val="24"/>
          <w:szCs w:val="24"/>
        </w:rPr>
        <w:t xml:space="preserve"> </w:t>
      </w:r>
      <w:r w:rsidRPr="00765E9E">
        <w:rPr>
          <w:rFonts w:ascii="Museo Sans 100" w:hAnsi="Museo Sans 100"/>
          <w:sz w:val="24"/>
          <w:szCs w:val="24"/>
        </w:rPr>
        <w:t>refieren</w:t>
      </w:r>
      <w:r w:rsidRPr="00765E9E">
        <w:rPr>
          <w:rFonts w:ascii="Museo Sans 100" w:hAnsi="Museo Sans 100"/>
          <w:spacing w:val="19"/>
          <w:sz w:val="24"/>
          <w:szCs w:val="24"/>
        </w:rPr>
        <w:t xml:space="preserve"> </w:t>
      </w:r>
      <w:r w:rsidRPr="00765E9E">
        <w:rPr>
          <w:rFonts w:ascii="Museo Sans 100" w:hAnsi="Museo Sans 100"/>
          <w:sz w:val="24"/>
          <w:szCs w:val="24"/>
        </w:rPr>
        <w:t>a</w:t>
      </w:r>
      <w:r w:rsidRPr="00765E9E">
        <w:rPr>
          <w:rFonts w:ascii="Museo Sans 100" w:hAnsi="Museo Sans 100"/>
          <w:spacing w:val="21"/>
          <w:sz w:val="24"/>
          <w:szCs w:val="24"/>
        </w:rPr>
        <w:t xml:space="preserve"> </w:t>
      </w:r>
      <w:r w:rsidRPr="00765E9E">
        <w:rPr>
          <w:rFonts w:ascii="Museo Sans 100" w:hAnsi="Museo Sans 100"/>
          <w:sz w:val="24"/>
          <w:szCs w:val="24"/>
        </w:rPr>
        <w:t>la</w:t>
      </w:r>
      <w:r w:rsidRPr="00765E9E">
        <w:rPr>
          <w:rFonts w:ascii="Museo Sans 100" w:hAnsi="Museo Sans 100"/>
          <w:spacing w:val="21"/>
          <w:sz w:val="24"/>
          <w:szCs w:val="24"/>
        </w:rPr>
        <w:t xml:space="preserve"> </w:t>
      </w:r>
      <w:r w:rsidRPr="00765E9E">
        <w:rPr>
          <w:rFonts w:ascii="Museo Sans 100" w:hAnsi="Museo Sans 100"/>
          <w:sz w:val="24"/>
          <w:szCs w:val="24"/>
        </w:rPr>
        <w:t>protecc</w:t>
      </w:r>
      <w:r w:rsidRPr="00765E9E">
        <w:rPr>
          <w:rFonts w:ascii="Museo Sans 100" w:hAnsi="Museo Sans 100"/>
          <w:spacing w:val="-2"/>
          <w:sz w:val="24"/>
          <w:szCs w:val="24"/>
        </w:rPr>
        <w:t>i</w:t>
      </w:r>
      <w:r w:rsidRPr="00765E9E">
        <w:rPr>
          <w:rFonts w:ascii="Museo Sans 100" w:hAnsi="Museo Sans 100"/>
          <w:sz w:val="24"/>
          <w:szCs w:val="24"/>
        </w:rPr>
        <w:t>ón,</w:t>
      </w:r>
      <w:r w:rsidRPr="00765E9E">
        <w:rPr>
          <w:rFonts w:ascii="Museo Sans 100" w:hAnsi="Museo Sans 100"/>
          <w:spacing w:val="21"/>
          <w:sz w:val="24"/>
          <w:szCs w:val="24"/>
        </w:rPr>
        <w:t xml:space="preserve"> </w:t>
      </w:r>
      <w:r w:rsidRPr="00765E9E">
        <w:rPr>
          <w:rFonts w:ascii="Museo Sans 100" w:hAnsi="Museo Sans 100"/>
          <w:sz w:val="24"/>
          <w:szCs w:val="24"/>
        </w:rPr>
        <w:t>co</w:t>
      </w:r>
      <w:r w:rsidRPr="00765E9E">
        <w:rPr>
          <w:rFonts w:ascii="Museo Sans 100" w:hAnsi="Museo Sans 100"/>
          <w:spacing w:val="-1"/>
          <w:sz w:val="24"/>
          <w:szCs w:val="24"/>
        </w:rPr>
        <w:t>ns</w:t>
      </w:r>
      <w:r w:rsidRPr="00765E9E">
        <w:rPr>
          <w:rFonts w:ascii="Museo Sans 100" w:hAnsi="Museo Sans 100"/>
          <w:sz w:val="24"/>
          <w:szCs w:val="24"/>
        </w:rPr>
        <w:t>er</w:t>
      </w:r>
      <w:r w:rsidRPr="00765E9E">
        <w:rPr>
          <w:rFonts w:ascii="Museo Sans 100" w:hAnsi="Museo Sans 100"/>
          <w:spacing w:val="-2"/>
          <w:sz w:val="24"/>
          <w:szCs w:val="24"/>
        </w:rPr>
        <w:t>v</w:t>
      </w:r>
      <w:r w:rsidRPr="00765E9E">
        <w:rPr>
          <w:rFonts w:ascii="Museo Sans 100" w:hAnsi="Museo Sans 100"/>
          <w:spacing w:val="-1"/>
          <w:sz w:val="24"/>
          <w:szCs w:val="24"/>
        </w:rPr>
        <w:t>a</w:t>
      </w:r>
      <w:r w:rsidRPr="00765E9E">
        <w:rPr>
          <w:rFonts w:ascii="Museo Sans 100" w:hAnsi="Museo Sans 100"/>
          <w:sz w:val="24"/>
          <w:szCs w:val="24"/>
        </w:rPr>
        <w:t>ción</w:t>
      </w:r>
      <w:r w:rsidRPr="00765E9E">
        <w:rPr>
          <w:rFonts w:ascii="Museo Sans 100" w:hAnsi="Museo Sans 100"/>
          <w:spacing w:val="21"/>
          <w:sz w:val="24"/>
          <w:szCs w:val="24"/>
        </w:rPr>
        <w:t xml:space="preserve"> </w:t>
      </w:r>
      <w:r w:rsidRPr="00765E9E">
        <w:rPr>
          <w:rFonts w:ascii="Museo Sans 100" w:hAnsi="Museo Sans 100"/>
          <w:sz w:val="24"/>
          <w:szCs w:val="24"/>
        </w:rPr>
        <w:t>y</w:t>
      </w:r>
      <w:r w:rsidRPr="00765E9E">
        <w:rPr>
          <w:rFonts w:ascii="Museo Sans 100" w:hAnsi="Museo Sans 100"/>
          <w:spacing w:val="20"/>
          <w:sz w:val="24"/>
          <w:szCs w:val="24"/>
        </w:rPr>
        <w:t xml:space="preserve"> </w:t>
      </w:r>
      <w:r w:rsidRPr="00765E9E">
        <w:rPr>
          <w:rFonts w:ascii="Museo Sans 100" w:hAnsi="Museo Sans 100"/>
          <w:sz w:val="24"/>
          <w:szCs w:val="24"/>
        </w:rPr>
        <w:t>recuperación</w:t>
      </w:r>
      <w:r w:rsidRPr="00765E9E">
        <w:rPr>
          <w:rFonts w:ascii="Museo Sans 100" w:hAnsi="Museo Sans 100"/>
          <w:spacing w:val="20"/>
          <w:sz w:val="24"/>
          <w:szCs w:val="24"/>
        </w:rPr>
        <w:t xml:space="preserve"> </w:t>
      </w:r>
      <w:r w:rsidRPr="00765E9E">
        <w:rPr>
          <w:rFonts w:ascii="Museo Sans 100" w:hAnsi="Museo Sans 100"/>
          <w:sz w:val="24"/>
          <w:szCs w:val="24"/>
        </w:rPr>
        <w:t>del</w:t>
      </w:r>
      <w:r w:rsidRPr="00765E9E">
        <w:rPr>
          <w:rFonts w:ascii="Museo Sans 100" w:hAnsi="Museo Sans 100"/>
          <w:spacing w:val="21"/>
          <w:sz w:val="24"/>
          <w:szCs w:val="24"/>
        </w:rPr>
        <w:t xml:space="preserve"> </w:t>
      </w:r>
      <w:r w:rsidRPr="00765E9E">
        <w:rPr>
          <w:rFonts w:ascii="Museo Sans 100" w:hAnsi="Museo Sans 100"/>
          <w:sz w:val="24"/>
          <w:szCs w:val="24"/>
        </w:rPr>
        <w:t>medio</w:t>
      </w:r>
      <w:r w:rsidRPr="00765E9E">
        <w:rPr>
          <w:rFonts w:ascii="Museo Sans 100" w:hAnsi="Museo Sans 100"/>
          <w:spacing w:val="21"/>
          <w:sz w:val="24"/>
          <w:szCs w:val="24"/>
        </w:rPr>
        <w:t xml:space="preserve"> </w:t>
      </w:r>
      <w:r w:rsidRPr="00765E9E">
        <w:rPr>
          <w:rFonts w:ascii="Museo Sans 100" w:hAnsi="Museo Sans 100"/>
          <w:sz w:val="24"/>
          <w:szCs w:val="24"/>
        </w:rPr>
        <w:t>ambiente;</w:t>
      </w:r>
      <w:r w:rsidRPr="00765E9E">
        <w:rPr>
          <w:rFonts w:ascii="Museo Sans 100" w:hAnsi="Museo Sans 100"/>
          <w:spacing w:val="21"/>
          <w:sz w:val="24"/>
          <w:szCs w:val="24"/>
        </w:rPr>
        <w:t xml:space="preserve"> </w:t>
      </w:r>
      <w:r w:rsidRPr="00765E9E">
        <w:rPr>
          <w:rFonts w:ascii="Museo Sans 100" w:hAnsi="Museo Sans 100"/>
          <w:sz w:val="24"/>
          <w:szCs w:val="24"/>
        </w:rPr>
        <w:t>el uso</w:t>
      </w:r>
      <w:r w:rsidRPr="00765E9E">
        <w:rPr>
          <w:rFonts w:ascii="Museo Sans 100" w:hAnsi="Museo Sans 100"/>
          <w:spacing w:val="2"/>
          <w:sz w:val="24"/>
          <w:szCs w:val="24"/>
        </w:rPr>
        <w:t xml:space="preserve"> </w:t>
      </w:r>
      <w:r w:rsidRPr="00765E9E">
        <w:rPr>
          <w:rFonts w:ascii="Museo Sans 100" w:hAnsi="Museo Sans 100"/>
          <w:sz w:val="24"/>
          <w:szCs w:val="24"/>
        </w:rPr>
        <w:t>sostenible</w:t>
      </w:r>
      <w:r w:rsidRPr="00765E9E">
        <w:rPr>
          <w:rFonts w:ascii="Museo Sans 100" w:hAnsi="Museo Sans 100"/>
          <w:spacing w:val="4"/>
          <w:sz w:val="24"/>
          <w:szCs w:val="24"/>
        </w:rPr>
        <w:t xml:space="preserve"> </w:t>
      </w:r>
      <w:r w:rsidRPr="00765E9E">
        <w:rPr>
          <w:rFonts w:ascii="Museo Sans 100" w:hAnsi="Museo Sans 100"/>
          <w:sz w:val="24"/>
          <w:szCs w:val="24"/>
        </w:rPr>
        <w:t>de</w:t>
      </w:r>
      <w:r w:rsidRPr="00765E9E">
        <w:rPr>
          <w:rFonts w:ascii="Museo Sans 100" w:hAnsi="Museo Sans 100"/>
          <w:spacing w:val="4"/>
          <w:sz w:val="24"/>
          <w:szCs w:val="24"/>
        </w:rPr>
        <w:t xml:space="preserve"> </w:t>
      </w:r>
      <w:r w:rsidRPr="00765E9E">
        <w:rPr>
          <w:rFonts w:ascii="Museo Sans 100" w:hAnsi="Museo Sans 100"/>
          <w:sz w:val="24"/>
          <w:szCs w:val="24"/>
        </w:rPr>
        <w:t>los</w:t>
      </w:r>
      <w:r w:rsidRPr="00765E9E">
        <w:rPr>
          <w:rFonts w:ascii="Museo Sans 100" w:hAnsi="Museo Sans 100"/>
          <w:spacing w:val="4"/>
          <w:sz w:val="24"/>
          <w:szCs w:val="24"/>
        </w:rPr>
        <w:t xml:space="preserve"> </w:t>
      </w:r>
      <w:r w:rsidRPr="00765E9E">
        <w:rPr>
          <w:rFonts w:ascii="Museo Sans 100" w:hAnsi="Museo Sans 100"/>
          <w:sz w:val="24"/>
          <w:szCs w:val="24"/>
        </w:rPr>
        <w:t>recu</w:t>
      </w:r>
      <w:r w:rsidRPr="00765E9E">
        <w:rPr>
          <w:rFonts w:ascii="Museo Sans 100" w:hAnsi="Museo Sans 100"/>
          <w:spacing w:val="-2"/>
          <w:sz w:val="24"/>
          <w:szCs w:val="24"/>
        </w:rPr>
        <w:t>r</w:t>
      </w:r>
      <w:r w:rsidRPr="00765E9E">
        <w:rPr>
          <w:rFonts w:ascii="Museo Sans 100" w:hAnsi="Museo Sans 100"/>
          <w:spacing w:val="1"/>
          <w:sz w:val="24"/>
          <w:szCs w:val="24"/>
        </w:rPr>
        <w:t>s</w:t>
      </w:r>
      <w:r w:rsidRPr="00765E9E">
        <w:rPr>
          <w:rFonts w:ascii="Museo Sans 100" w:hAnsi="Museo Sans 100"/>
          <w:sz w:val="24"/>
          <w:szCs w:val="24"/>
        </w:rPr>
        <w:t>os</w:t>
      </w:r>
      <w:r w:rsidRPr="00765E9E">
        <w:rPr>
          <w:rFonts w:ascii="Museo Sans 100" w:hAnsi="Museo Sans 100"/>
          <w:spacing w:val="4"/>
          <w:sz w:val="24"/>
          <w:szCs w:val="24"/>
        </w:rPr>
        <w:t xml:space="preserve"> </w:t>
      </w:r>
      <w:r w:rsidRPr="00765E9E">
        <w:rPr>
          <w:rFonts w:ascii="Museo Sans 100" w:hAnsi="Museo Sans 100"/>
          <w:sz w:val="24"/>
          <w:szCs w:val="24"/>
        </w:rPr>
        <w:t>n</w:t>
      </w:r>
      <w:r w:rsidRPr="00765E9E">
        <w:rPr>
          <w:rFonts w:ascii="Museo Sans 100" w:hAnsi="Museo Sans 100"/>
          <w:spacing w:val="-2"/>
          <w:sz w:val="24"/>
          <w:szCs w:val="24"/>
        </w:rPr>
        <w:t>a</w:t>
      </w:r>
      <w:r w:rsidRPr="00765E9E">
        <w:rPr>
          <w:rFonts w:ascii="Museo Sans 100" w:hAnsi="Museo Sans 100"/>
          <w:sz w:val="24"/>
          <w:szCs w:val="24"/>
        </w:rPr>
        <w:t>turales</w:t>
      </w:r>
      <w:r w:rsidRPr="00765E9E">
        <w:rPr>
          <w:rFonts w:ascii="Museo Sans 100" w:hAnsi="Museo Sans 100"/>
          <w:spacing w:val="3"/>
          <w:sz w:val="24"/>
          <w:szCs w:val="24"/>
        </w:rPr>
        <w:t xml:space="preserve"> </w:t>
      </w:r>
      <w:r w:rsidRPr="00765E9E">
        <w:rPr>
          <w:rFonts w:ascii="Museo Sans 100" w:hAnsi="Museo Sans 100"/>
          <w:sz w:val="24"/>
          <w:szCs w:val="24"/>
        </w:rPr>
        <w:t>que</w:t>
      </w:r>
      <w:r w:rsidRPr="00765E9E">
        <w:rPr>
          <w:rFonts w:ascii="Museo Sans 100" w:hAnsi="Museo Sans 100"/>
          <w:spacing w:val="4"/>
          <w:sz w:val="24"/>
          <w:szCs w:val="24"/>
        </w:rPr>
        <w:t xml:space="preserve"> </w:t>
      </w:r>
      <w:r w:rsidRPr="00765E9E">
        <w:rPr>
          <w:rFonts w:ascii="Museo Sans 100" w:hAnsi="Museo Sans 100"/>
          <w:sz w:val="24"/>
          <w:szCs w:val="24"/>
        </w:rPr>
        <w:t>permitan</w:t>
      </w:r>
      <w:r w:rsidRPr="00765E9E">
        <w:rPr>
          <w:rFonts w:ascii="Museo Sans 100" w:hAnsi="Museo Sans 100"/>
          <w:spacing w:val="4"/>
          <w:sz w:val="24"/>
          <w:szCs w:val="24"/>
        </w:rPr>
        <w:t xml:space="preserve"> </w:t>
      </w:r>
      <w:r w:rsidRPr="00765E9E">
        <w:rPr>
          <w:rFonts w:ascii="Museo Sans 100" w:hAnsi="Museo Sans 100"/>
          <w:sz w:val="24"/>
          <w:szCs w:val="24"/>
        </w:rPr>
        <w:t>mejo</w:t>
      </w:r>
      <w:r w:rsidRPr="00765E9E">
        <w:rPr>
          <w:rFonts w:ascii="Museo Sans 100" w:hAnsi="Museo Sans 100"/>
          <w:spacing w:val="-1"/>
          <w:sz w:val="24"/>
          <w:szCs w:val="24"/>
        </w:rPr>
        <w:t>r</w:t>
      </w:r>
      <w:r w:rsidRPr="00765E9E">
        <w:rPr>
          <w:rFonts w:ascii="Museo Sans 100" w:hAnsi="Museo Sans 100"/>
          <w:sz w:val="24"/>
          <w:szCs w:val="24"/>
        </w:rPr>
        <w:t>ar</w:t>
      </w:r>
      <w:r w:rsidRPr="00765E9E">
        <w:rPr>
          <w:rFonts w:ascii="Museo Sans 100" w:hAnsi="Museo Sans 100"/>
          <w:spacing w:val="3"/>
          <w:sz w:val="24"/>
          <w:szCs w:val="24"/>
        </w:rPr>
        <w:t xml:space="preserve"> </w:t>
      </w:r>
      <w:r w:rsidRPr="00765E9E">
        <w:rPr>
          <w:rFonts w:ascii="Museo Sans 100" w:hAnsi="Museo Sans 100"/>
          <w:sz w:val="24"/>
          <w:szCs w:val="24"/>
        </w:rPr>
        <w:t>la</w:t>
      </w:r>
      <w:r w:rsidRPr="00765E9E">
        <w:rPr>
          <w:rFonts w:ascii="Museo Sans 100" w:hAnsi="Museo Sans 100"/>
          <w:spacing w:val="2"/>
          <w:sz w:val="24"/>
          <w:szCs w:val="24"/>
        </w:rPr>
        <w:t xml:space="preserve"> </w:t>
      </w:r>
      <w:r w:rsidRPr="00765E9E">
        <w:rPr>
          <w:rFonts w:ascii="Museo Sans 100" w:hAnsi="Museo Sans 100"/>
          <w:sz w:val="24"/>
          <w:szCs w:val="24"/>
        </w:rPr>
        <w:t>calidad</w:t>
      </w:r>
      <w:r w:rsidRPr="00765E9E">
        <w:rPr>
          <w:rFonts w:ascii="Museo Sans 100" w:hAnsi="Museo Sans 100"/>
          <w:spacing w:val="4"/>
          <w:sz w:val="24"/>
          <w:szCs w:val="24"/>
        </w:rPr>
        <w:t xml:space="preserve"> </w:t>
      </w:r>
      <w:r w:rsidRPr="00765E9E">
        <w:rPr>
          <w:rFonts w:ascii="Museo Sans 100" w:hAnsi="Museo Sans 100"/>
          <w:sz w:val="24"/>
          <w:szCs w:val="24"/>
        </w:rPr>
        <w:t>de</w:t>
      </w:r>
      <w:r w:rsidRPr="00765E9E">
        <w:rPr>
          <w:rFonts w:ascii="Museo Sans 100" w:hAnsi="Museo Sans 100"/>
          <w:spacing w:val="4"/>
          <w:sz w:val="24"/>
          <w:szCs w:val="24"/>
        </w:rPr>
        <w:t xml:space="preserve"> </w:t>
      </w:r>
      <w:r w:rsidRPr="00765E9E">
        <w:rPr>
          <w:rFonts w:ascii="Museo Sans 100" w:hAnsi="Museo Sans 100"/>
          <w:sz w:val="24"/>
          <w:szCs w:val="24"/>
        </w:rPr>
        <w:t>vi</w:t>
      </w:r>
      <w:r w:rsidRPr="00765E9E">
        <w:rPr>
          <w:rFonts w:ascii="Museo Sans 100" w:hAnsi="Museo Sans 100"/>
          <w:spacing w:val="-1"/>
          <w:sz w:val="24"/>
          <w:szCs w:val="24"/>
        </w:rPr>
        <w:t>d</w:t>
      </w:r>
      <w:r w:rsidRPr="00765E9E">
        <w:rPr>
          <w:rFonts w:ascii="Museo Sans 100" w:hAnsi="Museo Sans 100"/>
          <w:sz w:val="24"/>
          <w:szCs w:val="24"/>
        </w:rPr>
        <w:t>a</w:t>
      </w:r>
      <w:r w:rsidRPr="00765E9E">
        <w:rPr>
          <w:rFonts w:ascii="Museo Sans 100" w:hAnsi="Museo Sans 100"/>
          <w:spacing w:val="4"/>
          <w:sz w:val="24"/>
          <w:szCs w:val="24"/>
        </w:rPr>
        <w:t xml:space="preserve"> </w:t>
      </w:r>
      <w:r w:rsidRPr="00765E9E">
        <w:rPr>
          <w:rFonts w:ascii="Museo Sans 100" w:hAnsi="Museo Sans 100"/>
          <w:sz w:val="24"/>
          <w:szCs w:val="24"/>
        </w:rPr>
        <w:t>de</w:t>
      </w:r>
      <w:r w:rsidRPr="00765E9E">
        <w:rPr>
          <w:rFonts w:ascii="Museo Sans 100" w:hAnsi="Museo Sans 100"/>
          <w:spacing w:val="4"/>
          <w:sz w:val="24"/>
          <w:szCs w:val="24"/>
        </w:rPr>
        <w:t xml:space="preserve"> </w:t>
      </w:r>
      <w:r w:rsidRPr="00765E9E">
        <w:rPr>
          <w:rFonts w:ascii="Museo Sans 100" w:hAnsi="Museo Sans 100"/>
          <w:sz w:val="24"/>
          <w:szCs w:val="24"/>
        </w:rPr>
        <w:t>las</w:t>
      </w:r>
      <w:r w:rsidRPr="00765E9E">
        <w:rPr>
          <w:rFonts w:ascii="Museo Sans 100" w:hAnsi="Museo Sans 100"/>
          <w:spacing w:val="4"/>
          <w:sz w:val="24"/>
          <w:szCs w:val="24"/>
        </w:rPr>
        <w:t xml:space="preserve"> </w:t>
      </w:r>
      <w:r w:rsidRPr="00765E9E">
        <w:rPr>
          <w:rFonts w:ascii="Museo Sans 100" w:hAnsi="Museo Sans 100"/>
          <w:sz w:val="24"/>
          <w:szCs w:val="24"/>
        </w:rPr>
        <w:lastRenderedPageBreak/>
        <w:t>presentes y</w:t>
      </w:r>
      <w:r w:rsidRPr="00765E9E">
        <w:rPr>
          <w:rFonts w:ascii="Museo Sans 100" w:hAnsi="Museo Sans 100"/>
          <w:spacing w:val="1"/>
          <w:sz w:val="24"/>
          <w:szCs w:val="24"/>
        </w:rPr>
        <w:t xml:space="preserve"> </w:t>
      </w:r>
      <w:r w:rsidRPr="00765E9E">
        <w:rPr>
          <w:rFonts w:ascii="Museo Sans 100" w:hAnsi="Museo Sans 100"/>
          <w:sz w:val="24"/>
          <w:szCs w:val="24"/>
        </w:rPr>
        <w:t>futuras</w:t>
      </w:r>
      <w:r w:rsidRPr="00765E9E">
        <w:rPr>
          <w:rFonts w:ascii="Museo Sans 100" w:hAnsi="Museo Sans 100"/>
          <w:spacing w:val="1"/>
          <w:sz w:val="24"/>
          <w:szCs w:val="24"/>
        </w:rPr>
        <w:t xml:space="preserve"> </w:t>
      </w:r>
      <w:r w:rsidRPr="00765E9E">
        <w:rPr>
          <w:rFonts w:ascii="Museo Sans 100" w:hAnsi="Museo Sans 100"/>
          <w:sz w:val="24"/>
          <w:szCs w:val="24"/>
        </w:rPr>
        <w:t>ge</w:t>
      </w:r>
      <w:r w:rsidRPr="00765E9E">
        <w:rPr>
          <w:rFonts w:ascii="Museo Sans 100" w:hAnsi="Museo Sans 100"/>
          <w:spacing w:val="-1"/>
          <w:sz w:val="24"/>
          <w:szCs w:val="24"/>
        </w:rPr>
        <w:t>n</w:t>
      </w:r>
      <w:r w:rsidRPr="00765E9E">
        <w:rPr>
          <w:rFonts w:ascii="Museo Sans 100" w:hAnsi="Museo Sans 100"/>
          <w:sz w:val="24"/>
          <w:szCs w:val="24"/>
        </w:rPr>
        <w:t>eracio</w:t>
      </w:r>
      <w:r w:rsidRPr="00765E9E">
        <w:rPr>
          <w:rFonts w:ascii="Museo Sans 100" w:hAnsi="Museo Sans 100"/>
          <w:spacing w:val="-1"/>
          <w:sz w:val="24"/>
          <w:szCs w:val="24"/>
        </w:rPr>
        <w:t>n</w:t>
      </w:r>
      <w:r w:rsidRPr="00765E9E">
        <w:rPr>
          <w:rFonts w:ascii="Museo Sans 100" w:hAnsi="Museo Sans 100"/>
          <w:sz w:val="24"/>
          <w:szCs w:val="24"/>
        </w:rPr>
        <w:t>es; así</w:t>
      </w:r>
      <w:r w:rsidRPr="00765E9E">
        <w:rPr>
          <w:rFonts w:ascii="Museo Sans 100" w:hAnsi="Museo Sans 100"/>
          <w:spacing w:val="1"/>
          <w:sz w:val="24"/>
          <w:szCs w:val="24"/>
        </w:rPr>
        <w:t xml:space="preserve"> </w:t>
      </w:r>
      <w:r w:rsidRPr="00765E9E">
        <w:rPr>
          <w:rFonts w:ascii="Museo Sans 100" w:hAnsi="Museo Sans 100"/>
          <w:sz w:val="24"/>
          <w:szCs w:val="24"/>
        </w:rPr>
        <w:t>como</w:t>
      </w:r>
      <w:r w:rsidRPr="00765E9E">
        <w:rPr>
          <w:rFonts w:ascii="Museo Sans 100" w:hAnsi="Museo Sans 100"/>
          <w:spacing w:val="1"/>
          <w:sz w:val="24"/>
          <w:szCs w:val="24"/>
        </w:rPr>
        <w:t xml:space="preserve"> </w:t>
      </w:r>
      <w:r w:rsidRPr="00765E9E">
        <w:rPr>
          <w:rFonts w:ascii="Museo Sans 100" w:hAnsi="Museo Sans 100"/>
          <w:sz w:val="24"/>
          <w:szCs w:val="24"/>
        </w:rPr>
        <w:t>tamb</w:t>
      </w:r>
      <w:r w:rsidRPr="00765E9E">
        <w:rPr>
          <w:rFonts w:ascii="Museo Sans 100" w:hAnsi="Museo Sans 100"/>
          <w:spacing w:val="-1"/>
          <w:sz w:val="24"/>
          <w:szCs w:val="24"/>
        </w:rPr>
        <w:t>i</w:t>
      </w:r>
      <w:r w:rsidRPr="00765E9E">
        <w:rPr>
          <w:rFonts w:ascii="Museo Sans 100" w:hAnsi="Museo Sans 100"/>
          <w:sz w:val="24"/>
          <w:szCs w:val="24"/>
        </w:rPr>
        <w:t>én,</w:t>
      </w:r>
      <w:r w:rsidRPr="00765E9E">
        <w:rPr>
          <w:rFonts w:ascii="Museo Sans 100" w:hAnsi="Museo Sans 100"/>
          <w:spacing w:val="1"/>
          <w:sz w:val="24"/>
          <w:szCs w:val="24"/>
        </w:rPr>
        <w:t xml:space="preserve"> </w:t>
      </w:r>
      <w:r w:rsidRPr="00765E9E">
        <w:rPr>
          <w:rFonts w:ascii="Museo Sans 100" w:hAnsi="Museo Sans 100"/>
          <w:sz w:val="24"/>
          <w:szCs w:val="24"/>
        </w:rPr>
        <w:t>nor</w:t>
      </w:r>
      <w:r w:rsidRPr="00765E9E">
        <w:rPr>
          <w:rFonts w:ascii="Museo Sans 100" w:hAnsi="Museo Sans 100"/>
          <w:spacing w:val="-1"/>
          <w:sz w:val="24"/>
          <w:szCs w:val="24"/>
        </w:rPr>
        <w:t>m</w:t>
      </w:r>
      <w:r w:rsidRPr="00765E9E">
        <w:rPr>
          <w:rFonts w:ascii="Museo Sans 100" w:hAnsi="Museo Sans 100"/>
          <w:sz w:val="24"/>
          <w:szCs w:val="24"/>
        </w:rPr>
        <w:t xml:space="preserve">ar </w:t>
      </w:r>
      <w:r w:rsidRPr="00765E9E">
        <w:rPr>
          <w:rFonts w:ascii="Museo Sans 100" w:hAnsi="Museo Sans 100"/>
          <w:spacing w:val="-1"/>
          <w:sz w:val="24"/>
          <w:szCs w:val="24"/>
        </w:rPr>
        <w:t>l</w:t>
      </w:r>
      <w:r w:rsidRPr="00765E9E">
        <w:rPr>
          <w:rFonts w:ascii="Museo Sans 100" w:hAnsi="Museo Sans 100"/>
          <w:sz w:val="24"/>
          <w:szCs w:val="24"/>
        </w:rPr>
        <w:t>a</w:t>
      </w:r>
      <w:r w:rsidRPr="00765E9E">
        <w:rPr>
          <w:rFonts w:ascii="Museo Sans 100" w:hAnsi="Museo Sans 100"/>
          <w:spacing w:val="2"/>
          <w:sz w:val="24"/>
          <w:szCs w:val="24"/>
        </w:rPr>
        <w:t xml:space="preserve"> </w:t>
      </w:r>
      <w:r w:rsidRPr="00765E9E">
        <w:rPr>
          <w:rFonts w:ascii="Museo Sans 100" w:hAnsi="Museo Sans 100"/>
          <w:sz w:val="24"/>
          <w:szCs w:val="24"/>
        </w:rPr>
        <w:t>gestión</w:t>
      </w:r>
      <w:r w:rsidRPr="00765E9E">
        <w:rPr>
          <w:rFonts w:ascii="Museo Sans 100" w:hAnsi="Museo Sans 100"/>
          <w:spacing w:val="1"/>
          <w:sz w:val="24"/>
          <w:szCs w:val="24"/>
        </w:rPr>
        <w:t xml:space="preserve"> </w:t>
      </w:r>
      <w:r w:rsidRPr="00765E9E">
        <w:rPr>
          <w:rFonts w:ascii="Museo Sans 100" w:hAnsi="Museo Sans 100"/>
          <w:sz w:val="24"/>
          <w:szCs w:val="24"/>
        </w:rPr>
        <w:t>a</w:t>
      </w:r>
      <w:r w:rsidRPr="00765E9E">
        <w:rPr>
          <w:rFonts w:ascii="Museo Sans 100" w:hAnsi="Museo Sans 100"/>
          <w:spacing w:val="-1"/>
          <w:sz w:val="24"/>
          <w:szCs w:val="24"/>
        </w:rPr>
        <w:t>m</w:t>
      </w:r>
      <w:r w:rsidRPr="00765E9E">
        <w:rPr>
          <w:rFonts w:ascii="Museo Sans 100" w:hAnsi="Museo Sans 100"/>
          <w:sz w:val="24"/>
          <w:szCs w:val="24"/>
        </w:rPr>
        <w:t>biental,</w:t>
      </w:r>
      <w:r w:rsidRPr="00765E9E">
        <w:rPr>
          <w:rFonts w:ascii="Museo Sans 100" w:hAnsi="Museo Sans 100"/>
          <w:spacing w:val="1"/>
          <w:sz w:val="24"/>
          <w:szCs w:val="24"/>
        </w:rPr>
        <w:t xml:space="preserve"> </w:t>
      </w:r>
      <w:r w:rsidRPr="00765E9E">
        <w:rPr>
          <w:rFonts w:ascii="Museo Sans 100" w:hAnsi="Museo Sans 100"/>
          <w:sz w:val="24"/>
          <w:szCs w:val="24"/>
        </w:rPr>
        <w:t>públ</w:t>
      </w:r>
      <w:r w:rsidRPr="00765E9E">
        <w:rPr>
          <w:rFonts w:ascii="Museo Sans 100" w:hAnsi="Museo Sans 100"/>
          <w:spacing w:val="-1"/>
          <w:sz w:val="24"/>
          <w:szCs w:val="24"/>
        </w:rPr>
        <w:t>i</w:t>
      </w:r>
      <w:r w:rsidRPr="00765E9E">
        <w:rPr>
          <w:rFonts w:ascii="Museo Sans 100" w:hAnsi="Museo Sans 100"/>
          <w:sz w:val="24"/>
          <w:szCs w:val="24"/>
        </w:rPr>
        <w:t>ca</w:t>
      </w:r>
      <w:r w:rsidRPr="00765E9E">
        <w:rPr>
          <w:rFonts w:ascii="Museo Sans 100" w:hAnsi="Museo Sans 100"/>
          <w:spacing w:val="1"/>
          <w:sz w:val="24"/>
          <w:szCs w:val="24"/>
        </w:rPr>
        <w:t xml:space="preserve"> </w:t>
      </w:r>
      <w:r w:rsidRPr="00765E9E">
        <w:rPr>
          <w:rFonts w:ascii="Museo Sans 100" w:hAnsi="Museo Sans 100"/>
          <w:sz w:val="24"/>
          <w:szCs w:val="24"/>
        </w:rPr>
        <w:t>y</w:t>
      </w:r>
      <w:r w:rsidRPr="00765E9E">
        <w:rPr>
          <w:rFonts w:ascii="Museo Sans 100" w:hAnsi="Museo Sans 100"/>
          <w:spacing w:val="1"/>
          <w:sz w:val="24"/>
          <w:szCs w:val="24"/>
        </w:rPr>
        <w:t xml:space="preserve"> </w:t>
      </w:r>
      <w:r w:rsidRPr="00765E9E">
        <w:rPr>
          <w:rFonts w:ascii="Museo Sans 100" w:hAnsi="Museo Sans 100"/>
          <w:sz w:val="24"/>
          <w:szCs w:val="24"/>
        </w:rPr>
        <w:t>privada y</w:t>
      </w:r>
      <w:r w:rsidRPr="00765E9E">
        <w:rPr>
          <w:rFonts w:ascii="Museo Sans 100" w:hAnsi="Museo Sans 100"/>
          <w:spacing w:val="1"/>
          <w:sz w:val="24"/>
          <w:szCs w:val="24"/>
        </w:rPr>
        <w:t xml:space="preserve"> </w:t>
      </w:r>
      <w:r w:rsidRPr="00765E9E">
        <w:rPr>
          <w:rFonts w:ascii="Museo Sans 100" w:hAnsi="Museo Sans 100"/>
          <w:sz w:val="24"/>
          <w:szCs w:val="24"/>
        </w:rPr>
        <w:t>la protección</w:t>
      </w:r>
      <w:r w:rsidRPr="00765E9E">
        <w:rPr>
          <w:rFonts w:ascii="Museo Sans 100" w:hAnsi="Museo Sans 100"/>
          <w:spacing w:val="1"/>
          <w:sz w:val="24"/>
          <w:szCs w:val="24"/>
        </w:rPr>
        <w:t xml:space="preserve"> </w:t>
      </w:r>
      <w:r w:rsidRPr="00765E9E">
        <w:rPr>
          <w:rFonts w:ascii="Museo Sans 100" w:hAnsi="Museo Sans 100"/>
          <w:sz w:val="24"/>
          <w:szCs w:val="24"/>
        </w:rPr>
        <w:t>ambiental</w:t>
      </w:r>
      <w:r w:rsidRPr="00765E9E">
        <w:rPr>
          <w:rFonts w:ascii="Museo Sans 100" w:hAnsi="Museo Sans 100"/>
          <w:spacing w:val="2"/>
          <w:sz w:val="24"/>
          <w:szCs w:val="24"/>
        </w:rPr>
        <w:t xml:space="preserve"> </w:t>
      </w:r>
      <w:r w:rsidRPr="00765E9E">
        <w:rPr>
          <w:rFonts w:ascii="Museo Sans 100" w:hAnsi="Museo Sans 100"/>
          <w:sz w:val="24"/>
          <w:szCs w:val="24"/>
        </w:rPr>
        <w:t>como</w:t>
      </w:r>
      <w:r w:rsidRPr="00765E9E">
        <w:rPr>
          <w:rFonts w:ascii="Museo Sans 100" w:hAnsi="Museo Sans 100"/>
          <w:spacing w:val="1"/>
          <w:sz w:val="24"/>
          <w:szCs w:val="24"/>
        </w:rPr>
        <w:t xml:space="preserve"> </w:t>
      </w:r>
      <w:r w:rsidRPr="00765E9E">
        <w:rPr>
          <w:rFonts w:ascii="Museo Sans 100" w:hAnsi="Museo Sans 100"/>
          <w:sz w:val="24"/>
          <w:szCs w:val="24"/>
        </w:rPr>
        <w:t>obligación</w:t>
      </w:r>
      <w:r w:rsidRPr="00765E9E">
        <w:rPr>
          <w:rFonts w:ascii="Museo Sans 100" w:hAnsi="Museo Sans 100"/>
          <w:spacing w:val="2"/>
          <w:sz w:val="24"/>
          <w:szCs w:val="24"/>
        </w:rPr>
        <w:t xml:space="preserve"> </w:t>
      </w:r>
      <w:r w:rsidRPr="00765E9E">
        <w:rPr>
          <w:rFonts w:ascii="Museo Sans 100" w:hAnsi="Museo Sans 100"/>
          <w:sz w:val="24"/>
          <w:szCs w:val="24"/>
        </w:rPr>
        <w:t>básica</w:t>
      </w:r>
      <w:r w:rsidRPr="00765E9E">
        <w:rPr>
          <w:rFonts w:ascii="Museo Sans 100" w:hAnsi="Museo Sans 100"/>
          <w:spacing w:val="1"/>
          <w:sz w:val="24"/>
          <w:szCs w:val="24"/>
        </w:rPr>
        <w:t xml:space="preserve"> </w:t>
      </w:r>
      <w:r w:rsidRPr="00765E9E">
        <w:rPr>
          <w:rFonts w:ascii="Museo Sans 100" w:hAnsi="Museo Sans 100"/>
          <w:sz w:val="24"/>
          <w:szCs w:val="24"/>
        </w:rPr>
        <w:t>del Esta</w:t>
      </w:r>
      <w:r w:rsidRPr="00765E9E">
        <w:rPr>
          <w:rFonts w:ascii="Museo Sans 100" w:hAnsi="Museo Sans 100"/>
          <w:spacing w:val="-2"/>
          <w:sz w:val="24"/>
          <w:szCs w:val="24"/>
        </w:rPr>
        <w:t>d</w:t>
      </w:r>
      <w:r w:rsidRPr="00765E9E">
        <w:rPr>
          <w:rFonts w:ascii="Museo Sans 100" w:hAnsi="Museo Sans 100"/>
          <w:sz w:val="24"/>
          <w:szCs w:val="24"/>
        </w:rPr>
        <w:t>o,</w:t>
      </w:r>
      <w:r w:rsidRPr="00765E9E">
        <w:rPr>
          <w:rFonts w:ascii="Museo Sans 100" w:hAnsi="Museo Sans 100"/>
          <w:spacing w:val="2"/>
          <w:sz w:val="24"/>
          <w:szCs w:val="24"/>
        </w:rPr>
        <w:t xml:space="preserve"> </w:t>
      </w:r>
      <w:r w:rsidRPr="00765E9E">
        <w:rPr>
          <w:rFonts w:ascii="Museo Sans 100" w:hAnsi="Museo Sans 100"/>
          <w:sz w:val="24"/>
          <w:szCs w:val="24"/>
        </w:rPr>
        <w:t>los</w:t>
      </w:r>
      <w:r w:rsidRPr="00765E9E">
        <w:rPr>
          <w:rFonts w:ascii="Museo Sans 100" w:hAnsi="Museo Sans 100"/>
          <w:spacing w:val="2"/>
          <w:sz w:val="24"/>
          <w:szCs w:val="24"/>
        </w:rPr>
        <w:t xml:space="preserve"> </w:t>
      </w:r>
      <w:r w:rsidRPr="00765E9E">
        <w:rPr>
          <w:rFonts w:ascii="Museo Sans 100" w:hAnsi="Museo Sans 100"/>
          <w:sz w:val="24"/>
          <w:szCs w:val="24"/>
        </w:rPr>
        <w:t>municipios</w:t>
      </w:r>
      <w:r w:rsidRPr="00765E9E">
        <w:rPr>
          <w:rFonts w:ascii="Museo Sans 100" w:hAnsi="Museo Sans 100"/>
          <w:spacing w:val="2"/>
          <w:sz w:val="24"/>
          <w:szCs w:val="24"/>
        </w:rPr>
        <w:t xml:space="preserve"> </w:t>
      </w:r>
      <w:r w:rsidRPr="00765E9E">
        <w:rPr>
          <w:rFonts w:ascii="Museo Sans 100" w:hAnsi="Museo Sans 100"/>
          <w:sz w:val="24"/>
          <w:szCs w:val="24"/>
        </w:rPr>
        <w:t>y</w:t>
      </w:r>
      <w:r w:rsidRPr="00765E9E">
        <w:rPr>
          <w:rFonts w:ascii="Museo Sans 100" w:hAnsi="Museo Sans 100"/>
          <w:spacing w:val="2"/>
          <w:sz w:val="24"/>
          <w:szCs w:val="24"/>
        </w:rPr>
        <w:t xml:space="preserve"> </w:t>
      </w:r>
      <w:r w:rsidRPr="00765E9E">
        <w:rPr>
          <w:rFonts w:ascii="Museo Sans 100" w:hAnsi="Museo Sans 100"/>
          <w:sz w:val="24"/>
          <w:szCs w:val="24"/>
        </w:rPr>
        <w:t>los</w:t>
      </w:r>
      <w:r w:rsidRPr="00765E9E">
        <w:rPr>
          <w:rFonts w:ascii="Museo Sans 100" w:hAnsi="Museo Sans 100"/>
          <w:spacing w:val="2"/>
          <w:sz w:val="24"/>
          <w:szCs w:val="24"/>
        </w:rPr>
        <w:t xml:space="preserve"> </w:t>
      </w:r>
      <w:r w:rsidRPr="00765E9E">
        <w:rPr>
          <w:rFonts w:ascii="Museo Sans 100" w:hAnsi="Museo Sans 100"/>
          <w:sz w:val="24"/>
          <w:szCs w:val="24"/>
        </w:rPr>
        <w:t>habitantes</w:t>
      </w:r>
      <w:r w:rsidRPr="00765E9E">
        <w:rPr>
          <w:rFonts w:ascii="Museo Sans 100" w:hAnsi="Museo Sans 100"/>
          <w:spacing w:val="2"/>
          <w:sz w:val="24"/>
          <w:szCs w:val="24"/>
        </w:rPr>
        <w:t xml:space="preserve"> </w:t>
      </w:r>
      <w:r w:rsidRPr="00765E9E">
        <w:rPr>
          <w:rFonts w:ascii="Museo Sans 100" w:hAnsi="Museo Sans 100"/>
          <w:sz w:val="24"/>
          <w:szCs w:val="24"/>
        </w:rPr>
        <w:t>en general;</w:t>
      </w:r>
      <w:r w:rsidRPr="00765E9E">
        <w:rPr>
          <w:rFonts w:ascii="Museo Sans 100" w:hAnsi="Museo Sans 100"/>
          <w:spacing w:val="2"/>
          <w:sz w:val="24"/>
          <w:szCs w:val="24"/>
        </w:rPr>
        <w:t xml:space="preserve"> </w:t>
      </w:r>
      <w:r w:rsidRPr="00765E9E">
        <w:rPr>
          <w:rFonts w:ascii="Museo Sans 100" w:hAnsi="Museo Sans 100"/>
          <w:sz w:val="24"/>
          <w:szCs w:val="24"/>
        </w:rPr>
        <w:t>y asegurar</w:t>
      </w:r>
      <w:r w:rsidRPr="00765E9E">
        <w:rPr>
          <w:rFonts w:ascii="Museo Sans 100" w:hAnsi="Museo Sans 100"/>
          <w:spacing w:val="1"/>
          <w:sz w:val="24"/>
          <w:szCs w:val="24"/>
        </w:rPr>
        <w:t xml:space="preserve"> </w:t>
      </w:r>
      <w:r w:rsidRPr="00765E9E">
        <w:rPr>
          <w:rFonts w:ascii="Museo Sans 100" w:hAnsi="Museo Sans 100"/>
          <w:sz w:val="24"/>
          <w:szCs w:val="24"/>
        </w:rPr>
        <w:t>la apl</w:t>
      </w:r>
      <w:r w:rsidRPr="00765E9E">
        <w:rPr>
          <w:rFonts w:ascii="Museo Sans 100" w:hAnsi="Museo Sans 100"/>
          <w:spacing w:val="-1"/>
          <w:sz w:val="24"/>
          <w:szCs w:val="24"/>
        </w:rPr>
        <w:t>i</w:t>
      </w:r>
      <w:r w:rsidRPr="00765E9E">
        <w:rPr>
          <w:rFonts w:ascii="Museo Sans 100" w:hAnsi="Museo Sans 100"/>
          <w:sz w:val="24"/>
          <w:szCs w:val="24"/>
        </w:rPr>
        <w:t>cación</w:t>
      </w:r>
      <w:r w:rsidRPr="00765E9E">
        <w:rPr>
          <w:rFonts w:ascii="Museo Sans 100" w:hAnsi="Museo Sans 100"/>
          <w:spacing w:val="1"/>
          <w:sz w:val="24"/>
          <w:szCs w:val="24"/>
        </w:rPr>
        <w:t xml:space="preserve"> </w:t>
      </w:r>
      <w:r w:rsidRPr="00765E9E">
        <w:rPr>
          <w:rFonts w:ascii="Museo Sans 100" w:hAnsi="Museo Sans 100"/>
          <w:spacing w:val="-2"/>
          <w:sz w:val="24"/>
          <w:szCs w:val="24"/>
        </w:rPr>
        <w:t>d</w:t>
      </w:r>
      <w:r w:rsidRPr="00765E9E">
        <w:rPr>
          <w:rFonts w:ascii="Museo Sans 100" w:hAnsi="Museo Sans 100"/>
          <w:sz w:val="24"/>
          <w:szCs w:val="24"/>
        </w:rPr>
        <w:t>e</w:t>
      </w:r>
      <w:r w:rsidRPr="00765E9E">
        <w:rPr>
          <w:rFonts w:ascii="Museo Sans 100" w:hAnsi="Museo Sans 100"/>
          <w:spacing w:val="2"/>
          <w:sz w:val="24"/>
          <w:szCs w:val="24"/>
        </w:rPr>
        <w:t xml:space="preserve"> </w:t>
      </w:r>
      <w:r w:rsidRPr="00765E9E">
        <w:rPr>
          <w:rFonts w:ascii="Museo Sans 100" w:hAnsi="Museo Sans 100"/>
          <w:sz w:val="24"/>
          <w:szCs w:val="24"/>
        </w:rPr>
        <w:t>los</w:t>
      </w:r>
      <w:r w:rsidRPr="00765E9E">
        <w:rPr>
          <w:rFonts w:ascii="Museo Sans 100" w:hAnsi="Museo Sans 100"/>
          <w:spacing w:val="1"/>
          <w:sz w:val="24"/>
          <w:szCs w:val="24"/>
        </w:rPr>
        <w:t xml:space="preserve"> </w:t>
      </w:r>
      <w:r w:rsidRPr="00765E9E">
        <w:rPr>
          <w:rFonts w:ascii="Museo Sans 100" w:hAnsi="Museo Sans 100"/>
          <w:sz w:val="24"/>
          <w:szCs w:val="24"/>
        </w:rPr>
        <w:t>trata</w:t>
      </w:r>
      <w:r w:rsidRPr="00765E9E">
        <w:rPr>
          <w:rFonts w:ascii="Museo Sans 100" w:hAnsi="Museo Sans 100"/>
          <w:spacing w:val="-1"/>
          <w:sz w:val="24"/>
          <w:szCs w:val="24"/>
        </w:rPr>
        <w:t>d</w:t>
      </w:r>
      <w:r w:rsidRPr="00765E9E">
        <w:rPr>
          <w:rFonts w:ascii="Museo Sans 100" w:hAnsi="Museo Sans 100"/>
          <w:sz w:val="24"/>
          <w:szCs w:val="24"/>
        </w:rPr>
        <w:t>os</w:t>
      </w:r>
      <w:r w:rsidRPr="00765E9E">
        <w:rPr>
          <w:rFonts w:ascii="Museo Sans 100" w:hAnsi="Museo Sans 100"/>
          <w:spacing w:val="1"/>
          <w:sz w:val="24"/>
          <w:szCs w:val="24"/>
        </w:rPr>
        <w:t xml:space="preserve"> </w:t>
      </w:r>
      <w:r w:rsidRPr="00765E9E">
        <w:rPr>
          <w:rFonts w:ascii="Museo Sans 100" w:hAnsi="Museo Sans 100"/>
          <w:sz w:val="24"/>
          <w:szCs w:val="24"/>
        </w:rPr>
        <w:t>o</w:t>
      </w:r>
      <w:r w:rsidRPr="00765E9E">
        <w:rPr>
          <w:rFonts w:ascii="Museo Sans 100" w:hAnsi="Museo Sans 100"/>
          <w:spacing w:val="1"/>
          <w:sz w:val="24"/>
          <w:szCs w:val="24"/>
        </w:rPr>
        <w:t xml:space="preserve"> </w:t>
      </w:r>
      <w:r w:rsidRPr="00765E9E">
        <w:rPr>
          <w:rFonts w:ascii="Museo Sans 100" w:hAnsi="Museo Sans 100"/>
          <w:spacing w:val="-1"/>
          <w:sz w:val="24"/>
          <w:szCs w:val="24"/>
        </w:rPr>
        <w:t>c</w:t>
      </w:r>
      <w:r w:rsidRPr="00765E9E">
        <w:rPr>
          <w:rFonts w:ascii="Museo Sans 100" w:hAnsi="Museo Sans 100"/>
          <w:sz w:val="24"/>
          <w:szCs w:val="24"/>
        </w:rPr>
        <w:t>onvenios</w:t>
      </w:r>
      <w:r w:rsidRPr="00765E9E">
        <w:rPr>
          <w:rFonts w:ascii="Museo Sans 100" w:hAnsi="Museo Sans 100"/>
          <w:spacing w:val="1"/>
          <w:sz w:val="24"/>
          <w:szCs w:val="24"/>
        </w:rPr>
        <w:t xml:space="preserve"> </w:t>
      </w:r>
      <w:r w:rsidRPr="00765E9E">
        <w:rPr>
          <w:rFonts w:ascii="Museo Sans 100" w:hAnsi="Museo Sans 100"/>
          <w:sz w:val="24"/>
          <w:szCs w:val="24"/>
        </w:rPr>
        <w:t>internacio</w:t>
      </w:r>
      <w:r w:rsidRPr="00765E9E">
        <w:rPr>
          <w:rFonts w:ascii="Museo Sans 100" w:hAnsi="Museo Sans 100"/>
          <w:spacing w:val="-1"/>
          <w:sz w:val="24"/>
          <w:szCs w:val="24"/>
        </w:rPr>
        <w:t>n</w:t>
      </w:r>
      <w:r w:rsidRPr="00765E9E">
        <w:rPr>
          <w:rFonts w:ascii="Museo Sans 100" w:hAnsi="Museo Sans 100"/>
          <w:sz w:val="24"/>
          <w:szCs w:val="24"/>
        </w:rPr>
        <w:t>ales</w:t>
      </w:r>
      <w:r w:rsidRPr="00765E9E">
        <w:rPr>
          <w:rFonts w:ascii="Museo Sans 100" w:hAnsi="Museo Sans 100"/>
          <w:spacing w:val="1"/>
          <w:sz w:val="24"/>
          <w:szCs w:val="24"/>
        </w:rPr>
        <w:t xml:space="preserve"> </w:t>
      </w:r>
      <w:r w:rsidRPr="00765E9E">
        <w:rPr>
          <w:rFonts w:ascii="Museo Sans 100" w:hAnsi="Museo Sans 100"/>
          <w:spacing w:val="-1"/>
          <w:sz w:val="24"/>
          <w:szCs w:val="24"/>
        </w:rPr>
        <w:t>c</w:t>
      </w:r>
      <w:r w:rsidRPr="00765E9E">
        <w:rPr>
          <w:rFonts w:ascii="Museo Sans 100" w:hAnsi="Museo Sans 100"/>
          <w:sz w:val="24"/>
          <w:szCs w:val="24"/>
        </w:rPr>
        <w:t>elebrados</w:t>
      </w:r>
      <w:r w:rsidRPr="00765E9E">
        <w:rPr>
          <w:rFonts w:ascii="Museo Sans 100" w:hAnsi="Museo Sans 100"/>
          <w:spacing w:val="1"/>
          <w:sz w:val="24"/>
          <w:szCs w:val="24"/>
        </w:rPr>
        <w:t xml:space="preserve"> </w:t>
      </w:r>
      <w:r w:rsidRPr="00765E9E">
        <w:rPr>
          <w:rFonts w:ascii="Museo Sans 100" w:hAnsi="Museo Sans 100"/>
          <w:sz w:val="24"/>
          <w:szCs w:val="24"/>
        </w:rPr>
        <w:t>por</w:t>
      </w:r>
      <w:r w:rsidRPr="00765E9E">
        <w:rPr>
          <w:rFonts w:ascii="Museo Sans 100" w:hAnsi="Museo Sans 100"/>
          <w:spacing w:val="1"/>
          <w:sz w:val="24"/>
          <w:szCs w:val="24"/>
        </w:rPr>
        <w:t xml:space="preserve"> </w:t>
      </w:r>
      <w:r w:rsidRPr="00765E9E">
        <w:rPr>
          <w:rFonts w:ascii="Museo Sans 100" w:hAnsi="Museo Sans 100"/>
          <w:sz w:val="24"/>
          <w:szCs w:val="24"/>
        </w:rPr>
        <w:t>El Salvador</w:t>
      </w:r>
      <w:r w:rsidRPr="00765E9E">
        <w:rPr>
          <w:rFonts w:ascii="Museo Sans 100" w:hAnsi="Museo Sans 100"/>
          <w:spacing w:val="-1"/>
          <w:sz w:val="24"/>
          <w:szCs w:val="24"/>
        </w:rPr>
        <w:t xml:space="preserve"> </w:t>
      </w:r>
      <w:r w:rsidRPr="00765E9E">
        <w:rPr>
          <w:rFonts w:ascii="Museo Sans 100" w:hAnsi="Museo Sans 100"/>
          <w:sz w:val="24"/>
          <w:szCs w:val="24"/>
        </w:rPr>
        <w:t xml:space="preserve">en esta </w:t>
      </w:r>
      <w:r w:rsidRPr="00765E9E">
        <w:rPr>
          <w:rFonts w:ascii="Museo Sans 100" w:hAnsi="Museo Sans 100"/>
          <w:spacing w:val="-1"/>
          <w:sz w:val="24"/>
          <w:szCs w:val="24"/>
        </w:rPr>
        <w:t>m</w:t>
      </w:r>
      <w:r w:rsidRPr="00765E9E">
        <w:rPr>
          <w:rFonts w:ascii="Museo Sans 100" w:hAnsi="Museo Sans 100"/>
          <w:sz w:val="24"/>
          <w:szCs w:val="24"/>
        </w:rPr>
        <w:t>ater</w:t>
      </w:r>
      <w:r w:rsidRPr="00765E9E">
        <w:rPr>
          <w:rFonts w:ascii="Museo Sans 100" w:hAnsi="Museo Sans 100"/>
          <w:spacing w:val="-2"/>
          <w:sz w:val="24"/>
          <w:szCs w:val="24"/>
        </w:rPr>
        <w:t>i</w:t>
      </w:r>
      <w:r w:rsidRPr="00765E9E">
        <w:rPr>
          <w:rFonts w:ascii="Museo Sans 100" w:hAnsi="Museo Sans 100"/>
          <w:sz w:val="24"/>
          <w:szCs w:val="24"/>
        </w:rPr>
        <w:t>a.</w:t>
      </w:r>
    </w:p>
    <w:p w:rsidR="00765E9E" w:rsidRPr="00765E9E" w:rsidRDefault="00765E9E" w:rsidP="00765E9E">
      <w:pPr>
        <w:jc w:val="both"/>
        <w:rPr>
          <w:rFonts w:ascii="Museo Sans 100" w:hAnsi="Museo Sans 100"/>
          <w:sz w:val="24"/>
          <w:szCs w:val="24"/>
        </w:rPr>
      </w:pPr>
    </w:p>
    <w:p w:rsidR="00765E9E" w:rsidRPr="00765E9E" w:rsidRDefault="00765E9E" w:rsidP="00765E9E">
      <w:pPr>
        <w:jc w:val="both"/>
        <w:rPr>
          <w:rFonts w:ascii="Museo Sans 100" w:hAnsi="Museo Sans 100"/>
          <w:position w:val="-1"/>
          <w:sz w:val="24"/>
          <w:szCs w:val="24"/>
        </w:rPr>
      </w:pPr>
      <w:r w:rsidRPr="00765E9E">
        <w:rPr>
          <w:rFonts w:ascii="Museo Sans 100" w:hAnsi="Museo Sans 100"/>
          <w:sz w:val="24"/>
          <w:szCs w:val="24"/>
        </w:rPr>
        <w:t xml:space="preserve">En virtud a ello, y para dar cumplimiento a dicha premisa se creó el SISTEMA  NACIONAL    </w:t>
      </w:r>
      <w:r w:rsidRPr="00765E9E">
        <w:rPr>
          <w:rFonts w:ascii="Museo Sans 100" w:hAnsi="Museo Sans 100"/>
          <w:spacing w:val="16"/>
          <w:sz w:val="24"/>
          <w:szCs w:val="24"/>
        </w:rPr>
        <w:t xml:space="preserve"> </w:t>
      </w:r>
      <w:r w:rsidRPr="00765E9E">
        <w:rPr>
          <w:rFonts w:ascii="Museo Sans 100" w:hAnsi="Museo Sans 100"/>
          <w:spacing w:val="1"/>
          <w:sz w:val="24"/>
          <w:szCs w:val="24"/>
        </w:rPr>
        <w:t>D</w:t>
      </w:r>
      <w:r w:rsidRPr="00765E9E">
        <w:rPr>
          <w:rFonts w:ascii="Museo Sans 100" w:hAnsi="Museo Sans 100"/>
          <w:sz w:val="24"/>
          <w:szCs w:val="24"/>
        </w:rPr>
        <w:t xml:space="preserve">E    </w:t>
      </w:r>
      <w:r w:rsidRPr="00765E9E">
        <w:rPr>
          <w:rFonts w:ascii="Museo Sans 100" w:hAnsi="Museo Sans 100"/>
          <w:spacing w:val="15"/>
          <w:sz w:val="24"/>
          <w:szCs w:val="24"/>
        </w:rPr>
        <w:t xml:space="preserve"> </w:t>
      </w:r>
      <w:r w:rsidRPr="00765E9E">
        <w:rPr>
          <w:rFonts w:ascii="Museo Sans 100" w:hAnsi="Museo Sans 100"/>
          <w:sz w:val="24"/>
          <w:szCs w:val="24"/>
        </w:rPr>
        <w:t xml:space="preserve">GESTIÓN    </w:t>
      </w:r>
      <w:r w:rsidRPr="00765E9E">
        <w:rPr>
          <w:rFonts w:ascii="Museo Sans 100" w:hAnsi="Museo Sans 100"/>
          <w:spacing w:val="15"/>
          <w:sz w:val="24"/>
          <w:szCs w:val="24"/>
        </w:rPr>
        <w:t xml:space="preserve"> </w:t>
      </w:r>
      <w:r w:rsidRPr="00765E9E">
        <w:rPr>
          <w:rFonts w:ascii="Museo Sans 100" w:hAnsi="Museo Sans 100"/>
          <w:sz w:val="24"/>
          <w:szCs w:val="24"/>
        </w:rPr>
        <w:t xml:space="preserve">DEL    </w:t>
      </w:r>
      <w:r w:rsidRPr="00765E9E">
        <w:rPr>
          <w:rFonts w:ascii="Museo Sans 100" w:hAnsi="Museo Sans 100"/>
          <w:spacing w:val="17"/>
          <w:sz w:val="24"/>
          <w:szCs w:val="24"/>
        </w:rPr>
        <w:t xml:space="preserve"> </w:t>
      </w:r>
      <w:r w:rsidRPr="00765E9E">
        <w:rPr>
          <w:rFonts w:ascii="Museo Sans 100" w:hAnsi="Museo Sans 100"/>
          <w:sz w:val="24"/>
          <w:szCs w:val="24"/>
        </w:rPr>
        <w:t xml:space="preserve">MEDIO    </w:t>
      </w:r>
      <w:r w:rsidRPr="00765E9E">
        <w:rPr>
          <w:rFonts w:ascii="Museo Sans 100" w:hAnsi="Museo Sans 100"/>
          <w:spacing w:val="16"/>
          <w:sz w:val="24"/>
          <w:szCs w:val="24"/>
        </w:rPr>
        <w:t xml:space="preserve"> </w:t>
      </w:r>
      <w:r w:rsidRPr="00765E9E">
        <w:rPr>
          <w:rFonts w:ascii="Museo Sans 100" w:hAnsi="Museo Sans 100"/>
          <w:sz w:val="24"/>
          <w:szCs w:val="24"/>
        </w:rPr>
        <w:t>AMBIEN</w:t>
      </w:r>
      <w:r w:rsidRPr="00765E9E">
        <w:rPr>
          <w:rFonts w:ascii="Museo Sans 100" w:hAnsi="Museo Sans 100"/>
          <w:spacing w:val="1"/>
          <w:sz w:val="24"/>
          <w:szCs w:val="24"/>
        </w:rPr>
        <w:t>T</w:t>
      </w:r>
      <w:r w:rsidRPr="00765E9E">
        <w:rPr>
          <w:rFonts w:ascii="Museo Sans 100" w:hAnsi="Museo Sans 100"/>
          <w:sz w:val="24"/>
          <w:szCs w:val="24"/>
        </w:rPr>
        <w:t>E, el cual será coordinado por</w:t>
      </w:r>
      <w:r w:rsidRPr="00765E9E">
        <w:rPr>
          <w:rFonts w:ascii="Museo Sans 100" w:hAnsi="Museo Sans 100"/>
          <w:spacing w:val="21"/>
          <w:sz w:val="24"/>
          <w:szCs w:val="24"/>
        </w:rPr>
        <w:t xml:space="preserve"> </w:t>
      </w:r>
      <w:r w:rsidRPr="00765E9E">
        <w:rPr>
          <w:rFonts w:ascii="Museo Sans 100" w:hAnsi="Museo Sans 100"/>
          <w:sz w:val="24"/>
          <w:szCs w:val="24"/>
        </w:rPr>
        <w:t>el</w:t>
      </w:r>
      <w:r w:rsidRPr="00765E9E">
        <w:rPr>
          <w:rFonts w:ascii="Museo Sans 100" w:hAnsi="Museo Sans 100"/>
          <w:spacing w:val="21"/>
          <w:sz w:val="24"/>
          <w:szCs w:val="24"/>
        </w:rPr>
        <w:t xml:space="preserve"> </w:t>
      </w:r>
      <w:r w:rsidRPr="00765E9E">
        <w:rPr>
          <w:rFonts w:ascii="Museo Sans 100" w:hAnsi="Museo Sans 100"/>
          <w:sz w:val="24"/>
          <w:szCs w:val="24"/>
        </w:rPr>
        <w:t>Minister</w:t>
      </w:r>
      <w:r w:rsidRPr="00765E9E">
        <w:rPr>
          <w:rFonts w:ascii="Museo Sans 100" w:hAnsi="Museo Sans 100"/>
          <w:spacing w:val="-1"/>
          <w:sz w:val="24"/>
          <w:szCs w:val="24"/>
        </w:rPr>
        <w:t>i</w:t>
      </w:r>
      <w:r w:rsidRPr="00765E9E">
        <w:rPr>
          <w:rFonts w:ascii="Museo Sans 100" w:hAnsi="Museo Sans 100"/>
          <w:sz w:val="24"/>
          <w:szCs w:val="24"/>
        </w:rPr>
        <w:t>o de Medio Ambiente y Recursos Naturales y</w:t>
      </w:r>
      <w:r w:rsidRPr="00765E9E">
        <w:rPr>
          <w:rFonts w:ascii="Museo Sans 100" w:hAnsi="Museo Sans 100"/>
          <w:spacing w:val="2"/>
          <w:sz w:val="24"/>
          <w:szCs w:val="24"/>
        </w:rPr>
        <w:t xml:space="preserve"> </w:t>
      </w:r>
      <w:r w:rsidRPr="00765E9E">
        <w:rPr>
          <w:rFonts w:ascii="Museo Sans 100" w:hAnsi="Museo Sans 100"/>
          <w:sz w:val="24"/>
          <w:szCs w:val="24"/>
        </w:rPr>
        <w:t>l</w:t>
      </w:r>
      <w:r w:rsidRPr="00765E9E">
        <w:rPr>
          <w:rFonts w:ascii="Museo Sans 100" w:hAnsi="Museo Sans 100"/>
          <w:spacing w:val="-1"/>
          <w:sz w:val="24"/>
          <w:szCs w:val="24"/>
        </w:rPr>
        <w:t>a</w:t>
      </w:r>
      <w:r w:rsidRPr="00765E9E">
        <w:rPr>
          <w:rFonts w:ascii="Museo Sans 100" w:hAnsi="Museo Sans 100"/>
          <w:sz w:val="24"/>
          <w:szCs w:val="24"/>
        </w:rPr>
        <w:t>s</w:t>
      </w:r>
      <w:r w:rsidRPr="00765E9E">
        <w:rPr>
          <w:rFonts w:ascii="Museo Sans 100" w:hAnsi="Museo Sans 100"/>
          <w:spacing w:val="1"/>
          <w:sz w:val="24"/>
          <w:szCs w:val="24"/>
        </w:rPr>
        <w:t xml:space="preserve"> </w:t>
      </w:r>
      <w:r w:rsidRPr="00765E9E">
        <w:rPr>
          <w:rFonts w:ascii="Museo Sans 100" w:hAnsi="Museo Sans 100"/>
          <w:sz w:val="24"/>
          <w:szCs w:val="24"/>
        </w:rPr>
        <w:t>unida</w:t>
      </w:r>
      <w:r w:rsidRPr="00765E9E">
        <w:rPr>
          <w:rFonts w:ascii="Museo Sans 100" w:hAnsi="Museo Sans 100"/>
          <w:spacing w:val="-1"/>
          <w:sz w:val="24"/>
          <w:szCs w:val="24"/>
        </w:rPr>
        <w:t>d</w:t>
      </w:r>
      <w:r w:rsidRPr="00765E9E">
        <w:rPr>
          <w:rFonts w:ascii="Museo Sans 100" w:hAnsi="Museo Sans 100"/>
          <w:sz w:val="24"/>
          <w:szCs w:val="24"/>
        </w:rPr>
        <w:t>es</w:t>
      </w:r>
      <w:r w:rsidRPr="00765E9E">
        <w:rPr>
          <w:rFonts w:ascii="Museo Sans 100" w:hAnsi="Museo Sans 100"/>
          <w:spacing w:val="1"/>
          <w:sz w:val="24"/>
          <w:szCs w:val="24"/>
        </w:rPr>
        <w:t xml:space="preserve"> </w:t>
      </w:r>
      <w:r w:rsidRPr="00765E9E">
        <w:rPr>
          <w:rFonts w:ascii="Museo Sans 100" w:hAnsi="Museo Sans 100"/>
          <w:sz w:val="24"/>
          <w:szCs w:val="24"/>
        </w:rPr>
        <w:t>ambi</w:t>
      </w:r>
      <w:r w:rsidRPr="00765E9E">
        <w:rPr>
          <w:rFonts w:ascii="Museo Sans 100" w:hAnsi="Museo Sans 100"/>
          <w:spacing w:val="-1"/>
          <w:sz w:val="24"/>
          <w:szCs w:val="24"/>
        </w:rPr>
        <w:t>e</w:t>
      </w:r>
      <w:r w:rsidRPr="00765E9E">
        <w:rPr>
          <w:rFonts w:ascii="Museo Sans 100" w:hAnsi="Museo Sans 100"/>
          <w:sz w:val="24"/>
          <w:szCs w:val="24"/>
        </w:rPr>
        <w:t>nta</w:t>
      </w:r>
      <w:r w:rsidRPr="00765E9E">
        <w:rPr>
          <w:rFonts w:ascii="Museo Sans 100" w:hAnsi="Museo Sans 100"/>
          <w:spacing w:val="-1"/>
          <w:sz w:val="24"/>
          <w:szCs w:val="24"/>
        </w:rPr>
        <w:t>l</w:t>
      </w:r>
      <w:r w:rsidRPr="00765E9E">
        <w:rPr>
          <w:rFonts w:ascii="Museo Sans 100" w:hAnsi="Museo Sans 100"/>
          <w:sz w:val="24"/>
          <w:szCs w:val="24"/>
        </w:rPr>
        <w:t>es</w:t>
      </w:r>
      <w:r w:rsidRPr="00765E9E">
        <w:rPr>
          <w:rFonts w:ascii="Museo Sans 100" w:hAnsi="Museo Sans 100"/>
          <w:spacing w:val="1"/>
          <w:sz w:val="24"/>
          <w:szCs w:val="24"/>
        </w:rPr>
        <w:t xml:space="preserve"> </w:t>
      </w:r>
      <w:r w:rsidRPr="00765E9E">
        <w:rPr>
          <w:rFonts w:ascii="Museo Sans 100" w:hAnsi="Museo Sans 100"/>
          <w:sz w:val="24"/>
          <w:szCs w:val="24"/>
        </w:rPr>
        <w:t>en</w:t>
      </w:r>
      <w:r w:rsidRPr="00765E9E">
        <w:rPr>
          <w:rFonts w:ascii="Museo Sans 100" w:hAnsi="Museo Sans 100"/>
          <w:spacing w:val="1"/>
          <w:sz w:val="24"/>
          <w:szCs w:val="24"/>
        </w:rPr>
        <w:t xml:space="preserve"> </w:t>
      </w:r>
      <w:r w:rsidRPr="00765E9E">
        <w:rPr>
          <w:rFonts w:ascii="Museo Sans 100" w:hAnsi="Museo Sans 100"/>
          <w:spacing w:val="-1"/>
          <w:sz w:val="24"/>
          <w:szCs w:val="24"/>
        </w:rPr>
        <w:t>c</w:t>
      </w:r>
      <w:r w:rsidRPr="00765E9E">
        <w:rPr>
          <w:rFonts w:ascii="Museo Sans 100" w:hAnsi="Museo Sans 100"/>
          <w:sz w:val="24"/>
          <w:szCs w:val="24"/>
        </w:rPr>
        <w:t>ada Minis</w:t>
      </w:r>
      <w:r w:rsidRPr="00765E9E">
        <w:rPr>
          <w:rFonts w:ascii="Museo Sans 100" w:hAnsi="Museo Sans 100"/>
          <w:spacing w:val="-1"/>
          <w:sz w:val="24"/>
          <w:szCs w:val="24"/>
        </w:rPr>
        <w:t>t</w:t>
      </w:r>
      <w:r w:rsidRPr="00765E9E">
        <w:rPr>
          <w:rFonts w:ascii="Museo Sans 100" w:hAnsi="Museo Sans 100"/>
          <w:sz w:val="24"/>
          <w:szCs w:val="24"/>
        </w:rPr>
        <w:t>erio</w:t>
      </w:r>
      <w:r w:rsidRPr="00765E9E">
        <w:rPr>
          <w:rFonts w:ascii="Museo Sans 100" w:hAnsi="Museo Sans 100"/>
          <w:spacing w:val="1"/>
          <w:sz w:val="24"/>
          <w:szCs w:val="24"/>
        </w:rPr>
        <w:t xml:space="preserve"> </w:t>
      </w:r>
      <w:r w:rsidRPr="00765E9E">
        <w:rPr>
          <w:rFonts w:ascii="Museo Sans 100" w:hAnsi="Museo Sans 100"/>
          <w:sz w:val="24"/>
          <w:szCs w:val="24"/>
        </w:rPr>
        <w:t>y las</w:t>
      </w:r>
      <w:r w:rsidRPr="00765E9E">
        <w:rPr>
          <w:rFonts w:ascii="Museo Sans 100" w:hAnsi="Museo Sans 100"/>
          <w:spacing w:val="1"/>
          <w:sz w:val="24"/>
          <w:szCs w:val="24"/>
        </w:rPr>
        <w:t xml:space="preserve"> </w:t>
      </w:r>
      <w:r w:rsidRPr="00765E9E">
        <w:rPr>
          <w:rFonts w:ascii="Museo Sans 100" w:hAnsi="Museo Sans 100"/>
          <w:b/>
          <w:sz w:val="24"/>
          <w:szCs w:val="24"/>
          <w:u w:val="single"/>
        </w:rPr>
        <w:t>I</w:t>
      </w:r>
      <w:r w:rsidRPr="00765E9E">
        <w:rPr>
          <w:rFonts w:ascii="Museo Sans 100" w:hAnsi="Museo Sans 100"/>
          <w:b/>
          <w:spacing w:val="-1"/>
          <w:sz w:val="24"/>
          <w:szCs w:val="24"/>
          <w:u w:val="single"/>
        </w:rPr>
        <w:t>n</w:t>
      </w:r>
      <w:r w:rsidRPr="00765E9E">
        <w:rPr>
          <w:rFonts w:ascii="Museo Sans 100" w:hAnsi="Museo Sans 100"/>
          <w:b/>
          <w:sz w:val="24"/>
          <w:szCs w:val="24"/>
          <w:u w:val="single"/>
        </w:rPr>
        <w:t>stituc</w:t>
      </w:r>
      <w:r w:rsidRPr="00765E9E">
        <w:rPr>
          <w:rFonts w:ascii="Museo Sans 100" w:hAnsi="Museo Sans 100"/>
          <w:b/>
          <w:spacing w:val="-1"/>
          <w:sz w:val="24"/>
          <w:szCs w:val="24"/>
          <w:u w:val="single"/>
        </w:rPr>
        <w:t>i</w:t>
      </w:r>
      <w:r w:rsidRPr="00765E9E">
        <w:rPr>
          <w:rFonts w:ascii="Museo Sans 100" w:hAnsi="Museo Sans 100"/>
          <w:b/>
          <w:sz w:val="24"/>
          <w:szCs w:val="24"/>
          <w:u w:val="single"/>
        </w:rPr>
        <w:t>ones Autó</w:t>
      </w:r>
      <w:r w:rsidRPr="00765E9E">
        <w:rPr>
          <w:rFonts w:ascii="Museo Sans 100" w:hAnsi="Museo Sans 100"/>
          <w:b/>
          <w:spacing w:val="-1"/>
          <w:sz w:val="24"/>
          <w:szCs w:val="24"/>
          <w:u w:val="single"/>
        </w:rPr>
        <w:t>n</w:t>
      </w:r>
      <w:r w:rsidRPr="00765E9E">
        <w:rPr>
          <w:rFonts w:ascii="Museo Sans 100" w:hAnsi="Museo Sans 100"/>
          <w:b/>
          <w:sz w:val="24"/>
          <w:szCs w:val="24"/>
          <w:u w:val="single"/>
        </w:rPr>
        <w:t>omas</w:t>
      </w:r>
      <w:r w:rsidRPr="00765E9E">
        <w:rPr>
          <w:rFonts w:ascii="Museo Sans 100" w:hAnsi="Museo Sans 100"/>
          <w:spacing w:val="2"/>
          <w:sz w:val="24"/>
          <w:szCs w:val="24"/>
        </w:rPr>
        <w:t xml:space="preserve"> </w:t>
      </w:r>
      <w:r w:rsidRPr="00765E9E">
        <w:rPr>
          <w:rFonts w:ascii="Museo Sans 100" w:hAnsi="Museo Sans 100"/>
          <w:sz w:val="24"/>
          <w:szCs w:val="24"/>
        </w:rPr>
        <w:t>y municipales,</w:t>
      </w:r>
      <w:r w:rsidRPr="00765E9E">
        <w:rPr>
          <w:rFonts w:ascii="Museo Sans 100" w:hAnsi="Museo Sans 100"/>
          <w:spacing w:val="2"/>
          <w:sz w:val="24"/>
          <w:szCs w:val="24"/>
        </w:rPr>
        <w:t xml:space="preserve"> </w:t>
      </w:r>
      <w:r w:rsidRPr="00765E9E">
        <w:rPr>
          <w:rFonts w:ascii="Museo Sans 100" w:hAnsi="Museo Sans 100"/>
          <w:sz w:val="24"/>
          <w:szCs w:val="24"/>
        </w:rPr>
        <w:t>y tendrá</w:t>
      </w:r>
      <w:r w:rsidRPr="00765E9E">
        <w:rPr>
          <w:rFonts w:ascii="Museo Sans 100" w:hAnsi="Museo Sans 100"/>
          <w:spacing w:val="2"/>
          <w:sz w:val="24"/>
          <w:szCs w:val="24"/>
        </w:rPr>
        <w:t xml:space="preserve"> </w:t>
      </w:r>
      <w:r w:rsidRPr="00765E9E">
        <w:rPr>
          <w:rFonts w:ascii="Museo Sans 100" w:hAnsi="Museo Sans 100"/>
          <w:sz w:val="24"/>
          <w:szCs w:val="24"/>
        </w:rPr>
        <w:t>como</w:t>
      </w:r>
      <w:r w:rsidRPr="00765E9E">
        <w:rPr>
          <w:rFonts w:ascii="Museo Sans 100" w:hAnsi="Museo Sans 100"/>
          <w:spacing w:val="2"/>
          <w:sz w:val="24"/>
          <w:szCs w:val="24"/>
        </w:rPr>
        <w:t xml:space="preserve"> </w:t>
      </w:r>
      <w:r w:rsidRPr="00765E9E">
        <w:rPr>
          <w:rFonts w:ascii="Museo Sans 100" w:hAnsi="Museo Sans 100"/>
          <w:sz w:val="24"/>
          <w:szCs w:val="24"/>
        </w:rPr>
        <w:t>finalidad</w:t>
      </w:r>
      <w:r w:rsidRPr="00765E9E">
        <w:rPr>
          <w:rFonts w:ascii="Museo Sans 100" w:hAnsi="Museo Sans 100"/>
          <w:spacing w:val="2"/>
          <w:sz w:val="24"/>
          <w:szCs w:val="24"/>
        </w:rPr>
        <w:t xml:space="preserve"> </w:t>
      </w:r>
      <w:r w:rsidRPr="00765E9E">
        <w:rPr>
          <w:rFonts w:ascii="Museo Sans 100" w:hAnsi="Museo Sans 100"/>
          <w:sz w:val="24"/>
          <w:szCs w:val="24"/>
        </w:rPr>
        <w:t>es</w:t>
      </w:r>
      <w:r w:rsidRPr="00765E9E">
        <w:rPr>
          <w:rFonts w:ascii="Museo Sans 100" w:hAnsi="Museo Sans 100"/>
          <w:spacing w:val="-1"/>
          <w:sz w:val="24"/>
          <w:szCs w:val="24"/>
        </w:rPr>
        <w:t>t</w:t>
      </w:r>
      <w:r w:rsidRPr="00765E9E">
        <w:rPr>
          <w:rFonts w:ascii="Museo Sans 100" w:hAnsi="Museo Sans 100"/>
          <w:sz w:val="24"/>
          <w:szCs w:val="24"/>
        </w:rPr>
        <w:t>a</w:t>
      </w:r>
      <w:r w:rsidRPr="00765E9E">
        <w:rPr>
          <w:rFonts w:ascii="Museo Sans 100" w:hAnsi="Museo Sans 100"/>
          <w:spacing w:val="-2"/>
          <w:sz w:val="24"/>
          <w:szCs w:val="24"/>
        </w:rPr>
        <w:t>b</w:t>
      </w:r>
      <w:r w:rsidRPr="00765E9E">
        <w:rPr>
          <w:rFonts w:ascii="Museo Sans 100" w:hAnsi="Museo Sans 100"/>
          <w:sz w:val="24"/>
          <w:szCs w:val="24"/>
        </w:rPr>
        <w:t>lecer,</w:t>
      </w:r>
      <w:r w:rsidRPr="00765E9E">
        <w:rPr>
          <w:rFonts w:ascii="Museo Sans 100" w:hAnsi="Museo Sans 100"/>
          <w:spacing w:val="2"/>
          <w:sz w:val="24"/>
          <w:szCs w:val="24"/>
        </w:rPr>
        <w:t xml:space="preserve"> </w:t>
      </w:r>
      <w:r w:rsidRPr="00765E9E">
        <w:rPr>
          <w:rFonts w:ascii="Museo Sans 100" w:hAnsi="Museo Sans 100"/>
          <w:sz w:val="24"/>
          <w:szCs w:val="24"/>
        </w:rPr>
        <w:t>poner</w:t>
      </w:r>
      <w:r w:rsidRPr="00765E9E">
        <w:rPr>
          <w:rFonts w:ascii="Museo Sans 100" w:hAnsi="Museo Sans 100"/>
          <w:spacing w:val="1"/>
          <w:sz w:val="24"/>
          <w:szCs w:val="24"/>
        </w:rPr>
        <w:t xml:space="preserve"> </w:t>
      </w:r>
      <w:r w:rsidRPr="00765E9E">
        <w:rPr>
          <w:rFonts w:ascii="Museo Sans 100" w:hAnsi="Museo Sans 100"/>
          <w:sz w:val="24"/>
          <w:szCs w:val="24"/>
        </w:rPr>
        <w:t>en funcionamie</w:t>
      </w:r>
      <w:r w:rsidRPr="00765E9E">
        <w:rPr>
          <w:rFonts w:ascii="Museo Sans 100" w:hAnsi="Museo Sans 100"/>
          <w:spacing w:val="-1"/>
          <w:sz w:val="24"/>
          <w:szCs w:val="24"/>
        </w:rPr>
        <w:t>n</w:t>
      </w:r>
      <w:r w:rsidRPr="00765E9E">
        <w:rPr>
          <w:rFonts w:ascii="Museo Sans 100" w:hAnsi="Museo Sans 100"/>
          <w:sz w:val="24"/>
          <w:szCs w:val="24"/>
        </w:rPr>
        <w:t>to</w:t>
      </w:r>
      <w:r w:rsidRPr="00765E9E">
        <w:rPr>
          <w:rFonts w:ascii="Museo Sans 100" w:hAnsi="Museo Sans 100"/>
          <w:spacing w:val="44"/>
          <w:sz w:val="24"/>
          <w:szCs w:val="24"/>
        </w:rPr>
        <w:t xml:space="preserve"> </w:t>
      </w:r>
      <w:r w:rsidRPr="00765E9E">
        <w:rPr>
          <w:rFonts w:ascii="Museo Sans 100" w:hAnsi="Museo Sans 100"/>
          <w:sz w:val="24"/>
          <w:szCs w:val="24"/>
        </w:rPr>
        <w:t>y</w:t>
      </w:r>
      <w:r w:rsidRPr="00765E9E">
        <w:rPr>
          <w:rFonts w:ascii="Museo Sans 100" w:hAnsi="Museo Sans 100"/>
          <w:spacing w:val="44"/>
          <w:sz w:val="24"/>
          <w:szCs w:val="24"/>
        </w:rPr>
        <w:t xml:space="preserve"> </w:t>
      </w:r>
      <w:r w:rsidRPr="00765E9E">
        <w:rPr>
          <w:rFonts w:ascii="Museo Sans 100" w:hAnsi="Museo Sans 100"/>
          <w:spacing w:val="-1"/>
          <w:sz w:val="24"/>
          <w:szCs w:val="24"/>
        </w:rPr>
        <w:t>m</w:t>
      </w:r>
      <w:r w:rsidRPr="00765E9E">
        <w:rPr>
          <w:rFonts w:ascii="Museo Sans 100" w:hAnsi="Museo Sans 100"/>
          <w:sz w:val="24"/>
          <w:szCs w:val="24"/>
        </w:rPr>
        <w:t>ante</w:t>
      </w:r>
      <w:r w:rsidRPr="00765E9E">
        <w:rPr>
          <w:rFonts w:ascii="Museo Sans 100" w:hAnsi="Museo Sans 100"/>
          <w:spacing w:val="-1"/>
          <w:sz w:val="24"/>
          <w:szCs w:val="24"/>
        </w:rPr>
        <w:t>n</w:t>
      </w:r>
      <w:r w:rsidRPr="00765E9E">
        <w:rPr>
          <w:rFonts w:ascii="Museo Sans 100" w:hAnsi="Museo Sans 100"/>
          <w:sz w:val="24"/>
          <w:szCs w:val="24"/>
        </w:rPr>
        <w:t>er</w:t>
      </w:r>
      <w:r w:rsidRPr="00765E9E">
        <w:rPr>
          <w:rFonts w:ascii="Museo Sans 100" w:hAnsi="Museo Sans 100"/>
          <w:spacing w:val="44"/>
          <w:sz w:val="24"/>
          <w:szCs w:val="24"/>
        </w:rPr>
        <w:t xml:space="preserve"> </w:t>
      </w:r>
      <w:r w:rsidRPr="00765E9E">
        <w:rPr>
          <w:rFonts w:ascii="Museo Sans 100" w:hAnsi="Museo Sans 100"/>
          <w:sz w:val="24"/>
          <w:szCs w:val="24"/>
        </w:rPr>
        <w:t>en</w:t>
      </w:r>
      <w:r w:rsidRPr="00765E9E">
        <w:rPr>
          <w:rFonts w:ascii="Museo Sans 100" w:hAnsi="Museo Sans 100"/>
          <w:spacing w:val="44"/>
          <w:sz w:val="24"/>
          <w:szCs w:val="24"/>
        </w:rPr>
        <w:t xml:space="preserve"> </w:t>
      </w:r>
      <w:r w:rsidRPr="00765E9E">
        <w:rPr>
          <w:rFonts w:ascii="Museo Sans 100" w:hAnsi="Museo Sans 100"/>
          <w:sz w:val="24"/>
          <w:szCs w:val="24"/>
        </w:rPr>
        <w:t>las</w:t>
      </w:r>
      <w:r w:rsidRPr="00765E9E">
        <w:rPr>
          <w:rFonts w:ascii="Museo Sans 100" w:hAnsi="Museo Sans 100"/>
          <w:spacing w:val="44"/>
          <w:sz w:val="24"/>
          <w:szCs w:val="24"/>
        </w:rPr>
        <w:t xml:space="preserve"> </w:t>
      </w:r>
      <w:r w:rsidRPr="00765E9E">
        <w:rPr>
          <w:rFonts w:ascii="Museo Sans 100" w:hAnsi="Museo Sans 100"/>
          <w:sz w:val="24"/>
          <w:szCs w:val="24"/>
        </w:rPr>
        <w:t>e</w:t>
      </w:r>
      <w:r w:rsidRPr="00765E9E">
        <w:rPr>
          <w:rFonts w:ascii="Museo Sans 100" w:hAnsi="Museo Sans 100"/>
          <w:spacing w:val="-1"/>
          <w:sz w:val="24"/>
          <w:szCs w:val="24"/>
        </w:rPr>
        <w:t>n</w:t>
      </w:r>
      <w:r w:rsidRPr="00765E9E">
        <w:rPr>
          <w:rFonts w:ascii="Museo Sans 100" w:hAnsi="Museo Sans 100"/>
          <w:sz w:val="24"/>
          <w:szCs w:val="24"/>
        </w:rPr>
        <w:t>tidades</w:t>
      </w:r>
      <w:r w:rsidRPr="00765E9E">
        <w:rPr>
          <w:rFonts w:ascii="Museo Sans 100" w:hAnsi="Museo Sans 100"/>
          <w:spacing w:val="43"/>
          <w:sz w:val="24"/>
          <w:szCs w:val="24"/>
        </w:rPr>
        <w:t xml:space="preserve"> </w:t>
      </w:r>
      <w:r w:rsidRPr="00765E9E">
        <w:rPr>
          <w:rFonts w:ascii="Museo Sans 100" w:hAnsi="Museo Sans 100"/>
          <w:sz w:val="24"/>
          <w:szCs w:val="24"/>
        </w:rPr>
        <w:t>e</w:t>
      </w:r>
      <w:r w:rsidRPr="00765E9E">
        <w:rPr>
          <w:rFonts w:ascii="Museo Sans 100" w:hAnsi="Museo Sans 100"/>
          <w:spacing w:val="44"/>
          <w:sz w:val="24"/>
          <w:szCs w:val="24"/>
        </w:rPr>
        <w:t xml:space="preserve"> </w:t>
      </w:r>
      <w:r w:rsidRPr="00765E9E">
        <w:rPr>
          <w:rFonts w:ascii="Museo Sans 100" w:hAnsi="Museo Sans 100"/>
          <w:sz w:val="24"/>
          <w:szCs w:val="24"/>
        </w:rPr>
        <w:t>i</w:t>
      </w:r>
      <w:r w:rsidRPr="00765E9E">
        <w:rPr>
          <w:rFonts w:ascii="Museo Sans 100" w:hAnsi="Museo Sans 100"/>
          <w:spacing w:val="-2"/>
          <w:sz w:val="24"/>
          <w:szCs w:val="24"/>
        </w:rPr>
        <w:t>n</w:t>
      </w:r>
      <w:r w:rsidRPr="00765E9E">
        <w:rPr>
          <w:rFonts w:ascii="Museo Sans 100" w:hAnsi="Museo Sans 100"/>
          <w:sz w:val="24"/>
          <w:szCs w:val="24"/>
        </w:rPr>
        <w:t>stituciones</w:t>
      </w:r>
      <w:r w:rsidRPr="00765E9E">
        <w:rPr>
          <w:rFonts w:ascii="Museo Sans 100" w:hAnsi="Museo Sans 100"/>
          <w:spacing w:val="44"/>
          <w:sz w:val="24"/>
          <w:szCs w:val="24"/>
        </w:rPr>
        <w:t xml:space="preserve"> </w:t>
      </w:r>
      <w:r w:rsidRPr="00765E9E">
        <w:rPr>
          <w:rFonts w:ascii="Museo Sans 100" w:hAnsi="Museo Sans 100"/>
          <w:sz w:val="24"/>
          <w:szCs w:val="24"/>
        </w:rPr>
        <w:t>del</w:t>
      </w:r>
      <w:r w:rsidRPr="00765E9E">
        <w:rPr>
          <w:rFonts w:ascii="Museo Sans 100" w:hAnsi="Museo Sans 100"/>
          <w:spacing w:val="43"/>
          <w:sz w:val="24"/>
          <w:szCs w:val="24"/>
        </w:rPr>
        <w:t xml:space="preserve"> </w:t>
      </w:r>
      <w:r w:rsidRPr="00765E9E">
        <w:rPr>
          <w:rFonts w:ascii="Museo Sans 100" w:hAnsi="Museo Sans 100"/>
          <w:sz w:val="24"/>
          <w:szCs w:val="24"/>
        </w:rPr>
        <w:t>sector</w:t>
      </w:r>
      <w:r w:rsidRPr="00765E9E">
        <w:rPr>
          <w:rFonts w:ascii="Museo Sans 100" w:hAnsi="Museo Sans 100"/>
          <w:spacing w:val="44"/>
          <w:sz w:val="24"/>
          <w:szCs w:val="24"/>
        </w:rPr>
        <w:t xml:space="preserve"> </w:t>
      </w:r>
      <w:r w:rsidRPr="00765E9E">
        <w:rPr>
          <w:rFonts w:ascii="Museo Sans 100" w:hAnsi="Museo Sans 100"/>
          <w:sz w:val="24"/>
          <w:szCs w:val="24"/>
        </w:rPr>
        <w:t>públ</w:t>
      </w:r>
      <w:r w:rsidRPr="00765E9E">
        <w:rPr>
          <w:rFonts w:ascii="Museo Sans 100" w:hAnsi="Museo Sans 100"/>
          <w:spacing w:val="-1"/>
          <w:sz w:val="24"/>
          <w:szCs w:val="24"/>
        </w:rPr>
        <w:t>i</w:t>
      </w:r>
      <w:r w:rsidRPr="00765E9E">
        <w:rPr>
          <w:rFonts w:ascii="Museo Sans 100" w:hAnsi="Museo Sans 100"/>
          <w:sz w:val="24"/>
          <w:szCs w:val="24"/>
        </w:rPr>
        <w:t>co</w:t>
      </w:r>
      <w:r w:rsidRPr="00765E9E">
        <w:rPr>
          <w:rFonts w:ascii="Museo Sans 100" w:hAnsi="Museo Sans 100"/>
          <w:spacing w:val="44"/>
          <w:sz w:val="24"/>
          <w:szCs w:val="24"/>
        </w:rPr>
        <w:t xml:space="preserve"> </w:t>
      </w:r>
      <w:r w:rsidRPr="00765E9E">
        <w:rPr>
          <w:rFonts w:ascii="Museo Sans 100" w:hAnsi="Museo Sans 100"/>
          <w:sz w:val="24"/>
          <w:szCs w:val="24"/>
        </w:rPr>
        <w:t>los</w:t>
      </w:r>
      <w:r w:rsidRPr="00765E9E">
        <w:rPr>
          <w:rFonts w:ascii="Museo Sans 100" w:hAnsi="Museo Sans 100"/>
          <w:spacing w:val="44"/>
          <w:sz w:val="24"/>
          <w:szCs w:val="24"/>
        </w:rPr>
        <w:t xml:space="preserve"> </w:t>
      </w:r>
      <w:r w:rsidRPr="00765E9E">
        <w:rPr>
          <w:rFonts w:ascii="Museo Sans 100" w:hAnsi="Museo Sans 100"/>
          <w:sz w:val="24"/>
          <w:szCs w:val="24"/>
        </w:rPr>
        <w:t>princ</w:t>
      </w:r>
      <w:r w:rsidRPr="00765E9E">
        <w:rPr>
          <w:rFonts w:ascii="Museo Sans 100" w:hAnsi="Museo Sans 100"/>
          <w:spacing w:val="-1"/>
          <w:sz w:val="24"/>
          <w:szCs w:val="24"/>
        </w:rPr>
        <w:t>i</w:t>
      </w:r>
      <w:r w:rsidRPr="00765E9E">
        <w:rPr>
          <w:rFonts w:ascii="Museo Sans 100" w:hAnsi="Museo Sans 100"/>
          <w:sz w:val="24"/>
          <w:szCs w:val="24"/>
        </w:rPr>
        <w:t xml:space="preserve">pios, </w:t>
      </w:r>
      <w:r w:rsidRPr="00765E9E">
        <w:rPr>
          <w:rFonts w:ascii="Museo Sans 100" w:hAnsi="Museo Sans 100"/>
          <w:position w:val="-1"/>
          <w:sz w:val="24"/>
          <w:szCs w:val="24"/>
        </w:rPr>
        <w:t>normas,</w:t>
      </w:r>
      <w:r w:rsidRPr="00765E9E">
        <w:rPr>
          <w:rFonts w:ascii="Museo Sans 100" w:hAnsi="Museo Sans 100"/>
          <w:spacing w:val="62"/>
          <w:position w:val="-1"/>
          <w:sz w:val="24"/>
          <w:szCs w:val="24"/>
        </w:rPr>
        <w:t xml:space="preserve"> </w:t>
      </w:r>
      <w:r w:rsidRPr="00765E9E">
        <w:rPr>
          <w:rFonts w:ascii="Museo Sans 100" w:hAnsi="Museo Sans 100"/>
          <w:position w:val="-1"/>
          <w:sz w:val="24"/>
          <w:szCs w:val="24"/>
        </w:rPr>
        <w:t>programació</w:t>
      </w:r>
      <w:r w:rsidRPr="00765E9E">
        <w:rPr>
          <w:rFonts w:ascii="Museo Sans 100" w:hAnsi="Museo Sans 100"/>
          <w:spacing w:val="-1"/>
          <w:position w:val="-1"/>
          <w:sz w:val="24"/>
          <w:szCs w:val="24"/>
        </w:rPr>
        <w:t>n</w:t>
      </w:r>
      <w:r w:rsidRPr="00765E9E">
        <w:rPr>
          <w:rFonts w:ascii="Museo Sans 100" w:hAnsi="Museo Sans 100"/>
          <w:position w:val="-1"/>
          <w:sz w:val="24"/>
          <w:szCs w:val="24"/>
        </w:rPr>
        <w:t>, d</w:t>
      </w:r>
      <w:r w:rsidRPr="00765E9E">
        <w:rPr>
          <w:rFonts w:ascii="Museo Sans 100" w:hAnsi="Museo Sans 100"/>
          <w:spacing w:val="-1"/>
          <w:position w:val="-1"/>
          <w:sz w:val="24"/>
          <w:szCs w:val="24"/>
        </w:rPr>
        <w:t>i</w:t>
      </w:r>
      <w:r w:rsidRPr="00765E9E">
        <w:rPr>
          <w:rFonts w:ascii="Museo Sans 100" w:hAnsi="Museo Sans 100"/>
          <w:position w:val="-1"/>
          <w:sz w:val="24"/>
          <w:szCs w:val="24"/>
        </w:rPr>
        <w:t>rección y coordin</w:t>
      </w:r>
      <w:r w:rsidRPr="00765E9E">
        <w:rPr>
          <w:rFonts w:ascii="Museo Sans 100" w:hAnsi="Museo Sans 100"/>
          <w:spacing w:val="-2"/>
          <w:position w:val="-1"/>
          <w:sz w:val="24"/>
          <w:szCs w:val="24"/>
        </w:rPr>
        <w:t>a</w:t>
      </w:r>
      <w:r w:rsidRPr="00765E9E">
        <w:rPr>
          <w:rFonts w:ascii="Museo Sans 100" w:hAnsi="Museo Sans 100"/>
          <w:position w:val="-1"/>
          <w:sz w:val="24"/>
          <w:szCs w:val="24"/>
        </w:rPr>
        <w:t xml:space="preserve">ción de </w:t>
      </w:r>
      <w:r w:rsidRPr="00765E9E">
        <w:rPr>
          <w:rFonts w:ascii="Museo Sans 100" w:hAnsi="Museo Sans 100"/>
          <w:spacing w:val="-1"/>
          <w:position w:val="-1"/>
          <w:sz w:val="24"/>
          <w:szCs w:val="24"/>
        </w:rPr>
        <w:t>l</w:t>
      </w:r>
      <w:r w:rsidRPr="00765E9E">
        <w:rPr>
          <w:rFonts w:ascii="Museo Sans 100" w:hAnsi="Museo Sans 100"/>
          <w:position w:val="-1"/>
          <w:sz w:val="24"/>
          <w:szCs w:val="24"/>
        </w:rPr>
        <w:t>a gest</w:t>
      </w:r>
      <w:r w:rsidRPr="00765E9E">
        <w:rPr>
          <w:rFonts w:ascii="Museo Sans 100" w:hAnsi="Museo Sans 100"/>
          <w:spacing w:val="-1"/>
          <w:position w:val="-1"/>
          <w:sz w:val="24"/>
          <w:szCs w:val="24"/>
        </w:rPr>
        <w:t>i</w:t>
      </w:r>
      <w:r w:rsidRPr="00765E9E">
        <w:rPr>
          <w:rFonts w:ascii="Museo Sans 100" w:hAnsi="Museo Sans 100"/>
          <w:position w:val="-1"/>
          <w:sz w:val="24"/>
          <w:szCs w:val="24"/>
        </w:rPr>
        <w:t>ón a</w:t>
      </w:r>
      <w:r w:rsidRPr="00765E9E">
        <w:rPr>
          <w:rFonts w:ascii="Museo Sans 100" w:hAnsi="Museo Sans 100"/>
          <w:spacing w:val="-1"/>
          <w:position w:val="-1"/>
          <w:sz w:val="24"/>
          <w:szCs w:val="24"/>
        </w:rPr>
        <w:t>m</w:t>
      </w:r>
      <w:r w:rsidRPr="00765E9E">
        <w:rPr>
          <w:rFonts w:ascii="Museo Sans 100" w:hAnsi="Museo Sans 100"/>
          <w:position w:val="-1"/>
          <w:sz w:val="24"/>
          <w:szCs w:val="24"/>
        </w:rPr>
        <w:t>biental del Estado.</w:t>
      </w:r>
    </w:p>
    <w:p w:rsidR="00462BF1" w:rsidRPr="00765E9E" w:rsidRDefault="00462BF1" w:rsidP="00765E9E">
      <w:pPr>
        <w:jc w:val="both"/>
        <w:rPr>
          <w:rFonts w:ascii="Museo Sans 100" w:hAnsi="Museo Sans 100"/>
          <w:sz w:val="24"/>
          <w:szCs w:val="24"/>
        </w:rPr>
      </w:pPr>
    </w:p>
    <w:p w:rsidR="00765E9E" w:rsidRPr="00765E9E" w:rsidRDefault="00765E9E" w:rsidP="00765E9E">
      <w:pPr>
        <w:jc w:val="both"/>
        <w:rPr>
          <w:rFonts w:ascii="Museo Sans 100" w:hAnsi="Museo Sans 100"/>
          <w:sz w:val="24"/>
          <w:szCs w:val="24"/>
        </w:rPr>
      </w:pPr>
      <w:r w:rsidRPr="00765E9E">
        <w:rPr>
          <w:rFonts w:ascii="Museo Sans 100" w:hAnsi="Museo Sans 100"/>
          <w:sz w:val="24"/>
          <w:szCs w:val="24"/>
        </w:rPr>
        <w:t>Sin embargo, para llevar a cabo la implementación de la Gestión Ambiental requiere de voluntad  de los titulares de cada Institución gubernamental,  la capacidad técnica,  económica y contar con el recurso humano idóneo para cumplir con sus objetivos; de aquí la importancia de crear en el ISTA la Unidad Ambiental, la cual debe de contar con la posición y estructura adecuada para cumplir sus funciones.</w:t>
      </w:r>
    </w:p>
    <w:p w:rsidR="00765E9E" w:rsidRPr="00765E9E" w:rsidRDefault="00765E9E" w:rsidP="00765E9E">
      <w:pPr>
        <w:ind w:left="360"/>
        <w:jc w:val="both"/>
        <w:rPr>
          <w:rFonts w:ascii="Museo Sans 100" w:hAnsi="Museo Sans 100"/>
          <w:sz w:val="24"/>
          <w:szCs w:val="24"/>
        </w:rPr>
      </w:pPr>
    </w:p>
    <w:p w:rsidR="00765E9E" w:rsidRPr="00765E9E" w:rsidRDefault="00765E9E" w:rsidP="00765E9E">
      <w:pPr>
        <w:jc w:val="both"/>
        <w:rPr>
          <w:rFonts w:ascii="Museo Sans 100" w:hAnsi="Museo Sans 100"/>
          <w:sz w:val="24"/>
          <w:szCs w:val="24"/>
        </w:rPr>
      </w:pPr>
      <w:r w:rsidRPr="00765E9E">
        <w:rPr>
          <w:rFonts w:ascii="Museo Sans 100" w:hAnsi="Museo Sans 100"/>
          <w:sz w:val="24"/>
          <w:szCs w:val="24"/>
        </w:rPr>
        <w:t>Por lo anterior conforme al Acuerdo contenido en el Punto XVI, de Sesión Ordinaria No. 19-2003, de fecha 22 de mayo de 2003, de conformidad a lo establecido en los artículos Nos. 6 y 7,  de la Ley del Medio Ambiente, Junta Directiva del ISTA, aprobó la creación de la Unidad Ambiental y su incorporación a la estructura Orgánica Institucional, como un ente asesor, para la toma de decisiones, con nivel de Dirección Institucional, en el tema ambiental.</w:t>
      </w:r>
    </w:p>
    <w:p w:rsidR="00765E9E" w:rsidRPr="00765E9E" w:rsidRDefault="00765E9E" w:rsidP="00765E9E">
      <w:pPr>
        <w:jc w:val="both"/>
        <w:rPr>
          <w:rFonts w:ascii="Museo Sans 100" w:hAnsi="Museo Sans 100"/>
          <w:sz w:val="24"/>
          <w:szCs w:val="24"/>
        </w:rPr>
      </w:pPr>
    </w:p>
    <w:p w:rsidR="00765E9E" w:rsidRPr="00765E9E" w:rsidRDefault="00765E9E" w:rsidP="00765E9E">
      <w:pPr>
        <w:jc w:val="both"/>
        <w:rPr>
          <w:rFonts w:ascii="Museo Sans 100" w:hAnsi="Museo Sans 100"/>
          <w:sz w:val="24"/>
          <w:szCs w:val="24"/>
        </w:rPr>
      </w:pPr>
      <w:r w:rsidRPr="00765E9E">
        <w:rPr>
          <w:rFonts w:ascii="Museo Sans 100" w:hAnsi="Museo Sans 100"/>
          <w:sz w:val="24"/>
          <w:szCs w:val="24"/>
        </w:rPr>
        <w:t>En 2012, el precitado Acuerdo  fue Modificado en el Punto, XXV, de Sesión Ordinaria No. 24-2012, de fecha 11 de julio de 2012, en el sentido de sujetar estrictamente las atribuciones de la Unidad a lo que establece el Manual de Organización del Instituto Salvadoreño de Transformación Agraria, y en ese momento trasladándolo a Departamento Ambiental, dependiendo directamente de la Subgerencia de Desarrollo Rural, dentro de la Gerencia del mismo nombre.</w:t>
      </w:r>
    </w:p>
    <w:p w:rsidR="00765E9E" w:rsidRPr="00765E9E" w:rsidRDefault="00765E9E" w:rsidP="00765E9E">
      <w:pPr>
        <w:jc w:val="both"/>
        <w:rPr>
          <w:rFonts w:ascii="Museo Sans 100" w:hAnsi="Museo Sans 100"/>
          <w:sz w:val="24"/>
          <w:szCs w:val="24"/>
        </w:rPr>
      </w:pPr>
    </w:p>
    <w:p w:rsidR="00765E9E" w:rsidRPr="00765E9E" w:rsidRDefault="00765E9E" w:rsidP="00765E9E">
      <w:pPr>
        <w:jc w:val="both"/>
        <w:rPr>
          <w:rFonts w:ascii="Museo Sans 100" w:hAnsi="Museo Sans 100"/>
          <w:sz w:val="24"/>
          <w:szCs w:val="24"/>
        </w:rPr>
      </w:pPr>
      <w:r w:rsidRPr="00765E9E">
        <w:rPr>
          <w:rFonts w:ascii="Museo Sans 100" w:hAnsi="Museo Sans 100"/>
          <w:sz w:val="24"/>
          <w:szCs w:val="24"/>
        </w:rPr>
        <w:t>Luego, y a raíz de las  recomendaciones realizadas por la Corte de Cuentas de la Republica, en 2015, se modificó el Acuerdo por el contenido en el Punto  XV, Sesión Ordinaria No. 12-2015, de fecha 25 de marzo de 2015, en la que se cambió el nombre nuevamente a Unidad Ambiental, como una entidad asesora y de manera permanente para  la Institución, de acuerdo a lo regulado expresamente por la Ley del Medio Ambiente. En ese momento paralelamente se mantenía el departamento Ambiental dentro de la Gerencia de Desarrollo Rural.</w:t>
      </w:r>
    </w:p>
    <w:p w:rsidR="00765E9E" w:rsidRPr="00765E9E" w:rsidRDefault="00765E9E" w:rsidP="00765E9E">
      <w:pPr>
        <w:jc w:val="both"/>
        <w:rPr>
          <w:rFonts w:ascii="Museo Sans 100" w:hAnsi="Museo Sans 100"/>
          <w:sz w:val="24"/>
          <w:szCs w:val="24"/>
        </w:rPr>
      </w:pPr>
      <w:r w:rsidRPr="00765E9E">
        <w:rPr>
          <w:rFonts w:ascii="Museo Sans 100" w:hAnsi="Museo Sans 100"/>
          <w:sz w:val="24"/>
          <w:szCs w:val="24"/>
        </w:rPr>
        <w:lastRenderedPageBreak/>
        <w:t>En Punto XXXI, de Sesión Ordinaria No. 08-2016, de fecha 24 de febrero de 2016  se  eliminó  de la estructura interna de la Gerencia de Desarrollo Rural el Departamento Ambiental sus funciones fueron incluidas a las desarrolladas por la ya existente Unidad Ambiental.</w:t>
      </w:r>
    </w:p>
    <w:p w:rsidR="00765E9E" w:rsidRPr="00765E9E" w:rsidRDefault="00765E9E" w:rsidP="00765E9E">
      <w:pPr>
        <w:ind w:firstLine="360"/>
        <w:rPr>
          <w:rFonts w:ascii="Museo Sans 100" w:hAnsi="Museo Sans 100"/>
          <w:sz w:val="24"/>
          <w:szCs w:val="24"/>
        </w:rPr>
      </w:pPr>
    </w:p>
    <w:p w:rsidR="00765E9E" w:rsidRDefault="00765E9E" w:rsidP="00765E9E">
      <w:pPr>
        <w:jc w:val="both"/>
        <w:rPr>
          <w:rFonts w:ascii="Museo Sans 100" w:hAnsi="Museo Sans 100"/>
          <w:sz w:val="24"/>
          <w:szCs w:val="24"/>
        </w:rPr>
      </w:pPr>
      <w:r w:rsidRPr="00765E9E">
        <w:rPr>
          <w:rFonts w:ascii="Museo Sans 100" w:hAnsi="Museo Sans 100"/>
          <w:sz w:val="24"/>
          <w:szCs w:val="24"/>
        </w:rPr>
        <w:t>La Unidad Ambiental Institucional, fue creada 5 años después de haber entrado en vigencia la Ley del Medio ambiente, en el que se estableció el SISTEMA NACIONAL DE GESTION DE MEDIO AMBIENTE, denominado SINAMA y fue relegada por 3 años como Departamento, dependiendo de la Sub Gerencia de Desarrollo Rural, en el que se estableció sujetarse estrictamente a las atribuciones del Departamento conforme a lo que establecía en ese momento el Manual de Organización del Instituto Salvadoreño de Transformación Agraria. Siendo estas:</w:t>
      </w:r>
    </w:p>
    <w:p w:rsidR="00765E9E" w:rsidRDefault="00765E9E" w:rsidP="00765E9E">
      <w:pPr>
        <w:jc w:val="both"/>
        <w:rPr>
          <w:rFonts w:ascii="Museo Sans 100" w:hAnsi="Museo Sans 100"/>
          <w:sz w:val="24"/>
          <w:szCs w:val="24"/>
        </w:rPr>
      </w:pPr>
    </w:p>
    <w:p w:rsidR="00765E9E" w:rsidRPr="00B52604" w:rsidRDefault="00765E9E" w:rsidP="004307BE">
      <w:pPr>
        <w:pStyle w:val="Prrafodelista"/>
        <w:widowControl w:val="0"/>
        <w:numPr>
          <w:ilvl w:val="0"/>
          <w:numId w:val="94"/>
        </w:numPr>
        <w:autoSpaceDE w:val="0"/>
        <w:autoSpaceDN w:val="0"/>
        <w:adjustRightInd w:val="0"/>
        <w:ind w:left="709" w:right="-1" w:hanging="283"/>
        <w:contextualSpacing/>
        <w:jc w:val="both"/>
        <w:rPr>
          <w:rFonts w:ascii="Museo Sans 100" w:hAnsi="Museo Sans 100" w:cs="Arial"/>
          <w:sz w:val="24"/>
          <w:szCs w:val="24"/>
        </w:rPr>
      </w:pPr>
      <w:r w:rsidRPr="00B52604">
        <w:rPr>
          <w:rFonts w:ascii="Museo Sans 100" w:hAnsi="Museo Sans 100" w:cs="Arial"/>
          <w:sz w:val="24"/>
          <w:szCs w:val="24"/>
        </w:rPr>
        <w:t>Rea</w:t>
      </w:r>
      <w:r w:rsidRPr="00B52604">
        <w:rPr>
          <w:rFonts w:ascii="Museo Sans 100" w:hAnsi="Museo Sans 100" w:cs="Arial"/>
          <w:spacing w:val="1"/>
          <w:sz w:val="24"/>
          <w:szCs w:val="24"/>
        </w:rPr>
        <w:t>li</w:t>
      </w:r>
      <w:r w:rsidRPr="00B52604">
        <w:rPr>
          <w:rFonts w:ascii="Museo Sans 100" w:hAnsi="Museo Sans 100" w:cs="Arial"/>
          <w:spacing w:val="-1"/>
          <w:sz w:val="24"/>
          <w:szCs w:val="24"/>
        </w:rPr>
        <w:t>z</w:t>
      </w:r>
      <w:r w:rsidRPr="00B52604">
        <w:rPr>
          <w:rFonts w:ascii="Museo Sans 100" w:hAnsi="Museo Sans 100" w:cs="Arial"/>
          <w:sz w:val="24"/>
          <w:szCs w:val="24"/>
        </w:rPr>
        <w:t>ar</w:t>
      </w:r>
      <w:r w:rsidRPr="00B52604">
        <w:rPr>
          <w:rFonts w:ascii="Museo Sans 100" w:hAnsi="Museo Sans 100" w:cs="Arial"/>
          <w:spacing w:val="24"/>
          <w:sz w:val="24"/>
          <w:szCs w:val="24"/>
        </w:rPr>
        <w:t xml:space="preserve"> </w:t>
      </w:r>
      <w:r w:rsidRPr="00B52604">
        <w:rPr>
          <w:rFonts w:ascii="Museo Sans 100" w:hAnsi="Museo Sans 100" w:cs="Arial"/>
          <w:spacing w:val="1"/>
          <w:sz w:val="24"/>
          <w:szCs w:val="24"/>
        </w:rPr>
        <w:t>s</w:t>
      </w:r>
      <w:r w:rsidRPr="00B52604">
        <w:rPr>
          <w:rFonts w:ascii="Museo Sans 100" w:hAnsi="Museo Sans 100" w:cs="Arial"/>
          <w:sz w:val="24"/>
          <w:szCs w:val="24"/>
        </w:rPr>
        <w:t>us</w:t>
      </w:r>
      <w:r w:rsidRPr="00B52604">
        <w:rPr>
          <w:rFonts w:ascii="Museo Sans 100" w:hAnsi="Museo Sans 100" w:cs="Arial"/>
          <w:spacing w:val="28"/>
          <w:sz w:val="24"/>
          <w:szCs w:val="24"/>
        </w:rPr>
        <w:t xml:space="preserve"> </w:t>
      </w:r>
      <w:r w:rsidRPr="00B52604">
        <w:rPr>
          <w:rFonts w:ascii="Museo Sans 100" w:hAnsi="Museo Sans 100" w:cs="Arial"/>
          <w:sz w:val="24"/>
          <w:szCs w:val="24"/>
        </w:rPr>
        <w:t>a</w:t>
      </w:r>
      <w:r w:rsidRPr="00B52604">
        <w:rPr>
          <w:rFonts w:ascii="Museo Sans 100" w:hAnsi="Museo Sans 100" w:cs="Arial"/>
          <w:spacing w:val="1"/>
          <w:sz w:val="24"/>
          <w:szCs w:val="24"/>
        </w:rPr>
        <w:t>c</w:t>
      </w:r>
      <w:r w:rsidRPr="00B52604">
        <w:rPr>
          <w:rFonts w:ascii="Museo Sans 100" w:hAnsi="Museo Sans 100" w:cs="Arial"/>
          <w:sz w:val="24"/>
          <w:szCs w:val="24"/>
        </w:rPr>
        <w:t>t</w:t>
      </w:r>
      <w:r w:rsidRPr="00B52604">
        <w:rPr>
          <w:rFonts w:ascii="Museo Sans 100" w:hAnsi="Museo Sans 100" w:cs="Arial"/>
          <w:spacing w:val="-1"/>
          <w:sz w:val="24"/>
          <w:szCs w:val="24"/>
        </w:rPr>
        <w:t>i</w:t>
      </w:r>
      <w:r w:rsidRPr="00B52604">
        <w:rPr>
          <w:rFonts w:ascii="Museo Sans 100" w:hAnsi="Museo Sans 100" w:cs="Arial"/>
          <w:spacing w:val="1"/>
          <w:sz w:val="24"/>
          <w:szCs w:val="24"/>
        </w:rPr>
        <w:t>v</w:t>
      </w:r>
      <w:r w:rsidRPr="00B52604">
        <w:rPr>
          <w:rFonts w:ascii="Museo Sans 100" w:hAnsi="Museo Sans 100" w:cs="Arial"/>
          <w:spacing w:val="-1"/>
          <w:sz w:val="24"/>
          <w:szCs w:val="24"/>
        </w:rPr>
        <w:t>i</w:t>
      </w:r>
      <w:r w:rsidRPr="00B52604">
        <w:rPr>
          <w:rFonts w:ascii="Museo Sans 100" w:hAnsi="Museo Sans 100" w:cs="Arial"/>
          <w:sz w:val="24"/>
          <w:szCs w:val="24"/>
        </w:rPr>
        <w:t>d</w:t>
      </w:r>
      <w:r w:rsidRPr="00B52604">
        <w:rPr>
          <w:rFonts w:ascii="Museo Sans 100" w:hAnsi="Museo Sans 100" w:cs="Arial"/>
          <w:spacing w:val="1"/>
          <w:sz w:val="24"/>
          <w:szCs w:val="24"/>
        </w:rPr>
        <w:t>a</w:t>
      </w:r>
      <w:r w:rsidRPr="00B52604">
        <w:rPr>
          <w:rFonts w:ascii="Museo Sans 100" w:hAnsi="Museo Sans 100" w:cs="Arial"/>
          <w:sz w:val="24"/>
          <w:szCs w:val="24"/>
        </w:rPr>
        <w:t>d</w:t>
      </w:r>
      <w:r w:rsidRPr="00B52604">
        <w:rPr>
          <w:rFonts w:ascii="Museo Sans 100" w:hAnsi="Museo Sans 100" w:cs="Arial"/>
          <w:spacing w:val="-1"/>
          <w:sz w:val="24"/>
          <w:szCs w:val="24"/>
        </w:rPr>
        <w:t>e</w:t>
      </w:r>
      <w:r w:rsidRPr="00B52604">
        <w:rPr>
          <w:rFonts w:ascii="Museo Sans 100" w:hAnsi="Museo Sans 100" w:cs="Arial"/>
          <w:sz w:val="24"/>
          <w:szCs w:val="24"/>
        </w:rPr>
        <w:t>s</w:t>
      </w:r>
      <w:r w:rsidRPr="00B52604">
        <w:rPr>
          <w:rFonts w:ascii="Museo Sans 100" w:hAnsi="Museo Sans 100" w:cs="Arial"/>
          <w:spacing w:val="21"/>
          <w:sz w:val="24"/>
          <w:szCs w:val="24"/>
        </w:rPr>
        <w:t xml:space="preserve"> </w:t>
      </w:r>
      <w:r w:rsidRPr="00B52604">
        <w:rPr>
          <w:rFonts w:ascii="Museo Sans 100" w:hAnsi="Museo Sans 100" w:cs="Arial"/>
          <w:spacing w:val="2"/>
          <w:sz w:val="24"/>
          <w:szCs w:val="24"/>
        </w:rPr>
        <w:t>d</w:t>
      </w:r>
      <w:r w:rsidRPr="00B52604">
        <w:rPr>
          <w:rFonts w:ascii="Museo Sans 100" w:hAnsi="Museo Sans 100" w:cs="Arial"/>
          <w:sz w:val="24"/>
          <w:szCs w:val="24"/>
        </w:rPr>
        <w:t>e</w:t>
      </w:r>
      <w:r w:rsidRPr="00B52604">
        <w:rPr>
          <w:rFonts w:ascii="Museo Sans 100" w:hAnsi="Museo Sans 100" w:cs="Arial"/>
          <w:spacing w:val="28"/>
          <w:sz w:val="24"/>
          <w:szCs w:val="24"/>
        </w:rPr>
        <w:t xml:space="preserve"> </w:t>
      </w:r>
      <w:r w:rsidRPr="00B52604">
        <w:rPr>
          <w:rFonts w:ascii="Museo Sans 100" w:hAnsi="Museo Sans 100" w:cs="Arial"/>
          <w:sz w:val="24"/>
          <w:szCs w:val="24"/>
        </w:rPr>
        <w:t>a</w:t>
      </w:r>
      <w:r w:rsidRPr="00B52604">
        <w:rPr>
          <w:rFonts w:ascii="Museo Sans 100" w:hAnsi="Museo Sans 100" w:cs="Arial"/>
          <w:spacing w:val="1"/>
          <w:sz w:val="24"/>
          <w:szCs w:val="24"/>
        </w:rPr>
        <w:t>c</w:t>
      </w:r>
      <w:r w:rsidRPr="00B52604">
        <w:rPr>
          <w:rFonts w:ascii="Museo Sans 100" w:hAnsi="Museo Sans 100" w:cs="Arial"/>
          <w:sz w:val="24"/>
          <w:szCs w:val="24"/>
        </w:rPr>
        <w:t>u</w:t>
      </w:r>
      <w:r w:rsidRPr="00B52604">
        <w:rPr>
          <w:rFonts w:ascii="Museo Sans 100" w:hAnsi="Museo Sans 100" w:cs="Arial"/>
          <w:spacing w:val="-1"/>
          <w:sz w:val="24"/>
          <w:szCs w:val="24"/>
        </w:rPr>
        <w:t>e</w:t>
      </w:r>
      <w:r w:rsidRPr="00B52604">
        <w:rPr>
          <w:rFonts w:ascii="Museo Sans 100" w:hAnsi="Museo Sans 100" w:cs="Arial"/>
          <w:spacing w:val="1"/>
          <w:sz w:val="24"/>
          <w:szCs w:val="24"/>
        </w:rPr>
        <w:t>r</w:t>
      </w:r>
      <w:r w:rsidRPr="00B52604">
        <w:rPr>
          <w:rFonts w:ascii="Museo Sans 100" w:hAnsi="Museo Sans 100" w:cs="Arial"/>
          <w:sz w:val="24"/>
          <w:szCs w:val="24"/>
        </w:rPr>
        <w:t>do</w:t>
      </w:r>
      <w:r w:rsidRPr="00B52604">
        <w:rPr>
          <w:rFonts w:ascii="Museo Sans 100" w:hAnsi="Museo Sans 100" w:cs="Arial"/>
          <w:spacing w:val="23"/>
          <w:sz w:val="24"/>
          <w:szCs w:val="24"/>
        </w:rPr>
        <w:t xml:space="preserve"> </w:t>
      </w:r>
      <w:r w:rsidRPr="00B52604">
        <w:rPr>
          <w:rFonts w:ascii="Museo Sans 100" w:hAnsi="Museo Sans 100" w:cs="Arial"/>
          <w:sz w:val="24"/>
          <w:szCs w:val="24"/>
        </w:rPr>
        <w:t>a</w:t>
      </w:r>
      <w:r w:rsidRPr="00B52604">
        <w:rPr>
          <w:rFonts w:ascii="Museo Sans 100" w:hAnsi="Museo Sans 100" w:cs="Arial"/>
          <w:spacing w:val="29"/>
          <w:sz w:val="24"/>
          <w:szCs w:val="24"/>
        </w:rPr>
        <w:t xml:space="preserve"> </w:t>
      </w:r>
      <w:r w:rsidRPr="00B52604">
        <w:rPr>
          <w:rFonts w:ascii="Museo Sans 100" w:hAnsi="Museo Sans 100" w:cs="Arial"/>
          <w:spacing w:val="1"/>
          <w:sz w:val="24"/>
          <w:szCs w:val="24"/>
        </w:rPr>
        <w:t>l</w:t>
      </w:r>
      <w:r w:rsidRPr="00B52604">
        <w:rPr>
          <w:rFonts w:ascii="Museo Sans 100" w:hAnsi="Museo Sans 100" w:cs="Arial"/>
          <w:sz w:val="24"/>
          <w:szCs w:val="24"/>
        </w:rPr>
        <w:t>o</w:t>
      </w:r>
      <w:r w:rsidRPr="00B52604">
        <w:rPr>
          <w:rFonts w:ascii="Museo Sans 100" w:hAnsi="Museo Sans 100" w:cs="Arial"/>
          <w:spacing w:val="29"/>
          <w:sz w:val="24"/>
          <w:szCs w:val="24"/>
        </w:rPr>
        <w:t xml:space="preserve"> </w:t>
      </w:r>
      <w:r w:rsidRPr="00B52604">
        <w:rPr>
          <w:rFonts w:ascii="Museo Sans 100" w:hAnsi="Museo Sans 100" w:cs="Arial"/>
          <w:sz w:val="24"/>
          <w:szCs w:val="24"/>
        </w:rPr>
        <w:t>e</w:t>
      </w:r>
      <w:r w:rsidRPr="00B52604">
        <w:rPr>
          <w:rFonts w:ascii="Museo Sans 100" w:hAnsi="Museo Sans 100" w:cs="Arial"/>
          <w:spacing w:val="1"/>
          <w:sz w:val="24"/>
          <w:szCs w:val="24"/>
        </w:rPr>
        <w:t>s</w:t>
      </w:r>
      <w:r w:rsidRPr="00B52604">
        <w:rPr>
          <w:rFonts w:ascii="Museo Sans 100" w:hAnsi="Museo Sans 100" w:cs="Arial"/>
          <w:sz w:val="24"/>
          <w:szCs w:val="24"/>
        </w:rPr>
        <w:t>ta</w:t>
      </w:r>
      <w:r w:rsidRPr="00B52604">
        <w:rPr>
          <w:rFonts w:ascii="Museo Sans 100" w:hAnsi="Museo Sans 100" w:cs="Arial"/>
          <w:spacing w:val="1"/>
          <w:sz w:val="24"/>
          <w:szCs w:val="24"/>
        </w:rPr>
        <w:t>b</w:t>
      </w:r>
      <w:r w:rsidRPr="00B52604">
        <w:rPr>
          <w:rFonts w:ascii="Museo Sans 100" w:hAnsi="Museo Sans 100" w:cs="Arial"/>
          <w:spacing w:val="-1"/>
          <w:sz w:val="24"/>
          <w:szCs w:val="24"/>
        </w:rPr>
        <w:t>l</w:t>
      </w:r>
      <w:r w:rsidRPr="00B52604">
        <w:rPr>
          <w:rFonts w:ascii="Museo Sans 100" w:hAnsi="Museo Sans 100" w:cs="Arial"/>
          <w:sz w:val="24"/>
          <w:szCs w:val="24"/>
        </w:rPr>
        <w:t>e</w:t>
      </w:r>
      <w:r w:rsidRPr="00B52604">
        <w:rPr>
          <w:rFonts w:ascii="Museo Sans 100" w:hAnsi="Museo Sans 100" w:cs="Arial"/>
          <w:spacing w:val="1"/>
          <w:sz w:val="24"/>
          <w:szCs w:val="24"/>
        </w:rPr>
        <w:t>ci</w:t>
      </w:r>
      <w:r w:rsidRPr="00B52604">
        <w:rPr>
          <w:rFonts w:ascii="Museo Sans 100" w:hAnsi="Museo Sans 100" w:cs="Arial"/>
          <w:sz w:val="24"/>
          <w:szCs w:val="24"/>
        </w:rPr>
        <w:t>do</w:t>
      </w:r>
      <w:r w:rsidRPr="00B52604">
        <w:rPr>
          <w:rFonts w:ascii="Museo Sans 100" w:hAnsi="Museo Sans 100" w:cs="Arial"/>
          <w:spacing w:val="22"/>
          <w:sz w:val="24"/>
          <w:szCs w:val="24"/>
        </w:rPr>
        <w:t xml:space="preserve"> </w:t>
      </w:r>
      <w:r w:rsidRPr="00B52604">
        <w:rPr>
          <w:rFonts w:ascii="Museo Sans 100" w:hAnsi="Museo Sans 100" w:cs="Arial"/>
          <w:sz w:val="24"/>
          <w:szCs w:val="24"/>
        </w:rPr>
        <w:t>en</w:t>
      </w:r>
      <w:r w:rsidRPr="00B52604">
        <w:rPr>
          <w:rFonts w:ascii="Museo Sans 100" w:hAnsi="Museo Sans 100" w:cs="Arial"/>
          <w:spacing w:val="28"/>
          <w:sz w:val="24"/>
          <w:szCs w:val="24"/>
        </w:rPr>
        <w:t xml:space="preserve"> </w:t>
      </w:r>
      <w:r w:rsidRPr="00B52604">
        <w:rPr>
          <w:rFonts w:ascii="Museo Sans 100" w:hAnsi="Museo Sans 100" w:cs="Arial"/>
          <w:spacing w:val="-1"/>
          <w:sz w:val="24"/>
          <w:szCs w:val="24"/>
        </w:rPr>
        <w:t>l</w:t>
      </w:r>
      <w:r w:rsidRPr="00B52604">
        <w:rPr>
          <w:rFonts w:ascii="Museo Sans 100" w:hAnsi="Museo Sans 100" w:cs="Arial"/>
          <w:sz w:val="24"/>
          <w:szCs w:val="24"/>
        </w:rPr>
        <w:t>os</w:t>
      </w:r>
      <w:r w:rsidRPr="00B52604">
        <w:rPr>
          <w:rFonts w:ascii="Museo Sans 100" w:hAnsi="Museo Sans 100" w:cs="Arial"/>
          <w:spacing w:val="29"/>
          <w:sz w:val="24"/>
          <w:szCs w:val="24"/>
        </w:rPr>
        <w:t xml:space="preserve"> </w:t>
      </w:r>
      <w:r w:rsidRPr="00B52604">
        <w:rPr>
          <w:rFonts w:ascii="Museo Sans 100" w:hAnsi="Museo Sans 100" w:cs="Arial"/>
          <w:sz w:val="24"/>
          <w:szCs w:val="24"/>
        </w:rPr>
        <w:t>artí</w:t>
      </w:r>
      <w:r w:rsidRPr="00B52604">
        <w:rPr>
          <w:rFonts w:ascii="Museo Sans 100" w:hAnsi="Museo Sans 100" w:cs="Arial"/>
          <w:spacing w:val="1"/>
          <w:sz w:val="24"/>
          <w:szCs w:val="24"/>
        </w:rPr>
        <w:t>c</w:t>
      </w:r>
      <w:r w:rsidRPr="00B52604">
        <w:rPr>
          <w:rFonts w:ascii="Museo Sans 100" w:hAnsi="Museo Sans 100" w:cs="Arial"/>
          <w:sz w:val="24"/>
          <w:szCs w:val="24"/>
        </w:rPr>
        <w:t>u</w:t>
      </w:r>
      <w:r w:rsidRPr="00B52604">
        <w:rPr>
          <w:rFonts w:ascii="Museo Sans 100" w:hAnsi="Museo Sans 100" w:cs="Arial"/>
          <w:spacing w:val="-1"/>
          <w:sz w:val="24"/>
          <w:szCs w:val="24"/>
        </w:rPr>
        <w:t>l</w:t>
      </w:r>
      <w:r w:rsidRPr="00B52604">
        <w:rPr>
          <w:rFonts w:ascii="Museo Sans 100" w:hAnsi="Museo Sans 100" w:cs="Arial"/>
          <w:sz w:val="24"/>
          <w:szCs w:val="24"/>
        </w:rPr>
        <w:t>os</w:t>
      </w:r>
      <w:r w:rsidRPr="00B52604">
        <w:rPr>
          <w:rFonts w:ascii="Museo Sans 100" w:hAnsi="Museo Sans 100" w:cs="Arial"/>
          <w:spacing w:val="24"/>
          <w:sz w:val="24"/>
          <w:szCs w:val="24"/>
        </w:rPr>
        <w:t xml:space="preserve"> </w:t>
      </w:r>
      <w:r w:rsidRPr="00B52604">
        <w:rPr>
          <w:rFonts w:ascii="Museo Sans 100" w:hAnsi="Museo Sans 100" w:cs="Arial"/>
          <w:sz w:val="24"/>
          <w:szCs w:val="24"/>
        </w:rPr>
        <w:t>No</w:t>
      </w:r>
      <w:r w:rsidRPr="00B52604">
        <w:rPr>
          <w:rFonts w:ascii="Museo Sans 100" w:hAnsi="Museo Sans 100" w:cs="Arial"/>
          <w:spacing w:val="28"/>
          <w:sz w:val="24"/>
          <w:szCs w:val="24"/>
        </w:rPr>
        <w:t xml:space="preserve"> </w:t>
      </w:r>
      <w:r w:rsidRPr="00B52604">
        <w:rPr>
          <w:rFonts w:ascii="Museo Sans 100" w:hAnsi="Museo Sans 100" w:cs="Arial"/>
          <w:sz w:val="24"/>
          <w:szCs w:val="24"/>
        </w:rPr>
        <w:t>6</w:t>
      </w:r>
      <w:r w:rsidRPr="00B52604">
        <w:rPr>
          <w:rFonts w:ascii="Museo Sans 100" w:hAnsi="Museo Sans 100" w:cs="Arial"/>
          <w:spacing w:val="34"/>
          <w:sz w:val="24"/>
          <w:szCs w:val="24"/>
        </w:rPr>
        <w:t xml:space="preserve"> </w:t>
      </w:r>
      <w:r w:rsidRPr="00B52604">
        <w:rPr>
          <w:rFonts w:ascii="Museo Sans 100" w:hAnsi="Museo Sans 100" w:cs="Arial"/>
          <w:sz w:val="24"/>
          <w:szCs w:val="24"/>
        </w:rPr>
        <w:t>y</w:t>
      </w:r>
      <w:r w:rsidRPr="00B52604">
        <w:rPr>
          <w:rFonts w:ascii="Museo Sans 100" w:hAnsi="Museo Sans 100" w:cs="Arial"/>
          <w:spacing w:val="26"/>
          <w:sz w:val="24"/>
          <w:szCs w:val="24"/>
        </w:rPr>
        <w:t xml:space="preserve"> </w:t>
      </w:r>
      <w:r w:rsidRPr="00B52604">
        <w:rPr>
          <w:rFonts w:ascii="Museo Sans 100" w:hAnsi="Museo Sans 100" w:cs="Arial"/>
          <w:sz w:val="24"/>
          <w:szCs w:val="24"/>
        </w:rPr>
        <w:t>7</w:t>
      </w:r>
      <w:r w:rsidRPr="00B52604">
        <w:rPr>
          <w:rFonts w:ascii="Museo Sans 100" w:hAnsi="Museo Sans 100" w:cs="Arial"/>
          <w:spacing w:val="31"/>
          <w:sz w:val="24"/>
          <w:szCs w:val="24"/>
        </w:rPr>
        <w:t xml:space="preserve"> </w:t>
      </w:r>
      <w:r w:rsidRPr="00B52604">
        <w:rPr>
          <w:rFonts w:ascii="Museo Sans 100" w:hAnsi="Museo Sans 100" w:cs="Arial"/>
          <w:sz w:val="24"/>
          <w:szCs w:val="24"/>
        </w:rPr>
        <w:t>de</w:t>
      </w:r>
      <w:r w:rsidRPr="00B52604">
        <w:rPr>
          <w:rFonts w:ascii="Museo Sans 100" w:hAnsi="Museo Sans 100" w:cs="Arial"/>
          <w:spacing w:val="28"/>
          <w:sz w:val="24"/>
          <w:szCs w:val="24"/>
        </w:rPr>
        <w:t xml:space="preserve"> </w:t>
      </w:r>
      <w:r w:rsidRPr="00B52604">
        <w:rPr>
          <w:rFonts w:ascii="Museo Sans 100" w:hAnsi="Museo Sans 100" w:cs="Arial"/>
          <w:spacing w:val="-1"/>
          <w:sz w:val="24"/>
          <w:szCs w:val="24"/>
        </w:rPr>
        <w:t>l</w:t>
      </w:r>
      <w:r w:rsidRPr="00B52604">
        <w:rPr>
          <w:rFonts w:ascii="Museo Sans 100" w:hAnsi="Museo Sans 100" w:cs="Arial"/>
          <w:sz w:val="24"/>
          <w:szCs w:val="24"/>
        </w:rPr>
        <w:t>a</w:t>
      </w:r>
      <w:r w:rsidRPr="00B52604">
        <w:rPr>
          <w:rFonts w:ascii="Museo Sans 100" w:hAnsi="Museo Sans 100" w:cs="Arial"/>
          <w:spacing w:val="29"/>
          <w:sz w:val="24"/>
          <w:szCs w:val="24"/>
        </w:rPr>
        <w:t xml:space="preserve"> </w:t>
      </w:r>
      <w:r w:rsidRPr="00B52604">
        <w:rPr>
          <w:rFonts w:ascii="Museo Sans 100" w:hAnsi="Museo Sans 100" w:cs="Arial"/>
          <w:sz w:val="24"/>
          <w:szCs w:val="24"/>
        </w:rPr>
        <w:t>L</w:t>
      </w:r>
      <w:r w:rsidRPr="00B52604">
        <w:rPr>
          <w:rFonts w:ascii="Museo Sans 100" w:hAnsi="Museo Sans 100" w:cs="Arial"/>
          <w:spacing w:val="4"/>
          <w:sz w:val="24"/>
          <w:szCs w:val="24"/>
        </w:rPr>
        <w:t>e</w:t>
      </w:r>
      <w:r w:rsidRPr="00B52604">
        <w:rPr>
          <w:rFonts w:ascii="Museo Sans 100" w:hAnsi="Museo Sans 100" w:cs="Arial"/>
          <w:sz w:val="24"/>
          <w:szCs w:val="24"/>
        </w:rPr>
        <w:t>y</w:t>
      </w:r>
      <w:r w:rsidRPr="00B52604">
        <w:rPr>
          <w:rFonts w:ascii="Museo Sans 100" w:hAnsi="Museo Sans 100" w:cs="Arial"/>
          <w:spacing w:val="24"/>
          <w:sz w:val="24"/>
          <w:szCs w:val="24"/>
        </w:rPr>
        <w:t xml:space="preserve"> </w:t>
      </w:r>
      <w:r w:rsidRPr="00B52604">
        <w:rPr>
          <w:rFonts w:ascii="Museo Sans 100" w:hAnsi="Museo Sans 100" w:cs="Arial"/>
          <w:sz w:val="24"/>
          <w:szCs w:val="24"/>
        </w:rPr>
        <w:t>de</w:t>
      </w:r>
      <w:r w:rsidRPr="00B52604">
        <w:rPr>
          <w:rFonts w:ascii="Museo Sans 100" w:hAnsi="Museo Sans 100" w:cs="Arial"/>
          <w:spacing w:val="28"/>
          <w:sz w:val="24"/>
          <w:szCs w:val="24"/>
        </w:rPr>
        <w:t xml:space="preserve"> </w:t>
      </w:r>
      <w:r w:rsidRPr="00B52604">
        <w:rPr>
          <w:rFonts w:ascii="Museo Sans 100" w:hAnsi="Museo Sans 100" w:cs="Arial"/>
          <w:spacing w:val="2"/>
          <w:sz w:val="24"/>
          <w:szCs w:val="24"/>
        </w:rPr>
        <w:t>M</w:t>
      </w:r>
      <w:r w:rsidRPr="00B52604">
        <w:rPr>
          <w:rFonts w:ascii="Museo Sans 100" w:hAnsi="Museo Sans 100" w:cs="Arial"/>
          <w:sz w:val="24"/>
          <w:szCs w:val="24"/>
        </w:rPr>
        <w:t>e</w:t>
      </w:r>
      <w:r w:rsidRPr="00B52604">
        <w:rPr>
          <w:rFonts w:ascii="Museo Sans 100" w:hAnsi="Museo Sans 100" w:cs="Arial"/>
          <w:spacing w:val="-1"/>
          <w:sz w:val="24"/>
          <w:szCs w:val="24"/>
        </w:rPr>
        <w:t>d</w:t>
      </w:r>
      <w:r w:rsidRPr="00B52604">
        <w:rPr>
          <w:rFonts w:ascii="Museo Sans 100" w:hAnsi="Museo Sans 100" w:cs="Arial"/>
          <w:spacing w:val="1"/>
          <w:sz w:val="24"/>
          <w:szCs w:val="24"/>
        </w:rPr>
        <w:t>i</w:t>
      </w:r>
      <w:r w:rsidRPr="00B52604">
        <w:rPr>
          <w:rFonts w:ascii="Museo Sans 100" w:hAnsi="Museo Sans 100" w:cs="Arial"/>
          <w:sz w:val="24"/>
          <w:szCs w:val="24"/>
        </w:rPr>
        <w:t xml:space="preserve">o </w:t>
      </w:r>
      <w:r w:rsidRPr="00B52604">
        <w:rPr>
          <w:rFonts w:ascii="Museo Sans 100" w:hAnsi="Museo Sans 100" w:cs="Arial"/>
          <w:spacing w:val="-1"/>
          <w:sz w:val="24"/>
          <w:szCs w:val="24"/>
        </w:rPr>
        <w:t>A</w:t>
      </w:r>
      <w:r w:rsidRPr="00B52604">
        <w:rPr>
          <w:rFonts w:ascii="Museo Sans 100" w:hAnsi="Museo Sans 100" w:cs="Arial"/>
          <w:spacing w:val="4"/>
          <w:sz w:val="24"/>
          <w:szCs w:val="24"/>
        </w:rPr>
        <w:t>m</w:t>
      </w:r>
      <w:r w:rsidRPr="00B52604">
        <w:rPr>
          <w:rFonts w:ascii="Museo Sans 100" w:hAnsi="Museo Sans 100" w:cs="Arial"/>
          <w:sz w:val="24"/>
          <w:szCs w:val="24"/>
        </w:rPr>
        <w:t>b</w:t>
      </w:r>
      <w:r w:rsidRPr="00B52604">
        <w:rPr>
          <w:rFonts w:ascii="Museo Sans 100" w:hAnsi="Museo Sans 100" w:cs="Arial"/>
          <w:spacing w:val="-1"/>
          <w:sz w:val="24"/>
          <w:szCs w:val="24"/>
        </w:rPr>
        <w:t>i</w:t>
      </w:r>
      <w:r w:rsidRPr="00B52604">
        <w:rPr>
          <w:rFonts w:ascii="Museo Sans 100" w:hAnsi="Museo Sans 100" w:cs="Arial"/>
          <w:sz w:val="24"/>
          <w:szCs w:val="24"/>
        </w:rPr>
        <w:t>e</w:t>
      </w:r>
      <w:r w:rsidRPr="00B52604">
        <w:rPr>
          <w:rFonts w:ascii="Museo Sans 100" w:hAnsi="Museo Sans 100" w:cs="Arial"/>
          <w:spacing w:val="-1"/>
          <w:sz w:val="24"/>
          <w:szCs w:val="24"/>
        </w:rPr>
        <w:t>n</w:t>
      </w:r>
      <w:r w:rsidRPr="00B52604">
        <w:rPr>
          <w:rFonts w:ascii="Museo Sans 100" w:hAnsi="Museo Sans 100" w:cs="Arial"/>
          <w:sz w:val="24"/>
          <w:szCs w:val="24"/>
        </w:rPr>
        <w:t>te</w:t>
      </w:r>
      <w:r w:rsidRPr="00B52604">
        <w:rPr>
          <w:rFonts w:ascii="Museo Sans 100" w:hAnsi="Museo Sans 100" w:cs="Arial"/>
          <w:spacing w:val="-4"/>
          <w:sz w:val="24"/>
          <w:szCs w:val="24"/>
        </w:rPr>
        <w:t xml:space="preserve"> </w:t>
      </w:r>
      <w:r w:rsidRPr="00B52604">
        <w:rPr>
          <w:rFonts w:ascii="Museo Sans 100" w:hAnsi="Museo Sans 100" w:cs="Arial"/>
          <w:sz w:val="24"/>
          <w:szCs w:val="24"/>
        </w:rPr>
        <w:t>y</w:t>
      </w:r>
      <w:r w:rsidRPr="00B52604">
        <w:rPr>
          <w:rFonts w:ascii="Museo Sans 100" w:hAnsi="Museo Sans 100" w:cs="Arial"/>
          <w:spacing w:val="-5"/>
          <w:sz w:val="24"/>
          <w:szCs w:val="24"/>
        </w:rPr>
        <w:t xml:space="preserve"> </w:t>
      </w:r>
      <w:r w:rsidRPr="00B52604">
        <w:rPr>
          <w:rFonts w:ascii="Museo Sans 100" w:hAnsi="Museo Sans 100" w:cs="Arial"/>
          <w:spacing w:val="1"/>
          <w:sz w:val="24"/>
          <w:szCs w:val="24"/>
        </w:rPr>
        <w:t>s</w:t>
      </w:r>
      <w:r w:rsidRPr="00B52604">
        <w:rPr>
          <w:rFonts w:ascii="Museo Sans 100" w:hAnsi="Museo Sans 100" w:cs="Arial"/>
          <w:sz w:val="24"/>
          <w:szCs w:val="24"/>
        </w:rPr>
        <w:t>u</w:t>
      </w:r>
      <w:r w:rsidRPr="00B52604">
        <w:rPr>
          <w:rFonts w:ascii="Museo Sans 100" w:hAnsi="Museo Sans 100" w:cs="Arial"/>
          <w:spacing w:val="-2"/>
          <w:sz w:val="24"/>
          <w:szCs w:val="24"/>
        </w:rPr>
        <w:t xml:space="preserve"> </w:t>
      </w:r>
      <w:r w:rsidRPr="00B52604">
        <w:rPr>
          <w:rFonts w:ascii="Museo Sans 100" w:hAnsi="Museo Sans 100" w:cs="Arial"/>
          <w:spacing w:val="2"/>
          <w:sz w:val="24"/>
          <w:szCs w:val="24"/>
        </w:rPr>
        <w:t>R</w:t>
      </w:r>
      <w:r w:rsidRPr="00B52604">
        <w:rPr>
          <w:rFonts w:ascii="Museo Sans 100" w:hAnsi="Museo Sans 100" w:cs="Arial"/>
          <w:sz w:val="24"/>
          <w:szCs w:val="24"/>
        </w:rPr>
        <w:t>e</w:t>
      </w:r>
      <w:r w:rsidRPr="00B52604">
        <w:rPr>
          <w:rFonts w:ascii="Museo Sans 100" w:hAnsi="Museo Sans 100" w:cs="Arial"/>
          <w:spacing w:val="1"/>
          <w:sz w:val="24"/>
          <w:szCs w:val="24"/>
        </w:rPr>
        <w:t>g</w:t>
      </w:r>
      <w:r w:rsidRPr="00B52604">
        <w:rPr>
          <w:rFonts w:ascii="Museo Sans 100" w:hAnsi="Museo Sans 100" w:cs="Arial"/>
          <w:spacing w:val="-1"/>
          <w:sz w:val="24"/>
          <w:szCs w:val="24"/>
        </w:rPr>
        <w:t>l</w:t>
      </w:r>
      <w:r w:rsidRPr="00B52604">
        <w:rPr>
          <w:rFonts w:ascii="Museo Sans 100" w:hAnsi="Museo Sans 100" w:cs="Arial"/>
          <w:sz w:val="24"/>
          <w:szCs w:val="24"/>
        </w:rPr>
        <w:t>a</w:t>
      </w:r>
      <w:r w:rsidRPr="00B52604">
        <w:rPr>
          <w:rFonts w:ascii="Museo Sans 100" w:hAnsi="Museo Sans 100" w:cs="Arial"/>
          <w:spacing w:val="4"/>
          <w:sz w:val="24"/>
          <w:szCs w:val="24"/>
        </w:rPr>
        <w:t>m</w:t>
      </w:r>
      <w:r w:rsidRPr="00B52604">
        <w:rPr>
          <w:rFonts w:ascii="Museo Sans 100" w:hAnsi="Museo Sans 100" w:cs="Arial"/>
          <w:sz w:val="24"/>
          <w:szCs w:val="24"/>
        </w:rPr>
        <w:t>e</w:t>
      </w:r>
      <w:r w:rsidRPr="00B52604">
        <w:rPr>
          <w:rFonts w:ascii="Museo Sans 100" w:hAnsi="Museo Sans 100" w:cs="Arial"/>
          <w:spacing w:val="-1"/>
          <w:sz w:val="24"/>
          <w:szCs w:val="24"/>
        </w:rPr>
        <w:t>n</w:t>
      </w:r>
      <w:r w:rsidRPr="00B52604">
        <w:rPr>
          <w:rFonts w:ascii="Museo Sans 100" w:hAnsi="Museo Sans 100" w:cs="Arial"/>
          <w:sz w:val="24"/>
          <w:szCs w:val="24"/>
        </w:rPr>
        <w:t>t</w:t>
      </w:r>
      <w:r w:rsidRPr="00B52604">
        <w:rPr>
          <w:rFonts w:ascii="Museo Sans 100" w:hAnsi="Museo Sans 100" w:cs="Arial"/>
          <w:spacing w:val="2"/>
          <w:sz w:val="24"/>
          <w:szCs w:val="24"/>
        </w:rPr>
        <w:t>o</w:t>
      </w:r>
      <w:r w:rsidRPr="00B52604">
        <w:rPr>
          <w:rFonts w:ascii="Museo Sans 100" w:hAnsi="Museo Sans 100" w:cs="Arial"/>
          <w:sz w:val="24"/>
          <w:szCs w:val="24"/>
        </w:rPr>
        <w:t>.</w:t>
      </w:r>
    </w:p>
    <w:p w:rsidR="00F5328F" w:rsidRDefault="00765E9E" w:rsidP="009032F4">
      <w:pPr>
        <w:pStyle w:val="Prrafodelista"/>
        <w:widowControl w:val="0"/>
        <w:numPr>
          <w:ilvl w:val="0"/>
          <w:numId w:val="94"/>
        </w:numPr>
        <w:autoSpaceDE w:val="0"/>
        <w:autoSpaceDN w:val="0"/>
        <w:adjustRightInd w:val="0"/>
        <w:ind w:left="709" w:right="3599" w:hanging="283"/>
        <w:contextualSpacing/>
        <w:rPr>
          <w:rFonts w:ascii="Museo Sans 100" w:hAnsi="Museo Sans 100" w:cs="Arial"/>
          <w:sz w:val="24"/>
          <w:szCs w:val="24"/>
        </w:rPr>
      </w:pPr>
      <w:r w:rsidRPr="00B52604">
        <w:rPr>
          <w:rFonts w:ascii="Museo Sans 100" w:hAnsi="Museo Sans 100" w:cs="Arial"/>
          <w:spacing w:val="-1"/>
          <w:sz w:val="24"/>
          <w:szCs w:val="24"/>
        </w:rPr>
        <w:t>V</w:t>
      </w:r>
      <w:r w:rsidRPr="00B52604">
        <w:rPr>
          <w:rFonts w:ascii="Museo Sans 100" w:hAnsi="Museo Sans 100" w:cs="Arial"/>
          <w:sz w:val="24"/>
          <w:szCs w:val="24"/>
        </w:rPr>
        <w:t>e</w:t>
      </w:r>
      <w:r w:rsidRPr="00B52604">
        <w:rPr>
          <w:rFonts w:ascii="Museo Sans 100" w:hAnsi="Museo Sans 100" w:cs="Arial"/>
          <w:spacing w:val="1"/>
          <w:sz w:val="24"/>
          <w:szCs w:val="24"/>
        </w:rPr>
        <w:t>l</w:t>
      </w:r>
      <w:r w:rsidRPr="00B52604">
        <w:rPr>
          <w:rFonts w:ascii="Museo Sans 100" w:hAnsi="Museo Sans 100" w:cs="Arial"/>
          <w:sz w:val="24"/>
          <w:szCs w:val="24"/>
        </w:rPr>
        <w:t>ar</w:t>
      </w:r>
      <w:r w:rsidRPr="00B52604">
        <w:rPr>
          <w:rFonts w:ascii="Museo Sans 100" w:hAnsi="Museo Sans 100" w:cs="Arial"/>
          <w:spacing w:val="-5"/>
          <w:sz w:val="24"/>
          <w:szCs w:val="24"/>
        </w:rPr>
        <w:t xml:space="preserve"> </w:t>
      </w:r>
      <w:r w:rsidRPr="00B52604">
        <w:rPr>
          <w:rFonts w:ascii="Museo Sans 100" w:hAnsi="Museo Sans 100" w:cs="Arial"/>
          <w:sz w:val="24"/>
          <w:szCs w:val="24"/>
        </w:rPr>
        <w:t>por el</w:t>
      </w:r>
      <w:r w:rsidRPr="00B52604">
        <w:rPr>
          <w:rFonts w:ascii="Museo Sans 100" w:hAnsi="Museo Sans 100" w:cs="Arial"/>
          <w:spacing w:val="-3"/>
          <w:sz w:val="24"/>
          <w:szCs w:val="24"/>
        </w:rPr>
        <w:t xml:space="preserve"> </w:t>
      </w:r>
      <w:r w:rsidRPr="00B52604">
        <w:rPr>
          <w:rFonts w:ascii="Museo Sans 100" w:hAnsi="Museo Sans 100" w:cs="Arial"/>
          <w:spacing w:val="1"/>
          <w:sz w:val="24"/>
          <w:szCs w:val="24"/>
        </w:rPr>
        <w:t>c</w:t>
      </w:r>
      <w:r w:rsidRPr="00B52604">
        <w:rPr>
          <w:rFonts w:ascii="Museo Sans 100" w:hAnsi="Museo Sans 100" w:cs="Arial"/>
          <w:sz w:val="24"/>
          <w:szCs w:val="24"/>
        </w:rPr>
        <w:t>u</w:t>
      </w:r>
      <w:r w:rsidRPr="00B52604">
        <w:rPr>
          <w:rFonts w:ascii="Museo Sans 100" w:hAnsi="Museo Sans 100" w:cs="Arial"/>
          <w:spacing w:val="4"/>
          <w:sz w:val="24"/>
          <w:szCs w:val="24"/>
        </w:rPr>
        <w:t>m</w:t>
      </w:r>
      <w:r w:rsidRPr="00B52604">
        <w:rPr>
          <w:rFonts w:ascii="Museo Sans 100" w:hAnsi="Museo Sans 100" w:cs="Arial"/>
          <w:spacing w:val="1"/>
          <w:sz w:val="24"/>
          <w:szCs w:val="24"/>
        </w:rPr>
        <w:t>p</w:t>
      </w:r>
      <w:r w:rsidRPr="00B52604">
        <w:rPr>
          <w:rFonts w:ascii="Museo Sans 100" w:hAnsi="Museo Sans 100" w:cs="Arial"/>
          <w:spacing w:val="-1"/>
          <w:sz w:val="24"/>
          <w:szCs w:val="24"/>
        </w:rPr>
        <w:t>li</w:t>
      </w:r>
      <w:r w:rsidRPr="00B52604">
        <w:rPr>
          <w:rFonts w:ascii="Museo Sans 100" w:hAnsi="Museo Sans 100" w:cs="Arial"/>
          <w:spacing w:val="4"/>
          <w:sz w:val="24"/>
          <w:szCs w:val="24"/>
        </w:rPr>
        <w:t>m</w:t>
      </w:r>
      <w:r w:rsidRPr="00B52604">
        <w:rPr>
          <w:rFonts w:ascii="Museo Sans 100" w:hAnsi="Museo Sans 100" w:cs="Arial"/>
          <w:spacing w:val="-1"/>
          <w:sz w:val="24"/>
          <w:szCs w:val="24"/>
        </w:rPr>
        <w:t>i</w:t>
      </w:r>
      <w:r w:rsidRPr="00B52604">
        <w:rPr>
          <w:rFonts w:ascii="Museo Sans 100" w:hAnsi="Museo Sans 100" w:cs="Arial"/>
          <w:sz w:val="24"/>
          <w:szCs w:val="24"/>
        </w:rPr>
        <w:t>e</w:t>
      </w:r>
      <w:r w:rsidRPr="00B52604">
        <w:rPr>
          <w:rFonts w:ascii="Museo Sans 100" w:hAnsi="Museo Sans 100" w:cs="Arial"/>
          <w:spacing w:val="-1"/>
          <w:sz w:val="24"/>
          <w:szCs w:val="24"/>
        </w:rPr>
        <w:t>n</w:t>
      </w:r>
      <w:r w:rsidRPr="00B52604">
        <w:rPr>
          <w:rFonts w:ascii="Museo Sans 100" w:hAnsi="Museo Sans 100" w:cs="Arial"/>
          <w:sz w:val="24"/>
          <w:szCs w:val="24"/>
        </w:rPr>
        <w:t>to</w:t>
      </w:r>
      <w:r w:rsidRPr="00B52604">
        <w:rPr>
          <w:rFonts w:ascii="Museo Sans 100" w:hAnsi="Museo Sans 100" w:cs="Arial"/>
          <w:spacing w:val="-11"/>
          <w:sz w:val="24"/>
          <w:szCs w:val="24"/>
        </w:rPr>
        <w:t xml:space="preserve"> </w:t>
      </w:r>
      <w:r w:rsidRPr="00B52604">
        <w:rPr>
          <w:rFonts w:ascii="Museo Sans 100" w:hAnsi="Museo Sans 100" w:cs="Arial"/>
          <w:spacing w:val="2"/>
          <w:sz w:val="24"/>
          <w:szCs w:val="24"/>
        </w:rPr>
        <w:t>d</w:t>
      </w:r>
      <w:r w:rsidRPr="00B52604">
        <w:rPr>
          <w:rFonts w:ascii="Museo Sans 100" w:hAnsi="Museo Sans 100" w:cs="Arial"/>
          <w:sz w:val="24"/>
          <w:szCs w:val="24"/>
        </w:rPr>
        <w:t>e</w:t>
      </w:r>
      <w:r w:rsidRPr="00B52604">
        <w:rPr>
          <w:rFonts w:ascii="Museo Sans 100" w:hAnsi="Museo Sans 100" w:cs="Arial"/>
          <w:spacing w:val="-2"/>
          <w:sz w:val="24"/>
          <w:szCs w:val="24"/>
        </w:rPr>
        <w:t xml:space="preserve"> l</w:t>
      </w:r>
      <w:r w:rsidRPr="00B52604">
        <w:rPr>
          <w:rFonts w:ascii="Museo Sans 100" w:hAnsi="Museo Sans 100" w:cs="Arial"/>
          <w:sz w:val="24"/>
          <w:szCs w:val="24"/>
        </w:rPr>
        <w:t>as n</w:t>
      </w:r>
      <w:r w:rsidRPr="00B52604">
        <w:rPr>
          <w:rFonts w:ascii="Museo Sans 100" w:hAnsi="Museo Sans 100" w:cs="Arial"/>
          <w:spacing w:val="-1"/>
          <w:sz w:val="24"/>
          <w:szCs w:val="24"/>
        </w:rPr>
        <w:t>o</w:t>
      </w:r>
      <w:r w:rsidRPr="00B52604">
        <w:rPr>
          <w:rFonts w:ascii="Museo Sans 100" w:hAnsi="Museo Sans 100" w:cs="Arial"/>
          <w:spacing w:val="1"/>
          <w:sz w:val="24"/>
          <w:szCs w:val="24"/>
        </w:rPr>
        <w:t>r</w:t>
      </w:r>
      <w:r w:rsidRPr="00B52604">
        <w:rPr>
          <w:rFonts w:ascii="Museo Sans 100" w:hAnsi="Museo Sans 100" w:cs="Arial"/>
          <w:spacing w:val="4"/>
          <w:sz w:val="24"/>
          <w:szCs w:val="24"/>
        </w:rPr>
        <w:t>m</w:t>
      </w:r>
      <w:r w:rsidRPr="00B52604">
        <w:rPr>
          <w:rFonts w:ascii="Museo Sans 100" w:hAnsi="Museo Sans 100" w:cs="Arial"/>
          <w:sz w:val="24"/>
          <w:szCs w:val="24"/>
        </w:rPr>
        <w:t>as</w:t>
      </w:r>
      <w:r w:rsidRPr="00B52604">
        <w:rPr>
          <w:rFonts w:ascii="Museo Sans 100" w:hAnsi="Museo Sans 100" w:cs="Arial"/>
          <w:spacing w:val="-6"/>
          <w:sz w:val="24"/>
          <w:szCs w:val="24"/>
        </w:rPr>
        <w:t xml:space="preserve"> </w:t>
      </w:r>
      <w:r w:rsidRPr="00F5328F">
        <w:rPr>
          <w:rFonts w:ascii="Museo Sans 100" w:hAnsi="Museo Sans 100" w:cs="Arial"/>
          <w:spacing w:val="1"/>
          <w:sz w:val="24"/>
          <w:szCs w:val="24"/>
        </w:rPr>
        <w:t>j</w:t>
      </w:r>
      <w:r w:rsidRPr="00F5328F">
        <w:rPr>
          <w:rFonts w:ascii="Museo Sans 100" w:hAnsi="Museo Sans 100" w:cs="Arial"/>
          <w:sz w:val="24"/>
          <w:szCs w:val="24"/>
        </w:rPr>
        <w:t>uríd</w:t>
      </w:r>
      <w:r w:rsidRPr="00F5328F">
        <w:rPr>
          <w:rFonts w:ascii="Museo Sans 100" w:hAnsi="Museo Sans 100" w:cs="Arial"/>
          <w:spacing w:val="-1"/>
          <w:sz w:val="24"/>
          <w:szCs w:val="24"/>
        </w:rPr>
        <w:t>i</w:t>
      </w:r>
      <w:r w:rsidRPr="00F5328F">
        <w:rPr>
          <w:rFonts w:ascii="Museo Sans 100" w:hAnsi="Museo Sans 100" w:cs="Arial"/>
          <w:spacing w:val="1"/>
          <w:sz w:val="24"/>
          <w:szCs w:val="24"/>
        </w:rPr>
        <w:t>c</w:t>
      </w:r>
      <w:r w:rsidRPr="00F5328F">
        <w:rPr>
          <w:rFonts w:ascii="Museo Sans 100" w:hAnsi="Museo Sans 100" w:cs="Arial"/>
          <w:sz w:val="24"/>
          <w:szCs w:val="24"/>
        </w:rPr>
        <w:t>as</w:t>
      </w:r>
      <w:r w:rsidRPr="00F5328F">
        <w:rPr>
          <w:rFonts w:ascii="Museo Sans 100" w:hAnsi="Museo Sans 100" w:cs="Arial"/>
          <w:spacing w:val="-6"/>
          <w:sz w:val="24"/>
          <w:szCs w:val="24"/>
        </w:rPr>
        <w:t xml:space="preserve"> </w:t>
      </w:r>
      <w:r w:rsidRPr="00F5328F">
        <w:rPr>
          <w:rFonts w:ascii="Museo Sans 100" w:hAnsi="Museo Sans 100" w:cs="Arial"/>
          <w:spacing w:val="-3"/>
          <w:sz w:val="24"/>
          <w:szCs w:val="24"/>
        </w:rPr>
        <w:t>a</w:t>
      </w:r>
      <w:r w:rsidRPr="00F5328F">
        <w:rPr>
          <w:rFonts w:ascii="Museo Sans 100" w:hAnsi="Museo Sans 100" w:cs="Arial"/>
          <w:spacing w:val="4"/>
          <w:sz w:val="24"/>
          <w:szCs w:val="24"/>
        </w:rPr>
        <w:t>m</w:t>
      </w:r>
      <w:r w:rsidRPr="00F5328F">
        <w:rPr>
          <w:rFonts w:ascii="Museo Sans 100" w:hAnsi="Museo Sans 100" w:cs="Arial"/>
          <w:sz w:val="24"/>
          <w:szCs w:val="24"/>
        </w:rPr>
        <w:t>b</w:t>
      </w:r>
      <w:r w:rsidRPr="00F5328F">
        <w:rPr>
          <w:rFonts w:ascii="Museo Sans 100" w:hAnsi="Museo Sans 100" w:cs="Arial"/>
          <w:spacing w:val="-1"/>
          <w:sz w:val="24"/>
          <w:szCs w:val="24"/>
        </w:rPr>
        <w:t>i</w:t>
      </w:r>
      <w:r w:rsidRPr="00F5328F">
        <w:rPr>
          <w:rFonts w:ascii="Museo Sans 100" w:hAnsi="Museo Sans 100" w:cs="Arial"/>
          <w:sz w:val="24"/>
          <w:szCs w:val="24"/>
        </w:rPr>
        <w:t>e</w:t>
      </w:r>
      <w:r w:rsidRPr="00F5328F">
        <w:rPr>
          <w:rFonts w:ascii="Museo Sans 100" w:hAnsi="Museo Sans 100" w:cs="Arial"/>
          <w:spacing w:val="-1"/>
          <w:sz w:val="24"/>
          <w:szCs w:val="24"/>
        </w:rPr>
        <w:t>n</w:t>
      </w:r>
      <w:r w:rsidRPr="00F5328F">
        <w:rPr>
          <w:rFonts w:ascii="Museo Sans 100" w:hAnsi="Museo Sans 100" w:cs="Arial"/>
          <w:sz w:val="24"/>
          <w:szCs w:val="24"/>
        </w:rPr>
        <w:t>t</w:t>
      </w:r>
      <w:r w:rsidRPr="00F5328F">
        <w:rPr>
          <w:rFonts w:ascii="Museo Sans 100" w:hAnsi="Museo Sans 100" w:cs="Arial"/>
          <w:spacing w:val="2"/>
          <w:sz w:val="24"/>
          <w:szCs w:val="24"/>
        </w:rPr>
        <w:t>a</w:t>
      </w:r>
      <w:r w:rsidRPr="00F5328F">
        <w:rPr>
          <w:rFonts w:ascii="Museo Sans 100" w:hAnsi="Museo Sans 100" w:cs="Arial"/>
          <w:spacing w:val="-1"/>
          <w:sz w:val="24"/>
          <w:szCs w:val="24"/>
        </w:rPr>
        <w:t>l</w:t>
      </w:r>
      <w:r w:rsidRPr="00F5328F">
        <w:rPr>
          <w:rFonts w:ascii="Museo Sans 100" w:hAnsi="Museo Sans 100" w:cs="Arial"/>
          <w:sz w:val="24"/>
          <w:szCs w:val="24"/>
        </w:rPr>
        <w:t>e</w:t>
      </w:r>
      <w:r w:rsidRPr="00F5328F">
        <w:rPr>
          <w:rFonts w:ascii="Museo Sans 100" w:hAnsi="Museo Sans 100" w:cs="Arial"/>
          <w:spacing w:val="1"/>
          <w:sz w:val="24"/>
          <w:szCs w:val="24"/>
        </w:rPr>
        <w:t>s</w:t>
      </w:r>
      <w:r w:rsidRPr="00F5328F">
        <w:rPr>
          <w:rFonts w:ascii="Museo Sans 100" w:hAnsi="Museo Sans 100" w:cs="Arial"/>
          <w:sz w:val="24"/>
          <w:szCs w:val="24"/>
        </w:rPr>
        <w:t xml:space="preserve">. </w:t>
      </w:r>
    </w:p>
    <w:p w:rsidR="00765E9E" w:rsidRPr="00F5328F" w:rsidRDefault="00765E9E" w:rsidP="009032F4">
      <w:pPr>
        <w:pStyle w:val="Prrafodelista"/>
        <w:widowControl w:val="0"/>
        <w:numPr>
          <w:ilvl w:val="0"/>
          <w:numId w:val="94"/>
        </w:numPr>
        <w:autoSpaceDE w:val="0"/>
        <w:autoSpaceDN w:val="0"/>
        <w:adjustRightInd w:val="0"/>
        <w:ind w:left="709" w:right="3599" w:hanging="283"/>
        <w:contextualSpacing/>
        <w:rPr>
          <w:rFonts w:ascii="Museo Sans 100" w:hAnsi="Museo Sans 100" w:cs="Arial"/>
          <w:sz w:val="24"/>
          <w:szCs w:val="24"/>
        </w:rPr>
      </w:pPr>
      <w:r w:rsidRPr="00F5328F">
        <w:rPr>
          <w:rFonts w:ascii="Museo Sans 100" w:hAnsi="Museo Sans 100" w:cs="Arial"/>
          <w:sz w:val="24"/>
          <w:szCs w:val="24"/>
        </w:rPr>
        <w:t>De</w:t>
      </w:r>
      <w:r w:rsidRPr="00F5328F">
        <w:rPr>
          <w:rFonts w:ascii="Museo Sans 100" w:hAnsi="Museo Sans 100" w:cs="Arial"/>
          <w:spacing w:val="1"/>
          <w:sz w:val="24"/>
          <w:szCs w:val="24"/>
        </w:rPr>
        <w:t>s</w:t>
      </w:r>
      <w:r w:rsidRPr="00F5328F">
        <w:rPr>
          <w:rFonts w:ascii="Museo Sans 100" w:hAnsi="Museo Sans 100" w:cs="Arial"/>
          <w:sz w:val="24"/>
          <w:szCs w:val="24"/>
        </w:rPr>
        <w:t>ar</w:t>
      </w:r>
      <w:r w:rsidRPr="00F5328F">
        <w:rPr>
          <w:rFonts w:ascii="Museo Sans 100" w:hAnsi="Museo Sans 100" w:cs="Arial"/>
          <w:spacing w:val="1"/>
          <w:sz w:val="24"/>
          <w:szCs w:val="24"/>
        </w:rPr>
        <w:t>r</w:t>
      </w:r>
      <w:r w:rsidRPr="00F5328F">
        <w:rPr>
          <w:rFonts w:ascii="Museo Sans 100" w:hAnsi="Museo Sans 100" w:cs="Arial"/>
          <w:sz w:val="24"/>
          <w:szCs w:val="24"/>
        </w:rPr>
        <w:t>o</w:t>
      </w:r>
      <w:r w:rsidRPr="00F5328F">
        <w:rPr>
          <w:rFonts w:ascii="Museo Sans 100" w:hAnsi="Museo Sans 100" w:cs="Arial"/>
          <w:spacing w:val="-1"/>
          <w:sz w:val="24"/>
          <w:szCs w:val="24"/>
        </w:rPr>
        <w:t>l</w:t>
      </w:r>
      <w:r w:rsidRPr="00F5328F">
        <w:rPr>
          <w:rFonts w:ascii="Museo Sans 100" w:hAnsi="Museo Sans 100" w:cs="Arial"/>
          <w:spacing w:val="1"/>
          <w:sz w:val="24"/>
          <w:szCs w:val="24"/>
        </w:rPr>
        <w:t>l</w:t>
      </w:r>
      <w:r w:rsidRPr="00F5328F">
        <w:rPr>
          <w:rFonts w:ascii="Museo Sans 100" w:hAnsi="Museo Sans 100" w:cs="Arial"/>
          <w:sz w:val="24"/>
          <w:szCs w:val="24"/>
        </w:rPr>
        <w:t>ar</w:t>
      </w:r>
      <w:r w:rsidRPr="00F5328F">
        <w:rPr>
          <w:rFonts w:ascii="Museo Sans 100" w:hAnsi="Museo Sans 100" w:cs="Arial"/>
          <w:spacing w:val="-10"/>
          <w:sz w:val="24"/>
          <w:szCs w:val="24"/>
        </w:rPr>
        <w:t xml:space="preserve"> </w:t>
      </w:r>
      <w:r w:rsidRPr="00F5328F">
        <w:rPr>
          <w:rFonts w:ascii="Museo Sans 100" w:hAnsi="Museo Sans 100" w:cs="Arial"/>
          <w:sz w:val="24"/>
          <w:szCs w:val="24"/>
        </w:rPr>
        <w:t>a</w:t>
      </w:r>
      <w:r w:rsidRPr="00F5328F">
        <w:rPr>
          <w:rFonts w:ascii="Museo Sans 100" w:hAnsi="Museo Sans 100" w:cs="Arial"/>
          <w:spacing w:val="1"/>
          <w:sz w:val="24"/>
          <w:szCs w:val="24"/>
        </w:rPr>
        <w:t>c</w:t>
      </w:r>
      <w:r w:rsidRPr="00F5328F">
        <w:rPr>
          <w:rFonts w:ascii="Museo Sans 100" w:hAnsi="Museo Sans 100" w:cs="Arial"/>
          <w:sz w:val="24"/>
          <w:szCs w:val="24"/>
        </w:rPr>
        <w:t>t</w:t>
      </w:r>
      <w:r w:rsidRPr="00F5328F">
        <w:rPr>
          <w:rFonts w:ascii="Museo Sans 100" w:hAnsi="Museo Sans 100" w:cs="Arial"/>
          <w:spacing w:val="1"/>
          <w:sz w:val="24"/>
          <w:szCs w:val="24"/>
        </w:rPr>
        <w:t>iv</w:t>
      </w:r>
      <w:r w:rsidRPr="00F5328F">
        <w:rPr>
          <w:rFonts w:ascii="Museo Sans 100" w:hAnsi="Museo Sans 100" w:cs="Arial"/>
          <w:spacing w:val="-1"/>
          <w:sz w:val="24"/>
          <w:szCs w:val="24"/>
        </w:rPr>
        <w:t>i</w:t>
      </w:r>
      <w:r w:rsidRPr="00F5328F">
        <w:rPr>
          <w:rFonts w:ascii="Museo Sans 100" w:hAnsi="Museo Sans 100" w:cs="Arial"/>
          <w:sz w:val="24"/>
          <w:szCs w:val="24"/>
        </w:rPr>
        <w:t>d</w:t>
      </w:r>
      <w:r w:rsidRPr="00F5328F">
        <w:rPr>
          <w:rFonts w:ascii="Museo Sans 100" w:hAnsi="Museo Sans 100" w:cs="Arial"/>
          <w:spacing w:val="1"/>
          <w:sz w:val="24"/>
          <w:szCs w:val="24"/>
        </w:rPr>
        <w:t>a</w:t>
      </w:r>
      <w:r w:rsidRPr="00F5328F">
        <w:rPr>
          <w:rFonts w:ascii="Museo Sans 100" w:hAnsi="Museo Sans 100" w:cs="Arial"/>
          <w:sz w:val="24"/>
          <w:szCs w:val="24"/>
        </w:rPr>
        <w:t>d</w:t>
      </w:r>
      <w:r w:rsidRPr="00F5328F">
        <w:rPr>
          <w:rFonts w:ascii="Museo Sans 100" w:hAnsi="Museo Sans 100" w:cs="Arial"/>
          <w:spacing w:val="-1"/>
          <w:sz w:val="24"/>
          <w:szCs w:val="24"/>
        </w:rPr>
        <w:t>e</w:t>
      </w:r>
      <w:r w:rsidRPr="00F5328F">
        <w:rPr>
          <w:rFonts w:ascii="Museo Sans 100" w:hAnsi="Museo Sans 100" w:cs="Arial"/>
          <w:sz w:val="24"/>
          <w:szCs w:val="24"/>
        </w:rPr>
        <w:t>s</w:t>
      </w:r>
      <w:r w:rsidRPr="00F5328F">
        <w:rPr>
          <w:rFonts w:ascii="Museo Sans 100" w:hAnsi="Museo Sans 100" w:cs="Arial"/>
          <w:spacing w:val="-9"/>
          <w:sz w:val="24"/>
          <w:szCs w:val="24"/>
        </w:rPr>
        <w:t xml:space="preserve"> </w:t>
      </w:r>
      <w:r w:rsidRPr="00F5328F">
        <w:rPr>
          <w:rFonts w:ascii="Museo Sans 100" w:hAnsi="Museo Sans 100" w:cs="Arial"/>
          <w:sz w:val="24"/>
          <w:szCs w:val="24"/>
        </w:rPr>
        <w:t>re</w:t>
      </w:r>
      <w:r w:rsidRPr="00F5328F">
        <w:rPr>
          <w:rFonts w:ascii="Museo Sans 100" w:hAnsi="Museo Sans 100" w:cs="Arial"/>
          <w:spacing w:val="1"/>
          <w:sz w:val="24"/>
          <w:szCs w:val="24"/>
        </w:rPr>
        <w:t>l</w:t>
      </w:r>
      <w:r w:rsidRPr="00F5328F">
        <w:rPr>
          <w:rFonts w:ascii="Museo Sans 100" w:hAnsi="Museo Sans 100" w:cs="Arial"/>
          <w:spacing w:val="2"/>
          <w:sz w:val="24"/>
          <w:szCs w:val="24"/>
        </w:rPr>
        <w:t>a</w:t>
      </w:r>
      <w:r w:rsidRPr="00F5328F">
        <w:rPr>
          <w:rFonts w:ascii="Museo Sans 100" w:hAnsi="Museo Sans 100" w:cs="Arial"/>
          <w:spacing w:val="1"/>
          <w:sz w:val="24"/>
          <w:szCs w:val="24"/>
        </w:rPr>
        <w:t>c</w:t>
      </w:r>
      <w:r w:rsidRPr="00F5328F">
        <w:rPr>
          <w:rFonts w:ascii="Museo Sans 100" w:hAnsi="Museo Sans 100" w:cs="Arial"/>
          <w:spacing w:val="-1"/>
          <w:sz w:val="24"/>
          <w:szCs w:val="24"/>
        </w:rPr>
        <w:t>i</w:t>
      </w:r>
      <w:r w:rsidRPr="00F5328F">
        <w:rPr>
          <w:rFonts w:ascii="Museo Sans 100" w:hAnsi="Museo Sans 100" w:cs="Arial"/>
          <w:sz w:val="24"/>
          <w:szCs w:val="24"/>
        </w:rPr>
        <w:t>o</w:t>
      </w:r>
      <w:r w:rsidRPr="00F5328F">
        <w:rPr>
          <w:rFonts w:ascii="Museo Sans 100" w:hAnsi="Museo Sans 100" w:cs="Arial"/>
          <w:spacing w:val="-1"/>
          <w:sz w:val="24"/>
          <w:szCs w:val="24"/>
        </w:rPr>
        <w:t>n</w:t>
      </w:r>
      <w:r w:rsidRPr="00F5328F">
        <w:rPr>
          <w:rFonts w:ascii="Museo Sans 100" w:hAnsi="Museo Sans 100" w:cs="Arial"/>
          <w:spacing w:val="2"/>
          <w:sz w:val="24"/>
          <w:szCs w:val="24"/>
        </w:rPr>
        <w:t>a</w:t>
      </w:r>
      <w:r w:rsidRPr="00F5328F">
        <w:rPr>
          <w:rFonts w:ascii="Museo Sans 100" w:hAnsi="Museo Sans 100" w:cs="Arial"/>
          <w:sz w:val="24"/>
          <w:szCs w:val="24"/>
        </w:rPr>
        <w:t>d</w:t>
      </w:r>
      <w:r w:rsidRPr="00F5328F">
        <w:rPr>
          <w:rFonts w:ascii="Museo Sans 100" w:hAnsi="Museo Sans 100" w:cs="Arial"/>
          <w:spacing w:val="-1"/>
          <w:sz w:val="24"/>
          <w:szCs w:val="24"/>
        </w:rPr>
        <w:t>a</w:t>
      </w:r>
      <w:r w:rsidRPr="00F5328F">
        <w:rPr>
          <w:rFonts w:ascii="Museo Sans 100" w:hAnsi="Museo Sans 100" w:cs="Arial"/>
          <w:sz w:val="24"/>
          <w:szCs w:val="24"/>
        </w:rPr>
        <w:t>s</w:t>
      </w:r>
      <w:r w:rsidRPr="00F5328F">
        <w:rPr>
          <w:rFonts w:ascii="Museo Sans 100" w:hAnsi="Museo Sans 100" w:cs="Arial"/>
          <w:spacing w:val="-10"/>
          <w:sz w:val="24"/>
          <w:szCs w:val="24"/>
        </w:rPr>
        <w:t xml:space="preserve"> </w:t>
      </w:r>
      <w:r w:rsidRPr="00F5328F">
        <w:rPr>
          <w:rFonts w:ascii="Museo Sans 100" w:hAnsi="Museo Sans 100" w:cs="Arial"/>
          <w:sz w:val="24"/>
          <w:szCs w:val="24"/>
        </w:rPr>
        <w:t xml:space="preserve">a </w:t>
      </w:r>
      <w:r w:rsidRPr="00F5328F">
        <w:rPr>
          <w:rFonts w:ascii="Museo Sans 100" w:hAnsi="Museo Sans 100" w:cs="Arial"/>
          <w:spacing w:val="-1"/>
          <w:sz w:val="24"/>
          <w:szCs w:val="24"/>
        </w:rPr>
        <w:t>l</w:t>
      </w:r>
      <w:r w:rsidRPr="00F5328F">
        <w:rPr>
          <w:rFonts w:ascii="Museo Sans 100" w:hAnsi="Museo Sans 100" w:cs="Arial"/>
          <w:sz w:val="24"/>
          <w:szCs w:val="24"/>
        </w:rPr>
        <w:t>a g</w:t>
      </w:r>
      <w:r w:rsidRPr="00F5328F">
        <w:rPr>
          <w:rFonts w:ascii="Museo Sans 100" w:hAnsi="Museo Sans 100" w:cs="Arial"/>
          <w:spacing w:val="-1"/>
          <w:sz w:val="24"/>
          <w:szCs w:val="24"/>
        </w:rPr>
        <w:t>e</w:t>
      </w:r>
      <w:r w:rsidRPr="00F5328F">
        <w:rPr>
          <w:rFonts w:ascii="Museo Sans 100" w:hAnsi="Museo Sans 100" w:cs="Arial"/>
          <w:spacing w:val="1"/>
          <w:sz w:val="24"/>
          <w:szCs w:val="24"/>
        </w:rPr>
        <w:t>s</w:t>
      </w:r>
      <w:r w:rsidRPr="00F5328F">
        <w:rPr>
          <w:rFonts w:ascii="Museo Sans 100" w:hAnsi="Museo Sans 100" w:cs="Arial"/>
          <w:sz w:val="24"/>
          <w:szCs w:val="24"/>
        </w:rPr>
        <w:t>t</w:t>
      </w:r>
      <w:r w:rsidRPr="00F5328F">
        <w:rPr>
          <w:rFonts w:ascii="Museo Sans 100" w:hAnsi="Museo Sans 100" w:cs="Arial"/>
          <w:spacing w:val="1"/>
          <w:sz w:val="24"/>
          <w:szCs w:val="24"/>
        </w:rPr>
        <w:t>i</w:t>
      </w:r>
      <w:r w:rsidRPr="00F5328F">
        <w:rPr>
          <w:rFonts w:ascii="Museo Sans 100" w:hAnsi="Museo Sans 100" w:cs="Arial"/>
          <w:sz w:val="24"/>
          <w:szCs w:val="24"/>
        </w:rPr>
        <w:t>ón</w:t>
      </w:r>
      <w:r w:rsidRPr="00F5328F">
        <w:rPr>
          <w:rFonts w:ascii="Museo Sans 100" w:hAnsi="Museo Sans 100" w:cs="Arial"/>
          <w:spacing w:val="-5"/>
          <w:sz w:val="24"/>
          <w:szCs w:val="24"/>
        </w:rPr>
        <w:t xml:space="preserve"> </w:t>
      </w:r>
      <w:r w:rsidRPr="00F5328F">
        <w:rPr>
          <w:rFonts w:ascii="Museo Sans 100" w:hAnsi="Museo Sans 100" w:cs="Arial"/>
          <w:sz w:val="24"/>
          <w:szCs w:val="24"/>
        </w:rPr>
        <w:t>a</w:t>
      </w:r>
      <w:r w:rsidRPr="00F5328F">
        <w:rPr>
          <w:rFonts w:ascii="Museo Sans 100" w:hAnsi="Museo Sans 100" w:cs="Arial"/>
          <w:spacing w:val="4"/>
          <w:sz w:val="24"/>
          <w:szCs w:val="24"/>
        </w:rPr>
        <w:t>m</w:t>
      </w:r>
      <w:r w:rsidRPr="00F5328F">
        <w:rPr>
          <w:rFonts w:ascii="Museo Sans 100" w:hAnsi="Museo Sans 100" w:cs="Arial"/>
          <w:sz w:val="24"/>
          <w:szCs w:val="24"/>
        </w:rPr>
        <w:t>b</w:t>
      </w:r>
      <w:r w:rsidRPr="00F5328F">
        <w:rPr>
          <w:rFonts w:ascii="Museo Sans 100" w:hAnsi="Museo Sans 100" w:cs="Arial"/>
          <w:spacing w:val="-1"/>
          <w:sz w:val="24"/>
          <w:szCs w:val="24"/>
        </w:rPr>
        <w:t>i</w:t>
      </w:r>
      <w:r w:rsidRPr="00F5328F">
        <w:rPr>
          <w:rFonts w:ascii="Museo Sans 100" w:hAnsi="Museo Sans 100" w:cs="Arial"/>
          <w:sz w:val="24"/>
          <w:szCs w:val="24"/>
        </w:rPr>
        <w:t>e</w:t>
      </w:r>
      <w:r w:rsidRPr="00F5328F">
        <w:rPr>
          <w:rFonts w:ascii="Museo Sans 100" w:hAnsi="Museo Sans 100" w:cs="Arial"/>
          <w:spacing w:val="-1"/>
          <w:sz w:val="24"/>
          <w:szCs w:val="24"/>
        </w:rPr>
        <w:t>n</w:t>
      </w:r>
      <w:r w:rsidRPr="00F5328F">
        <w:rPr>
          <w:rFonts w:ascii="Museo Sans 100" w:hAnsi="Museo Sans 100" w:cs="Arial"/>
          <w:sz w:val="24"/>
          <w:szCs w:val="24"/>
        </w:rPr>
        <w:t>t</w:t>
      </w:r>
      <w:r w:rsidRPr="00F5328F">
        <w:rPr>
          <w:rFonts w:ascii="Museo Sans 100" w:hAnsi="Museo Sans 100" w:cs="Arial"/>
          <w:spacing w:val="2"/>
          <w:sz w:val="24"/>
          <w:szCs w:val="24"/>
        </w:rPr>
        <w:t>a</w:t>
      </w:r>
      <w:r w:rsidRPr="00F5328F">
        <w:rPr>
          <w:rFonts w:ascii="Museo Sans 100" w:hAnsi="Museo Sans 100" w:cs="Arial"/>
          <w:spacing w:val="-1"/>
          <w:sz w:val="24"/>
          <w:szCs w:val="24"/>
        </w:rPr>
        <w:t>l</w:t>
      </w:r>
      <w:r w:rsidRPr="00F5328F">
        <w:rPr>
          <w:rFonts w:ascii="Museo Sans 100" w:hAnsi="Museo Sans 100" w:cs="Arial"/>
          <w:sz w:val="24"/>
          <w:szCs w:val="24"/>
        </w:rPr>
        <w:t>.</w:t>
      </w:r>
    </w:p>
    <w:p w:rsidR="00765E9E" w:rsidRPr="00B52604" w:rsidRDefault="00765E9E" w:rsidP="004307BE">
      <w:pPr>
        <w:pStyle w:val="Prrafodelista"/>
        <w:widowControl w:val="0"/>
        <w:numPr>
          <w:ilvl w:val="0"/>
          <w:numId w:val="95"/>
        </w:numPr>
        <w:autoSpaceDE w:val="0"/>
        <w:autoSpaceDN w:val="0"/>
        <w:adjustRightInd w:val="0"/>
        <w:ind w:left="709" w:right="-14" w:hanging="283"/>
        <w:contextualSpacing/>
        <w:jc w:val="both"/>
        <w:rPr>
          <w:rFonts w:ascii="Museo Sans 100" w:hAnsi="Museo Sans 100" w:cs="Arial"/>
          <w:sz w:val="24"/>
          <w:szCs w:val="24"/>
        </w:rPr>
      </w:pPr>
      <w:r w:rsidRPr="00B52604">
        <w:rPr>
          <w:rFonts w:ascii="Museo Sans 100" w:hAnsi="Museo Sans 100" w:cs="Arial"/>
          <w:sz w:val="24"/>
          <w:szCs w:val="24"/>
        </w:rPr>
        <w:t>Coor</w:t>
      </w:r>
      <w:r w:rsidRPr="00B52604">
        <w:rPr>
          <w:rFonts w:ascii="Museo Sans 100" w:hAnsi="Museo Sans 100" w:cs="Arial"/>
          <w:spacing w:val="2"/>
          <w:sz w:val="24"/>
          <w:szCs w:val="24"/>
        </w:rPr>
        <w:t>d</w:t>
      </w:r>
      <w:r w:rsidRPr="00B52604">
        <w:rPr>
          <w:rFonts w:ascii="Museo Sans 100" w:hAnsi="Museo Sans 100" w:cs="Arial"/>
          <w:spacing w:val="-1"/>
          <w:sz w:val="24"/>
          <w:szCs w:val="24"/>
        </w:rPr>
        <w:t>i</w:t>
      </w:r>
      <w:r w:rsidRPr="00B52604">
        <w:rPr>
          <w:rFonts w:ascii="Museo Sans 100" w:hAnsi="Museo Sans 100" w:cs="Arial"/>
          <w:sz w:val="24"/>
          <w:szCs w:val="24"/>
        </w:rPr>
        <w:t>n</w:t>
      </w:r>
      <w:r w:rsidRPr="00B52604">
        <w:rPr>
          <w:rFonts w:ascii="Museo Sans 100" w:hAnsi="Museo Sans 100" w:cs="Arial"/>
          <w:spacing w:val="-1"/>
          <w:sz w:val="24"/>
          <w:szCs w:val="24"/>
        </w:rPr>
        <w:t>a</w:t>
      </w:r>
      <w:r w:rsidRPr="00B52604">
        <w:rPr>
          <w:rFonts w:ascii="Museo Sans 100" w:hAnsi="Museo Sans 100" w:cs="Arial"/>
          <w:sz w:val="24"/>
          <w:szCs w:val="24"/>
        </w:rPr>
        <w:t>r</w:t>
      </w:r>
      <w:r w:rsidRPr="00B52604">
        <w:rPr>
          <w:rFonts w:ascii="Museo Sans 100" w:hAnsi="Museo Sans 100" w:cs="Arial"/>
          <w:spacing w:val="10"/>
          <w:sz w:val="24"/>
          <w:szCs w:val="24"/>
        </w:rPr>
        <w:t xml:space="preserve"> </w:t>
      </w:r>
      <w:r w:rsidRPr="00B52604">
        <w:rPr>
          <w:rFonts w:ascii="Museo Sans 100" w:hAnsi="Museo Sans 100" w:cs="Arial"/>
          <w:sz w:val="24"/>
          <w:szCs w:val="24"/>
        </w:rPr>
        <w:t>a</w:t>
      </w:r>
      <w:r w:rsidRPr="00B52604">
        <w:rPr>
          <w:rFonts w:ascii="Museo Sans 100" w:hAnsi="Museo Sans 100" w:cs="Arial"/>
          <w:spacing w:val="1"/>
          <w:sz w:val="24"/>
          <w:szCs w:val="24"/>
        </w:rPr>
        <w:t>c</w:t>
      </w:r>
      <w:r w:rsidRPr="00B52604">
        <w:rPr>
          <w:rFonts w:ascii="Museo Sans 100" w:hAnsi="Museo Sans 100" w:cs="Arial"/>
          <w:sz w:val="24"/>
          <w:szCs w:val="24"/>
        </w:rPr>
        <w:t>t</w:t>
      </w:r>
      <w:r w:rsidRPr="00B52604">
        <w:rPr>
          <w:rFonts w:ascii="Museo Sans 100" w:hAnsi="Museo Sans 100" w:cs="Arial"/>
          <w:spacing w:val="1"/>
          <w:sz w:val="24"/>
          <w:szCs w:val="24"/>
        </w:rPr>
        <w:t>iv</w:t>
      </w:r>
      <w:r w:rsidRPr="00B52604">
        <w:rPr>
          <w:rFonts w:ascii="Museo Sans 100" w:hAnsi="Museo Sans 100" w:cs="Arial"/>
          <w:spacing w:val="-1"/>
          <w:sz w:val="24"/>
          <w:szCs w:val="24"/>
        </w:rPr>
        <w:t>i</w:t>
      </w:r>
      <w:r w:rsidRPr="00B52604">
        <w:rPr>
          <w:rFonts w:ascii="Museo Sans 100" w:hAnsi="Museo Sans 100" w:cs="Arial"/>
          <w:sz w:val="24"/>
          <w:szCs w:val="24"/>
        </w:rPr>
        <w:t>d</w:t>
      </w:r>
      <w:r w:rsidRPr="00B52604">
        <w:rPr>
          <w:rFonts w:ascii="Museo Sans 100" w:hAnsi="Museo Sans 100" w:cs="Arial"/>
          <w:spacing w:val="1"/>
          <w:sz w:val="24"/>
          <w:szCs w:val="24"/>
        </w:rPr>
        <w:t>a</w:t>
      </w:r>
      <w:r w:rsidRPr="00B52604">
        <w:rPr>
          <w:rFonts w:ascii="Museo Sans 100" w:hAnsi="Museo Sans 100" w:cs="Arial"/>
          <w:sz w:val="24"/>
          <w:szCs w:val="24"/>
        </w:rPr>
        <w:t>d</w:t>
      </w:r>
      <w:r w:rsidRPr="00B52604">
        <w:rPr>
          <w:rFonts w:ascii="Museo Sans 100" w:hAnsi="Museo Sans 100" w:cs="Arial"/>
          <w:spacing w:val="-1"/>
          <w:sz w:val="24"/>
          <w:szCs w:val="24"/>
        </w:rPr>
        <w:t>e</w:t>
      </w:r>
      <w:r w:rsidRPr="00B52604">
        <w:rPr>
          <w:rFonts w:ascii="Museo Sans 100" w:hAnsi="Museo Sans 100" w:cs="Arial"/>
          <w:sz w:val="24"/>
          <w:szCs w:val="24"/>
        </w:rPr>
        <w:t>s</w:t>
      </w:r>
      <w:r w:rsidRPr="00B52604">
        <w:rPr>
          <w:rFonts w:ascii="Museo Sans 100" w:hAnsi="Museo Sans 100" w:cs="Arial"/>
          <w:spacing w:val="10"/>
          <w:sz w:val="24"/>
          <w:szCs w:val="24"/>
        </w:rPr>
        <w:t xml:space="preserve"> </w:t>
      </w:r>
      <w:r w:rsidRPr="00B52604">
        <w:rPr>
          <w:rFonts w:ascii="Museo Sans 100" w:hAnsi="Museo Sans 100" w:cs="Arial"/>
          <w:sz w:val="24"/>
          <w:szCs w:val="24"/>
        </w:rPr>
        <w:t>de</w:t>
      </w:r>
      <w:r w:rsidRPr="00B52604">
        <w:rPr>
          <w:rFonts w:ascii="Museo Sans 100" w:hAnsi="Museo Sans 100" w:cs="Arial"/>
          <w:spacing w:val="16"/>
          <w:sz w:val="24"/>
          <w:szCs w:val="24"/>
        </w:rPr>
        <w:t xml:space="preserve"> </w:t>
      </w:r>
      <w:r w:rsidRPr="00B52604">
        <w:rPr>
          <w:rFonts w:ascii="Museo Sans 100" w:hAnsi="Museo Sans 100" w:cs="Arial"/>
          <w:spacing w:val="3"/>
          <w:sz w:val="24"/>
          <w:szCs w:val="24"/>
        </w:rPr>
        <w:t>c</w:t>
      </w:r>
      <w:r w:rsidRPr="00B52604">
        <w:rPr>
          <w:rFonts w:ascii="Museo Sans 100" w:hAnsi="Museo Sans 100" w:cs="Arial"/>
          <w:sz w:val="24"/>
          <w:szCs w:val="24"/>
        </w:rPr>
        <w:t>a</w:t>
      </w:r>
      <w:r w:rsidRPr="00B52604">
        <w:rPr>
          <w:rFonts w:ascii="Museo Sans 100" w:hAnsi="Museo Sans 100" w:cs="Arial"/>
          <w:spacing w:val="4"/>
          <w:sz w:val="24"/>
          <w:szCs w:val="24"/>
        </w:rPr>
        <w:t>m</w:t>
      </w:r>
      <w:r w:rsidRPr="00B52604">
        <w:rPr>
          <w:rFonts w:ascii="Museo Sans 100" w:hAnsi="Museo Sans 100" w:cs="Arial"/>
          <w:sz w:val="24"/>
          <w:szCs w:val="24"/>
        </w:rPr>
        <w:t>po</w:t>
      </w:r>
      <w:r w:rsidRPr="00B52604">
        <w:rPr>
          <w:rFonts w:ascii="Museo Sans 100" w:hAnsi="Museo Sans 100" w:cs="Arial"/>
          <w:spacing w:val="12"/>
          <w:sz w:val="24"/>
          <w:szCs w:val="24"/>
        </w:rPr>
        <w:t xml:space="preserve"> </w:t>
      </w:r>
      <w:r w:rsidRPr="00B52604">
        <w:rPr>
          <w:rFonts w:ascii="Museo Sans 100" w:hAnsi="Museo Sans 100" w:cs="Arial"/>
          <w:sz w:val="24"/>
          <w:szCs w:val="24"/>
        </w:rPr>
        <w:t>de</w:t>
      </w:r>
      <w:r w:rsidRPr="00B52604">
        <w:rPr>
          <w:rFonts w:ascii="Museo Sans 100" w:hAnsi="Museo Sans 100" w:cs="Arial"/>
          <w:spacing w:val="16"/>
          <w:sz w:val="24"/>
          <w:szCs w:val="24"/>
        </w:rPr>
        <w:t xml:space="preserve"> </w:t>
      </w:r>
      <w:r w:rsidRPr="00B52604">
        <w:rPr>
          <w:rFonts w:ascii="Museo Sans 100" w:hAnsi="Museo Sans 100" w:cs="Arial"/>
          <w:sz w:val="24"/>
          <w:szCs w:val="24"/>
        </w:rPr>
        <w:t>pr</w:t>
      </w:r>
      <w:r w:rsidRPr="00B52604">
        <w:rPr>
          <w:rFonts w:ascii="Museo Sans 100" w:hAnsi="Museo Sans 100" w:cs="Arial"/>
          <w:spacing w:val="2"/>
          <w:sz w:val="24"/>
          <w:szCs w:val="24"/>
        </w:rPr>
        <w:t>o</w:t>
      </w:r>
      <w:r w:rsidRPr="00B52604">
        <w:rPr>
          <w:rFonts w:ascii="Museo Sans 100" w:hAnsi="Museo Sans 100" w:cs="Arial"/>
          <w:spacing w:val="-4"/>
          <w:sz w:val="24"/>
          <w:szCs w:val="24"/>
        </w:rPr>
        <w:t>y</w:t>
      </w:r>
      <w:r w:rsidRPr="00B52604">
        <w:rPr>
          <w:rFonts w:ascii="Museo Sans 100" w:hAnsi="Museo Sans 100" w:cs="Arial"/>
          <w:sz w:val="24"/>
          <w:szCs w:val="24"/>
        </w:rPr>
        <w:t>e</w:t>
      </w:r>
      <w:r w:rsidRPr="00B52604">
        <w:rPr>
          <w:rFonts w:ascii="Museo Sans 100" w:hAnsi="Museo Sans 100" w:cs="Arial"/>
          <w:spacing w:val="1"/>
          <w:sz w:val="24"/>
          <w:szCs w:val="24"/>
        </w:rPr>
        <w:t>c</w:t>
      </w:r>
      <w:r w:rsidRPr="00B52604">
        <w:rPr>
          <w:rFonts w:ascii="Museo Sans 100" w:hAnsi="Museo Sans 100" w:cs="Arial"/>
          <w:sz w:val="24"/>
          <w:szCs w:val="24"/>
        </w:rPr>
        <w:t>tos</w:t>
      </w:r>
      <w:r w:rsidRPr="00B52604">
        <w:rPr>
          <w:rFonts w:ascii="Museo Sans 100" w:hAnsi="Museo Sans 100" w:cs="Arial"/>
          <w:spacing w:val="10"/>
          <w:sz w:val="24"/>
          <w:szCs w:val="24"/>
        </w:rPr>
        <w:t xml:space="preserve"> </w:t>
      </w:r>
      <w:r w:rsidRPr="00B52604">
        <w:rPr>
          <w:rFonts w:ascii="Museo Sans 100" w:hAnsi="Museo Sans 100" w:cs="Arial"/>
          <w:spacing w:val="2"/>
          <w:sz w:val="24"/>
          <w:szCs w:val="24"/>
        </w:rPr>
        <w:t>d</w:t>
      </w:r>
      <w:r w:rsidRPr="00B52604">
        <w:rPr>
          <w:rFonts w:ascii="Museo Sans 100" w:hAnsi="Museo Sans 100" w:cs="Arial"/>
          <w:sz w:val="24"/>
          <w:szCs w:val="24"/>
        </w:rPr>
        <w:t>e</w:t>
      </w:r>
      <w:r w:rsidRPr="00B52604">
        <w:rPr>
          <w:rFonts w:ascii="Museo Sans 100" w:hAnsi="Museo Sans 100" w:cs="Arial"/>
          <w:spacing w:val="17"/>
          <w:sz w:val="24"/>
          <w:szCs w:val="24"/>
        </w:rPr>
        <w:t xml:space="preserve"> </w:t>
      </w:r>
      <w:r w:rsidRPr="00B52604">
        <w:rPr>
          <w:rFonts w:ascii="Museo Sans 100" w:hAnsi="Museo Sans 100" w:cs="Arial"/>
          <w:sz w:val="24"/>
          <w:szCs w:val="24"/>
        </w:rPr>
        <w:t>p</w:t>
      </w:r>
      <w:r w:rsidRPr="00B52604">
        <w:rPr>
          <w:rFonts w:ascii="Museo Sans 100" w:hAnsi="Museo Sans 100" w:cs="Arial"/>
          <w:spacing w:val="-1"/>
          <w:sz w:val="24"/>
          <w:szCs w:val="24"/>
        </w:rPr>
        <w:t>a</w:t>
      </w:r>
      <w:r w:rsidRPr="00B52604">
        <w:rPr>
          <w:rFonts w:ascii="Museo Sans 100" w:hAnsi="Museo Sans 100" w:cs="Arial"/>
          <w:spacing w:val="3"/>
          <w:sz w:val="24"/>
          <w:szCs w:val="24"/>
        </w:rPr>
        <w:t>r</w:t>
      </w:r>
      <w:r w:rsidRPr="00B52604">
        <w:rPr>
          <w:rFonts w:ascii="Museo Sans 100" w:hAnsi="Museo Sans 100" w:cs="Arial"/>
          <w:spacing w:val="1"/>
          <w:sz w:val="24"/>
          <w:szCs w:val="24"/>
        </w:rPr>
        <w:t>c</w:t>
      </w:r>
      <w:r w:rsidRPr="00B52604">
        <w:rPr>
          <w:rFonts w:ascii="Museo Sans 100" w:hAnsi="Museo Sans 100" w:cs="Arial"/>
          <w:sz w:val="24"/>
          <w:szCs w:val="24"/>
        </w:rPr>
        <w:t>e</w:t>
      </w:r>
      <w:r w:rsidRPr="00B52604">
        <w:rPr>
          <w:rFonts w:ascii="Museo Sans 100" w:hAnsi="Museo Sans 100" w:cs="Arial"/>
          <w:spacing w:val="-1"/>
          <w:sz w:val="24"/>
          <w:szCs w:val="24"/>
        </w:rPr>
        <w:t>l</w:t>
      </w:r>
      <w:r w:rsidRPr="00B52604">
        <w:rPr>
          <w:rFonts w:ascii="Museo Sans 100" w:hAnsi="Museo Sans 100" w:cs="Arial"/>
          <w:sz w:val="24"/>
          <w:szCs w:val="24"/>
        </w:rPr>
        <w:t>a</w:t>
      </w:r>
      <w:r w:rsidRPr="00B52604">
        <w:rPr>
          <w:rFonts w:ascii="Museo Sans 100" w:hAnsi="Museo Sans 100" w:cs="Arial"/>
          <w:spacing w:val="1"/>
          <w:sz w:val="24"/>
          <w:szCs w:val="24"/>
        </w:rPr>
        <w:t>c</w:t>
      </w:r>
      <w:r w:rsidRPr="00B52604">
        <w:rPr>
          <w:rFonts w:ascii="Museo Sans 100" w:hAnsi="Museo Sans 100" w:cs="Arial"/>
          <w:spacing w:val="-1"/>
          <w:sz w:val="24"/>
          <w:szCs w:val="24"/>
        </w:rPr>
        <w:t>i</w:t>
      </w:r>
      <w:r w:rsidRPr="00B52604">
        <w:rPr>
          <w:rFonts w:ascii="Museo Sans 100" w:hAnsi="Museo Sans 100" w:cs="Arial"/>
          <w:spacing w:val="2"/>
          <w:sz w:val="24"/>
          <w:szCs w:val="24"/>
        </w:rPr>
        <w:t>ó</w:t>
      </w:r>
      <w:r w:rsidRPr="00B52604">
        <w:rPr>
          <w:rFonts w:ascii="Museo Sans 100" w:hAnsi="Museo Sans 100" w:cs="Arial"/>
          <w:sz w:val="24"/>
          <w:szCs w:val="24"/>
        </w:rPr>
        <w:t>n</w:t>
      </w:r>
      <w:r w:rsidRPr="00B52604">
        <w:rPr>
          <w:rFonts w:ascii="Museo Sans 100" w:hAnsi="Museo Sans 100" w:cs="Arial"/>
          <w:spacing w:val="9"/>
          <w:sz w:val="24"/>
          <w:szCs w:val="24"/>
        </w:rPr>
        <w:t xml:space="preserve"> </w:t>
      </w:r>
      <w:r w:rsidRPr="00B52604">
        <w:rPr>
          <w:rFonts w:ascii="Museo Sans 100" w:hAnsi="Museo Sans 100" w:cs="Arial"/>
          <w:sz w:val="24"/>
          <w:szCs w:val="24"/>
        </w:rPr>
        <w:t>a</w:t>
      </w:r>
      <w:r w:rsidRPr="00B52604">
        <w:rPr>
          <w:rFonts w:ascii="Museo Sans 100" w:hAnsi="Museo Sans 100" w:cs="Arial"/>
          <w:spacing w:val="18"/>
          <w:sz w:val="24"/>
          <w:szCs w:val="24"/>
        </w:rPr>
        <w:t xml:space="preserve"> </w:t>
      </w:r>
      <w:r w:rsidRPr="00B52604">
        <w:rPr>
          <w:rFonts w:ascii="Museo Sans 100" w:hAnsi="Museo Sans 100" w:cs="Arial"/>
          <w:spacing w:val="2"/>
          <w:sz w:val="24"/>
          <w:szCs w:val="24"/>
        </w:rPr>
        <w:t>f</w:t>
      </w:r>
      <w:r w:rsidRPr="00B52604">
        <w:rPr>
          <w:rFonts w:ascii="Museo Sans 100" w:hAnsi="Museo Sans 100" w:cs="Arial"/>
          <w:sz w:val="24"/>
          <w:szCs w:val="24"/>
        </w:rPr>
        <w:t>a</w:t>
      </w:r>
      <w:r w:rsidRPr="00B52604">
        <w:rPr>
          <w:rFonts w:ascii="Museo Sans 100" w:hAnsi="Museo Sans 100" w:cs="Arial"/>
          <w:spacing w:val="-2"/>
          <w:sz w:val="24"/>
          <w:szCs w:val="24"/>
        </w:rPr>
        <w:t>v</w:t>
      </w:r>
      <w:r w:rsidRPr="00B52604">
        <w:rPr>
          <w:rFonts w:ascii="Museo Sans 100" w:hAnsi="Museo Sans 100" w:cs="Arial"/>
          <w:sz w:val="24"/>
          <w:szCs w:val="24"/>
        </w:rPr>
        <w:t>or</w:t>
      </w:r>
      <w:r w:rsidRPr="00B52604">
        <w:rPr>
          <w:rFonts w:ascii="Museo Sans 100" w:hAnsi="Museo Sans 100" w:cs="Arial"/>
          <w:spacing w:val="15"/>
          <w:sz w:val="24"/>
          <w:szCs w:val="24"/>
        </w:rPr>
        <w:t xml:space="preserve"> </w:t>
      </w:r>
      <w:r w:rsidRPr="00B52604">
        <w:rPr>
          <w:rFonts w:ascii="Museo Sans 100" w:hAnsi="Museo Sans 100" w:cs="Arial"/>
          <w:spacing w:val="2"/>
          <w:sz w:val="24"/>
          <w:szCs w:val="24"/>
        </w:rPr>
        <w:t>d</w:t>
      </w:r>
      <w:r w:rsidRPr="00B52604">
        <w:rPr>
          <w:rFonts w:ascii="Museo Sans 100" w:hAnsi="Museo Sans 100" w:cs="Arial"/>
          <w:sz w:val="24"/>
          <w:szCs w:val="24"/>
        </w:rPr>
        <w:t>e</w:t>
      </w:r>
      <w:r w:rsidRPr="00B52604">
        <w:rPr>
          <w:rFonts w:ascii="Museo Sans 100" w:hAnsi="Museo Sans 100" w:cs="Arial"/>
          <w:spacing w:val="17"/>
          <w:sz w:val="24"/>
          <w:szCs w:val="24"/>
        </w:rPr>
        <w:t xml:space="preserve"> </w:t>
      </w:r>
      <w:r w:rsidRPr="00B52604">
        <w:rPr>
          <w:rFonts w:ascii="Museo Sans 100" w:hAnsi="Museo Sans 100" w:cs="Arial"/>
          <w:spacing w:val="-1"/>
          <w:sz w:val="24"/>
          <w:szCs w:val="24"/>
        </w:rPr>
        <w:t>l</w:t>
      </w:r>
      <w:r w:rsidRPr="00B52604">
        <w:rPr>
          <w:rFonts w:ascii="Museo Sans 100" w:hAnsi="Museo Sans 100" w:cs="Arial"/>
          <w:sz w:val="24"/>
          <w:szCs w:val="24"/>
        </w:rPr>
        <w:t>a</w:t>
      </w:r>
      <w:r w:rsidRPr="00B52604">
        <w:rPr>
          <w:rFonts w:ascii="Museo Sans 100" w:hAnsi="Museo Sans 100" w:cs="Arial"/>
          <w:spacing w:val="19"/>
          <w:sz w:val="24"/>
          <w:szCs w:val="24"/>
        </w:rPr>
        <w:t xml:space="preserve"> </w:t>
      </w:r>
      <w:r w:rsidRPr="00B52604">
        <w:rPr>
          <w:rFonts w:ascii="Museo Sans 100" w:hAnsi="Museo Sans 100" w:cs="Arial"/>
          <w:spacing w:val="-1"/>
          <w:sz w:val="24"/>
          <w:szCs w:val="24"/>
        </w:rPr>
        <w:t>i</w:t>
      </w:r>
      <w:r w:rsidRPr="00B52604">
        <w:rPr>
          <w:rFonts w:ascii="Museo Sans 100" w:hAnsi="Museo Sans 100" w:cs="Arial"/>
          <w:sz w:val="24"/>
          <w:szCs w:val="24"/>
        </w:rPr>
        <w:t>n</w:t>
      </w:r>
      <w:r w:rsidRPr="00B52604">
        <w:rPr>
          <w:rFonts w:ascii="Museo Sans 100" w:hAnsi="Museo Sans 100" w:cs="Arial"/>
          <w:spacing w:val="1"/>
          <w:sz w:val="24"/>
          <w:szCs w:val="24"/>
        </w:rPr>
        <w:t>s</w:t>
      </w:r>
      <w:r w:rsidRPr="00B52604">
        <w:rPr>
          <w:rFonts w:ascii="Museo Sans 100" w:hAnsi="Museo Sans 100" w:cs="Arial"/>
          <w:sz w:val="24"/>
          <w:szCs w:val="24"/>
        </w:rPr>
        <w:t>t</w:t>
      </w:r>
      <w:r w:rsidRPr="00B52604">
        <w:rPr>
          <w:rFonts w:ascii="Museo Sans 100" w:hAnsi="Museo Sans 100" w:cs="Arial"/>
          <w:spacing w:val="-1"/>
          <w:sz w:val="24"/>
          <w:szCs w:val="24"/>
        </w:rPr>
        <w:t>i</w:t>
      </w:r>
      <w:r w:rsidRPr="00B52604">
        <w:rPr>
          <w:rFonts w:ascii="Museo Sans 100" w:hAnsi="Museo Sans 100" w:cs="Arial"/>
          <w:spacing w:val="2"/>
          <w:sz w:val="24"/>
          <w:szCs w:val="24"/>
        </w:rPr>
        <w:t>t</w:t>
      </w:r>
      <w:r w:rsidRPr="00B52604">
        <w:rPr>
          <w:rFonts w:ascii="Museo Sans 100" w:hAnsi="Museo Sans 100" w:cs="Arial"/>
          <w:sz w:val="24"/>
          <w:szCs w:val="24"/>
        </w:rPr>
        <w:t>u</w:t>
      </w:r>
      <w:r w:rsidRPr="00B52604">
        <w:rPr>
          <w:rFonts w:ascii="Museo Sans 100" w:hAnsi="Museo Sans 100" w:cs="Arial"/>
          <w:spacing w:val="1"/>
          <w:sz w:val="24"/>
          <w:szCs w:val="24"/>
        </w:rPr>
        <w:t>c</w:t>
      </w:r>
      <w:r w:rsidRPr="00B52604">
        <w:rPr>
          <w:rFonts w:ascii="Museo Sans 100" w:hAnsi="Museo Sans 100" w:cs="Arial"/>
          <w:spacing w:val="-1"/>
          <w:sz w:val="24"/>
          <w:szCs w:val="24"/>
        </w:rPr>
        <w:t>i</w:t>
      </w:r>
      <w:r w:rsidRPr="00B52604">
        <w:rPr>
          <w:rFonts w:ascii="Museo Sans 100" w:hAnsi="Museo Sans 100" w:cs="Arial"/>
          <w:sz w:val="24"/>
          <w:szCs w:val="24"/>
        </w:rPr>
        <w:t>ón</w:t>
      </w:r>
      <w:r w:rsidRPr="00B52604">
        <w:rPr>
          <w:rFonts w:ascii="Museo Sans 100" w:hAnsi="Museo Sans 100" w:cs="Arial"/>
          <w:spacing w:val="14"/>
          <w:sz w:val="24"/>
          <w:szCs w:val="24"/>
        </w:rPr>
        <w:t xml:space="preserve"> </w:t>
      </w:r>
      <w:r w:rsidRPr="00B52604">
        <w:rPr>
          <w:rFonts w:ascii="Museo Sans 100" w:hAnsi="Museo Sans 100" w:cs="Arial"/>
          <w:sz w:val="24"/>
          <w:szCs w:val="24"/>
        </w:rPr>
        <w:t>y</w:t>
      </w:r>
      <w:r w:rsidRPr="00B52604">
        <w:rPr>
          <w:rFonts w:ascii="Museo Sans 100" w:hAnsi="Museo Sans 100" w:cs="Arial"/>
          <w:spacing w:val="14"/>
          <w:sz w:val="24"/>
          <w:szCs w:val="24"/>
        </w:rPr>
        <w:t xml:space="preserve"> </w:t>
      </w:r>
      <w:r w:rsidRPr="00B52604">
        <w:rPr>
          <w:rFonts w:ascii="Museo Sans 100" w:hAnsi="Museo Sans 100" w:cs="Arial"/>
          <w:sz w:val="24"/>
          <w:szCs w:val="24"/>
        </w:rPr>
        <w:t>Co</w:t>
      </w:r>
      <w:r w:rsidRPr="00B52604">
        <w:rPr>
          <w:rFonts w:ascii="Museo Sans 100" w:hAnsi="Museo Sans 100" w:cs="Arial"/>
          <w:spacing w:val="2"/>
          <w:sz w:val="24"/>
          <w:szCs w:val="24"/>
        </w:rPr>
        <w:t>o</w:t>
      </w:r>
      <w:r w:rsidRPr="00B52604">
        <w:rPr>
          <w:rFonts w:ascii="Museo Sans 100" w:hAnsi="Museo Sans 100" w:cs="Arial"/>
          <w:sz w:val="24"/>
          <w:szCs w:val="24"/>
        </w:rPr>
        <w:t>p</w:t>
      </w:r>
      <w:r w:rsidRPr="00B52604">
        <w:rPr>
          <w:rFonts w:ascii="Museo Sans 100" w:hAnsi="Museo Sans 100" w:cs="Arial"/>
          <w:spacing w:val="-1"/>
          <w:sz w:val="24"/>
          <w:szCs w:val="24"/>
        </w:rPr>
        <w:t>e</w:t>
      </w:r>
      <w:r w:rsidRPr="00B52604">
        <w:rPr>
          <w:rFonts w:ascii="Museo Sans 100" w:hAnsi="Museo Sans 100" w:cs="Arial"/>
          <w:spacing w:val="1"/>
          <w:sz w:val="24"/>
          <w:szCs w:val="24"/>
        </w:rPr>
        <w:t>r</w:t>
      </w:r>
      <w:r w:rsidRPr="00B52604">
        <w:rPr>
          <w:rFonts w:ascii="Museo Sans 100" w:hAnsi="Museo Sans 100" w:cs="Arial"/>
          <w:sz w:val="24"/>
          <w:szCs w:val="24"/>
        </w:rPr>
        <w:t>a</w:t>
      </w:r>
      <w:r w:rsidRPr="00B52604">
        <w:rPr>
          <w:rFonts w:ascii="Museo Sans 100" w:hAnsi="Museo Sans 100" w:cs="Arial"/>
          <w:spacing w:val="2"/>
          <w:sz w:val="24"/>
          <w:szCs w:val="24"/>
        </w:rPr>
        <w:t>t</w:t>
      </w:r>
      <w:r w:rsidRPr="00B52604">
        <w:rPr>
          <w:rFonts w:ascii="Museo Sans 100" w:hAnsi="Museo Sans 100" w:cs="Arial"/>
          <w:spacing w:val="1"/>
          <w:sz w:val="24"/>
          <w:szCs w:val="24"/>
        </w:rPr>
        <w:t>i</w:t>
      </w:r>
      <w:r w:rsidRPr="00B52604">
        <w:rPr>
          <w:rFonts w:ascii="Museo Sans 100" w:hAnsi="Museo Sans 100" w:cs="Arial"/>
          <w:spacing w:val="-1"/>
          <w:sz w:val="24"/>
          <w:szCs w:val="24"/>
        </w:rPr>
        <w:t>v</w:t>
      </w:r>
      <w:r w:rsidRPr="00B52604">
        <w:rPr>
          <w:rFonts w:ascii="Museo Sans 100" w:hAnsi="Museo Sans 100" w:cs="Arial"/>
          <w:sz w:val="24"/>
          <w:szCs w:val="24"/>
        </w:rPr>
        <w:t>as de</w:t>
      </w:r>
      <w:r w:rsidRPr="00B52604">
        <w:rPr>
          <w:rFonts w:ascii="Museo Sans 100" w:hAnsi="Museo Sans 100" w:cs="Arial"/>
          <w:spacing w:val="10"/>
          <w:sz w:val="24"/>
          <w:szCs w:val="24"/>
        </w:rPr>
        <w:t xml:space="preserve"> </w:t>
      </w:r>
      <w:r w:rsidRPr="00B52604">
        <w:rPr>
          <w:rFonts w:ascii="Museo Sans 100" w:hAnsi="Museo Sans 100" w:cs="Arial"/>
          <w:spacing w:val="-1"/>
          <w:sz w:val="24"/>
          <w:szCs w:val="24"/>
        </w:rPr>
        <w:t>l</w:t>
      </w:r>
      <w:r w:rsidRPr="00B52604">
        <w:rPr>
          <w:rFonts w:ascii="Museo Sans 100" w:hAnsi="Museo Sans 100" w:cs="Arial"/>
          <w:sz w:val="24"/>
          <w:szCs w:val="24"/>
        </w:rPr>
        <w:t>a</w:t>
      </w:r>
      <w:r w:rsidRPr="00B52604">
        <w:rPr>
          <w:rFonts w:ascii="Museo Sans 100" w:hAnsi="Museo Sans 100" w:cs="Arial"/>
          <w:spacing w:val="11"/>
          <w:sz w:val="24"/>
          <w:szCs w:val="24"/>
        </w:rPr>
        <w:t xml:space="preserve"> </w:t>
      </w:r>
      <w:r w:rsidRPr="00B52604">
        <w:rPr>
          <w:rFonts w:ascii="Museo Sans 100" w:hAnsi="Museo Sans 100" w:cs="Arial"/>
          <w:sz w:val="24"/>
          <w:szCs w:val="24"/>
        </w:rPr>
        <w:t>Re</w:t>
      </w:r>
      <w:r w:rsidRPr="00B52604">
        <w:rPr>
          <w:rFonts w:ascii="Museo Sans 100" w:hAnsi="Museo Sans 100" w:cs="Arial"/>
          <w:spacing w:val="2"/>
          <w:sz w:val="24"/>
          <w:szCs w:val="24"/>
        </w:rPr>
        <w:t>f</w:t>
      </w:r>
      <w:r w:rsidRPr="00B52604">
        <w:rPr>
          <w:rFonts w:ascii="Museo Sans 100" w:hAnsi="Museo Sans 100" w:cs="Arial"/>
          <w:sz w:val="24"/>
          <w:szCs w:val="24"/>
        </w:rPr>
        <w:t>or</w:t>
      </w:r>
      <w:r w:rsidRPr="00B52604">
        <w:rPr>
          <w:rFonts w:ascii="Museo Sans 100" w:hAnsi="Museo Sans 100" w:cs="Arial"/>
          <w:spacing w:val="5"/>
          <w:sz w:val="24"/>
          <w:szCs w:val="24"/>
        </w:rPr>
        <w:t>m</w:t>
      </w:r>
      <w:r w:rsidRPr="00B52604">
        <w:rPr>
          <w:rFonts w:ascii="Museo Sans 100" w:hAnsi="Museo Sans 100" w:cs="Arial"/>
          <w:sz w:val="24"/>
          <w:szCs w:val="24"/>
        </w:rPr>
        <w:t>a</w:t>
      </w:r>
      <w:r w:rsidRPr="00B52604">
        <w:rPr>
          <w:rFonts w:ascii="Museo Sans 100" w:hAnsi="Museo Sans 100" w:cs="Arial"/>
          <w:spacing w:val="3"/>
          <w:sz w:val="24"/>
          <w:szCs w:val="24"/>
        </w:rPr>
        <w:t xml:space="preserve"> </w:t>
      </w:r>
      <w:r w:rsidRPr="00B52604">
        <w:rPr>
          <w:rFonts w:ascii="Museo Sans 100" w:hAnsi="Museo Sans 100" w:cs="Arial"/>
          <w:spacing w:val="-1"/>
          <w:sz w:val="24"/>
          <w:szCs w:val="24"/>
        </w:rPr>
        <w:t>A</w:t>
      </w:r>
      <w:r w:rsidRPr="00B52604">
        <w:rPr>
          <w:rFonts w:ascii="Museo Sans 100" w:hAnsi="Museo Sans 100" w:cs="Arial"/>
          <w:sz w:val="24"/>
          <w:szCs w:val="24"/>
        </w:rPr>
        <w:t>gra</w:t>
      </w:r>
      <w:r w:rsidRPr="00B52604">
        <w:rPr>
          <w:rFonts w:ascii="Museo Sans 100" w:hAnsi="Museo Sans 100" w:cs="Arial"/>
          <w:spacing w:val="1"/>
          <w:sz w:val="24"/>
          <w:szCs w:val="24"/>
        </w:rPr>
        <w:t>r</w:t>
      </w:r>
      <w:r w:rsidRPr="00B52604">
        <w:rPr>
          <w:rFonts w:ascii="Museo Sans 100" w:hAnsi="Museo Sans 100" w:cs="Arial"/>
          <w:spacing w:val="-1"/>
          <w:sz w:val="24"/>
          <w:szCs w:val="24"/>
        </w:rPr>
        <w:t>i</w:t>
      </w:r>
      <w:r w:rsidRPr="00B52604">
        <w:rPr>
          <w:rFonts w:ascii="Museo Sans 100" w:hAnsi="Museo Sans 100" w:cs="Arial"/>
          <w:sz w:val="24"/>
          <w:szCs w:val="24"/>
        </w:rPr>
        <w:t>a</w:t>
      </w:r>
      <w:r w:rsidRPr="00B52604">
        <w:rPr>
          <w:rFonts w:ascii="Museo Sans 100" w:hAnsi="Museo Sans 100" w:cs="Arial"/>
          <w:spacing w:val="6"/>
          <w:sz w:val="24"/>
          <w:szCs w:val="24"/>
        </w:rPr>
        <w:t xml:space="preserve"> </w:t>
      </w:r>
      <w:r w:rsidRPr="00B52604">
        <w:rPr>
          <w:rFonts w:ascii="Museo Sans 100" w:hAnsi="Museo Sans 100" w:cs="Arial"/>
          <w:sz w:val="24"/>
          <w:szCs w:val="24"/>
        </w:rPr>
        <w:t>p</w:t>
      </w:r>
      <w:r w:rsidRPr="00B52604">
        <w:rPr>
          <w:rFonts w:ascii="Museo Sans 100" w:hAnsi="Museo Sans 100" w:cs="Arial"/>
          <w:spacing w:val="-1"/>
          <w:sz w:val="24"/>
          <w:szCs w:val="24"/>
        </w:rPr>
        <w:t>a</w:t>
      </w:r>
      <w:r w:rsidRPr="00B52604">
        <w:rPr>
          <w:rFonts w:ascii="Museo Sans 100" w:hAnsi="Museo Sans 100" w:cs="Arial"/>
          <w:spacing w:val="3"/>
          <w:sz w:val="24"/>
          <w:szCs w:val="24"/>
        </w:rPr>
        <w:t>r</w:t>
      </w:r>
      <w:r w:rsidRPr="00B52604">
        <w:rPr>
          <w:rFonts w:ascii="Museo Sans 100" w:hAnsi="Museo Sans 100" w:cs="Arial"/>
          <w:sz w:val="24"/>
          <w:szCs w:val="24"/>
        </w:rPr>
        <w:t>a</w:t>
      </w:r>
      <w:r w:rsidRPr="00B52604">
        <w:rPr>
          <w:rFonts w:ascii="Museo Sans 100" w:hAnsi="Museo Sans 100" w:cs="Arial"/>
          <w:spacing w:val="6"/>
          <w:sz w:val="24"/>
          <w:szCs w:val="24"/>
        </w:rPr>
        <w:t xml:space="preserve"> </w:t>
      </w:r>
      <w:r w:rsidRPr="00B52604">
        <w:rPr>
          <w:rFonts w:ascii="Museo Sans 100" w:hAnsi="Museo Sans 100" w:cs="Arial"/>
          <w:spacing w:val="2"/>
          <w:sz w:val="24"/>
          <w:szCs w:val="24"/>
        </w:rPr>
        <w:t>d</w:t>
      </w:r>
      <w:r w:rsidRPr="00B52604">
        <w:rPr>
          <w:rFonts w:ascii="Museo Sans 100" w:hAnsi="Museo Sans 100" w:cs="Arial"/>
          <w:sz w:val="24"/>
          <w:szCs w:val="24"/>
        </w:rPr>
        <w:t>et</w:t>
      </w:r>
      <w:r w:rsidRPr="00B52604">
        <w:rPr>
          <w:rFonts w:ascii="Museo Sans 100" w:hAnsi="Museo Sans 100" w:cs="Arial"/>
          <w:spacing w:val="-1"/>
          <w:sz w:val="24"/>
          <w:szCs w:val="24"/>
        </w:rPr>
        <w:t>e</w:t>
      </w:r>
      <w:r w:rsidRPr="00B52604">
        <w:rPr>
          <w:rFonts w:ascii="Museo Sans 100" w:hAnsi="Museo Sans 100" w:cs="Arial"/>
          <w:spacing w:val="1"/>
          <w:sz w:val="24"/>
          <w:szCs w:val="24"/>
        </w:rPr>
        <w:t>r</w:t>
      </w:r>
      <w:r w:rsidRPr="00B52604">
        <w:rPr>
          <w:rFonts w:ascii="Museo Sans 100" w:hAnsi="Museo Sans 100" w:cs="Arial"/>
          <w:spacing w:val="4"/>
          <w:sz w:val="24"/>
          <w:szCs w:val="24"/>
        </w:rPr>
        <w:t>m</w:t>
      </w:r>
      <w:r w:rsidRPr="00B52604">
        <w:rPr>
          <w:rFonts w:ascii="Museo Sans 100" w:hAnsi="Museo Sans 100" w:cs="Arial"/>
          <w:spacing w:val="-1"/>
          <w:sz w:val="24"/>
          <w:szCs w:val="24"/>
        </w:rPr>
        <w:t>i</w:t>
      </w:r>
      <w:r w:rsidRPr="00B52604">
        <w:rPr>
          <w:rFonts w:ascii="Museo Sans 100" w:hAnsi="Museo Sans 100" w:cs="Arial"/>
          <w:sz w:val="24"/>
          <w:szCs w:val="24"/>
        </w:rPr>
        <w:t>n</w:t>
      </w:r>
      <w:r w:rsidRPr="00B52604">
        <w:rPr>
          <w:rFonts w:ascii="Museo Sans 100" w:hAnsi="Museo Sans 100" w:cs="Arial"/>
          <w:spacing w:val="-1"/>
          <w:sz w:val="24"/>
          <w:szCs w:val="24"/>
        </w:rPr>
        <w:t>a</w:t>
      </w:r>
      <w:r w:rsidRPr="00B52604">
        <w:rPr>
          <w:rFonts w:ascii="Museo Sans 100" w:hAnsi="Museo Sans 100" w:cs="Arial"/>
          <w:sz w:val="24"/>
          <w:szCs w:val="24"/>
        </w:rPr>
        <w:t>r</w:t>
      </w:r>
      <w:r w:rsidRPr="00B52604">
        <w:rPr>
          <w:rFonts w:ascii="Museo Sans 100" w:hAnsi="Museo Sans 100" w:cs="Arial"/>
          <w:spacing w:val="2"/>
          <w:sz w:val="24"/>
          <w:szCs w:val="24"/>
        </w:rPr>
        <w:t xml:space="preserve"> </w:t>
      </w:r>
      <w:r w:rsidRPr="00B52604">
        <w:rPr>
          <w:rFonts w:ascii="Museo Sans 100" w:hAnsi="Museo Sans 100" w:cs="Arial"/>
          <w:spacing w:val="1"/>
          <w:sz w:val="24"/>
          <w:szCs w:val="24"/>
        </w:rPr>
        <w:t>s</w:t>
      </w:r>
      <w:r w:rsidRPr="00B52604">
        <w:rPr>
          <w:rFonts w:ascii="Museo Sans 100" w:hAnsi="Museo Sans 100" w:cs="Arial"/>
          <w:sz w:val="24"/>
          <w:szCs w:val="24"/>
        </w:rPr>
        <w:t>u</w:t>
      </w:r>
      <w:r w:rsidRPr="00B52604">
        <w:rPr>
          <w:rFonts w:ascii="Museo Sans 100" w:hAnsi="Museo Sans 100" w:cs="Arial"/>
          <w:spacing w:val="13"/>
          <w:sz w:val="24"/>
          <w:szCs w:val="24"/>
        </w:rPr>
        <w:t xml:space="preserve"> </w:t>
      </w:r>
      <w:r w:rsidRPr="00B52604">
        <w:rPr>
          <w:rFonts w:ascii="Museo Sans 100" w:hAnsi="Museo Sans 100" w:cs="Arial"/>
          <w:spacing w:val="2"/>
          <w:sz w:val="24"/>
          <w:szCs w:val="24"/>
        </w:rPr>
        <w:t>f</w:t>
      </w:r>
      <w:r w:rsidRPr="00B52604">
        <w:rPr>
          <w:rFonts w:ascii="Museo Sans 100" w:hAnsi="Museo Sans 100" w:cs="Arial"/>
          <w:sz w:val="24"/>
          <w:szCs w:val="24"/>
        </w:rPr>
        <w:t>a</w:t>
      </w:r>
      <w:r w:rsidRPr="00B52604">
        <w:rPr>
          <w:rFonts w:ascii="Museo Sans 100" w:hAnsi="Museo Sans 100" w:cs="Arial"/>
          <w:spacing w:val="1"/>
          <w:sz w:val="24"/>
          <w:szCs w:val="24"/>
        </w:rPr>
        <w:t>c</w:t>
      </w:r>
      <w:r w:rsidRPr="00B52604">
        <w:rPr>
          <w:rFonts w:ascii="Museo Sans 100" w:hAnsi="Museo Sans 100" w:cs="Arial"/>
          <w:sz w:val="24"/>
          <w:szCs w:val="24"/>
        </w:rPr>
        <w:t>t</w:t>
      </w:r>
      <w:r w:rsidRPr="00B52604">
        <w:rPr>
          <w:rFonts w:ascii="Museo Sans 100" w:hAnsi="Museo Sans 100" w:cs="Arial"/>
          <w:spacing w:val="-1"/>
          <w:sz w:val="24"/>
          <w:szCs w:val="24"/>
        </w:rPr>
        <w:t>i</w:t>
      </w:r>
      <w:r w:rsidRPr="00B52604">
        <w:rPr>
          <w:rFonts w:ascii="Museo Sans 100" w:hAnsi="Museo Sans 100" w:cs="Arial"/>
          <w:spacing w:val="2"/>
          <w:sz w:val="24"/>
          <w:szCs w:val="24"/>
        </w:rPr>
        <w:t>b</w:t>
      </w:r>
      <w:r w:rsidRPr="00B52604">
        <w:rPr>
          <w:rFonts w:ascii="Museo Sans 100" w:hAnsi="Museo Sans 100" w:cs="Arial"/>
          <w:spacing w:val="-1"/>
          <w:sz w:val="24"/>
          <w:szCs w:val="24"/>
        </w:rPr>
        <w:t>i</w:t>
      </w:r>
      <w:r w:rsidRPr="00B52604">
        <w:rPr>
          <w:rFonts w:ascii="Museo Sans 100" w:hAnsi="Museo Sans 100" w:cs="Arial"/>
          <w:spacing w:val="2"/>
          <w:sz w:val="24"/>
          <w:szCs w:val="24"/>
        </w:rPr>
        <w:t>l</w:t>
      </w:r>
      <w:r w:rsidRPr="00B52604">
        <w:rPr>
          <w:rFonts w:ascii="Museo Sans 100" w:hAnsi="Museo Sans 100" w:cs="Arial"/>
          <w:spacing w:val="-1"/>
          <w:sz w:val="24"/>
          <w:szCs w:val="24"/>
        </w:rPr>
        <w:t>i</w:t>
      </w:r>
      <w:r w:rsidRPr="00B52604">
        <w:rPr>
          <w:rFonts w:ascii="Museo Sans 100" w:hAnsi="Museo Sans 100" w:cs="Arial"/>
          <w:spacing w:val="2"/>
          <w:sz w:val="24"/>
          <w:szCs w:val="24"/>
        </w:rPr>
        <w:t>d</w:t>
      </w:r>
      <w:r w:rsidRPr="00B52604">
        <w:rPr>
          <w:rFonts w:ascii="Museo Sans 100" w:hAnsi="Museo Sans 100" w:cs="Arial"/>
          <w:sz w:val="24"/>
          <w:szCs w:val="24"/>
        </w:rPr>
        <w:t>ad</w:t>
      </w:r>
      <w:r w:rsidRPr="00B52604">
        <w:rPr>
          <w:rFonts w:ascii="Museo Sans 100" w:hAnsi="Museo Sans 100" w:cs="Arial"/>
          <w:spacing w:val="3"/>
          <w:sz w:val="24"/>
          <w:szCs w:val="24"/>
        </w:rPr>
        <w:t xml:space="preserve"> </w:t>
      </w:r>
      <w:r w:rsidRPr="00B52604">
        <w:rPr>
          <w:rFonts w:ascii="Museo Sans 100" w:hAnsi="Museo Sans 100" w:cs="Arial"/>
          <w:sz w:val="24"/>
          <w:szCs w:val="24"/>
        </w:rPr>
        <w:t>en</w:t>
      </w:r>
      <w:r w:rsidRPr="00B52604">
        <w:rPr>
          <w:rFonts w:ascii="Museo Sans 100" w:hAnsi="Museo Sans 100" w:cs="Arial"/>
          <w:spacing w:val="10"/>
          <w:sz w:val="24"/>
          <w:szCs w:val="24"/>
        </w:rPr>
        <w:t xml:space="preserve"> </w:t>
      </w:r>
      <w:r w:rsidRPr="00B52604">
        <w:rPr>
          <w:rFonts w:ascii="Museo Sans 100" w:hAnsi="Museo Sans 100" w:cs="Arial"/>
          <w:spacing w:val="2"/>
          <w:sz w:val="24"/>
          <w:szCs w:val="24"/>
        </w:rPr>
        <w:t>e</w:t>
      </w:r>
      <w:r w:rsidRPr="00B52604">
        <w:rPr>
          <w:rFonts w:ascii="Museo Sans 100" w:hAnsi="Museo Sans 100" w:cs="Arial"/>
          <w:sz w:val="24"/>
          <w:szCs w:val="24"/>
        </w:rPr>
        <w:t>l</w:t>
      </w:r>
      <w:r w:rsidRPr="00B52604">
        <w:rPr>
          <w:rFonts w:ascii="Museo Sans 100" w:hAnsi="Museo Sans 100" w:cs="Arial"/>
          <w:spacing w:val="9"/>
          <w:sz w:val="24"/>
          <w:szCs w:val="24"/>
        </w:rPr>
        <w:t xml:space="preserve"> </w:t>
      </w:r>
      <w:r w:rsidRPr="00B52604">
        <w:rPr>
          <w:rFonts w:ascii="Museo Sans 100" w:hAnsi="Museo Sans 100" w:cs="Arial"/>
          <w:spacing w:val="2"/>
          <w:sz w:val="24"/>
          <w:szCs w:val="24"/>
        </w:rPr>
        <w:t>d</w:t>
      </w:r>
      <w:r w:rsidRPr="00B52604">
        <w:rPr>
          <w:rFonts w:ascii="Museo Sans 100" w:hAnsi="Museo Sans 100" w:cs="Arial"/>
          <w:sz w:val="24"/>
          <w:szCs w:val="24"/>
        </w:rPr>
        <w:t>e</w:t>
      </w:r>
      <w:r w:rsidRPr="00B52604">
        <w:rPr>
          <w:rFonts w:ascii="Museo Sans 100" w:hAnsi="Museo Sans 100" w:cs="Arial"/>
          <w:spacing w:val="1"/>
          <w:sz w:val="24"/>
          <w:szCs w:val="24"/>
        </w:rPr>
        <w:t>s</w:t>
      </w:r>
      <w:r w:rsidRPr="00B52604">
        <w:rPr>
          <w:rFonts w:ascii="Museo Sans 100" w:hAnsi="Museo Sans 100" w:cs="Arial"/>
          <w:sz w:val="24"/>
          <w:szCs w:val="24"/>
        </w:rPr>
        <w:t>ar</w:t>
      </w:r>
      <w:r w:rsidRPr="00B52604">
        <w:rPr>
          <w:rFonts w:ascii="Museo Sans 100" w:hAnsi="Museo Sans 100" w:cs="Arial"/>
          <w:spacing w:val="1"/>
          <w:sz w:val="24"/>
          <w:szCs w:val="24"/>
        </w:rPr>
        <w:t>r</w:t>
      </w:r>
      <w:r w:rsidRPr="00B52604">
        <w:rPr>
          <w:rFonts w:ascii="Museo Sans 100" w:hAnsi="Museo Sans 100" w:cs="Arial"/>
          <w:sz w:val="24"/>
          <w:szCs w:val="24"/>
        </w:rPr>
        <w:t>o</w:t>
      </w:r>
      <w:r w:rsidRPr="00B52604">
        <w:rPr>
          <w:rFonts w:ascii="Museo Sans 100" w:hAnsi="Museo Sans 100" w:cs="Arial"/>
          <w:spacing w:val="1"/>
          <w:sz w:val="24"/>
          <w:szCs w:val="24"/>
        </w:rPr>
        <w:t>l</w:t>
      </w:r>
      <w:r w:rsidRPr="00B52604">
        <w:rPr>
          <w:rFonts w:ascii="Museo Sans 100" w:hAnsi="Museo Sans 100" w:cs="Arial"/>
          <w:spacing w:val="-1"/>
          <w:sz w:val="24"/>
          <w:szCs w:val="24"/>
        </w:rPr>
        <w:t>l</w:t>
      </w:r>
      <w:r w:rsidRPr="00B52604">
        <w:rPr>
          <w:rFonts w:ascii="Museo Sans 100" w:hAnsi="Museo Sans 100" w:cs="Arial"/>
          <w:sz w:val="24"/>
          <w:szCs w:val="24"/>
        </w:rPr>
        <w:t>o</w:t>
      </w:r>
      <w:r w:rsidRPr="00B52604">
        <w:rPr>
          <w:rFonts w:ascii="Museo Sans 100" w:hAnsi="Museo Sans 100" w:cs="Arial"/>
          <w:spacing w:val="5"/>
          <w:sz w:val="24"/>
          <w:szCs w:val="24"/>
        </w:rPr>
        <w:t xml:space="preserve"> </w:t>
      </w:r>
      <w:r w:rsidRPr="00B52604">
        <w:rPr>
          <w:rFonts w:ascii="Museo Sans 100" w:hAnsi="Museo Sans 100" w:cs="Arial"/>
          <w:sz w:val="24"/>
          <w:szCs w:val="24"/>
        </w:rPr>
        <w:t>de</w:t>
      </w:r>
      <w:r w:rsidRPr="00B52604">
        <w:rPr>
          <w:rFonts w:ascii="Museo Sans 100" w:hAnsi="Museo Sans 100" w:cs="Arial"/>
          <w:spacing w:val="10"/>
          <w:sz w:val="24"/>
          <w:szCs w:val="24"/>
        </w:rPr>
        <w:t xml:space="preserve"> </w:t>
      </w:r>
      <w:r w:rsidRPr="00B52604">
        <w:rPr>
          <w:rFonts w:ascii="Museo Sans 100" w:hAnsi="Museo Sans 100" w:cs="Arial"/>
          <w:sz w:val="24"/>
          <w:szCs w:val="24"/>
        </w:rPr>
        <w:t>pr</w:t>
      </w:r>
      <w:r w:rsidRPr="00B52604">
        <w:rPr>
          <w:rFonts w:ascii="Museo Sans 100" w:hAnsi="Museo Sans 100" w:cs="Arial"/>
          <w:spacing w:val="5"/>
          <w:sz w:val="24"/>
          <w:szCs w:val="24"/>
        </w:rPr>
        <w:t>o</w:t>
      </w:r>
      <w:r w:rsidRPr="00B52604">
        <w:rPr>
          <w:rFonts w:ascii="Museo Sans 100" w:hAnsi="Museo Sans 100" w:cs="Arial"/>
          <w:spacing w:val="-4"/>
          <w:sz w:val="24"/>
          <w:szCs w:val="24"/>
        </w:rPr>
        <w:t>y</w:t>
      </w:r>
      <w:r w:rsidRPr="00B52604">
        <w:rPr>
          <w:rFonts w:ascii="Museo Sans 100" w:hAnsi="Museo Sans 100" w:cs="Arial"/>
          <w:sz w:val="24"/>
          <w:szCs w:val="24"/>
        </w:rPr>
        <w:t>e</w:t>
      </w:r>
      <w:r w:rsidRPr="00B52604">
        <w:rPr>
          <w:rFonts w:ascii="Museo Sans 100" w:hAnsi="Museo Sans 100" w:cs="Arial"/>
          <w:spacing w:val="3"/>
          <w:sz w:val="24"/>
          <w:szCs w:val="24"/>
        </w:rPr>
        <w:t>c</w:t>
      </w:r>
      <w:r w:rsidRPr="00B52604">
        <w:rPr>
          <w:rFonts w:ascii="Museo Sans 100" w:hAnsi="Museo Sans 100" w:cs="Arial"/>
          <w:sz w:val="24"/>
          <w:szCs w:val="24"/>
        </w:rPr>
        <w:t>tos</w:t>
      </w:r>
      <w:r w:rsidRPr="00B52604">
        <w:rPr>
          <w:rFonts w:ascii="Museo Sans 100" w:hAnsi="Museo Sans 100" w:cs="Arial"/>
          <w:spacing w:val="3"/>
          <w:sz w:val="24"/>
          <w:szCs w:val="24"/>
        </w:rPr>
        <w:t xml:space="preserve"> </w:t>
      </w:r>
      <w:r w:rsidRPr="00B52604">
        <w:rPr>
          <w:rFonts w:ascii="Museo Sans 100" w:hAnsi="Museo Sans 100" w:cs="Arial"/>
          <w:spacing w:val="1"/>
          <w:sz w:val="24"/>
          <w:szCs w:val="24"/>
        </w:rPr>
        <w:t>r</w:t>
      </w:r>
      <w:r w:rsidRPr="00B52604">
        <w:rPr>
          <w:rFonts w:ascii="Museo Sans 100" w:hAnsi="Museo Sans 100" w:cs="Arial"/>
          <w:sz w:val="24"/>
          <w:szCs w:val="24"/>
        </w:rPr>
        <w:t>e</w:t>
      </w:r>
      <w:r w:rsidRPr="00B52604">
        <w:rPr>
          <w:rFonts w:ascii="Museo Sans 100" w:hAnsi="Museo Sans 100" w:cs="Arial"/>
          <w:spacing w:val="1"/>
          <w:sz w:val="24"/>
          <w:szCs w:val="24"/>
        </w:rPr>
        <w:t>l</w:t>
      </w:r>
      <w:r w:rsidRPr="00B52604">
        <w:rPr>
          <w:rFonts w:ascii="Museo Sans 100" w:hAnsi="Museo Sans 100" w:cs="Arial"/>
          <w:sz w:val="24"/>
          <w:szCs w:val="24"/>
        </w:rPr>
        <w:t>a</w:t>
      </w:r>
      <w:r w:rsidRPr="00B52604">
        <w:rPr>
          <w:rFonts w:ascii="Museo Sans 100" w:hAnsi="Museo Sans 100" w:cs="Arial"/>
          <w:spacing w:val="1"/>
          <w:sz w:val="24"/>
          <w:szCs w:val="24"/>
        </w:rPr>
        <w:t>c</w:t>
      </w:r>
      <w:r w:rsidRPr="00B52604">
        <w:rPr>
          <w:rFonts w:ascii="Museo Sans 100" w:hAnsi="Museo Sans 100" w:cs="Arial"/>
          <w:spacing w:val="-1"/>
          <w:sz w:val="24"/>
          <w:szCs w:val="24"/>
        </w:rPr>
        <w:t>i</w:t>
      </w:r>
      <w:r w:rsidRPr="00B52604">
        <w:rPr>
          <w:rFonts w:ascii="Museo Sans 100" w:hAnsi="Museo Sans 100" w:cs="Arial"/>
          <w:sz w:val="24"/>
          <w:szCs w:val="24"/>
        </w:rPr>
        <w:t>o</w:t>
      </w:r>
      <w:r w:rsidRPr="00B52604">
        <w:rPr>
          <w:rFonts w:ascii="Museo Sans 100" w:hAnsi="Museo Sans 100" w:cs="Arial"/>
          <w:spacing w:val="1"/>
          <w:sz w:val="24"/>
          <w:szCs w:val="24"/>
        </w:rPr>
        <w:t>n</w:t>
      </w:r>
      <w:r w:rsidRPr="00B52604">
        <w:rPr>
          <w:rFonts w:ascii="Museo Sans 100" w:hAnsi="Museo Sans 100" w:cs="Arial"/>
          <w:sz w:val="24"/>
          <w:szCs w:val="24"/>
        </w:rPr>
        <w:t>a</w:t>
      </w:r>
      <w:r w:rsidRPr="00B52604">
        <w:rPr>
          <w:rFonts w:ascii="Museo Sans 100" w:hAnsi="Museo Sans 100" w:cs="Arial"/>
          <w:spacing w:val="1"/>
          <w:sz w:val="24"/>
          <w:szCs w:val="24"/>
        </w:rPr>
        <w:t>d</w:t>
      </w:r>
      <w:r w:rsidRPr="00B52604">
        <w:rPr>
          <w:rFonts w:ascii="Museo Sans 100" w:hAnsi="Museo Sans 100" w:cs="Arial"/>
          <w:sz w:val="24"/>
          <w:szCs w:val="24"/>
        </w:rPr>
        <w:t>os a</w:t>
      </w:r>
      <w:r w:rsidRPr="00B52604">
        <w:rPr>
          <w:rFonts w:ascii="Museo Sans 100" w:hAnsi="Museo Sans 100" w:cs="Arial"/>
          <w:spacing w:val="11"/>
          <w:sz w:val="24"/>
          <w:szCs w:val="24"/>
        </w:rPr>
        <w:t xml:space="preserve"> </w:t>
      </w:r>
      <w:r w:rsidRPr="00B52604">
        <w:rPr>
          <w:rFonts w:ascii="Museo Sans 100" w:hAnsi="Museo Sans 100" w:cs="Arial"/>
          <w:spacing w:val="-1"/>
          <w:sz w:val="24"/>
          <w:szCs w:val="24"/>
        </w:rPr>
        <w:t>l</w:t>
      </w:r>
      <w:r w:rsidRPr="00B52604">
        <w:rPr>
          <w:rFonts w:ascii="Museo Sans 100" w:hAnsi="Museo Sans 100" w:cs="Arial"/>
          <w:sz w:val="24"/>
          <w:szCs w:val="24"/>
        </w:rPr>
        <w:t xml:space="preserve">os </w:t>
      </w:r>
      <w:r w:rsidRPr="00B52604">
        <w:rPr>
          <w:rFonts w:ascii="Museo Sans 100" w:hAnsi="Museo Sans 100" w:cs="Arial"/>
          <w:spacing w:val="1"/>
          <w:sz w:val="24"/>
          <w:szCs w:val="24"/>
        </w:rPr>
        <w:t>r</w:t>
      </w:r>
      <w:r w:rsidRPr="00B52604">
        <w:rPr>
          <w:rFonts w:ascii="Museo Sans 100" w:hAnsi="Museo Sans 100" w:cs="Arial"/>
          <w:sz w:val="24"/>
          <w:szCs w:val="24"/>
        </w:rPr>
        <w:t>e</w:t>
      </w:r>
      <w:r w:rsidRPr="00B52604">
        <w:rPr>
          <w:rFonts w:ascii="Museo Sans 100" w:hAnsi="Museo Sans 100" w:cs="Arial"/>
          <w:spacing w:val="1"/>
          <w:sz w:val="24"/>
          <w:szCs w:val="24"/>
        </w:rPr>
        <w:t>c</w:t>
      </w:r>
      <w:r w:rsidRPr="00B52604">
        <w:rPr>
          <w:rFonts w:ascii="Museo Sans 100" w:hAnsi="Museo Sans 100" w:cs="Arial"/>
          <w:sz w:val="24"/>
          <w:szCs w:val="24"/>
        </w:rPr>
        <w:t>ur</w:t>
      </w:r>
      <w:r w:rsidRPr="00B52604">
        <w:rPr>
          <w:rFonts w:ascii="Museo Sans 100" w:hAnsi="Museo Sans 100" w:cs="Arial"/>
          <w:spacing w:val="2"/>
          <w:sz w:val="24"/>
          <w:szCs w:val="24"/>
        </w:rPr>
        <w:t>s</w:t>
      </w:r>
      <w:r w:rsidRPr="00B52604">
        <w:rPr>
          <w:rFonts w:ascii="Museo Sans 100" w:hAnsi="Museo Sans 100" w:cs="Arial"/>
          <w:sz w:val="24"/>
          <w:szCs w:val="24"/>
        </w:rPr>
        <w:t>os</w:t>
      </w:r>
      <w:r w:rsidRPr="00B52604">
        <w:rPr>
          <w:rFonts w:ascii="Museo Sans 100" w:hAnsi="Museo Sans 100" w:cs="Arial"/>
          <w:spacing w:val="-7"/>
          <w:sz w:val="24"/>
          <w:szCs w:val="24"/>
        </w:rPr>
        <w:t xml:space="preserve"> </w:t>
      </w:r>
      <w:r w:rsidRPr="00B52604">
        <w:rPr>
          <w:rFonts w:ascii="Museo Sans 100" w:hAnsi="Museo Sans 100" w:cs="Arial"/>
          <w:sz w:val="24"/>
          <w:szCs w:val="24"/>
        </w:rPr>
        <w:t>n</w:t>
      </w:r>
      <w:r w:rsidRPr="00B52604">
        <w:rPr>
          <w:rFonts w:ascii="Museo Sans 100" w:hAnsi="Museo Sans 100" w:cs="Arial"/>
          <w:spacing w:val="-1"/>
          <w:sz w:val="24"/>
          <w:szCs w:val="24"/>
        </w:rPr>
        <w:t>a</w:t>
      </w:r>
      <w:r w:rsidRPr="00B52604">
        <w:rPr>
          <w:rFonts w:ascii="Museo Sans 100" w:hAnsi="Museo Sans 100" w:cs="Arial"/>
          <w:sz w:val="24"/>
          <w:szCs w:val="24"/>
        </w:rPr>
        <w:t>tur</w:t>
      </w:r>
      <w:r w:rsidRPr="00B52604">
        <w:rPr>
          <w:rFonts w:ascii="Museo Sans 100" w:hAnsi="Museo Sans 100" w:cs="Arial"/>
          <w:spacing w:val="2"/>
          <w:sz w:val="24"/>
          <w:szCs w:val="24"/>
        </w:rPr>
        <w:t>a</w:t>
      </w:r>
      <w:r w:rsidRPr="00B52604">
        <w:rPr>
          <w:rFonts w:ascii="Museo Sans 100" w:hAnsi="Museo Sans 100" w:cs="Arial"/>
          <w:spacing w:val="-1"/>
          <w:sz w:val="24"/>
          <w:szCs w:val="24"/>
        </w:rPr>
        <w:t>l</w:t>
      </w:r>
      <w:r w:rsidRPr="00B52604">
        <w:rPr>
          <w:rFonts w:ascii="Museo Sans 100" w:hAnsi="Museo Sans 100" w:cs="Arial"/>
          <w:sz w:val="24"/>
          <w:szCs w:val="24"/>
        </w:rPr>
        <w:t>e</w:t>
      </w:r>
      <w:r w:rsidRPr="00B52604">
        <w:rPr>
          <w:rFonts w:ascii="Museo Sans 100" w:hAnsi="Museo Sans 100" w:cs="Arial"/>
          <w:spacing w:val="1"/>
          <w:sz w:val="24"/>
          <w:szCs w:val="24"/>
        </w:rPr>
        <w:t>s</w:t>
      </w:r>
      <w:r w:rsidRPr="00B52604">
        <w:rPr>
          <w:rFonts w:ascii="Museo Sans 100" w:hAnsi="Museo Sans 100" w:cs="Arial"/>
          <w:sz w:val="24"/>
          <w:szCs w:val="24"/>
        </w:rPr>
        <w:t>.</w:t>
      </w:r>
    </w:p>
    <w:p w:rsidR="00765E9E" w:rsidRPr="00B52604" w:rsidRDefault="00765E9E" w:rsidP="004307BE">
      <w:pPr>
        <w:pStyle w:val="Prrafodelista"/>
        <w:widowControl w:val="0"/>
        <w:numPr>
          <w:ilvl w:val="0"/>
          <w:numId w:val="95"/>
        </w:numPr>
        <w:autoSpaceDE w:val="0"/>
        <w:autoSpaceDN w:val="0"/>
        <w:adjustRightInd w:val="0"/>
        <w:ind w:left="709" w:right="-1" w:hanging="283"/>
        <w:contextualSpacing/>
        <w:jc w:val="both"/>
        <w:rPr>
          <w:rFonts w:ascii="Museo Sans 100" w:hAnsi="Museo Sans 100" w:cs="Arial"/>
          <w:sz w:val="24"/>
          <w:szCs w:val="24"/>
        </w:rPr>
      </w:pPr>
      <w:r w:rsidRPr="00B52604">
        <w:rPr>
          <w:rFonts w:ascii="Museo Sans 100" w:hAnsi="Museo Sans 100" w:cs="Arial"/>
          <w:sz w:val="24"/>
          <w:szCs w:val="24"/>
        </w:rPr>
        <w:t>Coor</w:t>
      </w:r>
      <w:r w:rsidRPr="00B52604">
        <w:rPr>
          <w:rFonts w:ascii="Museo Sans 100" w:hAnsi="Museo Sans 100" w:cs="Arial"/>
          <w:spacing w:val="2"/>
          <w:sz w:val="24"/>
          <w:szCs w:val="24"/>
        </w:rPr>
        <w:t>d</w:t>
      </w:r>
      <w:r w:rsidRPr="00B52604">
        <w:rPr>
          <w:rFonts w:ascii="Museo Sans 100" w:hAnsi="Museo Sans 100" w:cs="Arial"/>
          <w:spacing w:val="-1"/>
          <w:sz w:val="24"/>
          <w:szCs w:val="24"/>
        </w:rPr>
        <w:t>i</w:t>
      </w:r>
      <w:r w:rsidRPr="00B52604">
        <w:rPr>
          <w:rFonts w:ascii="Museo Sans 100" w:hAnsi="Museo Sans 100" w:cs="Arial"/>
          <w:sz w:val="24"/>
          <w:szCs w:val="24"/>
        </w:rPr>
        <w:t>n</w:t>
      </w:r>
      <w:r w:rsidRPr="00B52604">
        <w:rPr>
          <w:rFonts w:ascii="Museo Sans 100" w:hAnsi="Museo Sans 100" w:cs="Arial"/>
          <w:spacing w:val="-1"/>
          <w:sz w:val="24"/>
          <w:szCs w:val="24"/>
        </w:rPr>
        <w:t>a</w:t>
      </w:r>
      <w:r w:rsidRPr="00B52604">
        <w:rPr>
          <w:rFonts w:ascii="Museo Sans 100" w:hAnsi="Museo Sans 100" w:cs="Arial"/>
          <w:sz w:val="24"/>
          <w:szCs w:val="24"/>
        </w:rPr>
        <w:t>r</w:t>
      </w:r>
      <w:r w:rsidRPr="00B52604">
        <w:rPr>
          <w:rFonts w:ascii="Museo Sans 100" w:hAnsi="Museo Sans 100" w:cs="Arial"/>
          <w:spacing w:val="28"/>
          <w:sz w:val="24"/>
          <w:szCs w:val="24"/>
        </w:rPr>
        <w:t xml:space="preserve"> </w:t>
      </w:r>
      <w:r w:rsidRPr="00B52604">
        <w:rPr>
          <w:rFonts w:ascii="Museo Sans 100" w:hAnsi="Museo Sans 100" w:cs="Arial"/>
          <w:sz w:val="24"/>
          <w:szCs w:val="24"/>
        </w:rPr>
        <w:t>a</w:t>
      </w:r>
      <w:r w:rsidRPr="00B52604">
        <w:rPr>
          <w:rFonts w:ascii="Museo Sans 100" w:hAnsi="Museo Sans 100" w:cs="Arial"/>
          <w:spacing w:val="1"/>
          <w:sz w:val="24"/>
          <w:szCs w:val="24"/>
        </w:rPr>
        <w:t>c</w:t>
      </w:r>
      <w:r w:rsidRPr="00B52604">
        <w:rPr>
          <w:rFonts w:ascii="Museo Sans 100" w:hAnsi="Museo Sans 100" w:cs="Arial"/>
          <w:sz w:val="24"/>
          <w:szCs w:val="24"/>
        </w:rPr>
        <w:t>t</w:t>
      </w:r>
      <w:r w:rsidRPr="00B52604">
        <w:rPr>
          <w:rFonts w:ascii="Museo Sans 100" w:hAnsi="Museo Sans 100" w:cs="Arial"/>
          <w:spacing w:val="1"/>
          <w:sz w:val="24"/>
          <w:szCs w:val="24"/>
        </w:rPr>
        <w:t>iv</w:t>
      </w:r>
      <w:r w:rsidRPr="00B52604">
        <w:rPr>
          <w:rFonts w:ascii="Museo Sans 100" w:hAnsi="Museo Sans 100" w:cs="Arial"/>
          <w:spacing w:val="-1"/>
          <w:sz w:val="24"/>
          <w:szCs w:val="24"/>
        </w:rPr>
        <w:t>i</w:t>
      </w:r>
      <w:r w:rsidRPr="00B52604">
        <w:rPr>
          <w:rFonts w:ascii="Museo Sans 100" w:hAnsi="Museo Sans 100" w:cs="Arial"/>
          <w:sz w:val="24"/>
          <w:szCs w:val="24"/>
        </w:rPr>
        <w:t>d</w:t>
      </w:r>
      <w:r w:rsidRPr="00B52604">
        <w:rPr>
          <w:rFonts w:ascii="Museo Sans 100" w:hAnsi="Museo Sans 100" w:cs="Arial"/>
          <w:spacing w:val="1"/>
          <w:sz w:val="24"/>
          <w:szCs w:val="24"/>
        </w:rPr>
        <w:t>a</w:t>
      </w:r>
      <w:r w:rsidRPr="00B52604">
        <w:rPr>
          <w:rFonts w:ascii="Museo Sans 100" w:hAnsi="Museo Sans 100" w:cs="Arial"/>
          <w:sz w:val="24"/>
          <w:szCs w:val="24"/>
        </w:rPr>
        <w:t>d</w:t>
      </w:r>
      <w:r w:rsidRPr="00B52604">
        <w:rPr>
          <w:rFonts w:ascii="Museo Sans 100" w:hAnsi="Museo Sans 100" w:cs="Arial"/>
          <w:spacing w:val="-1"/>
          <w:sz w:val="24"/>
          <w:szCs w:val="24"/>
        </w:rPr>
        <w:t>e</w:t>
      </w:r>
      <w:r w:rsidRPr="00B52604">
        <w:rPr>
          <w:rFonts w:ascii="Museo Sans 100" w:hAnsi="Museo Sans 100" w:cs="Arial"/>
          <w:sz w:val="24"/>
          <w:szCs w:val="24"/>
        </w:rPr>
        <w:t>s</w:t>
      </w:r>
      <w:r w:rsidRPr="00B52604">
        <w:rPr>
          <w:rFonts w:ascii="Museo Sans 100" w:hAnsi="Museo Sans 100" w:cs="Arial"/>
          <w:spacing w:val="26"/>
          <w:sz w:val="24"/>
          <w:szCs w:val="24"/>
        </w:rPr>
        <w:t xml:space="preserve"> </w:t>
      </w:r>
      <w:r w:rsidRPr="00B52604">
        <w:rPr>
          <w:rFonts w:ascii="Museo Sans 100" w:hAnsi="Museo Sans 100" w:cs="Arial"/>
          <w:sz w:val="24"/>
          <w:szCs w:val="24"/>
        </w:rPr>
        <w:t>q</w:t>
      </w:r>
      <w:r w:rsidRPr="00B52604">
        <w:rPr>
          <w:rFonts w:ascii="Museo Sans 100" w:hAnsi="Museo Sans 100" w:cs="Arial"/>
          <w:spacing w:val="1"/>
          <w:sz w:val="24"/>
          <w:szCs w:val="24"/>
        </w:rPr>
        <w:t>u</w:t>
      </w:r>
      <w:r w:rsidRPr="00B52604">
        <w:rPr>
          <w:rFonts w:ascii="Museo Sans 100" w:hAnsi="Museo Sans 100" w:cs="Arial"/>
          <w:sz w:val="24"/>
          <w:szCs w:val="24"/>
        </w:rPr>
        <w:t>e</w:t>
      </w:r>
      <w:r w:rsidRPr="00B52604">
        <w:rPr>
          <w:rFonts w:ascii="Museo Sans 100" w:hAnsi="Museo Sans 100" w:cs="Arial"/>
          <w:spacing w:val="34"/>
          <w:sz w:val="24"/>
          <w:szCs w:val="24"/>
        </w:rPr>
        <w:t xml:space="preserve"> </w:t>
      </w:r>
      <w:r w:rsidRPr="00B52604">
        <w:rPr>
          <w:rFonts w:ascii="Museo Sans 100" w:hAnsi="Museo Sans 100" w:cs="Arial"/>
          <w:spacing w:val="2"/>
          <w:sz w:val="24"/>
          <w:szCs w:val="24"/>
        </w:rPr>
        <w:t>f</w:t>
      </w:r>
      <w:r w:rsidRPr="00B52604">
        <w:rPr>
          <w:rFonts w:ascii="Museo Sans 100" w:hAnsi="Museo Sans 100" w:cs="Arial"/>
          <w:sz w:val="24"/>
          <w:szCs w:val="24"/>
        </w:rPr>
        <w:t>a</w:t>
      </w:r>
      <w:r w:rsidRPr="00B52604">
        <w:rPr>
          <w:rFonts w:ascii="Museo Sans 100" w:hAnsi="Museo Sans 100" w:cs="Arial"/>
          <w:spacing w:val="1"/>
          <w:sz w:val="24"/>
          <w:szCs w:val="24"/>
        </w:rPr>
        <w:t>c</w:t>
      </w:r>
      <w:r w:rsidRPr="00B52604">
        <w:rPr>
          <w:rFonts w:ascii="Museo Sans 100" w:hAnsi="Museo Sans 100" w:cs="Arial"/>
          <w:spacing w:val="-1"/>
          <w:sz w:val="24"/>
          <w:szCs w:val="24"/>
        </w:rPr>
        <w:t>ili</w:t>
      </w:r>
      <w:r w:rsidRPr="00B52604">
        <w:rPr>
          <w:rFonts w:ascii="Museo Sans 100" w:hAnsi="Museo Sans 100" w:cs="Arial"/>
          <w:sz w:val="24"/>
          <w:szCs w:val="24"/>
        </w:rPr>
        <w:t>ten</w:t>
      </w:r>
      <w:r w:rsidRPr="00B52604">
        <w:rPr>
          <w:rFonts w:ascii="Museo Sans 100" w:hAnsi="Museo Sans 100" w:cs="Arial"/>
          <w:spacing w:val="31"/>
          <w:sz w:val="24"/>
          <w:szCs w:val="24"/>
        </w:rPr>
        <w:t xml:space="preserve"> </w:t>
      </w:r>
      <w:r w:rsidRPr="00B52604">
        <w:rPr>
          <w:rFonts w:ascii="Museo Sans 100" w:hAnsi="Museo Sans 100" w:cs="Arial"/>
          <w:spacing w:val="-1"/>
          <w:sz w:val="24"/>
          <w:szCs w:val="24"/>
        </w:rPr>
        <w:t>l</w:t>
      </w:r>
      <w:r w:rsidRPr="00B52604">
        <w:rPr>
          <w:rFonts w:ascii="Museo Sans 100" w:hAnsi="Museo Sans 100" w:cs="Arial"/>
          <w:sz w:val="24"/>
          <w:szCs w:val="24"/>
        </w:rPr>
        <w:t>a</w:t>
      </w:r>
      <w:r w:rsidRPr="00B52604">
        <w:rPr>
          <w:rFonts w:ascii="Museo Sans 100" w:hAnsi="Museo Sans 100" w:cs="Arial"/>
          <w:spacing w:val="34"/>
          <w:sz w:val="24"/>
          <w:szCs w:val="24"/>
        </w:rPr>
        <w:t xml:space="preserve"> </w:t>
      </w:r>
      <w:r w:rsidRPr="00B52604">
        <w:rPr>
          <w:rFonts w:ascii="Museo Sans 100" w:hAnsi="Museo Sans 100" w:cs="Arial"/>
          <w:spacing w:val="1"/>
          <w:sz w:val="24"/>
          <w:szCs w:val="24"/>
        </w:rPr>
        <w:t>i</w:t>
      </w:r>
      <w:r w:rsidRPr="00B52604">
        <w:rPr>
          <w:rFonts w:ascii="Museo Sans 100" w:hAnsi="Museo Sans 100" w:cs="Arial"/>
          <w:sz w:val="24"/>
          <w:szCs w:val="24"/>
        </w:rPr>
        <w:t>d</w:t>
      </w:r>
      <w:r w:rsidRPr="00B52604">
        <w:rPr>
          <w:rFonts w:ascii="Museo Sans 100" w:hAnsi="Museo Sans 100" w:cs="Arial"/>
          <w:spacing w:val="1"/>
          <w:sz w:val="24"/>
          <w:szCs w:val="24"/>
        </w:rPr>
        <w:t>e</w:t>
      </w:r>
      <w:r w:rsidRPr="00B52604">
        <w:rPr>
          <w:rFonts w:ascii="Museo Sans 100" w:hAnsi="Museo Sans 100" w:cs="Arial"/>
          <w:sz w:val="24"/>
          <w:szCs w:val="24"/>
        </w:rPr>
        <w:t>nt</w:t>
      </w:r>
      <w:r w:rsidRPr="00B52604">
        <w:rPr>
          <w:rFonts w:ascii="Museo Sans 100" w:hAnsi="Museo Sans 100" w:cs="Arial"/>
          <w:spacing w:val="-2"/>
          <w:sz w:val="24"/>
          <w:szCs w:val="24"/>
        </w:rPr>
        <w:t>i</w:t>
      </w:r>
      <w:r w:rsidRPr="00B52604">
        <w:rPr>
          <w:rFonts w:ascii="Museo Sans 100" w:hAnsi="Museo Sans 100" w:cs="Arial"/>
          <w:spacing w:val="2"/>
          <w:sz w:val="24"/>
          <w:szCs w:val="24"/>
        </w:rPr>
        <w:t>f</w:t>
      </w:r>
      <w:r w:rsidRPr="00B52604">
        <w:rPr>
          <w:rFonts w:ascii="Museo Sans 100" w:hAnsi="Museo Sans 100" w:cs="Arial"/>
          <w:spacing w:val="-1"/>
          <w:sz w:val="24"/>
          <w:szCs w:val="24"/>
        </w:rPr>
        <w:t>i</w:t>
      </w:r>
      <w:r w:rsidRPr="00B52604">
        <w:rPr>
          <w:rFonts w:ascii="Museo Sans 100" w:hAnsi="Museo Sans 100" w:cs="Arial"/>
          <w:spacing w:val="1"/>
          <w:sz w:val="24"/>
          <w:szCs w:val="24"/>
        </w:rPr>
        <w:t>c</w:t>
      </w:r>
      <w:r w:rsidRPr="00B52604">
        <w:rPr>
          <w:rFonts w:ascii="Museo Sans 100" w:hAnsi="Museo Sans 100" w:cs="Arial"/>
          <w:sz w:val="24"/>
          <w:szCs w:val="24"/>
        </w:rPr>
        <w:t>a</w:t>
      </w:r>
      <w:r w:rsidRPr="00B52604">
        <w:rPr>
          <w:rFonts w:ascii="Museo Sans 100" w:hAnsi="Museo Sans 100" w:cs="Arial"/>
          <w:spacing w:val="1"/>
          <w:sz w:val="24"/>
          <w:szCs w:val="24"/>
        </w:rPr>
        <w:t>c</w:t>
      </w:r>
      <w:r w:rsidRPr="00B52604">
        <w:rPr>
          <w:rFonts w:ascii="Museo Sans 100" w:hAnsi="Museo Sans 100" w:cs="Arial"/>
          <w:spacing w:val="-1"/>
          <w:sz w:val="24"/>
          <w:szCs w:val="24"/>
        </w:rPr>
        <w:t>i</w:t>
      </w:r>
      <w:r w:rsidRPr="00B52604">
        <w:rPr>
          <w:rFonts w:ascii="Museo Sans 100" w:hAnsi="Museo Sans 100" w:cs="Arial"/>
          <w:spacing w:val="2"/>
          <w:sz w:val="24"/>
          <w:szCs w:val="24"/>
        </w:rPr>
        <w:t>ó</w:t>
      </w:r>
      <w:r w:rsidRPr="00B52604">
        <w:rPr>
          <w:rFonts w:ascii="Museo Sans 100" w:hAnsi="Museo Sans 100" w:cs="Arial"/>
          <w:sz w:val="24"/>
          <w:szCs w:val="24"/>
        </w:rPr>
        <w:t>n</w:t>
      </w:r>
      <w:r w:rsidRPr="00B52604">
        <w:rPr>
          <w:rFonts w:ascii="Museo Sans 100" w:hAnsi="Museo Sans 100" w:cs="Arial"/>
          <w:spacing w:val="26"/>
          <w:sz w:val="24"/>
          <w:szCs w:val="24"/>
        </w:rPr>
        <w:t xml:space="preserve"> </w:t>
      </w:r>
      <w:r w:rsidRPr="00B52604">
        <w:rPr>
          <w:rFonts w:ascii="Museo Sans 100" w:hAnsi="Museo Sans 100" w:cs="Arial"/>
          <w:sz w:val="24"/>
          <w:szCs w:val="24"/>
        </w:rPr>
        <w:t>de</w:t>
      </w:r>
      <w:r w:rsidRPr="00B52604">
        <w:rPr>
          <w:rFonts w:ascii="Museo Sans 100" w:hAnsi="Museo Sans 100" w:cs="Arial"/>
          <w:spacing w:val="32"/>
          <w:sz w:val="24"/>
          <w:szCs w:val="24"/>
        </w:rPr>
        <w:t xml:space="preserve"> </w:t>
      </w:r>
      <w:r w:rsidRPr="00B52604">
        <w:rPr>
          <w:rFonts w:ascii="Museo Sans 100" w:hAnsi="Museo Sans 100" w:cs="Arial"/>
          <w:sz w:val="24"/>
          <w:szCs w:val="24"/>
        </w:rPr>
        <w:t>áreas</w:t>
      </w:r>
      <w:r w:rsidRPr="00B52604">
        <w:rPr>
          <w:rFonts w:ascii="Museo Sans 100" w:hAnsi="Museo Sans 100" w:cs="Arial"/>
          <w:spacing w:val="31"/>
          <w:sz w:val="24"/>
          <w:szCs w:val="24"/>
        </w:rPr>
        <w:t xml:space="preserve"> </w:t>
      </w:r>
      <w:r w:rsidRPr="00B52604">
        <w:rPr>
          <w:rFonts w:ascii="Museo Sans 100" w:hAnsi="Museo Sans 100" w:cs="Arial"/>
          <w:spacing w:val="2"/>
          <w:sz w:val="24"/>
          <w:szCs w:val="24"/>
        </w:rPr>
        <w:t>p</w:t>
      </w:r>
      <w:r w:rsidRPr="00B52604">
        <w:rPr>
          <w:rFonts w:ascii="Museo Sans 100" w:hAnsi="Museo Sans 100" w:cs="Arial"/>
          <w:sz w:val="24"/>
          <w:szCs w:val="24"/>
        </w:rPr>
        <w:t>ot</w:t>
      </w:r>
      <w:r w:rsidRPr="00B52604">
        <w:rPr>
          <w:rFonts w:ascii="Museo Sans 100" w:hAnsi="Museo Sans 100" w:cs="Arial"/>
          <w:spacing w:val="-1"/>
          <w:sz w:val="24"/>
          <w:szCs w:val="24"/>
        </w:rPr>
        <w:t>e</w:t>
      </w:r>
      <w:r w:rsidRPr="00B52604">
        <w:rPr>
          <w:rFonts w:ascii="Museo Sans 100" w:hAnsi="Museo Sans 100" w:cs="Arial"/>
          <w:sz w:val="24"/>
          <w:szCs w:val="24"/>
        </w:rPr>
        <w:t>n</w:t>
      </w:r>
      <w:r w:rsidRPr="00B52604">
        <w:rPr>
          <w:rFonts w:ascii="Museo Sans 100" w:hAnsi="Museo Sans 100" w:cs="Arial"/>
          <w:spacing w:val="3"/>
          <w:sz w:val="24"/>
          <w:szCs w:val="24"/>
        </w:rPr>
        <w:t>c</w:t>
      </w:r>
      <w:r w:rsidRPr="00B52604">
        <w:rPr>
          <w:rFonts w:ascii="Museo Sans 100" w:hAnsi="Museo Sans 100" w:cs="Arial"/>
          <w:spacing w:val="-1"/>
          <w:sz w:val="24"/>
          <w:szCs w:val="24"/>
        </w:rPr>
        <w:t>i</w:t>
      </w:r>
      <w:r w:rsidRPr="00B52604">
        <w:rPr>
          <w:rFonts w:ascii="Museo Sans 100" w:hAnsi="Museo Sans 100" w:cs="Arial"/>
          <w:sz w:val="24"/>
          <w:szCs w:val="24"/>
        </w:rPr>
        <w:t>a</w:t>
      </w:r>
      <w:r w:rsidRPr="00B52604">
        <w:rPr>
          <w:rFonts w:ascii="Museo Sans 100" w:hAnsi="Museo Sans 100" w:cs="Arial"/>
          <w:spacing w:val="1"/>
          <w:sz w:val="24"/>
          <w:szCs w:val="24"/>
        </w:rPr>
        <w:t>l</w:t>
      </w:r>
      <w:r w:rsidRPr="00B52604">
        <w:rPr>
          <w:rFonts w:ascii="Museo Sans 100" w:hAnsi="Museo Sans 100" w:cs="Arial"/>
          <w:sz w:val="24"/>
          <w:szCs w:val="24"/>
        </w:rPr>
        <w:t>es</w:t>
      </w:r>
      <w:r w:rsidRPr="00B52604">
        <w:rPr>
          <w:rFonts w:ascii="Museo Sans 100" w:hAnsi="Museo Sans 100" w:cs="Arial"/>
          <w:spacing w:val="26"/>
          <w:sz w:val="24"/>
          <w:szCs w:val="24"/>
        </w:rPr>
        <w:t xml:space="preserve"> </w:t>
      </w:r>
      <w:r w:rsidRPr="00B52604">
        <w:rPr>
          <w:rFonts w:ascii="Museo Sans 100" w:hAnsi="Museo Sans 100" w:cs="Arial"/>
          <w:sz w:val="24"/>
          <w:szCs w:val="24"/>
        </w:rPr>
        <w:t>p</w:t>
      </w:r>
      <w:r w:rsidRPr="00B52604">
        <w:rPr>
          <w:rFonts w:ascii="Museo Sans 100" w:hAnsi="Museo Sans 100" w:cs="Arial"/>
          <w:spacing w:val="-1"/>
          <w:sz w:val="24"/>
          <w:szCs w:val="24"/>
        </w:rPr>
        <w:t>a</w:t>
      </w:r>
      <w:r w:rsidRPr="00B52604">
        <w:rPr>
          <w:rFonts w:ascii="Museo Sans 100" w:hAnsi="Museo Sans 100" w:cs="Arial"/>
          <w:spacing w:val="1"/>
          <w:sz w:val="24"/>
          <w:szCs w:val="24"/>
        </w:rPr>
        <w:t>r</w:t>
      </w:r>
      <w:r w:rsidRPr="00B52604">
        <w:rPr>
          <w:rFonts w:ascii="Museo Sans 100" w:hAnsi="Museo Sans 100" w:cs="Arial"/>
          <w:sz w:val="24"/>
          <w:szCs w:val="24"/>
        </w:rPr>
        <w:t>a</w:t>
      </w:r>
      <w:r w:rsidRPr="00B52604">
        <w:rPr>
          <w:rFonts w:ascii="Museo Sans 100" w:hAnsi="Museo Sans 100" w:cs="Arial"/>
          <w:spacing w:val="33"/>
          <w:sz w:val="24"/>
          <w:szCs w:val="24"/>
        </w:rPr>
        <w:t xml:space="preserve"> </w:t>
      </w:r>
      <w:r w:rsidRPr="00B52604">
        <w:rPr>
          <w:rFonts w:ascii="Museo Sans 100" w:hAnsi="Museo Sans 100" w:cs="Arial"/>
          <w:spacing w:val="1"/>
          <w:sz w:val="24"/>
          <w:szCs w:val="24"/>
        </w:rPr>
        <w:t>s</w:t>
      </w:r>
      <w:r w:rsidRPr="00B52604">
        <w:rPr>
          <w:rFonts w:ascii="Museo Sans 100" w:hAnsi="Museo Sans 100" w:cs="Arial"/>
          <w:sz w:val="24"/>
          <w:szCs w:val="24"/>
        </w:rPr>
        <w:t>er</w:t>
      </w:r>
      <w:r w:rsidRPr="00B52604">
        <w:rPr>
          <w:rFonts w:ascii="Museo Sans 100" w:hAnsi="Museo Sans 100" w:cs="Arial"/>
          <w:spacing w:val="34"/>
          <w:sz w:val="24"/>
          <w:szCs w:val="24"/>
        </w:rPr>
        <w:t xml:space="preserve"> </w:t>
      </w:r>
      <w:r w:rsidRPr="00B52604">
        <w:rPr>
          <w:rFonts w:ascii="Museo Sans 100" w:hAnsi="Museo Sans 100" w:cs="Arial"/>
          <w:spacing w:val="1"/>
          <w:sz w:val="24"/>
          <w:szCs w:val="24"/>
        </w:rPr>
        <w:t>c</w:t>
      </w:r>
      <w:r w:rsidRPr="00B52604">
        <w:rPr>
          <w:rFonts w:ascii="Museo Sans 100" w:hAnsi="Museo Sans 100" w:cs="Arial"/>
          <w:sz w:val="24"/>
          <w:szCs w:val="24"/>
        </w:rPr>
        <w:t>a</w:t>
      </w:r>
      <w:r w:rsidRPr="00B52604">
        <w:rPr>
          <w:rFonts w:ascii="Museo Sans 100" w:hAnsi="Museo Sans 100" w:cs="Arial"/>
          <w:spacing w:val="-1"/>
          <w:sz w:val="24"/>
          <w:szCs w:val="24"/>
        </w:rPr>
        <w:t>li</w:t>
      </w:r>
      <w:r w:rsidRPr="00B52604">
        <w:rPr>
          <w:rFonts w:ascii="Museo Sans 100" w:hAnsi="Museo Sans 100" w:cs="Arial"/>
          <w:spacing w:val="2"/>
          <w:sz w:val="24"/>
          <w:szCs w:val="24"/>
        </w:rPr>
        <w:t>f</w:t>
      </w:r>
      <w:r w:rsidRPr="00B52604">
        <w:rPr>
          <w:rFonts w:ascii="Museo Sans 100" w:hAnsi="Museo Sans 100" w:cs="Arial"/>
          <w:spacing w:val="-1"/>
          <w:sz w:val="24"/>
          <w:szCs w:val="24"/>
        </w:rPr>
        <w:t>i</w:t>
      </w:r>
      <w:r w:rsidRPr="00B52604">
        <w:rPr>
          <w:rFonts w:ascii="Museo Sans 100" w:hAnsi="Museo Sans 100" w:cs="Arial"/>
          <w:spacing w:val="1"/>
          <w:sz w:val="24"/>
          <w:szCs w:val="24"/>
        </w:rPr>
        <w:t>c</w:t>
      </w:r>
      <w:r w:rsidRPr="00B52604">
        <w:rPr>
          <w:rFonts w:ascii="Museo Sans 100" w:hAnsi="Museo Sans 100" w:cs="Arial"/>
          <w:sz w:val="24"/>
          <w:szCs w:val="24"/>
        </w:rPr>
        <w:t>a</w:t>
      </w:r>
      <w:r w:rsidRPr="00B52604">
        <w:rPr>
          <w:rFonts w:ascii="Museo Sans 100" w:hAnsi="Museo Sans 100" w:cs="Arial"/>
          <w:spacing w:val="-1"/>
          <w:sz w:val="24"/>
          <w:szCs w:val="24"/>
        </w:rPr>
        <w:t>d</w:t>
      </w:r>
      <w:r w:rsidRPr="00B52604">
        <w:rPr>
          <w:rFonts w:ascii="Museo Sans 100" w:hAnsi="Museo Sans 100" w:cs="Arial"/>
          <w:sz w:val="24"/>
          <w:szCs w:val="24"/>
        </w:rPr>
        <w:t>as</w:t>
      </w:r>
      <w:r w:rsidRPr="00B52604">
        <w:rPr>
          <w:rFonts w:ascii="Museo Sans 100" w:hAnsi="Museo Sans 100" w:cs="Arial"/>
          <w:spacing w:val="27"/>
          <w:sz w:val="24"/>
          <w:szCs w:val="24"/>
        </w:rPr>
        <w:t xml:space="preserve"> </w:t>
      </w:r>
      <w:r w:rsidRPr="00B52604">
        <w:rPr>
          <w:rFonts w:ascii="Museo Sans 100" w:hAnsi="Museo Sans 100" w:cs="Arial"/>
          <w:sz w:val="24"/>
          <w:szCs w:val="24"/>
        </w:rPr>
        <w:t>p</w:t>
      </w:r>
      <w:r w:rsidRPr="00B52604">
        <w:rPr>
          <w:rFonts w:ascii="Museo Sans 100" w:hAnsi="Museo Sans 100" w:cs="Arial"/>
          <w:spacing w:val="-1"/>
          <w:sz w:val="24"/>
          <w:szCs w:val="24"/>
        </w:rPr>
        <w:t>o</w:t>
      </w:r>
      <w:r w:rsidRPr="00B52604">
        <w:rPr>
          <w:rFonts w:ascii="Museo Sans 100" w:hAnsi="Museo Sans 100" w:cs="Arial"/>
          <w:sz w:val="24"/>
          <w:szCs w:val="24"/>
        </w:rPr>
        <w:t>r</w:t>
      </w:r>
      <w:r w:rsidRPr="00B52604">
        <w:rPr>
          <w:rFonts w:ascii="Museo Sans 100" w:hAnsi="Museo Sans 100" w:cs="Arial"/>
          <w:spacing w:val="34"/>
          <w:sz w:val="24"/>
          <w:szCs w:val="24"/>
        </w:rPr>
        <w:t xml:space="preserve"> </w:t>
      </w:r>
      <w:r w:rsidRPr="00B52604">
        <w:rPr>
          <w:rFonts w:ascii="Museo Sans 100" w:hAnsi="Museo Sans 100" w:cs="Arial"/>
          <w:spacing w:val="2"/>
          <w:sz w:val="24"/>
          <w:szCs w:val="24"/>
        </w:rPr>
        <w:t>e</w:t>
      </w:r>
      <w:r w:rsidRPr="00B52604">
        <w:rPr>
          <w:rFonts w:ascii="Museo Sans 100" w:hAnsi="Museo Sans 100" w:cs="Arial"/>
          <w:sz w:val="24"/>
          <w:szCs w:val="24"/>
        </w:rPr>
        <w:t>l M</w:t>
      </w:r>
      <w:r w:rsidRPr="00B52604">
        <w:rPr>
          <w:rFonts w:ascii="Museo Sans 100" w:hAnsi="Museo Sans 100" w:cs="Arial"/>
          <w:spacing w:val="-1"/>
          <w:sz w:val="24"/>
          <w:szCs w:val="24"/>
        </w:rPr>
        <w:t>A</w:t>
      </w:r>
      <w:r w:rsidRPr="00B52604">
        <w:rPr>
          <w:rFonts w:ascii="Museo Sans 100" w:hAnsi="Museo Sans 100" w:cs="Arial"/>
          <w:sz w:val="24"/>
          <w:szCs w:val="24"/>
        </w:rPr>
        <w:t>R</w:t>
      </w:r>
      <w:r w:rsidRPr="00B52604">
        <w:rPr>
          <w:rFonts w:ascii="Museo Sans 100" w:hAnsi="Museo Sans 100" w:cs="Arial"/>
          <w:spacing w:val="3"/>
          <w:sz w:val="24"/>
          <w:szCs w:val="24"/>
        </w:rPr>
        <w:t>N</w:t>
      </w:r>
      <w:r w:rsidRPr="00B52604">
        <w:rPr>
          <w:rFonts w:ascii="Museo Sans 100" w:hAnsi="Museo Sans 100" w:cs="Arial"/>
          <w:sz w:val="24"/>
          <w:szCs w:val="24"/>
        </w:rPr>
        <w:t>.</w:t>
      </w:r>
    </w:p>
    <w:p w:rsidR="00765E9E" w:rsidRPr="00B52604" w:rsidRDefault="00765E9E" w:rsidP="004307BE">
      <w:pPr>
        <w:pStyle w:val="Prrafodelista"/>
        <w:widowControl w:val="0"/>
        <w:numPr>
          <w:ilvl w:val="0"/>
          <w:numId w:val="95"/>
        </w:numPr>
        <w:autoSpaceDE w:val="0"/>
        <w:autoSpaceDN w:val="0"/>
        <w:adjustRightInd w:val="0"/>
        <w:ind w:left="709" w:right="742" w:hanging="283"/>
        <w:contextualSpacing/>
        <w:jc w:val="both"/>
        <w:rPr>
          <w:rFonts w:ascii="Museo Sans 100" w:hAnsi="Museo Sans 100" w:cs="Arial"/>
          <w:sz w:val="24"/>
          <w:szCs w:val="24"/>
        </w:rPr>
      </w:pPr>
      <w:r w:rsidRPr="00B52604">
        <w:rPr>
          <w:rFonts w:ascii="Museo Sans 100" w:hAnsi="Museo Sans 100" w:cs="Arial"/>
          <w:sz w:val="24"/>
          <w:szCs w:val="24"/>
        </w:rPr>
        <w:t>Re</w:t>
      </w:r>
      <w:r w:rsidRPr="00B52604">
        <w:rPr>
          <w:rFonts w:ascii="Museo Sans 100" w:hAnsi="Museo Sans 100" w:cs="Arial"/>
          <w:spacing w:val="1"/>
          <w:sz w:val="24"/>
          <w:szCs w:val="24"/>
        </w:rPr>
        <w:t>v</w:t>
      </w:r>
      <w:r w:rsidRPr="00B52604">
        <w:rPr>
          <w:rFonts w:ascii="Museo Sans 100" w:hAnsi="Museo Sans 100" w:cs="Arial"/>
          <w:spacing w:val="-1"/>
          <w:sz w:val="24"/>
          <w:szCs w:val="24"/>
        </w:rPr>
        <w:t>i</w:t>
      </w:r>
      <w:r w:rsidRPr="00B52604">
        <w:rPr>
          <w:rFonts w:ascii="Museo Sans 100" w:hAnsi="Museo Sans 100" w:cs="Arial"/>
          <w:spacing w:val="1"/>
          <w:sz w:val="24"/>
          <w:szCs w:val="24"/>
        </w:rPr>
        <w:t>s</w:t>
      </w:r>
      <w:r w:rsidRPr="00B52604">
        <w:rPr>
          <w:rFonts w:ascii="Museo Sans 100" w:hAnsi="Museo Sans 100" w:cs="Arial"/>
          <w:sz w:val="24"/>
          <w:szCs w:val="24"/>
        </w:rPr>
        <w:t>ar</w:t>
      </w:r>
      <w:r w:rsidRPr="00B52604">
        <w:rPr>
          <w:rFonts w:ascii="Museo Sans 100" w:hAnsi="Museo Sans 100" w:cs="Arial"/>
          <w:spacing w:val="-7"/>
          <w:sz w:val="24"/>
          <w:szCs w:val="24"/>
        </w:rPr>
        <w:t xml:space="preserve"> </w:t>
      </w:r>
      <w:r w:rsidRPr="00B52604">
        <w:rPr>
          <w:rFonts w:ascii="Museo Sans 100" w:hAnsi="Museo Sans 100" w:cs="Arial"/>
          <w:spacing w:val="1"/>
          <w:sz w:val="24"/>
          <w:szCs w:val="24"/>
        </w:rPr>
        <w:t>i</w:t>
      </w:r>
      <w:r w:rsidRPr="00B52604">
        <w:rPr>
          <w:rFonts w:ascii="Museo Sans 100" w:hAnsi="Museo Sans 100" w:cs="Arial"/>
          <w:sz w:val="24"/>
          <w:szCs w:val="24"/>
        </w:rPr>
        <w:t>n</w:t>
      </w:r>
      <w:r w:rsidRPr="00B52604">
        <w:rPr>
          <w:rFonts w:ascii="Museo Sans 100" w:hAnsi="Museo Sans 100" w:cs="Arial"/>
          <w:spacing w:val="2"/>
          <w:sz w:val="24"/>
          <w:szCs w:val="24"/>
        </w:rPr>
        <w:t>f</w:t>
      </w:r>
      <w:r w:rsidRPr="00B52604">
        <w:rPr>
          <w:rFonts w:ascii="Museo Sans 100" w:hAnsi="Museo Sans 100" w:cs="Arial"/>
          <w:sz w:val="24"/>
          <w:szCs w:val="24"/>
        </w:rPr>
        <w:t>o</w:t>
      </w:r>
      <w:r w:rsidRPr="00B52604">
        <w:rPr>
          <w:rFonts w:ascii="Museo Sans 100" w:hAnsi="Museo Sans 100" w:cs="Arial"/>
          <w:spacing w:val="-2"/>
          <w:sz w:val="24"/>
          <w:szCs w:val="24"/>
        </w:rPr>
        <w:t>r</w:t>
      </w:r>
      <w:r w:rsidRPr="00B52604">
        <w:rPr>
          <w:rFonts w:ascii="Museo Sans 100" w:hAnsi="Museo Sans 100" w:cs="Arial"/>
          <w:spacing w:val="4"/>
          <w:sz w:val="24"/>
          <w:szCs w:val="24"/>
        </w:rPr>
        <w:t>m</w:t>
      </w:r>
      <w:r w:rsidRPr="00B52604">
        <w:rPr>
          <w:rFonts w:ascii="Museo Sans 100" w:hAnsi="Museo Sans 100" w:cs="Arial"/>
          <w:sz w:val="24"/>
          <w:szCs w:val="24"/>
        </w:rPr>
        <w:t>es</w:t>
      </w:r>
      <w:r w:rsidRPr="00B52604">
        <w:rPr>
          <w:rFonts w:ascii="Museo Sans 100" w:hAnsi="Museo Sans 100" w:cs="Arial"/>
          <w:spacing w:val="-7"/>
          <w:sz w:val="24"/>
          <w:szCs w:val="24"/>
        </w:rPr>
        <w:t xml:space="preserve"> </w:t>
      </w:r>
      <w:r w:rsidRPr="00B52604">
        <w:rPr>
          <w:rFonts w:ascii="Museo Sans 100" w:hAnsi="Museo Sans 100" w:cs="Arial"/>
          <w:sz w:val="24"/>
          <w:szCs w:val="24"/>
        </w:rPr>
        <w:t>e</w:t>
      </w:r>
      <w:r w:rsidRPr="00B52604">
        <w:rPr>
          <w:rFonts w:ascii="Museo Sans 100" w:hAnsi="Museo Sans 100" w:cs="Arial"/>
          <w:spacing w:val="-2"/>
          <w:sz w:val="24"/>
          <w:szCs w:val="24"/>
        </w:rPr>
        <w:t>l</w:t>
      </w:r>
      <w:r w:rsidRPr="00B52604">
        <w:rPr>
          <w:rFonts w:ascii="Museo Sans 100" w:hAnsi="Museo Sans 100" w:cs="Arial"/>
          <w:sz w:val="24"/>
          <w:szCs w:val="24"/>
        </w:rPr>
        <w:t>a</w:t>
      </w:r>
      <w:r w:rsidRPr="00B52604">
        <w:rPr>
          <w:rFonts w:ascii="Museo Sans 100" w:hAnsi="Museo Sans 100" w:cs="Arial"/>
          <w:spacing w:val="-1"/>
          <w:sz w:val="24"/>
          <w:szCs w:val="24"/>
        </w:rPr>
        <w:t>b</w:t>
      </w:r>
      <w:r w:rsidRPr="00B52604">
        <w:rPr>
          <w:rFonts w:ascii="Museo Sans 100" w:hAnsi="Museo Sans 100" w:cs="Arial"/>
          <w:sz w:val="24"/>
          <w:szCs w:val="24"/>
        </w:rPr>
        <w:t>or</w:t>
      </w:r>
      <w:r w:rsidRPr="00B52604">
        <w:rPr>
          <w:rFonts w:ascii="Museo Sans 100" w:hAnsi="Museo Sans 100" w:cs="Arial"/>
          <w:spacing w:val="2"/>
          <w:sz w:val="24"/>
          <w:szCs w:val="24"/>
        </w:rPr>
        <w:t>a</w:t>
      </w:r>
      <w:r w:rsidRPr="00B52604">
        <w:rPr>
          <w:rFonts w:ascii="Museo Sans 100" w:hAnsi="Museo Sans 100" w:cs="Arial"/>
          <w:sz w:val="24"/>
          <w:szCs w:val="24"/>
        </w:rPr>
        <w:t>d</w:t>
      </w:r>
      <w:r w:rsidRPr="00B52604">
        <w:rPr>
          <w:rFonts w:ascii="Museo Sans 100" w:hAnsi="Museo Sans 100" w:cs="Arial"/>
          <w:spacing w:val="1"/>
          <w:sz w:val="24"/>
          <w:szCs w:val="24"/>
        </w:rPr>
        <w:t>o</w:t>
      </w:r>
      <w:r w:rsidRPr="00B52604">
        <w:rPr>
          <w:rFonts w:ascii="Museo Sans 100" w:hAnsi="Museo Sans 100" w:cs="Arial"/>
          <w:sz w:val="24"/>
          <w:szCs w:val="24"/>
        </w:rPr>
        <w:t>s</w:t>
      </w:r>
      <w:r w:rsidRPr="00B52604">
        <w:rPr>
          <w:rFonts w:ascii="Museo Sans 100" w:hAnsi="Museo Sans 100" w:cs="Arial"/>
          <w:spacing w:val="-9"/>
          <w:sz w:val="24"/>
          <w:szCs w:val="24"/>
        </w:rPr>
        <w:t xml:space="preserve"> </w:t>
      </w:r>
      <w:r w:rsidRPr="00B52604">
        <w:rPr>
          <w:rFonts w:ascii="Museo Sans 100" w:hAnsi="Museo Sans 100" w:cs="Arial"/>
          <w:sz w:val="24"/>
          <w:szCs w:val="24"/>
        </w:rPr>
        <w:t>p</w:t>
      </w:r>
      <w:r w:rsidRPr="00B52604">
        <w:rPr>
          <w:rFonts w:ascii="Museo Sans 100" w:hAnsi="Museo Sans 100" w:cs="Arial"/>
          <w:spacing w:val="-1"/>
          <w:sz w:val="24"/>
          <w:szCs w:val="24"/>
        </w:rPr>
        <w:t>o</w:t>
      </w:r>
      <w:r w:rsidRPr="00B52604">
        <w:rPr>
          <w:rFonts w:ascii="Museo Sans 100" w:hAnsi="Museo Sans 100" w:cs="Arial"/>
          <w:sz w:val="24"/>
          <w:szCs w:val="24"/>
        </w:rPr>
        <w:t>r</w:t>
      </w:r>
      <w:r w:rsidRPr="00B52604">
        <w:rPr>
          <w:rFonts w:ascii="Museo Sans 100" w:hAnsi="Museo Sans 100" w:cs="Arial"/>
          <w:spacing w:val="-2"/>
          <w:sz w:val="24"/>
          <w:szCs w:val="24"/>
        </w:rPr>
        <w:t xml:space="preserve"> </w:t>
      </w:r>
      <w:r w:rsidRPr="00B52604">
        <w:rPr>
          <w:rFonts w:ascii="Museo Sans 100" w:hAnsi="Museo Sans 100" w:cs="Arial"/>
          <w:spacing w:val="-1"/>
          <w:sz w:val="24"/>
          <w:szCs w:val="24"/>
        </w:rPr>
        <w:t>l</w:t>
      </w:r>
      <w:r w:rsidRPr="00B52604">
        <w:rPr>
          <w:rFonts w:ascii="Museo Sans 100" w:hAnsi="Museo Sans 100" w:cs="Arial"/>
          <w:sz w:val="24"/>
          <w:szCs w:val="24"/>
        </w:rPr>
        <w:t>os</w:t>
      </w:r>
      <w:r w:rsidRPr="00B52604">
        <w:rPr>
          <w:rFonts w:ascii="Museo Sans 100" w:hAnsi="Museo Sans 100" w:cs="Arial"/>
          <w:spacing w:val="-2"/>
          <w:sz w:val="24"/>
          <w:szCs w:val="24"/>
        </w:rPr>
        <w:t xml:space="preserve"> </w:t>
      </w:r>
      <w:r w:rsidRPr="00B52604">
        <w:rPr>
          <w:rFonts w:ascii="Museo Sans 100" w:hAnsi="Museo Sans 100" w:cs="Arial"/>
          <w:spacing w:val="2"/>
          <w:sz w:val="24"/>
          <w:szCs w:val="24"/>
        </w:rPr>
        <w:t>t</w:t>
      </w:r>
      <w:r w:rsidRPr="00B52604">
        <w:rPr>
          <w:rFonts w:ascii="Museo Sans 100" w:hAnsi="Museo Sans 100" w:cs="Arial"/>
          <w:sz w:val="24"/>
          <w:szCs w:val="24"/>
        </w:rPr>
        <w:t>é</w:t>
      </w:r>
      <w:r w:rsidRPr="00B52604">
        <w:rPr>
          <w:rFonts w:ascii="Museo Sans 100" w:hAnsi="Museo Sans 100" w:cs="Arial"/>
          <w:spacing w:val="1"/>
          <w:sz w:val="24"/>
          <w:szCs w:val="24"/>
        </w:rPr>
        <w:t>c</w:t>
      </w:r>
      <w:r w:rsidRPr="00B52604">
        <w:rPr>
          <w:rFonts w:ascii="Museo Sans 100" w:hAnsi="Museo Sans 100" w:cs="Arial"/>
          <w:sz w:val="24"/>
          <w:szCs w:val="24"/>
        </w:rPr>
        <w:t>n</w:t>
      </w:r>
      <w:r w:rsidRPr="00B52604">
        <w:rPr>
          <w:rFonts w:ascii="Museo Sans 100" w:hAnsi="Museo Sans 100" w:cs="Arial"/>
          <w:spacing w:val="-1"/>
          <w:sz w:val="24"/>
          <w:szCs w:val="24"/>
        </w:rPr>
        <w:t>i</w:t>
      </w:r>
      <w:r w:rsidRPr="00B52604">
        <w:rPr>
          <w:rFonts w:ascii="Museo Sans 100" w:hAnsi="Museo Sans 100" w:cs="Arial"/>
          <w:spacing w:val="1"/>
          <w:sz w:val="24"/>
          <w:szCs w:val="24"/>
        </w:rPr>
        <w:t>c</w:t>
      </w:r>
      <w:r w:rsidRPr="00B52604">
        <w:rPr>
          <w:rFonts w:ascii="Museo Sans 100" w:hAnsi="Museo Sans 100" w:cs="Arial"/>
          <w:sz w:val="24"/>
          <w:szCs w:val="24"/>
        </w:rPr>
        <w:t>os</w:t>
      </w:r>
      <w:r w:rsidRPr="00B52604">
        <w:rPr>
          <w:rFonts w:ascii="Museo Sans 100" w:hAnsi="Museo Sans 100" w:cs="Arial"/>
          <w:spacing w:val="-6"/>
          <w:sz w:val="24"/>
          <w:szCs w:val="24"/>
        </w:rPr>
        <w:t xml:space="preserve"> </w:t>
      </w:r>
      <w:r w:rsidRPr="00B52604">
        <w:rPr>
          <w:rFonts w:ascii="Museo Sans 100" w:hAnsi="Museo Sans 100" w:cs="Arial"/>
          <w:spacing w:val="2"/>
          <w:sz w:val="24"/>
          <w:szCs w:val="24"/>
        </w:rPr>
        <w:t>p</w:t>
      </w:r>
      <w:r w:rsidRPr="00B52604">
        <w:rPr>
          <w:rFonts w:ascii="Museo Sans 100" w:hAnsi="Museo Sans 100" w:cs="Arial"/>
          <w:sz w:val="24"/>
          <w:szCs w:val="24"/>
        </w:rPr>
        <w:t>ara</w:t>
      </w:r>
      <w:r w:rsidRPr="00B52604">
        <w:rPr>
          <w:rFonts w:ascii="Museo Sans 100" w:hAnsi="Museo Sans 100" w:cs="Arial"/>
          <w:spacing w:val="-4"/>
          <w:sz w:val="24"/>
          <w:szCs w:val="24"/>
        </w:rPr>
        <w:t xml:space="preserve"> </w:t>
      </w:r>
      <w:r w:rsidRPr="00B52604">
        <w:rPr>
          <w:rFonts w:ascii="Museo Sans 100" w:hAnsi="Museo Sans 100" w:cs="Arial"/>
          <w:spacing w:val="1"/>
          <w:sz w:val="24"/>
          <w:szCs w:val="24"/>
        </w:rPr>
        <w:t>s</w:t>
      </w:r>
      <w:r w:rsidRPr="00B52604">
        <w:rPr>
          <w:rFonts w:ascii="Museo Sans 100" w:hAnsi="Museo Sans 100" w:cs="Arial"/>
          <w:sz w:val="24"/>
          <w:szCs w:val="24"/>
        </w:rPr>
        <w:t xml:space="preserve">er </w:t>
      </w:r>
      <w:r w:rsidRPr="00B52604">
        <w:rPr>
          <w:rFonts w:ascii="Museo Sans 100" w:hAnsi="Museo Sans 100" w:cs="Arial"/>
          <w:spacing w:val="1"/>
          <w:sz w:val="24"/>
          <w:szCs w:val="24"/>
        </w:rPr>
        <w:t>r</w:t>
      </w:r>
      <w:r w:rsidRPr="00B52604">
        <w:rPr>
          <w:rFonts w:ascii="Museo Sans 100" w:hAnsi="Museo Sans 100" w:cs="Arial"/>
          <w:sz w:val="24"/>
          <w:szCs w:val="24"/>
        </w:rPr>
        <w:t>e</w:t>
      </w:r>
      <w:r w:rsidRPr="00B52604">
        <w:rPr>
          <w:rFonts w:ascii="Museo Sans 100" w:hAnsi="Museo Sans 100" w:cs="Arial"/>
          <w:spacing w:val="4"/>
          <w:sz w:val="24"/>
          <w:szCs w:val="24"/>
        </w:rPr>
        <w:t>m</w:t>
      </w:r>
      <w:r w:rsidRPr="00B52604">
        <w:rPr>
          <w:rFonts w:ascii="Museo Sans 100" w:hAnsi="Museo Sans 100" w:cs="Arial"/>
          <w:spacing w:val="-1"/>
          <w:sz w:val="24"/>
          <w:szCs w:val="24"/>
        </w:rPr>
        <w:t>i</w:t>
      </w:r>
      <w:r w:rsidRPr="00B52604">
        <w:rPr>
          <w:rFonts w:ascii="Museo Sans 100" w:hAnsi="Museo Sans 100" w:cs="Arial"/>
          <w:sz w:val="24"/>
          <w:szCs w:val="24"/>
        </w:rPr>
        <w:t>t</w:t>
      </w:r>
      <w:r w:rsidRPr="00B52604">
        <w:rPr>
          <w:rFonts w:ascii="Museo Sans 100" w:hAnsi="Museo Sans 100" w:cs="Arial"/>
          <w:spacing w:val="-1"/>
          <w:sz w:val="24"/>
          <w:szCs w:val="24"/>
        </w:rPr>
        <w:t>i</w:t>
      </w:r>
      <w:r w:rsidRPr="00B52604">
        <w:rPr>
          <w:rFonts w:ascii="Museo Sans 100" w:hAnsi="Museo Sans 100" w:cs="Arial"/>
          <w:sz w:val="24"/>
          <w:szCs w:val="24"/>
        </w:rPr>
        <w:t>d</w:t>
      </w:r>
      <w:r w:rsidRPr="00B52604">
        <w:rPr>
          <w:rFonts w:ascii="Museo Sans 100" w:hAnsi="Museo Sans 100" w:cs="Arial"/>
          <w:spacing w:val="-1"/>
          <w:sz w:val="24"/>
          <w:szCs w:val="24"/>
        </w:rPr>
        <w:t>o</w:t>
      </w:r>
      <w:r w:rsidRPr="00B52604">
        <w:rPr>
          <w:rFonts w:ascii="Museo Sans 100" w:hAnsi="Museo Sans 100" w:cs="Arial"/>
          <w:sz w:val="24"/>
          <w:szCs w:val="24"/>
        </w:rPr>
        <w:t>s</w:t>
      </w:r>
      <w:r w:rsidRPr="00B52604">
        <w:rPr>
          <w:rFonts w:ascii="Museo Sans 100" w:hAnsi="Museo Sans 100" w:cs="Arial"/>
          <w:spacing w:val="-7"/>
          <w:sz w:val="24"/>
          <w:szCs w:val="24"/>
        </w:rPr>
        <w:t xml:space="preserve"> </w:t>
      </w:r>
      <w:r w:rsidRPr="00B52604">
        <w:rPr>
          <w:rFonts w:ascii="Museo Sans 100" w:hAnsi="Museo Sans 100" w:cs="Arial"/>
          <w:sz w:val="24"/>
          <w:szCs w:val="24"/>
        </w:rPr>
        <w:t>a</w:t>
      </w:r>
      <w:r w:rsidRPr="00B52604">
        <w:rPr>
          <w:rFonts w:ascii="Museo Sans 100" w:hAnsi="Museo Sans 100" w:cs="Arial"/>
          <w:spacing w:val="-2"/>
          <w:sz w:val="24"/>
          <w:szCs w:val="24"/>
        </w:rPr>
        <w:t xml:space="preserve"> </w:t>
      </w:r>
      <w:r w:rsidRPr="00B52604">
        <w:rPr>
          <w:rFonts w:ascii="Museo Sans 100" w:hAnsi="Museo Sans 100" w:cs="Arial"/>
          <w:spacing w:val="1"/>
          <w:sz w:val="24"/>
          <w:szCs w:val="24"/>
        </w:rPr>
        <w:t>l</w:t>
      </w:r>
      <w:r w:rsidRPr="00B52604">
        <w:rPr>
          <w:rFonts w:ascii="Museo Sans 100" w:hAnsi="Museo Sans 100" w:cs="Arial"/>
          <w:sz w:val="24"/>
          <w:szCs w:val="24"/>
        </w:rPr>
        <w:t>as</w:t>
      </w:r>
      <w:r w:rsidRPr="00B52604">
        <w:rPr>
          <w:rFonts w:ascii="Museo Sans 100" w:hAnsi="Museo Sans 100" w:cs="Arial"/>
          <w:spacing w:val="-2"/>
          <w:sz w:val="24"/>
          <w:szCs w:val="24"/>
        </w:rPr>
        <w:t xml:space="preserve"> </w:t>
      </w:r>
      <w:r w:rsidRPr="00B52604">
        <w:rPr>
          <w:rFonts w:ascii="Museo Sans 100" w:hAnsi="Museo Sans 100" w:cs="Arial"/>
          <w:sz w:val="24"/>
          <w:szCs w:val="24"/>
        </w:rPr>
        <w:t>d</w:t>
      </w:r>
      <w:r w:rsidRPr="00B52604">
        <w:rPr>
          <w:rFonts w:ascii="Museo Sans 100" w:hAnsi="Museo Sans 100" w:cs="Arial"/>
          <w:spacing w:val="-2"/>
          <w:sz w:val="24"/>
          <w:szCs w:val="24"/>
        </w:rPr>
        <w:t>i</w:t>
      </w:r>
      <w:r w:rsidRPr="00B52604">
        <w:rPr>
          <w:rFonts w:ascii="Museo Sans 100" w:hAnsi="Museo Sans 100" w:cs="Arial"/>
          <w:spacing w:val="9"/>
          <w:sz w:val="24"/>
          <w:szCs w:val="24"/>
        </w:rPr>
        <w:t>f</w:t>
      </w:r>
      <w:r w:rsidRPr="00B52604">
        <w:rPr>
          <w:rFonts w:ascii="Museo Sans 100" w:hAnsi="Museo Sans 100" w:cs="Arial"/>
          <w:sz w:val="24"/>
          <w:szCs w:val="24"/>
        </w:rPr>
        <w:t>eren</w:t>
      </w:r>
      <w:r w:rsidRPr="00B52604">
        <w:rPr>
          <w:rFonts w:ascii="Museo Sans 100" w:hAnsi="Museo Sans 100" w:cs="Arial"/>
          <w:spacing w:val="2"/>
          <w:sz w:val="24"/>
          <w:szCs w:val="24"/>
        </w:rPr>
        <w:t>t</w:t>
      </w:r>
      <w:r w:rsidRPr="00B52604">
        <w:rPr>
          <w:rFonts w:ascii="Museo Sans 100" w:hAnsi="Museo Sans 100" w:cs="Arial"/>
          <w:sz w:val="24"/>
          <w:szCs w:val="24"/>
        </w:rPr>
        <w:t>es</w:t>
      </w:r>
      <w:r w:rsidRPr="00B52604">
        <w:rPr>
          <w:rFonts w:ascii="Museo Sans 100" w:hAnsi="Museo Sans 100" w:cs="Arial"/>
          <w:spacing w:val="-8"/>
          <w:sz w:val="24"/>
          <w:szCs w:val="24"/>
        </w:rPr>
        <w:t xml:space="preserve"> </w:t>
      </w:r>
      <w:r w:rsidRPr="00B52604">
        <w:rPr>
          <w:rFonts w:ascii="Museo Sans 100" w:hAnsi="Museo Sans 100" w:cs="Arial"/>
          <w:spacing w:val="2"/>
          <w:sz w:val="24"/>
          <w:szCs w:val="24"/>
        </w:rPr>
        <w:t>d</w:t>
      </w:r>
      <w:r w:rsidRPr="00B52604">
        <w:rPr>
          <w:rFonts w:ascii="Museo Sans 100" w:hAnsi="Museo Sans 100" w:cs="Arial"/>
          <w:sz w:val="24"/>
          <w:szCs w:val="24"/>
        </w:rPr>
        <w:t>e</w:t>
      </w:r>
      <w:r w:rsidRPr="00B52604">
        <w:rPr>
          <w:rFonts w:ascii="Museo Sans 100" w:hAnsi="Museo Sans 100" w:cs="Arial"/>
          <w:spacing w:val="-1"/>
          <w:sz w:val="24"/>
          <w:szCs w:val="24"/>
        </w:rPr>
        <w:t>p</w:t>
      </w:r>
      <w:r w:rsidRPr="00B52604">
        <w:rPr>
          <w:rFonts w:ascii="Museo Sans 100" w:hAnsi="Museo Sans 100" w:cs="Arial"/>
          <w:sz w:val="24"/>
          <w:szCs w:val="24"/>
        </w:rPr>
        <w:t>e</w:t>
      </w:r>
      <w:r w:rsidRPr="00B52604">
        <w:rPr>
          <w:rFonts w:ascii="Museo Sans 100" w:hAnsi="Museo Sans 100" w:cs="Arial"/>
          <w:spacing w:val="1"/>
          <w:sz w:val="24"/>
          <w:szCs w:val="24"/>
        </w:rPr>
        <w:t>n</w:t>
      </w:r>
      <w:r w:rsidRPr="00B52604">
        <w:rPr>
          <w:rFonts w:ascii="Museo Sans 100" w:hAnsi="Museo Sans 100" w:cs="Arial"/>
          <w:sz w:val="24"/>
          <w:szCs w:val="24"/>
        </w:rPr>
        <w:t>d</w:t>
      </w:r>
      <w:r w:rsidRPr="00B52604">
        <w:rPr>
          <w:rFonts w:ascii="Museo Sans 100" w:hAnsi="Museo Sans 100" w:cs="Arial"/>
          <w:spacing w:val="-1"/>
          <w:sz w:val="24"/>
          <w:szCs w:val="24"/>
        </w:rPr>
        <w:t>e</w:t>
      </w:r>
      <w:r w:rsidRPr="00B52604">
        <w:rPr>
          <w:rFonts w:ascii="Museo Sans 100" w:hAnsi="Museo Sans 100" w:cs="Arial"/>
          <w:sz w:val="24"/>
          <w:szCs w:val="24"/>
        </w:rPr>
        <w:t>n</w:t>
      </w:r>
      <w:r w:rsidRPr="00B52604">
        <w:rPr>
          <w:rFonts w:ascii="Museo Sans 100" w:hAnsi="Museo Sans 100" w:cs="Arial"/>
          <w:spacing w:val="3"/>
          <w:sz w:val="24"/>
          <w:szCs w:val="24"/>
        </w:rPr>
        <w:t>c</w:t>
      </w:r>
      <w:r w:rsidRPr="00B52604">
        <w:rPr>
          <w:rFonts w:ascii="Museo Sans 100" w:hAnsi="Museo Sans 100" w:cs="Arial"/>
          <w:spacing w:val="-1"/>
          <w:sz w:val="24"/>
          <w:szCs w:val="24"/>
        </w:rPr>
        <w:t>i</w:t>
      </w:r>
      <w:r w:rsidRPr="00B52604">
        <w:rPr>
          <w:rFonts w:ascii="Museo Sans 100" w:hAnsi="Museo Sans 100" w:cs="Arial"/>
          <w:sz w:val="24"/>
          <w:szCs w:val="24"/>
        </w:rPr>
        <w:t>a</w:t>
      </w:r>
      <w:r w:rsidRPr="00B52604">
        <w:rPr>
          <w:rFonts w:ascii="Museo Sans 100" w:hAnsi="Museo Sans 100" w:cs="Arial"/>
          <w:spacing w:val="1"/>
          <w:sz w:val="24"/>
          <w:szCs w:val="24"/>
        </w:rPr>
        <w:t>s</w:t>
      </w:r>
      <w:r w:rsidRPr="00B52604">
        <w:rPr>
          <w:rFonts w:ascii="Museo Sans 100" w:hAnsi="Museo Sans 100" w:cs="Arial"/>
          <w:sz w:val="24"/>
          <w:szCs w:val="24"/>
        </w:rPr>
        <w:t>.</w:t>
      </w:r>
    </w:p>
    <w:p w:rsidR="00765E9E" w:rsidRDefault="00765E9E" w:rsidP="00765E9E">
      <w:pPr>
        <w:spacing w:line="360" w:lineRule="auto"/>
        <w:jc w:val="both"/>
        <w:rPr>
          <w:rFonts w:ascii="Museo Sans 100" w:hAnsi="Museo Sans 100"/>
        </w:rPr>
      </w:pPr>
    </w:p>
    <w:p w:rsidR="00765E9E" w:rsidRPr="00765E9E" w:rsidRDefault="00765E9E" w:rsidP="00765E9E">
      <w:pPr>
        <w:jc w:val="both"/>
        <w:rPr>
          <w:rFonts w:ascii="Museo Sans 100" w:hAnsi="Museo Sans 100"/>
          <w:sz w:val="24"/>
          <w:szCs w:val="24"/>
        </w:rPr>
      </w:pPr>
      <w:r w:rsidRPr="00765E9E">
        <w:rPr>
          <w:rFonts w:ascii="Museo Sans 100" w:hAnsi="Museo Sans 100"/>
          <w:sz w:val="24"/>
          <w:szCs w:val="24"/>
        </w:rPr>
        <w:t>Y no fue a raíz de las observaciones realizadas por la Corte de Cuentas de la República, que la Junta Directiva acordó nuevamente que ésta volviese a ser considerada como Unidad Ambiental.</w:t>
      </w:r>
    </w:p>
    <w:p w:rsidR="00765E9E" w:rsidRPr="00765E9E" w:rsidRDefault="00765E9E" w:rsidP="00765E9E">
      <w:pPr>
        <w:jc w:val="both"/>
        <w:rPr>
          <w:rFonts w:ascii="Museo Sans 100" w:hAnsi="Museo Sans 100"/>
          <w:sz w:val="24"/>
          <w:szCs w:val="24"/>
        </w:rPr>
      </w:pPr>
    </w:p>
    <w:p w:rsidR="00765E9E" w:rsidRPr="00765E9E" w:rsidRDefault="00765E9E" w:rsidP="004307BE">
      <w:pPr>
        <w:pStyle w:val="Prrafodelista"/>
        <w:numPr>
          <w:ilvl w:val="0"/>
          <w:numId w:val="81"/>
        </w:numPr>
        <w:contextualSpacing/>
        <w:jc w:val="both"/>
        <w:rPr>
          <w:rFonts w:ascii="Museo Sans 100" w:hAnsi="Museo Sans 100" w:cs="ArialMT"/>
          <w:b/>
          <w:sz w:val="24"/>
          <w:szCs w:val="24"/>
        </w:rPr>
      </w:pPr>
      <w:r w:rsidRPr="00765E9E">
        <w:rPr>
          <w:rFonts w:ascii="Museo Sans 100" w:hAnsi="Museo Sans 100" w:cs="ArialMT"/>
          <w:b/>
          <w:sz w:val="24"/>
          <w:szCs w:val="24"/>
        </w:rPr>
        <w:t xml:space="preserve"> FUNCIONES DE LA UNIDAD AMBIENTAL</w:t>
      </w:r>
    </w:p>
    <w:p w:rsidR="00765E9E" w:rsidRPr="00765E9E" w:rsidRDefault="00765E9E" w:rsidP="00765E9E">
      <w:pPr>
        <w:jc w:val="both"/>
        <w:rPr>
          <w:rFonts w:ascii="Museo Sans 100" w:hAnsi="Museo Sans 100" w:cs="ArialMT"/>
          <w:sz w:val="24"/>
          <w:szCs w:val="24"/>
        </w:rPr>
      </w:pPr>
      <w:r w:rsidRPr="00765E9E">
        <w:rPr>
          <w:rFonts w:ascii="Museo Sans 100" w:hAnsi="Museo Sans 100" w:cs="ArialMT"/>
          <w:sz w:val="24"/>
          <w:szCs w:val="24"/>
        </w:rPr>
        <w:t>No obstante lo expuesto la Unidad Ambiental, tiene funciones determinadas en la Ley de Medio Ambiente y su Reglamento y por el Manual de Organización del ISTA.</w:t>
      </w:r>
    </w:p>
    <w:p w:rsidR="00765E9E" w:rsidRPr="00765E9E" w:rsidRDefault="00765E9E" w:rsidP="00765E9E">
      <w:pPr>
        <w:rPr>
          <w:rFonts w:ascii="Museo Sans 100" w:hAnsi="Museo Sans 100" w:cs="ArialMT"/>
          <w:sz w:val="24"/>
          <w:szCs w:val="24"/>
        </w:rPr>
      </w:pPr>
      <w:r w:rsidRPr="00765E9E">
        <w:rPr>
          <w:rFonts w:ascii="Museo Sans 100" w:hAnsi="Museo Sans 100" w:cs="ArialMT"/>
          <w:sz w:val="24"/>
          <w:szCs w:val="24"/>
        </w:rPr>
        <w:t>Respecto a las primeras tenemos:</w:t>
      </w:r>
    </w:p>
    <w:p w:rsidR="00765E9E" w:rsidRPr="00765E9E" w:rsidRDefault="00765E9E" w:rsidP="00765E9E">
      <w:pPr>
        <w:rPr>
          <w:rFonts w:ascii="Museo Sans 100" w:hAnsi="Museo Sans 100" w:cs="ArialMT"/>
          <w:sz w:val="24"/>
          <w:szCs w:val="24"/>
        </w:rPr>
      </w:pPr>
    </w:p>
    <w:p w:rsidR="00765E9E" w:rsidRPr="00765E9E" w:rsidRDefault="00765E9E" w:rsidP="004307BE">
      <w:pPr>
        <w:pStyle w:val="Prrafodelista"/>
        <w:widowControl w:val="0"/>
        <w:numPr>
          <w:ilvl w:val="0"/>
          <w:numId w:val="80"/>
        </w:numPr>
        <w:autoSpaceDE w:val="0"/>
        <w:autoSpaceDN w:val="0"/>
        <w:adjustRightInd w:val="0"/>
        <w:ind w:right="90"/>
        <w:contextualSpacing/>
        <w:jc w:val="both"/>
        <w:rPr>
          <w:rFonts w:ascii="Museo Sans 100" w:hAnsi="Museo Sans 100" w:cs="Arial"/>
          <w:sz w:val="24"/>
          <w:szCs w:val="24"/>
        </w:rPr>
      </w:pPr>
      <w:r w:rsidRPr="00765E9E">
        <w:rPr>
          <w:rFonts w:ascii="Museo Sans 100" w:hAnsi="Museo Sans 100" w:cs="Arial"/>
          <w:spacing w:val="-1"/>
          <w:sz w:val="24"/>
          <w:szCs w:val="24"/>
        </w:rPr>
        <w:t>S</w:t>
      </w:r>
      <w:r w:rsidRPr="00765E9E">
        <w:rPr>
          <w:rFonts w:ascii="Museo Sans 100" w:hAnsi="Museo Sans 100" w:cs="Arial"/>
          <w:sz w:val="24"/>
          <w:szCs w:val="24"/>
        </w:rPr>
        <w:t>u</w:t>
      </w:r>
      <w:r w:rsidRPr="00765E9E">
        <w:rPr>
          <w:rFonts w:ascii="Museo Sans 100" w:hAnsi="Museo Sans 100" w:cs="Arial"/>
          <w:spacing w:val="1"/>
          <w:sz w:val="24"/>
          <w:szCs w:val="24"/>
        </w:rPr>
        <w:t>p</w:t>
      </w:r>
      <w:r w:rsidRPr="00765E9E">
        <w:rPr>
          <w:rFonts w:ascii="Museo Sans 100" w:hAnsi="Museo Sans 100" w:cs="Arial"/>
          <w:sz w:val="24"/>
          <w:szCs w:val="24"/>
        </w:rPr>
        <w:t>er</w:t>
      </w:r>
      <w:r w:rsidRPr="00765E9E">
        <w:rPr>
          <w:rFonts w:ascii="Museo Sans 100" w:hAnsi="Museo Sans 100" w:cs="Arial"/>
          <w:spacing w:val="2"/>
          <w:sz w:val="24"/>
          <w:szCs w:val="24"/>
        </w:rPr>
        <w:t>v</w:t>
      </w:r>
      <w:r w:rsidRPr="00765E9E">
        <w:rPr>
          <w:rFonts w:ascii="Museo Sans 100" w:hAnsi="Museo Sans 100" w:cs="Arial"/>
          <w:spacing w:val="-1"/>
          <w:sz w:val="24"/>
          <w:szCs w:val="24"/>
        </w:rPr>
        <w:t>i</w:t>
      </w:r>
      <w:r w:rsidRPr="00765E9E">
        <w:rPr>
          <w:rFonts w:ascii="Museo Sans 100" w:hAnsi="Museo Sans 100" w:cs="Arial"/>
          <w:spacing w:val="1"/>
          <w:sz w:val="24"/>
          <w:szCs w:val="24"/>
        </w:rPr>
        <w:t>s</w:t>
      </w:r>
      <w:r w:rsidRPr="00765E9E">
        <w:rPr>
          <w:rFonts w:ascii="Museo Sans 100" w:hAnsi="Museo Sans 100" w:cs="Arial"/>
          <w:sz w:val="24"/>
          <w:szCs w:val="24"/>
        </w:rPr>
        <w:t>ar,</w:t>
      </w:r>
      <w:r w:rsidRPr="00765E9E">
        <w:rPr>
          <w:rFonts w:ascii="Museo Sans 100" w:hAnsi="Museo Sans 100" w:cs="Arial"/>
          <w:spacing w:val="-8"/>
          <w:sz w:val="24"/>
          <w:szCs w:val="24"/>
        </w:rPr>
        <w:t xml:space="preserve"> </w:t>
      </w:r>
      <w:r w:rsidRPr="00765E9E">
        <w:rPr>
          <w:rFonts w:ascii="Museo Sans 100" w:hAnsi="Museo Sans 100" w:cs="Arial"/>
          <w:spacing w:val="1"/>
          <w:sz w:val="24"/>
          <w:szCs w:val="24"/>
        </w:rPr>
        <w:t>c</w:t>
      </w:r>
      <w:r w:rsidRPr="00765E9E">
        <w:rPr>
          <w:rFonts w:ascii="Museo Sans 100" w:hAnsi="Museo Sans 100" w:cs="Arial"/>
          <w:sz w:val="24"/>
          <w:szCs w:val="24"/>
        </w:rPr>
        <w:t>o</w:t>
      </w:r>
      <w:r w:rsidRPr="00765E9E">
        <w:rPr>
          <w:rFonts w:ascii="Museo Sans 100" w:hAnsi="Museo Sans 100" w:cs="Arial"/>
          <w:spacing w:val="-1"/>
          <w:sz w:val="24"/>
          <w:szCs w:val="24"/>
        </w:rPr>
        <w:t>o</w:t>
      </w:r>
      <w:r w:rsidRPr="00765E9E">
        <w:rPr>
          <w:rFonts w:ascii="Museo Sans 100" w:hAnsi="Museo Sans 100" w:cs="Arial"/>
          <w:spacing w:val="1"/>
          <w:sz w:val="24"/>
          <w:szCs w:val="24"/>
        </w:rPr>
        <w:t>r</w:t>
      </w:r>
      <w:r w:rsidRPr="00765E9E">
        <w:rPr>
          <w:rFonts w:ascii="Museo Sans 100" w:hAnsi="Museo Sans 100" w:cs="Arial"/>
          <w:sz w:val="24"/>
          <w:szCs w:val="24"/>
        </w:rPr>
        <w:t>d</w:t>
      </w:r>
      <w:r w:rsidRPr="00765E9E">
        <w:rPr>
          <w:rFonts w:ascii="Museo Sans 100" w:hAnsi="Museo Sans 100" w:cs="Arial"/>
          <w:spacing w:val="1"/>
          <w:sz w:val="24"/>
          <w:szCs w:val="24"/>
        </w:rPr>
        <w:t>i</w:t>
      </w:r>
      <w:r w:rsidRPr="00765E9E">
        <w:rPr>
          <w:rFonts w:ascii="Museo Sans 100" w:hAnsi="Museo Sans 100" w:cs="Arial"/>
          <w:sz w:val="24"/>
          <w:szCs w:val="24"/>
        </w:rPr>
        <w:t>n</w:t>
      </w:r>
      <w:r w:rsidRPr="00765E9E">
        <w:rPr>
          <w:rFonts w:ascii="Museo Sans 100" w:hAnsi="Museo Sans 100" w:cs="Arial"/>
          <w:spacing w:val="-1"/>
          <w:sz w:val="24"/>
          <w:szCs w:val="24"/>
        </w:rPr>
        <w:t>a</w:t>
      </w:r>
      <w:r w:rsidRPr="00765E9E">
        <w:rPr>
          <w:rFonts w:ascii="Museo Sans 100" w:hAnsi="Museo Sans 100" w:cs="Arial"/>
          <w:sz w:val="24"/>
          <w:szCs w:val="24"/>
        </w:rPr>
        <w:t>r</w:t>
      </w:r>
      <w:r w:rsidRPr="00765E9E">
        <w:rPr>
          <w:rFonts w:ascii="Museo Sans 100" w:hAnsi="Museo Sans 100" w:cs="Arial"/>
          <w:spacing w:val="-3"/>
          <w:sz w:val="24"/>
          <w:szCs w:val="24"/>
        </w:rPr>
        <w:t xml:space="preserve"> </w:t>
      </w:r>
      <w:r w:rsidRPr="00765E9E">
        <w:rPr>
          <w:rFonts w:ascii="Museo Sans 100" w:hAnsi="Museo Sans 100" w:cs="Arial"/>
          <w:sz w:val="24"/>
          <w:szCs w:val="24"/>
        </w:rPr>
        <w:t>y</w:t>
      </w:r>
      <w:r w:rsidRPr="00765E9E">
        <w:rPr>
          <w:rFonts w:ascii="Museo Sans 100" w:hAnsi="Museo Sans 100" w:cs="Arial"/>
          <w:spacing w:val="-3"/>
          <w:sz w:val="24"/>
          <w:szCs w:val="24"/>
        </w:rPr>
        <w:t xml:space="preserve"> </w:t>
      </w:r>
      <w:r w:rsidRPr="00765E9E">
        <w:rPr>
          <w:rFonts w:ascii="Museo Sans 100" w:hAnsi="Museo Sans 100" w:cs="Arial"/>
          <w:spacing w:val="2"/>
          <w:sz w:val="24"/>
          <w:szCs w:val="24"/>
        </w:rPr>
        <w:t>d</w:t>
      </w:r>
      <w:r w:rsidRPr="00765E9E">
        <w:rPr>
          <w:rFonts w:ascii="Museo Sans 100" w:hAnsi="Museo Sans 100" w:cs="Arial"/>
          <w:sz w:val="24"/>
          <w:szCs w:val="24"/>
        </w:rPr>
        <w:t xml:space="preserve">ar </w:t>
      </w:r>
      <w:r w:rsidRPr="00765E9E">
        <w:rPr>
          <w:rFonts w:ascii="Museo Sans 100" w:hAnsi="Museo Sans 100" w:cs="Arial"/>
          <w:spacing w:val="1"/>
          <w:sz w:val="24"/>
          <w:szCs w:val="24"/>
        </w:rPr>
        <w:t>s</w:t>
      </w:r>
      <w:r w:rsidRPr="00765E9E">
        <w:rPr>
          <w:rFonts w:ascii="Museo Sans 100" w:hAnsi="Museo Sans 100" w:cs="Arial"/>
          <w:sz w:val="24"/>
          <w:szCs w:val="24"/>
        </w:rPr>
        <w:t>e</w:t>
      </w:r>
      <w:r w:rsidRPr="00765E9E">
        <w:rPr>
          <w:rFonts w:ascii="Museo Sans 100" w:hAnsi="Museo Sans 100" w:cs="Arial"/>
          <w:spacing w:val="-1"/>
          <w:sz w:val="24"/>
          <w:szCs w:val="24"/>
        </w:rPr>
        <w:t>g</w:t>
      </w:r>
      <w:r w:rsidRPr="00765E9E">
        <w:rPr>
          <w:rFonts w:ascii="Museo Sans 100" w:hAnsi="Museo Sans 100" w:cs="Arial"/>
          <w:sz w:val="24"/>
          <w:szCs w:val="24"/>
        </w:rPr>
        <w:t>u</w:t>
      </w:r>
      <w:r w:rsidRPr="00765E9E">
        <w:rPr>
          <w:rFonts w:ascii="Museo Sans 100" w:hAnsi="Museo Sans 100" w:cs="Arial"/>
          <w:spacing w:val="-1"/>
          <w:sz w:val="24"/>
          <w:szCs w:val="24"/>
        </w:rPr>
        <w:t>i</w:t>
      </w:r>
      <w:r w:rsidRPr="00765E9E">
        <w:rPr>
          <w:rFonts w:ascii="Museo Sans 100" w:hAnsi="Museo Sans 100" w:cs="Arial"/>
          <w:spacing w:val="4"/>
          <w:sz w:val="24"/>
          <w:szCs w:val="24"/>
        </w:rPr>
        <w:t>m</w:t>
      </w:r>
      <w:r w:rsidRPr="00765E9E">
        <w:rPr>
          <w:rFonts w:ascii="Museo Sans 100" w:hAnsi="Museo Sans 100" w:cs="Arial"/>
          <w:spacing w:val="-1"/>
          <w:sz w:val="24"/>
          <w:szCs w:val="24"/>
        </w:rPr>
        <w:t>i</w:t>
      </w:r>
      <w:r w:rsidRPr="00765E9E">
        <w:rPr>
          <w:rFonts w:ascii="Museo Sans 100" w:hAnsi="Museo Sans 100" w:cs="Arial"/>
          <w:sz w:val="24"/>
          <w:szCs w:val="24"/>
        </w:rPr>
        <w:t>e</w:t>
      </w:r>
      <w:r w:rsidRPr="00765E9E">
        <w:rPr>
          <w:rFonts w:ascii="Museo Sans 100" w:hAnsi="Museo Sans 100" w:cs="Arial"/>
          <w:spacing w:val="-1"/>
          <w:sz w:val="24"/>
          <w:szCs w:val="24"/>
        </w:rPr>
        <w:t>n</w:t>
      </w:r>
      <w:r w:rsidRPr="00765E9E">
        <w:rPr>
          <w:rFonts w:ascii="Museo Sans 100" w:hAnsi="Museo Sans 100" w:cs="Arial"/>
          <w:sz w:val="24"/>
          <w:szCs w:val="24"/>
        </w:rPr>
        <w:t>to</w:t>
      </w:r>
      <w:r w:rsidRPr="00765E9E">
        <w:rPr>
          <w:rFonts w:ascii="Museo Sans 100" w:hAnsi="Museo Sans 100" w:cs="Arial"/>
          <w:spacing w:val="-10"/>
          <w:sz w:val="24"/>
          <w:szCs w:val="24"/>
        </w:rPr>
        <w:t xml:space="preserve"> </w:t>
      </w:r>
      <w:r w:rsidRPr="00765E9E">
        <w:rPr>
          <w:rFonts w:ascii="Museo Sans 100" w:hAnsi="Museo Sans 100" w:cs="Arial"/>
          <w:sz w:val="24"/>
          <w:szCs w:val="24"/>
        </w:rPr>
        <w:t>a</w:t>
      </w:r>
      <w:r w:rsidRPr="00765E9E">
        <w:rPr>
          <w:rFonts w:ascii="Museo Sans 100" w:hAnsi="Museo Sans 100" w:cs="Arial"/>
          <w:spacing w:val="1"/>
          <w:sz w:val="24"/>
          <w:szCs w:val="24"/>
        </w:rPr>
        <w:t xml:space="preserve"> l</w:t>
      </w:r>
      <w:r w:rsidRPr="00765E9E">
        <w:rPr>
          <w:rFonts w:ascii="Museo Sans 100" w:hAnsi="Museo Sans 100" w:cs="Arial"/>
          <w:sz w:val="24"/>
          <w:szCs w:val="24"/>
        </w:rPr>
        <w:t>a</w:t>
      </w:r>
      <w:r w:rsidRPr="00765E9E">
        <w:rPr>
          <w:rFonts w:ascii="Museo Sans 100" w:hAnsi="Museo Sans 100" w:cs="Arial"/>
          <w:spacing w:val="5"/>
          <w:sz w:val="24"/>
          <w:szCs w:val="24"/>
        </w:rPr>
        <w:t xml:space="preserve"> </w:t>
      </w:r>
      <w:r w:rsidRPr="00765E9E">
        <w:rPr>
          <w:rFonts w:ascii="Museo Sans 100" w:hAnsi="Museo Sans 100" w:cs="Arial"/>
          <w:spacing w:val="-1"/>
          <w:sz w:val="24"/>
          <w:szCs w:val="24"/>
        </w:rPr>
        <w:t>i</w:t>
      </w:r>
      <w:r w:rsidRPr="00765E9E">
        <w:rPr>
          <w:rFonts w:ascii="Museo Sans 100" w:hAnsi="Museo Sans 100" w:cs="Arial"/>
          <w:sz w:val="24"/>
          <w:szCs w:val="24"/>
        </w:rPr>
        <w:t>n</w:t>
      </w:r>
      <w:r w:rsidRPr="00765E9E">
        <w:rPr>
          <w:rFonts w:ascii="Museo Sans 100" w:hAnsi="Museo Sans 100" w:cs="Arial"/>
          <w:spacing w:val="1"/>
          <w:sz w:val="24"/>
          <w:szCs w:val="24"/>
        </w:rPr>
        <w:t>c</w:t>
      </w:r>
      <w:r w:rsidRPr="00765E9E">
        <w:rPr>
          <w:rFonts w:ascii="Museo Sans 100" w:hAnsi="Museo Sans 100" w:cs="Arial"/>
          <w:sz w:val="24"/>
          <w:szCs w:val="24"/>
        </w:rPr>
        <w:t>orp</w:t>
      </w:r>
      <w:r w:rsidRPr="00765E9E">
        <w:rPr>
          <w:rFonts w:ascii="Museo Sans 100" w:hAnsi="Museo Sans 100" w:cs="Arial"/>
          <w:spacing w:val="2"/>
          <w:sz w:val="24"/>
          <w:szCs w:val="24"/>
        </w:rPr>
        <w:t>o</w:t>
      </w:r>
      <w:r w:rsidRPr="00765E9E">
        <w:rPr>
          <w:rFonts w:ascii="Museo Sans 100" w:hAnsi="Museo Sans 100" w:cs="Arial"/>
          <w:spacing w:val="1"/>
          <w:sz w:val="24"/>
          <w:szCs w:val="24"/>
        </w:rPr>
        <w:t>r</w:t>
      </w:r>
      <w:r w:rsidRPr="00765E9E">
        <w:rPr>
          <w:rFonts w:ascii="Museo Sans 100" w:hAnsi="Museo Sans 100" w:cs="Arial"/>
          <w:sz w:val="24"/>
          <w:szCs w:val="24"/>
        </w:rPr>
        <w:t>a</w:t>
      </w:r>
      <w:r w:rsidRPr="00765E9E">
        <w:rPr>
          <w:rFonts w:ascii="Museo Sans 100" w:hAnsi="Museo Sans 100" w:cs="Arial"/>
          <w:spacing w:val="1"/>
          <w:sz w:val="24"/>
          <w:szCs w:val="24"/>
        </w:rPr>
        <w:t>c</w:t>
      </w:r>
      <w:r w:rsidRPr="00765E9E">
        <w:rPr>
          <w:rFonts w:ascii="Museo Sans 100" w:hAnsi="Museo Sans 100" w:cs="Arial"/>
          <w:spacing w:val="-1"/>
          <w:sz w:val="24"/>
          <w:szCs w:val="24"/>
        </w:rPr>
        <w:t>i</w:t>
      </w:r>
      <w:r w:rsidRPr="00765E9E">
        <w:rPr>
          <w:rFonts w:ascii="Museo Sans 100" w:hAnsi="Museo Sans 100" w:cs="Arial"/>
          <w:sz w:val="24"/>
          <w:szCs w:val="24"/>
        </w:rPr>
        <w:t>ón</w:t>
      </w:r>
      <w:r w:rsidRPr="00765E9E">
        <w:rPr>
          <w:rFonts w:ascii="Museo Sans 100" w:hAnsi="Museo Sans 100" w:cs="Arial"/>
          <w:spacing w:val="-11"/>
          <w:sz w:val="24"/>
          <w:szCs w:val="24"/>
        </w:rPr>
        <w:t xml:space="preserve"> </w:t>
      </w:r>
      <w:r w:rsidRPr="00765E9E">
        <w:rPr>
          <w:rFonts w:ascii="Museo Sans 100" w:hAnsi="Museo Sans 100" w:cs="Arial"/>
          <w:sz w:val="24"/>
          <w:szCs w:val="24"/>
        </w:rPr>
        <w:t>de</w:t>
      </w:r>
      <w:r w:rsidRPr="00765E9E">
        <w:rPr>
          <w:rFonts w:ascii="Museo Sans 100" w:hAnsi="Museo Sans 100" w:cs="Arial"/>
          <w:spacing w:val="-1"/>
          <w:sz w:val="24"/>
          <w:szCs w:val="24"/>
        </w:rPr>
        <w:t xml:space="preserve"> </w:t>
      </w:r>
      <w:r w:rsidRPr="00765E9E">
        <w:rPr>
          <w:rFonts w:ascii="Museo Sans 100" w:hAnsi="Museo Sans 100" w:cs="Arial"/>
          <w:spacing w:val="1"/>
          <w:sz w:val="24"/>
          <w:szCs w:val="24"/>
        </w:rPr>
        <w:t>l</w:t>
      </w:r>
      <w:r w:rsidRPr="00765E9E">
        <w:rPr>
          <w:rFonts w:ascii="Museo Sans 100" w:hAnsi="Museo Sans 100" w:cs="Arial"/>
          <w:sz w:val="24"/>
          <w:szCs w:val="24"/>
        </w:rPr>
        <w:t>a d</w:t>
      </w:r>
      <w:r w:rsidRPr="00765E9E">
        <w:rPr>
          <w:rFonts w:ascii="Museo Sans 100" w:hAnsi="Museo Sans 100" w:cs="Arial"/>
          <w:spacing w:val="-1"/>
          <w:sz w:val="24"/>
          <w:szCs w:val="24"/>
        </w:rPr>
        <w:t>i</w:t>
      </w:r>
      <w:r w:rsidRPr="00765E9E">
        <w:rPr>
          <w:rFonts w:ascii="Museo Sans 100" w:hAnsi="Museo Sans 100" w:cs="Arial"/>
          <w:spacing w:val="4"/>
          <w:sz w:val="24"/>
          <w:szCs w:val="24"/>
        </w:rPr>
        <w:t>m</w:t>
      </w:r>
      <w:r w:rsidRPr="00765E9E">
        <w:rPr>
          <w:rFonts w:ascii="Museo Sans 100" w:hAnsi="Museo Sans 100" w:cs="Arial"/>
          <w:sz w:val="24"/>
          <w:szCs w:val="24"/>
        </w:rPr>
        <w:t>e</w:t>
      </w:r>
      <w:r w:rsidRPr="00765E9E">
        <w:rPr>
          <w:rFonts w:ascii="Museo Sans 100" w:hAnsi="Museo Sans 100" w:cs="Arial"/>
          <w:spacing w:val="-1"/>
          <w:sz w:val="24"/>
          <w:szCs w:val="24"/>
        </w:rPr>
        <w:t>n</w:t>
      </w:r>
      <w:r w:rsidRPr="00765E9E">
        <w:rPr>
          <w:rFonts w:ascii="Museo Sans 100" w:hAnsi="Museo Sans 100" w:cs="Arial"/>
          <w:spacing w:val="1"/>
          <w:sz w:val="24"/>
          <w:szCs w:val="24"/>
        </w:rPr>
        <w:t>s</w:t>
      </w:r>
      <w:r w:rsidRPr="00765E9E">
        <w:rPr>
          <w:rFonts w:ascii="Museo Sans 100" w:hAnsi="Museo Sans 100" w:cs="Arial"/>
          <w:spacing w:val="-1"/>
          <w:sz w:val="24"/>
          <w:szCs w:val="24"/>
        </w:rPr>
        <w:t>i</w:t>
      </w:r>
      <w:r w:rsidRPr="00765E9E">
        <w:rPr>
          <w:rFonts w:ascii="Museo Sans 100" w:hAnsi="Museo Sans 100" w:cs="Arial"/>
          <w:sz w:val="24"/>
          <w:szCs w:val="24"/>
        </w:rPr>
        <w:t>ón</w:t>
      </w:r>
      <w:r w:rsidRPr="00765E9E">
        <w:rPr>
          <w:rFonts w:ascii="Museo Sans 100" w:hAnsi="Museo Sans 100" w:cs="Arial"/>
          <w:spacing w:val="-8"/>
          <w:sz w:val="24"/>
          <w:szCs w:val="24"/>
        </w:rPr>
        <w:t xml:space="preserve"> </w:t>
      </w:r>
      <w:r w:rsidRPr="00765E9E">
        <w:rPr>
          <w:rFonts w:ascii="Museo Sans 100" w:hAnsi="Museo Sans 100" w:cs="Arial"/>
          <w:sz w:val="24"/>
          <w:szCs w:val="24"/>
        </w:rPr>
        <w:t>a</w:t>
      </w:r>
      <w:r w:rsidRPr="00765E9E">
        <w:rPr>
          <w:rFonts w:ascii="Museo Sans 100" w:hAnsi="Museo Sans 100" w:cs="Arial"/>
          <w:spacing w:val="4"/>
          <w:sz w:val="24"/>
          <w:szCs w:val="24"/>
        </w:rPr>
        <w:t>m</w:t>
      </w:r>
      <w:r w:rsidRPr="00765E9E">
        <w:rPr>
          <w:rFonts w:ascii="Museo Sans 100" w:hAnsi="Museo Sans 100" w:cs="Arial"/>
          <w:sz w:val="24"/>
          <w:szCs w:val="24"/>
        </w:rPr>
        <w:t>b</w:t>
      </w:r>
      <w:r w:rsidRPr="00765E9E">
        <w:rPr>
          <w:rFonts w:ascii="Museo Sans 100" w:hAnsi="Museo Sans 100" w:cs="Arial"/>
          <w:spacing w:val="-1"/>
          <w:sz w:val="24"/>
          <w:szCs w:val="24"/>
        </w:rPr>
        <w:t>i</w:t>
      </w:r>
      <w:r w:rsidRPr="00765E9E">
        <w:rPr>
          <w:rFonts w:ascii="Museo Sans 100" w:hAnsi="Museo Sans 100" w:cs="Arial"/>
          <w:sz w:val="24"/>
          <w:szCs w:val="24"/>
        </w:rPr>
        <w:t>e</w:t>
      </w:r>
      <w:r w:rsidRPr="00765E9E">
        <w:rPr>
          <w:rFonts w:ascii="Museo Sans 100" w:hAnsi="Museo Sans 100" w:cs="Arial"/>
          <w:spacing w:val="-1"/>
          <w:sz w:val="24"/>
          <w:szCs w:val="24"/>
        </w:rPr>
        <w:t>n</w:t>
      </w:r>
      <w:r w:rsidRPr="00765E9E">
        <w:rPr>
          <w:rFonts w:ascii="Museo Sans 100" w:hAnsi="Museo Sans 100" w:cs="Arial"/>
          <w:spacing w:val="2"/>
          <w:sz w:val="24"/>
          <w:szCs w:val="24"/>
        </w:rPr>
        <w:t>t</w:t>
      </w:r>
      <w:r w:rsidRPr="00765E9E">
        <w:rPr>
          <w:rFonts w:ascii="Museo Sans 100" w:hAnsi="Museo Sans 100" w:cs="Arial"/>
          <w:sz w:val="24"/>
          <w:szCs w:val="24"/>
        </w:rPr>
        <w:t>al en</w:t>
      </w:r>
      <w:r w:rsidRPr="00765E9E">
        <w:rPr>
          <w:rFonts w:ascii="Museo Sans 100" w:hAnsi="Museo Sans 100" w:cs="Arial"/>
          <w:spacing w:val="8"/>
          <w:sz w:val="24"/>
          <w:szCs w:val="24"/>
        </w:rPr>
        <w:t xml:space="preserve"> </w:t>
      </w:r>
      <w:r w:rsidRPr="00765E9E">
        <w:rPr>
          <w:rFonts w:ascii="Museo Sans 100" w:hAnsi="Museo Sans 100" w:cs="Arial"/>
          <w:spacing w:val="-1"/>
          <w:sz w:val="24"/>
          <w:szCs w:val="24"/>
        </w:rPr>
        <w:t>l</w:t>
      </w:r>
      <w:r w:rsidRPr="00765E9E">
        <w:rPr>
          <w:rFonts w:ascii="Museo Sans 100" w:hAnsi="Museo Sans 100" w:cs="Arial"/>
          <w:sz w:val="24"/>
          <w:szCs w:val="24"/>
        </w:rPr>
        <w:t>as</w:t>
      </w:r>
      <w:r w:rsidRPr="00765E9E">
        <w:rPr>
          <w:rFonts w:ascii="Museo Sans 100" w:hAnsi="Museo Sans 100" w:cs="Arial"/>
          <w:spacing w:val="9"/>
          <w:sz w:val="24"/>
          <w:szCs w:val="24"/>
        </w:rPr>
        <w:t xml:space="preserve"> </w:t>
      </w:r>
      <w:r w:rsidRPr="00765E9E">
        <w:rPr>
          <w:rFonts w:ascii="Museo Sans 100" w:hAnsi="Museo Sans 100" w:cs="Arial"/>
          <w:spacing w:val="2"/>
          <w:sz w:val="24"/>
          <w:szCs w:val="24"/>
        </w:rPr>
        <w:t>p</w:t>
      </w:r>
      <w:r w:rsidRPr="00765E9E">
        <w:rPr>
          <w:rFonts w:ascii="Museo Sans 100" w:hAnsi="Museo Sans 100" w:cs="Arial"/>
          <w:sz w:val="24"/>
          <w:szCs w:val="24"/>
        </w:rPr>
        <w:t>o</w:t>
      </w:r>
      <w:r w:rsidRPr="00765E9E">
        <w:rPr>
          <w:rFonts w:ascii="Museo Sans 100" w:hAnsi="Museo Sans 100" w:cs="Arial"/>
          <w:spacing w:val="-1"/>
          <w:sz w:val="24"/>
          <w:szCs w:val="24"/>
        </w:rPr>
        <w:t>l</w:t>
      </w:r>
      <w:r w:rsidRPr="00765E9E">
        <w:rPr>
          <w:rFonts w:ascii="Museo Sans 100" w:hAnsi="Museo Sans 100" w:cs="Arial"/>
          <w:sz w:val="24"/>
          <w:szCs w:val="24"/>
        </w:rPr>
        <w:t>í</w:t>
      </w:r>
      <w:r w:rsidRPr="00765E9E">
        <w:rPr>
          <w:rFonts w:ascii="Museo Sans 100" w:hAnsi="Museo Sans 100" w:cs="Arial"/>
          <w:spacing w:val="2"/>
          <w:sz w:val="24"/>
          <w:szCs w:val="24"/>
        </w:rPr>
        <w:t>t</w:t>
      </w:r>
      <w:r w:rsidRPr="00765E9E">
        <w:rPr>
          <w:rFonts w:ascii="Museo Sans 100" w:hAnsi="Museo Sans 100" w:cs="Arial"/>
          <w:spacing w:val="-1"/>
          <w:sz w:val="24"/>
          <w:szCs w:val="24"/>
        </w:rPr>
        <w:t>i</w:t>
      </w:r>
      <w:r w:rsidRPr="00765E9E">
        <w:rPr>
          <w:rFonts w:ascii="Museo Sans 100" w:hAnsi="Museo Sans 100" w:cs="Arial"/>
          <w:spacing w:val="1"/>
          <w:sz w:val="24"/>
          <w:szCs w:val="24"/>
        </w:rPr>
        <w:t>c</w:t>
      </w:r>
      <w:r w:rsidRPr="00765E9E">
        <w:rPr>
          <w:rFonts w:ascii="Museo Sans 100" w:hAnsi="Museo Sans 100" w:cs="Arial"/>
          <w:sz w:val="24"/>
          <w:szCs w:val="24"/>
        </w:rPr>
        <w:t>a</w:t>
      </w:r>
      <w:r w:rsidRPr="00765E9E">
        <w:rPr>
          <w:rFonts w:ascii="Museo Sans 100" w:hAnsi="Museo Sans 100" w:cs="Arial"/>
          <w:spacing w:val="1"/>
          <w:sz w:val="24"/>
          <w:szCs w:val="24"/>
        </w:rPr>
        <w:t>s</w:t>
      </w:r>
      <w:r w:rsidRPr="00765E9E">
        <w:rPr>
          <w:rFonts w:ascii="Museo Sans 100" w:hAnsi="Museo Sans 100" w:cs="Arial"/>
          <w:sz w:val="24"/>
          <w:szCs w:val="24"/>
        </w:rPr>
        <w:t>,</w:t>
      </w:r>
      <w:r w:rsidRPr="00765E9E">
        <w:rPr>
          <w:rFonts w:ascii="Museo Sans 100" w:hAnsi="Museo Sans 100" w:cs="Arial"/>
          <w:spacing w:val="2"/>
          <w:sz w:val="24"/>
          <w:szCs w:val="24"/>
        </w:rPr>
        <w:t xml:space="preserve"> </w:t>
      </w:r>
      <w:r w:rsidRPr="00765E9E">
        <w:rPr>
          <w:rFonts w:ascii="Museo Sans 100" w:hAnsi="Museo Sans 100" w:cs="Arial"/>
          <w:sz w:val="24"/>
          <w:szCs w:val="24"/>
        </w:rPr>
        <w:t>p</w:t>
      </w:r>
      <w:r w:rsidRPr="00765E9E">
        <w:rPr>
          <w:rFonts w:ascii="Museo Sans 100" w:hAnsi="Museo Sans 100" w:cs="Arial"/>
          <w:spacing w:val="1"/>
          <w:sz w:val="24"/>
          <w:szCs w:val="24"/>
        </w:rPr>
        <w:t>l</w:t>
      </w:r>
      <w:r w:rsidRPr="00765E9E">
        <w:rPr>
          <w:rFonts w:ascii="Museo Sans 100" w:hAnsi="Museo Sans 100" w:cs="Arial"/>
          <w:sz w:val="24"/>
          <w:szCs w:val="24"/>
        </w:rPr>
        <w:t>a</w:t>
      </w:r>
      <w:r w:rsidRPr="00765E9E">
        <w:rPr>
          <w:rFonts w:ascii="Museo Sans 100" w:hAnsi="Museo Sans 100" w:cs="Arial"/>
          <w:spacing w:val="-1"/>
          <w:sz w:val="24"/>
          <w:szCs w:val="24"/>
        </w:rPr>
        <w:t>n</w:t>
      </w:r>
      <w:r w:rsidRPr="00765E9E">
        <w:rPr>
          <w:rFonts w:ascii="Museo Sans 100" w:hAnsi="Museo Sans 100" w:cs="Arial"/>
          <w:sz w:val="24"/>
          <w:szCs w:val="24"/>
        </w:rPr>
        <w:t>e</w:t>
      </w:r>
      <w:r w:rsidRPr="00765E9E">
        <w:rPr>
          <w:rFonts w:ascii="Museo Sans 100" w:hAnsi="Museo Sans 100" w:cs="Arial"/>
          <w:spacing w:val="1"/>
          <w:sz w:val="24"/>
          <w:szCs w:val="24"/>
        </w:rPr>
        <w:t>s</w:t>
      </w:r>
      <w:r w:rsidRPr="00765E9E">
        <w:rPr>
          <w:rFonts w:ascii="Museo Sans 100" w:hAnsi="Museo Sans 100" w:cs="Arial"/>
          <w:sz w:val="24"/>
          <w:szCs w:val="24"/>
        </w:rPr>
        <w:t>,</w:t>
      </w:r>
      <w:r w:rsidRPr="00765E9E">
        <w:rPr>
          <w:rFonts w:ascii="Museo Sans 100" w:hAnsi="Museo Sans 100" w:cs="Arial"/>
          <w:spacing w:val="4"/>
          <w:sz w:val="24"/>
          <w:szCs w:val="24"/>
        </w:rPr>
        <w:t xml:space="preserve"> </w:t>
      </w:r>
      <w:r w:rsidRPr="00765E9E">
        <w:rPr>
          <w:rFonts w:ascii="Museo Sans 100" w:hAnsi="Museo Sans 100" w:cs="Arial"/>
          <w:spacing w:val="2"/>
          <w:sz w:val="24"/>
          <w:szCs w:val="24"/>
        </w:rPr>
        <w:t>p</w:t>
      </w:r>
      <w:r w:rsidRPr="00765E9E">
        <w:rPr>
          <w:rFonts w:ascii="Museo Sans 100" w:hAnsi="Museo Sans 100" w:cs="Arial"/>
          <w:spacing w:val="1"/>
          <w:sz w:val="24"/>
          <w:szCs w:val="24"/>
        </w:rPr>
        <w:t>r</w:t>
      </w:r>
      <w:r w:rsidRPr="00765E9E">
        <w:rPr>
          <w:rFonts w:ascii="Museo Sans 100" w:hAnsi="Museo Sans 100" w:cs="Arial"/>
          <w:sz w:val="24"/>
          <w:szCs w:val="24"/>
        </w:rPr>
        <w:t>o</w:t>
      </w:r>
      <w:r w:rsidRPr="00765E9E">
        <w:rPr>
          <w:rFonts w:ascii="Museo Sans 100" w:hAnsi="Museo Sans 100" w:cs="Arial"/>
          <w:spacing w:val="-1"/>
          <w:sz w:val="24"/>
          <w:szCs w:val="24"/>
        </w:rPr>
        <w:t>g</w:t>
      </w:r>
      <w:r w:rsidRPr="00765E9E">
        <w:rPr>
          <w:rFonts w:ascii="Museo Sans 100" w:hAnsi="Museo Sans 100" w:cs="Arial"/>
          <w:spacing w:val="1"/>
          <w:sz w:val="24"/>
          <w:szCs w:val="24"/>
        </w:rPr>
        <w:t>r</w:t>
      </w:r>
      <w:r w:rsidRPr="00765E9E">
        <w:rPr>
          <w:rFonts w:ascii="Museo Sans 100" w:hAnsi="Museo Sans 100" w:cs="Arial"/>
          <w:sz w:val="24"/>
          <w:szCs w:val="24"/>
        </w:rPr>
        <w:t>a</w:t>
      </w:r>
      <w:r w:rsidRPr="00765E9E">
        <w:rPr>
          <w:rFonts w:ascii="Museo Sans 100" w:hAnsi="Museo Sans 100" w:cs="Arial"/>
          <w:spacing w:val="4"/>
          <w:sz w:val="24"/>
          <w:szCs w:val="24"/>
        </w:rPr>
        <w:t>m</w:t>
      </w:r>
      <w:r w:rsidRPr="00765E9E">
        <w:rPr>
          <w:rFonts w:ascii="Museo Sans 100" w:hAnsi="Museo Sans 100" w:cs="Arial"/>
          <w:sz w:val="24"/>
          <w:szCs w:val="24"/>
        </w:rPr>
        <w:t>a</w:t>
      </w:r>
      <w:r w:rsidRPr="00765E9E">
        <w:rPr>
          <w:rFonts w:ascii="Museo Sans 100" w:hAnsi="Museo Sans 100" w:cs="Arial"/>
          <w:spacing w:val="1"/>
          <w:sz w:val="24"/>
          <w:szCs w:val="24"/>
        </w:rPr>
        <w:t>s</w:t>
      </w:r>
      <w:r w:rsidRPr="00765E9E">
        <w:rPr>
          <w:rFonts w:ascii="Museo Sans 100" w:hAnsi="Museo Sans 100" w:cs="Arial"/>
          <w:sz w:val="24"/>
          <w:szCs w:val="24"/>
        </w:rPr>
        <w:t>, pr</w:t>
      </w:r>
      <w:r w:rsidRPr="00765E9E">
        <w:rPr>
          <w:rFonts w:ascii="Museo Sans 100" w:hAnsi="Museo Sans 100" w:cs="Arial"/>
          <w:spacing w:val="2"/>
          <w:sz w:val="24"/>
          <w:szCs w:val="24"/>
        </w:rPr>
        <w:t>o</w:t>
      </w:r>
      <w:r w:rsidRPr="00765E9E">
        <w:rPr>
          <w:rFonts w:ascii="Museo Sans 100" w:hAnsi="Museo Sans 100" w:cs="Arial"/>
          <w:spacing w:val="-6"/>
          <w:sz w:val="24"/>
          <w:szCs w:val="24"/>
        </w:rPr>
        <w:t>y</w:t>
      </w:r>
      <w:r w:rsidRPr="00765E9E">
        <w:rPr>
          <w:rFonts w:ascii="Museo Sans 100" w:hAnsi="Museo Sans 100" w:cs="Arial"/>
          <w:sz w:val="24"/>
          <w:szCs w:val="24"/>
        </w:rPr>
        <w:t>e</w:t>
      </w:r>
      <w:r w:rsidRPr="00765E9E">
        <w:rPr>
          <w:rFonts w:ascii="Museo Sans 100" w:hAnsi="Museo Sans 100" w:cs="Arial"/>
          <w:spacing w:val="1"/>
          <w:sz w:val="24"/>
          <w:szCs w:val="24"/>
        </w:rPr>
        <w:t>c</w:t>
      </w:r>
      <w:r w:rsidRPr="00765E9E">
        <w:rPr>
          <w:rFonts w:ascii="Museo Sans 100" w:hAnsi="Museo Sans 100" w:cs="Arial"/>
          <w:spacing w:val="2"/>
          <w:sz w:val="24"/>
          <w:szCs w:val="24"/>
        </w:rPr>
        <w:t>t</w:t>
      </w:r>
      <w:r w:rsidRPr="00765E9E">
        <w:rPr>
          <w:rFonts w:ascii="Museo Sans 100" w:hAnsi="Museo Sans 100" w:cs="Arial"/>
          <w:sz w:val="24"/>
          <w:szCs w:val="24"/>
        </w:rPr>
        <w:t>os</w:t>
      </w:r>
      <w:r w:rsidRPr="00765E9E">
        <w:rPr>
          <w:rFonts w:ascii="Museo Sans 100" w:hAnsi="Museo Sans 100" w:cs="Arial"/>
          <w:spacing w:val="5"/>
          <w:sz w:val="24"/>
          <w:szCs w:val="24"/>
        </w:rPr>
        <w:t xml:space="preserve"> </w:t>
      </w:r>
      <w:r w:rsidRPr="00765E9E">
        <w:rPr>
          <w:rFonts w:ascii="Museo Sans 100" w:hAnsi="Museo Sans 100" w:cs="Arial"/>
          <w:sz w:val="24"/>
          <w:szCs w:val="24"/>
        </w:rPr>
        <w:t>y</w:t>
      </w:r>
      <w:r w:rsidRPr="00765E9E">
        <w:rPr>
          <w:rFonts w:ascii="Museo Sans 100" w:hAnsi="Museo Sans 100" w:cs="Arial"/>
          <w:spacing w:val="6"/>
          <w:sz w:val="24"/>
          <w:szCs w:val="24"/>
        </w:rPr>
        <w:t xml:space="preserve"> </w:t>
      </w:r>
      <w:r w:rsidRPr="00765E9E">
        <w:rPr>
          <w:rFonts w:ascii="Museo Sans 100" w:hAnsi="Museo Sans 100" w:cs="Arial"/>
          <w:sz w:val="24"/>
          <w:szCs w:val="24"/>
        </w:rPr>
        <w:t>a</w:t>
      </w:r>
      <w:r w:rsidRPr="00765E9E">
        <w:rPr>
          <w:rFonts w:ascii="Museo Sans 100" w:hAnsi="Museo Sans 100" w:cs="Arial"/>
          <w:spacing w:val="3"/>
          <w:sz w:val="24"/>
          <w:szCs w:val="24"/>
        </w:rPr>
        <w:t>c</w:t>
      </w:r>
      <w:r w:rsidRPr="00765E9E">
        <w:rPr>
          <w:rFonts w:ascii="Museo Sans 100" w:hAnsi="Museo Sans 100" w:cs="Arial"/>
          <w:spacing w:val="1"/>
          <w:sz w:val="24"/>
          <w:szCs w:val="24"/>
        </w:rPr>
        <w:t>c</w:t>
      </w:r>
      <w:r w:rsidRPr="00765E9E">
        <w:rPr>
          <w:rFonts w:ascii="Museo Sans 100" w:hAnsi="Museo Sans 100" w:cs="Arial"/>
          <w:spacing w:val="-1"/>
          <w:sz w:val="24"/>
          <w:szCs w:val="24"/>
        </w:rPr>
        <w:t>i</w:t>
      </w:r>
      <w:r w:rsidRPr="00765E9E">
        <w:rPr>
          <w:rFonts w:ascii="Museo Sans 100" w:hAnsi="Museo Sans 100" w:cs="Arial"/>
          <w:sz w:val="24"/>
          <w:szCs w:val="24"/>
        </w:rPr>
        <w:t>o</w:t>
      </w:r>
      <w:r w:rsidRPr="00765E9E">
        <w:rPr>
          <w:rFonts w:ascii="Museo Sans 100" w:hAnsi="Museo Sans 100" w:cs="Arial"/>
          <w:spacing w:val="-1"/>
          <w:sz w:val="24"/>
          <w:szCs w:val="24"/>
        </w:rPr>
        <w:t>n</w:t>
      </w:r>
      <w:r w:rsidRPr="00765E9E">
        <w:rPr>
          <w:rFonts w:ascii="Museo Sans 100" w:hAnsi="Museo Sans 100" w:cs="Arial"/>
          <w:sz w:val="24"/>
          <w:szCs w:val="24"/>
        </w:rPr>
        <w:t>es</w:t>
      </w:r>
      <w:r w:rsidRPr="00765E9E">
        <w:rPr>
          <w:rFonts w:ascii="Museo Sans 100" w:hAnsi="Museo Sans 100" w:cs="Arial"/>
          <w:spacing w:val="3"/>
          <w:sz w:val="24"/>
          <w:szCs w:val="24"/>
        </w:rPr>
        <w:t xml:space="preserve"> </w:t>
      </w:r>
      <w:r w:rsidRPr="00765E9E">
        <w:rPr>
          <w:rFonts w:ascii="Museo Sans 100" w:hAnsi="Museo Sans 100" w:cs="Arial"/>
          <w:sz w:val="24"/>
          <w:szCs w:val="24"/>
        </w:rPr>
        <w:t>a</w:t>
      </w:r>
      <w:r w:rsidRPr="00765E9E">
        <w:rPr>
          <w:rFonts w:ascii="Museo Sans 100" w:hAnsi="Museo Sans 100" w:cs="Arial"/>
          <w:spacing w:val="4"/>
          <w:sz w:val="24"/>
          <w:szCs w:val="24"/>
        </w:rPr>
        <w:t>m</w:t>
      </w:r>
      <w:r w:rsidRPr="00765E9E">
        <w:rPr>
          <w:rFonts w:ascii="Museo Sans 100" w:hAnsi="Museo Sans 100" w:cs="Arial"/>
          <w:sz w:val="24"/>
          <w:szCs w:val="24"/>
        </w:rPr>
        <w:t>b</w:t>
      </w:r>
      <w:r w:rsidRPr="00765E9E">
        <w:rPr>
          <w:rFonts w:ascii="Museo Sans 100" w:hAnsi="Museo Sans 100" w:cs="Arial"/>
          <w:spacing w:val="-1"/>
          <w:sz w:val="24"/>
          <w:szCs w:val="24"/>
        </w:rPr>
        <w:t>i</w:t>
      </w:r>
      <w:r w:rsidRPr="00765E9E">
        <w:rPr>
          <w:rFonts w:ascii="Museo Sans 100" w:hAnsi="Museo Sans 100" w:cs="Arial"/>
          <w:sz w:val="24"/>
          <w:szCs w:val="24"/>
        </w:rPr>
        <w:t>e</w:t>
      </w:r>
      <w:r w:rsidRPr="00765E9E">
        <w:rPr>
          <w:rFonts w:ascii="Museo Sans 100" w:hAnsi="Museo Sans 100" w:cs="Arial"/>
          <w:spacing w:val="-1"/>
          <w:sz w:val="24"/>
          <w:szCs w:val="24"/>
        </w:rPr>
        <w:t>n</w:t>
      </w:r>
      <w:r w:rsidRPr="00765E9E">
        <w:rPr>
          <w:rFonts w:ascii="Museo Sans 100" w:hAnsi="Museo Sans 100" w:cs="Arial"/>
          <w:spacing w:val="2"/>
          <w:sz w:val="24"/>
          <w:szCs w:val="24"/>
        </w:rPr>
        <w:t>t</w:t>
      </w:r>
      <w:r w:rsidRPr="00765E9E">
        <w:rPr>
          <w:rFonts w:ascii="Museo Sans 100" w:hAnsi="Museo Sans 100" w:cs="Arial"/>
          <w:sz w:val="24"/>
          <w:szCs w:val="24"/>
        </w:rPr>
        <w:t>a</w:t>
      </w:r>
      <w:r w:rsidRPr="00765E9E">
        <w:rPr>
          <w:rFonts w:ascii="Museo Sans 100" w:hAnsi="Museo Sans 100" w:cs="Arial"/>
          <w:spacing w:val="-1"/>
          <w:sz w:val="24"/>
          <w:szCs w:val="24"/>
        </w:rPr>
        <w:t>l</w:t>
      </w:r>
      <w:r w:rsidRPr="00765E9E">
        <w:rPr>
          <w:rFonts w:ascii="Museo Sans 100" w:hAnsi="Museo Sans 100" w:cs="Arial"/>
          <w:sz w:val="24"/>
          <w:szCs w:val="24"/>
        </w:rPr>
        <w:t xml:space="preserve">es </w:t>
      </w:r>
      <w:r w:rsidRPr="00765E9E">
        <w:rPr>
          <w:rFonts w:ascii="Museo Sans 100" w:hAnsi="Museo Sans 100" w:cs="Arial"/>
          <w:spacing w:val="2"/>
          <w:sz w:val="24"/>
          <w:szCs w:val="24"/>
        </w:rPr>
        <w:t>d</w:t>
      </w:r>
      <w:r w:rsidRPr="00765E9E">
        <w:rPr>
          <w:rFonts w:ascii="Museo Sans 100" w:hAnsi="Museo Sans 100" w:cs="Arial"/>
          <w:sz w:val="24"/>
          <w:szCs w:val="24"/>
        </w:rPr>
        <w:t>e</w:t>
      </w:r>
      <w:r w:rsidRPr="00765E9E">
        <w:rPr>
          <w:rFonts w:ascii="Museo Sans 100" w:hAnsi="Museo Sans 100" w:cs="Arial"/>
          <w:spacing w:val="-1"/>
          <w:sz w:val="24"/>
          <w:szCs w:val="24"/>
        </w:rPr>
        <w:t>n</w:t>
      </w:r>
      <w:r w:rsidRPr="00765E9E">
        <w:rPr>
          <w:rFonts w:ascii="Museo Sans 100" w:hAnsi="Museo Sans 100" w:cs="Arial"/>
          <w:sz w:val="24"/>
          <w:szCs w:val="24"/>
        </w:rPr>
        <w:t>tro</w:t>
      </w:r>
      <w:r w:rsidRPr="00765E9E">
        <w:rPr>
          <w:rFonts w:ascii="Museo Sans 100" w:hAnsi="Museo Sans 100" w:cs="Arial"/>
          <w:spacing w:val="6"/>
          <w:sz w:val="24"/>
          <w:szCs w:val="24"/>
        </w:rPr>
        <w:t xml:space="preserve"> </w:t>
      </w:r>
      <w:r w:rsidRPr="00765E9E">
        <w:rPr>
          <w:rFonts w:ascii="Museo Sans 100" w:hAnsi="Museo Sans 100" w:cs="Arial"/>
          <w:sz w:val="24"/>
          <w:szCs w:val="24"/>
        </w:rPr>
        <w:t>de</w:t>
      </w:r>
      <w:r w:rsidRPr="00765E9E">
        <w:rPr>
          <w:rFonts w:ascii="Museo Sans 100" w:hAnsi="Museo Sans 100" w:cs="Arial"/>
          <w:spacing w:val="8"/>
          <w:sz w:val="24"/>
          <w:szCs w:val="24"/>
        </w:rPr>
        <w:t xml:space="preserve"> </w:t>
      </w:r>
      <w:r w:rsidRPr="00765E9E">
        <w:rPr>
          <w:rFonts w:ascii="Museo Sans 100" w:hAnsi="Museo Sans 100" w:cs="Arial"/>
          <w:spacing w:val="1"/>
          <w:sz w:val="24"/>
          <w:szCs w:val="24"/>
        </w:rPr>
        <w:t>s</w:t>
      </w:r>
      <w:r w:rsidRPr="00765E9E">
        <w:rPr>
          <w:rFonts w:ascii="Museo Sans 100" w:hAnsi="Museo Sans 100" w:cs="Arial"/>
          <w:sz w:val="24"/>
          <w:szCs w:val="24"/>
        </w:rPr>
        <w:t xml:space="preserve">u </w:t>
      </w:r>
      <w:r w:rsidRPr="00765E9E">
        <w:rPr>
          <w:rFonts w:ascii="Museo Sans 100" w:hAnsi="Museo Sans 100" w:cs="Arial"/>
          <w:spacing w:val="-1"/>
          <w:sz w:val="24"/>
          <w:szCs w:val="24"/>
        </w:rPr>
        <w:t>i</w:t>
      </w:r>
      <w:r w:rsidRPr="00765E9E">
        <w:rPr>
          <w:rFonts w:ascii="Museo Sans 100" w:hAnsi="Museo Sans 100" w:cs="Arial"/>
          <w:sz w:val="24"/>
          <w:szCs w:val="24"/>
        </w:rPr>
        <w:t>n</w:t>
      </w:r>
      <w:r w:rsidRPr="00765E9E">
        <w:rPr>
          <w:rFonts w:ascii="Museo Sans 100" w:hAnsi="Museo Sans 100" w:cs="Arial"/>
          <w:spacing w:val="1"/>
          <w:sz w:val="24"/>
          <w:szCs w:val="24"/>
        </w:rPr>
        <w:t>s</w:t>
      </w:r>
      <w:r w:rsidRPr="00765E9E">
        <w:rPr>
          <w:rFonts w:ascii="Museo Sans 100" w:hAnsi="Museo Sans 100" w:cs="Arial"/>
          <w:sz w:val="24"/>
          <w:szCs w:val="24"/>
        </w:rPr>
        <w:t>t</w:t>
      </w:r>
      <w:r w:rsidRPr="00765E9E">
        <w:rPr>
          <w:rFonts w:ascii="Museo Sans 100" w:hAnsi="Museo Sans 100" w:cs="Arial"/>
          <w:spacing w:val="-1"/>
          <w:sz w:val="24"/>
          <w:szCs w:val="24"/>
        </w:rPr>
        <w:t>i</w:t>
      </w:r>
      <w:r w:rsidRPr="00765E9E">
        <w:rPr>
          <w:rFonts w:ascii="Museo Sans 100" w:hAnsi="Museo Sans 100" w:cs="Arial"/>
          <w:spacing w:val="2"/>
          <w:sz w:val="24"/>
          <w:szCs w:val="24"/>
        </w:rPr>
        <w:t>t</w:t>
      </w:r>
      <w:r w:rsidRPr="00765E9E">
        <w:rPr>
          <w:rFonts w:ascii="Museo Sans 100" w:hAnsi="Museo Sans 100" w:cs="Arial"/>
          <w:sz w:val="24"/>
          <w:szCs w:val="24"/>
        </w:rPr>
        <w:t>u</w:t>
      </w:r>
      <w:r w:rsidRPr="00765E9E">
        <w:rPr>
          <w:rFonts w:ascii="Museo Sans 100" w:hAnsi="Museo Sans 100" w:cs="Arial"/>
          <w:spacing w:val="1"/>
          <w:sz w:val="24"/>
          <w:szCs w:val="24"/>
        </w:rPr>
        <w:t>c</w:t>
      </w:r>
      <w:r w:rsidRPr="00765E9E">
        <w:rPr>
          <w:rFonts w:ascii="Museo Sans 100" w:hAnsi="Museo Sans 100" w:cs="Arial"/>
          <w:spacing w:val="-1"/>
          <w:sz w:val="24"/>
          <w:szCs w:val="24"/>
        </w:rPr>
        <w:t>i</w:t>
      </w:r>
      <w:r w:rsidRPr="00765E9E">
        <w:rPr>
          <w:rFonts w:ascii="Museo Sans 100" w:hAnsi="Museo Sans 100" w:cs="Arial"/>
          <w:spacing w:val="2"/>
          <w:sz w:val="24"/>
          <w:szCs w:val="24"/>
        </w:rPr>
        <w:t>ó</w:t>
      </w:r>
      <w:r w:rsidRPr="00765E9E">
        <w:rPr>
          <w:rFonts w:ascii="Museo Sans 100" w:hAnsi="Museo Sans 100" w:cs="Arial"/>
          <w:sz w:val="24"/>
          <w:szCs w:val="24"/>
        </w:rPr>
        <w:t>n;</w:t>
      </w:r>
    </w:p>
    <w:p w:rsidR="00765E9E" w:rsidRPr="00765E9E" w:rsidRDefault="00765E9E" w:rsidP="00765E9E">
      <w:pPr>
        <w:pStyle w:val="Prrafodelista"/>
        <w:widowControl w:val="0"/>
        <w:autoSpaceDE w:val="0"/>
        <w:autoSpaceDN w:val="0"/>
        <w:adjustRightInd w:val="0"/>
        <w:ind w:right="90"/>
        <w:rPr>
          <w:rFonts w:ascii="Museo Sans 100" w:hAnsi="Museo Sans 100" w:cs="ArialMT"/>
          <w:sz w:val="24"/>
          <w:szCs w:val="24"/>
        </w:rPr>
      </w:pPr>
    </w:p>
    <w:p w:rsidR="00765E9E" w:rsidRPr="00765E9E" w:rsidRDefault="00765E9E" w:rsidP="004307BE">
      <w:pPr>
        <w:pStyle w:val="Prrafodelista"/>
        <w:widowControl w:val="0"/>
        <w:numPr>
          <w:ilvl w:val="0"/>
          <w:numId w:val="80"/>
        </w:numPr>
        <w:autoSpaceDE w:val="0"/>
        <w:autoSpaceDN w:val="0"/>
        <w:adjustRightInd w:val="0"/>
        <w:ind w:right="96"/>
        <w:contextualSpacing/>
        <w:jc w:val="both"/>
        <w:rPr>
          <w:rFonts w:ascii="Museo Sans 100" w:hAnsi="Museo Sans 100" w:cs="Arial"/>
          <w:sz w:val="24"/>
          <w:szCs w:val="24"/>
        </w:rPr>
      </w:pPr>
      <w:r w:rsidRPr="00765E9E">
        <w:rPr>
          <w:rFonts w:ascii="Museo Sans 100" w:hAnsi="Museo Sans 100" w:cs="Arial"/>
          <w:spacing w:val="1"/>
          <w:sz w:val="24"/>
          <w:szCs w:val="24"/>
        </w:rPr>
        <w:t>A</w:t>
      </w:r>
      <w:r w:rsidRPr="00765E9E">
        <w:rPr>
          <w:rFonts w:ascii="Museo Sans 100" w:hAnsi="Museo Sans 100" w:cs="Arial"/>
          <w:sz w:val="24"/>
          <w:szCs w:val="24"/>
        </w:rPr>
        <w:t>p</w:t>
      </w:r>
      <w:r w:rsidRPr="00765E9E">
        <w:rPr>
          <w:rFonts w:ascii="Museo Sans 100" w:hAnsi="Museo Sans 100" w:cs="Arial"/>
          <w:spacing w:val="4"/>
          <w:sz w:val="24"/>
          <w:szCs w:val="24"/>
        </w:rPr>
        <w:t>o</w:t>
      </w:r>
      <w:r w:rsidRPr="00765E9E">
        <w:rPr>
          <w:rFonts w:ascii="Museo Sans 100" w:hAnsi="Museo Sans 100" w:cs="Arial"/>
          <w:spacing w:val="-4"/>
          <w:sz w:val="24"/>
          <w:szCs w:val="24"/>
        </w:rPr>
        <w:t>y</w:t>
      </w:r>
      <w:r w:rsidRPr="00765E9E">
        <w:rPr>
          <w:rFonts w:ascii="Museo Sans 100" w:hAnsi="Museo Sans 100" w:cs="Arial"/>
          <w:sz w:val="24"/>
          <w:szCs w:val="24"/>
        </w:rPr>
        <w:t>ar</w:t>
      </w:r>
      <w:r w:rsidRPr="00765E9E">
        <w:rPr>
          <w:rFonts w:ascii="Museo Sans 100" w:hAnsi="Museo Sans 100" w:cs="Arial"/>
          <w:spacing w:val="39"/>
          <w:sz w:val="24"/>
          <w:szCs w:val="24"/>
        </w:rPr>
        <w:t xml:space="preserve"> </w:t>
      </w:r>
      <w:r w:rsidRPr="00765E9E">
        <w:rPr>
          <w:rFonts w:ascii="Museo Sans 100" w:hAnsi="Museo Sans 100" w:cs="Arial"/>
          <w:sz w:val="24"/>
          <w:szCs w:val="24"/>
        </w:rPr>
        <w:t>al</w:t>
      </w:r>
      <w:r w:rsidRPr="00765E9E">
        <w:rPr>
          <w:rFonts w:ascii="Museo Sans 100" w:hAnsi="Museo Sans 100" w:cs="Arial"/>
          <w:spacing w:val="42"/>
          <w:sz w:val="24"/>
          <w:szCs w:val="24"/>
        </w:rPr>
        <w:t xml:space="preserve"> </w:t>
      </w:r>
      <w:r w:rsidRPr="00765E9E">
        <w:rPr>
          <w:rFonts w:ascii="Museo Sans 100" w:hAnsi="Museo Sans 100" w:cs="Arial"/>
          <w:spacing w:val="2"/>
          <w:sz w:val="24"/>
          <w:szCs w:val="24"/>
        </w:rPr>
        <w:t>M</w:t>
      </w:r>
      <w:r w:rsidRPr="00765E9E">
        <w:rPr>
          <w:rFonts w:ascii="Museo Sans 100" w:hAnsi="Museo Sans 100" w:cs="Arial"/>
          <w:spacing w:val="-1"/>
          <w:sz w:val="24"/>
          <w:szCs w:val="24"/>
        </w:rPr>
        <w:t>i</w:t>
      </w:r>
      <w:r w:rsidRPr="00765E9E">
        <w:rPr>
          <w:rFonts w:ascii="Museo Sans 100" w:hAnsi="Museo Sans 100" w:cs="Arial"/>
          <w:sz w:val="24"/>
          <w:szCs w:val="24"/>
        </w:rPr>
        <w:t>n</w:t>
      </w:r>
      <w:r w:rsidRPr="00765E9E">
        <w:rPr>
          <w:rFonts w:ascii="Museo Sans 100" w:hAnsi="Museo Sans 100" w:cs="Arial"/>
          <w:spacing w:val="-1"/>
          <w:sz w:val="24"/>
          <w:szCs w:val="24"/>
        </w:rPr>
        <w:t>i</w:t>
      </w:r>
      <w:r w:rsidRPr="00765E9E">
        <w:rPr>
          <w:rFonts w:ascii="Museo Sans 100" w:hAnsi="Museo Sans 100" w:cs="Arial"/>
          <w:spacing w:val="1"/>
          <w:sz w:val="24"/>
          <w:szCs w:val="24"/>
        </w:rPr>
        <w:t>s</w:t>
      </w:r>
      <w:r w:rsidRPr="00765E9E">
        <w:rPr>
          <w:rFonts w:ascii="Museo Sans 100" w:hAnsi="Museo Sans 100" w:cs="Arial"/>
          <w:spacing w:val="2"/>
          <w:sz w:val="24"/>
          <w:szCs w:val="24"/>
        </w:rPr>
        <w:t>t</w:t>
      </w:r>
      <w:r w:rsidRPr="00765E9E">
        <w:rPr>
          <w:rFonts w:ascii="Museo Sans 100" w:hAnsi="Museo Sans 100" w:cs="Arial"/>
          <w:sz w:val="24"/>
          <w:szCs w:val="24"/>
        </w:rPr>
        <w:t>erio</w:t>
      </w:r>
      <w:r w:rsidRPr="00765E9E">
        <w:rPr>
          <w:rFonts w:ascii="Museo Sans 100" w:hAnsi="Museo Sans 100" w:cs="Arial"/>
          <w:spacing w:val="36"/>
          <w:sz w:val="24"/>
          <w:szCs w:val="24"/>
        </w:rPr>
        <w:t xml:space="preserve"> </w:t>
      </w:r>
      <w:r w:rsidRPr="00765E9E">
        <w:rPr>
          <w:rFonts w:ascii="Museo Sans 100" w:hAnsi="Museo Sans 100" w:cs="Arial"/>
          <w:sz w:val="24"/>
          <w:szCs w:val="24"/>
        </w:rPr>
        <w:t>en</w:t>
      </w:r>
      <w:r w:rsidRPr="00765E9E">
        <w:rPr>
          <w:rFonts w:ascii="Museo Sans 100" w:hAnsi="Museo Sans 100" w:cs="Arial"/>
          <w:spacing w:val="42"/>
          <w:sz w:val="24"/>
          <w:szCs w:val="24"/>
        </w:rPr>
        <w:t xml:space="preserve"> </w:t>
      </w:r>
      <w:r w:rsidRPr="00765E9E">
        <w:rPr>
          <w:rFonts w:ascii="Museo Sans 100" w:hAnsi="Museo Sans 100" w:cs="Arial"/>
          <w:sz w:val="24"/>
          <w:szCs w:val="24"/>
        </w:rPr>
        <w:t>el</w:t>
      </w:r>
      <w:r w:rsidRPr="00765E9E">
        <w:rPr>
          <w:rFonts w:ascii="Museo Sans 100" w:hAnsi="Museo Sans 100" w:cs="Arial"/>
          <w:spacing w:val="42"/>
          <w:sz w:val="24"/>
          <w:szCs w:val="24"/>
        </w:rPr>
        <w:t xml:space="preserve"> </w:t>
      </w:r>
      <w:r w:rsidRPr="00765E9E">
        <w:rPr>
          <w:rFonts w:ascii="Museo Sans 100" w:hAnsi="Museo Sans 100" w:cs="Arial"/>
          <w:spacing w:val="1"/>
          <w:sz w:val="24"/>
          <w:szCs w:val="24"/>
        </w:rPr>
        <w:t>c</w:t>
      </w:r>
      <w:r w:rsidRPr="00765E9E">
        <w:rPr>
          <w:rFonts w:ascii="Museo Sans 100" w:hAnsi="Museo Sans 100" w:cs="Arial"/>
          <w:sz w:val="24"/>
          <w:szCs w:val="24"/>
        </w:rPr>
        <w:t>o</w:t>
      </w:r>
      <w:r w:rsidRPr="00765E9E">
        <w:rPr>
          <w:rFonts w:ascii="Museo Sans 100" w:hAnsi="Museo Sans 100" w:cs="Arial"/>
          <w:spacing w:val="-1"/>
          <w:sz w:val="24"/>
          <w:szCs w:val="24"/>
        </w:rPr>
        <w:t>n</w:t>
      </w:r>
      <w:r w:rsidRPr="00765E9E">
        <w:rPr>
          <w:rFonts w:ascii="Museo Sans 100" w:hAnsi="Museo Sans 100" w:cs="Arial"/>
          <w:sz w:val="24"/>
          <w:szCs w:val="24"/>
        </w:rPr>
        <w:t>tr</w:t>
      </w:r>
      <w:r w:rsidRPr="00765E9E">
        <w:rPr>
          <w:rFonts w:ascii="Museo Sans 100" w:hAnsi="Museo Sans 100" w:cs="Arial"/>
          <w:spacing w:val="2"/>
          <w:sz w:val="24"/>
          <w:szCs w:val="24"/>
        </w:rPr>
        <w:t>o</w:t>
      </w:r>
      <w:r w:rsidRPr="00765E9E">
        <w:rPr>
          <w:rFonts w:ascii="Museo Sans 100" w:hAnsi="Museo Sans 100" w:cs="Arial"/>
          <w:sz w:val="24"/>
          <w:szCs w:val="24"/>
        </w:rPr>
        <w:t>l</w:t>
      </w:r>
      <w:r w:rsidRPr="00765E9E">
        <w:rPr>
          <w:rFonts w:ascii="Museo Sans 100" w:hAnsi="Museo Sans 100" w:cs="Arial"/>
          <w:spacing w:val="40"/>
          <w:sz w:val="24"/>
          <w:szCs w:val="24"/>
        </w:rPr>
        <w:t xml:space="preserve"> </w:t>
      </w:r>
      <w:r w:rsidRPr="00765E9E">
        <w:rPr>
          <w:rFonts w:ascii="Museo Sans 100" w:hAnsi="Museo Sans 100" w:cs="Arial"/>
          <w:sz w:val="24"/>
          <w:szCs w:val="24"/>
        </w:rPr>
        <w:t>y</w:t>
      </w:r>
      <w:r w:rsidRPr="00765E9E">
        <w:rPr>
          <w:rFonts w:ascii="Museo Sans 100" w:hAnsi="Museo Sans 100" w:cs="Arial"/>
          <w:spacing w:val="38"/>
          <w:sz w:val="24"/>
          <w:szCs w:val="24"/>
        </w:rPr>
        <w:t xml:space="preserve"> </w:t>
      </w:r>
      <w:r w:rsidRPr="00765E9E">
        <w:rPr>
          <w:rFonts w:ascii="Museo Sans 100" w:hAnsi="Museo Sans 100" w:cs="Arial"/>
          <w:spacing w:val="1"/>
          <w:sz w:val="24"/>
          <w:szCs w:val="24"/>
        </w:rPr>
        <w:t>s</w:t>
      </w:r>
      <w:r w:rsidRPr="00765E9E">
        <w:rPr>
          <w:rFonts w:ascii="Museo Sans 100" w:hAnsi="Museo Sans 100" w:cs="Arial"/>
          <w:spacing w:val="2"/>
          <w:sz w:val="24"/>
          <w:szCs w:val="24"/>
        </w:rPr>
        <w:t>e</w:t>
      </w:r>
      <w:r w:rsidRPr="00765E9E">
        <w:rPr>
          <w:rFonts w:ascii="Museo Sans 100" w:hAnsi="Museo Sans 100" w:cs="Arial"/>
          <w:sz w:val="24"/>
          <w:szCs w:val="24"/>
        </w:rPr>
        <w:t>g</w:t>
      </w:r>
      <w:r w:rsidRPr="00765E9E">
        <w:rPr>
          <w:rFonts w:ascii="Museo Sans 100" w:hAnsi="Museo Sans 100" w:cs="Arial"/>
          <w:spacing w:val="-1"/>
          <w:sz w:val="24"/>
          <w:szCs w:val="24"/>
        </w:rPr>
        <w:t>ui</w:t>
      </w:r>
      <w:r w:rsidRPr="00765E9E">
        <w:rPr>
          <w:rFonts w:ascii="Museo Sans 100" w:hAnsi="Museo Sans 100" w:cs="Arial"/>
          <w:spacing w:val="4"/>
          <w:sz w:val="24"/>
          <w:szCs w:val="24"/>
        </w:rPr>
        <w:t>m</w:t>
      </w:r>
      <w:r w:rsidRPr="00765E9E">
        <w:rPr>
          <w:rFonts w:ascii="Museo Sans 100" w:hAnsi="Museo Sans 100" w:cs="Arial"/>
          <w:spacing w:val="-1"/>
          <w:sz w:val="24"/>
          <w:szCs w:val="24"/>
        </w:rPr>
        <w:t>i</w:t>
      </w:r>
      <w:r w:rsidRPr="00765E9E">
        <w:rPr>
          <w:rFonts w:ascii="Museo Sans 100" w:hAnsi="Museo Sans 100" w:cs="Arial"/>
          <w:sz w:val="24"/>
          <w:szCs w:val="24"/>
        </w:rPr>
        <w:t>e</w:t>
      </w:r>
      <w:r w:rsidRPr="00765E9E">
        <w:rPr>
          <w:rFonts w:ascii="Museo Sans 100" w:hAnsi="Museo Sans 100" w:cs="Arial"/>
          <w:spacing w:val="-1"/>
          <w:sz w:val="24"/>
          <w:szCs w:val="24"/>
        </w:rPr>
        <w:t>n</w:t>
      </w:r>
      <w:r w:rsidRPr="00765E9E">
        <w:rPr>
          <w:rFonts w:ascii="Museo Sans 100" w:hAnsi="Museo Sans 100" w:cs="Arial"/>
          <w:spacing w:val="2"/>
          <w:sz w:val="24"/>
          <w:szCs w:val="24"/>
        </w:rPr>
        <w:t>t</w:t>
      </w:r>
      <w:r w:rsidRPr="00765E9E">
        <w:rPr>
          <w:rFonts w:ascii="Museo Sans 100" w:hAnsi="Museo Sans 100" w:cs="Arial"/>
          <w:sz w:val="24"/>
          <w:szCs w:val="24"/>
        </w:rPr>
        <w:t>o</w:t>
      </w:r>
      <w:r w:rsidRPr="00765E9E">
        <w:rPr>
          <w:rFonts w:ascii="Museo Sans 100" w:hAnsi="Museo Sans 100" w:cs="Arial"/>
          <w:spacing w:val="34"/>
          <w:sz w:val="24"/>
          <w:szCs w:val="24"/>
        </w:rPr>
        <w:t xml:space="preserve"> </w:t>
      </w:r>
      <w:r w:rsidRPr="00765E9E">
        <w:rPr>
          <w:rFonts w:ascii="Museo Sans 100" w:hAnsi="Museo Sans 100" w:cs="Arial"/>
          <w:sz w:val="24"/>
          <w:szCs w:val="24"/>
        </w:rPr>
        <w:t>de</w:t>
      </w:r>
      <w:r w:rsidRPr="00765E9E">
        <w:rPr>
          <w:rFonts w:ascii="Museo Sans 100" w:hAnsi="Museo Sans 100" w:cs="Arial"/>
          <w:spacing w:val="42"/>
          <w:sz w:val="24"/>
          <w:szCs w:val="24"/>
        </w:rPr>
        <w:t xml:space="preserve"> </w:t>
      </w:r>
      <w:r w:rsidRPr="00765E9E">
        <w:rPr>
          <w:rFonts w:ascii="Museo Sans 100" w:hAnsi="Museo Sans 100" w:cs="Arial"/>
          <w:spacing w:val="-1"/>
          <w:sz w:val="24"/>
          <w:szCs w:val="24"/>
        </w:rPr>
        <w:t>l</w:t>
      </w:r>
      <w:r w:rsidRPr="00765E9E">
        <w:rPr>
          <w:rFonts w:ascii="Museo Sans 100" w:hAnsi="Museo Sans 100" w:cs="Arial"/>
          <w:sz w:val="24"/>
          <w:szCs w:val="24"/>
        </w:rPr>
        <w:t>a</w:t>
      </w:r>
      <w:r w:rsidRPr="00765E9E">
        <w:rPr>
          <w:rFonts w:ascii="Museo Sans 100" w:hAnsi="Museo Sans 100" w:cs="Arial"/>
          <w:spacing w:val="43"/>
          <w:sz w:val="24"/>
          <w:szCs w:val="24"/>
        </w:rPr>
        <w:t xml:space="preserve"> </w:t>
      </w:r>
      <w:r w:rsidRPr="00765E9E">
        <w:rPr>
          <w:rFonts w:ascii="Museo Sans 100" w:hAnsi="Museo Sans 100" w:cs="Arial"/>
          <w:spacing w:val="1"/>
          <w:sz w:val="24"/>
          <w:szCs w:val="24"/>
        </w:rPr>
        <w:t>E</w:t>
      </w:r>
      <w:r w:rsidRPr="00765E9E">
        <w:rPr>
          <w:rFonts w:ascii="Museo Sans 100" w:hAnsi="Museo Sans 100" w:cs="Arial"/>
          <w:spacing w:val="-1"/>
          <w:sz w:val="24"/>
          <w:szCs w:val="24"/>
        </w:rPr>
        <w:t>v</w:t>
      </w:r>
      <w:r w:rsidRPr="00765E9E">
        <w:rPr>
          <w:rFonts w:ascii="Museo Sans 100" w:hAnsi="Museo Sans 100" w:cs="Arial"/>
          <w:sz w:val="24"/>
          <w:szCs w:val="24"/>
        </w:rPr>
        <w:t>a</w:t>
      </w:r>
      <w:r w:rsidRPr="00765E9E">
        <w:rPr>
          <w:rFonts w:ascii="Museo Sans 100" w:hAnsi="Museo Sans 100" w:cs="Arial"/>
          <w:spacing w:val="1"/>
          <w:sz w:val="24"/>
          <w:szCs w:val="24"/>
        </w:rPr>
        <w:t>l</w:t>
      </w:r>
      <w:r w:rsidRPr="00765E9E">
        <w:rPr>
          <w:rFonts w:ascii="Museo Sans 100" w:hAnsi="Museo Sans 100" w:cs="Arial"/>
          <w:sz w:val="24"/>
          <w:szCs w:val="24"/>
        </w:rPr>
        <w:t>u</w:t>
      </w:r>
      <w:r w:rsidRPr="00765E9E">
        <w:rPr>
          <w:rFonts w:ascii="Museo Sans 100" w:hAnsi="Museo Sans 100" w:cs="Arial"/>
          <w:spacing w:val="-1"/>
          <w:sz w:val="24"/>
          <w:szCs w:val="24"/>
        </w:rPr>
        <w:t>a</w:t>
      </w:r>
      <w:r w:rsidRPr="00765E9E">
        <w:rPr>
          <w:rFonts w:ascii="Museo Sans 100" w:hAnsi="Museo Sans 100" w:cs="Arial"/>
          <w:spacing w:val="1"/>
          <w:sz w:val="24"/>
          <w:szCs w:val="24"/>
        </w:rPr>
        <w:t>ci</w:t>
      </w:r>
      <w:r w:rsidRPr="00765E9E">
        <w:rPr>
          <w:rFonts w:ascii="Museo Sans 100" w:hAnsi="Museo Sans 100" w:cs="Arial"/>
          <w:sz w:val="24"/>
          <w:szCs w:val="24"/>
        </w:rPr>
        <w:t>ón</w:t>
      </w:r>
      <w:r w:rsidRPr="00765E9E">
        <w:rPr>
          <w:rFonts w:ascii="Museo Sans 100" w:hAnsi="Museo Sans 100" w:cs="Arial"/>
          <w:spacing w:val="35"/>
          <w:sz w:val="24"/>
          <w:szCs w:val="24"/>
        </w:rPr>
        <w:t xml:space="preserve"> </w:t>
      </w:r>
      <w:r w:rsidRPr="00765E9E">
        <w:rPr>
          <w:rFonts w:ascii="Museo Sans 100" w:hAnsi="Museo Sans 100" w:cs="Arial"/>
          <w:spacing w:val="-1"/>
          <w:sz w:val="24"/>
          <w:szCs w:val="24"/>
        </w:rPr>
        <w:lastRenderedPageBreak/>
        <w:t>A</w:t>
      </w:r>
      <w:r w:rsidRPr="00765E9E">
        <w:rPr>
          <w:rFonts w:ascii="Museo Sans 100" w:hAnsi="Museo Sans 100" w:cs="Arial"/>
          <w:spacing w:val="4"/>
          <w:sz w:val="24"/>
          <w:szCs w:val="24"/>
        </w:rPr>
        <w:t>m</w:t>
      </w:r>
      <w:r w:rsidRPr="00765E9E">
        <w:rPr>
          <w:rFonts w:ascii="Museo Sans 100" w:hAnsi="Museo Sans 100" w:cs="Arial"/>
          <w:sz w:val="24"/>
          <w:szCs w:val="24"/>
        </w:rPr>
        <w:t>b</w:t>
      </w:r>
      <w:r w:rsidRPr="00765E9E">
        <w:rPr>
          <w:rFonts w:ascii="Museo Sans 100" w:hAnsi="Museo Sans 100" w:cs="Arial"/>
          <w:spacing w:val="-1"/>
          <w:sz w:val="24"/>
          <w:szCs w:val="24"/>
        </w:rPr>
        <w:t>i</w:t>
      </w:r>
      <w:r w:rsidRPr="00765E9E">
        <w:rPr>
          <w:rFonts w:ascii="Museo Sans 100" w:hAnsi="Museo Sans 100" w:cs="Arial"/>
          <w:sz w:val="24"/>
          <w:szCs w:val="24"/>
        </w:rPr>
        <w:t>e</w:t>
      </w:r>
      <w:r w:rsidRPr="00765E9E">
        <w:rPr>
          <w:rFonts w:ascii="Museo Sans 100" w:hAnsi="Museo Sans 100" w:cs="Arial"/>
          <w:spacing w:val="-1"/>
          <w:sz w:val="24"/>
          <w:szCs w:val="24"/>
        </w:rPr>
        <w:t>n</w:t>
      </w:r>
      <w:r w:rsidRPr="00765E9E">
        <w:rPr>
          <w:rFonts w:ascii="Museo Sans 100" w:hAnsi="Museo Sans 100" w:cs="Arial"/>
          <w:spacing w:val="2"/>
          <w:sz w:val="24"/>
          <w:szCs w:val="24"/>
        </w:rPr>
        <w:t>t</w:t>
      </w:r>
      <w:r w:rsidRPr="00765E9E">
        <w:rPr>
          <w:rFonts w:ascii="Museo Sans 100" w:hAnsi="Museo Sans 100" w:cs="Arial"/>
          <w:sz w:val="24"/>
          <w:szCs w:val="24"/>
        </w:rPr>
        <w:t>a</w:t>
      </w:r>
      <w:r w:rsidRPr="00765E9E">
        <w:rPr>
          <w:rFonts w:ascii="Museo Sans 100" w:hAnsi="Museo Sans 100" w:cs="Arial"/>
          <w:spacing w:val="-1"/>
          <w:sz w:val="24"/>
          <w:szCs w:val="24"/>
        </w:rPr>
        <w:t>l</w:t>
      </w:r>
      <w:r w:rsidRPr="00765E9E">
        <w:rPr>
          <w:rFonts w:ascii="Museo Sans 100" w:hAnsi="Museo Sans 100" w:cs="Arial"/>
          <w:sz w:val="24"/>
          <w:szCs w:val="24"/>
        </w:rPr>
        <w:t>,</w:t>
      </w:r>
      <w:r w:rsidRPr="00765E9E">
        <w:rPr>
          <w:rFonts w:ascii="Museo Sans 100" w:hAnsi="Museo Sans 100" w:cs="Arial"/>
          <w:spacing w:val="36"/>
          <w:sz w:val="24"/>
          <w:szCs w:val="24"/>
        </w:rPr>
        <w:t xml:space="preserve"> </w:t>
      </w:r>
      <w:r w:rsidRPr="00765E9E">
        <w:rPr>
          <w:rFonts w:ascii="Museo Sans 100" w:hAnsi="Museo Sans 100" w:cs="Arial"/>
          <w:sz w:val="24"/>
          <w:szCs w:val="24"/>
        </w:rPr>
        <w:t>de a</w:t>
      </w:r>
      <w:r w:rsidRPr="00765E9E">
        <w:rPr>
          <w:rFonts w:ascii="Museo Sans 100" w:hAnsi="Museo Sans 100" w:cs="Arial"/>
          <w:spacing w:val="1"/>
          <w:sz w:val="24"/>
          <w:szCs w:val="24"/>
        </w:rPr>
        <w:t>c</w:t>
      </w:r>
      <w:r w:rsidRPr="00765E9E">
        <w:rPr>
          <w:rFonts w:ascii="Museo Sans 100" w:hAnsi="Museo Sans 100" w:cs="Arial"/>
          <w:sz w:val="24"/>
          <w:szCs w:val="24"/>
        </w:rPr>
        <w:t>u</w:t>
      </w:r>
      <w:r w:rsidRPr="00765E9E">
        <w:rPr>
          <w:rFonts w:ascii="Museo Sans 100" w:hAnsi="Museo Sans 100" w:cs="Arial"/>
          <w:spacing w:val="-1"/>
          <w:sz w:val="24"/>
          <w:szCs w:val="24"/>
        </w:rPr>
        <w:t>e</w:t>
      </w:r>
      <w:r w:rsidRPr="00765E9E">
        <w:rPr>
          <w:rFonts w:ascii="Museo Sans 100" w:hAnsi="Museo Sans 100" w:cs="Arial"/>
          <w:spacing w:val="1"/>
          <w:sz w:val="24"/>
          <w:szCs w:val="24"/>
        </w:rPr>
        <w:t>r</w:t>
      </w:r>
      <w:r w:rsidRPr="00765E9E">
        <w:rPr>
          <w:rFonts w:ascii="Museo Sans 100" w:hAnsi="Museo Sans 100" w:cs="Arial"/>
          <w:sz w:val="24"/>
          <w:szCs w:val="24"/>
        </w:rPr>
        <w:t>do</w:t>
      </w:r>
      <w:r w:rsidRPr="00765E9E">
        <w:rPr>
          <w:rFonts w:ascii="Museo Sans 100" w:hAnsi="Museo Sans 100" w:cs="Arial"/>
          <w:spacing w:val="-8"/>
          <w:sz w:val="24"/>
          <w:szCs w:val="24"/>
        </w:rPr>
        <w:t xml:space="preserve"> </w:t>
      </w:r>
      <w:r w:rsidRPr="00765E9E">
        <w:rPr>
          <w:rFonts w:ascii="Museo Sans 100" w:hAnsi="Museo Sans 100" w:cs="Arial"/>
          <w:spacing w:val="1"/>
          <w:sz w:val="24"/>
          <w:szCs w:val="24"/>
        </w:rPr>
        <w:t>c</w:t>
      </w:r>
      <w:r w:rsidRPr="00765E9E">
        <w:rPr>
          <w:rFonts w:ascii="Museo Sans 100" w:hAnsi="Museo Sans 100" w:cs="Arial"/>
          <w:spacing w:val="2"/>
          <w:sz w:val="24"/>
          <w:szCs w:val="24"/>
        </w:rPr>
        <w:t>o</w:t>
      </w:r>
      <w:r w:rsidRPr="00765E9E">
        <w:rPr>
          <w:rFonts w:ascii="Museo Sans 100" w:hAnsi="Museo Sans 100" w:cs="Arial"/>
          <w:sz w:val="24"/>
          <w:szCs w:val="24"/>
        </w:rPr>
        <w:t>n</w:t>
      </w:r>
      <w:r w:rsidRPr="00765E9E">
        <w:rPr>
          <w:rFonts w:ascii="Museo Sans 100" w:hAnsi="Museo Sans 100" w:cs="Arial"/>
          <w:spacing w:val="-3"/>
          <w:sz w:val="24"/>
          <w:szCs w:val="24"/>
        </w:rPr>
        <w:t xml:space="preserve"> </w:t>
      </w:r>
      <w:r w:rsidRPr="00765E9E">
        <w:rPr>
          <w:rFonts w:ascii="Museo Sans 100" w:hAnsi="Museo Sans 100" w:cs="Arial"/>
          <w:spacing w:val="1"/>
          <w:sz w:val="24"/>
          <w:szCs w:val="24"/>
        </w:rPr>
        <w:t>e</w:t>
      </w:r>
      <w:r w:rsidRPr="00765E9E">
        <w:rPr>
          <w:rFonts w:ascii="Museo Sans 100" w:hAnsi="Museo Sans 100" w:cs="Arial"/>
          <w:sz w:val="24"/>
          <w:szCs w:val="24"/>
        </w:rPr>
        <w:t>l</w:t>
      </w:r>
      <w:r w:rsidRPr="00765E9E">
        <w:rPr>
          <w:rFonts w:ascii="Museo Sans 100" w:hAnsi="Museo Sans 100" w:cs="Arial"/>
          <w:spacing w:val="-3"/>
          <w:sz w:val="24"/>
          <w:szCs w:val="24"/>
        </w:rPr>
        <w:t xml:space="preserve"> </w:t>
      </w:r>
      <w:r w:rsidRPr="00765E9E">
        <w:rPr>
          <w:rFonts w:ascii="Museo Sans 100" w:hAnsi="Museo Sans 100" w:cs="Arial"/>
          <w:spacing w:val="-1"/>
          <w:sz w:val="24"/>
          <w:szCs w:val="24"/>
        </w:rPr>
        <w:t>A</w:t>
      </w:r>
      <w:r w:rsidRPr="00765E9E">
        <w:rPr>
          <w:rFonts w:ascii="Museo Sans 100" w:hAnsi="Museo Sans 100" w:cs="Arial"/>
          <w:spacing w:val="1"/>
          <w:sz w:val="24"/>
          <w:szCs w:val="24"/>
        </w:rPr>
        <w:t>r</w:t>
      </w:r>
      <w:r w:rsidRPr="00765E9E">
        <w:rPr>
          <w:rFonts w:ascii="Museo Sans 100" w:hAnsi="Museo Sans 100" w:cs="Arial"/>
          <w:spacing w:val="2"/>
          <w:sz w:val="24"/>
          <w:szCs w:val="24"/>
        </w:rPr>
        <w:t>t</w:t>
      </w:r>
      <w:r w:rsidRPr="00765E9E">
        <w:rPr>
          <w:rFonts w:ascii="Museo Sans 100" w:hAnsi="Museo Sans 100" w:cs="Arial"/>
          <w:sz w:val="24"/>
          <w:szCs w:val="24"/>
        </w:rPr>
        <w:t>.</w:t>
      </w:r>
      <w:r w:rsidRPr="00765E9E">
        <w:rPr>
          <w:rFonts w:ascii="Museo Sans 100" w:hAnsi="Museo Sans 100" w:cs="Arial"/>
          <w:spacing w:val="-3"/>
          <w:sz w:val="24"/>
          <w:szCs w:val="24"/>
        </w:rPr>
        <w:t xml:space="preserve"> </w:t>
      </w:r>
      <w:r w:rsidRPr="00765E9E">
        <w:rPr>
          <w:rFonts w:ascii="Museo Sans 100" w:hAnsi="Museo Sans 100" w:cs="Arial"/>
          <w:spacing w:val="-1"/>
          <w:sz w:val="24"/>
          <w:szCs w:val="24"/>
        </w:rPr>
        <w:t>2</w:t>
      </w:r>
      <w:r w:rsidRPr="00765E9E">
        <w:rPr>
          <w:rFonts w:ascii="Museo Sans 100" w:hAnsi="Museo Sans 100" w:cs="Arial"/>
          <w:sz w:val="24"/>
          <w:szCs w:val="24"/>
        </w:rPr>
        <w:t>8 de</w:t>
      </w:r>
      <w:r w:rsidRPr="00765E9E">
        <w:rPr>
          <w:rFonts w:ascii="Museo Sans 100" w:hAnsi="Museo Sans 100" w:cs="Arial"/>
          <w:spacing w:val="-1"/>
          <w:sz w:val="24"/>
          <w:szCs w:val="24"/>
        </w:rPr>
        <w:t xml:space="preserve"> l</w:t>
      </w:r>
      <w:r w:rsidRPr="00765E9E">
        <w:rPr>
          <w:rFonts w:ascii="Museo Sans 100" w:hAnsi="Museo Sans 100" w:cs="Arial"/>
          <w:sz w:val="24"/>
          <w:szCs w:val="24"/>
        </w:rPr>
        <w:t>a L</w:t>
      </w:r>
      <w:r w:rsidRPr="00765E9E">
        <w:rPr>
          <w:rFonts w:ascii="Museo Sans 100" w:hAnsi="Museo Sans 100" w:cs="Arial"/>
          <w:spacing w:val="4"/>
          <w:sz w:val="24"/>
          <w:szCs w:val="24"/>
        </w:rPr>
        <w:t>e</w:t>
      </w:r>
      <w:r w:rsidRPr="00765E9E">
        <w:rPr>
          <w:rFonts w:ascii="Museo Sans 100" w:hAnsi="Museo Sans 100" w:cs="Arial"/>
          <w:spacing w:val="-4"/>
          <w:sz w:val="24"/>
          <w:szCs w:val="24"/>
        </w:rPr>
        <w:t>y</w:t>
      </w:r>
      <w:r w:rsidRPr="00765E9E">
        <w:rPr>
          <w:rFonts w:ascii="Museo Sans 100" w:hAnsi="Museo Sans 100" w:cs="Arial"/>
          <w:sz w:val="24"/>
          <w:szCs w:val="24"/>
        </w:rPr>
        <w:t>;</w:t>
      </w:r>
    </w:p>
    <w:p w:rsidR="00765E9E" w:rsidRPr="00765E9E" w:rsidRDefault="00765E9E" w:rsidP="00765E9E">
      <w:pPr>
        <w:widowControl w:val="0"/>
        <w:autoSpaceDE w:val="0"/>
        <w:autoSpaceDN w:val="0"/>
        <w:adjustRightInd w:val="0"/>
        <w:rPr>
          <w:rFonts w:ascii="Museo Sans 100" w:hAnsi="Museo Sans 100" w:cs="Arial"/>
          <w:sz w:val="24"/>
          <w:szCs w:val="24"/>
        </w:rPr>
      </w:pPr>
    </w:p>
    <w:p w:rsidR="00765E9E" w:rsidRPr="00765E9E" w:rsidRDefault="00765E9E" w:rsidP="004307BE">
      <w:pPr>
        <w:pStyle w:val="Prrafodelista"/>
        <w:widowControl w:val="0"/>
        <w:numPr>
          <w:ilvl w:val="0"/>
          <w:numId w:val="80"/>
        </w:numPr>
        <w:autoSpaceDE w:val="0"/>
        <w:autoSpaceDN w:val="0"/>
        <w:adjustRightInd w:val="0"/>
        <w:ind w:right="1150"/>
        <w:contextualSpacing/>
        <w:jc w:val="both"/>
        <w:rPr>
          <w:rFonts w:ascii="Museo Sans 100" w:hAnsi="Museo Sans 100" w:cs="Arial"/>
          <w:sz w:val="24"/>
          <w:szCs w:val="24"/>
        </w:rPr>
      </w:pPr>
      <w:r w:rsidRPr="00765E9E">
        <w:rPr>
          <w:rFonts w:ascii="Museo Sans 100" w:hAnsi="Museo Sans 100" w:cs="Arial"/>
          <w:sz w:val="24"/>
          <w:szCs w:val="24"/>
        </w:rPr>
        <w:t>Reco</w:t>
      </w:r>
      <w:r w:rsidRPr="00765E9E">
        <w:rPr>
          <w:rFonts w:ascii="Museo Sans 100" w:hAnsi="Museo Sans 100" w:cs="Arial"/>
          <w:spacing w:val="-1"/>
          <w:sz w:val="24"/>
          <w:szCs w:val="24"/>
        </w:rPr>
        <w:t>p</w:t>
      </w:r>
      <w:r w:rsidRPr="00765E9E">
        <w:rPr>
          <w:rFonts w:ascii="Museo Sans 100" w:hAnsi="Museo Sans 100" w:cs="Arial"/>
          <w:spacing w:val="1"/>
          <w:sz w:val="24"/>
          <w:szCs w:val="24"/>
        </w:rPr>
        <w:t>i</w:t>
      </w:r>
      <w:r w:rsidRPr="00765E9E">
        <w:rPr>
          <w:rFonts w:ascii="Museo Sans 100" w:hAnsi="Museo Sans 100" w:cs="Arial"/>
          <w:spacing w:val="-1"/>
          <w:sz w:val="24"/>
          <w:szCs w:val="24"/>
        </w:rPr>
        <w:t>l</w:t>
      </w:r>
      <w:r w:rsidRPr="00765E9E">
        <w:rPr>
          <w:rFonts w:ascii="Museo Sans 100" w:hAnsi="Museo Sans 100" w:cs="Arial"/>
          <w:sz w:val="24"/>
          <w:szCs w:val="24"/>
        </w:rPr>
        <w:t>ar</w:t>
      </w:r>
      <w:r w:rsidRPr="00765E9E">
        <w:rPr>
          <w:rFonts w:ascii="Museo Sans 100" w:hAnsi="Museo Sans 100" w:cs="Arial"/>
          <w:spacing w:val="-3"/>
          <w:sz w:val="24"/>
          <w:szCs w:val="24"/>
        </w:rPr>
        <w:t xml:space="preserve"> </w:t>
      </w:r>
      <w:r w:rsidRPr="00765E9E">
        <w:rPr>
          <w:rFonts w:ascii="Museo Sans 100" w:hAnsi="Museo Sans 100" w:cs="Arial"/>
          <w:sz w:val="24"/>
          <w:szCs w:val="24"/>
        </w:rPr>
        <w:t>y</w:t>
      </w:r>
      <w:r w:rsidRPr="00765E9E">
        <w:rPr>
          <w:rFonts w:ascii="Museo Sans 100" w:hAnsi="Museo Sans 100" w:cs="Arial"/>
          <w:spacing w:val="-5"/>
          <w:sz w:val="24"/>
          <w:szCs w:val="24"/>
        </w:rPr>
        <w:t xml:space="preserve"> </w:t>
      </w:r>
      <w:r w:rsidRPr="00765E9E">
        <w:rPr>
          <w:rFonts w:ascii="Museo Sans 100" w:hAnsi="Museo Sans 100" w:cs="Arial"/>
          <w:spacing w:val="1"/>
          <w:sz w:val="24"/>
          <w:szCs w:val="24"/>
        </w:rPr>
        <w:t>s</w:t>
      </w:r>
      <w:r w:rsidRPr="00765E9E">
        <w:rPr>
          <w:rFonts w:ascii="Museo Sans 100" w:hAnsi="Museo Sans 100" w:cs="Arial"/>
          <w:spacing w:val="-1"/>
          <w:sz w:val="24"/>
          <w:szCs w:val="24"/>
        </w:rPr>
        <w:t>i</w:t>
      </w:r>
      <w:r w:rsidRPr="00765E9E">
        <w:rPr>
          <w:rFonts w:ascii="Museo Sans 100" w:hAnsi="Museo Sans 100" w:cs="Arial"/>
          <w:spacing w:val="1"/>
          <w:sz w:val="24"/>
          <w:szCs w:val="24"/>
        </w:rPr>
        <w:t>s</w:t>
      </w:r>
      <w:r w:rsidRPr="00765E9E">
        <w:rPr>
          <w:rFonts w:ascii="Museo Sans 100" w:hAnsi="Museo Sans 100" w:cs="Arial"/>
          <w:sz w:val="24"/>
          <w:szCs w:val="24"/>
        </w:rPr>
        <w:t>te</w:t>
      </w:r>
      <w:r w:rsidRPr="00765E9E">
        <w:rPr>
          <w:rFonts w:ascii="Museo Sans 100" w:hAnsi="Museo Sans 100" w:cs="Arial"/>
          <w:spacing w:val="4"/>
          <w:sz w:val="24"/>
          <w:szCs w:val="24"/>
        </w:rPr>
        <w:t>m</w:t>
      </w:r>
      <w:r w:rsidRPr="00765E9E">
        <w:rPr>
          <w:rFonts w:ascii="Museo Sans 100" w:hAnsi="Museo Sans 100" w:cs="Arial"/>
          <w:sz w:val="24"/>
          <w:szCs w:val="24"/>
        </w:rPr>
        <w:t>at</w:t>
      </w:r>
      <w:r w:rsidRPr="00765E9E">
        <w:rPr>
          <w:rFonts w:ascii="Museo Sans 100" w:hAnsi="Museo Sans 100" w:cs="Arial"/>
          <w:spacing w:val="1"/>
          <w:sz w:val="24"/>
          <w:szCs w:val="24"/>
        </w:rPr>
        <w:t>i</w:t>
      </w:r>
      <w:r w:rsidRPr="00765E9E">
        <w:rPr>
          <w:rFonts w:ascii="Museo Sans 100" w:hAnsi="Museo Sans 100" w:cs="Arial"/>
          <w:spacing w:val="-1"/>
          <w:sz w:val="24"/>
          <w:szCs w:val="24"/>
        </w:rPr>
        <w:t>z</w:t>
      </w:r>
      <w:r w:rsidRPr="00765E9E">
        <w:rPr>
          <w:rFonts w:ascii="Museo Sans 100" w:hAnsi="Museo Sans 100" w:cs="Arial"/>
          <w:sz w:val="24"/>
          <w:szCs w:val="24"/>
        </w:rPr>
        <w:t>ar</w:t>
      </w:r>
      <w:r w:rsidRPr="00765E9E">
        <w:rPr>
          <w:rFonts w:ascii="Museo Sans 100" w:hAnsi="Museo Sans 100" w:cs="Arial"/>
          <w:spacing w:val="-11"/>
          <w:sz w:val="24"/>
          <w:szCs w:val="24"/>
        </w:rPr>
        <w:t xml:space="preserve"> </w:t>
      </w:r>
      <w:r w:rsidRPr="00765E9E">
        <w:rPr>
          <w:rFonts w:ascii="Museo Sans 100" w:hAnsi="Museo Sans 100" w:cs="Arial"/>
          <w:spacing w:val="2"/>
          <w:sz w:val="24"/>
          <w:szCs w:val="24"/>
        </w:rPr>
        <w:t>l</w:t>
      </w:r>
      <w:r w:rsidRPr="00765E9E">
        <w:rPr>
          <w:rFonts w:ascii="Museo Sans 100" w:hAnsi="Museo Sans 100" w:cs="Arial"/>
          <w:sz w:val="24"/>
          <w:szCs w:val="24"/>
        </w:rPr>
        <w:t>a</w:t>
      </w:r>
      <w:r w:rsidRPr="00765E9E">
        <w:rPr>
          <w:rFonts w:ascii="Museo Sans 100" w:hAnsi="Museo Sans 100" w:cs="Arial"/>
          <w:spacing w:val="-2"/>
          <w:sz w:val="24"/>
          <w:szCs w:val="24"/>
        </w:rPr>
        <w:t xml:space="preserve"> i</w:t>
      </w:r>
      <w:r w:rsidRPr="00765E9E">
        <w:rPr>
          <w:rFonts w:ascii="Museo Sans 100" w:hAnsi="Museo Sans 100" w:cs="Arial"/>
          <w:sz w:val="24"/>
          <w:szCs w:val="24"/>
        </w:rPr>
        <w:t>n</w:t>
      </w:r>
      <w:r w:rsidRPr="00765E9E">
        <w:rPr>
          <w:rFonts w:ascii="Museo Sans 100" w:hAnsi="Museo Sans 100" w:cs="Arial"/>
          <w:spacing w:val="2"/>
          <w:sz w:val="24"/>
          <w:szCs w:val="24"/>
        </w:rPr>
        <w:t>f</w:t>
      </w:r>
      <w:r w:rsidRPr="00765E9E">
        <w:rPr>
          <w:rFonts w:ascii="Museo Sans 100" w:hAnsi="Museo Sans 100" w:cs="Arial"/>
          <w:sz w:val="24"/>
          <w:szCs w:val="24"/>
        </w:rPr>
        <w:t>or</w:t>
      </w:r>
      <w:r w:rsidRPr="00765E9E">
        <w:rPr>
          <w:rFonts w:ascii="Museo Sans 100" w:hAnsi="Museo Sans 100" w:cs="Arial"/>
          <w:spacing w:val="5"/>
          <w:sz w:val="24"/>
          <w:szCs w:val="24"/>
        </w:rPr>
        <w:t>m</w:t>
      </w:r>
      <w:r w:rsidRPr="00765E9E">
        <w:rPr>
          <w:rFonts w:ascii="Museo Sans 100" w:hAnsi="Museo Sans 100" w:cs="Arial"/>
          <w:sz w:val="24"/>
          <w:szCs w:val="24"/>
        </w:rPr>
        <w:t>a</w:t>
      </w:r>
      <w:r w:rsidRPr="00765E9E">
        <w:rPr>
          <w:rFonts w:ascii="Museo Sans 100" w:hAnsi="Museo Sans 100" w:cs="Arial"/>
          <w:spacing w:val="1"/>
          <w:sz w:val="24"/>
          <w:szCs w:val="24"/>
        </w:rPr>
        <w:t>c</w:t>
      </w:r>
      <w:r w:rsidRPr="00765E9E">
        <w:rPr>
          <w:rFonts w:ascii="Museo Sans 100" w:hAnsi="Museo Sans 100" w:cs="Arial"/>
          <w:spacing w:val="-1"/>
          <w:sz w:val="24"/>
          <w:szCs w:val="24"/>
        </w:rPr>
        <w:t>i</w:t>
      </w:r>
      <w:r w:rsidRPr="00765E9E">
        <w:rPr>
          <w:rFonts w:ascii="Museo Sans 100" w:hAnsi="Museo Sans 100" w:cs="Arial"/>
          <w:sz w:val="24"/>
          <w:szCs w:val="24"/>
        </w:rPr>
        <w:t>ón</w:t>
      </w:r>
      <w:r w:rsidRPr="00765E9E">
        <w:rPr>
          <w:rFonts w:ascii="Museo Sans 100" w:hAnsi="Museo Sans 100" w:cs="Arial"/>
          <w:spacing w:val="-11"/>
          <w:sz w:val="24"/>
          <w:szCs w:val="24"/>
        </w:rPr>
        <w:t xml:space="preserve"> </w:t>
      </w:r>
      <w:r w:rsidRPr="00765E9E">
        <w:rPr>
          <w:rFonts w:ascii="Museo Sans 100" w:hAnsi="Museo Sans 100" w:cs="Arial"/>
          <w:sz w:val="24"/>
          <w:szCs w:val="24"/>
        </w:rPr>
        <w:t>a</w:t>
      </w:r>
      <w:r w:rsidRPr="00765E9E">
        <w:rPr>
          <w:rFonts w:ascii="Museo Sans 100" w:hAnsi="Museo Sans 100" w:cs="Arial"/>
          <w:spacing w:val="4"/>
          <w:sz w:val="24"/>
          <w:szCs w:val="24"/>
        </w:rPr>
        <w:t>m</w:t>
      </w:r>
      <w:r w:rsidRPr="00765E9E">
        <w:rPr>
          <w:rFonts w:ascii="Museo Sans 100" w:hAnsi="Museo Sans 100" w:cs="Arial"/>
          <w:sz w:val="24"/>
          <w:szCs w:val="24"/>
        </w:rPr>
        <w:t>b</w:t>
      </w:r>
      <w:r w:rsidRPr="00765E9E">
        <w:rPr>
          <w:rFonts w:ascii="Museo Sans 100" w:hAnsi="Museo Sans 100" w:cs="Arial"/>
          <w:spacing w:val="-1"/>
          <w:sz w:val="24"/>
          <w:szCs w:val="24"/>
        </w:rPr>
        <w:t>i</w:t>
      </w:r>
      <w:r w:rsidRPr="00765E9E">
        <w:rPr>
          <w:rFonts w:ascii="Museo Sans 100" w:hAnsi="Museo Sans 100" w:cs="Arial"/>
          <w:sz w:val="24"/>
          <w:szCs w:val="24"/>
        </w:rPr>
        <w:t>e</w:t>
      </w:r>
      <w:r w:rsidRPr="00765E9E">
        <w:rPr>
          <w:rFonts w:ascii="Museo Sans 100" w:hAnsi="Museo Sans 100" w:cs="Arial"/>
          <w:spacing w:val="-1"/>
          <w:sz w:val="24"/>
          <w:szCs w:val="24"/>
        </w:rPr>
        <w:t>n</w:t>
      </w:r>
      <w:r w:rsidRPr="00765E9E">
        <w:rPr>
          <w:rFonts w:ascii="Museo Sans 100" w:hAnsi="Museo Sans 100" w:cs="Arial"/>
          <w:sz w:val="24"/>
          <w:szCs w:val="24"/>
        </w:rPr>
        <w:t>t</w:t>
      </w:r>
      <w:r w:rsidRPr="00765E9E">
        <w:rPr>
          <w:rFonts w:ascii="Museo Sans 100" w:hAnsi="Museo Sans 100" w:cs="Arial"/>
          <w:spacing w:val="2"/>
          <w:sz w:val="24"/>
          <w:szCs w:val="24"/>
        </w:rPr>
        <w:t>a</w:t>
      </w:r>
      <w:r w:rsidRPr="00765E9E">
        <w:rPr>
          <w:rFonts w:ascii="Museo Sans 100" w:hAnsi="Museo Sans 100" w:cs="Arial"/>
          <w:sz w:val="24"/>
          <w:szCs w:val="24"/>
        </w:rPr>
        <w:t>l</w:t>
      </w:r>
      <w:r w:rsidRPr="00765E9E">
        <w:rPr>
          <w:rFonts w:ascii="Museo Sans 100" w:hAnsi="Museo Sans 100" w:cs="Arial"/>
          <w:spacing w:val="-10"/>
          <w:sz w:val="24"/>
          <w:szCs w:val="24"/>
        </w:rPr>
        <w:t xml:space="preserve"> </w:t>
      </w:r>
      <w:r w:rsidRPr="00765E9E">
        <w:rPr>
          <w:rFonts w:ascii="Museo Sans 100" w:hAnsi="Museo Sans 100" w:cs="Arial"/>
          <w:spacing w:val="2"/>
          <w:sz w:val="24"/>
          <w:szCs w:val="24"/>
        </w:rPr>
        <w:t>de</w:t>
      </w:r>
      <w:r w:rsidRPr="00765E9E">
        <w:rPr>
          <w:rFonts w:ascii="Museo Sans 100" w:hAnsi="Museo Sans 100" w:cs="Arial"/>
          <w:sz w:val="24"/>
          <w:szCs w:val="24"/>
        </w:rPr>
        <w:t>ntro</w:t>
      </w:r>
      <w:r w:rsidRPr="00765E9E">
        <w:rPr>
          <w:rFonts w:ascii="Museo Sans 100" w:hAnsi="Museo Sans 100" w:cs="Arial"/>
          <w:spacing w:val="-6"/>
          <w:sz w:val="24"/>
          <w:szCs w:val="24"/>
        </w:rPr>
        <w:t xml:space="preserve"> </w:t>
      </w:r>
      <w:r w:rsidRPr="00765E9E">
        <w:rPr>
          <w:rFonts w:ascii="Museo Sans 100" w:hAnsi="Museo Sans 100" w:cs="Arial"/>
          <w:sz w:val="24"/>
          <w:szCs w:val="24"/>
        </w:rPr>
        <w:t>de</w:t>
      </w:r>
      <w:r w:rsidRPr="00765E9E">
        <w:rPr>
          <w:rFonts w:ascii="Museo Sans 100" w:hAnsi="Museo Sans 100" w:cs="Arial"/>
          <w:spacing w:val="-1"/>
          <w:sz w:val="24"/>
          <w:szCs w:val="24"/>
        </w:rPr>
        <w:t xml:space="preserve"> </w:t>
      </w:r>
      <w:r w:rsidRPr="00765E9E">
        <w:rPr>
          <w:rFonts w:ascii="Museo Sans 100" w:hAnsi="Museo Sans 100" w:cs="Arial"/>
          <w:spacing w:val="1"/>
          <w:sz w:val="24"/>
          <w:szCs w:val="24"/>
        </w:rPr>
        <w:t>s</w:t>
      </w:r>
      <w:r w:rsidRPr="00765E9E">
        <w:rPr>
          <w:rFonts w:ascii="Museo Sans 100" w:hAnsi="Museo Sans 100" w:cs="Arial"/>
          <w:sz w:val="24"/>
          <w:szCs w:val="24"/>
        </w:rPr>
        <w:t>u</w:t>
      </w:r>
      <w:r w:rsidRPr="00765E9E">
        <w:rPr>
          <w:rFonts w:ascii="Museo Sans 100" w:hAnsi="Museo Sans 100" w:cs="Arial"/>
          <w:spacing w:val="-2"/>
          <w:sz w:val="24"/>
          <w:szCs w:val="24"/>
        </w:rPr>
        <w:t xml:space="preserve"> </w:t>
      </w:r>
      <w:r w:rsidRPr="00765E9E">
        <w:rPr>
          <w:rFonts w:ascii="Museo Sans 100" w:hAnsi="Museo Sans 100" w:cs="Arial"/>
          <w:spacing w:val="1"/>
          <w:sz w:val="24"/>
          <w:szCs w:val="24"/>
        </w:rPr>
        <w:t>i</w:t>
      </w:r>
      <w:r w:rsidRPr="00765E9E">
        <w:rPr>
          <w:rFonts w:ascii="Museo Sans 100" w:hAnsi="Museo Sans 100" w:cs="Arial"/>
          <w:sz w:val="24"/>
          <w:szCs w:val="24"/>
        </w:rPr>
        <w:t>n</w:t>
      </w:r>
      <w:r w:rsidRPr="00765E9E">
        <w:rPr>
          <w:rFonts w:ascii="Museo Sans 100" w:hAnsi="Museo Sans 100" w:cs="Arial"/>
          <w:spacing w:val="1"/>
          <w:sz w:val="24"/>
          <w:szCs w:val="24"/>
        </w:rPr>
        <w:t>s</w:t>
      </w:r>
      <w:r w:rsidRPr="00765E9E">
        <w:rPr>
          <w:rFonts w:ascii="Museo Sans 100" w:hAnsi="Museo Sans 100" w:cs="Arial"/>
          <w:sz w:val="24"/>
          <w:szCs w:val="24"/>
        </w:rPr>
        <w:t>t</w:t>
      </w:r>
      <w:r w:rsidRPr="00765E9E">
        <w:rPr>
          <w:rFonts w:ascii="Museo Sans 100" w:hAnsi="Museo Sans 100" w:cs="Arial"/>
          <w:spacing w:val="-1"/>
          <w:sz w:val="24"/>
          <w:szCs w:val="24"/>
        </w:rPr>
        <w:t>i</w:t>
      </w:r>
      <w:r w:rsidRPr="00765E9E">
        <w:rPr>
          <w:rFonts w:ascii="Museo Sans 100" w:hAnsi="Museo Sans 100" w:cs="Arial"/>
          <w:sz w:val="24"/>
          <w:szCs w:val="24"/>
        </w:rPr>
        <w:t>tu</w:t>
      </w:r>
      <w:r w:rsidRPr="00765E9E">
        <w:rPr>
          <w:rFonts w:ascii="Museo Sans 100" w:hAnsi="Museo Sans 100" w:cs="Arial"/>
          <w:spacing w:val="3"/>
          <w:sz w:val="24"/>
          <w:szCs w:val="24"/>
        </w:rPr>
        <w:t>c</w:t>
      </w:r>
      <w:r w:rsidRPr="00765E9E">
        <w:rPr>
          <w:rFonts w:ascii="Museo Sans 100" w:hAnsi="Museo Sans 100" w:cs="Arial"/>
          <w:spacing w:val="-1"/>
          <w:sz w:val="24"/>
          <w:szCs w:val="24"/>
        </w:rPr>
        <w:t>i</w:t>
      </w:r>
      <w:r w:rsidRPr="00765E9E">
        <w:rPr>
          <w:rFonts w:ascii="Museo Sans 100" w:hAnsi="Museo Sans 100" w:cs="Arial"/>
          <w:sz w:val="24"/>
          <w:szCs w:val="24"/>
        </w:rPr>
        <w:t>ó</w:t>
      </w:r>
      <w:r w:rsidRPr="00765E9E">
        <w:rPr>
          <w:rFonts w:ascii="Museo Sans 100" w:hAnsi="Museo Sans 100" w:cs="Arial"/>
          <w:spacing w:val="1"/>
          <w:sz w:val="24"/>
          <w:szCs w:val="24"/>
        </w:rPr>
        <w:t>n</w:t>
      </w:r>
      <w:r w:rsidRPr="00765E9E">
        <w:rPr>
          <w:rFonts w:ascii="Museo Sans 100" w:hAnsi="Museo Sans 100" w:cs="Arial"/>
          <w:sz w:val="24"/>
          <w:szCs w:val="24"/>
        </w:rPr>
        <w:t>;</w:t>
      </w:r>
    </w:p>
    <w:p w:rsidR="00765E9E" w:rsidRPr="00765E9E" w:rsidRDefault="00765E9E" w:rsidP="00765E9E">
      <w:pPr>
        <w:pStyle w:val="Prrafodelista"/>
        <w:rPr>
          <w:rFonts w:ascii="Museo Sans 100" w:hAnsi="Museo Sans 100" w:cs="Arial"/>
          <w:sz w:val="24"/>
          <w:szCs w:val="24"/>
        </w:rPr>
      </w:pPr>
    </w:p>
    <w:p w:rsidR="00765E9E" w:rsidRPr="00765E9E" w:rsidRDefault="00765E9E" w:rsidP="004307BE">
      <w:pPr>
        <w:pStyle w:val="Prrafodelista"/>
        <w:widowControl w:val="0"/>
        <w:numPr>
          <w:ilvl w:val="0"/>
          <w:numId w:val="80"/>
        </w:numPr>
        <w:autoSpaceDE w:val="0"/>
        <w:autoSpaceDN w:val="0"/>
        <w:adjustRightInd w:val="0"/>
        <w:ind w:right="4189"/>
        <w:contextualSpacing/>
        <w:jc w:val="both"/>
        <w:rPr>
          <w:rFonts w:ascii="Museo Sans 100" w:hAnsi="Museo Sans 100" w:cs="Arial"/>
          <w:sz w:val="24"/>
          <w:szCs w:val="24"/>
        </w:rPr>
      </w:pPr>
      <w:r w:rsidRPr="00765E9E">
        <w:rPr>
          <w:rFonts w:ascii="Museo Sans 100" w:hAnsi="Museo Sans 100" w:cs="Arial"/>
          <w:sz w:val="24"/>
          <w:szCs w:val="24"/>
        </w:rPr>
        <w:t>L</w:t>
      </w:r>
      <w:r w:rsidRPr="00765E9E">
        <w:rPr>
          <w:rFonts w:ascii="Museo Sans 100" w:hAnsi="Museo Sans 100" w:cs="Arial"/>
          <w:spacing w:val="-1"/>
          <w:sz w:val="24"/>
          <w:szCs w:val="24"/>
        </w:rPr>
        <w:t>a</w:t>
      </w:r>
      <w:r w:rsidRPr="00765E9E">
        <w:rPr>
          <w:rFonts w:ascii="Museo Sans 100" w:hAnsi="Museo Sans 100" w:cs="Arial"/>
          <w:sz w:val="24"/>
          <w:szCs w:val="24"/>
        </w:rPr>
        <w:t xml:space="preserve">s </w:t>
      </w:r>
      <w:r w:rsidRPr="00765E9E">
        <w:rPr>
          <w:rFonts w:ascii="Museo Sans 100" w:hAnsi="Museo Sans 100" w:cs="Arial"/>
          <w:spacing w:val="-1"/>
          <w:sz w:val="24"/>
          <w:szCs w:val="24"/>
        </w:rPr>
        <w:t>i</w:t>
      </w:r>
      <w:r w:rsidRPr="00765E9E">
        <w:rPr>
          <w:rFonts w:ascii="Museo Sans 100" w:hAnsi="Museo Sans 100" w:cs="Arial"/>
          <w:sz w:val="24"/>
          <w:szCs w:val="24"/>
        </w:rPr>
        <w:t>n</w:t>
      </w:r>
      <w:r w:rsidRPr="00765E9E">
        <w:rPr>
          <w:rFonts w:ascii="Museo Sans 100" w:hAnsi="Museo Sans 100" w:cs="Arial"/>
          <w:spacing w:val="1"/>
          <w:sz w:val="24"/>
          <w:szCs w:val="24"/>
        </w:rPr>
        <w:t>d</w:t>
      </w:r>
      <w:r w:rsidRPr="00765E9E">
        <w:rPr>
          <w:rFonts w:ascii="Museo Sans 100" w:hAnsi="Museo Sans 100" w:cs="Arial"/>
          <w:spacing w:val="-1"/>
          <w:sz w:val="24"/>
          <w:szCs w:val="24"/>
        </w:rPr>
        <w:t>i</w:t>
      </w:r>
      <w:r w:rsidRPr="00765E9E">
        <w:rPr>
          <w:rFonts w:ascii="Museo Sans 100" w:hAnsi="Museo Sans 100" w:cs="Arial"/>
          <w:spacing w:val="1"/>
          <w:sz w:val="24"/>
          <w:szCs w:val="24"/>
        </w:rPr>
        <w:t>c</w:t>
      </w:r>
      <w:r w:rsidRPr="00765E9E">
        <w:rPr>
          <w:rFonts w:ascii="Museo Sans 100" w:hAnsi="Museo Sans 100" w:cs="Arial"/>
          <w:sz w:val="24"/>
          <w:szCs w:val="24"/>
        </w:rPr>
        <w:t>a</w:t>
      </w:r>
      <w:r w:rsidRPr="00765E9E">
        <w:rPr>
          <w:rFonts w:ascii="Museo Sans 100" w:hAnsi="Museo Sans 100" w:cs="Arial"/>
          <w:spacing w:val="1"/>
          <w:sz w:val="24"/>
          <w:szCs w:val="24"/>
        </w:rPr>
        <w:t>d</w:t>
      </w:r>
      <w:r w:rsidRPr="00765E9E">
        <w:rPr>
          <w:rFonts w:ascii="Museo Sans 100" w:hAnsi="Museo Sans 100" w:cs="Arial"/>
          <w:sz w:val="24"/>
          <w:szCs w:val="24"/>
        </w:rPr>
        <w:t>as</w:t>
      </w:r>
      <w:r w:rsidRPr="00765E9E">
        <w:rPr>
          <w:rFonts w:ascii="Museo Sans 100" w:hAnsi="Museo Sans 100" w:cs="Arial"/>
          <w:spacing w:val="-7"/>
          <w:sz w:val="24"/>
          <w:szCs w:val="24"/>
        </w:rPr>
        <w:t xml:space="preserve"> </w:t>
      </w:r>
      <w:r w:rsidRPr="00765E9E">
        <w:rPr>
          <w:rFonts w:ascii="Museo Sans 100" w:hAnsi="Museo Sans 100" w:cs="Arial"/>
          <w:sz w:val="24"/>
          <w:szCs w:val="24"/>
        </w:rPr>
        <w:t>expre</w:t>
      </w:r>
      <w:r w:rsidRPr="00765E9E">
        <w:rPr>
          <w:rFonts w:ascii="Museo Sans 100" w:hAnsi="Museo Sans 100" w:cs="Arial"/>
          <w:spacing w:val="1"/>
          <w:sz w:val="24"/>
          <w:szCs w:val="24"/>
        </w:rPr>
        <w:t>s</w:t>
      </w:r>
      <w:r w:rsidRPr="00765E9E">
        <w:rPr>
          <w:rFonts w:ascii="Museo Sans 100" w:hAnsi="Museo Sans 100" w:cs="Arial"/>
          <w:sz w:val="24"/>
          <w:szCs w:val="24"/>
        </w:rPr>
        <w:t>a</w:t>
      </w:r>
      <w:r w:rsidRPr="00765E9E">
        <w:rPr>
          <w:rFonts w:ascii="Museo Sans 100" w:hAnsi="Museo Sans 100" w:cs="Arial"/>
          <w:spacing w:val="2"/>
          <w:sz w:val="24"/>
          <w:szCs w:val="24"/>
        </w:rPr>
        <w:t>m</w:t>
      </w:r>
      <w:r w:rsidRPr="00765E9E">
        <w:rPr>
          <w:rFonts w:ascii="Museo Sans 100" w:hAnsi="Museo Sans 100" w:cs="Arial"/>
          <w:sz w:val="24"/>
          <w:szCs w:val="24"/>
        </w:rPr>
        <w:t>e</w:t>
      </w:r>
      <w:r w:rsidRPr="00765E9E">
        <w:rPr>
          <w:rFonts w:ascii="Museo Sans 100" w:hAnsi="Museo Sans 100" w:cs="Arial"/>
          <w:spacing w:val="-1"/>
          <w:sz w:val="24"/>
          <w:szCs w:val="24"/>
        </w:rPr>
        <w:t>n</w:t>
      </w:r>
      <w:r w:rsidRPr="00765E9E">
        <w:rPr>
          <w:rFonts w:ascii="Museo Sans 100" w:hAnsi="Museo Sans 100" w:cs="Arial"/>
          <w:sz w:val="24"/>
          <w:szCs w:val="24"/>
        </w:rPr>
        <w:t>te</w:t>
      </w:r>
      <w:r w:rsidRPr="00765E9E">
        <w:rPr>
          <w:rFonts w:ascii="Museo Sans 100" w:hAnsi="Museo Sans 100" w:cs="Arial"/>
          <w:spacing w:val="-12"/>
          <w:sz w:val="24"/>
          <w:szCs w:val="24"/>
        </w:rPr>
        <w:t xml:space="preserve"> </w:t>
      </w:r>
      <w:r w:rsidRPr="00765E9E">
        <w:rPr>
          <w:rFonts w:ascii="Museo Sans 100" w:hAnsi="Museo Sans 100" w:cs="Arial"/>
          <w:sz w:val="24"/>
          <w:szCs w:val="24"/>
        </w:rPr>
        <w:t>en</w:t>
      </w:r>
      <w:r w:rsidRPr="00765E9E">
        <w:rPr>
          <w:rFonts w:ascii="Museo Sans 100" w:hAnsi="Museo Sans 100" w:cs="Arial"/>
          <w:spacing w:val="-1"/>
          <w:sz w:val="24"/>
          <w:szCs w:val="24"/>
        </w:rPr>
        <w:t xml:space="preserve"> l</w:t>
      </w:r>
      <w:r w:rsidRPr="00765E9E">
        <w:rPr>
          <w:rFonts w:ascii="Museo Sans 100" w:hAnsi="Museo Sans 100" w:cs="Arial"/>
          <w:sz w:val="24"/>
          <w:szCs w:val="24"/>
        </w:rPr>
        <w:t>a L</w:t>
      </w:r>
      <w:r w:rsidRPr="00765E9E">
        <w:rPr>
          <w:rFonts w:ascii="Museo Sans 100" w:hAnsi="Museo Sans 100" w:cs="Arial"/>
          <w:spacing w:val="4"/>
          <w:sz w:val="24"/>
          <w:szCs w:val="24"/>
        </w:rPr>
        <w:t>e</w:t>
      </w:r>
      <w:r w:rsidRPr="00765E9E">
        <w:rPr>
          <w:rFonts w:ascii="Museo Sans 100" w:hAnsi="Museo Sans 100" w:cs="Arial"/>
          <w:spacing w:val="-4"/>
          <w:sz w:val="24"/>
          <w:szCs w:val="24"/>
        </w:rPr>
        <w:t>y</w:t>
      </w:r>
      <w:r w:rsidRPr="00765E9E">
        <w:rPr>
          <w:rFonts w:ascii="Museo Sans 100" w:hAnsi="Museo Sans 100" w:cs="Arial"/>
          <w:sz w:val="24"/>
          <w:szCs w:val="24"/>
        </w:rPr>
        <w:t>.</w:t>
      </w:r>
    </w:p>
    <w:p w:rsidR="00765E9E" w:rsidRPr="00765E9E" w:rsidRDefault="00765E9E" w:rsidP="00765E9E">
      <w:pPr>
        <w:widowControl w:val="0"/>
        <w:autoSpaceDE w:val="0"/>
        <w:autoSpaceDN w:val="0"/>
        <w:adjustRightInd w:val="0"/>
        <w:ind w:right="81"/>
        <w:jc w:val="both"/>
        <w:rPr>
          <w:rFonts w:ascii="Museo Sans 100" w:hAnsi="Museo Sans 100" w:cs="ArialMT"/>
          <w:sz w:val="24"/>
          <w:szCs w:val="24"/>
        </w:rPr>
      </w:pPr>
    </w:p>
    <w:p w:rsidR="00765E9E" w:rsidRPr="00765E9E" w:rsidRDefault="00765E9E" w:rsidP="00765E9E">
      <w:pPr>
        <w:widowControl w:val="0"/>
        <w:autoSpaceDE w:val="0"/>
        <w:autoSpaceDN w:val="0"/>
        <w:adjustRightInd w:val="0"/>
        <w:ind w:right="81"/>
        <w:jc w:val="both"/>
        <w:rPr>
          <w:rFonts w:ascii="Museo Sans 100" w:hAnsi="Museo Sans 100" w:cs="ArialMT"/>
          <w:sz w:val="24"/>
          <w:szCs w:val="24"/>
        </w:rPr>
      </w:pPr>
      <w:r w:rsidRPr="00765E9E">
        <w:rPr>
          <w:rFonts w:ascii="Museo Sans 100" w:hAnsi="Museo Sans 100" w:cs="ArialMT"/>
          <w:sz w:val="24"/>
          <w:szCs w:val="24"/>
        </w:rPr>
        <w:t>De conformidad al Manual de Organización del ISTA:</w:t>
      </w:r>
    </w:p>
    <w:p w:rsidR="00765E9E" w:rsidRDefault="00765E9E" w:rsidP="004307BE">
      <w:pPr>
        <w:pStyle w:val="Prrafodelista"/>
        <w:numPr>
          <w:ilvl w:val="0"/>
          <w:numId w:val="93"/>
        </w:numPr>
        <w:tabs>
          <w:tab w:val="left" w:pos="851"/>
        </w:tabs>
        <w:contextualSpacing/>
        <w:jc w:val="both"/>
        <w:rPr>
          <w:rFonts w:ascii="Museo Sans 100" w:hAnsi="Museo Sans 100" w:cs="Arial"/>
          <w:sz w:val="24"/>
          <w:szCs w:val="24"/>
          <w:lang w:eastAsia="es-ES"/>
        </w:rPr>
      </w:pPr>
      <w:r w:rsidRPr="00765E9E">
        <w:rPr>
          <w:rFonts w:ascii="Museo Sans 100" w:hAnsi="Museo Sans 100" w:cs="Arial"/>
          <w:sz w:val="24"/>
          <w:szCs w:val="24"/>
          <w:lang w:eastAsia="es-ES"/>
        </w:rPr>
        <w:t xml:space="preserve">Planificar, organizar, dirigir y controlar el trabajo del personal de la Unidad en cuanto a las actividades relativas a la gestión ambiental dentro de la institución en el marco de la Política Institucional de Gestión Ambiental; </w:t>
      </w:r>
    </w:p>
    <w:p w:rsidR="00765E9E" w:rsidRPr="00765E9E" w:rsidRDefault="00765E9E" w:rsidP="00765E9E">
      <w:pPr>
        <w:pStyle w:val="Prrafodelista"/>
        <w:tabs>
          <w:tab w:val="left" w:pos="851"/>
        </w:tabs>
        <w:ind w:left="720"/>
        <w:contextualSpacing/>
        <w:jc w:val="both"/>
        <w:rPr>
          <w:rFonts w:ascii="Museo Sans 100" w:hAnsi="Museo Sans 100" w:cs="Arial"/>
          <w:sz w:val="24"/>
          <w:szCs w:val="24"/>
          <w:lang w:eastAsia="es-ES"/>
        </w:rPr>
      </w:pPr>
    </w:p>
    <w:p w:rsidR="00765E9E" w:rsidRDefault="00765E9E" w:rsidP="004307BE">
      <w:pPr>
        <w:pStyle w:val="Prrafodelista"/>
        <w:numPr>
          <w:ilvl w:val="0"/>
          <w:numId w:val="93"/>
        </w:numPr>
        <w:tabs>
          <w:tab w:val="left" w:pos="851"/>
        </w:tabs>
        <w:contextualSpacing/>
        <w:jc w:val="both"/>
        <w:rPr>
          <w:rFonts w:ascii="Museo Sans 100" w:hAnsi="Museo Sans 100" w:cs="Arial"/>
          <w:sz w:val="24"/>
          <w:szCs w:val="24"/>
          <w:lang w:eastAsia="es-ES"/>
        </w:rPr>
      </w:pPr>
      <w:r w:rsidRPr="00765E9E">
        <w:rPr>
          <w:rFonts w:ascii="Museo Sans 100" w:hAnsi="Museo Sans 100" w:cs="Arial"/>
          <w:sz w:val="24"/>
          <w:szCs w:val="24"/>
          <w:lang w:eastAsia="es-ES"/>
        </w:rPr>
        <w:t>Transferencia de áreas naturales protegidas a favor del Estado de El Salvador</w:t>
      </w:r>
    </w:p>
    <w:p w:rsidR="00765E9E" w:rsidRDefault="00765E9E" w:rsidP="00765E9E">
      <w:pPr>
        <w:pStyle w:val="Prrafodelista"/>
        <w:tabs>
          <w:tab w:val="left" w:pos="851"/>
        </w:tabs>
        <w:ind w:left="720"/>
        <w:contextualSpacing/>
        <w:jc w:val="both"/>
        <w:rPr>
          <w:rFonts w:ascii="Museo Sans 100" w:hAnsi="Museo Sans 100" w:cs="Arial"/>
          <w:sz w:val="24"/>
          <w:szCs w:val="24"/>
          <w:lang w:eastAsia="es-ES"/>
        </w:rPr>
      </w:pPr>
    </w:p>
    <w:p w:rsidR="00765E9E" w:rsidRDefault="00765E9E" w:rsidP="004307BE">
      <w:pPr>
        <w:pStyle w:val="Prrafodelista"/>
        <w:numPr>
          <w:ilvl w:val="0"/>
          <w:numId w:val="93"/>
        </w:numPr>
        <w:tabs>
          <w:tab w:val="left" w:pos="851"/>
        </w:tabs>
        <w:contextualSpacing/>
        <w:jc w:val="both"/>
        <w:rPr>
          <w:rFonts w:ascii="Museo Sans 100" w:hAnsi="Museo Sans 100" w:cs="Arial"/>
          <w:sz w:val="24"/>
          <w:szCs w:val="24"/>
          <w:lang w:eastAsia="es-ES"/>
        </w:rPr>
      </w:pPr>
      <w:r w:rsidRPr="00765E9E">
        <w:rPr>
          <w:rFonts w:ascii="Museo Sans 100" w:hAnsi="Museo Sans 100" w:cs="Arial"/>
          <w:sz w:val="24"/>
          <w:szCs w:val="24"/>
          <w:lang w:eastAsia="es-ES"/>
        </w:rPr>
        <w:t>Realizar inspecciones de campo para las evaluaciones ambientales realizadas a los proyectos ejecutados por el ISTA.</w:t>
      </w:r>
    </w:p>
    <w:p w:rsidR="00765E9E" w:rsidRPr="00765E9E" w:rsidRDefault="00765E9E" w:rsidP="00765E9E">
      <w:pPr>
        <w:pStyle w:val="Prrafodelista"/>
        <w:tabs>
          <w:tab w:val="left" w:pos="851"/>
        </w:tabs>
        <w:ind w:left="720"/>
        <w:contextualSpacing/>
        <w:jc w:val="both"/>
        <w:rPr>
          <w:rFonts w:ascii="Museo Sans 100" w:hAnsi="Museo Sans 100" w:cs="Arial"/>
          <w:sz w:val="24"/>
          <w:szCs w:val="24"/>
          <w:lang w:eastAsia="es-ES"/>
        </w:rPr>
      </w:pPr>
    </w:p>
    <w:p w:rsidR="00765E9E" w:rsidRDefault="00765E9E" w:rsidP="004307BE">
      <w:pPr>
        <w:pStyle w:val="Prrafodelista"/>
        <w:numPr>
          <w:ilvl w:val="0"/>
          <w:numId w:val="93"/>
        </w:numPr>
        <w:tabs>
          <w:tab w:val="left" w:pos="851"/>
        </w:tabs>
        <w:contextualSpacing/>
        <w:jc w:val="both"/>
        <w:rPr>
          <w:rFonts w:ascii="Museo Sans 100" w:hAnsi="Museo Sans 100" w:cs="Arial"/>
          <w:sz w:val="24"/>
          <w:szCs w:val="24"/>
          <w:lang w:eastAsia="es-ES"/>
        </w:rPr>
      </w:pPr>
      <w:r w:rsidRPr="00765E9E">
        <w:rPr>
          <w:rFonts w:ascii="Museo Sans 100" w:hAnsi="Museo Sans 100" w:cs="Arial"/>
          <w:sz w:val="24"/>
          <w:szCs w:val="24"/>
          <w:lang w:eastAsia="es-ES"/>
        </w:rPr>
        <w:t>Establecer directrices y técnicas en las evaluaciones, de acuerdo a las leyes ambientales vigentes del país, manual de funciones y procedimientos y aplicación de los conocimientos técnicos en la materia, con el propósito de determinar la factibilidad de la ejecución de los proyectos de la Institución sin afectar los recursos naturales y para la protección de los mismos.</w:t>
      </w:r>
    </w:p>
    <w:p w:rsidR="00765E9E" w:rsidRPr="00765E9E" w:rsidRDefault="00765E9E" w:rsidP="00765E9E">
      <w:pPr>
        <w:pStyle w:val="Prrafodelista"/>
        <w:tabs>
          <w:tab w:val="left" w:pos="851"/>
        </w:tabs>
        <w:ind w:left="720"/>
        <w:contextualSpacing/>
        <w:jc w:val="both"/>
        <w:rPr>
          <w:rFonts w:ascii="Museo Sans 100" w:hAnsi="Museo Sans 100" w:cs="Arial"/>
          <w:sz w:val="24"/>
          <w:szCs w:val="24"/>
          <w:lang w:eastAsia="es-ES"/>
        </w:rPr>
      </w:pPr>
    </w:p>
    <w:p w:rsidR="00765E9E" w:rsidRDefault="00765E9E" w:rsidP="00765E9E">
      <w:pPr>
        <w:jc w:val="both"/>
        <w:rPr>
          <w:rFonts w:ascii="Museo Sans 100" w:hAnsi="Museo Sans 100"/>
          <w:sz w:val="24"/>
          <w:szCs w:val="24"/>
        </w:rPr>
      </w:pPr>
      <w:r w:rsidRPr="00765E9E">
        <w:rPr>
          <w:rFonts w:ascii="Museo Sans 100" w:hAnsi="Museo Sans 100"/>
          <w:sz w:val="24"/>
          <w:szCs w:val="24"/>
        </w:rPr>
        <w:t xml:space="preserve">Por otra parte el Plan Anual Institucional de la Unidad Ambiental, está proyectado de la siguiente manera: </w:t>
      </w:r>
    </w:p>
    <w:tbl>
      <w:tblPr>
        <w:tblW w:w="9161" w:type="dxa"/>
        <w:tblInd w:w="-23" w:type="dxa"/>
        <w:tblLayout w:type="fixed"/>
        <w:tblCellMar>
          <w:left w:w="70" w:type="dxa"/>
          <w:right w:w="70" w:type="dxa"/>
        </w:tblCellMar>
        <w:tblLook w:val="04A0" w:firstRow="1" w:lastRow="0" w:firstColumn="1" w:lastColumn="0" w:noHBand="0" w:noVBand="1"/>
      </w:tblPr>
      <w:tblGrid>
        <w:gridCol w:w="858"/>
        <w:gridCol w:w="407"/>
        <w:gridCol w:w="5490"/>
        <w:gridCol w:w="2406"/>
      </w:tblGrid>
      <w:tr w:rsidR="00765E9E" w:rsidRPr="0037512A" w:rsidTr="00765E9E">
        <w:trPr>
          <w:cantSplit/>
          <w:trHeight w:val="1186"/>
          <w:tblHeader/>
        </w:trPr>
        <w:tc>
          <w:tcPr>
            <w:tcW w:w="858" w:type="dxa"/>
            <w:tcBorders>
              <w:top w:val="double" w:sz="6" w:space="0" w:color="auto"/>
              <w:left w:val="double" w:sz="6" w:space="0" w:color="auto"/>
              <w:bottom w:val="double" w:sz="6" w:space="0" w:color="000000"/>
              <w:right w:val="single" w:sz="4" w:space="0" w:color="auto"/>
            </w:tcBorders>
            <w:shd w:val="clear" w:color="auto" w:fill="D9D9D9"/>
            <w:textDirection w:val="btLr"/>
            <w:vAlign w:val="center"/>
            <w:hideMark/>
          </w:tcPr>
          <w:p w:rsidR="00765E9E" w:rsidRPr="0037512A" w:rsidRDefault="00765E9E" w:rsidP="00765E9E">
            <w:pPr>
              <w:jc w:val="center"/>
              <w:rPr>
                <w:rFonts w:ascii="Museo Sans 100" w:hAnsi="Museo Sans 100"/>
                <w:b/>
                <w:bCs/>
              </w:rPr>
            </w:pPr>
            <w:r w:rsidRPr="0037512A">
              <w:rPr>
                <w:rFonts w:ascii="Museo Sans 100" w:hAnsi="Museo Sans 100"/>
                <w:b/>
                <w:bCs/>
              </w:rPr>
              <w:t>TIPO DE PROGRAMACION</w:t>
            </w:r>
          </w:p>
        </w:tc>
        <w:tc>
          <w:tcPr>
            <w:tcW w:w="5897" w:type="dxa"/>
            <w:gridSpan w:val="2"/>
            <w:tcBorders>
              <w:top w:val="double" w:sz="6" w:space="0" w:color="auto"/>
              <w:left w:val="nil"/>
              <w:bottom w:val="single" w:sz="4" w:space="0" w:color="auto"/>
              <w:right w:val="single" w:sz="4" w:space="0" w:color="auto"/>
            </w:tcBorders>
            <w:shd w:val="clear" w:color="auto" w:fill="D9D9D9"/>
            <w:vAlign w:val="center"/>
            <w:hideMark/>
          </w:tcPr>
          <w:p w:rsidR="00765E9E" w:rsidRPr="0037512A" w:rsidRDefault="00765E9E" w:rsidP="00765E9E">
            <w:pPr>
              <w:jc w:val="center"/>
              <w:rPr>
                <w:rFonts w:ascii="Museo Sans 100" w:hAnsi="Museo Sans 100"/>
              </w:rPr>
            </w:pPr>
            <w:r w:rsidRPr="0037512A">
              <w:rPr>
                <w:rFonts w:ascii="Museo Sans 100" w:hAnsi="Museo Sans 100"/>
                <w:b/>
                <w:bCs/>
              </w:rPr>
              <w:t>ACTIVIDAD ESPECÍFICA</w:t>
            </w:r>
          </w:p>
        </w:tc>
        <w:tc>
          <w:tcPr>
            <w:tcW w:w="2406" w:type="dxa"/>
            <w:tcBorders>
              <w:top w:val="double" w:sz="6" w:space="0" w:color="auto"/>
              <w:left w:val="nil"/>
              <w:bottom w:val="single" w:sz="4" w:space="0" w:color="auto"/>
              <w:right w:val="double" w:sz="4" w:space="0" w:color="auto"/>
            </w:tcBorders>
            <w:shd w:val="clear" w:color="auto" w:fill="D9D9D9"/>
            <w:vAlign w:val="center"/>
            <w:hideMark/>
          </w:tcPr>
          <w:p w:rsidR="00765E9E" w:rsidRPr="0037512A" w:rsidRDefault="00765E9E" w:rsidP="00765E9E">
            <w:pPr>
              <w:jc w:val="center"/>
              <w:rPr>
                <w:rFonts w:ascii="Museo Sans 100" w:hAnsi="Museo Sans 100"/>
                <w:b/>
                <w:bCs/>
              </w:rPr>
            </w:pPr>
            <w:r w:rsidRPr="0037512A">
              <w:rPr>
                <w:rFonts w:ascii="Museo Sans 100" w:hAnsi="Museo Sans 100"/>
                <w:b/>
                <w:bCs/>
              </w:rPr>
              <w:t>Unidad de Medida</w:t>
            </w:r>
          </w:p>
        </w:tc>
      </w:tr>
      <w:tr w:rsidR="00765E9E" w:rsidRPr="0037512A" w:rsidTr="00765E9E">
        <w:trPr>
          <w:cantSplit/>
          <w:trHeight w:val="395"/>
        </w:trPr>
        <w:tc>
          <w:tcPr>
            <w:tcW w:w="858" w:type="dxa"/>
            <w:vMerge w:val="restart"/>
            <w:tcBorders>
              <w:top w:val="double" w:sz="6" w:space="0" w:color="auto"/>
              <w:left w:val="double" w:sz="6" w:space="0" w:color="auto"/>
              <w:bottom w:val="double" w:sz="6" w:space="0" w:color="000000"/>
              <w:right w:val="single" w:sz="4" w:space="0" w:color="auto"/>
            </w:tcBorders>
            <w:shd w:val="clear" w:color="auto" w:fill="FFC000"/>
            <w:textDirection w:val="btLr"/>
            <w:vAlign w:val="center"/>
            <w:hideMark/>
          </w:tcPr>
          <w:p w:rsidR="00765E9E" w:rsidRPr="0037512A" w:rsidRDefault="00765E9E" w:rsidP="00765E9E">
            <w:pPr>
              <w:jc w:val="center"/>
              <w:rPr>
                <w:rFonts w:ascii="Museo Sans 100" w:hAnsi="Museo Sans 100"/>
                <w:b/>
                <w:bCs/>
              </w:rPr>
            </w:pPr>
            <w:r w:rsidRPr="0037512A">
              <w:rPr>
                <w:rFonts w:ascii="Museo Sans 100" w:hAnsi="Museo Sans 100"/>
                <w:b/>
                <w:bCs/>
              </w:rPr>
              <w:t>PLAN  ANUAL OPERATIVO</w:t>
            </w:r>
          </w:p>
        </w:tc>
        <w:tc>
          <w:tcPr>
            <w:tcW w:w="407" w:type="dxa"/>
            <w:tcBorders>
              <w:top w:val="double" w:sz="6" w:space="0" w:color="auto"/>
              <w:left w:val="nil"/>
              <w:bottom w:val="single" w:sz="4" w:space="0" w:color="auto"/>
              <w:right w:val="single" w:sz="4" w:space="0" w:color="auto"/>
            </w:tcBorders>
            <w:shd w:val="clear" w:color="auto" w:fill="auto"/>
            <w:vAlign w:val="center"/>
            <w:hideMark/>
          </w:tcPr>
          <w:p w:rsidR="00765E9E" w:rsidRPr="0037512A" w:rsidRDefault="00765E9E" w:rsidP="00765E9E">
            <w:pPr>
              <w:ind w:left="-70" w:right="-70"/>
              <w:jc w:val="center"/>
              <w:rPr>
                <w:rFonts w:ascii="Museo Sans 100" w:hAnsi="Museo Sans 100"/>
                <w:bCs/>
              </w:rPr>
            </w:pPr>
            <w:r w:rsidRPr="0037512A">
              <w:rPr>
                <w:rFonts w:ascii="Museo Sans 100" w:hAnsi="Museo Sans 100"/>
                <w:bCs/>
              </w:rPr>
              <w:t>1</w:t>
            </w:r>
          </w:p>
        </w:tc>
        <w:tc>
          <w:tcPr>
            <w:tcW w:w="5490" w:type="dxa"/>
            <w:tcBorders>
              <w:top w:val="double" w:sz="6" w:space="0" w:color="auto"/>
              <w:left w:val="nil"/>
              <w:bottom w:val="single" w:sz="4" w:space="0" w:color="auto"/>
              <w:right w:val="single" w:sz="4" w:space="0" w:color="auto"/>
            </w:tcBorders>
            <w:shd w:val="clear" w:color="auto" w:fill="auto"/>
            <w:vAlign w:val="center"/>
            <w:hideMark/>
          </w:tcPr>
          <w:p w:rsidR="00765E9E" w:rsidRPr="0037512A" w:rsidRDefault="00765E9E" w:rsidP="00765E9E">
            <w:pPr>
              <w:rPr>
                <w:rFonts w:ascii="Museo Sans 100" w:hAnsi="Museo Sans 100"/>
                <w:i/>
              </w:rPr>
            </w:pPr>
            <w:r w:rsidRPr="0037512A">
              <w:rPr>
                <w:rFonts w:ascii="Museo Sans 100" w:hAnsi="Museo Sans 100"/>
                <w:i/>
              </w:rPr>
              <w:t>Dar seguimiento al Plan de Trabajo sobre el manejo integral de conflictos Socio Ambientales de las/los Beneficiarios/as de los diferentes Programas del ISTA.</w:t>
            </w:r>
          </w:p>
        </w:tc>
        <w:tc>
          <w:tcPr>
            <w:tcW w:w="2406" w:type="dxa"/>
            <w:tcBorders>
              <w:top w:val="double" w:sz="6" w:space="0" w:color="auto"/>
              <w:left w:val="single" w:sz="4" w:space="0" w:color="auto"/>
              <w:bottom w:val="single" w:sz="4" w:space="0" w:color="auto"/>
              <w:right w:val="double" w:sz="4" w:space="0" w:color="auto"/>
            </w:tcBorders>
            <w:shd w:val="clear" w:color="auto" w:fill="auto"/>
            <w:vAlign w:val="center"/>
            <w:hideMark/>
          </w:tcPr>
          <w:p w:rsidR="00765E9E" w:rsidRPr="0037512A" w:rsidRDefault="00765E9E" w:rsidP="00765E9E">
            <w:pPr>
              <w:pStyle w:val="Sinespaciado"/>
              <w:spacing w:line="276" w:lineRule="auto"/>
              <w:jc w:val="center"/>
              <w:rPr>
                <w:rFonts w:ascii="Museo Sans 100" w:hAnsi="Museo Sans 100"/>
                <w:sz w:val="20"/>
                <w:szCs w:val="20"/>
              </w:rPr>
            </w:pPr>
            <w:r w:rsidRPr="0037512A">
              <w:rPr>
                <w:rFonts w:ascii="Museo Sans 100" w:hAnsi="Museo Sans 100"/>
                <w:sz w:val="20"/>
                <w:szCs w:val="20"/>
              </w:rPr>
              <w:t>Seguimiento</w:t>
            </w:r>
          </w:p>
        </w:tc>
      </w:tr>
      <w:tr w:rsidR="00765E9E" w:rsidRPr="0037512A" w:rsidTr="00765E9E">
        <w:trPr>
          <w:trHeight w:val="834"/>
        </w:trPr>
        <w:tc>
          <w:tcPr>
            <w:tcW w:w="858" w:type="dxa"/>
            <w:vMerge/>
            <w:tcBorders>
              <w:top w:val="double" w:sz="6" w:space="0" w:color="auto"/>
              <w:left w:val="double" w:sz="6" w:space="0" w:color="auto"/>
              <w:bottom w:val="double" w:sz="6" w:space="0" w:color="000000"/>
              <w:right w:val="single" w:sz="4" w:space="0" w:color="auto"/>
            </w:tcBorders>
            <w:shd w:val="clear" w:color="auto" w:fill="FFC000"/>
            <w:vAlign w:val="center"/>
            <w:hideMark/>
          </w:tcPr>
          <w:p w:rsidR="00765E9E" w:rsidRPr="0037512A" w:rsidRDefault="00765E9E" w:rsidP="00765E9E">
            <w:pPr>
              <w:rPr>
                <w:rFonts w:ascii="Museo Sans 100" w:hAnsi="Museo Sans 100"/>
                <w:b/>
                <w:bCs/>
              </w:rPr>
            </w:pPr>
          </w:p>
        </w:tc>
        <w:tc>
          <w:tcPr>
            <w:tcW w:w="407"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ind w:left="-70" w:right="-70"/>
              <w:jc w:val="center"/>
              <w:rPr>
                <w:rFonts w:ascii="Museo Sans 100" w:hAnsi="Museo Sans 100"/>
                <w:bCs/>
              </w:rPr>
            </w:pPr>
            <w:r w:rsidRPr="0037512A">
              <w:rPr>
                <w:rFonts w:ascii="Museo Sans 100" w:hAnsi="Museo Sans 100"/>
                <w:bCs/>
              </w:rPr>
              <w:t>2</w:t>
            </w:r>
          </w:p>
        </w:tc>
        <w:tc>
          <w:tcPr>
            <w:tcW w:w="5490"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rPr>
                <w:rFonts w:ascii="Museo Sans 100" w:hAnsi="Museo Sans 100"/>
                <w:i/>
              </w:rPr>
            </w:pPr>
            <w:r w:rsidRPr="0037512A">
              <w:rPr>
                <w:rFonts w:ascii="Museo Sans 100" w:hAnsi="Museo Sans 100"/>
                <w:i/>
              </w:rPr>
              <w:t>Dar seguimiento a la implementación del Sistema de Gestión Ambiental.</w:t>
            </w:r>
          </w:p>
        </w:tc>
        <w:tc>
          <w:tcPr>
            <w:tcW w:w="2406" w:type="dxa"/>
            <w:tcBorders>
              <w:top w:val="nil"/>
              <w:left w:val="single" w:sz="4" w:space="0" w:color="auto"/>
              <w:bottom w:val="single" w:sz="4" w:space="0" w:color="auto"/>
              <w:right w:val="double" w:sz="4" w:space="0" w:color="auto"/>
            </w:tcBorders>
            <w:shd w:val="clear" w:color="auto" w:fill="auto"/>
            <w:vAlign w:val="center"/>
            <w:hideMark/>
          </w:tcPr>
          <w:p w:rsidR="00765E9E" w:rsidRPr="0037512A" w:rsidRDefault="00765E9E" w:rsidP="00765E9E">
            <w:pPr>
              <w:pStyle w:val="Sinespaciado"/>
              <w:spacing w:line="276" w:lineRule="auto"/>
              <w:jc w:val="center"/>
              <w:rPr>
                <w:rFonts w:ascii="Museo Sans 100" w:hAnsi="Museo Sans 100"/>
                <w:sz w:val="20"/>
                <w:szCs w:val="20"/>
              </w:rPr>
            </w:pPr>
            <w:r w:rsidRPr="0037512A">
              <w:rPr>
                <w:rFonts w:ascii="Museo Sans 100" w:hAnsi="Museo Sans 100"/>
                <w:sz w:val="20"/>
                <w:szCs w:val="20"/>
              </w:rPr>
              <w:t>Informes</w:t>
            </w:r>
          </w:p>
        </w:tc>
      </w:tr>
      <w:tr w:rsidR="00765E9E" w:rsidRPr="0037512A" w:rsidTr="00765E9E">
        <w:trPr>
          <w:trHeight w:val="955"/>
        </w:trPr>
        <w:tc>
          <w:tcPr>
            <w:tcW w:w="858" w:type="dxa"/>
            <w:vMerge/>
            <w:tcBorders>
              <w:top w:val="double" w:sz="6" w:space="0" w:color="auto"/>
              <w:left w:val="double" w:sz="6" w:space="0" w:color="auto"/>
              <w:bottom w:val="double" w:sz="6" w:space="0" w:color="000000"/>
              <w:right w:val="single" w:sz="4" w:space="0" w:color="auto"/>
            </w:tcBorders>
            <w:shd w:val="clear" w:color="auto" w:fill="FFC000"/>
            <w:vAlign w:val="center"/>
            <w:hideMark/>
          </w:tcPr>
          <w:p w:rsidR="00765E9E" w:rsidRPr="0037512A" w:rsidRDefault="00765E9E" w:rsidP="00765E9E">
            <w:pPr>
              <w:rPr>
                <w:rFonts w:ascii="Museo Sans 100" w:hAnsi="Museo Sans 100"/>
                <w:b/>
                <w:bCs/>
              </w:rPr>
            </w:pPr>
          </w:p>
        </w:tc>
        <w:tc>
          <w:tcPr>
            <w:tcW w:w="407" w:type="dxa"/>
            <w:tcBorders>
              <w:top w:val="nil"/>
              <w:left w:val="nil"/>
              <w:bottom w:val="double" w:sz="6" w:space="0" w:color="auto"/>
              <w:right w:val="single" w:sz="4" w:space="0" w:color="auto"/>
            </w:tcBorders>
            <w:shd w:val="clear" w:color="auto" w:fill="auto"/>
            <w:vAlign w:val="center"/>
            <w:hideMark/>
          </w:tcPr>
          <w:p w:rsidR="00765E9E" w:rsidRPr="0037512A" w:rsidRDefault="00765E9E" w:rsidP="00765E9E">
            <w:pPr>
              <w:ind w:left="-70" w:right="-70"/>
              <w:jc w:val="center"/>
              <w:rPr>
                <w:rFonts w:ascii="Museo Sans 100" w:hAnsi="Museo Sans 100"/>
                <w:bCs/>
              </w:rPr>
            </w:pPr>
            <w:r w:rsidRPr="0037512A">
              <w:rPr>
                <w:rFonts w:ascii="Museo Sans 100" w:hAnsi="Museo Sans 100"/>
                <w:bCs/>
              </w:rPr>
              <w:t>3</w:t>
            </w:r>
          </w:p>
        </w:tc>
        <w:tc>
          <w:tcPr>
            <w:tcW w:w="5490" w:type="dxa"/>
            <w:tcBorders>
              <w:top w:val="nil"/>
              <w:left w:val="nil"/>
              <w:bottom w:val="double" w:sz="6" w:space="0" w:color="auto"/>
              <w:right w:val="single" w:sz="4" w:space="0" w:color="auto"/>
            </w:tcBorders>
            <w:shd w:val="clear" w:color="auto" w:fill="auto"/>
            <w:vAlign w:val="center"/>
            <w:hideMark/>
          </w:tcPr>
          <w:p w:rsidR="00765E9E" w:rsidRPr="0037512A" w:rsidRDefault="00765E9E" w:rsidP="00765E9E">
            <w:pPr>
              <w:rPr>
                <w:rFonts w:ascii="Museo Sans 100" w:hAnsi="Museo Sans 100"/>
              </w:rPr>
            </w:pPr>
            <w:r w:rsidRPr="0037512A">
              <w:rPr>
                <w:rFonts w:ascii="Museo Sans 100" w:hAnsi="Museo Sans 100"/>
              </w:rPr>
              <w:t>Realizar los procedimientos y gestiones necesarias para agilizar la transferencia de las ANP.</w:t>
            </w:r>
          </w:p>
        </w:tc>
        <w:tc>
          <w:tcPr>
            <w:tcW w:w="2406" w:type="dxa"/>
            <w:tcBorders>
              <w:top w:val="nil"/>
              <w:left w:val="single" w:sz="4" w:space="0" w:color="auto"/>
              <w:bottom w:val="double" w:sz="6" w:space="0" w:color="auto"/>
              <w:right w:val="double" w:sz="4" w:space="0" w:color="auto"/>
            </w:tcBorders>
            <w:shd w:val="clear" w:color="auto" w:fill="auto"/>
            <w:vAlign w:val="center"/>
            <w:hideMark/>
          </w:tcPr>
          <w:p w:rsidR="00765E9E" w:rsidRPr="0037512A" w:rsidRDefault="00765E9E" w:rsidP="00765E9E">
            <w:pPr>
              <w:pStyle w:val="Sinespaciado"/>
              <w:spacing w:line="276" w:lineRule="auto"/>
              <w:jc w:val="center"/>
              <w:rPr>
                <w:rFonts w:ascii="Museo Sans 100" w:hAnsi="Museo Sans 100"/>
                <w:sz w:val="20"/>
                <w:szCs w:val="20"/>
              </w:rPr>
            </w:pPr>
            <w:r w:rsidRPr="0037512A">
              <w:rPr>
                <w:rFonts w:ascii="Museo Sans 100" w:hAnsi="Museo Sans 100"/>
                <w:sz w:val="20"/>
                <w:szCs w:val="20"/>
              </w:rPr>
              <w:t>Recomendación de Acta</w:t>
            </w:r>
          </w:p>
        </w:tc>
      </w:tr>
      <w:tr w:rsidR="00765E9E" w:rsidRPr="0037512A" w:rsidTr="00765E9E">
        <w:trPr>
          <w:cantSplit/>
          <w:trHeight w:val="226"/>
        </w:trPr>
        <w:tc>
          <w:tcPr>
            <w:tcW w:w="858" w:type="dxa"/>
            <w:vMerge w:val="restart"/>
            <w:tcBorders>
              <w:top w:val="double" w:sz="6" w:space="0" w:color="000000"/>
              <w:left w:val="double" w:sz="6" w:space="0" w:color="auto"/>
              <w:right w:val="single" w:sz="4" w:space="0" w:color="auto"/>
            </w:tcBorders>
            <w:shd w:val="clear" w:color="auto" w:fill="92D050"/>
            <w:textDirection w:val="btLr"/>
            <w:vAlign w:val="center"/>
            <w:hideMark/>
          </w:tcPr>
          <w:p w:rsidR="00765E9E" w:rsidRPr="0037512A" w:rsidRDefault="00765E9E" w:rsidP="00765E9E">
            <w:pPr>
              <w:jc w:val="center"/>
              <w:rPr>
                <w:rFonts w:ascii="Museo Sans 100" w:hAnsi="Museo Sans 100"/>
                <w:b/>
                <w:bCs/>
              </w:rPr>
            </w:pPr>
            <w:r w:rsidRPr="0037512A">
              <w:rPr>
                <w:rFonts w:ascii="Museo Sans 100" w:hAnsi="Museo Sans 100"/>
                <w:b/>
                <w:bCs/>
              </w:rPr>
              <w:t>PLAN DE TRABAJO</w:t>
            </w:r>
          </w:p>
          <w:p w:rsidR="00765E9E" w:rsidRPr="0037512A" w:rsidRDefault="00765E9E" w:rsidP="00765E9E">
            <w:pPr>
              <w:spacing w:line="276" w:lineRule="auto"/>
              <w:rPr>
                <w:rFonts w:ascii="Museo Sans 100" w:hAnsi="Museo Sans 100"/>
                <w:b/>
                <w:bCs/>
              </w:rPr>
            </w:pPr>
            <w:r w:rsidRPr="0037512A">
              <w:rPr>
                <w:rFonts w:ascii="Museo Sans 100" w:hAnsi="Museo Sans 100"/>
              </w:rPr>
              <w:br w:type="page"/>
            </w:r>
          </w:p>
        </w:tc>
        <w:tc>
          <w:tcPr>
            <w:tcW w:w="407"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ind w:left="-70" w:right="-70"/>
              <w:jc w:val="center"/>
              <w:rPr>
                <w:rFonts w:ascii="Museo Sans 100" w:hAnsi="Museo Sans 100"/>
                <w:bCs/>
              </w:rPr>
            </w:pPr>
            <w:r w:rsidRPr="0037512A">
              <w:rPr>
                <w:rFonts w:ascii="Museo Sans 100" w:hAnsi="Museo Sans 100"/>
                <w:bCs/>
              </w:rPr>
              <w:t>1</w:t>
            </w:r>
          </w:p>
        </w:tc>
        <w:tc>
          <w:tcPr>
            <w:tcW w:w="5490"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rPr>
                <w:rFonts w:ascii="Museo Sans 100" w:hAnsi="Museo Sans 100"/>
                <w:i/>
              </w:rPr>
            </w:pPr>
            <w:r w:rsidRPr="0037512A">
              <w:rPr>
                <w:rFonts w:ascii="Museo Sans 100" w:hAnsi="Museo Sans 100"/>
                <w:i/>
              </w:rPr>
              <w:t>Dar seguimiento a los lineamientos de Gestión Ambiental Institucional emitidos.</w:t>
            </w:r>
          </w:p>
        </w:tc>
        <w:tc>
          <w:tcPr>
            <w:tcW w:w="2406" w:type="dxa"/>
            <w:tcBorders>
              <w:top w:val="nil"/>
              <w:left w:val="single" w:sz="4" w:space="0" w:color="auto"/>
              <w:bottom w:val="single" w:sz="4" w:space="0" w:color="auto"/>
              <w:right w:val="double" w:sz="4" w:space="0" w:color="auto"/>
            </w:tcBorders>
            <w:shd w:val="clear" w:color="auto" w:fill="auto"/>
            <w:vAlign w:val="center"/>
            <w:hideMark/>
          </w:tcPr>
          <w:p w:rsidR="00765E9E" w:rsidRPr="0037512A" w:rsidRDefault="00765E9E" w:rsidP="00765E9E">
            <w:pPr>
              <w:pStyle w:val="Sinespaciado"/>
              <w:spacing w:line="276" w:lineRule="auto"/>
              <w:jc w:val="center"/>
              <w:rPr>
                <w:rFonts w:ascii="Museo Sans 100" w:hAnsi="Museo Sans 100"/>
                <w:sz w:val="20"/>
                <w:szCs w:val="20"/>
              </w:rPr>
            </w:pPr>
            <w:r w:rsidRPr="0037512A">
              <w:rPr>
                <w:rFonts w:ascii="Museo Sans 100" w:hAnsi="Museo Sans 100"/>
                <w:sz w:val="20"/>
                <w:szCs w:val="20"/>
              </w:rPr>
              <w:t>Informes</w:t>
            </w:r>
          </w:p>
        </w:tc>
      </w:tr>
      <w:tr w:rsidR="00765E9E" w:rsidRPr="0037512A" w:rsidTr="00765E9E">
        <w:trPr>
          <w:cantSplit/>
          <w:trHeight w:val="226"/>
        </w:trPr>
        <w:tc>
          <w:tcPr>
            <w:tcW w:w="858" w:type="dxa"/>
            <w:vMerge/>
            <w:tcBorders>
              <w:left w:val="double" w:sz="6" w:space="0" w:color="auto"/>
              <w:right w:val="single" w:sz="4" w:space="0" w:color="auto"/>
            </w:tcBorders>
            <w:shd w:val="clear" w:color="auto" w:fill="92D050"/>
            <w:vAlign w:val="center"/>
            <w:hideMark/>
          </w:tcPr>
          <w:p w:rsidR="00765E9E" w:rsidRPr="0037512A" w:rsidRDefault="00765E9E" w:rsidP="00765E9E">
            <w:pPr>
              <w:spacing w:line="276" w:lineRule="auto"/>
              <w:rPr>
                <w:rFonts w:ascii="Museo Sans 100" w:hAnsi="Museo Sans 100"/>
                <w:b/>
                <w:bCs/>
              </w:rPr>
            </w:pPr>
          </w:p>
        </w:tc>
        <w:tc>
          <w:tcPr>
            <w:tcW w:w="407"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ind w:left="-70" w:right="-70"/>
              <w:jc w:val="center"/>
              <w:rPr>
                <w:rFonts w:ascii="Museo Sans 100" w:hAnsi="Museo Sans 100"/>
                <w:bCs/>
              </w:rPr>
            </w:pPr>
            <w:r w:rsidRPr="0037512A">
              <w:rPr>
                <w:rFonts w:ascii="Museo Sans 100" w:hAnsi="Museo Sans 100"/>
                <w:bCs/>
              </w:rPr>
              <w:t>2</w:t>
            </w:r>
          </w:p>
        </w:tc>
        <w:tc>
          <w:tcPr>
            <w:tcW w:w="5490"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rPr>
                <w:rFonts w:ascii="Museo Sans 100" w:hAnsi="Museo Sans 100"/>
              </w:rPr>
            </w:pPr>
            <w:r w:rsidRPr="0037512A">
              <w:rPr>
                <w:rFonts w:ascii="Museo Sans 100" w:hAnsi="Museo Sans 100"/>
              </w:rPr>
              <w:t>Definir ruta a seguir de inmuebles.</w:t>
            </w:r>
          </w:p>
        </w:tc>
        <w:tc>
          <w:tcPr>
            <w:tcW w:w="2406" w:type="dxa"/>
            <w:tcBorders>
              <w:top w:val="nil"/>
              <w:left w:val="single" w:sz="4" w:space="0" w:color="auto"/>
              <w:bottom w:val="single" w:sz="4" w:space="0" w:color="auto"/>
              <w:right w:val="double" w:sz="4" w:space="0" w:color="auto"/>
            </w:tcBorders>
            <w:shd w:val="clear" w:color="auto" w:fill="auto"/>
            <w:vAlign w:val="center"/>
            <w:hideMark/>
          </w:tcPr>
          <w:p w:rsidR="00765E9E" w:rsidRPr="0037512A" w:rsidRDefault="00765E9E" w:rsidP="00765E9E">
            <w:pPr>
              <w:pStyle w:val="Sinespaciado"/>
              <w:spacing w:line="276" w:lineRule="auto"/>
              <w:jc w:val="center"/>
              <w:rPr>
                <w:rFonts w:ascii="Museo Sans 100" w:hAnsi="Museo Sans 100"/>
                <w:sz w:val="20"/>
                <w:szCs w:val="20"/>
              </w:rPr>
            </w:pPr>
            <w:r w:rsidRPr="0037512A">
              <w:rPr>
                <w:rFonts w:ascii="Museo Sans 100" w:hAnsi="Museo Sans 100"/>
                <w:sz w:val="20"/>
                <w:szCs w:val="20"/>
              </w:rPr>
              <w:t>Análisis Técnico Jurídico</w:t>
            </w:r>
          </w:p>
        </w:tc>
      </w:tr>
      <w:tr w:rsidR="00765E9E" w:rsidRPr="0037512A" w:rsidTr="00765E9E">
        <w:trPr>
          <w:trHeight w:val="226"/>
        </w:trPr>
        <w:tc>
          <w:tcPr>
            <w:tcW w:w="858" w:type="dxa"/>
            <w:vMerge/>
            <w:tcBorders>
              <w:left w:val="double" w:sz="6" w:space="0" w:color="auto"/>
              <w:right w:val="single" w:sz="4" w:space="0" w:color="auto"/>
            </w:tcBorders>
            <w:shd w:val="clear" w:color="auto" w:fill="92D050"/>
            <w:vAlign w:val="center"/>
            <w:hideMark/>
          </w:tcPr>
          <w:p w:rsidR="00765E9E" w:rsidRPr="0037512A" w:rsidRDefault="00765E9E" w:rsidP="00765E9E">
            <w:pPr>
              <w:spacing w:line="276" w:lineRule="auto"/>
              <w:rPr>
                <w:rFonts w:ascii="Museo Sans 100" w:hAnsi="Museo Sans 100"/>
                <w:b/>
                <w:bCs/>
              </w:rPr>
            </w:pPr>
          </w:p>
        </w:tc>
        <w:tc>
          <w:tcPr>
            <w:tcW w:w="407"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ind w:left="-70" w:right="-70"/>
              <w:jc w:val="center"/>
              <w:rPr>
                <w:rFonts w:ascii="Museo Sans 100" w:hAnsi="Museo Sans 100"/>
                <w:bCs/>
              </w:rPr>
            </w:pPr>
            <w:r w:rsidRPr="0037512A">
              <w:rPr>
                <w:rFonts w:ascii="Museo Sans 100" w:hAnsi="Museo Sans 100"/>
                <w:bCs/>
              </w:rPr>
              <w:t>3</w:t>
            </w:r>
          </w:p>
        </w:tc>
        <w:tc>
          <w:tcPr>
            <w:tcW w:w="5490"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rPr>
                <w:rFonts w:ascii="Museo Sans 100" w:hAnsi="Museo Sans 100"/>
              </w:rPr>
            </w:pPr>
            <w:r w:rsidRPr="0037512A">
              <w:rPr>
                <w:rFonts w:ascii="Museo Sans 100" w:hAnsi="Museo Sans 100"/>
              </w:rPr>
              <w:t xml:space="preserve">Elaborar Dictamen Jurídico de Áreas Naturales Protegidas. </w:t>
            </w:r>
            <w:r w:rsidRPr="0037512A">
              <w:rPr>
                <w:rFonts w:ascii="Museo Sans 100" w:hAnsi="Museo Sans 100"/>
              </w:rPr>
              <w:lastRenderedPageBreak/>
              <w:t>ANP.</w:t>
            </w:r>
          </w:p>
        </w:tc>
        <w:tc>
          <w:tcPr>
            <w:tcW w:w="2406" w:type="dxa"/>
            <w:tcBorders>
              <w:top w:val="nil"/>
              <w:left w:val="single" w:sz="4" w:space="0" w:color="auto"/>
              <w:bottom w:val="single" w:sz="4" w:space="0" w:color="auto"/>
              <w:right w:val="double" w:sz="4" w:space="0" w:color="auto"/>
            </w:tcBorders>
            <w:shd w:val="clear" w:color="auto" w:fill="auto"/>
            <w:vAlign w:val="center"/>
            <w:hideMark/>
          </w:tcPr>
          <w:p w:rsidR="00765E9E" w:rsidRPr="0037512A" w:rsidRDefault="00765E9E" w:rsidP="00765E9E">
            <w:pPr>
              <w:pStyle w:val="Sinespaciado"/>
              <w:spacing w:line="276" w:lineRule="auto"/>
              <w:jc w:val="center"/>
              <w:rPr>
                <w:rFonts w:ascii="Museo Sans 100" w:hAnsi="Museo Sans 100"/>
                <w:sz w:val="20"/>
                <w:szCs w:val="20"/>
              </w:rPr>
            </w:pPr>
            <w:r w:rsidRPr="0037512A">
              <w:rPr>
                <w:rFonts w:ascii="Museo Sans 100" w:hAnsi="Museo Sans 100"/>
                <w:sz w:val="20"/>
                <w:szCs w:val="20"/>
              </w:rPr>
              <w:lastRenderedPageBreak/>
              <w:t>Dictamen Jurídico</w:t>
            </w:r>
          </w:p>
        </w:tc>
      </w:tr>
      <w:tr w:rsidR="00765E9E" w:rsidRPr="0037512A" w:rsidTr="00765E9E">
        <w:trPr>
          <w:trHeight w:val="226"/>
        </w:trPr>
        <w:tc>
          <w:tcPr>
            <w:tcW w:w="858" w:type="dxa"/>
            <w:vMerge/>
            <w:tcBorders>
              <w:left w:val="double" w:sz="6" w:space="0" w:color="auto"/>
              <w:right w:val="single" w:sz="4" w:space="0" w:color="auto"/>
            </w:tcBorders>
            <w:shd w:val="clear" w:color="auto" w:fill="92D050"/>
            <w:vAlign w:val="center"/>
            <w:hideMark/>
          </w:tcPr>
          <w:p w:rsidR="00765E9E" w:rsidRPr="0037512A" w:rsidRDefault="00765E9E" w:rsidP="00765E9E">
            <w:pPr>
              <w:spacing w:line="276" w:lineRule="auto"/>
              <w:rPr>
                <w:rFonts w:ascii="Museo Sans 100" w:hAnsi="Museo Sans 100"/>
                <w:b/>
                <w:bCs/>
              </w:rPr>
            </w:pPr>
          </w:p>
        </w:tc>
        <w:tc>
          <w:tcPr>
            <w:tcW w:w="407"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ind w:left="-70" w:right="-70"/>
              <w:jc w:val="center"/>
              <w:rPr>
                <w:rFonts w:ascii="Museo Sans 100" w:hAnsi="Museo Sans 100"/>
                <w:bCs/>
              </w:rPr>
            </w:pPr>
            <w:r w:rsidRPr="0037512A">
              <w:rPr>
                <w:rFonts w:ascii="Museo Sans 100" w:hAnsi="Museo Sans 100"/>
                <w:bCs/>
              </w:rPr>
              <w:t>4</w:t>
            </w:r>
          </w:p>
        </w:tc>
        <w:tc>
          <w:tcPr>
            <w:tcW w:w="5490"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rPr>
                <w:rFonts w:ascii="Museo Sans 100" w:hAnsi="Museo Sans 100"/>
              </w:rPr>
            </w:pPr>
            <w:r w:rsidRPr="0037512A">
              <w:rPr>
                <w:rFonts w:ascii="Museo Sans 100" w:hAnsi="Museo Sans 100"/>
              </w:rPr>
              <w:t>Elaborar Informes a la autoridad solicitante sobre la base de inspecciones de campo, investigación documental y de archivos</w:t>
            </w:r>
          </w:p>
        </w:tc>
        <w:tc>
          <w:tcPr>
            <w:tcW w:w="2406" w:type="dxa"/>
            <w:tcBorders>
              <w:top w:val="nil"/>
              <w:left w:val="single" w:sz="4" w:space="0" w:color="auto"/>
              <w:bottom w:val="single" w:sz="4" w:space="0" w:color="auto"/>
              <w:right w:val="double" w:sz="4" w:space="0" w:color="auto"/>
            </w:tcBorders>
            <w:shd w:val="clear" w:color="auto" w:fill="auto"/>
            <w:vAlign w:val="center"/>
            <w:hideMark/>
          </w:tcPr>
          <w:p w:rsidR="00765E9E" w:rsidRPr="0037512A" w:rsidRDefault="00765E9E" w:rsidP="00765E9E">
            <w:pPr>
              <w:pStyle w:val="Sinespaciado"/>
              <w:spacing w:line="276" w:lineRule="auto"/>
              <w:jc w:val="center"/>
              <w:rPr>
                <w:rFonts w:ascii="Museo Sans 100" w:hAnsi="Museo Sans 100"/>
                <w:sz w:val="20"/>
                <w:szCs w:val="20"/>
              </w:rPr>
            </w:pPr>
            <w:r w:rsidRPr="0037512A">
              <w:rPr>
                <w:rFonts w:ascii="Museo Sans 100" w:hAnsi="Museo Sans 100"/>
                <w:sz w:val="20"/>
                <w:szCs w:val="20"/>
              </w:rPr>
              <w:t>Informes, Fichas</w:t>
            </w:r>
          </w:p>
        </w:tc>
      </w:tr>
      <w:tr w:rsidR="00765E9E" w:rsidRPr="0037512A" w:rsidTr="00765E9E">
        <w:trPr>
          <w:trHeight w:val="226"/>
        </w:trPr>
        <w:tc>
          <w:tcPr>
            <w:tcW w:w="858" w:type="dxa"/>
            <w:vMerge/>
            <w:tcBorders>
              <w:left w:val="double" w:sz="6" w:space="0" w:color="auto"/>
              <w:right w:val="single" w:sz="4" w:space="0" w:color="auto"/>
            </w:tcBorders>
            <w:shd w:val="clear" w:color="auto" w:fill="92D050"/>
            <w:vAlign w:val="center"/>
            <w:hideMark/>
          </w:tcPr>
          <w:p w:rsidR="00765E9E" w:rsidRPr="0037512A" w:rsidRDefault="00765E9E" w:rsidP="00765E9E">
            <w:pPr>
              <w:spacing w:line="276" w:lineRule="auto"/>
              <w:rPr>
                <w:rFonts w:ascii="Museo Sans 100" w:hAnsi="Museo Sans 100"/>
                <w:b/>
                <w:bCs/>
              </w:rPr>
            </w:pPr>
          </w:p>
        </w:tc>
        <w:tc>
          <w:tcPr>
            <w:tcW w:w="407"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ind w:left="-70" w:right="-70"/>
              <w:jc w:val="center"/>
              <w:rPr>
                <w:rFonts w:ascii="Museo Sans 100" w:hAnsi="Museo Sans 100"/>
                <w:bCs/>
              </w:rPr>
            </w:pPr>
            <w:r w:rsidRPr="0037512A">
              <w:rPr>
                <w:rFonts w:ascii="Museo Sans 100" w:hAnsi="Museo Sans 100"/>
                <w:bCs/>
              </w:rPr>
              <w:t>5</w:t>
            </w:r>
          </w:p>
        </w:tc>
        <w:tc>
          <w:tcPr>
            <w:tcW w:w="5490"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rPr>
                <w:rFonts w:ascii="Museo Sans 100" w:hAnsi="Museo Sans 100"/>
              </w:rPr>
            </w:pPr>
            <w:r w:rsidRPr="0037512A">
              <w:rPr>
                <w:rFonts w:ascii="Museo Sans 100" w:hAnsi="Museo Sans 100"/>
              </w:rPr>
              <w:t>Elaborar Informes Ambientales</w:t>
            </w:r>
          </w:p>
        </w:tc>
        <w:tc>
          <w:tcPr>
            <w:tcW w:w="2406" w:type="dxa"/>
            <w:tcBorders>
              <w:top w:val="nil"/>
              <w:left w:val="single" w:sz="4" w:space="0" w:color="auto"/>
              <w:bottom w:val="single" w:sz="4" w:space="0" w:color="auto"/>
              <w:right w:val="double" w:sz="4" w:space="0" w:color="auto"/>
            </w:tcBorders>
            <w:shd w:val="clear" w:color="auto" w:fill="auto"/>
            <w:vAlign w:val="center"/>
            <w:hideMark/>
          </w:tcPr>
          <w:p w:rsidR="00765E9E" w:rsidRPr="0037512A" w:rsidRDefault="00765E9E" w:rsidP="00765E9E">
            <w:pPr>
              <w:pStyle w:val="Sinespaciado"/>
              <w:spacing w:line="276" w:lineRule="auto"/>
              <w:jc w:val="center"/>
              <w:rPr>
                <w:rFonts w:ascii="Museo Sans 100" w:hAnsi="Museo Sans 100"/>
                <w:sz w:val="20"/>
                <w:szCs w:val="20"/>
              </w:rPr>
            </w:pPr>
            <w:r w:rsidRPr="0037512A">
              <w:rPr>
                <w:rFonts w:ascii="Museo Sans 100" w:hAnsi="Museo Sans 100"/>
                <w:sz w:val="20"/>
                <w:szCs w:val="20"/>
              </w:rPr>
              <w:t>Informes</w:t>
            </w:r>
          </w:p>
        </w:tc>
      </w:tr>
      <w:tr w:rsidR="00765E9E" w:rsidRPr="0037512A" w:rsidTr="00765E9E">
        <w:trPr>
          <w:trHeight w:val="395"/>
        </w:trPr>
        <w:tc>
          <w:tcPr>
            <w:tcW w:w="858" w:type="dxa"/>
            <w:vMerge/>
            <w:tcBorders>
              <w:left w:val="double" w:sz="6" w:space="0" w:color="auto"/>
              <w:right w:val="single" w:sz="4" w:space="0" w:color="auto"/>
            </w:tcBorders>
            <w:shd w:val="clear" w:color="auto" w:fill="92D050"/>
            <w:vAlign w:val="center"/>
            <w:hideMark/>
          </w:tcPr>
          <w:p w:rsidR="00765E9E" w:rsidRPr="0037512A" w:rsidRDefault="00765E9E" w:rsidP="00765E9E">
            <w:pPr>
              <w:spacing w:line="276" w:lineRule="auto"/>
              <w:rPr>
                <w:rFonts w:ascii="Museo Sans 100" w:hAnsi="Museo Sans 100"/>
                <w:lang w:eastAsia="en-US"/>
              </w:rPr>
            </w:pPr>
          </w:p>
        </w:tc>
        <w:tc>
          <w:tcPr>
            <w:tcW w:w="407" w:type="dxa"/>
            <w:tcBorders>
              <w:top w:val="single" w:sz="4" w:space="0" w:color="auto"/>
              <w:left w:val="nil"/>
              <w:bottom w:val="single" w:sz="4" w:space="0" w:color="auto"/>
              <w:right w:val="single" w:sz="4" w:space="0" w:color="auto"/>
            </w:tcBorders>
            <w:shd w:val="clear" w:color="auto" w:fill="auto"/>
            <w:vAlign w:val="center"/>
            <w:hideMark/>
          </w:tcPr>
          <w:p w:rsidR="00765E9E" w:rsidRPr="0037512A" w:rsidRDefault="00765E9E" w:rsidP="00765E9E">
            <w:pPr>
              <w:ind w:left="-70" w:right="-70"/>
              <w:jc w:val="center"/>
              <w:rPr>
                <w:rFonts w:ascii="Museo Sans 100" w:hAnsi="Museo Sans 100"/>
                <w:bCs/>
              </w:rPr>
            </w:pPr>
            <w:r w:rsidRPr="0037512A">
              <w:rPr>
                <w:rFonts w:ascii="Museo Sans 100" w:hAnsi="Museo Sans 100"/>
                <w:bCs/>
              </w:rPr>
              <w:t>6</w:t>
            </w:r>
          </w:p>
        </w:tc>
        <w:tc>
          <w:tcPr>
            <w:tcW w:w="5490" w:type="dxa"/>
            <w:tcBorders>
              <w:top w:val="single" w:sz="4" w:space="0" w:color="auto"/>
              <w:left w:val="nil"/>
              <w:bottom w:val="single" w:sz="4" w:space="0" w:color="auto"/>
              <w:right w:val="single" w:sz="4" w:space="0" w:color="auto"/>
            </w:tcBorders>
            <w:shd w:val="clear" w:color="auto" w:fill="auto"/>
            <w:vAlign w:val="center"/>
            <w:hideMark/>
          </w:tcPr>
          <w:p w:rsidR="00765E9E" w:rsidRPr="0037512A" w:rsidRDefault="00765E9E" w:rsidP="00765E9E">
            <w:pPr>
              <w:rPr>
                <w:rFonts w:ascii="Museo Sans 100" w:hAnsi="Museo Sans 100"/>
                <w:i/>
              </w:rPr>
            </w:pPr>
            <w:r w:rsidRPr="0037512A">
              <w:rPr>
                <w:rFonts w:ascii="Museo Sans 100" w:hAnsi="Museo Sans 100"/>
                <w:i/>
              </w:rPr>
              <w:t>Establecer Indicadores de seguimiento de Gestión Ambiental y el uso eficiente de los recursos en toda la Institución.</w:t>
            </w:r>
          </w:p>
        </w:tc>
        <w:tc>
          <w:tcPr>
            <w:tcW w:w="2406" w:type="dxa"/>
            <w:tcBorders>
              <w:top w:val="single" w:sz="4" w:space="0" w:color="auto"/>
              <w:left w:val="single" w:sz="4" w:space="0" w:color="auto"/>
              <w:bottom w:val="single" w:sz="4" w:space="0" w:color="auto"/>
              <w:right w:val="double" w:sz="4" w:space="0" w:color="auto"/>
            </w:tcBorders>
            <w:shd w:val="clear" w:color="auto" w:fill="auto"/>
            <w:vAlign w:val="center"/>
            <w:hideMark/>
          </w:tcPr>
          <w:p w:rsidR="00765E9E" w:rsidRPr="0037512A" w:rsidRDefault="00765E9E" w:rsidP="00765E9E">
            <w:pPr>
              <w:pStyle w:val="Sinespaciado"/>
              <w:spacing w:line="276" w:lineRule="auto"/>
              <w:jc w:val="center"/>
              <w:rPr>
                <w:rFonts w:ascii="Museo Sans 100" w:hAnsi="Museo Sans 100"/>
                <w:sz w:val="20"/>
                <w:szCs w:val="20"/>
              </w:rPr>
            </w:pPr>
            <w:r w:rsidRPr="0037512A">
              <w:rPr>
                <w:rFonts w:ascii="Museo Sans 100" w:hAnsi="Museo Sans 100"/>
                <w:sz w:val="20"/>
                <w:szCs w:val="20"/>
              </w:rPr>
              <w:t>Reporte de Indicadores</w:t>
            </w:r>
          </w:p>
        </w:tc>
      </w:tr>
      <w:tr w:rsidR="00765E9E" w:rsidRPr="0037512A" w:rsidTr="00765E9E">
        <w:trPr>
          <w:trHeight w:val="621"/>
        </w:trPr>
        <w:tc>
          <w:tcPr>
            <w:tcW w:w="858" w:type="dxa"/>
            <w:vMerge/>
            <w:tcBorders>
              <w:left w:val="double" w:sz="6" w:space="0" w:color="auto"/>
              <w:right w:val="single" w:sz="4" w:space="0" w:color="auto"/>
            </w:tcBorders>
            <w:shd w:val="clear" w:color="auto" w:fill="92D050"/>
            <w:vAlign w:val="center"/>
            <w:hideMark/>
          </w:tcPr>
          <w:p w:rsidR="00765E9E" w:rsidRPr="0037512A" w:rsidRDefault="00765E9E" w:rsidP="00765E9E">
            <w:pPr>
              <w:rPr>
                <w:rFonts w:ascii="Museo Sans 100" w:hAnsi="Museo Sans 100"/>
                <w:lang w:eastAsia="en-US"/>
              </w:rPr>
            </w:pPr>
          </w:p>
        </w:tc>
        <w:tc>
          <w:tcPr>
            <w:tcW w:w="407"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ind w:left="-70" w:right="-70"/>
              <w:jc w:val="center"/>
              <w:rPr>
                <w:rFonts w:ascii="Museo Sans 100" w:hAnsi="Museo Sans 100"/>
                <w:bCs/>
              </w:rPr>
            </w:pPr>
            <w:r w:rsidRPr="0037512A">
              <w:rPr>
                <w:rFonts w:ascii="Museo Sans 100" w:hAnsi="Museo Sans 100"/>
                <w:bCs/>
              </w:rPr>
              <w:t>7</w:t>
            </w:r>
          </w:p>
        </w:tc>
        <w:tc>
          <w:tcPr>
            <w:tcW w:w="5490"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rPr>
                <w:rFonts w:ascii="Museo Sans 100" w:hAnsi="Museo Sans 100"/>
                <w:i/>
              </w:rPr>
            </w:pPr>
            <w:r w:rsidRPr="0037512A">
              <w:rPr>
                <w:rFonts w:ascii="Museo Sans 100" w:hAnsi="Museo Sans 100"/>
                <w:i/>
              </w:rPr>
              <w:t>Implementar programas de capacitación en materia Ambiental y sobre el uso y manejo Eficiente de los Recursos; dirigidos al Personal del ISTA y a Beneficiarios /as de los Programas de Transferencia de Tierras</w:t>
            </w:r>
          </w:p>
        </w:tc>
        <w:tc>
          <w:tcPr>
            <w:tcW w:w="2406" w:type="dxa"/>
            <w:tcBorders>
              <w:top w:val="nil"/>
              <w:left w:val="single" w:sz="4" w:space="0" w:color="auto"/>
              <w:bottom w:val="single" w:sz="4" w:space="0" w:color="auto"/>
              <w:right w:val="double" w:sz="4" w:space="0" w:color="auto"/>
            </w:tcBorders>
            <w:shd w:val="clear" w:color="auto" w:fill="auto"/>
            <w:vAlign w:val="center"/>
            <w:hideMark/>
          </w:tcPr>
          <w:p w:rsidR="00765E9E" w:rsidRPr="0037512A" w:rsidRDefault="00765E9E" w:rsidP="00765E9E">
            <w:pPr>
              <w:pStyle w:val="Sinespaciado"/>
              <w:spacing w:line="276" w:lineRule="auto"/>
              <w:jc w:val="center"/>
              <w:rPr>
                <w:rFonts w:ascii="Museo Sans 100" w:hAnsi="Museo Sans 100"/>
                <w:sz w:val="20"/>
                <w:szCs w:val="20"/>
              </w:rPr>
            </w:pPr>
            <w:r w:rsidRPr="0037512A">
              <w:rPr>
                <w:rFonts w:ascii="Museo Sans 100" w:hAnsi="Museo Sans 100"/>
                <w:sz w:val="20"/>
                <w:szCs w:val="20"/>
              </w:rPr>
              <w:t>Capacitaciones</w:t>
            </w:r>
          </w:p>
        </w:tc>
      </w:tr>
      <w:tr w:rsidR="00765E9E" w:rsidRPr="0037512A" w:rsidTr="00765E9E">
        <w:trPr>
          <w:trHeight w:val="226"/>
        </w:trPr>
        <w:tc>
          <w:tcPr>
            <w:tcW w:w="858" w:type="dxa"/>
            <w:vMerge w:val="restart"/>
            <w:tcBorders>
              <w:left w:val="double" w:sz="6" w:space="0" w:color="auto"/>
              <w:right w:val="single" w:sz="4" w:space="0" w:color="auto"/>
            </w:tcBorders>
            <w:shd w:val="clear" w:color="auto" w:fill="92D050"/>
            <w:vAlign w:val="center"/>
            <w:hideMark/>
          </w:tcPr>
          <w:p w:rsidR="00765E9E" w:rsidRPr="0037512A" w:rsidRDefault="00765E9E" w:rsidP="00765E9E">
            <w:pPr>
              <w:rPr>
                <w:rFonts w:ascii="Museo Sans 100" w:hAnsi="Museo Sans 100"/>
                <w:lang w:eastAsia="en-US"/>
              </w:rPr>
            </w:pPr>
          </w:p>
        </w:tc>
        <w:tc>
          <w:tcPr>
            <w:tcW w:w="407"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ind w:left="-70" w:right="-70"/>
              <w:jc w:val="center"/>
              <w:rPr>
                <w:rFonts w:ascii="Museo Sans 100" w:hAnsi="Museo Sans 100"/>
                <w:bCs/>
              </w:rPr>
            </w:pPr>
            <w:r w:rsidRPr="0037512A">
              <w:rPr>
                <w:rFonts w:ascii="Museo Sans 100" w:hAnsi="Museo Sans 100"/>
                <w:bCs/>
              </w:rPr>
              <w:t>8</w:t>
            </w:r>
          </w:p>
        </w:tc>
        <w:tc>
          <w:tcPr>
            <w:tcW w:w="5490"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rPr>
                <w:rFonts w:ascii="Museo Sans 100" w:hAnsi="Museo Sans 100"/>
              </w:rPr>
            </w:pPr>
            <w:r w:rsidRPr="0037512A">
              <w:rPr>
                <w:rFonts w:ascii="Museo Sans 100" w:hAnsi="Museo Sans 100"/>
              </w:rPr>
              <w:t>Investigar antecedentes de inmuebles</w:t>
            </w:r>
          </w:p>
        </w:tc>
        <w:tc>
          <w:tcPr>
            <w:tcW w:w="2406" w:type="dxa"/>
            <w:tcBorders>
              <w:top w:val="nil"/>
              <w:left w:val="single" w:sz="4" w:space="0" w:color="auto"/>
              <w:bottom w:val="single" w:sz="4" w:space="0" w:color="auto"/>
              <w:right w:val="double" w:sz="4" w:space="0" w:color="auto"/>
            </w:tcBorders>
            <w:shd w:val="clear" w:color="auto" w:fill="auto"/>
            <w:vAlign w:val="center"/>
            <w:hideMark/>
          </w:tcPr>
          <w:p w:rsidR="00765E9E" w:rsidRPr="0037512A" w:rsidRDefault="00765E9E" w:rsidP="00765E9E">
            <w:pPr>
              <w:pStyle w:val="Sinespaciado"/>
              <w:spacing w:line="276" w:lineRule="auto"/>
              <w:jc w:val="center"/>
              <w:rPr>
                <w:rFonts w:ascii="Museo Sans 100" w:hAnsi="Museo Sans 100"/>
                <w:sz w:val="20"/>
                <w:szCs w:val="20"/>
              </w:rPr>
            </w:pPr>
            <w:r w:rsidRPr="0037512A">
              <w:rPr>
                <w:rFonts w:ascii="Museo Sans 100" w:hAnsi="Museo Sans 100"/>
                <w:sz w:val="20"/>
                <w:szCs w:val="20"/>
              </w:rPr>
              <w:t>Estudio Registral</w:t>
            </w:r>
          </w:p>
        </w:tc>
      </w:tr>
      <w:tr w:rsidR="00765E9E" w:rsidRPr="0037512A" w:rsidTr="00765E9E">
        <w:trPr>
          <w:trHeight w:val="226"/>
        </w:trPr>
        <w:tc>
          <w:tcPr>
            <w:tcW w:w="858" w:type="dxa"/>
            <w:vMerge/>
            <w:tcBorders>
              <w:left w:val="double" w:sz="6" w:space="0" w:color="auto"/>
              <w:right w:val="single" w:sz="4" w:space="0" w:color="auto"/>
            </w:tcBorders>
            <w:shd w:val="clear" w:color="auto" w:fill="92D050"/>
            <w:vAlign w:val="center"/>
            <w:hideMark/>
          </w:tcPr>
          <w:p w:rsidR="00765E9E" w:rsidRPr="0037512A" w:rsidRDefault="00765E9E" w:rsidP="00765E9E">
            <w:pPr>
              <w:rPr>
                <w:rFonts w:ascii="Museo Sans 100" w:hAnsi="Museo Sans 100"/>
                <w:lang w:eastAsia="en-US"/>
              </w:rPr>
            </w:pPr>
          </w:p>
        </w:tc>
        <w:tc>
          <w:tcPr>
            <w:tcW w:w="407"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ind w:left="-70" w:right="-70"/>
              <w:jc w:val="center"/>
              <w:rPr>
                <w:rFonts w:ascii="Museo Sans 100" w:hAnsi="Museo Sans 100"/>
                <w:bCs/>
              </w:rPr>
            </w:pPr>
            <w:r w:rsidRPr="0037512A">
              <w:rPr>
                <w:rFonts w:ascii="Museo Sans 100" w:hAnsi="Museo Sans 100"/>
                <w:bCs/>
              </w:rPr>
              <w:t>9</w:t>
            </w:r>
          </w:p>
        </w:tc>
        <w:tc>
          <w:tcPr>
            <w:tcW w:w="5490"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rPr>
                <w:rFonts w:ascii="Museo Sans 100" w:hAnsi="Museo Sans 100"/>
              </w:rPr>
            </w:pPr>
            <w:r w:rsidRPr="0037512A">
              <w:rPr>
                <w:rFonts w:ascii="Museo Sans 100" w:hAnsi="Museo Sans 100"/>
              </w:rPr>
              <w:t>Realizar el levantamiento de Perímetros.</w:t>
            </w:r>
          </w:p>
        </w:tc>
        <w:tc>
          <w:tcPr>
            <w:tcW w:w="2406" w:type="dxa"/>
            <w:tcBorders>
              <w:top w:val="nil"/>
              <w:left w:val="single" w:sz="4" w:space="0" w:color="auto"/>
              <w:bottom w:val="single" w:sz="4" w:space="0" w:color="auto"/>
              <w:right w:val="double" w:sz="4" w:space="0" w:color="auto"/>
            </w:tcBorders>
            <w:shd w:val="clear" w:color="auto" w:fill="auto"/>
            <w:vAlign w:val="center"/>
            <w:hideMark/>
          </w:tcPr>
          <w:p w:rsidR="00765E9E" w:rsidRPr="0037512A" w:rsidRDefault="00765E9E" w:rsidP="00765E9E">
            <w:pPr>
              <w:pStyle w:val="Sinespaciado"/>
              <w:spacing w:line="276" w:lineRule="auto"/>
              <w:jc w:val="center"/>
              <w:rPr>
                <w:rFonts w:ascii="Museo Sans 100" w:hAnsi="Museo Sans 100"/>
                <w:sz w:val="20"/>
                <w:szCs w:val="20"/>
              </w:rPr>
            </w:pPr>
            <w:r w:rsidRPr="0037512A">
              <w:rPr>
                <w:rFonts w:ascii="Museo Sans 100" w:hAnsi="Museo Sans 100"/>
                <w:sz w:val="20"/>
                <w:szCs w:val="20"/>
              </w:rPr>
              <w:t>Perímetros Finalizados</w:t>
            </w:r>
          </w:p>
        </w:tc>
      </w:tr>
      <w:tr w:rsidR="00765E9E" w:rsidRPr="0037512A" w:rsidTr="00765E9E">
        <w:trPr>
          <w:trHeight w:val="395"/>
        </w:trPr>
        <w:tc>
          <w:tcPr>
            <w:tcW w:w="858" w:type="dxa"/>
            <w:vMerge/>
            <w:tcBorders>
              <w:left w:val="double" w:sz="6" w:space="0" w:color="auto"/>
              <w:right w:val="single" w:sz="4" w:space="0" w:color="auto"/>
            </w:tcBorders>
            <w:shd w:val="clear" w:color="auto" w:fill="92D050"/>
            <w:vAlign w:val="center"/>
            <w:hideMark/>
          </w:tcPr>
          <w:p w:rsidR="00765E9E" w:rsidRPr="0037512A" w:rsidRDefault="00765E9E" w:rsidP="00765E9E">
            <w:pPr>
              <w:rPr>
                <w:rFonts w:ascii="Museo Sans 100" w:hAnsi="Museo Sans 100"/>
                <w:lang w:eastAsia="en-US"/>
              </w:rPr>
            </w:pPr>
          </w:p>
        </w:tc>
        <w:tc>
          <w:tcPr>
            <w:tcW w:w="407"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ind w:left="-70" w:right="-70"/>
              <w:jc w:val="center"/>
              <w:rPr>
                <w:rFonts w:ascii="Museo Sans 100" w:hAnsi="Museo Sans 100"/>
                <w:bCs/>
              </w:rPr>
            </w:pPr>
            <w:r w:rsidRPr="0037512A">
              <w:rPr>
                <w:rFonts w:ascii="Museo Sans 100" w:hAnsi="Museo Sans 100"/>
                <w:bCs/>
              </w:rPr>
              <w:t>10</w:t>
            </w:r>
          </w:p>
        </w:tc>
        <w:tc>
          <w:tcPr>
            <w:tcW w:w="5490" w:type="dxa"/>
            <w:tcBorders>
              <w:top w:val="nil"/>
              <w:left w:val="nil"/>
              <w:bottom w:val="single" w:sz="4" w:space="0" w:color="auto"/>
              <w:right w:val="single" w:sz="4" w:space="0" w:color="auto"/>
            </w:tcBorders>
            <w:shd w:val="clear" w:color="auto" w:fill="auto"/>
            <w:vAlign w:val="center"/>
            <w:hideMark/>
          </w:tcPr>
          <w:p w:rsidR="00765E9E" w:rsidRPr="0037512A" w:rsidRDefault="00765E9E" w:rsidP="00765E9E">
            <w:pPr>
              <w:rPr>
                <w:rFonts w:ascii="Museo Sans 100" w:hAnsi="Museo Sans 100"/>
              </w:rPr>
            </w:pPr>
            <w:r w:rsidRPr="0037512A">
              <w:rPr>
                <w:rFonts w:ascii="Museo Sans 100" w:hAnsi="Museo Sans 100"/>
              </w:rPr>
              <w:t>Realizar inspecciones de campo</w:t>
            </w:r>
          </w:p>
        </w:tc>
        <w:tc>
          <w:tcPr>
            <w:tcW w:w="2406" w:type="dxa"/>
            <w:tcBorders>
              <w:top w:val="nil"/>
              <w:left w:val="single" w:sz="4" w:space="0" w:color="auto"/>
              <w:bottom w:val="single" w:sz="4" w:space="0" w:color="auto"/>
              <w:right w:val="double" w:sz="4" w:space="0" w:color="auto"/>
            </w:tcBorders>
            <w:shd w:val="clear" w:color="auto" w:fill="auto"/>
            <w:vAlign w:val="center"/>
            <w:hideMark/>
          </w:tcPr>
          <w:p w:rsidR="00765E9E" w:rsidRPr="0037512A" w:rsidRDefault="00765E9E" w:rsidP="00765E9E">
            <w:pPr>
              <w:pStyle w:val="Sinespaciado"/>
              <w:spacing w:line="276" w:lineRule="auto"/>
              <w:jc w:val="center"/>
              <w:rPr>
                <w:rFonts w:ascii="Museo Sans 100" w:hAnsi="Museo Sans 100"/>
                <w:sz w:val="20"/>
                <w:szCs w:val="20"/>
              </w:rPr>
            </w:pPr>
            <w:r w:rsidRPr="0037512A">
              <w:rPr>
                <w:rFonts w:ascii="Museo Sans 100" w:hAnsi="Museo Sans 100"/>
                <w:sz w:val="20"/>
                <w:szCs w:val="20"/>
              </w:rPr>
              <w:t>Inspecciones Realizadas</w:t>
            </w:r>
          </w:p>
        </w:tc>
      </w:tr>
      <w:tr w:rsidR="00765E9E" w:rsidRPr="0037512A" w:rsidTr="00765E9E">
        <w:trPr>
          <w:trHeight w:val="226"/>
        </w:trPr>
        <w:tc>
          <w:tcPr>
            <w:tcW w:w="858" w:type="dxa"/>
            <w:vMerge/>
            <w:tcBorders>
              <w:left w:val="double" w:sz="6" w:space="0" w:color="auto"/>
              <w:bottom w:val="double" w:sz="4" w:space="0" w:color="auto"/>
              <w:right w:val="single" w:sz="4" w:space="0" w:color="auto"/>
            </w:tcBorders>
            <w:shd w:val="clear" w:color="auto" w:fill="92D050"/>
            <w:vAlign w:val="center"/>
            <w:hideMark/>
          </w:tcPr>
          <w:p w:rsidR="00765E9E" w:rsidRPr="0037512A" w:rsidRDefault="00765E9E" w:rsidP="00765E9E">
            <w:pPr>
              <w:rPr>
                <w:rFonts w:ascii="Museo Sans 100" w:hAnsi="Museo Sans 100"/>
                <w:lang w:eastAsia="en-US"/>
              </w:rPr>
            </w:pPr>
          </w:p>
        </w:tc>
        <w:tc>
          <w:tcPr>
            <w:tcW w:w="407" w:type="dxa"/>
            <w:tcBorders>
              <w:top w:val="nil"/>
              <w:left w:val="nil"/>
              <w:bottom w:val="double" w:sz="4" w:space="0" w:color="auto"/>
              <w:right w:val="single" w:sz="4" w:space="0" w:color="auto"/>
            </w:tcBorders>
            <w:shd w:val="clear" w:color="auto" w:fill="auto"/>
            <w:vAlign w:val="center"/>
            <w:hideMark/>
          </w:tcPr>
          <w:p w:rsidR="00765E9E" w:rsidRPr="0037512A" w:rsidRDefault="00765E9E" w:rsidP="00765E9E">
            <w:pPr>
              <w:ind w:left="-70" w:right="-70"/>
              <w:jc w:val="center"/>
              <w:rPr>
                <w:rFonts w:ascii="Museo Sans 100" w:hAnsi="Museo Sans 100"/>
                <w:bCs/>
              </w:rPr>
            </w:pPr>
            <w:r w:rsidRPr="0037512A">
              <w:rPr>
                <w:rFonts w:ascii="Museo Sans 100" w:hAnsi="Museo Sans 100"/>
                <w:bCs/>
              </w:rPr>
              <w:t>11</w:t>
            </w:r>
          </w:p>
        </w:tc>
        <w:tc>
          <w:tcPr>
            <w:tcW w:w="5490" w:type="dxa"/>
            <w:tcBorders>
              <w:top w:val="nil"/>
              <w:left w:val="nil"/>
              <w:bottom w:val="double" w:sz="4" w:space="0" w:color="auto"/>
              <w:right w:val="single" w:sz="4" w:space="0" w:color="auto"/>
            </w:tcBorders>
            <w:shd w:val="clear" w:color="auto" w:fill="auto"/>
            <w:vAlign w:val="center"/>
            <w:hideMark/>
          </w:tcPr>
          <w:p w:rsidR="00765E9E" w:rsidRPr="0037512A" w:rsidRDefault="00765E9E" w:rsidP="00765E9E">
            <w:pPr>
              <w:rPr>
                <w:rFonts w:ascii="Museo Sans 100" w:hAnsi="Museo Sans 100"/>
              </w:rPr>
            </w:pPr>
            <w:r w:rsidRPr="0037512A">
              <w:rPr>
                <w:rFonts w:ascii="Museo Sans 100" w:hAnsi="Museo Sans 100"/>
              </w:rPr>
              <w:t>Realizar Recomendaciones de actos intermedios o acta de entrega de material.</w:t>
            </w:r>
          </w:p>
        </w:tc>
        <w:tc>
          <w:tcPr>
            <w:tcW w:w="2406" w:type="dxa"/>
            <w:tcBorders>
              <w:top w:val="nil"/>
              <w:left w:val="single" w:sz="4" w:space="0" w:color="auto"/>
              <w:bottom w:val="double" w:sz="6" w:space="0" w:color="auto"/>
              <w:right w:val="double" w:sz="4" w:space="0" w:color="auto"/>
            </w:tcBorders>
            <w:shd w:val="clear" w:color="auto" w:fill="auto"/>
            <w:vAlign w:val="center"/>
            <w:hideMark/>
          </w:tcPr>
          <w:p w:rsidR="00765E9E" w:rsidRPr="0037512A" w:rsidRDefault="00765E9E" w:rsidP="00765E9E">
            <w:pPr>
              <w:pStyle w:val="Sinespaciado"/>
              <w:spacing w:line="276" w:lineRule="auto"/>
              <w:jc w:val="center"/>
              <w:rPr>
                <w:rFonts w:ascii="Museo Sans 100" w:hAnsi="Museo Sans 100"/>
                <w:sz w:val="20"/>
                <w:szCs w:val="20"/>
              </w:rPr>
            </w:pPr>
            <w:r w:rsidRPr="0037512A">
              <w:rPr>
                <w:rFonts w:ascii="Museo Sans 100" w:hAnsi="Museo Sans 100"/>
                <w:sz w:val="20"/>
                <w:szCs w:val="20"/>
              </w:rPr>
              <w:t>Inmuebles</w:t>
            </w:r>
          </w:p>
        </w:tc>
      </w:tr>
    </w:tbl>
    <w:p w:rsidR="00765E9E" w:rsidRPr="000A62A2" w:rsidRDefault="00765E9E" w:rsidP="000A62A2">
      <w:pPr>
        <w:rPr>
          <w:rFonts w:ascii="Museo Sans 100" w:hAnsi="Museo Sans 100"/>
          <w:sz w:val="24"/>
          <w:szCs w:val="24"/>
        </w:rPr>
      </w:pPr>
      <w:r w:rsidRPr="000A62A2">
        <w:rPr>
          <w:rFonts w:ascii="Museo Sans 100" w:hAnsi="Museo Sans 100"/>
          <w:sz w:val="24"/>
          <w:szCs w:val="24"/>
        </w:rPr>
        <w:t>No dichas funciones existen unas que no fueron ejecutadas, lo cual se detalla a continuación:</w:t>
      </w:r>
    </w:p>
    <w:p w:rsidR="00765E9E" w:rsidRPr="00CD0DAB" w:rsidRDefault="00765E9E" w:rsidP="00765E9E">
      <w:pPr>
        <w:spacing w:line="360" w:lineRule="auto"/>
        <w:rPr>
          <w:rFonts w:ascii="Museo Sans 100" w:hAnsi="Museo Sans 100"/>
        </w:rPr>
      </w:pPr>
      <w:r w:rsidRPr="00CD0DAB">
        <w:rPr>
          <w:rFonts w:ascii="Museo Sans 100" w:hAnsi="Museo Sans 100"/>
          <w:noProof/>
        </w:rPr>
        <w:lastRenderedPageBreak/>
        <w:drawing>
          <wp:inline distT="0" distB="0" distL="0" distR="0" wp14:anchorId="46D21EA4" wp14:editId="05EE5106">
            <wp:extent cx="5924550" cy="59817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65E9E" w:rsidRPr="00CD0DAB" w:rsidRDefault="00765E9E" w:rsidP="00765E9E">
      <w:pPr>
        <w:pStyle w:val="Prrafodelista"/>
        <w:spacing w:after="120" w:line="360" w:lineRule="auto"/>
        <w:jc w:val="both"/>
        <w:rPr>
          <w:rFonts w:ascii="Museo Sans 100" w:hAnsi="Museo Sans 100"/>
          <w:b/>
          <w:lang w:eastAsia="es-ES"/>
        </w:rPr>
      </w:pPr>
      <w:r w:rsidRPr="00CD0DAB">
        <w:rPr>
          <w:rFonts w:ascii="Museo Sans 100" w:hAnsi="Museo Sans 100"/>
          <w:b/>
          <w:noProof/>
        </w:rPr>
        <w:drawing>
          <wp:anchor distT="0" distB="0" distL="114300" distR="114300" simplePos="0" relativeHeight="251668480" behindDoc="0" locked="0" layoutInCell="1" allowOverlap="1" wp14:anchorId="22A705AF" wp14:editId="7C91CE62">
            <wp:simplePos x="0" y="0"/>
            <wp:positionH relativeFrom="page">
              <wp:align>center</wp:align>
            </wp:positionH>
            <wp:positionV relativeFrom="paragraph">
              <wp:posOffset>304165</wp:posOffset>
            </wp:positionV>
            <wp:extent cx="7010400" cy="4972050"/>
            <wp:effectExtent l="0" t="0" r="0" b="0"/>
            <wp:wrapNone/>
            <wp:docPr id="99" name="Gráfico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pStyle w:val="Prrafodelista"/>
        <w:spacing w:after="120" w:line="360" w:lineRule="auto"/>
        <w:jc w:val="both"/>
        <w:rPr>
          <w:rFonts w:ascii="Museo Sans 100" w:hAnsi="Museo Sans 100"/>
          <w:b/>
          <w:lang w:eastAsia="es-ES"/>
        </w:rPr>
      </w:pPr>
    </w:p>
    <w:p w:rsidR="00765E9E" w:rsidRPr="00CD0DAB" w:rsidRDefault="00765E9E" w:rsidP="00765E9E">
      <w:pPr>
        <w:spacing w:line="360" w:lineRule="auto"/>
        <w:rPr>
          <w:rFonts w:ascii="Museo Sans 100" w:hAnsi="Museo Sans 100"/>
        </w:rPr>
      </w:pPr>
      <w:r w:rsidRPr="00CD0DAB">
        <w:rPr>
          <w:rFonts w:ascii="Museo Sans 100" w:hAnsi="Museo Sans 100"/>
        </w:rPr>
        <w:t xml:space="preserve">Datos proporcionados por la Unidad de Planificación. </w:t>
      </w:r>
    </w:p>
    <w:p w:rsidR="00765E9E" w:rsidRPr="00F56D0A" w:rsidRDefault="00765E9E" w:rsidP="00765E9E">
      <w:pPr>
        <w:pStyle w:val="Prrafodelista"/>
        <w:spacing w:after="120" w:line="360" w:lineRule="auto"/>
        <w:ind w:left="142"/>
        <w:jc w:val="both"/>
        <w:rPr>
          <w:rFonts w:ascii="Museo Sans 100" w:hAnsi="Museo Sans 100"/>
          <w:b/>
          <w:lang w:eastAsia="es-ES"/>
        </w:rPr>
      </w:pPr>
      <w:r w:rsidRPr="00F56D0A">
        <w:rPr>
          <w:rFonts w:ascii="Museo Sans 100" w:hAnsi="Museo Sans 100"/>
          <w:b/>
          <w:lang w:eastAsia="es-ES"/>
        </w:rPr>
        <w:t xml:space="preserve">Por lo que las actividades vinculadas a la Gestión Ambiental no se desarrollaron </w:t>
      </w:r>
      <w:r>
        <w:rPr>
          <w:rFonts w:ascii="Museo Sans 100" w:hAnsi="Museo Sans 100"/>
          <w:b/>
          <w:lang w:eastAsia="es-ES"/>
        </w:rPr>
        <w:t xml:space="preserve">y no </w:t>
      </w:r>
      <w:proofErr w:type="spellStart"/>
      <w:r>
        <w:rPr>
          <w:rFonts w:ascii="Museo Sans 100" w:hAnsi="Museo Sans 100"/>
          <w:b/>
          <w:lang w:eastAsia="es-ES"/>
        </w:rPr>
        <w:t>exisitio</w:t>
      </w:r>
      <w:proofErr w:type="spellEnd"/>
      <w:r>
        <w:rPr>
          <w:rFonts w:ascii="Museo Sans 100" w:hAnsi="Museo Sans 100"/>
          <w:b/>
          <w:lang w:eastAsia="es-ES"/>
        </w:rPr>
        <w:t xml:space="preserve"> seguimiento al respecto</w:t>
      </w:r>
      <w:r w:rsidRPr="00F56D0A">
        <w:rPr>
          <w:rFonts w:ascii="Museo Sans 100" w:hAnsi="Museo Sans 100"/>
          <w:b/>
          <w:lang w:eastAsia="es-ES"/>
        </w:rPr>
        <w:t>.</w:t>
      </w:r>
    </w:p>
    <w:p w:rsidR="00765E9E" w:rsidRPr="0037512A" w:rsidRDefault="00765E9E" w:rsidP="004307BE">
      <w:pPr>
        <w:pStyle w:val="Prrafodelista"/>
        <w:numPr>
          <w:ilvl w:val="0"/>
          <w:numId w:val="81"/>
        </w:numPr>
        <w:ind w:left="141" w:hanging="141"/>
        <w:contextualSpacing/>
        <w:jc w:val="both"/>
        <w:rPr>
          <w:rFonts w:ascii="Museo Sans 100" w:hAnsi="Museo Sans 100"/>
          <w:b/>
          <w:sz w:val="24"/>
          <w:szCs w:val="24"/>
          <w:lang w:eastAsia="es-ES"/>
        </w:rPr>
      </w:pPr>
      <w:r w:rsidRPr="0037512A">
        <w:rPr>
          <w:rFonts w:ascii="Museo Sans 100" w:hAnsi="Museo Sans 100"/>
          <w:b/>
          <w:sz w:val="24"/>
          <w:szCs w:val="24"/>
          <w:lang w:eastAsia="es-ES"/>
        </w:rPr>
        <w:t>POLITICA DE GESTION AMBIENTAL DEL INSTITUTO SALVADOREÑO DE TRANSFORMACIÒN AGRARIA.</w:t>
      </w:r>
    </w:p>
    <w:p w:rsidR="00765E9E" w:rsidRPr="000A62A2" w:rsidRDefault="00765E9E" w:rsidP="000A62A2">
      <w:pPr>
        <w:jc w:val="both"/>
        <w:rPr>
          <w:rFonts w:ascii="Museo Sans 100" w:hAnsi="Museo Sans 100"/>
          <w:i/>
          <w:sz w:val="24"/>
          <w:szCs w:val="24"/>
        </w:rPr>
      </w:pPr>
      <w:r w:rsidRPr="000A62A2">
        <w:rPr>
          <w:rFonts w:ascii="Museo Sans 100" w:hAnsi="Museo Sans 100"/>
          <w:sz w:val="24"/>
          <w:szCs w:val="24"/>
        </w:rPr>
        <w:t>La Gestión Ambiental, consiste en: “</w:t>
      </w:r>
      <w:r w:rsidRPr="000A62A2">
        <w:rPr>
          <w:rFonts w:ascii="Museo Sans 100" w:hAnsi="Museo Sans 100"/>
          <w:i/>
          <w:sz w:val="24"/>
          <w:szCs w:val="24"/>
        </w:rPr>
        <w:t>el conjunto de actividades dirigidas a manejar  de manera integral el medio ambiente de un territorio, dando así a contribuir con el desarrollo sostenible del mismo, lo cual implica establecer, y poner en Funcionamiento en las entidades Institucionales del sector público, los principios, programación, dirección y coordinación de la gestión ambiental del Estado.”</w:t>
      </w:r>
    </w:p>
    <w:p w:rsidR="00765E9E" w:rsidRPr="000A62A2" w:rsidRDefault="00765E9E" w:rsidP="000A62A2">
      <w:pPr>
        <w:rPr>
          <w:rFonts w:ascii="Museo Sans 100" w:hAnsi="Museo Sans 100"/>
          <w:i/>
          <w:sz w:val="24"/>
          <w:szCs w:val="24"/>
        </w:rPr>
      </w:pPr>
    </w:p>
    <w:p w:rsidR="00765E9E" w:rsidRPr="000A62A2" w:rsidRDefault="00765E9E" w:rsidP="000A62A2">
      <w:pPr>
        <w:jc w:val="both"/>
        <w:rPr>
          <w:rFonts w:ascii="Museo Sans 100" w:hAnsi="Museo Sans 100"/>
          <w:sz w:val="24"/>
          <w:szCs w:val="24"/>
        </w:rPr>
      </w:pPr>
      <w:r w:rsidRPr="000A62A2">
        <w:rPr>
          <w:rFonts w:ascii="Museo Sans 100" w:hAnsi="Museo Sans 100"/>
          <w:sz w:val="24"/>
          <w:szCs w:val="24"/>
        </w:rPr>
        <w:t xml:space="preserve">La gestión ambiental responde al "cómo hay que hacer" para conseguir lo planteado por el </w:t>
      </w:r>
      <w:r w:rsidRPr="000A62A2">
        <w:rPr>
          <w:rFonts w:ascii="Museo Sans 100" w:hAnsi="Museo Sans 100"/>
          <w:b/>
          <w:sz w:val="24"/>
          <w:szCs w:val="24"/>
        </w:rPr>
        <w:t>desarrollo sostenible</w:t>
      </w:r>
      <w:r w:rsidRPr="000A62A2">
        <w:rPr>
          <w:rFonts w:ascii="Museo Sans 100" w:hAnsi="Museo Sans 100"/>
          <w:sz w:val="24"/>
          <w:szCs w:val="24"/>
        </w:rPr>
        <w:t xml:space="preserve">, es decir, para conseguir un equilibrio adecuado en el desarrollo económico, crecimiento de la población, uso racional de los recursos y protección y conservación del ambiente. Abarca un concepto integrador superior al del manejo ambiental: de esta forma no sólo están las acciones a ejecutarse por la parte operativa, sino también las directrices, lineamientos y políticas formuladas desde los entes rectores, que terminan mediando la implementación, por la magnitud que ello representa y para lograrlo es necesario contar principalmente con: Voluntad e interés de la Administración </w:t>
      </w:r>
      <w:r w:rsidRPr="000A62A2">
        <w:rPr>
          <w:rFonts w:ascii="Museo Sans 100" w:hAnsi="Museo Sans 100"/>
          <w:sz w:val="24"/>
          <w:szCs w:val="24"/>
        </w:rPr>
        <w:lastRenderedPageBreak/>
        <w:t>Superior, Recurso humano, Desarrollar Programas de Educación Ambiental a nivel Institucional, e inversión, la cual dependerá del diagnóstico y de las proyecciones que se determinen a corto, mediano y largo plazo.</w:t>
      </w:r>
    </w:p>
    <w:p w:rsidR="00765E9E" w:rsidRPr="000A62A2" w:rsidRDefault="00765E9E" w:rsidP="000A62A2">
      <w:pPr>
        <w:jc w:val="both"/>
        <w:rPr>
          <w:rFonts w:ascii="Museo Sans 100" w:hAnsi="Museo Sans 100"/>
          <w:sz w:val="24"/>
          <w:szCs w:val="24"/>
        </w:rPr>
      </w:pPr>
      <w:r w:rsidRPr="000A62A2">
        <w:rPr>
          <w:rFonts w:ascii="Museo Sans 100" w:hAnsi="Museo Sans 100"/>
          <w:sz w:val="24"/>
          <w:szCs w:val="24"/>
        </w:rPr>
        <w:t xml:space="preserve">La Política Institucional de Gestión Ambiental del Instituto Salvadoreño de Transformación Agraria, fue aprobada en el año 2015 y modificada en el año 2016, doce años después de haberse creado la Unidad Ambiental. </w:t>
      </w:r>
    </w:p>
    <w:p w:rsidR="00765E9E" w:rsidRPr="000A62A2" w:rsidRDefault="00765E9E" w:rsidP="000A62A2">
      <w:pPr>
        <w:jc w:val="both"/>
        <w:rPr>
          <w:rFonts w:ascii="Museo Sans 100" w:hAnsi="Museo Sans 100"/>
          <w:bCs/>
          <w:sz w:val="24"/>
          <w:szCs w:val="24"/>
        </w:rPr>
      </w:pPr>
    </w:p>
    <w:p w:rsidR="00765E9E" w:rsidRPr="000A62A2" w:rsidRDefault="00765E9E" w:rsidP="000A62A2">
      <w:pPr>
        <w:jc w:val="both"/>
        <w:rPr>
          <w:rFonts w:ascii="Museo Sans 100" w:hAnsi="Museo Sans 100"/>
          <w:bCs/>
          <w:sz w:val="24"/>
          <w:szCs w:val="24"/>
        </w:rPr>
      </w:pPr>
      <w:r w:rsidRPr="000A62A2">
        <w:rPr>
          <w:rFonts w:ascii="Museo Sans 100" w:hAnsi="Museo Sans 100"/>
          <w:bCs/>
          <w:sz w:val="24"/>
          <w:szCs w:val="24"/>
        </w:rPr>
        <w:t>Sin embargo para dar inicio a la Gestión, se debe realizar una serie de actividades básicas</w:t>
      </w:r>
      <w:r w:rsidRPr="000A62A2">
        <w:rPr>
          <w:rFonts w:ascii="Museo Sans 100" w:hAnsi="Museo Sans 100"/>
          <w:b/>
          <w:bCs/>
          <w:sz w:val="24"/>
          <w:szCs w:val="24"/>
        </w:rPr>
        <w:t>*</w:t>
      </w:r>
      <w:r w:rsidRPr="000A62A2">
        <w:rPr>
          <w:rFonts w:ascii="Museo Sans 100" w:hAnsi="Museo Sans 100"/>
          <w:bCs/>
          <w:sz w:val="24"/>
          <w:szCs w:val="24"/>
        </w:rPr>
        <w:t xml:space="preserve"> e investigaciones, de forma ordenada, las cuales proporcionarán las herramientas que permitirán a la Unidad Ambiental en coordinación con el Comité </w:t>
      </w:r>
    </w:p>
    <w:p w:rsidR="00765E9E" w:rsidRDefault="00765E9E" w:rsidP="000A62A2">
      <w:pPr>
        <w:jc w:val="both"/>
        <w:rPr>
          <w:rFonts w:ascii="Museo Sans 100" w:hAnsi="Museo Sans 100"/>
          <w:bCs/>
          <w:sz w:val="24"/>
          <w:szCs w:val="24"/>
        </w:rPr>
      </w:pPr>
      <w:r w:rsidRPr="000A62A2">
        <w:rPr>
          <w:rFonts w:ascii="Museo Sans 100" w:hAnsi="Museo Sans 100"/>
          <w:bCs/>
          <w:sz w:val="24"/>
          <w:szCs w:val="24"/>
        </w:rPr>
        <w:t>de Gestión Ambiental hacer un Diagnóstico General de la Institución y de allí crear programas, planes, proyectos y acciones para su ejecución.</w:t>
      </w:r>
    </w:p>
    <w:p w:rsidR="009032F4" w:rsidRDefault="009032F4" w:rsidP="000A62A2">
      <w:pPr>
        <w:jc w:val="both"/>
        <w:rPr>
          <w:rFonts w:ascii="Museo Sans 100" w:hAnsi="Museo Sans 100"/>
          <w:bCs/>
          <w:sz w:val="24"/>
          <w:szCs w:val="24"/>
        </w:rPr>
      </w:pPr>
    </w:p>
    <w:p w:rsidR="009032F4" w:rsidRPr="000A62A2" w:rsidRDefault="009032F4" w:rsidP="000A62A2">
      <w:pPr>
        <w:jc w:val="both"/>
        <w:rPr>
          <w:rFonts w:ascii="Museo Sans 100" w:hAnsi="Museo Sans 100"/>
          <w:bCs/>
          <w:sz w:val="24"/>
          <w:szCs w:val="24"/>
        </w:rPr>
      </w:pPr>
    </w:p>
    <w:p w:rsidR="00765E9E" w:rsidRPr="00CD0DAB" w:rsidRDefault="00765E9E" w:rsidP="00765E9E">
      <w:pPr>
        <w:pStyle w:val="Prrafodelista"/>
        <w:rPr>
          <w:rFonts w:ascii="Museo Sans 100" w:hAnsi="Museo Sans 100"/>
          <w:bCs/>
        </w:rPr>
      </w:pPr>
      <w:r w:rsidRPr="00CD0DAB">
        <w:rPr>
          <w:rFonts w:ascii="Museo Sans 100" w:hAnsi="Museo Sans 100"/>
          <w:bCs/>
          <w:noProof/>
        </w:rPr>
        <mc:AlternateContent>
          <mc:Choice Requires="wps">
            <w:drawing>
              <wp:anchor distT="0" distB="0" distL="114300" distR="114300" simplePos="0" relativeHeight="251665408" behindDoc="0" locked="0" layoutInCell="1" allowOverlap="1" wp14:anchorId="00A76E35" wp14:editId="323B8A3F">
                <wp:simplePos x="0" y="0"/>
                <wp:positionH relativeFrom="column">
                  <wp:posOffset>3644265</wp:posOffset>
                </wp:positionH>
                <wp:positionV relativeFrom="paragraph">
                  <wp:posOffset>3175</wp:posOffset>
                </wp:positionV>
                <wp:extent cx="1485900" cy="1362075"/>
                <wp:effectExtent l="0" t="0" r="19050" b="28575"/>
                <wp:wrapNone/>
                <wp:docPr id="19" name="19 Elipse"/>
                <wp:cNvGraphicFramePr/>
                <a:graphic xmlns:a="http://schemas.openxmlformats.org/drawingml/2006/main">
                  <a:graphicData uri="http://schemas.microsoft.com/office/word/2010/wordprocessingShape">
                    <wps:wsp>
                      <wps:cNvSpPr/>
                      <wps:spPr>
                        <a:xfrm>
                          <a:off x="0" y="0"/>
                          <a:ext cx="1485900" cy="1362075"/>
                        </a:xfrm>
                        <a:prstGeom prst="ellipse">
                          <a:avLst/>
                        </a:prstGeom>
                      </wps:spPr>
                      <wps:style>
                        <a:lnRef idx="1">
                          <a:schemeClr val="accent3"/>
                        </a:lnRef>
                        <a:fillRef idx="3">
                          <a:schemeClr val="accent3"/>
                        </a:fillRef>
                        <a:effectRef idx="2">
                          <a:schemeClr val="accent3"/>
                        </a:effectRef>
                        <a:fontRef idx="minor">
                          <a:schemeClr val="lt1"/>
                        </a:fontRef>
                      </wps:style>
                      <wps:txbx>
                        <w:txbxContent>
                          <w:p w:rsidR="00F5328F" w:rsidRPr="00301684" w:rsidRDefault="00F5328F" w:rsidP="00765E9E">
                            <w:pPr>
                              <w:jc w:val="center"/>
                              <w:rPr>
                                <w:rFonts w:ascii="Museo Sans 100" w:hAnsi="Museo Sans 100"/>
                                <w:lang w:val="es-ES"/>
                              </w:rPr>
                            </w:pPr>
                            <w:r w:rsidRPr="00301684">
                              <w:rPr>
                                <w:rFonts w:ascii="Museo Sans 100" w:hAnsi="Museo Sans 100"/>
                                <w:lang w:val="es-ES"/>
                              </w:rPr>
                              <w:t>Aprobada por Junta Directiva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00A76E35" id="19 Elipse" o:spid="_x0000_s1026" style="position:absolute;left:0;text-align:left;margin-left:286.95pt;margin-top:.25pt;width:117pt;height:10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" fillcolor="#aaa [3030]" strokecolor="#a5a5a5 [3206]" strokeweight=".5pt">
                <v:fill color2="#a3a3a3 [3174]" rotate="t" colors="0 #afafaf;.5 #a5a5a5;1 #929292" focus="100%" type="gradient">
                  <o:fill v:ext="view" type="gradientUnscaled"/>
                </v:fill>
                <v:stroke joinstyle="miter"/>
                <v:textbox>
                  <w:txbxContent>
                    <w:p w:rsidR="00F5328F" w:rsidRPr="00301684" w:rsidRDefault="00F5328F" w:rsidP="00765E9E">
                      <w:pPr>
                        <w:jc w:val="center"/>
                        <w:rPr>
                          <w:rFonts w:ascii="Museo Sans 100" w:hAnsi="Museo Sans 100"/>
                          <w:lang w:val="es-ES"/>
                        </w:rPr>
                      </w:pPr>
                      <w:r w:rsidRPr="00301684">
                        <w:rPr>
                          <w:rFonts w:ascii="Museo Sans 100" w:hAnsi="Museo Sans 100"/>
                          <w:lang w:val="es-ES"/>
                        </w:rPr>
                        <w:t>Aprobada por Junta Directiva</w:t>
                      </w:r>
                    </w:p>
                  </w:txbxContent>
                </v:textbox>
              </v:oval>
            </w:pict>
          </mc:Fallback>
        </mc:AlternateContent>
      </w:r>
      <w:r w:rsidRPr="00CD0DAB">
        <w:rPr>
          <w:rFonts w:ascii="Museo Sans 100" w:hAnsi="Museo Sans 100"/>
          <w:bCs/>
          <w:noProof/>
        </w:rPr>
        <mc:AlternateContent>
          <mc:Choice Requires="wps">
            <w:drawing>
              <wp:anchor distT="0" distB="0" distL="114300" distR="114300" simplePos="0" relativeHeight="251659264" behindDoc="0" locked="0" layoutInCell="1" allowOverlap="1" wp14:anchorId="3133660F" wp14:editId="1BDF2442">
                <wp:simplePos x="0" y="0"/>
                <wp:positionH relativeFrom="column">
                  <wp:posOffset>-86360</wp:posOffset>
                </wp:positionH>
                <wp:positionV relativeFrom="paragraph">
                  <wp:posOffset>158750</wp:posOffset>
                </wp:positionV>
                <wp:extent cx="2265529" cy="436729"/>
                <wp:effectExtent l="0" t="0" r="20955" b="20955"/>
                <wp:wrapNone/>
                <wp:docPr id="8" name="Rectángulo 8"/>
                <wp:cNvGraphicFramePr/>
                <a:graphic xmlns:a="http://schemas.openxmlformats.org/drawingml/2006/main">
                  <a:graphicData uri="http://schemas.microsoft.com/office/word/2010/wordprocessingShape">
                    <wps:wsp>
                      <wps:cNvSpPr/>
                      <wps:spPr>
                        <a:xfrm>
                          <a:off x="0" y="0"/>
                          <a:ext cx="2265529" cy="436729"/>
                        </a:xfrm>
                        <a:prstGeom prst="rect">
                          <a:avLst/>
                        </a:prstGeom>
                        <a:solidFill>
                          <a:schemeClr val="accent6"/>
                        </a:solidFill>
                      </wps:spPr>
                      <wps:style>
                        <a:lnRef idx="1">
                          <a:schemeClr val="accent6"/>
                        </a:lnRef>
                        <a:fillRef idx="3">
                          <a:schemeClr val="accent6"/>
                        </a:fillRef>
                        <a:effectRef idx="2">
                          <a:schemeClr val="accent6"/>
                        </a:effectRef>
                        <a:fontRef idx="minor">
                          <a:schemeClr val="lt1"/>
                        </a:fontRef>
                      </wps:style>
                      <wps:txbx>
                        <w:txbxContent>
                          <w:p w:rsidR="00F5328F" w:rsidRPr="00BC29C1" w:rsidRDefault="00F5328F" w:rsidP="00765E9E">
                            <w:pPr>
                              <w:jc w:val="center"/>
                              <w:rPr>
                                <w:rFonts w:ascii="Museo Sans 100" w:hAnsi="Museo Sans 100"/>
                              </w:rPr>
                            </w:pPr>
                            <w:r w:rsidRPr="00BC29C1">
                              <w:rPr>
                                <w:rFonts w:ascii="Museo Sans 100" w:hAnsi="Museo Sans 100"/>
                              </w:rPr>
                              <w:t>POLITICA INSTITUCIONAL DE GESTION AMBIENTAL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133660F" id="Rectángulo 8" o:spid="_x0000_s1027" style="position:absolute;left:0;text-align:left;margin-left:-6.8pt;margin-top:12.5pt;width:178.4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" fillcolor="#70ad47 [3209]" strokecolor="#70ad47 [3209]" strokeweight=".5pt">
                <v:textbox>
                  <w:txbxContent>
                    <w:p w:rsidR="00F5328F" w:rsidRPr="00BC29C1" w:rsidRDefault="00F5328F" w:rsidP="00765E9E">
                      <w:pPr>
                        <w:jc w:val="center"/>
                        <w:rPr>
                          <w:rFonts w:ascii="Museo Sans 100" w:hAnsi="Museo Sans 100"/>
                        </w:rPr>
                      </w:pPr>
                      <w:r w:rsidRPr="00BC29C1">
                        <w:rPr>
                          <w:rFonts w:ascii="Museo Sans 100" w:hAnsi="Museo Sans 100"/>
                        </w:rPr>
                        <w:t>POLITICA INSTITUCIONAL DE GESTION AMBIENTAL</w:t>
                      </w:r>
                    </w:p>
                  </w:txbxContent>
                </v:textbox>
              </v:rect>
            </w:pict>
          </mc:Fallback>
        </mc:AlternateContent>
      </w:r>
    </w:p>
    <w:p w:rsidR="00765E9E" w:rsidRPr="00CD0DAB" w:rsidRDefault="00765E9E" w:rsidP="00765E9E">
      <w:pPr>
        <w:pStyle w:val="Prrafodelista"/>
        <w:rPr>
          <w:rFonts w:ascii="Museo Sans 100" w:hAnsi="Museo Sans 100"/>
          <w:bCs/>
        </w:rPr>
      </w:pPr>
      <w:r w:rsidRPr="00CD0DAB">
        <w:rPr>
          <w:rFonts w:ascii="Museo Sans 100" w:hAnsi="Museo Sans 100"/>
          <w:bCs/>
          <w:noProof/>
        </w:rPr>
        <mc:AlternateContent>
          <mc:Choice Requires="wps">
            <w:drawing>
              <wp:anchor distT="0" distB="0" distL="114300" distR="114300" simplePos="0" relativeHeight="251664384" behindDoc="0" locked="0" layoutInCell="1" allowOverlap="1" wp14:anchorId="5A7EA8CB" wp14:editId="481E4767">
                <wp:simplePos x="0" y="0"/>
                <wp:positionH relativeFrom="column">
                  <wp:posOffset>2387600</wp:posOffset>
                </wp:positionH>
                <wp:positionV relativeFrom="paragraph">
                  <wp:posOffset>120015</wp:posOffset>
                </wp:positionV>
                <wp:extent cx="638175" cy="161925"/>
                <wp:effectExtent l="0" t="19050" r="47625" b="47625"/>
                <wp:wrapNone/>
                <wp:docPr id="2" name="18 Flecha derecha"/>
                <wp:cNvGraphicFramePr/>
                <a:graphic xmlns:a="http://schemas.openxmlformats.org/drawingml/2006/main">
                  <a:graphicData uri="http://schemas.microsoft.com/office/word/2010/wordprocessingShape">
                    <wps:wsp>
                      <wps:cNvSpPr/>
                      <wps:spPr>
                        <a:xfrm>
                          <a:off x="0" y="0"/>
                          <a:ext cx="63817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25E0B7D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8 Flecha derecha" o:spid="_x0000_s1026" type="#_x0000_t13" style="position:absolute;margin-left:188pt;margin-top:9.45pt;width:50.25pt;height:1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" adj="18860" fillcolor="#5b9bd5 [3204]" strokecolor="#1f4d78 [1604]" strokeweight="1pt"/>
            </w:pict>
          </mc:Fallback>
        </mc:AlternateContent>
      </w:r>
    </w:p>
    <w:p w:rsidR="00765E9E" w:rsidRPr="00CD0DAB" w:rsidRDefault="00765E9E" w:rsidP="00765E9E">
      <w:pPr>
        <w:pStyle w:val="Prrafodelista"/>
        <w:rPr>
          <w:rFonts w:ascii="Museo Sans 100" w:hAnsi="Museo Sans 100"/>
          <w:bCs/>
        </w:rPr>
      </w:pPr>
    </w:p>
    <w:p w:rsidR="00765E9E" w:rsidRPr="00CD0DAB" w:rsidRDefault="00765E9E" w:rsidP="00765E9E">
      <w:pPr>
        <w:pStyle w:val="Prrafodelista"/>
        <w:rPr>
          <w:rFonts w:ascii="Museo Sans 100" w:hAnsi="Museo Sans 100"/>
        </w:rPr>
      </w:pPr>
      <w:r w:rsidRPr="00CD0DAB">
        <w:rPr>
          <w:rFonts w:ascii="Museo Sans 100" w:hAnsi="Museo Sans 100"/>
          <w:noProof/>
        </w:rPr>
        <mc:AlternateContent>
          <mc:Choice Requires="wps">
            <w:drawing>
              <wp:anchor distT="0" distB="0" distL="114300" distR="114300" simplePos="0" relativeHeight="251660288" behindDoc="0" locked="0" layoutInCell="1" allowOverlap="1" wp14:anchorId="4CA61FDF" wp14:editId="1C21859B">
                <wp:simplePos x="0" y="0"/>
                <wp:positionH relativeFrom="column">
                  <wp:posOffset>865505</wp:posOffset>
                </wp:positionH>
                <wp:positionV relativeFrom="paragraph">
                  <wp:posOffset>86360</wp:posOffset>
                </wp:positionV>
                <wp:extent cx="115570" cy="334010"/>
                <wp:effectExtent l="19050" t="0" r="36830" b="46990"/>
                <wp:wrapNone/>
                <wp:docPr id="12" name="Flecha abajo 11"/>
                <wp:cNvGraphicFramePr/>
                <a:graphic xmlns:a="http://schemas.openxmlformats.org/drawingml/2006/main">
                  <a:graphicData uri="http://schemas.microsoft.com/office/word/2010/wordprocessingShape">
                    <wps:wsp>
                      <wps:cNvSpPr/>
                      <wps:spPr>
                        <a:xfrm>
                          <a:off x="0" y="0"/>
                          <a:ext cx="115570" cy="3340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036E333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1" o:spid="_x0000_s1026" type="#_x0000_t67" style="position:absolute;margin-left:68.15pt;margin-top:6.8pt;width:9.1pt;height:26.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" adj="17863" fillcolor="#5b9bd5 [3204]" strokecolor="#1f4d78 [1604]" strokeweight="1pt"/>
            </w:pict>
          </mc:Fallback>
        </mc:AlternateContent>
      </w:r>
    </w:p>
    <w:p w:rsidR="00765E9E" w:rsidRPr="00CD0DAB" w:rsidRDefault="00765E9E" w:rsidP="00765E9E">
      <w:pPr>
        <w:pStyle w:val="Prrafodelista"/>
        <w:rPr>
          <w:rFonts w:ascii="Museo Sans 100" w:hAnsi="Museo Sans 100"/>
        </w:rPr>
      </w:pPr>
    </w:p>
    <w:p w:rsidR="00765E9E" w:rsidRPr="00CD0DAB" w:rsidRDefault="00765E9E" w:rsidP="00765E9E">
      <w:pPr>
        <w:pStyle w:val="Prrafodelista"/>
        <w:rPr>
          <w:rFonts w:ascii="Museo Sans 100" w:hAnsi="Museo Sans 100"/>
        </w:rPr>
      </w:pPr>
    </w:p>
    <w:p w:rsidR="00765E9E" w:rsidRPr="00CD0DAB" w:rsidRDefault="00765E9E" w:rsidP="00765E9E">
      <w:pPr>
        <w:pStyle w:val="Prrafodelista"/>
        <w:rPr>
          <w:rFonts w:ascii="Museo Sans 100" w:hAnsi="Museo Sans 100"/>
        </w:rPr>
      </w:pPr>
    </w:p>
    <w:p w:rsidR="00765E9E" w:rsidRPr="00CD0DAB" w:rsidRDefault="00765E9E" w:rsidP="00765E9E">
      <w:pPr>
        <w:pStyle w:val="Prrafodelista"/>
        <w:rPr>
          <w:rFonts w:ascii="Museo Sans 100" w:hAnsi="Museo Sans 100"/>
        </w:rPr>
      </w:pPr>
      <w:r w:rsidRPr="00CD0DAB">
        <w:rPr>
          <w:rFonts w:ascii="Museo Sans 100" w:hAnsi="Museo Sans 100"/>
          <w:noProof/>
        </w:rPr>
        <mc:AlternateContent>
          <mc:Choice Requires="wps">
            <w:drawing>
              <wp:anchor distT="0" distB="0" distL="114300" distR="114300" simplePos="0" relativeHeight="251667456" behindDoc="1" locked="0" layoutInCell="1" allowOverlap="1" wp14:anchorId="4D0F4BBF" wp14:editId="5ED9C051">
                <wp:simplePos x="0" y="0"/>
                <wp:positionH relativeFrom="margin">
                  <wp:align>right</wp:align>
                </wp:positionH>
                <wp:positionV relativeFrom="paragraph">
                  <wp:posOffset>82550</wp:posOffset>
                </wp:positionV>
                <wp:extent cx="2352675" cy="1876425"/>
                <wp:effectExtent l="0" t="0" r="28575" b="28575"/>
                <wp:wrapTight wrapText="bothSides">
                  <wp:wrapPolygon edited="0">
                    <wp:start x="8745" y="0"/>
                    <wp:lineTo x="6996" y="219"/>
                    <wp:lineTo x="2449" y="2851"/>
                    <wp:lineTo x="1574" y="4824"/>
                    <wp:lineTo x="350" y="6798"/>
                    <wp:lineTo x="0" y="8552"/>
                    <wp:lineTo x="0" y="14035"/>
                    <wp:lineTo x="1749" y="17982"/>
                    <wp:lineTo x="5772" y="21052"/>
                    <wp:lineTo x="7870" y="21710"/>
                    <wp:lineTo x="8395" y="21710"/>
                    <wp:lineTo x="13292" y="21710"/>
                    <wp:lineTo x="13817" y="21710"/>
                    <wp:lineTo x="15916" y="21052"/>
                    <wp:lineTo x="19938" y="17982"/>
                    <wp:lineTo x="21687" y="14035"/>
                    <wp:lineTo x="21687" y="8991"/>
                    <wp:lineTo x="21513" y="7017"/>
                    <wp:lineTo x="20113" y="4824"/>
                    <wp:lineTo x="19414" y="2851"/>
                    <wp:lineTo x="14691" y="219"/>
                    <wp:lineTo x="12943" y="0"/>
                    <wp:lineTo x="8745" y="0"/>
                  </wp:wrapPolygon>
                </wp:wrapTight>
                <wp:docPr id="23" name="23 Elipse"/>
                <wp:cNvGraphicFramePr/>
                <a:graphic xmlns:a="http://schemas.openxmlformats.org/drawingml/2006/main">
                  <a:graphicData uri="http://schemas.microsoft.com/office/word/2010/wordprocessingShape">
                    <wps:wsp>
                      <wps:cNvSpPr/>
                      <wps:spPr>
                        <a:xfrm>
                          <a:off x="0" y="0"/>
                          <a:ext cx="2352675" cy="1876425"/>
                        </a:xfrm>
                        <a:prstGeom prst="ellipse">
                          <a:avLst/>
                        </a:prstGeom>
                      </wps:spPr>
                      <wps:style>
                        <a:lnRef idx="3">
                          <a:schemeClr val="lt1"/>
                        </a:lnRef>
                        <a:fillRef idx="1">
                          <a:schemeClr val="accent3"/>
                        </a:fillRef>
                        <a:effectRef idx="1">
                          <a:schemeClr val="accent3"/>
                        </a:effectRef>
                        <a:fontRef idx="minor">
                          <a:schemeClr val="lt1"/>
                        </a:fontRef>
                      </wps:style>
                      <wps:txbx>
                        <w:txbxContent>
                          <w:p w:rsidR="00F5328F" w:rsidRPr="00301684" w:rsidRDefault="00F5328F" w:rsidP="00765E9E">
                            <w:pPr>
                              <w:jc w:val="center"/>
                              <w:rPr>
                                <w:rFonts w:ascii="Museo Sans 100" w:hAnsi="Museo Sans 100"/>
                                <w:lang w:val="es-ES"/>
                              </w:rPr>
                            </w:pPr>
                            <w:r w:rsidRPr="00301684">
                              <w:rPr>
                                <w:rFonts w:ascii="Museo Sans 100" w:hAnsi="Museo Sans 100"/>
                                <w:lang w:val="es-ES"/>
                              </w:rPr>
                              <w:t xml:space="preserve">Se activará el CGA, quienes harán un </w:t>
                            </w:r>
                            <w:r w:rsidRPr="00301684">
                              <w:rPr>
                                <w:rFonts w:ascii="Museo Sans 100" w:hAnsi="Museo Sans 100" w:cs="Arial"/>
                              </w:rPr>
                              <w:t>diagnóstico ambiental en la institución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4D0F4BBF" id="23 Elipse" o:spid="_x0000_s1028" style="position:absolute;left:0;text-align:left;margin-left:134.05pt;margin-top:6.5pt;width:185.25pt;height:147.7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" fillcolor="#a5a5a5 [3206]" strokecolor="white [3201]" strokeweight="1.5pt">
                <v:stroke joinstyle="miter"/>
                <v:textbox>
                  <w:txbxContent>
                    <w:p w:rsidR="00F5328F" w:rsidRPr="00301684" w:rsidRDefault="00F5328F" w:rsidP="00765E9E">
                      <w:pPr>
                        <w:jc w:val="center"/>
                        <w:rPr>
                          <w:rFonts w:ascii="Museo Sans 100" w:hAnsi="Museo Sans 100"/>
                          <w:lang w:val="es-ES"/>
                        </w:rPr>
                      </w:pPr>
                      <w:r w:rsidRPr="00301684">
                        <w:rPr>
                          <w:rFonts w:ascii="Museo Sans 100" w:hAnsi="Museo Sans 100"/>
                          <w:lang w:val="es-ES"/>
                        </w:rPr>
                        <w:t xml:space="preserve">Se activará el CGA, quienes harán un </w:t>
                      </w:r>
                      <w:r w:rsidRPr="00301684">
                        <w:rPr>
                          <w:rFonts w:ascii="Museo Sans 100" w:hAnsi="Museo Sans 100" w:cs="Arial"/>
                        </w:rPr>
                        <w:t>diagnóstico ambiental en la institución</w:t>
                      </w:r>
                    </w:p>
                  </w:txbxContent>
                </v:textbox>
                <w10:wrap type="tight" anchorx="margin"/>
              </v:oval>
            </w:pict>
          </mc:Fallback>
        </mc:AlternateContent>
      </w:r>
      <w:r w:rsidRPr="00CD0DAB">
        <w:rPr>
          <w:rFonts w:ascii="Museo Sans 100" w:hAnsi="Museo Sans 100"/>
          <w:noProof/>
        </w:rPr>
        <mc:AlternateContent>
          <mc:Choice Requires="wps">
            <w:drawing>
              <wp:anchor distT="0" distB="0" distL="114300" distR="114300" simplePos="0" relativeHeight="251661312" behindDoc="0" locked="0" layoutInCell="1" allowOverlap="1" wp14:anchorId="62B3CCC6" wp14:editId="26C3B09B">
                <wp:simplePos x="0" y="0"/>
                <wp:positionH relativeFrom="margin">
                  <wp:align>left</wp:align>
                </wp:positionH>
                <wp:positionV relativeFrom="paragraph">
                  <wp:posOffset>45720</wp:posOffset>
                </wp:positionV>
                <wp:extent cx="2219325" cy="809625"/>
                <wp:effectExtent l="0" t="0" r="28575" b="28575"/>
                <wp:wrapNone/>
                <wp:docPr id="13" name="Rectángulo 12"/>
                <wp:cNvGraphicFramePr/>
                <a:graphic xmlns:a="http://schemas.openxmlformats.org/drawingml/2006/main">
                  <a:graphicData uri="http://schemas.microsoft.com/office/word/2010/wordprocessingShape">
                    <wps:wsp>
                      <wps:cNvSpPr/>
                      <wps:spPr>
                        <a:xfrm>
                          <a:off x="0" y="0"/>
                          <a:ext cx="2219325" cy="809625"/>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rsidR="00F5328F" w:rsidRDefault="00F5328F" w:rsidP="00765E9E">
                            <w:pPr>
                              <w:jc w:val="center"/>
                              <w:rPr>
                                <w:rFonts w:ascii="Museo Sans 100" w:hAnsi="Museo Sans 100"/>
                              </w:rPr>
                            </w:pPr>
                            <w:r w:rsidRPr="00BC29C1">
                              <w:rPr>
                                <w:rFonts w:ascii="Museo Sans 100" w:hAnsi="Museo Sans 100"/>
                              </w:rPr>
                              <w:t>PROGRAMAS, PLANES PROYECTOS Y ACCIONES</w:t>
                            </w:r>
                            <w:r>
                              <w:t xml:space="preserve"> </w:t>
                            </w:r>
                            <w:r w:rsidRPr="00BC29C1">
                              <w:rPr>
                                <w:rFonts w:ascii="Museo Sans 100" w:hAnsi="Museo Sans 100"/>
                              </w:rPr>
                              <w:t>AMBIENTALES</w:t>
                            </w:r>
                          </w:p>
                          <w:p w:rsidR="00F5328F" w:rsidRDefault="00F5328F" w:rsidP="00765E9E">
                            <w:pPr>
                              <w:jc w:val="center"/>
                            </w:pPr>
                          </w:p>
                          <w:p w:rsidR="00F5328F" w:rsidRDefault="00F5328F" w:rsidP="00765E9E">
                            <w:pPr>
                              <w:jc w:val="center"/>
                            </w:pPr>
                          </w:p>
                          <w:p w:rsidR="00F5328F" w:rsidRPr="008E4BF4" w:rsidRDefault="00F5328F" w:rsidP="00765E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B3CCC6" id="Rectángulo 12" o:spid="_x0000_s1029" style="position:absolute;left:0;text-align:left;margin-left:0;margin-top:3.6pt;width:174.75pt;height:6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" fillcolor="#70ad47 [3209]" strokecolor="#1f4d78 [1604]" strokeweight="1pt">
                <v:textbox>
                  <w:txbxContent>
                    <w:p w:rsidR="00F5328F" w:rsidRDefault="00F5328F" w:rsidP="00765E9E">
                      <w:pPr>
                        <w:jc w:val="center"/>
                        <w:rPr>
                          <w:rFonts w:ascii="Museo Sans 100" w:hAnsi="Museo Sans 100"/>
                        </w:rPr>
                      </w:pPr>
                      <w:r w:rsidRPr="00BC29C1">
                        <w:rPr>
                          <w:rFonts w:ascii="Museo Sans 100" w:hAnsi="Museo Sans 100"/>
                        </w:rPr>
                        <w:t>PROGRAMAS, PLANES PROYECTOS Y ACCIONES</w:t>
                      </w:r>
                      <w:r>
                        <w:t xml:space="preserve"> </w:t>
                      </w:r>
                      <w:r w:rsidRPr="00BC29C1">
                        <w:rPr>
                          <w:rFonts w:ascii="Museo Sans 100" w:hAnsi="Museo Sans 100"/>
                        </w:rPr>
                        <w:t>AMBIENTALES</w:t>
                      </w:r>
                    </w:p>
                    <w:p w:rsidR="00F5328F" w:rsidRDefault="00F5328F" w:rsidP="00765E9E">
                      <w:pPr>
                        <w:jc w:val="center"/>
                      </w:pPr>
                    </w:p>
                    <w:p w:rsidR="00F5328F" w:rsidRDefault="00F5328F" w:rsidP="00765E9E">
                      <w:pPr>
                        <w:jc w:val="center"/>
                      </w:pPr>
                    </w:p>
                    <w:p w:rsidR="00F5328F" w:rsidRPr="008E4BF4" w:rsidRDefault="00F5328F" w:rsidP="00765E9E">
                      <w:pPr>
                        <w:jc w:val="center"/>
                      </w:pPr>
                    </w:p>
                  </w:txbxContent>
                </v:textbox>
                <w10:wrap anchorx="margin"/>
              </v:rect>
            </w:pict>
          </mc:Fallback>
        </mc:AlternateContent>
      </w:r>
    </w:p>
    <w:p w:rsidR="00765E9E" w:rsidRPr="00CD0DAB" w:rsidRDefault="00765E9E" w:rsidP="00765E9E">
      <w:pPr>
        <w:pStyle w:val="Prrafodelista"/>
        <w:rPr>
          <w:rFonts w:ascii="Museo Sans 100" w:hAnsi="Museo Sans 100"/>
        </w:rPr>
      </w:pPr>
    </w:p>
    <w:p w:rsidR="00765E9E" w:rsidRPr="00CD0DAB" w:rsidRDefault="00765E9E" w:rsidP="00765E9E">
      <w:pPr>
        <w:pStyle w:val="Prrafodelista"/>
        <w:rPr>
          <w:rFonts w:ascii="Museo Sans 100" w:hAnsi="Museo Sans 100"/>
        </w:rPr>
      </w:pPr>
      <w:r w:rsidRPr="00CD0DAB">
        <w:rPr>
          <w:rFonts w:ascii="Museo Sans 100" w:hAnsi="Museo Sans 100"/>
          <w:noProof/>
        </w:rPr>
        <mc:AlternateContent>
          <mc:Choice Requires="wps">
            <w:drawing>
              <wp:anchor distT="0" distB="0" distL="114300" distR="114300" simplePos="0" relativeHeight="251666432" behindDoc="0" locked="0" layoutInCell="1" allowOverlap="1" wp14:anchorId="3C5AFAA2" wp14:editId="094DE7E8">
                <wp:simplePos x="0" y="0"/>
                <wp:positionH relativeFrom="column">
                  <wp:posOffset>2501900</wp:posOffset>
                </wp:positionH>
                <wp:positionV relativeFrom="paragraph">
                  <wp:posOffset>26670</wp:posOffset>
                </wp:positionV>
                <wp:extent cx="523875" cy="152400"/>
                <wp:effectExtent l="0" t="19050" r="47625" b="38100"/>
                <wp:wrapNone/>
                <wp:docPr id="22" name="22 Flecha derecha"/>
                <wp:cNvGraphicFramePr/>
                <a:graphic xmlns:a="http://schemas.openxmlformats.org/drawingml/2006/main">
                  <a:graphicData uri="http://schemas.microsoft.com/office/word/2010/wordprocessingShape">
                    <wps:wsp>
                      <wps:cNvSpPr/>
                      <wps:spPr>
                        <a:xfrm>
                          <a:off x="0" y="0"/>
                          <a:ext cx="523875"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CC722D4" id="22 Flecha derecha" o:spid="_x0000_s1026" type="#_x0000_t13" style="position:absolute;margin-left:197pt;margin-top:2.1pt;width:41.25pt;height:1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" adj="18458" fillcolor="#5b9bd5 [3204]" strokecolor="#1f4d78 [1604]" strokeweight="1pt"/>
            </w:pict>
          </mc:Fallback>
        </mc:AlternateContent>
      </w:r>
    </w:p>
    <w:p w:rsidR="00765E9E" w:rsidRPr="00CD0DAB" w:rsidRDefault="00765E9E" w:rsidP="00765E9E">
      <w:pPr>
        <w:pStyle w:val="Prrafodelista"/>
        <w:rPr>
          <w:rFonts w:ascii="Museo Sans 100" w:hAnsi="Museo Sans 100"/>
        </w:rPr>
      </w:pPr>
    </w:p>
    <w:p w:rsidR="00765E9E" w:rsidRPr="00CD0DAB" w:rsidRDefault="00765E9E" w:rsidP="00765E9E">
      <w:pPr>
        <w:pStyle w:val="Prrafodelista"/>
        <w:rPr>
          <w:rFonts w:ascii="Museo Sans 100" w:hAnsi="Museo Sans 100"/>
        </w:rPr>
      </w:pPr>
    </w:p>
    <w:p w:rsidR="00765E9E" w:rsidRPr="00CD0DAB" w:rsidRDefault="00765E9E" w:rsidP="00765E9E">
      <w:pPr>
        <w:pStyle w:val="Prrafodelista"/>
        <w:rPr>
          <w:rFonts w:ascii="Museo Sans 100" w:hAnsi="Museo Sans 100"/>
        </w:rPr>
      </w:pPr>
    </w:p>
    <w:p w:rsidR="00765E9E" w:rsidRPr="00CD0DAB" w:rsidRDefault="00765E9E" w:rsidP="00765E9E">
      <w:pPr>
        <w:pStyle w:val="Prrafodelista"/>
        <w:tabs>
          <w:tab w:val="left" w:pos="5670"/>
        </w:tabs>
        <w:rPr>
          <w:rFonts w:ascii="Museo Sans 100" w:hAnsi="Museo Sans 100"/>
        </w:rPr>
      </w:pPr>
      <w:r>
        <w:rPr>
          <w:rFonts w:ascii="Museo Sans 100" w:hAnsi="Museo Sans 100"/>
          <w:noProof/>
        </w:rPr>
        <mc:AlternateContent>
          <mc:Choice Requires="wps">
            <w:drawing>
              <wp:anchor distT="0" distB="0" distL="114300" distR="114300" simplePos="0" relativeHeight="251669504" behindDoc="0" locked="0" layoutInCell="1" allowOverlap="1" wp14:anchorId="0CC65499" wp14:editId="2FA83698">
                <wp:simplePos x="0" y="0"/>
                <wp:positionH relativeFrom="column">
                  <wp:posOffset>929005</wp:posOffset>
                </wp:positionH>
                <wp:positionV relativeFrom="paragraph">
                  <wp:posOffset>13335</wp:posOffset>
                </wp:positionV>
                <wp:extent cx="152400" cy="314325"/>
                <wp:effectExtent l="19050" t="0" r="19050" b="47625"/>
                <wp:wrapNone/>
                <wp:docPr id="100" name="Flecha abajo 100"/>
                <wp:cNvGraphicFramePr/>
                <a:graphic xmlns:a="http://schemas.openxmlformats.org/drawingml/2006/main">
                  <a:graphicData uri="http://schemas.microsoft.com/office/word/2010/wordprocessingShape">
                    <wps:wsp>
                      <wps:cNvSpPr/>
                      <wps:spPr>
                        <a:xfrm>
                          <a:off x="0" y="0"/>
                          <a:ext cx="152400" cy="3143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4769D801" id="Flecha abajo 100" o:spid="_x0000_s1026" type="#_x0000_t67" style="position:absolute;margin-left:73.15pt;margin-top:1.05pt;width:12pt;height:24.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" adj="16364" fillcolor="#5b9bd5 [3204]" strokecolor="#1f4d78 [1604]" strokeweight="1pt"/>
            </w:pict>
          </mc:Fallback>
        </mc:AlternateContent>
      </w:r>
    </w:p>
    <w:p w:rsidR="00765E9E" w:rsidRPr="00CD0DAB" w:rsidRDefault="00765E9E" w:rsidP="00765E9E">
      <w:pPr>
        <w:pStyle w:val="Prrafodelista"/>
        <w:rPr>
          <w:rFonts w:ascii="Museo Sans 100" w:hAnsi="Museo Sans 100"/>
        </w:rPr>
      </w:pPr>
    </w:p>
    <w:p w:rsidR="00765E9E" w:rsidRPr="00CD0DAB" w:rsidRDefault="00765E9E" w:rsidP="00765E9E">
      <w:pPr>
        <w:pStyle w:val="Prrafodelista"/>
        <w:rPr>
          <w:rFonts w:ascii="Museo Sans 100" w:hAnsi="Museo Sans 100"/>
        </w:rPr>
      </w:pPr>
      <w:r>
        <w:rPr>
          <w:rFonts w:ascii="Museo Sans 100" w:hAnsi="Museo Sans 100"/>
          <w:noProof/>
        </w:rPr>
        <mc:AlternateContent>
          <mc:Choice Requires="wps">
            <w:drawing>
              <wp:anchor distT="0" distB="0" distL="114300" distR="114300" simplePos="0" relativeHeight="251670528" behindDoc="0" locked="0" layoutInCell="1" allowOverlap="1" wp14:anchorId="634323DB" wp14:editId="21C38312">
                <wp:simplePos x="0" y="0"/>
                <wp:positionH relativeFrom="margin">
                  <wp:align>left</wp:align>
                </wp:positionH>
                <wp:positionV relativeFrom="paragraph">
                  <wp:posOffset>178435</wp:posOffset>
                </wp:positionV>
                <wp:extent cx="2333625" cy="1123950"/>
                <wp:effectExtent l="0" t="0" r="28575" b="19050"/>
                <wp:wrapNone/>
                <wp:docPr id="90" name="Rectángulo 90"/>
                <wp:cNvGraphicFramePr/>
                <a:graphic xmlns:a="http://schemas.openxmlformats.org/drawingml/2006/main">
                  <a:graphicData uri="http://schemas.microsoft.com/office/word/2010/wordprocessingShape">
                    <wps:wsp>
                      <wps:cNvSpPr/>
                      <wps:spPr>
                        <a:xfrm>
                          <a:off x="0" y="0"/>
                          <a:ext cx="2333625" cy="1123950"/>
                        </a:xfrm>
                        <a:prstGeom prst="rect">
                          <a:avLst/>
                        </a:prstGeom>
                      </wps:spPr>
                      <wps:style>
                        <a:lnRef idx="3">
                          <a:schemeClr val="lt1"/>
                        </a:lnRef>
                        <a:fillRef idx="1">
                          <a:schemeClr val="accent6"/>
                        </a:fillRef>
                        <a:effectRef idx="1">
                          <a:schemeClr val="accent6"/>
                        </a:effectRef>
                        <a:fontRef idx="minor">
                          <a:schemeClr val="lt1"/>
                        </a:fontRef>
                      </wps:style>
                      <wps:txbx>
                        <w:txbxContent>
                          <w:p w:rsidR="00F5328F" w:rsidRDefault="00F5328F" w:rsidP="00765E9E">
                            <w:pPr>
                              <w:jc w:val="center"/>
                            </w:pPr>
                            <w:r>
                              <w:t>Prioridades temáticas:</w:t>
                            </w:r>
                            <w:r>
                              <w:tab/>
                            </w:r>
                          </w:p>
                          <w:p w:rsidR="00F5328F" w:rsidRDefault="00F5328F" w:rsidP="00765E9E">
                            <w:pPr>
                              <w:ind w:left="142" w:hanging="142"/>
                              <w:jc w:val="center"/>
                            </w:pPr>
                            <w:r>
                              <w:t>a)   El Saneamiento  Ambiental.</w:t>
                            </w:r>
                          </w:p>
                          <w:p w:rsidR="00F5328F" w:rsidRDefault="00F5328F" w:rsidP="00765E9E">
                            <w:pPr>
                              <w:jc w:val="center"/>
                            </w:pPr>
                            <w:r>
                              <w:t>b)       Cambio Climático</w:t>
                            </w:r>
                          </w:p>
                          <w:p w:rsidR="00F5328F" w:rsidRDefault="00F5328F" w:rsidP="00765E9E">
                            <w:pPr>
                              <w:jc w:val="center"/>
                            </w:pPr>
                            <w:r>
                              <w:t>c)</w:t>
                            </w:r>
                            <w:r>
                              <w:tab/>
                              <w:t xml:space="preserve">Biodiversidad y </w:t>
                            </w:r>
                          </w:p>
                          <w:p w:rsidR="00F5328F" w:rsidRDefault="00F5328F" w:rsidP="00765E9E">
                            <w:pPr>
                              <w:jc w:val="center"/>
                            </w:pPr>
                            <w:r>
                              <w:t>d)</w:t>
                            </w:r>
                            <w:r>
                              <w:tab/>
                              <w:t>Recurso Hídrico.</w:t>
                            </w:r>
                          </w:p>
                          <w:p w:rsidR="00F5328F" w:rsidRDefault="00F5328F" w:rsidP="00765E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34323DB" id="Rectángulo 90" o:spid="_x0000_s1030" style="position:absolute;left:0;text-align:left;margin-left:0;margin-top:14.05pt;width:183.75pt;height:88.5pt;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" fillcolor="#70ad47 [3209]" strokecolor="white [3201]" strokeweight="1.5pt">
                <v:textbox>
                  <w:txbxContent>
                    <w:p w:rsidR="00F5328F" w:rsidRDefault="00F5328F" w:rsidP="00765E9E">
                      <w:pPr>
                        <w:jc w:val="center"/>
                      </w:pPr>
                      <w:r>
                        <w:t>Prioridades temáticas:</w:t>
                      </w:r>
                      <w:r>
                        <w:tab/>
                      </w:r>
                    </w:p>
                    <w:p w:rsidR="00F5328F" w:rsidRDefault="00F5328F" w:rsidP="00765E9E">
                      <w:pPr>
                        <w:ind w:left="142" w:hanging="142"/>
                        <w:jc w:val="center"/>
                      </w:pPr>
                      <w:r>
                        <w:t>a)   El Saneamiento  Ambiental.</w:t>
                      </w:r>
                    </w:p>
                    <w:p w:rsidR="00F5328F" w:rsidRDefault="00F5328F" w:rsidP="00765E9E">
                      <w:pPr>
                        <w:jc w:val="center"/>
                      </w:pPr>
                      <w:r>
                        <w:t>b)       Cambio Climático</w:t>
                      </w:r>
                    </w:p>
                    <w:p w:rsidR="00F5328F" w:rsidRDefault="00F5328F" w:rsidP="00765E9E">
                      <w:pPr>
                        <w:jc w:val="center"/>
                      </w:pPr>
                      <w:r>
                        <w:t>c)</w:t>
                      </w:r>
                      <w:r>
                        <w:tab/>
                        <w:t xml:space="preserve">Biodiversidad y </w:t>
                      </w:r>
                    </w:p>
                    <w:p w:rsidR="00F5328F" w:rsidRDefault="00F5328F" w:rsidP="00765E9E">
                      <w:pPr>
                        <w:jc w:val="center"/>
                      </w:pPr>
                      <w:r>
                        <w:t>d)</w:t>
                      </w:r>
                      <w:r>
                        <w:tab/>
                        <w:t>Recurso Hídrico.</w:t>
                      </w:r>
                    </w:p>
                    <w:p w:rsidR="00F5328F" w:rsidRDefault="00F5328F" w:rsidP="00765E9E">
                      <w:pPr>
                        <w:jc w:val="center"/>
                      </w:pPr>
                    </w:p>
                  </w:txbxContent>
                </v:textbox>
                <w10:wrap anchorx="margin"/>
              </v:rect>
            </w:pict>
          </mc:Fallback>
        </mc:AlternateContent>
      </w:r>
    </w:p>
    <w:p w:rsidR="00765E9E" w:rsidRPr="00CD0DAB" w:rsidRDefault="00765E9E" w:rsidP="00765E9E">
      <w:pPr>
        <w:spacing w:line="360" w:lineRule="auto"/>
        <w:jc w:val="both"/>
        <w:rPr>
          <w:rFonts w:ascii="Museo Sans 100" w:hAnsi="Museo Sans 100"/>
          <w:lang w:val="es-ES"/>
        </w:rPr>
      </w:pPr>
    </w:p>
    <w:p w:rsidR="00765E9E" w:rsidRPr="00CD0DAB" w:rsidRDefault="00765E9E" w:rsidP="00765E9E">
      <w:pPr>
        <w:spacing w:line="360" w:lineRule="auto"/>
        <w:jc w:val="both"/>
        <w:rPr>
          <w:rFonts w:ascii="Museo Sans 100" w:hAnsi="Museo Sans 100"/>
          <w:b/>
        </w:rPr>
      </w:pPr>
      <w:r>
        <w:rPr>
          <w:rFonts w:ascii="Museo Sans 100" w:hAnsi="Museo Sans 100"/>
          <w:b/>
          <w:noProof/>
        </w:rPr>
        <mc:AlternateContent>
          <mc:Choice Requires="wps">
            <w:drawing>
              <wp:anchor distT="0" distB="0" distL="114300" distR="114300" simplePos="0" relativeHeight="251671552" behindDoc="0" locked="0" layoutInCell="1" allowOverlap="1" wp14:anchorId="6487FC57" wp14:editId="4FE8754A">
                <wp:simplePos x="0" y="0"/>
                <wp:positionH relativeFrom="column">
                  <wp:posOffset>4396740</wp:posOffset>
                </wp:positionH>
                <wp:positionV relativeFrom="paragraph">
                  <wp:posOffset>20319</wp:posOffset>
                </wp:positionV>
                <wp:extent cx="266700" cy="428625"/>
                <wp:effectExtent l="19050" t="0" r="38100" b="47625"/>
                <wp:wrapNone/>
                <wp:docPr id="91" name="Flecha abajo 91"/>
                <wp:cNvGraphicFramePr/>
                <a:graphic xmlns:a="http://schemas.openxmlformats.org/drawingml/2006/main">
                  <a:graphicData uri="http://schemas.microsoft.com/office/word/2010/wordprocessingShape">
                    <wps:wsp>
                      <wps:cNvSpPr/>
                      <wps:spPr>
                        <a:xfrm>
                          <a:off x="0" y="0"/>
                          <a:ext cx="266700" cy="428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93490B" id="Flecha abajo 91" o:spid="_x0000_s1026" type="#_x0000_t67" style="position:absolute;margin-left:346.2pt;margin-top:1.6pt;width:21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" adj="14880" fillcolor="#5b9bd5 [3204]" strokecolor="#1f4d78 [1604]" strokeweight="1pt"/>
            </w:pict>
          </mc:Fallback>
        </mc:AlternateContent>
      </w:r>
    </w:p>
    <w:p w:rsidR="00765E9E" w:rsidRDefault="00765E9E" w:rsidP="00765E9E">
      <w:pPr>
        <w:spacing w:line="360" w:lineRule="auto"/>
        <w:jc w:val="both"/>
        <w:rPr>
          <w:rFonts w:ascii="Museo Sans 100" w:hAnsi="Museo Sans 100"/>
          <w:b/>
        </w:rPr>
      </w:pPr>
    </w:p>
    <w:p w:rsidR="00765E9E" w:rsidRDefault="00765E9E" w:rsidP="00765E9E">
      <w:pPr>
        <w:spacing w:line="360" w:lineRule="auto"/>
        <w:jc w:val="both"/>
        <w:rPr>
          <w:rFonts w:ascii="Museo Sans 100" w:hAnsi="Museo Sans 100"/>
          <w:b/>
        </w:rPr>
      </w:pPr>
      <w:r>
        <w:rPr>
          <w:rFonts w:ascii="Museo Sans 100" w:hAnsi="Museo Sans 100"/>
          <w:b/>
          <w:noProof/>
        </w:rPr>
        <mc:AlternateContent>
          <mc:Choice Requires="wps">
            <w:drawing>
              <wp:anchor distT="0" distB="0" distL="114300" distR="114300" simplePos="0" relativeHeight="251672576" behindDoc="0" locked="0" layoutInCell="1" allowOverlap="1" wp14:anchorId="23E87000" wp14:editId="271D7ADB">
                <wp:simplePos x="0" y="0"/>
                <wp:positionH relativeFrom="column">
                  <wp:posOffset>3549015</wp:posOffset>
                </wp:positionH>
                <wp:positionV relativeFrom="paragraph">
                  <wp:posOffset>134620</wp:posOffset>
                </wp:positionV>
                <wp:extent cx="1905000" cy="1333500"/>
                <wp:effectExtent l="0" t="0" r="19050" b="19050"/>
                <wp:wrapNone/>
                <wp:docPr id="92" name="Elipse 92"/>
                <wp:cNvGraphicFramePr/>
                <a:graphic xmlns:a="http://schemas.openxmlformats.org/drawingml/2006/main">
                  <a:graphicData uri="http://schemas.microsoft.com/office/word/2010/wordprocessingShape">
                    <wps:wsp>
                      <wps:cNvSpPr/>
                      <wps:spPr>
                        <a:xfrm>
                          <a:off x="0" y="0"/>
                          <a:ext cx="1905000" cy="1333500"/>
                        </a:xfrm>
                        <a:prstGeom prst="ellipse">
                          <a:avLst/>
                        </a:prstGeom>
                      </wps:spPr>
                      <wps:style>
                        <a:lnRef idx="3">
                          <a:schemeClr val="lt1"/>
                        </a:lnRef>
                        <a:fillRef idx="1">
                          <a:schemeClr val="accent3"/>
                        </a:fillRef>
                        <a:effectRef idx="1">
                          <a:schemeClr val="accent3"/>
                        </a:effectRef>
                        <a:fontRef idx="minor">
                          <a:schemeClr val="lt1"/>
                        </a:fontRef>
                      </wps:style>
                      <wps:txbx>
                        <w:txbxContent>
                          <w:p w:rsidR="00F5328F" w:rsidRPr="00301684" w:rsidRDefault="00F5328F" w:rsidP="00765E9E">
                            <w:pPr>
                              <w:jc w:val="center"/>
                            </w:pPr>
                            <w:r w:rsidRPr="00301684">
                              <w:rPr>
                                <w:rFonts w:ascii="Museo Sans 100" w:hAnsi="Museo Sans 100"/>
                              </w:rPr>
                              <w:t>Compuesto por diferentes Unidades Organizativas</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23E87000" id="Elipse 92" o:spid="_x0000_s1031" style="position:absolute;left:0;text-align:left;margin-left:279.45pt;margin-top:10.6pt;width:150pt;height:1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" fillcolor="#a5a5a5 [3206]" strokecolor="white [3201]" strokeweight="1.5pt">
                <v:stroke joinstyle="miter"/>
                <v:textbox>
                  <w:txbxContent>
                    <w:p w:rsidR="00F5328F" w:rsidRPr="00301684" w:rsidRDefault="00F5328F" w:rsidP="00765E9E">
                      <w:pPr>
                        <w:jc w:val="center"/>
                      </w:pPr>
                      <w:r w:rsidRPr="00301684">
                        <w:rPr>
                          <w:rFonts w:ascii="Museo Sans 100" w:hAnsi="Museo Sans 100"/>
                        </w:rPr>
                        <w:t>Compuesto por diferentes Unidades Organizativas</w:t>
                      </w:r>
                      <w:r>
                        <w:t>.</w:t>
                      </w:r>
                    </w:p>
                  </w:txbxContent>
                </v:textbox>
              </v:oval>
            </w:pict>
          </mc:Fallback>
        </mc:AlternateContent>
      </w:r>
    </w:p>
    <w:p w:rsidR="00765E9E" w:rsidRDefault="00765E9E" w:rsidP="00765E9E">
      <w:pPr>
        <w:spacing w:line="360" w:lineRule="auto"/>
        <w:jc w:val="both"/>
        <w:rPr>
          <w:rFonts w:ascii="Museo Sans 100" w:hAnsi="Museo Sans 100"/>
          <w:b/>
        </w:rPr>
      </w:pPr>
    </w:p>
    <w:p w:rsidR="00765E9E" w:rsidRDefault="00765E9E" w:rsidP="00765E9E">
      <w:pPr>
        <w:spacing w:line="360" w:lineRule="auto"/>
        <w:jc w:val="both"/>
        <w:rPr>
          <w:rFonts w:ascii="Museo Sans 100" w:hAnsi="Museo Sans 100"/>
          <w:b/>
        </w:rPr>
      </w:pPr>
      <w:r w:rsidRPr="00CD0DAB">
        <w:rPr>
          <w:rFonts w:ascii="Museo Sans 100" w:hAnsi="Museo Sans 100"/>
          <w:noProof/>
        </w:rPr>
        <mc:AlternateContent>
          <mc:Choice Requires="wps">
            <w:drawing>
              <wp:anchor distT="0" distB="0" distL="114300" distR="114300" simplePos="0" relativeHeight="251662336" behindDoc="0" locked="0" layoutInCell="1" allowOverlap="1" wp14:anchorId="30FEE8A5" wp14:editId="3E2FC78D">
                <wp:simplePos x="0" y="0"/>
                <wp:positionH relativeFrom="column">
                  <wp:posOffset>821055</wp:posOffset>
                </wp:positionH>
                <wp:positionV relativeFrom="paragraph">
                  <wp:posOffset>7620</wp:posOffset>
                </wp:positionV>
                <wp:extent cx="641445" cy="211540"/>
                <wp:effectExtent l="0" t="0" r="0" b="0"/>
                <wp:wrapNone/>
                <wp:docPr id="14" name="Igual que 14"/>
                <wp:cNvGraphicFramePr/>
                <a:graphic xmlns:a="http://schemas.openxmlformats.org/drawingml/2006/main">
                  <a:graphicData uri="http://schemas.microsoft.com/office/word/2010/wordprocessingShape">
                    <wps:wsp>
                      <wps:cNvSpPr/>
                      <wps:spPr>
                        <a:xfrm>
                          <a:off x="0" y="0"/>
                          <a:ext cx="641445" cy="211540"/>
                        </a:xfrm>
                        <a:prstGeom prst="mathEqua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A02480B" id="Igual que 14" o:spid="_x0000_s1026" style="position:absolute;margin-left:64.65pt;margin-top:.6pt;width:50.5pt;height:16.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41445,21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" path="m85024,43577r471397,l556421,93331r-471397,l85024,43577xm85024,118209r471397,l556421,167963r-471397,l85024,118209xe" fillcolor="#5b9bd5 [3204]" strokecolor="#1f4d78 [1604]" strokeweight="1pt">
                <v:stroke joinstyle="miter"/>
                <v:path arrowok="t" o:connecttype="custom" o:connectlocs="85024,43577;556421,43577;556421,93331;85024,93331;85024,43577;85024,118209;556421,118209;556421,167963;85024,167963;85024,118209" o:connectangles="0,0,0,0,0,0,0,0,0,0"/>
              </v:shape>
            </w:pict>
          </mc:Fallback>
        </mc:AlternateContent>
      </w:r>
    </w:p>
    <w:p w:rsidR="00765E9E" w:rsidRDefault="00765E9E" w:rsidP="00765E9E">
      <w:pPr>
        <w:spacing w:line="360" w:lineRule="auto"/>
        <w:jc w:val="both"/>
        <w:rPr>
          <w:rFonts w:ascii="Museo Sans 100" w:hAnsi="Museo Sans 100"/>
          <w:b/>
        </w:rPr>
      </w:pPr>
    </w:p>
    <w:p w:rsidR="00765E9E" w:rsidRDefault="00765E9E" w:rsidP="00765E9E">
      <w:pPr>
        <w:spacing w:line="360" w:lineRule="auto"/>
        <w:jc w:val="both"/>
        <w:rPr>
          <w:rFonts w:ascii="Museo Sans 100" w:hAnsi="Museo Sans 100"/>
          <w:b/>
        </w:rPr>
      </w:pPr>
      <w:r w:rsidRPr="00CD0DAB">
        <w:rPr>
          <w:rFonts w:ascii="Museo Sans 100" w:hAnsi="Museo Sans 100"/>
          <w:noProof/>
        </w:rPr>
        <mc:AlternateContent>
          <mc:Choice Requires="wps">
            <w:drawing>
              <wp:anchor distT="0" distB="0" distL="114300" distR="114300" simplePos="0" relativeHeight="251663360" behindDoc="0" locked="0" layoutInCell="1" allowOverlap="1" wp14:anchorId="4A073C3F" wp14:editId="129F166E">
                <wp:simplePos x="0" y="0"/>
                <wp:positionH relativeFrom="margin">
                  <wp:posOffset>161925</wp:posOffset>
                </wp:positionH>
                <wp:positionV relativeFrom="paragraph">
                  <wp:posOffset>10795</wp:posOffset>
                </wp:positionV>
                <wp:extent cx="2276475" cy="469900"/>
                <wp:effectExtent l="0" t="0" r="28575" b="25400"/>
                <wp:wrapNone/>
                <wp:docPr id="15" name="Rectángulo 15"/>
                <wp:cNvGraphicFramePr/>
                <a:graphic xmlns:a="http://schemas.openxmlformats.org/drawingml/2006/main">
                  <a:graphicData uri="http://schemas.microsoft.com/office/word/2010/wordprocessingShape">
                    <wps:wsp>
                      <wps:cNvSpPr/>
                      <wps:spPr>
                        <a:xfrm>
                          <a:off x="0" y="0"/>
                          <a:ext cx="2276475" cy="469900"/>
                        </a:xfrm>
                        <a:prstGeom prst="rect">
                          <a:avLst/>
                        </a:prstGeom>
                        <a:solidFill>
                          <a:schemeClr val="accent6"/>
                        </a:solidFill>
                      </wps:spPr>
                      <wps:style>
                        <a:lnRef idx="1">
                          <a:schemeClr val="accent6"/>
                        </a:lnRef>
                        <a:fillRef idx="3">
                          <a:schemeClr val="accent6"/>
                        </a:fillRef>
                        <a:effectRef idx="2">
                          <a:schemeClr val="accent6"/>
                        </a:effectRef>
                        <a:fontRef idx="minor">
                          <a:schemeClr val="lt1"/>
                        </a:fontRef>
                      </wps:style>
                      <wps:txbx>
                        <w:txbxContent>
                          <w:p w:rsidR="00F5328F" w:rsidRPr="00BC29C1" w:rsidRDefault="00F5328F" w:rsidP="00765E9E">
                            <w:pPr>
                              <w:jc w:val="center"/>
                              <w:rPr>
                                <w:rFonts w:ascii="Museo Sans 100" w:hAnsi="Museo Sans 100"/>
                              </w:rPr>
                            </w:pPr>
                            <w:r w:rsidRPr="00BC29C1">
                              <w:rPr>
                                <w:rFonts w:ascii="Museo Sans 100" w:hAnsi="Museo Sans 100"/>
                              </w:rPr>
                              <w:t>GESTION AMBIENTAL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A073C3F" id="Rectángulo 15" o:spid="_x0000_s1032" style="position:absolute;left:0;text-align:left;margin-left:12.75pt;margin-top:.85pt;width:179.25pt;height:3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" fillcolor="#70ad47 [3209]" strokecolor="#70ad47 [3209]" strokeweight=".5pt">
                <v:textbox>
                  <w:txbxContent>
                    <w:p w:rsidR="00F5328F" w:rsidRPr="00BC29C1" w:rsidRDefault="00F5328F" w:rsidP="00765E9E">
                      <w:pPr>
                        <w:jc w:val="center"/>
                        <w:rPr>
                          <w:rFonts w:ascii="Museo Sans 100" w:hAnsi="Museo Sans 100"/>
                        </w:rPr>
                      </w:pPr>
                      <w:r w:rsidRPr="00BC29C1">
                        <w:rPr>
                          <w:rFonts w:ascii="Museo Sans 100" w:hAnsi="Museo Sans 100"/>
                        </w:rPr>
                        <w:t>GESTION AMBIENTAL</w:t>
                      </w:r>
                    </w:p>
                  </w:txbxContent>
                </v:textbox>
                <w10:wrap anchorx="margin"/>
              </v:rect>
            </w:pict>
          </mc:Fallback>
        </mc:AlternateContent>
      </w:r>
    </w:p>
    <w:p w:rsidR="00765E9E" w:rsidRDefault="00765E9E" w:rsidP="00765E9E">
      <w:pPr>
        <w:spacing w:line="360" w:lineRule="auto"/>
        <w:jc w:val="both"/>
        <w:rPr>
          <w:rFonts w:ascii="Museo Sans 100" w:hAnsi="Museo Sans 100"/>
          <w:b/>
        </w:rPr>
      </w:pPr>
    </w:p>
    <w:p w:rsidR="00765E9E" w:rsidRDefault="00765E9E" w:rsidP="00765E9E">
      <w:pPr>
        <w:spacing w:line="360" w:lineRule="auto"/>
        <w:jc w:val="both"/>
        <w:rPr>
          <w:rFonts w:ascii="Museo Sans 100" w:hAnsi="Museo Sans 100"/>
          <w:b/>
        </w:rPr>
      </w:pPr>
    </w:p>
    <w:p w:rsidR="00765E9E" w:rsidRPr="00CD0DAB" w:rsidRDefault="00765E9E" w:rsidP="00765E9E">
      <w:pPr>
        <w:spacing w:line="360" w:lineRule="auto"/>
        <w:jc w:val="both"/>
        <w:rPr>
          <w:rFonts w:ascii="Museo Sans 100" w:hAnsi="Museo Sans 100"/>
          <w:b/>
        </w:rPr>
      </w:pPr>
      <w:r w:rsidRPr="00CD0DAB">
        <w:rPr>
          <w:rFonts w:ascii="Museo Sans 100" w:hAnsi="Museo Sans 100"/>
          <w:b/>
        </w:rPr>
        <w:t>*Herramientas De Planificación y Funcionamiento de las Unidades Ambientales proporcionadas por el Ministerio de Medio Ambiente y Recursos Naturales.</w:t>
      </w:r>
    </w:p>
    <w:p w:rsidR="00765E9E" w:rsidRPr="00CD0DAB" w:rsidRDefault="00765E9E" w:rsidP="00765E9E">
      <w:pPr>
        <w:tabs>
          <w:tab w:val="left" w:pos="3060"/>
        </w:tabs>
        <w:spacing w:line="360" w:lineRule="auto"/>
        <w:ind w:right="-3402"/>
        <w:jc w:val="both"/>
        <w:rPr>
          <w:rFonts w:ascii="Museo Sans 100" w:hAnsi="Museo Sans 100"/>
        </w:rPr>
      </w:pPr>
      <w:r w:rsidRPr="00CD0DAB">
        <w:rPr>
          <w:rFonts w:ascii="Museo Sans 100" w:hAnsi="Museo Sans 100"/>
        </w:rPr>
        <w:lastRenderedPageBreak/>
        <w:tab/>
      </w:r>
    </w:p>
    <w:p w:rsidR="00765E9E" w:rsidRPr="000A62A2" w:rsidRDefault="00765E9E" w:rsidP="00765E9E">
      <w:pPr>
        <w:jc w:val="both"/>
        <w:rPr>
          <w:rFonts w:ascii="Museo Sans 100" w:hAnsi="Museo Sans 100"/>
          <w:sz w:val="24"/>
          <w:szCs w:val="24"/>
        </w:rPr>
      </w:pPr>
      <w:r w:rsidRPr="000A62A2">
        <w:rPr>
          <w:rFonts w:ascii="Museo Sans 100" w:hAnsi="Museo Sans 100"/>
          <w:sz w:val="24"/>
          <w:szCs w:val="24"/>
        </w:rPr>
        <w:t xml:space="preserve">La Unidad Ambiental, a partir de primero de Septiembre del presente año ha realizado una serie de investigaciones a través de consultas en diferentes Unidades organizativas, sobre actividades vinculantes a la ejecución de la Política Institucional de Gestión Ambiental, con el objeto de:  </w:t>
      </w:r>
    </w:p>
    <w:p w:rsidR="00765E9E" w:rsidRPr="000A62A2" w:rsidRDefault="00765E9E" w:rsidP="00765E9E">
      <w:pPr>
        <w:jc w:val="both"/>
        <w:rPr>
          <w:rFonts w:ascii="Museo Sans 100" w:hAnsi="Museo Sans 100"/>
          <w:sz w:val="24"/>
          <w:szCs w:val="24"/>
        </w:rPr>
      </w:pPr>
    </w:p>
    <w:p w:rsidR="00765E9E" w:rsidRPr="000A62A2" w:rsidRDefault="00765E9E" w:rsidP="00765E9E">
      <w:pPr>
        <w:jc w:val="both"/>
        <w:rPr>
          <w:rFonts w:ascii="Museo Sans 100" w:hAnsi="Museo Sans 100"/>
          <w:b/>
          <w:sz w:val="24"/>
          <w:szCs w:val="24"/>
        </w:rPr>
      </w:pPr>
      <w:r w:rsidRPr="000A62A2">
        <w:rPr>
          <w:rFonts w:ascii="Museo Sans 100" w:hAnsi="Museo Sans 100"/>
          <w:b/>
          <w:sz w:val="24"/>
          <w:szCs w:val="24"/>
        </w:rPr>
        <w:t>“Hacer un diagnóstico sobre cómo se ha desarrollado de la Política Institucional de Gestión Ambiental del Instituto Salvadoreño de Transformación Agraria”.</w:t>
      </w:r>
    </w:p>
    <w:p w:rsidR="00765E9E" w:rsidRPr="000A62A2" w:rsidRDefault="00765E9E" w:rsidP="00765E9E">
      <w:pPr>
        <w:jc w:val="both"/>
        <w:rPr>
          <w:rFonts w:ascii="Museo Sans 100" w:hAnsi="Museo Sans 100"/>
          <w:sz w:val="24"/>
          <w:szCs w:val="24"/>
        </w:rPr>
      </w:pPr>
    </w:p>
    <w:p w:rsidR="00765E9E" w:rsidRPr="000A62A2" w:rsidRDefault="00765E9E" w:rsidP="00765E9E">
      <w:pPr>
        <w:jc w:val="both"/>
        <w:rPr>
          <w:rFonts w:ascii="Museo Sans 100" w:hAnsi="Museo Sans 100"/>
          <w:sz w:val="24"/>
          <w:szCs w:val="24"/>
        </w:rPr>
      </w:pPr>
      <w:r w:rsidRPr="000A62A2">
        <w:rPr>
          <w:rFonts w:ascii="Museo Sans 100" w:hAnsi="Museo Sans 100"/>
          <w:sz w:val="24"/>
          <w:szCs w:val="24"/>
        </w:rPr>
        <w:t>Posterior al diagnóstico se determinará:</w:t>
      </w:r>
    </w:p>
    <w:p w:rsidR="00765E9E" w:rsidRDefault="00765E9E" w:rsidP="004307BE">
      <w:pPr>
        <w:pStyle w:val="Prrafodelista"/>
        <w:numPr>
          <w:ilvl w:val="0"/>
          <w:numId w:val="96"/>
        </w:numPr>
        <w:spacing w:after="200" w:line="276" w:lineRule="auto"/>
        <w:contextualSpacing/>
        <w:jc w:val="both"/>
        <w:rPr>
          <w:rFonts w:ascii="Museo Sans 100" w:hAnsi="Museo Sans 100"/>
          <w:sz w:val="24"/>
          <w:szCs w:val="24"/>
        </w:rPr>
      </w:pPr>
      <w:r w:rsidRPr="000A62A2">
        <w:rPr>
          <w:rFonts w:ascii="Museo Sans 100" w:hAnsi="Museo Sans 100"/>
          <w:sz w:val="24"/>
          <w:szCs w:val="24"/>
        </w:rPr>
        <w:t>Si será necesario modificar la Política.</w:t>
      </w:r>
    </w:p>
    <w:p w:rsidR="00765E9E" w:rsidRPr="000A62A2" w:rsidRDefault="00765E9E" w:rsidP="004307BE">
      <w:pPr>
        <w:pStyle w:val="Prrafodelista"/>
        <w:numPr>
          <w:ilvl w:val="0"/>
          <w:numId w:val="96"/>
        </w:numPr>
        <w:spacing w:after="200" w:line="276" w:lineRule="auto"/>
        <w:contextualSpacing/>
        <w:jc w:val="both"/>
        <w:rPr>
          <w:rFonts w:ascii="Museo Sans 100" w:hAnsi="Museo Sans 100"/>
          <w:sz w:val="24"/>
          <w:szCs w:val="24"/>
        </w:rPr>
      </w:pPr>
      <w:r w:rsidRPr="000A62A2">
        <w:rPr>
          <w:rFonts w:ascii="Museo Sans 100" w:hAnsi="Museo Sans 100"/>
          <w:sz w:val="24"/>
          <w:szCs w:val="24"/>
        </w:rPr>
        <w:t xml:space="preserve">Aprobar el Programa de Gestión Ambiental Institucional, y </w:t>
      </w:r>
    </w:p>
    <w:p w:rsidR="00765E9E" w:rsidRPr="000A62A2" w:rsidRDefault="00765E9E" w:rsidP="004307BE">
      <w:pPr>
        <w:pStyle w:val="Prrafodelista"/>
        <w:numPr>
          <w:ilvl w:val="0"/>
          <w:numId w:val="96"/>
        </w:numPr>
        <w:spacing w:after="200" w:line="360" w:lineRule="auto"/>
        <w:contextualSpacing/>
        <w:jc w:val="both"/>
        <w:rPr>
          <w:rFonts w:ascii="Museo Sans 100" w:hAnsi="Museo Sans 100"/>
          <w:sz w:val="24"/>
          <w:szCs w:val="24"/>
        </w:rPr>
      </w:pPr>
      <w:r w:rsidRPr="000A62A2">
        <w:rPr>
          <w:rFonts w:ascii="Museo Sans 100" w:hAnsi="Museo Sans 100"/>
          <w:sz w:val="24"/>
          <w:szCs w:val="24"/>
        </w:rPr>
        <w:t>Elaborar planes, proyectos y acciones ambientales.</w:t>
      </w:r>
    </w:p>
    <w:p w:rsidR="00765E9E" w:rsidRDefault="00765E9E" w:rsidP="00765E9E">
      <w:pPr>
        <w:pStyle w:val="Prrafodelista"/>
        <w:spacing w:line="360" w:lineRule="auto"/>
        <w:jc w:val="both"/>
        <w:rPr>
          <w:rFonts w:ascii="Museo Sans 100" w:hAnsi="Museo Sans 100"/>
          <w:b/>
          <w:sz w:val="24"/>
          <w:szCs w:val="24"/>
        </w:rPr>
      </w:pPr>
      <w:r w:rsidRPr="000A62A2">
        <w:rPr>
          <w:rFonts w:ascii="Museo Sans 100" w:hAnsi="Museo Sans 100"/>
          <w:b/>
          <w:sz w:val="24"/>
          <w:szCs w:val="24"/>
        </w:rPr>
        <w:t>LAS ACCIONES EJECUTADAS SE DETALLAN A CONTINUACIÓN:</w:t>
      </w:r>
    </w:p>
    <w:p w:rsidR="009032F4" w:rsidRPr="000A62A2" w:rsidRDefault="009032F4" w:rsidP="00765E9E">
      <w:pPr>
        <w:pStyle w:val="Prrafodelista"/>
        <w:spacing w:line="360" w:lineRule="auto"/>
        <w:jc w:val="both"/>
        <w:rPr>
          <w:rFonts w:ascii="Museo Sans 100" w:hAnsi="Museo Sans 100"/>
          <w:b/>
          <w:sz w:val="24"/>
          <w:szCs w:val="24"/>
        </w:rPr>
      </w:pPr>
    </w:p>
    <w:tbl>
      <w:tblPr>
        <w:tblStyle w:val="Tablaconcuadrcula"/>
        <w:tblW w:w="9810" w:type="dxa"/>
        <w:tblLayout w:type="fixed"/>
        <w:tblLook w:val="04A0" w:firstRow="1" w:lastRow="0" w:firstColumn="1" w:lastColumn="0" w:noHBand="0" w:noVBand="1"/>
      </w:tblPr>
      <w:tblGrid>
        <w:gridCol w:w="567"/>
        <w:gridCol w:w="2439"/>
        <w:gridCol w:w="1701"/>
        <w:gridCol w:w="2268"/>
        <w:gridCol w:w="2835"/>
      </w:tblGrid>
      <w:tr w:rsidR="00765E9E" w:rsidRPr="00B52604" w:rsidTr="00765E9E">
        <w:tc>
          <w:tcPr>
            <w:tcW w:w="567" w:type="dxa"/>
          </w:tcPr>
          <w:p w:rsidR="00765E9E" w:rsidRPr="00B52604" w:rsidRDefault="00765E9E" w:rsidP="00765E9E">
            <w:pPr>
              <w:spacing w:line="360" w:lineRule="auto"/>
              <w:jc w:val="center"/>
              <w:rPr>
                <w:rFonts w:ascii="Museo Sans 100" w:hAnsi="Museo Sans 100"/>
                <w:b/>
              </w:rPr>
            </w:pPr>
            <w:r w:rsidRPr="00B52604">
              <w:rPr>
                <w:rFonts w:ascii="Museo Sans 100" w:hAnsi="Museo Sans 100"/>
                <w:b/>
              </w:rPr>
              <w:t>Nº</w:t>
            </w:r>
          </w:p>
        </w:tc>
        <w:tc>
          <w:tcPr>
            <w:tcW w:w="2439" w:type="dxa"/>
          </w:tcPr>
          <w:p w:rsidR="00765E9E" w:rsidRPr="00B52604" w:rsidRDefault="00765E9E" w:rsidP="00765E9E">
            <w:pPr>
              <w:spacing w:line="360" w:lineRule="auto"/>
              <w:jc w:val="center"/>
              <w:rPr>
                <w:rFonts w:ascii="Museo Sans 100" w:hAnsi="Museo Sans 100"/>
                <w:b/>
              </w:rPr>
            </w:pPr>
            <w:r w:rsidRPr="00B52604">
              <w:rPr>
                <w:rFonts w:ascii="Museo Sans 100" w:hAnsi="Museo Sans 100"/>
                <w:b/>
              </w:rPr>
              <w:t>ACTIVIDAD</w:t>
            </w:r>
          </w:p>
        </w:tc>
        <w:tc>
          <w:tcPr>
            <w:tcW w:w="1701" w:type="dxa"/>
          </w:tcPr>
          <w:p w:rsidR="00765E9E" w:rsidRPr="00B52604" w:rsidRDefault="00765E9E" w:rsidP="00765E9E">
            <w:pPr>
              <w:spacing w:line="360" w:lineRule="auto"/>
              <w:ind w:firstLine="318"/>
              <w:jc w:val="center"/>
              <w:rPr>
                <w:rFonts w:ascii="Museo Sans 100" w:hAnsi="Museo Sans 100"/>
                <w:b/>
              </w:rPr>
            </w:pPr>
            <w:r w:rsidRPr="00B52604">
              <w:rPr>
                <w:rFonts w:ascii="Museo Sans 100" w:hAnsi="Museo Sans 100"/>
                <w:b/>
              </w:rPr>
              <w:t>OBJETIVO</w:t>
            </w:r>
          </w:p>
        </w:tc>
        <w:tc>
          <w:tcPr>
            <w:tcW w:w="2268" w:type="dxa"/>
          </w:tcPr>
          <w:p w:rsidR="00765E9E" w:rsidRPr="00B52604" w:rsidRDefault="00765E9E" w:rsidP="00765E9E">
            <w:pPr>
              <w:spacing w:line="360" w:lineRule="auto"/>
              <w:jc w:val="center"/>
              <w:rPr>
                <w:rFonts w:ascii="Museo Sans 100" w:hAnsi="Museo Sans 100"/>
                <w:b/>
              </w:rPr>
            </w:pPr>
            <w:r w:rsidRPr="00B52604">
              <w:rPr>
                <w:rFonts w:ascii="Museo Sans 100" w:hAnsi="Museo Sans 100"/>
                <w:b/>
              </w:rPr>
              <w:t>RESULTADO</w:t>
            </w:r>
          </w:p>
        </w:tc>
        <w:tc>
          <w:tcPr>
            <w:tcW w:w="2835" w:type="dxa"/>
          </w:tcPr>
          <w:p w:rsidR="00765E9E" w:rsidRPr="00B52604" w:rsidRDefault="00765E9E" w:rsidP="00765E9E">
            <w:pPr>
              <w:spacing w:line="360" w:lineRule="auto"/>
              <w:ind w:left="2711" w:hanging="2711"/>
              <w:jc w:val="center"/>
              <w:rPr>
                <w:rFonts w:ascii="Museo Sans 100" w:hAnsi="Museo Sans 100"/>
                <w:b/>
              </w:rPr>
            </w:pPr>
            <w:r w:rsidRPr="00B52604">
              <w:rPr>
                <w:rFonts w:ascii="Museo Sans 100" w:hAnsi="Museo Sans 100"/>
                <w:b/>
              </w:rPr>
              <w:t>AVANCE</w:t>
            </w:r>
          </w:p>
        </w:tc>
      </w:tr>
      <w:tr w:rsidR="00765E9E" w:rsidRPr="00B52604" w:rsidTr="00765E9E">
        <w:tc>
          <w:tcPr>
            <w:tcW w:w="567" w:type="dxa"/>
          </w:tcPr>
          <w:p w:rsidR="00765E9E" w:rsidRPr="00B52604" w:rsidRDefault="00765E9E" w:rsidP="00765E9E">
            <w:pPr>
              <w:spacing w:line="360" w:lineRule="auto"/>
              <w:jc w:val="both"/>
              <w:rPr>
                <w:rFonts w:ascii="Museo Sans 100" w:hAnsi="Museo Sans 100"/>
              </w:rPr>
            </w:pPr>
            <w:r w:rsidRPr="00B52604">
              <w:rPr>
                <w:rFonts w:ascii="Museo Sans 100" w:hAnsi="Museo Sans 100"/>
              </w:rPr>
              <w:t>1</w:t>
            </w:r>
          </w:p>
        </w:tc>
        <w:tc>
          <w:tcPr>
            <w:tcW w:w="2439" w:type="dxa"/>
          </w:tcPr>
          <w:p w:rsidR="00765E9E" w:rsidRPr="00B52604" w:rsidRDefault="00765E9E" w:rsidP="000A62A2">
            <w:pPr>
              <w:jc w:val="both"/>
              <w:rPr>
                <w:rFonts w:ascii="Museo Sans 100" w:hAnsi="Museo Sans 100"/>
              </w:rPr>
            </w:pPr>
            <w:r w:rsidRPr="00B52604">
              <w:rPr>
                <w:rFonts w:ascii="Museo Sans 100" w:hAnsi="Museo Sans 100"/>
              </w:rPr>
              <w:t>Consultar a la Gerencia de Recursos Humanos sobre las actividades del Comité de Gestión Ambiental para darle continuidad.</w:t>
            </w:r>
          </w:p>
          <w:p w:rsidR="00765E9E" w:rsidRPr="00B52604" w:rsidRDefault="00765E9E" w:rsidP="000A62A2">
            <w:pPr>
              <w:jc w:val="both"/>
              <w:rPr>
                <w:rFonts w:ascii="Museo Sans 100" w:hAnsi="Museo Sans 100"/>
              </w:rPr>
            </w:pPr>
          </w:p>
          <w:p w:rsidR="00765E9E" w:rsidRPr="00B52604" w:rsidRDefault="00765E9E" w:rsidP="000A62A2">
            <w:pPr>
              <w:jc w:val="both"/>
              <w:rPr>
                <w:rFonts w:ascii="Museo Sans 100" w:hAnsi="Museo Sans 100"/>
              </w:rPr>
            </w:pPr>
            <w:r w:rsidRPr="00B52604">
              <w:rPr>
                <w:rFonts w:ascii="Museo Sans 100" w:hAnsi="Museo Sans 100"/>
              </w:rPr>
              <w:t>Según referencia</w:t>
            </w:r>
          </w:p>
          <w:p w:rsidR="00765E9E" w:rsidRPr="00B52604" w:rsidRDefault="00765E9E" w:rsidP="000A62A2">
            <w:pPr>
              <w:jc w:val="both"/>
              <w:rPr>
                <w:rFonts w:ascii="Museo Sans 100" w:hAnsi="Museo Sans 100"/>
              </w:rPr>
            </w:pPr>
            <w:r w:rsidRPr="00B52604">
              <w:rPr>
                <w:rFonts w:ascii="Museo Sans 100" w:hAnsi="Museo Sans 100"/>
              </w:rPr>
              <w:t>UAM-00-0238-19</w:t>
            </w:r>
          </w:p>
        </w:tc>
        <w:tc>
          <w:tcPr>
            <w:tcW w:w="1701" w:type="dxa"/>
          </w:tcPr>
          <w:p w:rsidR="00765E9E" w:rsidRPr="00B52604" w:rsidRDefault="00765E9E" w:rsidP="000A62A2">
            <w:pPr>
              <w:rPr>
                <w:rFonts w:ascii="Museo Sans 100" w:hAnsi="Museo Sans 100"/>
              </w:rPr>
            </w:pPr>
            <w:r w:rsidRPr="00B52604">
              <w:rPr>
                <w:rFonts w:ascii="Museo Sans 100" w:hAnsi="Museo Sans 100"/>
              </w:rPr>
              <w:t>Activar el Comité de Gestión Ambiental.</w:t>
            </w:r>
          </w:p>
        </w:tc>
        <w:tc>
          <w:tcPr>
            <w:tcW w:w="2268" w:type="dxa"/>
          </w:tcPr>
          <w:p w:rsidR="00765E9E" w:rsidRPr="00B52604" w:rsidRDefault="00765E9E" w:rsidP="000A62A2">
            <w:pPr>
              <w:jc w:val="both"/>
              <w:rPr>
                <w:rFonts w:ascii="Museo Sans 100" w:hAnsi="Museo Sans 100"/>
              </w:rPr>
            </w:pPr>
            <w:r w:rsidRPr="00B52604">
              <w:rPr>
                <w:rFonts w:ascii="Museo Sans 100" w:hAnsi="Museo Sans 100"/>
              </w:rPr>
              <w:t>En informe emitido el día 25 de octubre de 2019 bajo la Referencia GRH-00-386-19, manifestó que no se encontró información del trabajo realizado o actividades. En la UAM, tampoco se encontró ningún archivo de gestión.</w:t>
            </w:r>
          </w:p>
        </w:tc>
        <w:tc>
          <w:tcPr>
            <w:tcW w:w="2835" w:type="dxa"/>
          </w:tcPr>
          <w:p w:rsidR="00765E9E" w:rsidRPr="00B52604" w:rsidRDefault="00765E9E" w:rsidP="000A62A2">
            <w:pPr>
              <w:jc w:val="both"/>
              <w:rPr>
                <w:rFonts w:ascii="Museo Sans 100" w:hAnsi="Museo Sans 100"/>
              </w:rPr>
            </w:pPr>
            <w:r w:rsidRPr="00B52604">
              <w:rPr>
                <w:rFonts w:ascii="Museo Sans 100" w:hAnsi="Museo Sans 100"/>
              </w:rPr>
              <w:t>Se ha elaborado el proyecto de exposición que se hará al Comité realizado por la Jefa de la Unidad Ambiental y se solicitó el nombre del personal que lo conformará, a la Gerencia de Recursos Humanos, bajo la referencia UAM-00-0311-19, de la cual ya hubo respuesta, según informe de fecha 27 de noviembre bajo la referencia GRH-00-449-19.</w:t>
            </w:r>
          </w:p>
        </w:tc>
      </w:tr>
      <w:tr w:rsidR="00765E9E" w:rsidRPr="00B52604" w:rsidTr="00765E9E">
        <w:tc>
          <w:tcPr>
            <w:tcW w:w="567" w:type="dxa"/>
          </w:tcPr>
          <w:p w:rsidR="00765E9E" w:rsidRPr="00B52604" w:rsidRDefault="00765E9E" w:rsidP="00765E9E">
            <w:pPr>
              <w:spacing w:line="360" w:lineRule="auto"/>
              <w:jc w:val="both"/>
              <w:rPr>
                <w:rFonts w:ascii="Museo Sans 100" w:hAnsi="Museo Sans 100"/>
              </w:rPr>
            </w:pPr>
            <w:r w:rsidRPr="00B52604">
              <w:rPr>
                <w:rFonts w:ascii="Museo Sans 100" w:hAnsi="Museo Sans 100"/>
              </w:rPr>
              <w:t>2</w:t>
            </w:r>
          </w:p>
        </w:tc>
        <w:tc>
          <w:tcPr>
            <w:tcW w:w="2439" w:type="dxa"/>
          </w:tcPr>
          <w:p w:rsidR="00765E9E" w:rsidRPr="00B52604" w:rsidRDefault="00765E9E" w:rsidP="000A62A2">
            <w:pPr>
              <w:jc w:val="both"/>
              <w:rPr>
                <w:rFonts w:ascii="Museo Sans 100" w:hAnsi="Museo Sans 100"/>
              </w:rPr>
            </w:pPr>
            <w:r w:rsidRPr="00B52604">
              <w:rPr>
                <w:rFonts w:ascii="Museo Sans 100" w:hAnsi="Museo Sans 100"/>
              </w:rPr>
              <w:t>Preguntar a la Gerencia de Operaciones, sobre el consumo de los servicio de Agua, Energía Eléctrica, papel y combustible.</w:t>
            </w:r>
          </w:p>
          <w:p w:rsidR="00765E9E" w:rsidRPr="00B52604" w:rsidRDefault="00765E9E" w:rsidP="000A62A2">
            <w:pPr>
              <w:jc w:val="both"/>
              <w:rPr>
                <w:rFonts w:ascii="Museo Sans 100" w:hAnsi="Museo Sans 100"/>
              </w:rPr>
            </w:pPr>
            <w:r w:rsidRPr="00B52604">
              <w:rPr>
                <w:rFonts w:ascii="Museo Sans 100" w:hAnsi="Museo Sans 100"/>
              </w:rPr>
              <w:t xml:space="preserve">Según referencia </w:t>
            </w:r>
          </w:p>
          <w:p w:rsidR="00765E9E" w:rsidRPr="00B52604" w:rsidRDefault="00765E9E" w:rsidP="000A62A2">
            <w:pPr>
              <w:jc w:val="both"/>
              <w:rPr>
                <w:rFonts w:ascii="Museo Sans 100" w:hAnsi="Museo Sans 100"/>
              </w:rPr>
            </w:pPr>
            <w:r w:rsidRPr="00B52604">
              <w:rPr>
                <w:rFonts w:ascii="Museo Sans 100" w:hAnsi="Museo Sans 100"/>
              </w:rPr>
              <w:t>UAM-00-0298-19</w:t>
            </w:r>
          </w:p>
        </w:tc>
        <w:tc>
          <w:tcPr>
            <w:tcW w:w="1701" w:type="dxa"/>
          </w:tcPr>
          <w:p w:rsidR="00765E9E" w:rsidRPr="00B52604" w:rsidRDefault="00765E9E" w:rsidP="000A62A2">
            <w:pPr>
              <w:jc w:val="both"/>
              <w:rPr>
                <w:rFonts w:ascii="Museo Sans 100" w:hAnsi="Museo Sans 100"/>
              </w:rPr>
            </w:pPr>
            <w:r w:rsidRPr="00B52604">
              <w:rPr>
                <w:rFonts w:ascii="Museo Sans 100" w:hAnsi="Museo Sans 100"/>
              </w:rPr>
              <w:t>Realizar un Diagnostico General de gasto para establecer los indicadores básicos.</w:t>
            </w:r>
          </w:p>
        </w:tc>
        <w:tc>
          <w:tcPr>
            <w:tcW w:w="2268" w:type="dxa"/>
          </w:tcPr>
          <w:p w:rsidR="00765E9E" w:rsidRPr="00B52604" w:rsidRDefault="00765E9E" w:rsidP="000A62A2">
            <w:pPr>
              <w:jc w:val="both"/>
              <w:rPr>
                <w:rFonts w:ascii="Museo Sans 100" w:hAnsi="Museo Sans 100"/>
              </w:rPr>
            </w:pPr>
            <w:r w:rsidRPr="00B52604">
              <w:rPr>
                <w:rFonts w:ascii="Museo Sans 100" w:hAnsi="Museo Sans 100"/>
              </w:rPr>
              <w:t>Se proporcionó la información.</w:t>
            </w:r>
          </w:p>
          <w:p w:rsidR="00765E9E" w:rsidRPr="00B52604" w:rsidRDefault="00765E9E" w:rsidP="000A62A2">
            <w:pPr>
              <w:jc w:val="both"/>
              <w:rPr>
                <w:rFonts w:ascii="Museo Sans 100" w:hAnsi="Museo Sans 100"/>
              </w:rPr>
            </w:pPr>
            <w:r w:rsidRPr="00B52604">
              <w:rPr>
                <w:rFonts w:ascii="Museo Sans 100" w:hAnsi="Museo Sans 100"/>
              </w:rPr>
              <w:t xml:space="preserve">Según Informes con Referencia </w:t>
            </w:r>
          </w:p>
          <w:p w:rsidR="00765E9E" w:rsidRPr="00B52604" w:rsidRDefault="00765E9E" w:rsidP="000A62A2">
            <w:pPr>
              <w:jc w:val="both"/>
              <w:rPr>
                <w:rFonts w:ascii="Museo Sans 100" w:hAnsi="Museo Sans 100"/>
              </w:rPr>
            </w:pPr>
            <w:r w:rsidRPr="00B52604">
              <w:rPr>
                <w:rFonts w:ascii="Museo Sans 100" w:hAnsi="Museo Sans 100"/>
              </w:rPr>
              <w:t>GOL-00-0505-19</w:t>
            </w:r>
          </w:p>
        </w:tc>
        <w:tc>
          <w:tcPr>
            <w:tcW w:w="2835" w:type="dxa"/>
          </w:tcPr>
          <w:p w:rsidR="00765E9E" w:rsidRPr="00B52604" w:rsidRDefault="00765E9E" w:rsidP="000A62A2">
            <w:pPr>
              <w:jc w:val="both"/>
              <w:rPr>
                <w:rFonts w:ascii="Museo Sans 100" w:hAnsi="Museo Sans 100"/>
              </w:rPr>
            </w:pPr>
            <w:r w:rsidRPr="00B52604">
              <w:rPr>
                <w:rFonts w:ascii="Museo Sans 100" w:hAnsi="Museo Sans 100"/>
              </w:rPr>
              <w:t>Se está consolidando la información para ser presentada al Comité de Gestión Ambiental, y hacer un diagnóstico.</w:t>
            </w:r>
          </w:p>
        </w:tc>
      </w:tr>
      <w:tr w:rsidR="00765E9E" w:rsidRPr="00B52604" w:rsidTr="00765E9E">
        <w:tc>
          <w:tcPr>
            <w:tcW w:w="567" w:type="dxa"/>
          </w:tcPr>
          <w:p w:rsidR="00765E9E" w:rsidRPr="00B52604" w:rsidRDefault="00765E9E" w:rsidP="00765E9E">
            <w:pPr>
              <w:spacing w:line="360" w:lineRule="auto"/>
              <w:jc w:val="both"/>
              <w:rPr>
                <w:rFonts w:ascii="Museo Sans 100" w:hAnsi="Museo Sans 100"/>
              </w:rPr>
            </w:pPr>
            <w:r w:rsidRPr="00B52604">
              <w:rPr>
                <w:rFonts w:ascii="Museo Sans 100" w:hAnsi="Museo Sans 100"/>
              </w:rPr>
              <w:t>3</w:t>
            </w:r>
          </w:p>
        </w:tc>
        <w:tc>
          <w:tcPr>
            <w:tcW w:w="2439" w:type="dxa"/>
          </w:tcPr>
          <w:p w:rsidR="00765E9E" w:rsidRPr="00B52604" w:rsidRDefault="00765E9E" w:rsidP="000A62A2">
            <w:pPr>
              <w:jc w:val="both"/>
              <w:rPr>
                <w:rFonts w:ascii="Museo Sans 100" w:hAnsi="Museo Sans 100"/>
              </w:rPr>
            </w:pPr>
            <w:r w:rsidRPr="00B52604">
              <w:rPr>
                <w:rFonts w:ascii="Museo Sans 100" w:hAnsi="Museo Sans 100"/>
              </w:rPr>
              <w:t xml:space="preserve">Indagar en la Gerencia de Operaciones, sobre tratamiento que se le da a los desechos sólidos, residuos de aparatos eléctricos y las medidas que se toman sobre la </w:t>
            </w:r>
            <w:r w:rsidRPr="00B52604">
              <w:rPr>
                <w:rFonts w:ascii="Museo Sans 100" w:hAnsi="Museo Sans 100"/>
              </w:rPr>
              <w:lastRenderedPageBreak/>
              <w:t xml:space="preserve">optimización del uso de energía, según. Referencia </w:t>
            </w:r>
          </w:p>
          <w:p w:rsidR="00765E9E" w:rsidRPr="00B52604" w:rsidRDefault="00765E9E" w:rsidP="000A62A2">
            <w:pPr>
              <w:jc w:val="both"/>
              <w:rPr>
                <w:rFonts w:ascii="Museo Sans 100" w:hAnsi="Museo Sans 100"/>
              </w:rPr>
            </w:pPr>
            <w:r w:rsidRPr="00B52604">
              <w:rPr>
                <w:rFonts w:ascii="Museo Sans 100" w:hAnsi="Museo Sans 100"/>
              </w:rPr>
              <w:t>UAM-00-0193-19.</w:t>
            </w:r>
          </w:p>
        </w:tc>
        <w:tc>
          <w:tcPr>
            <w:tcW w:w="1701" w:type="dxa"/>
          </w:tcPr>
          <w:p w:rsidR="00765E9E" w:rsidRPr="00B52604" w:rsidRDefault="00765E9E" w:rsidP="000A62A2">
            <w:pPr>
              <w:jc w:val="both"/>
              <w:rPr>
                <w:rFonts w:ascii="Museo Sans 100" w:hAnsi="Museo Sans 100"/>
              </w:rPr>
            </w:pPr>
            <w:r w:rsidRPr="00B52604">
              <w:rPr>
                <w:rFonts w:ascii="Museo Sans 100" w:hAnsi="Museo Sans 100"/>
              </w:rPr>
              <w:lastRenderedPageBreak/>
              <w:t xml:space="preserve">Realizar un Diagnostico General para determinar las acciones inmediatas que se tomarán. </w:t>
            </w:r>
          </w:p>
        </w:tc>
        <w:tc>
          <w:tcPr>
            <w:tcW w:w="2268" w:type="dxa"/>
          </w:tcPr>
          <w:p w:rsidR="00765E9E" w:rsidRPr="00B52604" w:rsidRDefault="00765E9E" w:rsidP="000A62A2">
            <w:pPr>
              <w:jc w:val="both"/>
              <w:rPr>
                <w:rFonts w:ascii="Museo Sans 100" w:hAnsi="Museo Sans 100"/>
              </w:rPr>
            </w:pPr>
            <w:r w:rsidRPr="00B52604">
              <w:rPr>
                <w:rFonts w:ascii="Museo Sans 100" w:hAnsi="Museo Sans 100"/>
              </w:rPr>
              <w:t>Se proporcionó la información.</w:t>
            </w:r>
          </w:p>
          <w:p w:rsidR="00765E9E" w:rsidRPr="00B52604" w:rsidRDefault="00765E9E" w:rsidP="000A62A2">
            <w:pPr>
              <w:jc w:val="both"/>
              <w:rPr>
                <w:rFonts w:ascii="Museo Sans 100" w:hAnsi="Museo Sans 100"/>
              </w:rPr>
            </w:pPr>
            <w:r w:rsidRPr="00B52604">
              <w:rPr>
                <w:rFonts w:ascii="Museo Sans 100" w:hAnsi="Museo Sans 100"/>
              </w:rPr>
              <w:t xml:space="preserve">Según Informes con Referencia </w:t>
            </w:r>
          </w:p>
          <w:p w:rsidR="00765E9E" w:rsidRPr="00B52604" w:rsidRDefault="00765E9E" w:rsidP="000A62A2">
            <w:pPr>
              <w:jc w:val="both"/>
              <w:rPr>
                <w:rFonts w:ascii="Museo Sans 100" w:hAnsi="Museo Sans 100"/>
              </w:rPr>
            </w:pPr>
            <w:r w:rsidRPr="00B52604">
              <w:rPr>
                <w:rFonts w:ascii="Museo Sans 100" w:hAnsi="Museo Sans 100"/>
              </w:rPr>
              <w:t>GOL-00-0462-19</w:t>
            </w:r>
          </w:p>
        </w:tc>
        <w:tc>
          <w:tcPr>
            <w:tcW w:w="2835" w:type="dxa"/>
          </w:tcPr>
          <w:p w:rsidR="00765E9E" w:rsidRPr="00B52604" w:rsidRDefault="00765E9E" w:rsidP="000A62A2">
            <w:pPr>
              <w:jc w:val="both"/>
              <w:rPr>
                <w:rFonts w:ascii="Museo Sans 100" w:hAnsi="Museo Sans 100"/>
              </w:rPr>
            </w:pPr>
            <w:r w:rsidRPr="00B52604">
              <w:rPr>
                <w:rFonts w:ascii="Museo Sans 100" w:hAnsi="Museo Sans 100"/>
              </w:rPr>
              <w:t xml:space="preserve">La </w:t>
            </w:r>
            <w:r w:rsidRPr="00B52604">
              <w:rPr>
                <w:rFonts w:ascii="Museo Sans 100" w:hAnsi="Museo Sans 100"/>
                <w:b/>
              </w:rPr>
              <w:t xml:space="preserve">información será notificada al Comité de Gestión Ambiental </w:t>
            </w:r>
            <w:r w:rsidRPr="00B52604">
              <w:rPr>
                <w:rFonts w:ascii="Museo Sans 100" w:hAnsi="Museo Sans 100"/>
              </w:rPr>
              <w:t>y hacer un diagnóstico</w:t>
            </w:r>
            <w:r w:rsidRPr="00B52604">
              <w:rPr>
                <w:rFonts w:ascii="Museo Sans 100" w:hAnsi="Museo Sans 100"/>
                <w:b/>
              </w:rPr>
              <w:t xml:space="preserve">. </w:t>
            </w:r>
          </w:p>
        </w:tc>
      </w:tr>
    </w:tbl>
    <w:p w:rsidR="009032F4" w:rsidRDefault="009032F4"/>
    <w:p w:rsidR="009032F4" w:rsidRDefault="009032F4"/>
    <w:p w:rsidR="009032F4" w:rsidRDefault="009032F4"/>
    <w:p w:rsidR="009032F4" w:rsidRDefault="009032F4"/>
    <w:p w:rsidR="009032F4" w:rsidRDefault="009032F4"/>
    <w:p w:rsidR="009032F4" w:rsidRDefault="009032F4"/>
    <w:p w:rsidR="009032F4" w:rsidRDefault="009032F4"/>
    <w:tbl>
      <w:tblPr>
        <w:tblStyle w:val="Tablaconcuadrcula"/>
        <w:tblW w:w="9810" w:type="dxa"/>
        <w:tblLayout w:type="fixed"/>
        <w:tblLook w:val="04A0" w:firstRow="1" w:lastRow="0" w:firstColumn="1" w:lastColumn="0" w:noHBand="0" w:noVBand="1"/>
      </w:tblPr>
      <w:tblGrid>
        <w:gridCol w:w="567"/>
        <w:gridCol w:w="2439"/>
        <w:gridCol w:w="1701"/>
        <w:gridCol w:w="2268"/>
        <w:gridCol w:w="2835"/>
      </w:tblGrid>
      <w:tr w:rsidR="00765E9E" w:rsidRPr="00B52604" w:rsidTr="00765E9E">
        <w:tc>
          <w:tcPr>
            <w:tcW w:w="567" w:type="dxa"/>
          </w:tcPr>
          <w:p w:rsidR="00765E9E" w:rsidRPr="00B52604" w:rsidRDefault="00765E9E" w:rsidP="00765E9E">
            <w:pPr>
              <w:spacing w:line="360" w:lineRule="auto"/>
              <w:jc w:val="both"/>
              <w:rPr>
                <w:rFonts w:ascii="Museo Sans 100" w:hAnsi="Museo Sans 100"/>
              </w:rPr>
            </w:pPr>
            <w:r w:rsidRPr="00B52604">
              <w:rPr>
                <w:rFonts w:ascii="Museo Sans 100" w:hAnsi="Museo Sans 100"/>
              </w:rPr>
              <w:t>4</w:t>
            </w:r>
          </w:p>
        </w:tc>
        <w:tc>
          <w:tcPr>
            <w:tcW w:w="2439" w:type="dxa"/>
          </w:tcPr>
          <w:p w:rsidR="00765E9E" w:rsidRPr="00B52604" w:rsidRDefault="00765E9E" w:rsidP="000A62A2">
            <w:pPr>
              <w:jc w:val="both"/>
              <w:rPr>
                <w:rFonts w:ascii="Museo Sans 100" w:hAnsi="Museo Sans 100"/>
              </w:rPr>
            </w:pPr>
            <w:r w:rsidRPr="00B52604">
              <w:rPr>
                <w:rFonts w:ascii="Museo Sans 100" w:hAnsi="Museo Sans 100"/>
              </w:rPr>
              <w:t xml:space="preserve">Indagar con la Unidad de Informática sobre el tratamiento del equipo informático. </w:t>
            </w:r>
          </w:p>
          <w:p w:rsidR="00765E9E" w:rsidRPr="00B52604" w:rsidRDefault="00765E9E" w:rsidP="000A62A2">
            <w:pPr>
              <w:jc w:val="both"/>
              <w:rPr>
                <w:rFonts w:ascii="Museo Sans 100" w:hAnsi="Museo Sans 100"/>
              </w:rPr>
            </w:pPr>
            <w:r w:rsidRPr="00B52604">
              <w:rPr>
                <w:rFonts w:ascii="Museo Sans 100" w:hAnsi="Museo Sans 100"/>
              </w:rPr>
              <w:t>Según Referencia.</w:t>
            </w:r>
          </w:p>
          <w:p w:rsidR="00765E9E" w:rsidRPr="00B52604" w:rsidRDefault="00765E9E" w:rsidP="000A62A2">
            <w:pPr>
              <w:jc w:val="both"/>
              <w:rPr>
                <w:rFonts w:ascii="Museo Sans 100" w:hAnsi="Museo Sans 100"/>
              </w:rPr>
            </w:pPr>
            <w:r w:rsidRPr="00B52604">
              <w:rPr>
                <w:rFonts w:ascii="Museo Sans 100" w:hAnsi="Museo Sans 100"/>
              </w:rPr>
              <w:t>UAM-00-0194-19.</w:t>
            </w:r>
          </w:p>
          <w:p w:rsidR="00765E9E" w:rsidRPr="00B52604" w:rsidRDefault="00765E9E" w:rsidP="000A62A2">
            <w:pPr>
              <w:jc w:val="both"/>
              <w:rPr>
                <w:rFonts w:ascii="Museo Sans 100" w:hAnsi="Museo Sans 100"/>
              </w:rPr>
            </w:pPr>
            <w:r w:rsidRPr="00B52604">
              <w:rPr>
                <w:rFonts w:ascii="Museo Sans 100" w:hAnsi="Museo Sans 100"/>
              </w:rPr>
              <w:t xml:space="preserve">Consultar al MARN sobre empresas que compran productos eléctricos, informáticos, etc. </w:t>
            </w:r>
          </w:p>
        </w:tc>
        <w:tc>
          <w:tcPr>
            <w:tcW w:w="1701" w:type="dxa"/>
          </w:tcPr>
          <w:p w:rsidR="00765E9E" w:rsidRPr="00B52604" w:rsidRDefault="00765E9E" w:rsidP="000A62A2">
            <w:pPr>
              <w:jc w:val="both"/>
              <w:rPr>
                <w:rFonts w:ascii="Museo Sans 100" w:hAnsi="Museo Sans 100"/>
              </w:rPr>
            </w:pPr>
            <w:r w:rsidRPr="00B52604">
              <w:rPr>
                <w:rFonts w:ascii="Museo Sans 100" w:hAnsi="Museo Sans 100"/>
              </w:rPr>
              <w:t xml:space="preserve">Realizar un Diagnóstico para determinar qué acciones se tomarán. </w:t>
            </w:r>
          </w:p>
        </w:tc>
        <w:tc>
          <w:tcPr>
            <w:tcW w:w="2268" w:type="dxa"/>
          </w:tcPr>
          <w:p w:rsidR="00765E9E" w:rsidRPr="00B52604" w:rsidRDefault="00765E9E" w:rsidP="000A62A2">
            <w:pPr>
              <w:jc w:val="both"/>
              <w:rPr>
                <w:rFonts w:ascii="Museo Sans 100" w:hAnsi="Museo Sans 100"/>
              </w:rPr>
            </w:pPr>
            <w:r w:rsidRPr="00B52604">
              <w:rPr>
                <w:rFonts w:ascii="Museo Sans 100" w:hAnsi="Museo Sans 100"/>
              </w:rPr>
              <w:t>Se proporcionó la información.</w:t>
            </w:r>
          </w:p>
          <w:p w:rsidR="00765E9E" w:rsidRPr="00B52604" w:rsidRDefault="00765E9E" w:rsidP="000A62A2">
            <w:pPr>
              <w:jc w:val="both"/>
              <w:rPr>
                <w:rFonts w:ascii="Museo Sans 100" w:hAnsi="Museo Sans 100"/>
              </w:rPr>
            </w:pPr>
            <w:r w:rsidRPr="00B52604">
              <w:rPr>
                <w:rFonts w:ascii="Museo Sans 100" w:hAnsi="Museo Sans 100"/>
              </w:rPr>
              <w:t xml:space="preserve">Según Informes con Referencia </w:t>
            </w:r>
          </w:p>
          <w:p w:rsidR="00765E9E" w:rsidRPr="00B52604" w:rsidRDefault="00765E9E" w:rsidP="000A62A2">
            <w:pPr>
              <w:jc w:val="both"/>
              <w:rPr>
                <w:rFonts w:ascii="Museo Sans 100" w:hAnsi="Museo Sans 100"/>
              </w:rPr>
            </w:pPr>
            <w:r w:rsidRPr="00B52604">
              <w:rPr>
                <w:rFonts w:ascii="Museo Sans 100" w:hAnsi="Museo Sans 100"/>
              </w:rPr>
              <w:t>UDI-00-0117-19.</w:t>
            </w:r>
          </w:p>
        </w:tc>
        <w:tc>
          <w:tcPr>
            <w:tcW w:w="2835" w:type="dxa"/>
          </w:tcPr>
          <w:p w:rsidR="00765E9E" w:rsidRPr="00B52604" w:rsidRDefault="00765E9E" w:rsidP="000A62A2">
            <w:pPr>
              <w:jc w:val="both"/>
              <w:rPr>
                <w:rFonts w:ascii="Museo Sans 100" w:hAnsi="Museo Sans 100"/>
              </w:rPr>
            </w:pPr>
            <w:r w:rsidRPr="00B52604">
              <w:rPr>
                <w:rFonts w:ascii="Museo Sans 100" w:hAnsi="Museo Sans 100"/>
              </w:rPr>
              <w:t xml:space="preserve">Lo </w:t>
            </w:r>
            <w:r w:rsidRPr="00B52604">
              <w:rPr>
                <w:rFonts w:ascii="Museo Sans 100" w:hAnsi="Museo Sans 100"/>
                <w:b/>
              </w:rPr>
              <w:t xml:space="preserve">información será notificada al Comité de Gestión Ambiental </w:t>
            </w:r>
            <w:r w:rsidRPr="00B52604">
              <w:rPr>
                <w:rFonts w:ascii="Museo Sans 100" w:hAnsi="Museo Sans 100"/>
              </w:rPr>
              <w:t>y hacer un diagnóstico</w:t>
            </w:r>
            <w:r w:rsidRPr="00B52604">
              <w:rPr>
                <w:rFonts w:ascii="Museo Sans 100" w:hAnsi="Museo Sans 100"/>
                <w:b/>
              </w:rPr>
              <w:t xml:space="preserve">. </w:t>
            </w:r>
          </w:p>
        </w:tc>
      </w:tr>
      <w:tr w:rsidR="00765E9E" w:rsidRPr="00B52604" w:rsidTr="00765E9E">
        <w:tc>
          <w:tcPr>
            <w:tcW w:w="567" w:type="dxa"/>
          </w:tcPr>
          <w:p w:rsidR="00765E9E" w:rsidRPr="00B52604" w:rsidRDefault="00765E9E" w:rsidP="00765E9E">
            <w:pPr>
              <w:spacing w:line="360" w:lineRule="auto"/>
              <w:jc w:val="both"/>
              <w:rPr>
                <w:rFonts w:ascii="Museo Sans 100" w:hAnsi="Museo Sans 100"/>
              </w:rPr>
            </w:pPr>
            <w:r w:rsidRPr="00B52604">
              <w:rPr>
                <w:rFonts w:ascii="Museo Sans 100" w:hAnsi="Museo Sans 100"/>
              </w:rPr>
              <w:t>5</w:t>
            </w:r>
          </w:p>
        </w:tc>
        <w:tc>
          <w:tcPr>
            <w:tcW w:w="2439" w:type="dxa"/>
          </w:tcPr>
          <w:p w:rsidR="00765E9E" w:rsidRPr="00B52604" w:rsidRDefault="00765E9E" w:rsidP="000A62A2">
            <w:pPr>
              <w:jc w:val="both"/>
              <w:rPr>
                <w:rFonts w:ascii="Museo Sans 100" w:hAnsi="Museo Sans 100"/>
                <w:b/>
              </w:rPr>
            </w:pPr>
            <w:r w:rsidRPr="00B52604">
              <w:rPr>
                <w:rFonts w:ascii="Museo Sans 100" w:hAnsi="Museo Sans 100"/>
              </w:rPr>
              <w:t xml:space="preserve">Consulta a la Unidad de Planificación Institucional a través de correo electrónico sobre las gestiones que la Unidad Ambiental realizó sobre el </w:t>
            </w:r>
            <w:r w:rsidRPr="00B52604">
              <w:rPr>
                <w:rFonts w:ascii="Museo Sans 100" w:hAnsi="Museo Sans 100"/>
                <w:b/>
              </w:rPr>
              <w:t>Plan Institucional de Gestión Ambiental.</w:t>
            </w:r>
          </w:p>
          <w:p w:rsidR="00765E9E" w:rsidRPr="00B52604" w:rsidRDefault="00765E9E" w:rsidP="000A62A2">
            <w:pPr>
              <w:jc w:val="both"/>
              <w:rPr>
                <w:rFonts w:ascii="Museo Sans 100" w:hAnsi="Museo Sans 100"/>
              </w:rPr>
            </w:pPr>
          </w:p>
        </w:tc>
        <w:tc>
          <w:tcPr>
            <w:tcW w:w="1701" w:type="dxa"/>
          </w:tcPr>
          <w:p w:rsidR="00765E9E" w:rsidRPr="00B52604" w:rsidRDefault="00765E9E" w:rsidP="000A62A2">
            <w:pPr>
              <w:jc w:val="both"/>
              <w:rPr>
                <w:rFonts w:ascii="Museo Sans 100" w:hAnsi="Museo Sans 100"/>
              </w:rPr>
            </w:pPr>
            <w:r w:rsidRPr="00B52604">
              <w:rPr>
                <w:rFonts w:ascii="Museo Sans 100" w:hAnsi="Museo Sans 100"/>
              </w:rPr>
              <w:t>Analizar si se debe modificar.</w:t>
            </w:r>
          </w:p>
        </w:tc>
        <w:tc>
          <w:tcPr>
            <w:tcW w:w="2268" w:type="dxa"/>
          </w:tcPr>
          <w:p w:rsidR="00765E9E" w:rsidRPr="00B52604" w:rsidRDefault="00765E9E" w:rsidP="000A62A2">
            <w:pPr>
              <w:jc w:val="both"/>
              <w:rPr>
                <w:rFonts w:ascii="Museo Sans 100" w:hAnsi="Museo Sans 100"/>
              </w:rPr>
            </w:pPr>
            <w:r w:rsidRPr="00B52604">
              <w:rPr>
                <w:rFonts w:ascii="Museo Sans 100" w:hAnsi="Museo Sans 100"/>
              </w:rPr>
              <w:t>En fecha 07/12/2016 recibieron correo electrónico de la entonces jefatura de la Unidad Ambiental remitiéndoles el “</w:t>
            </w:r>
            <w:r w:rsidRPr="00B52604">
              <w:rPr>
                <w:rFonts w:ascii="Museo Sans 100" w:hAnsi="Museo Sans 100"/>
                <w:i/>
                <w:iCs/>
              </w:rPr>
              <w:t>Plan Institucional de Gestión Ambiental”</w:t>
            </w:r>
            <w:r w:rsidRPr="00B52604">
              <w:rPr>
                <w:rFonts w:ascii="Museo Sans 100" w:hAnsi="Museo Sans 100"/>
              </w:rPr>
              <w:t xml:space="preserve"> para que brindara opiniones y sugerencias, el cual respondieron con observaciones el día 17 de febrero de  2017. Luego en fecha 24 de octubre de 2017 recibieron de nuevo el archivo del Plan, pero al revisarlo aún se observaban los comentarios que le habían realizado, situación que advirtieron en correo de misma fecha y que constituye la última comunicación y documento que se tiene al respecto.</w:t>
            </w:r>
          </w:p>
          <w:p w:rsidR="00765E9E" w:rsidRPr="00B52604" w:rsidRDefault="00765E9E" w:rsidP="000A62A2">
            <w:pPr>
              <w:jc w:val="both"/>
              <w:rPr>
                <w:rFonts w:ascii="Museo Sans 100" w:hAnsi="Museo Sans 100"/>
              </w:rPr>
            </w:pPr>
          </w:p>
        </w:tc>
        <w:tc>
          <w:tcPr>
            <w:tcW w:w="2835" w:type="dxa"/>
          </w:tcPr>
          <w:p w:rsidR="00765E9E" w:rsidRPr="00B52604" w:rsidRDefault="00765E9E" w:rsidP="000A62A2">
            <w:pPr>
              <w:jc w:val="both"/>
              <w:rPr>
                <w:rFonts w:ascii="Museo Sans 100" w:hAnsi="Museo Sans 100"/>
                <w:b/>
              </w:rPr>
            </w:pPr>
            <w:r w:rsidRPr="00B52604">
              <w:rPr>
                <w:rFonts w:ascii="Museo Sans 100" w:hAnsi="Museo Sans 100"/>
                <w:b/>
              </w:rPr>
              <w:lastRenderedPageBreak/>
              <w:t xml:space="preserve">Ya se cuenta con los proyectos del Plan Institucional de Gestión Ambiental para revisión por parte de la Unidad Ambiental </w:t>
            </w:r>
          </w:p>
        </w:tc>
      </w:tr>
      <w:tr w:rsidR="00765E9E" w:rsidRPr="00B52604" w:rsidTr="00765E9E">
        <w:tc>
          <w:tcPr>
            <w:tcW w:w="567" w:type="dxa"/>
          </w:tcPr>
          <w:p w:rsidR="00765E9E" w:rsidRPr="00B52604" w:rsidRDefault="00765E9E" w:rsidP="00765E9E">
            <w:pPr>
              <w:spacing w:line="360" w:lineRule="auto"/>
              <w:jc w:val="both"/>
              <w:rPr>
                <w:rFonts w:ascii="Museo Sans 100" w:hAnsi="Museo Sans 100"/>
              </w:rPr>
            </w:pPr>
            <w:r w:rsidRPr="00B52604">
              <w:rPr>
                <w:rFonts w:ascii="Museo Sans 100" w:hAnsi="Museo Sans 100"/>
              </w:rPr>
              <w:lastRenderedPageBreak/>
              <w:t>6</w:t>
            </w:r>
          </w:p>
        </w:tc>
        <w:tc>
          <w:tcPr>
            <w:tcW w:w="2439" w:type="dxa"/>
          </w:tcPr>
          <w:p w:rsidR="00765E9E" w:rsidRPr="00B52604" w:rsidRDefault="00765E9E" w:rsidP="000A62A2">
            <w:pPr>
              <w:jc w:val="both"/>
              <w:rPr>
                <w:rFonts w:ascii="Museo Sans 100" w:hAnsi="Museo Sans 100"/>
              </w:rPr>
            </w:pPr>
            <w:r w:rsidRPr="00B52604">
              <w:rPr>
                <w:rFonts w:ascii="Museo Sans 100" w:hAnsi="Museo Sans 100"/>
              </w:rPr>
              <w:t xml:space="preserve">Consulta a la Unidad de Planificación Institucional a través de correo electrónico sobre las gestiones que la Unidad Ambiental realizó sobre la </w:t>
            </w:r>
            <w:r w:rsidRPr="00B52604">
              <w:rPr>
                <w:rFonts w:ascii="Museo Sans 100" w:hAnsi="Museo Sans 100"/>
                <w:b/>
              </w:rPr>
              <w:t xml:space="preserve"> Gestión Integral de Desechos Sólidos,</w:t>
            </w:r>
          </w:p>
        </w:tc>
        <w:tc>
          <w:tcPr>
            <w:tcW w:w="1701" w:type="dxa"/>
          </w:tcPr>
          <w:p w:rsidR="00765E9E" w:rsidRPr="00B52604" w:rsidRDefault="00765E9E" w:rsidP="000A62A2">
            <w:pPr>
              <w:jc w:val="both"/>
              <w:rPr>
                <w:rFonts w:ascii="Museo Sans 100" w:hAnsi="Museo Sans 100"/>
              </w:rPr>
            </w:pPr>
            <w:r w:rsidRPr="00B52604">
              <w:rPr>
                <w:rFonts w:ascii="Museo Sans 100" w:hAnsi="Museo Sans 100"/>
              </w:rPr>
              <w:t>Analizar si se debe modificar.</w:t>
            </w:r>
          </w:p>
        </w:tc>
        <w:tc>
          <w:tcPr>
            <w:tcW w:w="2268" w:type="dxa"/>
          </w:tcPr>
          <w:p w:rsidR="00765E9E" w:rsidRPr="00B52604" w:rsidRDefault="00765E9E" w:rsidP="000A62A2">
            <w:pPr>
              <w:jc w:val="both"/>
              <w:rPr>
                <w:rFonts w:ascii="Museo Sans 100" w:hAnsi="Museo Sans 100"/>
              </w:rPr>
            </w:pPr>
            <w:r w:rsidRPr="00B52604">
              <w:rPr>
                <w:rFonts w:ascii="Museo Sans 100" w:hAnsi="Museo Sans 100"/>
              </w:rPr>
              <w:t>En fecha 04/12/2018 recibieron nota con Ref. UAM-00-0265-18 en donde se presentaba -en físico- para la revisión y análisis el “</w:t>
            </w:r>
            <w:r w:rsidRPr="00B52604">
              <w:rPr>
                <w:rFonts w:ascii="Museo Sans 100" w:hAnsi="Museo Sans 100"/>
                <w:i/>
                <w:iCs/>
              </w:rPr>
              <w:t xml:space="preserve">Programa 3: Gestión Integral de Residuos Sólidos (GIRS)”, </w:t>
            </w:r>
            <w:r w:rsidRPr="00B52604">
              <w:rPr>
                <w:rFonts w:ascii="Museo Sans 100" w:hAnsi="Museo Sans 100"/>
              </w:rPr>
              <w:t xml:space="preserve">Se les hizo ver a esa jefatura de la Unidad Ambiental que … : </w:t>
            </w:r>
            <w:r w:rsidRPr="00B52604">
              <w:rPr>
                <w:rFonts w:ascii="Museo Sans 100" w:hAnsi="Museo Sans 100"/>
                <w:i/>
                <w:iCs/>
              </w:rPr>
              <w:t xml:space="preserve">“Tenga en consideración que el “Plan de Gestión Ambiental Institucional” al que hace referencia en su nota no goza de autorización institucional, sin embargo, el documento en comento podría derivarse de nuestra Política Institucional de Gestión Ambiental, en el eje estratégico de buenas prácticas ambientales”, </w:t>
            </w:r>
            <w:r w:rsidRPr="00B52604">
              <w:rPr>
                <w:rFonts w:ascii="Museo Sans 100" w:hAnsi="Museo Sans 100"/>
              </w:rPr>
              <w:t>a lo cual respondió estar de acuerdo con nuestra opinión.</w:t>
            </w:r>
          </w:p>
          <w:p w:rsidR="00765E9E" w:rsidRPr="00B52604" w:rsidRDefault="00765E9E" w:rsidP="000A62A2">
            <w:pPr>
              <w:jc w:val="both"/>
              <w:rPr>
                <w:rFonts w:ascii="Museo Sans 100" w:hAnsi="Museo Sans 100"/>
              </w:rPr>
            </w:pPr>
            <w:r w:rsidRPr="00B52604">
              <w:rPr>
                <w:rFonts w:ascii="Museo Sans 100" w:hAnsi="Museo Sans 100"/>
              </w:rPr>
              <w:t>El primer pronunciamiento del GIRS fue en correo electrónico de fecha 11 de 01 enero de 2019 y recibieron respuesta 29 del mismo mes y año. El seguimiento que se dio a esta última, el cual contiene la última comunicación y documento que se tiene al respecto.</w:t>
            </w:r>
          </w:p>
          <w:p w:rsidR="00765E9E" w:rsidRPr="00B52604" w:rsidRDefault="00765E9E" w:rsidP="000A62A2">
            <w:pPr>
              <w:rPr>
                <w:rFonts w:ascii="Museo Sans 100" w:hAnsi="Museo Sans 100"/>
              </w:rPr>
            </w:pPr>
          </w:p>
          <w:p w:rsidR="00765E9E" w:rsidRPr="00B52604" w:rsidRDefault="00765E9E" w:rsidP="000A62A2">
            <w:pPr>
              <w:jc w:val="both"/>
              <w:rPr>
                <w:rFonts w:ascii="Museo Sans 100" w:hAnsi="Museo Sans 100"/>
              </w:rPr>
            </w:pPr>
          </w:p>
        </w:tc>
        <w:tc>
          <w:tcPr>
            <w:tcW w:w="2835" w:type="dxa"/>
          </w:tcPr>
          <w:p w:rsidR="00765E9E" w:rsidRPr="00B52604" w:rsidRDefault="00765E9E" w:rsidP="000A62A2">
            <w:pPr>
              <w:jc w:val="both"/>
              <w:rPr>
                <w:rFonts w:ascii="Museo Sans 100" w:hAnsi="Museo Sans 100"/>
                <w:b/>
              </w:rPr>
            </w:pPr>
            <w:r w:rsidRPr="00B52604">
              <w:rPr>
                <w:rFonts w:ascii="Museo Sans 100" w:hAnsi="Museo Sans 100"/>
                <w:b/>
              </w:rPr>
              <w:t>Ya se cuenta con los proyectos del Plan Institucional de Gestión Ambiental para revisión por parte de la Unidad Ambiental</w:t>
            </w:r>
          </w:p>
        </w:tc>
      </w:tr>
      <w:tr w:rsidR="00765E9E" w:rsidRPr="00B52604" w:rsidTr="00765E9E">
        <w:trPr>
          <w:trHeight w:val="2914"/>
        </w:trPr>
        <w:tc>
          <w:tcPr>
            <w:tcW w:w="567" w:type="dxa"/>
          </w:tcPr>
          <w:p w:rsidR="00765E9E" w:rsidRPr="00B52604" w:rsidRDefault="00765E9E" w:rsidP="00765E9E">
            <w:pPr>
              <w:spacing w:line="360" w:lineRule="auto"/>
              <w:jc w:val="both"/>
              <w:rPr>
                <w:rFonts w:ascii="Museo Sans 100" w:hAnsi="Museo Sans 100"/>
              </w:rPr>
            </w:pPr>
            <w:r w:rsidRPr="00B52604">
              <w:rPr>
                <w:rFonts w:ascii="Museo Sans 100" w:hAnsi="Museo Sans 100"/>
              </w:rPr>
              <w:lastRenderedPageBreak/>
              <w:t>7</w:t>
            </w:r>
          </w:p>
        </w:tc>
        <w:tc>
          <w:tcPr>
            <w:tcW w:w="2439" w:type="dxa"/>
          </w:tcPr>
          <w:p w:rsidR="00765E9E" w:rsidRPr="00B52604" w:rsidRDefault="00765E9E" w:rsidP="000A62A2">
            <w:pPr>
              <w:jc w:val="both"/>
              <w:rPr>
                <w:rFonts w:ascii="Museo Sans 100" w:hAnsi="Museo Sans 100"/>
              </w:rPr>
            </w:pPr>
            <w:r w:rsidRPr="00B52604">
              <w:rPr>
                <w:rFonts w:ascii="Museo Sans 100" w:hAnsi="Museo Sans 100"/>
              </w:rPr>
              <w:t>Cotizar el precio de una báscula para realizar el pesado de los desechos que genera el ISTA, sean estos papel, cartón, plástico, latas y orgánicos. Según correos electrónicos de fecha---</w:t>
            </w:r>
          </w:p>
        </w:tc>
        <w:tc>
          <w:tcPr>
            <w:tcW w:w="1701" w:type="dxa"/>
          </w:tcPr>
          <w:p w:rsidR="00765E9E" w:rsidRPr="00B52604" w:rsidRDefault="00765E9E" w:rsidP="000A62A2">
            <w:pPr>
              <w:jc w:val="both"/>
              <w:rPr>
                <w:rFonts w:ascii="Museo Sans 100" w:hAnsi="Museo Sans 100"/>
              </w:rPr>
            </w:pPr>
            <w:r w:rsidRPr="00B52604">
              <w:rPr>
                <w:rFonts w:ascii="Museo Sans 100" w:hAnsi="Museo Sans 100"/>
              </w:rPr>
              <w:t xml:space="preserve">Realizar el pesaje de la basura que produce el ISTA, para obtener indicadores. </w:t>
            </w:r>
          </w:p>
        </w:tc>
        <w:tc>
          <w:tcPr>
            <w:tcW w:w="2268" w:type="dxa"/>
          </w:tcPr>
          <w:p w:rsidR="00765E9E" w:rsidRPr="00B52604" w:rsidRDefault="00765E9E" w:rsidP="000A62A2">
            <w:pPr>
              <w:jc w:val="both"/>
              <w:rPr>
                <w:rFonts w:ascii="Museo Sans 100" w:hAnsi="Museo Sans 100"/>
              </w:rPr>
            </w:pPr>
            <w:r w:rsidRPr="00B52604">
              <w:rPr>
                <w:rFonts w:ascii="Museo Sans 100" w:hAnsi="Museo Sans 100"/>
              </w:rPr>
              <w:t>Se obtuvo la cotización pero la Unidad Ambiental no cuenta con los recursos para su adquisición, será tramitada su compra a través de la Gerencia de Operaciones.</w:t>
            </w:r>
          </w:p>
        </w:tc>
        <w:tc>
          <w:tcPr>
            <w:tcW w:w="2835" w:type="dxa"/>
          </w:tcPr>
          <w:p w:rsidR="00765E9E" w:rsidRPr="00B52604" w:rsidRDefault="00765E9E" w:rsidP="000A62A2">
            <w:pPr>
              <w:jc w:val="both"/>
              <w:rPr>
                <w:rFonts w:ascii="Museo Sans 100" w:hAnsi="Museo Sans 100"/>
              </w:rPr>
            </w:pPr>
            <w:r w:rsidRPr="00B52604">
              <w:rPr>
                <w:rFonts w:ascii="Museo Sans 100" w:hAnsi="Museo Sans 100"/>
              </w:rPr>
              <w:t>La Gerencia de Operaciones notificó el día 3 de diciembre bajo la Ref. GOL-00-600-19, que no se cuenta con fondos dentro del presupuesto específico 61199 Bienes Muebles, sugiriendo que la compra sea el próximo año, vía UACI.</w:t>
            </w:r>
          </w:p>
        </w:tc>
      </w:tr>
      <w:tr w:rsidR="00765E9E" w:rsidRPr="00B52604" w:rsidTr="00765E9E">
        <w:tc>
          <w:tcPr>
            <w:tcW w:w="567" w:type="dxa"/>
          </w:tcPr>
          <w:p w:rsidR="00765E9E" w:rsidRPr="00B52604" w:rsidRDefault="00765E9E" w:rsidP="00765E9E">
            <w:pPr>
              <w:spacing w:line="360" w:lineRule="auto"/>
              <w:jc w:val="both"/>
              <w:rPr>
                <w:rFonts w:ascii="Museo Sans 100" w:hAnsi="Museo Sans 100"/>
              </w:rPr>
            </w:pPr>
            <w:r w:rsidRPr="00B52604">
              <w:rPr>
                <w:rFonts w:ascii="Museo Sans 100" w:hAnsi="Museo Sans 100"/>
              </w:rPr>
              <w:t>8</w:t>
            </w:r>
          </w:p>
        </w:tc>
        <w:tc>
          <w:tcPr>
            <w:tcW w:w="2439" w:type="dxa"/>
          </w:tcPr>
          <w:p w:rsidR="00765E9E" w:rsidRPr="00B52604" w:rsidRDefault="00765E9E" w:rsidP="000A62A2">
            <w:pPr>
              <w:jc w:val="both"/>
              <w:rPr>
                <w:rFonts w:ascii="Museo Sans 100" w:hAnsi="Museo Sans 100"/>
              </w:rPr>
            </w:pPr>
            <w:r w:rsidRPr="00B52604">
              <w:rPr>
                <w:rFonts w:ascii="Museo Sans 100" w:hAnsi="Museo Sans 100"/>
              </w:rPr>
              <w:t xml:space="preserve">Solicitar a la Gerencia de Desarrollo Rural el área de las sedes del ISTA, según referencia UAM-00-0304-19 enviada el 20 de noviembre.   </w:t>
            </w:r>
          </w:p>
        </w:tc>
        <w:tc>
          <w:tcPr>
            <w:tcW w:w="1701" w:type="dxa"/>
          </w:tcPr>
          <w:p w:rsidR="00765E9E" w:rsidRPr="00B52604" w:rsidRDefault="00765E9E" w:rsidP="000A62A2">
            <w:pPr>
              <w:jc w:val="both"/>
              <w:rPr>
                <w:rFonts w:ascii="Museo Sans 100" w:hAnsi="Museo Sans 100"/>
              </w:rPr>
            </w:pPr>
            <w:r w:rsidRPr="00B52604">
              <w:rPr>
                <w:rFonts w:ascii="Museo Sans 100" w:hAnsi="Museo Sans 100"/>
              </w:rPr>
              <w:t>Realizar el cálculo de consumo por empleado de agua y energía eléctrica.</w:t>
            </w:r>
          </w:p>
        </w:tc>
        <w:tc>
          <w:tcPr>
            <w:tcW w:w="2268" w:type="dxa"/>
          </w:tcPr>
          <w:p w:rsidR="00765E9E" w:rsidRPr="00B52604" w:rsidRDefault="00765E9E" w:rsidP="000A62A2">
            <w:pPr>
              <w:jc w:val="both"/>
              <w:rPr>
                <w:rFonts w:ascii="Museo Sans 100" w:hAnsi="Museo Sans 100"/>
              </w:rPr>
            </w:pPr>
            <w:r w:rsidRPr="00B52604">
              <w:rPr>
                <w:rFonts w:ascii="Museo Sans 100" w:hAnsi="Museo Sans 100"/>
              </w:rPr>
              <w:t>Pendiente a la fecha.</w:t>
            </w:r>
          </w:p>
        </w:tc>
        <w:tc>
          <w:tcPr>
            <w:tcW w:w="2835" w:type="dxa"/>
          </w:tcPr>
          <w:p w:rsidR="00765E9E" w:rsidRPr="00B52604" w:rsidRDefault="00765E9E" w:rsidP="000A62A2">
            <w:pPr>
              <w:jc w:val="both"/>
              <w:rPr>
                <w:rFonts w:ascii="Museo Sans 100" w:hAnsi="Museo Sans 100"/>
              </w:rPr>
            </w:pPr>
            <w:r w:rsidRPr="00B52604">
              <w:rPr>
                <w:rFonts w:ascii="Museo Sans 100" w:hAnsi="Museo Sans 100"/>
              </w:rPr>
              <w:t xml:space="preserve">El insumo será mostrado al Comité de Gestión Ambiental. </w:t>
            </w:r>
          </w:p>
        </w:tc>
      </w:tr>
      <w:tr w:rsidR="00765E9E" w:rsidRPr="00B52604" w:rsidTr="00765E9E">
        <w:tc>
          <w:tcPr>
            <w:tcW w:w="567" w:type="dxa"/>
          </w:tcPr>
          <w:p w:rsidR="00765E9E" w:rsidRPr="00B52604" w:rsidRDefault="00765E9E" w:rsidP="00765E9E">
            <w:pPr>
              <w:spacing w:line="360" w:lineRule="auto"/>
              <w:jc w:val="both"/>
              <w:rPr>
                <w:rFonts w:ascii="Museo Sans 100" w:hAnsi="Museo Sans 100"/>
              </w:rPr>
            </w:pPr>
            <w:r w:rsidRPr="00B52604">
              <w:rPr>
                <w:rFonts w:ascii="Museo Sans 100" w:hAnsi="Museo Sans 100"/>
              </w:rPr>
              <w:t>9</w:t>
            </w:r>
          </w:p>
        </w:tc>
        <w:tc>
          <w:tcPr>
            <w:tcW w:w="2439" w:type="dxa"/>
          </w:tcPr>
          <w:p w:rsidR="00765E9E" w:rsidRPr="00B52604" w:rsidRDefault="00765E9E" w:rsidP="000A62A2">
            <w:pPr>
              <w:jc w:val="both"/>
              <w:rPr>
                <w:rFonts w:ascii="Museo Sans 100" w:hAnsi="Museo Sans 100"/>
              </w:rPr>
            </w:pPr>
            <w:r w:rsidRPr="00B52604">
              <w:rPr>
                <w:rFonts w:ascii="Museo Sans 100" w:hAnsi="Museo Sans 100"/>
              </w:rPr>
              <w:t xml:space="preserve">Consultar a la UACI si existe contratación de vigilancia en la Hacienda El </w:t>
            </w:r>
            <w:proofErr w:type="spellStart"/>
            <w:r w:rsidRPr="00B52604">
              <w:rPr>
                <w:rFonts w:ascii="Museo Sans 100" w:hAnsi="Museo Sans 100"/>
              </w:rPr>
              <w:t>Singuil</w:t>
            </w:r>
            <w:proofErr w:type="spellEnd"/>
            <w:r w:rsidRPr="00B52604">
              <w:rPr>
                <w:rFonts w:ascii="Museo Sans 100" w:hAnsi="Museo Sans 100"/>
              </w:rPr>
              <w:t>, ubicada en Santa Ana.  Ref. UAM-00-0316-19 del 26 de noviembre de 2019</w:t>
            </w:r>
          </w:p>
        </w:tc>
        <w:tc>
          <w:tcPr>
            <w:tcW w:w="1701" w:type="dxa"/>
          </w:tcPr>
          <w:p w:rsidR="00765E9E" w:rsidRPr="00B52604" w:rsidRDefault="00765E9E" w:rsidP="000A62A2">
            <w:pPr>
              <w:jc w:val="both"/>
              <w:rPr>
                <w:rFonts w:ascii="Museo Sans 100" w:hAnsi="Museo Sans 100"/>
              </w:rPr>
            </w:pPr>
            <w:r w:rsidRPr="00B52604">
              <w:rPr>
                <w:rFonts w:ascii="Museo Sans 100" w:hAnsi="Museo Sans 100"/>
              </w:rPr>
              <w:t>Proteger del saqueo de balastro, ya que es potencial Área Natural Protegida.</w:t>
            </w:r>
          </w:p>
        </w:tc>
        <w:tc>
          <w:tcPr>
            <w:tcW w:w="2268" w:type="dxa"/>
          </w:tcPr>
          <w:p w:rsidR="00765E9E" w:rsidRPr="00B52604" w:rsidRDefault="00765E9E" w:rsidP="000A62A2">
            <w:pPr>
              <w:jc w:val="both"/>
              <w:rPr>
                <w:rFonts w:ascii="Museo Sans 100" w:hAnsi="Museo Sans 100"/>
              </w:rPr>
            </w:pPr>
            <w:r w:rsidRPr="00B52604">
              <w:rPr>
                <w:rFonts w:ascii="Museo Sans 100" w:hAnsi="Museo Sans 100"/>
              </w:rPr>
              <w:t>Pendiente a la fecha</w:t>
            </w:r>
          </w:p>
        </w:tc>
        <w:tc>
          <w:tcPr>
            <w:tcW w:w="2835" w:type="dxa"/>
          </w:tcPr>
          <w:p w:rsidR="00765E9E" w:rsidRPr="00B52604" w:rsidRDefault="00765E9E" w:rsidP="000A62A2">
            <w:pPr>
              <w:jc w:val="both"/>
              <w:rPr>
                <w:rFonts w:ascii="Museo Sans 100" w:hAnsi="Museo Sans 100"/>
              </w:rPr>
            </w:pPr>
            <w:r w:rsidRPr="00B52604">
              <w:rPr>
                <w:rFonts w:ascii="Museo Sans 100" w:hAnsi="Museo Sans 100"/>
              </w:rPr>
              <w:t xml:space="preserve">Cumplimiento de lineamientos emitidos por el Ministerio de Medio Ambiente y Recursos Naturales, </w:t>
            </w:r>
          </w:p>
        </w:tc>
      </w:tr>
      <w:tr w:rsidR="00765E9E" w:rsidRPr="00B52604" w:rsidTr="00765E9E">
        <w:tc>
          <w:tcPr>
            <w:tcW w:w="567" w:type="dxa"/>
          </w:tcPr>
          <w:p w:rsidR="00765E9E" w:rsidRPr="00B52604" w:rsidRDefault="00765E9E" w:rsidP="00765E9E">
            <w:pPr>
              <w:spacing w:line="360" w:lineRule="auto"/>
              <w:jc w:val="both"/>
              <w:rPr>
                <w:rFonts w:ascii="Museo Sans 100" w:hAnsi="Museo Sans 100"/>
              </w:rPr>
            </w:pPr>
            <w:r w:rsidRPr="00B52604">
              <w:rPr>
                <w:rFonts w:ascii="Museo Sans 100" w:hAnsi="Museo Sans 100"/>
              </w:rPr>
              <w:t xml:space="preserve">10 </w:t>
            </w:r>
          </w:p>
        </w:tc>
        <w:tc>
          <w:tcPr>
            <w:tcW w:w="2439" w:type="dxa"/>
          </w:tcPr>
          <w:p w:rsidR="00765E9E" w:rsidRPr="009032F4" w:rsidRDefault="00765E9E" w:rsidP="000A62A2">
            <w:pPr>
              <w:jc w:val="both"/>
              <w:rPr>
                <w:rFonts w:ascii="Museo Sans 100" w:hAnsi="Museo Sans 100"/>
                <w:sz w:val="18"/>
                <w:szCs w:val="18"/>
              </w:rPr>
            </w:pPr>
            <w:r w:rsidRPr="009032F4">
              <w:rPr>
                <w:rFonts w:ascii="Museo Sans 100" w:hAnsi="Museo Sans 100"/>
                <w:sz w:val="18"/>
                <w:szCs w:val="18"/>
              </w:rPr>
              <w:t>Consultar a la UACI si las Unidades solicitantes que hacen requerimientos de compras, toman en cuenta los criterios ambientales en las adquisiciones.  Ref. UAM-00-0196-19 del 25 de octubre de 2019, reiterado en UAM-00-312-19 del 25 de noviembre</w:t>
            </w:r>
          </w:p>
        </w:tc>
        <w:tc>
          <w:tcPr>
            <w:tcW w:w="1701" w:type="dxa"/>
          </w:tcPr>
          <w:p w:rsidR="00765E9E" w:rsidRPr="009032F4" w:rsidRDefault="00765E9E" w:rsidP="000A62A2">
            <w:pPr>
              <w:jc w:val="both"/>
              <w:rPr>
                <w:rFonts w:ascii="Museo Sans 100" w:hAnsi="Museo Sans 100"/>
                <w:sz w:val="18"/>
                <w:szCs w:val="18"/>
              </w:rPr>
            </w:pPr>
            <w:r w:rsidRPr="009032F4">
              <w:rPr>
                <w:rFonts w:ascii="Museo Sans 100" w:hAnsi="Museo Sans 100"/>
                <w:sz w:val="18"/>
                <w:szCs w:val="18"/>
              </w:rPr>
              <w:t>Ejecutar la Política Institucional de Gestión Ambiental</w:t>
            </w:r>
          </w:p>
        </w:tc>
        <w:tc>
          <w:tcPr>
            <w:tcW w:w="2268" w:type="dxa"/>
          </w:tcPr>
          <w:p w:rsidR="00765E9E" w:rsidRPr="009032F4" w:rsidRDefault="00765E9E" w:rsidP="000A62A2">
            <w:pPr>
              <w:jc w:val="both"/>
              <w:rPr>
                <w:rFonts w:ascii="Museo Sans 100" w:hAnsi="Museo Sans 100"/>
                <w:sz w:val="18"/>
                <w:szCs w:val="18"/>
              </w:rPr>
            </w:pPr>
            <w:r w:rsidRPr="009032F4">
              <w:rPr>
                <w:rFonts w:ascii="Museo Sans 100" w:hAnsi="Museo Sans 100"/>
                <w:sz w:val="18"/>
                <w:szCs w:val="18"/>
              </w:rPr>
              <w:t xml:space="preserve">Pendiente a la Fecha </w:t>
            </w:r>
          </w:p>
        </w:tc>
        <w:tc>
          <w:tcPr>
            <w:tcW w:w="2835" w:type="dxa"/>
          </w:tcPr>
          <w:p w:rsidR="00765E9E" w:rsidRPr="009032F4" w:rsidRDefault="00765E9E" w:rsidP="000A62A2">
            <w:pPr>
              <w:jc w:val="both"/>
              <w:rPr>
                <w:rFonts w:ascii="Museo Sans 100" w:hAnsi="Museo Sans 100"/>
                <w:sz w:val="18"/>
                <w:szCs w:val="18"/>
              </w:rPr>
            </w:pPr>
          </w:p>
        </w:tc>
      </w:tr>
      <w:tr w:rsidR="00765E9E" w:rsidRPr="00B52604" w:rsidTr="00765E9E">
        <w:tc>
          <w:tcPr>
            <w:tcW w:w="567" w:type="dxa"/>
          </w:tcPr>
          <w:p w:rsidR="00765E9E" w:rsidRPr="00B52604" w:rsidRDefault="00765E9E" w:rsidP="00765E9E">
            <w:pPr>
              <w:spacing w:line="360" w:lineRule="auto"/>
              <w:jc w:val="both"/>
              <w:rPr>
                <w:rFonts w:ascii="Museo Sans 100" w:hAnsi="Museo Sans 100"/>
              </w:rPr>
            </w:pPr>
            <w:r w:rsidRPr="00B52604">
              <w:rPr>
                <w:rFonts w:ascii="Museo Sans 100" w:hAnsi="Museo Sans 100"/>
              </w:rPr>
              <w:t>11</w:t>
            </w:r>
          </w:p>
        </w:tc>
        <w:tc>
          <w:tcPr>
            <w:tcW w:w="2439" w:type="dxa"/>
          </w:tcPr>
          <w:p w:rsidR="00765E9E" w:rsidRPr="009032F4" w:rsidRDefault="00765E9E" w:rsidP="000A62A2">
            <w:pPr>
              <w:jc w:val="both"/>
              <w:rPr>
                <w:rFonts w:ascii="Museo Sans 100" w:hAnsi="Museo Sans 100"/>
                <w:sz w:val="18"/>
                <w:szCs w:val="18"/>
              </w:rPr>
            </w:pPr>
            <w:r w:rsidRPr="009032F4">
              <w:rPr>
                <w:rFonts w:ascii="Museo Sans 100" w:hAnsi="Museo Sans 100"/>
                <w:sz w:val="18"/>
                <w:szCs w:val="18"/>
              </w:rPr>
              <w:t>Consultar en sitios web y en el Ministerio de Medio ambiente sobre empresas que manejen residuos y desechos peligrosos. Y empresas que vendan productos desechables amigables al medio ambiente, para recomendarlos a la arrendataria de la Cafetería de la Institución.</w:t>
            </w:r>
          </w:p>
          <w:p w:rsidR="00765E9E" w:rsidRPr="009032F4" w:rsidRDefault="00765E9E" w:rsidP="000A62A2">
            <w:pPr>
              <w:jc w:val="both"/>
              <w:rPr>
                <w:rFonts w:ascii="Museo Sans 100" w:hAnsi="Museo Sans 100"/>
                <w:sz w:val="18"/>
                <w:szCs w:val="18"/>
                <w:lang w:val="es-ES"/>
              </w:rPr>
            </w:pPr>
            <w:r w:rsidRPr="009032F4">
              <w:rPr>
                <w:rFonts w:ascii="Museo Sans 100" w:hAnsi="Museo Sans 100"/>
                <w:sz w:val="18"/>
                <w:szCs w:val="18"/>
              </w:rPr>
              <w:t xml:space="preserve">Correo de fechas 29 y </w:t>
            </w:r>
            <w:r w:rsidRPr="009032F4">
              <w:rPr>
                <w:sz w:val="18"/>
                <w:szCs w:val="18"/>
                <w:lang w:val="es-ES"/>
              </w:rPr>
              <w:t>30 de octubre de 2019.</w:t>
            </w:r>
            <w:r w:rsidRPr="009032F4">
              <w:rPr>
                <w:sz w:val="18"/>
                <w:szCs w:val="18"/>
                <w:lang w:val="es-ES"/>
              </w:rPr>
              <w:br/>
            </w:r>
          </w:p>
        </w:tc>
        <w:tc>
          <w:tcPr>
            <w:tcW w:w="1701" w:type="dxa"/>
          </w:tcPr>
          <w:p w:rsidR="00765E9E" w:rsidRPr="009032F4" w:rsidRDefault="00765E9E" w:rsidP="000A62A2">
            <w:pPr>
              <w:jc w:val="both"/>
              <w:rPr>
                <w:rFonts w:ascii="Museo Sans 100" w:hAnsi="Museo Sans 100"/>
                <w:sz w:val="18"/>
                <w:szCs w:val="18"/>
              </w:rPr>
            </w:pPr>
            <w:r w:rsidRPr="009032F4">
              <w:rPr>
                <w:rFonts w:ascii="Museo Sans 100" w:hAnsi="Museo Sans 100"/>
                <w:sz w:val="18"/>
                <w:szCs w:val="18"/>
              </w:rPr>
              <w:t>Ejecutar la Política Institucional de Gestión Ambiental</w:t>
            </w:r>
          </w:p>
        </w:tc>
        <w:tc>
          <w:tcPr>
            <w:tcW w:w="2268" w:type="dxa"/>
          </w:tcPr>
          <w:p w:rsidR="00765E9E" w:rsidRPr="009032F4" w:rsidRDefault="00765E9E" w:rsidP="000A62A2">
            <w:pPr>
              <w:jc w:val="both"/>
              <w:rPr>
                <w:rFonts w:ascii="Museo Sans 100" w:hAnsi="Museo Sans 100"/>
                <w:sz w:val="18"/>
                <w:szCs w:val="18"/>
              </w:rPr>
            </w:pPr>
            <w:r w:rsidRPr="009032F4">
              <w:rPr>
                <w:rFonts w:ascii="Museo Sans 100" w:hAnsi="Museo Sans 100"/>
                <w:sz w:val="18"/>
                <w:szCs w:val="18"/>
              </w:rPr>
              <w:t>Se obtuvo el nombre de 6 empresas de manera respectiva, con cotizaciones y datos relevantes</w:t>
            </w:r>
          </w:p>
        </w:tc>
        <w:tc>
          <w:tcPr>
            <w:tcW w:w="2835" w:type="dxa"/>
          </w:tcPr>
          <w:p w:rsidR="00765E9E" w:rsidRPr="009032F4" w:rsidRDefault="00765E9E" w:rsidP="000A62A2">
            <w:pPr>
              <w:jc w:val="both"/>
              <w:rPr>
                <w:rFonts w:ascii="Museo Sans 100" w:hAnsi="Museo Sans 100"/>
                <w:sz w:val="18"/>
                <w:szCs w:val="18"/>
              </w:rPr>
            </w:pPr>
            <w:r w:rsidRPr="009032F4">
              <w:rPr>
                <w:rFonts w:ascii="Museo Sans 100" w:hAnsi="Museo Sans 100"/>
                <w:sz w:val="18"/>
                <w:szCs w:val="18"/>
              </w:rPr>
              <w:t xml:space="preserve">Se notificó a la Administradora de contrato, Gerencia de Recursos Humanos el nombre de 3 empresas y de un supermercado para que la arrendataria compre los productos desechables amigables al medio ambiente. </w:t>
            </w:r>
          </w:p>
        </w:tc>
      </w:tr>
    </w:tbl>
    <w:p w:rsidR="00765E9E" w:rsidRPr="000A62A2" w:rsidRDefault="00765E9E" w:rsidP="000A62A2">
      <w:pPr>
        <w:jc w:val="both"/>
        <w:rPr>
          <w:rFonts w:ascii="Museo Sans 100" w:hAnsi="Museo Sans 100"/>
          <w:b/>
          <w:sz w:val="24"/>
          <w:szCs w:val="24"/>
        </w:rPr>
      </w:pPr>
      <w:r w:rsidRPr="000A62A2">
        <w:rPr>
          <w:rFonts w:ascii="Museo Sans 100" w:hAnsi="Museo Sans 100"/>
          <w:b/>
          <w:sz w:val="24"/>
          <w:szCs w:val="24"/>
        </w:rPr>
        <w:lastRenderedPageBreak/>
        <w:t>Con estas acciones se obtendrán insumos para que el Comité de Gestión Ambiental pueda ejecutar las actividades** e iniciar la Gestión Ambiental, las funciones principales del Comité serán:</w:t>
      </w:r>
    </w:p>
    <w:p w:rsidR="00765E9E" w:rsidRPr="00CD0DAB" w:rsidRDefault="00765E9E" w:rsidP="00765E9E">
      <w:pPr>
        <w:jc w:val="both"/>
        <w:rPr>
          <w:rFonts w:ascii="Museo Sans 100" w:hAnsi="Museo Sans 100" w:cs="Arial"/>
        </w:rPr>
      </w:pPr>
    </w:p>
    <w:p w:rsidR="00765E9E" w:rsidRPr="000A62A2" w:rsidRDefault="00765E9E" w:rsidP="00765E9E">
      <w:pPr>
        <w:ind w:left="705" w:hanging="705"/>
        <w:jc w:val="both"/>
        <w:rPr>
          <w:rFonts w:ascii="Museo Sans 100" w:hAnsi="Museo Sans 100" w:cs="Arial"/>
          <w:sz w:val="24"/>
          <w:szCs w:val="24"/>
        </w:rPr>
      </w:pPr>
      <w:r w:rsidRPr="00CD0DAB">
        <w:rPr>
          <w:rFonts w:ascii="Museo Sans 100" w:hAnsi="Museo Sans 100" w:cs="Arial"/>
        </w:rPr>
        <w:t>A.</w:t>
      </w:r>
      <w:r w:rsidRPr="00CD0DAB">
        <w:rPr>
          <w:rFonts w:ascii="Museo Sans 100" w:hAnsi="Museo Sans 100" w:cs="Arial"/>
        </w:rPr>
        <w:tab/>
      </w:r>
      <w:r w:rsidRPr="000A62A2">
        <w:rPr>
          <w:rFonts w:ascii="Museo Sans 100" w:hAnsi="Museo Sans 100" w:cs="Arial"/>
          <w:sz w:val="24"/>
          <w:szCs w:val="24"/>
        </w:rPr>
        <w:t>Elaborar el PGAI y presentarlo a la máxima autoridad para su revisión y aprobación.</w:t>
      </w:r>
    </w:p>
    <w:p w:rsidR="00765E9E" w:rsidRPr="000A62A2" w:rsidRDefault="00765E9E" w:rsidP="00765E9E">
      <w:pPr>
        <w:ind w:left="708" w:hanging="708"/>
        <w:jc w:val="both"/>
        <w:rPr>
          <w:rFonts w:ascii="Museo Sans 100" w:hAnsi="Museo Sans 100" w:cs="Arial"/>
          <w:sz w:val="24"/>
          <w:szCs w:val="24"/>
        </w:rPr>
      </w:pPr>
      <w:r w:rsidRPr="000A62A2">
        <w:rPr>
          <w:rFonts w:ascii="Museo Sans 100" w:hAnsi="Museo Sans 100" w:cs="Arial"/>
          <w:sz w:val="24"/>
          <w:szCs w:val="24"/>
        </w:rPr>
        <w:t>B.</w:t>
      </w:r>
      <w:r w:rsidRPr="000A62A2">
        <w:rPr>
          <w:rFonts w:ascii="Museo Sans 100" w:hAnsi="Museo Sans 100" w:cs="Arial"/>
          <w:sz w:val="24"/>
          <w:szCs w:val="24"/>
        </w:rPr>
        <w:tab/>
        <w:t>Establecer los  indicadores internos cuantificables, que  permitan medir, verificar y reportar el grado de avance del PGAI.</w:t>
      </w:r>
    </w:p>
    <w:p w:rsidR="00765E9E" w:rsidRPr="000A62A2" w:rsidRDefault="00765E9E" w:rsidP="00765E9E">
      <w:pPr>
        <w:ind w:left="705" w:hanging="705"/>
        <w:jc w:val="both"/>
        <w:rPr>
          <w:rFonts w:ascii="Museo Sans 100" w:hAnsi="Museo Sans 100" w:cs="Arial"/>
          <w:sz w:val="24"/>
          <w:szCs w:val="24"/>
        </w:rPr>
      </w:pPr>
      <w:r w:rsidRPr="000A62A2">
        <w:rPr>
          <w:rFonts w:ascii="Museo Sans 100" w:hAnsi="Museo Sans 100" w:cs="Arial"/>
          <w:sz w:val="24"/>
          <w:szCs w:val="24"/>
        </w:rPr>
        <w:t>C.</w:t>
      </w:r>
      <w:r w:rsidRPr="000A62A2">
        <w:rPr>
          <w:rFonts w:ascii="Museo Sans 100" w:hAnsi="Museo Sans 100" w:cs="Arial"/>
          <w:sz w:val="24"/>
          <w:szCs w:val="24"/>
        </w:rPr>
        <w:tab/>
        <w:t>Coordinar con las instancias internas lo correspondiente a la elaboración, desarrollo, implementación, divulgación de los PGAI, así como la asesoría de los funcionarios respecto a temas de gestión ambiental inherentes al quehacer institucional.</w:t>
      </w:r>
    </w:p>
    <w:p w:rsidR="00765E9E" w:rsidRPr="000A62A2" w:rsidRDefault="00765E9E" w:rsidP="00765E9E">
      <w:pPr>
        <w:jc w:val="both"/>
        <w:rPr>
          <w:rFonts w:ascii="Museo Sans 100" w:hAnsi="Museo Sans 100" w:cs="Arial"/>
          <w:sz w:val="24"/>
          <w:szCs w:val="24"/>
        </w:rPr>
      </w:pPr>
    </w:p>
    <w:p w:rsidR="00765E9E" w:rsidRPr="000A62A2" w:rsidRDefault="00765E9E" w:rsidP="00765E9E">
      <w:pPr>
        <w:ind w:left="705" w:hanging="705"/>
        <w:jc w:val="both"/>
        <w:rPr>
          <w:rFonts w:ascii="Museo Sans 100" w:hAnsi="Museo Sans 100" w:cs="Arial"/>
          <w:sz w:val="24"/>
          <w:szCs w:val="24"/>
        </w:rPr>
      </w:pPr>
      <w:r w:rsidRPr="000A62A2">
        <w:rPr>
          <w:rFonts w:ascii="Museo Sans 100" w:hAnsi="Museo Sans 100" w:cs="Arial"/>
          <w:sz w:val="24"/>
          <w:szCs w:val="24"/>
        </w:rPr>
        <w:t>D.</w:t>
      </w:r>
      <w:r w:rsidRPr="000A62A2">
        <w:rPr>
          <w:rFonts w:ascii="Museo Sans 100" w:hAnsi="Museo Sans 100" w:cs="Arial"/>
          <w:sz w:val="24"/>
          <w:szCs w:val="24"/>
        </w:rPr>
        <w:tab/>
        <w:t>Garantizar  el  cumplimiento  de  los  lineamientos  de  la  PIGA  y  el  Plan  de  Gestión  Ambiental Institucional en las diferentes unidades organizativas de la institución.</w:t>
      </w:r>
    </w:p>
    <w:p w:rsidR="00765E9E" w:rsidRPr="000A62A2" w:rsidRDefault="00765E9E" w:rsidP="00765E9E">
      <w:pPr>
        <w:jc w:val="both"/>
        <w:rPr>
          <w:rFonts w:ascii="Museo Sans 100" w:hAnsi="Museo Sans 100" w:cs="Arial"/>
          <w:sz w:val="24"/>
          <w:szCs w:val="24"/>
        </w:rPr>
      </w:pPr>
    </w:p>
    <w:p w:rsidR="00765E9E" w:rsidRPr="000A62A2" w:rsidRDefault="00765E9E" w:rsidP="00765E9E">
      <w:pPr>
        <w:ind w:left="705" w:hanging="705"/>
        <w:jc w:val="both"/>
        <w:rPr>
          <w:rFonts w:ascii="Museo Sans 100" w:hAnsi="Museo Sans 100" w:cs="Arial"/>
          <w:sz w:val="24"/>
          <w:szCs w:val="24"/>
        </w:rPr>
      </w:pPr>
      <w:r w:rsidRPr="000A62A2">
        <w:rPr>
          <w:rFonts w:ascii="Museo Sans 100" w:hAnsi="Museo Sans 100" w:cs="Arial"/>
          <w:sz w:val="24"/>
          <w:szCs w:val="24"/>
        </w:rPr>
        <w:t>E.</w:t>
      </w:r>
      <w:r w:rsidRPr="000A62A2">
        <w:rPr>
          <w:rFonts w:ascii="Museo Sans 100" w:hAnsi="Museo Sans 100" w:cs="Arial"/>
          <w:sz w:val="24"/>
          <w:szCs w:val="24"/>
        </w:rPr>
        <w:tab/>
        <w:t>Potenciar la coordinación y comunicación entre las diferentes unidades organizativas de la institución para la gestión ambiental articulada.</w:t>
      </w:r>
    </w:p>
    <w:p w:rsidR="00765E9E" w:rsidRPr="000A62A2" w:rsidRDefault="00765E9E" w:rsidP="00765E9E">
      <w:pPr>
        <w:jc w:val="both"/>
        <w:rPr>
          <w:rFonts w:ascii="Museo Sans 100" w:hAnsi="Museo Sans 100" w:cs="Arial"/>
          <w:sz w:val="24"/>
          <w:szCs w:val="24"/>
        </w:rPr>
      </w:pPr>
    </w:p>
    <w:p w:rsidR="00765E9E" w:rsidRPr="000A62A2" w:rsidRDefault="00765E9E" w:rsidP="00765E9E">
      <w:pPr>
        <w:ind w:left="705" w:hanging="705"/>
        <w:jc w:val="both"/>
        <w:rPr>
          <w:rFonts w:ascii="Museo Sans 100" w:hAnsi="Museo Sans 100" w:cs="Arial"/>
          <w:sz w:val="24"/>
          <w:szCs w:val="24"/>
        </w:rPr>
      </w:pPr>
      <w:r w:rsidRPr="000A62A2">
        <w:rPr>
          <w:rFonts w:ascii="Museo Sans 100" w:hAnsi="Museo Sans 100" w:cs="Arial"/>
          <w:sz w:val="24"/>
          <w:szCs w:val="24"/>
        </w:rPr>
        <w:t>F.</w:t>
      </w:r>
      <w:r w:rsidRPr="000A62A2">
        <w:rPr>
          <w:rFonts w:ascii="Museo Sans 100" w:hAnsi="Museo Sans 100" w:cs="Arial"/>
          <w:sz w:val="24"/>
          <w:szCs w:val="24"/>
        </w:rPr>
        <w:tab/>
        <w:t>Apoyar a la UA en todo lo relacionado con la gestión ambiental, especialmente en la definición y cumplimiento de la política institucional de gestión  ambiental.</w:t>
      </w:r>
    </w:p>
    <w:p w:rsidR="00765E9E" w:rsidRPr="000A62A2" w:rsidRDefault="00765E9E" w:rsidP="00765E9E">
      <w:pPr>
        <w:jc w:val="both"/>
        <w:rPr>
          <w:rFonts w:ascii="Museo Sans 100" w:hAnsi="Museo Sans 100" w:cs="Arial"/>
          <w:sz w:val="24"/>
          <w:szCs w:val="24"/>
        </w:rPr>
      </w:pPr>
    </w:p>
    <w:p w:rsidR="00765E9E" w:rsidRPr="000A62A2" w:rsidRDefault="00765E9E" w:rsidP="00765E9E">
      <w:pPr>
        <w:ind w:left="705" w:hanging="705"/>
        <w:jc w:val="both"/>
        <w:rPr>
          <w:rFonts w:ascii="Museo Sans 100" w:hAnsi="Museo Sans 100" w:cs="Arial"/>
          <w:sz w:val="24"/>
          <w:szCs w:val="24"/>
        </w:rPr>
      </w:pPr>
      <w:r w:rsidRPr="000A62A2">
        <w:rPr>
          <w:rFonts w:ascii="Museo Sans 100" w:hAnsi="Museo Sans 100" w:cs="Arial"/>
          <w:sz w:val="24"/>
          <w:szCs w:val="24"/>
        </w:rPr>
        <w:t>G.</w:t>
      </w:r>
      <w:r w:rsidRPr="000A62A2">
        <w:rPr>
          <w:rFonts w:ascii="Museo Sans 100" w:hAnsi="Museo Sans 100" w:cs="Arial"/>
          <w:sz w:val="24"/>
          <w:szCs w:val="24"/>
        </w:rPr>
        <w:tab/>
        <w:t>Apoyar a la UA en la formulación de planes de trabajo y el establecimiento y cumplimiento de objetivos de gestión ambiental.</w:t>
      </w:r>
    </w:p>
    <w:p w:rsidR="00765E9E" w:rsidRPr="000A62A2" w:rsidRDefault="00765E9E" w:rsidP="00765E9E">
      <w:pPr>
        <w:jc w:val="both"/>
        <w:rPr>
          <w:rFonts w:ascii="Museo Sans 100" w:hAnsi="Museo Sans 100" w:cs="Arial"/>
          <w:sz w:val="24"/>
          <w:szCs w:val="24"/>
        </w:rPr>
      </w:pPr>
    </w:p>
    <w:p w:rsidR="00765E9E" w:rsidRPr="000A62A2" w:rsidRDefault="00765E9E" w:rsidP="00765E9E">
      <w:pPr>
        <w:ind w:left="705" w:hanging="705"/>
        <w:jc w:val="both"/>
        <w:rPr>
          <w:rFonts w:ascii="Museo Sans 100" w:hAnsi="Museo Sans 100" w:cs="Arial"/>
          <w:sz w:val="24"/>
          <w:szCs w:val="24"/>
        </w:rPr>
      </w:pPr>
      <w:r w:rsidRPr="000A62A2">
        <w:rPr>
          <w:rFonts w:ascii="Museo Sans 100" w:hAnsi="Museo Sans 100" w:cs="Arial"/>
          <w:sz w:val="24"/>
          <w:szCs w:val="24"/>
        </w:rPr>
        <w:t>H.</w:t>
      </w:r>
      <w:r w:rsidRPr="000A62A2">
        <w:rPr>
          <w:rFonts w:ascii="Museo Sans 100" w:hAnsi="Museo Sans 100" w:cs="Arial"/>
          <w:sz w:val="24"/>
          <w:szCs w:val="24"/>
        </w:rPr>
        <w:tab/>
        <w:t>Participar en la definición y desarrollo de planes y programas institucionales, garantizando se incluya la dimensión ambiental, en el ISTA.</w:t>
      </w:r>
    </w:p>
    <w:p w:rsidR="00765E9E" w:rsidRPr="000A62A2" w:rsidRDefault="00765E9E" w:rsidP="00765E9E">
      <w:pPr>
        <w:jc w:val="both"/>
        <w:rPr>
          <w:rFonts w:ascii="Museo Sans 100" w:hAnsi="Museo Sans 100" w:cs="Arial"/>
          <w:sz w:val="24"/>
          <w:szCs w:val="24"/>
        </w:rPr>
      </w:pPr>
    </w:p>
    <w:p w:rsidR="00765E9E" w:rsidRPr="000A62A2" w:rsidRDefault="00765E9E" w:rsidP="00765E9E">
      <w:pPr>
        <w:ind w:left="705" w:hanging="705"/>
        <w:jc w:val="both"/>
        <w:rPr>
          <w:rFonts w:ascii="Museo Sans 100" w:hAnsi="Museo Sans 100" w:cs="Arial"/>
          <w:sz w:val="24"/>
          <w:szCs w:val="24"/>
        </w:rPr>
      </w:pPr>
      <w:r w:rsidRPr="000A62A2">
        <w:rPr>
          <w:rFonts w:ascii="Museo Sans 100" w:hAnsi="Museo Sans 100" w:cs="Arial"/>
          <w:sz w:val="24"/>
          <w:szCs w:val="24"/>
        </w:rPr>
        <w:t>I.</w:t>
      </w:r>
      <w:r w:rsidRPr="000A62A2">
        <w:rPr>
          <w:rFonts w:ascii="Museo Sans 100" w:hAnsi="Museo Sans 100" w:cs="Arial"/>
          <w:sz w:val="24"/>
          <w:szCs w:val="24"/>
        </w:rPr>
        <w:tab/>
        <w:t>Contribuir en la elaboración de diagnóstico ambiental en la institución y dar seguimiento a la realización de los análisis o evaluaciones realizados y que necesarias para conocer el estado en que se encuentra cada organización respecto consumo de energía eléctrica, gasolina, agua, papel, emisiones al aires, y generación de residuos sólidos (basura).</w:t>
      </w:r>
    </w:p>
    <w:p w:rsidR="00765E9E" w:rsidRPr="000A62A2" w:rsidRDefault="00765E9E" w:rsidP="00765E9E">
      <w:pPr>
        <w:jc w:val="both"/>
        <w:rPr>
          <w:rFonts w:ascii="Museo Sans 100" w:hAnsi="Museo Sans 100" w:cs="Arial"/>
          <w:sz w:val="24"/>
          <w:szCs w:val="24"/>
        </w:rPr>
      </w:pPr>
    </w:p>
    <w:p w:rsidR="00765E9E" w:rsidRPr="000A62A2" w:rsidRDefault="00765E9E" w:rsidP="00765E9E">
      <w:pPr>
        <w:ind w:left="705" w:hanging="705"/>
        <w:jc w:val="both"/>
        <w:rPr>
          <w:rFonts w:ascii="Museo Sans 100" w:hAnsi="Museo Sans 100" w:cs="Arial"/>
          <w:sz w:val="24"/>
          <w:szCs w:val="24"/>
        </w:rPr>
      </w:pPr>
      <w:r w:rsidRPr="000A62A2">
        <w:rPr>
          <w:rFonts w:ascii="Museo Sans 100" w:hAnsi="Museo Sans 100" w:cs="Arial"/>
          <w:sz w:val="24"/>
          <w:szCs w:val="24"/>
        </w:rPr>
        <w:t>J.</w:t>
      </w:r>
      <w:r w:rsidRPr="000A62A2">
        <w:rPr>
          <w:rFonts w:ascii="Museo Sans 100" w:hAnsi="Museo Sans 100" w:cs="Arial"/>
          <w:sz w:val="24"/>
          <w:szCs w:val="24"/>
        </w:rPr>
        <w:tab/>
        <w:t>Promover el cumplimiento de los lineamientos para la gestión ambiental Institucional y con sus usuarios.</w:t>
      </w:r>
    </w:p>
    <w:p w:rsidR="00765E9E" w:rsidRDefault="00765E9E" w:rsidP="00765E9E">
      <w:pPr>
        <w:jc w:val="both"/>
        <w:rPr>
          <w:rFonts w:ascii="Museo Sans 100" w:hAnsi="Museo Sans 100" w:cs="Arial"/>
          <w:sz w:val="24"/>
          <w:szCs w:val="24"/>
        </w:rPr>
      </w:pPr>
    </w:p>
    <w:p w:rsidR="00765E9E" w:rsidRPr="000A62A2" w:rsidRDefault="00765E9E" w:rsidP="00765E9E">
      <w:pPr>
        <w:ind w:left="705" w:hanging="705"/>
        <w:jc w:val="both"/>
        <w:rPr>
          <w:rFonts w:ascii="Museo Sans 100" w:hAnsi="Museo Sans 100" w:cs="Arial"/>
          <w:sz w:val="24"/>
          <w:szCs w:val="24"/>
        </w:rPr>
      </w:pPr>
      <w:r w:rsidRPr="000A62A2">
        <w:rPr>
          <w:rFonts w:ascii="Museo Sans 100" w:hAnsi="Museo Sans 100" w:cs="Arial"/>
          <w:sz w:val="24"/>
          <w:szCs w:val="24"/>
        </w:rPr>
        <w:t>K.</w:t>
      </w:r>
      <w:r w:rsidRPr="000A62A2">
        <w:rPr>
          <w:rFonts w:ascii="Museo Sans 100" w:hAnsi="Museo Sans 100" w:cs="Arial"/>
          <w:sz w:val="24"/>
          <w:szCs w:val="24"/>
        </w:rPr>
        <w:tab/>
        <w:t>Apoyar en la definición de criterios ambientales para la adquisición de los suministros, orientándolos al compromiso ambiental.</w:t>
      </w:r>
    </w:p>
    <w:p w:rsidR="00765E9E" w:rsidRPr="000A62A2" w:rsidRDefault="00765E9E" w:rsidP="00765E9E">
      <w:pPr>
        <w:jc w:val="both"/>
        <w:rPr>
          <w:rFonts w:ascii="Museo Sans 100" w:hAnsi="Museo Sans 100" w:cs="Arial"/>
          <w:sz w:val="24"/>
          <w:szCs w:val="24"/>
        </w:rPr>
      </w:pPr>
    </w:p>
    <w:p w:rsidR="00765E9E" w:rsidRPr="000A62A2" w:rsidRDefault="00765E9E" w:rsidP="00765E9E">
      <w:pPr>
        <w:ind w:left="705" w:hanging="705"/>
        <w:jc w:val="both"/>
        <w:rPr>
          <w:rFonts w:ascii="Museo Sans 100" w:hAnsi="Museo Sans 100" w:cs="Arial"/>
          <w:sz w:val="24"/>
          <w:szCs w:val="24"/>
        </w:rPr>
      </w:pPr>
      <w:r w:rsidRPr="000A62A2">
        <w:rPr>
          <w:rFonts w:ascii="Museo Sans 100" w:hAnsi="Museo Sans 100" w:cs="Arial"/>
          <w:sz w:val="24"/>
          <w:szCs w:val="24"/>
        </w:rPr>
        <w:lastRenderedPageBreak/>
        <w:t>L.</w:t>
      </w:r>
      <w:r w:rsidRPr="000A62A2">
        <w:rPr>
          <w:rFonts w:ascii="Museo Sans 100" w:hAnsi="Museo Sans 100" w:cs="Arial"/>
          <w:sz w:val="24"/>
          <w:szCs w:val="24"/>
        </w:rPr>
        <w:tab/>
        <w:t>Comunicar y sensibilizar a los empleados y usuarios sobre la importancia de respetar los criterios ambientales establecidos por la Institución.</w:t>
      </w:r>
    </w:p>
    <w:p w:rsidR="00765E9E" w:rsidRPr="000A62A2" w:rsidRDefault="00765E9E" w:rsidP="00765E9E">
      <w:pPr>
        <w:jc w:val="both"/>
        <w:rPr>
          <w:rFonts w:ascii="Museo Sans 100" w:hAnsi="Museo Sans 100" w:cs="Arial"/>
          <w:sz w:val="24"/>
          <w:szCs w:val="24"/>
        </w:rPr>
      </w:pPr>
    </w:p>
    <w:p w:rsidR="00765E9E" w:rsidRPr="000A62A2" w:rsidRDefault="00765E9E" w:rsidP="00765E9E">
      <w:pPr>
        <w:ind w:left="705" w:hanging="705"/>
        <w:jc w:val="both"/>
        <w:rPr>
          <w:rFonts w:ascii="Museo Sans 100" w:hAnsi="Museo Sans 100" w:cs="Arial"/>
          <w:sz w:val="24"/>
          <w:szCs w:val="24"/>
        </w:rPr>
      </w:pPr>
      <w:r w:rsidRPr="000A62A2">
        <w:rPr>
          <w:rFonts w:ascii="Museo Sans 100" w:hAnsi="Museo Sans 100" w:cs="Arial"/>
          <w:sz w:val="24"/>
          <w:szCs w:val="24"/>
        </w:rPr>
        <w:t>M.</w:t>
      </w:r>
      <w:r w:rsidRPr="000A62A2">
        <w:rPr>
          <w:rFonts w:ascii="Museo Sans 100" w:hAnsi="Museo Sans 100" w:cs="Arial"/>
          <w:sz w:val="24"/>
          <w:szCs w:val="24"/>
        </w:rPr>
        <w:tab/>
        <w:t>Identificar  la  necesidad  de  capacitación  en  temas  relacionados  con  la  gestión  ambiental  en  la institución.</w:t>
      </w:r>
    </w:p>
    <w:p w:rsidR="00765E9E" w:rsidRPr="000A62A2" w:rsidRDefault="00765E9E" w:rsidP="00765E9E">
      <w:pPr>
        <w:jc w:val="both"/>
        <w:rPr>
          <w:rFonts w:ascii="Museo Sans 100" w:hAnsi="Museo Sans 100" w:cs="Arial"/>
          <w:sz w:val="24"/>
          <w:szCs w:val="24"/>
        </w:rPr>
      </w:pPr>
    </w:p>
    <w:p w:rsidR="00765E9E" w:rsidRPr="000A62A2" w:rsidRDefault="00765E9E" w:rsidP="00765E9E">
      <w:pPr>
        <w:ind w:left="705" w:hanging="705"/>
        <w:jc w:val="both"/>
        <w:rPr>
          <w:rFonts w:ascii="Museo Sans 100" w:hAnsi="Museo Sans 100" w:cs="Arial"/>
          <w:sz w:val="24"/>
          <w:szCs w:val="24"/>
        </w:rPr>
      </w:pPr>
      <w:r w:rsidRPr="000A62A2">
        <w:rPr>
          <w:rFonts w:ascii="Museo Sans 100" w:hAnsi="Museo Sans 100" w:cs="Arial"/>
          <w:sz w:val="24"/>
          <w:szCs w:val="24"/>
        </w:rPr>
        <w:t>N.</w:t>
      </w:r>
      <w:r w:rsidRPr="000A62A2">
        <w:rPr>
          <w:rFonts w:ascii="Museo Sans 100" w:hAnsi="Museo Sans 100" w:cs="Arial"/>
          <w:sz w:val="24"/>
          <w:szCs w:val="24"/>
        </w:rPr>
        <w:tab/>
        <w:t>Contribuir al uso adecuado de los recursos asignados a la institución, según lineamientos del Órgano Ejecutivo en materia de ahorro, austeridad y eficiencia energética.</w:t>
      </w:r>
    </w:p>
    <w:p w:rsidR="00765E9E" w:rsidRPr="000A62A2" w:rsidRDefault="00765E9E" w:rsidP="00765E9E">
      <w:pPr>
        <w:jc w:val="both"/>
        <w:rPr>
          <w:rFonts w:ascii="Museo Sans 100" w:hAnsi="Museo Sans 100" w:cs="Arial"/>
          <w:sz w:val="24"/>
          <w:szCs w:val="24"/>
        </w:rPr>
      </w:pPr>
    </w:p>
    <w:p w:rsidR="00765E9E" w:rsidRPr="000A62A2" w:rsidRDefault="00765E9E" w:rsidP="00765E9E">
      <w:pPr>
        <w:ind w:left="705" w:hanging="705"/>
        <w:jc w:val="both"/>
        <w:rPr>
          <w:rFonts w:ascii="Museo Sans 100" w:hAnsi="Museo Sans 100" w:cs="Arial"/>
          <w:sz w:val="24"/>
          <w:szCs w:val="24"/>
        </w:rPr>
      </w:pPr>
      <w:r w:rsidRPr="000A62A2">
        <w:rPr>
          <w:rFonts w:ascii="Museo Sans 100" w:hAnsi="Museo Sans 100" w:cs="Arial"/>
          <w:sz w:val="24"/>
          <w:szCs w:val="24"/>
        </w:rPr>
        <w:t>O.</w:t>
      </w:r>
      <w:r w:rsidRPr="000A62A2">
        <w:rPr>
          <w:rFonts w:ascii="Museo Sans 100" w:hAnsi="Museo Sans 100" w:cs="Arial"/>
          <w:sz w:val="24"/>
          <w:szCs w:val="24"/>
        </w:rPr>
        <w:tab/>
        <w:t xml:space="preserve">Participar en los procesos de capacitación para desempeñarse como facilitadores/multiplicadores de los conocimientos sobre gestión ambiental, y </w:t>
      </w:r>
    </w:p>
    <w:p w:rsidR="00765E9E" w:rsidRPr="000A62A2" w:rsidRDefault="00765E9E" w:rsidP="00765E9E">
      <w:pPr>
        <w:jc w:val="both"/>
        <w:rPr>
          <w:rFonts w:ascii="Museo Sans 100" w:hAnsi="Museo Sans 100" w:cs="Arial"/>
          <w:sz w:val="24"/>
          <w:szCs w:val="24"/>
        </w:rPr>
      </w:pPr>
    </w:p>
    <w:p w:rsidR="00765E9E" w:rsidRPr="000A62A2" w:rsidRDefault="00765E9E" w:rsidP="00765E9E">
      <w:pPr>
        <w:jc w:val="both"/>
        <w:rPr>
          <w:rFonts w:ascii="Museo Sans 100" w:hAnsi="Museo Sans 100" w:cs="Arial"/>
          <w:sz w:val="24"/>
          <w:szCs w:val="24"/>
        </w:rPr>
      </w:pPr>
      <w:r w:rsidRPr="000A62A2">
        <w:rPr>
          <w:rFonts w:ascii="Museo Sans 100" w:hAnsi="Museo Sans 100" w:cs="Arial"/>
          <w:sz w:val="24"/>
          <w:szCs w:val="24"/>
        </w:rPr>
        <w:t>P.</w:t>
      </w:r>
      <w:r w:rsidRPr="000A62A2">
        <w:rPr>
          <w:rFonts w:ascii="Museo Sans 100" w:hAnsi="Museo Sans 100" w:cs="Arial"/>
          <w:sz w:val="24"/>
          <w:szCs w:val="24"/>
        </w:rPr>
        <w:tab/>
        <w:t>Todas las que sean necesarias realizar una buena Gestión Ambiental.</w:t>
      </w:r>
    </w:p>
    <w:p w:rsidR="000A62A2" w:rsidRPr="00CD0DAB" w:rsidRDefault="000A62A2" w:rsidP="00765E9E">
      <w:pPr>
        <w:jc w:val="both"/>
        <w:rPr>
          <w:rFonts w:ascii="Museo Sans 100" w:hAnsi="Museo Sans 100"/>
          <w:b/>
        </w:rPr>
      </w:pPr>
    </w:p>
    <w:p w:rsidR="00765E9E" w:rsidRPr="00CD0DAB" w:rsidRDefault="00765E9E" w:rsidP="00765E9E">
      <w:pPr>
        <w:jc w:val="both"/>
        <w:rPr>
          <w:rFonts w:ascii="Museo Sans 100" w:hAnsi="Museo Sans 100"/>
          <w:b/>
        </w:rPr>
      </w:pPr>
      <w:r w:rsidRPr="00CD0DAB">
        <w:rPr>
          <w:rFonts w:ascii="Museo Sans 100" w:hAnsi="Museo Sans 100"/>
          <w:b/>
        </w:rPr>
        <w:t>**GUIA PARA LA CREACION DEL COMITE DE GESTION AMBIENTAL Y EL DE ELABORACIÓN DEL PROGRAMA DE GESTION AMBIENTAL INSTITUCIONAL EMITIDO POR EL MINISTERIO DE MEDIO AMBIENTE Y RECURSOS NATURALES.</w:t>
      </w:r>
    </w:p>
    <w:p w:rsidR="00765E9E" w:rsidRPr="00CD0DAB" w:rsidRDefault="00765E9E" w:rsidP="00765E9E">
      <w:pPr>
        <w:spacing w:line="360" w:lineRule="auto"/>
        <w:jc w:val="both"/>
        <w:rPr>
          <w:rFonts w:ascii="Museo Sans 100" w:hAnsi="Museo Sans 100"/>
        </w:rPr>
      </w:pPr>
    </w:p>
    <w:p w:rsidR="00765E9E" w:rsidRPr="000A62A2" w:rsidRDefault="00765E9E" w:rsidP="000A62A2">
      <w:pPr>
        <w:jc w:val="both"/>
        <w:rPr>
          <w:rFonts w:ascii="Museo Sans 100" w:hAnsi="Museo Sans 100"/>
          <w:sz w:val="24"/>
          <w:szCs w:val="24"/>
        </w:rPr>
      </w:pPr>
      <w:r w:rsidRPr="000A62A2">
        <w:rPr>
          <w:rFonts w:ascii="Museo Sans 100" w:hAnsi="Museo Sans 100"/>
          <w:sz w:val="24"/>
          <w:szCs w:val="24"/>
        </w:rPr>
        <w:t>Por otra parte La Unidad Ambiental ha realizado actividades para iniciar las citadas Políticas y concientizar a la ejecución de Buenas Prácticas Ambientales, así como también darle cumplimiento a los lineamientos emitidos por el Ministerio de Medio Ambiente y Recursos Naturales para la conservación de las Áreas Naturales Protegidas, siendo éstas las siguientes:</w:t>
      </w:r>
    </w:p>
    <w:p w:rsidR="00765E9E" w:rsidRPr="00CD0DAB" w:rsidRDefault="00765E9E" w:rsidP="00765E9E">
      <w:pPr>
        <w:spacing w:line="360" w:lineRule="auto"/>
        <w:jc w:val="both"/>
        <w:rPr>
          <w:rFonts w:ascii="Museo Sans 100" w:hAnsi="Museo Sans 100"/>
        </w:rPr>
      </w:pPr>
    </w:p>
    <w:tbl>
      <w:tblPr>
        <w:tblStyle w:val="Tablaconcuadrcula"/>
        <w:tblW w:w="9668" w:type="dxa"/>
        <w:tblLayout w:type="fixed"/>
        <w:tblLook w:val="04A0" w:firstRow="1" w:lastRow="0" w:firstColumn="1" w:lastColumn="0" w:noHBand="0" w:noVBand="1"/>
      </w:tblPr>
      <w:tblGrid>
        <w:gridCol w:w="596"/>
        <w:gridCol w:w="3261"/>
        <w:gridCol w:w="1957"/>
        <w:gridCol w:w="2012"/>
        <w:gridCol w:w="1842"/>
      </w:tblGrid>
      <w:tr w:rsidR="00765E9E" w:rsidRPr="00CD0DAB" w:rsidTr="00765E9E">
        <w:tc>
          <w:tcPr>
            <w:tcW w:w="596" w:type="dxa"/>
          </w:tcPr>
          <w:p w:rsidR="00765E9E" w:rsidRPr="00CD0DAB" w:rsidRDefault="00765E9E" w:rsidP="00765E9E">
            <w:pPr>
              <w:spacing w:line="360" w:lineRule="auto"/>
              <w:jc w:val="both"/>
              <w:rPr>
                <w:rFonts w:ascii="Museo Sans 100" w:hAnsi="Museo Sans 100"/>
                <w:b/>
              </w:rPr>
            </w:pPr>
            <w:r w:rsidRPr="00CD0DAB">
              <w:rPr>
                <w:rFonts w:ascii="Museo Sans 100" w:hAnsi="Museo Sans 100"/>
                <w:b/>
              </w:rPr>
              <w:t>Nº</w:t>
            </w:r>
          </w:p>
        </w:tc>
        <w:tc>
          <w:tcPr>
            <w:tcW w:w="3261" w:type="dxa"/>
          </w:tcPr>
          <w:p w:rsidR="00765E9E" w:rsidRPr="00CD0DAB" w:rsidRDefault="00765E9E" w:rsidP="00765E9E">
            <w:pPr>
              <w:spacing w:line="360" w:lineRule="auto"/>
              <w:jc w:val="both"/>
              <w:rPr>
                <w:rFonts w:ascii="Museo Sans 100" w:hAnsi="Museo Sans 100"/>
                <w:b/>
              </w:rPr>
            </w:pPr>
            <w:r w:rsidRPr="00CD0DAB">
              <w:rPr>
                <w:rFonts w:ascii="Museo Sans 100" w:hAnsi="Museo Sans 100"/>
                <w:b/>
              </w:rPr>
              <w:t>ACTIVIDAD</w:t>
            </w:r>
          </w:p>
        </w:tc>
        <w:tc>
          <w:tcPr>
            <w:tcW w:w="1957" w:type="dxa"/>
          </w:tcPr>
          <w:p w:rsidR="00765E9E" w:rsidRPr="00CD0DAB" w:rsidRDefault="00765E9E" w:rsidP="00765E9E">
            <w:pPr>
              <w:spacing w:line="360" w:lineRule="auto"/>
              <w:ind w:firstLine="5"/>
              <w:jc w:val="both"/>
              <w:rPr>
                <w:rFonts w:ascii="Museo Sans 100" w:hAnsi="Museo Sans 100"/>
                <w:b/>
              </w:rPr>
            </w:pPr>
            <w:r w:rsidRPr="00CD0DAB">
              <w:rPr>
                <w:rFonts w:ascii="Museo Sans 100" w:hAnsi="Museo Sans 100"/>
                <w:b/>
              </w:rPr>
              <w:t>OBJETIVO</w:t>
            </w:r>
          </w:p>
        </w:tc>
        <w:tc>
          <w:tcPr>
            <w:tcW w:w="2012" w:type="dxa"/>
          </w:tcPr>
          <w:p w:rsidR="00765E9E" w:rsidRPr="00CD0DAB" w:rsidRDefault="00765E9E" w:rsidP="00765E9E">
            <w:pPr>
              <w:spacing w:line="360" w:lineRule="auto"/>
              <w:ind w:left="-364" w:firstLine="364"/>
              <w:jc w:val="both"/>
              <w:rPr>
                <w:rFonts w:ascii="Museo Sans 100" w:hAnsi="Museo Sans 100"/>
                <w:b/>
              </w:rPr>
            </w:pPr>
            <w:r w:rsidRPr="00CD0DAB">
              <w:rPr>
                <w:rFonts w:ascii="Museo Sans 100" w:hAnsi="Museo Sans 100"/>
                <w:b/>
              </w:rPr>
              <w:t>RESULTADO</w:t>
            </w:r>
          </w:p>
        </w:tc>
        <w:tc>
          <w:tcPr>
            <w:tcW w:w="1842" w:type="dxa"/>
          </w:tcPr>
          <w:p w:rsidR="00765E9E" w:rsidRPr="00CD0DAB" w:rsidRDefault="00765E9E" w:rsidP="00765E9E">
            <w:pPr>
              <w:spacing w:line="360" w:lineRule="auto"/>
              <w:ind w:left="2711" w:hanging="2711"/>
              <w:jc w:val="both"/>
              <w:rPr>
                <w:rFonts w:ascii="Museo Sans 100" w:hAnsi="Museo Sans 100"/>
                <w:b/>
              </w:rPr>
            </w:pPr>
            <w:r w:rsidRPr="00CD0DAB">
              <w:rPr>
                <w:rFonts w:ascii="Museo Sans 100" w:hAnsi="Museo Sans 100"/>
                <w:b/>
              </w:rPr>
              <w:t>AVANCE</w:t>
            </w:r>
          </w:p>
        </w:tc>
      </w:tr>
      <w:tr w:rsidR="00765E9E" w:rsidRPr="00CD0DAB" w:rsidTr="00765E9E">
        <w:tc>
          <w:tcPr>
            <w:tcW w:w="596" w:type="dxa"/>
          </w:tcPr>
          <w:p w:rsidR="00765E9E" w:rsidRPr="00CD0DAB" w:rsidRDefault="00765E9E" w:rsidP="000A62A2">
            <w:pPr>
              <w:jc w:val="both"/>
              <w:rPr>
                <w:rFonts w:ascii="Museo Sans 100" w:hAnsi="Museo Sans 100"/>
              </w:rPr>
            </w:pPr>
            <w:r w:rsidRPr="00CD0DAB">
              <w:rPr>
                <w:rFonts w:ascii="Museo Sans 100" w:hAnsi="Museo Sans 100"/>
              </w:rPr>
              <w:t>1</w:t>
            </w:r>
          </w:p>
        </w:tc>
        <w:tc>
          <w:tcPr>
            <w:tcW w:w="3261" w:type="dxa"/>
          </w:tcPr>
          <w:p w:rsidR="00765E9E" w:rsidRPr="00CD0DAB" w:rsidRDefault="00765E9E" w:rsidP="000A62A2">
            <w:pPr>
              <w:ind w:left="363" w:right="204"/>
              <w:jc w:val="both"/>
              <w:rPr>
                <w:rFonts w:ascii="Museo Sans 100" w:hAnsi="Museo Sans 100"/>
              </w:rPr>
            </w:pPr>
            <w:r w:rsidRPr="00CD0DAB">
              <w:rPr>
                <w:rFonts w:ascii="Museo Sans 100" w:hAnsi="Museo Sans 100"/>
              </w:rPr>
              <w:t>Solicitud a la Unidad de Comunicaciones para la elaboración de rótulos que serán instalados en los Basureros Plásticos, los cuales serán ubicados en lugares estratégicos,  en fecha 22 de noviembre de 2019.</w:t>
            </w:r>
          </w:p>
          <w:p w:rsidR="00765E9E" w:rsidRPr="00CD0DAB" w:rsidRDefault="00765E9E" w:rsidP="000A62A2">
            <w:pPr>
              <w:ind w:left="363" w:right="204"/>
              <w:jc w:val="both"/>
              <w:rPr>
                <w:rFonts w:ascii="Museo Sans 100" w:hAnsi="Museo Sans 100"/>
              </w:rPr>
            </w:pPr>
          </w:p>
          <w:p w:rsidR="00765E9E" w:rsidRPr="00CD0DAB" w:rsidRDefault="00765E9E" w:rsidP="000A62A2">
            <w:pPr>
              <w:ind w:left="363" w:right="204"/>
              <w:jc w:val="both"/>
              <w:rPr>
                <w:rFonts w:ascii="Museo Sans 100" w:hAnsi="Museo Sans 100"/>
              </w:rPr>
            </w:pPr>
          </w:p>
        </w:tc>
        <w:tc>
          <w:tcPr>
            <w:tcW w:w="1957" w:type="dxa"/>
          </w:tcPr>
          <w:p w:rsidR="00765E9E" w:rsidRPr="00CD0DAB" w:rsidRDefault="00765E9E" w:rsidP="000A62A2">
            <w:pPr>
              <w:jc w:val="both"/>
              <w:rPr>
                <w:rFonts w:ascii="Museo Sans 100" w:hAnsi="Museo Sans 100"/>
              </w:rPr>
            </w:pPr>
            <w:r w:rsidRPr="00CD0DAB">
              <w:rPr>
                <w:rFonts w:ascii="Museo Sans 100" w:hAnsi="Museo Sans 100"/>
              </w:rPr>
              <w:t>Rotular botes de basura.</w:t>
            </w:r>
          </w:p>
        </w:tc>
        <w:tc>
          <w:tcPr>
            <w:tcW w:w="2012" w:type="dxa"/>
          </w:tcPr>
          <w:p w:rsidR="00765E9E" w:rsidRPr="00CD0DAB" w:rsidRDefault="00765E9E" w:rsidP="000A62A2">
            <w:pPr>
              <w:jc w:val="both"/>
              <w:rPr>
                <w:rFonts w:ascii="Museo Sans 100" w:hAnsi="Museo Sans 100"/>
              </w:rPr>
            </w:pPr>
            <w:r w:rsidRPr="00CD0DAB">
              <w:rPr>
                <w:rFonts w:ascii="Museo Sans 100" w:hAnsi="Museo Sans 100"/>
              </w:rPr>
              <w:t>Hubo respuesta el día 19 de noviembre de 2019.</w:t>
            </w:r>
          </w:p>
          <w:p w:rsidR="00765E9E" w:rsidRPr="00CD0DAB" w:rsidRDefault="00765E9E" w:rsidP="000A62A2">
            <w:pPr>
              <w:jc w:val="both"/>
              <w:rPr>
                <w:rFonts w:ascii="Museo Sans 100" w:hAnsi="Museo Sans 100"/>
              </w:rPr>
            </w:pPr>
          </w:p>
          <w:p w:rsidR="00765E9E" w:rsidRPr="00CD0DAB" w:rsidRDefault="00765E9E" w:rsidP="000A62A2">
            <w:pPr>
              <w:jc w:val="both"/>
              <w:rPr>
                <w:rFonts w:ascii="Museo Sans 100" w:hAnsi="Museo Sans 100"/>
              </w:rPr>
            </w:pPr>
          </w:p>
          <w:p w:rsidR="00765E9E" w:rsidRPr="00CD0DAB" w:rsidRDefault="00765E9E" w:rsidP="000A62A2">
            <w:pPr>
              <w:jc w:val="both"/>
              <w:rPr>
                <w:rFonts w:ascii="Museo Sans 100" w:hAnsi="Museo Sans 100"/>
              </w:rPr>
            </w:pPr>
          </w:p>
        </w:tc>
        <w:tc>
          <w:tcPr>
            <w:tcW w:w="1842" w:type="dxa"/>
          </w:tcPr>
          <w:p w:rsidR="00765E9E" w:rsidRPr="00CD0DAB" w:rsidRDefault="00765E9E" w:rsidP="000A62A2">
            <w:pPr>
              <w:jc w:val="both"/>
              <w:rPr>
                <w:rFonts w:ascii="Museo Sans 100" w:hAnsi="Museo Sans 100"/>
              </w:rPr>
            </w:pPr>
            <w:r w:rsidRPr="00CD0DAB">
              <w:rPr>
                <w:rFonts w:ascii="Museo Sans 100" w:hAnsi="Museo Sans 100"/>
              </w:rPr>
              <w:t xml:space="preserve">Ya se cuenta con los letreros, están listos para ser puestos sobre los basureros. </w:t>
            </w:r>
          </w:p>
        </w:tc>
      </w:tr>
      <w:tr w:rsidR="00765E9E" w:rsidRPr="00CD0DAB" w:rsidTr="00765E9E">
        <w:tc>
          <w:tcPr>
            <w:tcW w:w="596" w:type="dxa"/>
          </w:tcPr>
          <w:p w:rsidR="00765E9E" w:rsidRPr="00CD0DAB" w:rsidRDefault="00765E9E" w:rsidP="000A62A2">
            <w:pPr>
              <w:jc w:val="both"/>
              <w:rPr>
                <w:rFonts w:ascii="Museo Sans 100" w:hAnsi="Museo Sans 100"/>
              </w:rPr>
            </w:pPr>
            <w:r w:rsidRPr="00CD0DAB">
              <w:rPr>
                <w:rFonts w:ascii="Museo Sans 100" w:hAnsi="Museo Sans 100"/>
              </w:rPr>
              <w:t>2</w:t>
            </w:r>
          </w:p>
        </w:tc>
        <w:tc>
          <w:tcPr>
            <w:tcW w:w="3261" w:type="dxa"/>
          </w:tcPr>
          <w:p w:rsidR="00765E9E" w:rsidRPr="00CD0DAB" w:rsidRDefault="00765E9E" w:rsidP="000A62A2">
            <w:pPr>
              <w:ind w:left="363" w:right="204"/>
              <w:jc w:val="both"/>
              <w:rPr>
                <w:rFonts w:ascii="Museo Sans 100" w:hAnsi="Museo Sans 100"/>
              </w:rPr>
            </w:pPr>
            <w:r w:rsidRPr="00CD0DAB">
              <w:rPr>
                <w:rFonts w:ascii="Museo Sans 100" w:hAnsi="Museo Sans 100"/>
              </w:rPr>
              <w:t>Enviar correos masivos a los empleados con el apoyo de la Unidad de Comunicaciones, con el ánimo de:</w:t>
            </w:r>
          </w:p>
          <w:p w:rsidR="00765E9E" w:rsidRPr="00CD0DAB" w:rsidRDefault="00765E9E" w:rsidP="004307BE">
            <w:pPr>
              <w:pStyle w:val="Prrafodelista"/>
              <w:numPr>
                <w:ilvl w:val="0"/>
                <w:numId w:val="97"/>
              </w:numPr>
              <w:ind w:left="363" w:right="204"/>
              <w:contextualSpacing/>
              <w:jc w:val="both"/>
              <w:rPr>
                <w:rFonts w:ascii="Museo Sans 100" w:hAnsi="Museo Sans 100"/>
              </w:rPr>
            </w:pPr>
            <w:r w:rsidRPr="00CD0DAB">
              <w:rPr>
                <w:rFonts w:ascii="Museo Sans 100" w:hAnsi="Museo Sans 100"/>
              </w:rPr>
              <w:t>Exhortar a apoyar con el cuido de lugares comunes y a no tirar basura.</w:t>
            </w:r>
          </w:p>
          <w:p w:rsidR="00765E9E" w:rsidRPr="00CD0DAB" w:rsidRDefault="00765E9E" w:rsidP="004307BE">
            <w:pPr>
              <w:pStyle w:val="Prrafodelista"/>
              <w:numPr>
                <w:ilvl w:val="0"/>
                <w:numId w:val="97"/>
              </w:numPr>
              <w:ind w:left="363" w:right="204"/>
              <w:contextualSpacing/>
              <w:jc w:val="both"/>
              <w:rPr>
                <w:rFonts w:ascii="Museo Sans 100" w:hAnsi="Museo Sans 100"/>
              </w:rPr>
            </w:pPr>
            <w:r w:rsidRPr="00CD0DAB">
              <w:rPr>
                <w:rFonts w:ascii="Museo Sans 100" w:hAnsi="Museo Sans 100"/>
              </w:rPr>
              <w:lastRenderedPageBreak/>
              <w:t xml:space="preserve">Evitar el uso de material desechable al momento de consumir alimentos en la Cafetería Institucional así como el  plástico de un solo uso, etc.  </w:t>
            </w:r>
          </w:p>
          <w:p w:rsidR="00765E9E" w:rsidRPr="00CD0DAB" w:rsidRDefault="00765E9E" w:rsidP="004307BE">
            <w:pPr>
              <w:pStyle w:val="Prrafodelista"/>
              <w:numPr>
                <w:ilvl w:val="0"/>
                <w:numId w:val="97"/>
              </w:numPr>
              <w:ind w:left="363" w:right="204"/>
              <w:contextualSpacing/>
              <w:jc w:val="both"/>
              <w:rPr>
                <w:rFonts w:ascii="Museo Sans 100" w:hAnsi="Museo Sans 100"/>
              </w:rPr>
            </w:pPr>
            <w:r w:rsidRPr="00CD0DAB">
              <w:rPr>
                <w:rFonts w:ascii="Museo Sans 100" w:hAnsi="Museo Sans 100"/>
              </w:rPr>
              <w:t>Informar sobre el calendario ambiental.</w:t>
            </w:r>
          </w:p>
        </w:tc>
        <w:tc>
          <w:tcPr>
            <w:tcW w:w="1957" w:type="dxa"/>
          </w:tcPr>
          <w:p w:rsidR="00765E9E" w:rsidRPr="00CD0DAB" w:rsidRDefault="00765E9E" w:rsidP="000A62A2">
            <w:pPr>
              <w:jc w:val="both"/>
              <w:rPr>
                <w:rFonts w:ascii="Museo Sans 100" w:hAnsi="Museo Sans 100"/>
              </w:rPr>
            </w:pPr>
            <w:r w:rsidRPr="00CD0DAB">
              <w:rPr>
                <w:rFonts w:ascii="Museo Sans 100" w:hAnsi="Museo Sans 100"/>
              </w:rPr>
              <w:lastRenderedPageBreak/>
              <w:t>Educación y Sensibilización Ambiental</w:t>
            </w:r>
          </w:p>
        </w:tc>
        <w:tc>
          <w:tcPr>
            <w:tcW w:w="2012" w:type="dxa"/>
          </w:tcPr>
          <w:p w:rsidR="00765E9E" w:rsidRPr="00CD0DAB" w:rsidRDefault="00765E9E" w:rsidP="000A62A2">
            <w:pPr>
              <w:jc w:val="both"/>
              <w:rPr>
                <w:rFonts w:ascii="Museo Sans 100" w:hAnsi="Museo Sans 100"/>
              </w:rPr>
            </w:pPr>
            <w:r w:rsidRPr="00CD0DAB">
              <w:rPr>
                <w:rFonts w:ascii="Museo Sans 100" w:hAnsi="Museo Sans 100"/>
              </w:rPr>
              <w:t xml:space="preserve">Hay resistencia para evitar el plástico de un solo uso. </w:t>
            </w:r>
          </w:p>
        </w:tc>
        <w:tc>
          <w:tcPr>
            <w:tcW w:w="1842" w:type="dxa"/>
          </w:tcPr>
          <w:p w:rsidR="00765E9E" w:rsidRPr="00CD0DAB" w:rsidRDefault="00765E9E" w:rsidP="000A62A2">
            <w:pPr>
              <w:jc w:val="both"/>
              <w:rPr>
                <w:rFonts w:ascii="Museo Sans 100" w:hAnsi="Museo Sans 100"/>
              </w:rPr>
            </w:pPr>
            <w:r w:rsidRPr="00CD0DAB">
              <w:rPr>
                <w:rFonts w:ascii="Museo Sans 100" w:hAnsi="Museo Sans 100"/>
              </w:rPr>
              <w:t>Se está elaborando un proyecto de capacitación.</w:t>
            </w:r>
          </w:p>
          <w:p w:rsidR="00765E9E" w:rsidRPr="00CD0DAB" w:rsidRDefault="00765E9E" w:rsidP="000A62A2">
            <w:pPr>
              <w:jc w:val="both"/>
              <w:rPr>
                <w:rFonts w:ascii="Museo Sans 100" w:hAnsi="Museo Sans 100"/>
              </w:rPr>
            </w:pPr>
            <w:r w:rsidRPr="00CD0DAB">
              <w:rPr>
                <w:rFonts w:ascii="Museo Sans 100" w:hAnsi="Museo Sans 100"/>
              </w:rPr>
              <w:t xml:space="preserve">Inicialmente se hará al Comité de Gestión Ambiental y </w:t>
            </w:r>
            <w:r w:rsidRPr="00CD0DAB">
              <w:rPr>
                <w:rFonts w:ascii="Museo Sans 100" w:hAnsi="Museo Sans 100"/>
              </w:rPr>
              <w:lastRenderedPageBreak/>
              <w:t>posteriormente al todo el personal.</w:t>
            </w:r>
          </w:p>
        </w:tc>
      </w:tr>
      <w:tr w:rsidR="00765E9E" w:rsidRPr="00CD0DAB" w:rsidTr="00765E9E">
        <w:tc>
          <w:tcPr>
            <w:tcW w:w="596" w:type="dxa"/>
          </w:tcPr>
          <w:p w:rsidR="00765E9E" w:rsidRPr="00CD0DAB" w:rsidRDefault="00765E9E" w:rsidP="000A62A2">
            <w:pPr>
              <w:jc w:val="both"/>
              <w:rPr>
                <w:rFonts w:ascii="Museo Sans 100" w:hAnsi="Museo Sans 100"/>
              </w:rPr>
            </w:pPr>
            <w:r w:rsidRPr="00CD0DAB">
              <w:rPr>
                <w:rFonts w:ascii="Museo Sans 100" w:hAnsi="Museo Sans 100"/>
              </w:rPr>
              <w:lastRenderedPageBreak/>
              <w:t>3</w:t>
            </w:r>
          </w:p>
        </w:tc>
        <w:tc>
          <w:tcPr>
            <w:tcW w:w="3261" w:type="dxa"/>
          </w:tcPr>
          <w:p w:rsidR="00765E9E" w:rsidRPr="00CD0DAB" w:rsidRDefault="00765E9E" w:rsidP="000A62A2">
            <w:pPr>
              <w:ind w:left="363" w:right="204"/>
              <w:jc w:val="both"/>
              <w:rPr>
                <w:rFonts w:ascii="Museo Sans 100" w:hAnsi="Museo Sans 100"/>
              </w:rPr>
            </w:pPr>
            <w:r w:rsidRPr="00CD0DAB">
              <w:rPr>
                <w:rFonts w:ascii="Museo Sans 100" w:hAnsi="Museo Sans 100"/>
              </w:rPr>
              <w:t>Elaboración de proyecto de capacitación sobre la Sensibilización Ambiental.</w:t>
            </w:r>
          </w:p>
        </w:tc>
        <w:tc>
          <w:tcPr>
            <w:tcW w:w="1957" w:type="dxa"/>
          </w:tcPr>
          <w:p w:rsidR="00765E9E" w:rsidRPr="00CD0DAB" w:rsidRDefault="00765E9E" w:rsidP="000A62A2">
            <w:pPr>
              <w:jc w:val="both"/>
              <w:rPr>
                <w:rFonts w:ascii="Museo Sans 100" w:hAnsi="Museo Sans 100"/>
              </w:rPr>
            </w:pPr>
            <w:r w:rsidRPr="00CD0DAB">
              <w:rPr>
                <w:rFonts w:ascii="Museo Sans 100" w:hAnsi="Museo Sans 100"/>
              </w:rPr>
              <w:t xml:space="preserve">Capacitar al Comité de Gestión Ambiental para que tengan </w:t>
            </w:r>
          </w:p>
        </w:tc>
        <w:tc>
          <w:tcPr>
            <w:tcW w:w="2012" w:type="dxa"/>
          </w:tcPr>
          <w:p w:rsidR="00765E9E" w:rsidRPr="00CD0DAB" w:rsidRDefault="00765E9E" w:rsidP="000A62A2">
            <w:pPr>
              <w:jc w:val="both"/>
              <w:rPr>
                <w:rFonts w:ascii="Museo Sans 100" w:hAnsi="Museo Sans 100"/>
              </w:rPr>
            </w:pPr>
            <w:r w:rsidRPr="00CD0DAB">
              <w:rPr>
                <w:rFonts w:ascii="Museo Sans 100" w:hAnsi="Museo Sans 100"/>
              </w:rPr>
              <w:t xml:space="preserve">Está en elaboración </w:t>
            </w:r>
          </w:p>
        </w:tc>
        <w:tc>
          <w:tcPr>
            <w:tcW w:w="1842" w:type="dxa"/>
          </w:tcPr>
          <w:p w:rsidR="00765E9E" w:rsidRPr="00CD0DAB" w:rsidRDefault="00765E9E" w:rsidP="000A62A2">
            <w:pPr>
              <w:jc w:val="both"/>
              <w:rPr>
                <w:rFonts w:ascii="Museo Sans 100" w:hAnsi="Museo Sans 100"/>
              </w:rPr>
            </w:pPr>
            <w:r w:rsidRPr="00CD0DAB">
              <w:rPr>
                <w:rFonts w:ascii="Museo Sans 100" w:hAnsi="Museo Sans 100"/>
              </w:rPr>
              <w:t>No se ha finalizado.</w:t>
            </w:r>
          </w:p>
        </w:tc>
      </w:tr>
      <w:tr w:rsidR="00765E9E" w:rsidRPr="00CD0DAB" w:rsidTr="00765E9E">
        <w:tc>
          <w:tcPr>
            <w:tcW w:w="596" w:type="dxa"/>
          </w:tcPr>
          <w:p w:rsidR="00765E9E" w:rsidRPr="00CD0DAB" w:rsidRDefault="00765E9E" w:rsidP="000A62A2">
            <w:pPr>
              <w:jc w:val="both"/>
              <w:rPr>
                <w:rFonts w:ascii="Museo Sans 100" w:hAnsi="Museo Sans 100"/>
              </w:rPr>
            </w:pPr>
            <w:r w:rsidRPr="00CD0DAB">
              <w:rPr>
                <w:rFonts w:ascii="Museo Sans 100" w:hAnsi="Museo Sans 100"/>
              </w:rPr>
              <w:t>4</w:t>
            </w:r>
          </w:p>
        </w:tc>
        <w:tc>
          <w:tcPr>
            <w:tcW w:w="3261" w:type="dxa"/>
          </w:tcPr>
          <w:p w:rsidR="00765E9E" w:rsidRPr="00CD0DAB" w:rsidRDefault="00765E9E" w:rsidP="000A62A2">
            <w:pPr>
              <w:ind w:left="176" w:right="204"/>
              <w:jc w:val="both"/>
              <w:rPr>
                <w:rFonts w:ascii="Museo Sans 100" w:hAnsi="Museo Sans 100"/>
              </w:rPr>
            </w:pPr>
            <w:r w:rsidRPr="00CD0DAB">
              <w:rPr>
                <w:rFonts w:ascii="Museo Sans 100" w:hAnsi="Museo Sans 100"/>
              </w:rPr>
              <w:t xml:space="preserve">Se ha exhortado a los Jefes, Gerentes y Unidades a que tomen en consideración la Política Anual de Adquisiciones y Contrataciones de las Instituciones de la Administración Pública 2020, ya que existen lineamientos con aspectos ambientales que buscan asegurar que las obras, bienes y servicios que se adquieran, sean lo más sostenible posible y con ello contribuir al menor impacto ambiental. </w:t>
            </w:r>
          </w:p>
          <w:p w:rsidR="00765E9E" w:rsidRPr="00CD0DAB" w:rsidRDefault="00765E9E" w:rsidP="000A62A2">
            <w:pPr>
              <w:ind w:left="363" w:right="204" w:hanging="34"/>
              <w:rPr>
                <w:rFonts w:ascii="Museo Sans 100" w:hAnsi="Museo Sans 100"/>
              </w:rPr>
            </w:pPr>
          </w:p>
          <w:p w:rsidR="00765E9E" w:rsidRPr="00CD0DAB" w:rsidRDefault="00765E9E" w:rsidP="000A62A2">
            <w:pPr>
              <w:ind w:left="363" w:right="204" w:hanging="34"/>
              <w:rPr>
                <w:rFonts w:ascii="Museo Sans 100" w:hAnsi="Museo Sans 100"/>
              </w:rPr>
            </w:pPr>
          </w:p>
        </w:tc>
        <w:tc>
          <w:tcPr>
            <w:tcW w:w="1957" w:type="dxa"/>
          </w:tcPr>
          <w:p w:rsidR="00765E9E" w:rsidRPr="00CD0DAB" w:rsidRDefault="00765E9E" w:rsidP="000A62A2">
            <w:pPr>
              <w:jc w:val="both"/>
              <w:rPr>
                <w:rFonts w:ascii="Museo Sans 100" w:hAnsi="Museo Sans 100"/>
              </w:rPr>
            </w:pPr>
            <w:r w:rsidRPr="00CD0DAB">
              <w:rPr>
                <w:rFonts w:ascii="Museo Sans 100" w:hAnsi="Museo Sans 100"/>
              </w:rPr>
              <w:t xml:space="preserve">Ejecución de buenas prácticas ambientales. </w:t>
            </w:r>
          </w:p>
        </w:tc>
        <w:tc>
          <w:tcPr>
            <w:tcW w:w="2012" w:type="dxa"/>
          </w:tcPr>
          <w:p w:rsidR="00765E9E" w:rsidRPr="00CD0DAB" w:rsidRDefault="00765E9E" w:rsidP="000A62A2">
            <w:pPr>
              <w:jc w:val="both"/>
              <w:rPr>
                <w:rFonts w:ascii="Museo Sans 100" w:hAnsi="Museo Sans 100"/>
              </w:rPr>
            </w:pPr>
            <w:r w:rsidRPr="00CD0DAB">
              <w:rPr>
                <w:rFonts w:ascii="Museo Sans 100" w:hAnsi="Museo Sans 100"/>
              </w:rPr>
              <w:t>Esperar la buena ejecución.</w:t>
            </w:r>
          </w:p>
        </w:tc>
        <w:tc>
          <w:tcPr>
            <w:tcW w:w="1842" w:type="dxa"/>
          </w:tcPr>
          <w:p w:rsidR="00765E9E" w:rsidRPr="00CD0DAB" w:rsidRDefault="00765E9E" w:rsidP="000A62A2">
            <w:pPr>
              <w:jc w:val="both"/>
              <w:rPr>
                <w:rFonts w:ascii="Museo Sans 100" w:hAnsi="Museo Sans 100"/>
              </w:rPr>
            </w:pPr>
            <w:r w:rsidRPr="00CD0DAB">
              <w:rPr>
                <w:rFonts w:ascii="Museo Sans 100" w:hAnsi="Museo Sans 100"/>
              </w:rPr>
              <w:t>Enviado correo masivo el 2 de diciembre de 2019</w:t>
            </w:r>
          </w:p>
        </w:tc>
      </w:tr>
      <w:tr w:rsidR="00765E9E" w:rsidRPr="00CD0DAB" w:rsidTr="00765E9E">
        <w:trPr>
          <w:trHeight w:val="3120"/>
        </w:trPr>
        <w:tc>
          <w:tcPr>
            <w:tcW w:w="596" w:type="dxa"/>
          </w:tcPr>
          <w:p w:rsidR="00765E9E" w:rsidRPr="00CD0DAB" w:rsidRDefault="00765E9E" w:rsidP="000A62A2">
            <w:pPr>
              <w:jc w:val="both"/>
              <w:rPr>
                <w:rFonts w:ascii="Museo Sans 100" w:hAnsi="Museo Sans 100"/>
              </w:rPr>
            </w:pPr>
            <w:r w:rsidRPr="00CD0DAB">
              <w:rPr>
                <w:rFonts w:ascii="Museo Sans 100" w:hAnsi="Museo Sans 100"/>
              </w:rPr>
              <w:t>5</w:t>
            </w:r>
          </w:p>
        </w:tc>
        <w:tc>
          <w:tcPr>
            <w:tcW w:w="3261" w:type="dxa"/>
          </w:tcPr>
          <w:p w:rsidR="00765E9E" w:rsidRPr="00CD0DAB" w:rsidRDefault="00765E9E" w:rsidP="000A62A2">
            <w:pPr>
              <w:tabs>
                <w:tab w:val="left" w:pos="34"/>
                <w:tab w:val="left" w:pos="63"/>
                <w:tab w:val="left" w:pos="2977"/>
                <w:tab w:val="left" w:pos="8505"/>
                <w:tab w:val="left" w:pos="8647"/>
              </w:tabs>
              <w:ind w:left="34" w:right="204"/>
              <w:jc w:val="both"/>
              <w:rPr>
                <w:rFonts w:ascii="Museo Sans 100" w:hAnsi="Museo Sans 100"/>
              </w:rPr>
            </w:pPr>
            <w:r w:rsidRPr="00CD0DAB">
              <w:rPr>
                <w:rFonts w:ascii="Museo Sans 100" w:hAnsi="Museo Sans 100"/>
                <w:b/>
                <w:i/>
                <w:iCs/>
              </w:rPr>
              <w:t xml:space="preserve">El Señor Presidente autorizó a </w:t>
            </w:r>
            <w:r w:rsidRPr="00CD0DAB">
              <w:rPr>
                <w:rFonts w:ascii="Museo Sans 100" w:hAnsi="Museo Sans 100"/>
              </w:rPr>
              <w:t>las Oficinas Regionales que informen a la Unidad Ambiental de forma inmediata y por cualquier medio, sobre el conocimiento de cualqui</w:t>
            </w:r>
            <w:r w:rsidRPr="00CD0DAB">
              <w:rPr>
                <w:rFonts w:ascii="Museo Sans 100" w:hAnsi="Museo Sans 100"/>
                <w:b/>
              </w:rPr>
              <w:t>e</w:t>
            </w:r>
            <w:r w:rsidRPr="00CD0DAB">
              <w:rPr>
                <w:rFonts w:ascii="Museo Sans 100" w:hAnsi="Museo Sans 100"/>
              </w:rPr>
              <w:t>r actividad irregular y que vaya en detrimento de la conservación e integridad en inmuebles identificados como potencial Área Natural Protegida, para que se inicie la investigación</w:t>
            </w:r>
          </w:p>
          <w:p w:rsidR="00765E9E" w:rsidRPr="00CD0DAB" w:rsidRDefault="00765E9E" w:rsidP="000A62A2">
            <w:pPr>
              <w:tabs>
                <w:tab w:val="left" w:pos="63"/>
                <w:tab w:val="left" w:pos="2977"/>
                <w:tab w:val="left" w:pos="8505"/>
                <w:tab w:val="left" w:pos="8647"/>
              </w:tabs>
              <w:ind w:left="34" w:right="204"/>
              <w:jc w:val="both"/>
              <w:rPr>
                <w:rFonts w:ascii="Museo Sans 100" w:hAnsi="Museo Sans 100"/>
              </w:rPr>
            </w:pPr>
            <w:r w:rsidRPr="00CD0DAB">
              <w:rPr>
                <w:rFonts w:ascii="Museo Sans 100" w:hAnsi="Museo Sans 100"/>
              </w:rPr>
              <w:t>y acciones legales a tomar al respecto en coordinación con el MARN;</w:t>
            </w:r>
          </w:p>
          <w:p w:rsidR="00765E9E" w:rsidRPr="00CD0DAB" w:rsidRDefault="00765E9E" w:rsidP="000A62A2">
            <w:pPr>
              <w:tabs>
                <w:tab w:val="left" w:pos="63"/>
                <w:tab w:val="left" w:pos="2977"/>
                <w:tab w:val="left" w:pos="8505"/>
                <w:tab w:val="left" w:pos="8647"/>
              </w:tabs>
              <w:ind w:left="34" w:right="204" w:hanging="34"/>
              <w:jc w:val="both"/>
              <w:rPr>
                <w:rFonts w:ascii="Museo Sans 100" w:hAnsi="Museo Sans 100"/>
                <w:b/>
                <w:iCs/>
              </w:rPr>
            </w:pPr>
            <w:r w:rsidRPr="00CD0DAB">
              <w:rPr>
                <w:rFonts w:ascii="Museo Sans 100" w:hAnsi="Museo Sans 100"/>
                <w:b/>
                <w:iCs/>
              </w:rPr>
              <w:t>Actualmente la Unidad Ambiental está desarrollando un procedimiento para que</w:t>
            </w:r>
          </w:p>
          <w:p w:rsidR="00765E9E" w:rsidRPr="00CD0DAB" w:rsidRDefault="00765E9E" w:rsidP="000A62A2">
            <w:pPr>
              <w:tabs>
                <w:tab w:val="left" w:pos="63"/>
                <w:tab w:val="left" w:pos="2977"/>
                <w:tab w:val="left" w:pos="8505"/>
                <w:tab w:val="left" w:pos="8647"/>
              </w:tabs>
              <w:ind w:left="34" w:right="204" w:hanging="34"/>
              <w:jc w:val="both"/>
              <w:rPr>
                <w:rFonts w:ascii="Museo Sans 100" w:hAnsi="Museo Sans 100"/>
              </w:rPr>
            </w:pPr>
            <w:r w:rsidRPr="00CD0DAB">
              <w:rPr>
                <w:rFonts w:ascii="Museo Sans 100" w:hAnsi="Museo Sans 100"/>
                <w:b/>
                <w:iCs/>
              </w:rPr>
              <w:t xml:space="preserve">se norme todas las actividades en Coordinación </w:t>
            </w:r>
            <w:r w:rsidRPr="00CD0DAB">
              <w:rPr>
                <w:rFonts w:ascii="Museo Sans 100" w:hAnsi="Museo Sans 100"/>
                <w:b/>
                <w:iCs/>
              </w:rPr>
              <w:lastRenderedPageBreak/>
              <w:t xml:space="preserve">con el MARN, según </w:t>
            </w:r>
            <w:r w:rsidRPr="00CD0DAB">
              <w:rPr>
                <w:rFonts w:ascii="Museo Sans 100" w:hAnsi="Museo Sans 100"/>
                <w:b/>
                <w:i/>
                <w:iCs/>
              </w:rPr>
              <w:t>memorándum con Referencia: U</w:t>
            </w:r>
            <w:r w:rsidRPr="00CD0DAB">
              <w:rPr>
                <w:rFonts w:ascii="Museo Sans 100" w:hAnsi="Museo Sans 100"/>
                <w:b/>
              </w:rPr>
              <w:t xml:space="preserve">AM-00-293-19 de fecha: </w:t>
            </w:r>
            <w:r w:rsidRPr="00CD0DAB">
              <w:rPr>
                <w:rFonts w:ascii="Museo Sans 100" w:hAnsi="Museo Sans 100"/>
              </w:rPr>
              <w:t>6 de noviembre de 2019.</w:t>
            </w:r>
          </w:p>
        </w:tc>
        <w:tc>
          <w:tcPr>
            <w:tcW w:w="1957" w:type="dxa"/>
          </w:tcPr>
          <w:p w:rsidR="00765E9E" w:rsidRPr="00CD0DAB" w:rsidRDefault="00765E9E" w:rsidP="000A62A2">
            <w:pPr>
              <w:jc w:val="both"/>
              <w:rPr>
                <w:rFonts w:ascii="Museo Sans 100" w:hAnsi="Museo Sans 100"/>
              </w:rPr>
            </w:pPr>
            <w:r w:rsidRPr="00CD0DAB">
              <w:rPr>
                <w:rFonts w:ascii="Museo Sans 100" w:hAnsi="Museo Sans 100"/>
              </w:rPr>
              <w:lastRenderedPageBreak/>
              <w:t>Proteger de la depredación a la flora y fauna en inmuebles en inmuebles identificados como potencial Área Natural Protegida.</w:t>
            </w:r>
          </w:p>
        </w:tc>
        <w:tc>
          <w:tcPr>
            <w:tcW w:w="2012" w:type="dxa"/>
          </w:tcPr>
          <w:p w:rsidR="00765E9E" w:rsidRPr="00CD0DAB" w:rsidRDefault="00765E9E" w:rsidP="000A62A2">
            <w:pPr>
              <w:jc w:val="both"/>
              <w:rPr>
                <w:rFonts w:ascii="Museo Sans 100" w:hAnsi="Museo Sans 100"/>
              </w:rPr>
            </w:pPr>
            <w:r w:rsidRPr="00CD0DAB">
              <w:rPr>
                <w:rFonts w:ascii="Museo Sans 100" w:hAnsi="Museo Sans 100"/>
              </w:rPr>
              <w:t xml:space="preserve">Notificado a las Oficinas Regionales el día 18 de noviembre. </w:t>
            </w:r>
          </w:p>
        </w:tc>
        <w:tc>
          <w:tcPr>
            <w:tcW w:w="1842" w:type="dxa"/>
          </w:tcPr>
          <w:p w:rsidR="00765E9E" w:rsidRPr="00CD0DAB" w:rsidRDefault="00765E9E" w:rsidP="000A62A2">
            <w:pPr>
              <w:jc w:val="both"/>
              <w:rPr>
                <w:rFonts w:ascii="Museo Sans 100" w:hAnsi="Museo Sans 100"/>
              </w:rPr>
            </w:pPr>
            <w:r w:rsidRPr="00CD0DAB">
              <w:rPr>
                <w:rFonts w:ascii="Museo Sans 100" w:hAnsi="Museo Sans 100"/>
              </w:rPr>
              <w:t xml:space="preserve">Cumplimiento de lineamientos emitidos por el Ministerio de Medio Ambiente y Recursos Naturales, </w:t>
            </w:r>
          </w:p>
        </w:tc>
      </w:tr>
      <w:tr w:rsidR="00765E9E" w:rsidRPr="00CD0DAB" w:rsidTr="00765E9E">
        <w:trPr>
          <w:trHeight w:val="3120"/>
        </w:trPr>
        <w:tc>
          <w:tcPr>
            <w:tcW w:w="596" w:type="dxa"/>
          </w:tcPr>
          <w:p w:rsidR="00765E9E" w:rsidRPr="00CD0DAB" w:rsidRDefault="00765E9E" w:rsidP="000A62A2">
            <w:pPr>
              <w:jc w:val="both"/>
              <w:rPr>
                <w:rFonts w:ascii="Museo Sans 100" w:hAnsi="Museo Sans 100"/>
              </w:rPr>
            </w:pPr>
            <w:r w:rsidRPr="00CD0DAB">
              <w:rPr>
                <w:rFonts w:ascii="Museo Sans 100" w:hAnsi="Museo Sans 100"/>
              </w:rPr>
              <w:lastRenderedPageBreak/>
              <w:t>6</w:t>
            </w:r>
          </w:p>
        </w:tc>
        <w:tc>
          <w:tcPr>
            <w:tcW w:w="3261" w:type="dxa"/>
          </w:tcPr>
          <w:p w:rsidR="00765E9E" w:rsidRPr="00CD0DAB" w:rsidRDefault="00765E9E" w:rsidP="000A62A2">
            <w:pPr>
              <w:tabs>
                <w:tab w:val="left" w:pos="63"/>
                <w:tab w:val="left" w:pos="2977"/>
                <w:tab w:val="left" w:pos="8505"/>
                <w:tab w:val="left" w:pos="8647"/>
              </w:tabs>
              <w:ind w:left="34" w:right="204" w:hanging="34"/>
              <w:jc w:val="both"/>
              <w:rPr>
                <w:rFonts w:ascii="Museo Sans 100" w:hAnsi="Museo Sans 100"/>
                <w:i/>
                <w:iCs/>
              </w:rPr>
            </w:pPr>
            <w:r w:rsidRPr="00CD0DAB">
              <w:rPr>
                <w:rFonts w:ascii="Museo Sans 100" w:hAnsi="Museo Sans 100"/>
                <w:i/>
                <w:iCs/>
              </w:rPr>
              <w:t xml:space="preserve">El Señor Presidente autorizó a la Gerencia Legal </w:t>
            </w:r>
            <w:r w:rsidRPr="00CD0DAB">
              <w:rPr>
                <w:rFonts w:ascii="Museo Sans 100" w:hAnsi="Museo Sans 100"/>
              </w:rPr>
              <w:t xml:space="preserve"> para que se elaboraran Poderes a Colaboradores Jurídicos de Oficinas Regionales para que éstos puedan tomar en casos de emergencia, acciones inmediatas y acudir a la Policía Nacional Civil y a la Fiscalía General de la República, </w:t>
            </w:r>
            <w:r w:rsidRPr="00CD0DAB">
              <w:rPr>
                <w:rFonts w:ascii="Museo Sans 100" w:hAnsi="Museo Sans 100"/>
                <w:iCs/>
              </w:rPr>
              <w:t xml:space="preserve">según </w:t>
            </w:r>
            <w:r w:rsidRPr="00CD0DAB">
              <w:rPr>
                <w:rFonts w:ascii="Museo Sans 100" w:hAnsi="Museo Sans 100"/>
                <w:i/>
                <w:iCs/>
              </w:rPr>
              <w:t xml:space="preserve">memorándum con Referencia: </w:t>
            </w:r>
            <w:r w:rsidRPr="00CD0DAB">
              <w:rPr>
                <w:rFonts w:ascii="Museo Sans 100" w:hAnsi="Museo Sans 100"/>
              </w:rPr>
              <w:t>UAM-00-0305-19 20 de noviembre de 2019.</w:t>
            </w:r>
          </w:p>
        </w:tc>
        <w:tc>
          <w:tcPr>
            <w:tcW w:w="1957" w:type="dxa"/>
          </w:tcPr>
          <w:p w:rsidR="00765E9E" w:rsidRPr="00CD0DAB" w:rsidRDefault="00765E9E" w:rsidP="000A62A2">
            <w:pPr>
              <w:jc w:val="both"/>
              <w:rPr>
                <w:rFonts w:ascii="Museo Sans 100" w:hAnsi="Museo Sans 100"/>
              </w:rPr>
            </w:pPr>
            <w:r w:rsidRPr="00CD0DAB">
              <w:rPr>
                <w:rFonts w:ascii="Museo Sans 100" w:hAnsi="Museo Sans 100"/>
              </w:rPr>
              <w:t xml:space="preserve">Apoyar a la Gerencia Legal en el proceso judicial respectivo.  </w:t>
            </w:r>
          </w:p>
        </w:tc>
        <w:tc>
          <w:tcPr>
            <w:tcW w:w="2012" w:type="dxa"/>
          </w:tcPr>
          <w:p w:rsidR="00765E9E" w:rsidRPr="00CD0DAB" w:rsidRDefault="00765E9E" w:rsidP="000A62A2">
            <w:pPr>
              <w:jc w:val="both"/>
              <w:rPr>
                <w:rFonts w:ascii="Museo Sans 100" w:hAnsi="Museo Sans 100"/>
              </w:rPr>
            </w:pPr>
            <w:r w:rsidRPr="00CD0DAB">
              <w:rPr>
                <w:rFonts w:ascii="Museo Sans 100" w:hAnsi="Museo Sans 100"/>
              </w:rPr>
              <w:t>Notificado a la Gerencia Legal el día 25 de noviembre.</w:t>
            </w:r>
          </w:p>
        </w:tc>
        <w:tc>
          <w:tcPr>
            <w:tcW w:w="1842" w:type="dxa"/>
          </w:tcPr>
          <w:p w:rsidR="00765E9E" w:rsidRPr="00CD0DAB" w:rsidRDefault="00765E9E" w:rsidP="000A62A2">
            <w:pPr>
              <w:jc w:val="both"/>
              <w:rPr>
                <w:rFonts w:ascii="Museo Sans 100" w:hAnsi="Museo Sans 100"/>
              </w:rPr>
            </w:pPr>
            <w:r w:rsidRPr="00CD0DAB">
              <w:rPr>
                <w:rFonts w:ascii="Museo Sans 100" w:hAnsi="Museo Sans 100"/>
              </w:rPr>
              <w:t xml:space="preserve">Cumplimiento de lineamientos emitidos por el Ministerio de Medio Ambiente y Recursos Naturales, </w:t>
            </w:r>
          </w:p>
        </w:tc>
      </w:tr>
    </w:tbl>
    <w:p w:rsidR="00765E9E" w:rsidRPr="00CD0DAB" w:rsidRDefault="00765E9E" w:rsidP="00765E9E">
      <w:pPr>
        <w:spacing w:line="360" w:lineRule="auto"/>
        <w:jc w:val="both"/>
        <w:rPr>
          <w:rFonts w:ascii="Museo Sans 100" w:hAnsi="Museo Sans 100"/>
        </w:rPr>
      </w:pPr>
    </w:p>
    <w:p w:rsidR="00E27A13" w:rsidRDefault="00765E9E" w:rsidP="000A62A2">
      <w:pPr>
        <w:jc w:val="both"/>
        <w:rPr>
          <w:rFonts w:ascii="Museo Sans 100" w:hAnsi="Museo Sans 100"/>
          <w:sz w:val="24"/>
          <w:szCs w:val="24"/>
        </w:rPr>
      </w:pPr>
      <w:r w:rsidRPr="000A62A2">
        <w:rPr>
          <w:rFonts w:ascii="Museo Sans 100" w:hAnsi="Museo Sans 100"/>
          <w:sz w:val="24"/>
          <w:szCs w:val="24"/>
        </w:rPr>
        <w:t xml:space="preserve">La aprobación de la Política Institucional de Gestión Ambiental en el año 2015 fue un avance en la Gestión Ambiental, pero no fue desarrollada por las administraciones anteriores, sin embargo la Unidad Ambiental Institucional con el apoyo del señor Presidente Institucional Oscar Guardado, quien ha brindado todo el apoyo al respecto, se ha iniciado con las acciones básicas y necesarias, tal y como se ha comprobado, con la información señalada en los cuadros anteriores, por lo que se ha logrado iniciar en las líneas prioritarias de acción en la Gestión Ambiental, es </w:t>
      </w:r>
    </w:p>
    <w:p w:rsidR="00E27A13" w:rsidRDefault="00E27A13" w:rsidP="000A62A2">
      <w:pPr>
        <w:jc w:val="both"/>
        <w:rPr>
          <w:rFonts w:ascii="Museo Sans 100" w:hAnsi="Museo Sans 100"/>
          <w:sz w:val="24"/>
          <w:szCs w:val="24"/>
        </w:rPr>
      </w:pPr>
    </w:p>
    <w:p w:rsidR="00765E9E" w:rsidRPr="000A62A2" w:rsidRDefault="00765E9E" w:rsidP="000A62A2">
      <w:pPr>
        <w:jc w:val="both"/>
        <w:rPr>
          <w:rFonts w:ascii="Museo Sans 100" w:hAnsi="Museo Sans 100"/>
          <w:b/>
          <w:sz w:val="24"/>
          <w:szCs w:val="24"/>
        </w:rPr>
      </w:pPr>
      <w:proofErr w:type="gramStart"/>
      <w:r w:rsidRPr="000A62A2">
        <w:rPr>
          <w:rFonts w:ascii="Museo Sans 100" w:hAnsi="Museo Sans 100"/>
          <w:sz w:val="24"/>
          <w:szCs w:val="24"/>
        </w:rPr>
        <w:t>necesario</w:t>
      </w:r>
      <w:proofErr w:type="gramEnd"/>
      <w:r w:rsidRPr="000A62A2">
        <w:rPr>
          <w:rFonts w:ascii="Museo Sans 100" w:hAnsi="Museo Sans 100"/>
          <w:sz w:val="24"/>
          <w:szCs w:val="24"/>
        </w:rPr>
        <w:t xml:space="preserve"> mencionar que si éstos se hubieran desarrollado anteriormente </w:t>
      </w:r>
      <w:r w:rsidRPr="000A62A2">
        <w:rPr>
          <w:rFonts w:ascii="Museo Sans 100" w:hAnsi="Museo Sans 100"/>
          <w:b/>
          <w:sz w:val="24"/>
          <w:szCs w:val="24"/>
        </w:rPr>
        <w:t>actualmente existieran logros acumulados.</w:t>
      </w:r>
    </w:p>
    <w:p w:rsidR="00765E9E" w:rsidRPr="000A62A2" w:rsidRDefault="00765E9E" w:rsidP="000A62A2">
      <w:pPr>
        <w:jc w:val="both"/>
        <w:rPr>
          <w:rFonts w:ascii="Museo Sans 100" w:hAnsi="Museo Sans 100"/>
          <w:b/>
          <w:sz w:val="24"/>
          <w:szCs w:val="24"/>
        </w:rPr>
      </w:pPr>
    </w:p>
    <w:p w:rsidR="00765E9E" w:rsidRPr="000A62A2" w:rsidRDefault="00765E9E" w:rsidP="000A62A2">
      <w:pPr>
        <w:jc w:val="both"/>
        <w:rPr>
          <w:rFonts w:ascii="Museo Sans 100" w:hAnsi="Museo Sans 100"/>
          <w:b/>
          <w:sz w:val="24"/>
          <w:szCs w:val="24"/>
        </w:rPr>
      </w:pPr>
      <w:r w:rsidRPr="000A62A2">
        <w:rPr>
          <w:rFonts w:ascii="Museo Sans 100" w:hAnsi="Museo Sans 100"/>
          <w:b/>
          <w:sz w:val="24"/>
          <w:szCs w:val="24"/>
          <w:lang w:val="es-ES" w:eastAsia="es-ES"/>
        </w:rPr>
        <w:t>II.  INFORME DE LOS AVANCES DE LAS OBSERVACIONES DE CORTE DE CUENTAS Y AUDITORIA INTERNA</w:t>
      </w:r>
      <w:r w:rsidRPr="000A62A2">
        <w:rPr>
          <w:rFonts w:ascii="Museo Sans 100" w:hAnsi="Museo Sans 100"/>
          <w:b/>
          <w:sz w:val="24"/>
          <w:szCs w:val="24"/>
        </w:rPr>
        <w:t xml:space="preserve">. </w:t>
      </w:r>
    </w:p>
    <w:p w:rsidR="00765E9E" w:rsidRPr="0037512A" w:rsidRDefault="00765E9E" w:rsidP="00765E9E">
      <w:pPr>
        <w:spacing w:line="360" w:lineRule="auto"/>
        <w:jc w:val="both"/>
        <w:rPr>
          <w:rFonts w:ascii="Museo Sans 100" w:hAnsi="Museo Sans 100"/>
        </w:rPr>
      </w:pPr>
    </w:p>
    <w:p w:rsidR="00765E9E" w:rsidRPr="00E27A13" w:rsidRDefault="00765E9E" w:rsidP="000A62A2">
      <w:pPr>
        <w:ind w:left="567" w:hanging="567"/>
        <w:jc w:val="both"/>
        <w:rPr>
          <w:rFonts w:ascii="Museo Sans 100" w:hAnsi="Museo Sans 100"/>
          <w:sz w:val="22"/>
          <w:szCs w:val="22"/>
        </w:rPr>
      </w:pPr>
      <w:r w:rsidRPr="00E27A13">
        <w:rPr>
          <w:rFonts w:ascii="Museo Sans 100" w:hAnsi="Museo Sans 100"/>
          <w:b/>
          <w:sz w:val="22"/>
          <w:szCs w:val="22"/>
        </w:rPr>
        <w:t>II. 1</w:t>
      </w:r>
      <w:r w:rsidR="000A62A2" w:rsidRPr="00E27A13">
        <w:rPr>
          <w:rFonts w:ascii="Museo Sans 100" w:hAnsi="Museo Sans 100"/>
          <w:sz w:val="22"/>
          <w:szCs w:val="22"/>
        </w:rPr>
        <w:t xml:space="preserve">    </w:t>
      </w:r>
      <w:r w:rsidRPr="00E27A13">
        <w:rPr>
          <w:rFonts w:ascii="Museo Sans 100" w:hAnsi="Museo Sans 100"/>
          <w:sz w:val="22"/>
          <w:szCs w:val="22"/>
        </w:rPr>
        <w:t>La Corte de Cuentas de la República realizó el “Examen Especial de Gestión Ambiental al Instituto Salvadoreño de Transformación Agraria, relativo al 1 de enero de 2014 al 31 de marzo de 2015”, quienes actualmente han realizado un seguimiento.</w:t>
      </w:r>
    </w:p>
    <w:p w:rsidR="00765E9E" w:rsidRPr="00E27A13" w:rsidRDefault="00765E9E" w:rsidP="000A62A2">
      <w:pPr>
        <w:ind w:hanging="851"/>
        <w:jc w:val="both"/>
        <w:rPr>
          <w:rFonts w:ascii="Museo Sans 100" w:hAnsi="Museo Sans 100"/>
          <w:sz w:val="22"/>
          <w:szCs w:val="22"/>
        </w:rPr>
      </w:pPr>
    </w:p>
    <w:p w:rsidR="00765E9E" w:rsidRPr="00E27A13" w:rsidRDefault="00765E9E" w:rsidP="000A62A2">
      <w:pPr>
        <w:jc w:val="both"/>
        <w:rPr>
          <w:rFonts w:ascii="Museo Sans 100" w:hAnsi="Museo Sans 100"/>
          <w:sz w:val="22"/>
          <w:szCs w:val="22"/>
        </w:rPr>
      </w:pPr>
      <w:r w:rsidRPr="00E27A13">
        <w:rPr>
          <w:rFonts w:ascii="Museo Sans 100" w:hAnsi="Museo Sans 100"/>
          <w:sz w:val="22"/>
          <w:szCs w:val="22"/>
        </w:rPr>
        <w:lastRenderedPageBreak/>
        <w:t>En dicho examen hicieron recomendaciones, de las cuales el ISTA ha dado cumplimiento, las cuales se detallan a continuación</w:t>
      </w:r>
    </w:p>
    <w:p w:rsidR="00765E9E" w:rsidRPr="000A62A2" w:rsidRDefault="00765E9E" w:rsidP="000A62A2">
      <w:pPr>
        <w:jc w:val="both"/>
        <w:rPr>
          <w:rFonts w:ascii="Museo Sans 100" w:hAnsi="Museo Sans 100"/>
          <w:b/>
        </w:rPr>
      </w:pPr>
    </w:p>
    <w:p w:rsidR="00765E9E" w:rsidRPr="000A62A2" w:rsidRDefault="00765E9E" w:rsidP="004307BE">
      <w:pPr>
        <w:pStyle w:val="Prrafodelista"/>
        <w:numPr>
          <w:ilvl w:val="3"/>
          <w:numId w:val="82"/>
        </w:numPr>
        <w:ind w:left="0" w:hanging="207"/>
        <w:contextualSpacing/>
        <w:jc w:val="both"/>
        <w:rPr>
          <w:rFonts w:ascii="Museo Sans 100" w:hAnsi="Museo Sans 100"/>
          <w:b/>
          <w:sz w:val="24"/>
          <w:szCs w:val="24"/>
        </w:rPr>
      </w:pPr>
      <w:r w:rsidRPr="000A62A2">
        <w:rPr>
          <w:rFonts w:ascii="Museo Sans 100" w:hAnsi="Museo Sans 100"/>
          <w:b/>
          <w:sz w:val="24"/>
          <w:szCs w:val="24"/>
        </w:rPr>
        <w:t xml:space="preserve"> Se incorpore la dimensión ambiental en el plan estratégico y planes operativos, a fin de contribuir con la protección del medio ambiente en la ejecución de sus actividades, al respecto se constató lo siguiente:</w:t>
      </w:r>
    </w:p>
    <w:p w:rsidR="00765E9E" w:rsidRPr="000A62A2" w:rsidRDefault="00765E9E" w:rsidP="000A62A2">
      <w:pPr>
        <w:pStyle w:val="Prrafodelista"/>
        <w:ind w:left="0"/>
        <w:jc w:val="both"/>
        <w:rPr>
          <w:rFonts w:ascii="Museo Sans 100" w:hAnsi="Museo Sans 100"/>
          <w:sz w:val="24"/>
          <w:szCs w:val="24"/>
        </w:rPr>
      </w:pPr>
    </w:p>
    <w:p w:rsidR="00765E9E" w:rsidRPr="000A62A2" w:rsidRDefault="00765E9E" w:rsidP="000A62A2">
      <w:pPr>
        <w:pStyle w:val="Prrafodelista"/>
        <w:ind w:left="0"/>
        <w:jc w:val="both"/>
        <w:rPr>
          <w:rFonts w:ascii="Museo Sans 100" w:hAnsi="Museo Sans 100"/>
          <w:b/>
          <w:sz w:val="24"/>
          <w:szCs w:val="24"/>
        </w:rPr>
      </w:pPr>
      <w:r w:rsidRPr="000A62A2">
        <w:rPr>
          <w:rFonts w:ascii="Museo Sans 100" w:hAnsi="Museo Sans 100"/>
          <w:sz w:val="24"/>
          <w:szCs w:val="24"/>
        </w:rPr>
        <w:t>Medida de cumplimiento de ISTA</w:t>
      </w:r>
    </w:p>
    <w:p w:rsidR="00765E9E" w:rsidRPr="000A62A2" w:rsidRDefault="00765E9E" w:rsidP="004307BE">
      <w:pPr>
        <w:pStyle w:val="Prrafodelista"/>
        <w:numPr>
          <w:ilvl w:val="0"/>
          <w:numId w:val="87"/>
        </w:numPr>
        <w:contextualSpacing/>
        <w:jc w:val="both"/>
        <w:rPr>
          <w:rFonts w:ascii="Museo Sans 100" w:hAnsi="Museo Sans 100"/>
          <w:sz w:val="24"/>
          <w:szCs w:val="24"/>
        </w:rPr>
      </w:pPr>
      <w:r w:rsidRPr="000A62A2">
        <w:rPr>
          <w:rFonts w:ascii="Museo Sans 100" w:hAnsi="Museo Sans 100"/>
          <w:sz w:val="24"/>
          <w:szCs w:val="24"/>
        </w:rPr>
        <w:t>El ISTA incorporó en el Plan Estratégico Institucional 2015-2019 en el Objetivo Estratégico número 5, implementar un Sistema de Gestión Ambiental que permita contribuir a minimizar los impactos negativos al ambiente y reducir la vulnerabilidad frente al cambio climático.</w:t>
      </w:r>
    </w:p>
    <w:p w:rsidR="00765E9E" w:rsidRPr="000A62A2" w:rsidRDefault="00765E9E" w:rsidP="004307BE">
      <w:pPr>
        <w:pStyle w:val="Prrafodelista"/>
        <w:numPr>
          <w:ilvl w:val="0"/>
          <w:numId w:val="87"/>
        </w:numPr>
        <w:contextualSpacing/>
        <w:jc w:val="both"/>
        <w:rPr>
          <w:rFonts w:ascii="Museo Sans 100" w:hAnsi="Museo Sans 100"/>
          <w:sz w:val="24"/>
          <w:szCs w:val="24"/>
        </w:rPr>
      </w:pPr>
      <w:r w:rsidRPr="000A62A2">
        <w:rPr>
          <w:rFonts w:ascii="Museo Sans 100" w:hAnsi="Museo Sans 100"/>
          <w:sz w:val="24"/>
          <w:szCs w:val="24"/>
        </w:rPr>
        <w:t>Así mismo en el Plan Anual Operativo de la Unidad Ambiental, en el objetivo estratégico se estableció implementar un Sistema de Gestión Ambiental que permita contribuir a minimizar los impactos negativos al ambiente y reducir la vulnerabilidad frente al cambio climático.</w:t>
      </w:r>
    </w:p>
    <w:p w:rsidR="00765E9E" w:rsidRPr="000A62A2" w:rsidRDefault="00765E9E" w:rsidP="000A62A2">
      <w:pPr>
        <w:pStyle w:val="Prrafodelista"/>
        <w:jc w:val="both"/>
        <w:rPr>
          <w:rFonts w:ascii="Museo Sans 100" w:hAnsi="Museo Sans 100"/>
          <w:sz w:val="24"/>
          <w:szCs w:val="24"/>
        </w:rPr>
      </w:pPr>
    </w:p>
    <w:p w:rsidR="00765E9E" w:rsidRPr="000A62A2" w:rsidRDefault="00765E9E" w:rsidP="00E27A13">
      <w:pPr>
        <w:ind w:left="284" w:hanging="284"/>
        <w:jc w:val="both"/>
        <w:rPr>
          <w:rFonts w:ascii="Museo Sans 100" w:hAnsi="Museo Sans 100"/>
          <w:b/>
          <w:i/>
        </w:rPr>
      </w:pPr>
      <w:r w:rsidRPr="000A62A2">
        <w:rPr>
          <w:rFonts w:ascii="Museo Sans 100" w:hAnsi="Museo Sans 100"/>
          <w:b/>
          <w:lang w:eastAsia="en-US"/>
        </w:rPr>
        <w:t xml:space="preserve">2. </w:t>
      </w:r>
      <w:r w:rsidRPr="000A62A2">
        <w:rPr>
          <w:rFonts w:ascii="Museo Sans 100" w:hAnsi="Museo Sans 100"/>
          <w:lang w:val="es-ES" w:eastAsia="es-ES"/>
        </w:rPr>
        <w:tab/>
      </w:r>
      <w:r w:rsidRPr="000A62A2">
        <w:rPr>
          <w:rFonts w:ascii="Museo Sans 100" w:hAnsi="Museo Sans 100"/>
          <w:b/>
        </w:rPr>
        <w:t>Se analice la estructura organizativa de la Entidad y se realicen los ajustes necesarios para que el Departamento o Unidad Ambiental, dependa directamente de la Dirección Superior y la persona responsable de la misma, tenga el perfil idóneo, asegurando con ello que la Gestión Ambiental se vuelva un eje transversal del que hacer del ISTA</w:t>
      </w:r>
      <w:r w:rsidRPr="000A62A2">
        <w:rPr>
          <w:rFonts w:ascii="Museo Sans 100" w:hAnsi="Museo Sans 100"/>
          <w:b/>
          <w:i/>
        </w:rPr>
        <w:t>.</w:t>
      </w:r>
    </w:p>
    <w:p w:rsidR="00765E9E" w:rsidRPr="000A62A2" w:rsidRDefault="00765E9E" w:rsidP="000A62A2">
      <w:pPr>
        <w:ind w:left="284"/>
        <w:jc w:val="both"/>
        <w:rPr>
          <w:rFonts w:ascii="Museo Sans 100" w:hAnsi="Museo Sans 100"/>
        </w:rPr>
      </w:pPr>
    </w:p>
    <w:p w:rsidR="00765E9E" w:rsidRPr="000A62A2" w:rsidRDefault="00765E9E" w:rsidP="000A62A2">
      <w:pPr>
        <w:ind w:left="284"/>
        <w:jc w:val="both"/>
        <w:rPr>
          <w:rFonts w:ascii="Museo Sans 100" w:hAnsi="Museo Sans 100"/>
          <w:b/>
        </w:rPr>
      </w:pPr>
      <w:r w:rsidRPr="000A62A2">
        <w:rPr>
          <w:rFonts w:ascii="Museo Sans 100" w:hAnsi="Museo Sans 100"/>
        </w:rPr>
        <w:t>Medida de cumplimiento de ISTA.</w:t>
      </w:r>
    </w:p>
    <w:p w:rsidR="00765E9E" w:rsidRPr="000A62A2" w:rsidRDefault="00765E9E" w:rsidP="004307BE">
      <w:pPr>
        <w:pStyle w:val="Prrafodelista"/>
        <w:numPr>
          <w:ilvl w:val="0"/>
          <w:numId w:val="83"/>
        </w:numPr>
        <w:contextualSpacing/>
        <w:jc w:val="both"/>
        <w:rPr>
          <w:rFonts w:ascii="Museo Sans 100" w:hAnsi="Museo Sans 100"/>
          <w:sz w:val="24"/>
          <w:szCs w:val="24"/>
        </w:rPr>
      </w:pPr>
      <w:r w:rsidRPr="000A62A2">
        <w:rPr>
          <w:rFonts w:ascii="Museo Sans 100" w:hAnsi="Museo Sans 100"/>
          <w:sz w:val="24"/>
          <w:szCs w:val="24"/>
          <w:lang w:eastAsia="es-ES"/>
        </w:rPr>
        <w:t xml:space="preserve"> </w:t>
      </w:r>
      <w:r w:rsidRPr="000A62A2">
        <w:rPr>
          <w:rFonts w:ascii="Museo Sans 100" w:hAnsi="Museo Sans 100"/>
          <w:sz w:val="24"/>
          <w:szCs w:val="24"/>
        </w:rPr>
        <w:t xml:space="preserve">Según Acuerdo contenido en el Punto XV de Sesión Ordinaria No. 12-2015 de fecha 25 de marzo de 2015, se aprobó y ratifico la integración de la Unidad Ambiental, que de acuerdo a la Ley de Medio Ambiente, debe funcionar de manera permanente y en función asesora en la Institución; dependiendo directamente de la Presidencia del ISTA. </w:t>
      </w:r>
    </w:p>
    <w:p w:rsidR="00765E9E" w:rsidRPr="000A62A2" w:rsidRDefault="00765E9E" w:rsidP="000A62A2">
      <w:pPr>
        <w:pStyle w:val="Prrafodelista"/>
        <w:jc w:val="both"/>
        <w:rPr>
          <w:rFonts w:ascii="Museo Sans 100" w:hAnsi="Museo Sans 100"/>
          <w:sz w:val="24"/>
          <w:szCs w:val="24"/>
        </w:rPr>
      </w:pPr>
    </w:p>
    <w:p w:rsidR="00765E9E" w:rsidRPr="00F5328F" w:rsidRDefault="00765E9E" w:rsidP="00E27A13">
      <w:pPr>
        <w:pStyle w:val="Prrafodelista"/>
        <w:numPr>
          <w:ilvl w:val="0"/>
          <w:numId w:val="83"/>
        </w:numPr>
        <w:tabs>
          <w:tab w:val="left" w:pos="270"/>
        </w:tabs>
        <w:contextualSpacing/>
        <w:jc w:val="both"/>
        <w:rPr>
          <w:rFonts w:ascii="Museo Sans 100" w:hAnsi="Museo Sans 100"/>
          <w:sz w:val="24"/>
          <w:szCs w:val="24"/>
          <w:lang w:eastAsia="es-MX"/>
        </w:rPr>
      </w:pPr>
      <w:r w:rsidRPr="000A62A2">
        <w:rPr>
          <w:rFonts w:ascii="Museo Sans 100" w:hAnsi="Museo Sans 100"/>
          <w:sz w:val="24"/>
          <w:szCs w:val="24"/>
        </w:rPr>
        <w:t xml:space="preserve">Respecto a la persona responsable de la Unidad, tenga el perfil idóneo, asegurando con ello que la Gestión Ambiental se vuelva un eje transversal del </w:t>
      </w:r>
      <w:r w:rsidRPr="00F5328F">
        <w:rPr>
          <w:rFonts w:ascii="Museo Sans 100" w:hAnsi="Museo Sans 100"/>
          <w:sz w:val="24"/>
          <w:szCs w:val="24"/>
        </w:rPr>
        <w:t>que hacer del ISTA, la Unidad Ambiental ha sido dirigida por los siguientes profesionales, desde el año 2015:</w:t>
      </w:r>
    </w:p>
    <w:p w:rsidR="00765E9E" w:rsidRPr="000A62A2" w:rsidRDefault="00765E9E" w:rsidP="004307BE">
      <w:pPr>
        <w:pStyle w:val="Prrafodelista"/>
        <w:numPr>
          <w:ilvl w:val="0"/>
          <w:numId w:val="84"/>
        </w:numPr>
        <w:tabs>
          <w:tab w:val="left" w:pos="720"/>
          <w:tab w:val="left" w:pos="993"/>
        </w:tabs>
        <w:ind w:firstLine="131"/>
        <w:contextualSpacing/>
        <w:rPr>
          <w:rFonts w:ascii="Museo Sans 100" w:hAnsi="Museo Sans 100"/>
          <w:sz w:val="24"/>
          <w:szCs w:val="24"/>
        </w:rPr>
      </w:pPr>
      <w:r w:rsidRPr="000A62A2">
        <w:rPr>
          <w:rFonts w:ascii="Museo Sans 100" w:hAnsi="Museo Sans 100"/>
          <w:sz w:val="24"/>
          <w:szCs w:val="24"/>
        </w:rPr>
        <w:t xml:space="preserve">Lic.  Eneas Wilfredo Martínez Santos. </w:t>
      </w:r>
    </w:p>
    <w:p w:rsidR="00765E9E" w:rsidRPr="000A62A2" w:rsidRDefault="00765E9E" w:rsidP="004307BE">
      <w:pPr>
        <w:pStyle w:val="Prrafodelista"/>
        <w:numPr>
          <w:ilvl w:val="0"/>
          <w:numId w:val="84"/>
        </w:numPr>
        <w:tabs>
          <w:tab w:val="left" w:pos="993"/>
        </w:tabs>
        <w:ind w:firstLine="131"/>
        <w:contextualSpacing/>
        <w:rPr>
          <w:rFonts w:ascii="Museo Sans 100" w:hAnsi="Museo Sans 100"/>
          <w:sz w:val="24"/>
          <w:szCs w:val="24"/>
        </w:rPr>
      </w:pPr>
      <w:r w:rsidRPr="000A62A2">
        <w:rPr>
          <w:rFonts w:ascii="Museo Sans 100" w:hAnsi="Museo Sans 100"/>
          <w:sz w:val="24"/>
          <w:szCs w:val="24"/>
        </w:rPr>
        <w:t>Arq. Luis Arturo Rivera Alemán.</w:t>
      </w:r>
    </w:p>
    <w:p w:rsidR="00765E9E" w:rsidRPr="000A62A2" w:rsidRDefault="00765E9E" w:rsidP="004307BE">
      <w:pPr>
        <w:pStyle w:val="Prrafodelista"/>
        <w:numPr>
          <w:ilvl w:val="0"/>
          <w:numId w:val="84"/>
        </w:numPr>
        <w:tabs>
          <w:tab w:val="left" w:pos="270"/>
          <w:tab w:val="left" w:pos="993"/>
        </w:tabs>
        <w:ind w:firstLine="131"/>
        <w:contextualSpacing/>
        <w:rPr>
          <w:rFonts w:ascii="Museo Sans 100" w:hAnsi="Museo Sans 100"/>
          <w:sz w:val="24"/>
          <w:szCs w:val="24"/>
        </w:rPr>
      </w:pPr>
      <w:proofErr w:type="spellStart"/>
      <w:r w:rsidRPr="000A62A2">
        <w:rPr>
          <w:rFonts w:ascii="Museo Sans 100" w:hAnsi="Museo Sans 100"/>
          <w:sz w:val="24"/>
          <w:szCs w:val="24"/>
        </w:rPr>
        <w:t>Ing</w:t>
      </w:r>
      <w:proofErr w:type="spellEnd"/>
      <w:r w:rsidRPr="000A62A2">
        <w:rPr>
          <w:rFonts w:ascii="Museo Sans 100" w:hAnsi="Museo Sans 100"/>
          <w:sz w:val="24"/>
          <w:szCs w:val="24"/>
        </w:rPr>
        <w:t xml:space="preserve">, Miguel Ángel Amaya Ortiz. </w:t>
      </w:r>
    </w:p>
    <w:p w:rsidR="00765E9E" w:rsidRPr="000A62A2" w:rsidRDefault="00765E9E" w:rsidP="004307BE">
      <w:pPr>
        <w:pStyle w:val="Prrafodelista"/>
        <w:numPr>
          <w:ilvl w:val="0"/>
          <w:numId w:val="84"/>
        </w:numPr>
        <w:tabs>
          <w:tab w:val="left" w:pos="270"/>
          <w:tab w:val="left" w:pos="993"/>
        </w:tabs>
        <w:ind w:firstLine="131"/>
        <w:contextualSpacing/>
        <w:rPr>
          <w:rFonts w:ascii="Museo Sans 100" w:hAnsi="Museo Sans 100"/>
          <w:sz w:val="24"/>
          <w:szCs w:val="24"/>
        </w:rPr>
      </w:pPr>
      <w:r w:rsidRPr="000A62A2">
        <w:rPr>
          <w:rFonts w:ascii="Museo Sans 100" w:hAnsi="Museo Sans 100"/>
          <w:sz w:val="24"/>
          <w:szCs w:val="24"/>
        </w:rPr>
        <w:t>Actualmente la Lcda. Karen Yamileth Orellana Cruz.</w:t>
      </w:r>
      <w:r w:rsidRPr="000A62A2">
        <w:rPr>
          <w:rFonts w:ascii="Museo Sans 100" w:hAnsi="Museo Sans 100"/>
          <w:b/>
          <w:sz w:val="24"/>
          <w:szCs w:val="24"/>
        </w:rPr>
        <w:t xml:space="preserve"> </w:t>
      </w:r>
    </w:p>
    <w:p w:rsidR="00E27A13" w:rsidRDefault="00E27A13" w:rsidP="000A62A2">
      <w:pPr>
        <w:tabs>
          <w:tab w:val="left" w:pos="360"/>
        </w:tabs>
        <w:adjustRightInd w:val="0"/>
        <w:jc w:val="both"/>
        <w:rPr>
          <w:rFonts w:ascii="Museo Sans 100" w:hAnsi="Museo Sans 100" w:cs="Arial"/>
          <w:lang w:eastAsia="es-ES"/>
        </w:rPr>
      </w:pPr>
    </w:p>
    <w:p w:rsidR="00765E9E" w:rsidRPr="00E27A13" w:rsidRDefault="00765E9E" w:rsidP="000A62A2">
      <w:pPr>
        <w:tabs>
          <w:tab w:val="left" w:pos="360"/>
        </w:tabs>
        <w:adjustRightInd w:val="0"/>
        <w:jc w:val="both"/>
        <w:rPr>
          <w:rFonts w:ascii="Museo Sans 100" w:hAnsi="Museo Sans 100" w:cs="Arial"/>
          <w:sz w:val="24"/>
          <w:szCs w:val="24"/>
          <w:lang w:eastAsia="es-ES"/>
        </w:rPr>
      </w:pPr>
      <w:r w:rsidRPr="00E27A13">
        <w:rPr>
          <w:rFonts w:ascii="Museo Sans 100" w:hAnsi="Museo Sans 100" w:cs="Arial"/>
          <w:sz w:val="24"/>
          <w:szCs w:val="24"/>
          <w:lang w:eastAsia="es-ES"/>
        </w:rPr>
        <w:t>Respecto al perfil requerido de conformidad al Art. 7 de la Ley del Medio Ambiente establece que: “</w:t>
      </w:r>
      <w:r w:rsidRPr="00E27A13">
        <w:rPr>
          <w:rFonts w:ascii="Museo Sans 100" w:hAnsi="Museo Sans 100" w:cs="Tahoma"/>
          <w:i/>
          <w:sz w:val="24"/>
          <w:szCs w:val="24"/>
        </w:rPr>
        <w:t>Las i</w:t>
      </w:r>
      <w:r w:rsidRPr="00E27A13">
        <w:rPr>
          <w:rFonts w:ascii="Museo Sans 100" w:hAnsi="Museo Sans 100" w:cs="Tahoma"/>
          <w:i/>
          <w:spacing w:val="-1"/>
          <w:sz w:val="24"/>
          <w:szCs w:val="24"/>
        </w:rPr>
        <w:t>n</w:t>
      </w:r>
      <w:r w:rsidRPr="00E27A13">
        <w:rPr>
          <w:rFonts w:ascii="Museo Sans 100" w:hAnsi="Museo Sans 100" w:cs="Tahoma"/>
          <w:i/>
          <w:sz w:val="24"/>
          <w:szCs w:val="24"/>
        </w:rPr>
        <w:t>stituc</w:t>
      </w:r>
      <w:r w:rsidRPr="00E27A13">
        <w:rPr>
          <w:rFonts w:ascii="Museo Sans 100" w:hAnsi="Museo Sans 100" w:cs="Tahoma"/>
          <w:i/>
          <w:spacing w:val="-1"/>
          <w:sz w:val="24"/>
          <w:szCs w:val="24"/>
        </w:rPr>
        <w:t>i</w:t>
      </w:r>
      <w:r w:rsidRPr="00E27A13">
        <w:rPr>
          <w:rFonts w:ascii="Museo Sans 100" w:hAnsi="Museo Sans 100" w:cs="Tahoma"/>
          <w:i/>
          <w:sz w:val="24"/>
          <w:szCs w:val="24"/>
        </w:rPr>
        <w:t>ones públicas que fo</w:t>
      </w:r>
      <w:r w:rsidRPr="00E27A13">
        <w:rPr>
          <w:rFonts w:ascii="Museo Sans 100" w:hAnsi="Museo Sans 100" w:cs="Tahoma"/>
          <w:i/>
          <w:spacing w:val="-2"/>
          <w:sz w:val="24"/>
          <w:szCs w:val="24"/>
        </w:rPr>
        <w:t>r</w:t>
      </w:r>
      <w:r w:rsidRPr="00E27A13">
        <w:rPr>
          <w:rFonts w:ascii="Museo Sans 100" w:hAnsi="Museo Sans 100" w:cs="Tahoma"/>
          <w:i/>
          <w:sz w:val="24"/>
          <w:szCs w:val="24"/>
        </w:rPr>
        <w:t>men</w:t>
      </w:r>
      <w:r w:rsidRPr="00E27A13">
        <w:rPr>
          <w:rFonts w:ascii="Museo Sans 100" w:hAnsi="Museo Sans 100" w:cs="Tahoma"/>
          <w:i/>
          <w:spacing w:val="-2"/>
          <w:sz w:val="24"/>
          <w:szCs w:val="24"/>
        </w:rPr>
        <w:t xml:space="preserve"> </w:t>
      </w:r>
      <w:r w:rsidRPr="00E27A13">
        <w:rPr>
          <w:rFonts w:ascii="Museo Sans 100" w:hAnsi="Museo Sans 100" w:cs="Tahoma"/>
          <w:i/>
          <w:sz w:val="24"/>
          <w:szCs w:val="24"/>
        </w:rPr>
        <w:t>parte del SINAMA, deberán contar</w:t>
      </w:r>
      <w:r w:rsidRPr="00E27A13">
        <w:rPr>
          <w:rFonts w:ascii="Museo Sans 100" w:hAnsi="Museo Sans 100" w:cs="Tahoma"/>
          <w:i/>
          <w:spacing w:val="-1"/>
          <w:sz w:val="24"/>
          <w:szCs w:val="24"/>
        </w:rPr>
        <w:t xml:space="preserve"> </w:t>
      </w:r>
      <w:r w:rsidRPr="00E27A13">
        <w:rPr>
          <w:rFonts w:ascii="Museo Sans 100" w:hAnsi="Museo Sans 100" w:cs="Tahoma"/>
          <w:i/>
          <w:sz w:val="24"/>
          <w:szCs w:val="24"/>
        </w:rPr>
        <w:t>con unidades ambienta</w:t>
      </w:r>
      <w:r w:rsidRPr="00E27A13">
        <w:rPr>
          <w:rFonts w:ascii="Museo Sans 100" w:hAnsi="Museo Sans 100" w:cs="Tahoma"/>
          <w:i/>
          <w:spacing w:val="-1"/>
          <w:sz w:val="24"/>
          <w:szCs w:val="24"/>
        </w:rPr>
        <w:t>l</w:t>
      </w:r>
      <w:r w:rsidRPr="00E27A13">
        <w:rPr>
          <w:rFonts w:ascii="Museo Sans 100" w:hAnsi="Museo Sans 100" w:cs="Tahoma"/>
          <w:i/>
          <w:sz w:val="24"/>
          <w:szCs w:val="24"/>
        </w:rPr>
        <w:t>es,</w:t>
      </w:r>
      <w:r w:rsidRPr="00E27A13">
        <w:rPr>
          <w:rFonts w:ascii="Museo Sans 100" w:hAnsi="Museo Sans 100" w:cs="Tahoma"/>
          <w:i/>
          <w:spacing w:val="-1"/>
          <w:sz w:val="24"/>
          <w:szCs w:val="24"/>
        </w:rPr>
        <w:t xml:space="preserve"> </w:t>
      </w:r>
      <w:r w:rsidRPr="00E27A13">
        <w:rPr>
          <w:rFonts w:ascii="Museo Sans 100" w:hAnsi="Museo Sans 100" w:cs="Tahoma"/>
          <w:i/>
          <w:sz w:val="24"/>
          <w:szCs w:val="24"/>
        </w:rPr>
        <w:t>organiza</w:t>
      </w:r>
      <w:r w:rsidRPr="00E27A13">
        <w:rPr>
          <w:rFonts w:ascii="Museo Sans 100" w:hAnsi="Museo Sans 100" w:cs="Tahoma"/>
          <w:i/>
          <w:spacing w:val="-1"/>
          <w:sz w:val="24"/>
          <w:szCs w:val="24"/>
        </w:rPr>
        <w:t>d</w:t>
      </w:r>
      <w:r w:rsidRPr="00E27A13">
        <w:rPr>
          <w:rFonts w:ascii="Museo Sans 100" w:hAnsi="Museo Sans 100" w:cs="Tahoma"/>
          <w:i/>
          <w:sz w:val="24"/>
          <w:szCs w:val="24"/>
        </w:rPr>
        <w:t xml:space="preserve">as con personal </w:t>
      </w:r>
      <w:r w:rsidRPr="00E27A13">
        <w:rPr>
          <w:rFonts w:ascii="Museo Sans 100" w:hAnsi="Museo Sans 100" w:cs="Tahoma"/>
          <w:i/>
          <w:spacing w:val="-2"/>
          <w:sz w:val="24"/>
          <w:szCs w:val="24"/>
        </w:rPr>
        <w:t>p</w:t>
      </w:r>
      <w:r w:rsidRPr="00E27A13">
        <w:rPr>
          <w:rFonts w:ascii="Museo Sans 100" w:hAnsi="Museo Sans 100" w:cs="Tahoma"/>
          <w:i/>
          <w:sz w:val="24"/>
          <w:szCs w:val="24"/>
        </w:rPr>
        <w:t>ropio y</w:t>
      </w:r>
      <w:r w:rsidRPr="00E27A13">
        <w:rPr>
          <w:rFonts w:ascii="Museo Sans 100" w:hAnsi="Museo Sans 100" w:cs="Tahoma"/>
          <w:i/>
          <w:spacing w:val="-1"/>
          <w:sz w:val="24"/>
          <w:szCs w:val="24"/>
        </w:rPr>
        <w:t xml:space="preserve"> </w:t>
      </w:r>
      <w:r w:rsidRPr="00E27A13">
        <w:rPr>
          <w:rFonts w:ascii="Museo Sans 100" w:hAnsi="Museo Sans 100" w:cs="Tahoma"/>
          <w:i/>
          <w:sz w:val="24"/>
          <w:szCs w:val="24"/>
        </w:rPr>
        <w:t>finan</w:t>
      </w:r>
      <w:r w:rsidRPr="00E27A13">
        <w:rPr>
          <w:rFonts w:ascii="Museo Sans 100" w:hAnsi="Museo Sans 100" w:cs="Tahoma"/>
          <w:i/>
          <w:spacing w:val="-1"/>
          <w:sz w:val="24"/>
          <w:szCs w:val="24"/>
        </w:rPr>
        <w:t>c</w:t>
      </w:r>
      <w:r w:rsidRPr="00E27A13">
        <w:rPr>
          <w:rFonts w:ascii="Museo Sans 100" w:hAnsi="Museo Sans 100" w:cs="Tahoma"/>
          <w:i/>
          <w:sz w:val="24"/>
          <w:szCs w:val="24"/>
        </w:rPr>
        <w:t xml:space="preserve">iadas </w:t>
      </w:r>
      <w:r w:rsidRPr="00E27A13">
        <w:rPr>
          <w:rFonts w:ascii="Museo Sans 100" w:hAnsi="Museo Sans 100" w:cs="Tahoma"/>
          <w:i/>
          <w:spacing w:val="-1"/>
          <w:sz w:val="24"/>
          <w:szCs w:val="24"/>
        </w:rPr>
        <w:t>c</w:t>
      </w:r>
      <w:r w:rsidRPr="00E27A13">
        <w:rPr>
          <w:rFonts w:ascii="Museo Sans 100" w:hAnsi="Museo Sans 100" w:cs="Tahoma"/>
          <w:i/>
          <w:sz w:val="24"/>
          <w:szCs w:val="24"/>
        </w:rPr>
        <w:t xml:space="preserve">on el </w:t>
      </w:r>
      <w:r w:rsidRPr="00E27A13">
        <w:rPr>
          <w:rFonts w:ascii="Museo Sans 100" w:hAnsi="Museo Sans 100" w:cs="Tahoma"/>
          <w:i/>
          <w:spacing w:val="-2"/>
          <w:sz w:val="24"/>
          <w:szCs w:val="24"/>
        </w:rPr>
        <w:t>p</w:t>
      </w:r>
      <w:r w:rsidRPr="00E27A13">
        <w:rPr>
          <w:rFonts w:ascii="Museo Sans 100" w:hAnsi="Museo Sans 100" w:cs="Tahoma"/>
          <w:i/>
          <w:sz w:val="24"/>
          <w:szCs w:val="24"/>
        </w:rPr>
        <w:t>re</w:t>
      </w:r>
      <w:r w:rsidRPr="00E27A13">
        <w:rPr>
          <w:rFonts w:ascii="Museo Sans 100" w:hAnsi="Museo Sans 100" w:cs="Tahoma"/>
          <w:i/>
          <w:spacing w:val="1"/>
          <w:sz w:val="24"/>
          <w:szCs w:val="24"/>
        </w:rPr>
        <w:t>s</w:t>
      </w:r>
      <w:r w:rsidRPr="00E27A13">
        <w:rPr>
          <w:rFonts w:ascii="Museo Sans 100" w:hAnsi="Museo Sans 100" w:cs="Tahoma"/>
          <w:i/>
          <w:sz w:val="24"/>
          <w:szCs w:val="24"/>
        </w:rPr>
        <w:t>upuesto de las uni</w:t>
      </w:r>
      <w:r w:rsidRPr="00E27A13">
        <w:rPr>
          <w:rFonts w:ascii="Museo Sans 100" w:hAnsi="Museo Sans 100" w:cs="Tahoma"/>
          <w:i/>
          <w:spacing w:val="-1"/>
          <w:sz w:val="24"/>
          <w:szCs w:val="24"/>
        </w:rPr>
        <w:t>d</w:t>
      </w:r>
      <w:r w:rsidRPr="00E27A13">
        <w:rPr>
          <w:rFonts w:ascii="Museo Sans 100" w:hAnsi="Museo Sans 100" w:cs="Tahoma"/>
          <w:i/>
          <w:sz w:val="24"/>
          <w:szCs w:val="24"/>
        </w:rPr>
        <w:t>ades primarias. Las Uni</w:t>
      </w:r>
      <w:r w:rsidRPr="00E27A13">
        <w:rPr>
          <w:rFonts w:ascii="Museo Sans 100" w:hAnsi="Museo Sans 100" w:cs="Tahoma"/>
          <w:i/>
          <w:spacing w:val="-1"/>
          <w:sz w:val="24"/>
          <w:szCs w:val="24"/>
        </w:rPr>
        <w:t>d</w:t>
      </w:r>
      <w:r w:rsidRPr="00E27A13">
        <w:rPr>
          <w:rFonts w:ascii="Museo Sans 100" w:hAnsi="Museo Sans 100" w:cs="Tahoma"/>
          <w:i/>
          <w:sz w:val="24"/>
          <w:szCs w:val="24"/>
        </w:rPr>
        <w:t xml:space="preserve">ades </w:t>
      </w:r>
      <w:r w:rsidRPr="00E27A13">
        <w:rPr>
          <w:rFonts w:ascii="Museo Sans 100" w:hAnsi="Museo Sans 100" w:cs="Tahoma"/>
          <w:i/>
          <w:spacing w:val="-1"/>
          <w:sz w:val="24"/>
          <w:szCs w:val="24"/>
        </w:rPr>
        <w:t>A</w:t>
      </w:r>
      <w:r w:rsidRPr="00E27A13">
        <w:rPr>
          <w:rFonts w:ascii="Museo Sans 100" w:hAnsi="Museo Sans 100" w:cs="Tahoma"/>
          <w:i/>
          <w:sz w:val="24"/>
          <w:szCs w:val="24"/>
        </w:rPr>
        <w:t>mbient</w:t>
      </w:r>
      <w:r w:rsidRPr="00E27A13">
        <w:rPr>
          <w:rFonts w:ascii="Museo Sans 100" w:hAnsi="Museo Sans 100" w:cs="Tahoma"/>
          <w:i/>
          <w:spacing w:val="-1"/>
          <w:sz w:val="24"/>
          <w:szCs w:val="24"/>
        </w:rPr>
        <w:t>a</w:t>
      </w:r>
      <w:r w:rsidRPr="00E27A13">
        <w:rPr>
          <w:rFonts w:ascii="Museo Sans 100" w:hAnsi="Museo Sans 100" w:cs="Tahoma"/>
          <w:i/>
          <w:sz w:val="24"/>
          <w:szCs w:val="24"/>
        </w:rPr>
        <w:t>les son estru</w:t>
      </w:r>
      <w:r w:rsidRPr="00E27A13">
        <w:rPr>
          <w:rFonts w:ascii="Museo Sans 100" w:hAnsi="Museo Sans 100" w:cs="Tahoma"/>
          <w:i/>
          <w:spacing w:val="-2"/>
          <w:sz w:val="24"/>
          <w:szCs w:val="24"/>
        </w:rPr>
        <w:t>c</w:t>
      </w:r>
      <w:r w:rsidRPr="00E27A13">
        <w:rPr>
          <w:rFonts w:ascii="Museo Sans 100" w:hAnsi="Museo Sans 100" w:cs="Tahoma"/>
          <w:i/>
          <w:sz w:val="24"/>
          <w:szCs w:val="24"/>
        </w:rPr>
        <w:t>turas</w:t>
      </w:r>
      <w:r w:rsidRPr="00E27A13">
        <w:rPr>
          <w:rFonts w:ascii="Museo Sans 100" w:hAnsi="Museo Sans 100" w:cs="Tahoma"/>
          <w:i/>
          <w:spacing w:val="-1"/>
          <w:sz w:val="24"/>
          <w:szCs w:val="24"/>
        </w:rPr>
        <w:t xml:space="preserve"> </w:t>
      </w:r>
      <w:r w:rsidRPr="00E27A13">
        <w:rPr>
          <w:rFonts w:ascii="Museo Sans 100" w:hAnsi="Museo Sans 100" w:cs="Tahoma"/>
          <w:i/>
          <w:sz w:val="24"/>
          <w:szCs w:val="24"/>
        </w:rPr>
        <w:t>espec</w:t>
      </w:r>
      <w:r w:rsidRPr="00E27A13">
        <w:rPr>
          <w:rFonts w:ascii="Museo Sans 100" w:hAnsi="Museo Sans 100" w:cs="Tahoma"/>
          <w:i/>
          <w:spacing w:val="-2"/>
          <w:sz w:val="24"/>
          <w:szCs w:val="24"/>
        </w:rPr>
        <w:t>i</w:t>
      </w:r>
      <w:r w:rsidRPr="00E27A13">
        <w:rPr>
          <w:rFonts w:ascii="Museo Sans 100" w:hAnsi="Museo Sans 100" w:cs="Tahoma"/>
          <w:i/>
          <w:sz w:val="24"/>
          <w:szCs w:val="24"/>
        </w:rPr>
        <w:t xml:space="preserve">alizadas, </w:t>
      </w:r>
      <w:r w:rsidRPr="00E27A13">
        <w:rPr>
          <w:rFonts w:ascii="Museo Sans 100" w:hAnsi="Museo Sans 100" w:cs="Tahoma"/>
          <w:i/>
          <w:spacing w:val="-1"/>
          <w:sz w:val="24"/>
          <w:szCs w:val="24"/>
        </w:rPr>
        <w:t>c</w:t>
      </w:r>
      <w:r w:rsidRPr="00E27A13">
        <w:rPr>
          <w:rFonts w:ascii="Museo Sans 100" w:hAnsi="Museo Sans 100" w:cs="Tahoma"/>
          <w:i/>
          <w:sz w:val="24"/>
          <w:szCs w:val="24"/>
        </w:rPr>
        <w:t>on funciones de</w:t>
      </w:r>
      <w:r w:rsidRPr="00E27A13">
        <w:rPr>
          <w:rFonts w:ascii="Museo Sans 100" w:hAnsi="Museo Sans 100" w:cs="Tahoma"/>
          <w:i/>
          <w:spacing w:val="-1"/>
          <w:sz w:val="24"/>
          <w:szCs w:val="24"/>
        </w:rPr>
        <w:t xml:space="preserve"> </w:t>
      </w:r>
      <w:r w:rsidRPr="00E27A13">
        <w:rPr>
          <w:rFonts w:ascii="Museo Sans 100" w:hAnsi="Museo Sans 100" w:cs="Tahoma"/>
          <w:i/>
          <w:sz w:val="24"/>
          <w:szCs w:val="24"/>
        </w:rPr>
        <w:t>supe</w:t>
      </w:r>
      <w:r w:rsidRPr="00E27A13">
        <w:rPr>
          <w:rFonts w:ascii="Museo Sans 100" w:hAnsi="Museo Sans 100" w:cs="Tahoma"/>
          <w:i/>
          <w:spacing w:val="-1"/>
          <w:sz w:val="24"/>
          <w:szCs w:val="24"/>
        </w:rPr>
        <w:t>r</w:t>
      </w:r>
      <w:r w:rsidRPr="00E27A13">
        <w:rPr>
          <w:rFonts w:ascii="Museo Sans 100" w:hAnsi="Museo Sans 100" w:cs="Tahoma"/>
          <w:i/>
          <w:sz w:val="24"/>
          <w:szCs w:val="24"/>
        </w:rPr>
        <w:t>visa</w:t>
      </w:r>
      <w:r w:rsidRPr="00E27A13">
        <w:rPr>
          <w:rFonts w:ascii="Museo Sans 100" w:hAnsi="Museo Sans 100" w:cs="Tahoma"/>
          <w:i/>
          <w:spacing w:val="-1"/>
          <w:sz w:val="24"/>
          <w:szCs w:val="24"/>
        </w:rPr>
        <w:t>r</w:t>
      </w:r>
      <w:r w:rsidRPr="00E27A13">
        <w:rPr>
          <w:rFonts w:ascii="Museo Sans 100" w:hAnsi="Museo Sans 100" w:cs="Tahoma"/>
          <w:i/>
          <w:sz w:val="24"/>
          <w:szCs w:val="24"/>
        </w:rPr>
        <w:t xml:space="preserve">, coordinar y </w:t>
      </w:r>
      <w:r w:rsidRPr="00E27A13">
        <w:rPr>
          <w:rFonts w:ascii="Museo Sans 100" w:hAnsi="Museo Sans 100" w:cs="Tahoma"/>
          <w:i/>
          <w:spacing w:val="-2"/>
          <w:sz w:val="24"/>
          <w:szCs w:val="24"/>
        </w:rPr>
        <w:t>d</w:t>
      </w:r>
      <w:r w:rsidRPr="00E27A13">
        <w:rPr>
          <w:rFonts w:ascii="Museo Sans 100" w:hAnsi="Museo Sans 100" w:cs="Tahoma"/>
          <w:i/>
          <w:sz w:val="24"/>
          <w:szCs w:val="24"/>
        </w:rPr>
        <w:t>ar seguimie</w:t>
      </w:r>
      <w:r w:rsidRPr="00E27A13">
        <w:rPr>
          <w:rFonts w:ascii="Museo Sans 100" w:hAnsi="Museo Sans 100" w:cs="Tahoma"/>
          <w:i/>
          <w:spacing w:val="-1"/>
          <w:sz w:val="24"/>
          <w:szCs w:val="24"/>
        </w:rPr>
        <w:t>nt</w:t>
      </w:r>
      <w:r w:rsidRPr="00E27A13">
        <w:rPr>
          <w:rFonts w:ascii="Museo Sans 100" w:hAnsi="Museo Sans 100" w:cs="Tahoma"/>
          <w:i/>
          <w:sz w:val="24"/>
          <w:szCs w:val="24"/>
        </w:rPr>
        <w:t>o a las políti</w:t>
      </w:r>
      <w:r w:rsidRPr="00E27A13">
        <w:rPr>
          <w:rFonts w:ascii="Museo Sans 100" w:hAnsi="Museo Sans 100" w:cs="Tahoma"/>
          <w:i/>
          <w:spacing w:val="-1"/>
          <w:sz w:val="24"/>
          <w:szCs w:val="24"/>
        </w:rPr>
        <w:t>c</w:t>
      </w:r>
      <w:r w:rsidRPr="00E27A13">
        <w:rPr>
          <w:rFonts w:ascii="Museo Sans 100" w:hAnsi="Museo Sans 100" w:cs="Tahoma"/>
          <w:i/>
          <w:sz w:val="24"/>
          <w:szCs w:val="24"/>
        </w:rPr>
        <w:t>as, plane</w:t>
      </w:r>
      <w:r w:rsidRPr="00E27A13">
        <w:rPr>
          <w:rFonts w:ascii="Museo Sans 100" w:hAnsi="Museo Sans 100" w:cs="Tahoma"/>
          <w:i/>
          <w:spacing w:val="-1"/>
          <w:sz w:val="24"/>
          <w:szCs w:val="24"/>
        </w:rPr>
        <w:t>s</w:t>
      </w:r>
      <w:r w:rsidRPr="00E27A13">
        <w:rPr>
          <w:rFonts w:ascii="Museo Sans 100" w:hAnsi="Museo Sans 100" w:cs="Tahoma"/>
          <w:i/>
          <w:sz w:val="24"/>
          <w:szCs w:val="24"/>
        </w:rPr>
        <w:t>, p</w:t>
      </w:r>
      <w:r w:rsidRPr="00E27A13">
        <w:rPr>
          <w:rFonts w:ascii="Museo Sans 100" w:hAnsi="Museo Sans 100" w:cs="Tahoma"/>
          <w:i/>
          <w:spacing w:val="-1"/>
          <w:sz w:val="24"/>
          <w:szCs w:val="24"/>
        </w:rPr>
        <w:t>r</w:t>
      </w:r>
      <w:r w:rsidRPr="00E27A13">
        <w:rPr>
          <w:rFonts w:ascii="Museo Sans 100" w:hAnsi="Museo Sans 100" w:cs="Tahoma"/>
          <w:i/>
          <w:sz w:val="24"/>
          <w:szCs w:val="24"/>
        </w:rPr>
        <w:t>ogramas, proyectos y acc</w:t>
      </w:r>
      <w:r w:rsidRPr="00E27A13">
        <w:rPr>
          <w:rFonts w:ascii="Museo Sans 100" w:hAnsi="Museo Sans 100" w:cs="Tahoma"/>
          <w:i/>
          <w:spacing w:val="-1"/>
          <w:sz w:val="24"/>
          <w:szCs w:val="24"/>
        </w:rPr>
        <w:t>i</w:t>
      </w:r>
      <w:r w:rsidRPr="00E27A13">
        <w:rPr>
          <w:rFonts w:ascii="Museo Sans 100" w:hAnsi="Museo Sans 100" w:cs="Tahoma"/>
          <w:i/>
          <w:sz w:val="24"/>
          <w:szCs w:val="24"/>
        </w:rPr>
        <w:t>ones</w:t>
      </w:r>
      <w:r w:rsidRPr="00E27A13">
        <w:rPr>
          <w:rFonts w:ascii="Museo Sans 100" w:hAnsi="Museo Sans 100" w:cs="Tahoma"/>
          <w:i/>
          <w:spacing w:val="-1"/>
          <w:sz w:val="24"/>
          <w:szCs w:val="24"/>
        </w:rPr>
        <w:t xml:space="preserve"> </w:t>
      </w:r>
      <w:r w:rsidRPr="00E27A13">
        <w:rPr>
          <w:rFonts w:ascii="Museo Sans 100" w:hAnsi="Museo Sans 100" w:cs="Tahoma"/>
          <w:i/>
          <w:sz w:val="24"/>
          <w:szCs w:val="24"/>
        </w:rPr>
        <w:t xml:space="preserve">ambientales </w:t>
      </w:r>
      <w:r w:rsidRPr="00E27A13">
        <w:rPr>
          <w:rFonts w:ascii="Museo Sans 100" w:hAnsi="Museo Sans 100" w:cs="Tahoma"/>
          <w:i/>
          <w:sz w:val="24"/>
          <w:szCs w:val="24"/>
        </w:rPr>
        <w:lastRenderedPageBreak/>
        <w:t>dentro de</w:t>
      </w:r>
      <w:r w:rsidRPr="00E27A13">
        <w:rPr>
          <w:rFonts w:ascii="Museo Sans 100" w:hAnsi="Museo Sans 100" w:cs="Tahoma"/>
          <w:i/>
          <w:spacing w:val="-1"/>
          <w:sz w:val="24"/>
          <w:szCs w:val="24"/>
        </w:rPr>
        <w:t xml:space="preserve"> </w:t>
      </w:r>
      <w:r w:rsidRPr="00E27A13">
        <w:rPr>
          <w:rFonts w:ascii="Museo Sans 100" w:hAnsi="Museo Sans 100" w:cs="Tahoma"/>
          <w:i/>
          <w:sz w:val="24"/>
          <w:szCs w:val="24"/>
        </w:rPr>
        <w:t>su instituc</w:t>
      </w:r>
      <w:r w:rsidRPr="00E27A13">
        <w:rPr>
          <w:rFonts w:ascii="Museo Sans 100" w:hAnsi="Museo Sans 100" w:cs="Tahoma"/>
          <w:i/>
          <w:spacing w:val="-1"/>
          <w:sz w:val="24"/>
          <w:szCs w:val="24"/>
        </w:rPr>
        <w:t>i</w:t>
      </w:r>
      <w:r w:rsidRPr="00E27A13">
        <w:rPr>
          <w:rFonts w:ascii="Museo Sans 100" w:hAnsi="Museo Sans 100" w:cs="Tahoma"/>
          <w:i/>
          <w:sz w:val="24"/>
          <w:szCs w:val="24"/>
        </w:rPr>
        <w:t>ón y para ve</w:t>
      </w:r>
      <w:r w:rsidRPr="00E27A13">
        <w:rPr>
          <w:rFonts w:ascii="Museo Sans 100" w:hAnsi="Museo Sans 100" w:cs="Tahoma"/>
          <w:i/>
          <w:spacing w:val="-1"/>
          <w:sz w:val="24"/>
          <w:szCs w:val="24"/>
        </w:rPr>
        <w:t>l</w:t>
      </w:r>
      <w:r w:rsidRPr="00E27A13">
        <w:rPr>
          <w:rFonts w:ascii="Museo Sans 100" w:hAnsi="Museo Sans 100" w:cs="Tahoma"/>
          <w:i/>
          <w:sz w:val="24"/>
          <w:szCs w:val="24"/>
        </w:rPr>
        <w:t>ar por</w:t>
      </w:r>
      <w:r w:rsidRPr="00E27A13">
        <w:rPr>
          <w:rFonts w:ascii="Museo Sans 100" w:hAnsi="Museo Sans 100" w:cs="Tahoma"/>
          <w:i/>
          <w:spacing w:val="-1"/>
          <w:sz w:val="24"/>
          <w:szCs w:val="24"/>
        </w:rPr>
        <w:t xml:space="preserve"> </w:t>
      </w:r>
      <w:r w:rsidRPr="00E27A13">
        <w:rPr>
          <w:rFonts w:ascii="Museo Sans 100" w:hAnsi="Museo Sans 100" w:cs="Tahoma"/>
          <w:i/>
          <w:sz w:val="24"/>
          <w:szCs w:val="24"/>
        </w:rPr>
        <w:t>el cumplimiento de las no</w:t>
      </w:r>
      <w:r w:rsidRPr="00E27A13">
        <w:rPr>
          <w:rFonts w:ascii="Museo Sans 100" w:hAnsi="Museo Sans 100" w:cs="Tahoma"/>
          <w:i/>
          <w:spacing w:val="-1"/>
          <w:sz w:val="24"/>
          <w:szCs w:val="24"/>
        </w:rPr>
        <w:t>r</w:t>
      </w:r>
      <w:r w:rsidRPr="00E27A13">
        <w:rPr>
          <w:rFonts w:ascii="Museo Sans 100" w:hAnsi="Museo Sans 100" w:cs="Tahoma"/>
          <w:i/>
          <w:sz w:val="24"/>
          <w:szCs w:val="24"/>
        </w:rPr>
        <w:t>mas</w:t>
      </w:r>
      <w:r w:rsidRPr="00E27A13">
        <w:rPr>
          <w:rFonts w:ascii="Museo Sans 100" w:hAnsi="Museo Sans 100" w:cs="Tahoma"/>
          <w:i/>
          <w:spacing w:val="-1"/>
          <w:sz w:val="24"/>
          <w:szCs w:val="24"/>
        </w:rPr>
        <w:t xml:space="preserve"> </w:t>
      </w:r>
      <w:r w:rsidRPr="00E27A13">
        <w:rPr>
          <w:rFonts w:ascii="Museo Sans 100" w:hAnsi="Museo Sans 100" w:cs="Tahoma"/>
          <w:i/>
          <w:sz w:val="24"/>
          <w:szCs w:val="24"/>
        </w:rPr>
        <w:t xml:space="preserve">ambientales </w:t>
      </w:r>
      <w:r w:rsidRPr="00E27A13">
        <w:rPr>
          <w:rFonts w:ascii="Museo Sans 100" w:hAnsi="Museo Sans 100" w:cs="Tahoma"/>
          <w:i/>
          <w:spacing w:val="-2"/>
          <w:sz w:val="24"/>
          <w:szCs w:val="24"/>
        </w:rPr>
        <w:t>p</w:t>
      </w:r>
      <w:r w:rsidRPr="00E27A13">
        <w:rPr>
          <w:rFonts w:ascii="Museo Sans 100" w:hAnsi="Museo Sans 100" w:cs="Tahoma"/>
          <w:i/>
          <w:sz w:val="24"/>
          <w:szCs w:val="24"/>
        </w:rPr>
        <w:t>or parte de la misma y</w:t>
      </w:r>
      <w:r w:rsidRPr="00E27A13">
        <w:rPr>
          <w:rFonts w:ascii="Museo Sans 100" w:hAnsi="Museo Sans 100" w:cs="Tahoma"/>
          <w:i/>
          <w:spacing w:val="-1"/>
          <w:sz w:val="24"/>
          <w:szCs w:val="24"/>
        </w:rPr>
        <w:t xml:space="preserve"> </w:t>
      </w:r>
      <w:r w:rsidRPr="00E27A13">
        <w:rPr>
          <w:rFonts w:ascii="Museo Sans 100" w:hAnsi="Museo Sans 100" w:cs="Tahoma"/>
          <w:i/>
          <w:sz w:val="24"/>
          <w:szCs w:val="24"/>
        </w:rPr>
        <w:t>a</w:t>
      </w:r>
      <w:r w:rsidRPr="00E27A13">
        <w:rPr>
          <w:rFonts w:ascii="Museo Sans 100" w:hAnsi="Museo Sans 100" w:cs="Tahoma"/>
          <w:i/>
          <w:spacing w:val="-1"/>
          <w:sz w:val="24"/>
          <w:szCs w:val="24"/>
        </w:rPr>
        <w:t>s</w:t>
      </w:r>
      <w:r w:rsidRPr="00E27A13">
        <w:rPr>
          <w:rFonts w:ascii="Museo Sans 100" w:hAnsi="Museo Sans 100" w:cs="Tahoma"/>
          <w:i/>
          <w:sz w:val="24"/>
          <w:szCs w:val="24"/>
        </w:rPr>
        <w:t>egurar la ne</w:t>
      </w:r>
      <w:r w:rsidRPr="00E27A13">
        <w:rPr>
          <w:rFonts w:ascii="Museo Sans 100" w:hAnsi="Museo Sans 100" w:cs="Tahoma"/>
          <w:i/>
          <w:spacing w:val="-1"/>
          <w:sz w:val="24"/>
          <w:szCs w:val="24"/>
        </w:rPr>
        <w:t>c</w:t>
      </w:r>
      <w:r w:rsidRPr="00E27A13">
        <w:rPr>
          <w:rFonts w:ascii="Museo Sans 100" w:hAnsi="Museo Sans 100" w:cs="Tahoma"/>
          <w:i/>
          <w:sz w:val="24"/>
          <w:szCs w:val="24"/>
        </w:rPr>
        <w:t>esar</w:t>
      </w:r>
      <w:r w:rsidRPr="00E27A13">
        <w:rPr>
          <w:rFonts w:ascii="Museo Sans 100" w:hAnsi="Museo Sans 100" w:cs="Tahoma"/>
          <w:i/>
          <w:spacing w:val="-1"/>
          <w:sz w:val="24"/>
          <w:szCs w:val="24"/>
        </w:rPr>
        <w:t>i</w:t>
      </w:r>
      <w:r w:rsidRPr="00E27A13">
        <w:rPr>
          <w:rFonts w:ascii="Museo Sans 100" w:hAnsi="Museo Sans 100" w:cs="Tahoma"/>
          <w:i/>
          <w:sz w:val="24"/>
          <w:szCs w:val="24"/>
        </w:rPr>
        <w:t>a c</w:t>
      </w:r>
      <w:r w:rsidRPr="00E27A13">
        <w:rPr>
          <w:rFonts w:ascii="Museo Sans 100" w:hAnsi="Museo Sans 100" w:cs="Tahoma"/>
          <w:i/>
          <w:spacing w:val="-1"/>
          <w:sz w:val="24"/>
          <w:szCs w:val="24"/>
        </w:rPr>
        <w:t>o</w:t>
      </w:r>
      <w:r w:rsidRPr="00E27A13">
        <w:rPr>
          <w:rFonts w:ascii="Museo Sans 100" w:hAnsi="Museo Sans 100" w:cs="Tahoma"/>
          <w:i/>
          <w:sz w:val="24"/>
          <w:szCs w:val="24"/>
        </w:rPr>
        <w:t>ord</w:t>
      </w:r>
      <w:r w:rsidRPr="00E27A13">
        <w:rPr>
          <w:rFonts w:ascii="Museo Sans 100" w:hAnsi="Museo Sans 100" w:cs="Tahoma"/>
          <w:i/>
          <w:spacing w:val="-1"/>
          <w:sz w:val="24"/>
          <w:szCs w:val="24"/>
        </w:rPr>
        <w:t>i</w:t>
      </w:r>
      <w:r w:rsidRPr="00E27A13">
        <w:rPr>
          <w:rFonts w:ascii="Museo Sans 100" w:hAnsi="Museo Sans 100" w:cs="Tahoma"/>
          <w:i/>
          <w:sz w:val="24"/>
          <w:szCs w:val="24"/>
        </w:rPr>
        <w:t>nación i</w:t>
      </w:r>
      <w:r w:rsidRPr="00E27A13">
        <w:rPr>
          <w:rFonts w:ascii="Museo Sans 100" w:hAnsi="Museo Sans 100" w:cs="Tahoma"/>
          <w:i/>
          <w:spacing w:val="-1"/>
          <w:sz w:val="24"/>
          <w:szCs w:val="24"/>
        </w:rPr>
        <w:t>nt</w:t>
      </w:r>
      <w:r w:rsidRPr="00E27A13">
        <w:rPr>
          <w:rFonts w:ascii="Museo Sans 100" w:hAnsi="Museo Sans 100" w:cs="Tahoma"/>
          <w:i/>
          <w:sz w:val="24"/>
          <w:szCs w:val="24"/>
        </w:rPr>
        <w:t>eri</w:t>
      </w:r>
      <w:r w:rsidRPr="00E27A13">
        <w:rPr>
          <w:rFonts w:ascii="Museo Sans 100" w:hAnsi="Museo Sans 100" w:cs="Tahoma"/>
          <w:i/>
          <w:spacing w:val="-1"/>
          <w:sz w:val="24"/>
          <w:szCs w:val="24"/>
        </w:rPr>
        <w:t>n</w:t>
      </w:r>
      <w:r w:rsidRPr="00E27A13">
        <w:rPr>
          <w:rFonts w:ascii="Museo Sans 100" w:hAnsi="Museo Sans 100" w:cs="Tahoma"/>
          <w:i/>
          <w:spacing w:val="1"/>
          <w:sz w:val="24"/>
          <w:szCs w:val="24"/>
        </w:rPr>
        <w:t>s</w:t>
      </w:r>
      <w:r w:rsidRPr="00E27A13">
        <w:rPr>
          <w:rFonts w:ascii="Museo Sans 100" w:hAnsi="Museo Sans 100" w:cs="Tahoma"/>
          <w:i/>
          <w:sz w:val="24"/>
          <w:szCs w:val="24"/>
        </w:rPr>
        <w:t>tituc</w:t>
      </w:r>
      <w:r w:rsidRPr="00E27A13">
        <w:rPr>
          <w:rFonts w:ascii="Museo Sans 100" w:hAnsi="Museo Sans 100" w:cs="Tahoma"/>
          <w:i/>
          <w:spacing w:val="-1"/>
          <w:sz w:val="24"/>
          <w:szCs w:val="24"/>
        </w:rPr>
        <w:t>i</w:t>
      </w:r>
      <w:r w:rsidRPr="00E27A13">
        <w:rPr>
          <w:rFonts w:ascii="Museo Sans 100" w:hAnsi="Museo Sans 100" w:cs="Tahoma"/>
          <w:i/>
          <w:sz w:val="24"/>
          <w:szCs w:val="24"/>
        </w:rPr>
        <w:t>onal en</w:t>
      </w:r>
      <w:r w:rsidRPr="00E27A13">
        <w:rPr>
          <w:rFonts w:ascii="Museo Sans 100" w:hAnsi="Museo Sans 100" w:cs="Tahoma"/>
          <w:i/>
          <w:spacing w:val="-1"/>
          <w:sz w:val="24"/>
          <w:szCs w:val="24"/>
        </w:rPr>
        <w:t xml:space="preserve"> </w:t>
      </w:r>
      <w:r w:rsidRPr="00E27A13">
        <w:rPr>
          <w:rFonts w:ascii="Museo Sans 100" w:hAnsi="Museo Sans 100" w:cs="Tahoma"/>
          <w:i/>
          <w:sz w:val="24"/>
          <w:szCs w:val="24"/>
        </w:rPr>
        <w:t>la gest</w:t>
      </w:r>
      <w:r w:rsidRPr="00E27A13">
        <w:rPr>
          <w:rFonts w:ascii="Museo Sans 100" w:hAnsi="Museo Sans 100" w:cs="Tahoma"/>
          <w:i/>
          <w:spacing w:val="-1"/>
          <w:sz w:val="24"/>
          <w:szCs w:val="24"/>
        </w:rPr>
        <w:t>i</w:t>
      </w:r>
      <w:r w:rsidRPr="00E27A13">
        <w:rPr>
          <w:rFonts w:ascii="Museo Sans 100" w:hAnsi="Museo Sans 100" w:cs="Tahoma"/>
          <w:i/>
          <w:sz w:val="24"/>
          <w:szCs w:val="24"/>
        </w:rPr>
        <w:t>ón ambiental, de acuerdo</w:t>
      </w:r>
      <w:r w:rsidRPr="00E27A13">
        <w:rPr>
          <w:rFonts w:ascii="Museo Sans 100" w:hAnsi="Museo Sans 100" w:cs="Tahoma"/>
          <w:i/>
          <w:spacing w:val="-1"/>
          <w:sz w:val="24"/>
          <w:szCs w:val="24"/>
        </w:rPr>
        <w:t xml:space="preserve"> </w:t>
      </w:r>
      <w:r w:rsidRPr="00E27A13">
        <w:rPr>
          <w:rFonts w:ascii="Museo Sans 100" w:hAnsi="Museo Sans 100" w:cs="Tahoma"/>
          <w:i/>
          <w:sz w:val="24"/>
          <w:szCs w:val="24"/>
        </w:rPr>
        <w:t>a las directrices emitidas por</w:t>
      </w:r>
      <w:r w:rsidRPr="00E27A13">
        <w:rPr>
          <w:rFonts w:ascii="Museo Sans 100" w:hAnsi="Museo Sans 100" w:cs="Tahoma"/>
          <w:i/>
          <w:spacing w:val="-1"/>
          <w:sz w:val="24"/>
          <w:szCs w:val="24"/>
        </w:rPr>
        <w:t xml:space="preserve"> </w:t>
      </w:r>
      <w:r w:rsidRPr="00E27A13">
        <w:rPr>
          <w:rFonts w:ascii="Museo Sans 100" w:hAnsi="Museo Sans 100" w:cs="Tahoma"/>
          <w:i/>
          <w:sz w:val="24"/>
          <w:szCs w:val="24"/>
        </w:rPr>
        <w:t>el</w:t>
      </w:r>
      <w:r w:rsidRPr="00E27A13">
        <w:rPr>
          <w:rFonts w:ascii="Museo Sans 100" w:hAnsi="Museo Sans 100" w:cs="Tahoma"/>
          <w:i/>
          <w:spacing w:val="-1"/>
          <w:sz w:val="24"/>
          <w:szCs w:val="24"/>
        </w:rPr>
        <w:t xml:space="preserve"> </w:t>
      </w:r>
      <w:r w:rsidRPr="00E27A13">
        <w:rPr>
          <w:rFonts w:ascii="Museo Sans 100" w:hAnsi="Museo Sans 100" w:cs="Tahoma"/>
          <w:i/>
          <w:sz w:val="24"/>
          <w:szCs w:val="24"/>
        </w:rPr>
        <w:t>Ministerio.”</w:t>
      </w:r>
      <w:r w:rsidRPr="00E27A13">
        <w:rPr>
          <w:rFonts w:ascii="Museo Sans 100" w:hAnsi="Museo Sans 100" w:cs="Tahoma"/>
          <w:sz w:val="24"/>
          <w:szCs w:val="24"/>
        </w:rPr>
        <w:t xml:space="preserve">, partiendo de esa base legal, el ISTA reguló en el  </w:t>
      </w:r>
      <w:r w:rsidRPr="00E27A13">
        <w:rPr>
          <w:rFonts w:ascii="Museo Sans 100" w:hAnsi="Museo Sans 100" w:cs="Arial"/>
          <w:sz w:val="24"/>
          <w:szCs w:val="24"/>
          <w:lang w:eastAsia="es-ES"/>
        </w:rPr>
        <w:t>Manual de Funciones del Instituto Salvadoreño de Transformación Agraria, estableciendo en perfil de contratación del Puesto Jefe/a Unidad Ambiental:</w:t>
      </w:r>
    </w:p>
    <w:p w:rsidR="00E27A13" w:rsidRDefault="00E27A13" w:rsidP="000A62A2">
      <w:pPr>
        <w:autoSpaceDE w:val="0"/>
        <w:autoSpaceDN w:val="0"/>
        <w:adjustRightInd w:val="0"/>
        <w:jc w:val="both"/>
        <w:rPr>
          <w:rFonts w:ascii="Museo Sans 100" w:hAnsi="Museo Sans 100" w:cs="ArialMT"/>
        </w:rPr>
      </w:pPr>
    </w:p>
    <w:p w:rsidR="00765E9E" w:rsidRPr="000A62A2" w:rsidRDefault="00765E9E" w:rsidP="000A62A2">
      <w:pPr>
        <w:autoSpaceDE w:val="0"/>
        <w:autoSpaceDN w:val="0"/>
        <w:adjustRightInd w:val="0"/>
        <w:jc w:val="both"/>
        <w:rPr>
          <w:rFonts w:ascii="Museo Sans 100" w:hAnsi="Museo Sans 100" w:cs="ArialMT"/>
        </w:rPr>
      </w:pPr>
      <w:r w:rsidRPr="000A62A2">
        <w:rPr>
          <w:rFonts w:ascii="Museo Sans 100" w:hAnsi="Museo Sans 100" w:cs="ArialMT"/>
        </w:rPr>
        <w:t xml:space="preserve">Grado Académico: </w:t>
      </w:r>
    </w:p>
    <w:p w:rsidR="00765E9E" w:rsidRPr="000A62A2" w:rsidRDefault="00765E9E" w:rsidP="004307BE">
      <w:pPr>
        <w:numPr>
          <w:ilvl w:val="0"/>
          <w:numId w:val="84"/>
        </w:numPr>
        <w:jc w:val="both"/>
        <w:rPr>
          <w:rFonts w:ascii="Museo Sans 100" w:hAnsi="Museo Sans 100" w:cs="Arial"/>
          <w:lang w:eastAsia="es-ES"/>
        </w:rPr>
      </w:pPr>
      <w:r w:rsidRPr="000A62A2">
        <w:rPr>
          <w:rFonts w:ascii="Museo Sans 100" w:hAnsi="Museo Sans 100" w:cs="Arial"/>
        </w:rPr>
        <w:t>Egresado de Carrera Universitaria:(Indispensable)</w:t>
      </w:r>
    </w:p>
    <w:p w:rsidR="00765E9E" w:rsidRPr="000A62A2" w:rsidRDefault="00765E9E" w:rsidP="000A62A2">
      <w:pPr>
        <w:jc w:val="both"/>
        <w:rPr>
          <w:rFonts w:ascii="Museo Sans 100" w:hAnsi="Museo Sans 100" w:cs="Arial"/>
          <w:iCs/>
          <w:lang w:eastAsia="es-ES"/>
        </w:rPr>
      </w:pPr>
      <w:r w:rsidRPr="000A62A2">
        <w:rPr>
          <w:rFonts w:ascii="Museo Sans 100" w:hAnsi="Museo Sans 100" w:cs="Arial"/>
        </w:rPr>
        <w:t>Ingeniería</w:t>
      </w:r>
      <w:r w:rsidRPr="000A62A2">
        <w:rPr>
          <w:rFonts w:ascii="Museo Sans 100" w:hAnsi="Museo Sans 100" w:cs="Arial"/>
          <w:iCs/>
          <w:lang w:eastAsia="es-ES"/>
        </w:rPr>
        <w:t xml:space="preserve"> Agronómica, Industrial, Licenciatura en Ciencia Jurídicas y Salud Ambiental.</w:t>
      </w:r>
    </w:p>
    <w:p w:rsidR="00765E9E" w:rsidRPr="000A62A2" w:rsidRDefault="00765E9E" w:rsidP="000A62A2">
      <w:pPr>
        <w:ind w:left="3687" w:firstLine="567"/>
        <w:jc w:val="both"/>
        <w:rPr>
          <w:rFonts w:ascii="Museo Sans 100" w:hAnsi="Museo Sans 100" w:cs="Arial"/>
          <w:lang w:eastAsia="es-ES"/>
        </w:rPr>
      </w:pPr>
    </w:p>
    <w:p w:rsidR="00765E9E" w:rsidRPr="000A62A2" w:rsidRDefault="00765E9E" w:rsidP="004307BE">
      <w:pPr>
        <w:numPr>
          <w:ilvl w:val="0"/>
          <w:numId w:val="84"/>
        </w:numPr>
        <w:jc w:val="both"/>
        <w:rPr>
          <w:rFonts w:ascii="Museo Sans 100" w:hAnsi="Museo Sans 100" w:cs="Arial"/>
          <w:lang w:eastAsia="es-ES"/>
        </w:rPr>
      </w:pPr>
      <w:r w:rsidRPr="000A62A2">
        <w:rPr>
          <w:rFonts w:ascii="Museo Sans 100" w:hAnsi="Museo Sans 100" w:cs="Arial"/>
        </w:rPr>
        <w:t>Graduado Universitario:(Deseable)</w:t>
      </w:r>
    </w:p>
    <w:p w:rsidR="00765E9E" w:rsidRPr="000A62A2" w:rsidRDefault="00765E9E" w:rsidP="000A62A2">
      <w:pPr>
        <w:jc w:val="both"/>
        <w:rPr>
          <w:rFonts w:ascii="Museo Sans 100" w:hAnsi="Museo Sans 100" w:cs="Arial"/>
          <w:iCs/>
          <w:lang w:eastAsia="es-ES"/>
        </w:rPr>
      </w:pPr>
      <w:r w:rsidRPr="000A62A2">
        <w:rPr>
          <w:rFonts w:ascii="Museo Sans 100" w:hAnsi="Museo Sans 100" w:cs="Arial"/>
          <w:iCs/>
          <w:lang w:eastAsia="es-ES"/>
        </w:rPr>
        <w:t>Ingeniero Agrónomo, Industrial, Licenciatura en Ciencia Jurídicas y Salud Ambiental</w:t>
      </w:r>
    </w:p>
    <w:p w:rsidR="00765E9E" w:rsidRPr="000A62A2" w:rsidRDefault="00765E9E" w:rsidP="000A62A2">
      <w:pPr>
        <w:ind w:left="3545" w:firstLine="709"/>
        <w:jc w:val="both"/>
        <w:rPr>
          <w:rFonts w:ascii="Museo Sans 100" w:hAnsi="Museo Sans 100" w:cs="Arial"/>
          <w:iCs/>
          <w:lang w:eastAsia="es-ES"/>
        </w:rPr>
      </w:pPr>
    </w:p>
    <w:p w:rsidR="00765E9E" w:rsidRPr="000A62A2" w:rsidRDefault="00765E9E" w:rsidP="000A62A2">
      <w:pPr>
        <w:autoSpaceDE w:val="0"/>
        <w:autoSpaceDN w:val="0"/>
        <w:adjustRightInd w:val="0"/>
        <w:jc w:val="both"/>
        <w:rPr>
          <w:rFonts w:ascii="Museo Sans 100" w:hAnsi="Museo Sans 100" w:cs="ArialMT"/>
          <w:b/>
        </w:rPr>
      </w:pPr>
      <w:r w:rsidRPr="000A62A2">
        <w:rPr>
          <w:rFonts w:ascii="Museo Sans 100" w:hAnsi="Museo Sans 100" w:cs="ArialMT"/>
          <w:b/>
        </w:rPr>
        <w:t>Conocimientos Específicos:</w:t>
      </w:r>
    </w:p>
    <w:p w:rsidR="00765E9E" w:rsidRPr="000A62A2" w:rsidRDefault="00765E9E" w:rsidP="004307BE">
      <w:pPr>
        <w:pStyle w:val="Prrafodelista"/>
        <w:numPr>
          <w:ilvl w:val="0"/>
          <w:numId w:val="84"/>
        </w:numPr>
        <w:contextualSpacing/>
        <w:jc w:val="both"/>
        <w:rPr>
          <w:rFonts w:ascii="Museo Sans 100" w:hAnsi="Museo Sans 100" w:cs="Arial"/>
          <w:sz w:val="24"/>
          <w:szCs w:val="24"/>
          <w:lang w:eastAsia="es-ES"/>
        </w:rPr>
      </w:pPr>
      <w:r w:rsidRPr="000A62A2">
        <w:rPr>
          <w:rFonts w:ascii="Museo Sans 100" w:hAnsi="Museo Sans 100" w:cs="Arial"/>
          <w:bCs/>
          <w:sz w:val="24"/>
          <w:szCs w:val="24"/>
          <w:lang w:eastAsia="es-ES"/>
        </w:rPr>
        <w:t>En formulación y evaluación de políticas, programas y proyectos</w:t>
      </w:r>
      <w:r w:rsidRPr="000A62A2">
        <w:rPr>
          <w:rFonts w:ascii="Museo Sans 100" w:hAnsi="Museo Sans 100" w:cs="Arial"/>
          <w:sz w:val="24"/>
          <w:szCs w:val="24"/>
          <w:lang w:eastAsia="es-ES"/>
        </w:rPr>
        <w:t>. (Indispensable)</w:t>
      </w:r>
    </w:p>
    <w:p w:rsidR="00765E9E" w:rsidRPr="000A62A2" w:rsidRDefault="00765E9E" w:rsidP="004307BE">
      <w:pPr>
        <w:pStyle w:val="Prrafodelista"/>
        <w:numPr>
          <w:ilvl w:val="0"/>
          <w:numId w:val="84"/>
        </w:numPr>
        <w:contextualSpacing/>
        <w:jc w:val="both"/>
        <w:rPr>
          <w:rFonts w:ascii="Museo Sans 100" w:hAnsi="Museo Sans 100" w:cs="Arial"/>
          <w:bCs/>
          <w:sz w:val="24"/>
          <w:szCs w:val="24"/>
          <w:lang w:eastAsia="es-ES"/>
        </w:rPr>
      </w:pPr>
      <w:r w:rsidRPr="000A62A2">
        <w:rPr>
          <w:rFonts w:ascii="Museo Sans 100" w:hAnsi="Museo Sans 100" w:cs="Arial"/>
          <w:bCs/>
          <w:sz w:val="24"/>
          <w:szCs w:val="24"/>
          <w:lang w:eastAsia="es-ES"/>
        </w:rPr>
        <w:t>Técnicas de redacción de informes, (Indispensable)</w:t>
      </w:r>
    </w:p>
    <w:p w:rsidR="00765E9E" w:rsidRPr="000A62A2" w:rsidRDefault="00765E9E" w:rsidP="004307BE">
      <w:pPr>
        <w:pStyle w:val="Prrafodelista"/>
        <w:numPr>
          <w:ilvl w:val="0"/>
          <w:numId w:val="84"/>
        </w:numPr>
        <w:contextualSpacing/>
        <w:jc w:val="both"/>
        <w:rPr>
          <w:rFonts w:ascii="Museo Sans 100" w:hAnsi="Museo Sans 100" w:cs="Arial"/>
          <w:bCs/>
          <w:sz w:val="24"/>
          <w:szCs w:val="24"/>
          <w:lang w:eastAsia="es-ES"/>
        </w:rPr>
      </w:pPr>
      <w:r w:rsidRPr="000A62A2">
        <w:rPr>
          <w:rFonts w:ascii="Museo Sans 100" w:hAnsi="Museo Sans 100" w:cs="Arial"/>
          <w:bCs/>
          <w:sz w:val="24"/>
          <w:szCs w:val="24"/>
          <w:lang w:eastAsia="es-ES"/>
        </w:rPr>
        <w:t>Aplicación de la legislación medio ambiental, (Deseable)</w:t>
      </w:r>
    </w:p>
    <w:p w:rsidR="00765E9E" w:rsidRPr="000A62A2" w:rsidRDefault="00765E9E" w:rsidP="004307BE">
      <w:pPr>
        <w:pStyle w:val="Prrafodelista"/>
        <w:numPr>
          <w:ilvl w:val="0"/>
          <w:numId w:val="84"/>
        </w:numPr>
        <w:contextualSpacing/>
        <w:jc w:val="both"/>
        <w:rPr>
          <w:rFonts w:ascii="Museo Sans 100" w:hAnsi="Museo Sans 100" w:cs="Arial"/>
          <w:bCs/>
          <w:sz w:val="24"/>
          <w:szCs w:val="24"/>
          <w:lang w:eastAsia="es-ES"/>
        </w:rPr>
      </w:pPr>
      <w:r w:rsidRPr="000A62A2">
        <w:rPr>
          <w:rFonts w:ascii="Museo Sans 100" w:hAnsi="Museo Sans 100" w:cs="Arial"/>
          <w:bCs/>
          <w:sz w:val="24"/>
          <w:szCs w:val="24"/>
          <w:lang w:eastAsia="es-ES"/>
        </w:rPr>
        <w:t>En formación medio ambiental, (Deseable.)</w:t>
      </w:r>
    </w:p>
    <w:p w:rsidR="00765E9E" w:rsidRPr="000A62A2" w:rsidRDefault="00765E9E" w:rsidP="000A62A2">
      <w:pPr>
        <w:jc w:val="center"/>
        <w:rPr>
          <w:rFonts w:ascii="Museo Sans 100" w:hAnsi="Museo Sans 100"/>
        </w:rPr>
      </w:pPr>
    </w:p>
    <w:p w:rsidR="00765E9E" w:rsidRPr="000A62A2" w:rsidRDefault="00765E9E" w:rsidP="000A62A2">
      <w:pPr>
        <w:jc w:val="both"/>
        <w:rPr>
          <w:rFonts w:ascii="Museo Sans 100" w:hAnsi="Museo Sans 100"/>
        </w:rPr>
      </w:pPr>
      <w:r w:rsidRPr="000A62A2">
        <w:rPr>
          <w:rFonts w:ascii="Museo Sans 100" w:hAnsi="Museo Sans 100"/>
        </w:rPr>
        <w:t>En virtud de lo anterior actualmente y p</w:t>
      </w:r>
      <w:r w:rsidRPr="000A62A2">
        <w:rPr>
          <w:rFonts w:ascii="Museo Sans 100" w:hAnsi="Museo Sans 100"/>
          <w:lang w:eastAsia="en-US"/>
        </w:rPr>
        <w:t xml:space="preserve">ara cubrir la plaza vacante de Jefe de Unidad Ambiental se realizó concurso interno de reclutamiento, seleccionándome, por tener conocimientos en el tema ambiental. Lo anterior se realzó con base a </w:t>
      </w:r>
      <w:proofErr w:type="spellStart"/>
      <w:r w:rsidRPr="000A62A2">
        <w:rPr>
          <w:rFonts w:ascii="Museo Sans 100" w:hAnsi="Museo Sans 100"/>
        </w:rPr>
        <w:t>a</w:t>
      </w:r>
      <w:proofErr w:type="spellEnd"/>
      <w:r w:rsidRPr="000A62A2">
        <w:rPr>
          <w:rFonts w:ascii="Museo Sans 100" w:hAnsi="Museo Sans 100"/>
        </w:rPr>
        <w:t xml:space="preserve"> lo establecido en el Art. 8 letra b) del Reglamento Interno del Instituto Salvadoreño de Transformación Agraria: “Para cubrir las plazas vacantes o nuevas se dará preferencia a los/las empleados/as que trabajen en el Instituto…”</w:t>
      </w:r>
    </w:p>
    <w:p w:rsidR="00765E9E" w:rsidRPr="000A62A2" w:rsidRDefault="00765E9E" w:rsidP="000A62A2">
      <w:pPr>
        <w:tabs>
          <w:tab w:val="left" w:pos="270"/>
          <w:tab w:val="left" w:pos="993"/>
        </w:tabs>
        <w:jc w:val="both"/>
        <w:rPr>
          <w:rFonts w:ascii="Museo Sans 100" w:hAnsi="Museo Sans 100"/>
        </w:rPr>
      </w:pPr>
      <w:r w:rsidRPr="000A62A2">
        <w:rPr>
          <w:rFonts w:ascii="Museo Sans 100" w:hAnsi="Museo Sans 100"/>
        </w:rPr>
        <w:t>Por otra parte el Señor Presidente ha propiciado la asistencia a jornadas de capacitación, foros e intercambios de experiencia sobre la Gestión Ambiental.</w:t>
      </w:r>
    </w:p>
    <w:p w:rsidR="00765E9E" w:rsidRDefault="00765E9E" w:rsidP="000A62A2">
      <w:pPr>
        <w:tabs>
          <w:tab w:val="left" w:pos="270"/>
          <w:tab w:val="left" w:pos="993"/>
        </w:tabs>
        <w:rPr>
          <w:rFonts w:ascii="Museo Sans 100" w:hAnsi="Museo Sans 100"/>
        </w:rPr>
      </w:pPr>
    </w:p>
    <w:p w:rsidR="00765E9E" w:rsidRPr="000A62A2" w:rsidRDefault="00765E9E" w:rsidP="00E27A13">
      <w:pPr>
        <w:tabs>
          <w:tab w:val="left" w:pos="270"/>
          <w:tab w:val="left" w:pos="993"/>
        </w:tabs>
        <w:ind w:left="284" w:hanging="284"/>
        <w:jc w:val="both"/>
        <w:rPr>
          <w:rFonts w:ascii="Museo Sans 100" w:hAnsi="Museo Sans 100"/>
          <w:b/>
        </w:rPr>
      </w:pPr>
      <w:r w:rsidRPr="000A62A2">
        <w:rPr>
          <w:rFonts w:ascii="Museo Sans 100" w:hAnsi="Museo Sans 100"/>
        </w:rPr>
        <w:t xml:space="preserve">3. </w:t>
      </w:r>
      <w:r w:rsidRPr="000A62A2">
        <w:rPr>
          <w:rFonts w:ascii="Museo Sans 100" w:hAnsi="Museo Sans 100"/>
        </w:rPr>
        <w:tab/>
      </w:r>
      <w:r w:rsidRPr="000A62A2">
        <w:rPr>
          <w:rFonts w:ascii="Museo Sans 100" w:hAnsi="Museo Sans 100"/>
          <w:b/>
        </w:rPr>
        <w:t>Se supervisen las actividades que se desarrollan en el Departamento Ambiental, a fin que este cumpla con las obligaciones y responsabilidad que por mandato de ley le compete ejecutar.</w:t>
      </w:r>
    </w:p>
    <w:p w:rsidR="00765E9E" w:rsidRPr="000A62A2" w:rsidRDefault="00765E9E" w:rsidP="000A62A2">
      <w:pPr>
        <w:tabs>
          <w:tab w:val="left" w:pos="270"/>
          <w:tab w:val="left" w:pos="993"/>
        </w:tabs>
        <w:ind w:left="142" w:hanging="709"/>
        <w:jc w:val="both"/>
        <w:rPr>
          <w:rFonts w:ascii="Museo Sans 100" w:hAnsi="Museo Sans 100"/>
        </w:rPr>
      </w:pPr>
      <w:r w:rsidRPr="000A62A2">
        <w:rPr>
          <w:rFonts w:ascii="Museo Sans 100" w:hAnsi="Museo Sans 100"/>
        </w:rPr>
        <w:tab/>
      </w:r>
    </w:p>
    <w:p w:rsidR="00765E9E" w:rsidRPr="000A62A2" w:rsidRDefault="00765E9E" w:rsidP="000A62A2">
      <w:pPr>
        <w:tabs>
          <w:tab w:val="left" w:pos="270"/>
          <w:tab w:val="left" w:pos="993"/>
        </w:tabs>
        <w:ind w:left="142" w:hanging="709"/>
        <w:jc w:val="both"/>
        <w:rPr>
          <w:rFonts w:ascii="Museo Sans 100" w:hAnsi="Museo Sans 100"/>
        </w:rPr>
      </w:pPr>
      <w:r w:rsidRPr="000A62A2">
        <w:rPr>
          <w:rFonts w:ascii="Museo Sans 100" w:hAnsi="Museo Sans 100"/>
        </w:rPr>
        <w:tab/>
        <w:t>Medida de cumplimiento de ISTA</w:t>
      </w:r>
    </w:p>
    <w:p w:rsidR="00765E9E" w:rsidRPr="000A62A2" w:rsidRDefault="00765E9E" w:rsidP="000A62A2">
      <w:pPr>
        <w:tabs>
          <w:tab w:val="left" w:pos="270"/>
        </w:tabs>
        <w:ind w:left="270"/>
        <w:jc w:val="both"/>
        <w:rPr>
          <w:rFonts w:ascii="Museo Sans 100" w:hAnsi="Museo Sans 100"/>
          <w:b/>
          <w:i/>
        </w:rPr>
      </w:pPr>
      <w:r w:rsidRPr="000A62A2">
        <w:rPr>
          <w:rFonts w:ascii="Museo Sans 100" w:hAnsi="Museo Sans 100"/>
          <w:b/>
          <w:i/>
        </w:rPr>
        <w:t>Se notificó a la Administración Superior las actividades que la Unidad Ambiental ejecutó, según el siguiente listado:</w:t>
      </w:r>
    </w:p>
    <w:p w:rsidR="00765E9E" w:rsidRPr="000A62A2" w:rsidRDefault="00765E9E" w:rsidP="004307BE">
      <w:pPr>
        <w:pStyle w:val="Prrafodelista"/>
        <w:numPr>
          <w:ilvl w:val="0"/>
          <w:numId w:val="85"/>
        </w:numPr>
        <w:tabs>
          <w:tab w:val="left" w:pos="270"/>
        </w:tabs>
        <w:contextualSpacing/>
        <w:jc w:val="both"/>
        <w:rPr>
          <w:rFonts w:ascii="Museo Sans 100" w:hAnsi="Museo Sans 100"/>
          <w:b/>
          <w:i/>
          <w:sz w:val="24"/>
          <w:szCs w:val="24"/>
        </w:rPr>
      </w:pPr>
      <w:r w:rsidRPr="000A62A2">
        <w:rPr>
          <w:rFonts w:ascii="Museo Sans 100" w:hAnsi="Museo Sans 100"/>
          <w:b/>
          <w:i/>
          <w:sz w:val="24"/>
          <w:szCs w:val="24"/>
        </w:rPr>
        <w:t>3 informes en el Año 2016</w:t>
      </w:r>
    </w:p>
    <w:p w:rsidR="00765E9E" w:rsidRPr="000A62A2" w:rsidRDefault="00765E9E" w:rsidP="004307BE">
      <w:pPr>
        <w:pStyle w:val="Prrafodelista"/>
        <w:numPr>
          <w:ilvl w:val="0"/>
          <w:numId w:val="85"/>
        </w:numPr>
        <w:tabs>
          <w:tab w:val="left" w:pos="270"/>
        </w:tabs>
        <w:contextualSpacing/>
        <w:jc w:val="both"/>
        <w:rPr>
          <w:rFonts w:ascii="Museo Sans 100" w:hAnsi="Museo Sans 100"/>
          <w:b/>
          <w:i/>
          <w:sz w:val="24"/>
          <w:szCs w:val="24"/>
        </w:rPr>
      </w:pPr>
      <w:r w:rsidRPr="000A62A2">
        <w:rPr>
          <w:rFonts w:ascii="Museo Sans 100" w:hAnsi="Museo Sans 100"/>
          <w:b/>
          <w:i/>
          <w:sz w:val="24"/>
          <w:szCs w:val="24"/>
        </w:rPr>
        <w:t>3 en el Año  2017 y</w:t>
      </w:r>
    </w:p>
    <w:p w:rsidR="00765E9E" w:rsidRPr="000A62A2" w:rsidRDefault="00765E9E" w:rsidP="004307BE">
      <w:pPr>
        <w:pStyle w:val="Prrafodelista"/>
        <w:numPr>
          <w:ilvl w:val="0"/>
          <w:numId w:val="85"/>
        </w:numPr>
        <w:tabs>
          <w:tab w:val="left" w:pos="270"/>
        </w:tabs>
        <w:contextualSpacing/>
        <w:jc w:val="both"/>
        <w:rPr>
          <w:rFonts w:ascii="Museo Sans 100" w:hAnsi="Museo Sans 100"/>
          <w:b/>
          <w:i/>
          <w:sz w:val="24"/>
          <w:szCs w:val="24"/>
        </w:rPr>
      </w:pPr>
      <w:r w:rsidRPr="000A62A2">
        <w:rPr>
          <w:rFonts w:ascii="Museo Sans 100" w:hAnsi="Museo Sans 100"/>
          <w:b/>
          <w:i/>
          <w:sz w:val="24"/>
          <w:szCs w:val="24"/>
        </w:rPr>
        <w:t>2 para el año 2018.</w:t>
      </w:r>
    </w:p>
    <w:p w:rsidR="00765E9E" w:rsidRPr="000A62A2" w:rsidRDefault="00765E9E" w:rsidP="004307BE">
      <w:pPr>
        <w:pStyle w:val="Prrafodelista"/>
        <w:numPr>
          <w:ilvl w:val="0"/>
          <w:numId w:val="85"/>
        </w:numPr>
        <w:tabs>
          <w:tab w:val="left" w:pos="270"/>
          <w:tab w:val="left" w:pos="993"/>
        </w:tabs>
        <w:contextualSpacing/>
        <w:rPr>
          <w:rFonts w:ascii="Museo Sans 100" w:hAnsi="Museo Sans 100"/>
          <w:sz w:val="24"/>
          <w:szCs w:val="24"/>
        </w:rPr>
      </w:pPr>
      <w:r w:rsidRPr="000A62A2">
        <w:rPr>
          <w:rFonts w:ascii="Museo Sans 100" w:hAnsi="Museo Sans 100"/>
          <w:sz w:val="24"/>
          <w:szCs w:val="24"/>
        </w:rPr>
        <w:t>1  en el año 2019 (15 de octubre de 2019)</w:t>
      </w:r>
    </w:p>
    <w:p w:rsidR="00765E9E" w:rsidRPr="000A62A2" w:rsidRDefault="00765E9E" w:rsidP="000A62A2">
      <w:pPr>
        <w:pStyle w:val="Prrafodelista"/>
        <w:tabs>
          <w:tab w:val="left" w:pos="270"/>
          <w:tab w:val="left" w:pos="993"/>
        </w:tabs>
        <w:ind w:left="787"/>
        <w:rPr>
          <w:rFonts w:ascii="Museo Sans 100" w:hAnsi="Museo Sans 100"/>
          <w:sz w:val="24"/>
          <w:szCs w:val="24"/>
        </w:rPr>
      </w:pPr>
    </w:p>
    <w:p w:rsidR="00765E9E" w:rsidRPr="000A62A2" w:rsidRDefault="00765E9E" w:rsidP="004307BE">
      <w:pPr>
        <w:pStyle w:val="Prrafodelista"/>
        <w:numPr>
          <w:ilvl w:val="0"/>
          <w:numId w:val="86"/>
        </w:numPr>
        <w:tabs>
          <w:tab w:val="left" w:pos="270"/>
          <w:tab w:val="left" w:pos="993"/>
        </w:tabs>
        <w:ind w:left="284" w:hanging="284"/>
        <w:contextualSpacing/>
        <w:rPr>
          <w:rFonts w:ascii="Museo Sans 100" w:hAnsi="Museo Sans 100"/>
          <w:sz w:val="24"/>
          <w:szCs w:val="24"/>
        </w:rPr>
      </w:pPr>
      <w:r w:rsidRPr="000A62A2">
        <w:rPr>
          <w:rFonts w:ascii="Museo Sans 100" w:hAnsi="Museo Sans 100"/>
          <w:b/>
          <w:sz w:val="24"/>
          <w:szCs w:val="24"/>
        </w:rPr>
        <w:t>Se requiera al Ministerio de Medio Ambiente y Recursos Naturales (MARN), lineamientos para garantizar la conservación e integridad de las Áreas con potenciales para ser declaradas como áreas naturales protegidas (ANP), que aun sean propiedad del ISTA y que no hayan sido transferidas legalmente al MARN.</w:t>
      </w:r>
    </w:p>
    <w:p w:rsidR="00765E9E" w:rsidRPr="000A62A2" w:rsidRDefault="00765E9E" w:rsidP="000A62A2">
      <w:pPr>
        <w:ind w:firstLine="284"/>
        <w:jc w:val="both"/>
        <w:rPr>
          <w:rFonts w:ascii="Museo Sans 100" w:hAnsi="Museo Sans 100"/>
          <w:lang w:eastAsia="en-US"/>
        </w:rPr>
      </w:pPr>
      <w:r w:rsidRPr="000A62A2">
        <w:rPr>
          <w:rFonts w:ascii="Museo Sans 100" w:hAnsi="Museo Sans 100"/>
          <w:b/>
          <w:i/>
          <w:lang w:eastAsia="en-US"/>
        </w:rPr>
        <w:lastRenderedPageBreak/>
        <w:t>Medidas de cumplimiento ISTA:</w:t>
      </w:r>
    </w:p>
    <w:p w:rsidR="00765E9E" w:rsidRPr="000A62A2" w:rsidRDefault="00765E9E" w:rsidP="000A62A2">
      <w:pPr>
        <w:ind w:left="360"/>
        <w:jc w:val="both"/>
        <w:rPr>
          <w:rFonts w:ascii="Museo Sans 100" w:hAnsi="Museo Sans 100"/>
          <w:i/>
          <w:lang w:eastAsia="en-US"/>
        </w:rPr>
      </w:pPr>
      <w:r w:rsidRPr="000A62A2">
        <w:rPr>
          <w:rFonts w:ascii="Museo Sans 100" w:hAnsi="Museo Sans 100"/>
          <w:i/>
          <w:lang w:eastAsia="en-US"/>
        </w:rPr>
        <w:t>En fecha 2 de mayo de 2016, con número de referencia UAM-00-0120-16, dirigida al Ingeniero Javier Magaña, Gerente de Áreas Naturales Protegidas del Ministerio de Medio Ambiente y Recursos Naturales, se solicitó los requerimientos para garantizar la conservación e integración de las áreas naturales protegidas que aún son propiedad del Instituto Salvadoreño de Transformación Agraria (ISTA), y que no hayan sido transferidas al Ministerio de Medio Ambiente y Recursos Naturales, y así, cumplir con lo encomendado.</w:t>
      </w:r>
    </w:p>
    <w:p w:rsidR="00765E9E" w:rsidRPr="000A62A2" w:rsidRDefault="00765E9E" w:rsidP="000A62A2">
      <w:pPr>
        <w:ind w:left="360"/>
        <w:jc w:val="both"/>
        <w:rPr>
          <w:rFonts w:ascii="Museo Sans 100" w:hAnsi="Museo Sans 100"/>
          <w:i/>
          <w:lang w:eastAsia="en-US"/>
        </w:rPr>
      </w:pPr>
    </w:p>
    <w:p w:rsidR="00765E9E" w:rsidRPr="000A62A2" w:rsidRDefault="00765E9E" w:rsidP="000A62A2">
      <w:pPr>
        <w:widowControl w:val="0"/>
        <w:autoSpaceDE w:val="0"/>
        <w:autoSpaceDN w:val="0"/>
        <w:adjustRightInd w:val="0"/>
        <w:ind w:left="360" w:right="62"/>
        <w:jc w:val="both"/>
        <w:rPr>
          <w:rFonts w:ascii="Museo Sans 100" w:hAnsi="Museo Sans 100"/>
        </w:rPr>
      </w:pPr>
      <w:r w:rsidRPr="000A62A2">
        <w:rPr>
          <w:rFonts w:ascii="Museo Sans 100" w:hAnsi="Museo Sans 100"/>
          <w:i/>
          <w:lang w:eastAsia="en-US"/>
        </w:rPr>
        <w:t xml:space="preserve">En respuesta a lo solicitado el Ministerio del Medio Ambiente y Recursos Naturales, en fecha 5 de Julio de 2016, con referencia MARN-DEV-GAP-050-2016, remitió a esta Unidad el documento con los lineamientos para la conservación e integridad de las áreas naturales protegidas en proceso de asignación al Ministerio, los cuales </w:t>
      </w:r>
      <w:r w:rsidRPr="000A62A2">
        <w:rPr>
          <w:rFonts w:ascii="Museo Sans 100" w:hAnsi="Museo Sans 100"/>
        </w:rPr>
        <w:t>constituyen</w:t>
      </w:r>
      <w:r w:rsidRPr="000A62A2">
        <w:rPr>
          <w:rFonts w:ascii="Museo Sans 100" w:hAnsi="Museo Sans 100"/>
          <w:spacing w:val="44"/>
        </w:rPr>
        <w:t xml:space="preserve"> </w:t>
      </w:r>
      <w:r w:rsidRPr="000A62A2">
        <w:rPr>
          <w:rFonts w:ascii="Museo Sans 100" w:hAnsi="Museo Sans 100"/>
        </w:rPr>
        <w:t>el</w:t>
      </w:r>
      <w:r w:rsidRPr="000A62A2">
        <w:rPr>
          <w:rFonts w:ascii="Museo Sans 100" w:hAnsi="Museo Sans 100"/>
          <w:spacing w:val="8"/>
        </w:rPr>
        <w:t xml:space="preserve"> </w:t>
      </w:r>
      <w:r w:rsidRPr="000A62A2">
        <w:rPr>
          <w:rFonts w:ascii="Museo Sans 100" w:hAnsi="Museo Sans 100"/>
        </w:rPr>
        <w:t>mecanismo</w:t>
      </w:r>
      <w:r w:rsidRPr="000A62A2">
        <w:rPr>
          <w:rFonts w:ascii="Museo Sans 100" w:hAnsi="Museo Sans 100"/>
          <w:spacing w:val="27"/>
        </w:rPr>
        <w:t xml:space="preserve"> </w:t>
      </w:r>
      <w:r w:rsidRPr="000A62A2">
        <w:rPr>
          <w:rFonts w:ascii="Museo Sans 100" w:hAnsi="Museo Sans 100"/>
        </w:rPr>
        <w:t>orientador</w:t>
      </w:r>
      <w:r w:rsidRPr="000A62A2">
        <w:rPr>
          <w:rFonts w:ascii="Museo Sans 100" w:hAnsi="Museo Sans 100"/>
          <w:spacing w:val="32"/>
        </w:rPr>
        <w:t xml:space="preserve"> </w:t>
      </w:r>
      <w:r w:rsidRPr="000A62A2">
        <w:rPr>
          <w:rFonts w:ascii="Museo Sans 100" w:hAnsi="Museo Sans 100"/>
        </w:rPr>
        <w:t>para</w:t>
      </w:r>
      <w:r w:rsidRPr="000A62A2">
        <w:rPr>
          <w:rFonts w:ascii="Museo Sans 100" w:hAnsi="Museo Sans 100"/>
          <w:spacing w:val="16"/>
        </w:rPr>
        <w:t xml:space="preserve"> </w:t>
      </w:r>
      <w:r w:rsidRPr="000A62A2">
        <w:rPr>
          <w:rFonts w:ascii="Museo Sans 100" w:hAnsi="Museo Sans 100"/>
        </w:rPr>
        <w:t>lograr</w:t>
      </w:r>
      <w:r w:rsidRPr="000A62A2">
        <w:rPr>
          <w:rFonts w:ascii="Museo Sans 100" w:hAnsi="Museo Sans 100"/>
          <w:spacing w:val="26"/>
        </w:rPr>
        <w:t xml:space="preserve"> </w:t>
      </w:r>
      <w:r w:rsidRPr="000A62A2">
        <w:rPr>
          <w:rFonts w:ascii="Museo Sans 100" w:hAnsi="Museo Sans 100"/>
        </w:rPr>
        <w:t xml:space="preserve">la conservación </w:t>
      </w:r>
      <w:r w:rsidRPr="000A62A2">
        <w:rPr>
          <w:rFonts w:ascii="Museo Sans 100" w:hAnsi="Museo Sans 100"/>
          <w:spacing w:val="14"/>
        </w:rPr>
        <w:t xml:space="preserve"> </w:t>
      </w:r>
      <w:r w:rsidRPr="000A62A2">
        <w:rPr>
          <w:rFonts w:ascii="Museo Sans 100" w:hAnsi="Museo Sans 100"/>
        </w:rPr>
        <w:t>e</w:t>
      </w:r>
      <w:r w:rsidRPr="000A62A2">
        <w:rPr>
          <w:rFonts w:ascii="Museo Sans 100" w:hAnsi="Museo Sans 100"/>
          <w:spacing w:val="34"/>
        </w:rPr>
        <w:t xml:space="preserve"> </w:t>
      </w:r>
      <w:r w:rsidRPr="000A62A2">
        <w:rPr>
          <w:rFonts w:ascii="Museo Sans 100" w:hAnsi="Museo Sans 100"/>
        </w:rPr>
        <w:t>integridad</w:t>
      </w:r>
      <w:r w:rsidRPr="000A62A2">
        <w:rPr>
          <w:rFonts w:ascii="Museo Sans 100" w:hAnsi="Museo Sans 100"/>
          <w:spacing w:val="53"/>
        </w:rPr>
        <w:t xml:space="preserve"> </w:t>
      </w:r>
      <w:r w:rsidRPr="000A62A2">
        <w:rPr>
          <w:rFonts w:ascii="Museo Sans 100" w:hAnsi="Museo Sans 100"/>
        </w:rPr>
        <w:t>de</w:t>
      </w:r>
      <w:r w:rsidRPr="000A62A2">
        <w:rPr>
          <w:rFonts w:ascii="Museo Sans 100" w:hAnsi="Museo Sans 100"/>
          <w:spacing w:val="38"/>
        </w:rPr>
        <w:t xml:space="preserve"> </w:t>
      </w:r>
      <w:r w:rsidRPr="000A62A2">
        <w:rPr>
          <w:rFonts w:ascii="Museo Sans 100" w:hAnsi="Museo Sans 100"/>
        </w:rPr>
        <w:t>las</w:t>
      </w:r>
      <w:r w:rsidRPr="000A62A2">
        <w:rPr>
          <w:rFonts w:ascii="Museo Sans 100" w:hAnsi="Museo Sans 100"/>
          <w:spacing w:val="23"/>
        </w:rPr>
        <w:t xml:space="preserve"> </w:t>
      </w:r>
      <w:r w:rsidRPr="000A62A2">
        <w:rPr>
          <w:rFonts w:ascii="Museo Sans 100" w:hAnsi="Museo Sans 100"/>
        </w:rPr>
        <w:t>Áreas</w:t>
      </w:r>
      <w:r w:rsidRPr="000A62A2">
        <w:rPr>
          <w:rFonts w:ascii="Museo Sans 100" w:hAnsi="Museo Sans 100"/>
          <w:spacing w:val="39"/>
        </w:rPr>
        <w:t xml:space="preserve"> </w:t>
      </w:r>
      <w:r w:rsidRPr="000A62A2">
        <w:rPr>
          <w:rFonts w:ascii="Museo Sans 100" w:hAnsi="Museo Sans 100"/>
        </w:rPr>
        <w:t xml:space="preserve">Naturales </w:t>
      </w:r>
      <w:r w:rsidRPr="000A62A2">
        <w:rPr>
          <w:rFonts w:ascii="Museo Sans 100" w:hAnsi="Museo Sans 100"/>
          <w:spacing w:val="12"/>
        </w:rPr>
        <w:t xml:space="preserve"> </w:t>
      </w:r>
      <w:r w:rsidRPr="000A62A2">
        <w:rPr>
          <w:rFonts w:ascii="Museo Sans 100" w:hAnsi="Museo Sans 100"/>
        </w:rPr>
        <w:t xml:space="preserve">Protegidas </w:t>
      </w:r>
      <w:r w:rsidRPr="000A62A2">
        <w:rPr>
          <w:rFonts w:ascii="Museo Sans 100" w:hAnsi="Museo Sans 100"/>
          <w:spacing w:val="11"/>
        </w:rPr>
        <w:t xml:space="preserve"> </w:t>
      </w:r>
      <w:r w:rsidRPr="000A62A2">
        <w:rPr>
          <w:rFonts w:ascii="Museo Sans 100" w:hAnsi="Museo Sans 100"/>
        </w:rPr>
        <w:t>que</w:t>
      </w:r>
      <w:r w:rsidRPr="000A62A2">
        <w:rPr>
          <w:rFonts w:ascii="Museo Sans 100" w:hAnsi="Museo Sans 100"/>
          <w:spacing w:val="42"/>
        </w:rPr>
        <w:t xml:space="preserve"> </w:t>
      </w:r>
      <w:r w:rsidRPr="000A62A2">
        <w:rPr>
          <w:rFonts w:ascii="Museo Sans 100" w:hAnsi="Museo Sans 100"/>
        </w:rPr>
        <w:t>se</w:t>
      </w:r>
      <w:r w:rsidRPr="000A62A2">
        <w:rPr>
          <w:rFonts w:ascii="Museo Sans 100" w:hAnsi="Museo Sans 100"/>
          <w:spacing w:val="19"/>
        </w:rPr>
        <w:t xml:space="preserve"> </w:t>
      </w:r>
      <w:r w:rsidRPr="000A62A2">
        <w:rPr>
          <w:rFonts w:ascii="Museo Sans 100" w:hAnsi="Museo Sans 100"/>
        </w:rPr>
        <w:t xml:space="preserve">encuentren </w:t>
      </w:r>
      <w:r w:rsidRPr="000A62A2">
        <w:rPr>
          <w:rFonts w:ascii="Museo Sans 100" w:hAnsi="Museo Sans 100"/>
          <w:spacing w:val="10"/>
        </w:rPr>
        <w:t xml:space="preserve"> </w:t>
      </w:r>
      <w:r w:rsidRPr="000A62A2">
        <w:rPr>
          <w:rFonts w:ascii="Museo Sans 100" w:hAnsi="Museo Sans 100"/>
        </w:rPr>
        <w:t>en</w:t>
      </w:r>
      <w:r w:rsidRPr="000A62A2">
        <w:rPr>
          <w:rFonts w:ascii="Museo Sans 100" w:hAnsi="Museo Sans 100"/>
          <w:spacing w:val="24"/>
        </w:rPr>
        <w:t xml:space="preserve"> </w:t>
      </w:r>
      <w:r w:rsidRPr="000A62A2">
        <w:rPr>
          <w:rFonts w:ascii="Museo Sans 100" w:hAnsi="Museo Sans 100"/>
        </w:rPr>
        <w:t>proceso de</w:t>
      </w:r>
      <w:r w:rsidRPr="000A62A2">
        <w:rPr>
          <w:rFonts w:ascii="Museo Sans 100" w:hAnsi="Museo Sans 100"/>
          <w:spacing w:val="38"/>
        </w:rPr>
        <w:t xml:space="preserve"> </w:t>
      </w:r>
      <w:r w:rsidRPr="000A62A2">
        <w:rPr>
          <w:rFonts w:ascii="Museo Sans 100" w:hAnsi="Museo Sans 100"/>
        </w:rPr>
        <w:t xml:space="preserve">asignación </w:t>
      </w:r>
      <w:r w:rsidRPr="000A62A2">
        <w:rPr>
          <w:rFonts w:ascii="Museo Sans 100" w:hAnsi="Museo Sans 100"/>
          <w:spacing w:val="21"/>
        </w:rPr>
        <w:t xml:space="preserve"> </w:t>
      </w:r>
      <w:r w:rsidRPr="000A62A2">
        <w:rPr>
          <w:rFonts w:ascii="Museo Sans 100" w:hAnsi="Museo Sans 100"/>
        </w:rPr>
        <w:t>al</w:t>
      </w:r>
      <w:r w:rsidRPr="000A62A2">
        <w:rPr>
          <w:rFonts w:ascii="Museo Sans 100" w:hAnsi="Museo Sans 100"/>
          <w:spacing w:val="44"/>
        </w:rPr>
        <w:t xml:space="preserve"> </w:t>
      </w:r>
      <w:r w:rsidRPr="000A62A2">
        <w:rPr>
          <w:rFonts w:ascii="Museo Sans 100" w:hAnsi="Museo Sans 100"/>
        </w:rPr>
        <w:t xml:space="preserve">Ministerio </w:t>
      </w:r>
      <w:r w:rsidRPr="000A62A2">
        <w:rPr>
          <w:rFonts w:ascii="Museo Sans 100" w:hAnsi="Museo Sans 100"/>
          <w:spacing w:val="31"/>
        </w:rPr>
        <w:t xml:space="preserve"> </w:t>
      </w:r>
      <w:r w:rsidRPr="000A62A2">
        <w:rPr>
          <w:rFonts w:ascii="Museo Sans 100" w:hAnsi="Museo Sans 100"/>
        </w:rPr>
        <w:t>ele</w:t>
      </w:r>
      <w:r w:rsidRPr="000A62A2">
        <w:rPr>
          <w:rFonts w:ascii="Museo Sans 100" w:hAnsi="Museo Sans 100"/>
          <w:spacing w:val="-11"/>
        </w:rPr>
        <w:t xml:space="preserve"> </w:t>
      </w:r>
      <w:r w:rsidRPr="000A62A2">
        <w:rPr>
          <w:rFonts w:ascii="Museo Sans 100" w:hAnsi="Museo Sans 100"/>
        </w:rPr>
        <w:t xml:space="preserve">Medio </w:t>
      </w:r>
      <w:r w:rsidRPr="000A62A2">
        <w:rPr>
          <w:rFonts w:ascii="Museo Sans 100" w:hAnsi="Museo Sans 100"/>
          <w:spacing w:val="1"/>
        </w:rPr>
        <w:t xml:space="preserve"> </w:t>
      </w:r>
      <w:r w:rsidRPr="000A62A2">
        <w:rPr>
          <w:rFonts w:ascii="Museo Sans 100" w:hAnsi="Museo Sans 100"/>
        </w:rPr>
        <w:t xml:space="preserve">Ambiente </w:t>
      </w:r>
      <w:r w:rsidRPr="000A62A2">
        <w:rPr>
          <w:rFonts w:ascii="Museo Sans 100" w:hAnsi="Museo Sans 100"/>
          <w:spacing w:val="22"/>
        </w:rPr>
        <w:t xml:space="preserve"> </w:t>
      </w:r>
      <w:r w:rsidRPr="000A62A2">
        <w:rPr>
          <w:rFonts w:ascii="Museo Sans 100" w:hAnsi="Museo Sans 100"/>
        </w:rPr>
        <w:t>y</w:t>
      </w:r>
      <w:r w:rsidRPr="000A62A2">
        <w:rPr>
          <w:rFonts w:ascii="Museo Sans 100" w:hAnsi="Museo Sans 100"/>
          <w:spacing w:val="36"/>
        </w:rPr>
        <w:t xml:space="preserve"> </w:t>
      </w:r>
      <w:r w:rsidRPr="000A62A2">
        <w:rPr>
          <w:rFonts w:ascii="Museo Sans 100" w:hAnsi="Museo Sans 100"/>
        </w:rPr>
        <w:t xml:space="preserve">Recursos </w:t>
      </w:r>
      <w:r w:rsidRPr="000A62A2">
        <w:rPr>
          <w:rFonts w:ascii="Museo Sans 100" w:hAnsi="Museo Sans 100"/>
          <w:spacing w:val="12"/>
        </w:rPr>
        <w:t xml:space="preserve"> </w:t>
      </w:r>
      <w:r w:rsidRPr="000A62A2">
        <w:rPr>
          <w:rFonts w:ascii="Museo Sans 100" w:hAnsi="Museo Sans 100"/>
        </w:rPr>
        <w:t xml:space="preserve">Naturales, </w:t>
      </w:r>
      <w:r w:rsidRPr="000A62A2">
        <w:rPr>
          <w:rFonts w:ascii="Museo Sans 100" w:hAnsi="Museo Sans 100"/>
          <w:spacing w:val="35"/>
        </w:rPr>
        <w:t xml:space="preserve"> </w:t>
      </w:r>
      <w:r w:rsidRPr="000A62A2">
        <w:rPr>
          <w:rFonts w:ascii="Museo Sans 100" w:hAnsi="Museo Sans 100"/>
        </w:rPr>
        <w:t>los</w:t>
      </w:r>
      <w:r w:rsidRPr="000A62A2">
        <w:rPr>
          <w:rFonts w:ascii="Museo Sans 100" w:hAnsi="Museo Sans 100"/>
          <w:spacing w:val="45"/>
        </w:rPr>
        <w:t xml:space="preserve"> </w:t>
      </w:r>
      <w:r w:rsidRPr="000A62A2">
        <w:rPr>
          <w:rFonts w:ascii="Museo Sans 100" w:hAnsi="Museo Sans 100"/>
        </w:rPr>
        <w:t>cuales</w:t>
      </w:r>
      <w:r w:rsidRPr="000A62A2">
        <w:rPr>
          <w:rFonts w:ascii="Museo Sans 100" w:hAnsi="Museo Sans 100"/>
          <w:spacing w:val="52"/>
        </w:rPr>
        <w:t xml:space="preserve"> </w:t>
      </w:r>
      <w:r w:rsidRPr="000A62A2">
        <w:rPr>
          <w:rFonts w:ascii="Museo Sans 100" w:hAnsi="Museo Sans 100"/>
        </w:rPr>
        <w:t>son</w:t>
      </w:r>
      <w:r w:rsidRPr="000A62A2">
        <w:rPr>
          <w:rFonts w:ascii="Museo Sans 100" w:hAnsi="Museo Sans 100"/>
          <w:spacing w:val="40"/>
        </w:rPr>
        <w:t xml:space="preserve"> </w:t>
      </w:r>
      <w:r w:rsidRPr="000A62A2">
        <w:rPr>
          <w:rFonts w:ascii="Museo Sans 100" w:hAnsi="Museo Sans 100"/>
        </w:rPr>
        <w:t>de obligatorio</w:t>
      </w:r>
      <w:r w:rsidRPr="000A62A2">
        <w:rPr>
          <w:rFonts w:ascii="Museo Sans 100" w:hAnsi="Museo Sans 100"/>
          <w:spacing w:val="36"/>
        </w:rPr>
        <w:t xml:space="preserve"> </w:t>
      </w:r>
      <w:r w:rsidRPr="000A62A2">
        <w:rPr>
          <w:rFonts w:ascii="Museo Sans 100" w:hAnsi="Museo Sans 100"/>
        </w:rPr>
        <w:t>cumplimiento.</w:t>
      </w:r>
    </w:p>
    <w:p w:rsidR="00765E9E" w:rsidRPr="000A62A2" w:rsidRDefault="00765E9E" w:rsidP="000A62A2">
      <w:pPr>
        <w:widowControl w:val="0"/>
        <w:autoSpaceDE w:val="0"/>
        <w:autoSpaceDN w:val="0"/>
        <w:adjustRightInd w:val="0"/>
        <w:ind w:left="360" w:right="62"/>
        <w:jc w:val="both"/>
        <w:rPr>
          <w:rFonts w:ascii="Museo Sans 100" w:hAnsi="Museo Sans 100"/>
          <w:lang w:eastAsia="en-US"/>
        </w:rPr>
      </w:pPr>
    </w:p>
    <w:p w:rsidR="00765E9E" w:rsidRPr="000A62A2" w:rsidRDefault="00765E9E" w:rsidP="000A62A2">
      <w:pPr>
        <w:widowControl w:val="0"/>
        <w:autoSpaceDE w:val="0"/>
        <w:autoSpaceDN w:val="0"/>
        <w:adjustRightInd w:val="0"/>
        <w:ind w:left="360" w:right="-802"/>
        <w:jc w:val="both"/>
        <w:rPr>
          <w:rFonts w:ascii="Museo Sans 100" w:hAnsi="Museo Sans 100"/>
          <w:lang w:eastAsia="en-US"/>
        </w:rPr>
      </w:pPr>
      <w:r w:rsidRPr="000A62A2">
        <w:rPr>
          <w:rFonts w:ascii="Museo Sans 100" w:hAnsi="Museo Sans 100"/>
          <w:lang w:eastAsia="en-US"/>
        </w:rPr>
        <w:t>El ISTA en coordinación con el MARN, ejecutan acciones a fin de darle cumplimiento a dichos lineamientos, entre estos tenemos:</w:t>
      </w:r>
    </w:p>
    <w:p w:rsidR="00765E9E" w:rsidRPr="000A62A2" w:rsidRDefault="00765E9E" w:rsidP="000A62A2">
      <w:pPr>
        <w:widowControl w:val="0"/>
        <w:autoSpaceDE w:val="0"/>
        <w:autoSpaceDN w:val="0"/>
        <w:adjustRightInd w:val="0"/>
        <w:ind w:right="283"/>
        <w:jc w:val="both"/>
        <w:rPr>
          <w:rFonts w:ascii="Museo Sans 100" w:hAnsi="Museo Sans 100"/>
          <w:i/>
          <w:iCs/>
        </w:rPr>
      </w:pPr>
    </w:p>
    <w:p w:rsidR="00765E9E" w:rsidRPr="00F5328F" w:rsidRDefault="00765E9E" w:rsidP="00E27A13">
      <w:pPr>
        <w:pStyle w:val="Prrafodelista"/>
        <w:widowControl w:val="0"/>
        <w:numPr>
          <w:ilvl w:val="0"/>
          <w:numId w:val="88"/>
        </w:numPr>
        <w:autoSpaceDE w:val="0"/>
        <w:autoSpaceDN w:val="0"/>
        <w:adjustRightInd w:val="0"/>
        <w:ind w:left="426" w:right="-426" w:hanging="426"/>
        <w:contextualSpacing/>
        <w:jc w:val="both"/>
        <w:rPr>
          <w:rFonts w:ascii="Museo Sans 100" w:hAnsi="Museo Sans 100"/>
          <w:sz w:val="24"/>
          <w:szCs w:val="24"/>
        </w:rPr>
      </w:pPr>
      <w:r w:rsidRPr="000A62A2">
        <w:rPr>
          <w:rFonts w:ascii="Museo Sans 100" w:hAnsi="Museo Sans 100"/>
          <w:b/>
          <w:i/>
          <w:iCs/>
          <w:sz w:val="24"/>
          <w:szCs w:val="24"/>
        </w:rPr>
        <w:t>Delimitación</w:t>
      </w:r>
      <w:r w:rsidRPr="000A62A2">
        <w:rPr>
          <w:rFonts w:ascii="Museo Sans 100" w:hAnsi="Museo Sans 100"/>
          <w:b/>
          <w:i/>
          <w:iCs/>
          <w:spacing w:val="54"/>
          <w:sz w:val="24"/>
          <w:szCs w:val="24"/>
        </w:rPr>
        <w:t xml:space="preserve"> </w:t>
      </w:r>
      <w:r w:rsidRPr="000A62A2">
        <w:rPr>
          <w:rFonts w:ascii="Museo Sans 100" w:hAnsi="Museo Sans 100"/>
          <w:b/>
          <w:i/>
          <w:iCs/>
          <w:sz w:val="24"/>
          <w:szCs w:val="24"/>
        </w:rPr>
        <w:t xml:space="preserve">y </w:t>
      </w:r>
      <w:r w:rsidRPr="000A62A2">
        <w:rPr>
          <w:rFonts w:ascii="Museo Sans 100" w:hAnsi="Museo Sans 100"/>
          <w:b/>
          <w:i/>
          <w:iCs/>
          <w:spacing w:val="5"/>
          <w:sz w:val="24"/>
          <w:szCs w:val="24"/>
        </w:rPr>
        <w:t xml:space="preserve"> </w:t>
      </w:r>
      <w:r w:rsidRPr="000A62A2">
        <w:rPr>
          <w:rFonts w:ascii="Museo Sans 100" w:hAnsi="Museo Sans 100"/>
          <w:b/>
          <w:i/>
          <w:iCs/>
          <w:sz w:val="24"/>
          <w:szCs w:val="24"/>
        </w:rPr>
        <w:t>protección.</w:t>
      </w:r>
      <w:r w:rsidRPr="000A62A2">
        <w:rPr>
          <w:rFonts w:ascii="Museo Sans 100" w:hAnsi="Museo Sans 100"/>
          <w:i/>
          <w:iCs/>
          <w:sz w:val="24"/>
          <w:szCs w:val="24"/>
        </w:rPr>
        <w:t xml:space="preserve"> </w:t>
      </w:r>
      <w:r w:rsidRPr="000A62A2">
        <w:rPr>
          <w:rFonts w:ascii="Museo Sans 100" w:hAnsi="Museo Sans 100"/>
          <w:i/>
          <w:iCs/>
          <w:spacing w:val="8"/>
          <w:sz w:val="24"/>
          <w:szCs w:val="24"/>
        </w:rPr>
        <w:t xml:space="preserve"> </w:t>
      </w:r>
      <w:r w:rsidRPr="000A62A2">
        <w:rPr>
          <w:rFonts w:ascii="Museo Sans 100" w:hAnsi="Museo Sans 100"/>
          <w:sz w:val="24"/>
          <w:szCs w:val="24"/>
        </w:rPr>
        <w:t xml:space="preserve">Toda </w:t>
      </w:r>
      <w:r w:rsidRPr="000A62A2">
        <w:rPr>
          <w:rFonts w:ascii="Museo Sans 100" w:hAnsi="Museo Sans 100"/>
          <w:spacing w:val="25"/>
          <w:sz w:val="24"/>
          <w:szCs w:val="24"/>
        </w:rPr>
        <w:t xml:space="preserve"> </w:t>
      </w:r>
      <w:r w:rsidRPr="000A62A2">
        <w:rPr>
          <w:rFonts w:ascii="Museo Sans 100" w:hAnsi="Museo Sans 100"/>
          <w:sz w:val="24"/>
          <w:szCs w:val="24"/>
        </w:rPr>
        <w:t xml:space="preserve">Área </w:t>
      </w:r>
      <w:r w:rsidRPr="000A62A2">
        <w:rPr>
          <w:rFonts w:ascii="Museo Sans 100" w:hAnsi="Museo Sans 100"/>
          <w:spacing w:val="5"/>
          <w:sz w:val="24"/>
          <w:szCs w:val="24"/>
        </w:rPr>
        <w:t xml:space="preserve"> </w:t>
      </w:r>
      <w:r w:rsidRPr="000A62A2">
        <w:rPr>
          <w:rFonts w:ascii="Museo Sans 100" w:hAnsi="Museo Sans 100"/>
          <w:sz w:val="24"/>
          <w:szCs w:val="24"/>
        </w:rPr>
        <w:t xml:space="preserve">Natural  </w:t>
      </w:r>
      <w:r w:rsidRPr="000A62A2">
        <w:rPr>
          <w:rFonts w:ascii="Museo Sans 100" w:hAnsi="Museo Sans 100"/>
          <w:spacing w:val="8"/>
          <w:sz w:val="24"/>
          <w:szCs w:val="24"/>
        </w:rPr>
        <w:t xml:space="preserve"> </w:t>
      </w:r>
      <w:r w:rsidRPr="000A62A2">
        <w:rPr>
          <w:rFonts w:ascii="Museo Sans 100" w:hAnsi="Museo Sans 100"/>
          <w:sz w:val="24"/>
          <w:szCs w:val="24"/>
        </w:rPr>
        <w:t xml:space="preserve">Protegida  </w:t>
      </w:r>
      <w:r w:rsidRPr="000A62A2">
        <w:rPr>
          <w:rFonts w:ascii="Museo Sans 100" w:hAnsi="Museo Sans 100"/>
          <w:spacing w:val="27"/>
          <w:sz w:val="24"/>
          <w:szCs w:val="24"/>
        </w:rPr>
        <w:t xml:space="preserve"> </w:t>
      </w:r>
      <w:r w:rsidRPr="000A62A2">
        <w:rPr>
          <w:rFonts w:ascii="Museo Sans 100" w:hAnsi="Museo Sans 100"/>
          <w:sz w:val="24"/>
          <w:szCs w:val="24"/>
        </w:rPr>
        <w:t>en</w:t>
      </w:r>
      <w:r w:rsidRPr="000A62A2">
        <w:rPr>
          <w:rFonts w:ascii="Museo Sans 100" w:hAnsi="Museo Sans 100"/>
          <w:spacing w:val="33"/>
          <w:sz w:val="24"/>
          <w:szCs w:val="24"/>
        </w:rPr>
        <w:t xml:space="preserve"> </w:t>
      </w:r>
      <w:r w:rsidRPr="000A62A2">
        <w:rPr>
          <w:rFonts w:ascii="Museo Sans 100" w:hAnsi="Museo Sans 100"/>
          <w:sz w:val="24"/>
          <w:szCs w:val="24"/>
        </w:rPr>
        <w:t xml:space="preserve">proceso  </w:t>
      </w:r>
      <w:r w:rsidRPr="000A62A2">
        <w:rPr>
          <w:rFonts w:ascii="Museo Sans 100" w:hAnsi="Museo Sans 100"/>
          <w:spacing w:val="14"/>
          <w:sz w:val="24"/>
          <w:szCs w:val="24"/>
        </w:rPr>
        <w:t xml:space="preserve"> </w:t>
      </w:r>
      <w:r w:rsidRPr="000A62A2">
        <w:rPr>
          <w:rFonts w:ascii="Museo Sans 100" w:hAnsi="Museo Sans 100"/>
          <w:sz w:val="24"/>
          <w:szCs w:val="24"/>
        </w:rPr>
        <w:t>de</w:t>
      </w:r>
      <w:r w:rsidRPr="000A62A2">
        <w:rPr>
          <w:rFonts w:ascii="Museo Sans 100" w:hAnsi="Museo Sans 100"/>
          <w:spacing w:val="47"/>
          <w:sz w:val="24"/>
          <w:szCs w:val="24"/>
        </w:rPr>
        <w:t xml:space="preserve"> </w:t>
      </w:r>
      <w:r w:rsidRPr="000A62A2">
        <w:rPr>
          <w:rFonts w:ascii="Museo Sans 100" w:hAnsi="Museo Sans 100"/>
          <w:sz w:val="24"/>
          <w:szCs w:val="24"/>
        </w:rPr>
        <w:t xml:space="preserve">asignación  </w:t>
      </w:r>
      <w:r w:rsidRPr="000A62A2">
        <w:rPr>
          <w:rFonts w:ascii="Museo Sans 100" w:hAnsi="Museo Sans 100"/>
          <w:spacing w:val="38"/>
          <w:sz w:val="24"/>
          <w:szCs w:val="24"/>
        </w:rPr>
        <w:t xml:space="preserve"> </w:t>
      </w:r>
      <w:r w:rsidRPr="000A62A2">
        <w:rPr>
          <w:rFonts w:ascii="Museo Sans 100" w:hAnsi="Museo Sans 100"/>
          <w:sz w:val="24"/>
          <w:szCs w:val="24"/>
        </w:rPr>
        <w:t xml:space="preserve">al Ministerio  </w:t>
      </w:r>
      <w:r w:rsidRPr="000A62A2">
        <w:rPr>
          <w:rFonts w:ascii="Museo Sans 100" w:hAnsi="Museo Sans 100"/>
          <w:spacing w:val="39"/>
          <w:sz w:val="24"/>
          <w:szCs w:val="24"/>
        </w:rPr>
        <w:t xml:space="preserve"> </w:t>
      </w:r>
      <w:r w:rsidRPr="000A62A2">
        <w:rPr>
          <w:rFonts w:ascii="Museo Sans 100" w:hAnsi="Museo Sans 100"/>
          <w:sz w:val="24"/>
          <w:szCs w:val="24"/>
        </w:rPr>
        <w:t>de</w:t>
      </w:r>
      <w:r w:rsidRPr="000A62A2">
        <w:rPr>
          <w:rFonts w:ascii="Museo Sans 100" w:hAnsi="Museo Sans 100"/>
          <w:spacing w:val="33"/>
          <w:sz w:val="24"/>
          <w:szCs w:val="24"/>
        </w:rPr>
        <w:t xml:space="preserve"> </w:t>
      </w:r>
      <w:r w:rsidRPr="000A62A2">
        <w:rPr>
          <w:rFonts w:ascii="Museo Sans 100" w:hAnsi="Museo Sans 100"/>
          <w:sz w:val="24"/>
          <w:szCs w:val="24"/>
        </w:rPr>
        <w:t xml:space="preserve">Medio </w:t>
      </w:r>
      <w:r w:rsidRPr="000A62A2">
        <w:rPr>
          <w:rFonts w:ascii="Museo Sans 100" w:hAnsi="Museo Sans 100"/>
          <w:spacing w:val="36"/>
          <w:sz w:val="24"/>
          <w:szCs w:val="24"/>
        </w:rPr>
        <w:t xml:space="preserve"> </w:t>
      </w:r>
      <w:r w:rsidRPr="000A62A2">
        <w:rPr>
          <w:rFonts w:ascii="Museo Sans 100" w:hAnsi="Museo Sans 100"/>
          <w:sz w:val="24"/>
          <w:szCs w:val="24"/>
        </w:rPr>
        <w:t xml:space="preserve">Ambiente  </w:t>
      </w:r>
      <w:r w:rsidRPr="000A62A2">
        <w:rPr>
          <w:rFonts w:ascii="Museo Sans 100" w:hAnsi="Museo Sans 100"/>
          <w:spacing w:val="48"/>
          <w:sz w:val="24"/>
          <w:szCs w:val="24"/>
        </w:rPr>
        <w:t xml:space="preserve"> </w:t>
      </w:r>
      <w:r w:rsidRPr="000A62A2">
        <w:rPr>
          <w:rFonts w:ascii="Museo Sans 100" w:hAnsi="Museo Sans 100"/>
          <w:sz w:val="24"/>
          <w:szCs w:val="24"/>
        </w:rPr>
        <w:t>y</w:t>
      </w:r>
      <w:r w:rsidRPr="000A62A2">
        <w:rPr>
          <w:rFonts w:ascii="Museo Sans 100" w:hAnsi="Museo Sans 100"/>
          <w:spacing w:val="22"/>
          <w:sz w:val="24"/>
          <w:szCs w:val="24"/>
        </w:rPr>
        <w:t xml:space="preserve"> </w:t>
      </w:r>
      <w:r w:rsidRPr="000A62A2">
        <w:rPr>
          <w:rFonts w:ascii="Museo Sans 100" w:hAnsi="Museo Sans 100"/>
          <w:sz w:val="24"/>
          <w:szCs w:val="24"/>
        </w:rPr>
        <w:t xml:space="preserve">Recursos  </w:t>
      </w:r>
      <w:r w:rsidRPr="000A62A2">
        <w:rPr>
          <w:rFonts w:ascii="Museo Sans 100" w:hAnsi="Museo Sans 100"/>
          <w:spacing w:val="3"/>
          <w:sz w:val="24"/>
          <w:szCs w:val="24"/>
        </w:rPr>
        <w:t xml:space="preserve"> </w:t>
      </w:r>
      <w:r w:rsidRPr="000A62A2">
        <w:rPr>
          <w:rFonts w:ascii="Museo Sans 100" w:hAnsi="Museo Sans 100"/>
          <w:sz w:val="24"/>
          <w:szCs w:val="24"/>
        </w:rPr>
        <w:t xml:space="preserve">Naturales,  </w:t>
      </w:r>
      <w:r w:rsidRPr="000A62A2">
        <w:rPr>
          <w:rFonts w:ascii="Museo Sans 100" w:hAnsi="Museo Sans 100"/>
          <w:spacing w:val="49"/>
          <w:sz w:val="24"/>
          <w:szCs w:val="24"/>
        </w:rPr>
        <w:t xml:space="preserve"> </w:t>
      </w:r>
      <w:r w:rsidRPr="000A62A2">
        <w:rPr>
          <w:rFonts w:ascii="Museo Sans 100" w:hAnsi="Museo Sans 100"/>
          <w:sz w:val="24"/>
          <w:szCs w:val="24"/>
        </w:rPr>
        <w:t xml:space="preserve">deberá </w:t>
      </w:r>
      <w:r w:rsidRPr="000A62A2">
        <w:rPr>
          <w:rFonts w:ascii="Museo Sans 100" w:hAnsi="Museo Sans 100"/>
          <w:spacing w:val="39"/>
          <w:sz w:val="24"/>
          <w:szCs w:val="24"/>
        </w:rPr>
        <w:t xml:space="preserve"> </w:t>
      </w:r>
      <w:r w:rsidRPr="000A62A2">
        <w:rPr>
          <w:rFonts w:ascii="Museo Sans 100" w:hAnsi="Museo Sans 100"/>
          <w:sz w:val="24"/>
          <w:szCs w:val="24"/>
        </w:rPr>
        <w:t>ser</w:t>
      </w:r>
      <w:r w:rsidRPr="000A62A2">
        <w:rPr>
          <w:rFonts w:ascii="Museo Sans 100" w:hAnsi="Museo Sans 100"/>
          <w:spacing w:val="46"/>
          <w:sz w:val="24"/>
          <w:szCs w:val="24"/>
        </w:rPr>
        <w:t xml:space="preserve"> </w:t>
      </w:r>
      <w:r w:rsidRPr="000A62A2">
        <w:rPr>
          <w:rFonts w:ascii="Museo Sans 100" w:hAnsi="Museo Sans 100"/>
          <w:sz w:val="24"/>
          <w:szCs w:val="24"/>
        </w:rPr>
        <w:t xml:space="preserve">delimitada  </w:t>
      </w:r>
      <w:r w:rsidRPr="000A62A2">
        <w:rPr>
          <w:rFonts w:ascii="Museo Sans 100" w:hAnsi="Museo Sans 100"/>
          <w:spacing w:val="50"/>
          <w:sz w:val="24"/>
          <w:szCs w:val="24"/>
        </w:rPr>
        <w:t xml:space="preserve"> </w:t>
      </w:r>
      <w:r w:rsidRPr="000A62A2">
        <w:rPr>
          <w:rFonts w:ascii="Museo Sans 100" w:hAnsi="Museo Sans 100"/>
          <w:sz w:val="24"/>
          <w:szCs w:val="24"/>
        </w:rPr>
        <w:t>y</w:t>
      </w:r>
      <w:r w:rsidRPr="000A62A2">
        <w:rPr>
          <w:rFonts w:ascii="Museo Sans 100" w:hAnsi="Museo Sans 100"/>
          <w:spacing w:val="22"/>
          <w:sz w:val="24"/>
          <w:szCs w:val="24"/>
        </w:rPr>
        <w:t xml:space="preserve"> </w:t>
      </w:r>
      <w:r w:rsidRPr="000A62A2">
        <w:rPr>
          <w:rFonts w:ascii="Museo Sans 100" w:hAnsi="Museo Sans 100"/>
          <w:sz w:val="24"/>
          <w:szCs w:val="24"/>
        </w:rPr>
        <w:t xml:space="preserve">contar con </w:t>
      </w:r>
      <w:r w:rsidRPr="000A62A2">
        <w:rPr>
          <w:rFonts w:ascii="Museo Sans 100" w:hAnsi="Museo Sans 100"/>
          <w:spacing w:val="12"/>
          <w:sz w:val="24"/>
          <w:szCs w:val="24"/>
        </w:rPr>
        <w:t xml:space="preserve"> </w:t>
      </w:r>
      <w:r w:rsidRPr="000A62A2">
        <w:rPr>
          <w:rFonts w:ascii="Museo Sans 100" w:hAnsi="Museo Sans 100"/>
          <w:sz w:val="24"/>
          <w:szCs w:val="24"/>
        </w:rPr>
        <w:t>el</w:t>
      </w:r>
      <w:r w:rsidRPr="000A62A2">
        <w:rPr>
          <w:rFonts w:ascii="Museo Sans 100" w:hAnsi="Museo Sans 100"/>
          <w:spacing w:val="35"/>
          <w:sz w:val="24"/>
          <w:szCs w:val="24"/>
        </w:rPr>
        <w:t xml:space="preserve"> </w:t>
      </w:r>
      <w:r w:rsidRPr="000A62A2">
        <w:rPr>
          <w:rFonts w:ascii="Museo Sans 100" w:hAnsi="Museo Sans 100"/>
          <w:sz w:val="24"/>
          <w:szCs w:val="24"/>
        </w:rPr>
        <w:t xml:space="preserve">respectivo  </w:t>
      </w:r>
      <w:r w:rsidRPr="000A62A2">
        <w:rPr>
          <w:rFonts w:ascii="Museo Sans 100" w:hAnsi="Museo Sans 100"/>
          <w:spacing w:val="43"/>
          <w:sz w:val="24"/>
          <w:szCs w:val="24"/>
        </w:rPr>
        <w:t xml:space="preserve"> </w:t>
      </w:r>
      <w:r w:rsidRPr="000A62A2">
        <w:rPr>
          <w:rFonts w:ascii="Museo Sans 100" w:hAnsi="Museo Sans 100"/>
          <w:sz w:val="24"/>
          <w:szCs w:val="24"/>
        </w:rPr>
        <w:t xml:space="preserve">plano </w:t>
      </w:r>
      <w:r w:rsidRPr="000A62A2">
        <w:rPr>
          <w:rFonts w:ascii="Museo Sans 100" w:hAnsi="Museo Sans 100"/>
          <w:spacing w:val="28"/>
          <w:sz w:val="24"/>
          <w:szCs w:val="24"/>
        </w:rPr>
        <w:t xml:space="preserve"> </w:t>
      </w:r>
      <w:r w:rsidRPr="000A62A2">
        <w:rPr>
          <w:rFonts w:ascii="Museo Sans 100" w:hAnsi="Museo Sans 100"/>
          <w:sz w:val="24"/>
          <w:szCs w:val="24"/>
        </w:rPr>
        <w:t xml:space="preserve">perimetral  </w:t>
      </w:r>
      <w:r w:rsidRPr="000A62A2">
        <w:rPr>
          <w:rFonts w:ascii="Museo Sans 100" w:hAnsi="Museo Sans 100"/>
          <w:spacing w:val="44"/>
          <w:sz w:val="24"/>
          <w:szCs w:val="24"/>
        </w:rPr>
        <w:t xml:space="preserve"> </w:t>
      </w:r>
      <w:r w:rsidRPr="000A62A2">
        <w:rPr>
          <w:rFonts w:ascii="Museo Sans 100" w:hAnsi="Museo Sans 100"/>
          <w:sz w:val="24"/>
          <w:szCs w:val="24"/>
        </w:rPr>
        <w:t>y</w:t>
      </w:r>
      <w:r w:rsidRPr="000A62A2">
        <w:rPr>
          <w:rFonts w:ascii="Museo Sans 100" w:hAnsi="Museo Sans 100"/>
          <w:spacing w:val="21"/>
          <w:sz w:val="24"/>
          <w:szCs w:val="24"/>
        </w:rPr>
        <w:t xml:space="preserve"> </w:t>
      </w:r>
      <w:r w:rsidRPr="000A62A2">
        <w:rPr>
          <w:rFonts w:ascii="Museo Sans 100" w:hAnsi="Museo Sans 100"/>
          <w:sz w:val="24"/>
          <w:szCs w:val="24"/>
        </w:rPr>
        <w:t>la</w:t>
      </w:r>
      <w:r w:rsidRPr="000A62A2">
        <w:rPr>
          <w:rFonts w:ascii="Museo Sans 100" w:hAnsi="Museo Sans 100"/>
          <w:spacing w:val="35"/>
          <w:sz w:val="24"/>
          <w:szCs w:val="24"/>
        </w:rPr>
        <w:t xml:space="preserve"> </w:t>
      </w:r>
      <w:r w:rsidRPr="000A62A2">
        <w:rPr>
          <w:rFonts w:ascii="Museo Sans 100" w:hAnsi="Museo Sans 100"/>
          <w:sz w:val="24"/>
          <w:szCs w:val="24"/>
        </w:rPr>
        <w:t xml:space="preserve">descripción   </w:t>
      </w:r>
      <w:r w:rsidRPr="000A62A2">
        <w:rPr>
          <w:rFonts w:ascii="Museo Sans 100" w:hAnsi="Museo Sans 100"/>
          <w:spacing w:val="8"/>
          <w:sz w:val="24"/>
          <w:szCs w:val="24"/>
        </w:rPr>
        <w:t xml:space="preserve"> </w:t>
      </w:r>
      <w:r w:rsidRPr="000A62A2">
        <w:rPr>
          <w:rFonts w:ascii="Museo Sans 100" w:hAnsi="Museo Sans 100"/>
          <w:sz w:val="24"/>
          <w:szCs w:val="24"/>
        </w:rPr>
        <w:t xml:space="preserve">técnica;  </w:t>
      </w:r>
      <w:r w:rsidRPr="000A62A2">
        <w:rPr>
          <w:rFonts w:ascii="Museo Sans 100" w:hAnsi="Museo Sans 100"/>
          <w:spacing w:val="15"/>
          <w:sz w:val="24"/>
          <w:szCs w:val="24"/>
        </w:rPr>
        <w:t xml:space="preserve"> </w:t>
      </w:r>
      <w:r w:rsidRPr="000A62A2">
        <w:rPr>
          <w:rFonts w:ascii="Museo Sans 100" w:hAnsi="Museo Sans 100"/>
          <w:sz w:val="24"/>
          <w:szCs w:val="24"/>
        </w:rPr>
        <w:t>y</w:t>
      </w:r>
      <w:r w:rsidRPr="000A62A2">
        <w:rPr>
          <w:rFonts w:ascii="Museo Sans 100" w:hAnsi="Museo Sans 100"/>
          <w:spacing w:val="22"/>
          <w:sz w:val="24"/>
          <w:szCs w:val="24"/>
        </w:rPr>
        <w:t xml:space="preserve"> </w:t>
      </w:r>
      <w:r w:rsidRPr="000A62A2">
        <w:rPr>
          <w:rFonts w:ascii="Museo Sans 100" w:hAnsi="Museo Sans 100"/>
          <w:sz w:val="24"/>
          <w:szCs w:val="24"/>
        </w:rPr>
        <w:t>en</w:t>
      </w:r>
      <w:r w:rsidRPr="000A62A2">
        <w:rPr>
          <w:rFonts w:ascii="Museo Sans 100" w:hAnsi="Museo Sans 100"/>
          <w:spacing w:val="47"/>
          <w:sz w:val="24"/>
          <w:szCs w:val="24"/>
        </w:rPr>
        <w:t xml:space="preserve"> </w:t>
      </w:r>
      <w:r w:rsidRPr="000A62A2">
        <w:rPr>
          <w:rFonts w:ascii="Museo Sans 100" w:hAnsi="Museo Sans 100"/>
          <w:sz w:val="24"/>
          <w:szCs w:val="24"/>
        </w:rPr>
        <w:t xml:space="preserve">caso </w:t>
      </w:r>
      <w:r w:rsidRPr="000A62A2">
        <w:rPr>
          <w:rFonts w:ascii="Museo Sans 100" w:hAnsi="Museo Sans 100"/>
          <w:spacing w:val="16"/>
          <w:sz w:val="24"/>
          <w:szCs w:val="24"/>
        </w:rPr>
        <w:t xml:space="preserve"> </w:t>
      </w:r>
      <w:r w:rsidRPr="000A62A2">
        <w:rPr>
          <w:rFonts w:ascii="Museo Sans 100" w:hAnsi="Museo Sans 100"/>
          <w:sz w:val="24"/>
          <w:szCs w:val="24"/>
        </w:rPr>
        <w:t>de</w:t>
      </w:r>
      <w:r w:rsidRPr="000A62A2">
        <w:rPr>
          <w:rFonts w:ascii="Museo Sans 100" w:hAnsi="Museo Sans 100"/>
          <w:spacing w:val="47"/>
          <w:sz w:val="24"/>
          <w:szCs w:val="24"/>
        </w:rPr>
        <w:t xml:space="preserve"> </w:t>
      </w:r>
      <w:r w:rsidRPr="000A62A2">
        <w:rPr>
          <w:rFonts w:ascii="Museo Sans 100" w:hAnsi="Museo Sans 100"/>
          <w:sz w:val="24"/>
          <w:szCs w:val="24"/>
        </w:rPr>
        <w:t>remedición o</w:t>
      </w:r>
      <w:r w:rsidRPr="000A62A2">
        <w:rPr>
          <w:rFonts w:ascii="Museo Sans 100" w:hAnsi="Museo Sans 100"/>
          <w:spacing w:val="32"/>
          <w:sz w:val="24"/>
          <w:szCs w:val="24"/>
        </w:rPr>
        <w:t xml:space="preserve"> </w:t>
      </w:r>
      <w:r w:rsidRPr="000A62A2">
        <w:rPr>
          <w:rFonts w:ascii="Museo Sans 100" w:hAnsi="Museo Sans 100"/>
          <w:sz w:val="24"/>
          <w:szCs w:val="24"/>
        </w:rPr>
        <w:t xml:space="preserve">segregación,   </w:t>
      </w:r>
      <w:r w:rsidRPr="000A62A2">
        <w:rPr>
          <w:rFonts w:ascii="Museo Sans 100" w:hAnsi="Museo Sans 100"/>
          <w:spacing w:val="6"/>
          <w:sz w:val="24"/>
          <w:szCs w:val="24"/>
        </w:rPr>
        <w:t xml:space="preserve"> </w:t>
      </w:r>
      <w:r w:rsidRPr="000A62A2">
        <w:rPr>
          <w:rFonts w:ascii="Museo Sans 100" w:hAnsi="Museo Sans 100"/>
          <w:sz w:val="24"/>
          <w:szCs w:val="24"/>
        </w:rPr>
        <w:t xml:space="preserve">deberán   realizarse  </w:t>
      </w:r>
      <w:r w:rsidRPr="000A62A2">
        <w:rPr>
          <w:rFonts w:ascii="Museo Sans 100" w:hAnsi="Museo Sans 100"/>
          <w:spacing w:val="39"/>
          <w:sz w:val="24"/>
          <w:szCs w:val="24"/>
        </w:rPr>
        <w:t xml:space="preserve"> </w:t>
      </w:r>
      <w:r w:rsidRPr="000A62A2">
        <w:rPr>
          <w:rFonts w:ascii="Museo Sans 100" w:hAnsi="Museo Sans 100"/>
          <w:sz w:val="24"/>
          <w:szCs w:val="24"/>
        </w:rPr>
        <w:t>las</w:t>
      </w:r>
      <w:r w:rsidRPr="000A62A2">
        <w:rPr>
          <w:rFonts w:ascii="Museo Sans 100" w:hAnsi="Museo Sans 100"/>
          <w:spacing w:val="25"/>
          <w:sz w:val="24"/>
          <w:szCs w:val="24"/>
        </w:rPr>
        <w:t xml:space="preserve"> </w:t>
      </w:r>
      <w:r w:rsidRPr="000A62A2">
        <w:rPr>
          <w:rFonts w:ascii="Museo Sans 100" w:hAnsi="Museo Sans 100"/>
          <w:sz w:val="24"/>
          <w:szCs w:val="24"/>
        </w:rPr>
        <w:t xml:space="preserve">demás </w:t>
      </w:r>
      <w:r w:rsidRPr="000A62A2">
        <w:rPr>
          <w:rFonts w:ascii="Museo Sans 100" w:hAnsi="Museo Sans 100"/>
          <w:spacing w:val="43"/>
          <w:sz w:val="24"/>
          <w:szCs w:val="24"/>
        </w:rPr>
        <w:t xml:space="preserve"> </w:t>
      </w:r>
      <w:r w:rsidRPr="000A62A2">
        <w:rPr>
          <w:rFonts w:ascii="Museo Sans 100" w:hAnsi="Museo Sans 100"/>
          <w:sz w:val="24"/>
          <w:szCs w:val="24"/>
        </w:rPr>
        <w:t xml:space="preserve">acciones  </w:t>
      </w:r>
      <w:r w:rsidRPr="000A62A2">
        <w:rPr>
          <w:rFonts w:ascii="Museo Sans 100" w:hAnsi="Museo Sans 100"/>
          <w:spacing w:val="1"/>
          <w:sz w:val="24"/>
          <w:szCs w:val="24"/>
        </w:rPr>
        <w:t xml:space="preserve"> </w:t>
      </w:r>
      <w:r w:rsidRPr="000A62A2">
        <w:rPr>
          <w:rFonts w:ascii="Museo Sans 100" w:hAnsi="Museo Sans 100"/>
          <w:sz w:val="24"/>
          <w:szCs w:val="24"/>
        </w:rPr>
        <w:t xml:space="preserve">necesarias  </w:t>
      </w:r>
      <w:r w:rsidRPr="000A62A2">
        <w:rPr>
          <w:rFonts w:ascii="Museo Sans 100" w:hAnsi="Museo Sans 100"/>
          <w:spacing w:val="25"/>
          <w:sz w:val="24"/>
          <w:szCs w:val="24"/>
        </w:rPr>
        <w:t xml:space="preserve"> </w:t>
      </w:r>
      <w:r w:rsidRPr="000A62A2">
        <w:rPr>
          <w:rFonts w:ascii="Museo Sans 100" w:hAnsi="Museo Sans 100"/>
          <w:sz w:val="24"/>
          <w:szCs w:val="24"/>
        </w:rPr>
        <w:t xml:space="preserve">para </w:t>
      </w:r>
      <w:r w:rsidRPr="000A62A2">
        <w:rPr>
          <w:rFonts w:ascii="Museo Sans 100" w:hAnsi="Museo Sans 100"/>
          <w:spacing w:val="24"/>
          <w:sz w:val="24"/>
          <w:szCs w:val="24"/>
        </w:rPr>
        <w:t xml:space="preserve"> </w:t>
      </w:r>
      <w:r w:rsidRPr="000A62A2">
        <w:rPr>
          <w:rFonts w:ascii="Museo Sans 100" w:hAnsi="Museo Sans 100"/>
          <w:sz w:val="24"/>
          <w:szCs w:val="24"/>
        </w:rPr>
        <w:t xml:space="preserve">determinar  </w:t>
      </w:r>
      <w:r w:rsidRPr="000A62A2">
        <w:rPr>
          <w:rFonts w:ascii="Museo Sans 100" w:hAnsi="Museo Sans 100"/>
          <w:spacing w:val="38"/>
          <w:sz w:val="24"/>
          <w:szCs w:val="24"/>
        </w:rPr>
        <w:t xml:space="preserve"> </w:t>
      </w:r>
      <w:r w:rsidRPr="000A62A2">
        <w:rPr>
          <w:rFonts w:ascii="Museo Sans 100" w:hAnsi="Museo Sans 100"/>
          <w:sz w:val="24"/>
          <w:szCs w:val="24"/>
        </w:rPr>
        <w:t xml:space="preserve">con exactitud  </w:t>
      </w:r>
      <w:r w:rsidRPr="000A62A2">
        <w:rPr>
          <w:rFonts w:ascii="Museo Sans 100" w:hAnsi="Museo Sans 100"/>
          <w:spacing w:val="39"/>
          <w:sz w:val="24"/>
          <w:szCs w:val="24"/>
        </w:rPr>
        <w:t xml:space="preserve"> </w:t>
      </w:r>
      <w:r w:rsidRPr="000A62A2">
        <w:rPr>
          <w:rFonts w:ascii="Museo Sans 100" w:hAnsi="Museo Sans 100"/>
          <w:sz w:val="24"/>
          <w:szCs w:val="24"/>
        </w:rPr>
        <w:t xml:space="preserve">el </w:t>
      </w:r>
      <w:r w:rsidRPr="000A62A2">
        <w:rPr>
          <w:rFonts w:ascii="Museo Sans 100" w:hAnsi="Museo Sans 100"/>
          <w:spacing w:val="6"/>
          <w:sz w:val="24"/>
          <w:szCs w:val="24"/>
        </w:rPr>
        <w:t xml:space="preserve"> </w:t>
      </w:r>
      <w:r w:rsidRPr="000A62A2">
        <w:rPr>
          <w:rFonts w:ascii="Museo Sans 100" w:hAnsi="Museo Sans 100"/>
          <w:sz w:val="24"/>
          <w:szCs w:val="24"/>
        </w:rPr>
        <w:t xml:space="preserve">inmueble  </w:t>
      </w:r>
      <w:r w:rsidRPr="000A62A2">
        <w:rPr>
          <w:rFonts w:ascii="Museo Sans 100" w:hAnsi="Museo Sans 100"/>
          <w:spacing w:val="28"/>
          <w:sz w:val="24"/>
          <w:szCs w:val="24"/>
        </w:rPr>
        <w:t xml:space="preserve"> </w:t>
      </w:r>
      <w:r w:rsidRPr="000A62A2">
        <w:rPr>
          <w:rFonts w:ascii="Museo Sans 100" w:hAnsi="Museo Sans 100"/>
          <w:sz w:val="24"/>
          <w:szCs w:val="24"/>
        </w:rPr>
        <w:t>a</w:t>
      </w:r>
      <w:r w:rsidRPr="000A62A2">
        <w:rPr>
          <w:rFonts w:ascii="Museo Sans 100" w:hAnsi="Museo Sans 100"/>
          <w:spacing w:val="25"/>
          <w:sz w:val="24"/>
          <w:szCs w:val="24"/>
        </w:rPr>
        <w:t xml:space="preserve"> </w:t>
      </w:r>
      <w:r w:rsidRPr="000A62A2">
        <w:rPr>
          <w:rFonts w:ascii="Museo Sans 100" w:hAnsi="Museo Sans 100"/>
          <w:sz w:val="24"/>
          <w:szCs w:val="24"/>
        </w:rPr>
        <w:t xml:space="preserve">transferir;   </w:t>
      </w:r>
      <w:r w:rsidRPr="000A62A2">
        <w:rPr>
          <w:rFonts w:ascii="Museo Sans 100" w:hAnsi="Museo Sans 100"/>
          <w:spacing w:val="4"/>
          <w:sz w:val="24"/>
          <w:szCs w:val="24"/>
        </w:rPr>
        <w:t xml:space="preserve"> </w:t>
      </w:r>
      <w:r w:rsidRPr="000A62A2">
        <w:rPr>
          <w:rFonts w:ascii="Museo Sans 100" w:hAnsi="Museo Sans 100"/>
          <w:sz w:val="24"/>
          <w:szCs w:val="24"/>
        </w:rPr>
        <w:t xml:space="preserve">además  </w:t>
      </w:r>
      <w:r w:rsidRPr="000A62A2">
        <w:rPr>
          <w:rFonts w:ascii="Museo Sans 100" w:hAnsi="Museo Sans 100"/>
          <w:spacing w:val="15"/>
          <w:sz w:val="24"/>
          <w:szCs w:val="24"/>
        </w:rPr>
        <w:t xml:space="preserve"> </w:t>
      </w:r>
      <w:r w:rsidRPr="000A62A2">
        <w:rPr>
          <w:rFonts w:ascii="Museo Sans 100" w:hAnsi="Museo Sans 100"/>
          <w:sz w:val="24"/>
          <w:szCs w:val="24"/>
        </w:rPr>
        <w:t xml:space="preserve">para </w:t>
      </w:r>
      <w:r w:rsidRPr="000A62A2">
        <w:rPr>
          <w:rFonts w:ascii="Museo Sans 100" w:hAnsi="Museo Sans 100"/>
          <w:spacing w:val="20"/>
          <w:sz w:val="24"/>
          <w:szCs w:val="24"/>
        </w:rPr>
        <w:t xml:space="preserve"> </w:t>
      </w:r>
      <w:r w:rsidRPr="000A62A2">
        <w:rPr>
          <w:rFonts w:ascii="Museo Sans 100" w:hAnsi="Museo Sans 100"/>
          <w:sz w:val="24"/>
          <w:szCs w:val="24"/>
        </w:rPr>
        <w:t xml:space="preserve">su  protección   </w:t>
      </w:r>
      <w:r w:rsidRPr="000A62A2">
        <w:rPr>
          <w:rFonts w:ascii="Museo Sans 100" w:hAnsi="Museo Sans 100"/>
          <w:spacing w:val="6"/>
          <w:sz w:val="24"/>
          <w:szCs w:val="24"/>
        </w:rPr>
        <w:t xml:space="preserve"> </w:t>
      </w:r>
      <w:r w:rsidRPr="000A62A2">
        <w:rPr>
          <w:rFonts w:ascii="Museo Sans 100" w:hAnsi="Museo Sans 100"/>
          <w:sz w:val="24"/>
          <w:szCs w:val="24"/>
        </w:rPr>
        <w:t xml:space="preserve">deberá  </w:t>
      </w:r>
      <w:r w:rsidRPr="000A62A2">
        <w:rPr>
          <w:rFonts w:ascii="Museo Sans 100" w:hAnsi="Museo Sans 100"/>
          <w:spacing w:val="10"/>
          <w:sz w:val="24"/>
          <w:szCs w:val="24"/>
        </w:rPr>
        <w:t xml:space="preserve"> </w:t>
      </w:r>
      <w:r w:rsidRPr="000A62A2">
        <w:rPr>
          <w:rFonts w:ascii="Museo Sans 100" w:hAnsi="Museo Sans 100"/>
          <w:sz w:val="24"/>
          <w:szCs w:val="24"/>
        </w:rPr>
        <w:t xml:space="preserve">contar   con </w:t>
      </w:r>
      <w:r w:rsidRPr="000A62A2">
        <w:rPr>
          <w:rFonts w:ascii="Museo Sans 100" w:hAnsi="Museo Sans 100"/>
          <w:spacing w:val="32"/>
          <w:sz w:val="24"/>
          <w:szCs w:val="24"/>
        </w:rPr>
        <w:t xml:space="preserve"> </w:t>
      </w:r>
      <w:r w:rsidRPr="000A62A2">
        <w:rPr>
          <w:rFonts w:ascii="Museo Sans 100" w:hAnsi="Museo Sans 100"/>
          <w:sz w:val="24"/>
          <w:szCs w:val="24"/>
        </w:rPr>
        <w:t xml:space="preserve">la respectiva    </w:t>
      </w:r>
      <w:r w:rsidRPr="000A62A2">
        <w:rPr>
          <w:rFonts w:ascii="Museo Sans 100" w:hAnsi="Museo Sans 100"/>
          <w:spacing w:val="20"/>
          <w:sz w:val="24"/>
          <w:szCs w:val="24"/>
        </w:rPr>
        <w:t xml:space="preserve"> </w:t>
      </w:r>
      <w:r w:rsidRPr="000A62A2">
        <w:rPr>
          <w:rFonts w:ascii="Museo Sans 100" w:hAnsi="Museo Sans 100"/>
          <w:sz w:val="24"/>
          <w:szCs w:val="24"/>
        </w:rPr>
        <w:t xml:space="preserve">estructura    </w:t>
      </w:r>
      <w:r w:rsidRPr="000A62A2">
        <w:rPr>
          <w:rFonts w:ascii="Museo Sans 100" w:hAnsi="Museo Sans 100"/>
          <w:spacing w:val="13"/>
          <w:sz w:val="24"/>
          <w:szCs w:val="24"/>
        </w:rPr>
        <w:t xml:space="preserve"> </w:t>
      </w:r>
      <w:r w:rsidRPr="000A62A2">
        <w:rPr>
          <w:rFonts w:ascii="Museo Sans 100" w:hAnsi="Museo Sans 100"/>
          <w:sz w:val="24"/>
          <w:szCs w:val="24"/>
        </w:rPr>
        <w:t xml:space="preserve">de  </w:t>
      </w:r>
      <w:r w:rsidRPr="000A62A2">
        <w:rPr>
          <w:rFonts w:ascii="Museo Sans 100" w:hAnsi="Museo Sans 100"/>
          <w:spacing w:val="48"/>
          <w:sz w:val="24"/>
          <w:szCs w:val="24"/>
        </w:rPr>
        <w:t xml:space="preserve"> </w:t>
      </w:r>
      <w:r w:rsidRPr="000A62A2">
        <w:rPr>
          <w:rFonts w:ascii="Museo Sans 100" w:hAnsi="Museo Sans 100"/>
          <w:sz w:val="24"/>
          <w:szCs w:val="24"/>
        </w:rPr>
        <w:t xml:space="preserve">identificación     </w:t>
      </w:r>
      <w:r w:rsidRPr="000A62A2">
        <w:rPr>
          <w:rFonts w:ascii="Museo Sans 100" w:hAnsi="Museo Sans 100"/>
          <w:spacing w:val="2"/>
          <w:sz w:val="24"/>
          <w:szCs w:val="24"/>
        </w:rPr>
        <w:t xml:space="preserve"> </w:t>
      </w:r>
      <w:r w:rsidRPr="000A62A2">
        <w:rPr>
          <w:rFonts w:ascii="Museo Sans 100" w:hAnsi="Museo Sans 100"/>
          <w:sz w:val="24"/>
          <w:szCs w:val="24"/>
        </w:rPr>
        <w:t xml:space="preserve">(mojones)    </w:t>
      </w:r>
      <w:r w:rsidRPr="000A62A2">
        <w:rPr>
          <w:rFonts w:ascii="Museo Sans 100" w:hAnsi="Museo Sans 100"/>
          <w:spacing w:val="19"/>
          <w:sz w:val="24"/>
          <w:szCs w:val="24"/>
        </w:rPr>
        <w:t xml:space="preserve"> </w:t>
      </w:r>
      <w:r w:rsidRPr="000A62A2">
        <w:rPr>
          <w:rFonts w:ascii="Museo Sans 100" w:hAnsi="Museo Sans 100"/>
          <w:sz w:val="24"/>
          <w:szCs w:val="24"/>
        </w:rPr>
        <w:t xml:space="preserve">y  </w:t>
      </w:r>
      <w:r w:rsidRPr="000A62A2">
        <w:rPr>
          <w:rFonts w:ascii="Museo Sans 100" w:hAnsi="Museo Sans 100"/>
          <w:spacing w:val="8"/>
          <w:sz w:val="24"/>
          <w:szCs w:val="24"/>
        </w:rPr>
        <w:t xml:space="preserve"> </w:t>
      </w:r>
      <w:r w:rsidRPr="000A62A2">
        <w:rPr>
          <w:rFonts w:ascii="Museo Sans 100" w:hAnsi="Museo Sans 100"/>
          <w:sz w:val="24"/>
          <w:szCs w:val="24"/>
        </w:rPr>
        <w:t xml:space="preserve">un  </w:t>
      </w:r>
      <w:r w:rsidRPr="000A62A2">
        <w:rPr>
          <w:rFonts w:ascii="Museo Sans 100" w:hAnsi="Museo Sans 100"/>
          <w:spacing w:val="30"/>
          <w:sz w:val="24"/>
          <w:szCs w:val="24"/>
        </w:rPr>
        <w:t xml:space="preserve"> </w:t>
      </w:r>
      <w:r w:rsidRPr="000A62A2">
        <w:rPr>
          <w:rFonts w:ascii="Museo Sans 100" w:hAnsi="Museo Sans 100"/>
          <w:sz w:val="24"/>
          <w:szCs w:val="24"/>
        </w:rPr>
        <w:t xml:space="preserve">sistema   </w:t>
      </w:r>
      <w:r w:rsidRPr="000A62A2">
        <w:rPr>
          <w:rFonts w:ascii="Museo Sans 100" w:hAnsi="Museo Sans 100"/>
          <w:spacing w:val="45"/>
          <w:sz w:val="24"/>
          <w:szCs w:val="24"/>
        </w:rPr>
        <w:t xml:space="preserve"> </w:t>
      </w:r>
      <w:r w:rsidRPr="000A62A2">
        <w:rPr>
          <w:rFonts w:ascii="Museo Sans 100" w:hAnsi="Museo Sans 100"/>
          <w:sz w:val="24"/>
          <w:szCs w:val="24"/>
        </w:rPr>
        <w:t xml:space="preserve">de  </w:t>
      </w:r>
      <w:r w:rsidRPr="000A62A2">
        <w:rPr>
          <w:rFonts w:ascii="Museo Sans 100" w:hAnsi="Museo Sans 100"/>
          <w:spacing w:val="19"/>
          <w:sz w:val="24"/>
          <w:szCs w:val="24"/>
        </w:rPr>
        <w:t xml:space="preserve"> </w:t>
      </w:r>
      <w:r w:rsidRPr="000A62A2">
        <w:rPr>
          <w:rFonts w:ascii="Museo Sans 100" w:hAnsi="Museo Sans 100"/>
          <w:sz w:val="24"/>
          <w:szCs w:val="24"/>
        </w:rPr>
        <w:t xml:space="preserve">protección </w:t>
      </w:r>
      <w:r w:rsidRPr="000A62A2">
        <w:rPr>
          <w:rFonts w:ascii="Museo Sans 100" w:hAnsi="Museo Sans 100"/>
          <w:position w:val="-1"/>
          <w:sz w:val="24"/>
          <w:szCs w:val="24"/>
        </w:rPr>
        <w:t xml:space="preserve">perimetral  </w:t>
      </w:r>
      <w:r w:rsidRPr="000A62A2">
        <w:rPr>
          <w:rFonts w:ascii="Museo Sans 100" w:hAnsi="Museo Sans 100"/>
          <w:spacing w:val="29"/>
          <w:position w:val="-1"/>
          <w:sz w:val="24"/>
          <w:szCs w:val="24"/>
        </w:rPr>
        <w:t xml:space="preserve"> </w:t>
      </w:r>
      <w:r w:rsidRPr="000A62A2">
        <w:rPr>
          <w:rFonts w:ascii="Museo Sans 100" w:hAnsi="Museo Sans 100"/>
          <w:position w:val="-1"/>
          <w:sz w:val="24"/>
          <w:szCs w:val="24"/>
        </w:rPr>
        <w:t>que</w:t>
      </w:r>
      <w:r w:rsidRPr="000A62A2">
        <w:rPr>
          <w:rFonts w:ascii="Museo Sans 100" w:hAnsi="Museo Sans 100"/>
          <w:spacing w:val="47"/>
          <w:position w:val="-1"/>
          <w:sz w:val="24"/>
          <w:szCs w:val="24"/>
        </w:rPr>
        <w:t xml:space="preserve"> </w:t>
      </w:r>
      <w:r w:rsidRPr="000A62A2">
        <w:rPr>
          <w:rFonts w:ascii="Museo Sans 100" w:hAnsi="Museo Sans 100"/>
          <w:position w:val="-1"/>
          <w:sz w:val="24"/>
          <w:szCs w:val="24"/>
        </w:rPr>
        <w:t xml:space="preserve">prevenga  </w:t>
      </w:r>
      <w:r w:rsidRPr="000A62A2">
        <w:rPr>
          <w:rFonts w:ascii="Museo Sans 100" w:hAnsi="Museo Sans 100"/>
          <w:spacing w:val="47"/>
          <w:position w:val="-1"/>
          <w:sz w:val="24"/>
          <w:szCs w:val="24"/>
        </w:rPr>
        <w:t xml:space="preserve"> </w:t>
      </w:r>
      <w:r w:rsidRPr="000A62A2">
        <w:rPr>
          <w:rFonts w:ascii="Museo Sans 100" w:hAnsi="Museo Sans 100"/>
          <w:position w:val="-1"/>
          <w:sz w:val="24"/>
          <w:szCs w:val="24"/>
        </w:rPr>
        <w:t>la</w:t>
      </w:r>
      <w:r w:rsidRPr="000A62A2">
        <w:rPr>
          <w:rFonts w:ascii="Museo Sans 100" w:hAnsi="Museo Sans 100"/>
          <w:spacing w:val="21"/>
          <w:position w:val="-1"/>
          <w:sz w:val="24"/>
          <w:szCs w:val="24"/>
        </w:rPr>
        <w:t xml:space="preserve"> </w:t>
      </w:r>
      <w:r w:rsidRPr="000A62A2">
        <w:rPr>
          <w:rFonts w:ascii="Museo Sans 100" w:hAnsi="Museo Sans 100"/>
          <w:position w:val="-1"/>
          <w:sz w:val="24"/>
          <w:szCs w:val="24"/>
        </w:rPr>
        <w:t xml:space="preserve">posible  </w:t>
      </w:r>
      <w:r w:rsidRPr="000A62A2">
        <w:rPr>
          <w:rFonts w:ascii="Museo Sans 100" w:hAnsi="Museo Sans 100"/>
          <w:spacing w:val="1"/>
          <w:position w:val="-1"/>
          <w:sz w:val="24"/>
          <w:szCs w:val="24"/>
        </w:rPr>
        <w:t xml:space="preserve"> </w:t>
      </w:r>
      <w:r w:rsidRPr="000A62A2">
        <w:rPr>
          <w:rFonts w:ascii="Museo Sans 100" w:hAnsi="Museo Sans 100"/>
          <w:position w:val="-1"/>
          <w:sz w:val="24"/>
          <w:szCs w:val="24"/>
        </w:rPr>
        <w:t xml:space="preserve">ocupación  </w:t>
      </w:r>
      <w:r w:rsidRPr="000A62A2">
        <w:rPr>
          <w:rFonts w:ascii="Museo Sans 100" w:hAnsi="Museo Sans 100"/>
          <w:spacing w:val="22"/>
          <w:position w:val="-1"/>
          <w:sz w:val="24"/>
          <w:szCs w:val="24"/>
        </w:rPr>
        <w:t xml:space="preserve"> </w:t>
      </w:r>
      <w:r w:rsidRPr="000A62A2">
        <w:rPr>
          <w:rFonts w:ascii="Museo Sans 100" w:hAnsi="Museo Sans 100"/>
          <w:position w:val="-1"/>
          <w:sz w:val="24"/>
          <w:szCs w:val="24"/>
        </w:rPr>
        <w:t>o</w:t>
      </w:r>
      <w:r w:rsidRPr="000A62A2">
        <w:rPr>
          <w:rFonts w:ascii="Museo Sans 100" w:hAnsi="Museo Sans 100"/>
          <w:spacing w:val="29"/>
          <w:position w:val="-1"/>
          <w:sz w:val="24"/>
          <w:szCs w:val="24"/>
        </w:rPr>
        <w:t xml:space="preserve"> </w:t>
      </w:r>
      <w:r w:rsidRPr="000A62A2">
        <w:rPr>
          <w:rFonts w:ascii="Museo Sans 100" w:hAnsi="Museo Sans 100"/>
          <w:position w:val="-1"/>
          <w:sz w:val="24"/>
          <w:szCs w:val="24"/>
        </w:rPr>
        <w:t xml:space="preserve">daño </w:t>
      </w:r>
      <w:r w:rsidRPr="000A62A2">
        <w:rPr>
          <w:rFonts w:ascii="Museo Sans 100" w:hAnsi="Museo Sans 100"/>
          <w:spacing w:val="11"/>
          <w:position w:val="-1"/>
          <w:sz w:val="24"/>
          <w:szCs w:val="24"/>
        </w:rPr>
        <w:t xml:space="preserve"> </w:t>
      </w:r>
      <w:r w:rsidRPr="000A62A2">
        <w:rPr>
          <w:rFonts w:ascii="Museo Sans 100" w:hAnsi="Museo Sans 100"/>
          <w:position w:val="-1"/>
          <w:sz w:val="24"/>
          <w:szCs w:val="24"/>
        </w:rPr>
        <w:t>a</w:t>
      </w:r>
      <w:r w:rsidRPr="000A62A2">
        <w:rPr>
          <w:rFonts w:ascii="Museo Sans 100" w:hAnsi="Museo Sans 100"/>
          <w:spacing w:val="26"/>
          <w:position w:val="-1"/>
          <w:sz w:val="24"/>
          <w:szCs w:val="24"/>
        </w:rPr>
        <w:t xml:space="preserve"> </w:t>
      </w:r>
      <w:r w:rsidRPr="000A62A2">
        <w:rPr>
          <w:rFonts w:ascii="Museo Sans 100" w:hAnsi="Museo Sans 100"/>
          <w:position w:val="-1"/>
          <w:sz w:val="24"/>
          <w:szCs w:val="24"/>
        </w:rPr>
        <w:t>su</w:t>
      </w:r>
      <w:r w:rsidRPr="000A62A2">
        <w:rPr>
          <w:rFonts w:ascii="Museo Sans 100" w:hAnsi="Museo Sans 100"/>
          <w:spacing w:val="29"/>
          <w:position w:val="-1"/>
          <w:sz w:val="24"/>
          <w:szCs w:val="24"/>
        </w:rPr>
        <w:t xml:space="preserve"> </w:t>
      </w:r>
      <w:r w:rsidRPr="000A62A2">
        <w:rPr>
          <w:rFonts w:ascii="Museo Sans 100" w:hAnsi="Museo Sans 100"/>
          <w:position w:val="-1"/>
          <w:sz w:val="24"/>
          <w:szCs w:val="24"/>
        </w:rPr>
        <w:t xml:space="preserve">ecosistema, esta actividad la ejecuta el equipo técnico de la Unidad Ambiental a través de la Cuadrilla Topográfica y los </w:t>
      </w:r>
      <w:r w:rsidRPr="00F5328F">
        <w:rPr>
          <w:rFonts w:ascii="Museo Sans 100" w:hAnsi="Museo Sans 100"/>
          <w:position w:val="-1"/>
          <w:sz w:val="24"/>
          <w:szCs w:val="24"/>
        </w:rPr>
        <w:t>técnicos quienes determinan cualquier acto intermedio a ejecutarse. Así mismo las Gerencias de Desarrollo Rural y Legal apoyan a la Unidad en la ejecución de esta actividad.</w:t>
      </w:r>
    </w:p>
    <w:p w:rsidR="00765E9E" w:rsidRPr="000A62A2" w:rsidRDefault="00765E9E" w:rsidP="000A62A2">
      <w:pPr>
        <w:pStyle w:val="Prrafodelista"/>
        <w:widowControl w:val="0"/>
        <w:autoSpaceDE w:val="0"/>
        <w:autoSpaceDN w:val="0"/>
        <w:adjustRightInd w:val="0"/>
        <w:ind w:right="48"/>
        <w:jc w:val="both"/>
        <w:rPr>
          <w:rFonts w:ascii="Museo Sans 100" w:hAnsi="Museo Sans 100"/>
          <w:b/>
          <w:i/>
          <w:iCs/>
          <w:sz w:val="24"/>
          <w:szCs w:val="24"/>
        </w:rPr>
      </w:pPr>
    </w:p>
    <w:p w:rsidR="00765E9E" w:rsidRDefault="00765E9E" w:rsidP="004307BE">
      <w:pPr>
        <w:pStyle w:val="Prrafodelista"/>
        <w:widowControl w:val="0"/>
        <w:numPr>
          <w:ilvl w:val="0"/>
          <w:numId w:val="88"/>
        </w:numPr>
        <w:autoSpaceDE w:val="0"/>
        <w:autoSpaceDN w:val="0"/>
        <w:adjustRightInd w:val="0"/>
        <w:ind w:right="-426"/>
        <w:contextualSpacing/>
        <w:jc w:val="both"/>
        <w:rPr>
          <w:rFonts w:ascii="Museo Sans 100" w:hAnsi="Museo Sans 100"/>
          <w:b/>
          <w:i/>
          <w:iCs/>
          <w:sz w:val="24"/>
          <w:szCs w:val="24"/>
        </w:rPr>
      </w:pPr>
      <w:r w:rsidRPr="000A62A2">
        <w:rPr>
          <w:rFonts w:ascii="Museo Sans 100" w:hAnsi="Museo Sans 100"/>
          <w:b/>
          <w:i/>
          <w:iCs/>
          <w:sz w:val="24"/>
          <w:szCs w:val="24"/>
        </w:rPr>
        <w:t>Depredación   de  vida  silvestre.  En  las Áreas  Naturales Protegidas en  proceso  de asignación   al  Ministerio,  no  se  debe  extraer  ninguna especie  de  vida  silvestre, restringiéndose   las  activid</w:t>
      </w:r>
      <w:r w:rsidR="000A62A2">
        <w:rPr>
          <w:rFonts w:ascii="Museo Sans 100" w:hAnsi="Museo Sans 100"/>
          <w:b/>
          <w:i/>
          <w:iCs/>
          <w:sz w:val="24"/>
          <w:szCs w:val="24"/>
        </w:rPr>
        <w:t xml:space="preserve">ades  de  cacería  y extracción </w:t>
      </w:r>
      <w:r w:rsidRPr="000A62A2">
        <w:rPr>
          <w:rFonts w:ascii="Museo Sans 100" w:hAnsi="Museo Sans 100"/>
          <w:b/>
          <w:i/>
          <w:iCs/>
          <w:sz w:val="24"/>
          <w:szCs w:val="24"/>
        </w:rPr>
        <w:t>de  flora  característica  del ecosistema,  principalmente de aquellas.' especies   animales   y  vegetales   que  se encuentran en el listado de especies amenazadas-o en peligro de extinción.</w:t>
      </w:r>
    </w:p>
    <w:p w:rsidR="000A62A2" w:rsidRPr="000A62A2" w:rsidRDefault="000A62A2" w:rsidP="000A62A2">
      <w:pPr>
        <w:pStyle w:val="Prrafodelista"/>
        <w:widowControl w:val="0"/>
        <w:autoSpaceDE w:val="0"/>
        <w:autoSpaceDN w:val="0"/>
        <w:adjustRightInd w:val="0"/>
        <w:ind w:left="720" w:right="-426"/>
        <w:contextualSpacing/>
        <w:jc w:val="both"/>
        <w:rPr>
          <w:rFonts w:ascii="Museo Sans 100" w:hAnsi="Museo Sans 100"/>
          <w:b/>
          <w:i/>
          <w:iCs/>
          <w:sz w:val="24"/>
          <w:szCs w:val="24"/>
        </w:rPr>
      </w:pPr>
    </w:p>
    <w:p w:rsidR="00765E9E" w:rsidRPr="0037512A" w:rsidRDefault="00765E9E" w:rsidP="000A62A2">
      <w:pPr>
        <w:tabs>
          <w:tab w:val="left" w:pos="567"/>
          <w:tab w:val="left" w:pos="2835"/>
          <w:tab w:val="left" w:pos="2977"/>
          <w:tab w:val="left" w:pos="8505"/>
          <w:tab w:val="left" w:pos="8647"/>
        </w:tabs>
        <w:ind w:left="567" w:right="-426"/>
        <w:jc w:val="both"/>
        <w:rPr>
          <w:rFonts w:ascii="Museo Sans 100" w:hAnsi="Museo Sans 100"/>
        </w:rPr>
      </w:pPr>
      <w:r w:rsidRPr="0037512A">
        <w:rPr>
          <w:rFonts w:ascii="Museo Sans 100" w:hAnsi="Museo Sans 100"/>
          <w:b/>
          <w:i/>
          <w:iCs/>
        </w:rPr>
        <w:t>Al respecto el señor Presidente Oscar Guardado ordenó y autorizó en Memorándum con Referencias: U</w:t>
      </w:r>
      <w:r w:rsidRPr="0037512A">
        <w:rPr>
          <w:rFonts w:ascii="Museo Sans 100" w:hAnsi="Museo Sans 100"/>
          <w:b/>
        </w:rPr>
        <w:t xml:space="preserve">AM-00-293-19 y UAM-00-0305-19 de fechas: </w:t>
      </w:r>
      <w:r w:rsidRPr="0037512A">
        <w:rPr>
          <w:rFonts w:ascii="Museo Sans 100" w:hAnsi="Museo Sans 100"/>
        </w:rPr>
        <w:t xml:space="preserve">6 y 20 de noviembre de 2019, que las Oficinas Regionales informaran a la Unidad Ambiental de forma inmediata y por cualquier medio, sobre el conocimiento de cualquier actividad irregular y que vaya en detrimento de la conservación e integridad en inmuebles identificados como potencial Área Natural Protegida, para que se inicie la investigación y acciones legales a tomar al respecto en coordinación con el MARN; y a la Gerencia Legal para que se elaboraran Poderes a Colaboradores Jurídicos de Oficinas </w:t>
      </w:r>
      <w:r w:rsidRPr="0037512A">
        <w:rPr>
          <w:rFonts w:ascii="Museo Sans 100" w:hAnsi="Museo Sans 100"/>
        </w:rPr>
        <w:lastRenderedPageBreak/>
        <w:t>Regionales para que éstos puedan tomar en casos de emergencia, acciones inmediatas y acudir a la Policía Nacional Civil y a la Fiscalía General de la República.</w:t>
      </w:r>
    </w:p>
    <w:p w:rsidR="00765E9E" w:rsidRPr="0037512A" w:rsidRDefault="00765E9E" w:rsidP="000A62A2">
      <w:pPr>
        <w:tabs>
          <w:tab w:val="left" w:pos="567"/>
          <w:tab w:val="left" w:pos="2835"/>
          <w:tab w:val="left" w:pos="2977"/>
          <w:tab w:val="left" w:pos="8505"/>
          <w:tab w:val="left" w:pos="8647"/>
        </w:tabs>
        <w:ind w:left="567" w:right="-426"/>
        <w:jc w:val="both"/>
        <w:rPr>
          <w:rFonts w:ascii="Museo Sans 100" w:hAnsi="Museo Sans 100"/>
          <w:b/>
          <w:iCs/>
        </w:rPr>
      </w:pPr>
      <w:r w:rsidRPr="0037512A">
        <w:rPr>
          <w:rFonts w:ascii="Museo Sans 100" w:hAnsi="Museo Sans 100"/>
          <w:b/>
          <w:iCs/>
        </w:rPr>
        <w:t>Actualmente la Unidad Ambiental está desarrollando un procedimiento para que se normen todas las actividades en coordinación con el MARN.</w:t>
      </w:r>
    </w:p>
    <w:p w:rsidR="00765E9E" w:rsidRPr="0037512A" w:rsidRDefault="00765E9E" w:rsidP="000A62A2">
      <w:pPr>
        <w:ind w:left="567" w:right="-1"/>
        <w:jc w:val="both"/>
        <w:rPr>
          <w:rFonts w:ascii="Museo Sans 100" w:hAnsi="Museo Sans 100"/>
        </w:rPr>
      </w:pPr>
      <w:r w:rsidRPr="0037512A">
        <w:rPr>
          <w:rFonts w:ascii="Museo Sans 100" w:hAnsi="Museo Sans 100"/>
          <w:b/>
          <w:iCs/>
        </w:rPr>
        <w:t xml:space="preserve">No obstante lo anterior, </w:t>
      </w:r>
      <w:r w:rsidRPr="0037512A">
        <w:rPr>
          <w:rFonts w:ascii="Museo Sans 100" w:hAnsi="Museo Sans 100"/>
        </w:rPr>
        <w:t xml:space="preserve">es necesario mencionar que el Ministerio de Medio Ambiente y Recursos Naturales cuenta con personal de </w:t>
      </w:r>
      <w:proofErr w:type="spellStart"/>
      <w:r w:rsidRPr="0037512A">
        <w:rPr>
          <w:rFonts w:ascii="Museo Sans 100" w:hAnsi="Museo Sans 100"/>
        </w:rPr>
        <w:t>guardarrecursos</w:t>
      </w:r>
      <w:proofErr w:type="spellEnd"/>
      <w:r w:rsidRPr="0037512A">
        <w:rPr>
          <w:rFonts w:ascii="Museo Sans 100" w:hAnsi="Museo Sans 100"/>
        </w:rPr>
        <w:t xml:space="preserve"> destacados en diferentes Haciendas, quienes tienen la función principal de cuidar y conservarlas, de conformidad al Art. 67 de la Ley de Áreas Naturales Protegidas.</w:t>
      </w:r>
    </w:p>
    <w:p w:rsidR="00765E9E" w:rsidRPr="0037512A" w:rsidRDefault="00765E9E" w:rsidP="000A62A2">
      <w:pPr>
        <w:tabs>
          <w:tab w:val="left" w:pos="567"/>
          <w:tab w:val="left" w:pos="2835"/>
          <w:tab w:val="left" w:pos="2977"/>
          <w:tab w:val="left" w:pos="8505"/>
        </w:tabs>
        <w:ind w:left="567" w:right="-426"/>
        <w:jc w:val="both"/>
        <w:rPr>
          <w:rFonts w:ascii="Museo Sans 100" w:hAnsi="Museo Sans 100"/>
        </w:rPr>
      </w:pPr>
      <w:r w:rsidRPr="0037512A">
        <w:rPr>
          <w:rFonts w:ascii="Museo Sans 100" w:hAnsi="Museo Sans 100"/>
        </w:rPr>
        <w:t>Adicionalmente está en proyecto de revisión un “Convenio de Cooperación entre el Ministerio de Medio Ambiente y Recursos Naturales y el Instituto Salvadoreño de Transformación Agraria para agilizar la transferencia de inmuebles calificados como Áreas Naturales Protegidas”</w:t>
      </w:r>
    </w:p>
    <w:p w:rsidR="00765E9E" w:rsidRPr="0037512A" w:rsidRDefault="00765E9E" w:rsidP="000A62A2">
      <w:pPr>
        <w:tabs>
          <w:tab w:val="left" w:pos="567"/>
          <w:tab w:val="left" w:pos="2835"/>
          <w:tab w:val="left" w:pos="2977"/>
          <w:tab w:val="left" w:pos="8505"/>
          <w:tab w:val="left" w:pos="8647"/>
        </w:tabs>
        <w:ind w:right="-801"/>
        <w:rPr>
          <w:rFonts w:ascii="Museo Sans 100" w:hAnsi="Museo Sans 100"/>
        </w:rPr>
      </w:pPr>
      <w:r w:rsidRPr="0037512A">
        <w:rPr>
          <w:rFonts w:ascii="Museo Sans 100" w:hAnsi="Museo Sans 100"/>
        </w:rPr>
        <w:t xml:space="preserve"> </w:t>
      </w:r>
    </w:p>
    <w:p w:rsidR="00765E9E" w:rsidRPr="0037512A" w:rsidRDefault="00765E9E" w:rsidP="000A62A2">
      <w:pPr>
        <w:tabs>
          <w:tab w:val="left" w:pos="567"/>
          <w:tab w:val="left" w:pos="2835"/>
          <w:tab w:val="left" w:pos="2977"/>
          <w:tab w:val="left" w:pos="8505"/>
          <w:tab w:val="left" w:pos="8647"/>
        </w:tabs>
        <w:ind w:right="-801"/>
        <w:rPr>
          <w:rFonts w:ascii="Museo Sans 100" w:hAnsi="Museo Sans 100"/>
        </w:rPr>
      </w:pPr>
    </w:p>
    <w:p w:rsidR="00765E9E" w:rsidRPr="0037512A" w:rsidRDefault="00765E9E" w:rsidP="004307BE">
      <w:pPr>
        <w:pStyle w:val="Prrafodelista"/>
        <w:numPr>
          <w:ilvl w:val="0"/>
          <w:numId w:val="86"/>
        </w:numPr>
        <w:ind w:right="-1" w:hanging="720"/>
        <w:contextualSpacing/>
        <w:jc w:val="both"/>
        <w:rPr>
          <w:rFonts w:ascii="Museo Sans 100" w:hAnsi="Museo Sans 100"/>
          <w:b/>
          <w:sz w:val="24"/>
          <w:szCs w:val="24"/>
        </w:rPr>
      </w:pPr>
      <w:r w:rsidRPr="0037512A">
        <w:rPr>
          <w:rFonts w:ascii="Museo Sans 100" w:hAnsi="Museo Sans 100"/>
          <w:b/>
          <w:sz w:val="24"/>
          <w:szCs w:val="24"/>
        </w:rPr>
        <w:t>Se adopten regulaciones ambientales aplicables al ISTA, que permitan contribuir a la protección del medio ambiente tanto institucional como en las propiedades con potencial para ser declaradas como ANP, dejando constancia de su aplicación, supervisión y control, a fin que estas regulaciones se vuelvan efectivas.</w:t>
      </w:r>
    </w:p>
    <w:p w:rsidR="00765E9E" w:rsidRPr="0037512A" w:rsidRDefault="00765E9E" w:rsidP="000A62A2">
      <w:pPr>
        <w:pStyle w:val="Prrafodelista"/>
        <w:jc w:val="both"/>
        <w:rPr>
          <w:rFonts w:ascii="Museo Sans 100" w:hAnsi="Museo Sans 100"/>
          <w:b/>
          <w:sz w:val="24"/>
          <w:szCs w:val="24"/>
        </w:rPr>
      </w:pPr>
      <w:r w:rsidRPr="0037512A">
        <w:rPr>
          <w:rFonts w:ascii="Museo Sans 100" w:hAnsi="Museo Sans 100"/>
          <w:b/>
          <w:sz w:val="24"/>
          <w:szCs w:val="24"/>
        </w:rPr>
        <w:t>Medidas de cumplimiento.</w:t>
      </w:r>
    </w:p>
    <w:p w:rsidR="00765E9E" w:rsidRPr="0037512A" w:rsidRDefault="00765E9E" w:rsidP="004307BE">
      <w:pPr>
        <w:pStyle w:val="Prrafodelista"/>
        <w:numPr>
          <w:ilvl w:val="0"/>
          <w:numId w:val="89"/>
        </w:numPr>
        <w:tabs>
          <w:tab w:val="left" w:pos="270"/>
        </w:tabs>
        <w:contextualSpacing/>
        <w:jc w:val="both"/>
        <w:rPr>
          <w:rFonts w:ascii="Museo Sans 100" w:hAnsi="Museo Sans 100"/>
          <w:sz w:val="24"/>
          <w:szCs w:val="24"/>
          <w:lang w:eastAsia="es-MX"/>
        </w:rPr>
      </w:pPr>
      <w:r w:rsidRPr="0037512A">
        <w:rPr>
          <w:rFonts w:ascii="Museo Sans 100" w:hAnsi="Museo Sans 100"/>
          <w:sz w:val="24"/>
          <w:szCs w:val="24"/>
        </w:rPr>
        <w:t>Según Acuerdo contenido en el Punto XXXI, del Acta de Sesión Ordinaria 16-2016 de fecha 18 de mayo del año 20169, se aprobó la modificación  Política de Gestión Ambiental.</w:t>
      </w:r>
    </w:p>
    <w:p w:rsidR="00765E9E" w:rsidRPr="0037512A" w:rsidRDefault="00765E9E" w:rsidP="000A62A2">
      <w:pPr>
        <w:tabs>
          <w:tab w:val="left" w:pos="270"/>
        </w:tabs>
        <w:ind w:left="708"/>
        <w:jc w:val="both"/>
        <w:rPr>
          <w:rFonts w:ascii="Museo Sans 100" w:hAnsi="Museo Sans 100"/>
          <w:i/>
        </w:rPr>
      </w:pPr>
      <w:r w:rsidRPr="0037512A">
        <w:rPr>
          <w:rFonts w:ascii="Museo Sans 100" w:hAnsi="Museo Sans 100"/>
        </w:rPr>
        <w:t>Con la actuación de esta administración, se han tomado acciones para concluir  con la revisión de los borradores de del Plan de Gestión Ambiental Institucional y el Programa de Gestión Integral de Residuos Sólidos.</w:t>
      </w:r>
    </w:p>
    <w:p w:rsidR="00765E9E" w:rsidRDefault="00765E9E" w:rsidP="000A62A2">
      <w:pPr>
        <w:tabs>
          <w:tab w:val="left" w:pos="270"/>
        </w:tabs>
        <w:jc w:val="both"/>
        <w:rPr>
          <w:rFonts w:ascii="Museo Sans 100" w:hAnsi="Museo Sans 100"/>
          <w:i/>
        </w:rPr>
      </w:pPr>
    </w:p>
    <w:p w:rsidR="00765E9E" w:rsidRPr="0037512A" w:rsidRDefault="00765E9E" w:rsidP="004307BE">
      <w:pPr>
        <w:numPr>
          <w:ilvl w:val="0"/>
          <w:numId w:val="89"/>
        </w:numPr>
        <w:tabs>
          <w:tab w:val="left" w:pos="270"/>
        </w:tabs>
        <w:jc w:val="both"/>
        <w:rPr>
          <w:rFonts w:ascii="Museo Sans 100" w:hAnsi="Museo Sans 100"/>
        </w:rPr>
      </w:pPr>
      <w:r w:rsidRPr="0037512A">
        <w:rPr>
          <w:rFonts w:ascii="Museo Sans 100" w:hAnsi="Museo Sans 100"/>
        </w:rPr>
        <w:t>Respecto a adoptar regulaciones ambientales aplicables al ISTA, que permitan contribuir a la protección del medio ambiente institucional, se han tomado ciertas medidas, las cuales según informe proporcionado por la Sección de Infraestructura y Mantenimiento bajo la Referencia DSG-02-087-19, el ISTA ha realizado:</w:t>
      </w:r>
    </w:p>
    <w:p w:rsidR="00765E9E" w:rsidRPr="0037512A" w:rsidRDefault="00765E9E" w:rsidP="004307BE">
      <w:pPr>
        <w:numPr>
          <w:ilvl w:val="0"/>
          <w:numId w:val="90"/>
        </w:numPr>
        <w:tabs>
          <w:tab w:val="left" w:pos="270"/>
        </w:tabs>
        <w:jc w:val="both"/>
        <w:rPr>
          <w:rFonts w:ascii="Museo Sans 100" w:hAnsi="Museo Sans 100"/>
        </w:rPr>
      </w:pPr>
      <w:r w:rsidRPr="0037512A">
        <w:rPr>
          <w:rFonts w:ascii="Museo Sans 100" w:hAnsi="Museo Sans 100"/>
        </w:rPr>
        <w:t>Todas las compras de Equipo de Aire Acondicionado a partir del 2013 hasta la fecha se ha solicitado que sea con sistema de gas amigable 410A, desplazando los aires acondicionados con el gas R22 que daña la capa de ozono, cumpliendo así con el protocolo de Montreal relativo a las sustancias que agotan la capa de ozono en el cual El Salvador está suscrito.</w:t>
      </w:r>
    </w:p>
    <w:p w:rsidR="00765E9E" w:rsidRPr="0037512A" w:rsidRDefault="00765E9E" w:rsidP="004307BE">
      <w:pPr>
        <w:numPr>
          <w:ilvl w:val="0"/>
          <w:numId w:val="90"/>
        </w:numPr>
        <w:tabs>
          <w:tab w:val="left" w:pos="270"/>
        </w:tabs>
        <w:jc w:val="both"/>
        <w:rPr>
          <w:rFonts w:ascii="Museo Sans 100" w:hAnsi="Museo Sans 100"/>
        </w:rPr>
      </w:pPr>
      <w:r w:rsidRPr="0037512A">
        <w:rPr>
          <w:rFonts w:ascii="Museo Sans 100" w:hAnsi="Museo Sans 100"/>
        </w:rPr>
        <w:t>Se ha adquirido e instalado mingitorios secos también llamados ecológicos, debido a que no necesita de agua para utilizarlos, ahorrando de gran manera el recurso hídrico hasta 250,000 litros al año sin descuidar la higiene del artefacto sanitario.</w:t>
      </w:r>
    </w:p>
    <w:p w:rsidR="00765E9E" w:rsidRPr="0037512A" w:rsidRDefault="00765E9E" w:rsidP="004307BE">
      <w:pPr>
        <w:numPr>
          <w:ilvl w:val="0"/>
          <w:numId w:val="90"/>
        </w:numPr>
        <w:tabs>
          <w:tab w:val="left" w:pos="270"/>
        </w:tabs>
        <w:jc w:val="both"/>
        <w:rPr>
          <w:rFonts w:ascii="Museo Sans 100" w:hAnsi="Museo Sans 100"/>
        </w:rPr>
      </w:pPr>
      <w:r w:rsidRPr="0037512A">
        <w:rPr>
          <w:rFonts w:ascii="Museo Sans 100" w:hAnsi="Museo Sans 100"/>
        </w:rPr>
        <w:t>Se ha cambiado de fluorescentes a incandescentes a luz LED todas las luminarias en el ISTA, con el propósito de ahorro económico al ser de bajo consumo y también por ocupar el 95% de luz y solo 5% de calor ayudando de esta manera al calentamiento global porque genera menos consumo, además no contiene elementos tóxicos como el mercurio que es dañino para la salud.</w:t>
      </w:r>
    </w:p>
    <w:p w:rsidR="00765E9E" w:rsidRPr="0037512A" w:rsidRDefault="00765E9E" w:rsidP="000A62A2">
      <w:pPr>
        <w:tabs>
          <w:tab w:val="left" w:pos="270"/>
        </w:tabs>
        <w:ind w:left="708"/>
        <w:jc w:val="both"/>
        <w:rPr>
          <w:rFonts w:ascii="Museo Sans 100" w:hAnsi="Museo Sans 100"/>
        </w:rPr>
      </w:pPr>
    </w:p>
    <w:p w:rsidR="00765E9E" w:rsidRPr="0037512A" w:rsidRDefault="00765E9E" w:rsidP="000A62A2">
      <w:pPr>
        <w:tabs>
          <w:tab w:val="left" w:pos="270"/>
        </w:tabs>
        <w:ind w:left="708"/>
        <w:jc w:val="both"/>
        <w:rPr>
          <w:rFonts w:ascii="Museo Sans 100" w:hAnsi="Museo Sans 100"/>
        </w:rPr>
      </w:pPr>
      <w:r w:rsidRPr="0037512A">
        <w:rPr>
          <w:rFonts w:ascii="Museo Sans 100" w:hAnsi="Museo Sans 100"/>
        </w:rPr>
        <w:t xml:space="preserve">Por otra parte el tratamiento que se les da a los desechos que genera la Clínica Empresarial, es por parte de la empresa Corporación HR S.A. de C.V., la cual realiza los procesos de traslados, tratamiento y disposición final de los desechos </w:t>
      </w:r>
      <w:proofErr w:type="spellStart"/>
      <w:r w:rsidRPr="0037512A">
        <w:rPr>
          <w:rFonts w:ascii="Museo Sans 100" w:hAnsi="Museo Sans 100"/>
        </w:rPr>
        <w:t>bioinfecciosos</w:t>
      </w:r>
      <w:proofErr w:type="spellEnd"/>
      <w:r w:rsidRPr="0037512A">
        <w:rPr>
          <w:rFonts w:ascii="Museo Sans 100" w:hAnsi="Museo Sans 100"/>
        </w:rPr>
        <w:t xml:space="preserve">, procesos bajo regulación del Ministerio de Salud y Ministerio de Medio Ambiente, según informe </w:t>
      </w:r>
      <w:r w:rsidRPr="0037512A">
        <w:rPr>
          <w:rFonts w:ascii="Museo Sans 100" w:hAnsi="Museo Sans 100"/>
        </w:rPr>
        <w:lastRenderedPageBreak/>
        <w:t>proporcionado por el Gerente de Recursos Humanos en nota de fecha 28 de octubre del presente año bajo la referencia GHR-00-397-19.</w:t>
      </w:r>
    </w:p>
    <w:p w:rsidR="00765E9E" w:rsidRPr="0037512A" w:rsidRDefault="00765E9E" w:rsidP="000A62A2">
      <w:pPr>
        <w:tabs>
          <w:tab w:val="left" w:pos="270"/>
        </w:tabs>
        <w:jc w:val="both"/>
        <w:rPr>
          <w:rFonts w:ascii="Museo Sans 100" w:hAnsi="Museo Sans 100"/>
        </w:rPr>
      </w:pPr>
      <w:r w:rsidRPr="0037512A">
        <w:rPr>
          <w:rFonts w:ascii="Museo Sans 100" w:hAnsi="Museo Sans 100"/>
        </w:rPr>
        <w:tab/>
      </w:r>
      <w:r w:rsidRPr="0037512A">
        <w:rPr>
          <w:rFonts w:ascii="Museo Sans 100" w:hAnsi="Museo Sans 100"/>
        </w:rPr>
        <w:tab/>
      </w:r>
    </w:p>
    <w:p w:rsidR="00765E9E" w:rsidRPr="0037512A" w:rsidRDefault="00765E9E" w:rsidP="004307BE">
      <w:pPr>
        <w:pStyle w:val="Prrafodelista"/>
        <w:numPr>
          <w:ilvl w:val="0"/>
          <w:numId w:val="89"/>
        </w:numPr>
        <w:tabs>
          <w:tab w:val="left" w:pos="270"/>
          <w:tab w:val="left" w:pos="567"/>
        </w:tabs>
        <w:ind w:left="709"/>
        <w:contextualSpacing/>
        <w:jc w:val="both"/>
        <w:rPr>
          <w:rFonts w:ascii="Museo Sans 100" w:hAnsi="Museo Sans 100"/>
          <w:sz w:val="24"/>
          <w:szCs w:val="24"/>
        </w:rPr>
      </w:pPr>
      <w:r w:rsidRPr="0037512A">
        <w:rPr>
          <w:rFonts w:ascii="Museo Sans 100" w:hAnsi="Museo Sans 100"/>
          <w:sz w:val="24"/>
          <w:szCs w:val="24"/>
        </w:rPr>
        <w:t xml:space="preserve">  Se realizaron por parte de la Unidad Ambiental, una serie  de inspecciones de campo a las propiedades identificadas por el Ministerio de Medio Ambiente y Recursos Naturales, como potenciales Áreas Naturales Protegidas, con la finalidad de determinar la alteración de los ecosistemas, la sobreexplotación de los recursos naturales y daños ambientales significativos; y así, recomendar a la administración superior la implementación de las medidas pertinentes que permitan la protección de las citadas áreas. </w:t>
      </w:r>
    </w:p>
    <w:p w:rsidR="00765E9E" w:rsidRPr="0037512A" w:rsidRDefault="00765E9E" w:rsidP="000A62A2">
      <w:pPr>
        <w:pStyle w:val="Prrafodelista"/>
        <w:tabs>
          <w:tab w:val="left" w:pos="270"/>
          <w:tab w:val="left" w:pos="567"/>
        </w:tabs>
        <w:ind w:left="709"/>
        <w:jc w:val="both"/>
        <w:rPr>
          <w:rFonts w:ascii="Museo Sans 100" w:hAnsi="Museo Sans 100"/>
          <w:sz w:val="24"/>
          <w:szCs w:val="24"/>
        </w:rPr>
      </w:pPr>
    </w:p>
    <w:p w:rsidR="00765E9E" w:rsidRPr="0037512A" w:rsidRDefault="00765E9E" w:rsidP="004307BE">
      <w:pPr>
        <w:pStyle w:val="Prrafodelista"/>
        <w:numPr>
          <w:ilvl w:val="0"/>
          <w:numId w:val="89"/>
        </w:numPr>
        <w:tabs>
          <w:tab w:val="left" w:pos="270"/>
        </w:tabs>
        <w:contextualSpacing/>
        <w:jc w:val="both"/>
        <w:rPr>
          <w:rFonts w:ascii="Museo Sans 100" w:hAnsi="Museo Sans 100"/>
          <w:sz w:val="24"/>
          <w:szCs w:val="24"/>
        </w:rPr>
      </w:pPr>
      <w:r w:rsidRPr="0037512A">
        <w:rPr>
          <w:rFonts w:ascii="Museo Sans 100" w:hAnsi="Museo Sans 100"/>
          <w:sz w:val="24"/>
          <w:szCs w:val="24"/>
        </w:rPr>
        <w:t>En el Procedimiento de Transferencia de Tierras del Instituto Salvadoreño de Transformación Agraria, se ha incorporado la dimensión ambiental en el desarrollo de los proyectos para determinar si su desarrollo afecta o no el medio ambiente, y así emitir las recomendaciones respectivas.</w:t>
      </w:r>
    </w:p>
    <w:p w:rsidR="00765E9E" w:rsidRDefault="00765E9E" w:rsidP="000A62A2">
      <w:pPr>
        <w:tabs>
          <w:tab w:val="left" w:pos="567"/>
          <w:tab w:val="left" w:pos="1276"/>
          <w:tab w:val="left" w:pos="2835"/>
          <w:tab w:val="left" w:pos="2977"/>
          <w:tab w:val="left" w:pos="8505"/>
          <w:tab w:val="left" w:pos="8647"/>
        </w:tabs>
        <w:ind w:right="-801"/>
        <w:jc w:val="both"/>
        <w:rPr>
          <w:rFonts w:ascii="Museo Sans 100" w:hAnsi="Museo Sans 100"/>
          <w:b/>
        </w:rPr>
      </w:pPr>
    </w:p>
    <w:p w:rsidR="00765E9E" w:rsidRPr="0037512A" w:rsidRDefault="00765E9E" w:rsidP="004307BE">
      <w:pPr>
        <w:pStyle w:val="Prrafodelista"/>
        <w:numPr>
          <w:ilvl w:val="0"/>
          <w:numId w:val="86"/>
        </w:numPr>
        <w:ind w:hanging="720"/>
        <w:contextualSpacing/>
        <w:jc w:val="both"/>
        <w:rPr>
          <w:rFonts w:ascii="Museo Sans 100" w:hAnsi="Museo Sans 100"/>
          <w:b/>
          <w:sz w:val="24"/>
          <w:szCs w:val="24"/>
          <w:lang w:eastAsia="es-MX"/>
        </w:rPr>
      </w:pPr>
      <w:r w:rsidRPr="0037512A">
        <w:rPr>
          <w:rFonts w:ascii="Museo Sans 100" w:hAnsi="Museo Sans 100"/>
          <w:b/>
          <w:sz w:val="24"/>
          <w:szCs w:val="24"/>
        </w:rPr>
        <w:t>Se diseñe y ponga en marcha un programa de capacitación ambiental para el personal del ISTA, que forme parte del programa de capacitación Institucional en este competente.</w:t>
      </w:r>
    </w:p>
    <w:p w:rsidR="00765E9E" w:rsidRPr="0037512A" w:rsidRDefault="00765E9E" w:rsidP="000A62A2">
      <w:pPr>
        <w:tabs>
          <w:tab w:val="left" w:pos="0"/>
        </w:tabs>
        <w:ind w:left="720"/>
        <w:jc w:val="both"/>
        <w:rPr>
          <w:rFonts w:ascii="Museo Sans 100" w:hAnsi="Museo Sans 100"/>
          <w:lang w:val="es-ES" w:eastAsia="es-ES"/>
        </w:rPr>
      </w:pPr>
      <w:r w:rsidRPr="0037512A">
        <w:rPr>
          <w:rFonts w:ascii="Museo Sans 100" w:hAnsi="Museo Sans 100"/>
          <w:lang w:val="es-ES" w:eastAsia="es-ES"/>
        </w:rPr>
        <w:t>El Programa de Capacitación Ambiental para el personal del ISTA, fue incorporado a partir del año 2017, por la Gerencia de Recursos Humanos, adicionalmente la Unidad Ambiental realizó capacitaciones únicamente en dicho período.</w:t>
      </w:r>
    </w:p>
    <w:p w:rsidR="00E27A13" w:rsidRDefault="00E27A13" w:rsidP="000A62A2">
      <w:pPr>
        <w:tabs>
          <w:tab w:val="left" w:pos="0"/>
        </w:tabs>
        <w:ind w:left="720"/>
        <w:jc w:val="both"/>
        <w:rPr>
          <w:rFonts w:ascii="Museo Sans 100" w:hAnsi="Museo Sans 100"/>
          <w:lang w:val="es-ES" w:eastAsia="es-ES"/>
        </w:rPr>
      </w:pPr>
    </w:p>
    <w:p w:rsidR="00765E9E" w:rsidRPr="0037512A" w:rsidRDefault="00765E9E" w:rsidP="000A62A2">
      <w:pPr>
        <w:tabs>
          <w:tab w:val="left" w:pos="0"/>
        </w:tabs>
        <w:ind w:left="720"/>
        <w:jc w:val="both"/>
        <w:rPr>
          <w:rFonts w:ascii="Museo Sans 100" w:hAnsi="Museo Sans 100"/>
          <w:lang w:val="es-ES" w:eastAsia="es-ES"/>
        </w:rPr>
      </w:pPr>
      <w:r w:rsidRPr="0037512A">
        <w:rPr>
          <w:rFonts w:ascii="Museo Sans 100" w:hAnsi="Museo Sans 100"/>
          <w:lang w:val="es-ES" w:eastAsia="es-ES"/>
        </w:rPr>
        <w:t>Actualmente se está elaborando un programa de capacitación sobre la Sensibilización Ambiental, el cual se hará del conocimiento posteriormente.</w:t>
      </w:r>
    </w:p>
    <w:p w:rsidR="00765E9E" w:rsidRPr="0037512A" w:rsidRDefault="00765E9E" w:rsidP="000A62A2">
      <w:pPr>
        <w:tabs>
          <w:tab w:val="left" w:pos="0"/>
        </w:tabs>
        <w:ind w:left="720"/>
        <w:jc w:val="both"/>
        <w:rPr>
          <w:rFonts w:ascii="Museo Sans 100" w:hAnsi="Museo Sans 100"/>
          <w:lang w:val="es-ES" w:eastAsia="es-ES"/>
        </w:rPr>
      </w:pPr>
      <w:r w:rsidRPr="0037512A">
        <w:rPr>
          <w:rFonts w:ascii="Museo Sans 100" w:hAnsi="Museo Sans 100"/>
          <w:lang w:val="es-ES" w:eastAsia="es-ES"/>
        </w:rPr>
        <w:t>Se iniciará con los integrantes del Comité de Gestión Ambiental, el cual será reactivado en días próximos.</w:t>
      </w:r>
    </w:p>
    <w:p w:rsidR="00765E9E" w:rsidRPr="0037512A" w:rsidRDefault="00765E9E" w:rsidP="004307BE">
      <w:pPr>
        <w:pStyle w:val="Prrafodelista"/>
        <w:numPr>
          <w:ilvl w:val="0"/>
          <w:numId w:val="86"/>
        </w:numPr>
        <w:tabs>
          <w:tab w:val="left" w:pos="0"/>
        </w:tabs>
        <w:ind w:hanging="578"/>
        <w:contextualSpacing/>
        <w:jc w:val="both"/>
        <w:rPr>
          <w:rFonts w:ascii="Museo Sans 100" w:hAnsi="Museo Sans 100"/>
          <w:sz w:val="24"/>
          <w:szCs w:val="24"/>
          <w:lang w:eastAsia="es-ES"/>
        </w:rPr>
      </w:pPr>
      <w:r w:rsidRPr="0037512A">
        <w:rPr>
          <w:rFonts w:ascii="Museo Sans 100" w:hAnsi="Museo Sans 100"/>
          <w:b/>
          <w:sz w:val="24"/>
          <w:szCs w:val="24"/>
        </w:rPr>
        <w:t>Respecto a continuar con las gestiones de transferencia al Ministerio De Medio Ambiente Y Recursos Naturales, de las propiedades con potencial para ser declaradas como Áreas Naturales Protegidas, que se encuentran en poder del ISTA.</w:t>
      </w:r>
    </w:p>
    <w:p w:rsidR="00765E9E" w:rsidRPr="0037512A" w:rsidRDefault="00765E9E" w:rsidP="000A62A2">
      <w:pPr>
        <w:pStyle w:val="Prrafodelista"/>
        <w:tabs>
          <w:tab w:val="left" w:pos="0"/>
        </w:tabs>
        <w:jc w:val="both"/>
        <w:rPr>
          <w:rFonts w:ascii="Museo Sans 100" w:hAnsi="Museo Sans 100"/>
          <w:b/>
          <w:sz w:val="24"/>
          <w:szCs w:val="24"/>
        </w:rPr>
      </w:pPr>
      <w:r w:rsidRPr="0037512A">
        <w:rPr>
          <w:rFonts w:ascii="Museo Sans 100" w:hAnsi="Museo Sans 100"/>
          <w:b/>
          <w:sz w:val="24"/>
          <w:szCs w:val="24"/>
        </w:rPr>
        <w:t>Al respecto existe un listado de inmuebles que están siendo auditados y pendientes de transferir, los cuales detallo a continuación:</w:t>
      </w:r>
    </w:p>
    <w:p w:rsidR="00765E9E" w:rsidRPr="00CD0DAB" w:rsidRDefault="00765E9E" w:rsidP="00765E9E">
      <w:pPr>
        <w:rPr>
          <w:rFonts w:ascii="Museo Sans 100" w:hAnsi="Museo Sans 100"/>
        </w:rPr>
      </w:pPr>
    </w:p>
    <w:tbl>
      <w:tblPr>
        <w:tblStyle w:val="Tablaconcuadrcula"/>
        <w:tblW w:w="9517" w:type="dxa"/>
        <w:tblLayout w:type="fixed"/>
        <w:tblLook w:val="04A0" w:firstRow="1" w:lastRow="0" w:firstColumn="1" w:lastColumn="0" w:noHBand="0" w:noVBand="1"/>
      </w:tblPr>
      <w:tblGrid>
        <w:gridCol w:w="446"/>
        <w:gridCol w:w="2835"/>
        <w:gridCol w:w="2531"/>
        <w:gridCol w:w="1862"/>
        <w:gridCol w:w="1843"/>
      </w:tblGrid>
      <w:tr w:rsidR="00765E9E" w:rsidRPr="00CD0DAB" w:rsidTr="00765E9E">
        <w:trPr>
          <w:trHeight w:val="300"/>
        </w:trPr>
        <w:tc>
          <w:tcPr>
            <w:tcW w:w="446" w:type="dxa"/>
            <w:vMerge w:val="restart"/>
            <w:noWrap/>
            <w:hideMark/>
          </w:tcPr>
          <w:p w:rsidR="00765E9E" w:rsidRPr="00CD0DAB" w:rsidRDefault="00765E9E" w:rsidP="00765E9E">
            <w:pPr>
              <w:spacing w:line="256" w:lineRule="auto"/>
              <w:jc w:val="center"/>
              <w:rPr>
                <w:rFonts w:ascii="Museo Sans 100" w:hAnsi="Museo Sans 100"/>
                <w:b/>
                <w:bCs/>
              </w:rPr>
            </w:pPr>
            <w:r w:rsidRPr="00CD0DAB">
              <w:rPr>
                <w:rFonts w:ascii="Museo Sans 100" w:hAnsi="Museo Sans 100"/>
                <w:b/>
                <w:bCs/>
              </w:rPr>
              <w:t>No.</w:t>
            </w:r>
          </w:p>
        </w:tc>
        <w:tc>
          <w:tcPr>
            <w:tcW w:w="2835" w:type="dxa"/>
            <w:vMerge w:val="restart"/>
            <w:noWrap/>
            <w:hideMark/>
          </w:tcPr>
          <w:p w:rsidR="00765E9E" w:rsidRPr="00CD0DAB" w:rsidRDefault="00765E9E" w:rsidP="00765E9E">
            <w:pPr>
              <w:spacing w:line="256" w:lineRule="auto"/>
              <w:ind w:right="355"/>
              <w:jc w:val="center"/>
              <w:rPr>
                <w:rFonts w:ascii="Museo Sans 100" w:hAnsi="Museo Sans 100"/>
                <w:b/>
                <w:bCs/>
              </w:rPr>
            </w:pPr>
            <w:r w:rsidRPr="00CD0DAB">
              <w:rPr>
                <w:rFonts w:ascii="Museo Sans 100" w:hAnsi="Museo Sans 100"/>
                <w:b/>
                <w:bCs/>
              </w:rPr>
              <w:t>Inmueble</w:t>
            </w:r>
          </w:p>
        </w:tc>
        <w:tc>
          <w:tcPr>
            <w:tcW w:w="4393" w:type="dxa"/>
            <w:gridSpan w:val="2"/>
            <w:hideMark/>
          </w:tcPr>
          <w:p w:rsidR="00765E9E" w:rsidRPr="00CD0DAB" w:rsidRDefault="00765E9E" w:rsidP="00765E9E">
            <w:pPr>
              <w:spacing w:line="256" w:lineRule="auto"/>
              <w:jc w:val="center"/>
              <w:rPr>
                <w:rFonts w:ascii="Museo Sans 100" w:hAnsi="Museo Sans 100"/>
                <w:b/>
                <w:bCs/>
              </w:rPr>
            </w:pPr>
            <w:r w:rsidRPr="00CD0DAB">
              <w:rPr>
                <w:rFonts w:ascii="Museo Sans 100" w:hAnsi="Museo Sans 100"/>
                <w:b/>
                <w:bCs/>
              </w:rPr>
              <w:t>Ubicación</w:t>
            </w:r>
          </w:p>
        </w:tc>
        <w:tc>
          <w:tcPr>
            <w:tcW w:w="1843" w:type="dxa"/>
            <w:vMerge w:val="restart"/>
            <w:hideMark/>
          </w:tcPr>
          <w:p w:rsidR="00765E9E" w:rsidRPr="00CD0DAB" w:rsidRDefault="00765E9E" w:rsidP="00765E9E">
            <w:pPr>
              <w:spacing w:line="256" w:lineRule="auto"/>
              <w:jc w:val="center"/>
              <w:rPr>
                <w:rFonts w:ascii="Museo Sans 100" w:hAnsi="Museo Sans 100"/>
                <w:b/>
                <w:bCs/>
              </w:rPr>
            </w:pPr>
            <w:r w:rsidRPr="00CD0DAB">
              <w:rPr>
                <w:rFonts w:ascii="Museo Sans 100" w:hAnsi="Museo Sans 100"/>
                <w:b/>
                <w:bCs/>
              </w:rPr>
              <w:t>Área (</w:t>
            </w:r>
            <w:proofErr w:type="spellStart"/>
            <w:r w:rsidRPr="00CD0DAB">
              <w:rPr>
                <w:rFonts w:ascii="Museo Sans 100" w:hAnsi="Museo Sans 100"/>
                <w:b/>
                <w:bCs/>
              </w:rPr>
              <w:t>Hás</w:t>
            </w:r>
            <w:proofErr w:type="spellEnd"/>
            <w:r w:rsidRPr="00CD0DAB">
              <w:rPr>
                <w:rFonts w:ascii="Museo Sans 100" w:hAnsi="Museo Sans 100"/>
                <w:b/>
                <w:bCs/>
              </w:rPr>
              <w:t>.)</w:t>
            </w:r>
          </w:p>
        </w:tc>
      </w:tr>
      <w:tr w:rsidR="00765E9E" w:rsidRPr="00CD0DAB" w:rsidTr="00765E9E">
        <w:trPr>
          <w:trHeight w:val="300"/>
        </w:trPr>
        <w:tc>
          <w:tcPr>
            <w:tcW w:w="446" w:type="dxa"/>
            <w:vMerge/>
            <w:hideMark/>
          </w:tcPr>
          <w:p w:rsidR="00765E9E" w:rsidRPr="00CD0DAB" w:rsidRDefault="00765E9E" w:rsidP="00765E9E">
            <w:pPr>
              <w:spacing w:line="256" w:lineRule="auto"/>
              <w:rPr>
                <w:rFonts w:ascii="Museo Sans 100" w:hAnsi="Museo Sans 100"/>
                <w:b/>
                <w:bCs/>
              </w:rPr>
            </w:pPr>
          </w:p>
        </w:tc>
        <w:tc>
          <w:tcPr>
            <w:tcW w:w="2835" w:type="dxa"/>
            <w:vMerge/>
            <w:hideMark/>
          </w:tcPr>
          <w:p w:rsidR="00765E9E" w:rsidRPr="00CD0DAB" w:rsidRDefault="00765E9E" w:rsidP="00765E9E">
            <w:pPr>
              <w:spacing w:line="256" w:lineRule="auto"/>
              <w:ind w:right="355"/>
              <w:rPr>
                <w:rFonts w:ascii="Museo Sans 100" w:hAnsi="Museo Sans 100"/>
                <w:b/>
                <w:bCs/>
              </w:rPr>
            </w:pPr>
          </w:p>
        </w:tc>
        <w:tc>
          <w:tcPr>
            <w:tcW w:w="2531" w:type="dxa"/>
            <w:noWrap/>
            <w:hideMark/>
          </w:tcPr>
          <w:p w:rsidR="00765E9E" w:rsidRPr="00CD0DAB" w:rsidRDefault="00765E9E" w:rsidP="00765E9E">
            <w:pPr>
              <w:spacing w:line="256" w:lineRule="auto"/>
              <w:jc w:val="center"/>
              <w:rPr>
                <w:rFonts w:ascii="Museo Sans 100" w:hAnsi="Museo Sans 100"/>
                <w:b/>
                <w:bCs/>
              </w:rPr>
            </w:pPr>
            <w:r w:rsidRPr="00CD0DAB">
              <w:rPr>
                <w:rFonts w:ascii="Museo Sans 100" w:hAnsi="Museo Sans 100"/>
                <w:b/>
                <w:bCs/>
              </w:rPr>
              <w:t>Municipio</w:t>
            </w:r>
          </w:p>
        </w:tc>
        <w:tc>
          <w:tcPr>
            <w:tcW w:w="1862" w:type="dxa"/>
            <w:hideMark/>
          </w:tcPr>
          <w:p w:rsidR="00765E9E" w:rsidRPr="00CD0DAB" w:rsidRDefault="00765E9E" w:rsidP="00765E9E">
            <w:pPr>
              <w:spacing w:line="256" w:lineRule="auto"/>
              <w:jc w:val="center"/>
              <w:rPr>
                <w:rFonts w:ascii="Museo Sans 100" w:hAnsi="Museo Sans 100"/>
                <w:b/>
                <w:bCs/>
              </w:rPr>
            </w:pPr>
            <w:r w:rsidRPr="00CD0DAB">
              <w:rPr>
                <w:rFonts w:ascii="Museo Sans 100" w:hAnsi="Museo Sans 100"/>
                <w:b/>
                <w:bCs/>
              </w:rPr>
              <w:t>Departamento</w:t>
            </w:r>
          </w:p>
        </w:tc>
        <w:tc>
          <w:tcPr>
            <w:tcW w:w="1843" w:type="dxa"/>
            <w:vMerge/>
            <w:hideMark/>
          </w:tcPr>
          <w:p w:rsidR="00765E9E" w:rsidRPr="00CD0DAB" w:rsidRDefault="00765E9E" w:rsidP="00765E9E">
            <w:pPr>
              <w:spacing w:line="256" w:lineRule="auto"/>
              <w:rPr>
                <w:rFonts w:ascii="Museo Sans 100" w:hAnsi="Museo Sans 100"/>
                <w:b/>
                <w:bCs/>
              </w:rPr>
            </w:pP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w:t>
            </w:r>
          </w:p>
        </w:tc>
        <w:tc>
          <w:tcPr>
            <w:tcW w:w="2835" w:type="dxa"/>
            <w:noWrap/>
            <w:hideMark/>
          </w:tcPr>
          <w:p w:rsidR="00765E9E" w:rsidRPr="00CD0DAB" w:rsidRDefault="00765E9E" w:rsidP="00765E9E">
            <w:pPr>
              <w:spacing w:line="256" w:lineRule="auto"/>
              <w:ind w:right="355"/>
              <w:rPr>
                <w:rFonts w:ascii="Museo Sans 100" w:hAnsi="Museo Sans 100"/>
              </w:rPr>
            </w:pPr>
            <w:proofErr w:type="spellStart"/>
            <w:r w:rsidRPr="00CD0DAB">
              <w:rPr>
                <w:rFonts w:ascii="Museo Sans 100" w:hAnsi="Museo Sans 100"/>
              </w:rPr>
              <w:t>Mechotique</w:t>
            </w:r>
            <w:proofErr w:type="spellEnd"/>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Berlín</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Usulután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52.042795</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2</w:t>
            </w:r>
          </w:p>
        </w:tc>
        <w:tc>
          <w:tcPr>
            <w:tcW w:w="2835" w:type="dxa"/>
            <w:noWrap/>
            <w:hideMark/>
          </w:tcPr>
          <w:p w:rsidR="00765E9E" w:rsidRPr="00CD0DAB" w:rsidRDefault="00765E9E" w:rsidP="00765E9E">
            <w:pPr>
              <w:spacing w:line="256" w:lineRule="auto"/>
              <w:ind w:right="355"/>
              <w:rPr>
                <w:rFonts w:ascii="Museo Sans 100" w:hAnsi="Museo Sans 100"/>
              </w:rPr>
            </w:pPr>
            <w:proofErr w:type="spellStart"/>
            <w:r w:rsidRPr="00CD0DAB">
              <w:rPr>
                <w:rFonts w:ascii="Museo Sans 100" w:hAnsi="Museo Sans 100"/>
              </w:rPr>
              <w:t>Chanmico</w:t>
            </w:r>
            <w:proofErr w:type="spellEnd"/>
            <w:r w:rsidRPr="00CD0DAB">
              <w:rPr>
                <w:rFonts w:ascii="Museo Sans 100" w:hAnsi="Museo Sans 100"/>
              </w:rPr>
              <w:t xml:space="preserve"> (milagro de la roca)</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 xml:space="preserve">San Juan </w:t>
            </w:r>
            <w:proofErr w:type="spellStart"/>
            <w:r w:rsidRPr="00CD0DAB">
              <w:rPr>
                <w:rFonts w:ascii="Museo Sans 100" w:hAnsi="Museo Sans 100"/>
              </w:rPr>
              <w:t>Opico</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La Libertad</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120.330000</w:t>
            </w:r>
          </w:p>
        </w:tc>
      </w:tr>
      <w:tr w:rsidR="00765E9E" w:rsidRPr="00CD0DAB" w:rsidTr="00765E9E">
        <w:trPr>
          <w:trHeight w:val="45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3</w:t>
            </w:r>
          </w:p>
        </w:tc>
        <w:tc>
          <w:tcPr>
            <w:tcW w:w="2835" w:type="dxa"/>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 xml:space="preserve">El </w:t>
            </w:r>
            <w:proofErr w:type="spellStart"/>
            <w:r w:rsidRPr="00CD0DAB">
              <w:rPr>
                <w:rFonts w:ascii="Museo Sans 100" w:hAnsi="Museo Sans 100"/>
              </w:rPr>
              <w:t>Singuil</w:t>
            </w:r>
            <w:proofErr w:type="spellEnd"/>
            <w:r w:rsidRPr="00CD0DAB">
              <w:rPr>
                <w:rFonts w:ascii="Museo Sans 100" w:hAnsi="Museo Sans 100"/>
              </w:rPr>
              <w:t xml:space="preserve"> (Bosque Tacuazín, El Cerro, parcelas 54, 55)</w:t>
            </w:r>
          </w:p>
        </w:tc>
        <w:tc>
          <w:tcPr>
            <w:tcW w:w="2531" w:type="dxa"/>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Candelaria de la Frontera</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Santa Ana</w:t>
            </w:r>
          </w:p>
        </w:tc>
        <w:tc>
          <w:tcPr>
            <w:tcW w:w="1843" w:type="dxa"/>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15.000000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4</w:t>
            </w:r>
          </w:p>
        </w:tc>
        <w:tc>
          <w:tcPr>
            <w:tcW w:w="2835" w:type="dxa"/>
            <w:hideMark/>
          </w:tcPr>
          <w:p w:rsidR="00765E9E" w:rsidRPr="00CD0DAB" w:rsidRDefault="00765E9E" w:rsidP="00765E9E">
            <w:pPr>
              <w:spacing w:line="256" w:lineRule="auto"/>
              <w:ind w:right="355"/>
              <w:rPr>
                <w:rFonts w:ascii="Museo Sans 100" w:hAnsi="Museo Sans 100"/>
              </w:rPr>
            </w:pPr>
            <w:proofErr w:type="spellStart"/>
            <w:r w:rsidRPr="00CD0DAB">
              <w:rPr>
                <w:rFonts w:ascii="Museo Sans 100" w:hAnsi="Museo Sans 100"/>
              </w:rPr>
              <w:t>Nancuchiname</w:t>
            </w:r>
            <w:proofErr w:type="spellEnd"/>
            <w:r w:rsidRPr="00CD0DAB">
              <w:rPr>
                <w:rFonts w:ascii="Museo Sans 100" w:hAnsi="Museo Sans 100"/>
              </w:rPr>
              <w:t xml:space="preserve"> (Montes de la Bocana)</w:t>
            </w:r>
          </w:p>
        </w:tc>
        <w:tc>
          <w:tcPr>
            <w:tcW w:w="2531" w:type="dxa"/>
            <w:hideMark/>
          </w:tcPr>
          <w:p w:rsidR="00765E9E" w:rsidRPr="00CD0DAB" w:rsidRDefault="00765E9E" w:rsidP="00765E9E">
            <w:pPr>
              <w:spacing w:line="256" w:lineRule="auto"/>
              <w:jc w:val="center"/>
              <w:rPr>
                <w:rFonts w:ascii="Museo Sans 100" w:hAnsi="Museo Sans 100"/>
              </w:rPr>
            </w:pPr>
            <w:proofErr w:type="spellStart"/>
            <w:r w:rsidRPr="00CD0DAB">
              <w:rPr>
                <w:rFonts w:ascii="Museo Sans 100" w:hAnsi="Museo Sans 100"/>
              </w:rPr>
              <w:t>Jiquilisco</w:t>
            </w:r>
            <w:proofErr w:type="spellEnd"/>
          </w:p>
        </w:tc>
        <w:tc>
          <w:tcPr>
            <w:tcW w:w="1862" w:type="dxa"/>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Usulután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w:t>
            </w:r>
          </w:p>
        </w:tc>
      </w:tr>
      <w:tr w:rsidR="00765E9E" w:rsidRPr="00CD0DAB" w:rsidTr="00765E9E">
        <w:trPr>
          <w:trHeight w:val="325"/>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5</w:t>
            </w:r>
          </w:p>
        </w:tc>
        <w:tc>
          <w:tcPr>
            <w:tcW w:w="2835" w:type="dxa"/>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Los Amparos</w:t>
            </w:r>
          </w:p>
        </w:tc>
        <w:tc>
          <w:tcPr>
            <w:tcW w:w="2531" w:type="dxa"/>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 xml:space="preserve">Santa Isabel </w:t>
            </w:r>
            <w:proofErr w:type="spellStart"/>
            <w:r w:rsidRPr="00CD0DAB">
              <w:rPr>
                <w:rFonts w:ascii="Museo Sans 100" w:hAnsi="Museo Sans 100"/>
              </w:rPr>
              <w:t>Ishuatán</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Sonsonate</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lastRenderedPageBreak/>
              <w:t>6</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Cerro Grande</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Sensuntepeque</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Cabañas</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88.890000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7</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 xml:space="preserve">El </w:t>
            </w:r>
            <w:proofErr w:type="spellStart"/>
            <w:r w:rsidRPr="00CD0DAB">
              <w:rPr>
                <w:rFonts w:ascii="Museo Sans 100" w:hAnsi="Museo Sans 100"/>
              </w:rPr>
              <w:t>Durazneño</w:t>
            </w:r>
            <w:proofErr w:type="spellEnd"/>
            <w:r w:rsidRPr="00CD0DAB">
              <w:rPr>
                <w:rFonts w:ascii="Museo Sans 100" w:hAnsi="Museo Sans 100"/>
              </w:rPr>
              <w:t xml:space="preserve"> </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Tacuba</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Ahuachapán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200.000000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8</w:t>
            </w:r>
          </w:p>
        </w:tc>
        <w:tc>
          <w:tcPr>
            <w:tcW w:w="2835" w:type="dxa"/>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Las Tres Chiquillas</w:t>
            </w:r>
          </w:p>
        </w:tc>
        <w:tc>
          <w:tcPr>
            <w:tcW w:w="2531" w:type="dxa"/>
            <w:noWrap/>
            <w:hideMark/>
          </w:tcPr>
          <w:p w:rsidR="00765E9E" w:rsidRPr="00CD0DAB" w:rsidRDefault="00765E9E" w:rsidP="00765E9E">
            <w:pPr>
              <w:spacing w:line="256" w:lineRule="auto"/>
              <w:jc w:val="center"/>
              <w:rPr>
                <w:rFonts w:ascii="Museo Sans 100" w:hAnsi="Museo Sans 100"/>
              </w:rPr>
            </w:pPr>
            <w:proofErr w:type="spellStart"/>
            <w:r w:rsidRPr="00CD0DAB">
              <w:rPr>
                <w:rFonts w:ascii="Museo Sans 100" w:hAnsi="Museo Sans 100"/>
              </w:rPr>
              <w:t>Jucuarán</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Usulután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202.956380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9</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Ex Banco Salvadoreño  o El Níspero</w:t>
            </w:r>
          </w:p>
        </w:tc>
        <w:tc>
          <w:tcPr>
            <w:tcW w:w="2531" w:type="dxa"/>
            <w:noWrap/>
            <w:hideMark/>
          </w:tcPr>
          <w:p w:rsidR="00765E9E" w:rsidRPr="00CD0DAB" w:rsidRDefault="00765E9E" w:rsidP="00765E9E">
            <w:pPr>
              <w:spacing w:line="256" w:lineRule="auto"/>
              <w:jc w:val="center"/>
              <w:rPr>
                <w:rFonts w:ascii="Museo Sans 100" w:hAnsi="Museo Sans 100"/>
              </w:rPr>
            </w:pPr>
            <w:proofErr w:type="spellStart"/>
            <w:r w:rsidRPr="00CD0DAB">
              <w:rPr>
                <w:rFonts w:ascii="Museo Sans 100" w:hAnsi="Museo Sans 100"/>
              </w:rPr>
              <w:t>Jucuarán</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Usulután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203.557450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10</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 xml:space="preserve">El Corozal </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Berlín</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Usulután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163.767140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11</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San Juan Buenavista</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San Vicente</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San Vicente</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47.830000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12</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 xml:space="preserve">La </w:t>
            </w:r>
            <w:proofErr w:type="spellStart"/>
            <w:r w:rsidRPr="00CD0DAB">
              <w:rPr>
                <w:rFonts w:ascii="Museo Sans 100" w:hAnsi="Museo Sans 100"/>
              </w:rPr>
              <w:t>Pezota</w:t>
            </w:r>
            <w:proofErr w:type="spellEnd"/>
            <w:r w:rsidRPr="00CD0DAB">
              <w:rPr>
                <w:rFonts w:ascii="Museo Sans 100" w:hAnsi="Museo Sans 100"/>
              </w:rPr>
              <w:t xml:space="preserve"> (Porción Resto)</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El Delirio</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San Miguel</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62.540000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13</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Lomas de San Juan</w:t>
            </w:r>
          </w:p>
        </w:tc>
        <w:tc>
          <w:tcPr>
            <w:tcW w:w="2531" w:type="dxa"/>
            <w:noWrap/>
            <w:hideMark/>
          </w:tcPr>
          <w:p w:rsidR="00765E9E" w:rsidRPr="00CD0DAB" w:rsidRDefault="00765E9E" w:rsidP="00765E9E">
            <w:pPr>
              <w:spacing w:line="256" w:lineRule="auto"/>
              <w:jc w:val="center"/>
              <w:rPr>
                <w:rFonts w:ascii="Museo Sans 100" w:hAnsi="Museo Sans 100"/>
              </w:rPr>
            </w:pPr>
            <w:proofErr w:type="spellStart"/>
            <w:r w:rsidRPr="00CD0DAB">
              <w:rPr>
                <w:rFonts w:ascii="Museo Sans 100" w:hAnsi="Museo Sans 100"/>
              </w:rPr>
              <w:t>Metapán</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Santa Ana</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70.040000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14</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El Astillero</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Nueva Concepción</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Chalatenango</w:t>
            </w:r>
          </w:p>
        </w:tc>
        <w:tc>
          <w:tcPr>
            <w:tcW w:w="1843" w:type="dxa"/>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199.000000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15</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 xml:space="preserve">El </w:t>
            </w:r>
            <w:proofErr w:type="spellStart"/>
            <w:r w:rsidRPr="00CD0DAB">
              <w:rPr>
                <w:rFonts w:ascii="Museo Sans 100" w:hAnsi="Museo Sans 100"/>
              </w:rPr>
              <w:t>Marquezado</w:t>
            </w:r>
            <w:proofErr w:type="spellEnd"/>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 xml:space="preserve">San Vicente </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San Vicente</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134.500000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16</w:t>
            </w:r>
          </w:p>
        </w:tc>
        <w:tc>
          <w:tcPr>
            <w:tcW w:w="2835" w:type="dxa"/>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San Francisco</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San Vicente</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San Vicente</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87.730000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17</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Miramar</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 xml:space="preserve"> San Vicente</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San Vicente</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68.560000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18</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 xml:space="preserve"> El </w:t>
            </w:r>
            <w:proofErr w:type="spellStart"/>
            <w:r w:rsidRPr="00CD0DAB">
              <w:rPr>
                <w:rFonts w:ascii="Museo Sans 100" w:hAnsi="Museo Sans 100"/>
              </w:rPr>
              <w:t>Saucito</w:t>
            </w:r>
            <w:proofErr w:type="spellEnd"/>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La Libertad</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La Libertad</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7.000000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19</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San José Calzadilla</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San Julián</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Sonsonate</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w:t>
            </w:r>
          </w:p>
        </w:tc>
      </w:tr>
      <w:tr w:rsidR="00765E9E" w:rsidRPr="00CD0DAB" w:rsidTr="00765E9E">
        <w:trPr>
          <w:trHeight w:val="300"/>
        </w:trPr>
        <w:tc>
          <w:tcPr>
            <w:tcW w:w="446" w:type="dxa"/>
            <w:noWrap/>
            <w:hideMark/>
          </w:tcPr>
          <w:p w:rsidR="00765E9E" w:rsidRPr="00F5328F" w:rsidRDefault="00765E9E" w:rsidP="00765E9E">
            <w:pPr>
              <w:spacing w:line="256" w:lineRule="auto"/>
              <w:jc w:val="center"/>
              <w:rPr>
                <w:rFonts w:ascii="Museo Sans 100" w:hAnsi="Museo Sans 100"/>
                <w:sz w:val="18"/>
                <w:szCs w:val="18"/>
              </w:rPr>
            </w:pPr>
            <w:r w:rsidRPr="00F5328F">
              <w:rPr>
                <w:rFonts w:ascii="Museo Sans 100" w:hAnsi="Museo Sans 100"/>
                <w:sz w:val="18"/>
                <w:szCs w:val="18"/>
              </w:rPr>
              <w:t>20</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 xml:space="preserve">San Juan Palo Verde </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San Julián</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Sonsonate</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21</w:t>
            </w:r>
          </w:p>
        </w:tc>
        <w:tc>
          <w:tcPr>
            <w:tcW w:w="2835" w:type="dxa"/>
            <w:noWrap/>
            <w:hideMark/>
          </w:tcPr>
          <w:p w:rsidR="00765E9E" w:rsidRPr="00CD0DAB" w:rsidRDefault="00765E9E" w:rsidP="00765E9E">
            <w:pPr>
              <w:spacing w:line="256" w:lineRule="auto"/>
              <w:ind w:right="355"/>
              <w:rPr>
                <w:rFonts w:ascii="Museo Sans 100" w:hAnsi="Museo Sans 100"/>
              </w:rPr>
            </w:pPr>
            <w:proofErr w:type="spellStart"/>
            <w:r w:rsidRPr="00CD0DAB">
              <w:rPr>
                <w:rFonts w:ascii="Museo Sans 100" w:hAnsi="Museo Sans 100"/>
              </w:rPr>
              <w:t>Nahualapa</w:t>
            </w:r>
            <w:proofErr w:type="spellEnd"/>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El Rosario de La Paz</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La Paz</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17.000000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22</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Entre Ríos</w:t>
            </w:r>
          </w:p>
        </w:tc>
        <w:tc>
          <w:tcPr>
            <w:tcW w:w="2531" w:type="dxa"/>
            <w:noWrap/>
            <w:hideMark/>
          </w:tcPr>
          <w:p w:rsidR="00765E9E" w:rsidRPr="00CD0DAB" w:rsidRDefault="00765E9E" w:rsidP="00765E9E">
            <w:pPr>
              <w:spacing w:line="256" w:lineRule="auto"/>
              <w:jc w:val="center"/>
              <w:rPr>
                <w:rFonts w:ascii="Museo Sans 100" w:hAnsi="Museo Sans 100"/>
              </w:rPr>
            </w:pPr>
            <w:proofErr w:type="spellStart"/>
            <w:r w:rsidRPr="00CD0DAB">
              <w:rPr>
                <w:rFonts w:ascii="Museo Sans 100" w:hAnsi="Museo Sans 100"/>
              </w:rPr>
              <w:t>Jujutla</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Ahuachapán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91.000000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23</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Los Doce Robles</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Santa Ana</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Santa Ana</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256.000000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24</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El Espíritu Santo</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San José Villanueva</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La Libertad</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50.722821</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25</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El Joco</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Nueva Granada</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Usulután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182.000000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26</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Melara</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La Libertad</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La Libertad</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31.000000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27</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 xml:space="preserve">San Francisco </w:t>
            </w:r>
            <w:proofErr w:type="spellStart"/>
            <w:r w:rsidRPr="00CD0DAB">
              <w:rPr>
                <w:rFonts w:ascii="Museo Sans 100" w:hAnsi="Museo Sans 100"/>
              </w:rPr>
              <w:t>Gualpirque</w:t>
            </w:r>
            <w:proofErr w:type="spellEnd"/>
          </w:p>
        </w:tc>
        <w:tc>
          <w:tcPr>
            <w:tcW w:w="2531" w:type="dxa"/>
            <w:noWrap/>
            <w:hideMark/>
          </w:tcPr>
          <w:p w:rsidR="00765E9E" w:rsidRPr="00CD0DAB" w:rsidRDefault="00765E9E" w:rsidP="00765E9E">
            <w:pPr>
              <w:spacing w:line="256" w:lineRule="auto"/>
              <w:jc w:val="center"/>
              <w:rPr>
                <w:rFonts w:ascii="Museo Sans 100" w:hAnsi="Museo Sans 100"/>
              </w:rPr>
            </w:pPr>
            <w:proofErr w:type="spellStart"/>
            <w:r w:rsidRPr="00CD0DAB">
              <w:rPr>
                <w:rFonts w:ascii="Museo Sans 100" w:hAnsi="Museo Sans 100"/>
              </w:rPr>
              <w:t>Conchagua</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La Unión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250.000000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28</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Las Marías</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La Libertad</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La Libertad</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11.000000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29</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La Calzada</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Zacatecoluca</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La Paz</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27.000000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30</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Hacienda Santa Elena</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 xml:space="preserve">San Alejo y </w:t>
            </w:r>
            <w:proofErr w:type="spellStart"/>
            <w:r w:rsidRPr="00CD0DAB">
              <w:rPr>
                <w:rFonts w:ascii="Museo Sans 100" w:hAnsi="Museo Sans 100"/>
              </w:rPr>
              <w:t>Yayantique</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La Unión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39.292520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31</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San Mauricio</w:t>
            </w:r>
          </w:p>
        </w:tc>
        <w:tc>
          <w:tcPr>
            <w:tcW w:w="2531" w:type="dxa"/>
            <w:hideMark/>
          </w:tcPr>
          <w:p w:rsidR="00765E9E" w:rsidRPr="00CD0DAB" w:rsidRDefault="00765E9E" w:rsidP="00765E9E">
            <w:pPr>
              <w:spacing w:line="256" w:lineRule="auto"/>
              <w:jc w:val="center"/>
              <w:rPr>
                <w:rFonts w:ascii="Museo Sans 100" w:hAnsi="Museo Sans 100"/>
              </w:rPr>
            </w:pPr>
            <w:proofErr w:type="spellStart"/>
            <w:r w:rsidRPr="00CD0DAB">
              <w:rPr>
                <w:rFonts w:ascii="Museo Sans 100" w:hAnsi="Museo Sans 100"/>
              </w:rPr>
              <w:t>Tecapán</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Usulután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85.266984</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32</w:t>
            </w:r>
          </w:p>
        </w:tc>
        <w:tc>
          <w:tcPr>
            <w:tcW w:w="2835" w:type="dxa"/>
            <w:noWrap/>
            <w:hideMark/>
          </w:tcPr>
          <w:p w:rsidR="00765E9E" w:rsidRPr="00CD0DAB" w:rsidRDefault="00765E9E" w:rsidP="00765E9E">
            <w:pPr>
              <w:spacing w:line="256" w:lineRule="auto"/>
              <w:ind w:right="355"/>
              <w:jc w:val="both"/>
              <w:rPr>
                <w:rFonts w:ascii="Museo Sans 100" w:hAnsi="Museo Sans 100"/>
              </w:rPr>
            </w:pPr>
            <w:r w:rsidRPr="00CD0DAB">
              <w:rPr>
                <w:rFonts w:ascii="Museo Sans 100" w:hAnsi="Museo Sans 100"/>
              </w:rPr>
              <w:t>Taquillo Zona Comunal 1 Y 2</w:t>
            </w:r>
          </w:p>
        </w:tc>
        <w:tc>
          <w:tcPr>
            <w:tcW w:w="2531" w:type="dxa"/>
            <w:noWrap/>
            <w:hideMark/>
          </w:tcPr>
          <w:p w:rsidR="00765E9E" w:rsidRPr="00CD0DAB" w:rsidRDefault="00765E9E" w:rsidP="00765E9E">
            <w:pPr>
              <w:spacing w:line="256" w:lineRule="auto"/>
              <w:jc w:val="center"/>
              <w:rPr>
                <w:rFonts w:ascii="Museo Sans 100" w:hAnsi="Museo Sans 100"/>
              </w:rPr>
            </w:pPr>
            <w:proofErr w:type="spellStart"/>
            <w:r w:rsidRPr="00CD0DAB">
              <w:rPr>
                <w:rFonts w:ascii="Museo Sans 100" w:hAnsi="Museo Sans 100"/>
              </w:rPr>
              <w:t>Chiltiupán</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La Libertad</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81.000000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33</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Cuesta Empedrada</w:t>
            </w:r>
          </w:p>
        </w:tc>
        <w:tc>
          <w:tcPr>
            <w:tcW w:w="2531" w:type="dxa"/>
            <w:noWrap/>
            <w:hideMark/>
          </w:tcPr>
          <w:p w:rsidR="00765E9E" w:rsidRPr="00CD0DAB" w:rsidRDefault="00765E9E" w:rsidP="00765E9E">
            <w:pPr>
              <w:spacing w:line="256" w:lineRule="auto"/>
              <w:jc w:val="center"/>
              <w:rPr>
                <w:rFonts w:ascii="Museo Sans 100" w:hAnsi="Museo Sans 100"/>
              </w:rPr>
            </w:pPr>
            <w:proofErr w:type="spellStart"/>
            <w:r w:rsidRPr="00CD0DAB">
              <w:rPr>
                <w:rFonts w:ascii="Museo Sans 100" w:hAnsi="Museo Sans 100"/>
              </w:rPr>
              <w:t>Ozatlán</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Usulután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81.220000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34</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El Once y La Paz o El Güisquil</w:t>
            </w:r>
          </w:p>
        </w:tc>
        <w:tc>
          <w:tcPr>
            <w:tcW w:w="2531" w:type="dxa"/>
            <w:noWrap/>
            <w:hideMark/>
          </w:tcPr>
          <w:p w:rsidR="00765E9E" w:rsidRPr="00CD0DAB" w:rsidRDefault="00765E9E" w:rsidP="00765E9E">
            <w:pPr>
              <w:spacing w:line="256" w:lineRule="auto"/>
              <w:jc w:val="center"/>
              <w:rPr>
                <w:rFonts w:ascii="Museo Sans 100" w:hAnsi="Museo Sans 100"/>
              </w:rPr>
            </w:pPr>
            <w:proofErr w:type="spellStart"/>
            <w:r w:rsidRPr="00CD0DAB">
              <w:rPr>
                <w:rFonts w:ascii="Museo Sans 100" w:hAnsi="Museo Sans 100"/>
              </w:rPr>
              <w:t>Conchagua</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La Unión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18.933272</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35</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La Esperanza o Ceiba Doblada</w:t>
            </w:r>
          </w:p>
        </w:tc>
        <w:tc>
          <w:tcPr>
            <w:tcW w:w="2531" w:type="dxa"/>
            <w:noWrap/>
            <w:hideMark/>
          </w:tcPr>
          <w:p w:rsidR="00765E9E" w:rsidRPr="00CD0DAB" w:rsidRDefault="00765E9E" w:rsidP="00765E9E">
            <w:pPr>
              <w:spacing w:line="256" w:lineRule="auto"/>
              <w:jc w:val="center"/>
              <w:rPr>
                <w:rFonts w:ascii="Museo Sans 100" w:hAnsi="Museo Sans 100"/>
              </w:rPr>
            </w:pPr>
            <w:proofErr w:type="spellStart"/>
            <w:r w:rsidRPr="00CD0DAB">
              <w:rPr>
                <w:rFonts w:ascii="Museo Sans 100" w:hAnsi="Museo Sans 100"/>
              </w:rPr>
              <w:t>Jiquilisco</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Usulután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8.144686</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36</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La Labor</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Ahuachapán</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Ahuachapán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11.035580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37</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La Redención</w:t>
            </w:r>
          </w:p>
        </w:tc>
        <w:tc>
          <w:tcPr>
            <w:tcW w:w="2531" w:type="dxa"/>
            <w:noWrap/>
            <w:hideMark/>
          </w:tcPr>
          <w:p w:rsidR="00765E9E" w:rsidRPr="00CD0DAB" w:rsidRDefault="00765E9E" w:rsidP="00765E9E">
            <w:pPr>
              <w:spacing w:line="256" w:lineRule="auto"/>
              <w:jc w:val="center"/>
              <w:rPr>
                <w:rFonts w:ascii="Museo Sans 100" w:hAnsi="Museo Sans 100"/>
              </w:rPr>
            </w:pPr>
            <w:proofErr w:type="spellStart"/>
            <w:r w:rsidRPr="00CD0DAB">
              <w:rPr>
                <w:rFonts w:ascii="Museo Sans 100" w:hAnsi="Museo Sans 100"/>
              </w:rPr>
              <w:t>Jucuarán</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Usulután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139.781940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38</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Las Tablas</w:t>
            </w:r>
          </w:p>
        </w:tc>
        <w:tc>
          <w:tcPr>
            <w:tcW w:w="2531" w:type="dxa"/>
            <w:noWrap/>
            <w:hideMark/>
          </w:tcPr>
          <w:p w:rsidR="00765E9E" w:rsidRPr="00CD0DAB" w:rsidRDefault="00765E9E" w:rsidP="00765E9E">
            <w:pPr>
              <w:spacing w:line="256" w:lineRule="auto"/>
              <w:jc w:val="center"/>
              <w:rPr>
                <w:rFonts w:ascii="Museo Sans 100" w:hAnsi="Museo Sans 100"/>
              </w:rPr>
            </w:pPr>
            <w:proofErr w:type="spellStart"/>
            <w:r w:rsidRPr="00CD0DAB">
              <w:rPr>
                <w:rFonts w:ascii="Museo Sans 100" w:hAnsi="Museo Sans 100"/>
              </w:rPr>
              <w:t>Chalchuapa</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Santa Ana</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27.986514</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lastRenderedPageBreak/>
              <w:t>39</w:t>
            </w:r>
          </w:p>
        </w:tc>
        <w:tc>
          <w:tcPr>
            <w:tcW w:w="2835" w:type="dxa"/>
            <w:noWrap/>
            <w:hideMark/>
          </w:tcPr>
          <w:p w:rsidR="00765E9E" w:rsidRPr="00CD0DAB" w:rsidRDefault="00765E9E" w:rsidP="00765E9E">
            <w:pPr>
              <w:spacing w:line="256" w:lineRule="auto"/>
              <w:ind w:right="355"/>
              <w:rPr>
                <w:rFonts w:ascii="Museo Sans 100" w:hAnsi="Museo Sans 100"/>
              </w:rPr>
            </w:pPr>
            <w:proofErr w:type="spellStart"/>
            <w:r w:rsidRPr="00CD0DAB">
              <w:rPr>
                <w:rFonts w:ascii="Museo Sans 100" w:hAnsi="Museo Sans 100"/>
              </w:rPr>
              <w:t>Maquigüe</w:t>
            </w:r>
            <w:proofErr w:type="spellEnd"/>
            <w:r w:rsidRPr="00CD0DAB">
              <w:rPr>
                <w:rFonts w:ascii="Museo Sans 100" w:hAnsi="Museo Sans 100"/>
              </w:rPr>
              <w:t xml:space="preserve"> I</w:t>
            </w:r>
          </w:p>
        </w:tc>
        <w:tc>
          <w:tcPr>
            <w:tcW w:w="2531" w:type="dxa"/>
            <w:noWrap/>
            <w:hideMark/>
          </w:tcPr>
          <w:p w:rsidR="00765E9E" w:rsidRPr="00CD0DAB" w:rsidRDefault="00765E9E" w:rsidP="00765E9E">
            <w:pPr>
              <w:spacing w:line="256" w:lineRule="auto"/>
              <w:jc w:val="center"/>
              <w:rPr>
                <w:rFonts w:ascii="Museo Sans 100" w:hAnsi="Museo Sans 100"/>
              </w:rPr>
            </w:pPr>
            <w:proofErr w:type="spellStart"/>
            <w:r w:rsidRPr="00CD0DAB">
              <w:rPr>
                <w:rFonts w:ascii="Museo Sans 100" w:hAnsi="Museo Sans 100"/>
              </w:rPr>
              <w:t>Conchagua</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La Unión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17.405692</w:t>
            </w:r>
          </w:p>
        </w:tc>
      </w:tr>
      <w:tr w:rsidR="00765E9E" w:rsidRPr="00CD0DAB" w:rsidTr="00765E9E">
        <w:trPr>
          <w:trHeight w:val="329"/>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40</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Santa Anita</w:t>
            </w:r>
          </w:p>
        </w:tc>
        <w:tc>
          <w:tcPr>
            <w:tcW w:w="2531" w:type="dxa"/>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Mercedes Umaña</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Usulután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150.000000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41</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San Diego y La Barra - Bosque 2</w:t>
            </w:r>
          </w:p>
        </w:tc>
        <w:tc>
          <w:tcPr>
            <w:tcW w:w="2531" w:type="dxa"/>
            <w:noWrap/>
            <w:hideMark/>
          </w:tcPr>
          <w:p w:rsidR="00765E9E" w:rsidRPr="00CD0DAB" w:rsidRDefault="00765E9E" w:rsidP="00765E9E">
            <w:pPr>
              <w:spacing w:line="256" w:lineRule="auto"/>
              <w:jc w:val="center"/>
              <w:rPr>
                <w:rFonts w:ascii="Museo Sans 100" w:hAnsi="Museo Sans 100"/>
              </w:rPr>
            </w:pPr>
            <w:proofErr w:type="spellStart"/>
            <w:r w:rsidRPr="00CD0DAB">
              <w:rPr>
                <w:rFonts w:ascii="Museo Sans 100" w:hAnsi="Museo Sans 100"/>
              </w:rPr>
              <w:t>Metapán</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Santa Ana</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11.000000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42</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El Ángel II</w:t>
            </w:r>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Zacatecoluca</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La Paz</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100.000000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43</w:t>
            </w:r>
          </w:p>
        </w:tc>
        <w:tc>
          <w:tcPr>
            <w:tcW w:w="2835" w:type="dxa"/>
            <w:noWrap/>
            <w:hideMark/>
          </w:tcPr>
          <w:p w:rsidR="00765E9E" w:rsidRPr="00CD0DAB" w:rsidRDefault="00765E9E" w:rsidP="00765E9E">
            <w:pPr>
              <w:spacing w:line="256" w:lineRule="auto"/>
              <w:ind w:right="355"/>
              <w:rPr>
                <w:rFonts w:ascii="Museo Sans 100" w:hAnsi="Museo Sans 100"/>
              </w:rPr>
            </w:pPr>
            <w:proofErr w:type="spellStart"/>
            <w:r>
              <w:rPr>
                <w:rFonts w:ascii="Museo Sans 100" w:hAnsi="Museo Sans 100"/>
              </w:rPr>
              <w:t>Atehuec</w:t>
            </w:r>
            <w:r w:rsidRPr="00CD0DAB">
              <w:rPr>
                <w:rFonts w:ascii="Museo Sans 100" w:hAnsi="Museo Sans 100"/>
              </w:rPr>
              <w:t>ia</w:t>
            </w:r>
            <w:proofErr w:type="spellEnd"/>
          </w:p>
        </w:tc>
        <w:tc>
          <w:tcPr>
            <w:tcW w:w="2531"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 </w:t>
            </w:r>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 </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60.000000</w:t>
            </w:r>
          </w:p>
        </w:tc>
      </w:tr>
      <w:tr w:rsidR="00765E9E" w:rsidRPr="00CD0DAB" w:rsidTr="00765E9E">
        <w:trPr>
          <w:trHeight w:val="300"/>
        </w:trPr>
        <w:tc>
          <w:tcPr>
            <w:tcW w:w="446"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44</w:t>
            </w:r>
          </w:p>
        </w:tc>
        <w:tc>
          <w:tcPr>
            <w:tcW w:w="2835" w:type="dxa"/>
            <w:noWrap/>
            <w:hideMark/>
          </w:tcPr>
          <w:p w:rsidR="00765E9E" w:rsidRPr="00CD0DAB" w:rsidRDefault="00765E9E" w:rsidP="00765E9E">
            <w:pPr>
              <w:spacing w:line="256" w:lineRule="auto"/>
              <w:ind w:right="355"/>
              <w:rPr>
                <w:rFonts w:ascii="Museo Sans 100" w:hAnsi="Museo Sans 100"/>
              </w:rPr>
            </w:pPr>
            <w:r w:rsidRPr="00CD0DAB">
              <w:rPr>
                <w:rFonts w:ascii="Museo Sans 100" w:hAnsi="Museo Sans 100"/>
              </w:rPr>
              <w:t>Puerto Caballo   I</w:t>
            </w:r>
          </w:p>
        </w:tc>
        <w:tc>
          <w:tcPr>
            <w:tcW w:w="2531" w:type="dxa"/>
            <w:noWrap/>
            <w:hideMark/>
          </w:tcPr>
          <w:p w:rsidR="00765E9E" w:rsidRPr="00CD0DAB" w:rsidRDefault="00765E9E" w:rsidP="00765E9E">
            <w:pPr>
              <w:spacing w:line="256" w:lineRule="auto"/>
              <w:jc w:val="center"/>
              <w:rPr>
                <w:rFonts w:ascii="Museo Sans 100" w:hAnsi="Museo Sans 100"/>
              </w:rPr>
            </w:pPr>
            <w:proofErr w:type="spellStart"/>
            <w:r w:rsidRPr="00CD0DAB">
              <w:rPr>
                <w:rFonts w:ascii="Museo Sans 100" w:hAnsi="Museo Sans 100"/>
              </w:rPr>
              <w:t>Jucuarán</w:t>
            </w:r>
            <w:proofErr w:type="spellEnd"/>
          </w:p>
        </w:tc>
        <w:tc>
          <w:tcPr>
            <w:tcW w:w="1862"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Usulután</w:t>
            </w:r>
          </w:p>
        </w:tc>
        <w:tc>
          <w:tcPr>
            <w:tcW w:w="1843" w:type="dxa"/>
            <w:noWrap/>
            <w:hideMark/>
          </w:tcPr>
          <w:p w:rsidR="00765E9E" w:rsidRPr="00CD0DAB" w:rsidRDefault="00765E9E" w:rsidP="00765E9E">
            <w:pPr>
              <w:spacing w:line="256" w:lineRule="auto"/>
              <w:jc w:val="center"/>
              <w:rPr>
                <w:rFonts w:ascii="Museo Sans 100" w:hAnsi="Museo Sans 100"/>
              </w:rPr>
            </w:pPr>
            <w:r w:rsidRPr="00CD0DAB">
              <w:rPr>
                <w:rFonts w:ascii="Museo Sans 100" w:hAnsi="Museo Sans 100"/>
              </w:rPr>
              <w:t>75.000000</w:t>
            </w:r>
          </w:p>
        </w:tc>
      </w:tr>
    </w:tbl>
    <w:p w:rsidR="00765E9E" w:rsidRPr="00CD0DAB" w:rsidRDefault="00765E9E" w:rsidP="00765E9E">
      <w:pPr>
        <w:tabs>
          <w:tab w:val="left" w:pos="270"/>
        </w:tabs>
        <w:jc w:val="both"/>
        <w:rPr>
          <w:rFonts w:ascii="Museo Sans 100" w:hAnsi="Museo Sans 100"/>
          <w:b/>
        </w:rPr>
      </w:pPr>
    </w:p>
    <w:p w:rsidR="00765E9E" w:rsidRPr="000A62A2" w:rsidRDefault="00765E9E" w:rsidP="00765E9E">
      <w:pPr>
        <w:spacing w:after="160" w:line="256" w:lineRule="auto"/>
        <w:jc w:val="both"/>
        <w:rPr>
          <w:rFonts w:ascii="Museo Sans 100" w:eastAsiaTheme="minorHAnsi" w:hAnsi="Museo Sans 100" w:cstheme="minorBidi"/>
          <w:sz w:val="24"/>
          <w:szCs w:val="24"/>
          <w:lang w:eastAsia="en-US"/>
        </w:rPr>
      </w:pPr>
      <w:r w:rsidRPr="000A62A2">
        <w:rPr>
          <w:rFonts w:ascii="Museo Sans 100" w:eastAsiaTheme="minorHAnsi" w:hAnsi="Museo Sans 100" w:cstheme="minorBidi"/>
          <w:sz w:val="24"/>
          <w:szCs w:val="24"/>
          <w:lang w:eastAsia="en-US"/>
        </w:rPr>
        <w:t xml:space="preserve">A continuación se describe el avance de algunos inmuebles en cuestión, conforme a la depuración técnica, registral y legal que se desarrolla en cada una de ellas, hasta lograr la transferencia a favor del Estado de El Salvador en el ramo de Medio Ambiente y Recursos Naturales. </w:t>
      </w:r>
    </w:p>
    <w:p w:rsidR="00765E9E" w:rsidRDefault="00765E9E" w:rsidP="004307BE">
      <w:pPr>
        <w:pStyle w:val="Prrafodelista"/>
        <w:numPr>
          <w:ilvl w:val="0"/>
          <w:numId w:val="91"/>
        </w:numPr>
        <w:spacing w:after="160" w:line="256" w:lineRule="auto"/>
        <w:contextualSpacing/>
        <w:jc w:val="both"/>
        <w:rPr>
          <w:rFonts w:ascii="Museo Sans 100" w:eastAsiaTheme="minorHAnsi" w:hAnsi="Museo Sans 100" w:cstheme="minorBidi"/>
          <w:b/>
          <w:sz w:val="24"/>
          <w:szCs w:val="24"/>
        </w:rPr>
      </w:pPr>
      <w:r w:rsidRPr="0037512A">
        <w:rPr>
          <w:rFonts w:ascii="Museo Sans 100" w:eastAsiaTheme="minorHAnsi" w:hAnsi="Museo Sans 100" w:cstheme="minorBidi"/>
          <w:b/>
          <w:sz w:val="24"/>
          <w:szCs w:val="24"/>
        </w:rPr>
        <w:t>Inmuebles transferidos e inscritos.</w:t>
      </w:r>
    </w:p>
    <w:p w:rsidR="009750F0" w:rsidRPr="00462BF1" w:rsidRDefault="009750F0" w:rsidP="009750F0">
      <w:pPr>
        <w:pStyle w:val="Prrafodelista"/>
        <w:ind w:left="720" w:hanging="720"/>
        <w:jc w:val="both"/>
        <w:rPr>
          <w:rFonts w:ascii="Museo Sans 100" w:hAnsi="Museo Sans 100"/>
          <w:sz w:val="24"/>
          <w:szCs w:val="24"/>
        </w:rPr>
      </w:pPr>
    </w:p>
    <w:tbl>
      <w:tblPr>
        <w:tblW w:w="9724" w:type="dxa"/>
        <w:tblInd w:w="-110" w:type="dxa"/>
        <w:tblCellMar>
          <w:left w:w="70" w:type="dxa"/>
          <w:right w:w="70" w:type="dxa"/>
        </w:tblCellMar>
        <w:tblLook w:val="04A0" w:firstRow="1" w:lastRow="0" w:firstColumn="1" w:lastColumn="0" w:noHBand="0" w:noVBand="1"/>
      </w:tblPr>
      <w:tblGrid>
        <w:gridCol w:w="412"/>
        <w:gridCol w:w="1339"/>
        <w:gridCol w:w="1423"/>
        <w:gridCol w:w="1281"/>
        <w:gridCol w:w="1999"/>
        <w:gridCol w:w="1848"/>
        <w:gridCol w:w="1422"/>
      </w:tblGrid>
      <w:tr w:rsidR="00765E9E" w:rsidRPr="00CD0DAB" w:rsidTr="009750F0">
        <w:trPr>
          <w:trHeight w:val="315"/>
          <w:tblHeader/>
        </w:trPr>
        <w:tc>
          <w:tcPr>
            <w:tcW w:w="412"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noWrap/>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No.</w:t>
            </w:r>
          </w:p>
        </w:tc>
        <w:tc>
          <w:tcPr>
            <w:tcW w:w="1339"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noWrap/>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Inmueble</w:t>
            </w:r>
          </w:p>
        </w:tc>
        <w:tc>
          <w:tcPr>
            <w:tcW w:w="2704"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Ubicación</w:t>
            </w:r>
          </w:p>
        </w:tc>
        <w:tc>
          <w:tcPr>
            <w:tcW w:w="1999"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Porción</w:t>
            </w:r>
          </w:p>
        </w:tc>
        <w:tc>
          <w:tcPr>
            <w:tcW w:w="1848"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Matrícula</w:t>
            </w:r>
          </w:p>
        </w:tc>
        <w:tc>
          <w:tcPr>
            <w:tcW w:w="1422"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Área Inscrita (</w:t>
            </w:r>
            <w:proofErr w:type="spellStart"/>
            <w:r w:rsidRPr="00CD0DAB">
              <w:rPr>
                <w:rFonts w:ascii="Museo Sans 100" w:hAnsi="Museo Sans 100"/>
                <w:b/>
                <w:bCs/>
                <w:sz w:val="16"/>
                <w:szCs w:val="16"/>
              </w:rPr>
              <w:t>Hás</w:t>
            </w:r>
            <w:proofErr w:type="spellEnd"/>
            <w:r w:rsidRPr="00CD0DAB">
              <w:rPr>
                <w:rFonts w:ascii="Museo Sans 100" w:hAnsi="Museo Sans 100"/>
                <w:b/>
                <w:bCs/>
                <w:sz w:val="16"/>
                <w:szCs w:val="16"/>
              </w:rPr>
              <w:t>.)</w:t>
            </w:r>
          </w:p>
        </w:tc>
      </w:tr>
      <w:tr w:rsidR="00765E9E" w:rsidRPr="00CD0DAB" w:rsidTr="009750F0">
        <w:trPr>
          <w:trHeight w:val="315"/>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CD0DAB" w:rsidRDefault="00765E9E" w:rsidP="00765E9E">
            <w:pPr>
              <w:spacing w:line="256" w:lineRule="auto"/>
              <w:rPr>
                <w:rFonts w:ascii="Museo Sans 100" w:hAnsi="Museo Sans 100"/>
                <w:b/>
                <w:bCs/>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CD0DAB" w:rsidRDefault="00765E9E" w:rsidP="00765E9E">
            <w:pPr>
              <w:spacing w:line="256" w:lineRule="auto"/>
              <w:rPr>
                <w:rFonts w:ascii="Museo Sans 100" w:hAnsi="Museo Sans 100"/>
                <w:b/>
                <w:bCs/>
                <w:sz w:val="16"/>
                <w:szCs w:val="16"/>
              </w:rPr>
            </w:pPr>
          </w:p>
        </w:tc>
        <w:tc>
          <w:tcPr>
            <w:tcW w:w="1423" w:type="dxa"/>
            <w:tcBorders>
              <w:top w:val="nil"/>
              <w:left w:val="nil"/>
              <w:bottom w:val="single" w:sz="8" w:space="0" w:color="auto"/>
              <w:right w:val="single" w:sz="8" w:space="0" w:color="auto"/>
            </w:tcBorders>
            <w:shd w:val="clear" w:color="auto" w:fill="D9D9D9" w:themeFill="background1" w:themeFillShade="D9"/>
            <w:noWrap/>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Municipio</w:t>
            </w:r>
          </w:p>
        </w:tc>
        <w:tc>
          <w:tcPr>
            <w:tcW w:w="1281" w:type="dxa"/>
            <w:tcBorders>
              <w:top w:val="nil"/>
              <w:left w:val="nil"/>
              <w:bottom w:val="single" w:sz="8" w:space="0" w:color="auto"/>
              <w:right w:val="single" w:sz="8" w:space="0" w:color="auto"/>
            </w:tcBorders>
            <w:shd w:val="clear" w:color="auto" w:fill="D9D9D9" w:themeFill="background1" w:themeFillShade="D9"/>
            <w:noWrap/>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Departamento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CD0DAB" w:rsidRDefault="00765E9E" w:rsidP="00765E9E">
            <w:pPr>
              <w:spacing w:line="256" w:lineRule="auto"/>
              <w:rPr>
                <w:rFonts w:ascii="Museo Sans 100" w:hAnsi="Museo Sans 100"/>
                <w:b/>
                <w:bCs/>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CD0DAB" w:rsidRDefault="00765E9E" w:rsidP="00765E9E">
            <w:pPr>
              <w:spacing w:line="256" w:lineRule="auto"/>
              <w:rPr>
                <w:rFonts w:ascii="Museo Sans 100" w:hAnsi="Museo Sans 100"/>
                <w:b/>
                <w:bCs/>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CD0DAB" w:rsidRDefault="00765E9E" w:rsidP="00765E9E">
            <w:pPr>
              <w:spacing w:line="256" w:lineRule="auto"/>
              <w:rPr>
                <w:rFonts w:ascii="Museo Sans 100" w:hAnsi="Museo Sans 100"/>
                <w:b/>
                <w:bCs/>
                <w:sz w:val="16"/>
                <w:szCs w:val="16"/>
              </w:rPr>
            </w:pPr>
          </w:p>
        </w:tc>
      </w:tr>
      <w:tr w:rsidR="00765E9E" w:rsidRPr="00CD0DAB" w:rsidTr="009750F0">
        <w:trPr>
          <w:trHeight w:val="300"/>
        </w:trPr>
        <w:tc>
          <w:tcPr>
            <w:tcW w:w="412" w:type="dxa"/>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1</w:t>
            </w:r>
          </w:p>
        </w:tc>
        <w:tc>
          <w:tcPr>
            <w:tcW w:w="133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Cerro Grande</w:t>
            </w:r>
          </w:p>
        </w:tc>
        <w:tc>
          <w:tcPr>
            <w:tcW w:w="1423"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Sensuntepeque</w:t>
            </w:r>
          </w:p>
        </w:tc>
        <w:tc>
          <w:tcPr>
            <w:tcW w:w="1281"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Cabañas</w:t>
            </w:r>
          </w:p>
        </w:tc>
        <w:tc>
          <w:tcPr>
            <w:tcW w:w="199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w:t>
            </w:r>
          </w:p>
        </w:tc>
        <w:tc>
          <w:tcPr>
            <w:tcW w:w="1848" w:type="dxa"/>
            <w:tcBorders>
              <w:top w:val="nil"/>
              <w:left w:val="nil"/>
              <w:bottom w:val="single" w:sz="4" w:space="0" w:color="auto"/>
              <w:right w:val="single" w:sz="4" w:space="0" w:color="auto"/>
            </w:tcBorders>
            <w:noWrap/>
            <w:vAlign w:val="bottom"/>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59.213834</w:t>
            </w:r>
          </w:p>
        </w:tc>
      </w:tr>
      <w:tr w:rsidR="00765E9E" w:rsidRPr="00CD0DAB" w:rsidTr="009750F0">
        <w:trPr>
          <w:trHeight w:val="300"/>
        </w:trPr>
        <w:tc>
          <w:tcPr>
            <w:tcW w:w="412" w:type="dxa"/>
            <w:vMerge w:val="restart"/>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2</w:t>
            </w:r>
          </w:p>
        </w:tc>
        <w:tc>
          <w:tcPr>
            <w:tcW w:w="1339" w:type="dxa"/>
            <w:vMerge w:val="restart"/>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San Francisco Block 8, Porción 1</w:t>
            </w:r>
          </w:p>
        </w:tc>
        <w:tc>
          <w:tcPr>
            <w:tcW w:w="1423" w:type="dxa"/>
            <w:vMerge w:val="restart"/>
            <w:tcBorders>
              <w:top w:val="nil"/>
              <w:left w:val="single" w:sz="4" w:space="0" w:color="auto"/>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San Vicente</w:t>
            </w:r>
          </w:p>
        </w:tc>
        <w:tc>
          <w:tcPr>
            <w:tcW w:w="1281" w:type="dxa"/>
            <w:vMerge w:val="restart"/>
            <w:tcBorders>
              <w:top w:val="nil"/>
              <w:left w:val="single" w:sz="4" w:space="0" w:color="auto"/>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San Vicente</w:t>
            </w:r>
          </w:p>
        </w:tc>
        <w:tc>
          <w:tcPr>
            <w:tcW w:w="1999" w:type="dxa"/>
            <w:tcBorders>
              <w:top w:val="nil"/>
              <w:left w:val="nil"/>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1-1</w:t>
            </w:r>
          </w:p>
        </w:tc>
        <w:tc>
          <w:tcPr>
            <w:tcW w:w="1848" w:type="dxa"/>
            <w:tcBorders>
              <w:top w:val="nil"/>
              <w:left w:val="nil"/>
              <w:bottom w:val="single" w:sz="4" w:space="0" w:color="auto"/>
              <w:right w:val="single" w:sz="4" w:space="0" w:color="auto"/>
            </w:tcBorders>
            <w:noWrap/>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33.695574</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1-2</w:t>
            </w:r>
          </w:p>
        </w:tc>
        <w:tc>
          <w:tcPr>
            <w:tcW w:w="1848" w:type="dxa"/>
            <w:tcBorders>
              <w:top w:val="nil"/>
              <w:left w:val="nil"/>
              <w:bottom w:val="single" w:sz="4" w:space="0" w:color="auto"/>
              <w:right w:val="single" w:sz="4" w:space="0" w:color="auto"/>
            </w:tcBorders>
            <w:noWrap/>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17.026991</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1-3</w:t>
            </w:r>
          </w:p>
        </w:tc>
        <w:tc>
          <w:tcPr>
            <w:tcW w:w="1848" w:type="dxa"/>
            <w:tcBorders>
              <w:top w:val="nil"/>
              <w:left w:val="nil"/>
              <w:bottom w:val="single" w:sz="4" w:space="0" w:color="auto"/>
              <w:right w:val="single" w:sz="4" w:space="0" w:color="auto"/>
            </w:tcBorders>
            <w:noWrap/>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15.372580</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1-4</w:t>
            </w:r>
          </w:p>
        </w:tc>
        <w:tc>
          <w:tcPr>
            <w:tcW w:w="1848" w:type="dxa"/>
            <w:tcBorders>
              <w:top w:val="nil"/>
              <w:left w:val="nil"/>
              <w:bottom w:val="single" w:sz="4" w:space="0" w:color="auto"/>
              <w:right w:val="single" w:sz="4" w:space="0" w:color="auto"/>
            </w:tcBorders>
            <w:noWrap/>
            <w:vAlign w:val="center"/>
            <w:hideMark/>
          </w:tcPr>
          <w:p w:rsidR="00765E9E" w:rsidRPr="00CD0DAB" w:rsidRDefault="00F5328F" w:rsidP="00F5328F">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3.771964</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3847" w:type="dxa"/>
            <w:gridSpan w:val="2"/>
            <w:tcBorders>
              <w:top w:val="single" w:sz="4" w:space="0" w:color="auto"/>
              <w:left w:val="nil"/>
              <w:bottom w:val="single" w:sz="4" w:space="0" w:color="auto"/>
              <w:right w:val="single" w:sz="4" w:space="0" w:color="auto"/>
            </w:tcBorders>
            <w:noWrap/>
            <w:vAlign w:val="center"/>
            <w:hideMark/>
          </w:tcPr>
          <w:p w:rsidR="00765E9E" w:rsidRPr="00CD0DAB" w:rsidRDefault="00765E9E" w:rsidP="00765E9E">
            <w:pPr>
              <w:spacing w:line="256" w:lineRule="auto"/>
              <w:jc w:val="right"/>
              <w:rPr>
                <w:rFonts w:ascii="Museo Sans 100" w:hAnsi="Museo Sans 100"/>
                <w:b/>
                <w:bCs/>
                <w:sz w:val="16"/>
                <w:szCs w:val="16"/>
              </w:rPr>
            </w:pPr>
            <w:r w:rsidRPr="00CD0DAB">
              <w:rPr>
                <w:rFonts w:ascii="Museo Sans 100" w:hAnsi="Museo Sans 100"/>
                <w:b/>
                <w:bCs/>
                <w:sz w:val="16"/>
                <w:szCs w:val="16"/>
              </w:rPr>
              <w:t>Total</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69.867109</w:t>
            </w:r>
          </w:p>
        </w:tc>
      </w:tr>
      <w:tr w:rsidR="00765E9E" w:rsidRPr="00CD0DAB" w:rsidTr="009750F0">
        <w:trPr>
          <w:trHeight w:val="300"/>
        </w:trPr>
        <w:tc>
          <w:tcPr>
            <w:tcW w:w="412" w:type="dxa"/>
            <w:tcBorders>
              <w:top w:val="nil"/>
              <w:left w:val="single" w:sz="4" w:space="0" w:color="auto"/>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3</w:t>
            </w:r>
          </w:p>
        </w:tc>
        <w:tc>
          <w:tcPr>
            <w:tcW w:w="133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 xml:space="preserve">Finca El </w:t>
            </w:r>
            <w:proofErr w:type="spellStart"/>
            <w:r w:rsidRPr="00CD0DAB">
              <w:rPr>
                <w:rFonts w:ascii="Museo Sans 100" w:hAnsi="Museo Sans 100"/>
                <w:sz w:val="16"/>
                <w:szCs w:val="16"/>
              </w:rPr>
              <w:t>Saucito</w:t>
            </w:r>
            <w:proofErr w:type="spellEnd"/>
          </w:p>
        </w:tc>
        <w:tc>
          <w:tcPr>
            <w:tcW w:w="1423"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Armenia</w:t>
            </w:r>
          </w:p>
        </w:tc>
        <w:tc>
          <w:tcPr>
            <w:tcW w:w="1281"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Sonsonate</w:t>
            </w:r>
          </w:p>
        </w:tc>
        <w:tc>
          <w:tcPr>
            <w:tcW w:w="199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w:t>
            </w:r>
          </w:p>
        </w:tc>
        <w:tc>
          <w:tcPr>
            <w:tcW w:w="1848" w:type="dxa"/>
            <w:tcBorders>
              <w:top w:val="nil"/>
              <w:left w:val="nil"/>
              <w:bottom w:val="single" w:sz="4" w:space="0" w:color="auto"/>
              <w:right w:val="single" w:sz="4" w:space="0" w:color="auto"/>
            </w:tcBorders>
            <w:noWrap/>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7.224196</w:t>
            </w:r>
          </w:p>
        </w:tc>
      </w:tr>
      <w:tr w:rsidR="00765E9E" w:rsidRPr="00CD0DAB" w:rsidTr="009750F0">
        <w:trPr>
          <w:trHeight w:val="300"/>
        </w:trPr>
        <w:tc>
          <w:tcPr>
            <w:tcW w:w="412" w:type="dxa"/>
            <w:vMerge w:val="restart"/>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4</w:t>
            </w:r>
          </w:p>
        </w:tc>
        <w:tc>
          <w:tcPr>
            <w:tcW w:w="1339" w:type="dxa"/>
            <w:vMerge w:val="restart"/>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proofErr w:type="spellStart"/>
            <w:r w:rsidRPr="00CD0DAB">
              <w:rPr>
                <w:rFonts w:ascii="Museo Sans 100" w:hAnsi="Museo Sans 100"/>
                <w:sz w:val="16"/>
                <w:szCs w:val="16"/>
              </w:rPr>
              <w:t>Nahualapa</w:t>
            </w:r>
            <w:proofErr w:type="spellEnd"/>
          </w:p>
        </w:tc>
        <w:tc>
          <w:tcPr>
            <w:tcW w:w="1423" w:type="dxa"/>
            <w:vMerge w:val="restart"/>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El Rosario</w:t>
            </w:r>
          </w:p>
        </w:tc>
        <w:tc>
          <w:tcPr>
            <w:tcW w:w="1281" w:type="dxa"/>
            <w:vMerge w:val="restart"/>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La Paz</w:t>
            </w:r>
          </w:p>
        </w:tc>
        <w:tc>
          <w:tcPr>
            <w:tcW w:w="199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2-1</w:t>
            </w:r>
          </w:p>
        </w:tc>
        <w:tc>
          <w:tcPr>
            <w:tcW w:w="1848" w:type="dxa"/>
            <w:tcBorders>
              <w:top w:val="nil"/>
              <w:left w:val="nil"/>
              <w:bottom w:val="single" w:sz="4" w:space="0" w:color="auto"/>
              <w:right w:val="single" w:sz="4" w:space="0" w:color="auto"/>
            </w:tcBorders>
            <w:noWrap/>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21.986579</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2-2</w:t>
            </w:r>
          </w:p>
        </w:tc>
        <w:tc>
          <w:tcPr>
            <w:tcW w:w="1848" w:type="dxa"/>
            <w:tcBorders>
              <w:top w:val="nil"/>
              <w:left w:val="nil"/>
              <w:bottom w:val="single" w:sz="4" w:space="0" w:color="auto"/>
              <w:right w:val="single" w:sz="4" w:space="0" w:color="auto"/>
            </w:tcBorders>
            <w:noWrap/>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3.709219</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 Teca 1</w:t>
            </w:r>
          </w:p>
        </w:tc>
        <w:tc>
          <w:tcPr>
            <w:tcW w:w="1848" w:type="dxa"/>
            <w:tcBorders>
              <w:top w:val="nil"/>
              <w:left w:val="nil"/>
              <w:bottom w:val="single" w:sz="4" w:space="0" w:color="auto"/>
              <w:right w:val="single" w:sz="4" w:space="0" w:color="auto"/>
            </w:tcBorders>
            <w:noWrap/>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15.113541</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 Teca 2</w:t>
            </w:r>
          </w:p>
        </w:tc>
        <w:tc>
          <w:tcPr>
            <w:tcW w:w="1848" w:type="dxa"/>
            <w:tcBorders>
              <w:top w:val="nil"/>
              <w:left w:val="nil"/>
              <w:bottom w:val="single" w:sz="4" w:space="0" w:color="auto"/>
              <w:right w:val="single" w:sz="4" w:space="0" w:color="auto"/>
            </w:tcBorders>
            <w:noWrap/>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1.347425</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 (Laguna)</w:t>
            </w:r>
          </w:p>
        </w:tc>
        <w:tc>
          <w:tcPr>
            <w:tcW w:w="1848" w:type="dxa"/>
            <w:tcBorders>
              <w:top w:val="nil"/>
              <w:left w:val="nil"/>
              <w:bottom w:val="single" w:sz="4" w:space="0" w:color="auto"/>
              <w:right w:val="single" w:sz="4" w:space="0" w:color="auto"/>
            </w:tcBorders>
            <w:noWrap/>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34.048900</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3847" w:type="dxa"/>
            <w:gridSpan w:val="2"/>
            <w:tcBorders>
              <w:top w:val="single" w:sz="4" w:space="0" w:color="auto"/>
              <w:left w:val="nil"/>
              <w:bottom w:val="single" w:sz="4" w:space="0" w:color="auto"/>
              <w:right w:val="single" w:sz="4" w:space="0" w:color="auto"/>
            </w:tcBorders>
            <w:noWrap/>
            <w:vAlign w:val="center"/>
            <w:hideMark/>
          </w:tcPr>
          <w:p w:rsidR="00765E9E" w:rsidRPr="00CD0DAB" w:rsidRDefault="00765E9E" w:rsidP="00765E9E">
            <w:pPr>
              <w:spacing w:line="256" w:lineRule="auto"/>
              <w:jc w:val="right"/>
              <w:rPr>
                <w:rFonts w:ascii="Museo Sans 100" w:hAnsi="Museo Sans 100"/>
                <w:b/>
                <w:bCs/>
                <w:sz w:val="16"/>
                <w:szCs w:val="16"/>
              </w:rPr>
            </w:pPr>
            <w:r w:rsidRPr="00CD0DAB">
              <w:rPr>
                <w:rFonts w:ascii="Museo Sans 100" w:hAnsi="Museo Sans 100"/>
                <w:b/>
                <w:bCs/>
                <w:sz w:val="16"/>
                <w:szCs w:val="16"/>
              </w:rPr>
              <w:t>Total</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76.205664</w:t>
            </w:r>
          </w:p>
        </w:tc>
      </w:tr>
      <w:tr w:rsidR="00765E9E" w:rsidRPr="00CD0DAB" w:rsidTr="009750F0">
        <w:trPr>
          <w:trHeight w:val="300"/>
        </w:trPr>
        <w:tc>
          <w:tcPr>
            <w:tcW w:w="412" w:type="dxa"/>
            <w:vMerge w:val="restart"/>
            <w:tcBorders>
              <w:top w:val="nil"/>
              <w:left w:val="single" w:sz="4" w:space="0" w:color="auto"/>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5</w:t>
            </w:r>
          </w:p>
        </w:tc>
        <w:tc>
          <w:tcPr>
            <w:tcW w:w="1339" w:type="dxa"/>
            <w:vMerge w:val="restart"/>
            <w:tcBorders>
              <w:top w:val="nil"/>
              <w:left w:val="single" w:sz="4" w:space="0" w:color="auto"/>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Santa Elena</w:t>
            </w:r>
          </w:p>
        </w:tc>
        <w:tc>
          <w:tcPr>
            <w:tcW w:w="1423" w:type="dxa"/>
            <w:vMerge w:val="restart"/>
            <w:tcBorders>
              <w:top w:val="nil"/>
              <w:left w:val="single" w:sz="4" w:space="0" w:color="auto"/>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proofErr w:type="spellStart"/>
            <w:r w:rsidRPr="00CD0DAB">
              <w:rPr>
                <w:rFonts w:ascii="Museo Sans 100" w:hAnsi="Museo Sans 100"/>
                <w:sz w:val="16"/>
                <w:szCs w:val="16"/>
              </w:rPr>
              <w:t>Yayantique</w:t>
            </w:r>
            <w:proofErr w:type="spellEnd"/>
          </w:p>
        </w:tc>
        <w:tc>
          <w:tcPr>
            <w:tcW w:w="1281" w:type="dxa"/>
            <w:vMerge w:val="restart"/>
            <w:tcBorders>
              <w:top w:val="nil"/>
              <w:left w:val="single" w:sz="4" w:space="0" w:color="auto"/>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La Unión</w:t>
            </w:r>
          </w:p>
        </w:tc>
        <w:tc>
          <w:tcPr>
            <w:tcW w:w="199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 Bosque  1</w:t>
            </w:r>
          </w:p>
        </w:tc>
        <w:tc>
          <w:tcPr>
            <w:tcW w:w="1848" w:type="dxa"/>
            <w:tcBorders>
              <w:top w:val="nil"/>
              <w:left w:val="nil"/>
              <w:bottom w:val="single" w:sz="4" w:space="0" w:color="auto"/>
              <w:right w:val="single" w:sz="4" w:space="0" w:color="auto"/>
            </w:tcBorders>
            <w:noWrap/>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1.568219</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 Bosque  2</w:t>
            </w:r>
          </w:p>
        </w:tc>
        <w:tc>
          <w:tcPr>
            <w:tcW w:w="1848" w:type="dxa"/>
            <w:tcBorders>
              <w:top w:val="nil"/>
              <w:left w:val="nil"/>
              <w:bottom w:val="single" w:sz="4" w:space="0" w:color="auto"/>
              <w:right w:val="single" w:sz="4" w:space="0" w:color="auto"/>
            </w:tcBorders>
            <w:noWrap/>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10.069555</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 Bosque  3</w:t>
            </w:r>
          </w:p>
        </w:tc>
        <w:tc>
          <w:tcPr>
            <w:tcW w:w="1848" w:type="dxa"/>
            <w:tcBorders>
              <w:top w:val="nil"/>
              <w:left w:val="nil"/>
              <w:bottom w:val="single" w:sz="4" w:space="0" w:color="auto"/>
              <w:right w:val="single" w:sz="4" w:space="0" w:color="auto"/>
            </w:tcBorders>
            <w:noWrap/>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2.495749</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 Bosque  4</w:t>
            </w:r>
          </w:p>
        </w:tc>
        <w:tc>
          <w:tcPr>
            <w:tcW w:w="1848" w:type="dxa"/>
            <w:tcBorders>
              <w:top w:val="nil"/>
              <w:left w:val="nil"/>
              <w:bottom w:val="single" w:sz="4" w:space="0" w:color="auto"/>
              <w:right w:val="single" w:sz="4" w:space="0" w:color="auto"/>
            </w:tcBorders>
            <w:noWrap/>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5.878416</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 Farallón</w:t>
            </w:r>
          </w:p>
        </w:tc>
        <w:tc>
          <w:tcPr>
            <w:tcW w:w="1848" w:type="dxa"/>
            <w:tcBorders>
              <w:top w:val="nil"/>
              <w:left w:val="nil"/>
              <w:bottom w:val="single" w:sz="4" w:space="0" w:color="auto"/>
              <w:right w:val="single" w:sz="4" w:space="0" w:color="auto"/>
            </w:tcBorders>
            <w:noWrap/>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7.420012</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3 Bosque</w:t>
            </w:r>
          </w:p>
        </w:tc>
        <w:tc>
          <w:tcPr>
            <w:tcW w:w="1848" w:type="dxa"/>
            <w:tcBorders>
              <w:top w:val="nil"/>
              <w:left w:val="nil"/>
              <w:bottom w:val="single" w:sz="4" w:space="0" w:color="auto"/>
              <w:right w:val="single" w:sz="4" w:space="0" w:color="auto"/>
            </w:tcBorders>
            <w:noWrap/>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14.721972</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4 Bosque 1</w:t>
            </w:r>
          </w:p>
        </w:tc>
        <w:tc>
          <w:tcPr>
            <w:tcW w:w="1848" w:type="dxa"/>
            <w:tcBorders>
              <w:top w:val="nil"/>
              <w:left w:val="nil"/>
              <w:bottom w:val="single" w:sz="4" w:space="0" w:color="auto"/>
              <w:right w:val="single" w:sz="4" w:space="0" w:color="auto"/>
            </w:tcBorders>
            <w:noWrap/>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4.487070</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3847" w:type="dxa"/>
            <w:gridSpan w:val="2"/>
            <w:tcBorders>
              <w:top w:val="single" w:sz="4" w:space="0" w:color="auto"/>
              <w:left w:val="nil"/>
              <w:bottom w:val="single" w:sz="4" w:space="0" w:color="auto"/>
              <w:right w:val="single" w:sz="4" w:space="0" w:color="auto"/>
            </w:tcBorders>
            <w:noWrap/>
            <w:vAlign w:val="center"/>
            <w:hideMark/>
          </w:tcPr>
          <w:p w:rsidR="00765E9E" w:rsidRPr="00CD0DAB" w:rsidRDefault="00765E9E" w:rsidP="00765E9E">
            <w:pPr>
              <w:spacing w:line="256" w:lineRule="auto"/>
              <w:jc w:val="right"/>
              <w:rPr>
                <w:rFonts w:ascii="Museo Sans 100" w:hAnsi="Museo Sans 100"/>
                <w:b/>
                <w:bCs/>
                <w:sz w:val="16"/>
                <w:szCs w:val="16"/>
              </w:rPr>
            </w:pPr>
            <w:r w:rsidRPr="00CD0DAB">
              <w:rPr>
                <w:rFonts w:ascii="Museo Sans 100" w:hAnsi="Museo Sans 100"/>
                <w:b/>
                <w:bCs/>
                <w:sz w:val="16"/>
                <w:szCs w:val="16"/>
              </w:rPr>
              <w:t>Total</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46.640993</w:t>
            </w:r>
          </w:p>
        </w:tc>
      </w:tr>
      <w:tr w:rsidR="00765E9E" w:rsidRPr="00CD0DAB" w:rsidTr="009750F0">
        <w:trPr>
          <w:trHeight w:val="300"/>
        </w:trPr>
        <w:tc>
          <w:tcPr>
            <w:tcW w:w="412" w:type="dxa"/>
            <w:vMerge w:val="restart"/>
            <w:tcBorders>
              <w:top w:val="nil"/>
              <w:left w:val="single" w:sz="4" w:space="0" w:color="auto"/>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6</w:t>
            </w:r>
          </w:p>
        </w:tc>
        <w:tc>
          <w:tcPr>
            <w:tcW w:w="1339" w:type="dxa"/>
            <w:vMerge w:val="restart"/>
            <w:tcBorders>
              <w:top w:val="nil"/>
              <w:left w:val="single" w:sz="4" w:space="0" w:color="auto"/>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La Labor</w:t>
            </w:r>
          </w:p>
        </w:tc>
        <w:tc>
          <w:tcPr>
            <w:tcW w:w="1423" w:type="dxa"/>
            <w:vMerge w:val="restart"/>
            <w:tcBorders>
              <w:top w:val="nil"/>
              <w:left w:val="single" w:sz="4" w:space="0" w:color="auto"/>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Ahuachapán</w:t>
            </w:r>
          </w:p>
        </w:tc>
        <w:tc>
          <w:tcPr>
            <w:tcW w:w="1281" w:type="dxa"/>
            <w:vMerge w:val="restart"/>
            <w:tcBorders>
              <w:top w:val="nil"/>
              <w:left w:val="single" w:sz="4" w:space="0" w:color="auto"/>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Ahuachapán</w:t>
            </w:r>
          </w:p>
        </w:tc>
        <w:tc>
          <w:tcPr>
            <w:tcW w:w="199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5</w:t>
            </w:r>
          </w:p>
        </w:tc>
        <w:tc>
          <w:tcPr>
            <w:tcW w:w="1848" w:type="dxa"/>
            <w:tcBorders>
              <w:top w:val="nil"/>
              <w:left w:val="nil"/>
              <w:bottom w:val="single" w:sz="4" w:space="0" w:color="auto"/>
              <w:right w:val="single" w:sz="4" w:space="0" w:color="auto"/>
            </w:tcBorders>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25.160749</w:t>
            </w:r>
          </w:p>
        </w:tc>
      </w:tr>
      <w:tr w:rsidR="00765E9E" w:rsidRPr="00CD0DAB" w:rsidTr="009750F0">
        <w:trPr>
          <w:trHeight w:val="96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El Casco, Proyecto de Asentamiento Comunitario  Área de Nacimiento</w:t>
            </w:r>
          </w:p>
        </w:tc>
        <w:tc>
          <w:tcPr>
            <w:tcW w:w="1848" w:type="dxa"/>
            <w:tcBorders>
              <w:top w:val="nil"/>
              <w:left w:val="nil"/>
              <w:bottom w:val="single" w:sz="4" w:space="0" w:color="auto"/>
              <w:right w:val="single" w:sz="4" w:space="0" w:color="auto"/>
            </w:tcBorders>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1.892094</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3847" w:type="dxa"/>
            <w:gridSpan w:val="2"/>
            <w:tcBorders>
              <w:top w:val="single" w:sz="4" w:space="0" w:color="auto"/>
              <w:left w:val="nil"/>
              <w:bottom w:val="single" w:sz="4" w:space="0" w:color="auto"/>
              <w:right w:val="single" w:sz="4" w:space="0" w:color="auto"/>
            </w:tcBorders>
            <w:vAlign w:val="center"/>
            <w:hideMark/>
          </w:tcPr>
          <w:p w:rsidR="00765E9E" w:rsidRPr="00CD0DAB" w:rsidRDefault="00765E9E" w:rsidP="00765E9E">
            <w:pPr>
              <w:spacing w:line="256" w:lineRule="auto"/>
              <w:jc w:val="right"/>
              <w:rPr>
                <w:rFonts w:ascii="Museo Sans 100" w:hAnsi="Museo Sans 100"/>
                <w:b/>
                <w:bCs/>
                <w:sz w:val="16"/>
                <w:szCs w:val="16"/>
              </w:rPr>
            </w:pPr>
            <w:r w:rsidRPr="00CD0DAB">
              <w:rPr>
                <w:rFonts w:ascii="Museo Sans 100" w:hAnsi="Museo Sans 100"/>
                <w:b/>
                <w:bCs/>
                <w:sz w:val="16"/>
                <w:szCs w:val="16"/>
              </w:rPr>
              <w:t>Total</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27.052843</w:t>
            </w:r>
          </w:p>
        </w:tc>
      </w:tr>
      <w:tr w:rsidR="00765E9E" w:rsidRPr="00CD0DAB" w:rsidTr="009750F0">
        <w:trPr>
          <w:trHeight w:val="300"/>
        </w:trPr>
        <w:tc>
          <w:tcPr>
            <w:tcW w:w="412" w:type="dxa"/>
            <w:vMerge w:val="restart"/>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7</w:t>
            </w:r>
          </w:p>
        </w:tc>
        <w:tc>
          <w:tcPr>
            <w:tcW w:w="1339" w:type="dxa"/>
            <w:vMerge w:val="restart"/>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proofErr w:type="spellStart"/>
            <w:r w:rsidRPr="00CD0DAB">
              <w:rPr>
                <w:rFonts w:ascii="Museo Sans 100" w:hAnsi="Museo Sans 100"/>
                <w:sz w:val="16"/>
                <w:szCs w:val="16"/>
              </w:rPr>
              <w:t>Atehuesian</w:t>
            </w:r>
            <w:proofErr w:type="spellEnd"/>
          </w:p>
        </w:tc>
        <w:tc>
          <w:tcPr>
            <w:tcW w:w="1423" w:type="dxa"/>
            <w:vMerge w:val="restart"/>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Ahuachapán</w:t>
            </w:r>
          </w:p>
        </w:tc>
        <w:tc>
          <w:tcPr>
            <w:tcW w:w="1281" w:type="dxa"/>
            <w:vMerge w:val="restart"/>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Ahuachapán</w:t>
            </w:r>
          </w:p>
        </w:tc>
        <w:tc>
          <w:tcPr>
            <w:tcW w:w="1999" w:type="dxa"/>
            <w:tcBorders>
              <w:top w:val="nil"/>
              <w:left w:val="nil"/>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1-2</w:t>
            </w:r>
          </w:p>
        </w:tc>
        <w:tc>
          <w:tcPr>
            <w:tcW w:w="1848" w:type="dxa"/>
            <w:tcBorders>
              <w:top w:val="nil"/>
              <w:left w:val="nil"/>
              <w:bottom w:val="single" w:sz="4" w:space="0" w:color="auto"/>
              <w:right w:val="single" w:sz="4" w:space="0" w:color="auto"/>
            </w:tcBorders>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2.686408</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1-3</w:t>
            </w:r>
          </w:p>
        </w:tc>
        <w:tc>
          <w:tcPr>
            <w:tcW w:w="1848" w:type="dxa"/>
            <w:tcBorders>
              <w:top w:val="nil"/>
              <w:left w:val="nil"/>
              <w:bottom w:val="single" w:sz="4" w:space="0" w:color="auto"/>
              <w:right w:val="single" w:sz="4" w:space="0" w:color="auto"/>
            </w:tcBorders>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32.305036</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1-4</w:t>
            </w:r>
          </w:p>
        </w:tc>
        <w:tc>
          <w:tcPr>
            <w:tcW w:w="1848" w:type="dxa"/>
            <w:tcBorders>
              <w:top w:val="nil"/>
              <w:left w:val="nil"/>
              <w:bottom w:val="single" w:sz="4" w:space="0" w:color="auto"/>
              <w:right w:val="single" w:sz="4" w:space="0" w:color="auto"/>
            </w:tcBorders>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0.796922</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2</w:t>
            </w:r>
          </w:p>
        </w:tc>
        <w:tc>
          <w:tcPr>
            <w:tcW w:w="1848" w:type="dxa"/>
            <w:tcBorders>
              <w:top w:val="nil"/>
              <w:left w:val="nil"/>
              <w:bottom w:val="single" w:sz="4" w:space="0" w:color="auto"/>
              <w:right w:val="single" w:sz="4" w:space="0" w:color="auto"/>
            </w:tcBorders>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33.038943</w:t>
            </w:r>
          </w:p>
        </w:tc>
      </w:tr>
      <w:tr w:rsidR="00765E9E" w:rsidRPr="00CD0DAB" w:rsidTr="009750F0">
        <w:trPr>
          <w:trHeight w:val="48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1-B, Porción 3</w:t>
            </w:r>
          </w:p>
        </w:tc>
        <w:tc>
          <w:tcPr>
            <w:tcW w:w="1848" w:type="dxa"/>
            <w:tcBorders>
              <w:top w:val="nil"/>
              <w:left w:val="nil"/>
              <w:bottom w:val="single" w:sz="4" w:space="0" w:color="auto"/>
              <w:right w:val="single" w:sz="4" w:space="0" w:color="auto"/>
            </w:tcBorders>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5.936741</w:t>
            </w:r>
          </w:p>
        </w:tc>
      </w:tr>
      <w:tr w:rsidR="00765E9E" w:rsidRPr="00CD0DAB" w:rsidTr="009750F0">
        <w:trPr>
          <w:trHeight w:val="48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1-B, Porción 4</w:t>
            </w:r>
          </w:p>
        </w:tc>
        <w:tc>
          <w:tcPr>
            <w:tcW w:w="1848" w:type="dxa"/>
            <w:tcBorders>
              <w:top w:val="nil"/>
              <w:left w:val="nil"/>
              <w:bottom w:val="single" w:sz="4" w:space="0" w:color="auto"/>
              <w:right w:val="single" w:sz="4" w:space="0" w:color="auto"/>
            </w:tcBorders>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9.236778</w:t>
            </w:r>
          </w:p>
        </w:tc>
      </w:tr>
      <w:tr w:rsidR="00765E9E" w:rsidRPr="00CD0DAB" w:rsidTr="009750F0">
        <w:trPr>
          <w:trHeight w:val="48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999" w:type="dxa"/>
            <w:tcBorders>
              <w:top w:val="nil"/>
              <w:left w:val="nil"/>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Porción 1-B, Porción 5</w:t>
            </w:r>
          </w:p>
        </w:tc>
        <w:tc>
          <w:tcPr>
            <w:tcW w:w="1848" w:type="dxa"/>
            <w:tcBorders>
              <w:top w:val="nil"/>
              <w:left w:val="nil"/>
              <w:bottom w:val="single" w:sz="4" w:space="0" w:color="auto"/>
              <w:right w:val="single" w:sz="4" w:space="0" w:color="auto"/>
            </w:tcBorders>
            <w:vAlign w:val="center"/>
            <w:hideMark/>
          </w:tcPr>
          <w:p w:rsidR="00765E9E" w:rsidRPr="00CD0DAB" w:rsidRDefault="00F5328F"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1.650587</w:t>
            </w:r>
          </w:p>
        </w:tc>
      </w:tr>
      <w:tr w:rsidR="00765E9E" w:rsidRPr="00CD0DAB" w:rsidTr="009750F0">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3847" w:type="dxa"/>
            <w:gridSpan w:val="2"/>
            <w:tcBorders>
              <w:top w:val="single" w:sz="4" w:space="0" w:color="auto"/>
              <w:left w:val="nil"/>
              <w:bottom w:val="single" w:sz="4" w:space="0" w:color="auto"/>
              <w:right w:val="single" w:sz="4" w:space="0" w:color="auto"/>
            </w:tcBorders>
            <w:noWrap/>
            <w:vAlign w:val="center"/>
            <w:hideMark/>
          </w:tcPr>
          <w:p w:rsidR="00765E9E" w:rsidRPr="00CD0DAB" w:rsidRDefault="00765E9E" w:rsidP="00765E9E">
            <w:pPr>
              <w:spacing w:line="256" w:lineRule="auto"/>
              <w:jc w:val="right"/>
              <w:rPr>
                <w:rFonts w:ascii="Museo Sans 100" w:hAnsi="Museo Sans 100"/>
                <w:b/>
                <w:bCs/>
                <w:sz w:val="16"/>
                <w:szCs w:val="16"/>
              </w:rPr>
            </w:pPr>
            <w:r w:rsidRPr="00CD0DAB">
              <w:rPr>
                <w:rFonts w:ascii="Museo Sans 100" w:hAnsi="Museo Sans 100"/>
                <w:b/>
                <w:bCs/>
                <w:sz w:val="16"/>
                <w:szCs w:val="16"/>
              </w:rPr>
              <w:t>Total</w:t>
            </w:r>
          </w:p>
        </w:tc>
        <w:tc>
          <w:tcPr>
            <w:tcW w:w="142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85.651415</w:t>
            </w:r>
          </w:p>
        </w:tc>
      </w:tr>
    </w:tbl>
    <w:p w:rsidR="009750F0" w:rsidRPr="00CD0DAB" w:rsidRDefault="009750F0" w:rsidP="009750F0">
      <w:pPr>
        <w:pStyle w:val="Prrafodelista"/>
        <w:ind w:left="720" w:hanging="720"/>
        <w:jc w:val="both"/>
        <w:rPr>
          <w:rFonts w:ascii="Museo Sans 100" w:eastAsiaTheme="minorHAnsi" w:hAnsi="Museo Sans 100" w:cstheme="minorBidi"/>
          <w:sz w:val="22"/>
          <w:szCs w:val="22"/>
          <w:lang w:eastAsia="en-US"/>
        </w:rPr>
      </w:pPr>
    </w:p>
    <w:p w:rsidR="00765E9E" w:rsidRPr="0037512A" w:rsidRDefault="00765E9E" w:rsidP="004307BE">
      <w:pPr>
        <w:pStyle w:val="Prrafodelista"/>
        <w:numPr>
          <w:ilvl w:val="0"/>
          <w:numId w:val="91"/>
        </w:numPr>
        <w:spacing w:after="160" w:line="256" w:lineRule="auto"/>
        <w:contextualSpacing/>
        <w:rPr>
          <w:rFonts w:ascii="Museo Sans 100" w:eastAsiaTheme="minorHAnsi" w:hAnsi="Museo Sans 100" w:cstheme="minorBidi"/>
          <w:b/>
          <w:sz w:val="24"/>
          <w:szCs w:val="24"/>
        </w:rPr>
      </w:pPr>
      <w:r w:rsidRPr="0037512A">
        <w:rPr>
          <w:rFonts w:ascii="Museo Sans 100" w:eastAsiaTheme="minorHAnsi" w:hAnsi="Museo Sans 100" w:cstheme="minorBidi"/>
          <w:b/>
          <w:sz w:val="24"/>
          <w:szCs w:val="24"/>
        </w:rPr>
        <w:t>Inmuebles transferidos parcialmente.</w:t>
      </w:r>
    </w:p>
    <w:p w:rsidR="00765E9E" w:rsidRDefault="00765E9E" w:rsidP="00D13989">
      <w:pPr>
        <w:spacing w:after="240"/>
        <w:ind w:left="357"/>
        <w:contextualSpacing/>
        <w:jc w:val="both"/>
        <w:rPr>
          <w:rFonts w:ascii="Museo Sans 100" w:eastAsiaTheme="minorHAnsi" w:hAnsi="Museo Sans 100" w:cstheme="minorBidi"/>
          <w:lang w:eastAsia="en-US"/>
        </w:rPr>
      </w:pPr>
      <w:r w:rsidRPr="0037512A">
        <w:rPr>
          <w:rFonts w:ascii="Museo Sans 100" w:eastAsiaTheme="minorHAnsi" w:hAnsi="Museo Sans 100" w:cstheme="minorBidi"/>
          <w:lang w:eastAsia="en-US"/>
        </w:rPr>
        <w:t xml:space="preserve">El inmueble identificado como </w:t>
      </w:r>
      <w:proofErr w:type="spellStart"/>
      <w:r w:rsidRPr="0037512A">
        <w:rPr>
          <w:rFonts w:ascii="Museo Sans 100" w:eastAsiaTheme="minorHAnsi" w:hAnsi="Museo Sans 100" w:cstheme="minorBidi"/>
          <w:lang w:eastAsia="en-US"/>
        </w:rPr>
        <w:t>Nancuchiname</w:t>
      </w:r>
      <w:proofErr w:type="spellEnd"/>
      <w:r w:rsidRPr="0037512A">
        <w:rPr>
          <w:rFonts w:ascii="Museo Sans 100" w:eastAsiaTheme="minorHAnsi" w:hAnsi="Museo Sans 100" w:cstheme="minorBidi"/>
          <w:lang w:eastAsia="en-US"/>
        </w:rPr>
        <w:t>, (Montes de la Bocana), está ubicado en el Departamento de Usulután, y formada por tres porciones identificadas como Área de Reserva 1, Área de Reserva 2 y Porción de Bosque Salado; se ha efectuado la transferencia e inscripción de las dos primeras, descritas así:</w:t>
      </w:r>
    </w:p>
    <w:p w:rsidR="00D13989" w:rsidRPr="00CD0DAB" w:rsidRDefault="00D13989" w:rsidP="00765E9E">
      <w:pPr>
        <w:spacing w:after="160" w:line="256" w:lineRule="auto"/>
        <w:ind w:left="720"/>
        <w:contextualSpacing/>
        <w:rPr>
          <w:rFonts w:ascii="Museo Sans 100" w:eastAsiaTheme="minorHAnsi" w:hAnsi="Museo Sans 100" w:cstheme="minorBidi"/>
          <w:lang w:eastAsia="en-US"/>
        </w:rPr>
      </w:pPr>
    </w:p>
    <w:tbl>
      <w:tblPr>
        <w:tblW w:w="9122" w:type="dxa"/>
        <w:tblInd w:w="-75" w:type="dxa"/>
        <w:tblCellMar>
          <w:left w:w="70" w:type="dxa"/>
          <w:right w:w="70" w:type="dxa"/>
        </w:tblCellMar>
        <w:tblLook w:val="04A0" w:firstRow="1" w:lastRow="0" w:firstColumn="1" w:lastColumn="0" w:noHBand="0" w:noVBand="1"/>
      </w:tblPr>
      <w:tblGrid>
        <w:gridCol w:w="1608"/>
        <w:gridCol w:w="1093"/>
        <w:gridCol w:w="1328"/>
        <w:gridCol w:w="2127"/>
        <w:gridCol w:w="1564"/>
        <w:gridCol w:w="1402"/>
      </w:tblGrid>
      <w:tr w:rsidR="00765E9E" w:rsidRPr="00CD0DAB" w:rsidTr="00765E9E">
        <w:trPr>
          <w:trHeight w:val="276"/>
        </w:trPr>
        <w:tc>
          <w:tcPr>
            <w:tcW w:w="1608"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noWrap/>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Inmueble</w:t>
            </w:r>
          </w:p>
        </w:tc>
        <w:tc>
          <w:tcPr>
            <w:tcW w:w="2421"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Ubicación</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Porción</w:t>
            </w:r>
          </w:p>
        </w:tc>
        <w:tc>
          <w:tcPr>
            <w:tcW w:w="1564"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Matrícula</w:t>
            </w:r>
          </w:p>
        </w:tc>
        <w:tc>
          <w:tcPr>
            <w:tcW w:w="1402"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Área Inscrita (</w:t>
            </w:r>
            <w:proofErr w:type="spellStart"/>
            <w:r w:rsidRPr="00CD0DAB">
              <w:rPr>
                <w:rFonts w:ascii="Museo Sans 100" w:hAnsi="Museo Sans 100"/>
                <w:b/>
                <w:bCs/>
                <w:sz w:val="16"/>
                <w:szCs w:val="16"/>
              </w:rPr>
              <w:t>Hás</w:t>
            </w:r>
            <w:proofErr w:type="spellEnd"/>
            <w:r w:rsidRPr="00CD0DAB">
              <w:rPr>
                <w:rFonts w:ascii="Museo Sans 100" w:hAnsi="Museo Sans 100"/>
                <w:b/>
                <w:bCs/>
                <w:sz w:val="16"/>
                <w:szCs w:val="16"/>
              </w:rPr>
              <w:t>.)</w:t>
            </w:r>
          </w:p>
        </w:tc>
      </w:tr>
      <w:tr w:rsidR="00765E9E" w:rsidRPr="00CD0DAB" w:rsidTr="00765E9E">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CD0DAB" w:rsidRDefault="00765E9E" w:rsidP="00765E9E">
            <w:pPr>
              <w:spacing w:line="256" w:lineRule="auto"/>
              <w:rPr>
                <w:rFonts w:ascii="Museo Sans 100" w:hAnsi="Museo Sans 100"/>
                <w:b/>
                <w:bCs/>
                <w:sz w:val="16"/>
                <w:szCs w:val="16"/>
              </w:rPr>
            </w:pPr>
          </w:p>
        </w:tc>
        <w:tc>
          <w:tcPr>
            <w:tcW w:w="1093" w:type="dxa"/>
            <w:tcBorders>
              <w:top w:val="nil"/>
              <w:left w:val="nil"/>
              <w:bottom w:val="single" w:sz="8" w:space="0" w:color="auto"/>
              <w:right w:val="single" w:sz="8" w:space="0" w:color="auto"/>
            </w:tcBorders>
            <w:shd w:val="clear" w:color="auto" w:fill="D9D9D9" w:themeFill="background1" w:themeFillShade="D9"/>
            <w:noWrap/>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Municipio</w:t>
            </w:r>
          </w:p>
        </w:tc>
        <w:tc>
          <w:tcPr>
            <w:tcW w:w="1328" w:type="dxa"/>
            <w:tcBorders>
              <w:top w:val="nil"/>
              <w:left w:val="nil"/>
              <w:bottom w:val="single" w:sz="8" w:space="0" w:color="auto"/>
              <w:right w:val="single" w:sz="8" w:space="0" w:color="auto"/>
            </w:tcBorders>
            <w:shd w:val="clear" w:color="auto" w:fill="D9D9D9" w:themeFill="background1" w:themeFillShade="D9"/>
            <w:noWrap/>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Departamento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CD0DAB" w:rsidRDefault="00765E9E" w:rsidP="00765E9E">
            <w:pPr>
              <w:spacing w:line="256" w:lineRule="auto"/>
              <w:rPr>
                <w:rFonts w:ascii="Museo Sans 100" w:hAnsi="Museo Sans 100"/>
                <w:b/>
                <w:bCs/>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CD0DAB" w:rsidRDefault="00765E9E" w:rsidP="00765E9E">
            <w:pPr>
              <w:spacing w:line="256" w:lineRule="auto"/>
              <w:rPr>
                <w:rFonts w:ascii="Museo Sans 100" w:hAnsi="Museo Sans 100"/>
                <w:b/>
                <w:bCs/>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CD0DAB" w:rsidRDefault="00765E9E" w:rsidP="00765E9E">
            <w:pPr>
              <w:spacing w:line="256" w:lineRule="auto"/>
              <w:rPr>
                <w:rFonts w:ascii="Museo Sans 100" w:hAnsi="Museo Sans 100"/>
                <w:b/>
                <w:bCs/>
                <w:sz w:val="16"/>
                <w:szCs w:val="16"/>
              </w:rPr>
            </w:pPr>
          </w:p>
        </w:tc>
      </w:tr>
      <w:tr w:rsidR="00765E9E" w:rsidRPr="00CD0DAB" w:rsidTr="00765E9E">
        <w:trPr>
          <w:trHeight w:val="263"/>
        </w:trPr>
        <w:tc>
          <w:tcPr>
            <w:tcW w:w="1608" w:type="dxa"/>
            <w:vMerge w:val="restart"/>
            <w:tcBorders>
              <w:top w:val="nil"/>
              <w:left w:val="single" w:sz="4" w:space="0" w:color="auto"/>
              <w:bottom w:val="single" w:sz="4" w:space="0" w:color="000000"/>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proofErr w:type="spellStart"/>
            <w:r w:rsidRPr="00CD0DAB">
              <w:rPr>
                <w:rFonts w:ascii="Museo Sans 100" w:hAnsi="Museo Sans 100"/>
                <w:sz w:val="16"/>
                <w:szCs w:val="16"/>
              </w:rPr>
              <w:t>Nancuchiname</w:t>
            </w:r>
            <w:proofErr w:type="spellEnd"/>
          </w:p>
        </w:tc>
        <w:tc>
          <w:tcPr>
            <w:tcW w:w="1093" w:type="dxa"/>
            <w:vMerge w:val="restart"/>
            <w:tcBorders>
              <w:top w:val="nil"/>
              <w:left w:val="single" w:sz="4" w:space="0" w:color="auto"/>
              <w:bottom w:val="single" w:sz="4" w:space="0" w:color="000000"/>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proofErr w:type="spellStart"/>
            <w:r w:rsidRPr="00CD0DAB">
              <w:rPr>
                <w:rFonts w:ascii="Museo Sans 100" w:hAnsi="Museo Sans 100"/>
                <w:sz w:val="16"/>
                <w:szCs w:val="16"/>
              </w:rPr>
              <w:t>Jiquilisco</w:t>
            </w:r>
            <w:proofErr w:type="spellEnd"/>
          </w:p>
        </w:tc>
        <w:tc>
          <w:tcPr>
            <w:tcW w:w="1328" w:type="dxa"/>
            <w:vMerge w:val="restart"/>
            <w:tcBorders>
              <w:top w:val="nil"/>
              <w:left w:val="single" w:sz="4" w:space="0" w:color="auto"/>
              <w:bottom w:val="single" w:sz="4" w:space="0" w:color="000000"/>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Usulután</w:t>
            </w:r>
          </w:p>
        </w:tc>
        <w:tc>
          <w:tcPr>
            <w:tcW w:w="2127" w:type="dxa"/>
            <w:tcBorders>
              <w:top w:val="single" w:sz="4" w:space="0" w:color="auto"/>
              <w:left w:val="nil"/>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Área de Reserva 1</w:t>
            </w:r>
          </w:p>
        </w:tc>
        <w:tc>
          <w:tcPr>
            <w:tcW w:w="1564" w:type="dxa"/>
            <w:tcBorders>
              <w:top w:val="single" w:sz="4" w:space="0" w:color="auto"/>
              <w:left w:val="nil"/>
              <w:bottom w:val="single" w:sz="4" w:space="0" w:color="auto"/>
              <w:right w:val="single" w:sz="4" w:space="0" w:color="auto"/>
            </w:tcBorders>
            <w:noWrap/>
            <w:vAlign w:val="center"/>
            <w:hideMark/>
          </w:tcPr>
          <w:p w:rsidR="00765E9E" w:rsidRPr="00CD0DAB" w:rsidRDefault="001E1CA2"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02" w:type="dxa"/>
            <w:tcBorders>
              <w:top w:val="single" w:sz="4" w:space="0" w:color="auto"/>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17.661959</w:t>
            </w:r>
          </w:p>
        </w:tc>
      </w:tr>
      <w:tr w:rsidR="00765E9E" w:rsidRPr="00CD0DAB" w:rsidTr="00765E9E">
        <w:trPr>
          <w:trHeight w:val="263"/>
        </w:trPr>
        <w:tc>
          <w:tcPr>
            <w:tcW w:w="0" w:type="auto"/>
            <w:vMerge/>
            <w:tcBorders>
              <w:top w:val="nil"/>
              <w:left w:val="single" w:sz="4" w:space="0" w:color="auto"/>
              <w:bottom w:val="single" w:sz="4" w:space="0" w:color="000000"/>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2127" w:type="dxa"/>
            <w:tcBorders>
              <w:top w:val="nil"/>
              <w:left w:val="nil"/>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Área de Reserva 2</w:t>
            </w:r>
          </w:p>
        </w:tc>
        <w:tc>
          <w:tcPr>
            <w:tcW w:w="1564" w:type="dxa"/>
            <w:tcBorders>
              <w:top w:val="nil"/>
              <w:left w:val="nil"/>
              <w:bottom w:val="single" w:sz="4" w:space="0" w:color="auto"/>
              <w:right w:val="single" w:sz="4" w:space="0" w:color="auto"/>
            </w:tcBorders>
            <w:noWrap/>
            <w:vAlign w:val="center"/>
            <w:hideMark/>
          </w:tcPr>
          <w:p w:rsidR="00765E9E" w:rsidRPr="00CD0DAB" w:rsidRDefault="001E1CA2"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40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24.610751</w:t>
            </w:r>
          </w:p>
        </w:tc>
      </w:tr>
      <w:tr w:rsidR="00765E9E" w:rsidRPr="00CD0DAB" w:rsidTr="00765E9E">
        <w:trPr>
          <w:trHeight w:val="263"/>
        </w:trPr>
        <w:tc>
          <w:tcPr>
            <w:tcW w:w="0" w:type="auto"/>
            <w:vMerge/>
            <w:tcBorders>
              <w:top w:val="nil"/>
              <w:left w:val="single" w:sz="4" w:space="0" w:color="auto"/>
              <w:bottom w:val="single" w:sz="4" w:space="0" w:color="000000"/>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2127" w:type="dxa"/>
            <w:tcBorders>
              <w:top w:val="nil"/>
              <w:left w:val="nil"/>
              <w:bottom w:val="single" w:sz="4" w:space="0" w:color="auto"/>
              <w:right w:val="single" w:sz="4" w:space="0" w:color="auto"/>
            </w:tcBorders>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Total</w:t>
            </w:r>
          </w:p>
        </w:tc>
        <w:tc>
          <w:tcPr>
            <w:tcW w:w="1564"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 </w:t>
            </w:r>
          </w:p>
        </w:tc>
        <w:tc>
          <w:tcPr>
            <w:tcW w:w="140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42.272710</w:t>
            </w:r>
          </w:p>
        </w:tc>
      </w:tr>
    </w:tbl>
    <w:p w:rsidR="00765E9E" w:rsidRPr="00CD0DAB" w:rsidRDefault="00765E9E" w:rsidP="00765E9E">
      <w:pPr>
        <w:spacing w:after="160" w:line="256" w:lineRule="auto"/>
        <w:ind w:left="720"/>
        <w:contextualSpacing/>
        <w:rPr>
          <w:rFonts w:ascii="Museo Sans 100" w:eastAsiaTheme="minorHAnsi" w:hAnsi="Museo Sans 100" w:cstheme="minorBidi"/>
          <w:lang w:eastAsia="en-US"/>
        </w:rPr>
      </w:pPr>
    </w:p>
    <w:p w:rsidR="00D13989" w:rsidRDefault="00765E9E" w:rsidP="00D13989">
      <w:pPr>
        <w:jc w:val="both"/>
        <w:rPr>
          <w:rFonts w:ascii="Museo Sans 100" w:eastAsiaTheme="minorHAnsi" w:hAnsi="Museo Sans 100" w:cstheme="minorBidi"/>
          <w:sz w:val="24"/>
          <w:szCs w:val="24"/>
          <w:lang w:eastAsia="en-US"/>
        </w:rPr>
      </w:pPr>
      <w:r w:rsidRPr="00D13989">
        <w:rPr>
          <w:rFonts w:ascii="Museo Sans 100" w:eastAsiaTheme="minorHAnsi" w:hAnsi="Museo Sans 100" w:cstheme="minorBidi"/>
          <w:sz w:val="24"/>
          <w:szCs w:val="24"/>
          <w:lang w:eastAsia="en-US"/>
        </w:rPr>
        <w:t>Respecto a la porción del Bosque Salado, en el mes de octubre del presente año se realizó el levantamiento topográfico y replanteo del perímetro en una parte del inmueble, debido a que la Cooperativa Vientos Marinos se opuso a continuar con esta actividad, pues tienen la posesión material en un área por el rumbo sur, argumentando que es propiedad privada; sin embargo; a través de su antecedente se reconstruyó el perímetro, por lo que se está a la espera de recibir la información técnica por parte de la Oficina Regional de Usulután y así elabora el respectivo plano.</w:t>
      </w:r>
    </w:p>
    <w:p w:rsidR="00765E9E" w:rsidRPr="00D13989" w:rsidRDefault="00765E9E" w:rsidP="00D13989">
      <w:pPr>
        <w:jc w:val="both"/>
        <w:rPr>
          <w:rFonts w:ascii="Museo Sans 100" w:eastAsiaTheme="minorHAnsi" w:hAnsi="Museo Sans 100" w:cstheme="minorBidi"/>
          <w:sz w:val="24"/>
          <w:szCs w:val="24"/>
          <w:lang w:eastAsia="en-US"/>
        </w:rPr>
      </w:pPr>
      <w:r w:rsidRPr="00D13989">
        <w:rPr>
          <w:rFonts w:ascii="Museo Sans 100" w:eastAsiaTheme="minorHAnsi" w:hAnsi="Museo Sans 100" w:cstheme="minorBidi"/>
          <w:sz w:val="24"/>
          <w:szCs w:val="24"/>
          <w:lang w:eastAsia="en-US"/>
        </w:rPr>
        <w:t xml:space="preserve"> </w:t>
      </w:r>
    </w:p>
    <w:p w:rsidR="00765E9E" w:rsidRPr="00D13989" w:rsidRDefault="00765E9E" w:rsidP="004307BE">
      <w:pPr>
        <w:numPr>
          <w:ilvl w:val="0"/>
          <w:numId w:val="91"/>
        </w:numPr>
        <w:contextualSpacing/>
        <w:rPr>
          <w:rFonts w:ascii="Museo Sans 100" w:eastAsiaTheme="minorHAnsi" w:hAnsi="Museo Sans 100" w:cstheme="minorBidi"/>
          <w:b/>
          <w:sz w:val="24"/>
          <w:szCs w:val="24"/>
          <w:lang w:eastAsia="en-US"/>
        </w:rPr>
      </w:pPr>
      <w:r w:rsidRPr="00D13989">
        <w:rPr>
          <w:rFonts w:ascii="Museo Sans 100" w:eastAsiaTheme="minorHAnsi" w:hAnsi="Museo Sans 100" w:cstheme="minorBidi"/>
          <w:b/>
          <w:sz w:val="24"/>
          <w:szCs w:val="24"/>
          <w:lang w:eastAsia="en-US"/>
        </w:rPr>
        <w:t>Inmuebles en los que ha finalizado la depuración técnica, jurídica y registral y cuenta con calificación emitida por el Ministerio de Medio Ambiente y Recursos Naturales.</w:t>
      </w:r>
    </w:p>
    <w:p w:rsidR="00765E9E" w:rsidRPr="00CD0DAB" w:rsidRDefault="00765E9E" w:rsidP="00765E9E">
      <w:pPr>
        <w:spacing w:after="160" w:line="256" w:lineRule="auto"/>
        <w:contextualSpacing/>
        <w:rPr>
          <w:rFonts w:ascii="Museo Sans 100" w:eastAsiaTheme="minorHAnsi" w:hAnsi="Museo Sans 100" w:cstheme="minorBidi"/>
          <w:sz w:val="22"/>
          <w:szCs w:val="22"/>
          <w:lang w:eastAsia="en-US"/>
        </w:rPr>
      </w:pPr>
    </w:p>
    <w:tbl>
      <w:tblPr>
        <w:tblW w:w="9460" w:type="dxa"/>
        <w:tblInd w:w="-35" w:type="dxa"/>
        <w:tblCellMar>
          <w:left w:w="70" w:type="dxa"/>
          <w:right w:w="70" w:type="dxa"/>
        </w:tblCellMar>
        <w:tblLook w:val="04A0" w:firstRow="1" w:lastRow="0" w:firstColumn="1" w:lastColumn="0" w:noHBand="0" w:noVBand="1"/>
      </w:tblPr>
      <w:tblGrid>
        <w:gridCol w:w="441"/>
        <w:gridCol w:w="1832"/>
        <w:gridCol w:w="1139"/>
        <w:gridCol w:w="1394"/>
        <w:gridCol w:w="1168"/>
        <w:gridCol w:w="1706"/>
        <w:gridCol w:w="1780"/>
      </w:tblGrid>
      <w:tr w:rsidR="00765E9E" w:rsidRPr="00CD0DAB" w:rsidTr="00765E9E">
        <w:trPr>
          <w:trHeight w:val="315"/>
        </w:trPr>
        <w:tc>
          <w:tcPr>
            <w:tcW w:w="441" w:type="dxa"/>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lastRenderedPageBreak/>
              <w:t>No.</w:t>
            </w:r>
          </w:p>
        </w:tc>
        <w:tc>
          <w:tcPr>
            <w:tcW w:w="1832" w:type="dxa"/>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Inmueble</w:t>
            </w:r>
          </w:p>
        </w:tc>
        <w:tc>
          <w:tcPr>
            <w:tcW w:w="2533" w:type="dxa"/>
            <w:gridSpan w:val="2"/>
            <w:tcBorders>
              <w:top w:val="single" w:sz="8" w:space="0" w:color="auto"/>
              <w:left w:val="nil"/>
              <w:bottom w:val="single" w:sz="8" w:space="0" w:color="auto"/>
              <w:right w:val="single" w:sz="8" w:space="0" w:color="000000"/>
            </w:tcBorders>
            <w:shd w:val="clear" w:color="auto" w:fill="D9D9D9"/>
            <w:noWrap/>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Ubicación</w:t>
            </w:r>
          </w:p>
        </w:tc>
        <w:tc>
          <w:tcPr>
            <w:tcW w:w="1168"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Porción</w:t>
            </w:r>
          </w:p>
        </w:tc>
        <w:tc>
          <w:tcPr>
            <w:tcW w:w="1706"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Matrícula</w:t>
            </w:r>
          </w:p>
        </w:tc>
        <w:tc>
          <w:tcPr>
            <w:tcW w:w="1780"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Área Inscrita (</w:t>
            </w:r>
            <w:proofErr w:type="spellStart"/>
            <w:r w:rsidRPr="00CD0DAB">
              <w:rPr>
                <w:rFonts w:ascii="Museo Sans 100" w:hAnsi="Museo Sans 100"/>
                <w:b/>
                <w:bCs/>
                <w:sz w:val="16"/>
                <w:szCs w:val="16"/>
              </w:rPr>
              <w:t>Hás</w:t>
            </w:r>
            <w:proofErr w:type="spellEnd"/>
            <w:r w:rsidRPr="00CD0DAB">
              <w:rPr>
                <w:rFonts w:ascii="Museo Sans 100" w:hAnsi="Museo Sans 100"/>
                <w:b/>
                <w:bCs/>
                <w:sz w:val="16"/>
                <w:szCs w:val="16"/>
              </w:rPr>
              <w:t>.)</w:t>
            </w:r>
          </w:p>
        </w:tc>
      </w:tr>
      <w:tr w:rsidR="00765E9E" w:rsidRPr="00CD0DAB" w:rsidTr="00765E9E">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CD0DAB" w:rsidRDefault="00765E9E" w:rsidP="00765E9E">
            <w:pPr>
              <w:spacing w:line="256" w:lineRule="auto"/>
              <w:rPr>
                <w:rFonts w:ascii="Museo Sans 100" w:hAnsi="Museo Sans 100"/>
                <w:b/>
                <w:bCs/>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CD0DAB" w:rsidRDefault="00765E9E" w:rsidP="00765E9E">
            <w:pPr>
              <w:spacing w:line="256" w:lineRule="auto"/>
              <w:rPr>
                <w:rFonts w:ascii="Museo Sans 100" w:hAnsi="Museo Sans 100"/>
                <w:b/>
                <w:bCs/>
                <w:sz w:val="16"/>
                <w:szCs w:val="16"/>
              </w:rPr>
            </w:pPr>
          </w:p>
        </w:tc>
        <w:tc>
          <w:tcPr>
            <w:tcW w:w="1139" w:type="dxa"/>
            <w:tcBorders>
              <w:top w:val="nil"/>
              <w:left w:val="nil"/>
              <w:bottom w:val="single" w:sz="8" w:space="0" w:color="auto"/>
              <w:right w:val="single" w:sz="8" w:space="0" w:color="auto"/>
            </w:tcBorders>
            <w:shd w:val="clear" w:color="auto" w:fill="D9D9D9"/>
            <w:noWrap/>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Municipio</w:t>
            </w:r>
          </w:p>
        </w:tc>
        <w:tc>
          <w:tcPr>
            <w:tcW w:w="1394" w:type="dxa"/>
            <w:tcBorders>
              <w:top w:val="nil"/>
              <w:left w:val="nil"/>
              <w:bottom w:val="single" w:sz="8" w:space="0" w:color="auto"/>
              <w:right w:val="single" w:sz="8" w:space="0" w:color="auto"/>
            </w:tcBorders>
            <w:shd w:val="clear" w:color="auto" w:fill="D9D9D9"/>
            <w:noWrap/>
            <w:vAlign w:val="center"/>
            <w:hideMark/>
          </w:tcPr>
          <w:p w:rsidR="00765E9E" w:rsidRPr="00CD0DAB" w:rsidRDefault="00765E9E" w:rsidP="00765E9E">
            <w:pPr>
              <w:spacing w:line="256" w:lineRule="auto"/>
              <w:jc w:val="center"/>
              <w:rPr>
                <w:rFonts w:ascii="Museo Sans 100" w:hAnsi="Museo Sans 100"/>
                <w:b/>
                <w:bCs/>
                <w:sz w:val="16"/>
                <w:szCs w:val="16"/>
              </w:rPr>
            </w:pPr>
            <w:r w:rsidRPr="00CD0DAB">
              <w:rPr>
                <w:rFonts w:ascii="Museo Sans 100" w:hAnsi="Museo Sans 100"/>
                <w:b/>
                <w:bCs/>
                <w:sz w:val="16"/>
                <w:szCs w:val="16"/>
              </w:rPr>
              <w:t>Departamento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CD0DAB" w:rsidRDefault="00765E9E" w:rsidP="00765E9E">
            <w:pPr>
              <w:spacing w:line="256" w:lineRule="auto"/>
              <w:rPr>
                <w:rFonts w:ascii="Museo Sans 100" w:hAnsi="Museo Sans 100"/>
                <w:b/>
                <w:bCs/>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CD0DAB" w:rsidRDefault="00765E9E" w:rsidP="00765E9E">
            <w:pPr>
              <w:spacing w:line="256" w:lineRule="auto"/>
              <w:rPr>
                <w:rFonts w:ascii="Museo Sans 100" w:hAnsi="Museo Sans 100"/>
                <w:b/>
                <w:bCs/>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CD0DAB" w:rsidRDefault="00765E9E" w:rsidP="00765E9E">
            <w:pPr>
              <w:spacing w:line="256" w:lineRule="auto"/>
              <w:rPr>
                <w:rFonts w:ascii="Museo Sans 100" w:hAnsi="Museo Sans 100"/>
                <w:b/>
                <w:bCs/>
                <w:sz w:val="16"/>
                <w:szCs w:val="16"/>
              </w:rPr>
            </w:pPr>
          </w:p>
        </w:tc>
      </w:tr>
      <w:tr w:rsidR="00765E9E" w:rsidRPr="00CD0DAB" w:rsidTr="00765E9E">
        <w:trPr>
          <w:trHeight w:val="356"/>
        </w:trPr>
        <w:tc>
          <w:tcPr>
            <w:tcW w:w="441" w:type="dxa"/>
            <w:tcBorders>
              <w:top w:val="nil"/>
              <w:left w:val="single" w:sz="4" w:space="0" w:color="auto"/>
              <w:bottom w:val="single" w:sz="4" w:space="0" w:color="auto"/>
              <w:right w:val="single" w:sz="4" w:space="0" w:color="auto"/>
            </w:tcBorders>
            <w:noWrap/>
            <w:vAlign w:val="bottom"/>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1</w:t>
            </w:r>
          </w:p>
        </w:tc>
        <w:tc>
          <w:tcPr>
            <w:tcW w:w="1832"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rPr>
                <w:rFonts w:ascii="Museo Sans 100" w:hAnsi="Museo Sans 100"/>
                <w:sz w:val="16"/>
                <w:szCs w:val="16"/>
              </w:rPr>
            </w:pPr>
            <w:r w:rsidRPr="00CD0DAB">
              <w:rPr>
                <w:rFonts w:ascii="Museo Sans 100" w:hAnsi="Museo Sans 100"/>
                <w:sz w:val="16"/>
                <w:szCs w:val="16"/>
              </w:rPr>
              <w:t>Lomas de San Juan</w:t>
            </w:r>
          </w:p>
        </w:tc>
        <w:tc>
          <w:tcPr>
            <w:tcW w:w="1139"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proofErr w:type="spellStart"/>
            <w:r w:rsidRPr="00CD0DAB">
              <w:rPr>
                <w:rFonts w:ascii="Museo Sans 100" w:hAnsi="Museo Sans 100"/>
                <w:sz w:val="16"/>
                <w:szCs w:val="16"/>
              </w:rPr>
              <w:t>Metapán</w:t>
            </w:r>
            <w:proofErr w:type="spellEnd"/>
          </w:p>
        </w:tc>
        <w:tc>
          <w:tcPr>
            <w:tcW w:w="1394"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Santa Ana</w:t>
            </w:r>
          </w:p>
        </w:tc>
        <w:tc>
          <w:tcPr>
            <w:tcW w:w="1168"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w:t>
            </w:r>
          </w:p>
        </w:tc>
        <w:tc>
          <w:tcPr>
            <w:tcW w:w="1706" w:type="dxa"/>
            <w:tcBorders>
              <w:top w:val="nil"/>
              <w:left w:val="nil"/>
              <w:bottom w:val="single" w:sz="4" w:space="0" w:color="auto"/>
              <w:right w:val="single" w:sz="4" w:space="0" w:color="auto"/>
            </w:tcBorders>
            <w:noWrap/>
            <w:vAlign w:val="center"/>
            <w:hideMark/>
          </w:tcPr>
          <w:p w:rsidR="00765E9E" w:rsidRPr="00CD0DAB" w:rsidRDefault="001E1CA2" w:rsidP="00765E9E">
            <w:pPr>
              <w:spacing w:line="256" w:lineRule="auto"/>
              <w:jc w:val="center"/>
              <w:rPr>
                <w:rFonts w:ascii="Museo Sans 100" w:hAnsi="Museo Sans 100"/>
                <w:sz w:val="16"/>
                <w:szCs w:val="16"/>
              </w:rPr>
            </w:pPr>
            <w:r>
              <w:rPr>
                <w:rFonts w:ascii="Museo Sans 100" w:hAnsi="Museo Sans 100"/>
                <w:sz w:val="16"/>
                <w:szCs w:val="16"/>
                <w:lang w:val="es-CL"/>
              </w:rPr>
              <w:t>----</w:t>
            </w:r>
            <w:r w:rsidR="00765E9E" w:rsidRPr="00CD0DAB">
              <w:rPr>
                <w:rFonts w:ascii="Museo Sans 100" w:hAnsi="Museo Sans 100"/>
                <w:sz w:val="16"/>
                <w:szCs w:val="16"/>
                <w:lang w:val="es-CL"/>
              </w:rPr>
              <w:t>-00000</w:t>
            </w:r>
          </w:p>
        </w:tc>
        <w:tc>
          <w:tcPr>
            <w:tcW w:w="1780"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lang w:val="es-CL"/>
              </w:rPr>
              <w:t>113.438906</w:t>
            </w:r>
          </w:p>
        </w:tc>
      </w:tr>
      <w:tr w:rsidR="00765E9E" w:rsidRPr="00CD0DAB" w:rsidTr="00765E9E">
        <w:trPr>
          <w:trHeight w:val="300"/>
        </w:trPr>
        <w:tc>
          <w:tcPr>
            <w:tcW w:w="441" w:type="dxa"/>
            <w:vMerge w:val="restart"/>
            <w:tcBorders>
              <w:top w:val="nil"/>
              <w:left w:val="single" w:sz="4" w:space="0" w:color="auto"/>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2</w:t>
            </w:r>
          </w:p>
        </w:tc>
        <w:tc>
          <w:tcPr>
            <w:tcW w:w="1832" w:type="dxa"/>
            <w:vMerge w:val="restart"/>
            <w:tcBorders>
              <w:top w:val="nil"/>
              <w:left w:val="single" w:sz="4" w:space="0" w:color="auto"/>
              <w:bottom w:val="single" w:sz="4" w:space="0" w:color="auto"/>
              <w:right w:val="single" w:sz="4" w:space="0" w:color="auto"/>
            </w:tcBorders>
            <w:noWrap/>
            <w:vAlign w:val="center"/>
          </w:tcPr>
          <w:p w:rsidR="00765E9E" w:rsidRPr="00CD0DAB" w:rsidRDefault="00765E9E" w:rsidP="00765E9E">
            <w:pPr>
              <w:spacing w:line="256" w:lineRule="auto"/>
              <w:rPr>
                <w:rFonts w:ascii="Museo Sans 100" w:hAnsi="Museo Sans 100"/>
                <w:sz w:val="16"/>
                <w:szCs w:val="16"/>
              </w:rPr>
            </w:pPr>
          </w:p>
          <w:p w:rsidR="00765E9E" w:rsidRPr="00CD0DAB" w:rsidRDefault="00765E9E" w:rsidP="00765E9E">
            <w:pPr>
              <w:spacing w:line="256" w:lineRule="auto"/>
              <w:rPr>
                <w:rFonts w:ascii="Museo Sans 100" w:hAnsi="Museo Sans 100"/>
                <w:sz w:val="16"/>
                <w:szCs w:val="16"/>
              </w:rPr>
            </w:pPr>
          </w:p>
          <w:p w:rsidR="00765E9E" w:rsidRPr="00CD0DAB" w:rsidRDefault="00765E9E" w:rsidP="00765E9E">
            <w:pPr>
              <w:spacing w:line="256" w:lineRule="auto"/>
              <w:rPr>
                <w:rFonts w:ascii="Museo Sans 100" w:hAnsi="Museo Sans 100"/>
                <w:sz w:val="16"/>
                <w:szCs w:val="16"/>
              </w:rPr>
            </w:pPr>
            <w:r w:rsidRPr="00CD0DAB">
              <w:rPr>
                <w:rFonts w:ascii="Museo Sans 100" w:hAnsi="Museo Sans 100"/>
                <w:sz w:val="16"/>
                <w:szCs w:val="16"/>
              </w:rPr>
              <w:t>El Ángel 1</w:t>
            </w:r>
          </w:p>
          <w:p w:rsidR="00765E9E" w:rsidRPr="00CD0DAB" w:rsidRDefault="00765E9E" w:rsidP="00765E9E">
            <w:pPr>
              <w:spacing w:line="256" w:lineRule="auto"/>
              <w:rPr>
                <w:rFonts w:ascii="Museo Sans 100" w:hAnsi="Museo Sans 100"/>
                <w:sz w:val="16"/>
                <w:szCs w:val="16"/>
              </w:rPr>
            </w:pPr>
          </w:p>
          <w:p w:rsidR="00765E9E" w:rsidRPr="00CD0DAB" w:rsidRDefault="00765E9E" w:rsidP="00765E9E">
            <w:pPr>
              <w:spacing w:line="256" w:lineRule="auto"/>
              <w:rPr>
                <w:rFonts w:ascii="Museo Sans 100" w:hAnsi="Museo Sans 100"/>
                <w:sz w:val="16"/>
                <w:szCs w:val="16"/>
              </w:rPr>
            </w:pPr>
          </w:p>
        </w:tc>
        <w:tc>
          <w:tcPr>
            <w:tcW w:w="1139" w:type="dxa"/>
            <w:vMerge w:val="restart"/>
            <w:tcBorders>
              <w:top w:val="nil"/>
              <w:left w:val="single" w:sz="4" w:space="0" w:color="auto"/>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proofErr w:type="spellStart"/>
            <w:r w:rsidRPr="00CD0DAB">
              <w:rPr>
                <w:rFonts w:ascii="Museo Sans 100" w:hAnsi="Museo Sans 100"/>
                <w:sz w:val="16"/>
                <w:szCs w:val="16"/>
              </w:rPr>
              <w:t>Tapalhuaca</w:t>
            </w:r>
            <w:proofErr w:type="spellEnd"/>
          </w:p>
        </w:tc>
        <w:tc>
          <w:tcPr>
            <w:tcW w:w="1394" w:type="dxa"/>
            <w:vMerge w:val="restart"/>
            <w:tcBorders>
              <w:top w:val="nil"/>
              <w:left w:val="single" w:sz="4" w:space="0" w:color="auto"/>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La Paz</w:t>
            </w:r>
          </w:p>
        </w:tc>
        <w:tc>
          <w:tcPr>
            <w:tcW w:w="1168"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Bosque 1</w:t>
            </w:r>
          </w:p>
        </w:tc>
        <w:tc>
          <w:tcPr>
            <w:tcW w:w="1706" w:type="dxa"/>
            <w:tcBorders>
              <w:top w:val="nil"/>
              <w:left w:val="nil"/>
              <w:bottom w:val="single" w:sz="4" w:space="0" w:color="auto"/>
              <w:right w:val="single" w:sz="4" w:space="0" w:color="auto"/>
            </w:tcBorders>
            <w:noWrap/>
            <w:vAlign w:val="center"/>
            <w:hideMark/>
          </w:tcPr>
          <w:p w:rsidR="00765E9E" w:rsidRPr="00CD0DAB" w:rsidRDefault="001E1CA2"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780"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7.088651</w:t>
            </w:r>
          </w:p>
        </w:tc>
      </w:tr>
      <w:tr w:rsidR="00765E9E" w:rsidRPr="00CD0DAB" w:rsidTr="00765E9E">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168"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Bosque 2</w:t>
            </w:r>
          </w:p>
        </w:tc>
        <w:tc>
          <w:tcPr>
            <w:tcW w:w="1706" w:type="dxa"/>
            <w:tcBorders>
              <w:top w:val="nil"/>
              <w:left w:val="nil"/>
              <w:bottom w:val="single" w:sz="4" w:space="0" w:color="auto"/>
              <w:right w:val="single" w:sz="4" w:space="0" w:color="auto"/>
            </w:tcBorders>
            <w:noWrap/>
            <w:vAlign w:val="center"/>
            <w:hideMark/>
          </w:tcPr>
          <w:p w:rsidR="00765E9E" w:rsidRPr="00CD0DAB" w:rsidRDefault="001E1CA2"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780"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1.040073</w:t>
            </w:r>
          </w:p>
        </w:tc>
      </w:tr>
      <w:tr w:rsidR="00765E9E" w:rsidRPr="00CD0DAB" w:rsidTr="00765E9E">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168"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Bosque 3</w:t>
            </w:r>
          </w:p>
        </w:tc>
        <w:tc>
          <w:tcPr>
            <w:tcW w:w="1706" w:type="dxa"/>
            <w:tcBorders>
              <w:top w:val="nil"/>
              <w:left w:val="nil"/>
              <w:bottom w:val="single" w:sz="4" w:space="0" w:color="auto"/>
              <w:right w:val="single" w:sz="4" w:space="0" w:color="auto"/>
            </w:tcBorders>
            <w:noWrap/>
            <w:vAlign w:val="center"/>
            <w:hideMark/>
          </w:tcPr>
          <w:p w:rsidR="00765E9E" w:rsidRPr="00CD0DAB" w:rsidRDefault="001E1CA2"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780"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0.829493</w:t>
            </w:r>
          </w:p>
        </w:tc>
      </w:tr>
      <w:tr w:rsidR="00765E9E" w:rsidRPr="00CD0DAB" w:rsidTr="00765E9E">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168"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Bosque 4</w:t>
            </w:r>
          </w:p>
        </w:tc>
        <w:tc>
          <w:tcPr>
            <w:tcW w:w="1706" w:type="dxa"/>
            <w:tcBorders>
              <w:top w:val="nil"/>
              <w:left w:val="nil"/>
              <w:bottom w:val="single" w:sz="4" w:space="0" w:color="auto"/>
              <w:right w:val="single" w:sz="4" w:space="0" w:color="auto"/>
            </w:tcBorders>
            <w:noWrap/>
            <w:vAlign w:val="center"/>
            <w:hideMark/>
          </w:tcPr>
          <w:p w:rsidR="00765E9E" w:rsidRPr="00CD0DAB" w:rsidRDefault="001E1CA2"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780"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61.156903</w:t>
            </w:r>
          </w:p>
        </w:tc>
      </w:tr>
      <w:tr w:rsidR="00765E9E" w:rsidRPr="00CD0DAB" w:rsidTr="00765E9E">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168"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Bosque 5</w:t>
            </w:r>
          </w:p>
        </w:tc>
        <w:tc>
          <w:tcPr>
            <w:tcW w:w="1706" w:type="dxa"/>
            <w:tcBorders>
              <w:top w:val="nil"/>
              <w:left w:val="nil"/>
              <w:bottom w:val="single" w:sz="4" w:space="0" w:color="auto"/>
              <w:right w:val="single" w:sz="4" w:space="0" w:color="auto"/>
            </w:tcBorders>
            <w:noWrap/>
            <w:vAlign w:val="center"/>
            <w:hideMark/>
          </w:tcPr>
          <w:p w:rsidR="00765E9E" w:rsidRPr="00CD0DAB" w:rsidRDefault="001E1CA2"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780"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0.303944</w:t>
            </w:r>
          </w:p>
        </w:tc>
      </w:tr>
      <w:tr w:rsidR="00765E9E" w:rsidRPr="00CD0DAB" w:rsidTr="00765E9E">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168"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Bosque 6</w:t>
            </w:r>
          </w:p>
        </w:tc>
        <w:tc>
          <w:tcPr>
            <w:tcW w:w="1706" w:type="dxa"/>
            <w:tcBorders>
              <w:top w:val="nil"/>
              <w:left w:val="nil"/>
              <w:bottom w:val="single" w:sz="4" w:space="0" w:color="auto"/>
              <w:right w:val="single" w:sz="4" w:space="0" w:color="auto"/>
            </w:tcBorders>
            <w:noWrap/>
            <w:vAlign w:val="center"/>
            <w:hideMark/>
          </w:tcPr>
          <w:p w:rsidR="00765E9E" w:rsidRPr="00CD0DAB" w:rsidRDefault="001E1CA2"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780"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1.222259</w:t>
            </w:r>
          </w:p>
        </w:tc>
      </w:tr>
      <w:tr w:rsidR="00765E9E" w:rsidRPr="00CD0DAB" w:rsidTr="00765E9E">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168"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Bosque 7</w:t>
            </w:r>
          </w:p>
        </w:tc>
        <w:tc>
          <w:tcPr>
            <w:tcW w:w="1706" w:type="dxa"/>
            <w:tcBorders>
              <w:top w:val="nil"/>
              <w:left w:val="nil"/>
              <w:bottom w:val="single" w:sz="4" w:space="0" w:color="auto"/>
              <w:right w:val="single" w:sz="4" w:space="0" w:color="auto"/>
            </w:tcBorders>
            <w:noWrap/>
            <w:vAlign w:val="center"/>
            <w:hideMark/>
          </w:tcPr>
          <w:p w:rsidR="00765E9E" w:rsidRPr="00CD0DAB" w:rsidRDefault="001E1CA2"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780"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0.428984</w:t>
            </w:r>
          </w:p>
        </w:tc>
      </w:tr>
      <w:tr w:rsidR="00765E9E" w:rsidRPr="00CD0DAB" w:rsidTr="00765E9E">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168"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Bosque 8</w:t>
            </w:r>
          </w:p>
        </w:tc>
        <w:tc>
          <w:tcPr>
            <w:tcW w:w="1706" w:type="dxa"/>
            <w:tcBorders>
              <w:top w:val="nil"/>
              <w:left w:val="nil"/>
              <w:bottom w:val="single" w:sz="4" w:space="0" w:color="auto"/>
              <w:right w:val="single" w:sz="4" w:space="0" w:color="auto"/>
            </w:tcBorders>
            <w:noWrap/>
            <w:vAlign w:val="center"/>
            <w:hideMark/>
          </w:tcPr>
          <w:p w:rsidR="00765E9E" w:rsidRPr="00CD0DAB" w:rsidRDefault="001E1CA2"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780"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2.243373</w:t>
            </w:r>
          </w:p>
        </w:tc>
      </w:tr>
      <w:tr w:rsidR="00765E9E" w:rsidRPr="00CD0DAB" w:rsidTr="00765E9E">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1168"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Bosque 9</w:t>
            </w:r>
          </w:p>
        </w:tc>
        <w:tc>
          <w:tcPr>
            <w:tcW w:w="1706" w:type="dxa"/>
            <w:tcBorders>
              <w:top w:val="nil"/>
              <w:left w:val="nil"/>
              <w:bottom w:val="single" w:sz="4" w:space="0" w:color="auto"/>
              <w:right w:val="single" w:sz="4" w:space="0" w:color="auto"/>
            </w:tcBorders>
            <w:noWrap/>
            <w:vAlign w:val="center"/>
            <w:hideMark/>
          </w:tcPr>
          <w:p w:rsidR="00765E9E" w:rsidRPr="00CD0DAB" w:rsidRDefault="001E1CA2" w:rsidP="00765E9E">
            <w:pPr>
              <w:spacing w:line="256" w:lineRule="auto"/>
              <w:jc w:val="center"/>
              <w:rPr>
                <w:rFonts w:ascii="Museo Sans 100" w:hAnsi="Museo Sans 100"/>
                <w:sz w:val="16"/>
                <w:szCs w:val="16"/>
              </w:rPr>
            </w:pPr>
            <w:r>
              <w:rPr>
                <w:rFonts w:ascii="Museo Sans 100" w:hAnsi="Museo Sans 100"/>
                <w:sz w:val="16"/>
                <w:szCs w:val="16"/>
              </w:rPr>
              <w:t>----</w:t>
            </w:r>
            <w:r w:rsidR="00765E9E" w:rsidRPr="00CD0DAB">
              <w:rPr>
                <w:rFonts w:ascii="Museo Sans 100" w:hAnsi="Museo Sans 100"/>
                <w:sz w:val="16"/>
                <w:szCs w:val="16"/>
              </w:rPr>
              <w:t>-00000</w:t>
            </w:r>
          </w:p>
        </w:tc>
        <w:tc>
          <w:tcPr>
            <w:tcW w:w="1780"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0.102314</w:t>
            </w:r>
          </w:p>
        </w:tc>
      </w:tr>
      <w:tr w:rsidR="00765E9E" w:rsidRPr="00CD0DAB" w:rsidTr="00765E9E">
        <w:trPr>
          <w:trHeight w:val="300"/>
        </w:trPr>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65E9E" w:rsidRPr="00CD0DAB" w:rsidRDefault="00765E9E" w:rsidP="00765E9E">
            <w:pPr>
              <w:spacing w:line="256" w:lineRule="auto"/>
              <w:rPr>
                <w:rFonts w:ascii="Museo Sans 100" w:hAnsi="Museo Sans 100"/>
                <w:sz w:val="16"/>
                <w:szCs w:val="16"/>
              </w:rPr>
            </w:pPr>
          </w:p>
        </w:tc>
        <w:tc>
          <w:tcPr>
            <w:tcW w:w="2874" w:type="dxa"/>
            <w:gridSpan w:val="2"/>
            <w:tcBorders>
              <w:top w:val="single" w:sz="4" w:space="0" w:color="auto"/>
              <w:left w:val="nil"/>
              <w:bottom w:val="single" w:sz="4" w:space="0" w:color="auto"/>
              <w:right w:val="single" w:sz="4" w:space="0" w:color="auto"/>
            </w:tcBorders>
            <w:noWrap/>
            <w:vAlign w:val="center"/>
            <w:hideMark/>
          </w:tcPr>
          <w:p w:rsidR="00765E9E" w:rsidRPr="00CD0DAB" w:rsidRDefault="00765E9E" w:rsidP="00765E9E">
            <w:pPr>
              <w:spacing w:line="256" w:lineRule="auto"/>
              <w:jc w:val="right"/>
              <w:rPr>
                <w:rFonts w:ascii="Museo Sans 100" w:hAnsi="Museo Sans 100"/>
                <w:b/>
                <w:bCs/>
                <w:sz w:val="16"/>
                <w:szCs w:val="16"/>
              </w:rPr>
            </w:pPr>
            <w:r w:rsidRPr="00CD0DAB">
              <w:rPr>
                <w:rFonts w:ascii="Museo Sans 100" w:hAnsi="Museo Sans 100"/>
                <w:b/>
                <w:bCs/>
                <w:sz w:val="16"/>
                <w:szCs w:val="16"/>
              </w:rPr>
              <w:t>Total</w:t>
            </w:r>
          </w:p>
        </w:tc>
        <w:tc>
          <w:tcPr>
            <w:tcW w:w="1780" w:type="dxa"/>
            <w:tcBorders>
              <w:top w:val="nil"/>
              <w:left w:val="nil"/>
              <w:bottom w:val="single" w:sz="4" w:space="0" w:color="auto"/>
              <w:right w:val="single" w:sz="4" w:space="0" w:color="auto"/>
            </w:tcBorders>
            <w:noWrap/>
            <w:vAlign w:val="center"/>
            <w:hideMark/>
          </w:tcPr>
          <w:p w:rsidR="00765E9E" w:rsidRPr="00CD0DAB" w:rsidRDefault="00765E9E" w:rsidP="00765E9E">
            <w:pPr>
              <w:spacing w:line="256" w:lineRule="auto"/>
              <w:jc w:val="center"/>
              <w:rPr>
                <w:rFonts w:ascii="Museo Sans 100" w:hAnsi="Museo Sans 100"/>
                <w:sz w:val="16"/>
                <w:szCs w:val="16"/>
              </w:rPr>
            </w:pPr>
            <w:r w:rsidRPr="00CD0DAB">
              <w:rPr>
                <w:rFonts w:ascii="Museo Sans 100" w:hAnsi="Museo Sans 100"/>
                <w:sz w:val="16"/>
                <w:szCs w:val="16"/>
              </w:rPr>
              <w:t>74.415994</w:t>
            </w:r>
          </w:p>
        </w:tc>
      </w:tr>
    </w:tbl>
    <w:p w:rsidR="00765E9E"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
    <w:p w:rsidR="00765E9E" w:rsidRPr="00D13989" w:rsidRDefault="00765E9E" w:rsidP="00765E9E">
      <w:pPr>
        <w:spacing w:after="160" w:line="256" w:lineRule="auto"/>
        <w:ind w:left="360"/>
        <w:contextualSpacing/>
        <w:jc w:val="both"/>
        <w:rPr>
          <w:rFonts w:ascii="Museo Sans 100" w:eastAsiaTheme="minorHAnsi" w:hAnsi="Museo Sans 100" w:cstheme="minorBidi"/>
          <w:sz w:val="24"/>
          <w:szCs w:val="24"/>
          <w:lang w:eastAsia="en-US"/>
        </w:rPr>
      </w:pPr>
      <w:r w:rsidRPr="00D13989">
        <w:rPr>
          <w:rFonts w:ascii="Museo Sans 100" w:eastAsiaTheme="minorHAnsi" w:hAnsi="Museo Sans 100" w:cstheme="minorBidi"/>
          <w:sz w:val="24"/>
          <w:szCs w:val="24"/>
          <w:lang w:eastAsia="en-US"/>
        </w:rPr>
        <w:t>Se cuenta con dos propiedades en las que se ha finalizado</w:t>
      </w:r>
      <w:r w:rsidRPr="00D13989">
        <w:rPr>
          <w:rFonts w:ascii="Museo Sans 100" w:eastAsiaTheme="minorHAnsi" w:hAnsi="Museo Sans 100" w:cstheme="minorBidi"/>
          <w:b/>
          <w:sz w:val="24"/>
          <w:szCs w:val="24"/>
          <w:lang w:eastAsia="en-US"/>
        </w:rPr>
        <w:t xml:space="preserve"> la depuración técnica, jurídica y registral</w:t>
      </w:r>
      <w:r w:rsidRPr="00D13989">
        <w:rPr>
          <w:rFonts w:ascii="Museo Sans 100" w:eastAsiaTheme="minorHAnsi" w:hAnsi="Museo Sans 100" w:cstheme="minorBidi"/>
          <w:sz w:val="24"/>
          <w:szCs w:val="24"/>
          <w:lang w:eastAsia="en-US"/>
        </w:rPr>
        <w:t>, de las que se realizará el proyecto de dictamen jurídico, para que la Junta Directiva del ISTA, apruebe la transferencia a favor del Estado y Gobierno de El Salvador en el Ramo del Ministerio de Medio Ambiente y Recursos Naturales.</w:t>
      </w:r>
    </w:p>
    <w:p w:rsidR="00765E9E" w:rsidRPr="00D13989" w:rsidRDefault="00765E9E" w:rsidP="00765E9E">
      <w:pPr>
        <w:spacing w:after="160" w:line="256" w:lineRule="auto"/>
        <w:ind w:left="360"/>
        <w:contextualSpacing/>
        <w:jc w:val="both"/>
        <w:rPr>
          <w:rFonts w:ascii="Museo Sans 100" w:eastAsiaTheme="minorHAnsi" w:hAnsi="Museo Sans 100" w:cstheme="minorBidi"/>
          <w:sz w:val="24"/>
          <w:szCs w:val="24"/>
          <w:lang w:eastAsia="en-US"/>
        </w:rPr>
      </w:pPr>
      <w:r w:rsidRPr="00D13989">
        <w:rPr>
          <w:rFonts w:ascii="Museo Sans 100" w:eastAsiaTheme="minorHAnsi" w:hAnsi="Museo Sans 100" w:cstheme="minorBidi"/>
          <w:sz w:val="24"/>
          <w:szCs w:val="24"/>
          <w:lang w:eastAsia="en-US"/>
        </w:rPr>
        <w:t>La información que se posee es la siguiente:</w:t>
      </w:r>
    </w:p>
    <w:p w:rsidR="00765E9E" w:rsidRPr="009A2404" w:rsidRDefault="00765E9E" w:rsidP="004307BE">
      <w:pPr>
        <w:numPr>
          <w:ilvl w:val="0"/>
          <w:numId w:val="92"/>
        </w:numPr>
        <w:spacing w:after="160" w:line="256" w:lineRule="auto"/>
        <w:contextualSpacing/>
        <w:rPr>
          <w:rFonts w:ascii="Museo Sans 100" w:eastAsiaTheme="minorHAnsi" w:hAnsi="Museo Sans 100" w:cstheme="minorBidi"/>
          <w:lang w:eastAsia="en-US"/>
        </w:rPr>
      </w:pPr>
      <w:r w:rsidRPr="009A2404">
        <w:rPr>
          <w:rFonts w:ascii="Museo Sans 100" w:eastAsiaTheme="minorHAnsi" w:hAnsi="Museo Sans 100" w:cstheme="minorBidi"/>
          <w:lang w:eastAsia="en-US"/>
        </w:rPr>
        <w:t xml:space="preserve">Resolución de plano aprobado por el Centro Nacional de Registros </w:t>
      </w:r>
    </w:p>
    <w:p w:rsidR="00765E9E" w:rsidRDefault="00765E9E" w:rsidP="004307BE">
      <w:pPr>
        <w:numPr>
          <w:ilvl w:val="0"/>
          <w:numId w:val="92"/>
        </w:numPr>
        <w:spacing w:after="160" w:line="256" w:lineRule="auto"/>
        <w:contextualSpacing/>
        <w:rPr>
          <w:rFonts w:ascii="Museo Sans 100" w:eastAsiaTheme="minorHAnsi" w:hAnsi="Museo Sans 100" w:cstheme="minorBidi"/>
          <w:lang w:eastAsia="en-US"/>
        </w:rPr>
      </w:pPr>
      <w:r w:rsidRPr="009A2404">
        <w:rPr>
          <w:rFonts w:ascii="Museo Sans 100" w:eastAsiaTheme="minorHAnsi" w:hAnsi="Museo Sans 100" w:cstheme="minorBidi"/>
          <w:lang w:eastAsia="en-US"/>
        </w:rPr>
        <w:t>Razón y constancia de inscripción a favor de este Instituto</w:t>
      </w:r>
    </w:p>
    <w:p w:rsidR="00765E9E" w:rsidRPr="009A2404" w:rsidRDefault="00765E9E" w:rsidP="004307BE">
      <w:pPr>
        <w:numPr>
          <w:ilvl w:val="0"/>
          <w:numId w:val="92"/>
        </w:numPr>
        <w:spacing w:after="160" w:line="256" w:lineRule="auto"/>
        <w:contextualSpacing/>
        <w:rPr>
          <w:rFonts w:ascii="Museo Sans 100" w:eastAsiaTheme="minorHAnsi" w:hAnsi="Museo Sans 100" w:cstheme="minorBidi"/>
          <w:lang w:eastAsia="en-US"/>
        </w:rPr>
      </w:pPr>
      <w:r w:rsidRPr="009A2404">
        <w:rPr>
          <w:rFonts w:ascii="Museo Sans 100" w:eastAsiaTheme="minorHAnsi" w:hAnsi="Museo Sans 100" w:cstheme="minorBidi"/>
          <w:lang w:eastAsia="en-US"/>
        </w:rPr>
        <w:t>Avalúo</w:t>
      </w:r>
    </w:p>
    <w:p w:rsidR="00765E9E" w:rsidRPr="009A2404" w:rsidRDefault="00765E9E" w:rsidP="004307BE">
      <w:pPr>
        <w:numPr>
          <w:ilvl w:val="0"/>
          <w:numId w:val="92"/>
        </w:numPr>
        <w:spacing w:after="160" w:line="256" w:lineRule="auto"/>
        <w:contextualSpacing/>
        <w:rPr>
          <w:rFonts w:ascii="Museo Sans 100" w:eastAsiaTheme="minorHAnsi" w:hAnsi="Museo Sans 100" w:cstheme="minorBidi"/>
          <w:lang w:eastAsia="en-US"/>
        </w:rPr>
      </w:pPr>
      <w:r w:rsidRPr="009A2404">
        <w:rPr>
          <w:rFonts w:ascii="Museo Sans 100" w:eastAsiaTheme="minorHAnsi" w:hAnsi="Museo Sans 100" w:cstheme="minorBidi"/>
          <w:lang w:eastAsia="en-US"/>
        </w:rPr>
        <w:t>Informe Técnico de Calificación emitido por MARN.</w:t>
      </w:r>
    </w:p>
    <w:p w:rsidR="00765E9E" w:rsidRPr="009A2404" w:rsidRDefault="00765E9E" w:rsidP="00765E9E">
      <w:pPr>
        <w:tabs>
          <w:tab w:val="left" w:pos="2396"/>
        </w:tabs>
        <w:spacing w:after="160" w:line="256" w:lineRule="auto"/>
        <w:ind w:firstLine="708"/>
        <w:rPr>
          <w:rFonts w:ascii="Museo Sans 100" w:eastAsiaTheme="minorHAnsi" w:hAnsi="Museo Sans 100" w:cstheme="minorBidi"/>
          <w:b/>
          <w:lang w:eastAsia="en-US"/>
        </w:rPr>
      </w:pPr>
    </w:p>
    <w:p w:rsidR="00765E9E" w:rsidRPr="009A2404" w:rsidRDefault="00765E9E" w:rsidP="004307BE">
      <w:pPr>
        <w:pStyle w:val="Prrafodelista"/>
        <w:numPr>
          <w:ilvl w:val="0"/>
          <w:numId w:val="91"/>
        </w:numPr>
        <w:spacing w:after="160" w:line="256" w:lineRule="auto"/>
        <w:contextualSpacing/>
        <w:rPr>
          <w:rFonts w:ascii="Museo Sans 100" w:eastAsiaTheme="minorHAnsi" w:hAnsi="Museo Sans 100" w:cstheme="minorBidi"/>
          <w:b/>
          <w:sz w:val="24"/>
          <w:szCs w:val="24"/>
        </w:rPr>
      </w:pPr>
      <w:r w:rsidRPr="009A2404">
        <w:rPr>
          <w:rFonts w:ascii="Museo Sans 100" w:eastAsiaTheme="minorHAnsi" w:hAnsi="Museo Sans 100" w:cstheme="minorBidi"/>
          <w:b/>
          <w:sz w:val="24"/>
          <w:szCs w:val="24"/>
        </w:rPr>
        <w:t>Inmuebles en los que ha finalizado la depuración técnica, jurídica y registral y se encuentra pendiente la calificación emitida por el Ministerio de Medio Ambiente y Recursos Naturales.</w:t>
      </w:r>
    </w:p>
    <w:p w:rsidR="00765E9E" w:rsidRPr="00D13989" w:rsidRDefault="00765E9E" w:rsidP="00765E9E">
      <w:pPr>
        <w:spacing w:after="160" w:line="256" w:lineRule="auto"/>
        <w:ind w:left="708"/>
        <w:contextualSpacing/>
        <w:jc w:val="both"/>
        <w:rPr>
          <w:rFonts w:ascii="Museo Sans 100" w:eastAsiaTheme="minorHAnsi" w:hAnsi="Museo Sans 100" w:cs="Segoe UI"/>
          <w:sz w:val="24"/>
          <w:szCs w:val="24"/>
          <w:lang w:eastAsia="en-US"/>
        </w:rPr>
      </w:pPr>
      <w:r w:rsidRPr="00D13989">
        <w:rPr>
          <w:rFonts w:ascii="Museo Sans 100" w:eastAsiaTheme="minorHAnsi" w:hAnsi="Museo Sans 100" w:cs="Segoe UI"/>
          <w:sz w:val="24"/>
          <w:szCs w:val="24"/>
          <w:lang w:eastAsia="en-US"/>
        </w:rPr>
        <w:t>En fecha 24 de septiembre de 2019, se envió escrito con referencia UAM-00-226-19 al Ministerio de Medio Ambiente y Recursos Naturales solicitando el Informe Técnico de Calificación, del inmueble identificado como FINCA SAN MAURICIO, PORCION SEIS,  pendiente a la fecha.</w:t>
      </w:r>
    </w:p>
    <w:p w:rsidR="00765E9E" w:rsidRPr="00D13989" w:rsidRDefault="00765E9E" w:rsidP="00765E9E">
      <w:pPr>
        <w:spacing w:after="160" w:line="256" w:lineRule="auto"/>
        <w:ind w:left="360"/>
        <w:contextualSpacing/>
        <w:jc w:val="both"/>
        <w:rPr>
          <w:rFonts w:ascii="Museo Sans 100" w:eastAsiaTheme="minorHAnsi" w:hAnsi="Museo Sans 100" w:cstheme="minorBidi"/>
          <w:b/>
          <w:sz w:val="24"/>
          <w:szCs w:val="24"/>
          <w:lang w:eastAsia="en-US"/>
        </w:rPr>
      </w:pPr>
    </w:p>
    <w:p w:rsidR="00765E9E" w:rsidRPr="00D13989" w:rsidRDefault="00765E9E" w:rsidP="004307BE">
      <w:pPr>
        <w:numPr>
          <w:ilvl w:val="0"/>
          <w:numId w:val="91"/>
        </w:numPr>
        <w:spacing w:after="160" w:line="256" w:lineRule="auto"/>
        <w:contextualSpacing/>
        <w:rPr>
          <w:rFonts w:ascii="Museo Sans 100" w:eastAsiaTheme="minorHAnsi" w:hAnsi="Museo Sans 100" w:cstheme="minorBidi"/>
          <w:b/>
          <w:sz w:val="24"/>
          <w:szCs w:val="24"/>
          <w:lang w:eastAsia="en-US"/>
        </w:rPr>
      </w:pPr>
      <w:r w:rsidRPr="00D13989">
        <w:rPr>
          <w:rFonts w:ascii="Museo Sans 100" w:eastAsiaTheme="minorHAnsi" w:hAnsi="Museo Sans 100" w:cstheme="minorBidi"/>
          <w:b/>
          <w:sz w:val="24"/>
          <w:szCs w:val="24"/>
          <w:lang w:eastAsia="en-US"/>
        </w:rPr>
        <w:t>Inmuebles que se encuentran en la etapa de depuración técnica, jurídica y registral.</w:t>
      </w:r>
      <w:bookmarkStart w:id="1" w:name="OLE_LINK1"/>
    </w:p>
    <w:p w:rsidR="00765E9E" w:rsidRPr="009A2404" w:rsidRDefault="00765E9E" w:rsidP="00765E9E">
      <w:pPr>
        <w:spacing w:after="160" w:line="256" w:lineRule="auto"/>
        <w:ind w:left="720"/>
        <w:contextualSpacing/>
        <w:rPr>
          <w:rFonts w:ascii="Museo Sans 100" w:eastAsiaTheme="minorHAnsi" w:hAnsi="Museo Sans 100" w:cstheme="minorBidi"/>
          <w:b/>
          <w:lang w:eastAsia="en-US"/>
        </w:rPr>
      </w:pPr>
    </w:p>
    <w:tbl>
      <w:tblPr>
        <w:tblW w:w="9254" w:type="dxa"/>
        <w:tblInd w:w="-55" w:type="dxa"/>
        <w:tblCellMar>
          <w:left w:w="70" w:type="dxa"/>
          <w:right w:w="70" w:type="dxa"/>
        </w:tblCellMar>
        <w:tblLook w:val="04A0" w:firstRow="1" w:lastRow="0" w:firstColumn="1" w:lastColumn="0" w:noHBand="0" w:noVBand="1"/>
      </w:tblPr>
      <w:tblGrid>
        <w:gridCol w:w="478"/>
        <w:gridCol w:w="1584"/>
        <w:gridCol w:w="1073"/>
        <w:gridCol w:w="1514"/>
        <w:gridCol w:w="1207"/>
        <w:gridCol w:w="3398"/>
      </w:tblGrid>
      <w:tr w:rsidR="00765E9E" w:rsidRPr="009A2404" w:rsidTr="009750F0">
        <w:trPr>
          <w:trHeight w:val="315"/>
          <w:tblHeader/>
        </w:trPr>
        <w:tc>
          <w:tcPr>
            <w:tcW w:w="478" w:type="dxa"/>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rsidR="00765E9E" w:rsidRPr="009A2404" w:rsidRDefault="00765E9E" w:rsidP="00765E9E">
            <w:pPr>
              <w:spacing w:line="256" w:lineRule="auto"/>
              <w:jc w:val="center"/>
              <w:rPr>
                <w:rFonts w:ascii="Museo Sans 100" w:hAnsi="Museo Sans 100"/>
                <w:b/>
                <w:bCs/>
              </w:rPr>
            </w:pPr>
            <w:r w:rsidRPr="009A2404">
              <w:rPr>
                <w:rFonts w:ascii="Museo Sans 100" w:hAnsi="Museo Sans 100"/>
                <w:b/>
                <w:bCs/>
              </w:rPr>
              <w:t>No.</w:t>
            </w:r>
          </w:p>
        </w:tc>
        <w:tc>
          <w:tcPr>
            <w:tcW w:w="1584" w:type="dxa"/>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rsidR="00765E9E" w:rsidRPr="009A2404" w:rsidRDefault="00765E9E" w:rsidP="00765E9E">
            <w:pPr>
              <w:spacing w:line="256" w:lineRule="auto"/>
              <w:jc w:val="center"/>
              <w:rPr>
                <w:rFonts w:ascii="Museo Sans 100" w:hAnsi="Museo Sans 100"/>
                <w:b/>
                <w:bCs/>
              </w:rPr>
            </w:pPr>
            <w:r w:rsidRPr="009A2404">
              <w:rPr>
                <w:rFonts w:ascii="Museo Sans 100" w:hAnsi="Museo Sans 100"/>
                <w:b/>
                <w:bCs/>
              </w:rPr>
              <w:t>Inmueble</w:t>
            </w:r>
          </w:p>
        </w:tc>
        <w:tc>
          <w:tcPr>
            <w:tcW w:w="2587" w:type="dxa"/>
            <w:gridSpan w:val="2"/>
            <w:tcBorders>
              <w:top w:val="single" w:sz="8" w:space="0" w:color="auto"/>
              <w:left w:val="nil"/>
              <w:bottom w:val="single" w:sz="8" w:space="0" w:color="auto"/>
              <w:right w:val="single" w:sz="8" w:space="0" w:color="000000"/>
            </w:tcBorders>
            <w:shd w:val="clear" w:color="auto" w:fill="D9D9D9"/>
            <w:noWrap/>
            <w:vAlign w:val="center"/>
            <w:hideMark/>
          </w:tcPr>
          <w:p w:rsidR="00765E9E" w:rsidRPr="009A2404" w:rsidRDefault="00765E9E" w:rsidP="00765E9E">
            <w:pPr>
              <w:spacing w:line="256" w:lineRule="auto"/>
              <w:jc w:val="center"/>
              <w:rPr>
                <w:rFonts w:ascii="Museo Sans 100" w:hAnsi="Museo Sans 100"/>
                <w:b/>
                <w:bCs/>
              </w:rPr>
            </w:pPr>
            <w:r w:rsidRPr="009A2404">
              <w:rPr>
                <w:rFonts w:ascii="Museo Sans 100" w:hAnsi="Museo Sans 100"/>
                <w:b/>
                <w:bCs/>
              </w:rPr>
              <w:t>Ubicación</w:t>
            </w:r>
          </w:p>
        </w:tc>
        <w:tc>
          <w:tcPr>
            <w:tcW w:w="1207"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765E9E" w:rsidRPr="009A2404" w:rsidRDefault="00765E9E" w:rsidP="00765E9E">
            <w:pPr>
              <w:spacing w:line="256" w:lineRule="auto"/>
              <w:jc w:val="center"/>
              <w:rPr>
                <w:rFonts w:ascii="Museo Sans 100" w:hAnsi="Museo Sans 100"/>
                <w:b/>
                <w:bCs/>
              </w:rPr>
            </w:pPr>
            <w:r w:rsidRPr="009A2404">
              <w:rPr>
                <w:rFonts w:ascii="Museo Sans 100" w:hAnsi="Museo Sans 100"/>
                <w:b/>
                <w:bCs/>
              </w:rPr>
              <w:t>Área (</w:t>
            </w:r>
            <w:proofErr w:type="spellStart"/>
            <w:r w:rsidRPr="009A2404">
              <w:rPr>
                <w:rFonts w:ascii="Museo Sans 100" w:hAnsi="Museo Sans 100"/>
                <w:b/>
                <w:bCs/>
              </w:rPr>
              <w:t>Hás</w:t>
            </w:r>
            <w:proofErr w:type="spellEnd"/>
            <w:r w:rsidRPr="009A2404">
              <w:rPr>
                <w:rFonts w:ascii="Museo Sans 100" w:hAnsi="Museo Sans 100"/>
                <w:b/>
                <w:bCs/>
              </w:rPr>
              <w:t>.)</w:t>
            </w:r>
          </w:p>
        </w:tc>
        <w:tc>
          <w:tcPr>
            <w:tcW w:w="3398" w:type="dxa"/>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rsidR="00765E9E" w:rsidRPr="009A2404" w:rsidRDefault="00765E9E" w:rsidP="00765E9E">
            <w:pPr>
              <w:spacing w:line="256" w:lineRule="auto"/>
              <w:jc w:val="center"/>
              <w:rPr>
                <w:rFonts w:ascii="Museo Sans 100" w:hAnsi="Museo Sans 100"/>
                <w:b/>
                <w:bCs/>
              </w:rPr>
            </w:pPr>
            <w:r w:rsidRPr="009A2404">
              <w:rPr>
                <w:rFonts w:ascii="Museo Sans 100" w:hAnsi="Museo Sans 100"/>
                <w:b/>
                <w:bCs/>
              </w:rPr>
              <w:t>Situación actual</w:t>
            </w:r>
          </w:p>
        </w:tc>
      </w:tr>
      <w:tr w:rsidR="00765E9E" w:rsidRPr="009A2404" w:rsidTr="009750F0">
        <w:trPr>
          <w:trHeight w:val="315"/>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9A2404" w:rsidRDefault="00765E9E" w:rsidP="00765E9E">
            <w:pPr>
              <w:spacing w:line="256" w:lineRule="auto"/>
              <w:rPr>
                <w:rFonts w:ascii="Museo Sans 100" w:hAnsi="Museo Sans 100"/>
                <w:b/>
                <w:bC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9A2404" w:rsidRDefault="00765E9E" w:rsidP="00765E9E">
            <w:pPr>
              <w:spacing w:line="256" w:lineRule="auto"/>
              <w:rPr>
                <w:rFonts w:ascii="Museo Sans 100" w:hAnsi="Museo Sans 100"/>
                <w:b/>
                <w:bCs/>
              </w:rPr>
            </w:pPr>
          </w:p>
        </w:tc>
        <w:tc>
          <w:tcPr>
            <w:tcW w:w="1073" w:type="dxa"/>
            <w:tcBorders>
              <w:top w:val="nil"/>
              <w:left w:val="nil"/>
              <w:bottom w:val="single" w:sz="8" w:space="0" w:color="auto"/>
              <w:right w:val="single" w:sz="8" w:space="0" w:color="auto"/>
            </w:tcBorders>
            <w:shd w:val="clear" w:color="auto" w:fill="D9D9D9"/>
            <w:noWrap/>
            <w:vAlign w:val="center"/>
            <w:hideMark/>
          </w:tcPr>
          <w:p w:rsidR="00765E9E" w:rsidRPr="009A2404" w:rsidRDefault="00765E9E" w:rsidP="00765E9E">
            <w:pPr>
              <w:spacing w:line="256" w:lineRule="auto"/>
              <w:jc w:val="center"/>
              <w:rPr>
                <w:rFonts w:ascii="Museo Sans 100" w:hAnsi="Museo Sans 100"/>
                <w:b/>
                <w:bCs/>
              </w:rPr>
            </w:pPr>
            <w:r w:rsidRPr="009A2404">
              <w:rPr>
                <w:rFonts w:ascii="Museo Sans 100" w:hAnsi="Museo Sans 100"/>
                <w:b/>
                <w:bCs/>
              </w:rPr>
              <w:t>Municipio</w:t>
            </w:r>
          </w:p>
        </w:tc>
        <w:tc>
          <w:tcPr>
            <w:tcW w:w="1514" w:type="dxa"/>
            <w:tcBorders>
              <w:top w:val="nil"/>
              <w:left w:val="nil"/>
              <w:bottom w:val="single" w:sz="8" w:space="0" w:color="auto"/>
              <w:right w:val="single" w:sz="8" w:space="0" w:color="auto"/>
            </w:tcBorders>
            <w:shd w:val="clear" w:color="auto" w:fill="D9D9D9"/>
            <w:noWrap/>
            <w:vAlign w:val="center"/>
            <w:hideMark/>
          </w:tcPr>
          <w:p w:rsidR="00765E9E" w:rsidRPr="009A2404" w:rsidRDefault="00765E9E" w:rsidP="00765E9E">
            <w:pPr>
              <w:spacing w:line="256" w:lineRule="auto"/>
              <w:jc w:val="center"/>
              <w:rPr>
                <w:rFonts w:ascii="Museo Sans 100" w:hAnsi="Museo Sans 100"/>
                <w:b/>
                <w:bCs/>
              </w:rPr>
            </w:pPr>
            <w:r w:rsidRPr="009A2404">
              <w:rPr>
                <w:rFonts w:ascii="Museo Sans 100" w:hAnsi="Museo Sans 100"/>
                <w:b/>
                <w:bCs/>
              </w:rPr>
              <w:t>Departamento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9A2404" w:rsidRDefault="00765E9E" w:rsidP="00765E9E">
            <w:pPr>
              <w:spacing w:line="256" w:lineRule="auto"/>
              <w:rPr>
                <w:rFonts w:ascii="Museo Sans 100" w:hAnsi="Museo Sans 100"/>
                <w:b/>
                <w:bCs/>
              </w:rPr>
            </w:pPr>
          </w:p>
        </w:tc>
        <w:tc>
          <w:tcPr>
            <w:tcW w:w="3398" w:type="dxa"/>
            <w:vMerge/>
            <w:tcBorders>
              <w:top w:val="single" w:sz="8" w:space="0" w:color="auto"/>
              <w:left w:val="single" w:sz="8" w:space="0" w:color="auto"/>
              <w:bottom w:val="single" w:sz="8" w:space="0" w:color="000000"/>
              <w:right w:val="single" w:sz="8" w:space="0" w:color="auto"/>
            </w:tcBorders>
            <w:vAlign w:val="center"/>
            <w:hideMark/>
          </w:tcPr>
          <w:p w:rsidR="00765E9E" w:rsidRPr="009A2404" w:rsidRDefault="00765E9E" w:rsidP="00765E9E">
            <w:pPr>
              <w:spacing w:line="256" w:lineRule="auto"/>
              <w:rPr>
                <w:rFonts w:ascii="Museo Sans 100" w:hAnsi="Museo Sans 100"/>
                <w:b/>
                <w:bCs/>
              </w:rPr>
            </w:pPr>
          </w:p>
        </w:tc>
      </w:tr>
      <w:tr w:rsidR="00765E9E" w:rsidRPr="009A2404" w:rsidTr="009750F0">
        <w:trPr>
          <w:trHeight w:val="300"/>
        </w:trPr>
        <w:tc>
          <w:tcPr>
            <w:tcW w:w="478" w:type="dxa"/>
            <w:tcBorders>
              <w:top w:val="nil"/>
              <w:left w:val="single" w:sz="4" w:space="0" w:color="auto"/>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1</w:t>
            </w:r>
          </w:p>
        </w:tc>
        <w:tc>
          <w:tcPr>
            <w:tcW w:w="1584"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rPr>
                <w:rFonts w:ascii="Museo Sans 100" w:hAnsi="Museo Sans 100"/>
              </w:rPr>
            </w:pPr>
            <w:proofErr w:type="spellStart"/>
            <w:r w:rsidRPr="009A2404">
              <w:rPr>
                <w:rFonts w:ascii="Museo Sans 100" w:hAnsi="Museo Sans 100"/>
              </w:rPr>
              <w:t>Mechotique</w:t>
            </w:r>
            <w:proofErr w:type="spellEnd"/>
          </w:p>
        </w:tc>
        <w:tc>
          <w:tcPr>
            <w:tcW w:w="1073"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Berlín</w:t>
            </w:r>
          </w:p>
        </w:tc>
        <w:tc>
          <w:tcPr>
            <w:tcW w:w="1514"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Usulután</w:t>
            </w:r>
          </w:p>
        </w:tc>
        <w:tc>
          <w:tcPr>
            <w:tcW w:w="1207"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S/A</w:t>
            </w:r>
          </w:p>
        </w:tc>
        <w:tc>
          <w:tcPr>
            <w:tcW w:w="3398" w:type="dxa"/>
            <w:tcBorders>
              <w:top w:val="nil"/>
              <w:left w:val="nil"/>
              <w:bottom w:val="single" w:sz="4" w:space="0" w:color="auto"/>
              <w:right w:val="single" w:sz="4" w:space="0" w:color="auto"/>
            </w:tcBorders>
            <w:noWrap/>
            <w:vAlign w:val="bottom"/>
            <w:hideMark/>
          </w:tcPr>
          <w:p w:rsidR="00765E9E" w:rsidRPr="009A2404" w:rsidRDefault="00765E9E" w:rsidP="00765E9E">
            <w:pPr>
              <w:spacing w:line="256" w:lineRule="auto"/>
              <w:jc w:val="both"/>
              <w:rPr>
                <w:rFonts w:ascii="Museo Sans 100" w:hAnsi="Museo Sans 100"/>
              </w:rPr>
            </w:pPr>
            <w:r w:rsidRPr="009A2404">
              <w:rPr>
                <w:rFonts w:ascii="Museo Sans 100" w:hAnsi="Museo Sans 100"/>
              </w:rPr>
              <w:t xml:space="preserve">Se tienen identificadas cincuenta </w:t>
            </w:r>
            <w:r w:rsidRPr="009A2404">
              <w:rPr>
                <w:rFonts w:ascii="Museo Sans 100" w:hAnsi="Museo Sans 100"/>
              </w:rPr>
              <w:lastRenderedPageBreak/>
              <w:t>porciones identificadas como potenciales Áreas Naturales Protegidas, de las cuales cuarenta y seis de ellas se tienen planos aprobados por el Centro Nacional de Registros – CNR  e igual número de inscripciones a favor de ISTA.</w:t>
            </w:r>
          </w:p>
          <w:p w:rsidR="00765E9E" w:rsidRPr="009A2404" w:rsidRDefault="00765E9E" w:rsidP="00765E9E">
            <w:pPr>
              <w:spacing w:line="256" w:lineRule="auto"/>
              <w:jc w:val="both"/>
              <w:rPr>
                <w:rFonts w:ascii="Museo Sans 100" w:hAnsi="Museo Sans 100"/>
              </w:rPr>
            </w:pPr>
            <w:r w:rsidRPr="009A2404">
              <w:rPr>
                <w:rFonts w:ascii="Museo Sans 100" w:hAnsi="Museo Sans 100"/>
              </w:rPr>
              <w:t xml:space="preserve">Una Porción con plano aprobado por CNR pendiente de realizar acto intermedio y </w:t>
            </w:r>
          </w:p>
          <w:p w:rsidR="00765E9E" w:rsidRPr="009A2404" w:rsidRDefault="00765E9E" w:rsidP="00765E9E">
            <w:pPr>
              <w:spacing w:line="256" w:lineRule="auto"/>
              <w:jc w:val="both"/>
              <w:rPr>
                <w:rFonts w:ascii="Museo Sans 100" w:hAnsi="Museo Sans 100"/>
              </w:rPr>
            </w:pPr>
            <w:r w:rsidRPr="009A2404">
              <w:rPr>
                <w:rFonts w:ascii="Museo Sans 100" w:hAnsi="Museo Sans 100"/>
              </w:rPr>
              <w:t xml:space="preserve">Tres porciones restantes se encuentran pendientes de medición. </w:t>
            </w:r>
          </w:p>
        </w:tc>
      </w:tr>
    </w:tbl>
    <w:p w:rsidR="009750F0" w:rsidRDefault="009750F0"/>
    <w:p w:rsidR="009750F0" w:rsidRDefault="009750F0"/>
    <w:tbl>
      <w:tblPr>
        <w:tblW w:w="9254" w:type="dxa"/>
        <w:tblInd w:w="-50" w:type="dxa"/>
        <w:tblCellMar>
          <w:left w:w="70" w:type="dxa"/>
          <w:right w:w="70" w:type="dxa"/>
        </w:tblCellMar>
        <w:tblLook w:val="04A0" w:firstRow="1" w:lastRow="0" w:firstColumn="1" w:lastColumn="0" w:noHBand="0" w:noVBand="1"/>
      </w:tblPr>
      <w:tblGrid>
        <w:gridCol w:w="478"/>
        <w:gridCol w:w="1584"/>
        <w:gridCol w:w="1073"/>
        <w:gridCol w:w="1514"/>
        <w:gridCol w:w="1207"/>
        <w:gridCol w:w="3398"/>
      </w:tblGrid>
      <w:tr w:rsidR="00765E9E" w:rsidRPr="009A2404" w:rsidTr="00765E9E">
        <w:trPr>
          <w:trHeight w:val="300"/>
        </w:trPr>
        <w:tc>
          <w:tcPr>
            <w:tcW w:w="478" w:type="dxa"/>
            <w:tcBorders>
              <w:top w:val="nil"/>
              <w:left w:val="single" w:sz="4" w:space="0" w:color="auto"/>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2</w:t>
            </w:r>
          </w:p>
        </w:tc>
        <w:tc>
          <w:tcPr>
            <w:tcW w:w="1584"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rPr>
                <w:rFonts w:ascii="Museo Sans 100" w:hAnsi="Museo Sans 100"/>
              </w:rPr>
            </w:pPr>
            <w:r w:rsidRPr="009A2404">
              <w:rPr>
                <w:rFonts w:ascii="Museo Sans 100" w:hAnsi="Museo Sans 100"/>
              </w:rPr>
              <w:t>San Juan Buena Vista</w:t>
            </w:r>
          </w:p>
        </w:tc>
        <w:tc>
          <w:tcPr>
            <w:tcW w:w="1073"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San Vicente</w:t>
            </w:r>
          </w:p>
        </w:tc>
        <w:tc>
          <w:tcPr>
            <w:tcW w:w="1514"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San Vicente</w:t>
            </w:r>
          </w:p>
        </w:tc>
        <w:tc>
          <w:tcPr>
            <w:tcW w:w="1207"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47.839865</w:t>
            </w:r>
          </w:p>
        </w:tc>
        <w:tc>
          <w:tcPr>
            <w:tcW w:w="3398" w:type="dxa"/>
            <w:tcBorders>
              <w:top w:val="nil"/>
              <w:left w:val="nil"/>
              <w:bottom w:val="single" w:sz="4" w:space="0" w:color="auto"/>
              <w:right w:val="single" w:sz="4" w:space="0" w:color="auto"/>
            </w:tcBorders>
            <w:noWrap/>
            <w:vAlign w:val="bottom"/>
            <w:hideMark/>
          </w:tcPr>
          <w:p w:rsidR="00765E9E" w:rsidRPr="009A2404" w:rsidRDefault="00765E9E" w:rsidP="00765E9E">
            <w:pPr>
              <w:spacing w:line="256" w:lineRule="auto"/>
              <w:jc w:val="both"/>
              <w:rPr>
                <w:rFonts w:ascii="Museo Sans 100" w:hAnsi="Museo Sans 100"/>
              </w:rPr>
            </w:pPr>
            <w:r w:rsidRPr="009A2404">
              <w:rPr>
                <w:rFonts w:ascii="Museo Sans 100" w:hAnsi="Museo Sans 100"/>
              </w:rPr>
              <w:t xml:space="preserve">Se remitió en fecha 17/08/2018 con ref. UAM-00-163-18  a la </w:t>
            </w:r>
            <w:proofErr w:type="spellStart"/>
            <w:r w:rsidRPr="009A2404">
              <w:rPr>
                <w:rFonts w:ascii="Museo Sans 100" w:hAnsi="Museo Sans 100"/>
              </w:rPr>
              <w:t>Subgcia</w:t>
            </w:r>
            <w:proofErr w:type="spellEnd"/>
            <w:r w:rsidRPr="009A2404">
              <w:rPr>
                <w:rFonts w:ascii="Museo Sans 100" w:hAnsi="Museo Sans 100"/>
              </w:rPr>
              <w:t>. Legal, la recomendación para elaboración de Escritura de Desmembración simple de dos porciones, la cual fue marginada al Depto. de escrituración el día 12 de noviembre del 2018.</w:t>
            </w:r>
          </w:p>
          <w:p w:rsidR="00765E9E" w:rsidRPr="009A2404" w:rsidRDefault="00765E9E" w:rsidP="00765E9E">
            <w:pPr>
              <w:spacing w:line="256" w:lineRule="auto"/>
              <w:jc w:val="both"/>
              <w:rPr>
                <w:rFonts w:ascii="Museo Sans 100" w:hAnsi="Museo Sans 100"/>
              </w:rPr>
            </w:pPr>
            <w:r w:rsidRPr="009A2404">
              <w:rPr>
                <w:rFonts w:ascii="Museo Sans 100" w:hAnsi="Museo Sans 100"/>
              </w:rPr>
              <w:t>En vista de no haber avance en esta etapa, se envía correo el 07 de mayo del año 2019 solicitando se informará la situación.</w:t>
            </w:r>
          </w:p>
          <w:p w:rsidR="00765E9E" w:rsidRPr="009A2404" w:rsidRDefault="00765E9E" w:rsidP="00765E9E">
            <w:pPr>
              <w:spacing w:line="256" w:lineRule="auto"/>
              <w:jc w:val="both"/>
              <w:rPr>
                <w:rFonts w:ascii="Museo Sans 100" w:hAnsi="Museo Sans 100"/>
              </w:rPr>
            </w:pPr>
            <w:r w:rsidRPr="009A2404">
              <w:rPr>
                <w:rFonts w:ascii="Museo Sans 100" w:hAnsi="Museo Sans 100"/>
              </w:rPr>
              <w:t xml:space="preserve">Lo anterior es respondido mediante nota SGL-05-552-19 de fecha 04 de junio del año 2019 manifestando que el documento estaba elaborado, pendiente de revisión por aspectos técnicos del inmueble. </w:t>
            </w:r>
          </w:p>
          <w:p w:rsidR="00765E9E" w:rsidRPr="009A2404" w:rsidRDefault="00765E9E" w:rsidP="00765E9E">
            <w:pPr>
              <w:spacing w:line="256" w:lineRule="auto"/>
              <w:jc w:val="both"/>
              <w:rPr>
                <w:rFonts w:ascii="Museo Sans 100" w:hAnsi="Museo Sans 100"/>
              </w:rPr>
            </w:pPr>
            <w:r w:rsidRPr="009A2404">
              <w:rPr>
                <w:rFonts w:ascii="Museo Sans 100" w:hAnsi="Museo Sans 100"/>
              </w:rPr>
              <w:t xml:space="preserve">A esta fecha se encuentra en el mismo estado. </w:t>
            </w:r>
          </w:p>
        </w:tc>
      </w:tr>
      <w:tr w:rsidR="00765E9E" w:rsidRPr="009A2404" w:rsidTr="00765E9E">
        <w:trPr>
          <w:trHeight w:val="300"/>
        </w:trPr>
        <w:tc>
          <w:tcPr>
            <w:tcW w:w="478" w:type="dxa"/>
            <w:tcBorders>
              <w:top w:val="nil"/>
              <w:left w:val="single" w:sz="4" w:space="0" w:color="auto"/>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3</w:t>
            </w:r>
          </w:p>
        </w:tc>
        <w:tc>
          <w:tcPr>
            <w:tcW w:w="1584"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rPr>
                <w:rFonts w:ascii="Museo Sans 100" w:hAnsi="Museo Sans 100"/>
              </w:rPr>
            </w:pPr>
            <w:r w:rsidRPr="009A2404">
              <w:rPr>
                <w:rFonts w:ascii="Museo Sans 100" w:hAnsi="Museo Sans 100"/>
              </w:rPr>
              <w:t xml:space="preserve">El </w:t>
            </w:r>
            <w:proofErr w:type="spellStart"/>
            <w:r w:rsidRPr="009A2404">
              <w:rPr>
                <w:rFonts w:ascii="Museo Sans 100" w:hAnsi="Museo Sans 100"/>
              </w:rPr>
              <w:t>Marquezado</w:t>
            </w:r>
            <w:proofErr w:type="spellEnd"/>
          </w:p>
        </w:tc>
        <w:tc>
          <w:tcPr>
            <w:tcW w:w="1073"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 xml:space="preserve">San Vicente </w:t>
            </w:r>
          </w:p>
        </w:tc>
        <w:tc>
          <w:tcPr>
            <w:tcW w:w="1514"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San Vicente</w:t>
            </w:r>
          </w:p>
        </w:tc>
        <w:tc>
          <w:tcPr>
            <w:tcW w:w="1207"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134.503308</w:t>
            </w:r>
          </w:p>
        </w:tc>
        <w:tc>
          <w:tcPr>
            <w:tcW w:w="3398" w:type="dxa"/>
            <w:tcBorders>
              <w:top w:val="nil"/>
              <w:left w:val="nil"/>
              <w:bottom w:val="single" w:sz="4" w:space="0" w:color="auto"/>
              <w:right w:val="single" w:sz="4" w:space="0" w:color="auto"/>
            </w:tcBorders>
            <w:noWrap/>
            <w:vAlign w:val="bottom"/>
            <w:hideMark/>
          </w:tcPr>
          <w:p w:rsidR="00765E9E" w:rsidRPr="009A2404" w:rsidRDefault="00765E9E" w:rsidP="00765E9E">
            <w:pPr>
              <w:spacing w:line="256" w:lineRule="auto"/>
              <w:jc w:val="both"/>
              <w:rPr>
                <w:rFonts w:ascii="Museo Sans 100" w:hAnsi="Museo Sans 100"/>
              </w:rPr>
            </w:pPr>
            <w:r w:rsidRPr="009A2404">
              <w:rPr>
                <w:rFonts w:ascii="Museo Sans 100" w:hAnsi="Museo Sans 100"/>
              </w:rPr>
              <w:t>Se tienen identificadas veintidós porciones como potenciales Áreas Naturales Protegidas, de las cuales diecinueve de ellas se cuentan con planos aprobados por el Centro Nacional de Registros – CNR e igual número de inscripciones a favor de ISTA.</w:t>
            </w:r>
          </w:p>
          <w:p w:rsidR="00765E9E" w:rsidRPr="009A2404" w:rsidRDefault="00765E9E" w:rsidP="00765E9E">
            <w:pPr>
              <w:spacing w:line="256" w:lineRule="auto"/>
              <w:jc w:val="both"/>
              <w:rPr>
                <w:rFonts w:ascii="Museo Sans 100" w:hAnsi="Museo Sans 100"/>
              </w:rPr>
            </w:pPr>
            <w:r w:rsidRPr="009A2404">
              <w:rPr>
                <w:rFonts w:ascii="Museo Sans 100" w:hAnsi="Museo Sans 100"/>
              </w:rPr>
              <w:t xml:space="preserve">Las tres porciones restantes se </w:t>
            </w:r>
            <w:r w:rsidRPr="009A2404">
              <w:rPr>
                <w:rFonts w:ascii="Museo Sans 100" w:hAnsi="Museo Sans 100"/>
              </w:rPr>
              <w:lastRenderedPageBreak/>
              <w:t xml:space="preserve">encuentran pendientes de medición. </w:t>
            </w:r>
          </w:p>
        </w:tc>
      </w:tr>
      <w:tr w:rsidR="00765E9E" w:rsidRPr="009A2404" w:rsidTr="00765E9E">
        <w:trPr>
          <w:trHeight w:val="300"/>
        </w:trPr>
        <w:tc>
          <w:tcPr>
            <w:tcW w:w="478" w:type="dxa"/>
            <w:tcBorders>
              <w:top w:val="nil"/>
              <w:left w:val="single" w:sz="4" w:space="0" w:color="auto"/>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lastRenderedPageBreak/>
              <w:t>4</w:t>
            </w:r>
          </w:p>
        </w:tc>
        <w:tc>
          <w:tcPr>
            <w:tcW w:w="1584"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rPr>
                <w:rFonts w:ascii="Museo Sans 100" w:hAnsi="Museo Sans 100"/>
              </w:rPr>
            </w:pPr>
            <w:r w:rsidRPr="009A2404">
              <w:rPr>
                <w:rFonts w:ascii="Museo Sans 100" w:hAnsi="Museo Sans 100"/>
              </w:rPr>
              <w:t>El Espíritu Santo</w:t>
            </w:r>
          </w:p>
        </w:tc>
        <w:tc>
          <w:tcPr>
            <w:tcW w:w="1073"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San José Villanueva</w:t>
            </w:r>
          </w:p>
        </w:tc>
        <w:tc>
          <w:tcPr>
            <w:tcW w:w="1514"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La Libertad</w:t>
            </w:r>
          </w:p>
        </w:tc>
        <w:tc>
          <w:tcPr>
            <w:tcW w:w="1207"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56.510645</w:t>
            </w:r>
          </w:p>
        </w:tc>
        <w:tc>
          <w:tcPr>
            <w:tcW w:w="3398" w:type="dxa"/>
            <w:tcBorders>
              <w:top w:val="nil"/>
              <w:left w:val="nil"/>
              <w:bottom w:val="single" w:sz="4" w:space="0" w:color="auto"/>
              <w:right w:val="single" w:sz="4" w:space="0" w:color="auto"/>
            </w:tcBorders>
            <w:noWrap/>
            <w:vAlign w:val="bottom"/>
            <w:hideMark/>
          </w:tcPr>
          <w:p w:rsidR="00765E9E" w:rsidRPr="009A2404" w:rsidRDefault="00765E9E" w:rsidP="00765E9E">
            <w:pPr>
              <w:spacing w:line="256" w:lineRule="auto"/>
              <w:jc w:val="both"/>
              <w:rPr>
                <w:rFonts w:ascii="Museo Sans 100" w:hAnsi="Museo Sans 100"/>
              </w:rPr>
            </w:pPr>
            <w:r w:rsidRPr="009A2404">
              <w:rPr>
                <w:rFonts w:ascii="Museo Sans 100" w:hAnsi="Museo Sans 100"/>
              </w:rPr>
              <w:t>En el año 2011 se efectuó el levantamiento topográfico finalizando dicha labor en abril de 2012; se presentaron planos al Centro Nacional de Registros para su aprobación, los cuales fueron observados por no coincidir el levantamiento topográfico con la realidad física.</w:t>
            </w:r>
          </w:p>
          <w:p w:rsidR="00765E9E" w:rsidRPr="009A2404" w:rsidRDefault="00765E9E" w:rsidP="00765E9E">
            <w:pPr>
              <w:spacing w:line="256" w:lineRule="auto"/>
              <w:jc w:val="both"/>
              <w:rPr>
                <w:rFonts w:ascii="Museo Sans 100" w:hAnsi="Museo Sans 100"/>
              </w:rPr>
            </w:pPr>
            <w:r w:rsidRPr="009A2404">
              <w:rPr>
                <w:rFonts w:ascii="Museo Sans 100" w:hAnsi="Museo Sans 100"/>
              </w:rPr>
              <w:t>Pero, debido a que en ese momento y a la fecha, existen problemas sociales de delincuencia en la zona, por lo que se suspendió el seguimiento sobre este inmueble.</w:t>
            </w:r>
          </w:p>
        </w:tc>
      </w:tr>
      <w:tr w:rsidR="00765E9E" w:rsidRPr="009A2404" w:rsidTr="00765E9E">
        <w:trPr>
          <w:trHeight w:val="300"/>
        </w:trPr>
        <w:tc>
          <w:tcPr>
            <w:tcW w:w="478" w:type="dxa"/>
            <w:tcBorders>
              <w:top w:val="nil"/>
              <w:left w:val="single" w:sz="4" w:space="0" w:color="auto"/>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5</w:t>
            </w:r>
          </w:p>
        </w:tc>
        <w:tc>
          <w:tcPr>
            <w:tcW w:w="1584"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rPr>
                <w:rFonts w:ascii="Museo Sans 100" w:hAnsi="Museo Sans 100"/>
              </w:rPr>
            </w:pPr>
            <w:r w:rsidRPr="009A2404">
              <w:rPr>
                <w:rFonts w:ascii="Museo Sans 100" w:hAnsi="Museo Sans 100"/>
              </w:rPr>
              <w:t>San Diego y La Barra - Bosque 2</w:t>
            </w:r>
          </w:p>
        </w:tc>
        <w:tc>
          <w:tcPr>
            <w:tcW w:w="1073"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proofErr w:type="spellStart"/>
            <w:r w:rsidRPr="009A2404">
              <w:rPr>
                <w:rFonts w:ascii="Museo Sans 100" w:hAnsi="Museo Sans 100"/>
              </w:rPr>
              <w:t>Metapán</w:t>
            </w:r>
            <w:proofErr w:type="spellEnd"/>
          </w:p>
        </w:tc>
        <w:tc>
          <w:tcPr>
            <w:tcW w:w="1514"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Santa Ana</w:t>
            </w:r>
          </w:p>
        </w:tc>
        <w:tc>
          <w:tcPr>
            <w:tcW w:w="1207"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11.104026</w:t>
            </w:r>
          </w:p>
        </w:tc>
        <w:tc>
          <w:tcPr>
            <w:tcW w:w="3398" w:type="dxa"/>
            <w:tcBorders>
              <w:top w:val="nil"/>
              <w:left w:val="nil"/>
              <w:bottom w:val="single" w:sz="4" w:space="0" w:color="auto"/>
              <w:right w:val="single" w:sz="4" w:space="0" w:color="auto"/>
            </w:tcBorders>
            <w:noWrap/>
            <w:vAlign w:val="bottom"/>
            <w:hideMark/>
          </w:tcPr>
          <w:p w:rsidR="00765E9E" w:rsidRPr="009A2404" w:rsidRDefault="00765E9E" w:rsidP="00765E9E">
            <w:pPr>
              <w:spacing w:line="256" w:lineRule="auto"/>
              <w:jc w:val="both"/>
              <w:rPr>
                <w:rFonts w:ascii="Museo Sans 100" w:hAnsi="Museo Sans 100"/>
              </w:rPr>
            </w:pPr>
            <w:r w:rsidRPr="009A2404">
              <w:rPr>
                <w:rFonts w:ascii="Museo Sans 100" w:hAnsi="Museo Sans 100"/>
              </w:rPr>
              <w:t xml:space="preserve">Plano aprobado por el Centro Nacional de Registros – CNR, pendiente realizar acto intermedio de desmembración simple. </w:t>
            </w:r>
          </w:p>
        </w:tc>
      </w:tr>
      <w:tr w:rsidR="00765E9E" w:rsidRPr="009A2404" w:rsidTr="00765E9E">
        <w:trPr>
          <w:trHeight w:val="300"/>
        </w:trPr>
        <w:tc>
          <w:tcPr>
            <w:tcW w:w="478" w:type="dxa"/>
            <w:tcBorders>
              <w:top w:val="nil"/>
              <w:left w:val="single" w:sz="4" w:space="0" w:color="auto"/>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6</w:t>
            </w:r>
          </w:p>
        </w:tc>
        <w:tc>
          <w:tcPr>
            <w:tcW w:w="1584"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rPr>
                <w:rFonts w:ascii="Museo Sans 100" w:hAnsi="Museo Sans 100"/>
              </w:rPr>
            </w:pPr>
            <w:r w:rsidRPr="009A2404">
              <w:rPr>
                <w:rFonts w:ascii="Museo Sans 100" w:hAnsi="Museo Sans 100"/>
              </w:rPr>
              <w:t>Puerto Caballo   I</w:t>
            </w:r>
          </w:p>
        </w:tc>
        <w:tc>
          <w:tcPr>
            <w:tcW w:w="1073"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proofErr w:type="spellStart"/>
            <w:r w:rsidRPr="009A2404">
              <w:rPr>
                <w:rFonts w:ascii="Museo Sans 100" w:hAnsi="Museo Sans 100"/>
              </w:rPr>
              <w:t>Jucuarán</w:t>
            </w:r>
            <w:proofErr w:type="spellEnd"/>
          </w:p>
        </w:tc>
        <w:tc>
          <w:tcPr>
            <w:tcW w:w="1514"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Usulután</w:t>
            </w:r>
          </w:p>
        </w:tc>
        <w:tc>
          <w:tcPr>
            <w:tcW w:w="1207" w:type="dxa"/>
            <w:tcBorders>
              <w:top w:val="nil"/>
              <w:left w:val="nil"/>
              <w:bottom w:val="single" w:sz="4" w:space="0" w:color="auto"/>
              <w:right w:val="single" w:sz="4" w:space="0" w:color="auto"/>
            </w:tcBorders>
            <w:noWrap/>
            <w:vAlign w:val="center"/>
            <w:hideMark/>
          </w:tcPr>
          <w:p w:rsidR="00765E9E" w:rsidRPr="009A2404" w:rsidRDefault="00765E9E" w:rsidP="00765E9E">
            <w:pPr>
              <w:spacing w:line="256" w:lineRule="auto"/>
              <w:jc w:val="center"/>
              <w:rPr>
                <w:rFonts w:ascii="Museo Sans 100" w:hAnsi="Museo Sans 100"/>
              </w:rPr>
            </w:pPr>
            <w:r w:rsidRPr="009A2404">
              <w:rPr>
                <w:rFonts w:ascii="Museo Sans 100" w:hAnsi="Museo Sans 100"/>
              </w:rPr>
              <w:t>75.000000</w:t>
            </w:r>
          </w:p>
        </w:tc>
        <w:tc>
          <w:tcPr>
            <w:tcW w:w="3398" w:type="dxa"/>
            <w:tcBorders>
              <w:top w:val="nil"/>
              <w:left w:val="nil"/>
              <w:bottom w:val="single" w:sz="4" w:space="0" w:color="auto"/>
              <w:right w:val="single" w:sz="4" w:space="0" w:color="auto"/>
            </w:tcBorders>
            <w:noWrap/>
            <w:vAlign w:val="bottom"/>
            <w:hideMark/>
          </w:tcPr>
          <w:p w:rsidR="00765E9E" w:rsidRPr="009A2404" w:rsidRDefault="00765E9E" w:rsidP="00765E9E">
            <w:pPr>
              <w:spacing w:line="256" w:lineRule="auto"/>
              <w:jc w:val="both"/>
              <w:rPr>
                <w:rFonts w:ascii="Museo Sans 100" w:hAnsi="Museo Sans 100"/>
              </w:rPr>
            </w:pPr>
            <w:r w:rsidRPr="009A2404">
              <w:rPr>
                <w:rFonts w:ascii="Museo Sans 100" w:hAnsi="Museo Sans 100"/>
              </w:rPr>
              <w:t xml:space="preserve">Finalizado el levantamiento topográfico, actualmente en digitalización de plano. </w:t>
            </w:r>
          </w:p>
        </w:tc>
      </w:tr>
      <w:bookmarkEnd w:id="1"/>
    </w:tbl>
    <w:p w:rsidR="00765E9E" w:rsidRPr="00CD0DAB" w:rsidRDefault="00765E9E" w:rsidP="00765E9E">
      <w:pPr>
        <w:spacing w:after="160" w:line="256" w:lineRule="auto"/>
        <w:ind w:left="720"/>
        <w:contextualSpacing/>
        <w:jc w:val="both"/>
        <w:rPr>
          <w:rFonts w:ascii="Museo Sans 100" w:eastAsiaTheme="minorHAnsi" w:hAnsi="Museo Sans 100" w:cstheme="minorBidi"/>
          <w:sz w:val="22"/>
          <w:szCs w:val="22"/>
          <w:lang w:eastAsia="en-US"/>
        </w:rPr>
      </w:pPr>
    </w:p>
    <w:p w:rsidR="00765E9E" w:rsidRDefault="00765E9E" w:rsidP="00765E9E">
      <w:pPr>
        <w:spacing w:after="160" w:line="256" w:lineRule="auto"/>
        <w:ind w:left="720"/>
        <w:contextualSpacing/>
        <w:jc w:val="both"/>
        <w:rPr>
          <w:rFonts w:ascii="Museo Sans 100" w:eastAsiaTheme="minorHAnsi" w:hAnsi="Museo Sans 100" w:cstheme="minorBidi"/>
          <w:lang w:eastAsia="en-US"/>
        </w:rPr>
      </w:pPr>
    </w:p>
    <w:p w:rsidR="00765E9E" w:rsidRPr="00D13989" w:rsidRDefault="00765E9E" w:rsidP="004307BE">
      <w:pPr>
        <w:numPr>
          <w:ilvl w:val="0"/>
          <w:numId w:val="91"/>
        </w:numPr>
        <w:spacing w:after="160" w:line="256" w:lineRule="auto"/>
        <w:contextualSpacing/>
        <w:jc w:val="both"/>
        <w:rPr>
          <w:rFonts w:ascii="Museo Sans 100" w:eastAsiaTheme="minorHAnsi" w:hAnsi="Museo Sans 100" w:cstheme="minorBidi"/>
          <w:sz w:val="24"/>
          <w:szCs w:val="24"/>
          <w:lang w:eastAsia="en-US"/>
        </w:rPr>
      </w:pPr>
      <w:r w:rsidRPr="00D13989">
        <w:rPr>
          <w:rFonts w:ascii="Museo Sans 100" w:eastAsiaTheme="minorHAnsi" w:hAnsi="Museo Sans 100" w:cstheme="minorBidi"/>
          <w:sz w:val="24"/>
          <w:szCs w:val="24"/>
          <w:lang w:eastAsia="en-US"/>
        </w:rPr>
        <w:t xml:space="preserve">Por otra parte existe en el listado, un inmueble identificado </w:t>
      </w:r>
      <w:r w:rsidRPr="00D13989">
        <w:rPr>
          <w:rFonts w:ascii="Museo Sans 100" w:eastAsiaTheme="minorHAnsi" w:hAnsi="Museo Sans 100" w:cstheme="minorBidi"/>
          <w:b/>
          <w:sz w:val="24"/>
          <w:szCs w:val="24"/>
          <w:lang w:eastAsia="en-US"/>
        </w:rPr>
        <w:t>La Redención</w:t>
      </w:r>
      <w:r w:rsidRPr="00D13989">
        <w:rPr>
          <w:rFonts w:ascii="Museo Sans 100" w:eastAsiaTheme="minorHAnsi" w:hAnsi="Museo Sans 100" w:cstheme="minorBidi"/>
          <w:sz w:val="24"/>
          <w:szCs w:val="24"/>
          <w:lang w:eastAsia="en-US"/>
        </w:rPr>
        <w:t xml:space="preserve">, ubicado en el Municipio de </w:t>
      </w:r>
      <w:proofErr w:type="spellStart"/>
      <w:r w:rsidRPr="00D13989">
        <w:rPr>
          <w:rFonts w:ascii="Museo Sans 100" w:eastAsiaTheme="minorHAnsi" w:hAnsi="Museo Sans 100" w:cstheme="minorBidi"/>
          <w:sz w:val="24"/>
          <w:szCs w:val="24"/>
          <w:lang w:eastAsia="en-US"/>
        </w:rPr>
        <w:t>Jucuarán</w:t>
      </w:r>
      <w:proofErr w:type="spellEnd"/>
      <w:r w:rsidRPr="00D13989">
        <w:rPr>
          <w:rFonts w:ascii="Museo Sans 100" w:eastAsiaTheme="minorHAnsi" w:hAnsi="Museo Sans 100" w:cstheme="minorBidi"/>
          <w:sz w:val="24"/>
          <w:szCs w:val="24"/>
          <w:lang w:eastAsia="en-US"/>
        </w:rPr>
        <w:t xml:space="preserve">, departamento de Usulután, sin embargo según investigaciones efectuadas en su momento, se determinó que no es propiedad del ISTA, en tal sentido, dicha información fue transmitida a través de escrito con referencia UAM-00-425-17 de fecha 12 de diciembre de 2017 al Ministerio de Medio Ambiente y Recursos Naturales, con la finalidad que el referido inmueble se descargará de los listados que el Ministerio contempla. </w:t>
      </w:r>
    </w:p>
    <w:p w:rsidR="00765E9E" w:rsidRPr="00D13989" w:rsidRDefault="00765E9E" w:rsidP="00765E9E">
      <w:pPr>
        <w:spacing w:after="160" w:line="256" w:lineRule="auto"/>
        <w:ind w:left="360"/>
        <w:contextualSpacing/>
        <w:jc w:val="both"/>
        <w:rPr>
          <w:rFonts w:ascii="Museo Sans 100" w:eastAsiaTheme="minorHAnsi" w:hAnsi="Museo Sans 100" w:cstheme="minorBidi"/>
          <w:sz w:val="24"/>
          <w:szCs w:val="24"/>
          <w:lang w:eastAsia="en-US"/>
        </w:rPr>
      </w:pPr>
      <w:r w:rsidRPr="00D13989">
        <w:rPr>
          <w:rFonts w:ascii="Museo Sans 100" w:eastAsiaTheme="minorHAnsi" w:hAnsi="Museo Sans 100" w:cstheme="minorBidi"/>
          <w:sz w:val="24"/>
          <w:szCs w:val="24"/>
          <w:lang w:eastAsia="en-US"/>
        </w:rPr>
        <w:t>Con base a lo expuesto de los 44 inmuebles que se encuentran en el listado, 7 han sido transferidos a favor del Estado y Gobierno de El Salvador en el Ramo del Ministerio de Medio Ambiente y Recursos Naturales y se ha comprobado que 1 no es propiedad del ISTA, por lo que hace imposible su transferencia, quedando el listado reducido a 37 inmuebles, con los que se seguirá con las gestiones necesarias de transferencia, según el siguiente cuadro:</w:t>
      </w:r>
    </w:p>
    <w:p w:rsidR="00765E9E"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
    <w:tbl>
      <w:tblPr>
        <w:tblpPr w:leftFromText="141" w:rightFromText="141" w:vertAnchor="text" w:horzAnchor="margin" w:tblpY="243"/>
        <w:tblW w:w="9214" w:type="dxa"/>
        <w:tblCellMar>
          <w:left w:w="70" w:type="dxa"/>
          <w:right w:w="70" w:type="dxa"/>
        </w:tblCellMar>
        <w:tblLook w:val="04A0" w:firstRow="1" w:lastRow="0" w:firstColumn="1" w:lastColumn="0" w:noHBand="0" w:noVBand="1"/>
      </w:tblPr>
      <w:tblGrid>
        <w:gridCol w:w="872"/>
        <w:gridCol w:w="2155"/>
        <w:gridCol w:w="1837"/>
        <w:gridCol w:w="2011"/>
        <w:gridCol w:w="2339"/>
      </w:tblGrid>
      <w:tr w:rsidR="00765E9E" w:rsidRPr="009A2404" w:rsidTr="00765E9E">
        <w:trPr>
          <w:trHeight w:val="315"/>
          <w:tblHeader/>
        </w:trPr>
        <w:tc>
          <w:tcPr>
            <w:tcW w:w="872" w:type="dxa"/>
            <w:vMerge w:val="restart"/>
            <w:tcBorders>
              <w:top w:val="single" w:sz="8" w:space="0" w:color="auto"/>
              <w:left w:val="single" w:sz="8" w:space="0" w:color="auto"/>
              <w:bottom w:val="single" w:sz="8" w:space="0" w:color="000000"/>
              <w:right w:val="single" w:sz="8" w:space="0" w:color="auto"/>
            </w:tcBorders>
            <w:shd w:val="clear" w:color="auto" w:fill="D0CECE"/>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b/>
                <w:bCs/>
                <w:sz w:val="22"/>
                <w:szCs w:val="22"/>
                <w:lang w:eastAsia="en-US"/>
              </w:rPr>
            </w:pPr>
            <w:r w:rsidRPr="009A2404">
              <w:rPr>
                <w:rFonts w:ascii="Museo Sans 100" w:eastAsiaTheme="minorHAnsi" w:hAnsi="Museo Sans 100" w:cstheme="minorBidi"/>
                <w:b/>
                <w:bCs/>
                <w:sz w:val="22"/>
                <w:szCs w:val="22"/>
                <w:lang w:eastAsia="en-US"/>
              </w:rPr>
              <w:t>No.</w:t>
            </w:r>
          </w:p>
        </w:tc>
        <w:tc>
          <w:tcPr>
            <w:tcW w:w="2155" w:type="dxa"/>
            <w:vMerge w:val="restart"/>
            <w:tcBorders>
              <w:top w:val="single" w:sz="8" w:space="0" w:color="auto"/>
              <w:left w:val="single" w:sz="8" w:space="0" w:color="auto"/>
              <w:bottom w:val="single" w:sz="8" w:space="0" w:color="000000"/>
              <w:right w:val="single" w:sz="8" w:space="0" w:color="auto"/>
            </w:tcBorders>
            <w:shd w:val="clear" w:color="auto" w:fill="D0CECE"/>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b/>
                <w:bCs/>
                <w:sz w:val="22"/>
                <w:szCs w:val="22"/>
                <w:lang w:eastAsia="en-US"/>
              </w:rPr>
            </w:pPr>
            <w:r w:rsidRPr="009A2404">
              <w:rPr>
                <w:rFonts w:ascii="Museo Sans 100" w:eastAsiaTheme="minorHAnsi" w:hAnsi="Museo Sans 100" w:cstheme="minorBidi"/>
                <w:b/>
                <w:bCs/>
                <w:sz w:val="22"/>
                <w:szCs w:val="22"/>
                <w:lang w:eastAsia="en-US"/>
              </w:rPr>
              <w:t>Inmueble</w:t>
            </w:r>
          </w:p>
        </w:tc>
        <w:tc>
          <w:tcPr>
            <w:tcW w:w="3848" w:type="dxa"/>
            <w:gridSpan w:val="2"/>
            <w:tcBorders>
              <w:top w:val="single" w:sz="8" w:space="0" w:color="auto"/>
              <w:left w:val="nil"/>
              <w:bottom w:val="single" w:sz="8" w:space="0" w:color="auto"/>
              <w:right w:val="single" w:sz="8" w:space="0" w:color="000000"/>
            </w:tcBorders>
            <w:shd w:val="clear" w:color="auto" w:fill="D0CECE"/>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b/>
                <w:bCs/>
                <w:sz w:val="22"/>
                <w:szCs w:val="22"/>
                <w:lang w:eastAsia="en-US"/>
              </w:rPr>
            </w:pPr>
            <w:r w:rsidRPr="009A2404">
              <w:rPr>
                <w:rFonts w:ascii="Museo Sans 100" w:eastAsiaTheme="minorHAnsi" w:hAnsi="Museo Sans 100" w:cstheme="minorBidi"/>
                <w:b/>
                <w:bCs/>
                <w:sz w:val="22"/>
                <w:szCs w:val="22"/>
                <w:lang w:eastAsia="en-US"/>
              </w:rPr>
              <w:t>Ubicación</w:t>
            </w:r>
          </w:p>
        </w:tc>
        <w:tc>
          <w:tcPr>
            <w:tcW w:w="2339" w:type="dxa"/>
            <w:vMerge w:val="restart"/>
            <w:tcBorders>
              <w:top w:val="single" w:sz="8" w:space="0" w:color="auto"/>
              <w:left w:val="single" w:sz="8" w:space="0" w:color="auto"/>
              <w:bottom w:val="single" w:sz="8" w:space="0" w:color="000000"/>
              <w:right w:val="single" w:sz="8" w:space="0" w:color="auto"/>
            </w:tcBorders>
            <w:shd w:val="clear" w:color="auto" w:fill="D0CECE"/>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b/>
                <w:bCs/>
                <w:sz w:val="22"/>
                <w:szCs w:val="22"/>
                <w:lang w:eastAsia="en-US"/>
              </w:rPr>
            </w:pPr>
            <w:r w:rsidRPr="009A2404">
              <w:rPr>
                <w:rFonts w:ascii="Museo Sans 100" w:eastAsiaTheme="minorHAnsi" w:hAnsi="Museo Sans 100" w:cstheme="minorBidi"/>
                <w:b/>
                <w:bCs/>
                <w:sz w:val="22"/>
                <w:szCs w:val="22"/>
                <w:lang w:eastAsia="en-US"/>
              </w:rPr>
              <w:t>Área (</w:t>
            </w:r>
            <w:proofErr w:type="spellStart"/>
            <w:r w:rsidRPr="009A2404">
              <w:rPr>
                <w:rFonts w:ascii="Museo Sans 100" w:eastAsiaTheme="minorHAnsi" w:hAnsi="Museo Sans 100" w:cstheme="minorBidi"/>
                <w:b/>
                <w:bCs/>
                <w:sz w:val="22"/>
                <w:szCs w:val="22"/>
                <w:lang w:eastAsia="en-US"/>
              </w:rPr>
              <w:t>Hás</w:t>
            </w:r>
            <w:proofErr w:type="spellEnd"/>
            <w:r w:rsidRPr="009A2404">
              <w:rPr>
                <w:rFonts w:ascii="Museo Sans 100" w:eastAsiaTheme="minorHAnsi" w:hAnsi="Museo Sans 100" w:cstheme="minorBidi"/>
                <w:b/>
                <w:bCs/>
                <w:sz w:val="22"/>
                <w:szCs w:val="22"/>
                <w:lang w:eastAsia="en-US"/>
              </w:rPr>
              <w:t>.)</w:t>
            </w:r>
          </w:p>
        </w:tc>
      </w:tr>
      <w:tr w:rsidR="00765E9E" w:rsidRPr="009A2404" w:rsidTr="00765E9E">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b/>
                <w:bCs/>
                <w:sz w:val="22"/>
                <w:szCs w:val="22"/>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b/>
                <w:bCs/>
                <w:sz w:val="22"/>
                <w:szCs w:val="22"/>
                <w:lang w:eastAsia="en-US"/>
              </w:rPr>
            </w:pPr>
          </w:p>
        </w:tc>
        <w:tc>
          <w:tcPr>
            <w:tcW w:w="1837" w:type="dxa"/>
            <w:tcBorders>
              <w:top w:val="nil"/>
              <w:left w:val="nil"/>
              <w:bottom w:val="nil"/>
              <w:right w:val="single" w:sz="8" w:space="0" w:color="auto"/>
            </w:tcBorders>
            <w:shd w:val="clear" w:color="auto" w:fill="D0CECE"/>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b/>
                <w:bCs/>
                <w:sz w:val="22"/>
                <w:szCs w:val="22"/>
                <w:lang w:eastAsia="en-US"/>
              </w:rPr>
            </w:pPr>
            <w:r w:rsidRPr="009A2404">
              <w:rPr>
                <w:rFonts w:ascii="Museo Sans 100" w:eastAsiaTheme="minorHAnsi" w:hAnsi="Museo Sans 100" w:cstheme="minorBidi"/>
                <w:b/>
                <w:bCs/>
                <w:sz w:val="22"/>
                <w:szCs w:val="22"/>
                <w:lang w:eastAsia="en-US"/>
              </w:rPr>
              <w:t>Municipio</w:t>
            </w:r>
          </w:p>
        </w:tc>
        <w:tc>
          <w:tcPr>
            <w:tcW w:w="2011" w:type="dxa"/>
            <w:tcBorders>
              <w:top w:val="nil"/>
              <w:left w:val="nil"/>
              <w:bottom w:val="nil"/>
              <w:right w:val="single" w:sz="8" w:space="0" w:color="auto"/>
            </w:tcBorders>
            <w:shd w:val="clear" w:color="auto" w:fill="D0CECE"/>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b/>
                <w:bCs/>
                <w:sz w:val="22"/>
                <w:szCs w:val="22"/>
                <w:lang w:eastAsia="en-US"/>
              </w:rPr>
            </w:pPr>
            <w:r w:rsidRPr="009A2404">
              <w:rPr>
                <w:rFonts w:ascii="Museo Sans 100" w:eastAsiaTheme="minorHAnsi" w:hAnsi="Museo Sans 100" w:cstheme="minorBidi"/>
                <w:b/>
                <w:bCs/>
                <w:sz w:val="22"/>
                <w:szCs w:val="22"/>
                <w:lang w:eastAsia="en-US"/>
              </w:rPr>
              <w:t>Departamento</w:t>
            </w:r>
          </w:p>
        </w:tc>
        <w:tc>
          <w:tcPr>
            <w:tcW w:w="2339" w:type="dxa"/>
            <w:vMerge/>
            <w:tcBorders>
              <w:top w:val="single" w:sz="8" w:space="0" w:color="auto"/>
              <w:left w:val="single" w:sz="8" w:space="0" w:color="auto"/>
              <w:bottom w:val="single" w:sz="8" w:space="0" w:color="000000"/>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b/>
                <w:bCs/>
                <w:sz w:val="22"/>
                <w:szCs w:val="22"/>
                <w:lang w:eastAsia="en-US"/>
              </w:rPr>
            </w:pPr>
          </w:p>
        </w:tc>
      </w:tr>
      <w:tr w:rsidR="00765E9E" w:rsidRPr="009A2404" w:rsidTr="00765E9E">
        <w:trPr>
          <w:trHeight w:val="1112"/>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Mechotique</w:t>
            </w:r>
            <w:proofErr w:type="spellEnd"/>
          </w:p>
        </w:tc>
        <w:tc>
          <w:tcPr>
            <w:tcW w:w="1837" w:type="dxa"/>
            <w:tcBorders>
              <w:top w:val="single" w:sz="8" w:space="0" w:color="auto"/>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Berlín</w:t>
            </w:r>
          </w:p>
        </w:tc>
        <w:tc>
          <w:tcPr>
            <w:tcW w:w="2011" w:type="dxa"/>
            <w:tcBorders>
              <w:top w:val="single" w:sz="8" w:space="0" w:color="auto"/>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Usulután</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52.042795</w:t>
            </w:r>
          </w:p>
        </w:tc>
      </w:tr>
      <w:tr w:rsidR="00765E9E" w:rsidRPr="009A2404" w:rsidTr="00765E9E">
        <w:trPr>
          <w:trHeight w:val="49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Chanmico</w:t>
            </w:r>
            <w:proofErr w:type="spellEnd"/>
            <w:r w:rsidRPr="009A2404">
              <w:rPr>
                <w:rFonts w:ascii="Museo Sans 100" w:eastAsiaTheme="minorHAnsi" w:hAnsi="Museo Sans 100" w:cstheme="minorBidi"/>
                <w:sz w:val="22"/>
                <w:szCs w:val="22"/>
                <w:lang w:eastAsia="en-US"/>
              </w:rPr>
              <w:t xml:space="preserve"> (milagro de la roca)</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 xml:space="preserve">San Juan </w:t>
            </w:r>
            <w:proofErr w:type="spellStart"/>
            <w:r w:rsidRPr="009A2404">
              <w:rPr>
                <w:rFonts w:ascii="Museo Sans 100" w:eastAsiaTheme="minorHAnsi" w:hAnsi="Museo Sans 100" w:cstheme="minorBidi"/>
                <w:sz w:val="22"/>
                <w:szCs w:val="22"/>
                <w:lang w:eastAsia="en-US"/>
              </w:rPr>
              <w:t>Opico</w:t>
            </w:r>
            <w:proofErr w:type="spellEnd"/>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La Libertad</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120.33</w:t>
            </w:r>
          </w:p>
        </w:tc>
      </w:tr>
      <w:tr w:rsidR="00765E9E" w:rsidRPr="009A2404" w:rsidTr="00765E9E">
        <w:trPr>
          <w:trHeight w:val="73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3</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 xml:space="preserve">El </w:t>
            </w:r>
            <w:proofErr w:type="spellStart"/>
            <w:r w:rsidRPr="009A2404">
              <w:rPr>
                <w:rFonts w:ascii="Museo Sans 100" w:eastAsiaTheme="minorHAnsi" w:hAnsi="Museo Sans 100" w:cstheme="minorBidi"/>
                <w:sz w:val="22"/>
                <w:szCs w:val="22"/>
                <w:lang w:eastAsia="en-US"/>
              </w:rPr>
              <w:t>Singuil</w:t>
            </w:r>
            <w:proofErr w:type="spellEnd"/>
            <w:r w:rsidRPr="009A2404">
              <w:rPr>
                <w:rFonts w:ascii="Museo Sans 100" w:eastAsiaTheme="minorHAnsi" w:hAnsi="Museo Sans 100" w:cstheme="minorBidi"/>
                <w:sz w:val="22"/>
                <w:szCs w:val="22"/>
                <w:lang w:eastAsia="en-US"/>
              </w:rPr>
              <w:t xml:space="preserve"> (Bosque Tacuazín, El Cerro, parcelas 54, 55)</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Candelaria de la Frontera</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Santa Ana</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15</w:t>
            </w:r>
          </w:p>
        </w:tc>
      </w:tr>
    </w:tbl>
    <w:p w:rsidR="009750F0" w:rsidRDefault="009750F0" w:rsidP="009750F0">
      <w:pPr>
        <w:pStyle w:val="Prrafodelista"/>
        <w:ind w:left="720" w:hanging="720"/>
        <w:jc w:val="both"/>
      </w:pPr>
    </w:p>
    <w:tbl>
      <w:tblPr>
        <w:tblpPr w:leftFromText="141" w:rightFromText="141" w:vertAnchor="text" w:horzAnchor="margin" w:tblpY="243"/>
        <w:tblW w:w="9214" w:type="dxa"/>
        <w:tblCellMar>
          <w:left w:w="70" w:type="dxa"/>
          <w:right w:w="70" w:type="dxa"/>
        </w:tblCellMar>
        <w:tblLook w:val="04A0" w:firstRow="1" w:lastRow="0" w:firstColumn="1" w:lastColumn="0" w:noHBand="0" w:noVBand="1"/>
      </w:tblPr>
      <w:tblGrid>
        <w:gridCol w:w="872"/>
        <w:gridCol w:w="2155"/>
        <w:gridCol w:w="1837"/>
        <w:gridCol w:w="2011"/>
        <w:gridCol w:w="2339"/>
      </w:tblGrid>
      <w:tr w:rsidR="00765E9E" w:rsidRPr="009A2404" w:rsidTr="00765E9E">
        <w:trPr>
          <w:trHeight w:val="49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4</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Nancuchiname</w:t>
            </w:r>
            <w:proofErr w:type="spellEnd"/>
            <w:r w:rsidRPr="009A2404">
              <w:rPr>
                <w:rFonts w:ascii="Museo Sans 100" w:eastAsiaTheme="minorHAnsi" w:hAnsi="Museo Sans 100" w:cstheme="minorBidi"/>
                <w:sz w:val="22"/>
                <w:szCs w:val="22"/>
                <w:lang w:eastAsia="en-US"/>
              </w:rPr>
              <w:t xml:space="preserve"> (Montes de la Bocana)</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Jiquilisco</w:t>
            </w:r>
            <w:proofErr w:type="spellEnd"/>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Usulután</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w:t>
            </w:r>
          </w:p>
        </w:tc>
      </w:tr>
      <w:tr w:rsidR="00765E9E" w:rsidRPr="009A2404" w:rsidTr="00765E9E">
        <w:trPr>
          <w:trHeight w:val="49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5</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Los Amparos</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 xml:space="preserve">Santa Isabel </w:t>
            </w:r>
            <w:proofErr w:type="spellStart"/>
            <w:r w:rsidRPr="009A2404">
              <w:rPr>
                <w:rFonts w:ascii="Museo Sans 100" w:eastAsiaTheme="minorHAnsi" w:hAnsi="Museo Sans 100" w:cstheme="minorBidi"/>
                <w:sz w:val="22"/>
                <w:szCs w:val="22"/>
                <w:lang w:eastAsia="en-US"/>
              </w:rPr>
              <w:t>Ishuatán</w:t>
            </w:r>
            <w:proofErr w:type="spellEnd"/>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Sonsonate</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7</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 xml:space="preserve">El </w:t>
            </w:r>
            <w:proofErr w:type="spellStart"/>
            <w:r w:rsidRPr="009A2404">
              <w:rPr>
                <w:rFonts w:ascii="Museo Sans 100" w:eastAsiaTheme="minorHAnsi" w:hAnsi="Museo Sans 100" w:cstheme="minorBidi"/>
                <w:sz w:val="22"/>
                <w:szCs w:val="22"/>
                <w:lang w:eastAsia="en-US"/>
              </w:rPr>
              <w:t>Durazneño</w:t>
            </w:r>
            <w:proofErr w:type="spellEnd"/>
            <w:r w:rsidRPr="009A2404">
              <w:rPr>
                <w:rFonts w:ascii="Museo Sans 100" w:eastAsiaTheme="minorHAnsi" w:hAnsi="Museo Sans 100" w:cstheme="minorBidi"/>
                <w:sz w:val="22"/>
                <w:szCs w:val="22"/>
                <w:lang w:eastAsia="en-US"/>
              </w:rPr>
              <w:t xml:space="preserve"> </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Tacuba</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Ahuachapán</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200</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8</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Las Tres Chiquillas</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Jucuarán</w:t>
            </w:r>
            <w:proofErr w:type="spellEnd"/>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Usulután</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202.95638</w:t>
            </w:r>
          </w:p>
        </w:tc>
      </w:tr>
      <w:tr w:rsidR="00765E9E" w:rsidRPr="009A2404" w:rsidTr="00765E9E">
        <w:trPr>
          <w:trHeight w:val="49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9</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Ex Banco Salvadoreño  o El Níspero</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Jucuarán</w:t>
            </w:r>
            <w:proofErr w:type="spellEnd"/>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Usulután</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203.55745</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10</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 xml:space="preserve">El Corozal </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Berlín</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Usulután</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163.76714</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11</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 Juan Buenavista</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 Vicente</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 Vicente</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47.83</w:t>
            </w:r>
          </w:p>
        </w:tc>
      </w:tr>
      <w:tr w:rsidR="00765E9E" w:rsidRPr="009A2404" w:rsidTr="00765E9E">
        <w:trPr>
          <w:trHeight w:val="49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12</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 xml:space="preserve">La </w:t>
            </w:r>
            <w:proofErr w:type="spellStart"/>
            <w:r w:rsidRPr="009A2404">
              <w:rPr>
                <w:rFonts w:ascii="Museo Sans 100" w:eastAsiaTheme="minorHAnsi" w:hAnsi="Museo Sans 100" w:cstheme="minorBidi"/>
                <w:sz w:val="22"/>
                <w:szCs w:val="22"/>
                <w:lang w:eastAsia="en-US"/>
              </w:rPr>
              <w:t>Pezota</w:t>
            </w:r>
            <w:proofErr w:type="spellEnd"/>
            <w:r w:rsidRPr="009A2404">
              <w:rPr>
                <w:rFonts w:ascii="Museo Sans 100" w:eastAsiaTheme="minorHAnsi" w:hAnsi="Museo Sans 100" w:cstheme="minorBidi"/>
                <w:sz w:val="22"/>
                <w:szCs w:val="22"/>
                <w:lang w:eastAsia="en-US"/>
              </w:rPr>
              <w:t xml:space="preserve"> (Porción Resto)</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El Delirio</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 Miguel</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62.54</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13</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Lomas de San Juan</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Metapán</w:t>
            </w:r>
            <w:proofErr w:type="spellEnd"/>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Santa Ana</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70.04</w:t>
            </w:r>
          </w:p>
        </w:tc>
      </w:tr>
      <w:tr w:rsidR="00765E9E" w:rsidRPr="009A2404" w:rsidTr="00765E9E">
        <w:trPr>
          <w:trHeight w:val="49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14</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El Astillero</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Nueva Concepción</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Chalatenango</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199</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15</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 xml:space="preserve">El </w:t>
            </w:r>
            <w:proofErr w:type="spellStart"/>
            <w:r w:rsidRPr="009A2404">
              <w:rPr>
                <w:rFonts w:ascii="Museo Sans 100" w:eastAsiaTheme="minorHAnsi" w:hAnsi="Museo Sans 100" w:cstheme="minorBidi"/>
                <w:sz w:val="22"/>
                <w:szCs w:val="22"/>
                <w:lang w:eastAsia="en-US"/>
              </w:rPr>
              <w:t>Marquezado</w:t>
            </w:r>
            <w:proofErr w:type="spellEnd"/>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 xml:space="preserve">San Vicente </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 Vicente</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134.5</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16</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Miramar</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 xml:space="preserve"> San Vicente</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 Vicente</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68.56</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17</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 José Calzadilla</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 Julián</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Sonsonate</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18</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 xml:space="preserve">San Juan Palo Verde </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 Julián</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Sonsonate</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lastRenderedPageBreak/>
              <w:t>19</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Entre Ríos</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Jujutla</w:t>
            </w:r>
            <w:proofErr w:type="spellEnd"/>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Ahuachapán</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91</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20</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Los Doce Robles</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Santa Ana</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Santa Ana</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256</w:t>
            </w:r>
          </w:p>
        </w:tc>
      </w:tr>
      <w:tr w:rsidR="00765E9E" w:rsidRPr="009A2404" w:rsidTr="00765E9E">
        <w:trPr>
          <w:trHeight w:val="49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21</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El Espíritu Santo</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 José Villanueva</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La Libertad</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50.722821</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22</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El Joco</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Nueva Granada</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Usulután</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182</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23</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Melara</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La Libertad</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La Libertad</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31</w:t>
            </w:r>
          </w:p>
        </w:tc>
      </w:tr>
      <w:tr w:rsidR="00765E9E" w:rsidRPr="009A2404" w:rsidTr="00765E9E">
        <w:trPr>
          <w:trHeight w:val="49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24</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 xml:space="preserve">San Francisco </w:t>
            </w:r>
            <w:proofErr w:type="spellStart"/>
            <w:r w:rsidRPr="009A2404">
              <w:rPr>
                <w:rFonts w:ascii="Museo Sans 100" w:eastAsiaTheme="minorHAnsi" w:hAnsi="Museo Sans 100" w:cstheme="minorBidi"/>
                <w:sz w:val="22"/>
                <w:szCs w:val="22"/>
                <w:lang w:eastAsia="en-US"/>
              </w:rPr>
              <w:t>Gualpirque</w:t>
            </w:r>
            <w:proofErr w:type="spellEnd"/>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Conchagua</w:t>
            </w:r>
            <w:proofErr w:type="spellEnd"/>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La Unión</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250</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25</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Las Marías</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La Libertad</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La Libertad</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11</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26</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La Calzada</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Zacatecoluca</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La Paz</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27</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27</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 Mauricio</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Tecapán</w:t>
            </w:r>
            <w:proofErr w:type="spellEnd"/>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Usulután</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85.266984</w:t>
            </w:r>
          </w:p>
        </w:tc>
      </w:tr>
      <w:tr w:rsidR="00765E9E" w:rsidRPr="009A2404" w:rsidTr="00765E9E">
        <w:trPr>
          <w:trHeight w:val="49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28</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Taquillo Zona Comunal 1 Y 2</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Chiltiupán</w:t>
            </w:r>
            <w:proofErr w:type="spellEnd"/>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La Libertad</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81</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29</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Cuesta Empedrada</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Ozatlán</w:t>
            </w:r>
            <w:proofErr w:type="spellEnd"/>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Usulután</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81.22</w:t>
            </w:r>
          </w:p>
        </w:tc>
      </w:tr>
      <w:tr w:rsidR="00765E9E" w:rsidRPr="009A2404" w:rsidTr="00765E9E">
        <w:trPr>
          <w:trHeight w:val="49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30</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El Once y La Paz o El Güisquil</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Conchagua</w:t>
            </w:r>
            <w:proofErr w:type="spellEnd"/>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La Unión</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18.933272</w:t>
            </w:r>
          </w:p>
        </w:tc>
      </w:tr>
      <w:tr w:rsidR="00765E9E" w:rsidRPr="009A2404" w:rsidTr="00765E9E">
        <w:trPr>
          <w:trHeight w:val="49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31</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La Esperanza o Ceiba Doblada</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Jiquilisco</w:t>
            </w:r>
            <w:proofErr w:type="spellEnd"/>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Usulután</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8.144686</w:t>
            </w:r>
          </w:p>
        </w:tc>
      </w:tr>
      <w:tr w:rsidR="00765E9E" w:rsidRPr="009A2404" w:rsidTr="00765E9E">
        <w:trPr>
          <w:trHeight w:val="315"/>
        </w:trPr>
        <w:tc>
          <w:tcPr>
            <w:tcW w:w="872" w:type="dxa"/>
            <w:tcBorders>
              <w:top w:val="nil"/>
              <w:left w:val="single" w:sz="8" w:space="0" w:color="auto"/>
              <w:bottom w:val="nil"/>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32</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Las Tablas</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Chalchuapa</w:t>
            </w:r>
            <w:proofErr w:type="spellEnd"/>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Santa Ana</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27.986514</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33</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Maquigüe</w:t>
            </w:r>
            <w:proofErr w:type="spellEnd"/>
            <w:r w:rsidRPr="009A2404">
              <w:rPr>
                <w:rFonts w:ascii="Museo Sans 100" w:eastAsiaTheme="minorHAnsi" w:hAnsi="Museo Sans 100" w:cstheme="minorBidi"/>
                <w:sz w:val="22"/>
                <w:szCs w:val="22"/>
                <w:lang w:eastAsia="en-US"/>
              </w:rPr>
              <w:t xml:space="preserve"> I</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Conchagua</w:t>
            </w:r>
            <w:proofErr w:type="spellEnd"/>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La Unión</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17.405692</w:t>
            </w:r>
          </w:p>
        </w:tc>
      </w:tr>
      <w:tr w:rsidR="00765E9E" w:rsidRPr="009A2404" w:rsidTr="00765E9E">
        <w:trPr>
          <w:trHeight w:val="49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34</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Santa Anita</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Mercedes Umaña</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Usulután</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150</w:t>
            </w:r>
          </w:p>
        </w:tc>
      </w:tr>
      <w:tr w:rsidR="00765E9E" w:rsidRPr="009A2404" w:rsidTr="00765E9E">
        <w:trPr>
          <w:trHeight w:val="49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35</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 Diego y La Barra - Bosque 2</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Metapán</w:t>
            </w:r>
            <w:proofErr w:type="spellEnd"/>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Santa Ana</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11</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36</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El Ángel II</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Zacatecoluca</w:t>
            </w:r>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La Paz</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100</w:t>
            </w:r>
          </w:p>
        </w:tc>
      </w:tr>
      <w:tr w:rsidR="00765E9E" w:rsidRPr="009A2404" w:rsidTr="00765E9E">
        <w:trPr>
          <w:trHeight w:val="315"/>
        </w:trPr>
        <w:tc>
          <w:tcPr>
            <w:tcW w:w="872" w:type="dxa"/>
            <w:tcBorders>
              <w:top w:val="nil"/>
              <w:left w:val="single" w:sz="8" w:space="0" w:color="auto"/>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37</w:t>
            </w:r>
          </w:p>
        </w:tc>
        <w:tc>
          <w:tcPr>
            <w:tcW w:w="2155" w:type="dxa"/>
            <w:tcBorders>
              <w:top w:val="nil"/>
              <w:left w:val="nil"/>
              <w:bottom w:val="single" w:sz="8" w:space="0" w:color="auto"/>
              <w:right w:val="single" w:sz="8" w:space="0" w:color="auto"/>
            </w:tcBorders>
            <w:vAlign w:val="center"/>
            <w:hideMark/>
          </w:tcPr>
          <w:p w:rsidR="00765E9E" w:rsidRPr="009A2404" w:rsidRDefault="00765E9E" w:rsidP="00765E9E">
            <w:pPr>
              <w:tabs>
                <w:tab w:val="right" w:pos="1033"/>
              </w:tabs>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Puerto Caballo   I</w:t>
            </w:r>
          </w:p>
        </w:tc>
        <w:tc>
          <w:tcPr>
            <w:tcW w:w="1837"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roofErr w:type="spellStart"/>
            <w:r w:rsidRPr="009A2404">
              <w:rPr>
                <w:rFonts w:ascii="Museo Sans 100" w:eastAsiaTheme="minorHAnsi" w:hAnsi="Museo Sans 100" w:cstheme="minorBidi"/>
                <w:sz w:val="22"/>
                <w:szCs w:val="22"/>
                <w:lang w:eastAsia="en-US"/>
              </w:rPr>
              <w:t>Jucuarán</w:t>
            </w:r>
            <w:proofErr w:type="spellEnd"/>
          </w:p>
        </w:tc>
        <w:tc>
          <w:tcPr>
            <w:tcW w:w="2011"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Usulután</w:t>
            </w:r>
          </w:p>
        </w:tc>
        <w:tc>
          <w:tcPr>
            <w:tcW w:w="2339" w:type="dxa"/>
            <w:tcBorders>
              <w:top w:val="nil"/>
              <w:left w:val="nil"/>
              <w:bottom w:val="single" w:sz="8" w:space="0" w:color="auto"/>
              <w:right w:val="single" w:sz="8" w:space="0" w:color="auto"/>
            </w:tcBorders>
            <w:vAlign w:val="center"/>
            <w:hideMark/>
          </w:tcPr>
          <w:p w:rsidR="00765E9E" w:rsidRPr="009A2404"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r w:rsidRPr="009A2404">
              <w:rPr>
                <w:rFonts w:ascii="Museo Sans 100" w:eastAsiaTheme="minorHAnsi" w:hAnsi="Museo Sans 100" w:cstheme="minorBidi"/>
                <w:sz w:val="22"/>
                <w:szCs w:val="22"/>
                <w:lang w:eastAsia="en-US"/>
              </w:rPr>
              <w:t>75</w:t>
            </w:r>
          </w:p>
        </w:tc>
      </w:tr>
    </w:tbl>
    <w:p w:rsidR="00765E9E" w:rsidRDefault="00765E9E" w:rsidP="00765E9E">
      <w:pPr>
        <w:spacing w:after="160" w:line="256" w:lineRule="auto"/>
        <w:ind w:left="360"/>
        <w:contextualSpacing/>
        <w:jc w:val="both"/>
        <w:rPr>
          <w:rFonts w:ascii="Museo Sans 100" w:eastAsiaTheme="minorHAnsi" w:hAnsi="Museo Sans 100" w:cstheme="minorBidi"/>
          <w:sz w:val="22"/>
          <w:szCs w:val="22"/>
          <w:lang w:eastAsia="en-US"/>
        </w:rPr>
      </w:pPr>
    </w:p>
    <w:p w:rsidR="00765E9E" w:rsidRDefault="00765E9E" w:rsidP="00D13989">
      <w:pPr>
        <w:tabs>
          <w:tab w:val="left" w:pos="0"/>
        </w:tabs>
        <w:jc w:val="both"/>
        <w:rPr>
          <w:rFonts w:ascii="Museo Sans 100" w:hAnsi="Museo Sans 100"/>
          <w:b/>
          <w:sz w:val="24"/>
          <w:szCs w:val="24"/>
          <w:u w:val="single"/>
          <w:lang w:val="es-ES" w:eastAsia="es-ES"/>
        </w:rPr>
      </w:pPr>
      <w:r w:rsidRPr="00D13989">
        <w:rPr>
          <w:rFonts w:ascii="Museo Sans 100" w:hAnsi="Museo Sans 100"/>
          <w:b/>
          <w:sz w:val="24"/>
          <w:szCs w:val="24"/>
          <w:lang w:val="es-ES" w:eastAsia="es-ES"/>
        </w:rPr>
        <w:t>Los auditores sobre la transferencia de éstos inmuebles analizaron y concluyeron que es un proceso largo y complejo, por lo que se requiere de mayor tiempo para darle cumplimiento a la recomendación, por lo que resulta difícil obtener resultados inmediatos por lo complicado del proceso, por lo que quedará sujeta al seguimiento a futuras auditorias. (Pág. 16 vuelto del informe del Examen).</w:t>
      </w:r>
      <w:r w:rsidRPr="00D13989">
        <w:rPr>
          <w:rFonts w:ascii="Museo Sans 100" w:hAnsi="Museo Sans 100"/>
          <w:b/>
          <w:sz w:val="24"/>
          <w:szCs w:val="24"/>
          <w:u w:val="single"/>
          <w:lang w:val="es-ES" w:eastAsia="es-ES"/>
        </w:rPr>
        <w:t xml:space="preserve"> </w:t>
      </w:r>
    </w:p>
    <w:p w:rsidR="00D13989" w:rsidRDefault="00D13989" w:rsidP="00D13989">
      <w:pPr>
        <w:tabs>
          <w:tab w:val="left" w:pos="0"/>
        </w:tabs>
        <w:jc w:val="both"/>
        <w:rPr>
          <w:rFonts w:ascii="Museo Sans 100" w:hAnsi="Museo Sans 100"/>
          <w:b/>
          <w:sz w:val="24"/>
          <w:szCs w:val="24"/>
          <w:u w:val="single"/>
          <w:lang w:val="es-ES" w:eastAsia="es-ES"/>
        </w:rPr>
      </w:pPr>
    </w:p>
    <w:p w:rsidR="00765E9E" w:rsidRDefault="00D13989" w:rsidP="00462BF1">
      <w:pPr>
        <w:ind w:left="709" w:hanging="709"/>
        <w:jc w:val="both"/>
        <w:rPr>
          <w:rFonts w:ascii="Museo Sans 100" w:hAnsi="Museo Sans 100"/>
          <w:b/>
          <w:sz w:val="24"/>
          <w:szCs w:val="24"/>
          <w:lang w:val="es-ES" w:eastAsia="es-ES"/>
        </w:rPr>
      </w:pPr>
      <w:r w:rsidRPr="00D13989">
        <w:rPr>
          <w:rFonts w:ascii="Museo Sans 100" w:hAnsi="Museo Sans 100"/>
          <w:b/>
          <w:sz w:val="24"/>
          <w:szCs w:val="24"/>
          <w:lang w:val="es-ES" w:eastAsia="es-ES"/>
        </w:rPr>
        <w:t xml:space="preserve">II. 2   </w:t>
      </w:r>
      <w:r w:rsidR="00765E9E" w:rsidRPr="00D13989">
        <w:rPr>
          <w:rFonts w:ascii="Museo Sans 100" w:hAnsi="Museo Sans 100"/>
          <w:b/>
          <w:sz w:val="24"/>
          <w:szCs w:val="24"/>
          <w:lang w:val="es-ES" w:eastAsia="es-ES"/>
        </w:rPr>
        <w:t xml:space="preserve">Así mismo la Corte de Cuentas de la República encontró deficiencias menores identificadas en el ya mencionado Examen, a través de una Carta Gerencia con Referencia DASEIS-744/2015 de fecha 28 de </w:t>
      </w:r>
      <w:r w:rsidR="00765E9E" w:rsidRPr="00D13989">
        <w:rPr>
          <w:rFonts w:ascii="Museo Sans 100" w:hAnsi="Museo Sans 100"/>
          <w:b/>
          <w:sz w:val="24"/>
          <w:szCs w:val="24"/>
          <w:lang w:val="es-ES" w:eastAsia="es-ES"/>
        </w:rPr>
        <w:lastRenderedPageBreak/>
        <w:t>septiembre de 2015, las cuales han sido superadas, tal y como se detalla a continuación:</w:t>
      </w:r>
    </w:p>
    <w:p w:rsidR="00462BF1" w:rsidRPr="00D13989" w:rsidRDefault="00462BF1" w:rsidP="00462BF1">
      <w:pPr>
        <w:ind w:left="567" w:hanging="567"/>
        <w:jc w:val="both"/>
        <w:rPr>
          <w:rFonts w:ascii="Museo Sans 100" w:hAnsi="Museo Sans 100"/>
          <w:b/>
          <w:sz w:val="24"/>
          <w:szCs w:val="24"/>
          <w:lang w:val="es-ES" w:eastAsia="es-ES"/>
        </w:rPr>
      </w:pPr>
    </w:p>
    <w:p w:rsidR="00765E9E" w:rsidRPr="00D13989" w:rsidRDefault="00765E9E" w:rsidP="00D13989">
      <w:pPr>
        <w:tabs>
          <w:tab w:val="left" w:pos="270"/>
        </w:tabs>
        <w:jc w:val="both"/>
        <w:rPr>
          <w:rFonts w:ascii="Museo Sans 100" w:hAnsi="Museo Sans 100"/>
          <w:b/>
          <w:sz w:val="24"/>
          <w:szCs w:val="24"/>
        </w:rPr>
      </w:pPr>
      <w:r w:rsidRPr="00D13989">
        <w:rPr>
          <w:rFonts w:ascii="Museo Sans 100" w:hAnsi="Museo Sans 100"/>
          <w:b/>
          <w:sz w:val="24"/>
          <w:szCs w:val="24"/>
        </w:rPr>
        <w:t>DEFICIENCIA NUMERO 1</w:t>
      </w:r>
    </w:p>
    <w:p w:rsidR="00765E9E" w:rsidRPr="00D13989" w:rsidRDefault="00765E9E" w:rsidP="00D13989">
      <w:pPr>
        <w:tabs>
          <w:tab w:val="left" w:pos="270"/>
        </w:tabs>
        <w:jc w:val="both"/>
        <w:rPr>
          <w:rFonts w:ascii="Museo Sans 100" w:hAnsi="Museo Sans 100"/>
          <w:b/>
          <w:sz w:val="24"/>
          <w:szCs w:val="24"/>
        </w:rPr>
      </w:pPr>
      <w:r w:rsidRPr="00D13989">
        <w:rPr>
          <w:rFonts w:ascii="Museo Sans 100" w:hAnsi="Museo Sans 100"/>
          <w:b/>
          <w:sz w:val="24"/>
          <w:szCs w:val="24"/>
        </w:rPr>
        <w:t>INADECUADA DEPENDENCIA JERÁRQUICA DEL DEPARTAMENTO AMBIENTAL DE ISTA.</w:t>
      </w:r>
    </w:p>
    <w:p w:rsidR="00765E9E" w:rsidRPr="00D13989" w:rsidRDefault="00765E9E" w:rsidP="00D13989">
      <w:pPr>
        <w:jc w:val="both"/>
        <w:rPr>
          <w:rFonts w:ascii="Museo Sans 100" w:hAnsi="Museo Sans 100"/>
          <w:sz w:val="24"/>
          <w:szCs w:val="24"/>
          <w:lang w:eastAsia="en-US"/>
        </w:rPr>
      </w:pPr>
      <w:r w:rsidRPr="00D13989">
        <w:rPr>
          <w:rFonts w:ascii="Museo Sans 100" w:hAnsi="Museo Sans 100"/>
          <w:sz w:val="24"/>
          <w:szCs w:val="24"/>
          <w:lang w:eastAsia="en-US"/>
        </w:rPr>
        <w:t>Según Acuerdo contenido en el Punto XV de Sesión Ordinaria No. 12-2015 de fecha 25 de marzo de 2015, se aprobó y ratifico la integración de la Unidad Ambiental que de acuerdo a la Ley de Medio Ambiente debe funcionar de manera permanente y en función asesora en la Institución; dependiendo directamente de la Presidencia del ISTA.</w:t>
      </w:r>
    </w:p>
    <w:p w:rsidR="00765E9E" w:rsidRPr="00D13989" w:rsidRDefault="00765E9E" w:rsidP="00D13989">
      <w:pPr>
        <w:tabs>
          <w:tab w:val="left" w:pos="270"/>
        </w:tabs>
        <w:jc w:val="both"/>
        <w:rPr>
          <w:rFonts w:ascii="Museo Sans 100" w:hAnsi="Museo Sans 100"/>
          <w:b/>
          <w:sz w:val="24"/>
          <w:szCs w:val="24"/>
          <w:lang w:eastAsia="en-US"/>
        </w:rPr>
      </w:pPr>
      <w:r w:rsidRPr="00D13989">
        <w:rPr>
          <w:rFonts w:ascii="Museo Sans 100" w:hAnsi="Museo Sans 100"/>
          <w:b/>
          <w:sz w:val="24"/>
          <w:szCs w:val="24"/>
        </w:rPr>
        <w:t>DEFICIENCIA NUMERO 2</w:t>
      </w:r>
    </w:p>
    <w:p w:rsidR="00765E9E" w:rsidRPr="00D13989" w:rsidRDefault="00765E9E" w:rsidP="00D13989">
      <w:pPr>
        <w:jc w:val="both"/>
        <w:rPr>
          <w:rFonts w:ascii="Museo Sans 100" w:hAnsi="Museo Sans 100"/>
          <w:sz w:val="24"/>
          <w:szCs w:val="24"/>
          <w:lang w:eastAsia="en-US"/>
        </w:rPr>
      </w:pPr>
      <w:r w:rsidRPr="00D13989">
        <w:rPr>
          <w:rFonts w:ascii="Museo Sans 100" w:hAnsi="Museo Sans 100"/>
          <w:b/>
          <w:sz w:val="24"/>
          <w:szCs w:val="24"/>
          <w:lang w:eastAsia="en-US"/>
        </w:rPr>
        <w:t>NO SE HA REQUERIDO AL MARN LINEAMIENTOS PARA GARANTIZAR LA CONSERVACIÓN E INTEGRIDAD DE LAS ÁREAS CON POTENCIAL PARA SER DECLARADAS COMO ANP</w:t>
      </w:r>
      <w:r w:rsidRPr="00D13989">
        <w:rPr>
          <w:rFonts w:ascii="Museo Sans 100" w:hAnsi="Museo Sans 100"/>
          <w:sz w:val="24"/>
          <w:szCs w:val="24"/>
          <w:lang w:eastAsia="en-US"/>
        </w:rPr>
        <w:t>.</w:t>
      </w:r>
    </w:p>
    <w:p w:rsidR="00765E9E" w:rsidRPr="00D13989" w:rsidRDefault="00765E9E" w:rsidP="00D13989">
      <w:pPr>
        <w:tabs>
          <w:tab w:val="left" w:pos="270"/>
        </w:tabs>
        <w:jc w:val="both"/>
        <w:rPr>
          <w:rFonts w:ascii="Museo Sans 100" w:hAnsi="Museo Sans 100"/>
          <w:sz w:val="24"/>
          <w:szCs w:val="24"/>
        </w:rPr>
      </w:pPr>
    </w:p>
    <w:p w:rsidR="00765E9E" w:rsidRPr="00D13989" w:rsidRDefault="00765E9E" w:rsidP="00D13989">
      <w:pPr>
        <w:jc w:val="both"/>
        <w:rPr>
          <w:rFonts w:ascii="Museo Sans 100" w:hAnsi="Museo Sans 100"/>
          <w:i/>
          <w:sz w:val="24"/>
          <w:szCs w:val="24"/>
        </w:rPr>
      </w:pPr>
      <w:r w:rsidRPr="00D13989">
        <w:rPr>
          <w:rFonts w:ascii="Museo Sans 100" w:hAnsi="Museo Sans 100"/>
          <w:sz w:val="24"/>
          <w:szCs w:val="24"/>
        </w:rPr>
        <w:t>En fecha 2 de mayo de 2016, con número de referencia UAM-00-0120-16, dirigida al Ingeniero Javier Magaña, Gerente de Áreas Naturales Protegidas del Ministerio de Medio Ambiente y Recursos Naturales, se solicitó los requerimientos para garantizar la conservación e integración de las áreas naturales protegidas que aún son propiedad del Instituto Salvadoreño de Transformación Agraria (ISTA), y que no hayan sido transferidas al Ministerio de Medio Ambiente y Recursos Naturales, y así, cumplir con lo encomendado</w:t>
      </w:r>
      <w:r w:rsidRPr="00D13989">
        <w:rPr>
          <w:rFonts w:ascii="Museo Sans 100" w:hAnsi="Museo Sans 100"/>
          <w:i/>
          <w:sz w:val="24"/>
          <w:szCs w:val="24"/>
        </w:rPr>
        <w:t xml:space="preserve">. </w:t>
      </w:r>
    </w:p>
    <w:p w:rsidR="00765E9E" w:rsidRPr="00D13989" w:rsidRDefault="00765E9E" w:rsidP="00D13989">
      <w:pPr>
        <w:jc w:val="both"/>
        <w:rPr>
          <w:rFonts w:ascii="Museo Sans 100" w:hAnsi="Museo Sans 100"/>
          <w:sz w:val="24"/>
          <w:szCs w:val="24"/>
          <w:lang w:eastAsia="en-US"/>
        </w:rPr>
      </w:pPr>
    </w:p>
    <w:p w:rsidR="00765E9E" w:rsidRPr="00D13989" w:rsidRDefault="00765E9E" w:rsidP="00D13989">
      <w:pPr>
        <w:jc w:val="both"/>
        <w:rPr>
          <w:rFonts w:ascii="Museo Sans 100" w:hAnsi="Museo Sans 100"/>
          <w:b/>
          <w:sz w:val="24"/>
          <w:szCs w:val="24"/>
          <w:u w:val="single"/>
          <w:lang w:eastAsia="en-US"/>
        </w:rPr>
      </w:pPr>
      <w:r w:rsidRPr="00D13989">
        <w:rPr>
          <w:rFonts w:ascii="Museo Sans 100" w:hAnsi="Museo Sans 100"/>
          <w:b/>
          <w:sz w:val="24"/>
          <w:szCs w:val="24"/>
          <w:u w:val="single"/>
          <w:lang w:eastAsia="en-US"/>
        </w:rPr>
        <w:t xml:space="preserve">Esta deficiencia es ídem a la numero 4 del Examen que hizo la Corte de Cuentas de la República. </w:t>
      </w:r>
    </w:p>
    <w:p w:rsidR="00765E9E" w:rsidRPr="00D13989" w:rsidRDefault="00765E9E" w:rsidP="00D13989">
      <w:pPr>
        <w:jc w:val="both"/>
        <w:rPr>
          <w:rFonts w:ascii="Museo Sans 100" w:hAnsi="Museo Sans 100"/>
          <w:b/>
          <w:sz w:val="24"/>
          <w:szCs w:val="24"/>
        </w:rPr>
      </w:pPr>
    </w:p>
    <w:p w:rsidR="00765E9E" w:rsidRPr="00D13989" w:rsidRDefault="00765E9E" w:rsidP="00D13989">
      <w:pPr>
        <w:jc w:val="both"/>
        <w:rPr>
          <w:rFonts w:ascii="Museo Sans 100" w:hAnsi="Museo Sans 100"/>
          <w:b/>
          <w:sz w:val="24"/>
          <w:szCs w:val="24"/>
          <w:lang w:eastAsia="en-US"/>
        </w:rPr>
      </w:pPr>
      <w:r w:rsidRPr="00D13989">
        <w:rPr>
          <w:rFonts w:ascii="Museo Sans 100" w:hAnsi="Museo Sans 100"/>
          <w:b/>
          <w:sz w:val="24"/>
          <w:szCs w:val="24"/>
        </w:rPr>
        <w:t>DEFICIENCIA NUMERO 3</w:t>
      </w:r>
    </w:p>
    <w:p w:rsidR="00765E9E" w:rsidRPr="00D13989" w:rsidRDefault="00765E9E" w:rsidP="00D13989">
      <w:pPr>
        <w:jc w:val="both"/>
        <w:rPr>
          <w:rFonts w:ascii="Museo Sans 100" w:hAnsi="Museo Sans 100"/>
          <w:b/>
          <w:sz w:val="24"/>
          <w:szCs w:val="24"/>
          <w:lang w:eastAsia="en-US"/>
        </w:rPr>
      </w:pPr>
      <w:r w:rsidRPr="00D13989">
        <w:rPr>
          <w:rFonts w:ascii="Museo Sans 100" w:hAnsi="Museo Sans 100"/>
          <w:b/>
          <w:sz w:val="24"/>
          <w:szCs w:val="24"/>
          <w:lang w:eastAsia="en-US"/>
        </w:rPr>
        <w:t>NO SE HAN ADOPTADO REGULACIONES QUE PERMITAN CONTRIBUIR A LA PROTECCIÓN DEL MEDIO AMBIENTE.</w:t>
      </w:r>
    </w:p>
    <w:p w:rsidR="00765E9E" w:rsidRPr="00D13989" w:rsidRDefault="00765E9E" w:rsidP="00D13989">
      <w:pPr>
        <w:jc w:val="both"/>
        <w:rPr>
          <w:rFonts w:ascii="Museo Sans 100" w:hAnsi="Museo Sans 100"/>
          <w:b/>
          <w:i/>
          <w:sz w:val="24"/>
          <w:szCs w:val="24"/>
          <w:lang w:eastAsia="en-US"/>
        </w:rPr>
      </w:pPr>
    </w:p>
    <w:p w:rsidR="00765E9E" w:rsidRPr="00D13989" w:rsidRDefault="00765E9E" w:rsidP="00D13989">
      <w:pPr>
        <w:jc w:val="both"/>
        <w:rPr>
          <w:rFonts w:ascii="Museo Sans 100" w:hAnsi="Museo Sans 100"/>
          <w:b/>
          <w:sz w:val="24"/>
          <w:szCs w:val="24"/>
          <w:u w:val="single"/>
          <w:lang w:eastAsia="en-US"/>
        </w:rPr>
      </w:pPr>
      <w:r w:rsidRPr="00D13989">
        <w:rPr>
          <w:rFonts w:ascii="Museo Sans 100" w:hAnsi="Museo Sans 100"/>
          <w:b/>
          <w:sz w:val="24"/>
          <w:szCs w:val="24"/>
          <w:u w:val="single"/>
          <w:lang w:eastAsia="en-US"/>
        </w:rPr>
        <w:t xml:space="preserve">Esta deficiencia es ídem a la numero 5 del Examen que hizo la Corte de Cuentas de la República. </w:t>
      </w:r>
    </w:p>
    <w:p w:rsidR="00765E9E" w:rsidRPr="00D13989" w:rsidRDefault="00765E9E" w:rsidP="00D13989">
      <w:pPr>
        <w:tabs>
          <w:tab w:val="left" w:pos="270"/>
        </w:tabs>
        <w:jc w:val="both"/>
        <w:rPr>
          <w:rFonts w:ascii="Museo Sans 100" w:hAnsi="Museo Sans 100"/>
          <w:b/>
          <w:i/>
          <w:sz w:val="24"/>
          <w:szCs w:val="24"/>
          <w:lang w:eastAsia="en-US"/>
        </w:rPr>
      </w:pPr>
    </w:p>
    <w:p w:rsidR="00765E9E" w:rsidRPr="00D13989" w:rsidRDefault="00765E9E" w:rsidP="00D13989">
      <w:pPr>
        <w:jc w:val="both"/>
        <w:rPr>
          <w:rFonts w:ascii="Museo Sans 100" w:hAnsi="Museo Sans 100"/>
          <w:b/>
          <w:sz w:val="24"/>
          <w:szCs w:val="24"/>
        </w:rPr>
      </w:pPr>
    </w:p>
    <w:p w:rsidR="00765E9E" w:rsidRPr="00D13989" w:rsidRDefault="00765E9E" w:rsidP="00D13989">
      <w:pPr>
        <w:jc w:val="both"/>
        <w:rPr>
          <w:rFonts w:ascii="Museo Sans 100" w:hAnsi="Museo Sans 100"/>
          <w:b/>
          <w:sz w:val="24"/>
          <w:szCs w:val="24"/>
          <w:lang w:eastAsia="en-US"/>
        </w:rPr>
      </w:pPr>
      <w:r w:rsidRPr="00D13989">
        <w:rPr>
          <w:rFonts w:ascii="Museo Sans 100" w:hAnsi="Museo Sans 100"/>
          <w:b/>
          <w:sz w:val="24"/>
          <w:szCs w:val="24"/>
        </w:rPr>
        <w:t>DEFICIENCIA NUMERO 4</w:t>
      </w:r>
    </w:p>
    <w:p w:rsidR="00765E9E" w:rsidRPr="00D13989" w:rsidRDefault="00765E9E" w:rsidP="00D13989">
      <w:pPr>
        <w:jc w:val="both"/>
        <w:rPr>
          <w:rFonts w:ascii="Museo Sans 100" w:hAnsi="Museo Sans 100"/>
          <w:b/>
          <w:i/>
          <w:sz w:val="24"/>
          <w:szCs w:val="24"/>
          <w:lang w:eastAsia="en-US"/>
        </w:rPr>
      </w:pPr>
      <w:r w:rsidRPr="00D13989">
        <w:rPr>
          <w:rFonts w:ascii="Museo Sans 100" w:hAnsi="Museo Sans 100"/>
          <w:b/>
          <w:sz w:val="24"/>
          <w:szCs w:val="24"/>
          <w:lang w:eastAsia="en-US"/>
        </w:rPr>
        <w:t>NO SE HAN INCORPORADO EN PLANES DE CAPACITACIÓN INSTITUCIONAL, ASPECTOS RELACIONADOS CON EL MEDIO AMBIENTE.</w:t>
      </w:r>
    </w:p>
    <w:p w:rsidR="00765E9E" w:rsidRPr="00D13989" w:rsidRDefault="00765E9E" w:rsidP="00D13989">
      <w:pPr>
        <w:jc w:val="both"/>
        <w:rPr>
          <w:rFonts w:ascii="Museo Sans 100" w:hAnsi="Museo Sans 100"/>
          <w:b/>
          <w:sz w:val="24"/>
          <w:szCs w:val="24"/>
        </w:rPr>
      </w:pPr>
    </w:p>
    <w:p w:rsidR="00765E9E" w:rsidRPr="00D13989" w:rsidRDefault="00765E9E" w:rsidP="00D13989">
      <w:pPr>
        <w:jc w:val="both"/>
        <w:rPr>
          <w:rFonts w:ascii="Museo Sans 100" w:hAnsi="Museo Sans 100"/>
          <w:b/>
          <w:sz w:val="24"/>
          <w:szCs w:val="24"/>
          <w:u w:val="single"/>
          <w:lang w:eastAsia="en-US"/>
        </w:rPr>
      </w:pPr>
      <w:r w:rsidRPr="00D13989">
        <w:rPr>
          <w:rFonts w:ascii="Museo Sans 100" w:hAnsi="Museo Sans 100"/>
          <w:b/>
          <w:sz w:val="24"/>
          <w:szCs w:val="24"/>
          <w:u w:val="single"/>
          <w:lang w:eastAsia="en-US"/>
        </w:rPr>
        <w:t xml:space="preserve">Esta deficiencia es ídem a la numero 6 del Examen que hizo la Corte de Cuentas de la República. </w:t>
      </w:r>
    </w:p>
    <w:p w:rsidR="00765E9E" w:rsidRPr="00D13989" w:rsidRDefault="00765E9E" w:rsidP="00D13989">
      <w:pPr>
        <w:tabs>
          <w:tab w:val="left" w:pos="0"/>
        </w:tabs>
        <w:jc w:val="both"/>
        <w:rPr>
          <w:rFonts w:ascii="Museo Sans 100" w:hAnsi="Museo Sans 100"/>
          <w:sz w:val="24"/>
          <w:szCs w:val="24"/>
          <w:lang w:eastAsia="es-ES"/>
        </w:rPr>
      </w:pPr>
    </w:p>
    <w:p w:rsidR="007A1E50" w:rsidRPr="007A1E50" w:rsidRDefault="00765E9E" w:rsidP="00DE56D0">
      <w:pPr>
        <w:jc w:val="both"/>
        <w:rPr>
          <w:rFonts w:ascii="Museo Sans 100" w:hAnsi="Museo Sans 100"/>
          <w:i/>
          <w:sz w:val="24"/>
          <w:szCs w:val="24"/>
        </w:rPr>
      </w:pPr>
      <w:r w:rsidRPr="00D13989">
        <w:rPr>
          <w:rFonts w:ascii="Museo Sans 100" w:hAnsi="Museo Sans 100"/>
          <w:b/>
          <w:sz w:val="24"/>
          <w:szCs w:val="24"/>
        </w:rPr>
        <w:lastRenderedPageBreak/>
        <w:t>Por lo antes expuesto la Unidad Ambiental solicita a la Junta Directiva tener por cumplido el Acuerdo CUARTO, en el ya que ésta ha iniciado a ejecutar acciones para implementar la Política Institucional de Gestión Ambiental así como del informe de los avances y cumplimientos a observaciones realizadas por la Corte de Cuentas de la República y de Auditoría Interna, que</w:t>
      </w:r>
      <w:r w:rsidR="00D13989">
        <w:rPr>
          <w:rFonts w:ascii="Museo Sans 100" w:hAnsi="Museo Sans 100"/>
          <w:b/>
          <w:sz w:val="24"/>
          <w:szCs w:val="24"/>
        </w:rPr>
        <w:t xml:space="preserve"> versan en situaciones análogas.</w:t>
      </w:r>
      <w:r w:rsidR="007A1E50">
        <w:rPr>
          <w:rFonts w:ascii="Museo Sans 100" w:hAnsi="Museo Sans 100"/>
          <w:b/>
          <w:sz w:val="24"/>
          <w:szCs w:val="24"/>
        </w:rPr>
        <w:t xml:space="preserve">  </w:t>
      </w:r>
      <w:r w:rsidR="007A1E50" w:rsidRPr="00097A87">
        <w:rPr>
          <w:rFonts w:ascii="Times New Roman" w:hAnsi="Times New Roman"/>
          <w:sz w:val="26"/>
          <w:szCs w:val="26"/>
        </w:rPr>
        <w:t>“”””””””””</w:t>
      </w:r>
      <w:r w:rsidR="007A1E50" w:rsidRPr="007A1E50">
        <w:rPr>
          <w:rFonts w:ascii="Museo Sans 100" w:hAnsi="Museo Sans 100"/>
          <w:sz w:val="24"/>
          <w:szCs w:val="24"/>
        </w:rPr>
        <w:t xml:space="preserve">Aparece una firma y un sello de la Unidad Ambiental. </w:t>
      </w:r>
    </w:p>
    <w:p w:rsidR="007A1E50" w:rsidRPr="007A1E50" w:rsidRDefault="007A1E50" w:rsidP="007A1E50">
      <w:pPr>
        <w:jc w:val="both"/>
        <w:rPr>
          <w:rFonts w:ascii="Museo Sans 100" w:hAnsi="Museo Sans 100"/>
          <w:sz w:val="24"/>
          <w:szCs w:val="24"/>
        </w:rPr>
      </w:pPr>
    </w:p>
    <w:p w:rsidR="00765E9E" w:rsidRPr="007A1E50" w:rsidRDefault="00841DE8" w:rsidP="007A1E50">
      <w:pPr>
        <w:tabs>
          <w:tab w:val="left" w:pos="3375"/>
        </w:tabs>
        <w:jc w:val="both"/>
        <w:rPr>
          <w:rFonts w:ascii="Museo Sans 100" w:hAnsi="Museo Sans 100"/>
          <w:b/>
          <w:sz w:val="24"/>
          <w:szCs w:val="24"/>
        </w:rPr>
      </w:pPr>
      <w:r>
        <w:rPr>
          <w:rFonts w:ascii="Museo Sans 100" w:hAnsi="Museo Sans 100"/>
          <w:sz w:val="24"/>
          <w:szCs w:val="24"/>
        </w:rPr>
        <w:t xml:space="preserve">Esta </w:t>
      </w:r>
      <w:r w:rsidR="007A1E50" w:rsidRPr="007A1E50">
        <w:rPr>
          <w:rFonts w:ascii="Museo Sans 100" w:hAnsi="Museo Sans 100"/>
          <w:sz w:val="24"/>
          <w:szCs w:val="24"/>
        </w:rPr>
        <w:t xml:space="preserve">Junta Directiva, en uso de sus facultades, </w:t>
      </w:r>
      <w:r w:rsidR="007A1E50" w:rsidRPr="007A1E50">
        <w:rPr>
          <w:rFonts w:ascii="Museo Sans 100" w:hAnsi="Museo Sans 100"/>
          <w:b/>
          <w:sz w:val="24"/>
          <w:szCs w:val="24"/>
          <w:u w:val="single"/>
        </w:rPr>
        <w:t>ACUERDA PRIMERO:</w:t>
      </w:r>
      <w:r w:rsidR="00DE56D0">
        <w:rPr>
          <w:rFonts w:ascii="Museo Sans 100" w:hAnsi="Museo Sans 100"/>
          <w:sz w:val="24"/>
          <w:szCs w:val="24"/>
        </w:rPr>
        <w:t xml:space="preserve"> Darse por </w:t>
      </w:r>
      <w:r>
        <w:rPr>
          <w:rFonts w:ascii="Museo Sans 100" w:hAnsi="Museo Sans 100"/>
          <w:sz w:val="24"/>
          <w:szCs w:val="24"/>
        </w:rPr>
        <w:t xml:space="preserve">informada </w:t>
      </w:r>
      <w:r w:rsidR="007A1E50" w:rsidRPr="007A1E50">
        <w:rPr>
          <w:rFonts w:ascii="Museo Sans 100" w:hAnsi="Museo Sans 100"/>
          <w:sz w:val="24"/>
          <w:szCs w:val="24"/>
        </w:rPr>
        <w:t>del anterior informe,</w:t>
      </w:r>
      <w:r w:rsidR="007A1E50">
        <w:rPr>
          <w:rFonts w:ascii="Museo Sans 100" w:hAnsi="Museo Sans 100"/>
          <w:sz w:val="24"/>
          <w:szCs w:val="24"/>
        </w:rPr>
        <w:t xml:space="preserve"> y que ha sido presentado por la Jefa de la Unidad Ambiental</w:t>
      </w:r>
      <w:r w:rsidR="007A1E50" w:rsidRPr="007A1E50">
        <w:rPr>
          <w:rFonts w:ascii="Museo Sans 100" w:hAnsi="Museo Sans 100"/>
          <w:sz w:val="24"/>
          <w:szCs w:val="24"/>
        </w:rPr>
        <w:t xml:space="preserve">. </w:t>
      </w:r>
      <w:r w:rsidR="007A1E50" w:rsidRPr="007A1E50">
        <w:rPr>
          <w:rFonts w:ascii="Museo Sans 100" w:hAnsi="Museo Sans 100"/>
          <w:b/>
          <w:sz w:val="24"/>
          <w:szCs w:val="24"/>
          <w:u w:val="single"/>
        </w:rPr>
        <w:t>SEGUNDO:</w:t>
      </w:r>
      <w:r w:rsidR="007A1E50" w:rsidRPr="007A1E50">
        <w:rPr>
          <w:rFonts w:ascii="Museo Sans 100" w:hAnsi="Museo Sans 100"/>
          <w:sz w:val="24"/>
          <w:szCs w:val="24"/>
        </w:rPr>
        <w:t xml:space="preserve"> Instruir a la </w:t>
      </w:r>
      <w:r w:rsidR="007A1E50">
        <w:rPr>
          <w:rFonts w:ascii="Museo Sans 100" w:hAnsi="Museo Sans 100"/>
          <w:sz w:val="24"/>
          <w:szCs w:val="24"/>
        </w:rPr>
        <w:t xml:space="preserve">Unidad Ambiental para que </w:t>
      </w:r>
      <w:r w:rsidR="00011CDA">
        <w:rPr>
          <w:rFonts w:ascii="Museo Sans 100" w:hAnsi="Museo Sans 100"/>
          <w:sz w:val="24"/>
          <w:szCs w:val="24"/>
        </w:rPr>
        <w:t>en lo sucesivo presente la información requerida en el tiempo estipulado</w:t>
      </w:r>
      <w:r w:rsidR="007A1E50" w:rsidRPr="007A1E50">
        <w:rPr>
          <w:rFonts w:ascii="Museo Sans 100" w:hAnsi="Museo Sans 100"/>
          <w:sz w:val="24"/>
          <w:szCs w:val="24"/>
        </w:rPr>
        <w:t>. Este Acuerdo, queda aprobado y ratificado. NOTIFIQUESE.””””</w:t>
      </w:r>
    </w:p>
    <w:p w:rsidR="001C4617" w:rsidRDefault="001C4617" w:rsidP="0063445D">
      <w:pPr>
        <w:tabs>
          <w:tab w:val="num" w:pos="0"/>
        </w:tabs>
        <w:spacing w:after="200"/>
        <w:jc w:val="both"/>
        <w:rPr>
          <w:rFonts w:ascii="Museo Sans 100" w:hAnsi="Museo Sans 100"/>
          <w:sz w:val="24"/>
          <w:szCs w:val="24"/>
        </w:rPr>
      </w:pPr>
    </w:p>
    <w:p w:rsidR="00E97382" w:rsidRPr="005B404C" w:rsidRDefault="00E97382" w:rsidP="00E97382">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492B80">
        <w:rPr>
          <w:rFonts w:ascii="Museo Sans 100" w:hAnsi="Museo Sans 100"/>
          <w:sz w:val="24"/>
          <w:szCs w:val="24"/>
        </w:rPr>
        <w:t>treinta</w:t>
      </w:r>
      <w:r w:rsidRPr="005B404C">
        <w:rPr>
          <w:rFonts w:ascii="Museo Sans 100" w:hAnsi="Museo Sans 100"/>
          <w:sz w:val="24"/>
          <w:szCs w:val="24"/>
        </w:rPr>
        <w:t xml:space="preserve"> </w:t>
      </w:r>
      <w:r w:rsidR="00861B05">
        <w:rPr>
          <w:rFonts w:ascii="Museo Sans 100" w:hAnsi="Museo Sans 100"/>
          <w:sz w:val="24"/>
          <w:szCs w:val="24"/>
        </w:rPr>
        <w:t xml:space="preserve">y </w:t>
      </w:r>
      <w:r w:rsidR="001C4617">
        <w:rPr>
          <w:rFonts w:ascii="Museo Sans 100" w:hAnsi="Museo Sans 100"/>
          <w:sz w:val="24"/>
          <w:szCs w:val="24"/>
        </w:rPr>
        <w:t>dos</w:t>
      </w:r>
      <w:r w:rsidR="002E57E0">
        <w:rPr>
          <w:rFonts w:ascii="Museo Sans 100" w:hAnsi="Museo Sans 100"/>
          <w:sz w:val="24"/>
          <w:szCs w:val="24"/>
        </w:rPr>
        <w:t xml:space="preserve"> </w:t>
      </w:r>
      <w:r w:rsidR="00663970">
        <w:rPr>
          <w:rFonts w:ascii="Museo Sans 100" w:hAnsi="Museo Sans 100"/>
          <w:sz w:val="24"/>
          <w:szCs w:val="24"/>
        </w:rPr>
        <w:t>-</w:t>
      </w:r>
      <w:r w:rsidR="002E57E0">
        <w:rPr>
          <w:rFonts w:ascii="Museo Sans 100" w:hAnsi="Museo Sans 100"/>
          <w:sz w:val="24"/>
          <w:szCs w:val="24"/>
        </w:rPr>
        <w:t xml:space="preserve">  </w:t>
      </w:r>
      <w:r w:rsidRPr="005B404C">
        <w:rPr>
          <w:rFonts w:ascii="Museo Sans 100" w:hAnsi="Museo Sans 100"/>
          <w:sz w:val="24"/>
          <w:szCs w:val="24"/>
        </w:rPr>
        <w:t xml:space="preserve">dos mil diecinueve, de fecha </w:t>
      </w:r>
      <w:r w:rsidR="001C4617">
        <w:rPr>
          <w:rFonts w:ascii="Museo Sans 100" w:hAnsi="Museo Sans 100"/>
          <w:sz w:val="24"/>
          <w:szCs w:val="24"/>
        </w:rPr>
        <w:t>trece</w:t>
      </w:r>
      <w:r w:rsidR="000A4BE9">
        <w:rPr>
          <w:rFonts w:ascii="Museo Sans 100" w:hAnsi="Museo Sans 100"/>
          <w:sz w:val="24"/>
          <w:szCs w:val="24"/>
        </w:rPr>
        <w:t xml:space="preserve"> </w:t>
      </w:r>
      <w:r w:rsidRPr="005B404C">
        <w:rPr>
          <w:rFonts w:ascii="Museo Sans 100" w:hAnsi="Museo Sans 100"/>
          <w:sz w:val="24"/>
          <w:szCs w:val="24"/>
        </w:rPr>
        <w:t xml:space="preserve">de </w:t>
      </w:r>
      <w:r w:rsidR="00861B05">
        <w:rPr>
          <w:rFonts w:ascii="Museo Sans 100" w:hAnsi="Museo Sans 100"/>
          <w:sz w:val="24"/>
          <w:szCs w:val="24"/>
        </w:rPr>
        <w:t>diciembre</w:t>
      </w:r>
      <w:r w:rsidRPr="005B404C">
        <w:rPr>
          <w:rFonts w:ascii="Museo Sans 100" w:hAnsi="Museo Sans 100"/>
          <w:sz w:val="24"/>
          <w:szCs w:val="24"/>
        </w:rPr>
        <w:t xml:space="preserve"> de dos mil diecinueve, a las </w:t>
      </w:r>
      <w:r w:rsidR="00861B05">
        <w:rPr>
          <w:rFonts w:ascii="Museo Sans 100" w:hAnsi="Museo Sans 100"/>
          <w:sz w:val="24"/>
          <w:szCs w:val="24"/>
        </w:rPr>
        <w:t>quince</w:t>
      </w:r>
      <w:r w:rsidR="005D7EC0">
        <w:rPr>
          <w:rFonts w:ascii="Museo Sans 100" w:hAnsi="Museo Sans 100"/>
          <w:sz w:val="24"/>
          <w:szCs w:val="24"/>
        </w:rPr>
        <w:t xml:space="preserve"> </w:t>
      </w:r>
      <w:r w:rsidR="00576DB8">
        <w:rPr>
          <w:rFonts w:ascii="Museo Sans 100" w:hAnsi="Museo Sans 100"/>
          <w:sz w:val="24"/>
          <w:szCs w:val="24"/>
        </w:rPr>
        <w:t>horas</w:t>
      </w:r>
      <w:r w:rsidR="005D7EC0">
        <w:rPr>
          <w:rFonts w:ascii="Museo Sans 100" w:hAnsi="Museo Sans 100"/>
          <w:sz w:val="24"/>
          <w:szCs w:val="24"/>
        </w:rPr>
        <w:t xml:space="preserve"> con </w:t>
      </w:r>
      <w:r w:rsidR="00861B05">
        <w:rPr>
          <w:rFonts w:ascii="Museo Sans 100" w:hAnsi="Museo Sans 100"/>
          <w:sz w:val="24"/>
          <w:szCs w:val="24"/>
        </w:rPr>
        <w:t>cuarenta y cinco</w:t>
      </w:r>
      <w:r w:rsidR="005D7EC0">
        <w:rPr>
          <w:rFonts w:ascii="Museo Sans 100" w:hAnsi="Museo Sans 100"/>
          <w:sz w:val="24"/>
          <w:szCs w:val="24"/>
        </w:rPr>
        <w:t xml:space="preserve"> minutos</w:t>
      </w:r>
      <w:r w:rsidRPr="005B404C">
        <w:rPr>
          <w:rFonts w:ascii="Museo Sans 100" w:hAnsi="Museo Sans 100"/>
          <w:sz w:val="24"/>
          <w:szCs w:val="24"/>
        </w:rPr>
        <w:t xml:space="preserve">, firmando los presentes: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w:t>
      </w:r>
      <w:r w:rsidR="001C4617">
        <w:rPr>
          <w:rFonts w:ascii="Museo Sans 100" w:hAnsi="Museo Sans 100"/>
          <w:sz w:val="24"/>
          <w:szCs w:val="24"/>
        </w:rPr>
        <w:t>CARLOS ARTURO JOVEL MURCIA</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w:t>
      </w:r>
      <w:r w:rsidR="00101725" w:rsidRPr="005B404C">
        <w:rPr>
          <w:rFonts w:ascii="Museo Sans 100" w:hAnsi="Museo Sans 100"/>
          <w:sz w:val="24"/>
          <w:szCs w:val="24"/>
        </w:rPr>
        <w:t xml:space="preserve"> </w:t>
      </w:r>
      <w:r w:rsidRPr="005B404C">
        <w:rPr>
          <w:rFonts w:ascii="Museo Sans 100" w:hAnsi="Museo Sans 100"/>
          <w:sz w:val="24"/>
          <w:szCs w:val="24"/>
        </w:rPr>
        <w:t>SECRETARIO INTERINO</w:t>
      </w:r>
    </w:p>
    <w:p w:rsidR="00E97382" w:rsidRPr="005B404C" w:rsidRDefault="00E97382" w:rsidP="00E97382">
      <w:pPr>
        <w:tabs>
          <w:tab w:val="left" w:pos="1080"/>
        </w:tabs>
        <w:jc w:val="center"/>
        <w:rPr>
          <w:rFonts w:ascii="Museo Sans 100" w:hAnsi="Museo Sans 100"/>
          <w:sz w:val="24"/>
          <w:szCs w:val="24"/>
        </w:rPr>
      </w:pPr>
    </w:p>
    <w:p w:rsidR="00FD7B3D" w:rsidRPr="005B404C" w:rsidRDefault="00FD7B3D" w:rsidP="00E97382">
      <w:pPr>
        <w:tabs>
          <w:tab w:val="left" w:pos="1080"/>
        </w:tabs>
        <w:jc w:val="center"/>
        <w:rPr>
          <w:rFonts w:ascii="Museo Sans 100" w:hAnsi="Museo Sans 100"/>
          <w:sz w:val="24"/>
          <w:szCs w:val="24"/>
        </w:rPr>
      </w:pPr>
    </w:p>
    <w:p w:rsidR="00E97382" w:rsidRPr="005B404C" w:rsidRDefault="00663970" w:rsidP="00E97382">
      <w:pPr>
        <w:tabs>
          <w:tab w:val="left" w:pos="1080"/>
        </w:tabs>
        <w:jc w:val="center"/>
        <w:rPr>
          <w:rFonts w:ascii="Museo Sans 100" w:hAnsi="Museo Sans 100"/>
          <w:b/>
          <w:sz w:val="24"/>
          <w:szCs w:val="24"/>
        </w:rPr>
      </w:pPr>
      <w:r>
        <w:rPr>
          <w:rFonts w:ascii="Museo Sans 100" w:hAnsi="Museo Sans 100"/>
          <w:b/>
          <w:sz w:val="24"/>
          <w:szCs w:val="24"/>
        </w:rPr>
        <w:t xml:space="preserve"> </w:t>
      </w:r>
      <w:r w:rsidR="00E97382" w:rsidRPr="005B404C">
        <w:rPr>
          <w:rFonts w:ascii="Museo Sans 100" w:hAnsi="Museo Sans 100"/>
          <w:b/>
          <w:sz w:val="24"/>
          <w:szCs w:val="24"/>
        </w:rPr>
        <w:t xml:space="preserve">  DIRECTORES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E97382" w:rsidRDefault="00E97382"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E97382" w:rsidRPr="005B404C" w:rsidRDefault="001C5235" w:rsidP="00DD30D5">
      <w:pPr>
        <w:tabs>
          <w:tab w:val="left" w:pos="1080"/>
        </w:tabs>
        <w:jc w:val="center"/>
        <w:rPr>
          <w:rFonts w:ascii="Museo Sans 100" w:hAnsi="Museo Sans 100"/>
          <w:sz w:val="24"/>
          <w:szCs w:val="24"/>
        </w:rPr>
      </w:pPr>
      <w:r>
        <w:rPr>
          <w:rFonts w:ascii="Museo Sans 100" w:hAnsi="Museo Sans 100"/>
          <w:sz w:val="24"/>
          <w:szCs w:val="24"/>
        </w:rPr>
        <w:t xml:space="preserve">        L</w:t>
      </w:r>
      <w:r w:rsidR="005D7EC0">
        <w:rPr>
          <w:rFonts w:ascii="Museo Sans 100" w:hAnsi="Museo Sans 100"/>
          <w:sz w:val="24"/>
          <w:szCs w:val="24"/>
        </w:rPr>
        <w:t>IC</w:t>
      </w:r>
      <w:r w:rsidR="00DD30D5" w:rsidRPr="005B404C">
        <w:rPr>
          <w:rFonts w:ascii="Museo Sans 100" w:hAnsi="Museo Sans 100"/>
          <w:sz w:val="24"/>
          <w:szCs w:val="24"/>
        </w:rPr>
        <w:t xml:space="preserve">. </w:t>
      </w:r>
      <w:r w:rsidR="001C4617">
        <w:rPr>
          <w:rFonts w:ascii="Museo Sans 100" w:hAnsi="Museo Sans 100"/>
          <w:sz w:val="24"/>
          <w:szCs w:val="24"/>
        </w:rPr>
        <w:t>JAIME NEFTALÏ ORELLANA GÖMEZ</w:t>
      </w:r>
    </w:p>
    <w:p w:rsidR="00E97382" w:rsidRPr="005B404C" w:rsidRDefault="00E97382"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DD30D5" w:rsidRDefault="00DD30D5"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r w:rsidRPr="005B404C">
        <w:rPr>
          <w:rFonts w:ascii="Museo Sans 100" w:hAnsi="Museo Sans 100"/>
          <w:sz w:val="24"/>
          <w:szCs w:val="24"/>
        </w:rPr>
        <w:tab/>
        <w:t xml:space="preserve">   </w:t>
      </w:r>
      <w:r w:rsidR="00FD7B3D" w:rsidRPr="005B404C">
        <w:rPr>
          <w:rFonts w:ascii="Museo Sans 100" w:hAnsi="Museo Sans 100"/>
          <w:sz w:val="24"/>
          <w:szCs w:val="24"/>
        </w:rPr>
        <w:t xml:space="preserve">    </w:t>
      </w:r>
      <w:r w:rsidR="00663970">
        <w:rPr>
          <w:rFonts w:ascii="Museo Sans 100" w:hAnsi="Museo Sans 100"/>
          <w:sz w:val="24"/>
          <w:szCs w:val="24"/>
        </w:rPr>
        <w:t xml:space="preserve">   </w:t>
      </w:r>
      <w:r w:rsidR="005B404C">
        <w:rPr>
          <w:rFonts w:ascii="Museo Sans 100" w:hAnsi="Museo Sans 100"/>
          <w:sz w:val="24"/>
          <w:szCs w:val="24"/>
        </w:rPr>
        <w:t xml:space="preserve"> </w:t>
      </w:r>
      <w:r w:rsidR="001C4617">
        <w:rPr>
          <w:rFonts w:ascii="Museo Sans 100" w:hAnsi="Museo Sans 100"/>
          <w:sz w:val="24"/>
          <w:szCs w:val="24"/>
        </w:rPr>
        <w:t>LCDA. MARIBEL HORTENCIA RODRIGUEZ DE ROMERO</w:t>
      </w:r>
    </w:p>
    <w:p w:rsidR="00E97382" w:rsidRPr="005B404C" w:rsidRDefault="00E97382" w:rsidP="00E97382">
      <w:pPr>
        <w:tabs>
          <w:tab w:val="left" w:pos="1080"/>
        </w:tabs>
        <w:rPr>
          <w:rFonts w:ascii="Museo Sans 100" w:hAnsi="Museo Sans 100"/>
          <w:sz w:val="24"/>
          <w:szCs w:val="24"/>
        </w:rPr>
      </w:pPr>
    </w:p>
    <w:p w:rsidR="004756FC" w:rsidRPr="005B404C" w:rsidRDefault="004756FC">
      <w:pPr>
        <w:rPr>
          <w:rFonts w:ascii="Museo Sans 100" w:hAnsi="Museo Sans 100"/>
          <w:sz w:val="24"/>
          <w:szCs w:val="24"/>
        </w:rPr>
      </w:pPr>
    </w:p>
    <w:p w:rsidR="004756FC" w:rsidRDefault="004756FC">
      <w:pPr>
        <w:rPr>
          <w:rFonts w:ascii="Museo Sans 100" w:hAnsi="Museo Sans 100"/>
          <w:sz w:val="24"/>
          <w:szCs w:val="24"/>
        </w:rPr>
      </w:pPr>
    </w:p>
    <w:p w:rsidR="001C4617" w:rsidRDefault="001C4617">
      <w:pPr>
        <w:rPr>
          <w:rFonts w:ascii="Museo Sans 100" w:hAnsi="Museo Sans 100"/>
          <w:sz w:val="24"/>
          <w:szCs w:val="24"/>
        </w:rPr>
      </w:pPr>
    </w:p>
    <w:p w:rsidR="005B404C" w:rsidRPr="005B404C" w:rsidRDefault="005B404C">
      <w:pPr>
        <w:rPr>
          <w:rFonts w:ascii="Museo Sans 100" w:hAnsi="Museo Sans 100"/>
          <w:sz w:val="24"/>
          <w:szCs w:val="24"/>
        </w:rPr>
      </w:pPr>
    </w:p>
    <w:p w:rsidR="004756FC" w:rsidRPr="005B404C" w:rsidRDefault="001C4617">
      <w:pPr>
        <w:rPr>
          <w:rFonts w:ascii="Museo Sans 100" w:hAnsi="Museo Sans 100"/>
          <w:sz w:val="24"/>
          <w:szCs w:val="24"/>
        </w:rPr>
      </w:pPr>
      <w:r>
        <w:rPr>
          <w:rFonts w:ascii="Museo Sans 100" w:hAnsi="Museo Sans 100"/>
          <w:sz w:val="24"/>
          <w:szCs w:val="24"/>
        </w:rPr>
        <w:t xml:space="preserve"> </w:t>
      </w:r>
    </w:p>
    <w:p w:rsidR="00101725" w:rsidRPr="005B404C" w:rsidRDefault="00101725">
      <w:pPr>
        <w:rPr>
          <w:rFonts w:ascii="Museo Sans 100" w:hAnsi="Museo Sans 100"/>
          <w:sz w:val="24"/>
          <w:szCs w:val="24"/>
        </w:rPr>
      </w:pPr>
    </w:p>
    <w:p w:rsidR="001C4617" w:rsidRDefault="00101725">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sidR="001C4617">
        <w:rPr>
          <w:rFonts w:ascii="Museo Sans 100" w:hAnsi="Museo Sans 100"/>
          <w:sz w:val="24"/>
          <w:szCs w:val="24"/>
        </w:rPr>
        <w:t xml:space="preserve">       LIC. JOSÉ AGUSTÍN VENTURA HERRERA</w:t>
      </w:r>
    </w:p>
    <w:p w:rsidR="00E203E5" w:rsidRDefault="00E203E5">
      <w:pPr>
        <w:rPr>
          <w:rFonts w:ascii="Museo Sans 100" w:hAnsi="Museo Sans 100"/>
          <w:sz w:val="24"/>
          <w:szCs w:val="24"/>
        </w:rPr>
      </w:pPr>
    </w:p>
    <w:sectPr w:rsidR="00E203E5" w:rsidSect="00911F10">
      <w:headerReference w:type="default" r:id="rId11"/>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076" w:rsidRDefault="00824076">
      <w:r>
        <w:separator/>
      </w:r>
    </w:p>
  </w:endnote>
  <w:endnote w:type="continuationSeparator" w:id="0">
    <w:p w:rsidR="00824076" w:rsidRDefault="0082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Museo 500">
    <w:panose1 w:val="02000000000000000000"/>
    <w:charset w:val="00"/>
    <w:family w:val="modern"/>
    <w:notTrueType/>
    <w:pitch w:val="variable"/>
    <w:sig w:usb0="A00000AF" w:usb1="4000004A" w:usb2="00000000" w:usb3="00000000" w:csb0="00000093" w:csb1="00000000"/>
  </w:font>
  <w:font w:name="Calibri-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076" w:rsidRDefault="00824076">
      <w:r>
        <w:separator/>
      </w:r>
    </w:p>
  </w:footnote>
  <w:footnote w:type="continuationSeparator" w:id="0">
    <w:p w:rsidR="00824076" w:rsidRDefault="00824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1A6" w:rsidRDefault="00D031A6">
    <w:pPr>
      <w:pStyle w:val="Encabezado"/>
    </w:pPr>
  </w:p>
  <w:p w:rsidR="00D031A6" w:rsidRDefault="00D031A6" w:rsidP="00D031A6">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D031A6" w:rsidRPr="00D031A6" w:rsidRDefault="00D031A6">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933B96"/>
    <w:multiLevelType w:val="hybridMultilevel"/>
    <w:tmpl w:val="49EA03C6"/>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3">
    <w:nsid w:val="01BC2AE0"/>
    <w:multiLevelType w:val="hybridMultilevel"/>
    <w:tmpl w:val="70D88876"/>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4">
    <w:nsid w:val="04445B9A"/>
    <w:multiLevelType w:val="hybridMultilevel"/>
    <w:tmpl w:val="FE1E4CB2"/>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5">
    <w:nsid w:val="045F62CF"/>
    <w:multiLevelType w:val="hybridMultilevel"/>
    <w:tmpl w:val="18B88D9C"/>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6">
    <w:nsid w:val="05844B76"/>
    <w:multiLevelType w:val="hybridMultilevel"/>
    <w:tmpl w:val="4DEA85E0"/>
    <w:lvl w:ilvl="0" w:tplc="440A000F">
      <w:start w:val="1"/>
      <w:numFmt w:val="decimal"/>
      <w:lvlText w:val="%1."/>
      <w:lvlJc w:val="left"/>
      <w:pPr>
        <w:ind w:left="740" w:hanging="360"/>
      </w:p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7">
    <w:nsid w:val="092B5832"/>
    <w:multiLevelType w:val="hybridMultilevel"/>
    <w:tmpl w:val="7C46106E"/>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8">
    <w:nsid w:val="097758C6"/>
    <w:multiLevelType w:val="hybridMultilevel"/>
    <w:tmpl w:val="DD162138"/>
    <w:lvl w:ilvl="0" w:tplc="A7529EA4">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9">
    <w:nsid w:val="0BBA7F51"/>
    <w:multiLevelType w:val="hybridMultilevel"/>
    <w:tmpl w:val="F7DC7A6E"/>
    <w:lvl w:ilvl="0" w:tplc="440A0017">
      <w:start w:val="1"/>
      <w:numFmt w:val="lowerLetter"/>
      <w:lvlText w:val="%1)"/>
      <w:lvlJc w:val="left"/>
      <w:pPr>
        <w:ind w:left="1800" w:hanging="360"/>
      </w:pPr>
    </w:lvl>
    <w:lvl w:ilvl="1" w:tplc="514EB552">
      <w:start w:val="1"/>
      <w:numFmt w:val="lowerLetter"/>
      <w:lvlText w:val="%2."/>
      <w:lvlJc w:val="left"/>
      <w:pPr>
        <w:ind w:left="2520" w:hanging="360"/>
      </w:pPr>
      <w:rPr>
        <w:b/>
      </w:r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0">
    <w:nsid w:val="120A3775"/>
    <w:multiLevelType w:val="hybridMultilevel"/>
    <w:tmpl w:val="A782CC64"/>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11">
    <w:nsid w:val="133A5160"/>
    <w:multiLevelType w:val="hybridMultilevel"/>
    <w:tmpl w:val="024EB8A0"/>
    <w:lvl w:ilvl="0" w:tplc="5184CD72">
      <w:start w:val="1"/>
      <w:numFmt w:val="upperRoman"/>
      <w:lvlText w:val="%1."/>
      <w:lvlJc w:val="left"/>
      <w:pPr>
        <w:ind w:left="720" w:hanging="720"/>
      </w:pPr>
      <w:rPr>
        <w:rFonts w:hint="default"/>
        <w:b w:val="0"/>
        <w:strike w:val="0"/>
        <w:color w:val="auto"/>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3FE336F"/>
    <w:multiLevelType w:val="hybridMultilevel"/>
    <w:tmpl w:val="E53261B0"/>
    <w:lvl w:ilvl="0" w:tplc="440A0011">
      <w:start w:val="1"/>
      <w:numFmt w:val="decimal"/>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3">
    <w:nsid w:val="167367A4"/>
    <w:multiLevelType w:val="hybridMultilevel"/>
    <w:tmpl w:val="8500E76A"/>
    <w:lvl w:ilvl="0" w:tplc="C8E8F902">
      <w:start w:val="1"/>
      <w:numFmt w:val="bullet"/>
      <w:lvlText w:val=""/>
      <w:lvlJc w:val="left"/>
      <w:pPr>
        <w:ind w:left="2850" w:hanging="360"/>
      </w:pPr>
      <w:rPr>
        <w:rFonts w:ascii="Symbol" w:hAnsi="Symbol" w:hint="default"/>
        <w:color w:val="auto"/>
      </w:rPr>
    </w:lvl>
    <w:lvl w:ilvl="1" w:tplc="440A0003" w:tentative="1">
      <w:start w:val="1"/>
      <w:numFmt w:val="bullet"/>
      <w:lvlText w:val="o"/>
      <w:lvlJc w:val="left"/>
      <w:pPr>
        <w:ind w:left="3570" w:hanging="360"/>
      </w:pPr>
      <w:rPr>
        <w:rFonts w:ascii="Courier New" w:hAnsi="Courier New" w:cs="Courier New" w:hint="default"/>
      </w:rPr>
    </w:lvl>
    <w:lvl w:ilvl="2" w:tplc="440A0005" w:tentative="1">
      <w:start w:val="1"/>
      <w:numFmt w:val="bullet"/>
      <w:lvlText w:val=""/>
      <w:lvlJc w:val="left"/>
      <w:pPr>
        <w:ind w:left="4290" w:hanging="360"/>
      </w:pPr>
      <w:rPr>
        <w:rFonts w:ascii="Wingdings" w:hAnsi="Wingdings" w:hint="default"/>
      </w:rPr>
    </w:lvl>
    <w:lvl w:ilvl="3" w:tplc="440A0001" w:tentative="1">
      <w:start w:val="1"/>
      <w:numFmt w:val="bullet"/>
      <w:lvlText w:val=""/>
      <w:lvlJc w:val="left"/>
      <w:pPr>
        <w:ind w:left="5010" w:hanging="360"/>
      </w:pPr>
      <w:rPr>
        <w:rFonts w:ascii="Symbol" w:hAnsi="Symbol" w:hint="default"/>
      </w:rPr>
    </w:lvl>
    <w:lvl w:ilvl="4" w:tplc="440A0003" w:tentative="1">
      <w:start w:val="1"/>
      <w:numFmt w:val="bullet"/>
      <w:lvlText w:val="o"/>
      <w:lvlJc w:val="left"/>
      <w:pPr>
        <w:ind w:left="5730" w:hanging="360"/>
      </w:pPr>
      <w:rPr>
        <w:rFonts w:ascii="Courier New" w:hAnsi="Courier New" w:cs="Courier New" w:hint="default"/>
      </w:rPr>
    </w:lvl>
    <w:lvl w:ilvl="5" w:tplc="440A0005" w:tentative="1">
      <w:start w:val="1"/>
      <w:numFmt w:val="bullet"/>
      <w:lvlText w:val=""/>
      <w:lvlJc w:val="left"/>
      <w:pPr>
        <w:ind w:left="6450" w:hanging="360"/>
      </w:pPr>
      <w:rPr>
        <w:rFonts w:ascii="Wingdings" w:hAnsi="Wingdings" w:hint="default"/>
      </w:rPr>
    </w:lvl>
    <w:lvl w:ilvl="6" w:tplc="440A0001" w:tentative="1">
      <w:start w:val="1"/>
      <w:numFmt w:val="bullet"/>
      <w:lvlText w:val=""/>
      <w:lvlJc w:val="left"/>
      <w:pPr>
        <w:ind w:left="7170" w:hanging="360"/>
      </w:pPr>
      <w:rPr>
        <w:rFonts w:ascii="Symbol" w:hAnsi="Symbol" w:hint="default"/>
      </w:rPr>
    </w:lvl>
    <w:lvl w:ilvl="7" w:tplc="440A0003" w:tentative="1">
      <w:start w:val="1"/>
      <w:numFmt w:val="bullet"/>
      <w:lvlText w:val="o"/>
      <w:lvlJc w:val="left"/>
      <w:pPr>
        <w:ind w:left="7890" w:hanging="360"/>
      </w:pPr>
      <w:rPr>
        <w:rFonts w:ascii="Courier New" w:hAnsi="Courier New" w:cs="Courier New" w:hint="default"/>
      </w:rPr>
    </w:lvl>
    <w:lvl w:ilvl="8" w:tplc="440A0005" w:tentative="1">
      <w:start w:val="1"/>
      <w:numFmt w:val="bullet"/>
      <w:lvlText w:val=""/>
      <w:lvlJc w:val="left"/>
      <w:pPr>
        <w:ind w:left="8610" w:hanging="360"/>
      </w:pPr>
      <w:rPr>
        <w:rFonts w:ascii="Wingdings" w:hAnsi="Wingdings" w:hint="default"/>
      </w:rPr>
    </w:lvl>
  </w:abstractNum>
  <w:abstractNum w:abstractNumId="14">
    <w:nsid w:val="19FC09C4"/>
    <w:multiLevelType w:val="hybridMultilevel"/>
    <w:tmpl w:val="8CDE918A"/>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15">
    <w:nsid w:val="1AB954E4"/>
    <w:multiLevelType w:val="hybridMultilevel"/>
    <w:tmpl w:val="D6C04232"/>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16">
    <w:nsid w:val="1ABE2E26"/>
    <w:multiLevelType w:val="hybridMultilevel"/>
    <w:tmpl w:val="36221964"/>
    <w:lvl w:ilvl="0" w:tplc="5C4083B8">
      <w:start w:val="1"/>
      <w:numFmt w:val="upperRoman"/>
      <w:lvlText w:val="%1."/>
      <w:lvlJc w:val="left"/>
      <w:pPr>
        <w:ind w:left="720" w:hanging="720"/>
      </w:pPr>
      <w:rPr>
        <w:rFonts w:ascii="Museo Sans 100" w:hAnsi="Museo Sans 100"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1B7623C1"/>
    <w:multiLevelType w:val="hybridMultilevel"/>
    <w:tmpl w:val="4218E9F4"/>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1CF1785B"/>
    <w:multiLevelType w:val="hybridMultilevel"/>
    <w:tmpl w:val="C3284D7E"/>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19">
    <w:nsid w:val="1EC75D95"/>
    <w:multiLevelType w:val="hybridMultilevel"/>
    <w:tmpl w:val="EC96C1B6"/>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20">
    <w:nsid w:val="1F775B61"/>
    <w:multiLevelType w:val="hybridMultilevel"/>
    <w:tmpl w:val="E184441C"/>
    <w:lvl w:ilvl="0" w:tplc="741CF5D4">
      <w:start w:val="1"/>
      <w:numFmt w:val="lowerLetter"/>
      <w:lvlText w:val="%1)"/>
      <w:lvlJc w:val="left"/>
      <w:pPr>
        <w:ind w:left="1069" w:hanging="360"/>
      </w:pPr>
      <w:rPr>
        <w:b/>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21">
    <w:nsid w:val="237F7310"/>
    <w:multiLevelType w:val="hybridMultilevel"/>
    <w:tmpl w:val="F0B2A5EC"/>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22">
    <w:nsid w:val="23CB499D"/>
    <w:multiLevelType w:val="hybridMultilevel"/>
    <w:tmpl w:val="B270E2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24160E81"/>
    <w:multiLevelType w:val="hybridMultilevel"/>
    <w:tmpl w:val="87E837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nsid w:val="26DA3556"/>
    <w:multiLevelType w:val="hybridMultilevel"/>
    <w:tmpl w:val="2AFC7D12"/>
    <w:lvl w:ilvl="0" w:tplc="F32A55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7EE0354"/>
    <w:multiLevelType w:val="hybridMultilevel"/>
    <w:tmpl w:val="93E0691E"/>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26">
    <w:nsid w:val="287130E6"/>
    <w:multiLevelType w:val="hybridMultilevel"/>
    <w:tmpl w:val="32BCCDA0"/>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27">
    <w:nsid w:val="28F87B48"/>
    <w:multiLevelType w:val="hybridMultilevel"/>
    <w:tmpl w:val="A36C050E"/>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28">
    <w:nsid w:val="29D63ACA"/>
    <w:multiLevelType w:val="hybridMultilevel"/>
    <w:tmpl w:val="10A84AAE"/>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29">
    <w:nsid w:val="2A8208DB"/>
    <w:multiLevelType w:val="hybridMultilevel"/>
    <w:tmpl w:val="E0A00458"/>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30">
    <w:nsid w:val="2C296195"/>
    <w:multiLevelType w:val="multilevel"/>
    <w:tmpl w:val="A0D0B654"/>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2D2C3354"/>
    <w:multiLevelType w:val="hybridMultilevel"/>
    <w:tmpl w:val="5FE688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2F4B0907"/>
    <w:multiLevelType w:val="hybridMultilevel"/>
    <w:tmpl w:val="E2080860"/>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33">
    <w:nsid w:val="2F963820"/>
    <w:multiLevelType w:val="hybridMultilevel"/>
    <w:tmpl w:val="BECE99A4"/>
    <w:lvl w:ilvl="0" w:tplc="D2F49B38">
      <w:start w:val="1"/>
      <w:numFmt w:val="upperRoman"/>
      <w:lvlText w:val="%1."/>
      <w:lvlJc w:val="left"/>
      <w:pPr>
        <w:ind w:left="795" w:hanging="720"/>
      </w:pPr>
      <w:rPr>
        <w:rFonts w:eastAsia="Calibri" w:hint="default"/>
        <w:b w:val="0"/>
        <w:color w:val="000000" w:themeColor="text1"/>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34">
    <w:nsid w:val="32EE2035"/>
    <w:multiLevelType w:val="hybridMultilevel"/>
    <w:tmpl w:val="27B6E2D0"/>
    <w:lvl w:ilvl="0" w:tplc="D624A0EC">
      <w:start w:val="4"/>
      <w:numFmt w:val="decimal"/>
      <w:lvlText w:val="%1."/>
      <w:lvlJc w:val="left"/>
      <w:pPr>
        <w:ind w:left="720" w:hanging="360"/>
      </w:pPr>
      <w:rPr>
        <w:rFonts w:ascii="Museo Sans 300" w:hAnsi="Museo Sans 300" w:hint="default"/>
        <w:b/>
        <w:color w:val="auto"/>
        <w:sz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37CB30D6"/>
    <w:multiLevelType w:val="hybridMultilevel"/>
    <w:tmpl w:val="D374A5FA"/>
    <w:lvl w:ilvl="0" w:tplc="F6D8544E">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380F4ACB"/>
    <w:multiLevelType w:val="hybridMultilevel"/>
    <w:tmpl w:val="1A94FA72"/>
    <w:lvl w:ilvl="0" w:tplc="2A905332">
      <w:start w:val="1"/>
      <w:numFmt w:val="lowerLetter"/>
      <w:lvlText w:val="%1)"/>
      <w:lvlJc w:val="left"/>
      <w:pPr>
        <w:ind w:left="1068" w:hanging="360"/>
      </w:pPr>
      <w:rPr>
        <w:b/>
      </w:rPr>
    </w:lvl>
    <w:lvl w:ilvl="1" w:tplc="A4A60774">
      <w:start w:val="1"/>
      <w:numFmt w:val="upperRoman"/>
      <w:lvlText w:val="%2."/>
      <w:lvlJc w:val="left"/>
      <w:pPr>
        <w:ind w:left="2283" w:hanging="855"/>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
    <w:nsid w:val="39C8644C"/>
    <w:multiLevelType w:val="hybridMultilevel"/>
    <w:tmpl w:val="27486D2E"/>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38">
    <w:nsid w:val="3A0876D6"/>
    <w:multiLevelType w:val="hybridMultilevel"/>
    <w:tmpl w:val="6AA82216"/>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39">
    <w:nsid w:val="3B945776"/>
    <w:multiLevelType w:val="hybridMultilevel"/>
    <w:tmpl w:val="D4C05A1E"/>
    <w:lvl w:ilvl="0" w:tplc="8550E66E">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0">
    <w:nsid w:val="3C2A521E"/>
    <w:multiLevelType w:val="hybridMultilevel"/>
    <w:tmpl w:val="63CE5FE0"/>
    <w:lvl w:ilvl="0" w:tplc="6826E7A6">
      <w:start w:val="1"/>
      <w:numFmt w:val="lowerLetter"/>
      <w:lvlText w:val="%1)"/>
      <w:lvlJc w:val="left"/>
      <w:pPr>
        <w:ind w:left="1800" w:hanging="360"/>
      </w:pPr>
      <w:rPr>
        <w:b/>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41">
    <w:nsid w:val="3E0E56BE"/>
    <w:multiLevelType w:val="hybridMultilevel"/>
    <w:tmpl w:val="E9FC17B6"/>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42">
    <w:nsid w:val="3E1B57A3"/>
    <w:multiLevelType w:val="hybridMultilevel"/>
    <w:tmpl w:val="9C16A608"/>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43">
    <w:nsid w:val="3E7F4EC6"/>
    <w:multiLevelType w:val="hybridMultilevel"/>
    <w:tmpl w:val="2DDA62C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4">
    <w:nsid w:val="3FD479F6"/>
    <w:multiLevelType w:val="hybridMultilevel"/>
    <w:tmpl w:val="629C580C"/>
    <w:lvl w:ilvl="0" w:tplc="34529C1A">
      <w:start w:val="1"/>
      <w:numFmt w:val="upperRoman"/>
      <w:lvlText w:val="%1."/>
      <w:lvlJc w:val="right"/>
      <w:pPr>
        <w:ind w:left="1724" w:hanging="360"/>
      </w:pPr>
      <w:rPr>
        <w:rFonts w:ascii="Museo Sans 100" w:hAnsi="Museo Sans 100" w:hint="default"/>
        <w:sz w:val="24"/>
        <w:szCs w:val="24"/>
      </w:rPr>
    </w:lvl>
    <w:lvl w:ilvl="1" w:tplc="440A0019" w:tentative="1">
      <w:start w:val="1"/>
      <w:numFmt w:val="lowerLetter"/>
      <w:lvlText w:val="%2."/>
      <w:lvlJc w:val="left"/>
      <w:pPr>
        <w:ind w:left="2444" w:hanging="360"/>
      </w:pPr>
    </w:lvl>
    <w:lvl w:ilvl="2" w:tplc="440A001B" w:tentative="1">
      <w:start w:val="1"/>
      <w:numFmt w:val="lowerRoman"/>
      <w:lvlText w:val="%3."/>
      <w:lvlJc w:val="right"/>
      <w:pPr>
        <w:ind w:left="3164" w:hanging="180"/>
      </w:pPr>
    </w:lvl>
    <w:lvl w:ilvl="3" w:tplc="440A000F" w:tentative="1">
      <w:start w:val="1"/>
      <w:numFmt w:val="decimal"/>
      <w:lvlText w:val="%4."/>
      <w:lvlJc w:val="left"/>
      <w:pPr>
        <w:ind w:left="3884" w:hanging="360"/>
      </w:pPr>
    </w:lvl>
    <w:lvl w:ilvl="4" w:tplc="440A0019" w:tentative="1">
      <w:start w:val="1"/>
      <w:numFmt w:val="lowerLetter"/>
      <w:lvlText w:val="%5."/>
      <w:lvlJc w:val="left"/>
      <w:pPr>
        <w:ind w:left="4604" w:hanging="360"/>
      </w:pPr>
    </w:lvl>
    <w:lvl w:ilvl="5" w:tplc="440A001B" w:tentative="1">
      <w:start w:val="1"/>
      <w:numFmt w:val="lowerRoman"/>
      <w:lvlText w:val="%6."/>
      <w:lvlJc w:val="right"/>
      <w:pPr>
        <w:ind w:left="5324" w:hanging="180"/>
      </w:pPr>
    </w:lvl>
    <w:lvl w:ilvl="6" w:tplc="440A000F" w:tentative="1">
      <w:start w:val="1"/>
      <w:numFmt w:val="decimal"/>
      <w:lvlText w:val="%7."/>
      <w:lvlJc w:val="left"/>
      <w:pPr>
        <w:ind w:left="6044" w:hanging="360"/>
      </w:pPr>
    </w:lvl>
    <w:lvl w:ilvl="7" w:tplc="440A0019" w:tentative="1">
      <w:start w:val="1"/>
      <w:numFmt w:val="lowerLetter"/>
      <w:lvlText w:val="%8."/>
      <w:lvlJc w:val="left"/>
      <w:pPr>
        <w:ind w:left="6764" w:hanging="360"/>
      </w:pPr>
    </w:lvl>
    <w:lvl w:ilvl="8" w:tplc="440A001B" w:tentative="1">
      <w:start w:val="1"/>
      <w:numFmt w:val="lowerRoman"/>
      <w:lvlText w:val="%9."/>
      <w:lvlJc w:val="right"/>
      <w:pPr>
        <w:ind w:left="7484" w:hanging="180"/>
      </w:pPr>
    </w:lvl>
  </w:abstractNum>
  <w:abstractNum w:abstractNumId="45">
    <w:nsid w:val="40F125BC"/>
    <w:multiLevelType w:val="hybridMultilevel"/>
    <w:tmpl w:val="1E4458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42504114"/>
    <w:multiLevelType w:val="hybridMultilevel"/>
    <w:tmpl w:val="386AA688"/>
    <w:lvl w:ilvl="0" w:tplc="24A88A20">
      <w:start w:val="1"/>
      <w:numFmt w:val="upperRoman"/>
      <w:lvlText w:val="%1."/>
      <w:lvlJc w:val="left"/>
      <w:pPr>
        <w:ind w:left="720" w:hanging="360"/>
      </w:pPr>
      <w:rPr>
        <w:rFonts w:hint="default"/>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42531D8A"/>
    <w:multiLevelType w:val="hybridMultilevel"/>
    <w:tmpl w:val="D1928BEE"/>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8">
    <w:nsid w:val="42F857B1"/>
    <w:multiLevelType w:val="hybridMultilevel"/>
    <w:tmpl w:val="58BCB3A0"/>
    <w:lvl w:ilvl="0" w:tplc="A4389F06">
      <w:start w:val="1"/>
      <w:numFmt w:val="lowerLetter"/>
      <w:lvlText w:val="%1)"/>
      <w:lvlJc w:val="left"/>
      <w:pPr>
        <w:ind w:left="720" w:hanging="360"/>
      </w:pPr>
      <w:rPr>
        <w:rFonts w:hint="default"/>
        <w:b/>
        <w:i/>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432C2AEA"/>
    <w:multiLevelType w:val="hybridMultilevel"/>
    <w:tmpl w:val="843214C2"/>
    <w:lvl w:ilvl="0" w:tplc="D1369E36">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0">
    <w:nsid w:val="43E73C0E"/>
    <w:multiLevelType w:val="hybridMultilevel"/>
    <w:tmpl w:val="F0EC1FBA"/>
    <w:lvl w:ilvl="0" w:tplc="7B76ED66">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45243BF9"/>
    <w:multiLevelType w:val="hybridMultilevel"/>
    <w:tmpl w:val="B5620752"/>
    <w:lvl w:ilvl="0" w:tplc="23C6B92C">
      <w:start w:val="1"/>
      <w:numFmt w:val="lowerLetter"/>
      <w:lvlText w:val="%1)"/>
      <w:lvlJc w:val="left"/>
      <w:pPr>
        <w:ind w:left="1004" w:hanging="360"/>
      </w:pPr>
      <w:rPr>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2">
    <w:nsid w:val="467B0F60"/>
    <w:multiLevelType w:val="hybridMultilevel"/>
    <w:tmpl w:val="93DE12A0"/>
    <w:lvl w:ilvl="0" w:tplc="DAEE9CAE">
      <w:start w:val="1"/>
      <w:numFmt w:val="upperRoman"/>
      <w:lvlText w:val="%1."/>
      <w:lvlJc w:val="right"/>
      <w:pPr>
        <w:ind w:left="360" w:hanging="360"/>
      </w:pPr>
      <w:rPr>
        <w:rFonts w:ascii="Museo Sans 100" w:hAnsi="Museo Sans 100" w:cs="Times New Roman" w:hint="default"/>
        <w:b w:val="0"/>
        <w:color w:val="000000" w:themeColor="text1"/>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49231A7E"/>
    <w:multiLevelType w:val="hybridMultilevel"/>
    <w:tmpl w:val="233E8A64"/>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54">
    <w:nsid w:val="49BC6A14"/>
    <w:multiLevelType w:val="hybridMultilevel"/>
    <w:tmpl w:val="B79461C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5">
    <w:nsid w:val="4A1246CE"/>
    <w:multiLevelType w:val="hybridMultilevel"/>
    <w:tmpl w:val="1BB0B6BA"/>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56">
    <w:nsid w:val="505754CC"/>
    <w:multiLevelType w:val="hybridMultilevel"/>
    <w:tmpl w:val="A32AEB18"/>
    <w:lvl w:ilvl="0" w:tplc="D374BFB2">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3521DD0">
      <w:start w:val="1"/>
      <w:numFmt w:val="decimal"/>
      <w:lvlText w:val="%4."/>
      <w:lvlJc w:val="left"/>
      <w:pPr>
        <w:ind w:left="360" w:hanging="360"/>
      </w:pPr>
      <w:rPr>
        <w:b w:val="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7">
    <w:nsid w:val="509D60FB"/>
    <w:multiLevelType w:val="hybridMultilevel"/>
    <w:tmpl w:val="F7FE9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8">
    <w:nsid w:val="50E47EA3"/>
    <w:multiLevelType w:val="hybridMultilevel"/>
    <w:tmpl w:val="F844EB30"/>
    <w:lvl w:ilvl="0" w:tplc="466E3D0C">
      <w:start w:val="2"/>
      <w:numFmt w:val="lowerLetter"/>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59">
    <w:nsid w:val="51376862"/>
    <w:multiLevelType w:val="hybridMultilevel"/>
    <w:tmpl w:val="6CE0552E"/>
    <w:lvl w:ilvl="0" w:tplc="4BB6101A">
      <w:start w:val="1"/>
      <w:numFmt w:val="upperRoman"/>
      <w:lvlText w:val="%1."/>
      <w:lvlJc w:val="left"/>
      <w:pPr>
        <w:ind w:left="720" w:hanging="720"/>
      </w:pPr>
      <w:rPr>
        <w:rFonts w:ascii="Museo Sans 100" w:hAnsi="Museo Sans 100" w:cs="Times New Roman" w:hint="default"/>
        <w:b w:val="0"/>
        <w:color w:val="auto"/>
        <w:sz w:val="24"/>
        <w:szCs w:val="24"/>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60">
    <w:nsid w:val="539660BF"/>
    <w:multiLevelType w:val="hybridMultilevel"/>
    <w:tmpl w:val="824AE4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5537739A"/>
    <w:multiLevelType w:val="hybridMultilevel"/>
    <w:tmpl w:val="FD78AFD4"/>
    <w:lvl w:ilvl="0" w:tplc="D62A9CC8">
      <w:start w:val="1"/>
      <w:numFmt w:val="upperRoman"/>
      <w:lvlText w:val="%1."/>
      <w:lvlJc w:val="left"/>
      <w:pPr>
        <w:ind w:left="720" w:hanging="360"/>
      </w:pPr>
      <w:rPr>
        <w:b w:val="0"/>
        <w:i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2">
    <w:nsid w:val="563331D3"/>
    <w:multiLevelType w:val="hybridMultilevel"/>
    <w:tmpl w:val="62363438"/>
    <w:lvl w:ilvl="0" w:tplc="B48E640E">
      <w:start w:val="9"/>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nsid w:val="579E170B"/>
    <w:multiLevelType w:val="hybridMultilevel"/>
    <w:tmpl w:val="5D145194"/>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64">
    <w:nsid w:val="58186BA7"/>
    <w:multiLevelType w:val="hybridMultilevel"/>
    <w:tmpl w:val="840E7C80"/>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65">
    <w:nsid w:val="59543DB6"/>
    <w:multiLevelType w:val="hybridMultilevel"/>
    <w:tmpl w:val="57E44FB8"/>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66">
    <w:nsid w:val="5A3A33E9"/>
    <w:multiLevelType w:val="hybridMultilevel"/>
    <w:tmpl w:val="03F2AA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
    <w:nsid w:val="5CC83BFD"/>
    <w:multiLevelType w:val="hybridMultilevel"/>
    <w:tmpl w:val="3FF89F0E"/>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68">
    <w:nsid w:val="5F5E5BD7"/>
    <w:multiLevelType w:val="hybridMultilevel"/>
    <w:tmpl w:val="21A62F3C"/>
    <w:lvl w:ilvl="0" w:tplc="440A0001">
      <w:start w:val="1"/>
      <w:numFmt w:val="bullet"/>
      <w:lvlText w:val=""/>
      <w:lvlJc w:val="left"/>
      <w:pPr>
        <w:ind w:left="2040" w:hanging="360"/>
      </w:pPr>
      <w:rPr>
        <w:rFonts w:ascii="Symbol" w:hAnsi="Symbol" w:hint="default"/>
      </w:rPr>
    </w:lvl>
    <w:lvl w:ilvl="1" w:tplc="440A0003" w:tentative="1">
      <w:start w:val="1"/>
      <w:numFmt w:val="bullet"/>
      <w:lvlText w:val="o"/>
      <w:lvlJc w:val="left"/>
      <w:pPr>
        <w:ind w:left="2760" w:hanging="360"/>
      </w:pPr>
      <w:rPr>
        <w:rFonts w:ascii="Courier New" w:hAnsi="Courier New" w:cs="Courier New" w:hint="default"/>
      </w:rPr>
    </w:lvl>
    <w:lvl w:ilvl="2" w:tplc="440A0005" w:tentative="1">
      <w:start w:val="1"/>
      <w:numFmt w:val="bullet"/>
      <w:lvlText w:val=""/>
      <w:lvlJc w:val="left"/>
      <w:pPr>
        <w:ind w:left="3480" w:hanging="360"/>
      </w:pPr>
      <w:rPr>
        <w:rFonts w:ascii="Wingdings" w:hAnsi="Wingdings" w:hint="default"/>
      </w:rPr>
    </w:lvl>
    <w:lvl w:ilvl="3" w:tplc="440A0001" w:tentative="1">
      <w:start w:val="1"/>
      <w:numFmt w:val="bullet"/>
      <w:lvlText w:val=""/>
      <w:lvlJc w:val="left"/>
      <w:pPr>
        <w:ind w:left="4200" w:hanging="360"/>
      </w:pPr>
      <w:rPr>
        <w:rFonts w:ascii="Symbol" w:hAnsi="Symbol" w:hint="default"/>
      </w:rPr>
    </w:lvl>
    <w:lvl w:ilvl="4" w:tplc="440A0003" w:tentative="1">
      <w:start w:val="1"/>
      <w:numFmt w:val="bullet"/>
      <w:lvlText w:val="o"/>
      <w:lvlJc w:val="left"/>
      <w:pPr>
        <w:ind w:left="4920" w:hanging="360"/>
      </w:pPr>
      <w:rPr>
        <w:rFonts w:ascii="Courier New" w:hAnsi="Courier New" w:cs="Courier New" w:hint="default"/>
      </w:rPr>
    </w:lvl>
    <w:lvl w:ilvl="5" w:tplc="440A0005" w:tentative="1">
      <w:start w:val="1"/>
      <w:numFmt w:val="bullet"/>
      <w:lvlText w:val=""/>
      <w:lvlJc w:val="left"/>
      <w:pPr>
        <w:ind w:left="5640" w:hanging="360"/>
      </w:pPr>
      <w:rPr>
        <w:rFonts w:ascii="Wingdings" w:hAnsi="Wingdings" w:hint="default"/>
      </w:rPr>
    </w:lvl>
    <w:lvl w:ilvl="6" w:tplc="440A0001" w:tentative="1">
      <w:start w:val="1"/>
      <w:numFmt w:val="bullet"/>
      <w:lvlText w:val=""/>
      <w:lvlJc w:val="left"/>
      <w:pPr>
        <w:ind w:left="6360" w:hanging="360"/>
      </w:pPr>
      <w:rPr>
        <w:rFonts w:ascii="Symbol" w:hAnsi="Symbol" w:hint="default"/>
      </w:rPr>
    </w:lvl>
    <w:lvl w:ilvl="7" w:tplc="440A0003" w:tentative="1">
      <w:start w:val="1"/>
      <w:numFmt w:val="bullet"/>
      <w:lvlText w:val="o"/>
      <w:lvlJc w:val="left"/>
      <w:pPr>
        <w:ind w:left="7080" w:hanging="360"/>
      </w:pPr>
      <w:rPr>
        <w:rFonts w:ascii="Courier New" w:hAnsi="Courier New" w:cs="Courier New" w:hint="default"/>
      </w:rPr>
    </w:lvl>
    <w:lvl w:ilvl="8" w:tplc="440A0005" w:tentative="1">
      <w:start w:val="1"/>
      <w:numFmt w:val="bullet"/>
      <w:lvlText w:val=""/>
      <w:lvlJc w:val="left"/>
      <w:pPr>
        <w:ind w:left="7800" w:hanging="360"/>
      </w:pPr>
      <w:rPr>
        <w:rFonts w:ascii="Wingdings" w:hAnsi="Wingdings" w:hint="default"/>
      </w:rPr>
    </w:lvl>
  </w:abstractNum>
  <w:abstractNum w:abstractNumId="69">
    <w:nsid w:val="6000351B"/>
    <w:multiLevelType w:val="hybridMultilevel"/>
    <w:tmpl w:val="3E7A5A16"/>
    <w:lvl w:ilvl="0" w:tplc="440A0001">
      <w:start w:val="1"/>
      <w:numFmt w:val="bullet"/>
      <w:lvlText w:val=""/>
      <w:lvlJc w:val="left"/>
      <w:pPr>
        <w:ind w:left="787" w:hanging="360"/>
      </w:pPr>
      <w:rPr>
        <w:rFonts w:ascii="Symbol" w:hAnsi="Symbol" w:hint="default"/>
      </w:rPr>
    </w:lvl>
    <w:lvl w:ilvl="1" w:tplc="440A0003">
      <w:start w:val="1"/>
      <w:numFmt w:val="bullet"/>
      <w:lvlText w:val="o"/>
      <w:lvlJc w:val="left"/>
      <w:pPr>
        <w:ind w:left="1507" w:hanging="360"/>
      </w:pPr>
      <w:rPr>
        <w:rFonts w:ascii="Courier New" w:hAnsi="Courier New" w:cs="Courier New" w:hint="default"/>
      </w:rPr>
    </w:lvl>
    <w:lvl w:ilvl="2" w:tplc="440A0005">
      <w:start w:val="1"/>
      <w:numFmt w:val="bullet"/>
      <w:lvlText w:val=""/>
      <w:lvlJc w:val="left"/>
      <w:pPr>
        <w:ind w:left="2227" w:hanging="360"/>
      </w:pPr>
      <w:rPr>
        <w:rFonts w:ascii="Wingdings" w:hAnsi="Wingdings" w:hint="default"/>
      </w:rPr>
    </w:lvl>
    <w:lvl w:ilvl="3" w:tplc="440A0001">
      <w:start w:val="1"/>
      <w:numFmt w:val="bullet"/>
      <w:lvlText w:val=""/>
      <w:lvlJc w:val="left"/>
      <w:pPr>
        <w:ind w:left="2947" w:hanging="360"/>
      </w:pPr>
      <w:rPr>
        <w:rFonts w:ascii="Symbol" w:hAnsi="Symbol" w:hint="default"/>
      </w:rPr>
    </w:lvl>
    <w:lvl w:ilvl="4" w:tplc="440A0003">
      <w:start w:val="1"/>
      <w:numFmt w:val="bullet"/>
      <w:lvlText w:val="o"/>
      <w:lvlJc w:val="left"/>
      <w:pPr>
        <w:ind w:left="3667" w:hanging="360"/>
      </w:pPr>
      <w:rPr>
        <w:rFonts w:ascii="Courier New" w:hAnsi="Courier New" w:cs="Courier New" w:hint="default"/>
      </w:rPr>
    </w:lvl>
    <w:lvl w:ilvl="5" w:tplc="440A0005">
      <w:start w:val="1"/>
      <w:numFmt w:val="bullet"/>
      <w:lvlText w:val=""/>
      <w:lvlJc w:val="left"/>
      <w:pPr>
        <w:ind w:left="4387" w:hanging="360"/>
      </w:pPr>
      <w:rPr>
        <w:rFonts w:ascii="Wingdings" w:hAnsi="Wingdings" w:hint="default"/>
      </w:rPr>
    </w:lvl>
    <w:lvl w:ilvl="6" w:tplc="440A0001">
      <w:start w:val="1"/>
      <w:numFmt w:val="bullet"/>
      <w:lvlText w:val=""/>
      <w:lvlJc w:val="left"/>
      <w:pPr>
        <w:ind w:left="5107" w:hanging="360"/>
      </w:pPr>
      <w:rPr>
        <w:rFonts w:ascii="Symbol" w:hAnsi="Symbol" w:hint="default"/>
      </w:rPr>
    </w:lvl>
    <w:lvl w:ilvl="7" w:tplc="440A0003">
      <w:start w:val="1"/>
      <w:numFmt w:val="bullet"/>
      <w:lvlText w:val="o"/>
      <w:lvlJc w:val="left"/>
      <w:pPr>
        <w:ind w:left="5827" w:hanging="360"/>
      </w:pPr>
      <w:rPr>
        <w:rFonts w:ascii="Courier New" w:hAnsi="Courier New" w:cs="Courier New" w:hint="default"/>
      </w:rPr>
    </w:lvl>
    <w:lvl w:ilvl="8" w:tplc="440A0005">
      <w:start w:val="1"/>
      <w:numFmt w:val="bullet"/>
      <w:lvlText w:val=""/>
      <w:lvlJc w:val="left"/>
      <w:pPr>
        <w:ind w:left="6547" w:hanging="360"/>
      </w:pPr>
      <w:rPr>
        <w:rFonts w:ascii="Wingdings" w:hAnsi="Wingdings" w:hint="default"/>
      </w:rPr>
    </w:lvl>
  </w:abstractNum>
  <w:abstractNum w:abstractNumId="70">
    <w:nsid w:val="6042034C"/>
    <w:multiLevelType w:val="hybridMultilevel"/>
    <w:tmpl w:val="1CE009AA"/>
    <w:lvl w:ilvl="0" w:tplc="026AE458">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60D337EF"/>
    <w:multiLevelType w:val="hybridMultilevel"/>
    <w:tmpl w:val="D3E0BADA"/>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72">
    <w:nsid w:val="60EE5535"/>
    <w:multiLevelType w:val="hybridMultilevel"/>
    <w:tmpl w:val="A32AEB18"/>
    <w:lvl w:ilvl="0" w:tplc="D374BFB2">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3521DD0">
      <w:start w:val="1"/>
      <w:numFmt w:val="decimal"/>
      <w:lvlText w:val="%4."/>
      <w:lvlJc w:val="left"/>
      <w:pPr>
        <w:ind w:left="360" w:hanging="360"/>
      </w:pPr>
      <w:rPr>
        <w:b w:val="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3">
    <w:nsid w:val="62C72B27"/>
    <w:multiLevelType w:val="hybridMultilevel"/>
    <w:tmpl w:val="246C8D72"/>
    <w:lvl w:ilvl="0" w:tplc="E34EBEC0">
      <w:start w:val="1"/>
      <w:numFmt w:val="lowerLetter"/>
      <w:lvlText w:val="%1)"/>
      <w:lvlJc w:val="left"/>
      <w:pPr>
        <w:ind w:left="1428" w:hanging="720"/>
      </w:pPr>
      <w:rPr>
        <w:rFonts w:hint="default"/>
        <w:b/>
        <w:color w:val="auto"/>
        <w:sz w:val="20"/>
        <w:szCs w:val="20"/>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74">
    <w:nsid w:val="63587375"/>
    <w:multiLevelType w:val="hybridMultilevel"/>
    <w:tmpl w:val="656E833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
    <w:nsid w:val="644E51CA"/>
    <w:multiLevelType w:val="hybridMultilevel"/>
    <w:tmpl w:val="076E5BFC"/>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76">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7">
    <w:nsid w:val="6AF926A8"/>
    <w:multiLevelType w:val="hybridMultilevel"/>
    <w:tmpl w:val="50DEBFBE"/>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78">
    <w:nsid w:val="6E04670C"/>
    <w:multiLevelType w:val="hybridMultilevel"/>
    <w:tmpl w:val="240081B0"/>
    <w:lvl w:ilvl="0" w:tplc="BA223B1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72771F20"/>
    <w:multiLevelType w:val="hybridMultilevel"/>
    <w:tmpl w:val="82321DAA"/>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80">
    <w:nsid w:val="733B5DFF"/>
    <w:multiLevelType w:val="hybridMultilevel"/>
    <w:tmpl w:val="0A1E8778"/>
    <w:lvl w:ilvl="0" w:tplc="583ED48E">
      <w:start w:val="1"/>
      <w:numFmt w:val="decimal"/>
      <w:lvlText w:val="%1-"/>
      <w:lvlJc w:val="left"/>
      <w:pPr>
        <w:ind w:left="1155" w:hanging="360"/>
      </w:pPr>
      <w:rPr>
        <w:rFonts w:hint="default"/>
      </w:rPr>
    </w:lvl>
    <w:lvl w:ilvl="1" w:tplc="440A0019" w:tentative="1">
      <w:start w:val="1"/>
      <w:numFmt w:val="lowerLetter"/>
      <w:lvlText w:val="%2."/>
      <w:lvlJc w:val="left"/>
      <w:pPr>
        <w:ind w:left="1875" w:hanging="360"/>
      </w:pPr>
    </w:lvl>
    <w:lvl w:ilvl="2" w:tplc="440A001B" w:tentative="1">
      <w:start w:val="1"/>
      <w:numFmt w:val="lowerRoman"/>
      <w:lvlText w:val="%3."/>
      <w:lvlJc w:val="right"/>
      <w:pPr>
        <w:ind w:left="2595" w:hanging="180"/>
      </w:pPr>
    </w:lvl>
    <w:lvl w:ilvl="3" w:tplc="440A000F" w:tentative="1">
      <w:start w:val="1"/>
      <w:numFmt w:val="decimal"/>
      <w:lvlText w:val="%4."/>
      <w:lvlJc w:val="left"/>
      <w:pPr>
        <w:ind w:left="3315" w:hanging="360"/>
      </w:pPr>
    </w:lvl>
    <w:lvl w:ilvl="4" w:tplc="440A0019" w:tentative="1">
      <w:start w:val="1"/>
      <w:numFmt w:val="lowerLetter"/>
      <w:lvlText w:val="%5."/>
      <w:lvlJc w:val="left"/>
      <w:pPr>
        <w:ind w:left="4035" w:hanging="360"/>
      </w:pPr>
    </w:lvl>
    <w:lvl w:ilvl="5" w:tplc="440A001B" w:tentative="1">
      <w:start w:val="1"/>
      <w:numFmt w:val="lowerRoman"/>
      <w:lvlText w:val="%6."/>
      <w:lvlJc w:val="right"/>
      <w:pPr>
        <w:ind w:left="4755" w:hanging="180"/>
      </w:pPr>
    </w:lvl>
    <w:lvl w:ilvl="6" w:tplc="440A000F" w:tentative="1">
      <w:start w:val="1"/>
      <w:numFmt w:val="decimal"/>
      <w:lvlText w:val="%7."/>
      <w:lvlJc w:val="left"/>
      <w:pPr>
        <w:ind w:left="5475" w:hanging="360"/>
      </w:pPr>
    </w:lvl>
    <w:lvl w:ilvl="7" w:tplc="440A0019" w:tentative="1">
      <w:start w:val="1"/>
      <w:numFmt w:val="lowerLetter"/>
      <w:lvlText w:val="%8."/>
      <w:lvlJc w:val="left"/>
      <w:pPr>
        <w:ind w:left="6195" w:hanging="360"/>
      </w:pPr>
    </w:lvl>
    <w:lvl w:ilvl="8" w:tplc="440A001B" w:tentative="1">
      <w:start w:val="1"/>
      <w:numFmt w:val="lowerRoman"/>
      <w:lvlText w:val="%9."/>
      <w:lvlJc w:val="right"/>
      <w:pPr>
        <w:ind w:left="6915" w:hanging="180"/>
      </w:pPr>
    </w:lvl>
  </w:abstractNum>
  <w:abstractNum w:abstractNumId="81">
    <w:nsid w:val="736A7E4B"/>
    <w:multiLevelType w:val="hybridMultilevel"/>
    <w:tmpl w:val="D81A1EC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nsid w:val="73F37ABF"/>
    <w:multiLevelType w:val="hybridMultilevel"/>
    <w:tmpl w:val="F468CA4E"/>
    <w:lvl w:ilvl="0" w:tplc="BCD61178">
      <w:start w:val="1"/>
      <w:numFmt w:val="upperRoman"/>
      <w:lvlText w:val="%1."/>
      <w:lvlJc w:val="right"/>
      <w:pPr>
        <w:ind w:left="720" w:hanging="360"/>
      </w:pPr>
      <w:rPr>
        <w:b w:val="0"/>
        <w:i w:val="0"/>
        <w:strike w:val="0"/>
        <w:dstrike w:val="0"/>
        <w:color w:val="auto"/>
        <w:sz w:val="24"/>
        <w:szCs w:val="24"/>
        <w:u w:val="none" w:color="FFFFFF" w:themeColor="background1"/>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3">
    <w:nsid w:val="753C574E"/>
    <w:multiLevelType w:val="hybridMultilevel"/>
    <w:tmpl w:val="3ED6048A"/>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84">
    <w:nsid w:val="76E051AF"/>
    <w:multiLevelType w:val="hybridMultilevel"/>
    <w:tmpl w:val="E31C5A06"/>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85">
    <w:nsid w:val="78E006B3"/>
    <w:multiLevelType w:val="hybridMultilevel"/>
    <w:tmpl w:val="524C8374"/>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86">
    <w:nsid w:val="796D0B30"/>
    <w:multiLevelType w:val="hybridMultilevel"/>
    <w:tmpl w:val="618EDFB0"/>
    <w:lvl w:ilvl="0" w:tplc="DCA2D49C">
      <w:start w:val="1"/>
      <w:numFmt w:val="upperRoman"/>
      <w:lvlText w:val="%1."/>
      <w:lvlJc w:val="left"/>
      <w:pPr>
        <w:ind w:left="720" w:hanging="720"/>
      </w:pPr>
      <w:rPr>
        <w:rFonts w:hint="default"/>
        <w:b w:val="0"/>
        <w:color w:val="auto"/>
        <w:sz w:val="24"/>
        <w:szCs w:val="24"/>
      </w:r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87">
    <w:nsid w:val="7AB94C5A"/>
    <w:multiLevelType w:val="hybridMultilevel"/>
    <w:tmpl w:val="AE28C9F2"/>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88">
    <w:nsid w:val="7AC07608"/>
    <w:multiLevelType w:val="hybridMultilevel"/>
    <w:tmpl w:val="AA80A52C"/>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89">
    <w:nsid w:val="7AC765F6"/>
    <w:multiLevelType w:val="hybridMultilevel"/>
    <w:tmpl w:val="3E9C5C3C"/>
    <w:lvl w:ilvl="0" w:tplc="440A0011">
      <w:start w:val="1"/>
      <w:numFmt w:val="decimal"/>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
    <w:nsid w:val="7C1B6729"/>
    <w:multiLevelType w:val="hybridMultilevel"/>
    <w:tmpl w:val="C4B867E2"/>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91">
    <w:nsid w:val="7CEA64DF"/>
    <w:multiLevelType w:val="hybridMultilevel"/>
    <w:tmpl w:val="04E8B58A"/>
    <w:lvl w:ilvl="0" w:tplc="440A0001">
      <w:start w:val="1"/>
      <w:numFmt w:val="bullet"/>
      <w:lvlText w:val=""/>
      <w:lvlJc w:val="left"/>
      <w:pPr>
        <w:ind w:left="2130" w:hanging="360"/>
      </w:pPr>
      <w:rPr>
        <w:rFonts w:ascii="Symbol" w:hAnsi="Symbol" w:hint="default"/>
      </w:rPr>
    </w:lvl>
    <w:lvl w:ilvl="1" w:tplc="440A0003" w:tentative="1">
      <w:start w:val="1"/>
      <w:numFmt w:val="bullet"/>
      <w:lvlText w:val="o"/>
      <w:lvlJc w:val="left"/>
      <w:pPr>
        <w:ind w:left="2850" w:hanging="360"/>
      </w:pPr>
      <w:rPr>
        <w:rFonts w:ascii="Courier New" w:hAnsi="Courier New" w:cs="Courier New" w:hint="default"/>
      </w:rPr>
    </w:lvl>
    <w:lvl w:ilvl="2" w:tplc="440A0005" w:tentative="1">
      <w:start w:val="1"/>
      <w:numFmt w:val="bullet"/>
      <w:lvlText w:val=""/>
      <w:lvlJc w:val="left"/>
      <w:pPr>
        <w:ind w:left="3570" w:hanging="360"/>
      </w:pPr>
      <w:rPr>
        <w:rFonts w:ascii="Wingdings" w:hAnsi="Wingdings" w:hint="default"/>
      </w:rPr>
    </w:lvl>
    <w:lvl w:ilvl="3" w:tplc="440A0001" w:tentative="1">
      <w:start w:val="1"/>
      <w:numFmt w:val="bullet"/>
      <w:lvlText w:val=""/>
      <w:lvlJc w:val="left"/>
      <w:pPr>
        <w:ind w:left="4290" w:hanging="360"/>
      </w:pPr>
      <w:rPr>
        <w:rFonts w:ascii="Symbol" w:hAnsi="Symbol" w:hint="default"/>
      </w:rPr>
    </w:lvl>
    <w:lvl w:ilvl="4" w:tplc="440A0003" w:tentative="1">
      <w:start w:val="1"/>
      <w:numFmt w:val="bullet"/>
      <w:lvlText w:val="o"/>
      <w:lvlJc w:val="left"/>
      <w:pPr>
        <w:ind w:left="5010" w:hanging="360"/>
      </w:pPr>
      <w:rPr>
        <w:rFonts w:ascii="Courier New" w:hAnsi="Courier New" w:cs="Courier New" w:hint="default"/>
      </w:rPr>
    </w:lvl>
    <w:lvl w:ilvl="5" w:tplc="440A0005" w:tentative="1">
      <w:start w:val="1"/>
      <w:numFmt w:val="bullet"/>
      <w:lvlText w:val=""/>
      <w:lvlJc w:val="left"/>
      <w:pPr>
        <w:ind w:left="5730" w:hanging="360"/>
      </w:pPr>
      <w:rPr>
        <w:rFonts w:ascii="Wingdings" w:hAnsi="Wingdings" w:hint="default"/>
      </w:rPr>
    </w:lvl>
    <w:lvl w:ilvl="6" w:tplc="440A0001" w:tentative="1">
      <w:start w:val="1"/>
      <w:numFmt w:val="bullet"/>
      <w:lvlText w:val=""/>
      <w:lvlJc w:val="left"/>
      <w:pPr>
        <w:ind w:left="6450" w:hanging="360"/>
      </w:pPr>
      <w:rPr>
        <w:rFonts w:ascii="Symbol" w:hAnsi="Symbol" w:hint="default"/>
      </w:rPr>
    </w:lvl>
    <w:lvl w:ilvl="7" w:tplc="440A0003" w:tentative="1">
      <w:start w:val="1"/>
      <w:numFmt w:val="bullet"/>
      <w:lvlText w:val="o"/>
      <w:lvlJc w:val="left"/>
      <w:pPr>
        <w:ind w:left="7170" w:hanging="360"/>
      </w:pPr>
      <w:rPr>
        <w:rFonts w:ascii="Courier New" w:hAnsi="Courier New" w:cs="Courier New" w:hint="default"/>
      </w:rPr>
    </w:lvl>
    <w:lvl w:ilvl="8" w:tplc="440A0005" w:tentative="1">
      <w:start w:val="1"/>
      <w:numFmt w:val="bullet"/>
      <w:lvlText w:val=""/>
      <w:lvlJc w:val="left"/>
      <w:pPr>
        <w:ind w:left="7890" w:hanging="360"/>
      </w:pPr>
      <w:rPr>
        <w:rFonts w:ascii="Wingdings" w:hAnsi="Wingdings" w:hint="default"/>
      </w:rPr>
    </w:lvl>
  </w:abstractNum>
  <w:abstractNum w:abstractNumId="92">
    <w:nsid w:val="7E763DF4"/>
    <w:multiLevelType w:val="hybridMultilevel"/>
    <w:tmpl w:val="59A2FC96"/>
    <w:lvl w:ilvl="0" w:tplc="BC1046F4">
      <w:start w:val="1"/>
      <w:numFmt w:val="upperRoman"/>
      <w:lvlText w:val="%1."/>
      <w:lvlJc w:val="left"/>
      <w:pPr>
        <w:ind w:left="644" w:hanging="360"/>
      </w:pPr>
      <w:rPr>
        <w:rFonts w:ascii="Museo Sans 100" w:hAnsi="Museo Sans 100" w:hint="default"/>
        <w:b w:val="0"/>
        <w:sz w:val="24"/>
        <w:szCs w:val="24"/>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nsid w:val="7EFE23FF"/>
    <w:multiLevelType w:val="hybridMultilevel"/>
    <w:tmpl w:val="E914609C"/>
    <w:lvl w:ilvl="0" w:tplc="F6281C16">
      <w:start w:val="4"/>
      <w:numFmt w:val="decimal"/>
      <w:lvlText w:val="%1."/>
      <w:lvlJc w:val="left"/>
      <w:pPr>
        <w:ind w:left="740" w:hanging="360"/>
      </w:pPr>
      <w:rPr>
        <w:rFonts w:hint="default"/>
      </w:r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94">
    <w:nsid w:val="7F45477C"/>
    <w:multiLevelType w:val="hybridMultilevel"/>
    <w:tmpl w:val="0CAECE92"/>
    <w:lvl w:ilvl="0" w:tplc="71089F66">
      <w:start w:val="1"/>
      <w:numFmt w:val="upperRoman"/>
      <w:lvlText w:val="%1."/>
      <w:lvlJc w:val="right"/>
      <w:pPr>
        <w:ind w:left="720" w:hanging="360"/>
      </w:pPr>
      <w:rPr>
        <w:rFonts w:ascii="Museo Sans 100" w:hAnsi="Museo Sans 100"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82"/>
  </w:num>
  <w:num w:numId="4">
    <w:abstractNumId w:val="46"/>
  </w:num>
  <w:num w:numId="5">
    <w:abstractNumId w:val="58"/>
  </w:num>
  <w:num w:numId="6">
    <w:abstractNumId w:val="9"/>
  </w:num>
  <w:num w:numId="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num>
  <w:num w:numId="10">
    <w:abstractNumId w:val="94"/>
  </w:num>
  <w:num w:numId="11">
    <w:abstractNumId w:val="92"/>
  </w:num>
  <w:num w:numId="12">
    <w:abstractNumId w:val="89"/>
  </w:num>
  <w:num w:numId="13">
    <w:abstractNumId w:val="62"/>
  </w:num>
  <w:num w:numId="14">
    <w:abstractNumId w:val="86"/>
  </w:num>
  <w:num w:numId="15">
    <w:abstractNumId w:val="73"/>
  </w:num>
  <w:num w:numId="16">
    <w:abstractNumId w:val="8"/>
  </w:num>
  <w:num w:numId="17">
    <w:abstractNumId w:val="47"/>
  </w:num>
  <w:num w:numId="18">
    <w:abstractNumId w:val="39"/>
  </w:num>
  <w:num w:numId="19">
    <w:abstractNumId w:val="33"/>
  </w:num>
  <w:num w:numId="20">
    <w:abstractNumId w:val="66"/>
  </w:num>
  <w:num w:numId="21">
    <w:abstractNumId w:val="41"/>
  </w:num>
  <w:num w:numId="22">
    <w:abstractNumId w:val="4"/>
  </w:num>
  <w:num w:numId="23">
    <w:abstractNumId w:val="50"/>
  </w:num>
  <w:num w:numId="24">
    <w:abstractNumId w:val="64"/>
  </w:num>
  <w:num w:numId="25">
    <w:abstractNumId w:val="83"/>
  </w:num>
  <w:num w:numId="26">
    <w:abstractNumId w:val="91"/>
  </w:num>
  <w:num w:numId="27">
    <w:abstractNumId w:val="15"/>
  </w:num>
  <w:num w:numId="28">
    <w:abstractNumId w:val="77"/>
  </w:num>
  <w:num w:numId="29">
    <w:abstractNumId w:val="65"/>
  </w:num>
  <w:num w:numId="30">
    <w:abstractNumId w:val="85"/>
  </w:num>
  <w:num w:numId="31">
    <w:abstractNumId w:val="32"/>
  </w:num>
  <w:num w:numId="32">
    <w:abstractNumId w:val="55"/>
  </w:num>
  <w:num w:numId="33">
    <w:abstractNumId w:val="84"/>
  </w:num>
  <w:num w:numId="34">
    <w:abstractNumId w:val="5"/>
  </w:num>
  <w:num w:numId="35">
    <w:abstractNumId w:val="18"/>
  </w:num>
  <w:num w:numId="36">
    <w:abstractNumId w:val="87"/>
  </w:num>
  <w:num w:numId="37">
    <w:abstractNumId w:val="7"/>
  </w:num>
  <w:num w:numId="38">
    <w:abstractNumId w:val="37"/>
  </w:num>
  <w:num w:numId="39">
    <w:abstractNumId w:val="14"/>
  </w:num>
  <w:num w:numId="40">
    <w:abstractNumId w:val="63"/>
  </w:num>
  <w:num w:numId="41">
    <w:abstractNumId w:val="3"/>
  </w:num>
  <w:num w:numId="42">
    <w:abstractNumId w:val="67"/>
  </w:num>
  <w:num w:numId="43">
    <w:abstractNumId w:val="26"/>
  </w:num>
  <w:num w:numId="44">
    <w:abstractNumId w:val="29"/>
  </w:num>
  <w:num w:numId="45">
    <w:abstractNumId w:val="28"/>
  </w:num>
  <w:num w:numId="46">
    <w:abstractNumId w:val="21"/>
  </w:num>
  <w:num w:numId="47">
    <w:abstractNumId w:val="88"/>
  </w:num>
  <w:num w:numId="48">
    <w:abstractNumId w:val="25"/>
  </w:num>
  <w:num w:numId="49">
    <w:abstractNumId w:val="19"/>
  </w:num>
  <w:num w:numId="50">
    <w:abstractNumId w:val="71"/>
  </w:num>
  <w:num w:numId="51">
    <w:abstractNumId w:val="2"/>
  </w:num>
  <w:num w:numId="52">
    <w:abstractNumId w:val="38"/>
  </w:num>
  <w:num w:numId="53">
    <w:abstractNumId w:val="75"/>
  </w:num>
  <w:num w:numId="54">
    <w:abstractNumId w:val="53"/>
  </w:num>
  <w:num w:numId="55">
    <w:abstractNumId w:val="27"/>
  </w:num>
  <w:num w:numId="56">
    <w:abstractNumId w:val="79"/>
  </w:num>
  <w:num w:numId="57">
    <w:abstractNumId w:val="10"/>
  </w:num>
  <w:num w:numId="58">
    <w:abstractNumId w:val="80"/>
  </w:num>
  <w:num w:numId="59">
    <w:abstractNumId w:val="68"/>
  </w:num>
  <w:num w:numId="60">
    <w:abstractNumId w:val="13"/>
  </w:num>
  <w:num w:numId="61">
    <w:abstractNumId w:val="59"/>
  </w:num>
  <w:num w:numId="62">
    <w:abstractNumId w:val="40"/>
  </w:num>
  <w:num w:numId="63">
    <w:abstractNumId w:val="70"/>
  </w:num>
  <w:num w:numId="64">
    <w:abstractNumId w:val="35"/>
  </w:num>
  <w:num w:numId="65">
    <w:abstractNumId w:val="54"/>
  </w:num>
  <w:num w:numId="66">
    <w:abstractNumId w:val="61"/>
  </w:num>
  <w:num w:numId="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1"/>
  </w:num>
  <w:num w:numId="69">
    <w:abstractNumId w:val="11"/>
  </w:num>
  <w:num w:numId="70">
    <w:abstractNumId w:val="74"/>
  </w:num>
  <w:num w:numId="71">
    <w:abstractNumId w:val="52"/>
  </w:num>
  <w:num w:numId="72">
    <w:abstractNumId w:val="36"/>
  </w:num>
  <w:num w:numId="73">
    <w:abstractNumId w:val="30"/>
  </w:num>
  <w:num w:numId="74">
    <w:abstractNumId w:val="12"/>
  </w:num>
  <w:num w:numId="75">
    <w:abstractNumId w:val="44"/>
  </w:num>
  <w:num w:numId="76">
    <w:abstractNumId w:val="16"/>
  </w:num>
  <w:num w:numId="77">
    <w:abstractNumId w:val="78"/>
  </w:num>
  <w:num w:numId="78">
    <w:abstractNumId w:val="76"/>
  </w:num>
  <w:num w:numId="79">
    <w:abstractNumId w:val="24"/>
  </w:num>
  <w:num w:numId="80">
    <w:abstractNumId w:val="60"/>
  </w:num>
  <w:num w:numId="81">
    <w:abstractNumId w:val="81"/>
  </w:num>
  <w:num w:numId="82">
    <w:abstractNumId w:val="72"/>
  </w:num>
  <w:num w:numId="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7"/>
  </w:num>
  <w:num w:numId="85">
    <w:abstractNumId w:val="69"/>
  </w:num>
  <w:num w:numId="86">
    <w:abstractNumId w:val="34"/>
  </w:num>
  <w:num w:numId="87">
    <w:abstractNumId w:val="56"/>
  </w:num>
  <w:num w:numId="88">
    <w:abstractNumId w:val="48"/>
  </w:num>
  <w:num w:numId="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num>
  <w:num w:numId="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0"/>
  </w:num>
  <w:num w:numId="93">
    <w:abstractNumId w:val="45"/>
  </w:num>
  <w:num w:numId="94">
    <w:abstractNumId w:val="6"/>
  </w:num>
  <w:num w:numId="95">
    <w:abstractNumId w:val="93"/>
  </w:num>
  <w:num w:numId="96">
    <w:abstractNumId w:val="31"/>
  </w:num>
  <w:num w:numId="97">
    <w:abstractNumId w:val="2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C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05"/>
    <w:rsid w:val="00006B13"/>
    <w:rsid w:val="000070CC"/>
    <w:rsid w:val="0000727D"/>
    <w:rsid w:val="00010A2F"/>
    <w:rsid w:val="000114AA"/>
    <w:rsid w:val="000116E2"/>
    <w:rsid w:val="00011CDA"/>
    <w:rsid w:val="000147B0"/>
    <w:rsid w:val="0001487E"/>
    <w:rsid w:val="000149AB"/>
    <w:rsid w:val="0001651D"/>
    <w:rsid w:val="000209C4"/>
    <w:rsid w:val="00020BE8"/>
    <w:rsid w:val="00022009"/>
    <w:rsid w:val="0002283A"/>
    <w:rsid w:val="00023FA4"/>
    <w:rsid w:val="00024552"/>
    <w:rsid w:val="00025BD6"/>
    <w:rsid w:val="00025E3E"/>
    <w:rsid w:val="000274CD"/>
    <w:rsid w:val="00030AF0"/>
    <w:rsid w:val="00031072"/>
    <w:rsid w:val="0003513D"/>
    <w:rsid w:val="000358A8"/>
    <w:rsid w:val="00036546"/>
    <w:rsid w:val="000400DE"/>
    <w:rsid w:val="0004090E"/>
    <w:rsid w:val="00041418"/>
    <w:rsid w:val="00041C17"/>
    <w:rsid w:val="000426B4"/>
    <w:rsid w:val="00042DFA"/>
    <w:rsid w:val="00043D57"/>
    <w:rsid w:val="00044412"/>
    <w:rsid w:val="00044B56"/>
    <w:rsid w:val="00045F4B"/>
    <w:rsid w:val="00046D7D"/>
    <w:rsid w:val="00050C79"/>
    <w:rsid w:val="00052231"/>
    <w:rsid w:val="00053637"/>
    <w:rsid w:val="00054114"/>
    <w:rsid w:val="000545B2"/>
    <w:rsid w:val="00055D71"/>
    <w:rsid w:val="000635C2"/>
    <w:rsid w:val="000643C6"/>
    <w:rsid w:val="00065E23"/>
    <w:rsid w:val="00070261"/>
    <w:rsid w:val="0007234B"/>
    <w:rsid w:val="00072E0D"/>
    <w:rsid w:val="000739B5"/>
    <w:rsid w:val="00074892"/>
    <w:rsid w:val="000752AB"/>
    <w:rsid w:val="00075486"/>
    <w:rsid w:val="00084294"/>
    <w:rsid w:val="00084FD2"/>
    <w:rsid w:val="000872DA"/>
    <w:rsid w:val="000906D8"/>
    <w:rsid w:val="00091C2B"/>
    <w:rsid w:val="000937F8"/>
    <w:rsid w:val="00093AF2"/>
    <w:rsid w:val="000941E2"/>
    <w:rsid w:val="00095C3B"/>
    <w:rsid w:val="00097A87"/>
    <w:rsid w:val="00097D12"/>
    <w:rsid w:val="000A22E5"/>
    <w:rsid w:val="000A24BF"/>
    <w:rsid w:val="000A31A9"/>
    <w:rsid w:val="000A46D5"/>
    <w:rsid w:val="000A4BE9"/>
    <w:rsid w:val="000A4CAA"/>
    <w:rsid w:val="000A50A0"/>
    <w:rsid w:val="000A62A2"/>
    <w:rsid w:val="000A656E"/>
    <w:rsid w:val="000A777D"/>
    <w:rsid w:val="000B0040"/>
    <w:rsid w:val="000B12C1"/>
    <w:rsid w:val="000B4A72"/>
    <w:rsid w:val="000B5B52"/>
    <w:rsid w:val="000C1DEF"/>
    <w:rsid w:val="000C2168"/>
    <w:rsid w:val="000C4F4F"/>
    <w:rsid w:val="000C4F52"/>
    <w:rsid w:val="000C5451"/>
    <w:rsid w:val="000C5AE0"/>
    <w:rsid w:val="000C5B17"/>
    <w:rsid w:val="000C6731"/>
    <w:rsid w:val="000C78D9"/>
    <w:rsid w:val="000D0A79"/>
    <w:rsid w:val="000D0E60"/>
    <w:rsid w:val="000D2778"/>
    <w:rsid w:val="000D6B54"/>
    <w:rsid w:val="000D6CC6"/>
    <w:rsid w:val="000D713B"/>
    <w:rsid w:val="000E2255"/>
    <w:rsid w:val="000E2782"/>
    <w:rsid w:val="000E52DF"/>
    <w:rsid w:val="000E5E2E"/>
    <w:rsid w:val="000E6226"/>
    <w:rsid w:val="000E7781"/>
    <w:rsid w:val="000E7AD3"/>
    <w:rsid w:val="000F07F2"/>
    <w:rsid w:val="000F0A9A"/>
    <w:rsid w:val="000F2944"/>
    <w:rsid w:val="000F35FE"/>
    <w:rsid w:val="000F51C0"/>
    <w:rsid w:val="000F5915"/>
    <w:rsid w:val="000F607A"/>
    <w:rsid w:val="000F671B"/>
    <w:rsid w:val="000F67BB"/>
    <w:rsid w:val="000F795F"/>
    <w:rsid w:val="00100D5A"/>
    <w:rsid w:val="00101725"/>
    <w:rsid w:val="001107E5"/>
    <w:rsid w:val="00110E97"/>
    <w:rsid w:val="00111310"/>
    <w:rsid w:val="001119FF"/>
    <w:rsid w:val="00113169"/>
    <w:rsid w:val="0011339E"/>
    <w:rsid w:val="00113602"/>
    <w:rsid w:val="00113B2C"/>
    <w:rsid w:val="00113E5E"/>
    <w:rsid w:val="00115905"/>
    <w:rsid w:val="00115BCE"/>
    <w:rsid w:val="001162E1"/>
    <w:rsid w:val="00116EF7"/>
    <w:rsid w:val="00117611"/>
    <w:rsid w:val="0011793F"/>
    <w:rsid w:val="0012627A"/>
    <w:rsid w:val="00130EFE"/>
    <w:rsid w:val="00131C18"/>
    <w:rsid w:val="00131D5C"/>
    <w:rsid w:val="001342E6"/>
    <w:rsid w:val="00141B26"/>
    <w:rsid w:val="00142E9F"/>
    <w:rsid w:val="0015093F"/>
    <w:rsid w:val="00150FA5"/>
    <w:rsid w:val="001510AB"/>
    <w:rsid w:val="00151BA4"/>
    <w:rsid w:val="00157143"/>
    <w:rsid w:val="00157F05"/>
    <w:rsid w:val="0016195D"/>
    <w:rsid w:val="00162B96"/>
    <w:rsid w:val="00164893"/>
    <w:rsid w:val="00164F7F"/>
    <w:rsid w:val="00165F93"/>
    <w:rsid w:val="001672A9"/>
    <w:rsid w:val="00167D50"/>
    <w:rsid w:val="00170AA3"/>
    <w:rsid w:val="001728E7"/>
    <w:rsid w:val="00173E34"/>
    <w:rsid w:val="001758B6"/>
    <w:rsid w:val="001764FD"/>
    <w:rsid w:val="00180A43"/>
    <w:rsid w:val="00181117"/>
    <w:rsid w:val="00182222"/>
    <w:rsid w:val="001823E1"/>
    <w:rsid w:val="00182F96"/>
    <w:rsid w:val="001831CE"/>
    <w:rsid w:val="001841C0"/>
    <w:rsid w:val="00187EF7"/>
    <w:rsid w:val="001A0F54"/>
    <w:rsid w:val="001A1258"/>
    <w:rsid w:val="001A1BE1"/>
    <w:rsid w:val="001A1C7B"/>
    <w:rsid w:val="001A4EA6"/>
    <w:rsid w:val="001A53A6"/>
    <w:rsid w:val="001A6550"/>
    <w:rsid w:val="001A65CC"/>
    <w:rsid w:val="001A6E68"/>
    <w:rsid w:val="001B0BBD"/>
    <w:rsid w:val="001B2E2C"/>
    <w:rsid w:val="001B4033"/>
    <w:rsid w:val="001B5075"/>
    <w:rsid w:val="001B5A11"/>
    <w:rsid w:val="001B7E83"/>
    <w:rsid w:val="001C0252"/>
    <w:rsid w:val="001C15A4"/>
    <w:rsid w:val="001C1B4C"/>
    <w:rsid w:val="001C2525"/>
    <w:rsid w:val="001C3966"/>
    <w:rsid w:val="001C4617"/>
    <w:rsid w:val="001C5235"/>
    <w:rsid w:val="001C5341"/>
    <w:rsid w:val="001C63A3"/>
    <w:rsid w:val="001C6A21"/>
    <w:rsid w:val="001C71E7"/>
    <w:rsid w:val="001C7546"/>
    <w:rsid w:val="001C7756"/>
    <w:rsid w:val="001D3C09"/>
    <w:rsid w:val="001D610E"/>
    <w:rsid w:val="001D7824"/>
    <w:rsid w:val="001E151B"/>
    <w:rsid w:val="001E1CA2"/>
    <w:rsid w:val="001E2801"/>
    <w:rsid w:val="001E2AE1"/>
    <w:rsid w:val="001E32BB"/>
    <w:rsid w:val="001E3664"/>
    <w:rsid w:val="001E657A"/>
    <w:rsid w:val="001E6B01"/>
    <w:rsid w:val="001F0F3D"/>
    <w:rsid w:val="001F25CA"/>
    <w:rsid w:val="001F2858"/>
    <w:rsid w:val="001F28FC"/>
    <w:rsid w:val="001F3048"/>
    <w:rsid w:val="001F5418"/>
    <w:rsid w:val="001F726C"/>
    <w:rsid w:val="001F7AF7"/>
    <w:rsid w:val="0020006E"/>
    <w:rsid w:val="00201225"/>
    <w:rsid w:val="0020366A"/>
    <w:rsid w:val="00204288"/>
    <w:rsid w:val="00206B8E"/>
    <w:rsid w:val="00206DB7"/>
    <w:rsid w:val="002076C8"/>
    <w:rsid w:val="00210BF2"/>
    <w:rsid w:val="00210C7E"/>
    <w:rsid w:val="00212067"/>
    <w:rsid w:val="00212A0F"/>
    <w:rsid w:val="00215A91"/>
    <w:rsid w:val="0021650D"/>
    <w:rsid w:val="002166B3"/>
    <w:rsid w:val="002205BA"/>
    <w:rsid w:val="00220E79"/>
    <w:rsid w:val="00221F36"/>
    <w:rsid w:val="0022231B"/>
    <w:rsid w:val="00224514"/>
    <w:rsid w:val="002254AF"/>
    <w:rsid w:val="00226049"/>
    <w:rsid w:val="002278A8"/>
    <w:rsid w:val="00234BE0"/>
    <w:rsid w:val="0023685F"/>
    <w:rsid w:val="00236C57"/>
    <w:rsid w:val="00237741"/>
    <w:rsid w:val="0023785B"/>
    <w:rsid w:val="00237A46"/>
    <w:rsid w:val="00237B25"/>
    <w:rsid w:val="00237C19"/>
    <w:rsid w:val="0024174D"/>
    <w:rsid w:val="0024182B"/>
    <w:rsid w:val="00242413"/>
    <w:rsid w:val="00242474"/>
    <w:rsid w:val="002427FD"/>
    <w:rsid w:val="002432FF"/>
    <w:rsid w:val="0024331A"/>
    <w:rsid w:val="00243B0A"/>
    <w:rsid w:val="00245BDC"/>
    <w:rsid w:val="0024616A"/>
    <w:rsid w:val="002479F4"/>
    <w:rsid w:val="00250030"/>
    <w:rsid w:val="00252633"/>
    <w:rsid w:val="00252DBF"/>
    <w:rsid w:val="00257204"/>
    <w:rsid w:val="00257219"/>
    <w:rsid w:val="00262DA0"/>
    <w:rsid w:val="0026461F"/>
    <w:rsid w:val="00264A32"/>
    <w:rsid w:val="002658DE"/>
    <w:rsid w:val="00265E70"/>
    <w:rsid w:val="00265F84"/>
    <w:rsid w:val="00270B04"/>
    <w:rsid w:val="00271894"/>
    <w:rsid w:val="00271E3F"/>
    <w:rsid w:val="00274425"/>
    <w:rsid w:val="0027649A"/>
    <w:rsid w:val="002776D0"/>
    <w:rsid w:val="0027784F"/>
    <w:rsid w:val="002802AD"/>
    <w:rsid w:val="0028036D"/>
    <w:rsid w:val="00281459"/>
    <w:rsid w:val="0028348A"/>
    <w:rsid w:val="00290626"/>
    <w:rsid w:val="00290646"/>
    <w:rsid w:val="002912CC"/>
    <w:rsid w:val="0029174E"/>
    <w:rsid w:val="002A08C0"/>
    <w:rsid w:val="002A17AA"/>
    <w:rsid w:val="002A22D5"/>
    <w:rsid w:val="002A2500"/>
    <w:rsid w:val="002A3CB5"/>
    <w:rsid w:val="002A417C"/>
    <w:rsid w:val="002A54D6"/>
    <w:rsid w:val="002A589D"/>
    <w:rsid w:val="002B1BF1"/>
    <w:rsid w:val="002B1FC5"/>
    <w:rsid w:val="002B1FDE"/>
    <w:rsid w:val="002B2A14"/>
    <w:rsid w:val="002B3B79"/>
    <w:rsid w:val="002C135D"/>
    <w:rsid w:val="002C2218"/>
    <w:rsid w:val="002C6E61"/>
    <w:rsid w:val="002C7CA9"/>
    <w:rsid w:val="002C7E27"/>
    <w:rsid w:val="002D3447"/>
    <w:rsid w:val="002D6D9C"/>
    <w:rsid w:val="002D6F93"/>
    <w:rsid w:val="002D7E4F"/>
    <w:rsid w:val="002E00AE"/>
    <w:rsid w:val="002E36F8"/>
    <w:rsid w:val="002E386F"/>
    <w:rsid w:val="002E4044"/>
    <w:rsid w:val="002E4F0D"/>
    <w:rsid w:val="002E5690"/>
    <w:rsid w:val="002E57E0"/>
    <w:rsid w:val="002E64F2"/>
    <w:rsid w:val="002E7685"/>
    <w:rsid w:val="002E7CDB"/>
    <w:rsid w:val="002F36B8"/>
    <w:rsid w:val="002F4139"/>
    <w:rsid w:val="002F6DC2"/>
    <w:rsid w:val="002F6FFC"/>
    <w:rsid w:val="003005C1"/>
    <w:rsid w:val="00302C03"/>
    <w:rsid w:val="00302F76"/>
    <w:rsid w:val="00302FFD"/>
    <w:rsid w:val="00303F60"/>
    <w:rsid w:val="00306F15"/>
    <w:rsid w:val="0031287F"/>
    <w:rsid w:val="00312A51"/>
    <w:rsid w:val="00313FF0"/>
    <w:rsid w:val="00315B83"/>
    <w:rsid w:val="00315D47"/>
    <w:rsid w:val="00317352"/>
    <w:rsid w:val="003217C0"/>
    <w:rsid w:val="00322CCE"/>
    <w:rsid w:val="00323468"/>
    <w:rsid w:val="003249A7"/>
    <w:rsid w:val="00325548"/>
    <w:rsid w:val="00327766"/>
    <w:rsid w:val="003278A7"/>
    <w:rsid w:val="00330E8B"/>
    <w:rsid w:val="003311F5"/>
    <w:rsid w:val="00332536"/>
    <w:rsid w:val="003327DF"/>
    <w:rsid w:val="003328DF"/>
    <w:rsid w:val="0033361E"/>
    <w:rsid w:val="003336E0"/>
    <w:rsid w:val="00333F05"/>
    <w:rsid w:val="00334045"/>
    <w:rsid w:val="0033463B"/>
    <w:rsid w:val="00337B46"/>
    <w:rsid w:val="00340595"/>
    <w:rsid w:val="00341A5E"/>
    <w:rsid w:val="00342A45"/>
    <w:rsid w:val="003446FD"/>
    <w:rsid w:val="00344B4A"/>
    <w:rsid w:val="0034527B"/>
    <w:rsid w:val="003459FF"/>
    <w:rsid w:val="00347D69"/>
    <w:rsid w:val="00354FF9"/>
    <w:rsid w:val="00355833"/>
    <w:rsid w:val="00355C52"/>
    <w:rsid w:val="00357AEA"/>
    <w:rsid w:val="00357EBC"/>
    <w:rsid w:val="00357F94"/>
    <w:rsid w:val="00364656"/>
    <w:rsid w:val="00364C29"/>
    <w:rsid w:val="00365C45"/>
    <w:rsid w:val="00367849"/>
    <w:rsid w:val="00370688"/>
    <w:rsid w:val="00371F6B"/>
    <w:rsid w:val="0037201B"/>
    <w:rsid w:val="003723EC"/>
    <w:rsid w:val="00373615"/>
    <w:rsid w:val="00375FE3"/>
    <w:rsid w:val="0037606E"/>
    <w:rsid w:val="00377427"/>
    <w:rsid w:val="00385050"/>
    <w:rsid w:val="00386B07"/>
    <w:rsid w:val="003874A3"/>
    <w:rsid w:val="003877C6"/>
    <w:rsid w:val="00393C28"/>
    <w:rsid w:val="003949CF"/>
    <w:rsid w:val="00394C69"/>
    <w:rsid w:val="00397DDF"/>
    <w:rsid w:val="003A3793"/>
    <w:rsid w:val="003A381D"/>
    <w:rsid w:val="003A4274"/>
    <w:rsid w:val="003A429C"/>
    <w:rsid w:val="003A606A"/>
    <w:rsid w:val="003B0074"/>
    <w:rsid w:val="003B0C79"/>
    <w:rsid w:val="003B28CE"/>
    <w:rsid w:val="003B5AB6"/>
    <w:rsid w:val="003B6D53"/>
    <w:rsid w:val="003C1236"/>
    <w:rsid w:val="003C1381"/>
    <w:rsid w:val="003C427E"/>
    <w:rsid w:val="003C507F"/>
    <w:rsid w:val="003C7370"/>
    <w:rsid w:val="003C77F9"/>
    <w:rsid w:val="003C7D02"/>
    <w:rsid w:val="003D01F0"/>
    <w:rsid w:val="003D06DF"/>
    <w:rsid w:val="003D07EA"/>
    <w:rsid w:val="003D2A9B"/>
    <w:rsid w:val="003D3809"/>
    <w:rsid w:val="003D4DCE"/>
    <w:rsid w:val="003D5E0B"/>
    <w:rsid w:val="003D6232"/>
    <w:rsid w:val="003E30B2"/>
    <w:rsid w:val="003E3272"/>
    <w:rsid w:val="003E32EF"/>
    <w:rsid w:val="003E3908"/>
    <w:rsid w:val="003E3ADD"/>
    <w:rsid w:val="003E5C0D"/>
    <w:rsid w:val="003E5E32"/>
    <w:rsid w:val="003E7145"/>
    <w:rsid w:val="003E71B4"/>
    <w:rsid w:val="003F2717"/>
    <w:rsid w:val="003F4B11"/>
    <w:rsid w:val="003F557E"/>
    <w:rsid w:val="003F5D2D"/>
    <w:rsid w:val="003F64C4"/>
    <w:rsid w:val="003F69B8"/>
    <w:rsid w:val="003F6DB3"/>
    <w:rsid w:val="003F7491"/>
    <w:rsid w:val="003F7922"/>
    <w:rsid w:val="00400B80"/>
    <w:rsid w:val="0040228A"/>
    <w:rsid w:val="004024F3"/>
    <w:rsid w:val="00403217"/>
    <w:rsid w:val="00403D07"/>
    <w:rsid w:val="0041485F"/>
    <w:rsid w:val="00414B4D"/>
    <w:rsid w:val="00414B65"/>
    <w:rsid w:val="00415306"/>
    <w:rsid w:val="004156C5"/>
    <w:rsid w:val="00424549"/>
    <w:rsid w:val="004255DF"/>
    <w:rsid w:val="004307BE"/>
    <w:rsid w:val="004315EB"/>
    <w:rsid w:val="00433F5E"/>
    <w:rsid w:val="0043582D"/>
    <w:rsid w:val="00436CF6"/>
    <w:rsid w:val="00440F6F"/>
    <w:rsid w:val="004421B1"/>
    <w:rsid w:val="00451D42"/>
    <w:rsid w:val="00451FC6"/>
    <w:rsid w:val="0045227E"/>
    <w:rsid w:val="00453483"/>
    <w:rsid w:val="0045417A"/>
    <w:rsid w:val="004541D4"/>
    <w:rsid w:val="00454F4F"/>
    <w:rsid w:val="00455230"/>
    <w:rsid w:val="00456372"/>
    <w:rsid w:val="0045785D"/>
    <w:rsid w:val="0046094C"/>
    <w:rsid w:val="00462BF1"/>
    <w:rsid w:val="00465E8C"/>
    <w:rsid w:val="00466F1B"/>
    <w:rsid w:val="00473896"/>
    <w:rsid w:val="004756FC"/>
    <w:rsid w:val="004762A0"/>
    <w:rsid w:val="00476868"/>
    <w:rsid w:val="00476946"/>
    <w:rsid w:val="0048090E"/>
    <w:rsid w:val="00480968"/>
    <w:rsid w:val="00483446"/>
    <w:rsid w:val="00485598"/>
    <w:rsid w:val="004863D7"/>
    <w:rsid w:val="0048737B"/>
    <w:rsid w:val="00487689"/>
    <w:rsid w:val="00487EEE"/>
    <w:rsid w:val="00490A50"/>
    <w:rsid w:val="00492A81"/>
    <w:rsid w:val="00492B80"/>
    <w:rsid w:val="00494706"/>
    <w:rsid w:val="00497180"/>
    <w:rsid w:val="0049749A"/>
    <w:rsid w:val="004A048A"/>
    <w:rsid w:val="004A0DB2"/>
    <w:rsid w:val="004A2706"/>
    <w:rsid w:val="004A4205"/>
    <w:rsid w:val="004A6D7A"/>
    <w:rsid w:val="004A79F3"/>
    <w:rsid w:val="004B4B69"/>
    <w:rsid w:val="004B4FC5"/>
    <w:rsid w:val="004B7B76"/>
    <w:rsid w:val="004C0609"/>
    <w:rsid w:val="004C0E03"/>
    <w:rsid w:val="004C57FF"/>
    <w:rsid w:val="004C5E63"/>
    <w:rsid w:val="004C717F"/>
    <w:rsid w:val="004D216D"/>
    <w:rsid w:val="004D4B72"/>
    <w:rsid w:val="004D52C5"/>
    <w:rsid w:val="004D58C3"/>
    <w:rsid w:val="004D6F08"/>
    <w:rsid w:val="004E0B7A"/>
    <w:rsid w:val="004E0CD3"/>
    <w:rsid w:val="004E1192"/>
    <w:rsid w:val="004E4A1F"/>
    <w:rsid w:val="004E5C9F"/>
    <w:rsid w:val="004E6FD3"/>
    <w:rsid w:val="004F218F"/>
    <w:rsid w:val="004F256B"/>
    <w:rsid w:val="004F2CF1"/>
    <w:rsid w:val="004F560B"/>
    <w:rsid w:val="005015F8"/>
    <w:rsid w:val="0050402C"/>
    <w:rsid w:val="005048E3"/>
    <w:rsid w:val="005056B7"/>
    <w:rsid w:val="00505F9A"/>
    <w:rsid w:val="00506C84"/>
    <w:rsid w:val="0050719B"/>
    <w:rsid w:val="00507431"/>
    <w:rsid w:val="005123EC"/>
    <w:rsid w:val="00514E3D"/>
    <w:rsid w:val="00516E56"/>
    <w:rsid w:val="005177E1"/>
    <w:rsid w:val="00520B41"/>
    <w:rsid w:val="005243EB"/>
    <w:rsid w:val="00524AF4"/>
    <w:rsid w:val="005273FC"/>
    <w:rsid w:val="0053044E"/>
    <w:rsid w:val="00530AEA"/>
    <w:rsid w:val="0053222E"/>
    <w:rsid w:val="00533888"/>
    <w:rsid w:val="00535159"/>
    <w:rsid w:val="005372B4"/>
    <w:rsid w:val="005406D8"/>
    <w:rsid w:val="00541058"/>
    <w:rsid w:val="005410C6"/>
    <w:rsid w:val="005413E2"/>
    <w:rsid w:val="00542492"/>
    <w:rsid w:val="00544867"/>
    <w:rsid w:val="00547C6E"/>
    <w:rsid w:val="00551271"/>
    <w:rsid w:val="005568F5"/>
    <w:rsid w:val="005628C1"/>
    <w:rsid w:val="00562C3A"/>
    <w:rsid w:val="0056389A"/>
    <w:rsid w:val="005649D0"/>
    <w:rsid w:val="00565EB8"/>
    <w:rsid w:val="00567D36"/>
    <w:rsid w:val="005712E4"/>
    <w:rsid w:val="00572D76"/>
    <w:rsid w:val="0057361E"/>
    <w:rsid w:val="00573C7F"/>
    <w:rsid w:val="00575508"/>
    <w:rsid w:val="00575938"/>
    <w:rsid w:val="00576DB8"/>
    <w:rsid w:val="00577F3B"/>
    <w:rsid w:val="005806E7"/>
    <w:rsid w:val="005808A1"/>
    <w:rsid w:val="00580F21"/>
    <w:rsid w:val="00582254"/>
    <w:rsid w:val="00586EAE"/>
    <w:rsid w:val="00593299"/>
    <w:rsid w:val="00593609"/>
    <w:rsid w:val="0059395C"/>
    <w:rsid w:val="00594937"/>
    <w:rsid w:val="00595A11"/>
    <w:rsid w:val="00596A15"/>
    <w:rsid w:val="00596C22"/>
    <w:rsid w:val="00596D0C"/>
    <w:rsid w:val="00596E10"/>
    <w:rsid w:val="005977EF"/>
    <w:rsid w:val="005A423B"/>
    <w:rsid w:val="005A4684"/>
    <w:rsid w:val="005A51A5"/>
    <w:rsid w:val="005A58F5"/>
    <w:rsid w:val="005A6859"/>
    <w:rsid w:val="005A699E"/>
    <w:rsid w:val="005B404C"/>
    <w:rsid w:val="005B410D"/>
    <w:rsid w:val="005B6508"/>
    <w:rsid w:val="005B69B2"/>
    <w:rsid w:val="005B6BF8"/>
    <w:rsid w:val="005C0298"/>
    <w:rsid w:val="005C1221"/>
    <w:rsid w:val="005C1BA9"/>
    <w:rsid w:val="005C20DA"/>
    <w:rsid w:val="005C480E"/>
    <w:rsid w:val="005C539C"/>
    <w:rsid w:val="005C57E4"/>
    <w:rsid w:val="005D3D56"/>
    <w:rsid w:val="005D6562"/>
    <w:rsid w:val="005D6B4A"/>
    <w:rsid w:val="005D78B9"/>
    <w:rsid w:val="005D79E4"/>
    <w:rsid w:val="005D7EC0"/>
    <w:rsid w:val="005E0360"/>
    <w:rsid w:val="005E508F"/>
    <w:rsid w:val="005E51FF"/>
    <w:rsid w:val="005E57A6"/>
    <w:rsid w:val="005E67CE"/>
    <w:rsid w:val="005E7852"/>
    <w:rsid w:val="005F261A"/>
    <w:rsid w:val="005F2E00"/>
    <w:rsid w:val="005F2E9E"/>
    <w:rsid w:val="005F3A07"/>
    <w:rsid w:val="005F41E2"/>
    <w:rsid w:val="005F4A1A"/>
    <w:rsid w:val="005F4C60"/>
    <w:rsid w:val="005F4F97"/>
    <w:rsid w:val="005F7626"/>
    <w:rsid w:val="005F7C03"/>
    <w:rsid w:val="00600A1E"/>
    <w:rsid w:val="006037E3"/>
    <w:rsid w:val="00603A6C"/>
    <w:rsid w:val="00604FFB"/>
    <w:rsid w:val="006116D4"/>
    <w:rsid w:val="00614F1C"/>
    <w:rsid w:val="006160A7"/>
    <w:rsid w:val="006174C6"/>
    <w:rsid w:val="00617939"/>
    <w:rsid w:val="006223DF"/>
    <w:rsid w:val="006236A8"/>
    <w:rsid w:val="00627153"/>
    <w:rsid w:val="006275FF"/>
    <w:rsid w:val="006341F7"/>
    <w:rsid w:val="00634379"/>
    <w:rsid w:val="0063445D"/>
    <w:rsid w:val="00634681"/>
    <w:rsid w:val="0063494F"/>
    <w:rsid w:val="0063537D"/>
    <w:rsid w:val="00635C03"/>
    <w:rsid w:val="006362F1"/>
    <w:rsid w:val="00640B73"/>
    <w:rsid w:val="00640F5E"/>
    <w:rsid w:val="00642B18"/>
    <w:rsid w:val="00643015"/>
    <w:rsid w:val="00643E38"/>
    <w:rsid w:val="00643F20"/>
    <w:rsid w:val="006445AA"/>
    <w:rsid w:val="0064745D"/>
    <w:rsid w:val="0065154C"/>
    <w:rsid w:val="00652651"/>
    <w:rsid w:val="00654923"/>
    <w:rsid w:val="00655106"/>
    <w:rsid w:val="00663503"/>
    <w:rsid w:val="00663970"/>
    <w:rsid w:val="006639CF"/>
    <w:rsid w:val="0066647D"/>
    <w:rsid w:val="00666C77"/>
    <w:rsid w:val="00667F85"/>
    <w:rsid w:val="00674AF8"/>
    <w:rsid w:val="00675A9C"/>
    <w:rsid w:val="00675FFF"/>
    <w:rsid w:val="00676FED"/>
    <w:rsid w:val="00682256"/>
    <w:rsid w:val="00682EA4"/>
    <w:rsid w:val="00683DDB"/>
    <w:rsid w:val="006849FB"/>
    <w:rsid w:val="00685E54"/>
    <w:rsid w:val="00686C6D"/>
    <w:rsid w:val="00690A89"/>
    <w:rsid w:val="00691B1B"/>
    <w:rsid w:val="00691EB8"/>
    <w:rsid w:val="00692DC4"/>
    <w:rsid w:val="00693BC8"/>
    <w:rsid w:val="0069402F"/>
    <w:rsid w:val="0069529D"/>
    <w:rsid w:val="0069545E"/>
    <w:rsid w:val="00695DFB"/>
    <w:rsid w:val="006A0415"/>
    <w:rsid w:val="006A0419"/>
    <w:rsid w:val="006A221B"/>
    <w:rsid w:val="006A32C0"/>
    <w:rsid w:val="006A468E"/>
    <w:rsid w:val="006A4FA9"/>
    <w:rsid w:val="006A5F11"/>
    <w:rsid w:val="006A70A7"/>
    <w:rsid w:val="006A7E9D"/>
    <w:rsid w:val="006B0168"/>
    <w:rsid w:val="006B12B5"/>
    <w:rsid w:val="006B1AEC"/>
    <w:rsid w:val="006B201B"/>
    <w:rsid w:val="006B425A"/>
    <w:rsid w:val="006C146C"/>
    <w:rsid w:val="006C1DDE"/>
    <w:rsid w:val="006C2E5B"/>
    <w:rsid w:val="006C3FF8"/>
    <w:rsid w:val="006C6788"/>
    <w:rsid w:val="006C7B13"/>
    <w:rsid w:val="006D20C2"/>
    <w:rsid w:val="006D2F4F"/>
    <w:rsid w:val="006D3545"/>
    <w:rsid w:val="006D44DD"/>
    <w:rsid w:val="006D45BB"/>
    <w:rsid w:val="006D4E46"/>
    <w:rsid w:val="006D57EF"/>
    <w:rsid w:val="006D581C"/>
    <w:rsid w:val="006E0A97"/>
    <w:rsid w:val="006E0E4D"/>
    <w:rsid w:val="006E1212"/>
    <w:rsid w:val="006E30B3"/>
    <w:rsid w:val="006E3851"/>
    <w:rsid w:val="006E5EB1"/>
    <w:rsid w:val="006E7514"/>
    <w:rsid w:val="006E7E3E"/>
    <w:rsid w:val="006E7FE5"/>
    <w:rsid w:val="006F3E30"/>
    <w:rsid w:val="006F4743"/>
    <w:rsid w:val="007010D2"/>
    <w:rsid w:val="00702695"/>
    <w:rsid w:val="00703431"/>
    <w:rsid w:val="00703666"/>
    <w:rsid w:val="00704AFD"/>
    <w:rsid w:val="00705BD6"/>
    <w:rsid w:val="00706B39"/>
    <w:rsid w:val="0071056A"/>
    <w:rsid w:val="007108BC"/>
    <w:rsid w:val="00711531"/>
    <w:rsid w:val="00712442"/>
    <w:rsid w:val="007125DA"/>
    <w:rsid w:val="007150BD"/>
    <w:rsid w:val="0071646A"/>
    <w:rsid w:val="007212B6"/>
    <w:rsid w:val="0072162E"/>
    <w:rsid w:val="00722157"/>
    <w:rsid w:val="007229AA"/>
    <w:rsid w:val="00723238"/>
    <w:rsid w:val="00730C06"/>
    <w:rsid w:val="00730F2A"/>
    <w:rsid w:val="00731DF4"/>
    <w:rsid w:val="00732510"/>
    <w:rsid w:val="0073349B"/>
    <w:rsid w:val="00733D34"/>
    <w:rsid w:val="007361E5"/>
    <w:rsid w:val="007368F6"/>
    <w:rsid w:val="00737431"/>
    <w:rsid w:val="00743CB3"/>
    <w:rsid w:val="007455C5"/>
    <w:rsid w:val="00746226"/>
    <w:rsid w:val="007467F7"/>
    <w:rsid w:val="00746E11"/>
    <w:rsid w:val="007479B2"/>
    <w:rsid w:val="007512D6"/>
    <w:rsid w:val="00752B89"/>
    <w:rsid w:val="00753AD1"/>
    <w:rsid w:val="007558BB"/>
    <w:rsid w:val="00761342"/>
    <w:rsid w:val="007625A0"/>
    <w:rsid w:val="00765C73"/>
    <w:rsid w:val="00765E9E"/>
    <w:rsid w:val="00773081"/>
    <w:rsid w:val="007735EE"/>
    <w:rsid w:val="00774A8B"/>
    <w:rsid w:val="007756BD"/>
    <w:rsid w:val="00775E37"/>
    <w:rsid w:val="00777C30"/>
    <w:rsid w:val="00781FFD"/>
    <w:rsid w:val="0078350B"/>
    <w:rsid w:val="00783DB9"/>
    <w:rsid w:val="00783DC0"/>
    <w:rsid w:val="007844A1"/>
    <w:rsid w:val="0078476E"/>
    <w:rsid w:val="00785561"/>
    <w:rsid w:val="00786BC1"/>
    <w:rsid w:val="00790425"/>
    <w:rsid w:val="007926FB"/>
    <w:rsid w:val="0079285A"/>
    <w:rsid w:val="0079316A"/>
    <w:rsid w:val="00793CDB"/>
    <w:rsid w:val="007953FB"/>
    <w:rsid w:val="00796205"/>
    <w:rsid w:val="00796B2F"/>
    <w:rsid w:val="007A1E50"/>
    <w:rsid w:val="007A2229"/>
    <w:rsid w:val="007A3784"/>
    <w:rsid w:val="007A3C96"/>
    <w:rsid w:val="007A3EC8"/>
    <w:rsid w:val="007A4550"/>
    <w:rsid w:val="007A4877"/>
    <w:rsid w:val="007A5D29"/>
    <w:rsid w:val="007B2A40"/>
    <w:rsid w:val="007B300C"/>
    <w:rsid w:val="007B5B8B"/>
    <w:rsid w:val="007B7529"/>
    <w:rsid w:val="007C02D8"/>
    <w:rsid w:val="007C0921"/>
    <w:rsid w:val="007C1984"/>
    <w:rsid w:val="007C1A65"/>
    <w:rsid w:val="007C2DF6"/>
    <w:rsid w:val="007C5065"/>
    <w:rsid w:val="007C5A1C"/>
    <w:rsid w:val="007C675E"/>
    <w:rsid w:val="007D140A"/>
    <w:rsid w:val="007D16EC"/>
    <w:rsid w:val="007D1769"/>
    <w:rsid w:val="007D5E9D"/>
    <w:rsid w:val="007D76CF"/>
    <w:rsid w:val="007E0925"/>
    <w:rsid w:val="007E2B15"/>
    <w:rsid w:val="007E60FA"/>
    <w:rsid w:val="007E6CD8"/>
    <w:rsid w:val="007F0518"/>
    <w:rsid w:val="007F0FD4"/>
    <w:rsid w:val="007F1715"/>
    <w:rsid w:val="007F22D0"/>
    <w:rsid w:val="007F3AA9"/>
    <w:rsid w:val="007F5AEA"/>
    <w:rsid w:val="007F6234"/>
    <w:rsid w:val="0080057E"/>
    <w:rsid w:val="00800E2A"/>
    <w:rsid w:val="00801B90"/>
    <w:rsid w:val="00801D87"/>
    <w:rsid w:val="008032B5"/>
    <w:rsid w:val="008032D9"/>
    <w:rsid w:val="0080401B"/>
    <w:rsid w:val="008057F9"/>
    <w:rsid w:val="008058A5"/>
    <w:rsid w:val="008064B0"/>
    <w:rsid w:val="00806A4C"/>
    <w:rsid w:val="00806FDD"/>
    <w:rsid w:val="008128F8"/>
    <w:rsid w:val="00812BC7"/>
    <w:rsid w:val="00812F63"/>
    <w:rsid w:val="008142C4"/>
    <w:rsid w:val="00814F6C"/>
    <w:rsid w:val="00817C48"/>
    <w:rsid w:val="0082067E"/>
    <w:rsid w:val="00821ECD"/>
    <w:rsid w:val="00824076"/>
    <w:rsid w:val="008243F8"/>
    <w:rsid w:val="008255E3"/>
    <w:rsid w:val="00825C67"/>
    <w:rsid w:val="00827091"/>
    <w:rsid w:val="00827884"/>
    <w:rsid w:val="008305EF"/>
    <w:rsid w:val="00831040"/>
    <w:rsid w:val="00832515"/>
    <w:rsid w:val="00833492"/>
    <w:rsid w:val="00833549"/>
    <w:rsid w:val="00833929"/>
    <w:rsid w:val="00835252"/>
    <w:rsid w:val="0083545A"/>
    <w:rsid w:val="008376AC"/>
    <w:rsid w:val="00837940"/>
    <w:rsid w:val="00840C9B"/>
    <w:rsid w:val="00841DE8"/>
    <w:rsid w:val="008421D9"/>
    <w:rsid w:val="008447EF"/>
    <w:rsid w:val="00845027"/>
    <w:rsid w:val="008452E3"/>
    <w:rsid w:val="00845B8A"/>
    <w:rsid w:val="0084737B"/>
    <w:rsid w:val="00851210"/>
    <w:rsid w:val="00851ACA"/>
    <w:rsid w:val="0085298F"/>
    <w:rsid w:val="00853358"/>
    <w:rsid w:val="00853FCE"/>
    <w:rsid w:val="0085636A"/>
    <w:rsid w:val="00856FAA"/>
    <w:rsid w:val="008572E0"/>
    <w:rsid w:val="008601AD"/>
    <w:rsid w:val="00861B05"/>
    <w:rsid w:val="00863E80"/>
    <w:rsid w:val="00866BF2"/>
    <w:rsid w:val="00866F0A"/>
    <w:rsid w:val="00870FFD"/>
    <w:rsid w:val="008710D7"/>
    <w:rsid w:val="00871C07"/>
    <w:rsid w:val="00873D12"/>
    <w:rsid w:val="00874924"/>
    <w:rsid w:val="00874C45"/>
    <w:rsid w:val="00874DD7"/>
    <w:rsid w:val="00874F2C"/>
    <w:rsid w:val="00876E17"/>
    <w:rsid w:val="00877346"/>
    <w:rsid w:val="00880553"/>
    <w:rsid w:val="00881DFA"/>
    <w:rsid w:val="0088224B"/>
    <w:rsid w:val="00882312"/>
    <w:rsid w:val="00884BA5"/>
    <w:rsid w:val="00886656"/>
    <w:rsid w:val="00886BB2"/>
    <w:rsid w:val="00890E54"/>
    <w:rsid w:val="00892294"/>
    <w:rsid w:val="0089396A"/>
    <w:rsid w:val="00894E0F"/>
    <w:rsid w:val="00895222"/>
    <w:rsid w:val="00897B09"/>
    <w:rsid w:val="00897DE2"/>
    <w:rsid w:val="008A215D"/>
    <w:rsid w:val="008A2271"/>
    <w:rsid w:val="008A283C"/>
    <w:rsid w:val="008A5559"/>
    <w:rsid w:val="008A5FFD"/>
    <w:rsid w:val="008A7908"/>
    <w:rsid w:val="008A7CB8"/>
    <w:rsid w:val="008B1023"/>
    <w:rsid w:val="008B1558"/>
    <w:rsid w:val="008B1E78"/>
    <w:rsid w:val="008B2A5E"/>
    <w:rsid w:val="008B52B4"/>
    <w:rsid w:val="008B67D4"/>
    <w:rsid w:val="008B6977"/>
    <w:rsid w:val="008B74B9"/>
    <w:rsid w:val="008C0924"/>
    <w:rsid w:val="008C0CB1"/>
    <w:rsid w:val="008C24F1"/>
    <w:rsid w:val="008C427A"/>
    <w:rsid w:val="008C619D"/>
    <w:rsid w:val="008C7900"/>
    <w:rsid w:val="008D031B"/>
    <w:rsid w:val="008D06BA"/>
    <w:rsid w:val="008D1B6B"/>
    <w:rsid w:val="008D4B41"/>
    <w:rsid w:val="008D70BA"/>
    <w:rsid w:val="008E38EA"/>
    <w:rsid w:val="008E4821"/>
    <w:rsid w:val="008E486F"/>
    <w:rsid w:val="008E5E81"/>
    <w:rsid w:val="008E6644"/>
    <w:rsid w:val="008F1844"/>
    <w:rsid w:val="008F3C19"/>
    <w:rsid w:val="008F5E91"/>
    <w:rsid w:val="00901FE4"/>
    <w:rsid w:val="009032F4"/>
    <w:rsid w:val="00904D60"/>
    <w:rsid w:val="00905DEB"/>
    <w:rsid w:val="009069D9"/>
    <w:rsid w:val="00906B9D"/>
    <w:rsid w:val="00906E6A"/>
    <w:rsid w:val="00906F0C"/>
    <w:rsid w:val="009077F6"/>
    <w:rsid w:val="009115CE"/>
    <w:rsid w:val="00911893"/>
    <w:rsid w:val="00911F10"/>
    <w:rsid w:val="00917C42"/>
    <w:rsid w:val="009205EC"/>
    <w:rsid w:val="00920CE5"/>
    <w:rsid w:val="00922FDB"/>
    <w:rsid w:val="00923663"/>
    <w:rsid w:val="009245DC"/>
    <w:rsid w:val="0092506D"/>
    <w:rsid w:val="00926FDB"/>
    <w:rsid w:val="0092774F"/>
    <w:rsid w:val="00927A36"/>
    <w:rsid w:val="00930145"/>
    <w:rsid w:val="0093043A"/>
    <w:rsid w:val="00931C43"/>
    <w:rsid w:val="00932989"/>
    <w:rsid w:val="00935341"/>
    <w:rsid w:val="009413E4"/>
    <w:rsid w:val="00942F09"/>
    <w:rsid w:val="00947810"/>
    <w:rsid w:val="009542EC"/>
    <w:rsid w:val="00955B7A"/>
    <w:rsid w:val="00961BDA"/>
    <w:rsid w:val="00962482"/>
    <w:rsid w:val="0096257C"/>
    <w:rsid w:val="0096572B"/>
    <w:rsid w:val="00965C62"/>
    <w:rsid w:val="009668DE"/>
    <w:rsid w:val="00967150"/>
    <w:rsid w:val="00971122"/>
    <w:rsid w:val="00973A1D"/>
    <w:rsid w:val="00973AF2"/>
    <w:rsid w:val="009750F0"/>
    <w:rsid w:val="00975698"/>
    <w:rsid w:val="009759E3"/>
    <w:rsid w:val="009767FD"/>
    <w:rsid w:val="00977A55"/>
    <w:rsid w:val="00981074"/>
    <w:rsid w:val="009814E3"/>
    <w:rsid w:val="00982031"/>
    <w:rsid w:val="00987BF1"/>
    <w:rsid w:val="00987CEF"/>
    <w:rsid w:val="00991351"/>
    <w:rsid w:val="009914AD"/>
    <w:rsid w:val="00991516"/>
    <w:rsid w:val="00992829"/>
    <w:rsid w:val="009928A3"/>
    <w:rsid w:val="0099732A"/>
    <w:rsid w:val="00997DC8"/>
    <w:rsid w:val="009A76A6"/>
    <w:rsid w:val="009B04DF"/>
    <w:rsid w:val="009B0E66"/>
    <w:rsid w:val="009B2E89"/>
    <w:rsid w:val="009B40EE"/>
    <w:rsid w:val="009B48F9"/>
    <w:rsid w:val="009B4E06"/>
    <w:rsid w:val="009B57C1"/>
    <w:rsid w:val="009B6ECB"/>
    <w:rsid w:val="009B7172"/>
    <w:rsid w:val="009C3C46"/>
    <w:rsid w:val="009C5AC5"/>
    <w:rsid w:val="009C6C6E"/>
    <w:rsid w:val="009D0628"/>
    <w:rsid w:val="009D3AB9"/>
    <w:rsid w:val="009D42E6"/>
    <w:rsid w:val="009D4B22"/>
    <w:rsid w:val="009D6680"/>
    <w:rsid w:val="009D6878"/>
    <w:rsid w:val="009E0192"/>
    <w:rsid w:val="009E1599"/>
    <w:rsid w:val="009E2FA9"/>
    <w:rsid w:val="009E43A8"/>
    <w:rsid w:val="009E4D69"/>
    <w:rsid w:val="009E6664"/>
    <w:rsid w:val="009E66A4"/>
    <w:rsid w:val="009E6CD2"/>
    <w:rsid w:val="009F0467"/>
    <w:rsid w:val="009F2422"/>
    <w:rsid w:val="009F3380"/>
    <w:rsid w:val="009F35D4"/>
    <w:rsid w:val="009F5031"/>
    <w:rsid w:val="009F5452"/>
    <w:rsid w:val="009F575F"/>
    <w:rsid w:val="009F67BE"/>
    <w:rsid w:val="00A01A1B"/>
    <w:rsid w:val="00A035DE"/>
    <w:rsid w:val="00A041E3"/>
    <w:rsid w:val="00A04FC8"/>
    <w:rsid w:val="00A062C2"/>
    <w:rsid w:val="00A06BDB"/>
    <w:rsid w:val="00A06DD1"/>
    <w:rsid w:val="00A104F8"/>
    <w:rsid w:val="00A113A6"/>
    <w:rsid w:val="00A14343"/>
    <w:rsid w:val="00A1511D"/>
    <w:rsid w:val="00A176CD"/>
    <w:rsid w:val="00A17C5C"/>
    <w:rsid w:val="00A22A33"/>
    <w:rsid w:val="00A23707"/>
    <w:rsid w:val="00A23CBD"/>
    <w:rsid w:val="00A25358"/>
    <w:rsid w:val="00A27F27"/>
    <w:rsid w:val="00A3041A"/>
    <w:rsid w:val="00A3047E"/>
    <w:rsid w:val="00A31D30"/>
    <w:rsid w:val="00A3275C"/>
    <w:rsid w:val="00A32868"/>
    <w:rsid w:val="00A36C4A"/>
    <w:rsid w:val="00A463C4"/>
    <w:rsid w:val="00A475C2"/>
    <w:rsid w:val="00A47792"/>
    <w:rsid w:val="00A50703"/>
    <w:rsid w:val="00A50CDC"/>
    <w:rsid w:val="00A515FB"/>
    <w:rsid w:val="00A52BF1"/>
    <w:rsid w:val="00A5631C"/>
    <w:rsid w:val="00A56AF1"/>
    <w:rsid w:val="00A61081"/>
    <w:rsid w:val="00A61196"/>
    <w:rsid w:val="00A61F50"/>
    <w:rsid w:val="00A656C9"/>
    <w:rsid w:val="00A65F08"/>
    <w:rsid w:val="00A6637C"/>
    <w:rsid w:val="00A671CF"/>
    <w:rsid w:val="00A67EEB"/>
    <w:rsid w:val="00A7030B"/>
    <w:rsid w:val="00A70B36"/>
    <w:rsid w:val="00A70FA3"/>
    <w:rsid w:val="00A712CC"/>
    <w:rsid w:val="00A721E9"/>
    <w:rsid w:val="00A770A1"/>
    <w:rsid w:val="00A80475"/>
    <w:rsid w:val="00A80EE4"/>
    <w:rsid w:val="00A84AF1"/>
    <w:rsid w:val="00A878BE"/>
    <w:rsid w:val="00A94913"/>
    <w:rsid w:val="00A94A02"/>
    <w:rsid w:val="00A94C82"/>
    <w:rsid w:val="00A95362"/>
    <w:rsid w:val="00A97057"/>
    <w:rsid w:val="00A971D0"/>
    <w:rsid w:val="00A97A40"/>
    <w:rsid w:val="00AA1512"/>
    <w:rsid w:val="00AA17CE"/>
    <w:rsid w:val="00AA1CD3"/>
    <w:rsid w:val="00AA2AC8"/>
    <w:rsid w:val="00AA3BDC"/>
    <w:rsid w:val="00AA4593"/>
    <w:rsid w:val="00AA47C4"/>
    <w:rsid w:val="00AA4807"/>
    <w:rsid w:val="00AA76B9"/>
    <w:rsid w:val="00AB0B2C"/>
    <w:rsid w:val="00AB1BC9"/>
    <w:rsid w:val="00AB431E"/>
    <w:rsid w:val="00AC0914"/>
    <w:rsid w:val="00AC1099"/>
    <w:rsid w:val="00AC13FD"/>
    <w:rsid w:val="00AC160E"/>
    <w:rsid w:val="00AC2281"/>
    <w:rsid w:val="00AC2760"/>
    <w:rsid w:val="00AC5938"/>
    <w:rsid w:val="00AD1E5F"/>
    <w:rsid w:val="00AD1F93"/>
    <w:rsid w:val="00AD2D69"/>
    <w:rsid w:val="00AD34ED"/>
    <w:rsid w:val="00AD4E40"/>
    <w:rsid w:val="00AD4FE2"/>
    <w:rsid w:val="00AD5606"/>
    <w:rsid w:val="00AD6126"/>
    <w:rsid w:val="00AE14A2"/>
    <w:rsid w:val="00AE3256"/>
    <w:rsid w:val="00AE38BE"/>
    <w:rsid w:val="00AE49BB"/>
    <w:rsid w:val="00AE64AF"/>
    <w:rsid w:val="00AE6B16"/>
    <w:rsid w:val="00AF020E"/>
    <w:rsid w:val="00AF0E59"/>
    <w:rsid w:val="00AF3FA5"/>
    <w:rsid w:val="00AF4040"/>
    <w:rsid w:val="00AF416F"/>
    <w:rsid w:val="00AF4478"/>
    <w:rsid w:val="00AF4F25"/>
    <w:rsid w:val="00AF50D0"/>
    <w:rsid w:val="00AF5A15"/>
    <w:rsid w:val="00AF6A51"/>
    <w:rsid w:val="00AF7078"/>
    <w:rsid w:val="00B0049A"/>
    <w:rsid w:val="00B0180E"/>
    <w:rsid w:val="00B01FC9"/>
    <w:rsid w:val="00B02959"/>
    <w:rsid w:val="00B02CBA"/>
    <w:rsid w:val="00B03B28"/>
    <w:rsid w:val="00B03C06"/>
    <w:rsid w:val="00B03ED0"/>
    <w:rsid w:val="00B0466E"/>
    <w:rsid w:val="00B04C08"/>
    <w:rsid w:val="00B05BE3"/>
    <w:rsid w:val="00B0618F"/>
    <w:rsid w:val="00B115F2"/>
    <w:rsid w:val="00B12FD6"/>
    <w:rsid w:val="00B14170"/>
    <w:rsid w:val="00B14A58"/>
    <w:rsid w:val="00B15254"/>
    <w:rsid w:val="00B17824"/>
    <w:rsid w:val="00B2027D"/>
    <w:rsid w:val="00B20872"/>
    <w:rsid w:val="00B20F7C"/>
    <w:rsid w:val="00B2193C"/>
    <w:rsid w:val="00B21B8C"/>
    <w:rsid w:val="00B21D8B"/>
    <w:rsid w:val="00B235B7"/>
    <w:rsid w:val="00B25949"/>
    <w:rsid w:val="00B2644F"/>
    <w:rsid w:val="00B27A6D"/>
    <w:rsid w:val="00B3433C"/>
    <w:rsid w:val="00B35111"/>
    <w:rsid w:val="00B35140"/>
    <w:rsid w:val="00B37824"/>
    <w:rsid w:val="00B418A3"/>
    <w:rsid w:val="00B42580"/>
    <w:rsid w:val="00B4375F"/>
    <w:rsid w:val="00B442E4"/>
    <w:rsid w:val="00B45E2B"/>
    <w:rsid w:val="00B45E8A"/>
    <w:rsid w:val="00B46BFB"/>
    <w:rsid w:val="00B47810"/>
    <w:rsid w:val="00B509D2"/>
    <w:rsid w:val="00B51B05"/>
    <w:rsid w:val="00B54E22"/>
    <w:rsid w:val="00B558F9"/>
    <w:rsid w:val="00B5689D"/>
    <w:rsid w:val="00B56A39"/>
    <w:rsid w:val="00B60399"/>
    <w:rsid w:val="00B66ECF"/>
    <w:rsid w:val="00B66FA7"/>
    <w:rsid w:val="00B702A6"/>
    <w:rsid w:val="00B703FF"/>
    <w:rsid w:val="00B70A32"/>
    <w:rsid w:val="00B70B2A"/>
    <w:rsid w:val="00B72104"/>
    <w:rsid w:val="00B73A8D"/>
    <w:rsid w:val="00B746BB"/>
    <w:rsid w:val="00B75ADB"/>
    <w:rsid w:val="00B81A8D"/>
    <w:rsid w:val="00B81ACF"/>
    <w:rsid w:val="00B829F0"/>
    <w:rsid w:val="00B82E06"/>
    <w:rsid w:val="00B830C3"/>
    <w:rsid w:val="00B84AAD"/>
    <w:rsid w:val="00B86279"/>
    <w:rsid w:val="00B87385"/>
    <w:rsid w:val="00B90CDD"/>
    <w:rsid w:val="00B91C17"/>
    <w:rsid w:val="00B92BFE"/>
    <w:rsid w:val="00B94452"/>
    <w:rsid w:val="00B972E4"/>
    <w:rsid w:val="00B97CDC"/>
    <w:rsid w:val="00BA02D0"/>
    <w:rsid w:val="00BA1204"/>
    <w:rsid w:val="00BA2346"/>
    <w:rsid w:val="00BA3E2C"/>
    <w:rsid w:val="00BA4B5D"/>
    <w:rsid w:val="00BA4C84"/>
    <w:rsid w:val="00BA4F33"/>
    <w:rsid w:val="00BB0B66"/>
    <w:rsid w:val="00BB201F"/>
    <w:rsid w:val="00BB213E"/>
    <w:rsid w:val="00BB2366"/>
    <w:rsid w:val="00BB2A4C"/>
    <w:rsid w:val="00BB3BCE"/>
    <w:rsid w:val="00BB43DA"/>
    <w:rsid w:val="00BB4E32"/>
    <w:rsid w:val="00BB6A86"/>
    <w:rsid w:val="00BB7BF5"/>
    <w:rsid w:val="00BC10C2"/>
    <w:rsid w:val="00BC166A"/>
    <w:rsid w:val="00BC1EB8"/>
    <w:rsid w:val="00BC4AEF"/>
    <w:rsid w:val="00BC609C"/>
    <w:rsid w:val="00BC61EF"/>
    <w:rsid w:val="00BC64EF"/>
    <w:rsid w:val="00BC7801"/>
    <w:rsid w:val="00BC7A43"/>
    <w:rsid w:val="00BD20C7"/>
    <w:rsid w:val="00BD3763"/>
    <w:rsid w:val="00BD3B2A"/>
    <w:rsid w:val="00BD40D3"/>
    <w:rsid w:val="00BE01E1"/>
    <w:rsid w:val="00BE1CD0"/>
    <w:rsid w:val="00BE250A"/>
    <w:rsid w:val="00BE7AE1"/>
    <w:rsid w:val="00BE7EED"/>
    <w:rsid w:val="00BF209A"/>
    <w:rsid w:val="00BF26E8"/>
    <w:rsid w:val="00BF650D"/>
    <w:rsid w:val="00BF71A7"/>
    <w:rsid w:val="00C03CDF"/>
    <w:rsid w:val="00C07C88"/>
    <w:rsid w:val="00C10327"/>
    <w:rsid w:val="00C11601"/>
    <w:rsid w:val="00C11E24"/>
    <w:rsid w:val="00C12091"/>
    <w:rsid w:val="00C125BA"/>
    <w:rsid w:val="00C1350B"/>
    <w:rsid w:val="00C14059"/>
    <w:rsid w:val="00C144A5"/>
    <w:rsid w:val="00C1592E"/>
    <w:rsid w:val="00C166C2"/>
    <w:rsid w:val="00C21F51"/>
    <w:rsid w:val="00C225C6"/>
    <w:rsid w:val="00C24069"/>
    <w:rsid w:val="00C2506A"/>
    <w:rsid w:val="00C25228"/>
    <w:rsid w:val="00C259DF"/>
    <w:rsid w:val="00C26AE5"/>
    <w:rsid w:val="00C30A33"/>
    <w:rsid w:val="00C317FA"/>
    <w:rsid w:val="00C321F7"/>
    <w:rsid w:val="00C324B9"/>
    <w:rsid w:val="00C342F4"/>
    <w:rsid w:val="00C34B03"/>
    <w:rsid w:val="00C35180"/>
    <w:rsid w:val="00C3739D"/>
    <w:rsid w:val="00C41050"/>
    <w:rsid w:val="00C419C9"/>
    <w:rsid w:val="00C43A8E"/>
    <w:rsid w:val="00C4487D"/>
    <w:rsid w:val="00C453FF"/>
    <w:rsid w:val="00C45674"/>
    <w:rsid w:val="00C46452"/>
    <w:rsid w:val="00C47BBE"/>
    <w:rsid w:val="00C54E8E"/>
    <w:rsid w:val="00C55C3A"/>
    <w:rsid w:val="00C608FA"/>
    <w:rsid w:val="00C6178C"/>
    <w:rsid w:val="00C635D3"/>
    <w:rsid w:val="00C65422"/>
    <w:rsid w:val="00C7039F"/>
    <w:rsid w:val="00C708A7"/>
    <w:rsid w:val="00C71410"/>
    <w:rsid w:val="00C71DC1"/>
    <w:rsid w:val="00C72064"/>
    <w:rsid w:val="00C73CBA"/>
    <w:rsid w:val="00C764CB"/>
    <w:rsid w:val="00C76836"/>
    <w:rsid w:val="00C769A0"/>
    <w:rsid w:val="00C8122F"/>
    <w:rsid w:val="00C81606"/>
    <w:rsid w:val="00C84193"/>
    <w:rsid w:val="00C842A2"/>
    <w:rsid w:val="00C8524B"/>
    <w:rsid w:val="00C85F5B"/>
    <w:rsid w:val="00C9228B"/>
    <w:rsid w:val="00C93991"/>
    <w:rsid w:val="00C93F35"/>
    <w:rsid w:val="00C94C25"/>
    <w:rsid w:val="00C94C42"/>
    <w:rsid w:val="00C97881"/>
    <w:rsid w:val="00CA0519"/>
    <w:rsid w:val="00CA19AD"/>
    <w:rsid w:val="00CA3973"/>
    <w:rsid w:val="00CA480C"/>
    <w:rsid w:val="00CA661C"/>
    <w:rsid w:val="00CA700D"/>
    <w:rsid w:val="00CA7CED"/>
    <w:rsid w:val="00CB152A"/>
    <w:rsid w:val="00CB2907"/>
    <w:rsid w:val="00CB3268"/>
    <w:rsid w:val="00CB446C"/>
    <w:rsid w:val="00CB5F57"/>
    <w:rsid w:val="00CB6593"/>
    <w:rsid w:val="00CB73EB"/>
    <w:rsid w:val="00CC0FB7"/>
    <w:rsid w:val="00CC11F1"/>
    <w:rsid w:val="00CC4062"/>
    <w:rsid w:val="00CC43FF"/>
    <w:rsid w:val="00CC4660"/>
    <w:rsid w:val="00CC7C83"/>
    <w:rsid w:val="00CD1527"/>
    <w:rsid w:val="00CD2CC7"/>
    <w:rsid w:val="00CD317F"/>
    <w:rsid w:val="00CD42C7"/>
    <w:rsid w:val="00CD54C6"/>
    <w:rsid w:val="00CD554D"/>
    <w:rsid w:val="00CD68CF"/>
    <w:rsid w:val="00CD779C"/>
    <w:rsid w:val="00CD79EE"/>
    <w:rsid w:val="00CE062E"/>
    <w:rsid w:val="00CE08D7"/>
    <w:rsid w:val="00CE12F2"/>
    <w:rsid w:val="00CE1900"/>
    <w:rsid w:val="00CE3B59"/>
    <w:rsid w:val="00CE3D24"/>
    <w:rsid w:val="00CE3F5D"/>
    <w:rsid w:val="00CE4474"/>
    <w:rsid w:val="00CE4FB7"/>
    <w:rsid w:val="00CE555B"/>
    <w:rsid w:val="00CE6EC1"/>
    <w:rsid w:val="00CE7370"/>
    <w:rsid w:val="00CE7677"/>
    <w:rsid w:val="00CF0865"/>
    <w:rsid w:val="00CF4D68"/>
    <w:rsid w:val="00CF68C6"/>
    <w:rsid w:val="00D01DE4"/>
    <w:rsid w:val="00D024D3"/>
    <w:rsid w:val="00D031A6"/>
    <w:rsid w:val="00D03C01"/>
    <w:rsid w:val="00D04F52"/>
    <w:rsid w:val="00D12CC7"/>
    <w:rsid w:val="00D13140"/>
    <w:rsid w:val="00D13989"/>
    <w:rsid w:val="00D22258"/>
    <w:rsid w:val="00D22DAA"/>
    <w:rsid w:val="00D268ED"/>
    <w:rsid w:val="00D26ED5"/>
    <w:rsid w:val="00D30451"/>
    <w:rsid w:val="00D30BA6"/>
    <w:rsid w:val="00D310A1"/>
    <w:rsid w:val="00D32D70"/>
    <w:rsid w:val="00D338E9"/>
    <w:rsid w:val="00D35227"/>
    <w:rsid w:val="00D36842"/>
    <w:rsid w:val="00D37DD8"/>
    <w:rsid w:val="00D40B6E"/>
    <w:rsid w:val="00D411DE"/>
    <w:rsid w:val="00D415A5"/>
    <w:rsid w:val="00D437C4"/>
    <w:rsid w:val="00D450E8"/>
    <w:rsid w:val="00D45515"/>
    <w:rsid w:val="00D46263"/>
    <w:rsid w:val="00D46F22"/>
    <w:rsid w:val="00D47497"/>
    <w:rsid w:val="00D50FA4"/>
    <w:rsid w:val="00D51791"/>
    <w:rsid w:val="00D56230"/>
    <w:rsid w:val="00D56F48"/>
    <w:rsid w:val="00D57D02"/>
    <w:rsid w:val="00D6029D"/>
    <w:rsid w:val="00D6062F"/>
    <w:rsid w:val="00D61102"/>
    <w:rsid w:val="00D617F0"/>
    <w:rsid w:val="00D62C71"/>
    <w:rsid w:val="00D631D3"/>
    <w:rsid w:val="00D631D8"/>
    <w:rsid w:val="00D651D1"/>
    <w:rsid w:val="00D65874"/>
    <w:rsid w:val="00D65D1A"/>
    <w:rsid w:val="00D70D20"/>
    <w:rsid w:val="00D71B1F"/>
    <w:rsid w:val="00D71FAE"/>
    <w:rsid w:val="00D72E60"/>
    <w:rsid w:val="00D730F1"/>
    <w:rsid w:val="00D73620"/>
    <w:rsid w:val="00D73810"/>
    <w:rsid w:val="00D7496A"/>
    <w:rsid w:val="00D75C4E"/>
    <w:rsid w:val="00D761D0"/>
    <w:rsid w:val="00D76E03"/>
    <w:rsid w:val="00D80433"/>
    <w:rsid w:val="00D829FF"/>
    <w:rsid w:val="00D84232"/>
    <w:rsid w:val="00D84E6C"/>
    <w:rsid w:val="00D8567A"/>
    <w:rsid w:val="00D85D2A"/>
    <w:rsid w:val="00D86D60"/>
    <w:rsid w:val="00D86E8B"/>
    <w:rsid w:val="00D9032B"/>
    <w:rsid w:val="00D91190"/>
    <w:rsid w:val="00D94454"/>
    <w:rsid w:val="00DA034A"/>
    <w:rsid w:val="00DA097B"/>
    <w:rsid w:val="00DA0DCD"/>
    <w:rsid w:val="00DA1F2D"/>
    <w:rsid w:val="00DA2DF2"/>
    <w:rsid w:val="00DA3F31"/>
    <w:rsid w:val="00DA5920"/>
    <w:rsid w:val="00DA6749"/>
    <w:rsid w:val="00DB085F"/>
    <w:rsid w:val="00DB18D5"/>
    <w:rsid w:val="00DB57E4"/>
    <w:rsid w:val="00DB5C4E"/>
    <w:rsid w:val="00DB70D5"/>
    <w:rsid w:val="00DC2FEB"/>
    <w:rsid w:val="00DC3183"/>
    <w:rsid w:val="00DC32B2"/>
    <w:rsid w:val="00DC5740"/>
    <w:rsid w:val="00DD0880"/>
    <w:rsid w:val="00DD1C63"/>
    <w:rsid w:val="00DD30D5"/>
    <w:rsid w:val="00DD4BAE"/>
    <w:rsid w:val="00DD4DFF"/>
    <w:rsid w:val="00DD5E5C"/>
    <w:rsid w:val="00DD6CAA"/>
    <w:rsid w:val="00DE34D9"/>
    <w:rsid w:val="00DE42F2"/>
    <w:rsid w:val="00DE5284"/>
    <w:rsid w:val="00DE54D3"/>
    <w:rsid w:val="00DE56D0"/>
    <w:rsid w:val="00DF4319"/>
    <w:rsid w:val="00DF5FD0"/>
    <w:rsid w:val="00DF6A38"/>
    <w:rsid w:val="00E00192"/>
    <w:rsid w:val="00E00F83"/>
    <w:rsid w:val="00E034CF"/>
    <w:rsid w:val="00E0492B"/>
    <w:rsid w:val="00E052C8"/>
    <w:rsid w:val="00E05368"/>
    <w:rsid w:val="00E05577"/>
    <w:rsid w:val="00E06833"/>
    <w:rsid w:val="00E06C3A"/>
    <w:rsid w:val="00E0731B"/>
    <w:rsid w:val="00E10946"/>
    <w:rsid w:val="00E11569"/>
    <w:rsid w:val="00E1407E"/>
    <w:rsid w:val="00E140FB"/>
    <w:rsid w:val="00E14738"/>
    <w:rsid w:val="00E166CE"/>
    <w:rsid w:val="00E1710D"/>
    <w:rsid w:val="00E203E5"/>
    <w:rsid w:val="00E21C55"/>
    <w:rsid w:val="00E22719"/>
    <w:rsid w:val="00E2455A"/>
    <w:rsid w:val="00E2544B"/>
    <w:rsid w:val="00E25525"/>
    <w:rsid w:val="00E26A33"/>
    <w:rsid w:val="00E27349"/>
    <w:rsid w:val="00E2786A"/>
    <w:rsid w:val="00E27A13"/>
    <w:rsid w:val="00E30D59"/>
    <w:rsid w:val="00E311EC"/>
    <w:rsid w:val="00E323D2"/>
    <w:rsid w:val="00E34102"/>
    <w:rsid w:val="00E3472B"/>
    <w:rsid w:val="00E352B0"/>
    <w:rsid w:val="00E4202B"/>
    <w:rsid w:val="00E4279B"/>
    <w:rsid w:val="00E429D4"/>
    <w:rsid w:val="00E439B0"/>
    <w:rsid w:val="00E44333"/>
    <w:rsid w:val="00E4536E"/>
    <w:rsid w:val="00E46483"/>
    <w:rsid w:val="00E55122"/>
    <w:rsid w:val="00E568EA"/>
    <w:rsid w:val="00E57D28"/>
    <w:rsid w:val="00E607D4"/>
    <w:rsid w:val="00E6381B"/>
    <w:rsid w:val="00E640C6"/>
    <w:rsid w:val="00E6612D"/>
    <w:rsid w:val="00E665E3"/>
    <w:rsid w:val="00E67FF5"/>
    <w:rsid w:val="00E70E1D"/>
    <w:rsid w:val="00E7111E"/>
    <w:rsid w:val="00E723D7"/>
    <w:rsid w:val="00E72AC8"/>
    <w:rsid w:val="00E755D8"/>
    <w:rsid w:val="00E76BC3"/>
    <w:rsid w:val="00E77002"/>
    <w:rsid w:val="00E771D7"/>
    <w:rsid w:val="00E77926"/>
    <w:rsid w:val="00E846EC"/>
    <w:rsid w:val="00E846F5"/>
    <w:rsid w:val="00E866D3"/>
    <w:rsid w:val="00E87DF0"/>
    <w:rsid w:val="00E90D8E"/>
    <w:rsid w:val="00E913C3"/>
    <w:rsid w:val="00E928AF"/>
    <w:rsid w:val="00E9370B"/>
    <w:rsid w:val="00E944A1"/>
    <w:rsid w:val="00E97382"/>
    <w:rsid w:val="00EA05F8"/>
    <w:rsid w:val="00EA113D"/>
    <w:rsid w:val="00EA4D8F"/>
    <w:rsid w:val="00EA56F1"/>
    <w:rsid w:val="00EA58C3"/>
    <w:rsid w:val="00EB03F3"/>
    <w:rsid w:val="00EB0D18"/>
    <w:rsid w:val="00EB1709"/>
    <w:rsid w:val="00EB37FA"/>
    <w:rsid w:val="00EC191C"/>
    <w:rsid w:val="00EC1989"/>
    <w:rsid w:val="00EC1C5C"/>
    <w:rsid w:val="00EC1E23"/>
    <w:rsid w:val="00EC6FF1"/>
    <w:rsid w:val="00ED053B"/>
    <w:rsid w:val="00ED06D4"/>
    <w:rsid w:val="00ED0882"/>
    <w:rsid w:val="00ED2284"/>
    <w:rsid w:val="00ED2658"/>
    <w:rsid w:val="00ED656A"/>
    <w:rsid w:val="00ED7312"/>
    <w:rsid w:val="00EE0591"/>
    <w:rsid w:val="00EE067B"/>
    <w:rsid w:val="00EE0ABF"/>
    <w:rsid w:val="00EE38A1"/>
    <w:rsid w:val="00EE634B"/>
    <w:rsid w:val="00EE7469"/>
    <w:rsid w:val="00EF13AB"/>
    <w:rsid w:val="00EF1580"/>
    <w:rsid w:val="00EF25E8"/>
    <w:rsid w:val="00EF45E7"/>
    <w:rsid w:val="00EF6999"/>
    <w:rsid w:val="00EF6C7B"/>
    <w:rsid w:val="00EF7AC8"/>
    <w:rsid w:val="00EF7C17"/>
    <w:rsid w:val="00F00B15"/>
    <w:rsid w:val="00F0188E"/>
    <w:rsid w:val="00F021B7"/>
    <w:rsid w:val="00F02D83"/>
    <w:rsid w:val="00F05F53"/>
    <w:rsid w:val="00F066E0"/>
    <w:rsid w:val="00F06BD4"/>
    <w:rsid w:val="00F07392"/>
    <w:rsid w:val="00F11A87"/>
    <w:rsid w:val="00F1258B"/>
    <w:rsid w:val="00F12900"/>
    <w:rsid w:val="00F12B08"/>
    <w:rsid w:val="00F161A0"/>
    <w:rsid w:val="00F172F8"/>
    <w:rsid w:val="00F174DA"/>
    <w:rsid w:val="00F20A54"/>
    <w:rsid w:val="00F21A87"/>
    <w:rsid w:val="00F23E80"/>
    <w:rsid w:val="00F24C27"/>
    <w:rsid w:val="00F277D9"/>
    <w:rsid w:val="00F304FB"/>
    <w:rsid w:val="00F31010"/>
    <w:rsid w:val="00F31D6B"/>
    <w:rsid w:val="00F32300"/>
    <w:rsid w:val="00F32B2B"/>
    <w:rsid w:val="00F37F3C"/>
    <w:rsid w:val="00F40003"/>
    <w:rsid w:val="00F41824"/>
    <w:rsid w:val="00F435B5"/>
    <w:rsid w:val="00F4480B"/>
    <w:rsid w:val="00F4675C"/>
    <w:rsid w:val="00F4684D"/>
    <w:rsid w:val="00F514BA"/>
    <w:rsid w:val="00F51819"/>
    <w:rsid w:val="00F5328F"/>
    <w:rsid w:val="00F56155"/>
    <w:rsid w:val="00F56BE7"/>
    <w:rsid w:val="00F57C69"/>
    <w:rsid w:val="00F60240"/>
    <w:rsid w:val="00F60A9D"/>
    <w:rsid w:val="00F61753"/>
    <w:rsid w:val="00F62179"/>
    <w:rsid w:val="00F64D0D"/>
    <w:rsid w:val="00F70D1F"/>
    <w:rsid w:val="00F720D8"/>
    <w:rsid w:val="00F72CCC"/>
    <w:rsid w:val="00F72ED1"/>
    <w:rsid w:val="00F731CA"/>
    <w:rsid w:val="00F74534"/>
    <w:rsid w:val="00F755B5"/>
    <w:rsid w:val="00F77128"/>
    <w:rsid w:val="00F8076C"/>
    <w:rsid w:val="00F82A50"/>
    <w:rsid w:val="00F86837"/>
    <w:rsid w:val="00F8742A"/>
    <w:rsid w:val="00F90A13"/>
    <w:rsid w:val="00F91225"/>
    <w:rsid w:val="00F914DC"/>
    <w:rsid w:val="00F91592"/>
    <w:rsid w:val="00F91A01"/>
    <w:rsid w:val="00F93405"/>
    <w:rsid w:val="00F94140"/>
    <w:rsid w:val="00F9591A"/>
    <w:rsid w:val="00F97FE7"/>
    <w:rsid w:val="00FA1A48"/>
    <w:rsid w:val="00FA206E"/>
    <w:rsid w:val="00FA2666"/>
    <w:rsid w:val="00FA2EF4"/>
    <w:rsid w:val="00FA3107"/>
    <w:rsid w:val="00FA600A"/>
    <w:rsid w:val="00FA77FA"/>
    <w:rsid w:val="00FB023A"/>
    <w:rsid w:val="00FB42D5"/>
    <w:rsid w:val="00FB471E"/>
    <w:rsid w:val="00FB5265"/>
    <w:rsid w:val="00FB56C6"/>
    <w:rsid w:val="00FB7245"/>
    <w:rsid w:val="00FB7701"/>
    <w:rsid w:val="00FB7AA1"/>
    <w:rsid w:val="00FC0C02"/>
    <w:rsid w:val="00FC19A2"/>
    <w:rsid w:val="00FC1A3A"/>
    <w:rsid w:val="00FC3660"/>
    <w:rsid w:val="00FC53EF"/>
    <w:rsid w:val="00FC631A"/>
    <w:rsid w:val="00FD0025"/>
    <w:rsid w:val="00FD136E"/>
    <w:rsid w:val="00FD2D07"/>
    <w:rsid w:val="00FD34B6"/>
    <w:rsid w:val="00FD46D2"/>
    <w:rsid w:val="00FD5B58"/>
    <w:rsid w:val="00FD6B5E"/>
    <w:rsid w:val="00FD7B3D"/>
    <w:rsid w:val="00FD7B6A"/>
    <w:rsid w:val="00FE042D"/>
    <w:rsid w:val="00FE1F78"/>
    <w:rsid w:val="00FE5C7D"/>
    <w:rsid w:val="00FE6341"/>
    <w:rsid w:val="00FE6F28"/>
    <w:rsid w:val="00FE78AC"/>
    <w:rsid w:val="00FE78D4"/>
    <w:rsid w:val="00FE7D56"/>
    <w:rsid w:val="00FF0B50"/>
    <w:rsid w:val="00FF0DEB"/>
    <w:rsid w:val="00FF54EB"/>
    <w:rsid w:val="00FF5F57"/>
    <w:rsid w:val="00FF600A"/>
    <w:rsid w:val="00FF6F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C769A0"/>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C769A0"/>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C769A0"/>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C769A0"/>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aliases w:val="RESUMEN TITULO Car"/>
    <w:basedOn w:val="Fuentedeprrafopredeter"/>
    <w:link w:val="Ttulo1"/>
    <w:uiPriority w:val="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BD3763"/>
    <w:rPr>
      <w:rFonts w:cs="Times New Roman"/>
      <w:sz w:val="24"/>
      <w:lang w:val="es-ES" w:eastAsia="es-ES" w:bidi="ar-SA"/>
    </w:rPr>
  </w:style>
  <w:style w:type="character" w:customStyle="1" w:styleId="Ttulo4Car">
    <w:name w:val="Título 4 Car"/>
    <w:basedOn w:val="Fuentedeprrafopredeter"/>
    <w:link w:val="Ttulo4"/>
    <w:uiPriority w:val="9"/>
    <w:semiHidden/>
    <w:rsid w:val="00C769A0"/>
    <w:rPr>
      <w:rFonts w:asciiTheme="majorHAnsi" w:eastAsiaTheme="majorEastAsia" w:hAnsiTheme="majorHAnsi" w:cstheme="majorBidi"/>
      <w:sz w:val="24"/>
      <w:szCs w:val="24"/>
      <w:lang w:val="es-ES"/>
    </w:rPr>
  </w:style>
  <w:style w:type="character" w:customStyle="1" w:styleId="Ttulo6Car">
    <w:name w:val="Título 6 Car"/>
    <w:basedOn w:val="Fuentedeprrafopredeter"/>
    <w:link w:val="Ttulo6"/>
    <w:uiPriority w:val="9"/>
    <w:semiHidden/>
    <w:rsid w:val="00C769A0"/>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C769A0"/>
    <w:rPr>
      <w:rFonts w:asciiTheme="majorHAnsi" w:eastAsiaTheme="majorEastAsia" w:hAnsiTheme="majorHAnsi" w:cstheme="majorBidi"/>
      <w:i/>
      <w:iCs/>
      <w:color w:val="595959" w:themeColor="text1" w:themeTint="A6"/>
      <w:sz w:val="21"/>
      <w:szCs w:val="21"/>
      <w:lang w:val="es-ES"/>
    </w:rPr>
  </w:style>
  <w:style w:type="character" w:customStyle="1" w:styleId="Ttulo9Car">
    <w:name w:val="Título 9 Car"/>
    <w:basedOn w:val="Fuentedeprrafopredeter"/>
    <w:link w:val="Ttulo9"/>
    <w:uiPriority w:val="9"/>
    <w:semiHidden/>
    <w:rsid w:val="00C769A0"/>
    <w:rPr>
      <w:rFonts w:asciiTheme="majorHAnsi" w:eastAsiaTheme="majorEastAsia" w:hAnsiTheme="majorHAnsi" w:cstheme="majorBidi"/>
      <w:i/>
      <w:iCs/>
      <w:smallCaps/>
      <w:color w:val="595959" w:themeColor="text1" w:themeTint="A6"/>
      <w:sz w:val="21"/>
      <w:szCs w:val="21"/>
      <w:lang w:val="es-ES"/>
    </w:rPr>
  </w:style>
  <w:style w:type="character" w:customStyle="1" w:styleId="Encabezamientoopiedepgina">
    <w:name w:val="Encabezamiento o pie de página_"/>
    <w:basedOn w:val="Fuentedeprrafopredeter"/>
    <w:rsid w:val="00C769A0"/>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C769A0"/>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C769A0"/>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C769A0"/>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C769A0"/>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C769A0"/>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C769A0"/>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C769A0"/>
    <w:pPr>
      <w:spacing w:after="0" w:line="240" w:lineRule="auto"/>
    </w:pPr>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C769A0"/>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C769A0"/>
    <w:rPr>
      <w:i/>
      <w:iCs/>
    </w:rPr>
  </w:style>
  <w:style w:type="paragraph" w:styleId="Cita">
    <w:name w:val="Quote"/>
    <w:basedOn w:val="Normal"/>
    <w:next w:val="Normal"/>
    <w:link w:val="CitaCar"/>
    <w:uiPriority w:val="29"/>
    <w:qFormat/>
    <w:rsid w:val="00C769A0"/>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C769A0"/>
    <w:rPr>
      <w:rFonts w:eastAsiaTheme="minorEastAsia"/>
      <w:i/>
      <w:iCs/>
      <w:sz w:val="21"/>
      <w:szCs w:val="21"/>
      <w:lang w:val="es-ES"/>
    </w:rPr>
  </w:style>
  <w:style w:type="paragraph" w:styleId="Citadestacada">
    <w:name w:val="Intense Quote"/>
    <w:basedOn w:val="Normal"/>
    <w:next w:val="Normal"/>
    <w:link w:val="CitadestacadaCar"/>
    <w:uiPriority w:val="30"/>
    <w:qFormat/>
    <w:rsid w:val="00C769A0"/>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C769A0"/>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C769A0"/>
    <w:rPr>
      <w:i/>
      <w:iCs/>
      <w:color w:val="595959" w:themeColor="text1" w:themeTint="A6"/>
    </w:rPr>
  </w:style>
  <w:style w:type="character" w:styleId="nfasisintenso">
    <w:name w:val="Intense Emphasis"/>
    <w:basedOn w:val="Fuentedeprrafopredeter"/>
    <w:uiPriority w:val="21"/>
    <w:qFormat/>
    <w:rsid w:val="00C769A0"/>
    <w:rPr>
      <w:b/>
      <w:bCs/>
      <w:i/>
      <w:iCs/>
    </w:rPr>
  </w:style>
  <w:style w:type="character" w:styleId="Referenciasutil">
    <w:name w:val="Subtle Reference"/>
    <w:basedOn w:val="Fuentedeprrafopredeter"/>
    <w:uiPriority w:val="31"/>
    <w:qFormat/>
    <w:rsid w:val="00C769A0"/>
    <w:rPr>
      <w:smallCaps/>
      <w:color w:val="404040" w:themeColor="text1" w:themeTint="BF"/>
    </w:rPr>
  </w:style>
  <w:style w:type="character" w:styleId="Referenciaintensa">
    <w:name w:val="Intense Reference"/>
    <w:basedOn w:val="Fuentedeprrafopredeter"/>
    <w:uiPriority w:val="32"/>
    <w:qFormat/>
    <w:rsid w:val="00C769A0"/>
    <w:rPr>
      <w:b/>
      <w:bCs/>
      <w:smallCaps/>
      <w:u w:val="single"/>
    </w:rPr>
  </w:style>
  <w:style w:type="character" w:styleId="Ttulodellibro">
    <w:name w:val="Book Title"/>
    <w:basedOn w:val="Fuentedeprrafopredeter"/>
    <w:uiPriority w:val="33"/>
    <w:qFormat/>
    <w:rsid w:val="00C769A0"/>
    <w:rPr>
      <w:b/>
      <w:bCs/>
      <w:smallCaps/>
    </w:rPr>
  </w:style>
  <w:style w:type="table" w:customStyle="1" w:styleId="Cuadrculadetablaclara1">
    <w:name w:val="Cuadrícula de tabla clara1"/>
    <w:basedOn w:val="Tablanormal"/>
    <w:next w:val="TableGridLight1"/>
    <w:uiPriority w:val="40"/>
    <w:rsid w:val="00C769A0"/>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C769A0"/>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C769A0"/>
    <w:rPr>
      <w:rFonts w:eastAsiaTheme="minorEastAsia"/>
      <w:sz w:val="20"/>
      <w:szCs w:val="20"/>
      <w:lang w:val="es-ES"/>
    </w:rPr>
  </w:style>
  <w:style w:type="character" w:styleId="Refdenotaalfinal">
    <w:name w:val="endnote reference"/>
    <w:basedOn w:val="Fuentedeprrafopredeter"/>
    <w:uiPriority w:val="99"/>
    <w:semiHidden/>
    <w:unhideWhenUsed/>
    <w:rsid w:val="00C769A0"/>
    <w:rPr>
      <w:vertAlign w:val="superscript"/>
    </w:rPr>
  </w:style>
  <w:style w:type="paragraph" w:customStyle="1" w:styleId="ENCABEZADO0">
    <w:name w:val="ENCABEZADO"/>
    <w:basedOn w:val="Normal"/>
    <w:link w:val="ENCABEZADOCar0"/>
    <w:qFormat/>
    <w:rsid w:val="00FB7245"/>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FB7245"/>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876E17"/>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876E17"/>
    <w:rPr>
      <w:rFonts w:ascii="Museo 300" w:hAnsi="Museo 300" w:cs="Times New Roman"/>
      <w:b/>
      <w:sz w:val="20"/>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C769A0"/>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C769A0"/>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C769A0"/>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C769A0"/>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aliases w:val="RESUMEN TITULO Car"/>
    <w:basedOn w:val="Fuentedeprrafopredeter"/>
    <w:link w:val="Ttulo1"/>
    <w:uiPriority w:val="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BD3763"/>
    <w:rPr>
      <w:rFonts w:cs="Times New Roman"/>
      <w:sz w:val="24"/>
      <w:lang w:val="es-ES" w:eastAsia="es-ES" w:bidi="ar-SA"/>
    </w:rPr>
  </w:style>
  <w:style w:type="character" w:customStyle="1" w:styleId="Ttulo4Car">
    <w:name w:val="Título 4 Car"/>
    <w:basedOn w:val="Fuentedeprrafopredeter"/>
    <w:link w:val="Ttulo4"/>
    <w:uiPriority w:val="9"/>
    <w:semiHidden/>
    <w:rsid w:val="00C769A0"/>
    <w:rPr>
      <w:rFonts w:asciiTheme="majorHAnsi" w:eastAsiaTheme="majorEastAsia" w:hAnsiTheme="majorHAnsi" w:cstheme="majorBidi"/>
      <w:sz w:val="24"/>
      <w:szCs w:val="24"/>
      <w:lang w:val="es-ES"/>
    </w:rPr>
  </w:style>
  <w:style w:type="character" w:customStyle="1" w:styleId="Ttulo6Car">
    <w:name w:val="Título 6 Car"/>
    <w:basedOn w:val="Fuentedeprrafopredeter"/>
    <w:link w:val="Ttulo6"/>
    <w:uiPriority w:val="9"/>
    <w:semiHidden/>
    <w:rsid w:val="00C769A0"/>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C769A0"/>
    <w:rPr>
      <w:rFonts w:asciiTheme="majorHAnsi" w:eastAsiaTheme="majorEastAsia" w:hAnsiTheme="majorHAnsi" w:cstheme="majorBidi"/>
      <w:i/>
      <w:iCs/>
      <w:color w:val="595959" w:themeColor="text1" w:themeTint="A6"/>
      <w:sz w:val="21"/>
      <w:szCs w:val="21"/>
      <w:lang w:val="es-ES"/>
    </w:rPr>
  </w:style>
  <w:style w:type="character" w:customStyle="1" w:styleId="Ttulo9Car">
    <w:name w:val="Título 9 Car"/>
    <w:basedOn w:val="Fuentedeprrafopredeter"/>
    <w:link w:val="Ttulo9"/>
    <w:uiPriority w:val="9"/>
    <w:semiHidden/>
    <w:rsid w:val="00C769A0"/>
    <w:rPr>
      <w:rFonts w:asciiTheme="majorHAnsi" w:eastAsiaTheme="majorEastAsia" w:hAnsiTheme="majorHAnsi" w:cstheme="majorBidi"/>
      <w:i/>
      <w:iCs/>
      <w:smallCaps/>
      <w:color w:val="595959" w:themeColor="text1" w:themeTint="A6"/>
      <w:sz w:val="21"/>
      <w:szCs w:val="21"/>
      <w:lang w:val="es-ES"/>
    </w:rPr>
  </w:style>
  <w:style w:type="character" w:customStyle="1" w:styleId="Encabezamientoopiedepgina">
    <w:name w:val="Encabezamiento o pie de página_"/>
    <w:basedOn w:val="Fuentedeprrafopredeter"/>
    <w:rsid w:val="00C769A0"/>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C769A0"/>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C769A0"/>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C769A0"/>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C769A0"/>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C769A0"/>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C769A0"/>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C769A0"/>
    <w:pPr>
      <w:spacing w:after="0" w:line="240" w:lineRule="auto"/>
    </w:pPr>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C769A0"/>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C769A0"/>
    <w:rPr>
      <w:i/>
      <w:iCs/>
    </w:rPr>
  </w:style>
  <w:style w:type="paragraph" w:styleId="Cita">
    <w:name w:val="Quote"/>
    <w:basedOn w:val="Normal"/>
    <w:next w:val="Normal"/>
    <w:link w:val="CitaCar"/>
    <w:uiPriority w:val="29"/>
    <w:qFormat/>
    <w:rsid w:val="00C769A0"/>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C769A0"/>
    <w:rPr>
      <w:rFonts w:eastAsiaTheme="minorEastAsia"/>
      <w:i/>
      <w:iCs/>
      <w:sz w:val="21"/>
      <w:szCs w:val="21"/>
      <w:lang w:val="es-ES"/>
    </w:rPr>
  </w:style>
  <w:style w:type="paragraph" w:styleId="Citadestacada">
    <w:name w:val="Intense Quote"/>
    <w:basedOn w:val="Normal"/>
    <w:next w:val="Normal"/>
    <w:link w:val="CitadestacadaCar"/>
    <w:uiPriority w:val="30"/>
    <w:qFormat/>
    <w:rsid w:val="00C769A0"/>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C769A0"/>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C769A0"/>
    <w:rPr>
      <w:i/>
      <w:iCs/>
      <w:color w:val="595959" w:themeColor="text1" w:themeTint="A6"/>
    </w:rPr>
  </w:style>
  <w:style w:type="character" w:styleId="nfasisintenso">
    <w:name w:val="Intense Emphasis"/>
    <w:basedOn w:val="Fuentedeprrafopredeter"/>
    <w:uiPriority w:val="21"/>
    <w:qFormat/>
    <w:rsid w:val="00C769A0"/>
    <w:rPr>
      <w:b/>
      <w:bCs/>
      <w:i/>
      <w:iCs/>
    </w:rPr>
  </w:style>
  <w:style w:type="character" w:styleId="Referenciasutil">
    <w:name w:val="Subtle Reference"/>
    <w:basedOn w:val="Fuentedeprrafopredeter"/>
    <w:uiPriority w:val="31"/>
    <w:qFormat/>
    <w:rsid w:val="00C769A0"/>
    <w:rPr>
      <w:smallCaps/>
      <w:color w:val="404040" w:themeColor="text1" w:themeTint="BF"/>
    </w:rPr>
  </w:style>
  <w:style w:type="character" w:styleId="Referenciaintensa">
    <w:name w:val="Intense Reference"/>
    <w:basedOn w:val="Fuentedeprrafopredeter"/>
    <w:uiPriority w:val="32"/>
    <w:qFormat/>
    <w:rsid w:val="00C769A0"/>
    <w:rPr>
      <w:b/>
      <w:bCs/>
      <w:smallCaps/>
      <w:u w:val="single"/>
    </w:rPr>
  </w:style>
  <w:style w:type="character" w:styleId="Ttulodellibro">
    <w:name w:val="Book Title"/>
    <w:basedOn w:val="Fuentedeprrafopredeter"/>
    <w:uiPriority w:val="33"/>
    <w:qFormat/>
    <w:rsid w:val="00C769A0"/>
    <w:rPr>
      <w:b/>
      <w:bCs/>
      <w:smallCaps/>
    </w:rPr>
  </w:style>
  <w:style w:type="table" w:customStyle="1" w:styleId="Cuadrculadetablaclara1">
    <w:name w:val="Cuadrícula de tabla clara1"/>
    <w:basedOn w:val="Tablanormal"/>
    <w:next w:val="TableGridLight1"/>
    <w:uiPriority w:val="40"/>
    <w:rsid w:val="00C769A0"/>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C769A0"/>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C769A0"/>
    <w:rPr>
      <w:rFonts w:eastAsiaTheme="minorEastAsia"/>
      <w:sz w:val="20"/>
      <w:szCs w:val="20"/>
      <w:lang w:val="es-ES"/>
    </w:rPr>
  </w:style>
  <w:style w:type="character" w:styleId="Refdenotaalfinal">
    <w:name w:val="endnote reference"/>
    <w:basedOn w:val="Fuentedeprrafopredeter"/>
    <w:uiPriority w:val="99"/>
    <w:semiHidden/>
    <w:unhideWhenUsed/>
    <w:rsid w:val="00C769A0"/>
    <w:rPr>
      <w:vertAlign w:val="superscript"/>
    </w:rPr>
  </w:style>
  <w:style w:type="paragraph" w:customStyle="1" w:styleId="ENCABEZADO0">
    <w:name w:val="ENCABEZADO"/>
    <w:basedOn w:val="Normal"/>
    <w:link w:val="ENCABEZADOCar0"/>
    <w:qFormat/>
    <w:rsid w:val="00FB7245"/>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FB7245"/>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876E17"/>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876E17"/>
    <w:rPr>
      <w:rFonts w:ascii="Museo 300" w:hAnsi="Museo 300" w:cs="Times New Roman"/>
      <w:b/>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83562">
      <w:bodyDiv w:val="1"/>
      <w:marLeft w:val="0"/>
      <w:marRight w:val="0"/>
      <w:marTop w:val="0"/>
      <w:marBottom w:val="0"/>
      <w:divBdr>
        <w:top w:val="none" w:sz="0" w:space="0" w:color="auto"/>
        <w:left w:val="none" w:sz="0" w:space="0" w:color="auto"/>
        <w:bottom w:val="none" w:sz="0" w:space="0" w:color="auto"/>
        <w:right w:val="none" w:sz="0" w:space="0" w:color="auto"/>
      </w:divBdr>
    </w:div>
    <w:div w:id="1275212654">
      <w:bodyDiv w:val="1"/>
      <w:marLeft w:val="0"/>
      <w:marRight w:val="0"/>
      <w:marTop w:val="0"/>
      <w:marBottom w:val="0"/>
      <w:divBdr>
        <w:top w:val="none" w:sz="0" w:space="0" w:color="auto"/>
        <w:left w:val="none" w:sz="0" w:space="0" w:color="auto"/>
        <w:bottom w:val="none" w:sz="0" w:space="0" w:color="auto"/>
        <w:right w:val="none" w:sz="0" w:space="0" w:color="auto"/>
      </w:divBdr>
    </w:div>
    <w:div w:id="15728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PLAN ANUAL OPERATIVO UAM</a:t>
            </a:r>
          </a:p>
        </c:rich>
      </c:tx>
      <c:overlay val="0"/>
      <c:spPr>
        <a:noFill/>
        <a:ln>
          <a:noFill/>
        </a:ln>
        <a:effectLst/>
      </c:spPr>
    </c:title>
    <c:autoTitleDeleted val="0"/>
    <c:plotArea>
      <c:layout>
        <c:manualLayout>
          <c:layoutTarget val="inner"/>
          <c:xMode val="edge"/>
          <c:yMode val="edge"/>
          <c:x val="4.3677359122056045E-2"/>
          <c:y val="7.8251145287083518E-2"/>
          <c:w val="0.87083502543512281"/>
          <c:h val="0.75395807666898784"/>
        </c:manualLayout>
      </c:layout>
      <c:barChart>
        <c:barDir val="col"/>
        <c:grouping val="clustered"/>
        <c:varyColors val="0"/>
        <c:ser>
          <c:idx val="0"/>
          <c:order val="0"/>
          <c:tx>
            <c:strRef>
              <c:f>Hoja1!$B$1</c:f>
              <c:strCache>
                <c:ptCount val="1"/>
                <c:pt idx="0">
                  <c:v>Dar seguimiento al Plan de Trabajo sobre el manejo integral de conflictos Socio Ambientales de las/los  Beneficiarios/as de los diferentes Programas del ISTA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Hoja1!$A$2:$A$6</c:f>
              <c:numCache>
                <c:formatCode>General</c:formatCode>
                <c:ptCount val="5"/>
                <c:pt idx="1">
                  <c:v>2016</c:v>
                </c:pt>
                <c:pt idx="2">
                  <c:v>2017</c:v>
                </c:pt>
                <c:pt idx="3">
                  <c:v>2018</c:v>
                </c:pt>
                <c:pt idx="4">
                  <c:v>2019</c:v>
                </c:pt>
              </c:numCache>
            </c:numRef>
          </c:cat>
          <c:val>
            <c:numRef>
              <c:f>Hoja1!$B$2:$B$6</c:f>
              <c:numCache>
                <c:formatCode>General</c:formatCode>
                <c:ptCount val="5"/>
                <c:pt idx="1">
                  <c:v>2</c:v>
                </c:pt>
                <c:pt idx="2">
                  <c:v>0</c:v>
                </c:pt>
                <c:pt idx="3">
                  <c:v>2</c:v>
                </c:pt>
                <c:pt idx="4">
                  <c:v>0</c:v>
                </c:pt>
              </c:numCache>
            </c:numRef>
          </c:val>
        </c:ser>
        <c:ser>
          <c:idx val="1"/>
          <c:order val="1"/>
          <c:tx>
            <c:strRef>
              <c:f>Hoja1!$C$1</c:f>
              <c:strCache>
                <c:ptCount val="1"/>
                <c:pt idx="0">
                  <c:v>Dar seguimiento a la implementación del Sistema de Gestión Ambiental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Hoja1!$A$2:$A$6</c:f>
              <c:numCache>
                <c:formatCode>General</c:formatCode>
                <c:ptCount val="5"/>
                <c:pt idx="1">
                  <c:v>2016</c:v>
                </c:pt>
                <c:pt idx="2">
                  <c:v>2017</c:v>
                </c:pt>
                <c:pt idx="3">
                  <c:v>2018</c:v>
                </c:pt>
                <c:pt idx="4">
                  <c:v>2019</c:v>
                </c:pt>
              </c:numCache>
            </c:numRef>
          </c:cat>
          <c:val>
            <c:numRef>
              <c:f>Hoja1!$C$2:$C$6</c:f>
              <c:numCache>
                <c:formatCode>General</c:formatCode>
                <c:ptCount val="5"/>
                <c:pt idx="1">
                  <c:v>4</c:v>
                </c:pt>
                <c:pt idx="2">
                  <c:v>4</c:v>
                </c:pt>
                <c:pt idx="3">
                  <c:v>4</c:v>
                </c:pt>
                <c:pt idx="4">
                  <c:v>4</c:v>
                </c:pt>
              </c:numCache>
            </c:numRef>
          </c:val>
        </c:ser>
        <c:dLbls>
          <c:dLblPos val="outEnd"/>
          <c:showLegendKey val="0"/>
          <c:showVal val="1"/>
          <c:showCatName val="0"/>
          <c:showSerName val="0"/>
          <c:showPercent val="0"/>
          <c:showBubbleSize val="0"/>
        </c:dLbls>
        <c:gapWidth val="219"/>
        <c:overlap val="-27"/>
        <c:axId val="431028096"/>
        <c:axId val="431029632"/>
      </c:barChart>
      <c:catAx>
        <c:axId val="43102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1029632"/>
        <c:crosses val="autoZero"/>
        <c:auto val="1"/>
        <c:lblAlgn val="ctr"/>
        <c:lblOffset val="100"/>
        <c:noMultiLvlLbl val="0"/>
      </c:catAx>
      <c:valAx>
        <c:axId val="431029632"/>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102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s-SV" b="1"/>
              <a:t>PLAN DE TRABAJO UAM</a:t>
            </a:r>
          </a:p>
        </c:rich>
      </c:tx>
      <c:overlay val="0"/>
      <c:spPr>
        <a:noFill/>
        <a:ln>
          <a:noFill/>
        </a:ln>
        <a:effectLst/>
      </c:spPr>
    </c:title>
    <c:autoTitleDeleted val="0"/>
    <c:plotArea>
      <c:layout>
        <c:manualLayout>
          <c:layoutTarget val="inner"/>
          <c:xMode val="edge"/>
          <c:yMode val="edge"/>
          <c:x val="3.6176109779755793E-2"/>
          <c:y val="0.21621343309097857"/>
          <c:w val="0.94973281451645963"/>
          <c:h val="0.73600112558240294"/>
        </c:manualLayout>
      </c:layout>
      <c:barChart>
        <c:barDir val="col"/>
        <c:grouping val="clustered"/>
        <c:varyColors val="0"/>
        <c:ser>
          <c:idx val="0"/>
          <c:order val="0"/>
          <c:tx>
            <c:strRef>
              <c:f>Hoja1!$B$1</c:f>
              <c:strCache>
                <c:ptCount val="1"/>
                <c:pt idx="0">
                  <c:v>Promocionar la Politica de Gestión Ambiental, Plan Institucional de Gestión Ambiental, Manual y Cartillas sobre Buenas Prácticas Ambientales.</c:v>
                </c:pt>
              </c:strCache>
            </c:strRef>
          </c:tx>
          <c:spPr>
            <a:solidFill>
              <a:schemeClr val="accent1"/>
            </a:solidFill>
            <a:ln>
              <a:noFill/>
            </a:ln>
            <a:effectLst/>
          </c:spPr>
          <c:invertIfNegative val="0"/>
          <c:cat>
            <c:numRef>
              <c:f>Hoja1!$A$2:$A$5</c:f>
              <c:numCache>
                <c:formatCode>General</c:formatCode>
                <c:ptCount val="4"/>
                <c:pt idx="0">
                  <c:v>2016</c:v>
                </c:pt>
                <c:pt idx="1">
                  <c:v>2017</c:v>
                </c:pt>
                <c:pt idx="2">
                  <c:v>2018</c:v>
                </c:pt>
                <c:pt idx="3">
                  <c:v>2019</c:v>
                </c:pt>
              </c:numCache>
            </c:numRef>
          </c:cat>
          <c:val>
            <c:numRef>
              <c:f>Hoja1!$B$2:$B$5</c:f>
              <c:numCache>
                <c:formatCode>General</c:formatCode>
                <c:ptCount val="4"/>
                <c:pt idx="0">
                  <c:v>1</c:v>
                </c:pt>
                <c:pt idx="1">
                  <c:v>6</c:v>
                </c:pt>
                <c:pt idx="2">
                  <c:v>0</c:v>
                </c:pt>
                <c:pt idx="3">
                  <c:v>4.5</c:v>
                </c:pt>
              </c:numCache>
            </c:numRef>
          </c:val>
        </c:ser>
        <c:ser>
          <c:idx val="1"/>
          <c:order val="1"/>
          <c:tx>
            <c:strRef>
              <c:f>Hoja1!$C$1</c:f>
              <c:strCache>
                <c:ptCount val="1"/>
                <c:pt idx="0">
                  <c:v>Implementar programas de ahorro y uso eficiente de energia, agua e insumos en el ISTA; manejo integral de desechos solidos y promoción de compras verde.</c:v>
                </c:pt>
              </c:strCache>
            </c:strRef>
          </c:tx>
          <c:spPr>
            <a:solidFill>
              <a:schemeClr val="accent2"/>
            </a:solidFill>
            <a:ln>
              <a:noFill/>
            </a:ln>
            <a:effectLst/>
          </c:spPr>
          <c:invertIfNegative val="0"/>
          <c:cat>
            <c:numRef>
              <c:f>Hoja1!$A$2:$A$5</c:f>
              <c:numCache>
                <c:formatCode>General</c:formatCode>
                <c:ptCount val="4"/>
                <c:pt idx="0">
                  <c:v>2016</c:v>
                </c:pt>
                <c:pt idx="1">
                  <c:v>2017</c:v>
                </c:pt>
                <c:pt idx="2">
                  <c:v>2018</c:v>
                </c:pt>
                <c:pt idx="3">
                  <c:v>2019</c:v>
                </c:pt>
              </c:numCache>
            </c:numRef>
          </c:cat>
          <c:val>
            <c:numRef>
              <c:f>Hoja1!$C$2:$C$5</c:f>
              <c:numCache>
                <c:formatCode>General</c:formatCode>
                <c:ptCount val="4"/>
                <c:pt idx="0">
                  <c:v>0</c:v>
                </c:pt>
                <c:pt idx="1">
                  <c:v>1</c:v>
                </c:pt>
                <c:pt idx="2">
                  <c:v>0</c:v>
                </c:pt>
                <c:pt idx="3">
                  <c:v>0</c:v>
                </c:pt>
              </c:numCache>
            </c:numRef>
          </c:val>
        </c:ser>
        <c:ser>
          <c:idx val="2"/>
          <c:order val="2"/>
          <c:tx>
            <c:strRef>
              <c:f>Hoja1!$D$1</c:f>
              <c:strCache>
                <c:ptCount val="1"/>
                <c:pt idx="0">
                  <c:v>Implementar programas de capacitación en materia ambiental y sobre el uso y manejo eficiente de los recursos; dirigidos al personal del ISTA y a beneficiarios/as de los programas de transferencia de tierras. </c:v>
                </c:pt>
              </c:strCache>
            </c:strRef>
          </c:tx>
          <c:spPr>
            <a:solidFill>
              <a:schemeClr val="accent3"/>
            </a:solidFill>
            <a:ln>
              <a:noFill/>
            </a:ln>
            <a:effectLst/>
          </c:spPr>
          <c:invertIfNegative val="0"/>
          <c:cat>
            <c:numRef>
              <c:f>Hoja1!$A$2:$A$5</c:f>
              <c:numCache>
                <c:formatCode>General</c:formatCode>
                <c:ptCount val="4"/>
                <c:pt idx="0">
                  <c:v>2016</c:v>
                </c:pt>
                <c:pt idx="1">
                  <c:v>2017</c:v>
                </c:pt>
                <c:pt idx="2">
                  <c:v>2018</c:v>
                </c:pt>
                <c:pt idx="3">
                  <c:v>2019</c:v>
                </c:pt>
              </c:numCache>
            </c:numRef>
          </c:cat>
          <c:val>
            <c:numRef>
              <c:f>Hoja1!$D$2:$D$5</c:f>
              <c:numCache>
                <c:formatCode>General</c:formatCode>
                <c:ptCount val="4"/>
                <c:pt idx="0">
                  <c:v>15</c:v>
                </c:pt>
                <c:pt idx="1">
                  <c:v>2</c:v>
                </c:pt>
                <c:pt idx="2">
                  <c:v>0</c:v>
                </c:pt>
                <c:pt idx="3">
                  <c:v>0</c:v>
                </c:pt>
              </c:numCache>
            </c:numRef>
          </c:val>
        </c:ser>
        <c:dLbls>
          <c:showLegendKey val="0"/>
          <c:showVal val="0"/>
          <c:showCatName val="0"/>
          <c:showSerName val="0"/>
          <c:showPercent val="0"/>
          <c:showBubbleSize val="0"/>
        </c:dLbls>
        <c:gapWidth val="199"/>
        <c:axId val="428258432"/>
        <c:axId val="428259968"/>
      </c:barChart>
      <c:catAx>
        <c:axId val="42825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SV"/>
          </a:p>
        </c:txPr>
        <c:crossAx val="428259968"/>
        <c:crosses val="autoZero"/>
        <c:auto val="1"/>
        <c:lblAlgn val="ctr"/>
        <c:lblOffset val="100"/>
        <c:noMultiLvlLbl val="0"/>
      </c:catAx>
      <c:valAx>
        <c:axId val="428259968"/>
        <c:scaling>
          <c:orientation val="minMax"/>
          <c:max val="12"/>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28258432"/>
        <c:crosses val="autoZero"/>
        <c:crossBetween val="between"/>
      </c:valAx>
      <c:spPr>
        <a:noFill/>
        <a:ln>
          <a:noFill/>
        </a:ln>
        <a:effectLst/>
      </c:spPr>
    </c:plotArea>
    <c:legend>
      <c:legendPos val="t"/>
      <c:layout>
        <c:manualLayout>
          <c:xMode val="edge"/>
          <c:yMode val="edge"/>
          <c:x val="3.4687749629122445E-2"/>
          <c:y val="8.0367454068241473E-2"/>
          <c:w val="0.89775918733193893"/>
          <c:h val="0.195209783559663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A5631-48FD-419D-B7C1-B8ACEE05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16551</TotalTime>
  <Pages>144</Pages>
  <Words>48184</Words>
  <Characters>265013</Characters>
  <Application>Microsoft Office Word</Application>
  <DocSecurity>0</DocSecurity>
  <Lines>2208</Lines>
  <Paragraphs>625</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312572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477</cp:revision>
  <cp:lastPrinted>2019-12-19T14:19:00Z</cp:lastPrinted>
  <dcterms:created xsi:type="dcterms:W3CDTF">2019-07-25T15:53:00Z</dcterms:created>
  <dcterms:modified xsi:type="dcterms:W3CDTF">2020-07-22T21:01:00Z</dcterms:modified>
</cp:coreProperties>
</file>