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17D6CDB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30C53BEA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974334">
        <w:rPr>
          <w:rFonts w:ascii="Arial" w:hAnsi="Arial" w:cs="Arial"/>
          <w:b/>
          <w:bCs/>
        </w:rPr>
        <w:t>abril</w:t>
      </w:r>
      <w:r w:rsidRPr="00223115">
        <w:rPr>
          <w:rFonts w:ascii="Arial" w:hAnsi="Arial" w:cs="Arial"/>
          <w:b/>
          <w:bCs/>
        </w:rPr>
        <w:t xml:space="preserve"> 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70052099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</w:t>
      </w:r>
      <w:r w:rsidR="00974334">
        <w:rPr>
          <w:rStyle w:val="normaltextrun"/>
          <w:rFonts w:ascii="Arial" w:hAnsi="Arial" w:cs="Arial"/>
          <w:sz w:val="22"/>
          <w:szCs w:val="22"/>
        </w:rPr>
        <w:t xml:space="preserve"> 167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</w:t>
      </w:r>
      <w:r w:rsidR="00974334">
        <w:rPr>
          <w:rStyle w:val="normaltextrun"/>
          <w:rFonts w:ascii="Arial" w:hAnsi="Arial" w:cs="Arial"/>
          <w:sz w:val="22"/>
          <w:szCs w:val="22"/>
        </w:rPr>
        <w:t>ultado todos los e</w:t>
      </w:r>
      <w:r w:rsidR="00507E86">
        <w:rPr>
          <w:rStyle w:val="normaltextrun"/>
          <w:rFonts w:ascii="Arial" w:hAnsi="Arial" w:cs="Arial"/>
          <w:sz w:val="22"/>
          <w:szCs w:val="22"/>
        </w:rPr>
        <w:t>xpedientes aprobados.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69F22E1" w14:textId="56AD3FED" w:rsidR="008726CE" w:rsidRDefault="008726CE" w:rsidP="0050227E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89BB0C1" w14:textId="3E279DC8" w:rsidR="007103C3" w:rsidRDefault="007103C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9537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1374"/>
        <w:gridCol w:w="2085"/>
        <w:gridCol w:w="1534"/>
      </w:tblGrid>
      <w:tr w:rsidR="00BB40F8" w:rsidRPr="00AF7540" w14:paraId="64445CF9" w14:textId="77777777" w:rsidTr="00BB40F8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2470385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28542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E3254B0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E78D99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D30001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TOTAL, DE APROBADOS</w:t>
            </w:r>
          </w:p>
        </w:tc>
      </w:tr>
      <w:tr w:rsidR="0050227E" w:rsidRPr="00AF7540" w14:paraId="2DF43AD8" w14:textId="77777777" w:rsidTr="005126A6">
        <w:trPr>
          <w:trHeight w:val="817"/>
        </w:trPr>
        <w:tc>
          <w:tcPr>
            <w:tcW w:w="0" w:type="auto"/>
            <w:vAlign w:val="center"/>
          </w:tcPr>
          <w:p w14:paraId="2DAF9D44" w14:textId="1478F66F" w:rsidR="0050227E" w:rsidRPr="00BB40F8" w:rsidRDefault="00507E86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0" w:type="auto"/>
            <w:vAlign w:val="center"/>
          </w:tcPr>
          <w:p w14:paraId="45310741" w14:textId="6EBE476F" w:rsidR="0050227E" w:rsidRPr="00BB40F8" w:rsidRDefault="00507E86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04F02262" w14:textId="3E22D55D" w:rsidR="0050227E" w:rsidRPr="00BB40F8" w:rsidRDefault="00507E86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</w:tcPr>
          <w:p w14:paraId="0B63ADF2" w14:textId="584A7990" w:rsidR="0050227E" w:rsidRPr="00BB40F8" w:rsidRDefault="00507E86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0A14D411" w14:textId="4F044B73" w:rsidR="0050227E" w:rsidRPr="00BB40F8" w:rsidRDefault="005048EA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5C1837A9" w14:textId="02BE8849" w:rsidR="0050227E" w:rsidRPr="00BB40F8" w:rsidRDefault="00B7247F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$</w:t>
            </w:r>
            <w:r w:rsidR="00507E86">
              <w:rPr>
                <w:rFonts w:ascii="Arial" w:hAnsi="Arial" w:cs="Arial"/>
                <w:sz w:val="18"/>
                <w:szCs w:val="18"/>
              </w:rPr>
              <w:t>297,164.00</w:t>
            </w:r>
          </w:p>
        </w:tc>
        <w:tc>
          <w:tcPr>
            <w:tcW w:w="0" w:type="auto"/>
            <w:vAlign w:val="center"/>
          </w:tcPr>
          <w:p w14:paraId="2332048C" w14:textId="3BE2AB01" w:rsidR="00721818" w:rsidRPr="00BB40F8" w:rsidRDefault="00721818" w:rsidP="00721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 xml:space="preserve"> CCPV/DCRE/00</w:t>
            </w:r>
            <w:r w:rsidR="00507E86">
              <w:rPr>
                <w:rFonts w:ascii="Arial" w:hAnsi="Arial" w:cs="Arial"/>
                <w:sz w:val="18"/>
                <w:szCs w:val="18"/>
              </w:rPr>
              <w:t>5</w:t>
            </w:r>
            <w:r w:rsidR="002D1F0E" w:rsidRPr="00BB40F8">
              <w:rPr>
                <w:rFonts w:ascii="Arial" w:hAnsi="Arial" w:cs="Arial"/>
                <w:sz w:val="18"/>
                <w:szCs w:val="18"/>
              </w:rPr>
              <w:t>/2024</w:t>
            </w:r>
            <w:r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351FFF" w14:textId="77777777" w:rsidR="0050227E" w:rsidRPr="00BB40F8" w:rsidRDefault="0050227E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6995" w14:textId="3E3B6018" w:rsidR="0050227E" w:rsidRPr="00BB40F8" w:rsidRDefault="00507E86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bookmarkEnd w:id="0"/>
    </w:tbl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32991D76" w14:textId="67756E2E" w:rsidR="008726CE" w:rsidRPr="00507E86" w:rsidRDefault="00507E86" w:rsidP="00507E8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5126A6">
        <w:rPr>
          <w:rFonts w:ascii="Arial" w:hAnsi="Arial" w:cs="Arial"/>
          <w:b/>
          <w:bCs/>
        </w:rPr>
        <w:t>Vivienda</w:t>
      </w:r>
    </w:p>
    <w:p w14:paraId="67CFFBD5" w14:textId="77777777" w:rsidR="005126A6" w:rsidRDefault="00507E86" w:rsidP="00507E86">
      <w:pPr>
        <w:ind w:left="284"/>
        <w:jc w:val="both"/>
        <w:rPr>
          <w:rFonts w:ascii="Arial" w:hAnsi="Arial" w:cs="Arial"/>
        </w:rPr>
      </w:pPr>
      <w:r w:rsidRPr="00507E86">
        <w:rPr>
          <w:rFonts w:ascii="Arial" w:hAnsi="Arial" w:cs="Arial"/>
        </w:rPr>
        <w:t>En relación al beneficio de Vivienda, el Comité recibió dos expedientes con sus respectivas solicitudes para</w:t>
      </w:r>
      <w:r>
        <w:rPr>
          <w:rFonts w:ascii="Arial" w:hAnsi="Arial" w:cs="Arial"/>
        </w:rPr>
        <w:t xml:space="preserve"> analizados y procesados. Dichas solicitudes se han derivado a ejecutarse conforme al convenio de cooperación interinstitucional con FONAVIPO.</w:t>
      </w:r>
    </w:p>
    <w:p w14:paraId="3334A15C" w14:textId="77777777" w:rsidR="005126A6" w:rsidRPr="00507E86" w:rsidRDefault="00507E86" w:rsidP="00507E86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8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426"/>
        <w:gridCol w:w="1427"/>
        <w:gridCol w:w="2420"/>
        <w:gridCol w:w="1426"/>
      </w:tblGrid>
      <w:tr w:rsidR="005126A6" w:rsidRPr="005126A6" w14:paraId="2911192E" w14:textId="77777777" w:rsidTr="005126A6">
        <w:trPr>
          <w:trHeight w:val="34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2EAF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Beneficiarios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D9B60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Monto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EA185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Acta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73784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 xml:space="preserve">Beneficio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9B8BD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Ejecutor</w:t>
            </w:r>
          </w:p>
        </w:tc>
      </w:tr>
      <w:tr w:rsidR="005126A6" w:rsidRPr="005126A6" w14:paraId="0B03A387" w14:textId="77777777" w:rsidTr="005126A6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D07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F32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14,000.00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A11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N°001/2024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D0A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Mejora de vivienda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1AE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FONAVIPO</w:t>
            </w:r>
          </w:p>
        </w:tc>
      </w:tr>
    </w:tbl>
    <w:p w14:paraId="6D1E3226" w14:textId="6D7EC411" w:rsidR="00507E86" w:rsidRPr="00507E86" w:rsidRDefault="00507E86" w:rsidP="00507E86">
      <w:pPr>
        <w:ind w:left="284"/>
        <w:jc w:val="both"/>
        <w:rPr>
          <w:rFonts w:ascii="Arial" w:hAnsi="Arial" w:cs="Arial"/>
        </w:rPr>
      </w:pPr>
      <w:r w:rsidRPr="00507E86">
        <w:rPr>
          <w:rFonts w:ascii="Arial" w:hAnsi="Arial" w:cs="Arial"/>
        </w:rPr>
        <w:t xml:space="preserve"> </w:t>
      </w:r>
    </w:p>
    <w:p w14:paraId="6BC10B13" w14:textId="51D1B2CA" w:rsidR="00522A6D" w:rsidRPr="00B7247F" w:rsidRDefault="00850A57" w:rsidP="00B7247F">
      <w:pPr>
        <w:rPr>
          <w:rFonts w:ascii="Arial" w:hAnsi="Arial" w:cs="Arial"/>
        </w:rPr>
      </w:pPr>
      <w:r w:rsidRPr="0014792E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34E4474" wp14:editId="285932DA">
            <wp:simplePos x="0" y="0"/>
            <wp:positionH relativeFrom="margin">
              <wp:posOffset>-439947</wp:posOffset>
            </wp:positionH>
            <wp:positionV relativeFrom="margin">
              <wp:posOffset>340600</wp:posOffset>
            </wp:positionV>
            <wp:extent cx="10205479" cy="9062113"/>
            <wp:effectExtent l="0" t="0" r="0" b="0"/>
            <wp:wrapNone/>
            <wp:docPr id="320753840" name="Imagen 320753840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B373C" w14:textId="77777777" w:rsidR="00DC701B" w:rsidRDefault="00DC701B" w:rsidP="00E60BF7">
      <w:pPr>
        <w:spacing w:before="0"/>
      </w:pPr>
      <w:r>
        <w:separator/>
      </w:r>
    </w:p>
  </w:endnote>
  <w:endnote w:type="continuationSeparator" w:id="0">
    <w:p w14:paraId="3C012142" w14:textId="77777777" w:rsidR="00DC701B" w:rsidRDefault="00DC701B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27EFA" w14:textId="77777777" w:rsidR="00DC701B" w:rsidRDefault="00DC701B" w:rsidP="00E60BF7">
      <w:pPr>
        <w:spacing w:before="0"/>
      </w:pPr>
      <w:r>
        <w:separator/>
      </w:r>
    </w:p>
  </w:footnote>
  <w:footnote w:type="continuationSeparator" w:id="0">
    <w:p w14:paraId="0C639653" w14:textId="77777777" w:rsidR="00DC701B" w:rsidRDefault="00DC701B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3BAECBC4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93955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D5A15"/>
    <w:rsid w:val="001D6817"/>
    <w:rsid w:val="001F1FFC"/>
    <w:rsid w:val="00212982"/>
    <w:rsid w:val="0027796B"/>
    <w:rsid w:val="002D1F0E"/>
    <w:rsid w:val="00316C3C"/>
    <w:rsid w:val="00350BA3"/>
    <w:rsid w:val="00392643"/>
    <w:rsid w:val="003D7A3B"/>
    <w:rsid w:val="003E11B5"/>
    <w:rsid w:val="004027D2"/>
    <w:rsid w:val="00412AA3"/>
    <w:rsid w:val="00481A67"/>
    <w:rsid w:val="00484105"/>
    <w:rsid w:val="004B0F54"/>
    <w:rsid w:val="004C260F"/>
    <w:rsid w:val="004C6EF9"/>
    <w:rsid w:val="004F1635"/>
    <w:rsid w:val="004F5CBE"/>
    <w:rsid w:val="0050227E"/>
    <w:rsid w:val="005048EA"/>
    <w:rsid w:val="00507E86"/>
    <w:rsid w:val="005126A6"/>
    <w:rsid w:val="00522A6D"/>
    <w:rsid w:val="00534F5B"/>
    <w:rsid w:val="005914A1"/>
    <w:rsid w:val="005978F5"/>
    <w:rsid w:val="005A5632"/>
    <w:rsid w:val="005E2AF4"/>
    <w:rsid w:val="005E3BAD"/>
    <w:rsid w:val="005F3C2B"/>
    <w:rsid w:val="0064636A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4334"/>
    <w:rsid w:val="0097776A"/>
    <w:rsid w:val="009A0B4F"/>
    <w:rsid w:val="009E3E7B"/>
    <w:rsid w:val="009F295A"/>
    <w:rsid w:val="00A71940"/>
    <w:rsid w:val="00A72B50"/>
    <w:rsid w:val="00AA5788"/>
    <w:rsid w:val="00AE7C26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4016C"/>
    <w:rsid w:val="00C64C6F"/>
    <w:rsid w:val="00C743D3"/>
    <w:rsid w:val="00CA20A9"/>
    <w:rsid w:val="00CE63C5"/>
    <w:rsid w:val="00D15BC4"/>
    <w:rsid w:val="00D40F80"/>
    <w:rsid w:val="00D60A53"/>
    <w:rsid w:val="00D61803"/>
    <w:rsid w:val="00D81EAB"/>
    <w:rsid w:val="00D953CB"/>
    <w:rsid w:val="00DC5C1C"/>
    <w:rsid w:val="00DC701B"/>
    <w:rsid w:val="00DD4D2A"/>
    <w:rsid w:val="00DF7D6D"/>
    <w:rsid w:val="00E13831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2024-03-06T17:40:00Z</cp:lastPrinted>
  <dcterms:created xsi:type="dcterms:W3CDTF">2024-05-08T15:16:00Z</dcterms:created>
  <dcterms:modified xsi:type="dcterms:W3CDTF">2024-05-08T15:16:00Z</dcterms:modified>
</cp:coreProperties>
</file>