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618E2" w14:textId="77777777" w:rsidR="00886879" w:rsidRDefault="00886879" w:rsidP="00886879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628F0CD0" w14:textId="44529B17" w:rsidR="000739CD" w:rsidRPr="000739CD" w:rsidRDefault="00D82347" w:rsidP="00E8087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739CD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VIVIENDA,</w:t>
      </w:r>
      <w:r w:rsidRPr="000739CD">
        <w:rPr>
          <w:rFonts w:asciiTheme="minorHAnsi" w:eastAsia="Arial Unicode MS" w:hAnsiTheme="minorHAnsi" w:cstheme="minorHAnsi"/>
          <w:sz w:val="22"/>
          <w:szCs w:val="22"/>
        </w:rPr>
        <w:t xml:space="preserve"> Gerencia General, Unidad de Acceso a la Información, a las </w:t>
      </w:r>
      <w:r w:rsidR="00211578">
        <w:rPr>
          <w:rFonts w:asciiTheme="minorHAnsi" w:eastAsia="Arial Unicode MS" w:hAnsiTheme="minorHAnsi" w:cstheme="minorHAnsi"/>
          <w:sz w:val="22"/>
          <w:szCs w:val="22"/>
        </w:rPr>
        <w:t xml:space="preserve">diez </w:t>
      </w:r>
      <w:r w:rsidR="009116CC" w:rsidRPr="000739CD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D25F17" w:rsidRPr="000739CD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0739CD">
        <w:rPr>
          <w:rFonts w:asciiTheme="minorHAnsi" w:eastAsia="Arial Unicode MS" w:hAnsiTheme="minorHAnsi" w:cstheme="minorHAnsi"/>
          <w:sz w:val="22"/>
          <w:szCs w:val="22"/>
        </w:rPr>
        <w:t>del día</w:t>
      </w:r>
      <w:r w:rsidR="00864C69" w:rsidRPr="000739CD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211578">
        <w:rPr>
          <w:rFonts w:asciiTheme="minorHAnsi" w:eastAsia="Arial Unicode MS" w:hAnsiTheme="minorHAnsi" w:cstheme="minorHAnsi"/>
          <w:sz w:val="22"/>
          <w:szCs w:val="22"/>
        </w:rPr>
        <w:t xml:space="preserve">trece </w:t>
      </w:r>
      <w:r w:rsidR="00846BB6" w:rsidRPr="000739CD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211578">
        <w:rPr>
          <w:rFonts w:asciiTheme="minorHAnsi" w:eastAsia="Arial Unicode MS" w:hAnsiTheme="minorHAnsi" w:cstheme="minorHAnsi"/>
          <w:sz w:val="22"/>
          <w:szCs w:val="22"/>
        </w:rPr>
        <w:t xml:space="preserve">enero </w:t>
      </w:r>
      <w:r w:rsidRPr="000739CD">
        <w:rPr>
          <w:rFonts w:asciiTheme="minorHAnsi" w:eastAsia="Arial Unicode MS" w:hAnsiTheme="minorHAnsi" w:cstheme="minorHAnsi"/>
          <w:sz w:val="22"/>
          <w:szCs w:val="22"/>
        </w:rPr>
        <w:t xml:space="preserve">de dos mil </w:t>
      </w:r>
      <w:r w:rsidR="00F949B8">
        <w:rPr>
          <w:rFonts w:asciiTheme="minorHAnsi" w:eastAsia="Arial Unicode MS" w:hAnsiTheme="minorHAnsi" w:cstheme="minorHAnsi"/>
          <w:sz w:val="22"/>
          <w:szCs w:val="22"/>
        </w:rPr>
        <w:t>veinte</w:t>
      </w:r>
      <w:r w:rsidRPr="000739CD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0739CD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45754D">
        <w:rPr>
          <w:rFonts w:asciiTheme="minorHAnsi" w:eastAsia="Arial Unicode MS" w:hAnsiTheme="minorHAnsi" w:cstheme="minorHAnsi"/>
          <w:b/>
          <w:sz w:val="22"/>
          <w:szCs w:val="22"/>
        </w:rPr>
        <w:t>0</w:t>
      </w:r>
      <w:r w:rsidR="00211578">
        <w:rPr>
          <w:rFonts w:asciiTheme="minorHAnsi" w:eastAsia="Arial Unicode MS" w:hAnsiTheme="minorHAnsi" w:cstheme="minorHAnsi"/>
          <w:b/>
          <w:sz w:val="22"/>
          <w:szCs w:val="22"/>
        </w:rPr>
        <w:t>3</w:t>
      </w:r>
      <w:r w:rsidR="00D25F17" w:rsidRPr="000739CD">
        <w:rPr>
          <w:rFonts w:asciiTheme="minorHAnsi" w:eastAsia="Arial Unicode MS" w:hAnsiTheme="minorHAnsi" w:cstheme="minorHAnsi"/>
          <w:b/>
          <w:sz w:val="22"/>
          <w:szCs w:val="22"/>
        </w:rPr>
        <w:t>-20</w:t>
      </w:r>
      <w:r w:rsidR="00211578">
        <w:rPr>
          <w:rFonts w:asciiTheme="minorHAnsi" w:eastAsia="Arial Unicode MS" w:hAnsiTheme="minorHAnsi" w:cstheme="minorHAnsi"/>
          <w:b/>
          <w:sz w:val="22"/>
          <w:szCs w:val="22"/>
        </w:rPr>
        <w:t>20</w:t>
      </w:r>
      <w:r w:rsidR="00D25F17" w:rsidRPr="000739CD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A411C" w:rsidRPr="000739CD">
        <w:rPr>
          <w:rFonts w:asciiTheme="minorHAnsi" w:eastAsia="Arial Unicode MS" w:hAnsiTheme="minorHAnsi" w:cstheme="minorHAnsi"/>
          <w:sz w:val="22"/>
          <w:szCs w:val="22"/>
        </w:rPr>
        <w:t xml:space="preserve">presentada en fecha </w:t>
      </w:r>
      <w:r w:rsidR="00211578">
        <w:rPr>
          <w:rFonts w:asciiTheme="minorHAnsi" w:eastAsia="Arial Unicode MS" w:hAnsiTheme="minorHAnsi" w:cstheme="minorHAnsi"/>
          <w:sz w:val="22"/>
          <w:szCs w:val="22"/>
        </w:rPr>
        <w:t xml:space="preserve">seis </w:t>
      </w:r>
      <w:r w:rsidR="00B61D99" w:rsidRPr="000739CD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211578">
        <w:rPr>
          <w:rFonts w:asciiTheme="minorHAnsi" w:eastAsia="Arial Unicode MS" w:hAnsiTheme="minorHAnsi" w:cstheme="minorHAnsi"/>
          <w:sz w:val="22"/>
          <w:szCs w:val="22"/>
        </w:rPr>
        <w:t xml:space="preserve">enero </w:t>
      </w:r>
      <w:r w:rsidR="000B4A01" w:rsidRPr="000739CD">
        <w:rPr>
          <w:rFonts w:asciiTheme="minorHAnsi" w:eastAsia="Arial Unicode MS" w:hAnsiTheme="minorHAnsi" w:cstheme="minorHAnsi"/>
          <w:sz w:val="22"/>
          <w:szCs w:val="22"/>
        </w:rPr>
        <w:t>de</w:t>
      </w:r>
      <w:r w:rsidR="003C0092" w:rsidRPr="000739CD">
        <w:rPr>
          <w:rFonts w:asciiTheme="minorHAnsi" w:eastAsia="Arial Unicode MS" w:hAnsiTheme="minorHAnsi" w:cstheme="minorHAnsi"/>
          <w:sz w:val="22"/>
          <w:szCs w:val="22"/>
        </w:rPr>
        <w:t>l corriente año</w:t>
      </w:r>
      <w:r w:rsidR="00926481" w:rsidRPr="000739CD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0739CD">
        <w:rPr>
          <w:rFonts w:asciiTheme="minorHAnsi" w:eastAsia="Arial Unicode MS" w:hAnsiTheme="minorHAnsi" w:cstheme="minorHAnsi"/>
          <w:sz w:val="22"/>
          <w:szCs w:val="22"/>
        </w:rPr>
        <w:t>por</w:t>
      </w:r>
      <w:r w:rsidR="002E1F1D" w:rsidRPr="000739CD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5754D">
        <w:rPr>
          <w:rFonts w:asciiTheme="minorHAnsi" w:eastAsia="Arial Unicode MS" w:hAnsiTheme="minorHAnsi" w:cstheme="minorHAnsi"/>
          <w:sz w:val="22"/>
          <w:szCs w:val="22"/>
        </w:rPr>
        <w:t xml:space="preserve">el </w:t>
      </w:r>
      <w:r w:rsidR="00D6654A" w:rsidRPr="000739CD">
        <w:rPr>
          <w:rFonts w:asciiTheme="minorHAnsi" w:eastAsia="Arial Unicode MS" w:hAnsiTheme="minorHAnsi" w:cstheme="minorHAnsi"/>
          <w:sz w:val="22"/>
          <w:szCs w:val="22"/>
        </w:rPr>
        <w:t>ciudadan</w:t>
      </w:r>
      <w:r w:rsidR="0045754D">
        <w:rPr>
          <w:rFonts w:asciiTheme="minorHAnsi" w:eastAsia="Arial Unicode MS" w:hAnsiTheme="minorHAnsi" w:cstheme="minorHAnsi"/>
          <w:sz w:val="22"/>
          <w:szCs w:val="22"/>
        </w:rPr>
        <w:t>o</w:t>
      </w:r>
      <w:r w:rsidR="00F949B8">
        <w:rPr>
          <w:rFonts w:asciiTheme="minorHAnsi" w:eastAsia="Arial Unicode MS" w:hAnsiTheme="minorHAnsi" w:cstheme="minorHAnsi"/>
          <w:b/>
          <w:bCs/>
          <w:sz w:val="22"/>
          <w:szCs w:val="22"/>
          <w:lang w:val="es-ES"/>
        </w:rPr>
        <w:t>____________________________</w:t>
      </w:r>
      <w:r w:rsidR="00442793" w:rsidRPr="000739CD">
        <w:rPr>
          <w:rFonts w:asciiTheme="minorHAnsi" w:eastAsia="Arial Unicode MS" w:hAnsiTheme="minorHAnsi" w:cstheme="minorHAnsi"/>
          <w:sz w:val="22"/>
          <w:szCs w:val="22"/>
        </w:rPr>
        <w:t>,</w:t>
      </w:r>
      <w:r w:rsidR="00C574A6" w:rsidRPr="000739CD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9C580F" w:rsidRPr="000739CD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0739CD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1C74E6" w:rsidRPr="000739CD">
        <w:rPr>
          <w:rFonts w:asciiTheme="minorHAnsi" w:eastAsia="Arial Unicode MS" w:hAnsiTheme="minorHAnsi" w:cstheme="minorHAnsi"/>
          <w:i/>
          <w:sz w:val="22"/>
          <w:szCs w:val="22"/>
        </w:rPr>
        <w:t>:</w:t>
      </w:r>
      <w:r w:rsidR="00C440FA" w:rsidRPr="000739CD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0739CD" w:rsidRPr="000739CD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“</w:t>
      </w:r>
      <w:r w:rsidR="00211578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 xml:space="preserve">fotocopia de planilla del ISSS de los años 1989 a 1990 de cotizaciones a mi nombre de los números patronales y </w:t>
      </w:r>
      <w:r w:rsidR="00F949B8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____________________________</w:t>
      </w:r>
      <w:r w:rsidR="003F1A0E" w:rsidRPr="003F1A0E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".</w:t>
      </w:r>
    </w:p>
    <w:p w14:paraId="0857047C" w14:textId="77777777" w:rsidR="00E8087D" w:rsidRDefault="00E8087D" w:rsidP="00E8087D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0E795AF5" w14:textId="2D028ACD" w:rsidR="00C440FA" w:rsidRPr="000739CD" w:rsidRDefault="00383F3D" w:rsidP="00E8087D">
      <w:pPr>
        <w:spacing w:after="0" w:line="360" w:lineRule="auto"/>
        <w:jc w:val="both"/>
        <w:rPr>
          <w:rFonts w:eastAsia="Arial Unicode MS" w:cstheme="minorHAnsi"/>
          <w:b/>
        </w:rPr>
      </w:pPr>
      <w:r w:rsidRPr="000739CD">
        <w:rPr>
          <w:rFonts w:eastAsia="Arial Unicode MS" w:cstheme="minorHAnsi"/>
          <w:b/>
        </w:rPr>
        <w:t>CONSIDERA</w:t>
      </w:r>
      <w:r w:rsidR="00D82347" w:rsidRPr="000739CD">
        <w:rPr>
          <w:rFonts w:eastAsia="Arial Unicode MS" w:cstheme="minorHAnsi"/>
          <w:b/>
        </w:rPr>
        <w:t>NDO</w:t>
      </w:r>
      <w:r w:rsidR="009D5D10" w:rsidRPr="000739CD">
        <w:rPr>
          <w:rFonts w:eastAsia="Arial Unicode MS" w:cstheme="minorHAnsi"/>
          <w:b/>
        </w:rPr>
        <w:t xml:space="preserve">: </w:t>
      </w:r>
    </w:p>
    <w:p w14:paraId="60A32F36" w14:textId="30710C54" w:rsidR="00A03B27" w:rsidRPr="000739CD" w:rsidRDefault="00A03B27" w:rsidP="00E8087D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0739CD">
        <w:rPr>
          <w:rFonts w:eastAsia="Arial Unicode MS" w:cstheme="minorHAnsi"/>
          <w:lang w:val="es-SV"/>
        </w:rPr>
        <w:t xml:space="preserve">Que mediante resolución pronunciada por esta Unidad </w:t>
      </w:r>
      <w:r w:rsidRPr="000739CD">
        <w:rPr>
          <w:rFonts w:eastAsia="Arial Unicode MS" w:cstheme="minorHAnsi"/>
        </w:rPr>
        <w:t xml:space="preserve">a las </w:t>
      </w:r>
      <w:r w:rsidR="00211578">
        <w:rPr>
          <w:rFonts w:eastAsia="Arial Unicode MS" w:cstheme="minorHAnsi"/>
        </w:rPr>
        <w:t xml:space="preserve">nueve </w:t>
      </w:r>
      <w:r w:rsidR="004813F9" w:rsidRPr="000739CD">
        <w:rPr>
          <w:rFonts w:eastAsia="Arial Unicode MS" w:cstheme="minorHAnsi"/>
        </w:rPr>
        <w:t xml:space="preserve">horas del día </w:t>
      </w:r>
      <w:r w:rsidR="00644CDC">
        <w:rPr>
          <w:rFonts w:eastAsia="Arial Unicode MS" w:cstheme="minorHAnsi"/>
        </w:rPr>
        <w:t xml:space="preserve">siete </w:t>
      </w:r>
      <w:r w:rsidR="004813F9" w:rsidRPr="000739CD">
        <w:rPr>
          <w:rFonts w:eastAsia="Arial Unicode MS" w:cstheme="minorHAnsi"/>
        </w:rPr>
        <w:t xml:space="preserve">de </w:t>
      </w:r>
      <w:r w:rsidR="00211578">
        <w:rPr>
          <w:rFonts w:eastAsia="Arial Unicode MS" w:cstheme="minorHAnsi"/>
        </w:rPr>
        <w:t xml:space="preserve">enero </w:t>
      </w:r>
      <w:r w:rsidR="004813F9" w:rsidRPr="000739CD">
        <w:rPr>
          <w:rFonts w:eastAsia="Arial Unicode MS" w:cstheme="minorHAnsi"/>
        </w:rPr>
        <w:t>de dos mil</w:t>
      </w:r>
      <w:r w:rsidR="00211578">
        <w:rPr>
          <w:rFonts w:eastAsia="Arial Unicode MS" w:cstheme="minorHAnsi"/>
        </w:rPr>
        <w:t xml:space="preserve"> veinte</w:t>
      </w:r>
      <w:r w:rsidRPr="000739CD">
        <w:rPr>
          <w:rFonts w:eastAsia="Arial Unicode MS" w:cstheme="minorHAnsi"/>
        </w:rPr>
        <w:t>,</w:t>
      </w:r>
      <w:r w:rsidRPr="000739CD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0739CD">
        <w:rPr>
          <w:rFonts w:eastAsia="Arial Unicode MS" w:cstheme="minorHAnsi"/>
          <w:lang w:val="es-SV"/>
        </w:rPr>
        <w:t xml:space="preserve"> la Información Pública (LAIP),</w:t>
      </w:r>
      <w:r w:rsidRPr="000739CD">
        <w:rPr>
          <w:rFonts w:eastAsia="Arial Unicode MS" w:cstheme="minorHAnsi"/>
          <w:lang w:val="es-SV"/>
        </w:rPr>
        <w:t xml:space="preserve"> 54 de su Reglamento (RELAIP)</w:t>
      </w:r>
      <w:r w:rsidR="00CA0F9A" w:rsidRPr="000739CD">
        <w:rPr>
          <w:rFonts w:eastAsia="Arial Unicode MS" w:cstheme="minorHAnsi"/>
          <w:lang w:val="es-SV"/>
        </w:rPr>
        <w:t>, 73, 82 y 89 de la Ley de Procedimientos Administrativos (LPA)</w:t>
      </w:r>
      <w:r w:rsidRPr="000739CD">
        <w:rPr>
          <w:rFonts w:eastAsia="Arial Unicode MS" w:cstheme="minorHAnsi"/>
          <w:lang w:val="es-SV"/>
        </w:rPr>
        <w:t xml:space="preserve">. </w:t>
      </w:r>
    </w:p>
    <w:p w14:paraId="6F570C05" w14:textId="77777777" w:rsidR="00C96D6B" w:rsidRPr="000739CD" w:rsidRDefault="00C96D6B" w:rsidP="00E8087D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77F1136" w14:textId="3A1C82F4" w:rsidR="00211578" w:rsidRPr="005940DD" w:rsidRDefault="00211578" w:rsidP="00E8087D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ascii="Calibri" w:eastAsia="Arial Unicode MS" w:hAnsi="Calibri" w:cs="Calibri"/>
          <w:lang w:val="es-SV"/>
        </w:rPr>
        <w:t>Q</w:t>
      </w:r>
      <w:r w:rsidRPr="00CE51D8">
        <w:rPr>
          <w:rFonts w:ascii="Calibri" w:eastAsia="Arial Unicode MS" w:hAnsi="Calibri" w:cs="Calibri"/>
          <w:lang w:val="es-SV"/>
        </w:rPr>
        <w:t xml:space="preserve">ue la información </w:t>
      </w:r>
      <w:r>
        <w:rPr>
          <w:rFonts w:ascii="Calibri" w:eastAsia="Arial Unicode MS" w:hAnsi="Calibri" w:cs="Calibri"/>
          <w:lang w:val="es-SV"/>
        </w:rPr>
        <w:t xml:space="preserve">solicitada </w:t>
      </w:r>
      <w:r w:rsidRPr="00CE51D8">
        <w:rPr>
          <w:rFonts w:ascii="Calibri" w:eastAsia="Arial Unicode MS" w:hAnsi="Calibri" w:cs="Calibri"/>
          <w:lang w:val="es-SV"/>
        </w:rPr>
        <w:t xml:space="preserve">versa sobre </w:t>
      </w:r>
      <w:r w:rsidRPr="00CE51D8">
        <w:rPr>
          <w:rFonts w:ascii="Calibri" w:eastAsia="Arial Unicode MS" w:hAnsi="Calibri" w:cs="Calibri"/>
          <w:b/>
          <w:lang w:val="es-SV"/>
        </w:rPr>
        <w:t>Datos Personales</w:t>
      </w:r>
      <w:r>
        <w:rPr>
          <w:rFonts w:ascii="Calibri" w:eastAsia="Arial Unicode MS" w:hAnsi="Calibri" w:cs="Calibri"/>
          <w:b/>
          <w:lang w:val="es-SV"/>
        </w:rPr>
        <w:t xml:space="preserve"> </w:t>
      </w:r>
      <w:r w:rsidR="00F949B8">
        <w:rPr>
          <w:rFonts w:ascii="Calibri" w:eastAsia="Arial Unicode MS" w:hAnsi="Calibri" w:cs="Calibri"/>
          <w:b/>
          <w:lang w:val="es-SV"/>
        </w:rPr>
        <w:t>________________________</w:t>
      </w:r>
      <w:r w:rsidRPr="00756431">
        <w:rPr>
          <w:rFonts w:eastAsia="Arial Unicode MS" w:cs="Arial Unicode MS"/>
          <w:sz w:val="21"/>
          <w:szCs w:val="21"/>
          <w:lang w:val="es-SV"/>
        </w:rPr>
        <w:t>y, a efecto de dar cumplimiento</w:t>
      </w:r>
      <w:r w:rsidRPr="00AC76E2">
        <w:rPr>
          <w:rFonts w:eastAsia="Arial Unicode MS" w:cstheme="minorHAnsi"/>
          <w:lang w:val="es-SV"/>
        </w:rPr>
        <w:t xml:space="preserve"> a lo dispuesto en el art. 70 LAIP</w:t>
      </w:r>
      <w:r w:rsidRPr="005940DD">
        <w:rPr>
          <w:rFonts w:eastAsia="Arial Unicode MS" w:cstheme="minorHAnsi"/>
          <w:lang w:val="es-SV"/>
        </w:rPr>
        <w:t xml:space="preserve">, se requirió a la Unidad Administrativa competente, que para este caso se trata del Área de </w:t>
      </w:r>
      <w:r>
        <w:rPr>
          <w:rFonts w:eastAsia="Arial Unicode MS" w:cstheme="minorHAnsi"/>
          <w:lang w:val="es-SV"/>
        </w:rPr>
        <w:t xml:space="preserve">Presupuesto y Cotizaciones </w:t>
      </w:r>
      <w:r w:rsidRPr="005940DD">
        <w:rPr>
          <w:rFonts w:eastAsia="Arial Unicode MS" w:cstheme="minorHAnsi"/>
          <w:lang w:val="es-SV"/>
        </w:rPr>
        <w:t xml:space="preserve">de esta Institución, para que la información se localizara, se verificara su clasificación y se enviara a esta Unidad. </w:t>
      </w:r>
    </w:p>
    <w:p w14:paraId="68742B48" w14:textId="77777777" w:rsidR="002E572B" w:rsidRDefault="002E572B" w:rsidP="00E8087D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1675A3CA" w14:textId="0B248738" w:rsidR="005E4805" w:rsidRPr="00E8087D" w:rsidRDefault="00502B4E" w:rsidP="00E8087D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i/>
          <w:iCs/>
          <w:lang w:val="es-SV"/>
        </w:rPr>
      </w:pPr>
      <w:r w:rsidRPr="00451C4F">
        <w:rPr>
          <w:rFonts w:eastAsia="Arial Unicode MS" w:cstheme="minorHAnsi"/>
          <w:lang w:val="es-SV"/>
        </w:rPr>
        <w:t xml:space="preserve">Que la </w:t>
      </w:r>
      <w:proofErr w:type="gramStart"/>
      <w:r w:rsidRPr="00451C4F">
        <w:rPr>
          <w:rFonts w:eastAsia="Arial Unicode MS" w:cstheme="minorHAnsi"/>
          <w:lang w:val="es-SV"/>
        </w:rPr>
        <w:t>Jefa</w:t>
      </w:r>
      <w:proofErr w:type="gramEnd"/>
      <w:r w:rsidRPr="00451C4F">
        <w:rPr>
          <w:rFonts w:eastAsia="Arial Unicode MS" w:cstheme="minorHAnsi"/>
          <w:lang w:val="es-SV"/>
        </w:rPr>
        <w:t xml:space="preserve"> del </w:t>
      </w:r>
      <w:r w:rsidR="002E572B" w:rsidRPr="00451C4F">
        <w:rPr>
          <w:rFonts w:eastAsia="Arial Unicode MS" w:cstheme="minorHAnsi"/>
          <w:lang w:val="es-SV"/>
        </w:rPr>
        <w:t>Área de Presupuesto y Cotizaciones</w:t>
      </w:r>
      <w:r w:rsidRPr="00451C4F">
        <w:rPr>
          <w:rFonts w:eastAsia="Arial Unicode MS" w:cstheme="minorHAnsi"/>
          <w:lang w:val="es-SV"/>
        </w:rPr>
        <w:t>, dando respuesta a l</w:t>
      </w:r>
      <w:r w:rsidR="000739CD" w:rsidRPr="00451C4F">
        <w:rPr>
          <w:rFonts w:eastAsia="Arial Unicode MS" w:cstheme="minorHAnsi"/>
          <w:lang w:val="es-SV"/>
        </w:rPr>
        <w:t>a</w:t>
      </w:r>
      <w:r w:rsidRPr="00451C4F">
        <w:rPr>
          <w:rFonts w:eastAsia="Arial Unicode MS" w:cstheme="minorHAnsi"/>
          <w:lang w:val="es-SV"/>
        </w:rPr>
        <w:t xml:space="preserve"> </w:t>
      </w:r>
      <w:r w:rsidR="000739CD" w:rsidRPr="00451C4F">
        <w:rPr>
          <w:rFonts w:eastAsia="Arial Unicode MS" w:cstheme="minorHAnsi"/>
          <w:lang w:val="es-SV"/>
        </w:rPr>
        <w:t xml:space="preserve">solicitud </w:t>
      </w:r>
      <w:r w:rsidRPr="00451C4F">
        <w:rPr>
          <w:rFonts w:eastAsia="Arial Unicode MS" w:cstheme="minorHAnsi"/>
          <w:lang w:val="es-SV"/>
        </w:rPr>
        <w:t>de información, envió nota</w:t>
      </w:r>
      <w:r w:rsidR="00644CDC" w:rsidRPr="00451C4F">
        <w:rPr>
          <w:rFonts w:eastAsia="Arial Unicode MS" w:cstheme="minorHAnsi"/>
          <w:lang w:val="es-SV"/>
        </w:rPr>
        <w:t xml:space="preserve"> </w:t>
      </w:r>
      <w:r w:rsidR="00211578">
        <w:rPr>
          <w:rFonts w:eastAsia="Arial Unicode MS" w:cstheme="minorHAnsi"/>
          <w:lang w:val="es-SV"/>
        </w:rPr>
        <w:t xml:space="preserve">junto a las fotocopias de las planillas </w:t>
      </w:r>
      <w:r w:rsidR="00E8087D">
        <w:rPr>
          <w:rFonts w:eastAsia="Arial Unicode MS" w:cstheme="minorHAnsi"/>
          <w:lang w:val="es-SV"/>
        </w:rPr>
        <w:t xml:space="preserve">de cotizaciones </w:t>
      </w:r>
      <w:r w:rsidR="005E4805">
        <w:rPr>
          <w:rFonts w:eastAsia="Arial Unicode MS" w:cstheme="minorHAnsi"/>
          <w:lang w:val="es-SV"/>
        </w:rPr>
        <w:t>encontradas a nombre del señor</w:t>
      </w:r>
      <w:r w:rsidR="00F949B8">
        <w:rPr>
          <w:rFonts w:eastAsia="Arial Unicode MS" w:cstheme="minorHAnsi"/>
          <w:b/>
          <w:bCs/>
          <w:lang w:val="es-SV"/>
        </w:rPr>
        <w:t>_________________________</w:t>
      </w:r>
      <w:r w:rsidR="005E4805">
        <w:rPr>
          <w:rFonts w:eastAsia="Arial Unicode MS" w:cstheme="minorHAnsi"/>
          <w:lang w:val="es-SV"/>
        </w:rPr>
        <w:t>, según el detalle siguiente:</w:t>
      </w:r>
    </w:p>
    <w:p w14:paraId="61A204C5" w14:textId="77777777" w:rsidR="00E8087D" w:rsidRPr="005E4805" w:rsidRDefault="00E8087D" w:rsidP="00E8087D">
      <w:pPr>
        <w:spacing w:after="0" w:line="360" w:lineRule="auto"/>
        <w:contextualSpacing/>
        <w:jc w:val="both"/>
        <w:rPr>
          <w:rFonts w:eastAsia="Arial Unicode MS" w:cstheme="minorHAnsi"/>
          <w:i/>
          <w:iCs/>
          <w:lang w:val="es-SV"/>
        </w:rPr>
      </w:pPr>
    </w:p>
    <w:p w14:paraId="3A1931CF" w14:textId="0EF643B6" w:rsidR="005E4805" w:rsidRDefault="005E4805" w:rsidP="00E8087D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>Planillas de Cotizaciones de los meses de enero y julio del año 1988, con número patronal</w:t>
      </w:r>
      <w:r w:rsidR="00F949B8">
        <w:rPr>
          <w:rFonts w:eastAsia="Arial Unicode MS" w:cstheme="minorHAnsi"/>
          <w:lang w:val="es-SV"/>
        </w:rPr>
        <w:t>____________</w:t>
      </w:r>
      <w:r>
        <w:rPr>
          <w:rFonts w:eastAsia="Arial Unicode MS" w:cstheme="minorHAnsi"/>
          <w:lang w:val="es-SV"/>
        </w:rPr>
        <w:t>.</w:t>
      </w:r>
    </w:p>
    <w:p w14:paraId="2A0EA0DE" w14:textId="4B97D013" w:rsidR="005E4805" w:rsidRDefault="005E4805" w:rsidP="00E8087D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>Planillas de Cotizaciones de los meses de febrero, marzo</w:t>
      </w:r>
      <w:r w:rsidR="00E8087D">
        <w:rPr>
          <w:rFonts w:eastAsia="Arial Unicode MS" w:cstheme="minorHAnsi"/>
          <w:lang w:val="es-SV"/>
        </w:rPr>
        <w:t xml:space="preserve"> y mayo del año 1990, con número patronal </w:t>
      </w:r>
      <w:r w:rsidR="00F949B8">
        <w:rPr>
          <w:rFonts w:eastAsia="Arial Unicode MS" w:cstheme="minorHAnsi"/>
          <w:lang w:val="es-SV"/>
        </w:rPr>
        <w:t>_____________</w:t>
      </w:r>
      <w:r w:rsidR="00E8087D">
        <w:rPr>
          <w:rFonts w:eastAsia="Arial Unicode MS" w:cstheme="minorHAnsi"/>
          <w:lang w:val="es-SV"/>
        </w:rPr>
        <w:t>.</w:t>
      </w:r>
    </w:p>
    <w:p w14:paraId="4E4377D7" w14:textId="77777777" w:rsidR="00E8087D" w:rsidRDefault="00E8087D" w:rsidP="00E8087D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14:paraId="245CEBF3" w14:textId="509D1ECA" w:rsidR="00451C4F" w:rsidRDefault="00E8087D" w:rsidP="00E8087D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>Todo lo cual s</w:t>
      </w:r>
      <w:r w:rsidR="00451C4F" w:rsidRPr="00451C4F">
        <w:rPr>
          <w:rFonts w:eastAsia="Arial Unicode MS" w:cstheme="minorHAnsi"/>
          <w:lang w:val="es-SV"/>
        </w:rPr>
        <w:t>e adjunta a la presente resolución</w:t>
      </w:r>
      <w:r w:rsidR="00451C4F">
        <w:rPr>
          <w:rFonts w:eastAsia="Arial Unicode MS" w:cstheme="minorHAnsi"/>
          <w:lang w:val="es-SV"/>
        </w:rPr>
        <w:t>.</w:t>
      </w:r>
    </w:p>
    <w:p w14:paraId="36B31868" w14:textId="0FBC0C46" w:rsidR="006B0DBA" w:rsidRDefault="006B0DBA" w:rsidP="00E8087D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14:paraId="3C2F9FA3" w14:textId="4AE2EBD4" w:rsidR="006B0DBA" w:rsidRPr="00451C4F" w:rsidRDefault="006B0DBA" w:rsidP="00E8087D">
      <w:pPr>
        <w:spacing w:after="0" w:line="360" w:lineRule="auto"/>
        <w:ind w:left="720"/>
        <w:contextualSpacing/>
        <w:jc w:val="both"/>
        <w:rPr>
          <w:rFonts w:eastAsia="Arial Unicode MS" w:cstheme="minorHAnsi"/>
          <w:i/>
          <w:iCs/>
          <w:lang w:val="es-SV"/>
        </w:rPr>
      </w:pPr>
      <w:r>
        <w:rPr>
          <w:rFonts w:eastAsia="Arial Unicode MS" w:cstheme="minorHAnsi"/>
          <w:lang w:val="es-SV"/>
        </w:rPr>
        <w:t>Cabe aclarar que en los archivos de la Institución no se encontraron más planillas a nombre del requirente, por lo que se sugiere solicitarla</w:t>
      </w:r>
      <w:r w:rsidR="00113100">
        <w:rPr>
          <w:rFonts w:eastAsia="Arial Unicode MS" w:cstheme="minorHAnsi"/>
          <w:lang w:val="es-SV"/>
        </w:rPr>
        <w:t>s</w:t>
      </w:r>
      <w:r>
        <w:rPr>
          <w:rFonts w:eastAsia="Arial Unicode MS" w:cstheme="minorHAnsi"/>
          <w:lang w:val="es-SV"/>
        </w:rPr>
        <w:t xml:space="preserve"> directamente al Instituto Salvadoreño del Seguro Social (ISSS), ya que es la Institución responsable de su generación y resguardo.</w:t>
      </w:r>
    </w:p>
    <w:p w14:paraId="4AF547F8" w14:textId="77777777" w:rsidR="00644CDC" w:rsidRDefault="00644CDC" w:rsidP="00E8087D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6A2211E" w14:textId="04083C13" w:rsidR="00097E54" w:rsidRPr="000739CD" w:rsidRDefault="009D09E5" w:rsidP="00E8087D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0739CD">
        <w:rPr>
          <w:rFonts w:eastAsia="Arial Unicode MS" w:cstheme="minorHAnsi"/>
          <w:b/>
          <w:lang w:val="es-SV"/>
        </w:rPr>
        <w:t>POR TANTO:</w:t>
      </w:r>
    </w:p>
    <w:p w14:paraId="16B6CD4C" w14:textId="08A4E4F9" w:rsidR="00410859" w:rsidRPr="00E8087D" w:rsidRDefault="001874E5" w:rsidP="00E8087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0739CD">
        <w:rPr>
          <w:rFonts w:eastAsia="Arial Unicode MS" w:cstheme="minorHAnsi"/>
          <w:lang w:val="es-SV"/>
        </w:rPr>
        <w:t>En virtud de lo a</w:t>
      </w:r>
      <w:r w:rsidR="00140174" w:rsidRPr="000739CD">
        <w:rPr>
          <w:rFonts w:eastAsia="Arial Unicode MS" w:cstheme="minorHAnsi"/>
          <w:lang w:val="es-SV"/>
        </w:rPr>
        <w:t xml:space="preserve">nterior y de conformidad </w:t>
      </w:r>
      <w:r w:rsidR="00475100" w:rsidRPr="000739CD">
        <w:rPr>
          <w:rFonts w:eastAsia="Arial Unicode MS" w:cstheme="minorHAnsi"/>
          <w:lang w:val="es-SV"/>
        </w:rPr>
        <w:t>a</w:t>
      </w:r>
      <w:r w:rsidR="00140174" w:rsidRPr="000739CD">
        <w:rPr>
          <w:rFonts w:eastAsia="Arial Unicode MS" w:cstheme="minorHAnsi"/>
          <w:lang w:val="es-SV"/>
        </w:rPr>
        <w:t xml:space="preserve"> lo dispuesto en los Arts.</w:t>
      </w:r>
      <w:r w:rsidR="005E4805">
        <w:rPr>
          <w:rFonts w:eastAsia="Arial Unicode MS" w:cstheme="minorHAnsi"/>
          <w:lang w:val="es-SV"/>
        </w:rPr>
        <w:t xml:space="preserve"> </w:t>
      </w:r>
      <w:r w:rsidR="005E4805" w:rsidRPr="005940DD">
        <w:rPr>
          <w:rFonts w:eastAsia="Arial Unicode MS" w:cstheme="minorHAnsi"/>
          <w:lang w:val="es-SV"/>
        </w:rPr>
        <w:t>6 literal a) y f), 24, 36,37, 61, 62, 65, 71</w:t>
      </w:r>
      <w:r w:rsidR="002B5901">
        <w:rPr>
          <w:rFonts w:eastAsia="Arial Unicode MS" w:cstheme="minorHAnsi"/>
          <w:lang w:val="es-SV"/>
        </w:rPr>
        <w:t>,</w:t>
      </w:r>
      <w:r w:rsidR="005E4805" w:rsidRPr="005940DD">
        <w:rPr>
          <w:rFonts w:eastAsia="Arial Unicode MS" w:cstheme="minorHAnsi"/>
          <w:lang w:val="es-SV"/>
        </w:rPr>
        <w:t xml:space="preserve"> 72 literal b) y c) </w:t>
      </w:r>
      <w:r w:rsidR="002B5901">
        <w:rPr>
          <w:rFonts w:eastAsia="Arial Unicode MS" w:cstheme="minorHAnsi"/>
          <w:lang w:val="es-SV"/>
        </w:rPr>
        <w:t xml:space="preserve">y 73 </w:t>
      </w:r>
      <w:r w:rsidR="005E4805" w:rsidRPr="005940DD">
        <w:rPr>
          <w:rFonts w:eastAsia="Arial Unicode MS" w:cstheme="minorHAnsi"/>
          <w:lang w:val="es-SV"/>
        </w:rPr>
        <w:t>LAIP y en los Arts. 8, 43, 54, 55, 56 y 57 RELAIP</w:t>
      </w:r>
      <w:r w:rsidR="00C25E2A" w:rsidRPr="000739CD">
        <w:rPr>
          <w:rFonts w:eastAsia="Arial Unicode MS" w:cstheme="minorHAnsi"/>
          <w:lang w:val="es-SV"/>
        </w:rPr>
        <w:t>,</w:t>
      </w:r>
      <w:r w:rsidR="00C05655" w:rsidRPr="000739CD">
        <w:rPr>
          <w:rFonts w:eastAsia="Arial Unicode MS" w:cstheme="minorHAnsi"/>
          <w:lang w:val="es-SV"/>
        </w:rPr>
        <w:t xml:space="preserve"> se </w:t>
      </w:r>
      <w:r w:rsidR="00C05655" w:rsidRPr="000739CD">
        <w:rPr>
          <w:rFonts w:eastAsia="Arial Unicode MS" w:cstheme="minorHAnsi"/>
          <w:b/>
          <w:lang w:val="es-SV"/>
        </w:rPr>
        <w:t xml:space="preserve">RESUELVE: </w:t>
      </w:r>
    </w:p>
    <w:p w14:paraId="3D68840B" w14:textId="77777777" w:rsidR="00451C4F" w:rsidRPr="002E572B" w:rsidRDefault="00451C4F" w:rsidP="00E8087D">
      <w:pPr>
        <w:pStyle w:val="Prrafodelista"/>
        <w:spacing w:after="0" w:line="360" w:lineRule="auto"/>
        <w:ind w:left="630"/>
        <w:rPr>
          <w:rFonts w:eastAsia="Arial Unicode MS" w:cstheme="minorHAnsi"/>
          <w:noProof/>
          <w:lang w:eastAsia="es-SV"/>
        </w:rPr>
      </w:pPr>
    </w:p>
    <w:p w14:paraId="3872E6DA" w14:textId="6B58790D" w:rsidR="006B0DBA" w:rsidRPr="00F949B8" w:rsidRDefault="00C05655" w:rsidP="0044464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F949B8">
        <w:rPr>
          <w:rFonts w:eastAsia="Arial Unicode MS" w:cstheme="minorHAnsi"/>
          <w:noProof/>
          <w:lang w:eastAsia="es-SV"/>
        </w:rPr>
        <w:t xml:space="preserve">Concédase </w:t>
      </w:r>
      <w:r w:rsidR="006B0DBA" w:rsidRPr="00F949B8">
        <w:rPr>
          <w:rFonts w:eastAsia="Arial Unicode MS" w:cstheme="minorHAnsi"/>
          <w:noProof/>
          <w:lang w:eastAsia="es-SV"/>
        </w:rPr>
        <w:t xml:space="preserve">parcialmente </w:t>
      </w:r>
      <w:r w:rsidRPr="00F949B8">
        <w:rPr>
          <w:rFonts w:eastAsia="Arial Unicode MS" w:cstheme="minorHAnsi"/>
          <w:noProof/>
          <w:lang w:eastAsia="es-SV"/>
        </w:rPr>
        <w:t xml:space="preserve">el acceso a </w:t>
      </w:r>
      <w:r w:rsidR="007B4647" w:rsidRPr="00F949B8">
        <w:rPr>
          <w:rFonts w:eastAsia="Arial Unicode MS" w:cstheme="minorHAnsi"/>
          <w:noProof/>
          <w:lang w:eastAsia="es-SV"/>
        </w:rPr>
        <w:t xml:space="preserve">la </w:t>
      </w:r>
      <w:r w:rsidRPr="00F949B8">
        <w:rPr>
          <w:rFonts w:eastAsia="Arial Unicode MS" w:cstheme="minorHAnsi"/>
          <w:noProof/>
          <w:lang w:eastAsia="es-SV"/>
        </w:rPr>
        <w:t>información</w:t>
      </w:r>
      <w:r w:rsidR="00C25E2A" w:rsidRPr="00F949B8">
        <w:rPr>
          <w:rFonts w:eastAsia="Arial Unicode MS" w:cstheme="minorHAnsi"/>
          <w:noProof/>
          <w:lang w:eastAsia="es-SV"/>
        </w:rPr>
        <w:t xml:space="preserve"> solicitada por</w:t>
      </w:r>
      <w:r w:rsidR="004813F9" w:rsidRPr="00F949B8">
        <w:rPr>
          <w:rFonts w:eastAsia="Arial Unicode MS" w:cstheme="minorHAnsi"/>
          <w:noProof/>
          <w:lang w:eastAsia="es-SV"/>
        </w:rPr>
        <w:t xml:space="preserve"> </w:t>
      </w:r>
      <w:r w:rsidR="00644CDC" w:rsidRPr="00F949B8">
        <w:rPr>
          <w:rFonts w:eastAsia="Arial Unicode MS" w:cstheme="minorHAnsi"/>
          <w:noProof/>
          <w:lang w:eastAsia="es-SV"/>
        </w:rPr>
        <w:t xml:space="preserve">el ciudadano </w:t>
      </w:r>
      <w:r w:rsidR="00F949B8">
        <w:rPr>
          <w:rFonts w:eastAsia="Arial Unicode MS" w:cstheme="minorHAnsi"/>
          <w:b/>
          <w:bCs/>
          <w:lang w:val="es-SV"/>
        </w:rPr>
        <w:t>________________</w:t>
      </w:r>
    </w:p>
    <w:p w14:paraId="6336DFBA" w14:textId="03CA018C" w:rsidR="006B0DBA" w:rsidRPr="006B0DBA" w:rsidRDefault="006B0DBA" w:rsidP="00E8087D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>
        <w:rPr>
          <w:rFonts w:cstheme="minorHAnsi"/>
          <w:shd w:val="clear" w:color="auto" w:fill="FFFFFF"/>
        </w:rPr>
        <w:t>Declárase la inexistencia de las planillas del ISSS correspondiente a los siguientes períodos:</w:t>
      </w:r>
    </w:p>
    <w:p w14:paraId="525C2A16" w14:textId="42E79F9C" w:rsidR="006B0DBA" w:rsidRPr="006B0DBA" w:rsidRDefault="006B0DBA" w:rsidP="00113100">
      <w:pPr>
        <w:pStyle w:val="Prrafodelista"/>
        <w:ind w:left="990"/>
        <w:rPr>
          <w:rFonts w:eastAsia="Arial Unicode MS" w:cstheme="minorHAnsi"/>
          <w:noProof/>
          <w:lang w:eastAsia="es-SV"/>
        </w:rPr>
      </w:pPr>
    </w:p>
    <w:p w14:paraId="77AA1107" w14:textId="53DEB11A" w:rsidR="006B0DBA" w:rsidRDefault="006B0DBA" w:rsidP="006B0DBA">
      <w:pPr>
        <w:pStyle w:val="Prrafodelista"/>
        <w:numPr>
          <w:ilvl w:val="0"/>
          <w:numId w:val="35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>
        <w:rPr>
          <w:rFonts w:eastAsia="Arial Unicode MS" w:cstheme="minorHAnsi"/>
          <w:noProof/>
          <w:lang w:eastAsia="es-SV"/>
        </w:rPr>
        <w:t>1988: Febrero a Junio; Agosto a Diciembre.</w:t>
      </w:r>
    </w:p>
    <w:p w14:paraId="213D1534" w14:textId="23B05278" w:rsidR="006B0DBA" w:rsidRDefault="006B0DBA" w:rsidP="006B0DBA">
      <w:pPr>
        <w:pStyle w:val="Prrafodelista"/>
        <w:numPr>
          <w:ilvl w:val="0"/>
          <w:numId w:val="35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>
        <w:rPr>
          <w:rFonts w:eastAsia="Arial Unicode MS" w:cstheme="minorHAnsi"/>
          <w:noProof/>
          <w:lang w:eastAsia="es-SV"/>
        </w:rPr>
        <w:t>1989: Enero a Diciembre.</w:t>
      </w:r>
    </w:p>
    <w:p w14:paraId="3E588283" w14:textId="4C8F6290" w:rsidR="006B0DBA" w:rsidRPr="006B0DBA" w:rsidRDefault="006B0DBA" w:rsidP="006B0DBA">
      <w:pPr>
        <w:pStyle w:val="Prrafodelista"/>
        <w:numPr>
          <w:ilvl w:val="0"/>
          <w:numId w:val="35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>
        <w:rPr>
          <w:rFonts w:eastAsia="Arial Unicode MS" w:cstheme="minorHAnsi"/>
          <w:noProof/>
          <w:lang w:eastAsia="es-SV"/>
        </w:rPr>
        <w:t>1990: Enero; Abril, Junio a Diciembre.</w:t>
      </w:r>
    </w:p>
    <w:p w14:paraId="4FDB4BE6" w14:textId="77777777" w:rsidR="00451C4F" w:rsidRPr="006B0DBA" w:rsidRDefault="00451C4F" w:rsidP="006B0DBA">
      <w:pPr>
        <w:spacing w:after="0" w:line="360" w:lineRule="auto"/>
        <w:rPr>
          <w:rFonts w:eastAsia="Arial Unicode MS" w:cstheme="minorHAnsi"/>
          <w:noProof/>
          <w:lang w:eastAsia="es-SV"/>
        </w:rPr>
      </w:pPr>
    </w:p>
    <w:p w14:paraId="7B6FC9B3" w14:textId="6B9DD96E" w:rsidR="002B5901" w:rsidRDefault="00703306" w:rsidP="00E8087D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0739CD">
        <w:rPr>
          <w:rFonts w:eastAsia="Arial Unicode MS" w:cstheme="minorHAnsi"/>
          <w:noProof/>
          <w:lang w:eastAsia="es-SV"/>
        </w:rPr>
        <w:t>Entréguese a</w:t>
      </w:r>
      <w:r w:rsidR="00C05655" w:rsidRPr="000739CD">
        <w:rPr>
          <w:rFonts w:eastAsia="Arial Unicode MS" w:cstheme="minorHAnsi"/>
          <w:noProof/>
          <w:lang w:eastAsia="es-SV"/>
        </w:rPr>
        <w:t>l</w:t>
      </w:r>
      <w:r w:rsidR="00C25E2A" w:rsidRPr="000739CD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0739CD">
        <w:rPr>
          <w:rFonts w:eastAsia="Arial Unicode MS" w:cstheme="minorHAnsi"/>
          <w:noProof/>
          <w:lang w:eastAsia="es-SV"/>
        </w:rPr>
        <w:t>a</w:t>
      </w:r>
      <w:r w:rsidR="00232ACD">
        <w:rPr>
          <w:rFonts w:eastAsia="Arial Unicode MS" w:cstheme="minorHAnsi"/>
          <w:noProof/>
          <w:lang w:eastAsia="es-SV"/>
        </w:rPr>
        <w:t xml:space="preserve"> </w:t>
      </w:r>
      <w:r w:rsidR="00E308AF" w:rsidRPr="000739CD">
        <w:rPr>
          <w:rFonts w:eastAsia="Arial Unicode MS" w:cstheme="minorHAnsi"/>
          <w:noProof/>
          <w:lang w:eastAsia="es-SV"/>
        </w:rPr>
        <w:t>l</w:t>
      </w:r>
      <w:r w:rsidR="003C0092" w:rsidRPr="000739CD">
        <w:rPr>
          <w:rFonts w:eastAsia="Arial Unicode MS" w:cstheme="minorHAnsi"/>
          <w:noProof/>
          <w:lang w:eastAsia="es-SV"/>
        </w:rPr>
        <w:t xml:space="preserve">os documentos </w:t>
      </w:r>
      <w:r w:rsidR="00FC1DFD" w:rsidRPr="000739CD">
        <w:rPr>
          <w:rFonts w:eastAsia="Arial Unicode MS" w:cstheme="minorHAnsi"/>
          <w:noProof/>
          <w:lang w:eastAsia="es-SV"/>
        </w:rPr>
        <w:t>detallados</w:t>
      </w:r>
      <w:r w:rsidR="00AC2D89" w:rsidRPr="000739CD">
        <w:rPr>
          <w:rFonts w:eastAsia="Arial Unicode MS" w:cstheme="minorHAnsi"/>
          <w:noProof/>
          <w:lang w:eastAsia="es-SV"/>
        </w:rPr>
        <w:t xml:space="preserve"> </w:t>
      </w:r>
      <w:r w:rsidR="009D09E5" w:rsidRPr="000739CD">
        <w:rPr>
          <w:rFonts w:eastAsia="Arial Unicode MS" w:cstheme="minorHAnsi"/>
          <w:noProof/>
          <w:lang w:eastAsia="es-SV"/>
        </w:rPr>
        <w:t xml:space="preserve">en </w:t>
      </w:r>
      <w:r w:rsidR="005E4805">
        <w:rPr>
          <w:rFonts w:eastAsia="Arial Unicode MS" w:cstheme="minorHAnsi"/>
          <w:noProof/>
          <w:lang w:eastAsia="es-SV"/>
        </w:rPr>
        <w:t xml:space="preserve">el </w:t>
      </w:r>
      <w:r w:rsidR="00F97DB1" w:rsidRPr="000739CD">
        <w:rPr>
          <w:rFonts w:eastAsia="Arial Unicode MS" w:cstheme="minorHAnsi"/>
          <w:noProof/>
          <w:lang w:eastAsia="es-SV"/>
        </w:rPr>
        <w:t xml:space="preserve">romano </w:t>
      </w:r>
      <w:r w:rsidR="00F84EA3" w:rsidRPr="000739CD">
        <w:rPr>
          <w:rFonts w:eastAsia="Arial Unicode MS" w:cstheme="minorHAnsi"/>
          <w:b/>
          <w:noProof/>
          <w:lang w:eastAsia="es-SV"/>
        </w:rPr>
        <w:t>I</w:t>
      </w:r>
      <w:r w:rsidR="006A0C02" w:rsidRPr="000739CD">
        <w:rPr>
          <w:rFonts w:eastAsia="Arial Unicode MS" w:cstheme="minorHAnsi"/>
          <w:b/>
          <w:noProof/>
          <w:lang w:eastAsia="es-SV"/>
        </w:rPr>
        <w:t>I</w:t>
      </w:r>
      <w:r w:rsidR="005E4805">
        <w:rPr>
          <w:rFonts w:eastAsia="Arial Unicode MS" w:cstheme="minorHAnsi"/>
          <w:b/>
          <w:noProof/>
          <w:lang w:eastAsia="es-SV"/>
        </w:rPr>
        <w:t>I</w:t>
      </w:r>
      <w:r w:rsidR="006A0C02" w:rsidRPr="000739CD">
        <w:rPr>
          <w:rFonts w:eastAsia="Arial Unicode MS" w:cstheme="minorHAnsi"/>
          <w:b/>
          <w:noProof/>
          <w:lang w:eastAsia="es-SV"/>
        </w:rPr>
        <w:t>)</w:t>
      </w:r>
      <w:r w:rsidR="001874E5" w:rsidRPr="000739CD">
        <w:rPr>
          <w:rFonts w:eastAsia="Arial Unicode MS" w:cstheme="minorHAnsi"/>
          <w:b/>
          <w:noProof/>
          <w:lang w:eastAsia="es-SV"/>
        </w:rPr>
        <w:t>.</w:t>
      </w:r>
    </w:p>
    <w:p w14:paraId="21AB4FF7" w14:textId="77777777" w:rsidR="002B5901" w:rsidRDefault="002B5901" w:rsidP="002B5901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lang w:eastAsia="es-SV"/>
        </w:rPr>
      </w:pPr>
    </w:p>
    <w:p w14:paraId="29453EC2" w14:textId="39B7E7D4" w:rsidR="00AD46C9" w:rsidRPr="002B5901" w:rsidRDefault="00E33188" w:rsidP="002B5901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>
        <w:rPr>
          <w:rFonts w:eastAsia="Arial Unicode MS" w:cstheme="minorHAnsi"/>
          <w:noProof/>
          <w:lang w:val="es-SV" w:eastAsia="es-SV"/>
        </w:rPr>
        <w:t xml:space="preserve">El </w:t>
      </w:r>
      <w:r w:rsidR="002B5901" w:rsidRPr="007D729D">
        <w:rPr>
          <w:rFonts w:eastAsia="Arial Unicode MS" w:cstheme="minorHAnsi"/>
          <w:noProof/>
          <w:lang w:val="es-SV" w:eastAsia="es-SV"/>
        </w:rPr>
        <w:t xml:space="preserve">requirente podrá interponer el Recurso de Apelación que corresponde, dentro del plazo de cinco días hábiles contados a partir de la notificación de la presente resolución, de conformidad a lo dispuesto en el Art. 82 LAIP. </w:t>
      </w:r>
      <w:r w:rsidR="00C05655" w:rsidRPr="002B5901">
        <w:rPr>
          <w:rFonts w:eastAsia="Arial Unicode MS" w:cstheme="minorHAnsi"/>
          <w:b/>
          <w:noProof/>
          <w:lang w:eastAsia="es-SV"/>
        </w:rPr>
        <w:t xml:space="preserve"> </w:t>
      </w:r>
    </w:p>
    <w:p w14:paraId="0873377F" w14:textId="77777777" w:rsidR="00E33188" w:rsidRDefault="00E33188" w:rsidP="00E8087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608571DD" w14:textId="5F458103" w:rsidR="00640304" w:rsidRPr="000739CD" w:rsidRDefault="00991882" w:rsidP="00E8087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0739CD">
        <w:rPr>
          <w:rFonts w:eastAsia="Arial Unicode MS" w:cstheme="minorHAnsi"/>
          <w:b/>
          <w:lang w:val="es-SV"/>
        </w:rPr>
        <w:t xml:space="preserve">NOTIFÍQUESE. </w:t>
      </w:r>
      <w:r w:rsidR="00BD6FD3" w:rsidRPr="000739CD">
        <w:rPr>
          <w:rFonts w:eastAsia="Arial Unicode MS" w:cstheme="minorHAnsi"/>
          <w:b/>
          <w:lang w:val="es-SV"/>
        </w:rPr>
        <w:t>–</w:t>
      </w:r>
    </w:p>
    <w:p w14:paraId="33188C14" w14:textId="77777777" w:rsidR="00886879" w:rsidRDefault="00886879" w:rsidP="0088687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01230D90" w14:textId="412F369E" w:rsidR="00A833EF" w:rsidRPr="000739CD" w:rsidRDefault="00A833EF" w:rsidP="002A5412">
      <w:pPr>
        <w:pStyle w:val="Prrafodelista"/>
        <w:spacing w:after="0" w:line="240" w:lineRule="auto"/>
        <w:ind w:left="0"/>
        <w:rPr>
          <w:rFonts w:eastAsia="Arial Unicode MS" w:cstheme="minorHAnsi"/>
          <w:b/>
        </w:rPr>
      </w:pPr>
    </w:p>
    <w:sectPr w:rsidR="00A833EF" w:rsidRPr="000739CD" w:rsidSect="00AD46C9">
      <w:headerReference w:type="default" r:id="rId8"/>
      <w:footerReference w:type="default" r:id="rId9"/>
      <w:pgSz w:w="12240" w:h="15840"/>
      <w:pgMar w:top="1531" w:right="1304" w:bottom="1418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C9714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6CDDEE7C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89C8761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650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650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027DA9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BFE64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4A7F1C70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5E892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4CB62C3E" wp14:editId="03CC15A7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B7E9A2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50E7C"/>
    <w:multiLevelType w:val="hybridMultilevel"/>
    <w:tmpl w:val="E1B46E2E"/>
    <w:lvl w:ilvl="0" w:tplc="793455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2037FDE"/>
    <w:multiLevelType w:val="hybridMultilevel"/>
    <w:tmpl w:val="A8A08436"/>
    <w:lvl w:ilvl="0" w:tplc="88885E9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E36C1"/>
    <w:multiLevelType w:val="hybridMultilevel"/>
    <w:tmpl w:val="DEFE4FE0"/>
    <w:lvl w:ilvl="0" w:tplc="8C02C130">
      <w:numFmt w:val="bullet"/>
      <w:lvlText w:val=""/>
      <w:lvlJc w:val="left"/>
      <w:pPr>
        <w:ind w:left="990" w:hanging="360"/>
      </w:pPr>
      <w:rPr>
        <w:rFonts w:ascii="Symbol" w:eastAsia="Arial Unicode MS" w:hAnsi="Symbol" w:cstheme="minorHAnsi" w:hint="default"/>
      </w:rPr>
    </w:lvl>
    <w:lvl w:ilvl="1" w:tplc="440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E4C1CF8"/>
    <w:multiLevelType w:val="hybridMultilevel"/>
    <w:tmpl w:val="23C4A074"/>
    <w:lvl w:ilvl="0" w:tplc="F7D674E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A3CE4"/>
    <w:multiLevelType w:val="hybridMultilevel"/>
    <w:tmpl w:val="4956DA08"/>
    <w:lvl w:ilvl="0" w:tplc="CBDAE42E">
      <w:numFmt w:val="bullet"/>
      <w:lvlText w:val=""/>
      <w:lvlJc w:val="left"/>
      <w:pPr>
        <w:ind w:left="1080" w:hanging="360"/>
      </w:pPr>
      <w:rPr>
        <w:rFonts w:ascii="Symbol" w:eastAsia="Arial Unicode MS" w:hAnsi="Symbol" w:cstheme="minorHAns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4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20"/>
  </w:num>
  <w:num w:numId="5">
    <w:abstractNumId w:val="34"/>
  </w:num>
  <w:num w:numId="6">
    <w:abstractNumId w:val="10"/>
  </w:num>
  <w:num w:numId="7">
    <w:abstractNumId w:val="26"/>
  </w:num>
  <w:num w:numId="8">
    <w:abstractNumId w:val="16"/>
  </w:num>
  <w:num w:numId="9">
    <w:abstractNumId w:val="30"/>
  </w:num>
  <w:num w:numId="10">
    <w:abstractNumId w:val="6"/>
  </w:num>
  <w:num w:numId="11">
    <w:abstractNumId w:val="17"/>
  </w:num>
  <w:num w:numId="12">
    <w:abstractNumId w:val="33"/>
  </w:num>
  <w:num w:numId="13">
    <w:abstractNumId w:val="15"/>
  </w:num>
  <w:num w:numId="14">
    <w:abstractNumId w:val="21"/>
  </w:num>
  <w:num w:numId="15">
    <w:abstractNumId w:val="23"/>
  </w:num>
  <w:num w:numId="16">
    <w:abstractNumId w:val="12"/>
  </w:num>
  <w:num w:numId="17">
    <w:abstractNumId w:val="14"/>
  </w:num>
  <w:num w:numId="18">
    <w:abstractNumId w:val="7"/>
  </w:num>
  <w:num w:numId="19">
    <w:abstractNumId w:val="35"/>
  </w:num>
  <w:num w:numId="20">
    <w:abstractNumId w:val="29"/>
  </w:num>
  <w:num w:numId="21">
    <w:abstractNumId w:val="32"/>
  </w:num>
  <w:num w:numId="22">
    <w:abstractNumId w:val="28"/>
  </w:num>
  <w:num w:numId="23">
    <w:abstractNumId w:val="11"/>
  </w:num>
  <w:num w:numId="24">
    <w:abstractNumId w:val="8"/>
  </w:num>
  <w:num w:numId="25">
    <w:abstractNumId w:val="2"/>
  </w:num>
  <w:num w:numId="26">
    <w:abstractNumId w:val="25"/>
  </w:num>
  <w:num w:numId="27">
    <w:abstractNumId w:val="3"/>
  </w:num>
  <w:num w:numId="28">
    <w:abstractNumId w:val="19"/>
  </w:num>
  <w:num w:numId="29">
    <w:abstractNumId w:val="22"/>
  </w:num>
  <w:num w:numId="30">
    <w:abstractNumId w:val="4"/>
  </w:num>
  <w:num w:numId="31">
    <w:abstractNumId w:val="5"/>
  </w:num>
  <w:num w:numId="32">
    <w:abstractNumId w:val="31"/>
  </w:num>
  <w:num w:numId="33">
    <w:abstractNumId w:val="27"/>
  </w:num>
  <w:num w:numId="34">
    <w:abstractNumId w:val="18"/>
  </w:num>
  <w:num w:numId="35">
    <w:abstractNumId w:val="24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E34"/>
    <w:rsid w:val="000739CD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0F10DC"/>
    <w:rsid w:val="0010657F"/>
    <w:rsid w:val="001101DA"/>
    <w:rsid w:val="00110661"/>
    <w:rsid w:val="00113100"/>
    <w:rsid w:val="00122890"/>
    <w:rsid w:val="00136BB5"/>
    <w:rsid w:val="00140174"/>
    <w:rsid w:val="00146706"/>
    <w:rsid w:val="00153BB5"/>
    <w:rsid w:val="00156FB8"/>
    <w:rsid w:val="00161401"/>
    <w:rsid w:val="001622D9"/>
    <w:rsid w:val="0017203C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6CF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1578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2ACD"/>
    <w:rsid w:val="002336DD"/>
    <w:rsid w:val="00233BBF"/>
    <w:rsid w:val="00235C76"/>
    <w:rsid w:val="00237B08"/>
    <w:rsid w:val="00250A32"/>
    <w:rsid w:val="00250E1D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A5412"/>
    <w:rsid w:val="002B0F2F"/>
    <w:rsid w:val="002B2D65"/>
    <w:rsid w:val="002B33D3"/>
    <w:rsid w:val="002B523C"/>
    <w:rsid w:val="002B5901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E572B"/>
    <w:rsid w:val="002F08ED"/>
    <w:rsid w:val="002F0A08"/>
    <w:rsid w:val="002F3131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0092"/>
    <w:rsid w:val="003C0658"/>
    <w:rsid w:val="003C27C8"/>
    <w:rsid w:val="003C7688"/>
    <w:rsid w:val="003D3276"/>
    <w:rsid w:val="003D62CB"/>
    <w:rsid w:val="003D72C3"/>
    <w:rsid w:val="003E236F"/>
    <w:rsid w:val="003E2DE2"/>
    <w:rsid w:val="003F0E9C"/>
    <w:rsid w:val="003F1A0E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03B"/>
    <w:rsid w:val="00423779"/>
    <w:rsid w:val="0043046F"/>
    <w:rsid w:val="00435C82"/>
    <w:rsid w:val="00442793"/>
    <w:rsid w:val="00443285"/>
    <w:rsid w:val="0044735A"/>
    <w:rsid w:val="00451C4F"/>
    <w:rsid w:val="00456985"/>
    <w:rsid w:val="0045754D"/>
    <w:rsid w:val="00461813"/>
    <w:rsid w:val="004644E1"/>
    <w:rsid w:val="00472A42"/>
    <w:rsid w:val="00475100"/>
    <w:rsid w:val="004813F9"/>
    <w:rsid w:val="00481AF5"/>
    <w:rsid w:val="0048371D"/>
    <w:rsid w:val="00484195"/>
    <w:rsid w:val="004841E2"/>
    <w:rsid w:val="00486E34"/>
    <w:rsid w:val="0049111F"/>
    <w:rsid w:val="00492882"/>
    <w:rsid w:val="00493540"/>
    <w:rsid w:val="004935D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2B4E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4805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44CDC"/>
    <w:rsid w:val="00652BCA"/>
    <w:rsid w:val="00652BEB"/>
    <w:rsid w:val="00654B24"/>
    <w:rsid w:val="00657ABA"/>
    <w:rsid w:val="00664A86"/>
    <w:rsid w:val="00671DC5"/>
    <w:rsid w:val="006729BF"/>
    <w:rsid w:val="00680437"/>
    <w:rsid w:val="00687F75"/>
    <w:rsid w:val="00692F7D"/>
    <w:rsid w:val="0069742F"/>
    <w:rsid w:val="006A018E"/>
    <w:rsid w:val="006A033A"/>
    <w:rsid w:val="006A0C02"/>
    <w:rsid w:val="006A2ED5"/>
    <w:rsid w:val="006A58EA"/>
    <w:rsid w:val="006A6DD3"/>
    <w:rsid w:val="006A78D9"/>
    <w:rsid w:val="006B0DBA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8650D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86879"/>
    <w:rsid w:val="00893992"/>
    <w:rsid w:val="008A0F81"/>
    <w:rsid w:val="008A44F5"/>
    <w:rsid w:val="008B0E14"/>
    <w:rsid w:val="008B3BDC"/>
    <w:rsid w:val="008B59C7"/>
    <w:rsid w:val="008B5F5E"/>
    <w:rsid w:val="008C150F"/>
    <w:rsid w:val="008C3231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053FC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0B14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A42AA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2D89"/>
    <w:rsid w:val="00AC62DE"/>
    <w:rsid w:val="00AD46C9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157BD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A14C5"/>
    <w:rsid w:val="00BA2027"/>
    <w:rsid w:val="00BA47D4"/>
    <w:rsid w:val="00BD54A2"/>
    <w:rsid w:val="00BD5EB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82632"/>
    <w:rsid w:val="00C96D6B"/>
    <w:rsid w:val="00CA0F9A"/>
    <w:rsid w:val="00CA22A6"/>
    <w:rsid w:val="00CA30BB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143C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3188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08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49B8"/>
    <w:rsid w:val="00F97B8A"/>
    <w:rsid w:val="00F97DB1"/>
    <w:rsid w:val="00FA70BC"/>
    <w:rsid w:val="00FB75FB"/>
    <w:rsid w:val="00FB7FB0"/>
    <w:rsid w:val="00FC0335"/>
    <w:rsid w:val="00FC1DFD"/>
    <w:rsid w:val="00FC3543"/>
    <w:rsid w:val="00FC3896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."/>
  <w:listSeparator w:val=";"/>
  <w14:docId w14:val="620C7887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0739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4E2BC-BAC4-4E2E-B8E7-85891A743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4</cp:revision>
  <cp:lastPrinted>2020-01-13T18:41:00Z</cp:lastPrinted>
  <dcterms:created xsi:type="dcterms:W3CDTF">2020-03-11T17:51:00Z</dcterms:created>
  <dcterms:modified xsi:type="dcterms:W3CDTF">2020-06-02T18:27:00Z</dcterms:modified>
</cp:coreProperties>
</file>