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9196" w14:textId="77777777" w:rsidR="002C5EFD" w:rsidRDefault="002C5EFD" w:rsidP="00424DED">
      <w:pPr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0CB3E4B5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5475BA">
        <w:rPr>
          <w:rFonts w:ascii="Arial" w:hAnsi="Arial" w:cs="Arial"/>
          <w:b/>
          <w:sz w:val="28"/>
          <w:lang w:val="es-SV"/>
        </w:rPr>
        <w:t>6</w:t>
      </w:r>
      <w:r w:rsidR="00E57DF9">
        <w:rPr>
          <w:rFonts w:ascii="Arial" w:hAnsi="Arial" w:cs="Arial"/>
          <w:b/>
          <w:sz w:val="28"/>
          <w:lang w:val="es-SV"/>
        </w:rPr>
        <w:t>0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8F582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268269A5" w14:textId="1AD3FC54" w:rsidR="00643E04" w:rsidRPr="00A91290" w:rsidRDefault="00540E26" w:rsidP="00E57DF9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D43F48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D43F48">
        <w:rPr>
          <w:rFonts w:ascii="Arial" w:hAnsi="Arial" w:cs="Arial"/>
        </w:rPr>
        <w:t>treinta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E57DF9">
        <w:rPr>
          <w:rFonts w:ascii="Arial" w:hAnsi="Arial" w:cs="Arial"/>
        </w:rPr>
        <w:t>uno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57DF9">
        <w:rPr>
          <w:rFonts w:ascii="Arial" w:hAnsi="Arial" w:cs="Arial"/>
        </w:rPr>
        <w:t>junio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F5828">
        <w:rPr>
          <w:rFonts w:ascii="Arial" w:hAnsi="Arial" w:cs="Arial"/>
          <w:b/>
        </w:rPr>
        <w:t>06</w:t>
      </w:r>
      <w:r w:rsidR="00E57DF9">
        <w:rPr>
          <w:rFonts w:ascii="Arial" w:hAnsi="Arial" w:cs="Arial"/>
          <w:b/>
        </w:rPr>
        <w:t>0</w:t>
      </w:r>
      <w:r w:rsidR="00E6384C">
        <w:rPr>
          <w:rFonts w:ascii="Arial" w:hAnsi="Arial" w:cs="Arial"/>
          <w:b/>
        </w:rPr>
        <w:t>-</w:t>
      </w:r>
      <w:r w:rsidR="008F5828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153EB3">
        <w:rPr>
          <w:rFonts w:ascii="Arial" w:hAnsi="Arial" w:cs="Arial"/>
        </w:rPr>
        <w:t xml:space="preserve">, conteniendo el siguiente requerimiento: </w:t>
      </w:r>
      <w:r w:rsidR="000B550B" w:rsidRPr="008D5A0B">
        <w:rPr>
          <w:rFonts w:ascii="Arial" w:hAnsi="Arial" w:cs="Arial"/>
          <w:b/>
        </w:rPr>
        <w:t>“</w:t>
      </w:r>
      <w:r w:rsidR="00E57DF9" w:rsidRPr="00CE2330">
        <w:rPr>
          <w:rFonts w:ascii="Arial" w:eastAsiaTheme="minorHAnsi" w:hAnsi="Arial" w:cs="Arial"/>
          <w:b/>
          <w:szCs w:val="21"/>
          <w:lang w:val="es-SV" w:eastAsia="en-US"/>
        </w:rPr>
        <w:t>Explicación sobre el artículo 58 literal c</w:t>
      </w:r>
      <w:r w:rsidR="00E57DF9">
        <w:rPr>
          <w:rFonts w:ascii="Arial" w:eastAsiaTheme="minorHAnsi" w:hAnsi="Arial" w:cs="Arial"/>
          <w:b/>
          <w:szCs w:val="21"/>
          <w:lang w:val="es-SV" w:eastAsia="en-US"/>
        </w:rPr>
        <w:t>)</w:t>
      </w:r>
      <w:r w:rsidR="00E57DF9" w:rsidRPr="00CE2330">
        <w:rPr>
          <w:rFonts w:ascii="Arial" w:eastAsiaTheme="minorHAnsi" w:hAnsi="Arial" w:cs="Arial"/>
          <w:b/>
          <w:szCs w:val="21"/>
          <w:lang w:val="es-SV" w:eastAsia="en-US"/>
        </w:rPr>
        <w:t xml:space="preserve"> de la Ley de Protección al Consumidor, respecto a cómo la Defensor</w:t>
      </w:r>
      <w:r w:rsidR="00E57DF9">
        <w:rPr>
          <w:rFonts w:ascii="Arial" w:eastAsiaTheme="minorHAnsi" w:hAnsi="Arial" w:cs="Arial"/>
          <w:b/>
          <w:szCs w:val="21"/>
          <w:lang w:val="es-SV" w:eastAsia="en-US"/>
        </w:rPr>
        <w:t>ía del Consumidor desarrolla est</w:t>
      </w:r>
      <w:r w:rsidR="00E57DF9" w:rsidRPr="00CE2330">
        <w:rPr>
          <w:rFonts w:ascii="Arial" w:eastAsiaTheme="minorHAnsi" w:hAnsi="Arial" w:cs="Arial"/>
          <w:b/>
          <w:szCs w:val="21"/>
          <w:lang w:val="es-SV" w:eastAsia="en-US"/>
        </w:rPr>
        <w:t>a competencia. Asimismo, solicito conocer si existen antecedentes de fijación o modificación de precios</w:t>
      </w:r>
      <w:r w:rsidR="00E57DF9">
        <w:rPr>
          <w:rFonts w:ascii="Arial" w:eastAsiaTheme="minorHAnsi" w:hAnsi="Arial" w:cs="Arial"/>
          <w:b/>
          <w:szCs w:val="21"/>
          <w:lang w:val="es-SV" w:eastAsia="en-US"/>
        </w:rPr>
        <w:t xml:space="preserve"> máximos en el período de 2013-</w:t>
      </w:r>
      <w:r w:rsidR="00E57DF9" w:rsidRPr="00CE2330">
        <w:rPr>
          <w:rFonts w:ascii="Arial" w:eastAsiaTheme="minorHAnsi" w:hAnsi="Arial" w:cs="Arial"/>
          <w:b/>
          <w:szCs w:val="21"/>
          <w:lang w:val="es-SV" w:eastAsia="en-US"/>
        </w:rPr>
        <w:t>2017 y en caso que no existan, requiero ejemplos de cómo se aplicaría esta competencia.</w:t>
      </w:r>
      <w:r w:rsidR="00E57DF9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E57DF9" w:rsidRPr="00CE2330">
        <w:rPr>
          <w:rFonts w:ascii="Arial" w:eastAsiaTheme="minorHAnsi" w:hAnsi="Arial" w:cs="Arial"/>
          <w:b/>
          <w:szCs w:val="21"/>
          <w:lang w:val="es-SV" w:eastAsia="en-US"/>
        </w:rPr>
        <w:t xml:space="preserve">2. Ejemplar de la </w:t>
      </w:r>
      <w:r w:rsidR="00E57DF9">
        <w:rPr>
          <w:rFonts w:ascii="Arial" w:eastAsiaTheme="minorHAnsi" w:hAnsi="Arial" w:cs="Arial"/>
          <w:b/>
          <w:szCs w:val="21"/>
          <w:lang w:val="es-SV" w:eastAsia="en-US"/>
        </w:rPr>
        <w:t>Ley de Protección al Consumidor”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>
        <w:rPr>
          <w:rFonts w:ascii="Arial" w:hAnsi="Arial" w:cs="Arial"/>
          <w:color w:val="000000"/>
          <w:lang w:eastAsia="es-SV"/>
        </w:rPr>
        <w:t xml:space="preserve"> con la unidad administrativa competente</w:t>
      </w:r>
      <w:r w:rsidR="004D0A1B">
        <w:rPr>
          <w:rFonts w:ascii="Arial" w:hAnsi="Arial" w:cs="Arial"/>
          <w:color w:val="000000"/>
          <w:lang w:eastAsia="es-SV"/>
        </w:rPr>
        <w:t xml:space="preserve">, </w:t>
      </w:r>
      <w:r w:rsidR="004D0A1B">
        <w:rPr>
          <w:rFonts w:ascii="Arial" w:hAnsi="Arial" w:cs="Arial"/>
        </w:rPr>
        <w:t>según lo dispuesto en</w:t>
      </w:r>
      <w:r w:rsidR="003C6797">
        <w:rPr>
          <w:rFonts w:ascii="Arial" w:hAnsi="Arial" w:cs="Arial"/>
        </w:rPr>
        <w:t xml:space="preserve"> los Artículos 50 letras</w:t>
      </w:r>
      <w:r w:rsidR="00643E04">
        <w:rPr>
          <w:rFonts w:ascii="Arial" w:hAnsi="Arial" w:cs="Arial"/>
        </w:rPr>
        <w:t xml:space="preserve"> </w:t>
      </w:r>
      <w:r w:rsidR="00E57DF9">
        <w:rPr>
          <w:rFonts w:ascii="Arial" w:hAnsi="Arial" w:cs="Arial"/>
        </w:rPr>
        <w:t>“d”,</w:t>
      </w:r>
      <w:r w:rsidR="00B0678A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“j”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</w:t>
      </w:r>
      <w:r w:rsidR="006979B6">
        <w:rPr>
          <w:rFonts w:ascii="Arial" w:hAnsi="Arial" w:cs="Arial"/>
        </w:rPr>
        <w:t xml:space="preserve">inciso segundo </w:t>
      </w:r>
      <w:r w:rsidR="00643E04">
        <w:rPr>
          <w:rFonts w:ascii="Arial" w:hAnsi="Arial" w:cs="Arial"/>
        </w:rPr>
        <w:t xml:space="preserve">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E57DF9">
        <w:rPr>
          <w:rFonts w:ascii="Arial" w:hAnsi="Arial" w:cs="Arial"/>
        </w:rPr>
        <w:t xml:space="preserve">50 letras “h”,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</w:t>
      </w:r>
      <w:r w:rsidR="00E57DF9">
        <w:rPr>
          <w:rFonts w:ascii="Arial" w:hAnsi="Arial" w:cs="Arial"/>
        </w:rPr>
        <w:t xml:space="preserve"> 69,</w:t>
      </w:r>
      <w:r w:rsidR="00643E04" w:rsidRPr="00A91290">
        <w:rPr>
          <w:rFonts w:ascii="Arial" w:hAnsi="Arial" w:cs="Arial"/>
        </w:rPr>
        <w:t xml:space="preserve">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E57DF9">
      <w:pPr>
        <w:pStyle w:val="Prrafodelista"/>
        <w:rPr>
          <w:rFonts w:ascii="Arial" w:hAnsi="Arial" w:cs="Arial"/>
          <w:lang w:val="es-SV"/>
        </w:rPr>
      </w:pPr>
    </w:p>
    <w:p w14:paraId="7B775572" w14:textId="1D055717" w:rsidR="00044191" w:rsidRDefault="005475BA" w:rsidP="00E57DF9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475BA">
        <w:rPr>
          <w:rFonts w:ascii="Arial" w:hAnsi="Arial" w:cs="Arial"/>
          <w:lang w:val="es-SV"/>
        </w:rPr>
        <w:t xml:space="preserve">Proporcionar </w:t>
      </w:r>
      <w:r>
        <w:rPr>
          <w:rFonts w:ascii="Arial" w:hAnsi="Arial" w:cs="Arial"/>
          <w:lang w:val="es-SV"/>
        </w:rPr>
        <w:t xml:space="preserve">en archivo adjunto, </w:t>
      </w:r>
      <w:r w:rsidR="00E57DF9">
        <w:rPr>
          <w:rFonts w:ascii="Arial" w:hAnsi="Arial" w:cs="Arial"/>
          <w:lang w:val="es-SV"/>
        </w:rPr>
        <w:t>la respuesta a los requerimientos interpuestos, conforme a lo comunicado por la Dirección Jurídica de la Defensoría del Consumidor.</w:t>
      </w:r>
    </w:p>
    <w:p w14:paraId="5A7FD692" w14:textId="77777777" w:rsidR="00E57DF9" w:rsidRDefault="00E57DF9" w:rsidP="00E57DF9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ED0DBD4" w14:textId="435A9597" w:rsidR="006E2CC8" w:rsidRDefault="00E57DF9" w:rsidP="00E57DF9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>Se hace constar que</w:t>
      </w:r>
      <w:r>
        <w:rPr>
          <w:rFonts w:ascii="Arial" w:hAnsi="Arial" w:cs="Arial"/>
          <w:lang w:val="es-SV"/>
        </w:rPr>
        <w:t>,</w:t>
      </w:r>
      <w:r w:rsidRPr="00E57DF9">
        <w:rPr>
          <w:rFonts w:ascii="Arial" w:hAnsi="Arial" w:cs="Arial"/>
          <w:lang w:val="es-SV"/>
        </w:rPr>
        <w:t xml:space="preserve"> el ejemplar de la </w:t>
      </w:r>
      <w:r w:rsidR="002C5EFD">
        <w:rPr>
          <w:rFonts w:ascii="Arial" w:hAnsi="Arial" w:cs="Arial"/>
          <w:lang w:val="es-SV"/>
        </w:rPr>
        <w:t>Ley de Protección al Consumidor,</w:t>
      </w:r>
      <w:r w:rsidRPr="00E57DF9">
        <w:rPr>
          <w:rFonts w:ascii="Arial" w:hAnsi="Arial" w:cs="Arial"/>
          <w:lang w:val="es-SV"/>
        </w:rPr>
        <w:t xml:space="preserve"> fue </w:t>
      </w:r>
      <w:r>
        <w:rPr>
          <w:rFonts w:ascii="Arial" w:hAnsi="Arial" w:cs="Arial"/>
          <w:lang w:val="es-SV"/>
        </w:rPr>
        <w:t>entregado a la</w:t>
      </w:r>
      <w:r w:rsidRPr="00E57DF9">
        <w:rPr>
          <w:rFonts w:ascii="Arial" w:hAnsi="Arial" w:cs="Arial"/>
          <w:lang w:val="es-SV"/>
        </w:rPr>
        <w:t xml:space="preserve"> solicitante </w:t>
      </w:r>
      <w:r>
        <w:rPr>
          <w:rFonts w:ascii="Arial" w:hAnsi="Arial" w:cs="Arial"/>
          <w:lang w:val="es-SV"/>
        </w:rPr>
        <w:t>en el momento que interpuso su solicitud ante la Unidad de Acceso a la Información Pública y Transparencia.</w:t>
      </w:r>
    </w:p>
    <w:p w14:paraId="3A8281DB" w14:textId="77777777" w:rsidR="00E57DF9" w:rsidRPr="00E57DF9" w:rsidRDefault="00E57DF9" w:rsidP="00E57DF9">
      <w:pPr>
        <w:pStyle w:val="Prrafodelista"/>
        <w:rPr>
          <w:rFonts w:ascii="Arial" w:hAnsi="Arial" w:cs="Arial"/>
          <w:lang w:val="es-SV"/>
        </w:rPr>
      </w:pPr>
    </w:p>
    <w:p w14:paraId="07702FFC" w14:textId="2741391B" w:rsidR="00D24258" w:rsidRPr="00E57DF9" w:rsidRDefault="00A206A9" w:rsidP="00E57DF9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 xml:space="preserve">Notificar </w:t>
      </w:r>
      <w:r w:rsidR="002D4AE3" w:rsidRPr="00E57DF9">
        <w:rPr>
          <w:rFonts w:ascii="Arial" w:hAnsi="Arial" w:cs="Arial"/>
          <w:lang w:val="es-SV"/>
        </w:rPr>
        <w:t>a</w:t>
      </w:r>
      <w:r w:rsidR="00E57DF9" w:rsidRPr="00E57DF9">
        <w:rPr>
          <w:rFonts w:ascii="Arial" w:hAnsi="Arial" w:cs="Arial"/>
          <w:lang w:val="es-SV"/>
        </w:rPr>
        <w:t xml:space="preserve"> </w:t>
      </w:r>
      <w:r w:rsidR="002D4AE3" w:rsidRPr="00E57DF9">
        <w:rPr>
          <w:rFonts w:ascii="Arial" w:hAnsi="Arial" w:cs="Arial"/>
          <w:lang w:val="es-SV"/>
        </w:rPr>
        <w:t>l</w:t>
      </w:r>
      <w:r w:rsidR="00E57DF9" w:rsidRPr="00E57DF9">
        <w:rPr>
          <w:rFonts w:ascii="Arial" w:hAnsi="Arial" w:cs="Arial"/>
          <w:lang w:val="es-SV"/>
        </w:rPr>
        <w:t>a</w:t>
      </w:r>
      <w:r w:rsidR="002D4AE3" w:rsidRPr="00E57DF9">
        <w:rPr>
          <w:rFonts w:ascii="Arial" w:hAnsi="Arial" w:cs="Arial"/>
          <w:lang w:val="es-SV"/>
        </w:rPr>
        <w:t xml:space="preserve"> solicitante la presente resolución</w:t>
      </w:r>
      <w:r w:rsidR="002C5EFD">
        <w:rPr>
          <w:rFonts w:ascii="Arial" w:hAnsi="Arial" w:cs="Arial"/>
          <w:lang w:val="es-SV"/>
        </w:rPr>
        <w:t>,</w:t>
      </w:r>
      <w:r w:rsidR="00E44A7E" w:rsidRPr="00E57DF9">
        <w:rPr>
          <w:rFonts w:ascii="Arial" w:hAnsi="Arial" w:cs="Arial"/>
          <w:lang w:val="es-SV"/>
        </w:rPr>
        <w:t xml:space="preserve"> a </w:t>
      </w:r>
      <w:r w:rsidRPr="00E57DF9">
        <w:rPr>
          <w:rFonts w:ascii="Arial" w:hAnsi="Arial" w:cs="Arial"/>
          <w:lang w:val="es-SV"/>
        </w:rPr>
        <w:t>su correo electrónico como medio indicado para recibir notificaciones.</w:t>
      </w:r>
    </w:p>
    <w:p w14:paraId="1D0B77AB" w14:textId="77777777" w:rsidR="00C0613F" w:rsidRPr="00B14B11" w:rsidRDefault="00C0613F" w:rsidP="00E57DF9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040EA912" w:rsidR="00FC03CA" w:rsidRDefault="00E44A7E" w:rsidP="00E57DF9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E2CC8">
        <w:rPr>
          <w:rFonts w:ascii="Arial" w:hAnsi="Arial" w:cs="Arial"/>
          <w:b/>
          <w:lang w:val="es-SV"/>
        </w:rPr>
        <w:t>06</w:t>
      </w:r>
      <w:r w:rsidR="00E57DF9">
        <w:rPr>
          <w:rFonts w:ascii="Arial" w:hAnsi="Arial" w:cs="Arial"/>
          <w:b/>
          <w:lang w:val="es-SV"/>
        </w:rPr>
        <w:t>0</w:t>
      </w:r>
      <w:r w:rsidR="00C0613F">
        <w:rPr>
          <w:rFonts w:ascii="Arial" w:hAnsi="Arial" w:cs="Arial"/>
          <w:b/>
          <w:lang w:val="es-SV"/>
        </w:rPr>
        <w:t>-5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2BCDFD2B" w14:textId="77777777" w:rsidR="00424DED" w:rsidRDefault="00424DED" w:rsidP="00E57DF9">
      <w:pPr>
        <w:jc w:val="both"/>
        <w:rPr>
          <w:rFonts w:ascii="Arial" w:hAnsi="Arial" w:cs="Arial"/>
          <w:lang w:val="es-SV"/>
        </w:rPr>
      </w:pPr>
    </w:p>
    <w:p w14:paraId="7BCBC447" w14:textId="77777777" w:rsidR="00F54F85" w:rsidRPr="002A3BA6" w:rsidRDefault="00F54F85" w:rsidP="00F54F85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335CCFB" w14:textId="77777777" w:rsidR="00F54F85" w:rsidRDefault="00F54F85" w:rsidP="00F54F8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2059652" w14:textId="77777777" w:rsidR="00F54F85" w:rsidRDefault="00F54F85" w:rsidP="00F54F8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B649929" w14:textId="77777777" w:rsidR="00F54F85" w:rsidRPr="009640FB" w:rsidRDefault="00F54F85" w:rsidP="00F54F85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F54F85" w:rsidRDefault="00451C81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F54F85" w:rsidSect="00424DE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96E14" w14:textId="77777777" w:rsidR="00822C7B" w:rsidRDefault="00822C7B" w:rsidP="00385C3D">
      <w:r>
        <w:separator/>
      </w:r>
    </w:p>
  </w:endnote>
  <w:endnote w:type="continuationSeparator" w:id="0">
    <w:p w14:paraId="09DA760C" w14:textId="77777777" w:rsidR="00822C7B" w:rsidRDefault="00822C7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39E16" w14:textId="77777777" w:rsidR="00822C7B" w:rsidRDefault="00822C7B" w:rsidP="00385C3D">
      <w:r>
        <w:separator/>
      </w:r>
    </w:p>
  </w:footnote>
  <w:footnote w:type="continuationSeparator" w:id="0">
    <w:p w14:paraId="2B20454F" w14:textId="77777777" w:rsidR="00822C7B" w:rsidRDefault="00822C7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22C7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5C17F7B9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22C7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24DED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475BA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17CD1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22C7B"/>
    <w:rsid w:val="0084158A"/>
    <w:rsid w:val="008505C0"/>
    <w:rsid w:val="00870D42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2D17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4F85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D68471-42F8-42AD-8D3E-7543DEC6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2017-05-23T15:12:00Z</cp:lastPrinted>
  <dcterms:created xsi:type="dcterms:W3CDTF">2017-07-06T17:41:00Z</dcterms:created>
  <dcterms:modified xsi:type="dcterms:W3CDTF">2017-09-16T23:48:00Z</dcterms:modified>
</cp:coreProperties>
</file>