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7F" w:rsidRDefault="001A127F" w:rsidP="00CE0535">
      <w:pPr>
        <w:jc w:val="center"/>
        <w:rPr>
          <w:b/>
          <w:lang w:val="es-SV"/>
        </w:rPr>
      </w:pPr>
    </w:p>
    <w:p w:rsidR="00F26773" w:rsidRPr="00CE0535" w:rsidRDefault="00CE0535" w:rsidP="00CE0535">
      <w:pPr>
        <w:jc w:val="center"/>
        <w:rPr>
          <w:b/>
          <w:lang w:val="es-SV"/>
        </w:rPr>
      </w:pPr>
      <w:r w:rsidRPr="00CE0535">
        <w:rPr>
          <w:b/>
          <w:lang w:val="es-SV"/>
        </w:rPr>
        <w:t>ESTADÍSTICOS DE SOLICITUDES UAIP</w:t>
      </w:r>
    </w:p>
    <w:p w:rsidR="00CE0535" w:rsidRDefault="00DC64F4" w:rsidP="00CE0535">
      <w:pPr>
        <w:jc w:val="center"/>
        <w:rPr>
          <w:b/>
          <w:lang w:val="es-SV"/>
        </w:rPr>
      </w:pPr>
      <w:r>
        <w:rPr>
          <w:b/>
          <w:lang w:val="es-SV"/>
        </w:rPr>
        <w:t xml:space="preserve">24 </w:t>
      </w:r>
      <w:r w:rsidR="00CE0535" w:rsidRPr="00CE0535">
        <w:rPr>
          <w:b/>
          <w:lang w:val="es-SV"/>
        </w:rPr>
        <w:t xml:space="preserve">DE </w:t>
      </w:r>
      <w:r>
        <w:rPr>
          <w:b/>
          <w:lang w:val="es-SV"/>
        </w:rPr>
        <w:t>ENERO 2017</w:t>
      </w:r>
      <w:r w:rsidR="00CE0535" w:rsidRPr="00CE0535">
        <w:rPr>
          <w:b/>
          <w:lang w:val="es-SV"/>
        </w:rPr>
        <w:t xml:space="preserve"> AL 31 DE </w:t>
      </w:r>
      <w:r>
        <w:rPr>
          <w:b/>
          <w:lang w:val="es-SV"/>
        </w:rPr>
        <w:t xml:space="preserve">DICIEMBRE </w:t>
      </w:r>
      <w:r w:rsidR="00CE0535" w:rsidRPr="00CE0535">
        <w:rPr>
          <w:b/>
          <w:lang w:val="es-SV"/>
        </w:rPr>
        <w:t>DE 2017</w:t>
      </w:r>
    </w:p>
    <w:p w:rsidR="00CE0535" w:rsidRDefault="00CE0535" w:rsidP="00CE0535">
      <w:pPr>
        <w:jc w:val="center"/>
        <w:rPr>
          <w:b/>
          <w:lang w:val="es-SV"/>
        </w:rPr>
      </w:pPr>
    </w:p>
    <w:p w:rsidR="00CE0535" w:rsidRDefault="00CE0535" w:rsidP="00CE0535">
      <w:pPr>
        <w:jc w:val="both"/>
        <w:rPr>
          <w:lang w:val="es-SV"/>
        </w:rPr>
      </w:pPr>
      <w:r w:rsidRPr="00CE0535">
        <w:rPr>
          <w:lang w:val="es-SV"/>
        </w:rPr>
        <w:t>Durante el perí</w:t>
      </w:r>
      <w:r w:rsidR="001C5955">
        <w:rPr>
          <w:lang w:val="es-SV"/>
        </w:rPr>
        <w:t>o</w:t>
      </w:r>
      <w:r w:rsidRPr="00CE0535">
        <w:rPr>
          <w:lang w:val="es-SV"/>
        </w:rPr>
        <w:t xml:space="preserve">do que se relaciona, la Academia Nacional de Seguridad Pública, ANSP, dio trámite a </w:t>
      </w:r>
      <w:r w:rsidR="00B86EAB" w:rsidRPr="00B86EAB">
        <w:rPr>
          <w:lang w:val="es-SV"/>
        </w:rPr>
        <w:t>59</w:t>
      </w:r>
      <w:r w:rsidRPr="00B86EAB">
        <w:rPr>
          <w:lang w:val="es-SV"/>
        </w:rPr>
        <w:t xml:space="preserve"> </w:t>
      </w:r>
      <w:r>
        <w:rPr>
          <w:lang w:val="es-SV"/>
        </w:rPr>
        <w:t xml:space="preserve">solicitudes de información, </w:t>
      </w:r>
      <w:r w:rsidR="001C5955">
        <w:rPr>
          <w:lang w:val="es-SV"/>
        </w:rPr>
        <w:t xml:space="preserve">con un total de </w:t>
      </w:r>
      <w:r w:rsidR="00C940D7" w:rsidRPr="00C940D7">
        <w:rPr>
          <w:lang w:val="es-SV"/>
        </w:rPr>
        <w:t>207</w:t>
      </w:r>
      <w:r w:rsidR="001C5955">
        <w:rPr>
          <w:lang w:val="es-SV"/>
        </w:rPr>
        <w:t xml:space="preserve"> requerimientos, según el sigui</w:t>
      </w:r>
      <w:r w:rsidR="00394CF0">
        <w:rPr>
          <w:lang w:val="es-SV"/>
        </w:rPr>
        <w:t>e</w:t>
      </w:r>
      <w:r w:rsidR="001C5955">
        <w:rPr>
          <w:lang w:val="es-SV"/>
        </w:rPr>
        <w:t>nte detalle:</w:t>
      </w:r>
    </w:p>
    <w:p w:rsidR="00C26E08" w:rsidRDefault="00C26E08" w:rsidP="00CE0535">
      <w:pPr>
        <w:jc w:val="both"/>
        <w:rPr>
          <w:lang w:val="es-SV"/>
        </w:rPr>
      </w:pPr>
    </w:p>
    <w:p w:rsidR="00C26E08" w:rsidRDefault="00C26E08" w:rsidP="00CE0535">
      <w:pPr>
        <w:jc w:val="both"/>
        <w:rPr>
          <w:lang w:val="es-SV"/>
        </w:rPr>
      </w:pPr>
    </w:p>
    <w:tbl>
      <w:tblPr>
        <w:tblW w:w="1139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731"/>
        <w:gridCol w:w="802"/>
        <w:gridCol w:w="802"/>
        <w:gridCol w:w="851"/>
        <w:gridCol w:w="804"/>
        <w:gridCol w:w="1424"/>
        <w:gridCol w:w="812"/>
        <w:gridCol w:w="482"/>
        <w:gridCol w:w="281"/>
        <w:gridCol w:w="489"/>
        <w:gridCol w:w="612"/>
        <w:gridCol w:w="1134"/>
        <w:gridCol w:w="1007"/>
      </w:tblGrid>
      <w:tr w:rsidR="00803DC0" w:rsidRPr="0018322B" w:rsidTr="00F31AC4">
        <w:trPr>
          <w:trHeight w:val="569"/>
          <w:jc w:val="center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</w:tcPr>
          <w:p w:rsidR="00803DC0" w:rsidRPr="0018322B" w:rsidRDefault="00F31AC4" w:rsidP="00C26E08">
            <w:pPr>
              <w:jc w:val="center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  <w:lang w:val="es-SV"/>
              </w:rPr>
              <w:t>Número de Solicitud</w:t>
            </w:r>
          </w:p>
        </w:tc>
        <w:tc>
          <w:tcPr>
            <w:tcW w:w="69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03DC0" w:rsidRPr="0018322B" w:rsidRDefault="00DC64F4" w:rsidP="00DC64F4">
            <w:pPr>
              <w:jc w:val="center"/>
              <w:rPr>
                <w:b/>
                <w:sz w:val="20"/>
                <w:szCs w:val="20"/>
                <w:lang w:val="es-SV"/>
              </w:rPr>
            </w:pPr>
            <w:r>
              <w:rPr>
                <w:b/>
                <w:sz w:val="20"/>
                <w:szCs w:val="20"/>
                <w:lang w:val="es-SV"/>
              </w:rPr>
              <w:t>(24)</w:t>
            </w:r>
            <w:r w:rsidRPr="0018322B">
              <w:rPr>
                <w:b/>
                <w:sz w:val="20"/>
                <w:szCs w:val="20"/>
                <w:lang w:val="es-SV"/>
              </w:rPr>
              <w:t xml:space="preserve"> </w:t>
            </w:r>
            <w:r>
              <w:rPr>
                <w:b/>
                <w:sz w:val="20"/>
                <w:szCs w:val="20"/>
                <w:lang w:val="es-SV"/>
              </w:rPr>
              <w:t xml:space="preserve">ENERO </w:t>
            </w:r>
            <w:r w:rsidR="00803DC0" w:rsidRPr="0018322B">
              <w:rPr>
                <w:b/>
                <w:sz w:val="20"/>
                <w:szCs w:val="20"/>
                <w:lang w:val="es-SV"/>
              </w:rPr>
              <w:t xml:space="preserve">DE </w:t>
            </w:r>
            <w:r>
              <w:rPr>
                <w:b/>
                <w:sz w:val="20"/>
                <w:szCs w:val="20"/>
                <w:lang w:val="es-SV"/>
              </w:rPr>
              <w:t>2017</w:t>
            </w:r>
            <w:r w:rsidR="00803DC0" w:rsidRPr="0018322B">
              <w:rPr>
                <w:b/>
                <w:sz w:val="20"/>
                <w:szCs w:val="20"/>
                <w:lang w:val="es-SV"/>
              </w:rPr>
              <w:t xml:space="preserve"> AL 31 DE </w:t>
            </w:r>
            <w:r>
              <w:rPr>
                <w:b/>
                <w:sz w:val="20"/>
                <w:szCs w:val="20"/>
                <w:lang w:val="es-SV"/>
              </w:rPr>
              <w:t xml:space="preserve">DICIEMBRE </w:t>
            </w:r>
            <w:r w:rsidR="00803DC0" w:rsidRPr="0018322B">
              <w:rPr>
                <w:b/>
                <w:sz w:val="20"/>
                <w:szCs w:val="20"/>
                <w:lang w:val="es-SV"/>
              </w:rPr>
              <w:t>DE 2017</w:t>
            </w:r>
          </w:p>
          <w:p w:rsidR="00803DC0" w:rsidRPr="0018322B" w:rsidRDefault="00803DC0" w:rsidP="00C26E08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03DC0" w:rsidRPr="0018322B" w:rsidRDefault="00803DC0" w:rsidP="009136D6">
            <w:pPr>
              <w:jc w:val="center"/>
              <w:rPr>
                <w:b/>
                <w:sz w:val="20"/>
                <w:szCs w:val="20"/>
                <w:lang w:val="es-SV"/>
              </w:rPr>
            </w:pPr>
          </w:p>
          <w:p w:rsidR="00803DC0" w:rsidRPr="0018322B" w:rsidRDefault="00803DC0" w:rsidP="009136D6">
            <w:pPr>
              <w:jc w:val="center"/>
              <w:rPr>
                <w:b/>
                <w:sz w:val="20"/>
                <w:szCs w:val="20"/>
                <w:lang w:val="es-SV"/>
              </w:rPr>
            </w:pPr>
            <w:r w:rsidRPr="0018322B">
              <w:rPr>
                <w:b/>
                <w:sz w:val="20"/>
                <w:szCs w:val="20"/>
                <w:lang w:val="es-SV"/>
              </w:rPr>
              <w:t>Solicitante</w:t>
            </w:r>
          </w:p>
        </w:tc>
      </w:tr>
      <w:tr w:rsidR="003E667B" w:rsidRPr="00C26E08" w:rsidTr="003E667B">
        <w:trPr>
          <w:trHeight w:val="469"/>
          <w:jc w:val="center"/>
        </w:trPr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FFFF00"/>
          </w:tcPr>
          <w:p w:rsidR="003E667B" w:rsidRPr="0018322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</w:p>
          <w:p w:rsidR="003E667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</w:p>
          <w:p w:rsidR="003E667B" w:rsidRPr="0018322B" w:rsidRDefault="00DC64F4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2017</w:t>
            </w:r>
          </w:p>
        </w:tc>
        <w:tc>
          <w:tcPr>
            <w:tcW w:w="3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E667B" w:rsidRPr="0018322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Tipo de información solicitada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E667B" w:rsidRPr="0018322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Número de requerimientos</w:t>
            </w: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3E667B" w:rsidRPr="0018322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Denegatorias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3E667B" w:rsidRPr="0018322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E667B" w:rsidRPr="0018322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Sexo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E667B" w:rsidRPr="0018322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Nacional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E667B" w:rsidRPr="0018322B" w:rsidRDefault="003E667B" w:rsidP="00F3740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0"/>
                <w:szCs w:val="20"/>
                <w:lang w:val="es-SV" w:eastAsia="es-SV"/>
              </w:rPr>
              <w:t>Extranjero</w:t>
            </w:r>
          </w:p>
        </w:tc>
      </w:tr>
      <w:tr w:rsidR="003E667B" w:rsidRPr="00C26E08" w:rsidTr="003E667B">
        <w:trPr>
          <w:trHeight w:val="963"/>
          <w:jc w:val="center"/>
        </w:trPr>
        <w:tc>
          <w:tcPr>
            <w:tcW w:w="116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textDirection w:val="btLr"/>
          </w:tcPr>
          <w:p w:rsidR="003E667B" w:rsidRPr="0018322B" w:rsidRDefault="003E667B" w:rsidP="00C26E08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3E667B" w:rsidRPr="0018322B" w:rsidRDefault="003E667B" w:rsidP="00C26E08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Oficiosa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</w:tcPr>
          <w:p w:rsidR="003E667B" w:rsidRPr="0018322B" w:rsidRDefault="003E667B" w:rsidP="00C26E08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Dato personal (solicitado por el titular)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3E667B" w:rsidRPr="0018322B" w:rsidRDefault="003E667B" w:rsidP="00C26E08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Confidencial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3E667B" w:rsidRPr="0018322B" w:rsidRDefault="003E667B" w:rsidP="00C26E08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Reservada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3E667B" w:rsidRPr="0018322B" w:rsidRDefault="003E667B" w:rsidP="00F3581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 xml:space="preserve">Pública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3E667B" w:rsidRPr="0018322B" w:rsidRDefault="003E667B" w:rsidP="00C26E08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btLr"/>
            <w:vAlign w:val="center"/>
            <w:hideMark/>
          </w:tcPr>
          <w:p w:rsidR="003E667B" w:rsidRPr="0018322B" w:rsidRDefault="003E667B" w:rsidP="00C26E08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No competencia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textDirection w:val="btLr"/>
            <w:vAlign w:val="center"/>
            <w:hideMark/>
          </w:tcPr>
          <w:p w:rsidR="003E667B" w:rsidRPr="0018322B" w:rsidRDefault="003E667B" w:rsidP="00C26E08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Inexistencia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E667B" w:rsidRPr="0018322B" w:rsidRDefault="003E667B" w:rsidP="00C26E08">
            <w:pP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E667B" w:rsidRPr="0018322B" w:rsidRDefault="003E667B" w:rsidP="00C26E08">
            <w:pP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E667B" w:rsidRPr="0018322B" w:rsidRDefault="003E667B" w:rsidP="00C26E08">
            <w:pPr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s-SV" w:eastAsia="es-SV"/>
              </w:rPr>
            </w:pPr>
            <w:r w:rsidRPr="0018322B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3E667B" w:rsidRPr="00C26E08" w:rsidTr="00B80676">
        <w:trPr>
          <w:trHeight w:val="40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6F3E3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03DC0" w:rsidRPr="007F2F02" w:rsidRDefault="002E654C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B80676">
        <w:trPr>
          <w:trHeight w:val="41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6F3E3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03DC0" w:rsidRPr="007F2F02" w:rsidRDefault="002E654C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B80676">
        <w:trPr>
          <w:trHeight w:val="40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6F3E3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03DC0" w:rsidRPr="007F2F02" w:rsidRDefault="002E654C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90477" w:rsidRPr="00C26E08" w:rsidTr="00B80676">
        <w:trPr>
          <w:trHeight w:val="41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6F3E3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03DC0" w:rsidRPr="006F3E32" w:rsidRDefault="002E654C" w:rsidP="003E667B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03DC0" w:rsidRPr="006F3E32" w:rsidRDefault="002E654C" w:rsidP="003E667B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B80676">
        <w:trPr>
          <w:trHeight w:val="41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6F3E3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03DC0" w:rsidRPr="007F2F02" w:rsidRDefault="008D3E64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DC64F4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E667B" w:rsidRPr="00C26E08" w:rsidTr="00B80676">
        <w:trPr>
          <w:trHeight w:val="41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C26E08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6F3E3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03DC0" w:rsidRPr="007F2F02" w:rsidRDefault="002E654C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3DC0" w:rsidRPr="007F2F02" w:rsidRDefault="00803DC0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64835">
        <w:trPr>
          <w:trHeight w:val="4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6F3E3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6F3E32" w:rsidRDefault="002E654C" w:rsidP="007B2D03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2E654C" w:rsidP="002E654C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B80676">
        <w:trPr>
          <w:trHeight w:val="41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6F3E3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2E654C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B80676">
        <w:trPr>
          <w:trHeight w:val="42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6F3E3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6F3E32" w:rsidRDefault="002E654C" w:rsidP="007B2D03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B80676">
        <w:trPr>
          <w:trHeight w:val="42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6F3E3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6F3E32" w:rsidRDefault="002E654C" w:rsidP="007B2D03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2E654C" w:rsidP="00F64835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B80676">
        <w:trPr>
          <w:trHeight w:val="39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lastRenderedPageBreak/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6F3E3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6F3E32" w:rsidRDefault="002E654C" w:rsidP="007B2D03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2E654C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2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6F3E3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2E654C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0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6F3E3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6F3E32" w:rsidRDefault="002E654C" w:rsidP="007B2D03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1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6F3E3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2E654C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1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6F3E3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6F3E32" w:rsidRDefault="002E654C" w:rsidP="00F64835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2E654C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1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6F3E3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2E654C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B80676">
        <w:trPr>
          <w:trHeight w:val="42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6F3E3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DC64F4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2E654C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0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6F3E3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2E654C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B80676">
        <w:trPr>
          <w:trHeight w:val="42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5C0AC7" w:rsidRDefault="008D3E64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1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6F3E3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2E654C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18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6F3E3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2E654C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1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5C0AC7" w:rsidRDefault="008D3E64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64835" w:rsidRPr="00C26E08" w:rsidTr="00F31AC4">
        <w:trPr>
          <w:trHeight w:val="40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C26E08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6F3E3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F64835" w:rsidRPr="007F2F02" w:rsidRDefault="002E654C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4835" w:rsidRPr="007F2F02" w:rsidRDefault="00F64835" w:rsidP="005F3719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D065D" w:rsidRPr="00C26E08" w:rsidTr="00F31AC4">
        <w:trPr>
          <w:trHeight w:val="42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C26E08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6F3E3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6F3E3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D065D" w:rsidRPr="00C26E08" w:rsidTr="00F31AC4">
        <w:trPr>
          <w:trHeight w:val="41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C26E08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5C0AC7" w:rsidRDefault="008D3E64" w:rsidP="005C0AC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D065D" w:rsidRPr="00C26E08" w:rsidTr="00F31AC4">
        <w:trPr>
          <w:trHeight w:val="42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C26E08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6F3E3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8D3E64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6D7CB3" w:rsidRPr="00C26E08" w:rsidTr="00B80676">
        <w:trPr>
          <w:trHeight w:val="41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CB3" w:rsidRPr="00C26E08" w:rsidRDefault="006D7CB3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7CB3" w:rsidRPr="006F3E32" w:rsidRDefault="006D7CB3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CB3" w:rsidRPr="007F2F02" w:rsidRDefault="006D7CB3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7CB3" w:rsidRPr="007F2F02" w:rsidRDefault="006D7CB3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7CB3" w:rsidRPr="007F2F02" w:rsidRDefault="006D7CB3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6D7CB3" w:rsidRPr="006F3E3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7CB3" w:rsidRPr="007F2F02" w:rsidRDefault="006D7CB3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7CB3" w:rsidRPr="007F2F02" w:rsidRDefault="006D7CB3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6D7CB3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7CB3" w:rsidRPr="007F2F02" w:rsidRDefault="006D7CB3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7F2F0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6D7CB3" w:rsidRPr="007F2F02" w:rsidRDefault="006D7CB3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D7CB3" w:rsidRPr="007F2F02" w:rsidRDefault="006D7CB3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F536C" w:rsidRPr="00C26E08" w:rsidTr="00F31AC4">
        <w:trPr>
          <w:trHeight w:val="41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C26E08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6F3E3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8D3E64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F536C" w:rsidRPr="00C26E08" w:rsidTr="00F31AC4">
        <w:trPr>
          <w:trHeight w:val="41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C26E08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6F3E3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F536C" w:rsidRPr="00C26E08" w:rsidTr="00F31AC4">
        <w:trPr>
          <w:trHeight w:val="4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C26E08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6F3E3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F536C" w:rsidRPr="00C26E08" w:rsidTr="00F31AC4">
        <w:trPr>
          <w:trHeight w:val="56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C26E08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lastRenderedPageBreak/>
              <w:t>31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6F3E3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F536C" w:rsidRPr="00C26E08" w:rsidTr="00F31AC4">
        <w:trPr>
          <w:trHeight w:val="56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C26E08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6F3E3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8D3E64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BF536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20019F" w:rsidRPr="00C26E08" w:rsidTr="00F31AC4">
        <w:trPr>
          <w:trHeight w:val="55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C26E08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6F3E3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20019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20019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20019F" w:rsidRPr="00C26E08" w:rsidTr="00F31AC4">
        <w:trPr>
          <w:trHeight w:val="55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6F3E3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20019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20019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20019F" w:rsidRPr="00C26E08" w:rsidTr="00F31AC4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Default="008D065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6F3E3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8D065D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20019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20019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065D" w:rsidRPr="007F2F02" w:rsidRDefault="008D065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82B1F" w:rsidRPr="00C26E08" w:rsidTr="00484380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B1F" w:rsidRDefault="00B82B1F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B86EAB">
              <w:rPr>
                <w:rFonts w:ascii="Calibri" w:eastAsia="Times New Roman" w:hAnsi="Calibri" w:cs="Times New Roman"/>
                <w:noProof w:val="0"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B82B1F" w:rsidRPr="006F3E32" w:rsidRDefault="008D3E64" w:rsidP="008D3E6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B1F" w:rsidRPr="007F2F02" w:rsidRDefault="00B82B1F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7F2F02" w:rsidRDefault="00B82B1F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7F2F02" w:rsidRDefault="00B82B1F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B82B1F" w:rsidRPr="006F3E32" w:rsidRDefault="008D3E64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Default="00484380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7F2F02" w:rsidRDefault="00B82B1F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7F2F02" w:rsidRDefault="00B82B1F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Default="00783DA8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82B1F" w:rsidRPr="007F2F02" w:rsidRDefault="00B82B1F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7F2F02" w:rsidRDefault="00B82B1F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82B1F" w:rsidRPr="00C26E08" w:rsidTr="00A827E7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B1F" w:rsidRDefault="004944A3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6F3E3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B82B1F" w:rsidRPr="007F2F02" w:rsidRDefault="008D3E64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B1F" w:rsidRPr="006F3E3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Default="00484380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Default="00C96788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82B1F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B1F" w:rsidRDefault="00484380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6F3E3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B82B1F" w:rsidRPr="006F3E3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Default="00C96788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Default="00484380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82B1F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B1F" w:rsidRDefault="00484380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6F3E3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B82B1F" w:rsidRPr="007F2F02" w:rsidRDefault="008D3E64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Default="00A827E7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Default="002A15C7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2B1F" w:rsidRPr="007F2F02" w:rsidRDefault="00B82B1F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00603D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03D" w:rsidRDefault="0000603D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0603D" w:rsidRPr="006F3E32" w:rsidRDefault="0000603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03D" w:rsidRPr="007F2F02" w:rsidRDefault="0000603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03D" w:rsidRPr="007F2F02" w:rsidRDefault="0000603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0603D" w:rsidRPr="007F2F02" w:rsidRDefault="0000603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00603D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0603D" w:rsidRDefault="00A827E7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0603D" w:rsidRPr="007F2F02" w:rsidRDefault="0000603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0603D" w:rsidRPr="007F2F02" w:rsidRDefault="0000603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0603D" w:rsidRDefault="0000603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00603D" w:rsidRPr="007F2F02" w:rsidRDefault="0000603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0603D" w:rsidRPr="007F2F02" w:rsidRDefault="0000603D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A827E7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6F3E3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A827E7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A827E7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A827E7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6F3E3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036E60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A827E7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036E60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6F3E3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036E60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036E60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036E60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6F3E3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036E60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036E60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E443CC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6F3E3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E443C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E443C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E443CC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6F3E3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7F2F02" w:rsidRDefault="008D3E64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E443C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E443C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226962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6F3E3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226962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226962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B27504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6F3E3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B27504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B27504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B27504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6F3E3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B27504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B27504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B27504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lastRenderedPageBreak/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6F3E3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B27504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B27504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B27504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6F3E3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B27504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6F3E3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4369DA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4369DA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6F3E3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4369DA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4369DA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4369DA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6F3E3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4369DA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4369DA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4369DA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6F3E32" w:rsidRDefault="008D3E64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032BA0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032BA0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7F2F0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032BA0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6F3E3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032BA0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032BA0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032BA0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6F3E3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7F2F02" w:rsidRDefault="003B5E84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032BA0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763B7" w:rsidRPr="007F2F02" w:rsidRDefault="000763B7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032BA0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032BA0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6F3E3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032BA0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032BA0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6F3E32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D72770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6F3E3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7F2F02" w:rsidRDefault="002E654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EB1AA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EB1AA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12806" w:rsidRPr="00C26E08" w:rsidTr="00F94DD6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Default="00D72770" w:rsidP="00E64EA7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59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712806" w:rsidRPr="006F3E32" w:rsidRDefault="008D3E64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6F3E32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EB1AA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Default="00EB1AAC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2806" w:rsidRPr="007F2F02" w:rsidRDefault="00712806" w:rsidP="006F3E32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4312F9" w:rsidRPr="00C26E08" w:rsidTr="00F94DD6">
        <w:trPr>
          <w:trHeight w:val="41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12F9" w:rsidRPr="00F94DD6" w:rsidRDefault="004312F9" w:rsidP="00E64EA7">
            <w:pPr>
              <w:jc w:val="center"/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F94DD6"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4312F9" w:rsidRPr="00F94DD6" w:rsidRDefault="008D3E64" w:rsidP="006F3E32">
            <w:pPr>
              <w:jc w:val="center"/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F94DD6"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12F9" w:rsidRPr="00F94DD6" w:rsidRDefault="004312F9" w:rsidP="006F3E32">
            <w:pPr>
              <w:jc w:val="center"/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F94DD6"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4312F9" w:rsidRPr="00F94DD6" w:rsidRDefault="004312F9" w:rsidP="006F3E32">
            <w:pPr>
              <w:jc w:val="center"/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F94DD6"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4312F9" w:rsidRPr="00F94DD6" w:rsidRDefault="004312F9" w:rsidP="006F3E32">
            <w:pPr>
              <w:jc w:val="center"/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F94DD6"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4312F9" w:rsidRPr="00F94DD6" w:rsidRDefault="008D3E64" w:rsidP="006F3E32">
            <w:pPr>
              <w:jc w:val="center"/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F94DD6"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  <w:t>154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4312F9" w:rsidRPr="00F94DD6" w:rsidRDefault="004312F9" w:rsidP="006F3E32">
            <w:pPr>
              <w:jc w:val="center"/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F94DD6"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  <w:t>207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4312F9" w:rsidRPr="00F94DD6" w:rsidRDefault="008D3E64" w:rsidP="006F3E32">
            <w:pPr>
              <w:jc w:val="center"/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F94DD6"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4312F9" w:rsidRPr="00F94DD6" w:rsidRDefault="004312F9" w:rsidP="006F3E32">
            <w:pPr>
              <w:jc w:val="center"/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F94DD6"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4312F9" w:rsidRPr="00F94DD6" w:rsidRDefault="004312F9" w:rsidP="006F3E32">
            <w:pPr>
              <w:jc w:val="center"/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F94DD6"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  <w:t>M 26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12F9" w:rsidRPr="00F94DD6" w:rsidRDefault="004312F9" w:rsidP="006F3E32">
            <w:pPr>
              <w:jc w:val="center"/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F94DD6"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  <w:t>H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4312F9" w:rsidRPr="00F94DD6" w:rsidRDefault="004312F9" w:rsidP="006F3E32">
            <w:pPr>
              <w:jc w:val="center"/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F94DD6"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  <w:t>59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4312F9" w:rsidRPr="00F94DD6" w:rsidRDefault="004312F9" w:rsidP="006F3E32">
            <w:pPr>
              <w:jc w:val="center"/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</w:pPr>
            <w:r w:rsidRPr="00F94DD6">
              <w:rPr>
                <w:rFonts w:ascii="Calibri" w:eastAsia="Times New Roman" w:hAnsi="Calibri" w:cs="Times New Roman"/>
                <w:b/>
                <w:noProof w:val="0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</w:tr>
    </w:tbl>
    <w:p w:rsidR="007F2F02" w:rsidRDefault="007F2F02" w:rsidP="00CE0535">
      <w:pPr>
        <w:jc w:val="both"/>
        <w:rPr>
          <w:lang w:val="es-SV"/>
        </w:rPr>
      </w:pPr>
    </w:p>
    <w:sectPr w:rsidR="007F2F02" w:rsidSect="00C26E08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1F0" w:rsidRDefault="008A71F0" w:rsidP="00D94CD9">
      <w:r>
        <w:separator/>
      </w:r>
    </w:p>
  </w:endnote>
  <w:endnote w:type="continuationSeparator" w:id="0">
    <w:p w:rsidR="008A71F0" w:rsidRDefault="008A71F0" w:rsidP="00D9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A7" w:rsidRDefault="00E64EA7">
    <w:pPr>
      <w:pStyle w:val="Piedepgina"/>
    </w:pPr>
    <w:r>
      <w:rPr>
        <w:lang w:val="es-SV" w:eastAsia="es-SV"/>
      </w:rPr>
      <w:drawing>
        <wp:anchor distT="0" distB="0" distL="114300" distR="114300" simplePos="0" relativeHeight="251659264" behindDoc="1" locked="0" layoutInCell="1" allowOverlap="1" wp14:anchorId="22B6A00D" wp14:editId="5326E046">
          <wp:simplePos x="0" y="0"/>
          <wp:positionH relativeFrom="column">
            <wp:posOffset>-1028700</wp:posOffset>
          </wp:positionH>
          <wp:positionV relativeFrom="paragraph">
            <wp:posOffset>114935</wp:posOffset>
          </wp:positionV>
          <wp:extent cx="4996342" cy="498475"/>
          <wp:effectExtent l="0" t="0" r="762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NTILLO_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6342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1F0" w:rsidRDefault="008A71F0" w:rsidP="00D94CD9">
      <w:r>
        <w:separator/>
      </w:r>
    </w:p>
  </w:footnote>
  <w:footnote w:type="continuationSeparator" w:id="0">
    <w:p w:rsidR="008A71F0" w:rsidRDefault="008A71F0" w:rsidP="00D94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A7" w:rsidRDefault="00E64EA7">
    <w:pPr>
      <w:pStyle w:val="Encabezado"/>
    </w:pPr>
    <w:r>
      <w:rPr>
        <w:lang w:val="es-SV" w:eastAsia="es-SV"/>
      </w:rPr>
      <w:drawing>
        <wp:anchor distT="0" distB="0" distL="114300" distR="114300" simplePos="0" relativeHeight="251658240" behindDoc="1" locked="0" layoutInCell="1" allowOverlap="1" wp14:anchorId="529A931C" wp14:editId="0F0A8C57">
          <wp:simplePos x="0" y="0"/>
          <wp:positionH relativeFrom="column">
            <wp:posOffset>3761468</wp:posOffset>
          </wp:positionH>
          <wp:positionV relativeFrom="paragraph">
            <wp:posOffset>-121284</wp:posOffset>
          </wp:positionV>
          <wp:extent cx="2304773" cy="581660"/>
          <wp:effectExtent l="0" t="0" r="6985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B.SANCHEZ CEREN _NUEV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270" cy="58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D9"/>
    <w:rsid w:val="0000603D"/>
    <w:rsid w:val="00032BA0"/>
    <w:rsid w:val="00036E60"/>
    <w:rsid w:val="000763B7"/>
    <w:rsid w:val="00084193"/>
    <w:rsid w:val="00085A80"/>
    <w:rsid w:val="000E1DE3"/>
    <w:rsid w:val="00147702"/>
    <w:rsid w:val="0018322B"/>
    <w:rsid w:val="001A127F"/>
    <w:rsid w:val="001C5955"/>
    <w:rsid w:val="0020019F"/>
    <w:rsid w:val="00225A6F"/>
    <w:rsid w:val="00226962"/>
    <w:rsid w:val="00292FFC"/>
    <w:rsid w:val="002A15C7"/>
    <w:rsid w:val="002E654C"/>
    <w:rsid w:val="00394CF0"/>
    <w:rsid w:val="003B5E84"/>
    <w:rsid w:val="003E667B"/>
    <w:rsid w:val="004177D8"/>
    <w:rsid w:val="004312F9"/>
    <w:rsid w:val="004369DA"/>
    <w:rsid w:val="00437074"/>
    <w:rsid w:val="00481D06"/>
    <w:rsid w:val="00484380"/>
    <w:rsid w:val="004944A3"/>
    <w:rsid w:val="004A629A"/>
    <w:rsid w:val="004D7C06"/>
    <w:rsid w:val="0053050A"/>
    <w:rsid w:val="005C0AC7"/>
    <w:rsid w:val="005E055F"/>
    <w:rsid w:val="005F3719"/>
    <w:rsid w:val="00664FE0"/>
    <w:rsid w:val="0068513F"/>
    <w:rsid w:val="006D7CB3"/>
    <w:rsid w:val="006E5CEC"/>
    <w:rsid w:val="006F3E32"/>
    <w:rsid w:val="00712806"/>
    <w:rsid w:val="00783DA8"/>
    <w:rsid w:val="007F2F02"/>
    <w:rsid w:val="00803DC0"/>
    <w:rsid w:val="008851B2"/>
    <w:rsid w:val="00890477"/>
    <w:rsid w:val="008A71F0"/>
    <w:rsid w:val="008B26EC"/>
    <w:rsid w:val="008C3D54"/>
    <w:rsid w:val="008D065D"/>
    <w:rsid w:val="008D3E64"/>
    <w:rsid w:val="009453FF"/>
    <w:rsid w:val="009539CF"/>
    <w:rsid w:val="00A34441"/>
    <w:rsid w:val="00A43AFC"/>
    <w:rsid w:val="00A827E7"/>
    <w:rsid w:val="00A940FE"/>
    <w:rsid w:val="00AB3299"/>
    <w:rsid w:val="00B27504"/>
    <w:rsid w:val="00B52447"/>
    <w:rsid w:val="00B80676"/>
    <w:rsid w:val="00B82B1F"/>
    <w:rsid w:val="00B86EAB"/>
    <w:rsid w:val="00BF536C"/>
    <w:rsid w:val="00C23558"/>
    <w:rsid w:val="00C26E08"/>
    <w:rsid w:val="00C51EF1"/>
    <w:rsid w:val="00C940D7"/>
    <w:rsid w:val="00C96788"/>
    <w:rsid w:val="00CE0535"/>
    <w:rsid w:val="00D72770"/>
    <w:rsid w:val="00D94CD9"/>
    <w:rsid w:val="00DC64F4"/>
    <w:rsid w:val="00E443CC"/>
    <w:rsid w:val="00E64EA7"/>
    <w:rsid w:val="00EB1AAC"/>
    <w:rsid w:val="00EE59B9"/>
    <w:rsid w:val="00F077B2"/>
    <w:rsid w:val="00F26773"/>
    <w:rsid w:val="00F31AC4"/>
    <w:rsid w:val="00F343C3"/>
    <w:rsid w:val="00F35817"/>
    <w:rsid w:val="00F37409"/>
    <w:rsid w:val="00F47767"/>
    <w:rsid w:val="00F64835"/>
    <w:rsid w:val="00F9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92FFC"/>
    <w:rPr>
      <w:rFonts w:ascii="Calibri" w:hAnsi="Calibri"/>
      <w:b/>
      <w:bCs/>
      <w:i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D94C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4CD9"/>
    <w:rPr>
      <w:noProof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94C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CD9"/>
    <w:rPr>
      <w:noProof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4CD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CD9"/>
    <w:rPr>
      <w:rFonts w:ascii="Lucida Grande" w:hAnsi="Lucida Grande"/>
      <w:noProof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394CF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92FFC"/>
    <w:rPr>
      <w:rFonts w:ascii="Calibri" w:hAnsi="Calibri"/>
      <w:b/>
      <w:bCs/>
      <w:i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D94C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4CD9"/>
    <w:rPr>
      <w:noProof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94C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CD9"/>
    <w:rPr>
      <w:noProof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4CD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CD9"/>
    <w:rPr>
      <w:rFonts w:ascii="Lucida Grande" w:hAnsi="Lucida Grande"/>
      <w:noProof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394CF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A57A4-B644-4679-AA28-B616AE6F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ANSP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ROMAZ</dc:creator>
  <cp:lastModifiedBy>Alejandra Patricia Gutierrez Portillo</cp:lastModifiedBy>
  <cp:revision>4</cp:revision>
  <cp:lastPrinted>2018-01-11T16:58:00Z</cp:lastPrinted>
  <dcterms:created xsi:type="dcterms:W3CDTF">2018-01-11T17:38:00Z</dcterms:created>
  <dcterms:modified xsi:type="dcterms:W3CDTF">2018-01-12T14:53:00Z</dcterms:modified>
</cp:coreProperties>
</file>