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0C6" w:rsidRPr="000D6068" w:rsidRDefault="00863924" w:rsidP="009F50C6">
      <w:pPr>
        <w:pStyle w:val="Encabezado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/>
          <w:b/>
          <w:sz w:val="24"/>
          <w:szCs w:val="24"/>
        </w:rPr>
        <w:t xml:space="preserve">       CONCEJO MUNICIPAL PRURAL 2021-2024 SAN SIMON, MORAZAN</w:t>
      </w:r>
      <w:r w:rsidR="009F50C6" w:rsidRPr="009F50C6">
        <w:rPr>
          <w:rFonts w:ascii="Book Antiqua" w:hAnsi="Book Antiqua" w:cs="Times New Roman"/>
          <w:b/>
          <w:sz w:val="24"/>
          <w:szCs w:val="24"/>
        </w:rPr>
        <w:t xml:space="preserve">             </w:t>
      </w:r>
      <w:r w:rsidR="000D6068">
        <w:rPr>
          <w:rFonts w:ascii="Book Antiqua" w:hAnsi="Book Antiqua" w:cs="Times New Roman"/>
          <w:b/>
          <w:sz w:val="24"/>
          <w:szCs w:val="24"/>
        </w:rPr>
        <w:t xml:space="preserve">                         </w:t>
      </w:r>
      <w:r w:rsidR="009F50C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</w:p>
    <w:tbl>
      <w:tblPr>
        <w:tblpPr w:leftFromText="141" w:rightFromText="141" w:vertAnchor="page" w:horzAnchor="margin" w:tblpY="3733"/>
        <w:tblW w:w="8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2939"/>
        <w:gridCol w:w="1499"/>
      </w:tblGrid>
      <w:tr w:rsidR="009F50C6" w:rsidRPr="00D21AD3" w:rsidTr="00B33FC0">
        <w:trPr>
          <w:trHeight w:val="56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B746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 xml:space="preserve">    </w:t>
            </w:r>
            <w:r w:rsidR="006E6D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 xml:space="preserve">                   </w:t>
            </w:r>
            <w:r w:rsidRPr="00B746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 xml:space="preserve"> NOMBRE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6E6DE2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 xml:space="preserve">            CARGO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341069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 xml:space="preserve">    PARTIDO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D63C9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ISAI NATANAEL FUENTES SANTOS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ALCALDE MUNICIPAL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ARENA</w:t>
            </w:r>
          </w:p>
        </w:tc>
      </w:tr>
      <w:tr w:rsidR="009F50C6" w:rsidRPr="00D21AD3" w:rsidTr="00B33FC0">
        <w:trPr>
          <w:trHeight w:val="56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D63C9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SANTOS FRANCISCO SORTO PINEDA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SINDICO MUNICIPAL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ARENA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CE375F" w:rsidP="00CE3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JOSE JABIEL ROMERO SANCHEZ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PRIMERA </w:t>
            </w:r>
            <w:r w:rsidR="00CE3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REGIDOR </w:t>
            </w:r>
            <w:r w:rsidR="007B3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PROPIETARIO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ARENA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br/>
            </w:r>
            <w:r w:rsidR="00CE3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PEDRO GARCIA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CE375F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SEGUNDA REGIDOR</w:t>
            </w:r>
            <w:r w:rsidR="007B3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PROPIETARIO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ARENA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CE375F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JOSE ATILIO ALVARADO RAMOS</w:t>
            </w:r>
            <w:r w:rsidR="009F50C6"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                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TERCER REGIDOR PROPIETARIO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ARENA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CE375F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DAVID ARNOLDO HERNANDEZ ORELLANA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CUARTO REGIDOR PROPIETARIO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FMLN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CE375F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CARLOS JOSUE LUNA MORENO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QUINTO REGIDOR PROPIETARIO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    NI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7259B1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CARLOS HUMBERTO GARCIA LUNA</w:t>
            </w:r>
            <w:r w:rsidR="009F50C6"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                                 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SEXTO REGIDOR PROPIETARIO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GANA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7259B1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LUIS ARCELIO CRUZ FUENTES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PRIMER REGIDOR SUPLENTE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ARENA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7259B1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CRUZ JURADO MARTINEZ</w:t>
            </w:r>
            <w:r w:rsidR="009F50C6"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                              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7259B1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SEGUNDO </w:t>
            </w:r>
            <w:r w:rsidR="009F50C6"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REGIDOR SUPLENTE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55624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FMLN</w:t>
            </w:r>
          </w:p>
        </w:tc>
      </w:tr>
      <w:tr w:rsidR="00863924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924" w:rsidRPr="00D21AD3" w:rsidRDefault="007259B1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ALEJANDRA GONZALEZ DE AMAYA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24" w:rsidRPr="00D21AD3" w:rsidRDefault="007259B1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TERCER REGIDOR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SUPLENTE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24" w:rsidRPr="00D21AD3" w:rsidRDefault="0055624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    NI</w:t>
            </w:r>
          </w:p>
        </w:tc>
      </w:tr>
      <w:tr w:rsidR="009F50C6" w:rsidRPr="00D21AD3" w:rsidTr="00B33FC0">
        <w:trPr>
          <w:trHeight w:val="8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7259B1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EMELIA ARALY GUEVARA VENTURA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CUARTO REGIDOR SUPLENTE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55624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GANA</w:t>
            </w:r>
          </w:p>
        </w:tc>
      </w:tr>
    </w:tbl>
    <w:p w:rsidR="009F50C6" w:rsidRDefault="009F50C6" w:rsidP="009F50C6">
      <w:pPr>
        <w:pStyle w:val="Encabezado"/>
        <w:rPr>
          <w:rFonts w:ascii="Book Antiqua" w:hAnsi="Book Antiqua"/>
          <w:b/>
          <w:sz w:val="24"/>
          <w:szCs w:val="24"/>
        </w:rPr>
      </w:pPr>
    </w:p>
    <w:p w:rsidR="00B47497" w:rsidRDefault="00B47497" w:rsidP="00D21AD3">
      <w:pPr>
        <w:tabs>
          <w:tab w:val="left" w:pos="184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3415C" w:rsidRDefault="00B47497" w:rsidP="00D21AD3">
      <w:pPr>
        <w:tabs>
          <w:tab w:val="left" w:pos="184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</w:t>
      </w:r>
      <w:r w:rsidR="00D21AD3" w:rsidRPr="00D21AD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175A1" w:rsidRDefault="002175A1" w:rsidP="00D21AD3">
      <w:pPr>
        <w:tabs>
          <w:tab w:val="left" w:pos="184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</w:t>
      </w:r>
    </w:p>
    <w:p w:rsidR="00D21AD3" w:rsidRPr="00D21AD3" w:rsidRDefault="00F3415C" w:rsidP="00D21AD3">
      <w:pPr>
        <w:tabs>
          <w:tab w:val="left" w:pos="184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B15B0E">
        <w:rPr>
          <w:rFonts w:ascii="Times New Roman" w:hAnsi="Times New Roman" w:cs="Times New Roman"/>
          <w:b/>
          <w:sz w:val="20"/>
          <w:szCs w:val="20"/>
        </w:rPr>
        <w:t xml:space="preserve">                           PROF. ISAI NATANAEL FUENTES SANTOS</w:t>
      </w:r>
    </w:p>
    <w:p w:rsidR="00F10B15" w:rsidRDefault="00D21AD3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21AD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="000D6068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B15B0E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0D6068">
        <w:rPr>
          <w:rFonts w:ascii="Times New Roman" w:hAnsi="Times New Roman" w:cs="Times New Roman"/>
          <w:b/>
          <w:sz w:val="20"/>
          <w:szCs w:val="20"/>
        </w:rPr>
        <w:t xml:space="preserve"> ALCALDE </w:t>
      </w:r>
      <w:r w:rsidRPr="00D21AD3">
        <w:rPr>
          <w:rFonts w:ascii="Times New Roman" w:hAnsi="Times New Roman" w:cs="Times New Roman"/>
          <w:b/>
          <w:sz w:val="20"/>
          <w:szCs w:val="20"/>
        </w:rPr>
        <w:t xml:space="preserve"> MUNICIPAL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Pr="00D21AD3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sectPr w:rsidR="007345B6" w:rsidRPr="00D21AD3" w:rsidSect="00D44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267" w:rsidRDefault="00647267" w:rsidP="00B746E1">
      <w:pPr>
        <w:spacing w:after="0" w:line="240" w:lineRule="auto"/>
      </w:pPr>
      <w:r>
        <w:separator/>
      </w:r>
    </w:p>
  </w:endnote>
  <w:endnote w:type="continuationSeparator" w:id="0">
    <w:p w:rsidR="00647267" w:rsidRDefault="00647267" w:rsidP="00B7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12" w:rsidRDefault="00C4531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12" w:rsidRDefault="00C4531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12" w:rsidRDefault="00C453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267" w:rsidRDefault="00647267" w:rsidP="00B746E1">
      <w:pPr>
        <w:spacing w:after="0" w:line="240" w:lineRule="auto"/>
      </w:pPr>
      <w:r>
        <w:separator/>
      </w:r>
    </w:p>
  </w:footnote>
  <w:footnote w:type="continuationSeparator" w:id="0">
    <w:p w:rsidR="00647267" w:rsidRDefault="00647267" w:rsidP="00B7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12" w:rsidRDefault="00C4531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E1" w:rsidRPr="00894FE7" w:rsidRDefault="00233F54" w:rsidP="00B746E1">
    <w:pPr>
      <w:rPr>
        <w:rFonts w:eastAsia="Calibri"/>
        <w:noProof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8B75200" wp14:editId="2BD1BED1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1204595" cy="1120775"/>
          <wp:effectExtent l="0" t="0" r="0" b="3175"/>
          <wp:wrapSquare wrapText="bothSides"/>
          <wp:docPr id="1" name="Imagen 1" descr="http://archivo.elsalvador.com/especiales/2008/septiembre/foto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archivo.elsalvador.com/especiales/2008/septiembre/fotos/escud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6E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7E6CD9F" wp14:editId="2C6B2F12">
          <wp:simplePos x="0" y="0"/>
          <wp:positionH relativeFrom="margin">
            <wp:posOffset>-645795</wp:posOffset>
          </wp:positionH>
          <wp:positionV relativeFrom="paragraph">
            <wp:posOffset>4445</wp:posOffset>
          </wp:positionV>
          <wp:extent cx="838200" cy="1138555"/>
          <wp:effectExtent l="0" t="0" r="0" b="4445"/>
          <wp:wrapSquare wrapText="bothSides"/>
          <wp:docPr id="2" name="Imagen 2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6E1" w:rsidRPr="00AD4F1F">
      <w:t xml:space="preserve"> </w:t>
    </w:r>
  </w:p>
  <w:p w:rsidR="00B746E1" w:rsidRPr="00233F54" w:rsidRDefault="00B746E1" w:rsidP="00B746E1">
    <w:pPr>
      <w:spacing w:after="0"/>
      <w:jc w:val="center"/>
      <w:rPr>
        <w:rFonts w:ascii="Times New Roman" w:eastAsia="Calibri" w:hAnsi="Times New Roman" w:cs="Times New Roman"/>
        <w:b/>
        <w:noProof/>
        <w:sz w:val="24"/>
        <w:szCs w:val="24"/>
      </w:rPr>
    </w:pPr>
    <w:r w:rsidRPr="00233F54">
      <w:rPr>
        <w:rFonts w:ascii="Times New Roman" w:eastAsia="Calibri" w:hAnsi="Times New Roman" w:cs="Times New Roman"/>
        <w:b/>
        <w:noProof/>
        <w:sz w:val="24"/>
        <w:szCs w:val="24"/>
      </w:rPr>
      <w:t>ALCALDIA MUNICIPAL DE SAN SIMON.</w:t>
    </w:r>
  </w:p>
  <w:p w:rsidR="00B746E1" w:rsidRPr="00233F54" w:rsidRDefault="00B746E1" w:rsidP="00B746E1">
    <w:pPr>
      <w:spacing w:after="0"/>
      <w:jc w:val="center"/>
      <w:rPr>
        <w:rFonts w:ascii="Times New Roman" w:eastAsia="Calibri" w:hAnsi="Times New Roman" w:cs="Times New Roman"/>
        <w:sz w:val="24"/>
        <w:szCs w:val="24"/>
      </w:rPr>
    </w:pPr>
    <w:r w:rsidRPr="00233F54">
      <w:rPr>
        <w:rFonts w:ascii="Times New Roman" w:eastAsia="Calibri" w:hAnsi="Times New Roman" w:cs="Times New Roman"/>
        <w:noProof/>
        <w:sz w:val="24"/>
        <w:szCs w:val="24"/>
      </w:rPr>
      <w:t>Departamento de Morazán. El Salvador C.A</w:t>
    </w:r>
  </w:p>
  <w:p w:rsidR="00B746E1" w:rsidRPr="00233F54" w:rsidRDefault="00B746E1" w:rsidP="00B746E1">
    <w:pPr>
      <w:tabs>
        <w:tab w:val="center" w:pos="4419"/>
        <w:tab w:val="right" w:pos="8838"/>
      </w:tabs>
      <w:spacing w:after="0"/>
      <w:jc w:val="center"/>
      <w:rPr>
        <w:rFonts w:ascii="Times New Roman" w:eastAsia="Calibri" w:hAnsi="Times New Roman" w:cs="Times New Roman"/>
        <w:noProof/>
        <w:sz w:val="24"/>
        <w:szCs w:val="24"/>
      </w:rPr>
    </w:pPr>
    <w:r w:rsidRPr="00233F54">
      <w:rPr>
        <w:rFonts w:ascii="Times New Roman" w:eastAsia="Calibri" w:hAnsi="Times New Roman" w:cs="Times New Roman"/>
        <w:noProof/>
        <w:sz w:val="24"/>
        <w:szCs w:val="24"/>
      </w:rPr>
      <w:t>Correo: secretariasansimon2018@gmail.com</w:t>
    </w:r>
  </w:p>
  <w:p w:rsidR="00B746E1" w:rsidRPr="005A0F1F" w:rsidRDefault="00B746E1" w:rsidP="00B746E1">
    <w:pPr>
      <w:tabs>
        <w:tab w:val="center" w:pos="4419"/>
        <w:tab w:val="right" w:pos="8838"/>
      </w:tabs>
      <w:spacing w:after="0"/>
      <w:jc w:val="center"/>
      <w:rPr>
        <w:rFonts w:eastAsia="Calibri"/>
        <w:noProof/>
        <w:sz w:val="24"/>
        <w:szCs w:val="24"/>
      </w:rPr>
    </w:pPr>
    <w:r w:rsidRPr="00233F54">
      <w:rPr>
        <w:rFonts w:ascii="Times New Roman" w:eastAsia="Calibri" w:hAnsi="Times New Roman" w:cs="Times New Roman"/>
        <w:noProof/>
        <w:sz w:val="24"/>
        <w:szCs w:val="24"/>
      </w:rPr>
      <w:t>Telefax:2683-9226</w:t>
    </w:r>
  </w:p>
  <w:p w:rsidR="00B746E1" w:rsidRPr="005A0F1F" w:rsidRDefault="00ED2CDD" w:rsidP="00ED2CDD">
    <w:pPr>
      <w:pStyle w:val="Encabezado"/>
      <w:tabs>
        <w:tab w:val="clear" w:pos="4419"/>
        <w:tab w:val="clear" w:pos="883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</w:p>
  <w:p w:rsidR="00B746E1" w:rsidRDefault="00B746E1" w:rsidP="00B746E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12" w:rsidRDefault="00C453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E1"/>
    <w:rsid w:val="000018F9"/>
    <w:rsid w:val="00001D29"/>
    <w:rsid w:val="00041753"/>
    <w:rsid w:val="000D6068"/>
    <w:rsid w:val="000E00CF"/>
    <w:rsid w:val="001006F6"/>
    <w:rsid w:val="00124BC9"/>
    <w:rsid w:val="00136A8A"/>
    <w:rsid w:val="00171178"/>
    <w:rsid w:val="00180F22"/>
    <w:rsid w:val="001D184A"/>
    <w:rsid w:val="002175A1"/>
    <w:rsid w:val="00233F54"/>
    <w:rsid w:val="0026229A"/>
    <w:rsid w:val="002768B0"/>
    <w:rsid w:val="00285D80"/>
    <w:rsid w:val="002A71A1"/>
    <w:rsid w:val="002C1072"/>
    <w:rsid w:val="002C451E"/>
    <w:rsid w:val="002D1D00"/>
    <w:rsid w:val="002F71BA"/>
    <w:rsid w:val="003104DF"/>
    <w:rsid w:val="003307A0"/>
    <w:rsid w:val="00341069"/>
    <w:rsid w:val="003563C5"/>
    <w:rsid w:val="00377AE6"/>
    <w:rsid w:val="003D4DDE"/>
    <w:rsid w:val="003E0DB7"/>
    <w:rsid w:val="00433B11"/>
    <w:rsid w:val="00441965"/>
    <w:rsid w:val="00444058"/>
    <w:rsid w:val="0045289A"/>
    <w:rsid w:val="00465772"/>
    <w:rsid w:val="00486D3A"/>
    <w:rsid w:val="0049142E"/>
    <w:rsid w:val="004A3E91"/>
    <w:rsid w:val="004E242F"/>
    <w:rsid w:val="004F7814"/>
    <w:rsid w:val="0053685B"/>
    <w:rsid w:val="00556248"/>
    <w:rsid w:val="005658D0"/>
    <w:rsid w:val="00571C69"/>
    <w:rsid w:val="00582E81"/>
    <w:rsid w:val="005A2283"/>
    <w:rsid w:val="005B6E10"/>
    <w:rsid w:val="005E7135"/>
    <w:rsid w:val="00614FFB"/>
    <w:rsid w:val="00647267"/>
    <w:rsid w:val="006839D7"/>
    <w:rsid w:val="00684686"/>
    <w:rsid w:val="00692212"/>
    <w:rsid w:val="006C34EA"/>
    <w:rsid w:val="006E0A92"/>
    <w:rsid w:val="006E2E27"/>
    <w:rsid w:val="006E6DE2"/>
    <w:rsid w:val="0071599F"/>
    <w:rsid w:val="00717811"/>
    <w:rsid w:val="007259B1"/>
    <w:rsid w:val="007345B6"/>
    <w:rsid w:val="007B3133"/>
    <w:rsid w:val="007C5C13"/>
    <w:rsid w:val="007E6EC7"/>
    <w:rsid w:val="007F65B9"/>
    <w:rsid w:val="007F69AD"/>
    <w:rsid w:val="007F6B24"/>
    <w:rsid w:val="00807599"/>
    <w:rsid w:val="00863924"/>
    <w:rsid w:val="00887FCD"/>
    <w:rsid w:val="008A21DE"/>
    <w:rsid w:val="00966231"/>
    <w:rsid w:val="009B7A74"/>
    <w:rsid w:val="009D63C9"/>
    <w:rsid w:val="009E49A1"/>
    <w:rsid w:val="009F50C6"/>
    <w:rsid w:val="00A02C1F"/>
    <w:rsid w:val="00A970CE"/>
    <w:rsid w:val="00AA5B14"/>
    <w:rsid w:val="00AB50BC"/>
    <w:rsid w:val="00B031A3"/>
    <w:rsid w:val="00B15B0E"/>
    <w:rsid w:val="00B23760"/>
    <w:rsid w:val="00B310DD"/>
    <w:rsid w:val="00B33FC0"/>
    <w:rsid w:val="00B47497"/>
    <w:rsid w:val="00B746E1"/>
    <w:rsid w:val="00C078BC"/>
    <w:rsid w:val="00C10335"/>
    <w:rsid w:val="00C3539C"/>
    <w:rsid w:val="00C45312"/>
    <w:rsid w:val="00C46D8E"/>
    <w:rsid w:val="00C6684A"/>
    <w:rsid w:val="00C92CD7"/>
    <w:rsid w:val="00CE375F"/>
    <w:rsid w:val="00CF4081"/>
    <w:rsid w:val="00CF6704"/>
    <w:rsid w:val="00D21AD3"/>
    <w:rsid w:val="00D31972"/>
    <w:rsid w:val="00D449B2"/>
    <w:rsid w:val="00D543B8"/>
    <w:rsid w:val="00D97769"/>
    <w:rsid w:val="00DB0785"/>
    <w:rsid w:val="00E60C04"/>
    <w:rsid w:val="00E861F2"/>
    <w:rsid w:val="00EC6A3C"/>
    <w:rsid w:val="00ED2CDD"/>
    <w:rsid w:val="00F10B15"/>
    <w:rsid w:val="00F3415C"/>
    <w:rsid w:val="00FA1658"/>
    <w:rsid w:val="00FB583C"/>
    <w:rsid w:val="00FD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5:chartTrackingRefBased/>
  <w15:docId w15:val="{A490C6D8-728E-429F-BCD2-D275E480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46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6E1"/>
  </w:style>
  <w:style w:type="paragraph" w:styleId="Piedepgina">
    <w:name w:val="footer"/>
    <w:basedOn w:val="Normal"/>
    <w:link w:val="PiedepginaCar"/>
    <w:uiPriority w:val="99"/>
    <w:unhideWhenUsed/>
    <w:rsid w:val="00B746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6E1"/>
  </w:style>
  <w:style w:type="paragraph" w:styleId="Textodeglobo">
    <w:name w:val="Balloon Text"/>
    <w:basedOn w:val="Normal"/>
    <w:link w:val="TextodegloboCar"/>
    <w:uiPriority w:val="99"/>
    <w:semiHidden/>
    <w:unhideWhenUsed/>
    <w:rsid w:val="0023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7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30FA0-8C51-456A-9276-D01F6B42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TESORERIA</cp:lastModifiedBy>
  <cp:revision>31</cp:revision>
  <cp:lastPrinted>2021-05-04T15:21:00Z</cp:lastPrinted>
  <dcterms:created xsi:type="dcterms:W3CDTF">2018-10-16T20:02:00Z</dcterms:created>
  <dcterms:modified xsi:type="dcterms:W3CDTF">2021-05-04T15:24:00Z</dcterms:modified>
</cp:coreProperties>
</file>