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A0" w:rsidRDefault="007C75A0" w:rsidP="007C75A0">
      <w:pPr>
        <w:spacing w:after="0" w:line="480" w:lineRule="auto"/>
        <w:jc w:val="both"/>
        <w:rPr>
          <w:rFonts w:ascii="Times New Roman" w:hAnsi="Times New Roman"/>
          <w:sz w:val="24"/>
          <w:szCs w:val="24"/>
        </w:rPr>
      </w:pPr>
      <w:r w:rsidRPr="00BA6089">
        <w:rPr>
          <w:rFonts w:ascii="Times New Roman" w:hAnsi="Times New Roman"/>
          <w:b/>
        </w:rPr>
        <w:t>ACTA NÚMERO DIECINUEVE:</w:t>
      </w:r>
      <w:r w:rsidRPr="00BA6089">
        <w:rPr>
          <w:rFonts w:ascii="Times New Roman" w:hAnsi="Times New Roman"/>
        </w:rPr>
        <w:t xml:space="preserve"> En el local de sesiones de la Alcaldía Municipal de la ciudad de Moncagua, Departamento de San Miguel a las nueve horas del día</w:t>
      </w:r>
      <w:r w:rsidRPr="00BA6089">
        <w:rPr>
          <w:rFonts w:ascii="Times New Roman" w:hAnsi="Times New Roman"/>
          <w:b/>
        </w:rPr>
        <w:t xml:space="preserve"> NUEVE DE OCTUBRE DE DOS MIL TRECE,</w:t>
      </w:r>
      <w:r w:rsidRPr="00BA6089">
        <w:rPr>
          <w:rFonts w:ascii="Times New Roman" w:hAnsi="Times New Roman"/>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BA6089">
        <w:rPr>
          <w:rFonts w:ascii="Times New Roman" w:hAnsi="Times New Roman"/>
        </w:rPr>
        <w:t>Erenia</w:t>
      </w:r>
      <w:proofErr w:type="spellEnd"/>
      <w:r w:rsidRPr="00BA6089">
        <w:rPr>
          <w:rFonts w:ascii="Times New Roman" w:hAnsi="Times New Roman"/>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BA6089">
        <w:rPr>
          <w:rFonts w:ascii="Times New Roman" w:hAnsi="Times New Roman"/>
        </w:rPr>
        <w:t>Lovo</w:t>
      </w:r>
      <w:proofErr w:type="spellEnd"/>
      <w:r w:rsidRPr="00BA6089">
        <w:rPr>
          <w:rFonts w:ascii="Times New Roman" w:hAnsi="Times New Roman"/>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BA6089">
        <w:rPr>
          <w:rFonts w:ascii="Times New Roman" w:hAnsi="Times New Roman"/>
          <w:b/>
        </w:rPr>
        <w:t xml:space="preserve">ACUERDO NÚMERO UNO: </w:t>
      </w:r>
      <w:r w:rsidRPr="00BA6089">
        <w:rPr>
          <w:rFonts w:ascii="Times New Roman" w:hAnsi="Times New Roman"/>
        </w:rPr>
        <w:t>El Concejo Municipal Considerando: I.- Que el Art. 4 numerales 4 y 18 del Código Municipal establecen como competencia del municipio la promoción de la educación, la cultura, el deporte, la ciencia y las artes, así como la organización de ferias y festividades populares. II.- Que entre el cuatro y trece de diciembre del corriente se celebran las fiestas patronales en caserío Los Negros de cantón El Cerro en honor a la Virgen de Santa Lucia, fecha en la cual se desarrollan diversas actividades de tipo cultural, religiosas, deportivas, artísticas, etc. Por lo que en base a las consideraciones expuestas este Concejo Municipal ACUERDA: A) aprobar contrapartida municipal para la celebración de las fiestas patronales de caserío Los Negros de cantón El Cerro la cantidad de seiscientos cincu</w:t>
      </w:r>
      <w:r>
        <w:rPr>
          <w:rFonts w:ascii="Times New Roman" w:hAnsi="Times New Roman"/>
        </w:rPr>
        <w:t>enta 00/100 dólares</w:t>
      </w:r>
      <w:r w:rsidRPr="00BA6089">
        <w:rPr>
          <w:rFonts w:ascii="Times New Roman" w:hAnsi="Times New Roman"/>
        </w:rPr>
        <w:t xml:space="preserve"> </w:t>
      </w:r>
      <w:r>
        <w:rPr>
          <w:rFonts w:ascii="Times New Roman" w:hAnsi="Times New Roman"/>
        </w:rPr>
        <w:t xml:space="preserve">( $ 650.00 ) </w:t>
      </w:r>
      <w:r w:rsidRPr="00BA6089">
        <w:rPr>
          <w:rFonts w:ascii="Times New Roman" w:hAnsi="Times New Roman"/>
        </w:rPr>
        <w:t xml:space="preserve">para la celebración de las ferias, distribuidas de la siguiente manera: la cantidad de cien 00/100 dólares </w:t>
      </w:r>
      <w:r>
        <w:rPr>
          <w:rFonts w:ascii="Times New Roman" w:hAnsi="Times New Roman"/>
        </w:rPr>
        <w:t xml:space="preserve"> ( $ 100.00 ) </w:t>
      </w:r>
      <w:r w:rsidRPr="00BA6089">
        <w:rPr>
          <w:rFonts w:ascii="Times New Roman" w:hAnsi="Times New Roman"/>
        </w:rPr>
        <w:t xml:space="preserve">para la Infancia Misionera de la Iglesia Católica de Santa Lucia, </w:t>
      </w:r>
      <w:r w:rsidRPr="00BA6089">
        <w:rPr>
          <w:rFonts w:ascii="Times New Roman" w:hAnsi="Times New Roman"/>
        </w:rPr>
        <w:lastRenderedPageBreak/>
        <w:t>la cantidad de doscientos 00/100 dólares</w:t>
      </w:r>
      <w:r>
        <w:rPr>
          <w:rFonts w:ascii="Times New Roman" w:hAnsi="Times New Roman"/>
        </w:rPr>
        <w:t xml:space="preserve"> ( $ 200.00 )</w:t>
      </w:r>
      <w:r w:rsidRPr="00BA6089">
        <w:rPr>
          <w:rFonts w:ascii="Times New Roman" w:hAnsi="Times New Roman"/>
        </w:rPr>
        <w:t xml:space="preserve"> para la Iglesia Católica de la comunidad y trescientos cincuenta 00/100 dólares </w:t>
      </w:r>
      <w:r>
        <w:rPr>
          <w:rFonts w:ascii="Times New Roman" w:hAnsi="Times New Roman"/>
        </w:rPr>
        <w:t xml:space="preserve">( $ 300.00 ) </w:t>
      </w:r>
      <w:r w:rsidRPr="00BA6089">
        <w:rPr>
          <w:rFonts w:ascii="Times New Roman" w:hAnsi="Times New Roman"/>
        </w:rPr>
        <w:t xml:space="preserve">para la ADESCO de Caserío Los Negros de Cantón El Cerro; B) delegar al Concejal de la comunidad y la Unidad de Participación Ciudadana para la coordinación y planificación de los eventos en compañía de las organizaciones involucradas de la comunidad. COMUNIQUESE.- </w:t>
      </w:r>
      <w:r w:rsidRPr="00BA6089">
        <w:rPr>
          <w:rFonts w:ascii="Times New Roman" w:hAnsi="Times New Roman"/>
          <w:b/>
        </w:rPr>
        <w:t xml:space="preserve">ACUERDO NÚMERO DOS: </w:t>
      </w:r>
      <w:r w:rsidRPr="00BE0061">
        <w:rPr>
          <w:rFonts w:ascii="Times New Roman" w:hAnsi="Times New Roman"/>
        </w:rPr>
        <w:t>El Enca</w:t>
      </w:r>
      <w:r>
        <w:rPr>
          <w:rFonts w:ascii="Times New Roman" w:hAnsi="Times New Roman"/>
        </w:rPr>
        <w:t>rgado de la UACI presenta a este</w:t>
      </w:r>
      <w:r w:rsidRPr="00BE0061">
        <w:rPr>
          <w:rFonts w:ascii="Times New Roman" w:hAnsi="Times New Roman"/>
        </w:rPr>
        <w:t xml:space="preserve"> Concejo Municipal el presupuesto elaborado para la ejecución del proyecto</w:t>
      </w:r>
      <w:r>
        <w:rPr>
          <w:rFonts w:ascii="Times New Roman" w:hAnsi="Times New Roman"/>
          <w:b/>
        </w:rPr>
        <w:t xml:space="preserve"> </w:t>
      </w:r>
      <w:r>
        <w:rPr>
          <w:rFonts w:ascii="Times New Roman" w:hAnsi="Times New Roman"/>
        </w:rPr>
        <w:t>“</w:t>
      </w:r>
      <w:r w:rsidRPr="00BA6089">
        <w:rPr>
          <w:rFonts w:ascii="Times New Roman" w:hAnsi="Times New Roman"/>
        </w:rPr>
        <w:t xml:space="preserve"> Campeonato de Futbol Rápido</w:t>
      </w:r>
      <w:r>
        <w:rPr>
          <w:rFonts w:ascii="Times New Roman" w:hAnsi="Times New Roman"/>
        </w:rPr>
        <w:t xml:space="preserve"> Organizado y Coordinado por la Municipalidad de Moncagua ”</w:t>
      </w:r>
      <w:r w:rsidRPr="00BA6089">
        <w:rPr>
          <w:rFonts w:ascii="Times New Roman" w:hAnsi="Times New Roman"/>
        </w:rPr>
        <w:t xml:space="preserve">, por lo que este Concejo Municipal, ACUERDA: A) aprobar el </w:t>
      </w:r>
      <w:r>
        <w:rPr>
          <w:rFonts w:ascii="Times New Roman" w:hAnsi="Times New Roman"/>
        </w:rPr>
        <w:t>presupuesto elaborado por la UACI para el desarrollo del proyecto</w:t>
      </w:r>
      <w:r w:rsidRPr="00BA6089">
        <w:rPr>
          <w:rFonts w:ascii="Times New Roman" w:hAnsi="Times New Roman"/>
        </w:rPr>
        <w:t>, el cual asciende a la</w:t>
      </w:r>
      <w:r>
        <w:rPr>
          <w:rFonts w:ascii="Times New Roman" w:hAnsi="Times New Roman"/>
        </w:rPr>
        <w:t xml:space="preserve"> cantidad de tres mil doscientos noventa y dos 80</w:t>
      </w:r>
      <w:r w:rsidRPr="00BA6089">
        <w:rPr>
          <w:rFonts w:ascii="Times New Roman" w:hAnsi="Times New Roman"/>
        </w:rPr>
        <w:t>/100  dólares</w:t>
      </w:r>
      <w:r>
        <w:rPr>
          <w:rFonts w:ascii="Times New Roman" w:hAnsi="Times New Roman"/>
        </w:rPr>
        <w:t xml:space="preserve"> ( $ 3,292.80 )</w:t>
      </w:r>
      <w:r w:rsidRPr="00BA6089">
        <w:rPr>
          <w:rFonts w:ascii="Times New Roman" w:hAnsi="Times New Roman"/>
        </w:rPr>
        <w:t>; B) aprobar las bases de competencias presentadas por la comisión organizadora.</w:t>
      </w:r>
      <w:r w:rsidRPr="009D46CA">
        <w:rPr>
          <w:rFonts w:ascii="Times New Roman" w:hAnsi="Times New Roman"/>
          <w:sz w:val="23"/>
          <w:szCs w:val="23"/>
        </w:rPr>
        <w:t xml:space="preserve"> CERTIFIQUESE.-</w:t>
      </w:r>
      <w:r w:rsidRPr="009D46CA">
        <w:rPr>
          <w:rFonts w:ascii="Times New Roman" w:hAnsi="Times New Roman"/>
          <w:b/>
          <w:bCs/>
          <w:sz w:val="23"/>
          <w:szCs w:val="23"/>
        </w:rPr>
        <w:t xml:space="preserve"> </w:t>
      </w:r>
      <w:r w:rsidRPr="009D46CA">
        <w:rPr>
          <w:rFonts w:ascii="Times New Roman" w:hAnsi="Times New Roman"/>
          <w:b/>
          <w:sz w:val="23"/>
          <w:szCs w:val="23"/>
        </w:rPr>
        <w:t xml:space="preserve">ACUERDO NÚMERO TRES: </w:t>
      </w:r>
      <w:r w:rsidRPr="009D46CA">
        <w:rPr>
          <w:rFonts w:ascii="Times New Roman" w:hAnsi="Times New Roman"/>
          <w:sz w:val="23"/>
          <w:szCs w:val="23"/>
        </w:rPr>
        <w:t xml:space="preserve">Vista la </w:t>
      </w:r>
      <w:r>
        <w:rPr>
          <w:rFonts w:ascii="Times New Roman" w:hAnsi="Times New Roman"/>
          <w:sz w:val="23"/>
          <w:szCs w:val="23"/>
        </w:rPr>
        <w:t>solicitud de la Directiva del Club</w:t>
      </w:r>
      <w:r w:rsidRPr="009D46CA">
        <w:rPr>
          <w:rFonts w:ascii="Times New Roman" w:hAnsi="Times New Roman"/>
          <w:sz w:val="23"/>
          <w:szCs w:val="23"/>
        </w:rPr>
        <w:t xml:space="preserve"> D</w:t>
      </w:r>
      <w:r>
        <w:rPr>
          <w:rFonts w:ascii="Times New Roman" w:hAnsi="Times New Roman"/>
          <w:sz w:val="23"/>
          <w:szCs w:val="23"/>
        </w:rPr>
        <w:t>eportivo</w:t>
      </w:r>
      <w:r w:rsidRPr="009D46CA">
        <w:rPr>
          <w:rFonts w:ascii="Times New Roman" w:hAnsi="Times New Roman"/>
          <w:sz w:val="23"/>
          <w:szCs w:val="23"/>
        </w:rPr>
        <w:t xml:space="preserve"> Nuevo </w:t>
      </w:r>
      <w:proofErr w:type="spellStart"/>
      <w:r w:rsidRPr="009D46CA">
        <w:rPr>
          <w:rFonts w:ascii="Times New Roman" w:hAnsi="Times New Roman"/>
          <w:sz w:val="23"/>
          <w:szCs w:val="23"/>
        </w:rPr>
        <w:t>Ades</w:t>
      </w:r>
      <w:proofErr w:type="spellEnd"/>
      <w:r w:rsidRPr="009D46CA">
        <w:rPr>
          <w:rFonts w:ascii="Times New Roman" w:hAnsi="Times New Roman"/>
          <w:sz w:val="23"/>
          <w:szCs w:val="23"/>
        </w:rPr>
        <w:t xml:space="preserve"> de Cantón La Estancia, sobre la celebración de un torneo relámpago por lo que solicitan fondos para el pago de premios, árbitros y otras actividades relacionadas con la promoción del deporte, este Concejo Municipal en base al Art. 4 numeral 4 C</w:t>
      </w:r>
      <w:r>
        <w:rPr>
          <w:rFonts w:ascii="Times New Roman" w:hAnsi="Times New Roman"/>
          <w:sz w:val="23"/>
          <w:szCs w:val="23"/>
        </w:rPr>
        <w:t xml:space="preserve">ódigo </w:t>
      </w:r>
      <w:r w:rsidRPr="009D46CA">
        <w:rPr>
          <w:rFonts w:ascii="Times New Roman" w:hAnsi="Times New Roman"/>
          <w:sz w:val="23"/>
          <w:szCs w:val="23"/>
        </w:rPr>
        <w:t>M</w:t>
      </w:r>
      <w:r>
        <w:rPr>
          <w:rFonts w:ascii="Times New Roman" w:hAnsi="Times New Roman"/>
          <w:sz w:val="23"/>
          <w:szCs w:val="23"/>
        </w:rPr>
        <w:t>unicipal</w:t>
      </w:r>
      <w:r w:rsidRPr="009D46CA">
        <w:rPr>
          <w:rFonts w:ascii="Times New Roman" w:hAnsi="Times New Roman"/>
          <w:sz w:val="23"/>
          <w:szCs w:val="23"/>
        </w:rPr>
        <w:t>, ACUERDA: A) aportar la cantidad de  trescientos cin</w:t>
      </w:r>
      <w:r>
        <w:rPr>
          <w:rFonts w:ascii="Times New Roman" w:hAnsi="Times New Roman"/>
          <w:sz w:val="23"/>
          <w:szCs w:val="23"/>
        </w:rPr>
        <w:t xml:space="preserve">cuenta 00/100 dólares ( $ 300.00 ) para el Club  Deportivo </w:t>
      </w:r>
      <w:r w:rsidRPr="009D46CA">
        <w:rPr>
          <w:rFonts w:ascii="Times New Roman" w:hAnsi="Times New Roman"/>
          <w:sz w:val="23"/>
          <w:szCs w:val="23"/>
        </w:rPr>
        <w:t xml:space="preserve">Nuevo </w:t>
      </w:r>
      <w:proofErr w:type="spellStart"/>
      <w:r w:rsidRPr="009D46CA">
        <w:rPr>
          <w:rFonts w:ascii="Times New Roman" w:hAnsi="Times New Roman"/>
          <w:sz w:val="23"/>
          <w:szCs w:val="23"/>
        </w:rPr>
        <w:t>Ades</w:t>
      </w:r>
      <w:proofErr w:type="spellEnd"/>
      <w:r w:rsidRPr="009D46CA">
        <w:rPr>
          <w:rFonts w:ascii="Times New Roman" w:hAnsi="Times New Roman"/>
          <w:sz w:val="23"/>
          <w:szCs w:val="23"/>
        </w:rPr>
        <w:t xml:space="preserve"> de Cantón La Estancia para la celebración del evento antes indicado, todo lo que se comprobara como lo establece el Art. 86 del Código Municipal. COMUNIQUESE.-</w:t>
      </w:r>
      <w:r w:rsidRPr="009D46CA">
        <w:rPr>
          <w:rFonts w:ascii="Times New Roman" w:hAnsi="Times New Roman"/>
          <w:b/>
          <w:sz w:val="23"/>
          <w:szCs w:val="23"/>
        </w:rPr>
        <w:t xml:space="preserve"> ACUERDO NÚMERO </w:t>
      </w:r>
      <w:r>
        <w:rPr>
          <w:rFonts w:ascii="Times New Roman" w:hAnsi="Times New Roman"/>
          <w:b/>
          <w:sz w:val="23"/>
          <w:szCs w:val="23"/>
        </w:rPr>
        <w:t xml:space="preserve">                           </w:t>
      </w:r>
      <w:r w:rsidRPr="00BA6089">
        <w:rPr>
          <w:rFonts w:ascii="Times New Roman" w:hAnsi="Times New Roman"/>
          <w:b/>
          <w:sz w:val="23"/>
          <w:szCs w:val="23"/>
        </w:rPr>
        <w:t xml:space="preserve">CUATRO: </w:t>
      </w:r>
      <w:r w:rsidRPr="00BA6089">
        <w:rPr>
          <w:rFonts w:ascii="Times New Roman" w:hAnsi="Times New Roman"/>
          <w:sz w:val="23"/>
          <w:szCs w:val="23"/>
        </w:rPr>
        <w:t>Vista la solicitud de la Directiva del Alianza F. C. de Cantón El Papalón, sobre la celebración de un torneo relámpago por lo que solicitan fondos para el pago de premios, árbitros y otras actividades relacionadas con la promoción del deporte, este Concejo Municipal en base al Art. 4 numeral 4 CM, ACUERDA: A) aportar la cantidad de  trescientos cincuenta 00/100 dólares ($ 350.00) para el Alianza F. C. de Cantón El Papalón, para la celebración del evento antes indicado, todo lo que se comprobara como lo establece el Art. 86 del Código Municipal. COMUNIQUESE.-</w:t>
      </w:r>
      <w:r w:rsidRPr="00BA6089">
        <w:rPr>
          <w:rFonts w:ascii="Times New Roman" w:hAnsi="Times New Roman"/>
          <w:b/>
          <w:sz w:val="23"/>
          <w:szCs w:val="23"/>
        </w:rPr>
        <w:t xml:space="preserve"> ACUERDO NÚMERO CINCO: </w:t>
      </w:r>
      <w:r w:rsidRPr="00BA6089">
        <w:rPr>
          <w:rFonts w:ascii="Times New Roman" w:hAnsi="Times New Roman"/>
          <w:sz w:val="23"/>
          <w:szCs w:val="23"/>
        </w:rPr>
        <w:t xml:space="preserve">Vista la solicitud de la Directiva del  equipo de softbol Los Jefes y New </w:t>
      </w:r>
      <w:proofErr w:type="spellStart"/>
      <w:r w:rsidRPr="00BA6089">
        <w:rPr>
          <w:rFonts w:ascii="Times New Roman" w:hAnsi="Times New Roman"/>
          <w:sz w:val="23"/>
          <w:szCs w:val="23"/>
        </w:rPr>
        <w:t>Level</w:t>
      </w:r>
      <w:proofErr w:type="spellEnd"/>
      <w:r w:rsidRPr="00BA6089">
        <w:rPr>
          <w:rFonts w:ascii="Times New Roman" w:hAnsi="Times New Roman"/>
          <w:sz w:val="23"/>
          <w:szCs w:val="23"/>
        </w:rPr>
        <w:t xml:space="preserve"> de cantón </w:t>
      </w:r>
      <w:r w:rsidRPr="00BA6089">
        <w:rPr>
          <w:rFonts w:ascii="Times New Roman" w:hAnsi="Times New Roman"/>
          <w:sz w:val="23"/>
          <w:szCs w:val="23"/>
        </w:rPr>
        <w:lastRenderedPageBreak/>
        <w:t xml:space="preserve">El Platanar, sobre proporcionarle una contribución económica para la celebración de un torneo softbol masculino y femenino en su comunidad, dichos fondos se utilizaran para el pago de premios y otras actividades relacionadas con la promoción del deporte a nivel local, este Concejo Municipal en base al Art. 4 numeral 4 del Código Municipal ACUERDA: Aportar la cantidad de doscientos cincuenta 00/100 dólares ( $ 250.00 ), como contribución para el equipo de softbol Los Jefes y New </w:t>
      </w:r>
      <w:proofErr w:type="spellStart"/>
      <w:r w:rsidRPr="00BA6089">
        <w:rPr>
          <w:rFonts w:ascii="Times New Roman" w:hAnsi="Times New Roman"/>
          <w:sz w:val="23"/>
          <w:szCs w:val="23"/>
        </w:rPr>
        <w:t>Level</w:t>
      </w:r>
      <w:proofErr w:type="spellEnd"/>
      <w:r w:rsidRPr="00BA6089">
        <w:rPr>
          <w:rFonts w:ascii="Times New Roman" w:hAnsi="Times New Roman"/>
          <w:sz w:val="23"/>
          <w:szCs w:val="23"/>
        </w:rPr>
        <w:t xml:space="preserve"> de cantón El Platanar, todo lo que se comprobara como lo establece el Art. 86 del Código Municipal. COMUNIQUESE</w:t>
      </w:r>
      <w:r w:rsidRPr="00BA6089">
        <w:rPr>
          <w:rFonts w:ascii="Times New Roman" w:hAnsi="Times New Roman"/>
          <w:b/>
          <w:sz w:val="23"/>
          <w:szCs w:val="23"/>
        </w:rPr>
        <w:t>.-</w:t>
      </w:r>
      <w:r w:rsidRPr="00BA6089">
        <w:rPr>
          <w:rFonts w:ascii="Times New Roman" w:hAnsi="Times New Roman"/>
          <w:b/>
          <w:color w:val="000000"/>
          <w:sz w:val="23"/>
          <w:szCs w:val="23"/>
        </w:rPr>
        <w:t xml:space="preserve"> </w:t>
      </w:r>
      <w:r w:rsidRPr="00BA6089">
        <w:rPr>
          <w:rFonts w:ascii="Times New Roman" w:hAnsi="Times New Roman"/>
          <w:b/>
          <w:sz w:val="23"/>
          <w:szCs w:val="23"/>
        </w:rPr>
        <w:t xml:space="preserve">ACUERDO NÚMERO SEIS: </w:t>
      </w:r>
      <w:r w:rsidRPr="00BA6089">
        <w:rPr>
          <w:rFonts w:ascii="Times New Roman" w:hAnsi="Times New Roman"/>
          <w:sz w:val="23"/>
          <w:szCs w:val="23"/>
        </w:rPr>
        <w:t>Vista la solicitud de Directivos y jugadores del Club Deportivo Juvenil Jobo F. C. de Cantón El Jobo, sobre la celebración de un torneo de futbol juvenil por lo que solicitan fondos para el pago de premios, árbitros y otras actividades relacionadas con la promoción del deporte, este Concejo Municipal en base al Art. 4 numeral 4 CM, ACUERDA:</w:t>
      </w:r>
      <w:r w:rsidRPr="00E35EC8">
        <w:rPr>
          <w:rFonts w:ascii="Times New Roman" w:hAnsi="Times New Roman"/>
          <w:sz w:val="24"/>
          <w:szCs w:val="24"/>
        </w:rPr>
        <w:t xml:space="preserve"> A) aportar la cantidad de  ciento veinticinco 00/100 dólares ($ 125.00) para el Club Deportivo Juvenil Jobo F. C. de Cantón El Jobo, para la celebración del evento antes indicado, todo lo que se comprobara como lo establece el Art. 86 del Código Municipal. </w:t>
      </w:r>
      <w:proofErr w:type="gramStart"/>
      <w:r w:rsidRPr="00E35EC8">
        <w:rPr>
          <w:rFonts w:ascii="Times New Roman" w:hAnsi="Times New Roman"/>
          <w:sz w:val="24"/>
          <w:szCs w:val="24"/>
        </w:rPr>
        <w:t>COMUNIQUESE.-</w:t>
      </w:r>
      <w:proofErr w:type="gramEnd"/>
      <w:r w:rsidRPr="00E35EC8">
        <w:rPr>
          <w:rFonts w:ascii="Times New Roman" w:hAnsi="Times New Roman"/>
          <w:b/>
          <w:sz w:val="24"/>
          <w:szCs w:val="24"/>
        </w:rPr>
        <w:t xml:space="preserve"> ACUERDO NÚMERO SIETE: </w:t>
      </w:r>
      <w:r w:rsidRPr="00E35EC8">
        <w:rPr>
          <w:rFonts w:ascii="Times New Roman" w:hAnsi="Times New Roman"/>
          <w:sz w:val="24"/>
          <w:szCs w:val="24"/>
        </w:rPr>
        <w:t>Ante la solicitud presentado por  el Club Deportivo Rojo y Negro  de  cantón El Jobo, sobre brindarles una contribución económica para la compra de abono para mantenimiento de la cancha donde realizan sus actividades deportivas, este Concejo Municipal amparados en el Art. 4 numeral 4, Código Municipal ACUERDA: a) aprobar la compra de dos quintales de urea, para el Club Deportivo Rojo y Negro  de  cantón El Jobo, para lo antes relacionado. COMUNIQUESE.-</w:t>
      </w:r>
      <w:r w:rsidRPr="00E35EC8">
        <w:rPr>
          <w:rFonts w:ascii="Times New Roman" w:hAnsi="Times New Roman"/>
          <w:b/>
          <w:sz w:val="24"/>
          <w:szCs w:val="24"/>
        </w:rPr>
        <w:t xml:space="preserve"> ACUERDO NÚMERO OCHO: </w:t>
      </w:r>
      <w:r w:rsidRPr="00E35EC8">
        <w:rPr>
          <w:rFonts w:ascii="Times New Roman" w:hAnsi="Times New Roman"/>
          <w:sz w:val="24"/>
          <w:szCs w:val="24"/>
        </w:rPr>
        <w:t xml:space="preserve">En vista de reunión sostenida entre el Alcalde Municipal de este Municipio y el Alcalde Municipal del Municipio de </w:t>
      </w:r>
      <w:proofErr w:type="spellStart"/>
      <w:r w:rsidRPr="00E35EC8">
        <w:rPr>
          <w:rFonts w:ascii="Times New Roman" w:hAnsi="Times New Roman"/>
          <w:sz w:val="24"/>
          <w:szCs w:val="24"/>
        </w:rPr>
        <w:t>Lolotique</w:t>
      </w:r>
      <w:proofErr w:type="spellEnd"/>
      <w:r w:rsidRPr="00E35EC8">
        <w:rPr>
          <w:rFonts w:ascii="Times New Roman" w:hAnsi="Times New Roman"/>
          <w:sz w:val="24"/>
          <w:szCs w:val="24"/>
        </w:rPr>
        <w:t xml:space="preserve"> y Considerando que las calles de ambos municipios en sus respectivos limites específicamente entre la calle de Puente Roto de Cantón El Platanar hacia el Municipio de </w:t>
      </w:r>
      <w:proofErr w:type="spellStart"/>
      <w:r w:rsidRPr="00E35EC8">
        <w:rPr>
          <w:rFonts w:ascii="Times New Roman" w:hAnsi="Times New Roman"/>
          <w:sz w:val="24"/>
          <w:szCs w:val="24"/>
        </w:rPr>
        <w:t>Lolotique</w:t>
      </w:r>
      <w:proofErr w:type="spellEnd"/>
      <w:r w:rsidRPr="00E35EC8">
        <w:rPr>
          <w:rFonts w:ascii="Times New Roman" w:hAnsi="Times New Roman"/>
          <w:sz w:val="24"/>
          <w:szCs w:val="24"/>
        </w:rPr>
        <w:t xml:space="preserve">, se encuentran en mal estado por lo que es necesario brindarles el </w:t>
      </w:r>
      <w:r w:rsidRPr="00E35EC8">
        <w:rPr>
          <w:rFonts w:ascii="Times New Roman" w:hAnsi="Times New Roman"/>
          <w:sz w:val="24"/>
          <w:szCs w:val="24"/>
        </w:rPr>
        <w:lastRenderedPageBreak/>
        <w:t xml:space="preserve">mantenimiento oportuno ya que son vías muy transitadas  por habitantes de los dos municipios para dinamizar el comercio y la productividad, para mejorar las condiciones de vida de la población, por lo que este Concejo Municipal de conformidad al Art. 207 de la Constitución de la República relacionada con los Arts. 4 numeral 25, 11, 30 numerales 11 y 14 y 31 numeral 5 del Código Municipal, ACUERDA: A) Autorizar la firma de un convenio de cooperación con la Alcaldía Municipal de </w:t>
      </w:r>
      <w:proofErr w:type="spellStart"/>
      <w:r w:rsidRPr="00E35EC8">
        <w:rPr>
          <w:rFonts w:ascii="Times New Roman" w:hAnsi="Times New Roman"/>
          <w:sz w:val="24"/>
          <w:szCs w:val="24"/>
        </w:rPr>
        <w:t>Lolotique</w:t>
      </w:r>
      <w:proofErr w:type="spellEnd"/>
      <w:r w:rsidRPr="00E35EC8">
        <w:rPr>
          <w:rFonts w:ascii="Times New Roman" w:hAnsi="Times New Roman"/>
          <w:sz w:val="24"/>
          <w:szCs w:val="24"/>
        </w:rPr>
        <w:t xml:space="preserve">, para la realización del proyecto Conformado y Balastado de Calle Puente Roto de Cantón El Platanar, Municipio de Moncagua, Hacia el Municipio de </w:t>
      </w:r>
      <w:proofErr w:type="spellStart"/>
      <w:r w:rsidRPr="00E35EC8">
        <w:rPr>
          <w:rFonts w:ascii="Times New Roman" w:hAnsi="Times New Roman"/>
          <w:sz w:val="24"/>
          <w:szCs w:val="24"/>
        </w:rPr>
        <w:t>Lolotique</w:t>
      </w:r>
      <w:proofErr w:type="spellEnd"/>
      <w:r w:rsidRPr="00E35EC8">
        <w:rPr>
          <w:rFonts w:ascii="Times New Roman" w:hAnsi="Times New Roman"/>
          <w:sz w:val="24"/>
          <w:szCs w:val="24"/>
        </w:rPr>
        <w:t xml:space="preserve">, para lo cual se faculta al Sr. Alcalde Municipal Licenciado Sergio Antonio Solórzano Santos, para que en nombre del Concejo Municipal firme dicho convenio; B) COMUNIQUESE.- </w:t>
      </w:r>
      <w:r w:rsidRPr="00E35EC8">
        <w:rPr>
          <w:rFonts w:ascii="Times New Roman" w:hAnsi="Times New Roman"/>
          <w:b/>
          <w:sz w:val="24"/>
          <w:szCs w:val="24"/>
        </w:rPr>
        <w:t xml:space="preserve">ACUERDO NÚMERO NUEVE: </w:t>
      </w:r>
      <w:r w:rsidRPr="00E35EC8">
        <w:rPr>
          <w:rFonts w:ascii="Times New Roman" w:hAnsi="Times New Roman"/>
          <w:sz w:val="24"/>
          <w:szCs w:val="24"/>
        </w:rPr>
        <w:t>En vista que se ha realizado por parte de la comisión respectiva la evaluación de ofertas para la ejecución del proyecto Mejoramiento de Energía Eléctrica en Colonia Santa María, Municipio de Moncagua, este Concejo Municipal ACUERDA: A) adjudicar la ejecución del proyecto a COINPRO S. A. de C. V., por un monto de veintiocho mil ciento cincuenta 00/100 dólares ( $ 28,150.00 ); B) adjudicar la supervisión a la empresa PROYECOR S. A. de C.V, p</w:t>
      </w:r>
      <w:r>
        <w:rPr>
          <w:rFonts w:ascii="Times New Roman" w:hAnsi="Times New Roman"/>
          <w:sz w:val="24"/>
          <w:szCs w:val="24"/>
        </w:rPr>
        <w:t>or un monto de un mil ciento noventa 00/100 dólares ($ 1,19</w:t>
      </w:r>
      <w:r w:rsidRPr="00E35EC8">
        <w:rPr>
          <w:rFonts w:ascii="Times New Roman" w:hAnsi="Times New Roman"/>
          <w:sz w:val="24"/>
          <w:szCs w:val="24"/>
        </w:rPr>
        <w:t>0.00); C) COMUNIQUESE.-</w:t>
      </w:r>
      <w:r w:rsidRPr="00E35EC8">
        <w:rPr>
          <w:rFonts w:ascii="Times New Roman" w:hAnsi="Times New Roman"/>
          <w:b/>
          <w:sz w:val="24"/>
          <w:szCs w:val="24"/>
        </w:rPr>
        <w:t xml:space="preserve"> ACUERDO NÚMERO DIEZ: </w:t>
      </w:r>
      <w:r w:rsidRPr="00E35EC8">
        <w:rPr>
          <w:rFonts w:ascii="Times New Roman" w:hAnsi="Times New Roman"/>
          <w:sz w:val="24"/>
          <w:szCs w:val="24"/>
        </w:rPr>
        <w:t xml:space="preserve">Vista la solicitud presentada por el C. D. San José de Cantón La Fragua,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C. D. San José de Cantón La Fragua,  para el pago de alquiler de un espacio físico que sirve de cancha de fútbol a un monto de doscientos 00/100 dólares ($ 200.00); B) COMUNIQUESE.- </w:t>
      </w:r>
      <w:r w:rsidRPr="00E35EC8">
        <w:rPr>
          <w:rFonts w:ascii="Times New Roman" w:hAnsi="Times New Roman"/>
          <w:b/>
          <w:sz w:val="24"/>
          <w:szCs w:val="24"/>
        </w:rPr>
        <w:t>ACUERDO NÚMERO ONCE:</w:t>
      </w:r>
      <w:r w:rsidRPr="00E35EC8">
        <w:rPr>
          <w:rFonts w:ascii="Times New Roman" w:hAnsi="Times New Roman"/>
          <w:sz w:val="24"/>
          <w:szCs w:val="24"/>
        </w:rPr>
        <w:t xml:space="preserve"> En vista que el vehículo KIA placa N7829, es utilizado para la ejecución </w:t>
      </w:r>
      <w:r w:rsidRPr="00E35EC8">
        <w:rPr>
          <w:rFonts w:ascii="Times New Roman" w:hAnsi="Times New Roman"/>
          <w:sz w:val="24"/>
          <w:szCs w:val="24"/>
        </w:rPr>
        <w:lastRenderedPageBreak/>
        <w:t xml:space="preserve">de los proyectos vía administración que se desarrollan en las diferentes comunidades, por lo que tiene un constante uso y es necesario brindar el mantenimiento oportuno para salvaguardar la seguridad del personal de la municipalidad y asimismo desarrollar los proyectos con </w:t>
      </w:r>
      <w:r w:rsidRPr="00E35EC8">
        <w:rPr>
          <w:rFonts w:ascii="Times New Roman" w:hAnsi="Times New Roman"/>
          <w:bCs/>
          <w:sz w:val="24"/>
          <w:szCs w:val="24"/>
        </w:rPr>
        <w:t>diligencia, eficiencia y responsabilidad</w:t>
      </w:r>
      <w:r w:rsidRPr="00E35EC8">
        <w:rPr>
          <w:rFonts w:ascii="Times New Roman" w:hAnsi="Times New Roman"/>
          <w:sz w:val="24"/>
          <w:szCs w:val="24"/>
        </w:rPr>
        <w:t xml:space="preserve">, este Concejo Municipal con base al Art. 4 numeral 25 del Código Municipal, 30 numeral 14 y 31 numeral 5 del Código ACUERDA: A) autorizar  se le brinde mantenimiento al  vehículo KIA placa N7829 hasta por la cantidad de doscientos setenta y cinco 00/100 dólares ( $ 275.00 ); B) Comuníquese a la UACI para  brindar el respectivo mantenimiento siguiendo los procedimientos legales pertinentes; C) COMUNIQUESE.- </w:t>
      </w:r>
      <w:r w:rsidRPr="00E35EC8">
        <w:rPr>
          <w:rFonts w:ascii="Times New Roman" w:hAnsi="Times New Roman"/>
          <w:b/>
          <w:sz w:val="24"/>
          <w:szCs w:val="24"/>
        </w:rPr>
        <w:t xml:space="preserve">ACUERDO NÚMERO DOCE: </w:t>
      </w:r>
      <w:r w:rsidRPr="00E35EC8">
        <w:rPr>
          <w:rFonts w:ascii="Times New Roman" w:hAnsi="Times New Roman"/>
          <w:sz w:val="24"/>
          <w:szCs w:val="24"/>
        </w:rPr>
        <w:t>En el marco de la firma del convenio suscrito entre la Embajada de Japón, Fundación Campo, la Asociación de Desarrollo Comunal Unidos para El Progreso, de Cantón La Fragua y la Municipalidad, mediante el cual la municipalidad proporcionara las cajas para la instalación de los contadores para la ejecución proyecto Abastecimiento de Agua Potable en Cantón La Fragua, Municipio de Moncagua; este Concejo Municipal de conformidad al Art. 4 numeral 25 y 31 numeral 5 del Códi</w:t>
      </w:r>
      <w:r>
        <w:rPr>
          <w:rFonts w:ascii="Times New Roman" w:hAnsi="Times New Roman"/>
          <w:sz w:val="24"/>
          <w:szCs w:val="24"/>
        </w:rPr>
        <w:t>go Municipal ACUERDA: A) autorizar a la Unidad de Adquisiciones y Contrataciones Institucional cotizar</w:t>
      </w:r>
      <w:r w:rsidRPr="00E35EC8">
        <w:rPr>
          <w:rFonts w:ascii="Times New Roman" w:hAnsi="Times New Roman"/>
          <w:sz w:val="24"/>
          <w:szCs w:val="24"/>
        </w:rPr>
        <w:t xml:space="preserve"> </w:t>
      </w:r>
      <w:r>
        <w:rPr>
          <w:rFonts w:ascii="Times New Roman" w:hAnsi="Times New Roman"/>
          <w:sz w:val="24"/>
          <w:szCs w:val="24"/>
        </w:rPr>
        <w:t xml:space="preserve"> la cantidad de trescientas ocho</w:t>
      </w:r>
      <w:r w:rsidRPr="00E35EC8">
        <w:rPr>
          <w:rFonts w:ascii="Times New Roman" w:hAnsi="Times New Roman"/>
          <w:sz w:val="24"/>
          <w:szCs w:val="24"/>
        </w:rPr>
        <w:t xml:space="preserve"> cajas </w:t>
      </w:r>
      <w:r>
        <w:rPr>
          <w:rFonts w:ascii="Times New Roman" w:hAnsi="Times New Roman"/>
          <w:sz w:val="24"/>
          <w:szCs w:val="24"/>
        </w:rPr>
        <w:t xml:space="preserve"> y los accesorios a utilizarse en </w:t>
      </w:r>
      <w:r w:rsidRPr="00E35EC8">
        <w:rPr>
          <w:rFonts w:ascii="Times New Roman" w:hAnsi="Times New Roman"/>
          <w:sz w:val="24"/>
          <w:szCs w:val="24"/>
        </w:rPr>
        <w:t xml:space="preserve">la instalación de los contadores </w:t>
      </w:r>
      <w:r>
        <w:rPr>
          <w:rFonts w:ascii="Times New Roman" w:hAnsi="Times New Roman"/>
          <w:sz w:val="24"/>
          <w:szCs w:val="24"/>
        </w:rPr>
        <w:t>del proyecto</w:t>
      </w:r>
      <w:r w:rsidRPr="0026685B">
        <w:rPr>
          <w:rFonts w:ascii="Times New Roman" w:hAnsi="Times New Roman"/>
          <w:sz w:val="24"/>
          <w:szCs w:val="24"/>
        </w:rPr>
        <w:t xml:space="preserve"> </w:t>
      </w:r>
      <w:r>
        <w:rPr>
          <w:rFonts w:ascii="Times New Roman" w:hAnsi="Times New Roman"/>
          <w:sz w:val="24"/>
          <w:szCs w:val="24"/>
        </w:rPr>
        <w:t>en mención</w:t>
      </w:r>
      <w:r w:rsidRPr="00E35EC8">
        <w:rPr>
          <w:rFonts w:ascii="Times New Roman" w:hAnsi="Times New Roman"/>
          <w:sz w:val="24"/>
          <w:szCs w:val="24"/>
        </w:rPr>
        <w:t>; B) COMUNIQUESE.-</w:t>
      </w:r>
      <w:r w:rsidRPr="00E35EC8">
        <w:rPr>
          <w:rFonts w:ascii="Times New Roman" w:hAnsi="Times New Roman"/>
          <w:b/>
          <w:sz w:val="24"/>
          <w:szCs w:val="24"/>
        </w:rPr>
        <w:t xml:space="preserve"> ACUERDO NÚMERO TRECE: </w:t>
      </w:r>
      <w:r w:rsidRPr="00E35EC8">
        <w:rPr>
          <w:rFonts w:ascii="Times New Roman" w:hAnsi="Times New Roman"/>
          <w:sz w:val="24"/>
          <w:szCs w:val="24"/>
        </w:rPr>
        <w:t xml:space="preserve">En el marco de la firma del convenio de cooperación suscrito entre la  Municipalidad y el Ministerio de Obras Públicas, para la ejecución del proyecto Conformado, Compactado y Balastado Parcial de las Calles Vecinales de los Cantones </w:t>
      </w:r>
      <w:proofErr w:type="spellStart"/>
      <w:r w:rsidRPr="00E35EC8">
        <w:rPr>
          <w:rFonts w:ascii="Times New Roman" w:hAnsi="Times New Roman"/>
          <w:sz w:val="24"/>
          <w:szCs w:val="24"/>
        </w:rPr>
        <w:t>Tangolona</w:t>
      </w:r>
      <w:proofErr w:type="spellEnd"/>
      <w:r w:rsidRPr="00E35EC8">
        <w:rPr>
          <w:rFonts w:ascii="Times New Roman" w:hAnsi="Times New Roman"/>
          <w:sz w:val="24"/>
          <w:szCs w:val="24"/>
        </w:rPr>
        <w:t xml:space="preserve"> 8.5 </w:t>
      </w:r>
      <w:proofErr w:type="spellStart"/>
      <w:r w:rsidRPr="00E35EC8">
        <w:rPr>
          <w:rFonts w:ascii="Times New Roman" w:hAnsi="Times New Roman"/>
          <w:sz w:val="24"/>
          <w:szCs w:val="24"/>
        </w:rPr>
        <w:t>k.m</w:t>
      </w:r>
      <w:proofErr w:type="spellEnd"/>
      <w:r w:rsidRPr="00E35EC8">
        <w:rPr>
          <w:rFonts w:ascii="Times New Roman" w:hAnsi="Times New Roman"/>
          <w:sz w:val="24"/>
          <w:szCs w:val="24"/>
        </w:rPr>
        <w:t xml:space="preserve">, La Fragua 8.4 </w:t>
      </w:r>
      <w:proofErr w:type="spellStart"/>
      <w:r w:rsidRPr="00E35EC8">
        <w:rPr>
          <w:rFonts w:ascii="Times New Roman" w:hAnsi="Times New Roman"/>
          <w:sz w:val="24"/>
          <w:szCs w:val="24"/>
        </w:rPr>
        <w:t>k.m</w:t>
      </w:r>
      <w:proofErr w:type="spellEnd"/>
      <w:r w:rsidRPr="00E35EC8">
        <w:rPr>
          <w:rFonts w:ascii="Times New Roman" w:hAnsi="Times New Roman"/>
          <w:sz w:val="24"/>
          <w:szCs w:val="24"/>
        </w:rPr>
        <w:t xml:space="preserve">., Valle Alegre 6.6 </w:t>
      </w:r>
      <w:proofErr w:type="spellStart"/>
      <w:r w:rsidRPr="00E35EC8">
        <w:rPr>
          <w:rFonts w:ascii="Times New Roman" w:hAnsi="Times New Roman"/>
          <w:sz w:val="24"/>
          <w:szCs w:val="24"/>
        </w:rPr>
        <w:t>k.m</w:t>
      </w:r>
      <w:proofErr w:type="spellEnd"/>
      <w:r w:rsidRPr="00E35EC8">
        <w:rPr>
          <w:rFonts w:ascii="Times New Roman" w:hAnsi="Times New Roman"/>
          <w:sz w:val="24"/>
          <w:szCs w:val="24"/>
        </w:rPr>
        <w:t xml:space="preserve">., El Jobo 7.1 </w:t>
      </w:r>
      <w:proofErr w:type="spellStart"/>
      <w:r w:rsidRPr="00E35EC8">
        <w:rPr>
          <w:rFonts w:ascii="Times New Roman" w:hAnsi="Times New Roman"/>
          <w:sz w:val="24"/>
          <w:szCs w:val="24"/>
        </w:rPr>
        <w:t>k.m</w:t>
      </w:r>
      <w:proofErr w:type="spellEnd"/>
      <w:r w:rsidRPr="00E35EC8">
        <w:rPr>
          <w:rFonts w:ascii="Times New Roman" w:hAnsi="Times New Roman"/>
          <w:sz w:val="24"/>
          <w:szCs w:val="24"/>
        </w:rPr>
        <w:t xml:space="preserve">. y El Papalón 7.0 </w:t>
      </w:r>
      <w:proofErr w:type="spellStart"/>
      <w:r w:rsidRPr="00E35EC8">
        <w:rPr>
          <w:rFonts w:ascii="Times New Roman" w:hAnsi="Times New Roman"/>
          <w:sz w:val="24"/>
          <w:szCs w:val="24"/>
        </w:rPr>
        <w:t>k.m</w:t>
      </w:r>
      <w:proofErr w:type="spellEnd"/>
      <w:r w:rsidRPr="00E35EC8">
        <w:rPr>
          <w:rFonts w:ascii="Times New Roman" w:hAnsi="Times New Roman"/>
          <w:sz w:val="24"/>
          <w:szCs w:val="24"/>
        </w:rPr>
        <w:t xml:space="preserve">., del Municipio de Moncagua,  mediante el cual la municipalidad proporcionara una contrapartida municipal; este Concejo Municipal de conformidad al Art. 4 numeral 25 y 31 numeral 5 del Código Municipal ACUERDA: A) autoriza a la UACI para </w:t>
      </w:r>
      <w:r w:rsidRPr="00E35EC8">
        <w:rPr>
          <w:rFonts w:ascii="Times New Roman" w:hAnsi="Times New Roman"/>
          <w:sz w:val="24"/>
          <w:szCs w:val="24"/>
        </w:rPr>
        <w:lastRenderedPageBreak/>
        <w:t>que solicite cotizaciones para la compra de cuatro llantas para motoniveladora y cuatro llantas para camión; B) COMUNIQUESE.-</w:t>
      </w:r>
      <w:r w:rsidRPr="00E35EC8">
        <w:rPr>
          <w:rFonts w:ascii="Times New Roman" w:hAnsi="Times New Roman"/>
          <w:b/>
          <w:sz w:val="24"/>
          <w:szCs w:val="24"/>
        </w:rPr>
        <w:t xml:space="preserve"> ACUERDO</w:t>
      </w:r>
      <w:r w:rsidRPr="00E35EC8">
        <w:rPr>
          <w:rFonts w:ascii="Times New Roman" w:hAnsi="Times New Roman"/>
          <w:sz w:val="24"/>
          <w:szCs w:val="24"/>
        </w:rPr>
        <w:t xml:space="preserve"> </w:t>
      </w:r>
      <w:r w:rsidRPr="00E35EC8">
        <w:rPr>
          <w:rFonts w:ascii="Times New Roman" w:hAnsi="Times New Roman"/>
          <w:b/>
          <w:sz w:val="24"/>
          <w:szCs w:val="24"/>
        </w:rPr>
        <w:t xml:space="preserve">NÚMERO CATORCE: </w:t>
      </w:r>
      <w:r w:rsidRPr="00E35EC8">
        <w:rPr>
          <w:rFonts w:ascii="Times New Roman" w:eastAsia="Arial Unicode MS" w:hAnsi="Times New Roman"/>
          <w:sz w:val="24"/>
          <w:szCs w:val="24"/>
        </w:rPr>
        <w:t>En vista que se ha realizado por parte de la comisión respectiva la evaluación de ofertas para la ejecución del proyecto Electrificación en Caserío</w:t>
      </w:r>
      <w:r>
        <w:rPr>
          <w:rFonts w:ascii="Times New Roman" w:eastAsia="Arial Unicode MS" w:hAnsi="Times New Roman"/>
          <w:sz w:val="24"/>
          <w:szCs w:val="24"/>
        </w:rPr>
        <w:t xml:space="preserve"> Los Herreras</w:t>
      </w:r>
      <w:r w:rsidRPr="00E35EC8">
        <w:rPr>
          <w:rFonts w:ascii="Times New Roman" w:eastAsia="Arial Unicode MS" w:hAnsi="Times New Roman"/>
          <w:sz w:val="24"/>
          <w:szCs w:val="24"/>
        </w:rPr>
        <w:t>, Cantón El Cerro, Municipio de Moncagua</w:t>
      </w:r>
      <w:r w:rsidRPr="00E35EC8">
        <w:rPr>
          <w:rFonts w:ascii="Times New Roman" w:hAnsi="Times New Roman"/>
          <w:sz w:val="24"/>
          <w:szCs w:val="24"/>
        </w:rPr>
        <w:t>,</w:t>
      </w:r>
      <w:r w:rsidRPr="00E35EC8">
        <w:rPr>
          <w:rFonts w:ascii="Times New Roman" w:eastAsia="Arial Unicode MS" w:hAnsi="Times New Roman"/>
          <w:sz w:val="24"/>
          <w:szCs w:val="24"/>
        </w:rPr>
        <w:t xml:space="preserve"> este Concejo Municipal ACUERDA: A) adjudicar la ejecución del proyecto a la empresa </w:t>
      </w:r>
      <w:proofErr w:type="spellStart"/>
      <w:r w:rsidRPr="00E35EC8">
        <w:rPr>
          <w:rFonts w:ascii="Times New Roman" w:eastAsia="Arial Unicode MS" w:hAnsi="Times New Roman"/>
          <w:sz w:val="24"/>
          <w:szCs w:val="24"/>
        </w:rPr>
        <w:t>Procetel</w:t>
      </w:r>
      <w:proofErr w:type="spellEnd"/>
      <w:r w:rsidRPr="00E35EC8">
        <w:rPr>
          <w:rFonts w:ascii="Times New Roman" w:eastAsia="Arial Unicode MS" w:hAnsi="Times New Roman"/>
          <w:sz w:val="24"/>
          <w:szCs w:val="24"/>
        </w:rPr>
        <w:t xml:space="preserve"> de El Salvador  S. A. de C. V., por un monto de treinta y dos mil doscientos 50/100 dólares ( $ 32,200.50 ); B) adjudicar la supervisión </w:t>
      </w:r>
      <w:r>
        <w:rPr>
          <w:rFonts w:ascii="Times New Roman" w:eastAsia="Arial Unicode MS" w:hAnsi="Times New Roman"/>
          <w:sz w:val="24"/>
          <w:szCs w:val="24"/>
        </w:rPr>
        <w:t>del proyecto a la empresa PROYECOR</w:t>
      </w:r>
      <w:r w:rsidRPr="00E35EC8">
        <w:rPr>
          <w:rFonts w:ascii="Times New Roman" w:eastAsia="Arial Unicode MS" w:hAnsi="Times New Roman"/>
          <w:sz w:val="24"/>
          <w:szCs w:val="24"/>
        </w:rPr>
        <w:t xml:space="preserve"> S. A. de C. V., por un monto un mil seiscientos 00/100 dólares ( 1,600.00 ), C) COMUNIQUESE.-</w:t>
      </w:r>
      <w:r w:rsidRPr="00E35EC8">
        <w:rPr>
          <w:rFonts w:ascii="Times New Roman" w:hAnsi="Times New Roman"/>
          <w:b/>
          <w:sz w:val="24"/>
          <w:szCs w:val="24"/>
        </w:rPr>
        <w:t xml:space="preserve"> ACUERDO NÚMERO QUINCE: </w:t>
      </w:r>
      <w:r w:rsidRPr="00E35EC8">
        <w:rPr>
          <w:rFonts w:ascii="Times New Roman" w:hAnsi="Times New Roman"/>
          <w:sz w:val="24"/>
          <w:szCs w:val="24"/>
        </w:rPr>
        <w:t xml:space="preserve">En vista que realizador del proyecto Construcción de Cancha de Futbol, Ampliación de Calle Colindante y Nivelación de Cancha del Centro Escolar Cantón El Rodeo, Municipio de Moncagua, Departamento de San Miguel, presenta la necesidad de realizar una obra adicional, ya que la capeta técnica contemplaba inicialmente la construcción de la partida de mampostería para muro un volumen de 52.11 metros cúbicos con </w:t>
      </w:r>
      <w:r>
        <w:rPr>
          <w:rFonts w:ascii="Times New Roman" w:hAnsi="Times New Roman"/>
          <w:sz w:val="24"/>
          <w:szCs w:val="24"/>
        </w:rPr>
        <w:t xml:space="preserve"> </w:t>
      </w:r>
      <w:r w:rsidRPr="00E35EC8">
        <w:rPr>
          <w:rFonts w:ascii="Times New Roman" w:hAnsi="Times New Roman"/>
          <w:sz w:val="24"/>
          <w:szCs w:val="24"/>
        </w:rPr>
        <w:t>alturas</w:t>
      </w:r>
      <w:r>
        <w:rPr>
          <w:rFonts w:ascii="Times New Roman" w:hAnsi="Times New Roman"/>
          <w:sz w:val="24"/>
          <w:szCs w:val="24"/>
        </w:rPr>
        <w:t xml:space="preserve"> </w:t>
      </w:r>
      <w:r w:rsidRPr="00E35EC8">
        <w:rPr>
          <w:rFonts w:ascii="Times New Roman" w:hAnsi="Times New Roman"/>
          <w:sz w:val="24"/>
          <w:szCs w:val="24"/>
        </w:rPr>
        <w:t xml:space="preserve"> y</w:t>
      </w:r>
      <w:r>
        <w:rPr>
          <w:rFonts w:ascii="Times New Roman" w:hAnsi="Times New Roman"/>
          <w:sz w:val="24"/>
          <w:szCs w:val="24"/>
        </w:rPr>
        <w:t xml:space="preserve"> </w:t>
      </w:r>
      <w:r w:rsidRPr="00E35EC8">
        <w:rPr>
          <w:rFonts w:ascii="Times New Roman" w:hAnsi="Times New Roman"/>
          <w:sz w:val="24"/>
          <w:szCs w:val="24"/>
        </w:rPr>
        <w:t xml:space="preserve"> dimensiones</w:t>
      </w:r>
      <w:r>
        <w:rPr>
          <w:rFonts w:ascii="Times New Roman" w:hAnsi="Times New Roman"/>
          <w:sz w:val="24"/>
          <w:szCs w:val="24"/>
        </w:rPr>
        <w:t xml:space="preserve"> </w:t>
      </w:r>
      <w:r w:rsidRPr="00E35EC8">
        <w:rPr>
          <w:rFonts w:ascii="Times New Roman" w:hAnsi="Times New Roman"/>
          <w:sz w:val="24"/>
          <w:szCs w:val="24"/>
        </w:rPr>
        <w:t xml:space="preserve"> variables pero verificando los niveles, ya con los rellenos de la </w:t>
      </w:r>
    </w:p>
    <w:p w:rsidR="007C75A0" w:rsidRDefault="007C75A0" w:rsidP="007C75A0">
      <w:pPr>
        <w:spacing w:after="0" w:line="480" w:lineRule="auto"/>
        <w:jc w:val="both"/>
        <w:rPr>
          <w:rFonts w:ascii="Times New Roman" w:hAnsi="Times New Roman"/>
          <w:sz w:val="24"/>
          <w:szCs w:val="24"/>
        </w:rPr>
        <w:sectPr w:rsidR="007C75A0" w:rsidSect="007C75A0">
          <w:pgSz w:w="12240" w:h="15840"/>
          <w:pgMar w:top="1417" w:right="1701" w:bottom="1417" w:left="1701" w:header="708" w:footer="0" w:gutter="0"/>
          <w:pgNumType w:start="1"/>
          <w:cols w:space="708"/>
          <w:docGrid w:linePitch="360"/>
        </w:sectPr>
      </w:pPr>
      <w:r w:rsidRPr="00E35EC8">
        <w:rPr>
          <w:rFonts w:ascii="Times New Roman" w:hAnsi="Times New Roman"/>
          <w:sz w:val="24"/>
          <w:szCs w:val="24"/>
        </w:rPr>
        <w:t xml:space="preserve">cancha ejecutados las alturas de los muros propuestos no fueron lo suficiente para lograr dejar el muro sentado en tierra firme, por lo que es necesario dimensionar nuevamente los muros mostrando estos un incremento de volumen de mampostería bastante alto en comparación con lo contratado; por lo </w:t>
      </w:r>
      <w:proofErr w:type="gramStart"/>
      <w:r w:rsidRPr="00E35EC8">
        <w:rPr>
          <w:rFonts w:ascii="Times New Roman" w:hAnsi="Times New Roman"/>
          <w:sz w:val="24"/>
          <w:szCs w:val="24"/>
        </w:rPr>
        <w:t>que  en</w:t>
      </w:r>
      <w:proofErr w:type="gramEnd"/>
      <w:r w:rsidRPr="00E35EC8">
        <w:rPr>
          <w:rFonts w:ascii="Times New Roman" w:hAnsi="Times New Roman"/>
          <w:sz w:val="24"/>
          <w:szCs w:val="24"/>
        </w:rPr>
        <w:t xml:space="preserve"> virtud de lo anterior; este Concejo Municipal ACUERDA: A) solicitar a la empresa </w:t>
      </w:r>
      <w:proofErr w:type="spellStart"/>
      <w:r w:rsidRPr="00E35EC8">
        <w:rPr>
          <w:rFonts w:ascii="Times New Roman" w:hAnsi="Times New Roman"/>
          <w:sz w:val="24"/>
          <w:szCs w:val="24"/>
        </w:rPr>
        <w:t>Construm</w:t>
      </w:r>
      <w:proofErr w:type="spellEnd"/>
      <w:r w:rsidRPr="00E35EC8">
        <w:rPr>
          <w:rFonts w:ascii="Times New Roman" w:hAnsi="Times New Roman"/>
          <w:sz w:val="24"/>
          <w:szCs w:val="24"/>
        </w:rPr>
        <w:t xml:space="preserve">. S. A de C. V. presentar el presupuesto de la obra adicional para la ejecución  del proyecto; B) COMUNIQUESE.- </w:t>
      </w:r>
      <w:r w:rsidRPr="00E35EC8">
        <w:rPr>
          <w:rFonts w:ascii="Times New Roman" w:hAnsi="Times New Roman"/>
          <w:b/>
          <w:sz w:val="24"/>
          <w:szCs w:val="24"/>
        </w:rPr>
        <w:t xml:space="preserve">ACUERDO NÚMERO DIECISEIS: </w:t>
      </w:r>
      <w:r w:rsidRPr="00E35EC8">
        <w:rPr>
          <w:rFonts w:ascii="Times New Roman" w:hAnsi="Times New Roman"/>
          <w:sz w:val="24"/>
          <w:szCs w:val="24"/>
        </w:rPr>
        <w:t xml:space="preserve">El Concejo Municipal Considerando I.- Contribuir a mejorar la convivencia social y pacífica mediante el fomento de la participación ciudadana; II.- Que en el municipio es necesario implementar políticas  para el fortalecimiento ciudadano a través de la gestión </w:t>
      </w:r>
      <w:r w:rsidRPr="00E35EC8">
        <w:rPr>
          <w:rFonts w:ascii="Times New Roman" w:hAnsi="Times New Roman"/>
          <w:sz w:val="24"/>
          <w:szCs w:val="24"/>
        </w:rPr>
        <w:lastRenderedPageBreak/>
        <w:t xml:space="preserve">interinstitucional; </w:t>
      </w:r>
      <w:r w:rsidRPr="00E35EC8">
        <w:rPr>
          <w:rFonts w:ascii="Times New Roman" w:eastAsia="Arial Unicode MS" w:hAnsi="Times New Roman"/>
          <w:sz w:val="24"/>
          <w:szCs w:val="24"/>
        </w:rPr>
        <w:t xml:space="preserve">III.- Que según los preceptos del Art. 3 numeral 3 y 30 numerales 5 y 11 del Código Municipal, en el cual se refiere a la facultad de emitir acuerdos de cooperación con instituciones y la aprobación de planes de desarrollo local.  Por lo que este Concejo Municipal en base a lo antes expuesto, </w:t>
      </w:r>
      <w:r w:rsidRPr="00E35EC8">
        <w:rPr>
          <w:rFonts w:ascii="Times New Roman" w:eastAsia="Arial Unicode MS" w:hAnsi="Times New Roman"/>
          <w:b/>
          <w:sz w:val="24"/>
          <w:szCs w:val="24"/>
        </w:rPr>
        <w:t>ACUERDA</w:t>
      </w:r>
      <w:r w:rsidRPr="00E35EC8">
        <w:rPr>
          <w:rFonts w:ascii="Times New Roman" w:eastAsia="Arial Unicode MS" w:hAnsi="Times New Roman"/>
          <w:sz w:val="24"/>
          <w:szCs w:val="24"/>
        </w:rPr>
        <w:t xml:space="preserve">: A) Autorizar </w:t>
      </w:r>
      <w:r w:rsidRPr="00E35EC8">
        <w:rPr>
          <w:rFonts w:ascii="Times New Roman" w:hAnsi="Times New Roman"/>
          <w:sz w:val="24"/>
          <w:szCs w:val="24"/>
        </w:rPr>
        <w:t xml:space="preserve">al Sr. Alcalde Municipal Licenciado Sergio Antonio Solórzano Santos, para que en nombre del Concejo Municipal firme una carta compromiso con el Programa Regional Prevención de la Violencia Juvenil en Centroamérica ( PREVENIR/GIZ ); B) COMUNIQUESE.- </w:t>
      </w:r>
      <w:r w:rsidRPr="00E35EC8">
        <w:rPr>
          <w:rFonts w:ascii="Times New Roman" w:hAnsi="Times New Roman"/>
          <w:b/>
          <w:sz w:val="24"/>
          <w:szCs w:val="24"/>
        </w:rPr>
        <w:t xml:space="preserve">ACUERDO NÚMERO DIESIETE: </w:t>
      </w:r>
      <w:r w:rsidRPr="00E35EC8">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E35EC8">
        <w:rPr>
          <w:rFonts w:ascii="Times New Roman" w:hAnsi="Times New Roman"/>
          <w:sz w:val="24"/>
          <w:szCs w:val="24"/>
        </w:rPr>
        <w:t>Nº</w:t>
      </w:r>
      <w:proofErr w:type="spellEnd"/>
      <w:r w:rsidRPr="00E35EC8">
        <w:rPr>
          <w:rFonts w:ascii="Times New Roman" w:hAnsi="Times New Roman"/>
          <w:sz w:val="24"/>
          <w:szCs w:val="24"/>
        </w:rPr>
        <w:t xml:space="preserve"> 14 CM, ACUERDA: aprobar la lista presentada por el Sr. Alcalde Municipal de acuerdo al siguiente detalle: 1.- Hasta la cantidad de setenta y cinco 00/100 para la compra de productos de limpieza utilizados en la municipalidad; 2.-</w:t>
      </w:r>
      <w:r w:rsidRPr="00E35EC8">
        <w:rPr>
          <w:rFonts w:ascii="Times New Roman" w:hAnsi="Times New Roman"/>
          <w:b/>
          <w:sz w:val="24"/>
          <w:szCs w:val="24"/>
        </w:rPr>
        <w:t xml:space="preserve"> </w:t>
      </w:r>
      <w:r w:rsidRPr="00E35EC8">
        <w:rPr>
          <w:rFonts w:ascii="Times New Roman" w:hAnsi="Times New Roman"/>
          <w:sz w:val="24"/>
          <w:szCs w:val="24"/>
        </w:rPr>
        <w:t xml:space="preserve">Hasta la cantidad de setenta y cinco 00/100 dólares para la compra de productos de limpieza a utilizarse en la municipalidad; 3.- Erogar la cantidad que corresponda a la compra de refrigerios y almuerzos del Concejo Municipal durante las sesiones del presente mes de octubre; 4.- Erogar hasta la cantidad de quinientos 00/100 dólares para compra de refrigerios en reuniones de ADESCO de Caserío El Tempisque de Cantón El Platanar, de la Unidad de la Mujer en Cantón El Rodeo para coordinar taller vocacional y en Cantón </w:t>
      </w:r>
      <w:proofErr w:type="spellStart"/>
      <w:r w:rsidRPr="00E35EC8">
        <w:rPr>
          <w:rFonts w:ascii="Times New Roman" w:hAnsi="Times New Roman"/>
          <w:sz w:val="24"/>
          <w:szCs w:val="24"/>
        </w:rPr>
        <w:t>Tangolona</w:t>
      </w:r>
      <w:proofErr w:type="spellEnd"/>
      <w:r w:rsidRPr="00E35EC8">
        <w:rPr>
          <w:rFonts w:ascii="Times New Roman" w:hAnsi="Times New Roman"/>
          <w:sz w:val="24"/>
          <w:szCs w:val="24"/>
        </w:rPr>
        <w:t xml:space="preserve"> para tratar sobre mejoramiento de calles en la comunidad; 5.- Erogar lo que corresponda a reparación y mantenimiento de computadoras del área de UACI y Catastro asimismo la adquisición de accesorios para uso institucional; 6.- La cantidad que corresponda a la compra de dos fardos de café a utilizarse en atención al cliente en la municipalidad; todo lo que se comprobara como lo establece el Art. 86 del Código Municipal.- </w:t>
      </w:r>
      <w:r w:rsidRPr="00E35EC8">
        <w:rPr>
          <w:rFonts w:ascii="Times New Roman" w:hAnsi="Times New Roman"/>
          <w:b/>
          <w:color w:val="000000"/>
          <w:sz w:val="24"/>
          <w:szCs w:val="24"/>
        </w:rPr>
        <w:t xml:space="preserve">ACUERDO NÚMERO DIECIOCHO: </w:t>
      </w:r>
      <w:r w:rsidRPr="00E35EC8">
        <w:rPr>
          <w:rFonts w:ascii="Times New Roman" w:hAnsi="Times New Roman"/>
          <w:sz w:val="24"/>
          <w:szCs w:val="24"/>
        </w:rPr>
        <w:t xml:space="preserve">En vista de la solicitud presentada por el Viceministerio de Ciencia y Tecnología del Ministerio de </w:t>
      </w:r>
      <w:r w:rsidRPr="00E35EC8">
        <w:rPr>
          <w:rFonts w:ascii="Times New Roman" w:hAnsi="Times New Roman"/>
          <w:sz w:val="24"/>
          <w:szCs w:val="24"/>
        </w:rPr>
        <w:lastRenderedPageBreak/>
        <w:t xml:space="preserve">Educación y El Centro Escolar de Caserío Ojo de Agua de Cantón Santa Barbará, en la cual exponen que el mencionado Centro Escolar ha sido beneficiado con el programa ¨Cerrando la Brecha del Conocimiento¨ cuyo objetivo es elevar la calidad de la educación por medio de la ampliación del acceso a la tecnología en diferentes Centro Escolares del país, en este marco el Ministerio de Educación aportara el equipo tecnológico, capacitación a los docentes y asistencia técnica, por lo que solicitan se les instale ventanas </w:t>
      </w:r>
      <w:proofErr w:type="spellStart"/>
      <w:r w:rsidRPr="00E35EC8">
        <w:rPr>
          <w:rFonts w:ascii="Times New Roman" w:hAnsi="Times New Roman"/>
          <w:sz w:val="24"/>
          <w:szCs w:val="24"/>
        </w:rPr>
        <w:t>solaires</w:t>
      </w:r>
      <w:proofErr w:type="spellEnd"/>
      <w:r w:rsidRPr="00E35EC8">
        <w:rPr>
          <w:rFonts w:ascii="Times New Roman" w:hAnsi="Times New Roman"/>
          <w:sz w:val="24"/>
          <w:szCs w:val="24"/>
        </w:rPr>
        <w:t xml:space="preserve"> y el enrejado del techo en las aulas donde se colocara el equipo de </w:t>
      </w:r>
      <w:proofErr w:type="spellStart"/>
      <w:r w:rsidRPr="00E35EC8">
        <w:rPr>
          <w:rFonts w:ascii="Times New Roman" w:hAnsi="Times New Roman"/>
          <w:sz w:val="24"/>
          <w:szCs w:val="24"/>
        </w:rPr>
        <w:t>computo</w:t>
      </w:r>
      <w:proofErr w:type="spellEnd"/>
      <w:r w:rsidRPr="00E35EC8">
        <w:rPr>
          <w:rFonts w:ascii="Times New Roman" w:hAnsi="Times New Roman"/>
          <w:sz w:val="24"/>
          <w:szCs w:val="24"/>
        </w:rPr>
        <w:t xml:space="preserve"> para su protección, por lo que este Concejo Municipal en base al Art. 4 numerales 4 y 25 y 31 numeral 5 del Código Municipal, ACUERDA: A) aprobar la ejecución del proyecto </w:t>
      </w:r>
      <w:r>
        <w:rPr>
          <w:rFonts w:ascii="Times New Roman" w:hAnsi="Times New Roman"/>
          <w:sz w:val="24"/>
          <w:szCs w:val="24"/>
        </w:rPr>
        <w:t xml:space="preserve">Enrejado e Instalaciones de Ventanas de Aulas en Centro Escolar de Caserío Ojo de Agua de Cantón </w:t>
      </w:r>
      <w:proofErr w:type="spellStart"/>
      <w:r>
        <w:rPr>
          <w:rFonts w:ascii="Times New Roman" w:hAnsi="Times New Roman"/>
          <w:sz w:val="24"/>
          <w:szCs w:val="24"/>
        </w:rPr>
        <w:t>Tangolona</w:t>
      </w:r>
      <w:proofErr w:type="spellEnd"/>
      <w:r w:rsidRPr="00E35EC8">
        <w:rPr>
          <w:rFonts w:ascii="Times New Roman" w:hAnsi="Times New Roman"/>
          <w:sz w:val="24"/>
          <w:szCs w:val="24"/>
        </w:rPr>
        <w:t>, Municipio de Moncagua;</w:t>
      </w:r>
      <w:r w:rsidRPr="00E35EC8">
        <w:rPr>
          <w:rFonts w:ascii="Times New Roman" w:eastAsia="Arial Unicode MS" w:hAnsi="Times New Roman"/>
          <w:sz w:val="24"/>
          <w:szCs w:val="24"/>
        </w:rPr>
        <w:t xml:space="preserve"> </w:t>
      </w:r>
      <w:r w:rsidRPr="00E35EC8">
        <w:rPr>
          <w:rFonts w:ascii="Times New Roman" w:hAnsi="Times New Roman"/>
          <w:sz w:val="24"/>
          <w:szCs w:val="24"/>
        </w:rPr>
        <w:t xml:space="preserve">B) autorizar a la UACI a efecto que elabore el presupuesto de la obra; C) COMUNIQUESE.- </w:t>
      </w:r>
      <w:r w:rsidRPr="00E35EC8">
        <w:rPr>
          <w:rFonts w:ascii="Times New Roman" w:hAnsi="Times New Roman"/>
          <w:b/>
          <w:sz w:val="24"/>
          <w:szCs w:val="24"/>
        </w:rPr>
        <w:t xml:space="preserve">ACUERDO NÚMERO DIECINUEVE: </w:t>
      </w:r>
      <w:r w:rsidRPr="00E35EC8">
        <w:rPr>
          <w:rFonts w:ascii="Times New Roman" w:hAnsi="Times New Roman"/>
          <w:sz w:val="24"/>
          <w:szCs w:val="24"/>
        </w:rPr>
        <w:t>El Concejo Municipal en vista que es necesario realizar trabajos de limpieza de cunetas en la zona urbana del municipio; por lo que este Concejo Municipal de conformidad al Art. 4 numerales 25 y 31</w:t>
      </w:r>
      <w:r>
        <w:rPr>
          <w:rFonts w:ascii="Times New Roman" w:hAnsi="Times New Roman"/>
          <w:sz w:val="24"/>
          <w:szCs w:val="24"/>
        </w:rPr>
        <w:t xml:space="preserve">                                  </w:t>
      </w:r>
      <w:r w:rsidRPr="00E35EC8">
        <w:rPr>
          <w:rFonts w:ascii="Times New Roman" w:hAnsi="Times New Roman"/>
          <w:sz w:val="24"/>
          <w:szCs w:val="24"/>
        </w:rPr>
        <w:t xml:space="preserve"> numeral 5 Acuerda: A) Contratar los servicios de la Sra. Maritza del Carmen Guerrero Arias para realizar trabajos de limpieza de cunetas en la zona urbana del municipio hasta por la cantidad de ochenta y cinco 00/100 dólares ( $ 85.00 ); B) COMUNIQUESE.-</w:t>
      </w:r>
      <w:r w:rsidRPr="00E35EC8">
        <w:rPr>
          <w:rFonts w:ascii="Times New Roman" w:hAnsi="Times New Roman"/>
          <w:b/>
          <w:sz w:val="24"/>
          <w:szCs w:val="24"/>
        </w:rPr>
        <w:t xml:space="preserve">ACUERDO NÚMERO VEINTE: </w:t>
      </w:r>
      <w:r w:rsidRPr="00E35EC8">
        <w:rPr>
          <w:rFonts w:ascii="Times New Roman" w:hAnsi="Times New Roman"/>
          <w:sz w:val="24"/>
          <w:szCs w:val="24"/>
        </w:rPr>
        <w:t>El Sr. Alcalde Municipal presenta a este Concejo Municipal la necesidad de brindar una limpieza, chapoda y quema a los Cementerios Generales de la ciudad de Moncagua por encontrarse con gran cantidad de maleza que impide el libre tránsito de personas y el ornato de los mismos, este Concejo Municipal de conformidad al Art. 30 numeral 14 y 31 numeral 5 del Código Municipal ACUERDA</w:t>
      </w:r>
      <w:r w:rsidRPr="00C57606">
        <w:rPr>
          <w:rFonts w:ascii="Times New Roman" w:hAnsi="Times New Roman"/>
          <w:sz w:val="24"/>
          <w:szCs w:val="24"/>
        </w:rPr>
        <w:t xml:space="preserve">: A) aprobar la actividad de limpieza general del cementerio de Cantón  </w:t>
      </w:r>
      <w:proofErr w:type="spellStart"/>
      <w:r w:rsidRPr="00C57606">
        <w:rPr>
          <w:rFonts w:ascii="Times New Roman" w:hAnsi="Times New Roman"/>
          <w:sz w:val="24"/>
          <w:szCs w:val="24"/>
        </w:rPr>
        <w:t>Tangolona</w:t>
      </w:r>
      <w:proofErr w:type="spellEnd"/>
      <w:r w:rsidRPr="00C57606">
        <w:rPr>
          <w:rFonts w:ascii="Times New Roman" w:hAnsi="Times New Roman"/>
          <w:sz w:val="24"/>
          <w:szCs w:val="24"/>
        </w:rPr>
        <w:t xml:space="preserve">  hasta por un monto de doscientos cincuenta 00/100 dólares,  aprobar la actividad de limpieza general del cementerio de Cantón </w:t>
      </w:r>
      <w:r w:rsidRPr="00C57606">
        <w:rPr>
          <w:rFonts w:ascii="Times New Roman" w:hAnsi="Times New Roman"/>
          <w:sz w:val="24"/>
          <w:szCs w:val="24"/>
        </w:rPr>
        <w:lastRenderedPageBreak/>
        <w:t xml:space="preserve">El Platanar hasta por un monto de doscientos cincuenta 00/100 dólares y cementerio del Área Urbana del Municipio hasta por un monto de seiscientos 00/100 dólares; </w:t>
      </w:r>
      <w:r w:rsidRPr="00E35EC8">
        <w:rPr>
          <w:rFonts w:ascii="Times New Roman" w:hAnsi="Times New Roman"/>
          <w:sz w:val="24"/>
          <w:szCs w:val="24"/>
        </w:rPr>
        <w:t>B) Financiar con el Fondo para el Desarrollo Económico y Social FODES. COMUNIQUESE.-</w:t>
      </w:r>
      <w:r w:rsidRPr="00E35EC8">
        <w:rPr>
          <w:rFonts w:ascii="Times New Roman" w:hAnsi="Times New Roman"/>
          <w:b/>
          <w:color w:val="FF0000"/>
          <w:sz w:val="24"/>
          <w:szCs w:val="24"/>
        </w:rPr>
        <w:t xml:space="preserve"> </w:t>
      </w:r>
      <w:r w:rsidRPr="00E35EC8">
        <w:rPr>
          <w:rFonts w:ascii="Times New Roman" w:hAnsi="Times New Roman"/>
          <w:b/>
          <w:sz w:val="24"/>
          <w:szCs w:val="24"/>
        </w:rPr>
        <w:t xml:space="preserve">ACUERDO NÚMERO VEINTIUNO: </w:t>
      </w:r>
      <w:r w:rsidRPr="00E35EC8">
        <w:rPr>
          <w:rFonts w:ascii="Times New Roman" w:hAnsi="Times New Roman"/>
          <w:sz w:val="24"/>
          <w:szCs w:val="24"/>
        </w:rPr>
        <w:t>La comisión formada para la elaboración del Código de Ética Municipal, presentan a este Concejo Municipal la propuesta del Código de Ética Municipal, por lo que después de ser revisado y analizado este Concejo Municipal de conformidad al Art. 30 numeral 4 y 31 numeral 13 del Código Municipal acuerda: A) aprobar en todas sus partes El Código de Ética Municipal; B) autorizar los mecanismos que sean necesarios para su socialización con los empleados de esta Municipalidad; C) COMUNIQUESE.-</w:t>
      </w:r>
      <w:r w:rsidRPr="00E35EC8">
        <w:rPr>
          <w:rFonts w:ascii="Times New Roman" w:hAnsi="Times New Roman"/>
          <w:b/>
          <w:sz w:val="24"/>
          <w:szCs w:val="24"/>
        </w:rPr>
        <w:t xml:space="preserve"> ACUERDO NÚMERO VEINTIDOS: </w:t>
      </w:r>
      <w:r w:rsidRPr="00E35EC8">
        <w:rPr>
          <w:rFonts w:ascii="Times New Roman" w:hAnsi="Times New Roman"/>
          <w:sz w:val="24"/>
          <w:szCs w:val="24"/>
        </w:rPr>
        <w:t>El Concejo Municipal ante la necesidad presentada por miembros de la comunidad de cantón Valle Alegre, sobre la necesidad de construir un muro de protección en la cancha de futbol de la comunidad, este Concejo Municipal  en base al Art. 4 numeral 4 y  25 y 31 numeral 5 del Código Municipal ACUERDA: A) aprobar el Proyecto Construcción de Muro de</w:t>
      </w:r>
    </w:p>
    <w:p w:rsidR="007C75A0" w:rsidRPr="002E2388" w:rsidRDefault="007C75A0" w:rsidP="007C75A0">
      <w:pPr>
        <w:spacing w:after="0" w:line="360" w:lineRule="auto"/>
        <w:jc w:val="both"/>
        <w:rPr>
          <w:rFonts w:ascii="Times New Roman" w:hAnsi="Times New Roman"/>
          <w:sz w:val="23"/>
          <w:szCs w:val="23"/>
        </w:rPr>
      </w:pPr>
      <w:r w:rsidRPr="00E35EC8">
        <w:rPr>
          <w:rFonts w:ascii="Times New Roman" w:hAnsi="Times New Roman"/>
          <w:sz w:val="24"/>
          <w:szCs w:val="24"/>
        </w:rPr>
        <w:lastRenderedPageBreak/>
        <w:t xml:space="preserve"> </w:t>
      </w:r>
      <w:r w:rsidRPr="002E2388">
        <w:rPr>
          <w:rFonts w:ascii="Times New Roman" w:hAnsi="Times New Roman"/>
          <w:sz w:val="23"/>
          <w:szCs w:val="23"/>
        </w:rPr>
        <w:t>Protección en Cancha de Futbol de Cantón Valle Alegre, Sector la Escuela, Municipio d</w:t>
      </w:r>
      <w:r>
        <w:rPr>
          <w:rFonts w:ascii="Times New Roman" w:hAnsi="Times New Roman"/>
          <w:sz w:val="23"/>
          <w:szCs w:val="23"/>
        </w:rPr>
        <w:t xml:space="preserve">e </w:t>
      </w:r>
      <w:r w:rsidRPr="002E2388">
        <w:rPr>
          <w:rFonts w:ascii="Times New Roman" w:hAnsi="Times New Roman"/>
          <w:sz w:val="23"/>
          <w:szCs w:val="23"/>
        </w:rPr>
        <w:t xml:space="preserve"> Moncagua; B) financiar con el Fondo para el Desarrollo Económico y Social FODES; C) Autorizar a la UACI a efecto que elabore el presupuesto de la obra; D) COMUNIQUESE.- </w:t>
      </w:r>
      <w:r w:rsidRPr="002E2388">
        <w:rPr>
          <w:rFonts w:ascii="Times New Roman" w:hAnsi="Times New Roman"/>
          <w:b/>
          <w:sz w:val="23"/>
          <w:szCs w:val="23"/>
        </w:rPr>
        <w:t>ACUERDO NÚMERO VEINTITRES:</w:t>
      </w:r>
      <w:r w:rsidRPr="002E2388">
        <w:rPr>
          <w:rFonts w:ascii="Times New Roman" w:hAnsi="Times New Roman"/>
          <w:sz w:val="23"/>
          <w:szCs w:val="23"/>
        </w:rPr>
        <w:t xml:space="preserve"> </w:t>
      </w:r>
      <w:r w:rsidRPr="002E2388">
        <w:rPr>
          <w:rFonts w:ascii="Times New Roman" w:eastAsia="Arial Unicode MS" w:hAnsi="Times New Roman"/>
          <w:sz w:val="23"/>
          <w:szCs w:val="23"/>
        </w:rPr>
        <w:t>En vista que se ha realizado por parte de la comisión respectiva la evaluación de ofertas para la formulación del proyecto Mantenimiento de Calles no Pavimentadas del Área Urbana en el Municipio de Moncagua, Departamento de San Miguel</w:t>
      </w:r>
      <w:r w:rsidRPr="002E2388">
        <w:rPr>
          <w:rFonts w:ascii="Times New Roman" w:hAnsi="Times New Roman"/>
          <w:sz w:val="23"/>
          <w:szCs w:val="23"/>
        </w:rPr>
        <w:t>,</w:t>
      </w:r>
      <w:r w:rsidRPr="002E2388">
        <w:rPr>
          <w:rFonts w:ascii="Times New Roman" w:eastAsia="Arial Unicode MS" w:hAnsi="Times New Roman"/>
          <w:sz w:val="23"/>
          <w:szCs w:val="23"/>
        </w:rPr>
        <w:t xml:space="preserve"> este Concejo Municipal ACUERDA: A) adjudicar la formulación de la carpeta técnica del proyecto a la empresa PROARCA S. A. de C. V.; B) COMUNIQUESE.-</w:t>
      </w:r>
      <w:r w:rsidRPr="002E2388">
        <w:rPr>
          <w:rFonts w:ascii="Times New Roman" w:hAnsi="Times New Roman"/>
          <w:b/>
          <w:sz w:val="23"/>
          <w:szCs w:val="23"/>
        </w:rPr>
        <w:t xml:space="preserve"> ACUERDO NÚMERO VEINT</w:t>
      </w:r>
      <w:r>
        <w:rPr>
          <w:rFonts w:ascii="Times New Roman" w:hAnsi="Times New Roman"/>
          <w:b/>
          <w:sz w:val="23"/>
          <w:szCs w:val="23"/>
        </w:rPr>
        <w:t>ICUATRO</w:t>
      </w:r>
      <w:r w:rsidRPr="002E2388">
        <w:rPr>
          <w:rFonts w:ascii="Times New Roman" w:hAnsi="Times New Roman"/>
          <w:b/>
          <w:sz w:val="23"/>
          <w:szCs w:val="23"/>
        </w:rPr>
        <w:t xml:space="preserve">: </w:t>
      </w:r>
      <w:r w:rsidRPr="002E2388">
        <w:rPr>
          <w:rFonts w:ascii="Times New Roman" w:hAnsi="Times New Roman"/>
          <w:sz w:val="23"/>
          <w:szCs w:val="23"/>
        </w:rPr>
        <w:t>En el marco de la firma del convenio suscrito entre la Embajada de Japón, Fundación Campo, la Asociación de Desarrollo Comunal Unidos para El Progreso, de Cantón La Fragua y la Municipalidad, mediante el cual la municipalidad instalara lo medidores para la ejecución proyecto Abastecimiento de Agua Potable en Cantón La Fragua, Municipio de Moncagua; este Concejo Municipal,  ACUERDA: A) invitar para la instalación de los medidores a las empresas siguientes: EDIME S. A. de C. V</w:t>
      </w:r>
      <w:r>
        <w:rPr>
          <w:rFonts w:ascii="Times New Roman" w:hAnsi="Times New Roman"/>
          <w:sz w:val="23"/>
          <w:szCs w:val="23"/>
        </w:rPr>
        <w:t>., CONSTRUM S. A. de C. V. y EL</w:t>
      </w:r>
      <w:r w:rsidRPr="002E2388">
        <w:rPr>
          <w:rFonts w:ascii="Times New Roman" w:hAnsi="Times New Roman"/>
          <w:sz w:val="23"/>
          <w:szCs w:val="23"/>
        </w:rPr>
        <w:t>IPSE S. A. de C. V. ; B) COMUNIQUESE.-</w:t>
      </w:r>
      <w:r w:rsidRPr="00D774F1">
        <w:rPr>
          <w:rFonts w:ascii="Times New Roman" w:hAnsi="Times New Roman"/>
          <w:b/>
          <w:sz w:val="24"/>
          <w:szCs w:val="24"/>
        </w:rPr>
        <w:t xml:space="preserve"> </w:t>
      </w:r>
      <w:r>
        <w:rPr>
          <w:rFonts w:ascii="Times New Roman" w:hAnsi="Times New Roman"/>
          <w:b/>
          <w:sz w:val="24"/>
          <w:szCs w:val="24"/>
        </w:rPr>
        <w:t>ACUERDO NÚMERO VEINTICINCO</w:t>
      </w:r>
      <w:r w:rsidRPr="00C15ECA">
        <w:rPr>
          <w:rFonts w:ascii="Times New Roman" w:hAnsi="Times New Roman"/>
          <w:b/>
          <w:sz w:val="24"/>
          <w:szCs w:val="24"/>
        </w:rPr>
        <w:t>:</w:t>
      </w:r>
      <w:r w:rsidRPr="00C15ECA">
        <w:rPr>
          <w:rFonts w:ascii="Times New Roman" w:hAnsi="Times New Roman"/>
          <w:b/>
          <w:color w:val="FF0000"/>
          <w:sz w:val="24"/>
          <w:szCs w:val="24"/>
        </w:rPr>
        <w:t xml:space="preserve"> </w:t>
      </w:r>
      <w:r w:rsidRPr="00C15ECA">
        <w:rPr>
          <w:rFonts w:ascii="Times New Roman" w:hAnsi="Times New Roman"/>
          <w:sz w:val="24"/>
          <w:szCs w:val="24"/>
        </w:rPr>
        <w:t xml:space="preserve">En el Marco </w:t>
      </w:r>
      <w:r>
        <w:rPr>
          <w:rFonts w:ascii="Times New Roman" w:hAnsi="Times New Roman"/>
          <w:sz w:val="24"/>
          <w:szCs w:val="24"/>
        </w:rPr>
        <w:t xml:space="preserve">del convenio suscrito entre esta Municipalidad y el Ministerio de Obras Públicas, Transporte y de Vivienda y Desarrollo Urbano, para la ejecución del proyecto Compactado y Balastado Parcial de las Calles Vecinales de los siguientes Cantones: </w:t>
      </w:r>
      <w:proofErr w:type="spellStart"/>
      <w:r>
        <w:rPr>
          <w:rFonts w:ascii="Times New Roman" w:hAnsi="Times New Roman"/>
          <w:sz w:val="24"/>
          <w:szCs w:val="24"/>
        </w:rPr>
        <w:t>Tangolona</w:t>
      </w:r>
      <w:proofErr w:type="spellEnd"/>
      <w:r>
        <w:rPr>
          <w:rFonts w:ascii="Times New Roman" w:hAnsi="Times New Roman"/>
          <w:sz w:val="24"/>
          <w:szCs w:val="24"/>
        </w:rPr>
        <w:t xml:space="preserve">, Fragua, Valle Alegre, Jobo y El Papalón, </w:t>
      </w:r>
      <w:r w:rsidRPr="00C15ECA">
        <w:rPr>
          <w:rFonts w:ascii="Times New Roman" w:hAnsi="Times New Roman"/>
          <w:sz w:val="24"/>
          <w:szCs w:val="24"/>
        </w:rPr>
        <w:t>del Municipio de Moncagua</w:t>
      </w:r>
      <w:r>
        <w:rPr>
          <w:rFonts w:ascii="Times New Roman" w:hAnsi="Times New Roman"/>
          <w:sz w:val="24"/>
          <w:szCs w:val="24"/>
        </w:rPr>
        <w:t xml:space="preserve">, </w:t>
      </w:r>
      <w:r w:rsidRPr="00C15ECA">
        <w:rPr>
          <w:rFonts w:ascii="Times New Roman" w:hAnsi="Times New Roman"/>
          <w:sz w:val="24"/>
          <w:szCs w:val="24"/>
        </w:rPr>
        <w:t>este Concejo Municipal en base al Art. 4 numeral 25 y 31 numeral 5 del Código Municipal ACUERDA: A) autorizar a la UACI a  efecto que invite a ofertar para</w:t>
      </w:r>
      <w:r>
        <w:rPr>
          <w:rFonts w:ascii="Times New Roman" w:hAnsi="Times New Roman"/>
          <w:sz w:val="24"/>
          <w:szCs w:val="24"/>
        </w:rPr>
        <w:t xml:space="preserve"> suministro y transporte de 1,235</w:t>
      </w:r>
      <w:r w:rsidRPr="00C15ECA">
        <w:rPr>
          <w:rFonts w:ascii="Times New Roman" w:hAnsi="Times New Roman"/>
          <w:sz w:val="24"/>
          <w:szCs w:val="24"/>
        </w:rPr>
        <w:t xml:space="preserve"> metros cúbicos de balasto a </w:t>
      </w:r>
      <w:r>
        <w:rPr>
          <w:rFonts w:ascii="Times New Roman" w:hAnsi="Times New Roman"/>
          <w:sz w:val="24"/>
          <w:szCs w:val="24"/>
        </w:rPr>
        <w:t xml:space="preserve">Inversiones Castro, Transportes Liseth y </w:t>
      </w:r>
      <w:r w:rsidRPr="00C15ECA">
        <w:rPr>
          <w:rFonts w:ascii="Times New Roman" w:hAnsi="Times New Roman"/>
          <w:sz w:val="24"/>
          <w:szCs w:val="24"/>
        </w:rPr>
        <w:t xml:space="preserve">Transportes </w:t>
      </w:r>
      <w:proofErr w:type="spellStart"/>
      <w:r w:rsidRPr="00C15ECA">
        <w:rPr>
          <w:rFonts w:ascii="Times New Roman" w:hAnsi="Times New Roman"/>
          <w:sz w:val="24"/>
          <w:szCs w:val="24"/>
        </w:rPr>
        <w:t>Jakelin</w:t>
      </w:r>
      <w:proofErr w:type="spellEnd"/>
      <w:r w:rsidRPr="00C15ECA">
        <w:rPr>
          <w:rFonts w:ascii="Times New Roman" w:hAnsi="Times New Roman"/>
          <w:sz w:val="24"/>
          <w:szCs w:val="24"/>
        </w:rPr>
        <w:t xml:space="preserve">; B) COMUNIQUESE.- </w:t>
      </w:r>
      <w:r w:rsidRPr="002E2388">
        <w:rPr>
          <w:rFonts w:ascii="Times New Roman" w:hAnsi="Times New Roman"/>
          <w:sz w:val="23"/>
          <w:szCs w:val="23"/>
        </w:rPr>
        <w:t>Y s</w:t>
      </w:r>
      <w:r w:rsidRPr="002E2388">
        <w:rPr>
          <w:rFonts w:ascii="Times New Roman" w:hAnsi="Times New Roman"/>
          <w:iCs/>
          <w:sz w:val="23"/>
          <w:szCs w:val="23"/>
        </w:rPr>
        <w:t xml:space="preserve">in más que hacer constar se da por finalizada la presente, ratificamos su contenido y firmamos de conformidad.-   </w:t>
      </w:r>
    </w:p>
    <w:p w:rsidR="007C75A0" w:rsidRPr="002E2388" w:rsidRDefault="007C75A0" w:rsidP="007C75A0">
      <w:pPr>
        <w:spacing w:line="480" w:lineRule="auto"/>
        <w:jc w:val="both"/>
        <w:rPr>
          <w:rFonts w:ascii="Times New Roman" w:eastAsia="Arial Unicode MS" w:hAnsi="Times New Roman"/>
          <w:sz w:val="23"/>
          <w:szCs w:val="23"/>
        </w:rPr>
      </w:pPr>
    </w:p>
    <w:p w:rsidR="007C75A0" w:rsidRPr="004041F2" w:rsidRDefault="007C75A0" w:rsidP="007C75A0">
      <w:pPr>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Sergio Antonio Solórzano Santos</w:t>
      </w:r>
      <w:r w:rsidRPr="00FC71E6">
        <w:rPr>
          <w:rFonts w:ascii="Times New Roman" w:eastAsia="Arial Unicode MS" w:hAnsi="Times New Roman"/>
          <w:sz w:val="24"/>
          <w:szCs w:val="24"/>
        </w:rPr>
        <w:tab/>
        <w:t xml:space="preserve">                      Sr. </w:t>
      </w:r>
      <w:r w:rsidRPr="004041F2">
        <w:rPr>
          <w:rFonts w:ascii="Times New Roman" w:eastAsia="Arial Unicode MS" w:hAnsi="Times New Roman"/>
          <w:sz w:val="24"/>
          <w:szCs w:val="24"/>
        </w:rPr>
        <w:t>Juan Carlos Chávez Ortiz</w:t>
      </w:r>
    </w:p>
    <w:p w:rsidR="007C75A0" w:rsidRPr="00FC71E6" w:rsidRDefault="007C75A0" w:rsidP="007C75A0">
      <w:pPr>
        <w:spacing w:line="24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Alcalde Municipal</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t>Síndico Municipal</w:t>
      </w:r>
    </w:p>
    <w:p w:rsidR="007C75A0" w:rsidRPr="00FC71E6" w:rsidRDefault="007C75A0" w:rsidP="007C75A0">
      <w:pPr>
        <w:spacing w:line="240" w:lineRule="auto"/>
        <w:jc w:val="both"/>
        <w:rPr>
          <w:rFonts w:ascii="Times New Roman" w:eastAsia="Arial Unicode MS" w:hAnsi="Times New Roman"/>
          <w:sz w:val="24"/>
          <w:szCs w:val="24"/>
        </w:rPr>
      </w:pPr>
    </w:p>
    <w:p w:rsidR="007C75A0" w:rsidRPr="00D11CD7" w:rsidRDefault="007C75A0" w:rsidP="007C75A0">
      <w:pPr>
        <w:spacing w:line="240" w:lineRule="auto"/>
        <w:jc w:val="both"/>
        <w:rPr>
          <w:rFonts w:ascii="Times New Roman" w:eastAsia="Arial Unicode MS" w:hAnsi="Times New Roman"/>
          <w:sz w:val="24"/>
          <w:szCs w:val="24"/>
        </w:rPr>
      </w:pPr>
      <w:r w:rsidRPr="00D11CD7">
        <w:rPr>
          <w:rFonts w:ascii="Times New Roman" w:eastAsia="Arial Unicode MS" w:hAnsi="Times New Roman"/>
          <w:sz w:val="24"/>
          <w:szCs w:val="24"/>
        </w:rPr>
        <w:t xml:space="preserve">Sr. Nelson </w:t>
      </w:r>
      <w:proofErr w:type="spellStart"/>
      <w:r w:rsidRPr="00D11CD7">
        <w:rPr>
          <w:rFonts w:ascii="Times New Roman" w:eastAsia="Arial Unicode MS" w:hAnsi="Times New Roman"/>
          <w:sz w:val="24"/>
          <w:szCs w:val="24"/>
        </w:rPr>
        <w:t>Elias</w:t>
      </w:r>
      <w:proofErr w:type="spellEnd"/>
      <w:r w:rsidRPr="00D11CD7">
        <w:rPr>
          <w:rFonts w:ascii="Times New Roman" w:eastAsia="Arial Unicode MS" w:hAnsi="Times New Roman"/>
          <w:sz w:val="24"/>
          <w:szCs w:val="24"/>
        </w:rPr>
        <w:t xml:space="preserve"> Villalobos Benítez</w:t>
      </w:r>
      <w:r w:rsidRPr="00D11CD7">
        <w:rPr>
          <w:rFonts w:ascii="Times New Roman" w:eastAsia="Arial Unicode MS" w:hAnsi="Times New Roman"/>
          <w:sz w:val="24"/>
          <w:szCs w:val="24"/>
        </w:rPr>
        <w:tab/>
      </w:r>
      <w:r w:rsidRPr="00D11CD7">
        <w:rPr>
          <w:rFonts w:ascii="Times New Roman" w:eastAsia="Arial Unicode MS" w:hAnsi="Times New Roman"/>
          <w:sz w:val="24"/>
          <w:szCs w:val="24"/>
        </w:rPr>
        <w:tab/>
      </w:r>
      <w:r w:rsidRPr="00D11CD7">
        <w:rPr>
          <w:rFonts w:ascii="Times New Roman" w:eastAsia="Arial Unicode MS" w:hAnsi="Times New Roman"/>
          <w:sz w:val="24"/>
          <w:szCs w:val="24"/>
        </w:rPr>
        <w:tab/>
        <w:t xml:space="preserve"> </w:t>
      </w:r>
      <w:proofErr w:type="spellStart"/>
      <w:r w:rsidRPr="00D11CD7">
        <w:rPr>
          <w:rFonts w:ascii="Times New Roman" w:eastAsia="Arial Unicode MS" w:hAnsi="Times New Roman"/>
          <w:sz w:val="24"/>
          <w:szCs w:val="24"/>
        </w:rPr>
        <w:t>Srita</w:t>
      </w:r>
      <w:proofErr w:type="spellEnd"/>
      <w:r w:rsidRPr="00D11CD7">
        <w:rPr>
          <w:rFonts w:ascii="Times New Roman" w:eastAsia="Arial Unicode MS" w:hAnsi="Times New Roman"/>
          <w:sz w:val="24"/>
          <w:szCs w:val="24"/>
        </w:rPr>
        <w:t xml:space="preserve">. Vilma Esther Salamanca Funes </w:t>
      </w:r>
    </w:p>
    <w:p w:rsidR="007C75A0" w:rsidRPr="00D11CD7" w:rsidRDefault="007C75A0" w:rsidP="007C75A0">
      <w:pPr>
        <w:spacing w:line="240" w:lineRule="auto"/>
        <w:jc w:val="both"/>
        <w:rPr>
          <w:rFonts w:ascii="Times New Roman" w:hAnsi="Times New Roman"/>
          <w:sz w:val="24"/>
          <w:szCs w:val="24"/>
        </w:rPr>
      </w:pPr>
      <w:r w:rsidRPr="00D11CD7">
        <w:rPr>
          <w:rFonts w:ascii="Times New Roman" w:hAnsi="Times New Roman"/>
          <w:sz w:val="24"/>
          <w:szCs w:val="24"/>
        </w:rPr>
        <w:t>Primer Regidor Propietario</w:t>
      </w:r>
      <w:r w:rsidRPr="00D11CD7">
        <w:rPr>
          <w:rFonts w:ascii="Times New Roman" w:hAnsi="Times New Roman"/>
          <w:sz w:val="24"/>
          <w:szCs w:val="24"/>
        </w:rPr>
        <w:tab/>
      </w:r>
      <w:r w:rsidRPr="00D11CD7">
        <w:rPr>
          <w:rFonts w:ascii="Times New Roman" w:hAnsi="Times New Roman"/>
          <w:sz w:val="24"/>
          <w:szCs w:val="24"/>
        </w:rPr>
        <w:tab/>
      </w:r>
      <w:r w:rsidRPr="00D11CD7">
        <w:rPr>
          <w:rFonts w:ascii="Times New Roman" w:hAnsi="Times New Roman"/>
          <w:sz w:val="24"/>
          <w:szCs w:val="24"/>
        </w:rPr>
        <w:tab/>
      </w:r>
      <w:r w:rsidRPr="00D11CD7">
        <w:rPr>
          <w:rFonts w:ascii="Times New Roman" w:hAnsi="Times New Roman"/>
          <w:sz w:val="24"/>
          <w:szCs w:val="24"/>
        </w:rPr>
        <w:tab/>
        <w:t xml:space="preserve"> Segunda Regidora Propietario</w:t>
      </w:r>
    </w:p>
    <w:p w:rsidR="007C75A0" w:rsidRPr="00D11CD7" w:rsidRDefault="007C75A0" w:rsidP="007C75A0">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4"/>
          <w:szCs w:val="24"/>
        </w:rPr>
      </w:pPr>
      <w:r w:rsidRPr="00D11CD7">
        <w:rPr>
          <w:rFonts w:ascii="Times New Roman" w:eastAsia="Arial Unicode MS" w:hAnsi="Times New Roman"/>
          <w:sz w:val="24"/>
          <w:szCs w:val="24"/>
        </w:rPr>
        <w:lastRenderedPageBreak/>
        <w:t>Sra. Martha Ismenia Guzmán Granados</w:t>
      </w:r>
      <w:r w:rsidRPr="00D11CD7">
        <w:rPr>
          <w:rFonts w:ascii="Times New Roman" w:hAnsi="Times New Roman"/>
          <w:sz w:val="24"/>
          <w:szCs w:val="24"/>
        </w:rPr>
        <w:tab/>
      </w:r>
      <w:proofErr w:type="gramStart"/>
      <w:r w:rsidRPr="00D11CD7">
        <w:rPr>
          <w:rFonts w:ascii="Times New Roman" w:hAnsi="Times New Roman"/>
          <w:sz w:val="24"/>
          <w:szCs w:val="24"/>
        </w:rPr>
        <w:tab/>
        <w:t xml:space="preserve">  </w:t>
      </w:r>
      <w:r w:rsidRPr="00D11CD7">
        <w:rPr>
          <w:rFonts w:ascii="Times New Roman" w:eastAsia="Arial Unicode MS" w:hAnsi="Times New Roman"/>
          <w:sz w:val="24"/>
          <w:szCs w:val="24"/>
        </w:rPr>
        <w:t>Sr.</w:t>
      </w:r>
      <w:proofErr w:type="gramEnd"/>
      <w:r w:rsidRPr="00D11CD7">
        <w:rPr>
          <w:rFonts w:ascii="Times New Roman" w:eastAsia="Arial Unicode MS" w:hAnsi="Times New Roman"/>
          <w:sz w:val="24"/>
          <w:szCs w:val="24"/>
        </w:rPr>
        <w:t xml:space="preserve"> José Silverio Zelaya González </w:t>
      </w:r>
    </w:p>
    <w:p w:rsidR="007C75A0" w:rsidRDefault="007C75A0" w:rsidP="007C75A0">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4"/>
          <w:szCs w:val="24"/>
        </w:rPr>
      </w:pPr>
      <w:r w:rsidRPr="00D11CD7">
        <w:rPr>
          <w:rFonts w:ascii="Times New Roman" w:eastAsia="Arial Unicode MS" w:hAnsi="Times New Roman"/>
          <w:sz w:val="24"/>
          <w:szCs w:val="24"/>
        </w:rPr>
        <w:t xml:space="preserve">Tercera Regidora Propietaria </w:t>
      </w:r>
      <w:r w:rsidRPr="00D11CD7">
        <w:rPr>
          <w:rFonts w:ascii="Times New Roman" w:eastAsia="Arial Unicode MS" w:hAnsi="Times New Roman"/>
          <w:sz w:val="24"/>
          <w:szCs w:val="24"/>
        </w:rPr>
        <w:tab/>
      </w:r>
      <w:r w:rsidRPr="00D11CD7">
        <w:rPr>
          <w:rFonts w:ascii="Times New Roman" w:eastAsia="Arial Unicode MS" w:hAnsi="Times New Roman"/>
          <w:sz w:val="24"/>
          <w:szCs w:val="24"/>
        </w:rPr>
        <w:tab/>
        <w:t xml:space="preserve">             Cuarto Regidor Propietario</w:t>
      </w:r>
    </w:p>
    <w:p w:rsidR="007C75A0" w:rsidRPr="00D11CD7" w:rsidRDefault="007C75A0" w:rsidP="007C75A0">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4"/>
          <w:szCs w:val="24"/>
        </w:rPr>
      </w:pPr>
    </w:p>
    <w:p w:rsidR="007C75A0" w:rsidRPr="00807187" w:rsidRDefault="007C75A0" w:rsidP="007C75A0">
      <w:pPr>
        <w:spacing w:line="240" w:lineRule="auto"/>
        <w:jc w:val="both"/>
        <w:rPr>
          <w:rFonts w:ascii="Times New Roman" w:eastAsia="Arial Unicode MS" w:hAnsi="Times New Roman"/>
          <w:sz w:val="24"/>
          <w:szCs w:val="24"/>
          <w:lang w:val="pt-BR"/>
        </w:rPr>
      </w:pPr>
      <w:r w:rsidRPr="00807187">
        <w:rPr>
          <w:rFonts w:ascii="Times New Roman" w:eastAsia="Arial Unicode MS" w:hAnsi="Times New Roman"/>
          <w:sz w:val="24"/>
          <w:szCs w:val="24"/>
          <w:lang w:val="pt-BR"/>
        </w:rPr>
        <w:t xml:space="preserve">Sr. José Nelson </w:t>
      </w:r>
      <w:proofErr w:type="spellStart"/>
      <w:r w:rsidRPr="00807187">
        <w:rPr>
          <w:rFonts w:ascii="Times New Roman" w:eastAsia="Arial Unicode MS" w:hAnsi="Times New Roman"/>
          <w:sz w:val="24"/>
          <w:szCs w:val="24"/>
          <w:lang w:val="pt-BR"/>
        </w:rPr>
        <w:t>Perdomo</w:t>
      </w:r>
      <w:proofErr w:type="spellEnd"/>
      <w:r w:rsidRPr="00807187">
        <w:rPr>
          <w:rFonts w:ascii="Times New Roman" w:eastAsia="Arial Unicode MS" w:hAnsi="Times New Roman"/>
          <w:sz w:val="24"/>
          <w:szCs w:val="24"/>
          <w:lang w:val="pt-BR"/>
        </w:rPr>
        <w:t xml:space="preserve"> </w:t>
      </w:r>
      <w:proofErr w:type="spellStart"/>
      <w:proofErr w:type="gramStart"/>
      <w:r w:rsidRPr="00807187">
        <w:rPr>
          <w:rFonts w:ascii="Times New Roman" w:eastAsia="Arial Unicode MS" w:hAnsi="Times New Roman"/>
          <w:sz w:val="24"/>
          <w:szCs w:val="24"/>
          <w:lang w:val="pt-BR"/>
        </w:rPr>
        <w:t>Amaya</w:t>
      </w:r>
      <w:proofErr w:type="spellEnd"/>
      <w:r w:rsidRPr="00807187">
        <w:rPr>
          <w:rFonts w:ascii="Times New Roman" w:eastAsia="Arial Unicode MS" w:hAnsi="Times New Roman"/>
          <w:sz w:val="24"/>
          <w:szCs w:val="24"/>
          <w:lang w:val="pt-BR"/>
        </w:rPr>
        <w:t xml:space="preserve">  </w:t>
      </w:r>
      <w:r w:rsidRPr="00807187">
        <w:rPr>
          <w:rFonts w:ascii="Times New Roman" w:eastAsia="Arial Unicode MS" w:hAnsi="Times New Roman"/>
          <w:sz w:val="24"/>
          <w:szCs w:val="24"/>
          <w:lang w:val="pt-BR"/>
        </w:rPr>
        <w:tab/>
      </w:r>
      <w:proofErr w:type="gramEnd"/>
      <w:r w:rsidRPr="00807187">
        <w:rPr>
          <w:rFonts w:ascii="Times New Roman" w:eastAsia="Arial Unicode MS" w:hAnsi="Times New Roman"/>
          <w:sz w:val="24"/>
          <w:szCs w:val="24"/>
          <w:lang w:val="pt-BR"/>
        </w:rPr>
        <w:tab/>
      </w:r>
      <w:r w:rsidRPr="00807187">
        <w:rPr>
          <w:rFonts w:ascii="Times New Roman" w:eastAsia="Arial Unicode MS" w:hAnsi="Times New Roman"/>
          <w:sz w:val="24"/>
          <w:szCs w:val="24"/>
          <w:lang w:val="pt-BR"/>
        </w:rPr>
        <w:tab/>
        <w:t xml:space="preserve">   Sra. Flor </w:t>
      </w:r>
      <w:proofErr w:type="spellStart"/>
      <w:r w:rsidRPr="00807187">
        <w:rPr>
          <w:rFonts w:ascii="Times New Roman" w:eastAsia="Arial Unicode MS" w:hAnsi="Times New Roman"/>
          <w:sz w:val="24"/>
          <w:szCs w:val="24"/>
          <w:lang w:val="pt-BR"/>
        </w:rPr>
        <w:t>Erenia</w:t>
      </w:r>
      <w:proofErr w:type="spellEnd"/>
      <w:r w:rsidRPr="00807187">
        <w:rPr>
          <w:rFonts w:ascii="Times New Roman" w:eastAsia="Arial Unicode MS" w:hAnsi="Times New Roman"/>
          <w:sz w:val="24"/>
          <w:szCs w:val="24"/>
          <w:lang w:val="pt-BR"/>
        </w:rPr>
        <w:t xml:space="preserve"> Fernández de Chávez</w:t>
      </w:r>
    </w:p>
    <w:p w:rsidR="007C75A0" w:rsidRPr="00807187" w:rsidRDefault="007C75A0" w:rsidP="007C75A0">
      <w:pPr>
        <w:spacing w:line="240" w:lineRule="auto"/>
        <w:jc w:val="both"/>
        <w:rPr>
          <w:rFonts w:ascii="Times New Roman" w:eastAsia="Arial Unicode MS" w:hAnsi="Times New Roman"/>
          <w:sz w:val="24"/>
          <w:szCs w:val="24"/>
          <w:lang w:val="pt-BR"/>
        </w:rPr>
      </w:pPr>
      <w:r w:rsidRPr="00807187">
        <w:rPr>
          <w:rFonts w:ascii="Times New Roman" w:eastAsia="Arial Unicode MS" w:hAnsi="Times New Roman"/>
          <w:sz w:val="24"/>
          <w:szCs w:val="24"/>
          <w:lang w:val="pt-BR"/>
        </w:rPr>
        <w:t xml:space="preserve">Quinto </w:t>
      </w:r>
      <w:proofErr w:type="spellStart"/>
      <w:r w:rsidRPr="00807187">
        <w:rPr>
          <w:rFonts w:ascii="Times New Roman" w:eastAsia="Arial Unicode MS" w:hAnsi="Times New Roman"/>
          <w:sz w:val="24"/>
          <w:szCs w:val="24"/>
          <w:lang w:val="pt-BR"/>
        </w:rPr>
        <w:t>Regidor</w:t>
      </w:r>
      <w:proofErr w:type="spellEnd"/>
      <w:r w:rsidRPr="00807187">
        <w:rPr>
          <w:rFonts w:ascii="Times New Roman" w:eastAsia="Arial Unicode MS" w:hAnsi="Times New Roman"/>
          <w:sz w:val="24"/>
          <w:szCs w:val="24"/>
          <w:lang w:val="pt-BR"/>
        </w:rPr>
        <w:t xml:space="preserve"> </w:t>
      </w:r>
      <w:proofErr w:type="spellStart"/>
      <w:r w:rsidRPr="00807187">
        <w:rPr>
          <w:rFonts w:ascii="Times New Roman" w:eastAsia="Arial Unicode MS" w:hAnsi="Times New Roman"/>
          <w:sz w:val="24"/>
          <w:szCs w:val="24"/>
          <w:lang w:val="pt-BR"/>
        </w:rPr>
        <w:t>Propietario</w:t>
      </w:r>
      <w:proofErr w:type="spellEnd"/>
      <w:r w:rsidRPr="00807187">
        <w:rPr>
          <w:rFonts w:ascii="Times New Roman" w:eastAsia="Arial Unicode MS" w:hAnsi="Times New Roman"/>
          <w:sz w:val="24"/>
          <w:szCs w:val="24"/>
          <w:lang w:val="pt-BR"/>
        </w:rPr>
        <w:t xml:space="preserve"> </w:t>
      </w:r>
      <w:r w:rsidRPr="00807187">
        <w:rPr>
          <w:rFonts w:ascii="Times New Roman" w:eastAsia="Arial Unicode MS" w:hAnsi="Times New Roman"/>
          <w:sz w:val="24"/>
          <w:szCs w:val="24"/>
          <w:lang w:val="pt-BR"/>
        </w:rPr>
        <w:tab/>
      </w:r>
      <w:r w:rsidRPr="00807187">
        <w:rPr>
          <w:rFonts w:ascii="Times New Roman" w:eastAsia="Arial Unicode MS" w:hAnsi="Times New Roman"/>
          <w:sz w:val="24"/>
          <w:szCs w:val="24"/>
          <w:lang w:val="pt-BR"/>
        </w:rPr>
        <w:tab/>
      </w:r>
      <w:r w:rsidRPr="00807187">
        <w:rPr>
          <w:rFonts w:ascii="Times New Roman" w:eastAsia="Arial Unicode MS" w:hAnsi="Times New Roman"/>
          <w:sz w:val="24"/>
          <w:szCs w:val="24"/>
          <w:lang w:val="pt-BR"/>
        </w:rPr>
        <w:tab/>
      </w:r>
      <w:r w:rsidRPr="00807187">
        <w:rPr>
          <w:rFonts w:ascii="Times New Roman" w:eastAsia="Arial Unicode MS" w:hAnsi="Times New Roman"/>
          <w:sz w:val="24"/>
          <w:szCs w:val="24"/>
          <w:lang w:val="pt-BR"/>
        </w:rPr>
        <w:tab/>
        <w:t xml:space="preserve">   Sexta </w:t>
      </w:r>
      <w:proofErr w:type="spellStart"/>
      <w:r w:rsidRPr="00807187">
        <w:rPr>
          <w:rFonts w:ascii="Times New Roman" w:eastAsia="Arial Unicode MS" w:hAnsi="Times New Roman"/>
          <w:sz w:val="24"/>
          <w:szCs w:val="24"/>
          <w:lang w:val="pt-BR"/>
        </w:rPr>
        <w:t>Regidora</w:t>
      </w:r>
      <w:proofErr w:type="spellEnd"/>
      <w:r w:rsidRPr="00807187">
        <w:rPr>
          <w:rFonts w:ascii="Times New Roman" w:eastAsia="Arial Unicode MS" w:hAnsi="Times New Roman"/>
          <w:sz w:val="24"/>
          <w:szCs w:val="24"/>
          <w:lang w:val="pt-BR"/>
        </w:rPr>
        <w:t xml:space="preserve"> </w:t>
      </w:r>
      <w:proofErr w:type="spellStart"/>
      <w:r w:rsidRPr="00807187">
        <w:rPr>
          <w:rFonts w:ascii="Times New Roman" w:eastAsia="Arial Unicode MS" w:hAnsi="Times New Roman"/>
          <w:sz w:val="24"/>
          <w:szCs w:val="24"/>
          <w:lang w:val="pt-BR"/>
        </w:rPr>
        <w:t>Propietaria</w:t>
      </w:r>
      <w:proofErr w:type="spellEnd"/>
    </w:p>
    <w:p w:rsidR="007C75A0" w:rsidRPr="00807187" w:rsidRDefault="007C75A0" w:rsidP="007C75A0">
      <w:pPr>
        <w:spacing w:line="240" w:lineRule="auto"/>
        <w:jc w:val="both"/>
        <w:rPr>
          <w:rFonts w:ascii="Times New Roman" w:eastAsia="Arial Unicode MS" w:hAnsi="Times New Roman"/>
          <w:sz w:val="24"/>
          <w:szCs w:val="24"/>
          <w:lang w:val="pt-BR"/>
        </w:rPr>
      </w:pPr>
      <w:r w:rsidRPr="00807187">
        <w:rPr>
          <w:rFonts w:ascii="Times New Roman" w:eastAsia="Arial Unicode MS" w:hAnsi="Times New Roman"/>
          <w:sz w:val="24"/>
          <w:szCs w:val="24"/>
          <w:lang w:val="pt-BR"/>
        </w:rPr>
        <w:tab/>
      </w:r>
    </w:p>
    <w:p w:rsidR="007C75A0" w:rsidRPr="00295409" w:rsidRDefault="007C75A0" w:rsidP="007C75A0">
      <w:pPr>
        <w:spacing w:line="240" w:lineRule="auto"/>
        <w:jc w:val="both"/>
        <w:rPr>
          <w:rFonts w:ascii="Times New Roman" w:eastAsia="Arial Unicode MS" w:hAnsi="Times New Roman"/>
          <w:sz w:val="24"/>
          <w:szCs w:val="24"/>
          <w:lang w:val="pt-BR"/>
        </w:rPr>
      </w:pPr>
      <w:r w:rsidRPr="00295409">
        <w:rPr>
          <w:rFonts w:ascii="Times New Roman" w:eastAsia="Arial Unicode MS" w:hAnsi="Times New Roman"/>
          <w:sz w:val="24"/>
          <w:szCs w:val="24"/>
          <w:lang w:val="pt-BR"/>
        </w:rPr>
        <w:t xml:space="preserve">Sr. Nelson Omar </w:t>
      </w:r>
      <w:proofErr w:type="spellStart"/>
      <w:r w:rsidRPr="00295409">
        <w:rPr>
          <w:rFonts w:ascii="Times New Roman" w:eastAsia="Arial Unicode MS" w:hAnsi="Times New Roman"/>
          <w:sz w:val="24"/>
          <w:szCs w:val="24"/>
          <w:lang w:val="pt-BR"/>
        </w:rPr>
        <w:t>Bermúdez</w:t>
      </w:r>
      <w:proofErr w:type="spellEnd"/>
      <w:r w:rsidRPr="00295409">
        <w:rPr>
          <w:rFonts w:ascii="Times New Roman" w:eastAsia="Arial Unicode MS" w:hAnsi="Times New Roman"/>
          <w:sz w:val="24"/>
          <w:szCs w:val="24"/>
          <w:lang w:val="pt-BR"/>
        </w:rPr>
        <w:t xml:space="preserve"> Guzmán</w:t>
      </w:r>
      <w:r w:rsidRPr="00295409">
        <w:rPr>
          <w:rFonts w:ascii="Times New Roman" w:eastAsia="Arial Unicode MS" w:hAnsi="Times New Roman"/>
          <w:sz w:val="24"/>
          <w:szCs w:val="24"/>
          <w:lang w:val="pt-BR"/>
        </w:rPr>
        <w:tab/>
      </w:r>
      <w:r w:rsidRPr="00295409">
        <w:rPr>
          <w:rFonts w:ascii="Times New Roman" w:eastAsia="Arial Unicode MS" w:hAnsi="Times New Roman"/>
          <w:sz w:val="24"/>
          <w:szCs w:val="24"/>
          <w:lang w:val="pt-BR"/>
        </w:rPr>
        <w:tab/>
        <w:t xml:space="preserve">             Sr. José Carlos </w:t>
      </w:r>
      <w:proofErr w:type="spellStart"/>
      <w:r w:rsidRPr="00295409">
        <w:rPr>
          <w:rFonts w:ascii="Times New Roman" w:eastAsia="Arial Unicode MS" w:hAnsi="Times New Roman"/>
          <w:sz w:val="24"/>
          <w:szCs w:val="24"/>
          <w:lang w:val="pt-BR"/>
        </w:rPr>
        <w:t>Paíz</w:t>
      </w:r>
      <w:proofErr w:type="spellEnd"/>
      <w:r w:rsidRPr="00295409">
        <w:rPr>
          <w:rFonts w:ascii="Times New Roman" w:eastAsia="Arial Unicode MS" w:hAnsi="Times New Roman"/>
          <w:sz w:val="24"/>
          <w:szCs w:val="24"/>
          <w:lang w:val="pt-BR"/>
        </w:rPr>
        <w:t xml:space="preserve"> </w:t>
      </w:r>
    </w:p>
    <w:p w:rsidR="007C75A0" w:rsidRPr="004041F2" w:rsidRDefault="007C75A0" w:rsidP="007C75A0">
      <w:pPr>
        <w:spacing w:line="24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Octavo Regidor Propietario</w:t>
      </w:r>
    </w:p>
    <w:p w:rsidR="007C75A0" w:rsidRDefault="007C75A0" w:rsidP="007C75A0">
      <w:pPr>
        <w:spacing w:line="240" w:lineRule="auto"/>
        <w:jc w:val="both"/>
        <w:rPr>
          <w:rFonts w:ascii="Times New Roman" w:eastAsia="Arial Unicode MS" w:hAnsi="Times New Roman"/>
          <w:sz w:val="24"/>
          <w:szCs w:val="24"/>
        </w:rPr>
      </w:pPr>
    </w:p>
    <w:p w:rsidR="007C75A0" w:rsidRPr="004041F2" w:rsidRDefault="007C75A0" w:rsidP="007C75A0">
      <w:pPr>
        <w:spacing w:line="24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7C75A0" w:rsidRPr="004041F2" w:rsidRDefault="007C75A0" w:rsidP="007C75A0">
      <w:pPr>
        <w:tabs>
          <w:tab w:val="left" w:pos="5103"/>
        </w:tabs>
        <w:spacing w:line="24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Primera Regidora Suplente                                      </w:t>
      </w: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 Segunda Regidora suplente</w:t>
      </w:r>
    </w:p>
    <w:p w:rsidR="007C75A0" w:rsidRDefault="007C75A0" w:rsidP="007C75A0">
      <w:pPr>
        <w:spacing w:line="240" w:lineRule="auto"/>
        <w:jc w:val="both"/>
        <w:rPr>
          <w:rFonts w:ascii="Times New Roman" w:eastAsia="Arial Unicode MS" w:hAnsi="Times New Roman"/>
          <w:sz w:val="24"/>
          <w:szCs w:val="24"/>
        </w:rPr>
      </w:pPr>
    </w:p>
    <w:p w:rsidR="007C75A0" w:rsidRPr="004041F2" w:rsidRDefault="007C75A0" w:rsidP="007C75A0">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Amílcar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Martínez Fuentes</w:t>
      </w:r>
      <w:r w:rsidRPr="004041F2">
        <w:rPr>
          <w:rFonts w:ascii="Times New Roman" w:eastAsia="Arial Unicode MS" w:hAnsi="Times New Roman"/>
          <w:sz w:val="24"/>
          <w:szCs w:val="24"/>
        </w:rPr>
        <w:t xml:space="preserve"> </w:t>
      </w:r>
    </w:p>
    <w:p w:rsidR="007C75A0" w:rsidRPr="00FC71E6" w:rsidRDefault="007C75A0" w:rsidP="007C75A0">
      <w:pPr>
        <w:spacing w:line="24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Cuarto Regidor Suplente</w:t>
      </w:r>
      <w:r w:rsidRPr="00FC71E6">
        <w:rPr>
          <w:rFonts w:ascii="Times New Roman" w:eastAsia="Arial Unicode MS" w:hAnsi="Times New Roman"/>
          <w:sz w:val="24"/>
          <w:szCs w:val="24"/>
        </w:rPr>
        <w:tab/>
        <w:t xml:space="preserve"> </w:t>
      </w:r>
    </w:p>
    <w:p w:rsidR="007C75A0" w:rsidRDefault="007C75A0" w:rsidP="007C75A0">
      <w:pPr>
        <w:spacing w:line="24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
    <w:p w:rsidR="007C75A0" w:rsidRPr="004041F2" w:rsidRDefault="007C75A0" w:rsidP="007C75A0">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Thelma Yudith Castro Hernández </w:t>
      </w:r>
    </w:p>
    <w:p w:rsidR="007C75A0" w:rsidRDefault="007C75A0" w:rsidP="007C75A0">
      <w:pPr>
        <w:spacing w:after="0" w:line="240" w:lineRule="auto"/>
        <w:rPr>
          <w:b/>
          <w:sz w:val="24"/>
          <w:szCs w:val="24"/>
        </w:rPr>
      </w:pPr>
      <w:r>
        <w:rPr>
          <w:rFonts w:ascii="Times New Roman" w:hAnsi="Times New Roman"/>
          <w:sz w:val="24"/>
          <w:szCs w:val="24"/>
          <w:lang w:val="es-ES_tradnl"/>
        </w:rPr>
        <w:t xml:space="preserve">                                                       </w:t>
      </w:r>
      <w:r w:rsidRPr="004041F2">
        <w:rPr>
          <w:rFonts w:ascii="Times New Roman" w:hAnsi="Times New Roman"/>
          <w:sz w:val="24"/>
          <w:szCs w:val="24"/>
          <w:lang w:val="es-ES_tradnl"/>
        </w:rPr>
        <w:t>Secretaria Municipal</w:t>
      </w:r>
      <w:r w:rsidRPr="00D74533">
        <w:rPr>
          <w:b/>
          <w:sz w:val="24"/>
          <w:szCs w:val="24"/>
        </w:rPr>
        <w:t xml:space="preserve"> </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A0"/>
    <w:rsid w:val="006B2F61"/>
    <w:rsid w:val="007C75A0"/>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66F67-AC77-40FB-A405-B8459ED7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5A0"/>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3328</Words>
  <Characters>18310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2018-07-19T15:22:00Z</dcterms:created>
  <dcterms:modified xsi:type="dcterms:W3CDTF">2018-07-19T15:23:00Z</dcterms:modified>
</cp:coreProperties>
</file>